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2827" w14:textId="438BE586" w:rsidR="0058060E" w:rsidRPr="00B62470" w:rsidRDefault="00B62470" w:rsidP="00B62470">
      <w:pPr>
        <w:rPr>
          <w:lang w:val="sv-SE"/>
        </w:rPr>
      </w:pPr>
      <w:r w:rsidRPr="00B62470">
        <w:rPr>
          <w:rFonts w:ascii="Cambria" w:hAnsi="Cambria"/>
          <w:b/>
          <w:bCs/>
          <w:lang w:val="sv-SE"/>
        </w:rPr>
        <w:t>Sammanställning av limniska projekt (utan någon särskild ordning):</w:t>
      </w:r>
      <w:r>
        <w:rPr>
          <w:rFonts w:ascii="Cambria" w:hAnsi="Cambria"/>
          <w:b/>
          <w:bCs/>
          <w:lang w:val="sv-SE"/>
        </w:rPr>
        <w:br/>
      </w:r>
      <w:r w:rsidRPr="00B62470">
        <w:rPr>
          <w:b/>
          <w:bCs/>
          <w:lang w:val="sv-SE"/>
        </w:rPr>
        <w:t>1:</w:t>
      </w:r>
      <w:r w:rsidRPr="00B62470">
        <w:rPr>
          <w:lang w:val="sv-SE"/>
        </w:rPr>
        <w:t xml:space="preserve"> Hydromorfologisk statusklassificering för Östergötlands län (CÖ).</w:t>
      </w:r>
      <w:r>
        <w:rPr>
          <w:lang w:val="sv-SE"/>
        </w:rPr>
        <w:br/>
      </w:r>
      <w:r w:rsidRPr="00B62470">
        <w:rPr>
          <w:b/>
          <w:bCs/>
          <w:lang w:val="sv-SE"/>
        </w:rPr>
        <w:t>2:</w:t>
      </w:r>
      <w:r w:rsidRPr="00B62470">
        <w:rPr>
          <w:lang w:val="sv-SE"/>
        </w:rPr>
        <w:t xml:space="preserve"> Bedömning av fosforbelastning i sjöar och vattendrag (CÖ).</w:t>
      </w:r>
      <w:r>
        <w:rPr>
          <w:lang w:val="sv-SE"/>
        </w:rPr>
        <w:br/>
      </w:r>
      <w:r w:rsidRPr="00B62470">
        <w:rPr>
          <w:b/>
          <w:bCs/>
          <w:lang w:val="sv-SE"/>
        </w:rPr>
        <w:t>3:</w:t>
      </w:r>
      <w:r w:rsidRPr="00B62470">
        <w:rPr>
          <w:lang w:val="sv-SE"/>
        </w:rPr>
        <w:t xml:space="preserve"> Analys av fiskvandringshinder (CÖ).</w:t>
      </w:r>
      <w:r>
        <w:rPr>
          <w:lang w:val="sv-SE"/>
        </w:rPr>
        <w:br/>
      </w:r>
      <w:r w:rsidRPr="00B62470">
        <w:rPr>
          <w:b/>
          <w:bCs/>
          <w:lang w:val="sv-SE"/>
        </w:rPr>
        <w:t>4:</w:t>
      </w:r>
      <w:r w:rsidRPr="00B62470">
        <w:rPr>
          <w:lang w:val="sv-SE"/>
        </w:rPr>
        <w:t xml:space="preserve"> Utveckling av en prioriteringsindex för</w:t>
      </w:r>
      <w:r>
        <w:rPr>
          <w:lang w:val="sv-SE"/>
        </w:rPr>
        <w:t xml:space="preserve"> vandringshinder och</w:t>
      </w:r>
      <w:r w:rsidRPr="00B62470">
        <w:rPr>
          <w:lang w:val="sv-SE"/>
        </w:rPr>
        <w:t xml:space="preserve"> miljöåtgärder </w:t>
      </w:r>
      <w:r>
        <w:rPr>
          <w:lang w:val="sv-SE"/>
        </w:rPr>
        <w:t>för</w:t>
      </w:r>
      <w:r w:rsidRPr="00B62470">
        <w:rPr>
          <w:lang w:val="sv-SE"/>
        </w:rPr>
        <w:t xml:space="preserve"> vattenkraft (CÖ).</w:t>
      </w:r>
      <w:r>
        <w:rPr>
          <w:lang w:val="sv-SE"/>
        </w:rPr>
        <w:br/>
      </w:r>
      <w:r w:rsidRPr="00B62470">
        <w:rPr>
          <w:b/>
          <w:bCs/>
          <w:lang w:val="sv-SE"/>
        </w:rPr>
        <w:t>5:</w:t>
      </w:r>
      <w:r w:rsidRPr="00B62470">
        <w:rPr>
          <w:lang w:val="sv-SE"/>
        </w:rPr>
        <w:t xml:space="preserve"> Bedömning av vattenkemi i sjöar och vattendrag (CÖ).</w:t>
      </w:r>
      <w:r>
        <w:rPr>
          <w:lang w:val="sv-SE"/>
        </w:rPr>
        <w:br/>
      </w:r>
      <w:r w:rsidRPr="00B62470">
        <w:rPr>
          <w:b/>
          <w:bCs/>
          <w:lang w:val="sv-SE"/>
        </w:rPr>
        <w:t>6:</w:t>
      </w:r>
      <w:r w:rsidRPr="00B62470">
        <w:rPr>
          <w:lang w:val="sv-SE"/>
        </w:rPr>
        <w:t xml:space="preserve"> Assisterande i flera </w:t>
      </w:r>
      <w:r>
        <w:rPr>
          <w:lang w:val="sv-SE"/>
        </w:rPr>
        <w:t>vattenverksamhets</w:t>
      </w:r>
      <w:r w:rsidRPr="00B62470">
        <w:rPr>
          <w:lang w:val="sv-SE"/>
        </w:rPr>
        <w:t xml:space="preserve">ärenden </w:t>
      </w:r>
      <w:r>
        <w:rPr>
          <w:lang w:val="sv-SE"/>
        </w:rPr>
        <w:t>för</w:t>
      </w:r>
      <w:r w:rsidRPr="00B62470">
        <w:rPr>
          <w:lang w:val="sv-SE"/>
        </w:rPr>
        <w:t xml:space="preserve"> mindre </w:t>
      </w:r>
      <w:r>
        <w:rPr>
          <w:lang w:val="sv-SE"/>
        </w:rPr>
        <w:t>byggnads</w:t>
      </w:r>
      <w:r w:rsidRPr="00B62470">
        <w:rPr>
          <w:lang w:val="sv-SE"/>
        </w:rPr>
        <w:t>konstruktioner i vatten (CÖ).</w:t>
      </w:r>
      <w:r>
        <w:rPr>
          <w:lang w:val="sv-SE"/>
        </w:rPr>
        <w:br/>
      </w:r>
      <w:r w:rsidRPr="00B62470">
        <w:rPr>
          <w:b/>
          <w:bCs/>
          <w:lang w:val="sv-SE"/>
        </w:rPr>
        <w:t>7:</w:t>
      </w:r>
      <w:r w:rsidRPr="00B62470">
        <w:rPr>
          <w:lang w:val="sv-SE"/>
        </w:rPr>
        <w:t xml:space="preserve"> SeaBased (Life-projekt: övergödning i Östersjön</w:t>
      </w:r>
      <w:r>
        <w:rPr>
          <w:lang w:val="sv-SE"/>
        </w:rPr>
        <w:t xml:space="preserve"> och dess inflöden</w:t>
      </w:r>
      <w:r w:rsidRPr="00B62470">
        <w:rPr>
          <w:lang w:val="sv-SE"/>
        </w:rPr>
        <w:t xml:space="preserve">). </w:t>
      </w:r>
      <w:r>
        <w:rPr>
          <w:lang w:val="sv-SE"/>
        </w:rPr>
        <w:t>Testade</w:t>
      </w:r>
      <w:r w:rsidRPr="00B62470">
        <w:rPr>
          <w:lang w:val="sv-SE"/>
        </w:rPr>
        <w:t xml:space="preserve"> flera experimentella metoder för att kemiskt binda och ta bort fosfor, inklusive användning av bränd </w:t>
      </w:r>
      <w:r>
        <w:rPr>
          <w:lang w:val="sv-SE"/>
        </w:rPr>
        <w:t>märgel</w:t>
      </w:r>
      <w:r w:rsidRPr="00B62470">
        <w:rPr>
          <w:lang w:val="sv-SE"/>
        </w:rPr>
        <w:t>sten.</w:t>
      </w:r>
      <w:r>
        <w:rPr>
          <w:lang w:val="sv-SE"/>
        </w:rPr>
        <w:br/>
      </w:r>
      <w:r w:rsidRPr="00B62470">
        <w:rPr>
          <w:b/>
          <w:bCs/>
          <w:lang w:val="sv-SE"/>
        </w:rPr>
        <w:t>8:</w:t>
      </w:r>
      <w:r w:rsidRPr="00B62470">
        <w:rPr>
          <w:lang w:val="sv-SE"/>
        </w:rPr>
        <w:t xml:space="preserve"> DNAquatics (Life-projekt: eDNA-standardisering inom miljöövervakning). Inkluderar</w:t>
      </w:r>
      <w:r>
        <w:rPr>
          <w:lang w:val="sv-SE"/>
        </w:rPr>
        <w:t xml:space="preserve"> b.la</w:t>
      </w:r>
      <w:r w:rsidRPr="00B62470">
        <w:rPr>
          <w:lang w:val="sv-SE"/>
        </w:rPr>
        <w:t xml:space="preserve"> en omfattande fältundersökning av rörelsen av eDNA-partiklar från fisk i Moälvens avrinningsområde.</w:t>
      </w:r>
      <w:r>
        <w:rPr>
          <w:lang w:val="sv-SE"/>
        </w:rPr>
        <w:br/>
      </w:r>
      <w:r w:rsidRPr="00B62470">
        <w:rPr>
          <w:b/>
          <w:bCs/>
          <w:lang w:val="sv-SE"/>
        </w:rPr>
        <w:t>9</w:t>
      </w:r>
      <w:r w:rsidRPr="00B62470">
        <w:rPr>
          <w:lang w:val="sv-SE"/>
        </w:rPr>
        <w:t>: Nationell utredning av ökande antal otillfredsställande vattenprover på svenska badplatser.</w:t>
      </w:r>
      <w:r>
        <w:rPr>
          <w:lang w:val="sv-SE"/>
        </w:rPr>
        <w:br/>
      </w:r>
      <w:r w:rsidR="00091F2A" w:rsidRPr="00B62470">
        <w:rPr>
          <w:b/>
          <w:bCs/>
          <w:lang w:val="sv-SE"/>
        </w:rPr>
        <w:t>1</w:t>
      </w:r>
      <w:r w:rsidR="0076373F">
        <w:rPr>
          <w:b/>
          <w:bCs/>
          <w:lang w:val="sv-SE"/>
        </w:rPr>
        <w:t>0</w:t>
      </w:r>
      <w:r w:rsidR="00091F2A" w:rsidRPr="00B62470">
        <w:rPr>
          <w:lang w:val="sv-SE"/>
        </w:rPr>
        <w:t>: Reduktionsfiske i</w:t>
      </w:r>
      <w:r w:rsidR="00091F2A">
        <w:rPr>
          <w:lang w:val="sv-SE"/>
        </w:rPr>
        <w:t xml:space="preserve"> sjön</w:t>
      </w:r>
      <w:r w:rsidR="00091F2A" w:rsidRPr="00B62470">
        <w:rPr>
          <w:lang w:val="sv-SE"/>
        </w:rPr>
        <w:t xml:space="preserve"> Sundstatjärn (Karlstad).</w:t>
      </w:r>
      <w:r w:rsidR="00091F2A">
        <w:rPr>
          <w:b/>
          <w:bCs/>
          <w:lang w:val="sv-SE"/>
        </w:rPr>
        <w:br/>
      </w:r>
      <w:r w:rsidRPr="00B62470">
        <w:rPr>
          <w:b/>
          <w:bCs/>
          <w:lang w:val="sv-SE"/>
        </w:rPr>
        <w:t>1</w:t>
      </w:r>
      <w:r w:rsidR="0076373F">
        <w:rPr>
          <w:b/>
          <w:bCs/>
          <w:lang w:val="sv-SE"/>
        </w:rPr>
        <w:t>1</w:t>
      </w:r>
      <w:r w:rsidRPr="00B62470">
        <w:rPr>
          <w:lang w:val="sv-SE"/>
        </w:rPr>
        <w:t xml:space="preserve">: </w:t>
      </w:r>
      <w:r w:rsidR="00091F2A">
        <w:rPr>
          <w:lang w:val="sv-SE"/>
        </w:rPr>
        <w:t>Ö</w:t>
      </w:r>
      <w:r w:rsidRPr="00B62470">
        <w:rPr>
          <w:lang w:val="sv-SE"/>
        </w:rPr>
        <w:t>vervakning av plankton</w:t>
      </w:r>
      <w:r>
        <w:rPr>
          <w:lang w:val="sv-SE"/>
        </w:rPr>
        <w:t>blomningar</w:t>
      </w:r>
      <w:r w:rsidR="00091F2A">
        <w:rPr>
          <w:lang w:val="sv-SE"/>
        </w:rPr>
        <w:t xml:space="preserve"> och övergödning </w:t>
      </w:r>
      <w:r w:rsidRPr="00B62470">
        <w:rPr>
          <w:lang w:val="sv-SE"/>
        </w:rPr>
        <w:t>under 3 säsonger i</w:t>
      </w:r>
      <w:r>
        <w:rPr>
          <w:lang w:val="sv-SE"/>
        </w:rPr>
        <w:t xml:space="preserve"> </w:t>
      </w:r>
      <w:r w:rsidRPr="00B62470">
        <w:rPr>
          <w:lang w:val="sv-SE"/>
        </w:rPr>
        <w:t>Sundstatjärn.</w:t>
      </w:r>
      <w:r>
        <w:rPr>
          <w:lang w:val="sv-SE"/>
        </w:rPr>
        <w:br/>
      </w:r>
      <w:r w:rsidRPr="00B62470">
        <w:rPr>
          <w:b/>
          <w:bCs/>
          <w:lang w:val="sv-SE"/>
        </w:rPr>
        <w:t>12:</w:t>
      </w:r>
      <w:r w:rsidRPr="00B62470">
        <w:rPr>
          <w:lang w:val="sv-SE"/>
        </w:rPr>
        <w:t xml:space="preserve"> </w:t>
      </w:r>
      <w:r>
        <w:rPr>
          <w:lang w:val="sv-SE"/>
        </w:rPr>
        <w:t>Biotopkartering av vattendrag</w:t>
      </w:r>
      <w:r w:rsidRPr="00B62470">
        <w:rPr>
          <w:lang w:val="sv-SE"/>
        </w:rPr>
        <w:t>.</w:t>
      </w:r>
      <w:r>
        <w:rPr>
          <w:lang w:val="sv-SE"/>
        </w:rPr>
        <w:br/>
      </w:r>
      <w:r w:rsidRPr="00B62470">
        <w:rPr>
          <w:b/>
          <w:bCs/>
          <w:lang w:val="sv-SE"/>
        </w:rPr>
        <w:t>13:</w:t>
      </w:r>
      <w:r w:rsidRPr="00B62470">
        <w:rPr>
          <w:lang w:val="sv-SE"/>
        </w:rPr>
        <w:t xml:space="preserve"> Restaurering av våtmarken Hammarn (Gryt).</w:t>
      </w:r>
      <w:r>
        <w:rPr>
          <w:lang w:val="sv-SE"/>
        </w:rPr>
        <w:br/>
      </w:r>
      <w:r w:rsidRPr="00B62470">
        <w:rPr>
          <w:b/>
          <w:bCs/>
          <w:lang w:val="sv-SE"/>
        </w:rPr>
        <w:t>14:</w:t>
      </w:r>
      <w:r w:rsidRPr="00B62470">
        <w:rPr>
          <w:lang w:val="sv-SE"/>
        </w:rPr>
        <w:t xml:space="preserve"> </w:t>
      </w:r>
      <w:r>
        <w:rPr>
          <w:lang w:val="sv-SE"/>
        </w:rPr>
        <w:t>Recipient</w:t>
      </w:r>
      <w:r w:rsidRPr="00B62470">
        <w:rPr>
          <w:lang w:val="sv-SE"/>
        </w:rPr>
        <w:t>provtagning</w:t>
      </w:r>
      <w:r>
        <w:rPr>
          <w:lang w:val="sv-SE"/>
        </w:rPr>
        <w:t xml:space="preserve"> </w:t>
      </w:r>
      <w:r w:rsidRPr="00B62470">
        <w:rPr>
          <w:lang w:val="sv-SE"/>
        </w:rPr>
        <w:t>i sjöar och vattendrag (Stockholm).</w:t>
      </w:r>
      <w:r>
        <w:rPr>
          <w:lang w:val="sv-SE"/>
        </w:rPr>
        <w:br/>
      </w:r>
      <w:r w:rsidRPr="00B62470">
        <w:rPr>
          <w:b/>
          <w:bCs/>
          <w:lang w:val="sv-SE"/>
        </w:rPr>
        <w:t>15:</w:t>
      </w:r>
      <w:r w:rsidRPr="00B62470">
        <w:rPr>
          <w:lang w:val="sv-SE"/>
        </w:rPr>
        <w:t xml:space="preserve"> Återmeandring </w:t>
      </w:r>
      <w:r>
        <w:rPr>
          <w:lang w:val="sv-SE"/>
        </w:rPr>
        <w:t xml:space="preserve">av en </w:t>
      </w:r>
      <w:r w:rsidRPr="00B62470">
        <w:rPr>
          <w:lang w:val="sv-SE"/>
        </w:rPr>
        <w:t>bif</w:t>
      </w:r>
      <w:r>
        <w:rPr>
          <w:lang w:val="sv-SE"/>
        </w:rPr>
        <w:t>åra</w:t>
      </w:r>
      <w:r w:rsidRPr="00B62470">
        <w:rPr>
          <w:lang w:val="sv-SE"/>
        </w:rPr>
        <w:t xml:space="preserve"> till Svartån (Boxholm).</w:t>
      </w:r>
      <w:r>
        <w:rPr>
          <w:lang w:val="sv-SE"/>
        </w:rPr>
        <w:br/>
      </w:r>
      <w:r w:rsidRPr="00B62470">
        <w:rPr>
          <w:b/>
          <w:bCs/>
          <w:lang w:val="sv-SE"/>
        </w:rPr>
        <w:t>16:</w:t>
      </w:r>
      <w:r w:rsidRPr="00B62470">
        <w:rPr>
          <w:lang w:val="sv-SE"/>
        </w:rPr>
        <w:t xml:space="preserve"> Utredning</w:t>
      </w:r>
      <w:r>
        <w:rPr>
          <w:lang w:val="sv-SE"/>
        </w:rPr>
        <w:t>ar</w:t>
      </w:r>
      <w:r w:rsidRPr="00B62470">
        <w:rPr>
          <w:lang w:val="sv-SE"/>
        </w:rPr>
        <w:t xml:space="preserve"> för att öka syreomsättningen i sjöar.</w:t>
      </w:r>
      <w:r>
        <w:rPr>
          <w:lang w:val="sv-SE"/>
        </w:rPr>
        <w:br/>
      </w:r>
      <w:r w:rsidRPr="00B62470">
        <w:rPr>
          <w:b/>
          <w:bCs/>
          <w:lang w:val="sv-SE"/>
        </w:rPr>
        <w:t>17:</w:t>
      </w:r>
      <w:r w:rsidRPr="00B62470">
        <w:rPr>
          <w:lang w:val="sv-SE"/>
        </w:rPr>
        <w:t xml:space="preserve"> Kartläggning av förekomsten av </w:t>
      </w:r>
      <w:r>
        <w:rPr>
          <w:lang w:val="sv-SE"/>
        </w:rPr>
        <w:t>svart</w:t>
      </w:r>
      <w:r w:rsidRPr="00B62470">
        <w:rPr>
          <w:lang w:val="sv-SE"/>
        </w:rPr>
        <w:t>munnad smörbult i</w:t>
      </w:r>
      <w:r>
        <w:rPr>
          <w:lang w:val="sv-SE"/>
        </w:rPr>
        <w:t xml:space="preserve"> samtliga betydande Gotländska </w:t>
      </w:r>
      <w:r w:rsidRPr="00B62470">
        <w:rPr>
          <w:lang w:val="sv-SE"/>
        </w:rPr>
        <w:t>vattendrag</w:t>
      </w:r>
      <w:r>
        <w:rPr>
          <w:lang w:val="sv-SE"/>
        </w:rPr>
        <w:t xml:space="preserve"> via eDNA-screening</w:t>
      </w:r>
      <w:r w:rsidRPr="00B62470">
        <w:rPr>
          <w:lang w:val="sv-SE"/>
        </w:rPr>
        <w:t>.</w:t>
      </w:r>
      <w:r>
        <w:rPr>
          <w:lang w:val="sv-SE"/>
        </w:rPr>
        <w:br/>
      </w:r>
      <w:r w:rsidRPr="00B62470">
        <w:rPr>
          <w:b/>
          <w:bCs/>
          <w:lang w:val="sv-SE"/>
        </w:rPr>
        <w:t>18:</w:t>
      </w:r>
      <w:r w:rsidRPr="00B62470">
        <w:rPr>
          <w:lang w:val="sv-SE"/>
        </w:rPr>
        <w:t xml:space="preserve"> Utveckling av miljöövervakningsprogram för invasiva arter med hjälp av eDNA, med fokus på signalkräftor och kräftpest (Gotland).</w:t>
      </w:r>
      <w:r>
        <w:rPr>
          <w:lang w:val="sv-SE"/>
        </w:rPr>
        <w:br/>
      </w:r>
      <w:r w:rsidRPr="00B62470">
        <w:rPr>
          <w:b/>
          <w:bCs/>
          <w:lang w:val="sv-SE"/>
        </w:rPr>
        <w:t>19:</w:t>
      </w:r>
      <w:r w:rsidRPr="00B62470">
        <w:rPr>
          <w:lang w:val="sv-SE"/>
        </w:rPr>
        <w:t xml:space="preserve"> Automatiserad analys</w:t>
      </w:r>
      <w:r w:rsidR="003E202B">
        <w:rPr>
          <w:lang w:val="sv-SE"/>
        </w:rPr>
        <w:t>er</w:t>
      </w:r>
      <w:r w:rsidRPr="00B62470">
        <w:rPr>
          <w:lang w:val="sv-SE"/>
        </w:rPr>
        <w:t xml:space="preserve"> av</w:t>
      </w:r>
      <w:r w:rsidR="003E202B">
        <w:rPr>
          <w:lang w:val="sv-SE"/>
        </w:rPr>
        <w:t xml:space="preserve"> vattenkemi från</w:t>
      </w:r>
      <w:r w:rsidRPr="00B62470">
        <w:rPr>
          <w:lang w:val="sv-SE"/>
        </w:rPr>
        <w:t xml:space="preserve"> dricksvatten för kommuner i Stockholm.</w:t>
      </w:r>
      <w:r>
        <w:rPr>
          <w:lang w:val="sv-SE"/>
        </w:rPr>
        <w:br/>
      </w:r>
      <w:r w:rsidRPr="00B62470">
        <w:rPr>
          <w:b/>
          <w:bCs/>
          <w:lang w:val="sv-SE"/>
        </w:rPr>
        <w:t>20:</w:t>
      </w:r>
      <w:r w:rsidRPr="00B62470">
        <w:rPr>
          <w:lang w:val="sv-SE"/>
        </w:rPr>
        <w:t xml:space="preserve"> Fler</w:t>
      </w:r>
      <w:r w:rsidR="003E202B">
        <w:rPr>
          <w:lang w:val="sv-SE"/>
        </w:rPr>
        <w:t>tal akvatiska e</w:t>
      </w:r>
      <w:r w:rsidRPr="00B62470">
        <w:rPr>
          <w:lang w:val="sv-SE"/>
        </w:rPr>
        <w:t>DNA-inventeringar med användning av olika analysmetoder (qPCR, ddPCR och metabarcoding) för olika organismgrupper (ryggradsdjur, fiskar, groddjur, fåglar, däggdjur, musslor, kräftdjur, svampar och bakterier).</w:t>
      </w:r>
      <w:r>
        <w:rPr>
          <w:lang w:val="sv-SE"/>
        </w:rPr>
        <w:br/>
      </w:r>
      <w:r w:rsidRPr="00B62470">
        <w:rPr>
          <w:b/>
          <w:bCs/>
          <w:lang w:val="sv-SE"/>
        </w:rPr>
        <w:t>21:</w:t>
      </w:r>
      <w:r w:rsidRPr="00B62470">
        <w:rPr>
          <w:lang w:val="sv-SE"/>
        </w:rPr>
        <w:t xml:space="preserve"> Flera forskningsprojekt med fokus på mikrobiell</w:t>
      </w:r>
      <w:r w:rsidR="003E202B">
        <w:rPr>
          <w:lang w:val="sv-SE"/>
        </w:rPr>
        <w:t>a</w:t>
      </w:r>
      <w:r w:rsidRPr="00B62470">
        <w:rPr>
          <w:lang w:val="sv-SE"/>
        </w:rPr>
        <w:t xml:space="preserve"> kolcykl</w:t>
      </w:r>
      <w:r w:rsidR="003E202B">
        <w:rPr>
          <w:lang w:val="sv-SE"/>
        </w:rPr>
        <w:t>er</w:t>
      </w:r>
      <w:r w:rsidRPr="00B62470">
        <w:rPr>
          <w:lang w:val="sv-SE"/>
        </w:rPr>
        <w:t xml:space="preserve"> i sjöar.</w:t>
      </w:r>
      <w:r>
        <w:rPr>
          <w:lang w:val="sv-SE"/>
        </w:rPr>
        <w:br/>
      </w:r>
      <w:r w:rsidRPr="00B62470">
        <w:rPr>
          <w:b/>
          <w:bCs/>
          <w:lang w:val="sv-SE"/>
        </w:rPr>
        <w:t>22:</w:t>
      </w:r>
      <w:r w:rsidRPr="00B62470">
        <w:rPr>
          <w:lang w:val="sv-SE"/>
        </w:rPr>
        <w:t xml:space="preserve"> Forskningsprojekt om spårning av avföringsföroreningar i </w:t>
      </w:r>
      <w:r w:rsidR="003E202B">
        <w:rPr>
          <w:lang w:val="sv-SE"/>
        </w:rPr>
        <w:t>vattendrag</w:t>
      </w:r>
      <w:r w:rsidRPr="00B62470">
        <w:rPr>
          <w:lang w:val="sv-SE"/>
        </w:rPr>
        <w:t xml:space="preserve"> genom genetisk analys av IGR-regioner</w:t>
      </w:r>
      <w:r w:rsidR="003E202B">
        <w:rPr>
          <w:lang w:val="sv-SE"/>
        </w:rPr>
        <w:t>,</w:t>
      </w:r>
      <w:r w:rsidRPr="00B62470">
        <w:rPr>
          <w:lang w:val="sv-SE"/>
        </w:rPr>
        <w:t xml:space="preserve"> </w:t>
      </w:r>
      <w:r w:rsidR="003E202B">
        <w:rPr>
          <w:lang w:val="sv-SE"/>
        </w:rPr>
        <w:t>samt</w:t>
      </w:r>
      <w:r w:rsidRPr="00B62470">
        <w:rPr>
          <w:lang w:val="sv-SE"/>
        </w:rPr>
        <w:t xml:space="preserve"> användning av logistiska regressionsmodeller för klassificering av vattenprov (Jämtland).</w:t>
      </w:r>
    </w:p>
    <w:sectPr w:rsidR="0058060E" w:rsidRPr="00B62470" w:rsidSect="00FC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70"/>
    <w:rsid w:val="00091F2A"/>
    <w:rsid w:val="003E202B"/>
    <w:rsid w:val="0058060E"/>
    <w:rsid w:val="0076373F"/>
    <w:rsid w:val="00A85AC4"/>
    <w:rsid w:val="00B62470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02F4"/>
  <w15:chartTrackingRefBased/>
  <w15:docId w15:val="{4E4A15A4-2F4A-4340-964D-BE57CFCD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Andersson-Li</dc:creator>
  <cp:keywords/>
  <dc:description/>
  <cp:lastModifiedBy>Martin Andersson-Li</cp:lastModifiedBy>
  <cp:revision>3</cp:revision>
  <dcterms:created xsi:type="dcterms:W3CDTF">2023-07-26T14:40:00Z</dcterms:created>
  <dcterms:modified xsi:type="dcterms:W3CDTF">2023-07-26T15:10:00Z</dcterms:modified>
</cp:coreProperties>
</file>