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92C78" w14:textId="1C140FCD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6018F739" w14:textId="77777777">
        <w:trPr>
          <w:jc w:val="center"/>
        </w:trPr>
        <w:tc>
          <w:tcPr>
            <w:tcW w:w="4082" w:type="dxa"/>
            <w:vAlign w:val="center"/>
          </w:tcPr>
          <w:p w14:paraId="069BD99B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山本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健二</w:t>
            </w:r>
          </w:p>
          <w:p w14:paraId="23F7B2E7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YAMAMOTO Kenji</w:t>
            </w:r>
          </w:p>
        </w:tc>
        <w:tc>
          <w:tcPr>
            <w:tcW w:w="4649" w:type="dxa"/>
            <w:vAlign w:val="center"/>
          </w:tcPr>
          <w:p w14:paraId="7097061B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42</w:t>
            </w:r>
          </w:p>
          <w:p w14:paraId="6CD230DE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Capo Squadra Investigativa</w:t>
            </w:r>
          </w:p>
          <w:p w14:paraId="56A9A69D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Ispettore Capo (Keibu)</w:t>
            </w:r>
          </w:p>
          <w:p w14:paraId="4569B984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18 anni</w:t>
            </w:r>
          </w:p>
        </w:tc>
        <w:tc>
          <w:tcPr>
            <w:tcW w:w="2041" w:type="dxa"/>
            <w:vAlign w:val="center"/>
          </w:tcPr>
          <w:p w14:paraId="03FEC6B0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1F9462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38D122C5" w14:textId="311F9839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86CCDC9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99305F" w:rsidRPr="006C035C" w14:paraId="260CF52F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shd w:val="clear" w:color="auto" w:fill="1A1A2E"/>
          </w:tcPr>
          <w:p w14:paraId="21987719" w14:textId="77777777" w:rsidR="0099305F" w:rsidRPr="006C035C" w:rsidRDefault="0099305F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W w:w="387" w:type="pct"/>
            <w:tcBorders>
              <w:bottom w:val="single" w:sz="2" w:space="0" w:color="D0C8B0"/>
            </w:tcBorders>
            <w:shd w:val="clear" w:color="auto" w:fill="1A1A2E"/>
          </w:tcPr>
          <w:p w14:paraId="711DB20D" w14:textId="718746B2" w:rsidR="0099305F" w:rsidRPr="006C035C" w:rsidRDefault="0099305F">
            <w:pPr>
              <w:jc w:val="center"/>
              <w:rPr>
                <w:rFonts w:ascii="Lato" w:hAnsi="Lato"/>
                <w:sz w:val="22"/>
                <w:szCs w:val="28"/>
              </w:rPr>
            </w:pPr>
          </w:p>
        </w:tc>
        <w:tc>
          <w:tcPr>
            <w:tcW w:w="757" w:type="pct"/>
            <w:tcBorders>
              <w:bottom w:val="single" w:sz="2" w:space="0" w:color="D0C8B0"/>
            </w:tcBorders>
            <w:shd w:val="clear" w:color="auto" w:fill="1A1A2E"/>
          </w:tcPr>
          <w:p w14:paraId="421EE34D" w14:textId="77777777" w:rsidR="0099305F" w:rsidRPr="006C035C" w:rsidRDefault="0099305F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W w:w="3226" w:type="pct"/>
            <w:tcBorders>
              <w:bottom w:val="single" w:sz="2" w:space="0" w:color="D0C8B0"/>
            </w:tcBorders>
            <w:shd w:val="clear" w:color="auto" w:fill="1A1A2E"/>
          </w:tcPr>
          <w:p w14:paraId="3602D75E" w14:textId="77777777" w:rsidR="0099305F" w:rsidRPr="006C035C" w:rsidRDefault="0099305F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99305F" w:rsidRPr="006C035C" w14:paraId="30177669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shd w:val="clear" w:color="auto" w:fill="F5F3EB"/>
            <w:vAlign w:val="center"/>
          </w:tcPr>
          <w:p w14:paraId="5A26E337" w14:textId="6573FE95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20E79856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6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1438DF75" w14:textId="1695FC5E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</w:tcPr>
          <w:p w14:paraId="64E13E14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99305F" w:rsidRPr="006C035C" w14:paraId="12BF62B6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vAlign w:val="center"/>
          </w:tcPr>
          <w:p w14:paraId="0F265843" w14:textId="4C6ED7C9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vAlign w:val="center"/>
          </w:tcPr>
          <w:p w14:paraId="4D14CC12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vAlign w:val="center"/>
          </w:tcPr>
          <w:p w14:paraId="006C1CE8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</w:tcPr>
          <w:p w14:paraId="4E9DB1EB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99305F" w:rsidRPr="006C035C" w14:paraId="59C8F101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shd w:val="clear" w:color="auto" w:fill="F5F3EB"/>
            <w:vAlign w:val="center"/>
          </w:tcPr>
          <w:p w14:paraId="533A92FE" w14:textId="38EECF66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092600EE" w14:textId="23D476D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6E823AD6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</w:tcPr>
          <w:p w14:paraId="1518217A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99305F" w:rsidRPr="006C035C" w14:paraId="4FD54A23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vAlign w:val="center"/>
          </w:tcPr>
          <w:p w14:paraId="0CD2893C" w14:textId="2A6F9B87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vAlign w:val="center"/>
          </w:tcPr>
          <w:p w14:paraId="03E77C6C" w14:textId="2FBC401B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vAlign w:val="center"/>
          </w:tcPr>
          <w:p w14:paraId="103CEB99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</w:tcPr>
          <w:p w14:paraId="0C27041B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99305F" w:rsidRPr="006C035C" w14:paraId="77BA3F37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shd w:val="clear" w:color="auto" w:fill="F5F3EB"/>
            <w:vAlign w:val="center"/>
          </w:tcPr>
          <w:p w14:paraId="448A01BF" w14:textId="03B40691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7D71DED7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7DDCA1EB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</w:tcPr>
          <w:p w14:paraId="143CB361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99305F" w:rsidRPr="006C035C" w14:paraId="4ABD32D8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vAlign w:val="center"/>
          </w:tcPr>
          <w:p w14:paraId="3F181CEA" w14:textId="6D7665B2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vAlign w:val="center"/>
          </w:tcPr>
          <w:p w14:paraId="1B1A0145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vAlign w:val="center"/>
          </w:tcPr>
          <w:p w14:paraId="0A89FB72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</w:tcPr>
          <w:p w14:paraId="6A7FFA96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7309F47D" w14:textId="40957092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6330FE0E" w14:textId="078F5012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4DB14095" w14:textId="573FEDB9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753D59F7" w14:textId="54462E0F" w:rsidR="0019403F" w:rsidRPr="006C035C" w:rsidRDefault="0019403F">
      <w:pPr>
        <w:spacing w:before="60" w:after="40"/>
        <w:ind w:left="170"/>
        <w:rPr>
          <w:rFonts w:ascii="Lato" w:hAnsi="Lato"/>
          <w:sz w:val="12"/>
          <w:szCs w:val="14"/>
        </w:rPr>
      </w:pPr>
    </w:p>
    <w:p w14:paraId="5BFE7A5A" w14:textId="65C6F96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9E6DF21" w14:textId="23F6A129" w:rsidR="00F70C0C" w:rsidRPr="006C035C" w:rsidRDefault="00F70C0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11B4C8E7" w14:textId="36ABA190" w:rsidR="00F70C0C" w:rsidRPr="0099305F" w:rsidRDefault="00F70C0C" w:rsidP="002C2CC1">
            <w:pPr>
              <w:spacing w:after="60"/>
              <w:rPr>
                <w:rFonts w:ascii="Lato" w:hAnsi="Lato"/>
                <w:sz w:val="18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SOROBAN — </w:t>
            </w:r>
            <w:r w:rsidR="0099305F" w:rsidRPr="0099305F">
              <w:rPr>
                <w:rFonts w:ascii="Lato" w:hAnsi="Lato"/>
                <w:sz w:val="18"/>
              </w:rPr>
              <w:t xml:space="preserve">per ogni tiro critico o fallimento </w:t>
            </w:r>
          </w:p>
          <w:p w14:paraId="5F8BF559" w14:textId="041CB6DF" w:rsidR="00F70C0C" w:rsidRPr="006C035C" w:rsidRDefault="00F70C0C" w:rsidP="002C2CC1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(11)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+1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+2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br/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-1 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(3)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-2</w:t>
            </w:r>
          </w:p>
          <w:p w14:paraId="2266D742" w14:textId="5667CB1D" w:rsidR="00F70C0C" w:rsidRPr="006C035C" w:rsidRDefault="008A700B" w:rsidP="002C2CC1">
            <w:pPr>
              <w:spacing w:before="80" w:after="80"/>
              <w:rPr>
                <w:rFonts w:ascii="Lato" w:hAnsi="Lato"/>
                <w:color w:val="B49650"/>
                <w:sz w:val="12"/>
              </w:rPr>
            </w:pPr>
            <w:r>
              <w:rPr>
                <w:rFonts w:ascii="Lato" w:eastAsia="Yu Mincho" w:hAnsi="Lato" w:cs="Garamond"/>
                <w:noProof/>
                <w:color w:val="B49650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0FED81D5" wp14:editId="288E5E07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105410</wp:posOffset>
                  </wp:positionV>
                  <wp:extent cx="3190875" cy="2127250"/>
                  <wp:effectExtent l="0" t="0" r="9525" b="0"/>
                  <wp:wrapNone/>
                  <wp:docPr id="164169120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12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>0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1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2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3  4  </w:t>
            </w:r>
            <w:r w:rsidR="00F70C0C" w:rsidRPr="006C035C">
              <w:rPr>
                <w:rFonts w:ascii="Cambria Math" w:eastAsia="Yu Mincho" w:hAnsi="Cambria Math" w:cs="Cambria Math"/>
                <w:b/>
                <w:color w:val="B49650"/>
                <w:sz w:val="24"/>
              </w:rPr>
              <w:t>⑤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6  7  8  9</w:t>
            </w:r>
          </w:p>
        </w:tc>
      </w:tr>
    </w:tbl>
    <w:p w14:paraId="67D90D30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66542B44" w14:textId="0DFEBC73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3B6EB210" w14:textId="12A5CCEB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5386"/>
      </w:tblGrid>
      <w:tr w:rsidR="00CC4CCB" w:rsidRPr="006C035C" w14:paraId="16A43B87" w14:textId="77777777">
        <w:trPr>
          <w:jc w:val="center"/>
        </w:trPr>
        <w:tc>
          <w:tcPr>
            <w:tcW w:w="5386" w:type="dxa"/>
          </w:tcPr>
          <w:p w14:paraId="460CBB60" w14:textId="314699D2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0451E61A" w14:textId="11DCA471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717D2C63" w14:textId="2356D8ED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6A1CBBFC" w14:textId="5E95BAB8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  <w:tc>
          <w:tcPr>
            <w:tcW w:w="5386" w:type="dxa"/>
          </w:tcPr>
          <w:p w14:paraId="48699C76" w14:textId="5F4E3583" w:rsidR="00CC4CCB" w:rsidRPr="006C035C" w:rsidRDefault="00CC4CCB">
            <w:pPr>
              <w:spacing w:before="40"/>
              <w:rPr>
                <w:rFonts w:ascii="Lato" w:hAnsi="Lato"/>
              </w:rPr>
            </w:pPr>
          </w:p>
        </w:tc>
      </w:tr>
    </w:tbl>
    <w:p w14:paraId="68EDBC1C" w14:textId="77777777" w:rsidR="007C539C" w:rsidRPr="006C035C" w:rsidRDefault="007C539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358C69A8" w14:textId="3084924F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29F6DEE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64EE06C9" w14:textId="1B05DF2A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EQUIPAGGIAMENTO DI SERVIZIO</w:t>
      </w:r>
    </w:p>
    <w:p w14:paraId="1A8748BB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 w14:paraId="52FDDD23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Revolver New Nambu M60 (.38, 5 colpi): Lucidità · vel. 4/2 · ricarica 5 · danno 4. Addestramento base: sai usarla, non sei un tiratore scelto</w:t>
      </w:r>
    </w:p>
    <w:p w14:paraId="7019722F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Giubbotto antiproiettile: Assorbe 3 (fisso, contro ogni colpo) · indossare 4</w:t>
      </w:r>
    </w:p>
    <w:p w14:paraId="1B3E798D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Operazioni — Keib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(manganello): Silenzio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vel. 2/2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danno 2</w:t>
      </w:r>
    </w:p>
    <w:p w14:paraId="46C9CF18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Sempre con te — Keisatsu tech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(tesserino), manette, taccuino</w:t>
      </w:r>
    </w:p>
    <w:p w14:paraId="6387D98B" w14:textId="1571996D" w:rsidR="00CC4CCB" w:rsidRPr="0019403F" w:rsidRDefault="00A16712" w:rsidP="0019403F">
      <w:pPr>
        <w:keepLines/>
        <w:spacing w:after="20"/>
        <w:ind w:left="170"/>
        <w:rPr>
          <w:rFonts w:ascii="Lato" w:hAnsi="Lato"/>
          <w:color w:val="787878"/>
          <w:sz w:val="18"/>
        </w:rPr>
      </w:pPr>
      <w:r w:rsidRPr="006C035C">
        <w:rPr>
          <w:rFonts w:ascii="Lato" w:eastAsia="Yu Mincho" w:hAnsi="Lato" w:cs="Garamond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 w14:paraId="66BE3409" w14:textId="37DCE363" w:rsidR="00CC4CCB" w:rsidRPr="0099305F" w:rsidRDefault="00A16712">
      <w:pPr>
        <w:keepNext/>
        <w:pageBreakBefore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29DF2D97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71E4B80B" w14:textId="1D17F2A4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</w:t>
      </w:r>
      <w:r w:rsidRPr="006C035C">
        <w:rPr>
          <w:rFonts w:ascii="Lato" w:eastAsia="Yu Mincho" w:hAnsi="Lato" w:cs="Garamond"/>
          <w:b/>
          <w:color w:val="1A1A2E"/>
        </w:rPr>
        <w:t>Pugno di Ferro</w:t>
      </w:r>
    </w:p>
    <w:p w14:paraId="6E75750E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Pressione psicologica costante e implacabile. Non un momento — un peso che non si toglie.</w:t>
      </w:r>
    </w:p>
    <w:p w14:paraId="2B188C0E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Presenza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67C1B333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Il PNG cede su un punto importante — ammette, collabora, si ritira</w:t>
      </w:r>
    </w:p>
    <w:p w14:paraId="0D049BA0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Il PNG è scosso e sotto pressione, ma non cede</w:t>
      </w:r>
    </w:p>
    <w:p w14:paraId="04D2F26A" w14:textId="0C0D42FB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</w:t>
      </w:r>
      <w:r w:rsidRPr="006C035C">
        <w:rPr>
          <w:rFonts w:ascii="Lato" w:eastAsia="Yu Mincho" w:hAnsi="Lato" w:cs="Garamond"/>
          <w:b/>
          <w:color w:val="1A1A2E"/>
        </w:rPr>
        <w:t>Teatro delle Ombre</w:t>
      </w:r>
    </w:p>
    <w:p w14:paraId="2BAA8335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Guardando una scena, vedi le sagome sbiadite di ciò che è accaduto.</w:t>
      </w:r>
    </w:p>
    <w:p w14:paraId="477852A8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Lucidità (requisito: ≥ 7)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4 Ki</w:t>
      </w:r>
    </w:p>
    <w:p w14:paraId="6E07DF07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essere sul luogo, entro 48 ore dal fatto</w:t>
      </w:r>
    </w:p>
    <w:p w14:paraId="3F04143E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2-3 momenti chiave come sagome sbiadite, nell'ordine giusto, con vuoti. Non volti, non dettagli</w:t>
      </w:r>
    </w:p>
    <w:p w14:paraId="1A895C60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Un singolo momento congelato — una sagoma, una posizione, senza prima né dopo</w:t>
      </w:r>
    </w:p>
    <w:p w14:paraId="22A99E27" w14:textId="3189E4F8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</w:t>
      </w:r>
      <w:r w:rsidRPr="006C035C">
        <w:rPr>
          <w:rFonts w:ascii="Lato" w:eastAsia="Yu Mincho" w:hAnsi="Lato" w:cs="Garamond"/>
          <w:b/>
          <w:color w:val="1A1A2E"/>
        </w:rPr>
        <w:t>Lo Spirito che Resta</w:t>
      </w:r>
    </w:p>
    <w:p w14:paraId="6024F863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Lo spirito del samurai che non cede.</w:t>
      </w:r>
    </w:p>
    <w:p w14:paraId="0559CCFA" w14:textId="10895855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 xml:space="preserve">Distacco o Pazienza (a </w:t>
      </w:r>
      <w:r w:rsidR="007104C2" w:rsidRPr="006C035C">
        <w:rPr>
          <w:rFonts w:ascii="Lato" w:eastAsia="Yu Mincho" w:hAnsi="Lato" w:cs="Garamond"/>
          <w:color w:val="787878"/>
          <w:sz w:val="18"/>
        </w:rPr>
        <w:t>scelta)</w:t>
      </w:r>
      <w:r w:rsidR="007104C2" w:rsidRPr="006C035C">
        <w:rPr>
          <w:rFonts w:ascii="Lato" w:eastAsia="Yu Mincho" w:hAnsi="Lato" w:cs="Garamond"/>
          <w:color w:val="1A1A2E"/>
          <w:sz w:val="18"/>
        </w:rPr>
        <w:t xml:space="preserve">  </w:t>
      </w:r>
      <w:r w:rsidRPr="006C035C">
        <w:rPr>
          <w:rFonts w:ascii="Lato" w:eastAsia="Yu Mincho" w:hAnsi="Lato" w:cs="Garamond"/>
          <w:color w:val="1A1A2E"/>
          <w:sz w:val="18"/>
        </w:rPr>
        <w:t xml:space="preserve">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2 Ki</w:t>
      </w:r>
    </w:p>
    <w:p w14:paraId="61195295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attivabile solo a Ki 4 o 5; il costo non innesca il Genkai — si valuta a fine scena</w:t>
      </w:r>
    </w:p>
    <w:p w14:paraId="23820E13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Per il resto della scena, 11 e 12 contano come fallimento leggero — non crolli</w:t>
      </w:r>
    </w:p>
    <w:p w14:paraId="4F62B09D" w14:textId="77777777" w:rsidR="00CC4CCB" w:rsidRPr="006C035C" w:rsidRDefault="00A16712">
      <w:pPr>
        <w:keepLines/>
        <w:spacing w:after="40"/>
        <w:ind w:left="340"/>
        <w:rPr>
          <w:rFonts w:ascii="Lato" w:hAnsi="Lato"/>
          <w:color w:val="1A1A2E"/>
          <w:sz w:val="18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Solo il 12 è protetto. L'11 resta Nami negativo</w:t>
      </w:r>
    </w:p>
    <w:p w14:paraId="7110D0F7" w14:textId="77777777" w:rsidR="00F70C0C" w:rsidRPr="006C035C" w:rsidRDefault="00F70C0C">
      <w:pPr>
        <w:keepLines/>
        <w:spacing w:after="40"/>
        <w:ind w:left="340"/>
        <w:rPr>
          <w:rFonts w:ascii="Lato" w:hAnsi="Lato"/>
          <w:sz w:val="12"/>
          <w:szCs w:val="14"/>
        </w:rPr>
      </w:pPr>
    </w:p>
    <w:p w14:paraId="181E5C57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646A3F4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una, grado 1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468CB605" w14:textId="1EF1AB1E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 Cresce con gli usi e i punti Shugy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>.</w:t>
      </w:r>
    </w:p>
    <w:p w14:paraId="1F2FBF00" w14:textId="121C675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</w:t>
      </w:r>
      <w:r w:rsidRPr="006C035C">
        <w:rPr>
          <w:rFonts w:ascii="Lato" w:eastAsia="Yu Mincho" w:hAnsi="Lato" w:cs="Garamond"/>
          <w:color w:val="1A1A2E"/>
        </w:rPr>
        <w:t xml:space="preserve"> </w:t>
      </w:r>
      <w:r w:rsidRPr="006C035C">
        <w:rPr>
          <w:rFonts w:ascii="Lato" w:eastAsia="Yu Mincho" w:hAnsi="Lato" w:cs="Garamond"/>
          <w:b/>
          <w:color w:val="1A1A2E"/>
        </w:rPr>
        <w:t xml:space="preserve">Ambienti </w:t>
      </w:r>
      <w:r w:rsidR="007C539C" w:rsidRPr="006C035C">
        <w:rPr>
          <w:rFonts w:ascii="Lato" w:eastAsia="Yu Mincho" w:hAnsi="Lato" w:cs="Garamond"/>
          <w:b/>
          <w:color w:val="1A1A2E"/>
        </w:rPr>
        <w:t>yakuza</w:t>
      </w:r>
      <w:r w:rsidR="007C539C" w:rsidRPr="006C035C">
        <w:rPr>
          <w:rFonts w:ascii="Lato" w:eastAsia="Yu Mincho" w:hAnsi="Lato" w:cs="Garamond"/>
          <w:color w:val="B49650"/>
          <w:sz w:val="18"/>
        </w:rPr>
        <w:t xml:space="preserve"> (Silenzio) </w:t>
      </w:r>
      <w:r w:rsidR="006C035C" w:rsidRPr="006C035C">
        <w:rPr>
          <w:rFonts w:ascii="Lato" w:eastAsia="Yu Mincho" w:hAnsi="Lato" w:cs="Garamond"/>
          <w:color w:val="B49650"/>
          <w:sz w:val="18"/>
        </w:rPr>
        <w:t>— Diciott’anni</w:t>
      </w:r>
      <w:r w:rsidRPr="006C035C">
        <w:rPr>
          <w:rFonts w:ascii="Lato" w:eastAsia="Yu Mincho" w:hAnsi="Lato" w:cs="Garamond"/>
          <w:color w:val="787878"/>
          <w:sz w:val="18"/>
        </w:rPr>
        <w:t xml:space="preserve"> a Kyoto: sai chi comanda in quali strade e come si parla a un kumich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senza perdere la faccia.</w:t>
      </w:r>
    </w:p>
    <w:p w14:paraId="05BF2D08" w14:textId="47CB044A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</w:t>
      </w:r>
      <w:r w:rsidRPr="006C035C">
        <w:rPr>
          <w:rFonts w:ascii="Lato" w:eastAsia="Yu Mincho" w:hAnsi="Lato" w:cs="Garamond"/>
          <w:color w:val="1A1A2E"/>
        </w:rPr>
        <w:t xml:space="preserve"> </w:t>
      </w:r>
      <w:r w:rsidR="000A7499">
        <w:rPr>
          <w:rFonts w:ascii="Lato" w:eastAsia="Yu Mincho" w:hAnsi="Lato" w:cs="Garamond"/>
          <w:color w:val="1A1A2E"/>
        </w:rPr>
        <w:t>*</w:t>
      </w:r>
      <w:r w:rsidRPr="006C035C">
        <w:rPr>
          <w:rFonts w:ascii="Lato" w:eastAsia="Yu Mincho" w:hAnsi="Lato" w:cs="Garamond"/>
          <w:b/>
          <w:color w:val="1A1A2E"/>
        </w:rPr>
        <w:t xml:space="preserve">Stampa e </w:t>
      </w:r>
      <w:r w:rsidR="007C539C" w:rsidRPr="006C035C">
        <w:rPr>
          <w:rFonts w:ascii="Lato" w:eastAsia="Yu Mincho" w:hAnsi="Lato" w:cs="Garamond"/>
          <w:b/>
          <w:color w:val="1A1A2E"/>
        </w:rPr>
        <w:t>media</w:t>
      </w:r>
      <w:r w:rsidR="007C539C" w:rsidRPr="006C035C">
        <w:rPr>
          <w:rFonts w:ascii="Lato" w:eastAsia="Yu Mincho" w:hAnsi="Lato" w:cs="Garamond"/>
          <w:color w:val="B49650"/>
          <w:sz w:val="18"/>
        </w:rPr>
        <w:t xml:space="preserve"> (Presenza) </w:t>
      </w:r>
      <w:r w:rsidR="006C035C" w:rsidRPr="006C035C">
        <w:rPr>
          <w:rFonts w:ascii="Lato" w:eastAsia="Yu Mincho" w:hAnsi="Lato" w:cs="Garamond"/>
          <w:color w:val="B49650"/>
          <w:sz w:val="18"/>
        </w:rPr>
        <w:t>— Sai</w:t>
      </w:r>
      <w:r w:rsidRPr="006C035C">
        <w:rPr>
          <w:rFonts w:ascii="Lato" w:eastAsia="Yu Mincho" w:hAnsi="Lato" w:cs="Garamond"/>
          <w:color w:val="787878"/>
          <w:sz w:val="18"/>
        </w:rPr>
        <w:t xml:space="preserve"> come ragionano le redazioni, cosa fa notizia e cosa può aspettare. E hai un amico al Kyoto Shimbun.</w:t>
      </w:r>
    </w:p>
    <w:p w14:paraId="122F5111" w14:textId="7B23BDC5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</w:t>
      </w:r>
      <w:r w:rsidRPr="006C035C">
        <w:rPr>
          <w:rFonts w:ascii="Lato" w:eastAsia="Yu Mincho" w:hAnsi="Lato" w:cs="Garamond"/>
          <w:color w:val="1A1A2E"/>
        </w:rPr>
        <w:t xml:space="preserve"> </w:t>
      </w:r>
      <w:r w:rsidR="007C539C" w:rsidRPr="006C035C">
        <w:rPr>
          <w:rFonts w:ascii="Lato" w:eastAsia="Yu Mincho" w:hAnsi="Lato" w:cs="Garamond"/>
          <w:b/>
          <w:color w:val="1A1A2E"/>
        </w:rPr>
        <w:t>Interrogatorio</w:t>
      </w:r>
      <w:r w:rsidR="007C539C" w:rsidRPr="006C035C">
        <w:rPr>
          <w:rFonts w:ascii="Lato" w:eastAsia="Yu Mincho" w:hAnsi="Lato" w:cs="Garamond"/>
          <w:color w:val="B49650"/>
          <w:sz w:val="18"/>
        </w:rPr>
        <w:t xml:space="preserve"> (</w:t>
      </w:r>
      <w:r w:rsidRPr="006C035C">
        <w:rPr>
          <w:rFonts w:ascii="Lato" w:eastAsia="Yu Mincho" w:hAnsi="Lato" w:cs="Garamond"/>
          <w:color w:val="B49650"/>
          <w:sz w:val="18"/>
        </w:rPr>
        <w:t xml:space="preserve">Pazienza o </w:t>
      </w:r>
      <w:r w:rsidR="007C539C" w:rsidRPr="006C035C">
        <w:rPr>
          <w:rFonts w:ascii="Lato" w:eastAsia="Yu Mincho" w:hAnsi="Lato" w:cs="Garamond"/>
          <w:color w:val="B49650"/>
          <w:sz w:val="18"/>
        </w:rPr>
        <w:t xml:space="preserve">Ascolto) </w:t>
      </w:r>
      <w:r w:rsidR="006C035C" w:rsidRPr="006C035C">
        <w:rPr>
          <w:rFonts w:ascii="Lato" w:eastAsia="Yu Mincho" w:hAnsi="Lato" w:cs="Garamond"/>
          <w:color w:val="B49650"/>
          <w:sz w:val="18"/>
        </w:rPr>
        <w:t>— Diciott’anni</w:t>
      </w:r>
      <w:r w:rsidRPr="006C035C">
        <w:rPr>
          <w:rFonts w:ascii="Lato" w:eastAsia="Yu Mincho" w:hAnsi="Lato" w:cs="Garamond"/>
          <w:color w:val="787878"/>
          <w:sz w:val="18"/>
        </w:rPr>
        <w:t xml:space="preserve"> di stanze chiuse: sblocca le tecniche di apertura — il terreno emotivo che si prepara prima delle domande vere.</w:t>
      </w:r>
    </w:p>
    <w:p w14:paraId="3C45C5C1" w14:textId="3F084588" w:rsidR="00CC4CCB" w:rsidRPr="006C035C" w:rsidRDefault="00A16712">
      <w:pPr>
        <w:keepNext/>
        <w:spacing w:before="80"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</w:rPr>
        <w:t xml:space="preserve">Grado: ______    Usi: </w:t>
      </w:r>
      <w:r w:rsidRPr="006C035C">
        <w:rPr>
          <w:rFonts w:ascii="Segoe UI Symbol" w:eastAsia="Yu Mincho" w:hAnsi="Segoe UI Symbol" w:cs="Segoe UI Symbol"/>
          <w:color w:val="1A1A2E"/>
          <w:sz w:val="22"/>
        </w:rPr>
        <w:t>☐☐☐☐☐☐☐☐☐☐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 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5BC04904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10 usi + 19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(attr. chiave di scheda 6+)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Esperto (+2)  </w:t>
      </w:r>
      <w:r w:rsidRPr="006C035C">
        <w:rPr>
          <w:rFonts w:ascii="Lato" w:eastAsia="Yu Mincho" w:hAnsi="Lato" w:cs="Lato"/>
          <w:color w:val="787878"/>
          <w:sz w:val="16"/>
        </w:rPr>
        <w:t>·</w:t>
      </w:r>
      <w:r w:rsidRPr="006C035C">
        <w:rPr>
          <w:rFonts w:ascii="Lato" w:eastAsia="Yu Mincho" w:hAnsi="Lato" w:cs="Garamond"/>
          <w:color w:val="787878"/>
          <w:sz w:val="16"/>
        </w:rPr>
        <w:t xml:space="preserve">  25 usi + 39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(paletti)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Maestro</w:t>
      </w:r>
    </w:p>
    <w:p w14:paraId="26D0C8CA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7ABDF85D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34A41641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6DB192B1" w14:textId="2E853333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Pr="006C035C">
        <w:rPr>
          <w:rFonts w:ascii="Lato" w:eastAsia="Yu Mincho" w:hAnsi="Lato" w:cs="Lato"/>
          <w:b/>
          <w:color w:val="1A1A2E"/>
          <w:sz w:val="22"/>
        </w:rPr>
        <w:t>—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CRESCITA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50559167" w14:textId="77777777" w:rsidR="00CC4CCB" w:rsidRPr="006C035C" w:rsidRDefault="00A16712">
      <w:pPr>
        <w:keepNext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Punti 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>: ____________________</w:t>
      </w:r>
    </w:p>
    <w:p w14:paraId="7DB7F50E" w14:textId="77777777" w:rsidR="00CC4CCB" w:rsidRPr="006C035C" w:rsidRDefault="00A16712">
      <w:pPr>
        <w:keepNext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Guadagno: 1 a sessione · 4-6 a caso chiuso · +1 scena personale ben gestita · +1 momento eccezionale (max 1/sessione)</w:t>
      </w:r>
    </w:p>
    <w:p w14:paraId="154115B8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Spesa tra i casi: attributo = arrivo ×3 · Ki max = arrivo ×4 (tetto 12) · Senmon 9/19/39 · Enja extra 12 · affinare il Gou = base ×11</w:t>
      </w:r>
    </w:p>
    <w:p w14:paraId="2C07A066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7CEB0297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FE73289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1D9E06A3" w14:textId="6EBD5942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52715F06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un veterano rispettato. Hai risolto casi importanti, hai costruito una reputazione solida. Ma la tua vita privata è un disastro. Sei mesi fa tua moglie Yuko ti ha lasciato. Non ci sei mai, ha detto. Aveva ragione. Ora vivi in un piccolo appartamento a Fushimi, con le scatole ancora da disfare. Tuo figlio Takeshi (8 anni) vive con la madre. Il martedì e il giovedì è con te. O dovrebbe esserlo. Il problema: il lavoro viene sempre prima.</w:t>
      </w:r>
    </w:p>
    <w:p w14:paraId="45BCCE30" w14:textId="773ECE9E" w:rsidR="006C035C" w:rsidRDefault="006C035C">
      <w:pPr>
        <w:spacing w:after="200"/>
        <w:rPr>
          <w:rFonts w:ascii="Lato" w:eastAsia="Yu Mincho" w:hAnsi="Lato" w:cs="Garamond"/>
          <w:color w:val="1A1A2E"/>
        </w:rPr>
      </w:pPr>
      <w:r>
        <w:rPr>
          <w:rFonts w:ascii="Lato" w:eastAsia="Yu Mincho" w:hAnsi="Lato" w:cs="Garamond"/>
          <w:color w:val="1A1A2E"/>
        </w:rPr>
        <w:br w:type="page"/>
      </w:r>
    </w:p>
    <w:p w14:paraId="3F8972AB" w14:textId="77777777" w:rsidR="006C035C" w:rsidRP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</w:p>
    <w:p w14:paraId="4BC1175C" w14:textId="77151F9D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49A9F57E" w14:textId="23E88036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il capo. Calmo, competente, rispettato. Non mostri mai debolezza davanti alla squadra.</w:t>
      </w:r>
    </w:p>
    <w:p w14:paraId="183BD125" w14:textId="47ECE282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Sei esausto. Ti senti in colpa per Takeshi. A volte ti chiedi se ne vale la pena.</w:t>
      </w:r>
    </w:p>
    <w:p w14:paraId="49D34145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Abbiamo un lavoro da fare. Concentriamoci su quello.</w:t>
      </w:r>
    </w:p>
    <w:p w14:paraId="487BE32F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Ti chiudi. Parli meno. Diventi più brusco. Non deleghi — fai tutto tu.</w:t>
      </w:r>
    </w:p>
    <w:p w14:paraId="5ECF5762" w14:textId="16B4F75F" w:rsidR="00CC4CCB" w:rsidRDefault="006C035C" w:rsidP="006C035C">
      <w:pPr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qualcuno mette in dubbio le sue priorità tra lavoro e famiglia.</w:t>
      </w:r>
    </w:p>
    <w:p w14:paraId="71EC237F" w14:textId="77777777" w:rsid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</w:rPr>
      </w:pPr>
    </w:p>
    <w:p w14:paraId="5C5D9831" w14:textId="77777777" w:rsidR="006F0C03" w:rsidRPr="006C035C" w:rsidRDefault="006F0C03" w:rsidP="006F0C03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0DA48584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Caffè nero, almeno sei tazze al giorno.</w:t>
      </w:r>
    </w:p>
    <w:p w14:paraId="7BA2DA23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Si massaggia il ponte del naso quando è stanco o frustrato.</w:t>
      </w:r>
    </w:p>
    <w:p w14:paraId="319771F8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 orologio Seiko automatico, regalo di suo padre per la promozione.</w:t>
      </w:r>
    </w:p>
    <w:p w14:paraId="19FBF74F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Udon caldo da un chiosco vicino alla centrale. Sempre lo stesso, sempre in piedi.</w:t>
      </w:r>
    </w:p>
    <w:p w14:paraId="724B5EB9" w14:textId="77777777" w:rsidR="006F0C03" w:rsidRDefault="006F0C03" w:rsidP="006F0C03">
      <w:pPr>
        <w:spacing w:after="4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Rituale: </w:t>
      </w:r>
      <w:r w:rsidRPr="006C035C">
        <w:rPr>
          <w:rFonts w:ascii="Lato" w:eastAsia="Yu Mincho" w:hAnsi="Lato" w:cs="Garamond"/>
          <w:color w:val="1A1A2E"/>
        </w:rPr>
        <w:t>Ogni mattina, caffè Boss in lattina al distributore.</w:t>
      </w:r>
    </w:p>
    <w:p w14:paraId="4D156195" w14:textId="77777777" w:rsidR="00D95D3F" w:rsidRDefault="00D95D3F" w:rsidP="006F0C03">
      <w:pPr>
        <w:spacing w:after="40"/>
        <w:ind w:left="170"/>
        <w:rPr>
          <w:rFonts w:ascii="Lato" w:eastAsia="Yu Mincho" w:hAnsi="Lato" w:cs="Garamond"/>
          <w:color w:val="1A1A2E"/>
        </w:rPr>
      </w:pPr>
    </w:p>
    <w:p w14:paraId="4F4E0C1E" w14:textId="77777777" w:rsidR="00D95D3F" w:rsidRDefault="00D95D3F" w:rsidP="00D95D3F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033A801" w14:textId="77777777" w:rsidR="00D95D3F" w:rsidRPr="006F0C03" w:rsidRDefault="00D95D3F" w:rsidP="00D95D3F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8C0DE51" w14:textId="77777777" w:rsidR="00D95D3F" w:rsidRPr="006C035C" w:rsidRDefault="00D95D3F" w:rsidP="00D95D3F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7A1DACDB" w14:textId="77777777" w:rsidR="00D95D3F" w:rsidRPr="006C035C" w:rsidRDefault="00D95D3F" w:rsidP="00D95D3F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HONDA Ryota: </w:t>
      </w:r>
      <w:r w:rsidRPr="006C035C">
        <w:rPr>
          <w:rFonts w:ascii="Lato" w:eastAsia="Yu Mincho" w:hAnsi="Lato" w:cs="Garamond"/>
          <w:color w:val="1A1A2E"/>
        </w:rPr>
        <w:t>Brillante, ma gioca col fuoco. Un giorno si brucerà.</w:t>
      </w:r>
    </w:p>
    <w:p w14:paraId="5F7D3735" w14:textId="77777777" w:rsidR="00D95D3F" w:rsidRPr="006C035C" w:rsidRDefault="00D95D3F" w:rsidP="00D95D3F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NAKAMURA Shota: </w:t>
      </w:r>
      <w:r w:rsidRPr="006C035C">
        <w:rPr>
          <w:rFonts w:ascii="Lato" w:eastAsia="Yu Mincho" w:hAnsi="Lato" w:cs="Garamond"/>
          <w:color w:val="1A1A2E"/>
        </w:rPr>
        <w:t>Il migliore di noi negli interrogatori. Mi fido di lui più di chiunque altro.</w:t>
      </w:r>
    </w:p>
    <w:p w14:paraId="61BBCA96" w14:textId="77777777" w:rsidR="00D95D3F" w:rsidRPr="006C035C" w:rsidRDefault="00D95D3F" w:rsidP="00D95D3F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SATO Yuki: </w:t>
      </w:r>
      <w:r w:rsidRPr="006C035C">
        <w:rPr>
          <w:rFonts w:ascii="Lato" w:eastAsia="Yu Mincho" w:hAnsi="Lato" w:cs="Garamond"/>
          <w:color w:val="1A1A2E"/>
        </w:rPr>
        <w:t>Mi ricorda me a quell'età. Spero che non faccia i miei stessi errori.</w:t>
      </w:r>
    </w:p>
    <w:p w14:paraId="7C57D0A1" w14:textId="77777777" w:rsidR="00D95D3F" w:rsidRDefault="00D95D3F" w:rsidP="00D95D3F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FUJITA Emi: </w:t>
      </w:r>
      <w:r w:rsidRPr="006C035C">
        <w:rPr>
          <w:rFonts w:ascii="Lato" w:eastAsia="Yu Mincho" w:hAnsi="Lato" w:cs="Garamond"/>
          <w:color w:val="1A1A2E"/>
        </w:rPr>
        <w:t>Competente, riservata, non chiede mai nulla. Questo mi preoccupa.</w:t>
      </w:r>
    </w:p>
    <w:p w14:paraId="7C0B0F11" w14:textId="77777777" w:rsidR="00D95D3F" w:rsidRPr="006C035C" w:rsidRDefault="00D95D3F" w:rsidP="006F0C03">
      <w:pPr>
        <w:spacing w:after="40"/>
        <w:ind w:left="170"/>
        <w:rPr>
          <w:rFonts w:ascii="Lato" w:hAnsi="Lato"/>
        </w:rPr>
      </w:pPr>
    </w:p>
    <w:p w14:paraId="7D2DAD48" w14:textId="77777777" w:rsidR="006F0C03" w:rsidRP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  <w:sz w:val="12"/>
          <w:szCs w:val="14"/>
        </w:rPr>
      </w:pPr>
    </w:p>
    <w:p w14:paraId="1D428470" w14:textId="6F1F342B" w:rsidR="006F0C03" w:rsidRDefault="006F0C03" w:rsidP="006F0C03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</w:t>
      </w:r>
      <w:r w:rsidR="00D25398">
        <w:rPr>
          <w:rFonts w:ascii="MS Gothic" w:eastAsia="MS Gothic" w:hAnsi="MS Gothic" w:cs="MS Gothic"/>
          <w:color w:val="B49650"/>
          <w:sz w:val="12"/>
        </w:rPr>
        <w:t xml:space="preserve"> </w:t>
      </w:r>
      <w:r w:rsidR="00D25398" w:rsidRPr="00D25398">
        <w:rPr>
          <w:rFonts w:ascii="MS Gothic" w:eastAsia="MS Gothic" w:hAnsi="MS Gothic" w:cs="MS Gothic"/>
          <w:color w:val="B49650"/>
          <w:sz w:val="18"/>
          <w:szCs w:val="32"/>
        </w:rPr>
        <w:t>OPZIONALE</w:t>
      </w:r>
      <w:r w:rsidR="00D25398">
        <w:rPr>
          <w:rFonts w:ascii="MS Gothic" w:eastAsia="MS Gothic" w:hAnsi="MS Gothic" w:cs="MS Gothic"/>
          <w:color w:val="B49650"/>
          <w:sz w:val="12"/>
        </w:rPr>
        <w:t xml:space="preserve"> </w:t>
      </w: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</w:t>
      </w:r>
    </w:p>
    <w:p w14:paraId="77F57761" w14:textId="77777777" w:rsidR="006F0C03" w:rsidRPr="006C035C" w:rsidRDefault="006F0C03" w:rsidP="006F0C03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08701659" w14:textId="3D7F8B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IL TUO PROBLEMA — LA FAMIGLIA</w:t>
      </w:r>
    </w:p>
    <w:p w14:paraId="1AF444D9" w14:textId="51817C06" w:rsidR="00CC4CCB" w:rsidRDefault="00A16712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Tua sorella Yamamoto Noriko è stata il tuo supporto durante il divorzio. Ha coperto le tue assenze, ha badato a Takeshi quando tu non potevi. Ma la pazienza di Noriko ha un limite. L'ultima volta che le hai chiesto aiuto, te lo ha detto chiaramente: Non sono la tua baby-sitter di riserva. Devi scegliere cosa conta davvero. Sai che Noriko è stanca. Sai che il rapporto con Takeshi è fragile.</w:t>
      </w:r>
    </w:p>
    <w:p w14:paraId="69C88FEC" w14:textId="77777777" w:rsidR="006F0C03" w:rsidRPr="006C035C" w:rsidRDefault="006F0C03" w:rsidP="006C035C">
      <w:pPr>
        <w:keepLines/>
        <w:spacing w:after="60"/>
        <w:ind w:left="170"/>
        <w:rPr>
          <w:rFonts w:ascii="Lato" w:hAnsi="Lato"/>
        </w:rPr>
      </w:pPr>
    </w:p>
    <w:p w14:paraId="2801FDEB" w14:textId="46C7E1E2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YAMAMOTO Noriko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8679"/>
      </w:tblGrid>
      <w:tr w:rsidR="00CC4CCB" w:rsidRPr="006C035C" w14:paraId="1EFF30CC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6F76E5FA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Età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3F619E35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38 anni</w:t>
            </w:r>
          </w:p>
        </w:tc>
      </w:tr>
      <w:tr w:rsidR="00CC4CCB" w:rsidRPr="006C035C" w14:paraId="591AB042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3EFFB7E9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Occupazione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733F2927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Insegnante di ikebana</w:t>
            </w:r>
          </w:p>
        </w:tc>
      </w:tr>
      <w:tr w:rsidR="00CC4CCB" w:rsidRPr="006C035C" w14:paraId="3FC7531F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6FE8ADD0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Relazione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4C60FC99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Sorella minore, una volta eravate molto uniti</w:t>
            </w:r>
          </w:p>
        </w:tc>
      </w:tr>
      <w:tr w:rsidR="00CC4CCB" w:rsidRPr="006C035C" w14:paraId="1310FBE7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5CCCA86C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Cosa vuole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3266211C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Che tu ammetta di avere un problema. Non singoli episodi — il pattern.</w:t>
            </w:r>
          </w:p>
        </w:tc>
      </w:tr>
    </w:tbl>
    <w:p w14:paraId="0D9C8066" w14:textId="77777777" w:rsidR="00CC4CCB" w:rsidRPr="006F0C03" w:rsidRDefault="00A16712" w:rsidP="006F0C03">
      <w:pPr>
        <w:keepLines/>
        <w:spacing w:after="40"/>
        <w:ind w:left="170"/>
        <w:jc w:val="center"/>
        <w:rPr>
          <w:rFonts w:ascii="Lato" w:eastAsia="Yu Mincho" w:hAnsi="Lato" w:cs="Garamond"/>
          <w:color w:val="1A1A2E"/>
          <w:sz w:val="18"/>
          <w:szCs w:val="20"/>
        </w:rPr>
      </w:pPr>
      <w:r w:rsidRPr="006F0C03">
        <w:rPr>
          <w:rFonts w:ascii="Lato" w:eastAsia="Yu Mincho" w:hAnsi="Lato" w:cs="Garamond"/>
          <w:color w:val="1A1A2E"/>
          <w:sz w:val="18"/>
          <w:szCs w:val="20"/>
        </w:rPr>
        <w:t>Non urla. È peggio. Parla con calma, con quella delusione quieta che ferisce più della rabbia. Fa domande scomode.</w:t>
      </w:r>
    </w:p>
    <w:p w14:paraId="1726F1F2" w14:textId="77777777" w:rsidR="006C035C" w:rsidRPr="006F0C03" w:rsidRDefault="006C035C">
      <w:pPr>
        <w:keepLines/>
        <w:spacing w:after="40"/>
        <w:ind w:left="170"/>
        <w:rPr>
          <w:rFonts w:ascii="Lato" w:hAnsi="Lato"/>
          <w:sz w:val="12"/>
          <w:szCs w:val="14"/>
        </w:rPr>
      </w:pPr>
    </w:p>
    <w:p w14:paraId="00933A92" w14:textId="77777777" w:rsidR="00D25398" w:rsidRDefault="00D25398" w:rsidP="00D25398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</w:t>
      </w:r>
      <w:r>
        <w:rPr>
          <w:rFonts w:ascii="MS Gothic" w:eastAsia="MS Gothic" w:hAnsi="MS Gothic" w:cs="MS Gothic"/>
          <w:color w:val="B49650"/>
          <w:sz w:val="12"/>
        </w:rPr>
        <w:t xml:space="preserve"> </w:t>
      </w:r>
      <w:r w:rsidRPr="00D25398">
        <w:rPr>
          <w:rFonts w:ascii="MS Gothic" w:eastAsia="MS Gothic" w:hAnsi="MS Gothic" w:cs="MS Gothic"/>
          <w:color w:val="B49650"/>
          <w:sz w:val="18"/>
          <w:szCs w:val="32"/>
        </w:rPr>
        <w:t>OPZIONALE</w:t>
      </w:r>
      <w:r>
        <w:rPr>
          <w:rFonts w:ascii="MS Gothic" w:eastAsia="MS Gothic" w:hAnsi="MS Gothic" w:cs="MS Gothic"/>
          <w:color w:val="B49650"/>
          <w:sz w:val="12"/>
        </w:rPr>
        <w:t xml:space="preserve"> </w:t>
      </w: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</w:t>
      </w:r>
    </w:p>
    <w:p w14:paraId="50482EAF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4DAED2C" w14:textId="7DE382E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TANAKA Shuichi</w:t>
      </w:r>
    </w:p>
    <w:p w14:paraId="6DC9A592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Giornalista al Kyoto Shimbun</w:t>
      </w:r>
    </w:p>
    <w:p w14:paraId="6BE1C427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Vecchio compagno di università. Vi vedete ogni tanto — lui beve, tu ordini tè oolong. Accesso agli archivi del giornale, voci di corridoio, contatti nel mondo della stampa.</w:t>
      </w:r>
    </w:p>
    <w:p w14:paraId="4F2EFE95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Cellulare personale. Risponde sempre, anche di notte.</w:t>
      </w:r>
    </w:p>
    <w:p w14:paraId="58E9820E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Ogni tanto una soffiata, niente di compromettente.</w:t>
      </w:r>
    </w:p>
    <w:p w14:paraId="112F2A75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La seconda volta, chiederà qualcosa in cambio.</w:t>
      </w:r>
    </w:p>
    <w:p w14:paraId="57FE143D" w14:textId="77777777" w:rsidR="007104C2" w:rsidRDefault="007104C2" w:rsidP="00D25398">
      <w:pPr>
        <w:keepLines/>
        <w:spacing w:after="60"/>
        <w:rPr>
          <w:rFonts w:ascii="Lato" w:eastAsia="Yu Mincho" w:hAnsi="Lato" w:cs="Garamond"/>
          <w:color w:val="1A1A2E"/>
        </w:rPr>
      </w:pPr>
    </w:p>
    <w:p w14:paraId="4DEE60F0" w14:textId="703A6902" w:rsidR="007104C2" w:rsidRPr="007104C2" w:rsidRDefault="007104C2">
      <w:pPr>
        <w:spacing w:after="200"/>
        <w:rPr>
          <w:rFonts w:ascii="Lato" w:eastAsia="Yu Mincho" w:hAnsi="Lato" w:cs="Garamond"/>
          <w:color w:val="1A1A2E"/>
        </w:rPr>
      </w:pPr>
      <w:r>
        <w:rPr>
          <w:rFonts w:ascii="Lato" w:eastAsia="Yu Mincho" w:hAnsi="Lato" w:cs="Garamond"/>
          <w:color w:val="1A1A2E"/>
        </w:rPr>
        <w:br w:type="page"/>
      </w:r>
    </w:p>
    <w:p w14:paraId="79D74A00" w14:textId="77777777" w:rsidR="007104C2" w:rsidRPr="007104C2" w:rsidRDefault="007104C2">
      <w:pPr>
        <w:keepLines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lastRenderedPageBreak/>
        <w:t>APPUNTI</w:t>
      </w:r>
    </w:p>
    <w:p w14:paraId="2BC3F5E2" w14:textId="77777777" w:rsidR="007104C2" w:rsidRDefault="007104C2">
      <w:pPr>
        <w:keepLines/>
        <w:spacing w:after="60"/>
        <w:ind w:left="170"/>
        <w:rPr>
          <w:rFonts w:ascii="Lato" w:hAnsi="Lato"/>
          <w:color w:val="1A1A2E"/>
        </w:rPr>
      </w:pP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550CB7DF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4A62600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2213D57" w14:textId="77777777" w:rsidTr="007104C2">
        <w:trPr>
          <w:trHeight w:val="449"/>
        </w:trPr>
        <w:tc>
          <w:tcPr>
            <w:tcW w:w="10912" w:type="dxa"/>
          </w:tcPr>
          <w:p w14:paraId="6E920045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005BB8E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79C2C4D3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A40D817" w14:textId="77777777" w:rsidTr="007104C2">
        <w:trPr>
          <w:trHeight w:val="449"/>
        </w:trPr>
        <w:tc>
          <w:tcPr>
            <w:tcW w:w="10912" w:type="dxa"/>
          </w:tcPr>
          <w:p w14:paraId="6C5EC1E1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73C3EB6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C50EA5F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E77B6EF" w14:textId="77777777" w:rsidTr="007104C2">
        <w:trPr>
          <w:trHeight w:val="449"/>
        </w:trPr>
        <w:tc>
          <w:tcPr>
            <w:tcW w:w="10912" w:type="dxa"/>
          </w:tcPr>
          <w:p w14:paraId="4BFAC581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BC6D243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F7F9012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E66C24C" w14:textId="77777777" w:rsidTr="007104C2">
        <w:trPr>
          <w:trHeight w:val="449"/>
        </w:trPr>
        <w:tc>
          <w:tcPr>
            <w:tcW w:w="10912" w:type="dxa"/>
          </w:tcPr>
          <w:p w14:paraId="035AD33F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7A4F3E2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34C8D520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F9AA1A3" w14:textId="77777777" w:rsidTr="007104C2">
        <w:trPr>
          <w:trHeight w:val="449"/>
        </w:trPr>
        <w:tc>
          <w:tcPr>
            <w:tcW w:w="10912" w:type="dxa"/>
          </w:tcPr>
          <w:p w14:paraId="0DBEE66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3ED1370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AB38473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E98E640" w14:textId="77777777" w:rsidTr="007104C2">
        <w:trPr>
          <w:trHeight w:val="449"/>
        </w:trPr>
        <w:tc>
          <w:tcPr>
            <w:tcW w:w="10912" w:type="dxa"/>
          </w:tcPr>
          <w:p w14:paraId="1BF4EF9C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87DACFD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46962106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1A1C94F" w14:textId="77777777" w:rsidTr="007104C2">
        <w:trPr>
          <w:trHeight w:val="449"/>
        </w:trPr>
        <w:tc>
          <w:tcPr>
            <w:tcW w:w="10912" w:type="dxa"/>
          </w:tcPr>
          <w:p w14:paraId="45F92233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5EEF824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497DB0A8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A977958" w14:textId="77777777" w:rsidTr="007104C2">
        <w:trPr>
          <w:trHeight w:val="449"/>
        </w:trPr>
        <w:tc>
          <w:tcPr>
            <w:tcW w:w="10912" w:type="dxa"/>
          </w:tcPr>
          <w:p w14:paraId="38C50D2E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4ECFDF7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33D1711C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534F776" w14:textId="77777777" w:rsidTr="007104C2">
        <w:trPr>
          <w:trHeight w:val="449"/>
        </w:trPr>
        <w:tc>
          <w:tcPr>
            <w:tcW w:w="10912" w:type="dxa"/>
          </w:tcPr>
          <w:p w14:paraId="766614B2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BDF5BAC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3612D76E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4913E6D" w14:textId="77777777" w:rsidTr="007104C2">
        <w:trPr>
          <w:trHeight w:val="449"/>
        </w:trPr>
        <w:tc>
          <w:tcPr>
            <w:tcW w:w="10912" w:type="dxa"/>
          </w:tcPr>
          <w:p w14:paraId="4EEDD1AA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1F0F0B5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9BE3B2C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CA1E2B5" w14:textId="77777777" w:rsidTr="007104C2">
        <w:trPr>
          <w:trHeight w:val="449"/>
        </w:trPr>
        <w:tc>
          <w:tcPr>
            <w:tcW w:w="10912" w:type="dxa"/>
          </w:tcPr>
          <w:p w14:paraId="20AD8A5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1D28D99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25907483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A8FB890" w14:textId="77777777" w:rsidTr="007104C2">
        <w:trPr>
          <w:trHeight w:val="449"/>
        </w:trPr>
        <w:tc>
          <w:tcPr>
            <w:tcW w:w="10912" w:type="dxa"/>
          </w:tcPr>
          <w:p w14:paraId="07837E44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D15A56E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4668C00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F962466" w14:textId="77777777" w:rsidTr="007104C2">
        <w:trPr>
          <w:trHeight w:val="449"/>
        </w:trPr>
        <w:tc>
          <w:tcPr>
            <w:tcW w:w="10912" w:type="dxa"/>
          </w:tcPr>
          <w:p w14:paraId="5B4C77A0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71414DA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F186CD6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BC716D2" w14:textId="77777777" w:rsidTr="007104C2">
        <w:trPr>
          <w:trHeight w:val="449"/>
        </w:trPr>
        <w:tc>
          <w:tcPr>
            <w:tcW w:w="10912" w:type="dxa"/>
          </w:tcPr>
          <w:p w14:paraId="06483933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7194F2E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407EAF56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25F77195" w14:textId="77777777" w:rsidTr="007104C2">
        <w:trPr>
          <w:trHeight w:val="449"/>
        </w:trPr>
        <w:tc>
          <w:tcPr>
            <w:tcW w:w="10912" w:type="dxa"/>
          </w:tcPr>
          <w:p w14:paraId="6631F7AC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86231B7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76CD2DC7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E0B21B1" w14:textId="77777777" w:rsidTr="007104C2">
        <w:trPr>
          <w:trHeight w:val="449"/>
        </w:trPr>
        <w:tc>
          <w:tcPr>
            <w:tcW w:w="10912" w:type="dxa"/>
          </w:tcPr>
          <w:p w14:paraId="44A08B41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6424A5B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7DEADD8C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725CAD7" w14:textId="77777777" w:rsidTr="007104C2">
        <w:trPr>
          <w:trHeight w:val="449"/>
        </w:trPr>
        <w:tc>
          <w:tcPr>
            <w:tcW w:w="10912" w:type="dxa"/>
          </w:tcPr>
          <w:p w14:paraId="23296C20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p w14:paraId="0843866F" w14:textId="785D3858" w:rsidR="007104C2" w:rsidRPr="006C035C" w:rsidRDefault="007104C2">
      <w:pPr>
        <w:keepLines/>
        <w:spacing w:after="60"/>
        <w:ind w:left="170"/>
        <w:rPr>
          <w:rFonts w:ascii="Lato" w:hAnsi="Lato"/>
          <w:color w:val="1A1A2E"/>
        </w:rPr>
        <w:sectPr w:rsidR="007104C2" w:rsidRPr="006C035C" w:rsidSect="00034616">
          <w:pgSz w:w="11906" w:h="16838"/>
          <w:pgMar w:top="283" w:right="567" w:bottom="283" w:left="567" w:header="720" w:footer="720" w:gutter="0"/>
          <w:cols w:space="720"/>
          <w:docGrid w:linePitch="360"/>
        </w:sectPr>
      </w:pPr>
    </w:p>
    <w:p w14:paraId="0E72D7E6" w14:textId="77777777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lastRenderedPageBreak/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62741688" w14:textId="77777777">
        <w:trPr>
          <w:jc w:val="center"/>
        </w:trPr>
        <w:tc>
          <w:tcPr>
            <w:tcW w:w="4082" w:type="dxa"/>
            <w:vAlign w:val="center"/>
          </w:tcPr>
          <w:p w14:paraId="66D15CF5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本田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涼太</w:t>
            </w:r>
          </w:p>
          <w:p w14:paraId="08E80B02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HONDA Ryota</w:t>
            </w:r>
          </w:p>
        </w:tc>
        <w:tc>
          <w:tcPr>
            <w:tcW w:w="4649" w:type="dxa"/>
            <w:vAlign w:val="center"/>
          </w:tcPr>
          <w:p w14:paraId="48FB03B3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35</w:t>
            </w:r>
          </w:p>
          <w:p w14:paraId="60C9B7CD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Analista Scene del Crimine</w:t>
            </w:r>
          </w:p>
          <w:p w14:paraId="359D2225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Sergente (Junsa-bucho)</w:t>
            </w:r>
          </w:p>
          <w:p w14:paraId="6833A3C8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10 anni</w:t>
            </w:r>
          </w:p>
        </w:tc>
        <w:tc>
          <w:tcPr>
            <w:tcW w:w="2041" w:type="dxa"/>
            <w:vAlign w:val="center"/>
          </w:tcPr>
          <w:p w14:paraId="201F0E4B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1623567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913D98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50F4B00F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612FFFF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7C539C" w:rsidRPr="006C035C" w14:paraId="5B0C6DE7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1A1A2E"/>
            <w:tcW w:w="630" w:type="pct"/>
          </w:tcPr>
          <w:p w14:paraId="6EBD2F88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87" w:type="pct"/>
          </w:tcPr>
          <w:p w14:paraId="6AD560E6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757" w:type="pct"/>
          </w:tcPr>
          <w:p w14:paraId="10917E31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226" w:type="pct"/>
          </w:tcPr>
          <w:p w14:paraId="38A2DD31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7C539C" w:rsidRPr="006C035C" w14:paraId="628F204C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06E10D3D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02C59A3B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1A8D65DD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3D8997BE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7C539C" w:rsidRPr="006C035C" w14:paraId="798080A1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27D7005E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7E35DA2E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65146569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5A83487B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7C539C" w:rsidRPr="006C035C" w14:paraId="07771DEA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51D39A8C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3DDCC2A7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62916052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7E290A25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7C539C" w:rsidRPr="006C035C" w14:paraId="415F6C04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7FC33FD8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00753743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3E799A1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5A1A6346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7C539C" w:rsidRPr="006C035C" w14:paraId="02C0BA4F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04BFAB66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481F28A5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022EF586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5E8DD8BD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7C539C" w:rsidRPr="006C035C" w14:paraId="1C87F039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36B8258B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51850BDB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6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3295921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2F138FFF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2617723B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6C860BC3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6D7E18DF" w14:textId="77777777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198D058C" w14:textId="77777777" w:rsidR="0019403F" w:rsidRPr="006C035C" w:rsidRDefault="0019403F">
      <w:pPr>
        <w:spacing w:before="60" w:after="40"/>
        <w:ind w:left="170"/>
        <w:rPr>
          <w:rFonts w:ascii="Lato" w:hAnsi="Lato"/>
          <w:sz w:val="12"/>
          <w:szCs w:val="14"/>
        </w:rPr>
      </w:pPr>
    </w:p>
    <w:p w14:paraId="521A79F1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CC4E139" w14:textId="77777777" w:rsidR="00F70C0C" w:rsidRPr="006C035C" w:rsidRDefault="00F70C0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11B4C8E7" w14:textId="36ABA190" w:rsidR="00F70C0C" w:rsidRPr="0099305F" w:rsidRDefault="00F70C0C" w:rsidP="002C2CC1">
            <w:pPr>
              <w:spacing w:after="60"/>
              <w:rPr>
                <w:rFonts w:ascii="Lato" w:hAnsi="Lato"/>
                <w:sz w:val="18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SOROBAN — </w:t>
            </w:r>
            <w:r w:rsidR="0099305F" w:rsidRPr="0099305F">
              <w:rPr>
                <w:rFonts w:ascii="Lato" w:hAnsi="Lato"/>
                <w:sz w:val="18"/>
              </w:rPr>
              <w:t xml:space="preserve">per ogni tiro critico o fallimento </w:t>
            </w:r>
          </w:p>
          <w:p w14:paraId="5F8BF559" w14:textId="041CB6DF" w:rsidR="00F70C0C" w:rsidRPr="006C035C" w:rsidRDefault="00F70C0C" w:rsidP="002C2CC1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(11)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+1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+2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br/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-1 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(3)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-2</w:t>
            </w:r>
          </w:p>
          <w:p w14:paraId="2266D742" w14:textId="5667CB1D" w:rsidR="00F70C0C" w:rsidRPr="006C035C" w:rsidRDefault="008A700B" w:rsidP="002C2CC1">
            <w:pPr>
              <w:spacing w:before="80" w:after="80"/>
              <w:rPr>
                <w:rFonts w:ascii="Lato" w:hAnsi="Lato"/>
                <w:color w:val="B49650"/>
                <w:sz w:val="12"/>
              </w:rPr>
            </w:pPr>
            <w:r>
              <w:rPr>
                <w:rFonts w:ascii="Lato" w:eastAsia="Yu Mincho" w:hAnsi="Lato" w:cs="Garamond"/>
                <w:noProof/>
                <w:color w:val="B49650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0FED81D5" wp14:editId="288E5E07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105410</wp:posOffset>
                  </wp:positionV>
                  <wp:extent cx="3190875" cy="2127250"/>
                  <wp:effectExtent l="0" t="0" r="9525" b="0"/>
                  <wp:wrapNone/>
                  <wp:docPr id="164169120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12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>0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1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2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3  4  </w:t>
            </w:r>
            <w:r w:rsidR="00F70C0C" w:rsidRPr="006C035C">
              <w:rPr>
                <w:rFonts w:ascii="Cambria Math" w:eastAsia="Yu Mincho" w:hAnsi="Cambria Math" w:cs="Cambria Math"/>
                <w:b/>
                <w:color w:val="B49650"/>
                <w:sz w:val="24"/>
              </w:rPr>
              <w:t>⑤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6  7  8  9</w:t>
            </w:r>
          </w:p>
        </w:tc>
      </w:tr>
    </w:tbl>
    <w:p w14:paraId="296B53B4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1576E2EE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CEC8354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5386"/>
      </w:tblGrid>
      <w:tr w:rsidR="00CC4CCB" w:rsidRPr="006C035C" w14:paraId="345FD629" w14:textId="77777777">
        <w:trPr>
          <w:jc w:val="center"/>
        </w:trPr>
        <w:tc>
          <w:tcPr>
            <w:tcW w:w="5386" w:type="dxa"/>
          </w:tcPr>
          <w:p w14:paraId="6876F033" w14:textId="77777777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35E9C7B1" w14:textId="77777777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649EB21B" w14:textId="77777777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3723A9B9" w14:textId="77777777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Vuoto   </w:t>
            </w: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  <w:tc>
          <w:tcPr>
            <w:tcW w:w="5386" w:type="dxa"/>
          </w:tcPr>
          <w:p w14:paraId="6E32F7F8" w14:textId="77777777" w:rsidR="00CC4CCB" w:rsidRPr="006C035C" w:rsidRDefault="00CC4CCB">
            <w:pPr>
              <w:spacing w:before="40"/>
              <w:rPr>
                <w:rFonts w:ascii="Lato" w:hAnsi="Lato"/>
              </w:rPr>
            </w:pPr>
          </w:p>
        </w:tc>
      </w:tr>
    </w:tbl>
    <w:p w14:paraId="5BA7C07B" w14:textId="77777777" w:rsidR="007C539C" w:rsidRPr="006C035C" w:rsidRDefault="007C539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4D900380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8E33705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2FC27569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EQUIPAGGIAMENTO DI SERVIZIO</w:t>
      </w:r>
    </w:p>
    <w:p w14:paraId="521F18A2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 w14:paraId="0E00D060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Revolver New Nambu M60 (.38, 5 colpi): Lucidità · vel. 4/2 · ricarica 5 · danno 4. Addestramento base: sai usarla, non sei un tiratore scelto</w:t>
      </w:r>
    </w:p>
    <w:p w14:paraId="5046BE54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Giubbotto antiproiettile: Assorbe 3 (fisso, contro ogni colpo) · indossare 4</w:t>
      </w:r>
    </w:p>
    <w:p w14:paraId="450072FC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Operazioni — Keib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(manganello): Silenzio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vel. 2/2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danno 2</w:t>
      </w:r>
    </w:p>
    <w:p w14:paraId="3D47F88D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Sempre con te — Keisatsu tech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(tesserino), manette, taccuino</w:t>
      </w:r>
    </w:p>
    <w:p w14:paraId="0D170C3F" w14:textId="77777777" w:rsidR="00CC4CCB" w:rsidRPr="0019403F" w:rsidRDefault="00A16712" w:rsidP="0019403F">
      <w:pPr>
        <w:keepLines/>
        <w:spacing w:after="20"/>
        <w:ind w:left="170"/>
        <w:rPr>
          <w:rFonts w:ascii="Lato" w:hAnsi="Lato"/>
          <w:color w:val="787878"/>
          <w:sz w:val="18"/>
        </w:rPr>
      </w:pPr>
      <w:r w:rsidRPr="006C035C">
        <w:rPr>
          <w:rFonts w:ascii="Lato" w:eastAsia="Yu Mincho" w:hAnsi="Lato" w:cs="Garamond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 w14:paraId="66BE3409" w14:textId="37DCE363" w:rsidR="00CC4CCB" w:rsidRPr="0099305F" w:rsidRDefault="00A16712">
      <w:pPr>
        <w:keepNext/>
        <w:pageBreakBefore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7BEDB062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68949875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Occhio della Gru</w:t>
      </w:r>
    </w:p>
    <w:p w14:paraId="27A9C042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Vedi ciò che altri non vedono — il dettaglio che cambia tutto.</w:t>
      </w:r>
    </w:p>
    <w:p w14:paraId="36417234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Lucidità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07C700A6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dichiarare dove stai guardando</w:t>
      </w:r>
    </w:p>
    <w:p w14:paraId="787085EA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Trovi il dettaglio nascosto e capisci in che direzione punta</w:t>
      </w:r>
    </w:p>
    <w:p w14:paraId="0FCE6942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Percepisci quanti elementi fuori posto ci sono (uno, più di uno, molti) — non sai cosa sono, ma sai quanto cercare</w:t>
      </w:r>
    </w:p>
    <w:p w14:paraId="7CA8B734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Cuore di Ghiaccio</w:t>
      </w:r>
    </w:p>
    <w:p w14:paraId="6F8948DD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Ti distacchi completamente dalla situazione. Niente ti tocca.</w:t>
      </w:r>
    </w:p>
    <w:p w14:paraId="00BD339C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Distacco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75719BBE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Nota: </w:t>
      </w:r>
      <w:r w:rsidRPr="006C035C">
        <w:rPr>
          <w:rFonts w:ascii="Lato" w:eastAsia="Yu Mincho" w:hAnsi="Lato" w:cs="Garamond"/>
          <w:color w:val="787878"/>
          <w:sz w:val="18"/>
        </w:rPr>
        <w:t>tiro emotivo = un tiro provocato dalla scena che ti colpisce, non un tiro che scegli di fare</w:t>
      </w:r>
    </w:p>
    <w:p w14:paraId="2270D172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Il primo tiro emotivo della scena è successo automatico</w:t>
      </w:r>
    </w:p>
    <w:p w14:paraId="5D1FC65F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+2 al prossimo tiro emotivo (bonus: si sottrae dal dado)</w:t>
      </w:r>
    </w:p>
    <w:p w14:paraId="270A210D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La Brace che Resta</w:t>
      </w:r>
    </w:p>
    <w:p w14:paraId="4AA2B0D6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Le emozioni lasciano calore. Il luogo è ancora tiepido di ciò che è stato provato.</w:t>
      </w:r>
    </w:p>
    <w:p w14:paraId="5E66D5A9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Ascolto o Distacco (a scelta)</w:t>
      </w:r>
      <w:r w:rsidR="007104C2" w:rsidRPr="006C035C">
        <w:rPr>
          <w:rFonts w:ascii="Lato" w:eastAsia="Yu Mincho" w:hAnsi="Lato" w:cs="Garamond"/>
          <w:color w:val="1A1A2E"/>
          <w:sz w:val="18"/>
        </w:rPr>
        <w:t xml:space="preserve">  </w:t>
      </w:r>
      <w:r w:rsidRPr="006C035C">
        <w:rPr>
          <w:rFonts w:ascii="Lato" w:eastAsia="Yu Mincho" w:hAnsi="Lato" w:cs="Garamond"/>
          <w:color w:val="1A1A2E"/>
          <w:sz w:val="18"/>
        </w:rPr>
        <w:t xml:space="preserve">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2A1F9F05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essere sul luogo, entro 24-48 ore dal fatto</w:t>
      </w:r>
    </w:p>
    <w:p w14:paraId="1A244881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Senti le emozioni dominanti e quante presenze diverse c’erano — distingui paura da rabbia da determinazione fredda</w:t>
      </w:r>
    </w:p>
    <w:p w14:paraId="7CFE2D7D" w14:textId="77777777" w:rsidR="00CC4CCB" w:rsidRPr="006C035C" w:rsidRDefault="00A16712">
      <w:pPr>
        <w:keepLines/>
        <w:spacing w:after="40"/>
        <w:ind w:left="340"/>
        <w:rPr>
          <w:rFonts w:ascii="Lato" w:hAnsi="Lato"/>
          <w:color w:val="1A1A2E"/>
          <w:sz w:val="18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Un’impressione emotiva generale (terrore, tensione) senza distinzione tra le persone</w:t>
      </w:r>
    </w:p>
    <w:p w14:paraId="3E241031" w14:textId="77777777" w:rsidR="00F70C0C" w:rsidRPr="006C035C" w:rsidRDefault="00F70C0C">
      <w:pPr>
        <w:keepLines/>
        <w:spacing w:after="40"/>
        <w:ind w:left="340"/>
        <w:rPr>
          <w:rFonts w:ascii="Lato" w:hAnsi="Lato"/>
          <w:sz w:val="12"/>
          <w:szCs w:val="14"/>
        </w:rPr>
      </w:pPr>
    </w:p>
    <w:p w14:paraId="088E0457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B493D98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una, grado 1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7322AB1A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 Cresce con gli usi e i punti Shugy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>.</w:t>
      </w:r>
    </w:p>
    <w:p w14:paraId="140AEAE0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*Rilievi e fotografia (Lucidità) —  Documentare una scena è il tuo mestiere: luci, angoli, impronte, catena di custodia. Nessuno fotografa una stanza come te.</w:t>
      </w:r>
    </w:p>
    <w:p w14:paraId="01E1528B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Pedinamento (Lucidità) —  Distanze, riflessi nelle vetrine, cambi di marciapiede. Vedi ogni dettaglio — anche quando sei tu a seguire.</w:t>
      </w:r>
    </w:p>
    <w:p w14:paraId="3C2856B1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Sport e scommesse (Ascolto) —  Baseball, sumo, corse. Quote, allibratori, risultati pilotati. Conosci quel mondo fin troppo bene — e lui conosce te.</w:t>
      </w:r>
    </w:p>
    <w:p w14:paraId="3C45C5C1" w14:textId="3F084588" w:rsidR="00CC4CCB" w:rsidRPr="006C035C" w:rsidRDefault="00A16712">
      <w:pPr>
        <w:keepNext/>
        <w:spacing w:before="80"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</w:rPr>
        <w:t xml:space="preserve">Grado: ______    Usi: </w:t>
      </w:r>
      <w:r w:rsidRPr="006C035C">
        <w:rPr>
          <w:rFonts w:ascii="Segoe UI Symbol" w:eastAsia="Yu Mincho" w:hAnsi="Segoe UI Symbol" w:cs="Segoe UI Symbol"/>
          <w:color w:val="1A1A2E"/>
          <w:sz w:val="22"/>
        </w:rPr>
        <w:t>☐☐☐☐☐☐☐☐☐☐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 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7F1CE47D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10 usi + 19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(attr. chiave di scheda 6+)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Esperto (+2)  </w:t>
      </w:r>
      <w:r w:rsidRPr="006C035C">
        <w:rPr>
          <w:rFonts w:ascii="Lato" w:eastAsia="Yu Mincho" w:hAnsi="Lato" w:cs="Lato"/>
          <w:color w:val="787878"/>
          <w:sz w:val="16"/>
        </w:rPr>
        <w:t>·</w:t>
      </w:r>
      <w:r w:rsidRPr="006C035C">
        <w:rPr>
          <w:rFonts w:ascii="Lato" w:eastAsia="Yu Mincho" w:hAnsi="Lato" w:cs="Garamond"/>
          <w:color w:val="787878"/>
          <w:sz w:val="16"/>
        </w:rPr>
        <w:t xml:space="preserve">  25 usi + 39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(paletti)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Maestro</w:t>
      </w:r>
    </w:p>
    <w:p w14:paraId="1276929D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69E3469B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F18A3A4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6DB192B1" w14:textId="2E853333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Pr="006C035C">
        <w:rPr>
          <w:rFonts w:ascii="Lato" w:eastAsia="Yu Mincho" w:hAnsi="Lato" w:cs="Lato"/>
          <w:b/>
          <w:color w:val="1A1A2E"/>
          <w:sz w:val="22"/>
        </w:rPr>
        <w:t>—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CRESCITA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6D75AFD5" w14:textId="77777777" w:rsidR="00CC4CCB" w:rsidRPr="006C035C" w:rsidRDefault="00A16712">
      <w:pPr>
        <w:keepNext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Punti 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>: ____________________</w:t>
      </w:r>
    </w:p>
    <w:p w14:paraId="56E780FA" w14:textId="77777777" w:rsidR="00CC4CCB" w:rsidRPr="006C035C" w:rsidRDefault="00A16712">
      <w:pPr>
        <w:keepNext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Guadagno: 1 a sessione · 4-6 a caso chiuso · +1 scena personale ben gestita · +1 momento eccezionale (max 1/sessione)</w:t>
      </w:r>
    </w:p>
    <w:p w14:paraId="0A4BE7BE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Spesa tra i casi: attributo = arrivo ×3 · Ki max = arrivo ×4 (tetto 12) · Senmon 9/19/39 · Enja extra 12 · affinare il Gou = base ×11</w:t>
      </w:r>
    </w:p>
    <w:p w14:paraId="1D060D3D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0C368CE5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3C7D55B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4450C552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69AEBCA5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brillante. Lo sanno tutti, tu per primo. Vedi cose che altri non vedono. Ricostruisci scene del crimine come se avessi assistito in persona.</w:t>
      </w:r>
      <w:r w:rsidRPr="006C035C">
        <w:rPr>
          <w:rFonts w:ascii="Lato" w:eastAsia="Yu Mincho" w:hAnsi="Lato" w:cs="Garamond"/>
          <w:color w:val="1A1A2E"/>
        </w:rPr>
        <w:br/>
        <w:t>Il problema è che la tua mente non si ferma mai. Cerchi stimoli. Adrenalina. Sfide.</w:t>
      </w:r>
      <w:r w:rsidRPr="006C035C">
        <w:rPr>
          <w:rFonts w:ascii="Lato" w:eastAsia="Yu Mincho" w:hAnsi="Lato" w:cs="Garamond"/>
          <w:color w:val="1A1A2E"/>
        </w:rPr>
        <w:br/>
        <w:t>Hai iniziato con le scommesse sportive tre anni fa. "Solo per divertimento." Poi le cifre sono cresciute. Ora scommetti su tutto: baseball, sumo, corse di cavalli. Vinci spesso - sei intelligente. Ma quando perdi, perdi grosso.</w:t>
      </w:r>
      <w:r w:rsidRPr="006C035C">
        <w:rPr>
          <w:rFonts w:ascii="Lato" w:eastAsia="Yu Mincho" w:hAnsi="Lato" w:cs="Garamond"/>
          <w:color w:val="1A1A2E"/>
        </w:rPr>
        <w:br/>
        <w:t>E ultimamente hai perso più di quanto hai vinto.</w:t>
      </w:r>
    </w:p>
    <w:p w14:paraId="6F87E852" w14:textId="77777777" w:rsidR="006C035C" w:rsidRPr="006C035C" w:rsidRDefault="006C035C" w:rsidP="006C035C">
      <w:pPr>
        <w:keepLines/>
        <w:pageBreakBefore/>
        <w:spacing w:after="60"/>
        <w:ind w:left="170"/>
        <w:rPr>
          <w:rFonts w:ascii="Lato" w:eastAsia="Yu Mincho" w:hAnsi="Lato" w:cs="Garamond"/>
          <w:color w:val="1A1A2E"/>
        </w:rPr>
      </w:pPr>
    </w:p>
    <w:p w14:paraId="4BE87E96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314D1071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il tecnico sicuro di sé. Fai battute, smorzi la tensione. Sembri sempre sotto controllo. Sei quello che trova l’indizio che cambia tutto.</w:t>
      </w:r>
    </w:p>
    <w:p w14:paraId="747C919E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L’adrenalina è una droga. Quando non c’è, ti senti vuoto. Le scommesse riempiono quel vuoto. E adesso il vuoto sta per inghiottirti.</w:t>
      </w:r>
    </w:p>
    <w:p w14:paraId="69EB610B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Aspetta. Guarda qui. Vedi questo? Nessuno l’aveva notato.</w:t>
      </w:r>
    </w:p>
    <w:p w14:paraId="05F6CC93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Diventi più arrogante. Prendi rischi. Scommetti - letteralmente e metaforicamente. A volte funziona. A volte no.</w:t>
      </w:r>
    </w:p>
    <w:p w14:paraId="6812D441" w14:textId="77777777" w:rsidR="00CC4CCB" w:rsidRDefault="006C035C" w:rsidP="006C035C">
      <w:pPr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qualcuno lo chiama "fortunato" invece di riconoscere il suo talento. O quando i debiti vengono anche solo sfiorati.</w:t>
      </w:r>
    </w:p>
    <w:p w14:paraId="3565ABF0" w14:textId="77777777" w:rsid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</w:rPr>
      </w:pPr>
    </w:p>
    <w:p w14:paraId="1881E65D" w14:textId="77777777" w:rsidR="006F0C03" w:rsidRPr="006C035C" w:rsidRDefault="006F0C03" w:rsidP="006F0C03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4A6F3EE6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Mild Seven. Fuma solo sulla scena del crimine, dice che lo aiuta a pensare.</w:t>
      </w:r>
    </w:p>
    <w:p w14:paraId="28CCD17A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Fa roteare una moneta da 500 yen tra le dita quando ragiona.</w:t>
      </w:r>
    </w:p>
    <w:p w14:paraId="548CF994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Una lente d’ingrandimento pieghevole nel taschino — vecchia, graffiata, non la cambierebbe mai.</w:t>
      </w:r>
    </w:p>
    <w:p w14:paraId="3F4F8ED0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Yakitori e birra Asahi al bancone. Mai al tavolo, sempre al bancone.</w:t>
      </w:r>
    </w:p>
    <w:p w14:paraId="6A26988D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Superstizione: </w:t>
      </w:r>
      <w:r w:rsidRPr="006C035C">
        <w:rPr>
          <w:rFonts w:ascii="Lato" w:eastAsia="Yu Mincho" w:hAnsi="Lato" w:cs="Garamond"/>
          <w:color w:val="1A1A2E"/>
        </w:rPr>
        <w:t>Non inizia mai un sopralluogo dal lato destro della scena. Dice che porta sfortuna. Non sa spiegare perché.</w:t>
      </w:r>
    </w:p>
    <w:p w14:paraId="65B75501" w14:textId="77777777" w:rsidR="006F0C03" w:rsidRP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  <w:sz w:val="12"/>
          <w:szCs w:val="14"/>
        </w:rPr>
      </w:pPr>
    </w:p>
    <w:p w14:paraId="4544E3E6" w14:textId="77777777" w:rsidR="006F0C03" w:rsidRDefault="006F0C03" w:rsidP="006F0C03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EE7D4E7" w14:textId="77777777" w:rsidR="006F0C03" w:rsidRPr="006C035C" w:rsidRDefault="006F0C03" w:rsidP="006F0C03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1EDFA6C5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IL TUO PROBLEMA — IL GIOCO D’AZZARDO</w:t>
      </w:r>
    </w:p>
    <w:p w14:paraId="050D88FF" w14:textId="77777777" w:rsidR="00CC4CCB" w:rsidRDefault="00A16712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Devi soldi a Murakami, un allibratore indipendente. Non è yakuza - è quasi rispettabile. Ma i debiti sono debiti.</w:t>
      </w:r>
      <w:r w:rsidRPr="006C035C">
        <w:rPr>
          <w:rFonts w:ascii="Lato" w:eastAsia="Yu Mincho" w:hAnsi="Lato" w:cs="Garamond"/>
          <w:color w:val="1A1A2E"/>
        </w:rPr>
        <w:br/>
        <w:t>Murakami ha un uomo che si occupa delle riscossioni: Goto Masaru. Goto non minaccia mai. È educato, ragionevole, professionale. Il che lo rende più inquietante.</w:t>
      </w:r>
      <w:r w:rsidRPr="006C035C">
        <w:rPr>
          <w:rFonts w:ascii="Lato" w:eastAsia="Yu Mincho" w:hAnsi="Lato" w:cs="Garamond"/>
          <w:color w:val="1A1A2E"/>
        </w:rPr>
        <w:br/>
        <w:t>Sai che hai debiti di gioco con persone che non dimenticano. Sai che Goto potrebbe presentarsi in qualsiasi momento. E sai che se qualcuno in centrale scopre che scommetti illegalmente, la tua carriera è finita.</w:t>
      </w:r>
    </w:p>
    <w:p w14:paraId="734D3F4D" w14:textId="77777777" w:rsidR="006F0C03" w:rsidRPr="006C035C" w:rsidRDefault="006F0C03" w:rsidP="006C035C">
      <w:pPr>
        <w:keepLines/>
        <w:spacing w:after="60"/>
        <w:ind w:left="170"/>
        <w:rPr>
          <w:rFonts w:ascii="Lato" w:hAnsi="Lato"/>
        </w:rPr>
      </w:pPr>
    </w:p>
    <w:p w14:paraId="758274AA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GOTO Masaru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8679"/>
      </w:tblGrid>
      <w:tr w:rsidR="00CC4CCB" w:rsidRPr="006C035C" w14:paraId="57342384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28C29C2A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Età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4CEDBB38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45 anni</w:t>
            </w:r>
          </w:p>
        </w:tc>
      </w:tr>
      <w:tr w:rsidR="00CC4CCB" w:rsidRPr="006C035C" w14:paraId="15C76B5D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0643666F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Occupazione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62BD5DE1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"Consulente finanziario" (riscossore per Murakami)</w:t>
            </w:r>
          </w:p>
        </w:tc>
      </w:tr>
      <w:tr w:rsidR="00CC4CCB" w:rsidRPr="006C035C" w14:paraId="7C97CDE8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1E6E9479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Aspetto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13429697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Completo grigio, occhiali, aspetto da impiegato. Non sembra minaccioso.</w:t>
            </w:r>
          </w:p>
        </w:tc>
      </w:tr>
      <w:tr w:rsidR="00CC4CCB" w:rsidRPr="006C035C" w14:paraId="76F2232A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66C3402E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Cosa vuole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6B820B23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I soldi, preferibilmente. Ma è pragmatico - potrebbe accettare alternative.</w:t>
            </w:r>
          </w:p>
        </w:tc>
      </w:tr>
    </w:tbl>
    <w:p w14:paraId="423C005D" w14:textId="77777777" w:rsidR="00CC4CCB" w:rsidRPr="006F0C03" w:rsidRDefault="00A16712" w:rsidP="006F0C03">
      <w:pPr>
        <w:keepLines/>
        <w:spacing w:after="40"/>
        <w:ind w:left="170"/>
        <w:jc w:val="center"/>
        <w:rPr>
          <w:rFonts w:ascii="Lato" w:eastAsia="Yu Mincho" w:hAnsi="Lato" w:cs="Garamond"/>
          <w:color w:val="1A1A2E"/>
          <w:sz w:val="18"/>
          <w:szCs w:val="20"/>
        </w:rPr>
      </w:pPr>
      <w:r w:rsidRPr="006F0C03">
        <w:rPr>
          <w:rFonts w:ascii="Lato" w:eastAsia="Yu Mincho" w:hAnsi="Lato" w:cs="Garamond"/>
          <w:color w:val="1A1A2E"/>
          <w:sz w:val="18"/>
          <w:szCs w:val="20"/>
        </w:rPr>
        <w:t>Parla di "soluzioni", "accordi", "comprensione reciproca". Sorride sempre. Le minacce sono solo sottintese.</w:t>
      </w:r>
    </w:p>
    <w:p w14:paraId="12E6BE3D" w14:textId="77777777" w:rsidR="006C035C" w:rsidRPr="006F0C03" w:rsidRDefault="006C035C">
      <w:pPr>
        <w:keepLines/>
        <w:spacing w:after="40"/>
        <w:ind w:left="170"/>
        <w:rPr>
          <w:rFonts w:ascii="Lato" w:hAnsi="Lato"/>
          <w:sz w:val="12"/>
          <w:szCs w:val="14"/>
        </w:rPr>
      </w:pPr>
    </w:p>
    <w:p w14:paraId="391CE475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4751C1F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3BC48CE8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ODA Takumi</w:t>
      </w:r>
    </w:p>
    <w:p w14:paraId="7E5E6A3B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Ex testimone di un vecchio caso, ora piccolo ricettatore</w:t>
      </w:r>
    </w:p>
    <w:p w14:paraId="071E645B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Gli hai evitato il carcere anni fa, ti deve un favore. Conosce il sottobosco di Kyoto, sente voci, sa chi vende cosa a chi.</w:t>
      </w:r>
    </w:p>
    <w:p w14:paraId="33FCA18B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Bazzica al Bar Shinjuku a Gion, tutte le sere dopo le 21.</w:t>
      </w:r>
    </w:p>
    <w:p w14:paraId="7DCE2AF5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Che tu continui a chiudere un occhio sui suoi affari minori.</w:t>
      </w:r>
    </w:p>
    <w:p w14:paraId="6952F48F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La seconda volta, il favore diventa più grande.</w:t>
      </w:r>
    </w:p>
    <w:p w14:paraId="2E7D0005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0C769324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3BF77EF4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20CE3D4B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23123A3E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YAMAMOTO Kenji: </w:t>
      </w:r>
      <w:r w:rsidRPr="006C035C">
        <w:rPr>
          <w:rFonts w:ascii="Lato" w:eastAsia="Yu Mincho" w:hAnsi="Lato" w:cs="Garamond"/>
          <w:color w:val="1A1A2E"/>
        </w:rPr>
        <w:t>Il capo. Duro, giusto, ma ultimamente lo vedo stanco. Non glielo dirò mai.</w:t>
      </w:r>
    </w:p>
    <w:p w14:paraId="0D5127C1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NAKAMURA Shota: </w:t>
      </w:r>
      <w:r w:rsidRPr="006C035C">
        <w:rPr>
          <w:rFonts w:ascii="Lato" w:eastAsia="Yu Mincho" w:hAnsi="Lato" w:cs="Garamond"/>
          <w:color w:val="1A1A2E"/>
        </w:rPr>
        <w:t>Troppo lento per i miei gusti, ma quando trova qualcosa è sempre la cosa giusta.</w:t>
      </w:r>
    </w:p>
    <w:p w14:paraId="7D6ED8AC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SATO Yuki: </w:t>
      </w:r>
      <w:r w:rsidRPr="006C035C">
        <w:rPr>
          <w:rFonts w:ascii="Lato" w:eastAsia="Yu Mincho" w:hAnsi="Lato" w:cs="Garamond"/>
          <w:color w:val="1A1A2E"/>
        </w:rPr>
        <w:t>Il ragazzino del laboratorio. Bravo, ma deve smettere di chiedere il permesso per tutto.</w:t>
      </w:r>
    </w:p>
    <w:p w14:paraId="207B3C37" w14:textId="77777777" w:rsidR="00383BA7" w:rsidRDefault="00A16712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FUJITA Emi: </w:t>
      </w:r>
      <w:r w:rsidRPr="006C035C">
        <w:rPr>
          <w:rFonts w:ascii="Lato" w:eastAsia="Yu Mincho" w:hAnsi="Lato" w:cs="Garamond"/>
          <w:color w:val="1A1A2E"/>
        </w:rPr>
        <w:t>Mi legge come un libro aperto. Questo mi innervosisce.</w:t>
      </w:r>
    </w:p>
    <w:p w14:paraId="32C1DC07" w14:textId="77777777" w:rsidR="007104C2" w:rsidRPr="007104C2" w:rsidRDefault="007104C2">
      <w:pPr>
        <w:keepLines/>
        <w:pageBreakBefore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lastRenderedPageBreak/>
        <w:t>APPUNTI</w:t>
      </w:r>
    </w:p>
    <w:p w14:paraId="5222CE69" w14:textId="77777777" w:rsidR="007104C2" w:rsidRDefault="007104C2">
      <w:pPr>
        <w:keepLines/>
        <w:spacing w:after="60"/>
        <w:ind w:left="170"/>
        <w:rPr>
          <w:rFonts w:ascii="Lato" w:hAnsi="Lato"/>
          <w:color w:val="1A1A2E"/>
        </w:rPr>
      </w:pP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1508299E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C557221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F5AE825" w14:textId="77777777" w:rsidTr="007104C2">
        <w:trPr>
          <w:trHeight w:val="449"/>
        </w:trPr>
        <w:tc>
          <w:tcPr>
            <w:tcW w:w="10912" w:type="dxa"/>
          </w:tcPr>
          <w:p w14:paraId="75314CC4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5CD2B72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5D88D7D7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3293B11" w14:textId="77777777" w:rsidTr="007104C2">
        <w:trPr>
          <w:trHeight w:val="449"/>
        </w:trPr>
        <w:tc>
          <w:tcPr>
            <w:tcW w:w="10912" w:type="dxa"/>
          </w:tcPr>
          <w:p w14:paraId="0B08942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C9A8AE4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3FCBE846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57C08CA" w14:textId="77777777" w:rsidTr="007104C2">
        <w:trPr>
          <w:trHeight w:val="449"/>
        </w:trPr>
        <w:tc>
          <w:tcPr>
            <w:tcW w:w="10912" w:type="dxa"/>
          </w:tcPr>
          <w:p w14:paraId="1FCF0EEB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8E044AA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26A08CB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D217BF8" w14:textId="77777777" w:rsidTr="007104C2">
        <w:trPr>
          <w:trHeight w:val="449"/>
        </w:trPr>
        <w:tc>
          <w:tcPr>
            <w:tcW w:w="10912" w:type="dxa"/>
          </w:tcPr>
          <w:p w14:paraId="6EB6FD54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28F6DDC2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089DCE0F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C39458F" w14:textId="77777777" w:rsidTr="007104C2">
        <w:trPr>
          <w:trHeight w:val="449"/>
        </w:trPr>
        <w:tc>
          <w:tcPr>
            <w:tcW w:w="10912" w:type="dxa"/>
          </w:tcPr>
          <w:p w14:paraId="21A619D2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B6F93EA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3C2E6899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363B61C" w14:textId="77777777" w:rsidTr="007104C2">
        <w:trPr>
          <w:trHeight w:val="449"/>
        </w:trPr>
        <w:tc>
          <w:tcPr>
            <w:tcW w:w="10912" w:type="dxa"/>
          </w:tcPr>
          <w:p w14:paraId="628A6C25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A4F5402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534E34E0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2A38D336" w14:textId="77777777" w:rsidTr="007104C2">
        <w:trPr>
          <w:trHeight w:val="449"/>
        </w:trPr>
        <w:tc>
          <w:tcPr>
            <w:tcW w:w="10912" w:type="dxa"/>
          </w:tcPr>
          <w:p w14:paraId="5056BA60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315C700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10B8C64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BF32D3D" w14:textId="77777777" w:rsidTr="007104C2">
        <w:trPr>
          <w:trHeight w:val="449"/>
        </w:trPr>
        <w:tc>
          <w:tcPr>
            <w:tcW w:w="10912" w:type="dxa"/>
          </w:tcPr>
          <w:p w14:paraId="45800957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543F163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B1B66D0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26940963" w14:textId="77777777" w:rsidTr="007104C2">
        <w:trPr>
          <w:trHeight w:val="449"/>
        </w:trPr>
        <w:tc>
          <w:tcPr>
            <w:tcW w:w="10912" w:type="dxa"/>
          </w:tcPr>
          <w:p w14:paraId="1A9022CE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7D8A543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838D88F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0F2D72E" w14:textId="77777777" w:rsidTr="007104C2">
        <w:trPr>
          <w:trHeight w:val="449"/>
        </w:trPr>
        <w:tc>
          <w:tcPr>
            <w:tcW w:w="10912" w:type="dxa"/>
          </w:tcPr>
          <w:p w14:paraId="2D48E7D6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14957FD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5F35E2C4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5122C4B" w14:textId="77777777" w:rsidTr="007104C2">
        <w:trPr>
          <w:trHeight w:val="449"/>
        </w:trPr>
        <w:tc>
          <w:tcPr>
            <w:tcW w:w="10912" w:type="dxa"/>
          </w:tcPr>
          <w:p w14:paraId="65C15621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1F20E09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53A2032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3859E84" w14:textId="77777777" w:rsidTr="007104C2">
        <w:trPr>
          <w:trHeight w:val="449"/>
        </w:trPr>
        <w:tc>
          <w:tcPr>
            <w:tcW w:w="10912" w:type="dxa"/>
          </w:tcPr>
          <w:p w14:paraId="3E112A04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A71FD4C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281F0E3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8D2EC00" w14:textId="77777777" w:rsidTr="007104C2">
        <w:trPr>
          <w:trHeight w:val="449"/>
        </w:trPr>
        <w:tc>
          <w:tcPr>
            <w:tcW w:w="10912" w:type="dxa"/>
          </w:tcPr>
          <w:p w14:paraId="120F1CDC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523B9E4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7EB4B229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7A78D85" w14:textId="77777777" w:rsidTr="007104C2">
        <w:trPr>
          <w:trHeight w:val="449"/>
        </w:trPr>
        <w:tc>
          <w:tcPr>
            <w:tcW w:w="10912" w:type="dxa"/>
          </w:tcPr>
          <w:p w14:paraId="769F485A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CFEA572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51ED05A6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2904D8C" w14:textId="77777777" w:rsidTr="007104C2">
        <w:trPr>
          <w:trHeight w:val="449"/>
        </w:trPr>
        <w:tc>
          <w:tcPr>
            <w:tcW w:w="10912" w:type="dxa"/>
          </w:tcPr>
          <w:p w14:paraId="201DCEB9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2BC7156D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4FBD27E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9692513" w14:textId="77777777" w:rsidTr="007104C2">
        <w:trPr>
          <w:trHeight w:val="449"/>
        </w:trPr>
        <w:tc>
          <w:tcPr>
            <w:tcW w:w="10912" w:type="dxa"/>
          </w:tcPr>
          <w:p w14:paraId="0F8DAE6C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21C391BC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1C01A73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F7D852C" w14:textId="77777777" w:rsidTr="007104C2">
        <w:trPr>
          <w:trHeight w:val="449"/>
        </w:trPr>
        <w:tc>
          <w:tcPr>
            <w:tcW w:w="10912" w:type="dxa"/>
          </w:tcPr>
          <w:p w14:paraId="66BA989C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p w14:paraId="6A1E8392" w14:textId="77777777" w:rsidR="00383BA7" w:rsidRPr="006C035C" w:rsidRDefault="00383BA7">
      <w:pPr>
        <w:keepLines/>
        <w:spacing w:after="60"/>
        <w:ind w:left="170"/>
        <w:rPr>
          <w:rFonts w:ascii="Lato" w:hAnsi="Lato"/>
        </w:rPr>
        <w:sectPr w:rsidR="00383BA7" w:rsidRPr="006C035C" w:rsidSect="00383BA7">
          <w:pgSz w:w="11906" w:h="16838"/>
          <w:pgMar w:top="283" w:right="567" w:bottom="283" w:left="567" w:header="720" w:footer="720" w:gutter="0"/>
          <w:cols w:space="720"/>
          <w:docGrid w:linePitch="360"/>
        </w:sectPr>
      </w:pPr>
    </w:p>
    <w:p w14:paraId="2D6A9D10" w14:textId="77777777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lastRenderedPageBreak/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2C6E2BED" w14:textId="77777777">
        <w:trPr>
          <w:jc w:val="center"/>
        </w:trPr>
        <w:tc>
          <w:tcPr>
            <w:tcW w:w="4082" w:type="dxa"/>
            <w:vAlign w:val="center"/>
          </w:tcPr>
          <w:p w14:paraId="6E182B80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中村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翔太</w:t>
            </w:r>
          </w:p>
          <w:p w14:paraId="3049D2A6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NAKAMURA Shota</w:t>
            </w:r>
          </w:p>
        </w:tc>
        <w:tc>
          <w:tcPr>
            <w:tcW w:w="4649" w:type="dxa"/>
            <w:vAlign w:val="center"/>
          </w:tcPr>
          <w:p w14:paraId="1B22FB9B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38</w:t>
            </w:r>
          </w:p>
          <w:p w14:paraId="281B1FDC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Specialista Interrogatori</w:t>
            </w:r>
          </w:p>
          <w:p w14:paraId="33A1F764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Ispettore (Keibu-ho)</w:t>
            </w:r>
          </w:p>
          <w:p w14:paraId="679C8135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14 anni</w:t>
            </w:r>
          </w:p>
        </w:tc>
        <w:tc>
          <w:tcPr>
            <w:tcW w:w="2041" w:type="dxa"/>
            <w:vAlign w:val="center"/>
          </w:tcPr>
          <w:p w14:paraId="7A15ABD6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892638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97EE41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749BEE34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D0E42BE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7C539C" w:rsidRPr="006C035C" w14:paraId="749F88D6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1A1A2E"/>
            <w:tcW w:w="630" w:type="pct"/>
          </w:tcPr>
          <w:p w14:paraId="2F0C5A2F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87" w:type="pct"/>
          </w:tcPr>
          <w:p w14:paraId="07EC8F6D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757" w:type="pct"/>
          </w:tcPr>
          <w:p w14:paraId="51166F89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226" w:type="pct"/>
          </w:tcPr>
          <w:p w14:paraId="64C1A9E4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7C539C" w:rsidRPr="006C035C" w14:paraId="2A9D0CB8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275160FF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7802D5CC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2EC82DBD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508F758A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7C539C" w:rsidRPr="006C035C" w14:paraId="0BDDC04A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65FDC3A9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53481BE9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582EE16E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198B30D9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7C539C" w:rsidRPr="006C035C" w14:paraId="2C33D963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552686FC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421562E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616FB645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15B06C35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7C539C" w:rsidRPr="006C035C" w14:paraId="27410F06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5C278447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730A8569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0967925C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6566791C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7C539C" w:rsidRPr="006C035C" w14:paraId="282866B9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05EA2995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0349E8C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8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152BA928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47050F4A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7C539C" w:rsidRPr="006C035C" w14:paraId="5F261B7D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30F97CB5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6E31F9C0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5E2ECE7E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44B49788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53F97781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246A7BB0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2417D107" w14:textId="77777777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40BAB4F6" w14:textId="77777777" w:rsidR="0019403F" w:rsidRPr="006C035C" w:rsidRDefault="0019403F">
      <w:pPr>
        <w:spacing w:before="60" w:after="40"/>
        <w:ind w:left="170"/>
        <w:rPr>
          <w:rFonts w:ascii="Lato" w:hAnsi="Lato"/>
          <w:sz w:val="12"/>
          <w:szCs w:val="14"/>
        </w:rPr>
      </w:pPr>
    </w:p>
    <w:p w14:paraId="55BD1CC7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305EF36" w14:textId="77777777" w:rsidR="00F70C0C" w:rsidRPr="006C035C" w:rsidRDefault="00F70C0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11B4C8E7" w14:textId="36ABA190" w:rsidR="00F70C0C" w:rsidRPr="0099305F" w:rsidRDefault="00F70C0C" w:rsidP="002C2CC1">
            <w:pPr>
              <w:spacing w:after="60"/>
              <w:rPr>
                <w:rFonts w:ascii="Lato" w:hAnsi="Lato"/>
                <w:sz w:val="18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SOROBAN — </w:t>
            </w:r>
            <w:r w:rsidR="0099305F" w:rsidRPr="0099305F">
              <w:rPr>
                <w:rFonts w:ascii="Lato" w:hAnsi="Lato"/>
                <w:sz w:val="18"/>
              </w:rPr>
              <w:t xml:space="preserve">per ogni tiro critico o fallimento </w:t>
            </w:r>
          </w:p>
          <w:p w14:paraId="5F8BF559" w14:textId="041CB6DF" w:rsidR="00F70C0C" w:rsidRPr="006C035C" w:rsidRDefault="00F70C0C" w:rsidP="002C2CC1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(11)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+1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+2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br/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-1 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(3)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-2</w:t>
            </w:r>
          </w:p>
          <w:p w14:paraId="2266D742" w14:textId="5667CB1D" w:rsidR="00F70C0C" w:rsidRPr="006C035C" w:rsidRDefault="008A700B" w:rsidP="002C2CC1">
            <w:pPr>
              <w:spacing w:before="80" w:after="80"/>
              <w:rPr>
                <w:rFonts w:ascii="Lato" w:hAnsi="Lato"/>
                <w:color w:val="B49650"/>
                <w:sz w:val="12"/>
              </w:rPr>
            </w:pPr>
            <w:r>
              <w:rPr>
                <w:rFonts w:ascii="Lato" w:eastAsia="Yu Mincho" w:hAnsi="Lato" w:cs="Garamond"/>
                <w:noProof/>
                <w:color w:val="B49650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0FED81D5" wp14:editId="288E5E07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105410</wp:posOffset>
                  </wp:positionV>
                  <wp:extent cx="3190875" cy="2127250"/>
                  <wp:effectExtent l="0" t="0" r="9525" b="0"/>
                  <wp:wrapNone/>
                  <wp:docPr id="164169120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12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>0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1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2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3  4  </w:t>
            </w:r>
            <w:r w:rsidR="00F70C0C" w:rsidRPr="006C035C">
              <w:rPr>
                <w:rFonts w:ascii="Cambria Math" w:eastAsia="Yu Mincho" w:hAnsi="Cambria Math" w:cs="Cambria Math"/>
                <w:b/>
                <w:color w:val="B49650"/>
                <w:sz w:val="24"/>
              </w:rPr>
              <w:t>⑤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6  7  8  9</w:t>
            </w:r>
          </w:p>
        </w:tc>
      </w:tr>
    </w:tbl>
    <w:p w14:paraId="4FE60150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45CD38D9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D0AB984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5386"/>
      </w:tblGrid>
      <w:tr w:rsidR="00CC4CCB" w:rsidRPr="006C035C" w14:paraId="42BE04C8" w14:textId="77777777">
        <w:trPr>
          <w:jc w:val="center"/>
        </w:trPr>
        <w:tc>
          <w:tcPr>
            <w:tcW w:w="5386" w:type="dxa"/>
          </w:tcPr>
          <w:p w14:paraId="4F7BF13E" w14:textId="77777777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60E2ADC4" w14:textId="77777777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733114A9" w14:textId="77777777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3CF29D24" w14:textId="77777777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Vuoto   </w:t>
            </w: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  <w:tc>
          <w:tcPr>
            <w:tcW w:w="5386" w:type="dxa"/>
          </w:tcPr>
          <w:p w14:paraId="428350C2" w14:textId="77777777" w:rsidR="00CC4CCB" w:rsidRPr="006C035C" w:rsidRDefault="00CC4CCB">
            <w:pPr>
              <w:spacing w:before="40"/>
              <w:rPr>
                <w:rFonts w:ascii="Lato" w:hAnsi="Lato"/>
              </w:rPr>
            </w:pPr>
          </w:p>
        </w:tc>
      </w:tr>
    </w:tbl>
    <w:p w14:paraId="0ECA527D" w14:textId="77777777" w:rsidR="007C539C" w:rsidRPr="006C035C" w:rsidRDefault="007C539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02CB331F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874D818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4592F487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EQUIPAGGIAMENTO DI SERVIZIO</w:t>
      </w:r>
    </w:p>
    <w:p w14:paraId="31BBA76D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 w14:paraId="0712C5E9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Revolver New Nambu M60 (.38, 5 colpi): Lucidità · vel. 4/2 · ricarica 5 · danno 4. Addestramento base: sai usarla, non sei un tiratore scelto</w:t>
      </w:r>
    </w:p>
    <w:p w14:paraId="763F2FCB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Giubbotto antiproiettile: Assorbe 3 (fisso, contro ogni colpo) · indossare 4</w:t>
      </w:r>
    </w:p>
    <w:p w14:paraId="711968C4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Operazioni — Keib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(manganello): Silenzio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vel. 2/2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danno 2</w:t>
      </w:r>
    </w:p>
    <w:p w14:paraId="76D5284D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Sempre con te — Keisatsu tech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(tesserino), manette, taccuino</w:t>
      </w:r>
    </w:p>
    <w:p w14:paraId="6A7810F9" w14:textId="77777777" w:rsidR="00CC4CCB" w:rsidRPr="0019403F" w:rsidRDefault="00A16712" w:rsidP="0019403F">
      <w:pPr>
        <w:keepLines/>
        <w:spacing w:after="20"/>
        <w:ind w:left="170"/>
        <w:rPr>
          <w:rFonts w:ascii="Lato" w:hAnsi="Lato"/>
          <w:color w:val="787878"/>
          <w:sz w:val="18"/>
        </w:rPr>
      </w:pPr>
      <w:r w:rsidRPr="006C035C">
        <w:rPr>
          <w:rFonts w:ascii="Lato" w:eastAsia="Yu Mincho" w:hAnsi="Lato" w:cs="Garamond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 w14:paraId="66BE3409" w14:textId="37DCE363" w:rsidR="00CC4CCB" w:rsidRPr="0099305F" w:rsidRDefault="00A16712">
      <w:pPr>
        <w:keepNext/>
        <w:pageBreakBefore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1FB54CD4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09512521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Ombra della Verità</w:t>
      </w:r>
    </w:p>
    <w:p w14:paraId="090A1ABD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Senti quando qualcuno mente. Non sai come, ma lo senti.</w:t>
      </w:r>
    </w:p>
    <w:p w14:paraId="63B07D87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Ascolto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04CC9F14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aver parlato con la persona per almeno qualche minuto</w:t>
      </w:r>
    </w:p>
    <w:p w14:paraId="38FF7F7C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Certezza della bugia + l’area generale (mente sull’orario, su una persona, su un luogo — non il contenuto specifico)</w:t>
      </w:r>
    </w:p>
    <w:p w14:paraId="3CCA7AE2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Senti disonestà, ma non distingui se è bugia, nervosismo, o qualcosa di personale</w:t>
      </w:r>
    </w:p>
    <w:p w14:paraId="3ED90AD7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Porta Socchiusa</w:t>
      </w:r>
    </w:p>
    <w:p w14:paraId="2781B2AC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Le persone si aprono con te. Dicono più di quanto vorrebbero.</w:t>
      </w:r>
    </w:p>
    <w:p w14:paraId="35B03EC9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Ascolto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456577BE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richiede conversazione in corso (non si usa come apertura)</w:t>
      </w:r>
    </w:p>
    <w:p w14:paraId="60AF7BE1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Il PNG rivela qualcosa che non voleva assolutamente dire</w:t>
      </w:r>
    </w:p>
    <w:p w14:paraId="473047FF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Il PNG lascia trapelare qualcosa, ma si ferma prima di dire troppo</w:t>
      </w:r>
    </w:p>
    <w:p w14:paraId="2246D2A3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La Risalita della Carpa</w:t>
      </w:r>
    </w:p>
    <w:p w14:paraId="120B7841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Non molli. Mai. La tua pazienza è una forza della natura.</w:t>
      </w:r>
    </w:p>
    <w:p w14:paraId="5D112290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Pazienza o Presenza (a scelta)</w:t>
      </w:r>
      <w:r w:rsidR="007104C2" w:rsidRPr="006C035C">
        <w:rPr>
          <w:rFonts w:ascii="Lato" w:eastAsia="Yu Mincho" w:hAnsi="Lato" w:cs="Garamond"/>
          <w:color w:val="1A1A2E"/>
          <w:sz w:val="18"/>
        </w:rPr>
        <w:t xml:space="preserve">  </w:t>
      </w:r>
      <w:r w:rsidRPr="006C035C">
        <w:rPr>
          <w:rFonts w:ascii="Lato" w:eastAsia="Yu Mincho" w:hAnsi="Lato" w:cs="Garamond"/>
          <w:color w:val="1A1A2E"/>
          <w:sz w:val="18"/>
        </w:rPr>
        <w:t xml:space="preserve">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7567DD0E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l’interrogatorio deve essere in corso da tempo</w:t>
      </w:r>
    </w:p>
    <w:p w14:paraId="2C984DC2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Il PNG si contraddice su un punto specifico — la sua storia cede sotto il peso della ripetizione</w:t>
      </w:r>
    </w:p>
    <w:p w14:paraId="69EBE610" w14:textId="77777777" w:rsidR="00CC4CCB" w:rsidRPr="006C035C" w:rsidRDefault="00A16712">
      <w:pPr>
        <w:keepLines/>
        <w:spacing w:after="40"/>
        <w:ind w:left="340"/>
        <w:rPr>
          <w:rFonts w:ascii="Lato" w:hAnsi="Lato"/>
          <w:color w:val="1A1A2E"/>
          <w:sz w:val="18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Il PNG è visibilmente stanco, la coerenza vacilla, ma la storia regge</w:t>
      </w:r>
    </w:p>
    <w:p w14:paraId="19E5E4CF" w14:textId="77777777" w:rsidR="00F70C0C" w:rsidRPr="006C035C" w:rsidRDefault="00F70C0C">
      <w:pPr>
        <w:keepLines/>
        <w:spacing w:after="40"/>
        <w:ind w:left="340"/>
        <w:rPr>
          <w:rFonts w:ascii="Lato" w:hAnsi="Lato"/>
          <w:sz w:val="12"/>
          <w:szCs w:val="14"/>
        </w:rPr>
      </w:pPr>
    </w:p>
    <w:p w14:paraId="23878961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1AE2036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una, grado 1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6B335A0E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 Cresce con gli usi e i punti Shugy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>.</w:t>
      </w:r>
    </w:p>
    <w:p w14:paraId="2C12BEB4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*Interrogatorio (Pazienza o Ascolto) —  Il tuo mestiere. Sblocca le tecniche di apertura (Rispecchiamento, Linguaggio Inclusivo...) — il terreno emotivo che prepari prima delle domande vere.</w:t>
      </w:r>
    </w:p>
    <w:p w14:paraId="662ABD5B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Conoscere il quartiere (Ascolto — quartiere a scelta) —  Le strade dove sei cresciuto o quelle dove lavori da anni: le facce, le abitudini, chi vede tutto e chi non parla.</w:t>
      </w:r>
    </w:p>
    <w:p w14:paraId="10AF2E38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Ricerca d’archivio (Pazienza) —  Registri, protocolli, fascicoli. Dove gli altri si arrendono dopo un’ora, tu stai ancora leggendo.</w:t>
      </w:r>
    </w:p>
    <w:p w14:paraId="3C45C5C1" w14:textId="3F084588" w:rsidR="00CC4CCB" w:rsidRPr="006C035C" w:rsidRDefault="00A16712">
      <w:pPr>
        <w:keepNext/>
        <w:spacing w:before="80"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</w:rPr>
        <w:t xml:space="preserve">Grado: ______    Usi: </w:t>
      </w:r>
      <w:r w:rsidRPr="006C035C">
        <w:rPr>
          <w:rFonts w:ascii="Segoe UI Symbol" w:eastAsia="Yu Mincho" w:hAnsi="Segoe UI Symbol" w:cs="Segoe UI Symbol"/>
          <w:color w:val="1A1A2E"/>
          <w:sz w:val="22"/>
        </w:rPr>
        <w:t>☐☐☐☐☐☐☐☐☐☐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 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53760653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10 usi + 19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(attr. chiave di scheda 6+)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Esperto (+2)  </w:t>
      </w:r>
      <w:r w:rsidRPr="006C035C">
        <w:rPr>
          <w:rFonts w:ascii="Lato" w:eastAsia="Yu Mincho" w:hAnsi="Lato" w:cs="Lato"/>
          <w:color w:val="787878"/>
          <w:sz w:val="16"/>
        </w:rPr>
        <w:t>·</w:t>
      </w:r>
      <w:r w:rsidRPr="006C035C">
        <w:rPr>
          <w:rFonts w:ascii="Lato" w:eastAsia="Yu Mincho" w:hAnsi="Lato" w:cs="Garamond"/>
          <w:color w:val="787878"/>
          <w:sz w:val="16"/>
        </w:rPr>
        <w:t xml:space="preserve">  25 usi + 39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(paletti)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Maestro</w:t>
      </w:r>
    </w:p>
    <w:p w14:paraId="71DD6F99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570F2B6E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C01F5B2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6DB192B1" w14:textId="2E853333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Pr="006C035C">
        <w:rPr>
          <w:rFonts w:ascii="Lato" w:eastAsia="Yu Mincho" w:hAnsi="Lato" w:cs="Lato"/>
          <w:b/>
          <w:color w:val="1A1A2E"/>
          <w:sz w:val="22"/>
        </w:rPr>
        <w:t>—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CRESCITA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765911AA" w14:textId="77777777" w:rsidR="00CC4CCB" w:rsidRPr="006C035C" w:rsidRDefault="00A16712">
      <w:pPr>
        <w:keepNext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Punti 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>: ____________________</w:t>
      </w:r>
    </w:p>
    <w:p w14:paraId="5207ADDA" w14:textId="77777777" w:rsidR="00CC4CCB" w:rsidRPr="006C035C" w:rsidRDefault="00A16712">
      <w:pPr>
        <w:keepNext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Guadagno: 1 a sessione · 4-6 a caso chiuso · +1 scena personale ben gestita · +1 momento eccezionale (max 1/sessione)</w:t>
      </w:r>
    </w:p>
    <w:p w14:paraId="0BA57138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Spesa tra i casi: attributo = arrivo ×3 · Ki max = arrivo ×4 (tetto 12) · Senmon 9/19/39 · Enja extra 12 · affinare il Gou = base ×11</w:t>
      </w:r>
    </w:p>
    <w:p w14:paraId="64F52FD5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2D38EAF4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B9A4DAE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69A31182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2FE38776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quello che fa parlare le persone. Non con la forza - con la pazienza. Ti siedi, aspetti, ascolti. Prima o poi tutti parlano.</w:t>
      </w:r>
      <w:r w:rsidRPr="006C035C">
        <w:rPr>
          <w:rFonts w:ascii="Lato" w:eastAsia="Yu Mincho" w:hAnsi="Lato" w:cs="Garamond"/>
          <w:color w:val="1A1A2E"/>
        </w:rPr>
        <w:br/>
        <w:t>Sei il figlio maggiore di una famiglia modesta di Osaka. Hai lavorato duro per arrivare dove sei. Tua madre ne è fiera. Tuo padre è morto quando avevi 15 anni.</w:t>
      </w:r>
      <w:r w:rsidRPr="006C035C">
        <w:rPr>
          <w:rFonts w:ascii="Lato" w:eastAsia="Yu Mincho" w:hAnsi="Lato" w:cs="Garamond"/>
          <w:color w:val="1A1A2E"/>
        </w:rPr>
        <w:br/>
        <w:t>Tuo fratello minore Kazuo (34 anni) è l’opposto. Non ha mai tenuto un lavoro più di sei mesi. Vive di espedienti, piccoli imbrogli, soldi prestati e mai restituiti. Ogni tanto sparisce per mesi. Poi torna, con una nuova idea, un nuovo progetto, una nuova richiesta.</w:t>
      </w:r>
    </w:p>
    <w:p w14:paraId="46D08E89" w14:textId="77777777" w:rsidR="006C035C" w:rsidRPr="006C035C" w:rsidRDefault="006C035C" w:rsidP="006C035C">
      <w:pPr>
        <w:keepLines/>
        <w:pageBreakBefore/>
        <w:spacing w:after="60"/>
        <w:ind w:left="170"/>
        <w:rPr>
          <w:rFonts w:ascii="Lato" w:eastAsia="Yu Mincho" w:hAnsi="Lato" w:cs="Garamond"/>
          <w:color w:val="1A1A2E"/>
        </w:rPr>
      </w:pPr>
    </w:p>
    <w:p w14:paraId="49F90159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70B59C87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quello calmo. Non ti agiti mai. Parli poco, ascolti molto. Quando parli, le persone tendono ad ascoltare.</w:t>
      </w:r>
    </w:p>
    <w:p w14:paraId="0242E826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Sei stanco di essere quello responsabile. Di dover tenere insieme tutto. A volte vorresti mandare tutto al diavolo. Ma non lo farai mai.</w:t>
      </w:r>
    </w:p>
    <w:p w14:paraId="5BD0AC15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Prendiamoci un momento. Raccontami tutto dall’inizio.</w:t>
      </w:r>
    </w:p>
    <w:p w14:paraId="6F6676E6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Diventi ancora più silenzioso. Ti ritiri in te stesso. Smetti di chiedere e inizi a osservare. Può sembrare che tu non stia facendo nulla - in realtà stai elaborando tutto.</w:t>
      </w:r>
    </w:p>
    <w:p w14:paraId="48EC3B28" w14:textId="77777777" w:rsidR="00CC4CCB" w:rsidRDefault="006C035C" w:rsidP="006C035C">
      <w:pPr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qualcuno usa i legami di sangue come arma. Tocca troppo vicino a casa.</w:t>
      </w:r>
    </w:p>
    <w:p w14:paraId="29A65310" w14:textId="77777777" w:rsid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</w:rPr>
      </w:pPr>
    </w:p>
    <w:p w14:paraId="6CCD4502" w14:textId="77777777" w:rsidR="006F0C03" w:rsidRPr="006C035C" w:rsidRDefault="006F0C03" w:rsidP="006F0C03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19DD4069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Tè verde. Ne beve litri durante gli interrogatori. Offre sempre una tazza all’interrogato.</w:t>
      </w:r>
    </w:p>
    <w:p w14:paraId="57FCB829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Annuisce lentamente anche quando non è d’accordo. Le persone lo trovano rassicurante.</w:t>
      </w:r>
    </w:p>
    <w:p w14:paraId="1531E9B1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 taccuino Moleskine nero, pieno di appunti in calligrafia minuscola. Non usa registratori.</w:t>
      </w:r>
    </w:p>
    <w:p w14:paraId="36DEFB40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Ramen miso con extra chashu. Conosce tutti i posti migliori di Kyoto a memoria.</w:t>
      </w:r>
    </w:p>
    <w:p w14:paraId="235998D3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Segreto: </w:t>
      </w:r>
      <w:r w:rsidRPr="006C035C">
        <w:rPr>
          <w:rFonts w:ascii="Lato" w:eastAsia="Yu Mincho" w:hAnsi="Lato" w:cs="Garamond"/>
          <w:color w:val="1A1A2E"/>
        </w:rPr>
        <w:t>Colleziona manga shōjo. Li tiene nascosti in un cassetto della scrivania. Se qualcuno li vedesse, morirebbe di vergogna.</w:t>
      </w:r>
    </w:p>
    <w:p w14:paraId="3F489093" w14:textId="77777777" w:rsidR="006F0C03" w:rsidRP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  <w:sz w:val="12"/>
          <w:szCs w:val="14"/>
        </w:rPr>
      </w:pPr>
    </w:p>
    <w:p w14:paraId="5DDF1A89" w14:textId="77777777" w:rsidR="006F0C03" w:rsidRDefault="006F0C03" w:rsidP="006F0C03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309F061" w14:textId="77777777" w:rsidR="006F0C03" w:rsidRPr="006C035C" w:rsidRDefault="006F0C03" w:rsidP="006F0C03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3F57A7AF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IL TUO PROBLEMA — IL FRATELLO</w:t>
      </w:r>
    </w:p>
    <w:p w14:paraId="20C8B460" w14:textId="77777777" w:rsidR="00CC4CCB" w:rsidRDefault="00A16712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Kazuo è un peso che ti porti dietro da sempre. Gli hai già prestato soldi - tre volte. Ogni volta "l’ultima". Ogni volta una bugia.</w:t>
      </w:r>
      <w:r w:rsidRPr="006C035C">
        <w:rPr>
          <w:rFonts w:ascii="Lato" w:eastAsia="Yu Mincho" w:hAnsi="Lato" w:cs="Garamond"/>
          <w:color w:val="1A1A2E"/>
        </w:rPr>
        <w:br/>
        <w:t>Tua moglie non sa di questi prestiti. Se lo scoprisse, ci sarebbero problemi anche a casa.</w:t>
      </w:r>
      <w:r w:rsidRPr="006C035C">
        <w:rPr>
          <w:rFonts w:ascii="Lato" w:eastAsia="Yu Mincho" w:hAnsi="Lato" w:cs="Garamond"/>
          <w:color w:val="1A1A2E"/>
        </w:rPr>
        <w:br/>
        <w:t>Ma Kazuo è sangue del tuo sangue. E quando ha bisogno, sa sempre dove trovare suo fratello.</w:t>
      </w:r>
    </w:p>
    <w:p w14:paraId="4EBC8B82" w14:textId="77777777" w:rsidR="006F0C03" w:rsidRPr="006C035C" w:rsidRDefault="006F0C03" w:rsidP="006C035C">
      <w:pPr>
        <w:keepLines/>
        <w:spacing w:after="60"/>
        <w:ind w:left="170"/>
        <w:rPr>
          <w:rFonts w:ascii="Lato" w:hAnsi="Lato"/>
        </w:rPr>
      </w:pPr>
    </w:p>
    <w:p w14:paraId="3240E2C1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NAKAMURA Kazuo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8679"/>
      </w:tblGrid>
      <w:tr w:rsidR="00CC4CCB" w:rsidRPr="006C035C" w14:paraId="138F0FC1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7E47C87F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Età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22E3ADCB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34 anni</w:t>
            </w:r>
          </w:p>
        </w:tc>
      </w:tr>
      <w:tr w:rsidR="00CC4CCB" w:rsidRPr="006C035C" w14:paraId="3879FC75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725C0BC5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Occupazione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503C684C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Nessuno fisso, "imprenditore"</w:t>
            </w:r>
          </w:p>
        </w:tc>
      </w:tr>
      <w:tr w:rsidR="00CC4CCB" w:rsidRPr="006C035C" w14:paraId="1AD49684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3AD6EDF8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Aspetto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62741849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Vestito male, un po’ trasandato, sorriso da venditore</w:t>
            </w:r>
          </w:p>
        </w:tc>
      </w:tr>
      <w:tr w:rsidR="00CC4CCB" w:rsidRPr="006C035C" w14:paraId="1B2FEDF2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689F124E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Cosa vuole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398E17B3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Dipende dalla situazione. Ma di solito sono soldi, e di solito sono urgenti.</w:t>
            </w:r>
          </w:p>
        </w:tc>
      </w:tr>
    </w:tbl>
    <w:p w14:paraId="18C80E12" w14:textId="77777777" w:rsidR="00CC4CCB" w:rsidRPr="006F0C03" w:rsidRDefault="00A16712" w:rsidP="006F0C03">
      <w:pPr>
        <w:keepLines/>
        <w:spacing w:after="40"/>
        <w:ind w:left="170"/>
        <w:jc w:val="center"/>
        <w:rPr>
          <w:rFonts w:ascii="Lato" w:eastAsia="Yu Mincho" w:hAnsi="Lato" w:cs="Garamond"/>
          <w:color w:val="1A1A2E"/>
          <w:sz w:val="18"/>
          <w:szCs w:val="20"/>
        </w:rPr>
      </w:pPr>
      <w:r w:rsidRPr="006F0C03">
        <w:rPr>
          <w:rFonts w:ascii="Lato" w:eastAsia="Yu Mincho" w:hAnsi="Lato" w:cs="Garamond"/>
          <w:color w:val="1A1A2E"/>
          <w:sz w:val="18"/>
          <w:szCs w:val="20"/>
        </w:rPr>
        <w:t>Prima la simpatia. Poi il senso di colpa. Poi la minaccia velata. Conosce i tuoi punti deboli.</w:t>
      </w:r>
    </w:p>
    <w:p w14:paraId="4DD08202" w14:textId="77777777" w:rsidR="006C035C" w:rsidRPr="006F0C03" w:rsidRDefault="006C035C">
      <w:pPr>
        <w:keepLines/>
        <w:spacing w:after="40"/>
        <w:ind w:left="170"/>
        <w:rPr>
          <w:rFonts w:ascii="Lato" w:hAnsi="Lato"/>
          <w:sz w:val="12"/>
          <w:szCs w:val="14"/>
        </w:rPr>
      </w:pPr>
    </w:p>
    <w:p w14:paraId="53186CC7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B11F744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2B47D7E7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NAKAMURA Hideki</w:t>
      </w:r>
    </w:p>
    <w:p w14:paraId="7E32777B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Cugino di primo grado, avvocato penalista a Kyoto</w:t>
      </w:r>
    </w:p>
    <w:p w14:paraId="711E9D38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Siete cresciuti insieme, rapporto di rispetto reciproco. Consulenza legale, accesso a fascicoli pubblici, contatti in tribunale.</w:t>
      </w:r>
    </w:p>
    <w:p w14:paraId="3E827125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Studio legale Nakamura &amp; Associati, via Kawaramachi. O al cellulare.</w:t>
      </w:r>
    </w:p>
    <w:p w14:paraId="2D3B5F66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Niente di specifico - famiglia è famiglia.</w:t>
      </w:r>
    </w:p>
    <w:p w14:paraId="59C7A66B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Hideki non fa mai nulla di illegale, ma conosce le zone grigie.</w:t>
      </w:r>
    </w:p>
    <w:p w14:paraId="5B4832F5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7BD7C3E8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F83927F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1597C551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7A796A39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YAMAMOTO Kenji: </w:t>
      </w:r>
      <w:r w:rsidRPr="006C035C">
        <w:rPr>
          <w:rFonts w:ascii="Lato" w:eastAsia="Yu Mincho" w:hAnsi="Lato" w:cs="Garamond"/>
          <w:color w:val="1A1A2E"/>
        </w:rPr>
        <w:t>Un capo che si porta il lavoro a casa e la casa al lavoro. Lo capisco fin troppo bene.</w:t>
      </w:r>
    </w:p>
    <w:p w14:paraId="1EECF695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HONDA Ryota: </w:t>
      </w:r>
      <w:r w:rsidRPr="006C035C">
        <w:rPr>
          <w:rFonts w:ascii="Lato" w:eastAsia="Yu Mincho" w:hAnsi="Lato" w:cs="Garamond"/>
          <w:color w:val="1A1A2E"/>
        </w:rPr>
        <w:t>Geniale e imprudente. Lo tengo d’occhio, anche se lui non se ne accorge.</w:t>
      </w:r>
    </w:p>
    <w:p w14:paraId="03BC7EEF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SATO Yuki: </w:t>
      </w:r>
      <w:r w:rsidRPr="006C035C">
        <w:rPr>
          <w:rFonts w:ascii="Lato" w:eastAsia="Yu Mincho" w:hAnsi="Lato" w:cs="Garamond"/>
          <w:color w:val="1A1A2E"/>
        </w:rPr>
        <w:t>Ha talento vero. Deve solo imparare che non tutti i problemi si risolvono col microscopio.</w:t>
      </w:r>
    </w:p>
    <w:p w14:paraId="715E5144" w14:textId="77777777" w:rsidR="00383BA7" w:rsidRDefault="00A16712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FUJITA Emi: </w:t>
      </w:r>
      <w:r w:rsidRPr="006C035C">
        <w:rPr>
          <w:rFonts w:ascii="Lato" w:eastAsia="Yu Mincho" w:hAnsi="Lato" w:cs="Garamond"/>
          <w:color w:val="1A1A2E"/>
        </w:rPr>
        <w:t>L’unica che capisce il silenzio come lo capisco io. Ci rispettiamo senza bisogno di parole.</w:t>
      </w:r>
    </w:p>
    <w:p w14:paraId="4A60919E" w14:textId="77777777" w:rsidR="007104C2" w:rsidRPr="007104C2" w:rsidRDefault="007104C2">
      <w:pPr>
        <w:keepLines/>
        <w:pageBreakBefore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lastRenderedPageBreak/>
        <w:t>APPUNTI</w:t>
      </w:r>
    </w:p>
    <w:p w14:paraId="75BF343C" w14:textId="77777777" w:rsidR="007104C2" w:rsidRDefault="007104C2">
      <w:pPr>
        <w:keepLines/>
        <w:spacing w:after="60"/>
        <w:ind w:left="170"/>
        <w:rPr>
          <w:rFonts w:ascii="Lato" w:hAnsi="Lato"/>
          <w:color w:val="1A1A2E"/>
        </w:rPr>
      </w:pP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1D0899EC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4343D9D5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A1F5347" w14:textId="77777777" w:rsidTr="007104C2">
        <w:trPr>
          <w:trHeight w:val="449"/>
        </w:trPr>
        <w:tc>
          <w:tcPr>
            <w:tcW w:w="10912" w:type="dxa"/>
          </w:tcPr>
          <w:p w14:paraId="6E05A888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2E640CF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4ECABDF5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508E74C" w14:textId="77777777" w:rsidTr="007104C2">
        <w:trPr>
          <w:trHeight w:val="449"/>
        </w:trPr>
        <w:tc>
          <w:tcPr>
            <w:tcW w:w="10912" w:type="dxa"/>
          </w:tcPr>
          <w:p w14:paraId="6651391C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EFDAD5C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519E3FA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70FFCB4" w14:textId="77777777" w:rsidTr="007104C2">
        <w:trPr>
          <w:trHeight w:val="449"/>
        </w:trPr>
        <w:tc>
          <w:tcPr>
            <w:tcW w:w="10912" w:type="dxa"/>
          </w:tcPr>
          <w:p w14:paraId="24F07046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F7AE077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7B5E65F8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3E06213" w14:textId="77777777" w:rsidTr="007104C2">
        <w:trPr>
          <w:trHeight w:val="449"/>
        </w:trPr>
        <w:tc>
          <w:tcPr>
            <w:tcW w:w="10912" w:type="dxa"/>
          </w:tcPr>
          <w:p w14:paraId="58021B5B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8FD6218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321F61F2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2B4D4B2" w14:textId="77777777" w:rsidTr="007104C2">
        <w:trPr>
          <w:trHeight w:val="449"/>
        </w:trPr>
        <w:tc>
          <w:tcPr>
            <w:tcW w:w="10912" w:type="dxa"/>
          </w:tcPr>
          <w:p w14:paraId="2BA9231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0E17F6D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3E507D3E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684443A" w14:textId="77777777" w:rsidTr="007104C2">
        <w:trPr>
          <w:trHeight w:val="449"/>
        </w:trPr>
        <w:tc>
          <w:tcPr>
            <w:tcW w:w="10912" w:type="dxa"/>
          </w:tcPr>
          <w:p w14:paraId="55E25283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99CA7FE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7B3A60B3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4F5A978" w14:textId="77777777" w:rsidTr="007104C2">
        <w:trPr>
          <w:trHeight w:val="449"/>
        </w:trPr>
        <w:tc>
          <w:tcPr>
            <w:tcW w:w="10912" w:type="dxa"/>
          </w:tcPr>
          <w:p w14:paraId="59E58394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34D7DB8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F733F3A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9AAE47D" w14:textId="77777777" w:rsidTr="007104C2">
        <w:trPr>
          <w:trHeight w:val="449"/>
        </w:trPr>
        <w:tc>
          <w:tcPr>
            <w:tcW w:w="10912" w:type="dxa"/>
          </w:tcPr>
          <w:p w14:paraId="3EDCDA2E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08DEC2F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C0C57B7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0A3FA67" w14:textId="77777777" w:rsidTr="007104C2">
        <w:trPr>
          <w:trHeight w:val="449"/>
        </w:trPr>
        <w:tc>
          <w:tcPr>
            <w:tcW w:w="10912" w:type="dxa"/>
          </w:tcPr>
          <w:p w14:paraId="4FAAA5B5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E2B3D26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0DCA1F9B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F1B7FA6" w14:textId="77777777" w:rsidTr="007104C2">
        <w:trPr>
          <w:trHeight w:val="449"/>
        </w:trPr>
        <w:tc>
          <w:tcPr>
            <w:tcW w:w="10912" w:type="dxa"/>
          </w:tcPr>
          <w:p w14:paraId="7BD5AB59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D88916C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CFCE921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5195582" w14:textId="77777777" w:rsidTr="007104C2">
        <w:trPr>
          <w:trHeight w:val="449"/>
        </w:trPr>
        <w:tc>
          <w:tcPr>
            <w:tcW w:w="10912" w:type="dxa"/>
          </w:tcPr>
          <w:p w14:paraId="3B3FAE95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0844DB1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07F22BBB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D055606" w14:textId="77777777" w:rsidTr="007104C2">
        <w:trPr>
          <w:trHeight w:val="449"/>
        </w:trPr>
        <w:tc>
          <w:tcPr>
            <w:tcW w:w="10912" w:type="dxa"/>
          </w:tcPr>
          <w:p w14:paraId="1EA57850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000D78C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0C21086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12B7BC9" w14:textId="77777777" w:rsidTr="007104C2">
        <w:trPr>
          <w:trHeight w:val="449"/>
        </w:trPr>
        <w:tc>
          <w:tcPr>
            <w:tcW w:w="10912" w:type="dxa"/>
          </w:tcPr>
          <w:p w14:paraId="0B59DACC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2E905987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4C387FEC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2DD66D2" w14:textId="77777777" w:rsidTr="007104C2">
        <w:trPr>
          <w:trHeight w:val="449"/>
        </w:trPr>
        <w:tc>
          <w:tcPr>
            <w:tcW w:w="10912" w:type="dxa"/>
          </w:tcPr>
          <w:p w14:paraId="72C74CE2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FB67E6A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2BE75B5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C0C1EA3" w14:textId="77777777" w:rsidTr="007104C2">
        <w:trPr>
          <w:trHeight w:val="449"/>
        </w:trPr>
        <w:tc>
          <w:tcPr>
            <w:tcW w:w="10912" w:type="dxa"/>
          </w:tcPr>
          <w:p w14:paraId="571C844B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0AC74B0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78005AE8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CA412BA" w14:textId="77777777" w:rsidTr="007104C2">
        <w:trPr>
          <w:trHeight w:val="449"/>
        </w:trPr>
        <w:tc>
          <w:tcPr>
            <w:tcW w:w="10912" w:type="dxa"/>
          </w:tcPr>
          <w:p w14:paraId="330547E6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2850D5A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D6F510B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2818E351" w14:textId="77777777" w:rsidTr="007104C2">
        <w:trPr>
          <w:trHeight w:val="449"/>
        </w:trPr>
        <w:tc>
          <w:tcPr>
            <w:tcW w:w="10912" w:type="dxa"/>
          </w:tcPr>
          <w:p w14:paraId="255E275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p w14:paraId="4E7036B7" w14:textId="77777777" w:rsidR="00383BA7" w:rsidRPr="006C035C" w:rsidRDefault="00383BA7">
      <w:pPr>
        <w:keepLines/>
        <w:spacing w:after="60"/>
        <w:ind w:left="170"/>
        <w:rPr>
          <w:rFonts w:ascii="Lato" w:hAnsi="Lato"/>
        </w:rPr>
        <w:sectPr w:rsidR="00383BA7" w:rsidRPr="006C035C" w:rsidSect="00383BA7">
          <w:pgSz w:w="11906" w:h="16838"/>
          <w:pgMar w:top="283" w:right="567" w:bottom="283" w:left="567" w:header="720" w:footer="720" w:gutter="0"/>
          <w:cols w:space="720"/>
          <w:docGrid w:linePitch="360"/>
        </w:sectPr>
      </w:pPr>
    </w:p>
    <w:p w14:paraId="5DD56DAB" w14:textId="77777777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lastRenderedPageBreak/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531744FB" w14:textId="77777777">
        <w:trPr>
          <w:jc w:val="center"/>
        </w:trPr>
        <w:tc>
          <w:tcPr>
            <w:tcW w:w="4082" w:type="dxa"/>
            <w:vAlign w:val="center"/>
          </w:tcPr>
          <w:p w14:paraId="5FDD31C1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佐藤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勇気</w:t>
            </w:r>
          </w:p>
          <w:p w14:paraId="43CAA3E3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SATO Yuki</w:t>
            </w:r>
          </w:p>
        </w:tc>
        <w:tc>
          <w:tcPr>
            <w:tcW w:w="4649" w:type="dxa"/>
            <w:vAlign w:val="center"/>
          </w:tcPr>
          <w:p w14:paraId="4FFE0F16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27</w:t>
            </w:r>
          </w:p>
          <w:p w14:paraId="60958DBD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Tecnico Analisi Tracce</w:t>
            </w:r>
          </w:p>
          <w:p w14:paraId="646B8830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Agente Scelto (Junsa-cho)</w:t>
            </w:r>
          </w:p>
          <w:p w14:paraId="0C54954C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3 anni</w:t>
            </w:r>
          </w:p>
        </w:tc>
        <w:tc>
          <w:tcPr>
            <w:tcW w:w="2041" w:type="dxa"/>
            <w:vAlign w:val="center"/>
          </w:tcPr>
          <w:p w14:paraId="23F041C1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962679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BE300B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2145EE30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2CF7943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7C539C" w:rsidRPr="006C035C" w14:paraId="10CD6A76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1A1A2E"/>
            <w:tcW w:w="630" w:type="pct"/>
          </w:tcPr>
          <w:p w14:paraId="0CBD3653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87" w:type="pct"/>
          </w:tcPr>
          <w:p w14:paraId="51D9B44A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757" w:type="pct"/>
          </w:tcPr>
          <w:p w14:paraId="4CEAD0BF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226" w:type="pct"/>
          </w:tcPr>
          <w:p w14:paraId="675707A6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7C539C" w:rsidRPr="006C035C" w14:paraId="6EA3A5C7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3379EDB6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67A12579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02BE9AAB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65404BAA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7C539C" w:rsidRPr="006C035C" w14:paraId="6468E45F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171BBF27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1E80F863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3F1C8336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43E2872F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7C539C" w:rsidRPr="006C035C" w14:paraId="4F1709C6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270E0999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6092FA70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3805C3E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5039A90C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7C539C" w:rsidRPr="006C035C" w14:paraId="71214D4A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41DED7A8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1D0422F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4195FC53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31FDD000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7C539C" w:rsidRPr="006C035C" w14:paraId="0786EAC4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259F000D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5FD1C96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4D771A87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6D4191E5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7C539C" w:rsidRPr="006C035C" w14:paraId="0E568A8D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5DE91C52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52F05BB1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47B487AE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73C60263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290DFCFE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18AF77D7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1E95253C" w14:textId="77777777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5AC23621" w14:textId="77777777" w:rsidR="0019403F" w:rsidRPr="006C035C" w:rsidRDefault="0019403F">
      <w:pPr>
        <w:spacing w:before="60" w:after="40"/>
        <w:ind w:left="170"/>
        <w:rPr>
          <w:rFonts w:ascii="Lato" w:hAnsi="Lato"/>
          <w:sz w:val="12"/>
          <w:szCs w:val="14"/>
        </w:rPr>
      </w:pPr>
    </w:p>
    <w:p w14:paraId="67A366D4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2ACC0DD" w14:textId="77777777" w:rsidR="00F70C0C" w:rsidRPr="006C035C" w:rsidRDefault="00F70C0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11B4C8E7" w14:textId="36ABA190" w:rsidR="00F70C0C" w:rsidRPr="0099305F" w:rsidRDefault="00F70C0C" w:rsidP="002C2CC1">
            <w:pPr>
              <w:spacing w:after="60"/>
              <w:rPr>
                <w:rFonts w:ascii="Lato" w:hAnsi="Lato"/>
                <w:sz w:val="18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SOROBAN — </w:t>
            </w:r>
            <w:r w:rsidR="0099305F" w:rsidRPr="0099305F">
              <w:rPr>
                <w:rFonts w:ascii="Lato" w:hAnsi="Lato"/>
                <w:sz w:val="18"/>
              </w:rPr>
              <w:t xml:space="preserve">per ogni tiro critico o fallimento </w:t>
            </w:r>
          </w:p>
          <w:p w14:paraId="5F8BF559" w14:textId="041CB6DF" w:rsidR="00F70C0C" w:rsidRPr="006C035C" w:rsidRDefault="00F70C0C" w:rsidP="002C2CC1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(11)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+1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+2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br/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-1 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(3)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-2</w:t>
            </w:r>
          </w:p>
          <w:p w14:paraId="2266D742" w14:textId="5667CB1D" w:rsidR="00F70C0C" w:rsidRPr="006C035C" w:rsidRDefault="008A700B" w:rsidP="002C2CC1">
            <w:pPr>
              <w:spacing w:before="80" w:after="80"/>
              <w:rPr>
                <w:rFonts w:ascii="Lato" w:hAnsi="Lato"/>
                <w:color w:val="B49650"/>
                <w:sz w:val="12"/>
              </w:rPr>
            </w:pPr>
            <w:r>
              <w:rPr>
                <w:rFonts w:ascii="Lato" w:eastAsia="Yu Mincho" w:hAnsi="Lato" w:cs="Garamond"/>
                <w:noProof/>
                <w:color w:val="B49650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0FED81D5" wp14:editId="288E5E07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105410</wp:posOffset>
                  </wp:positionV>
                  <wp:extent cx="3190875" cy="2127250"/>
                  <wp:effectExtent l="0" t="0" r="9525" b="0"/>
                  <wp:wrapNone/>
                  <wp:docPr id="164169120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12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>0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1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2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3  4  </w:t>
            </w:r>
            <w:r w:rsidR="00F70C0C" w:rsidRPr="006C035C">
              <w:rPr>
                <w:rFonts w:ascii="Cambria Math" w:eastAsia="Yu Mincho" w:hAnsi="Cambria Math" w:cs="Cambria Math"/>
                <w:b/>
                <w:color w:val="B49650"/>
                <w:sz w:val="24"/>
              </w:rPr>
              <w:t>⑤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6  7  8  9</w:t>
            </w:r>
          </w:p>
        </w:tc>
      </w:tr>
    </w:tbl>
    <w:p w14:paraId="2B3E93F5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1ABEE018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7A7B424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5386"/>
      </w:tblGrid>
      <w:tr w:rsidR="00CC4CCB" w:rsidRPr="006C035C" w14:paraId="0BAD0981" w14:textId="77777777">
        <w:trPr>
          <w:jc w:val="center"/>
        </w:trPr>
        <w:tc>
          <w:tcPr>
            <w:tcW w:w="5386" w:type="dxa"/>
          </w:tcPr>
          <w:p w14:paraId="67B67E20" w14:textId="77777777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5F11828A" w14:textId="77777777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3DC9DE12" w14:textId="77777777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04592EA3" w14:textId="77777777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Vuoto   </w:t>
            </w: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  <w:tc>
          <w:tcPr>
            <w:tcW w:w="5386" w:type="dxa"/>
          </w:tcPr>
          <w:p w14:paraId="6C5ECB60" w14:textId="77777777" w:rsidR="00CC4CCB" w:rsidRPr="006C035C" w:rsidRDefault="00CC4CCB">
            <w:pPr>
              <w:spacing w:before="40"/>
              <w:rPr>
                <w:rFonts w:ascii="Lato" w:hAnsi="Lato"/>
              </w:rPr>
            </w:pPr>
          </w:p>
        </w:tc>
      </w:tr>
    </w:tbl>
    <w:p w14:paraId="0852556F" w14:textId="77777777" w:rsidR="007C539C" w:rsidRPr="006C035C" w:rsidRDefault="007C539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59A4464F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E2A2D61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031B8C34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EQUIPAGGIAMENTO DI SERVIZIO</w:t>
      </w:r>
    </w:p>
    <w:p w14:paraId="52DE4F93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 w14:paraId="359FAC72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Revolver New Nambu M60 (.38, 5 colpi): Lucidità · vel. 4/2 · ricarica 5 · danno 4. Addestramento base: sai usarla, non sei un tiratore scelto</w:t>
      </w:r>
    </w:p>
    <w:p w14:paraId="49A76D6D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Giubbotto antiproiettile: Assorbe 3 (fisso, contro ogni colpo) · indossare 4</w:t>
      </w:r>
    </w:p>
    <w:p w14:paraId="371DCA89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Operazioni — Keib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(manganello): Silenzio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vel. 2/2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danno 2</w:t>
      </w:r>
    </w:p>
    <w:p w14:paraId="0CEFBEBE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Sempre con te — Keisatsu tech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(tesserino), manette, taccuino</w:t>
      </w:r>
    </w:p>
    <w:p w14:paraId="647531BF" w14:textId="77777777" w:rsidR="00CC4CCB" w:rsidRPr="0019403F" w:rsidRDefault="00A16712" w:rsidP="0019403F">
      <w:pPr>
        <w:keepLines/>
        <w:spacing w:after="20"/>
        <w:ind w:left="170"/>
        <w:rPr>
          <w:rFonts w:ascii="Lato" w:hAnsi="Lato"/>
          <w:color w:val="787878"/>
          <w:sz w:val="18"/>
        </w:rPr>
      </w:pPr>
      <w:r w:rsidRPr="006C035C">
        <w:rPr>
          <w:rFonts w:ascii="Lato" w:eastAsia="Yu Mincho" w:hAnsi="Lato" w:cs="Garamond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 w14:paraId="66BE3409" w14:textId="37DCE363" w:rsidR="00CC4CCB" w:rsidRPr="0099305F" w:rsidRDefault="00A16712">
      <w:pPr>
        <w:keepNext/>
        <w:pageBreakBefore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1AE19078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5A701625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Palazzo della Memoria</w:t>
      </w:r>
    </w:p>
    <w:p w14:paraId="190E7F62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Puoi richiamare con precisione fotografica qualcosa che hai visto o sentito.</w:t>
      </w:r>
    </w:p>
    <w:p w14:paraId="5C398254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Lucidità o Pazienza (a scelta)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2 Ki</w:t>
      </w:r>
    </w:p>
    <w:p w14:paraId="2549C568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specificare cosa stai cercando di ricordare</w:t>
      </w:r>
    </w:p>
    <w:p w14:paraId="1A26E80C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Ricordi il dettaglio e anche elementi periferici che non avevi notato consciamente</w:t>
      </w:r>
    </w:p>
    <w:p w14:paraId="61A0CFDA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Ricordi il dettaglio principale, ma sfocato o incompleto</w:t>
      </w:r>
    </w:p>
    <w:p w14:paraId="7152C093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L’Ora Giusta</w:t>
      </w:r>
    </w:p>
    <w:p w14:paraId="0EB2B434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Sai quando è il momento perfetto per parlare, agire, colpire.</w:t>
      </w:r>
    </w:p>
    <w:p w14:paraId="78B7D879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Pazienza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3FF892E4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Nota: </w:t>
      </w:r>
      <w:r w:rsidRPr="006C035C">
        <w:rPr>
          <w:rFonts w:ascii="Lato" w:eastAsia="Yu Mincho" w:hAnsi="Lato" w:cs="Garamond"/>
          <w:color w:val="787878"/>
          <w:sz w:val="18"/>
        </w:rPr>
        <w:t>il bonus si sottrae dal dado; decade se non usato entro la scena corrente</w:t>
      </w:r>
    </w:p>
    <w:p w14:paraId="3E281543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+3 al prossimo tiro</w:t>
      </w:r>
    </w:p>
    <w:p w14:paraId="22C47C6A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+1 al prossimo tiro</w:t>
      </w:r>
    </w:p>
    <w:p w14:paraId="66E5B683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L’Istante della Caduta</w:t>
      </w:r>
    </w:p>
    <w:p w14:paraId="1597AEC9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fiore di ciliegio nel momento in cui cade. Cogliere ciò che sta per svanire.</w:t>
      </w:r>
    </w:p>
    <w:p w14:paraId="77191DC6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Pazienza o Ascolto (a scelta)</w:t>
      </w:r>
      <w:r w:rsidR="007104C2" w:rsidRPr="006C035C">
        <w:rPr>
          <w:rFonts w:ascii="Lato" w:eastAsia="Yu Mincho" w:hAnsi="Lato" w:cs="Garamond"/>
          <w:color w:val="1A1A2E"/>
          <w:sz w:val="18"/>
        </w:rPr>
        <w:t xml:space="preserve">  </w:t>
      </w:r>
      <w:r w:rsidRPr="006C035C">
        <w:rPr>
          <w:rFonts w:ascii="Lato" w:eastAsia="Yu Mincho" w:hAnsi="Lato" w:cs="Garamond"/>
          <w:color w:val="1A1A2E"/>
          <w:sz w:val="18"/>
        </w:rPr>
        <w:t xml:space="preserve">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2 Ki (pagati subito, alla dichiarazione)</w:t>
      </w:r>
    </w:p>
    <w:p w14:paraId="19981D15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Meccanica: </w:t>
      </w:r>
      <w:r w:rsidRPr="006C035C">
        <w:rPr>
          <w:rFonts w:ascii="Lato" w:eastAsia="Yu Mincho" w:hAnsi="Lato" w:cs="Garamond"/>
          <w:color w:val="787878"/>
          <w:sz w:val="18"/>
        </w:rPr>
        <w:t>stato di allerta per il resto della giornata. Si attiva automaticamente la prima volta che qualcosa sta per svanire, poi decade. Il tiro si fa in quel momento</w:t>
      </w:r>
    </w:p>
    <w:p w14:paraId="7BA074AF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Sai cosa sta per svanire e hai un istante per agire</w:t>
      </w:r>
    </w:p>
    <w:p w14:paraId="55A95768" w14:textId="77777777" w:rsidR="00CC4CCB" w:rsidRPr="006C035C" w:rsidRDefault="00A16712">
      <w:pPr>
        <w:keepLines/>
        <w:spacing w:after="40"/>
        <w:ind w:left="340"/>
        <w:rPr>
          <w:rFonts w:ascii="Lato" w:hAnsi="Lato"/>
          <w:color w:val="1A1A2E"/>
          <w:sz w:val="18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Senti urgenza, sai che qualcosa sta sfuggendo, ma non cosa</w:t>
      </w:r>
    </w:p>
    <w:p w14:paraId="5C8B181B" w14:textId="77777777" w:rsidR="00F70C0C" w:rsidRPr="006C035C" w:rsidRDefault="00F70C0C">
      <w:pPr>
        <w:keepLines/>
        <w:spacing w:after="40"/>
        <w:ind w:left="340"/>
        <w:rPr>
          <w:rFonts w:ascii="Lato" w:hAnsi="Lato"/>
          <w:sz w:val="12"/>
          <w:szCs w:val="14"/>
        </w:rPr>
      </w:pPr>
    </w:p>
    <w:p w14:paraId="5F28B027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36FABB09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una, grado 1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539561ED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 Cresce con gli usi e i punti Shugy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>.</w:t>
      </w:r>
    </w:p>
    <w:p w14:paraId="24DA995D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*Medicinali e veleni (Lucidità) —  La tua laurea: farmaci, dosaggi, interazioni, sostanze. Riconosci un’anomalia chimica prima ancora che il laboratorio la confermi.</w:t>
      </w:r>
    </w:p>
    <w:p w14:paraId="713A5D93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Computer e reti (Lucidità) —  Sistemi, archivi digitali, recupero dati. È il 1997: sei uno dei pochi in centrale che ci capisce qualcosa — e il tuo migliore amico fa questo di mestiere.</w:t>
      </w:r>
    </w:p>
    <w:p w14:paraId="6724B39B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Medicina (Lucidità) —  Anatomia, traumi, referti. Il linguaggio del medico legale non ha segreti per te.</w:t>
      </w:r>
    </w:p>
    <w:p w14:paraId="3C45C5C1" w14:textId="3F084588" w:rsidR="00CC4CCB" w:rsidRPr="006C035C" w:rsidRDefault="00A16712">
      <w:pPr>
        <w:keepNext/>
        <w:spacing w:before="80"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</w:rPr>
        <w:t xml:space="preserve">Grado: ______    Usi: </w:t>
      </w:r>
      <w:r w:rsidRPr="006C035C">
        <w:rPr>
          <w:rFonts w:ascii="Segoe UI Symbol" w:eastAsia="Yu Mincho" w:hAnsi="Segoe UI Symbol" w:cs="Segoe UI Symbol"/>
          <w:color w:val="1A1A2E"/>
          <w:sz w:val="22"/>
        </w:rPr>
        <w:t>☐☐☐☐☐☐☐☐☐☐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 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75F1B1E2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10 usi + 19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(attr. chiave di scheda 6+)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Esperto (+2)  </w:t>
      </w:r>
      <w:r w:rsidRPr="006C035C">
        <w:rPr>
          <w:rFonts w:ascii="Lato" w:eastAsia="Yu Mincho" w:hAnsi="Lato" w:cs="Lato"/>
          <w:color w:val="787878"/>
          <w:sz w:val="16"/>
        </w:rPr>
        <w:t>·</w:t>
      </w:r>
      <w:r w:rsidRPr="006C035C">
        <w:rPr>
          <w:rFonts w:ascii="Lato" w:eastAsia="Yu Mincho" w:hAnsi="Lato" w:cs="Garamond"/>
          <w:color w:val="787878"/>
          <w:sz w:val="16"/>
        </w:rPr>
        <w:t xml:space="preserve">  25 usi + 39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(paletti)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Maestro</w:t>
      </w:r>
    </w:p>
    <w:p w14:paraId="54422828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090B6685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568A395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6DB192B1" w14:textId="2E853333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Pr="006C035C">
        <w:rPr>
          <w:rFonts w:ascii="Lato" w:eastAsia="Yu Mincho" w:hAnsi="Lato" w:cs="Lato"/>
          <w:b/>
          <w:color w:val="1A1A2E"/>
          <w:sz w:val="22"/>
        </w:rPr>
        <w:t>—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CRESCITA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576F0615" w14:textId="77777777" w:rsidR="00CC4CCB" w:rsidRPr="006C035C" w:rsidRDefault="00A16712">
      <w:pPr>
        <w:keepNext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Punti 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>: ____________________</w:t>
      </w:r>
    </w:p>
    <w:p w14:paraId="59493183" w14:textId="77777777" w:rsidR="00CC4CCB" w:rsidRPr="006C035C" w:rsidRDefault="00A16712">
      <w:pPr>
        <w:keepNext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Guadagno: 1 a sessione · 4-6 a caso chiuso · +1 scena personale ben gestita · +1 momento eccezionale (max 1/sessione)</w:t>
      </w:r>
    </w:p>
    <w:p w14:paraId="67FD5F48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Spesa tra i casi: attributo = arrivo ×3 · Ki max = arrivo ×4 (tetto 12) · Senmon 9/19/39 · Enja extra 12 · affinare il Gou = base ×11</w:t>
      </w:r>
    </w:p>
    <w:p w14:paraId="7E3D2E2F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0C21C9E6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74B23BF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68A709C9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6B2F5516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il più giovane della squadra. Brillante, laureato con lode in chimica forense, pieno di entusiasmo. Sei quello che lavora fino a tardi, che controlla tre volte, che non si arrende finché non trova la risposta.</w:t>
      </w:r>
      <w:r w:rsidRPr="006C035C">
        <w:rPr>
          <w:rFonts w:ascii="Lato" w:eastAsia="Yu Mincho" w:hAnsi="Lato" w:cs="Garamond"/>
          <w:color w:val="1A1A2E"/>
        </w:rPr>
        <w:br/>
        <w:t>Il problema è tua madre.</w:t>
      </w:r>
      <w:r w:rsidRPr="006C035C">
        <w:rPr>
          <w:rFonts w:ascii="Lato" w:eastAsia="Yu Mincho" w:hAnsi="Lato" w:cs="Garamond"/>
          <w:color w:val="1A1A2E"/>
        </w:rPr>
        <w:br/>
        <w:t>Sato Michiko non ha mai accettato che tu facessi il poliziotto. "Uno spreco," dice. "Con la tua laurea potevi lavorare in un’azienda vera. Guadagnare bene. Trovare una brava ragazza."</w:t>
      </w:r>
      <w:r w:rsidRPr="006C035C">
        <w:rPr>
          <w:rFonts w:ascii="Lato" w:eastAsia="Yu Mincho" w:hAnsi="Lato" w:cs="Garamond"/>
          <w:color w:val="1A1A2E"/>
        </w:rPr>
        <w:br/>
        <w:t>Tuo zio Tanaka Jirō ha un’azienda di import-export. Niente di entusiasmante, ma paga bene. Tua madre non smette di ripetere che "lo zio ti aspetta".</w:t>
      </w:r>
    </w:p>
    <w:p w14:paraId="11E00A81" w14:textId="77777777" w:rsidR="006C035C" w:rsidRPr="006C035C" w:rsidRDefault="006C035C" w:rsidP="006C035C">
      <w:pPr>
        <w:keepLines/>
        <w:pageBreakBefore/>
        <w:spacing w:after="60"/>
        <w:ind w:left="170"/>
        <w:rPr>
          <w:rFonts w:ascii="Lato" w:eastAsia="Yu Mincho" w:hAnsi="Lato" w:cs="Garamond"/>
          <w:color w:val="1A1A2E"/>
        </w:rPr>
      </w:pPr>
    </w:p>
    <w:p w14:paraId="5AFFC4B6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212A6FC2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il giovane promettente. Entusiasta, competente, sempre pronto ad aiutare. Vuoi fare bella figura, vuoi dimostrare di meritare il tuo posto.</w:t>
      </w:r>
    </w:p>
    <w:p w14:paraId="740E1FB1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Sei esausto dal peso delle aspettative. Di tua madre, del lavoro, di te stesso. A volte ti chiedi se non avresti fatto meglio ad ascoltarla.</w:t>
      </w:r>
    </w:p>
    <w:p w14:paraId="5CE2CEAC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Datemi ancora un’ora, ho quasi finito l’analisi.</w:t>
      </w:r>
    </w:p>
    <w:p w14:paraId="041F829E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Parli troppo. Riempi i silenzi. Ti giustifichi anche quando non devi. Cerchi approvazione.</w:t>
      </w:r>
    </w:p>
    <w:p w14:paraId="47E28A9D" w14:textId="77777777" w:rsidR="00CC4CCB" w:rsidRDefault="006C035C" w:rsidP="006C035C">
      <w:pPr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qualcuno lo tratta da ragazzino o mette in dubbio la sua esperienza. Soprattutto se è un superiore.</w:t>
      </w:r>
    </w:p>
    <w:p w14:paraId="58EC911C" w14:textId="77777777" w:rsid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</w:rPr>
      </w:pPr>
    </w:p>
    <w:p w14:paraId="0687C47B" w14:textId="77777777" w:rsidR="006F0C03" w:rsidRPr="006C035C" w:rsidRDefault="006F0C03" w:rsidP="006F0C03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218945FA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Gomme da masticare alla menta. Ne consuma un pacchetto al giorno in laboratorio.</w:t>
      </w:r>
    </w:p>
    <w:p w14:paraId="2A4E5081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Si sistema gli occhiali spingendoli sul naso con l’indice, anche quando non scivolano.</w:t>
      </w:r>
    </w:p>
    <w:p w14:paraId="19731FAF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 portachiavi a forma di struttura molecolare, regalo di laurea dei compagni.</w:t>
      </w:r>
    </w:p>
    <w:p w14:paraId="7093469A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Curry rice della mensa della centrale. Lo mangia quasi ogni giorno, senza vergogna.</w:t>
      </w:r>
    </w:p>
    <w:p w14:paraId="5D086D77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Abitudine: </w:t>
      </w:r>
      <w:r w:rsidRPr="006C035C">
        <w:rPr>
          <w:rFonts w:ascii="Lato" w:eastAsia="Yu Mincho" w:hAnsi="Lato" w:cs="Garamond"/>
          <w:color w:val="1A1A2E"/>
        </w:rPr>
        <w:t>Conta i passi quando è nervoso. Non se ne accorge, ma i colleghi sì.</w:t>
      </w:r>
    </w:p>
    <w:p w14:paraId="275C613F" w14:textId="77777777" w:rsidR="006F0C03" w:rsidRP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  <w:sz w:val="12"/>
          <w:szCs w:val="14"/>
        </w:rPr>
      </w:pPr>
    </w:p>
    <w:p w14:paraId="1E0B80C3" w14:textId="77777777" w:rsidR="006F0C03" w:rsidRDefault="006F0C03" w:rsidP="006F0C03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3A576845" w14:textId="77777777" w:rsidR="006F0C03" w:rsidRPr="006C035C" w:rsidRDefault="006F0C03" w:rsidP="006F0C03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4647F815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IL TUO PROBLEMA — LA MADRE</w:t>
      </w:r>
    </w:p>
    <w:p w14:paraId="52050F60" w14:textId="77777777" w:rsidR="00CC4CCB" w:rsidRDefault="00A16712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Tua madre chiama. Spesso. A volte in centrale. "È urgente," dice alla segretaria. Non è mai urgente.</w:t>
      </w:r>
      <w:r w:rsidRPr="006C035C">
        <w:rPr>
          <w:rFonts w:ascii="Lato" w:eastAsia="Yu Mincho" w:hAnsi="Lato" w:cs="Garamond"/>
          <w:color w:val="1A1A2E"/>
        </w:rPr>
        <w:br/>
        <w:t>Vuole sapere se hai ripensato al lavoro dello zio. Vuole sapere quando ti sposi. Vuole sapere perché "sprechi la tua vita" a fare il poliziotto.</w:t>
      </w:r>
      <w:r w:rsidRPr="006C035C">
        <w:rPr>
          <w:rFonts w:ascii="Lato" w:eastAsia="Yu Mincho" w:hAnsi="Lato" w:cs="Garamond"/>
          <w:color w:val="1A1A2E"/>
        </w:rPr>
        <w:br/>
        <w:t>Non urla mai. Non minaccia. Usa il senso di colpa come un’arma di precisione.</w:t>
      </w:r>
      <w:r w:rsidRPr="006C035C">
        <w:rPr>
          <w:rFonts w:ascii="Lato" w:eastAsia="Yu Mincho" w:hAnsi="Lato" w:cs="Garamond"/>
          <w:color w:val="1A1A2E"/>
        </w:rPr>
        <w:br/>
        <w:t>Sai che non approva le tue scelte. Sai che ogni telefonata è una battaglia. E sai che non puoi riattaccare in faccia a tua madre - non in Giappone.</w:t>
      </w:r>
    </w:p>
    <w:p w14:paraId="272BB63C" w14:textId="77777777" w:rsidR="006F0C03" w:rsidRPr="006C035C" w:rsidRDefault="006F0C03" w:rsidP="006C035C">
      <w:pPr>
        <w:keepLines/>
        <w:spacing w:after="60"/>
        <w:ind w:left="170"/>
        <w:rPr>
          <w:rFonts w:ascii="Lato" w:hAnsi="Lato"/>
        </w:rPr>
      </w:pPr>
    </w:p>
    <w:p w14:paraId="52FAE5E6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SATO Michiko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8679"/>
      </w:tblGrid>
      <w:tr w:rsidR="00CC4CCB" w:rsidRPr="006C035C" w14:paraId="69BA9547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7E529B0B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Età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4212E3D1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58 anni</w:t>
            </w:r>
          </w:p>
        </w:tc>
      </w:tr>
      <w:tr w:rsidR="00CC4CCB" w:rsidRPr="006C035C" w14:paraId="3BDF24EE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35FDA228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Occupazione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5E429872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Casalinga, vedova da 10 anni</w:t>
            </w:r>
          </w:p>
        </w:tc>
      </w:tr>
      <w:tr w:rsidR="00CC4CCB" w:rsidRPr="006C035C" w14:paraId="588911BC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7A989E4A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Aspetto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4BFD894C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Signora tradizionale, sempre vestita bene</w:t>
            </w:r>
          </w:p>
        </w:tc>
      </w:tr>
      <w:tr w:rsidR="00CC4CCB" w:rsidRPr="006C035C" w14:paraId="245D0936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1D7A2D12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Cosa vuole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731FC1DC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Che tu "sistemi la tua vita". Matrimonio, lavoro stabile, nipotini.</w:t>
            </w:r>
          </w:p>
        </w:tc>
      </w:tr>
    </w:tbl>
    <w:p w14:paraId="203732DD" w14:textId="77777777" w:rsidR="00CC4CCB" w:rsidRPr="006F0C03" w:rsidRDefault="00A16712" w:rsidP="006F0C03">
      <w:pPr>
        <w:keepLines/>
        <w:spacing w:after="40"/>
        <w:ind w:left="170"/>
        <w:jc w:val="center"/>
        <w:rPr>
          <w:rFonts w:ascii="Lato" w:eastAsia="Yu Mincho" w:hAnsi="Lato" w:cs="Garamond"/>
          <w:color w:val="1A1A2E"/>
          <w:sz w:val="18"/>
          <w:szCs w:val="20"/>
        </w:rPr>
      </w:pPr>
      <w:r w:rsidRPr="006F0C03">
        <w:rPr>
          <w:rFonts w:ascii="Lato" w:eastAsia="Yu Mincho" w:hAnsi="Lato" w:cs="Garamond"/>
          <w:color w:val="1A1A2E"/>
          <w:sz w:val="18"/>
          <w:szCs w:val="20"/>
        </w:rPr>
        <w:t>Mai aggressiva direttamente. "Io voglio solo il tuo bene." "Tuo padre sarebbe così deluso." Il senso di colpa è la sua arma principale.</w:t>
      </w:r>
    </w:p>
    <w:p w14:paraId="00A6FE63" w14:textId="77777777" w:rsidR="006C035C" w:rsidRPr="006F0C03" w:rsidRDefault="006C035C">
      <w:pPr>
        <w:keepLines/>
        <w:spacing w:after="40"/>
        <w:ind w:left="170"/>
        <w:rPr>
          <w:rFonts w:ascii="Lato" w:hAnsi="Lato"/>
          <w:sz w:val="12"/>
          <w:szCs w:val="14"/>
        </w:rPr>
      </w:pPr>
    </w:p>
    <w:p w14:paraId="2179D4FD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9ECAA27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67488101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KATO Hiroshi</w:t>
      </w:r>
    </w:p>
    <w:p w14:paraId="6389FBFF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Amico d’infanzia, ora lavora in un’azienda tech</w:t>
      </w:r>
    </w:p>
    <w:p w14:paraId="3F955069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Migliori amici dalle elementari, vi vedete ancora per giocare ai videogiochi. Recupero dati, analisi file, hacking leggero (niente di troppo illegale).</w:t>
      </w:r>
    </w:p>
    <w:p w14:paraId="5E3A9FC3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Telefono di casa. Risponde anche a tarda sera.</w:t>
      </w:r>
    </w:p>
    <w:p w14:paraId="0A0FF0F5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Storie dal lavoro, cene, compagnia.</w:t>
      </w:r>
    </w:p>
    <w:p w14:paraId="209B96CF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Kato è l’unica persona con cui puoi essere completamente te stesso.</w:t>
      </w:r>
    </w:p>
    <w:p w14:paraId="0BF558B2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5E5861CE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FACFE10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2A9BB109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31E37E9C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YAMAMOTO Kenji: </w:t>
      </w:r>
      <w:r w:rsidRPr="006C035C">
        <w:rPr>
          <w:rFonts w:ascii="Lato" w:eastAsia="Yu Mincho" w:hAnsi="Lato" w:cs="Garamond"/>
          <w:color w:val="1A1A2E"/>
        </w:rPr>
        <w:t>L’ispettore. Lo ammiro, ma a volte ho paura di deluderlo.</w:t>
      </w:r>
    </w:p>
    <w:p w14:paraId="7F7D066D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HONDA Ryota: </w:t>
      </w:r>
      <w:r w:rsidRPr="006C035C">
        <w:rPr>
          <w:rFonts w:ascii="Lato" w:eastAsia="Yu Mincho" w:hAnsi="Lato" w:cs="Garamond"/>
          <w:color w:val="1A1A2E"/>
        </w:rPr>
        <w:t>Il più figo della squadra. Vorrei avere la sua sicurezza. O almeno fingerla così bene.</w:t>
      </w:r>
    </w:p>
    <w:p w14:paraId="7A6C890B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NAKAMURA Shota: </w:t>
      </w:r>
      <w:r w:rsidRPr="006C035C">
        <w:rPr>
          <w:rFonts w:ascii="Lato" w:eastAsia="Yu Mincho" w:hAnsi="Lato" w:cs="Garamond"/>
          <w:color w:val="1A1A2E"/>
        </w:rPr>
        <w:t>Calmo come un lago. Quando parla con me, mi sento meno ansioso.</w:t>
      </w:r>
    </w:p>
    <w:p w14:paraId="30D2582B" w14:textId="77777777" w:rsidR="00383BA7" w:rsidRDefault="00A16712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FUJITA Emi: </w:t>
      </w:r>
      <w:r w:rsidRPr="006C035C">
        <w:rPr>
          <w:rFonts w:ascii="Lato" w:eastAsia="Yu Mincho" w:hAnsi="Lato" w:cs="Garamond"/>
          <w:color w:val="1A1A2E"/>
        </w:rPr>
        <w:t>A volte mi guarda come se sapesse esattamente cosa sto pensando. Probabilmente lo sa.</w:t>
      </w:r>
    </w:p>
    <w:p w14:paraId="108D3620" w14:textId="77777777" w:rsidR="007104C2" w:rsidRPr="007104C2" w:rsidRDefault="007104C2">
      <w:pPr>
        <w:keepLines/>
        <w:pageBreakBefore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lastRenderedPageBreak/>
        <w:t>APPUNTI</w:t>
      </w:r>
    </w:p>
    <w:p w14:paraId="14622E90" w14:textId="77777777" w:rsidR="007104C2" w:rsidRDefault="007104C2">
      <w:pPr>
        <w:keepLines/>
        <w:spacing w:after="60"/>
        <w:ind w:left="170"/>
        <w:rPr>
          <w:rFonts w:ascii="Lato" w:hAnsi="Lato"/>
          <w:color w:val="1A1A2E"/>
        </w:rPr>
      </w:pP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5CD5F8D0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5A101F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6C78BE6" w14:textId="77777777" w:rsidTr="007104C2">
        <w:trPr>
          <w:trHeight w:val="449"/>
        </w:trPr>
        <w:tc>
          <w:tcPr>
            <w:tcW w:w="10912" w:type="dxa"/>
          </w:tcPr>
          <w:p w14:paraId="17B71C5B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D71E3C6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04EE347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8E428AB" w14:textId="77777777" w:rsidTr="007104C2">
        <w:trPr>
          <w:trHeight w:val="449"/>
        </w:trPr>
        <w:tc>
          <w:tcPr>
            <w:tcW w:w="10912" w:type="dxa"/>
          </w:tcPr>
          <w:p w14:paraId="553BF99F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5ACEB01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3F91524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3EB1334" w14:textId="77777777" w:rsidTr="007104C2">
        <w:trPr>
          <w:trHeight w:val="449"/>
        </w:trPr>
        <w:tc>
          <w:tcPr>
            <w:tcW w:w="10912" w:type="dxa"/>
          </w:tcPr>
          <w:p w14:paraId="35C078E7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06B2D2B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5C4C9133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0B9ED0E" w14:textId="77777777" w:rsidTr="007104C2">
        <w:trPr>
          <w:trHeight w:val="449"/>
        </w:trPr>
        <w:tc>
          <w:tcPr>
            <w:tcW w:w="10912" w:type="dxa"/>
          </w:tcPr>
          <w:p w14:paraId="2AB083B8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21D2F569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07C814CF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66D8A50" w14:textId="77777777" w:rsidTr="007104C2">
        <w:trPr>
          <w:trHeight w:val="449"/>
        </w:trPr>
        <w:tc>
          <w:tcPr>
            <w:tcW w:w="10912" w:type="dxa"/>
          </w:tcPr>
          <w:p w14:paraId="351D7711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26C9825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735FEF4F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5C435E6" w14:textId="77777777" w:rsidTr="007104C2">
        <w:trPr>
          <w:trHeight w:val="449"/>
        </w:trPr>
        <w:tc>
          <w:tcPr>
            <w:tcW w:w="10912" w:type="dxa"/>
          </w:tcPr>
          <w:p w14:paraId="5B159363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F78333E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335498D7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A14F102" w14:textId="77777777" w:rsidTr="007104C2">
        <w:trPr>
          <w:trHeight w:val="449"/>
        </w:trPr>
        <w:tc>
          <w:tcPr>
            <w:tcW w:w="10912" w:type="dxa"/>
          </w:tcPr>
          <w:p w14:paraId="5152A1C5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62A2276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406ECFE4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FD17227" w14:textId="77777777" w:rsidTr="007104C2">
        <w:trPr>
          <w:trHeight w:val="449"/>
        </w:trPr>
        <w:tc>
          <w:tcPr>
            <w:tcW w:w="10912" w:type="dxa"/>
          </w:tcPr>
          <w:p w14:paraId="4978F164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289E2C6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115206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29B4D39B" w14:textId="77777777" w:rsidTr="007104C2">
        <w:trPr>
          <w:trHeight w:val="449"/>
        </w:trPr>
        <w:tc>
          <w:tcPr>
            <w:tcW w:w="10912" w:type="dxa"/>
          </w:tcPr>
          <w:p w14:paraId="7ECD6BF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CD83EA1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926B41B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871205B" w14:textId="77777777" w:rsidTr="007104C2">
        <w:trPr>
          <w:trHeight w:val="449"/>
        </w:trPr>
        <w:tc>
          <w:tcPr>
            <w:tcW w:w="10912" w:type="dxa"/>
          </w:tcPr>
          <w:p w14:paraId="0EE7A9FE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A34F7DF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56F32DE8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DBD9A1E" w14:textId="77777777" w:rsidTr="007104C2">
        <w:trPr>
          <w:trHeight w:val="449"/>
        </w:trPr>
        <w:tc>
          <w:tcPr>
            <w:tcW w:w="10912" w:type="dxa"/>
          </w:tcPr>
          <w:p w14:paraId="6D15F0A3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22AAD1A5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DCE694E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B4875C8" w14:textId="77777777" w:rsidTr="007104C2">
        <w:trPr>
          <w:trHeight w:val="449"/>
        </w:trPr>
        <w:tc>
          <w:tcPr>
            <w:tcW w:w="10912" w:type="dxa"/>
          </w:tcPr>
          <w:p w14:paraId="0E39679C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A97BB61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35DB56A5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CE33D9A" w14:textId="77777777" w:rsidTr="007104C2">
        <w:trPr>
          <w:trHeight w:val="449"/>
        </w:trPr>
        <w:tc>
          <w:tcPr>
            <w:tcW w:w="10912" w:type="dxa"/>
          </w:tcPr>
          <w:p w14:paraId="69FC3DFF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2AD27FA7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04BEE7E2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AC49698" w14:textId="77777777" w:rsidTr="007104C2">
        <w:trPr>
          <w:trHeight w:val="449"/>
        </w:trPr>
        <w:tc>
          <w:tcPr>
            <w:tcW w:w="10912" w:type="dxa"/>
          </w:tcPr>
          <w:p w14:paraId="6877E622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28E0DA8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42D222CE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ED03908" w14:textId="77777777" w:rsidTr="007104C2">
        <w:trPr>
          <w:trHeight w:val="449"/>
        </w:trPr>
        <w:tc>
          <w:tcPr>
            <w:tcW w:w="10912" w:type="dxa"/>
          </w:tcPr>
          <w:p w14:paraId="6EAEB12F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7E28AF5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5528C38B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AEAC132" w14:textId="77777777" w:rsidTr="007104C2">
        <w:trPr>
          <w:trHeight w:val="449"/>
        </w:trPr>
        <w:tc>
          <w:tcPr>
            <w:tcW w:w="10912" w:type="dxa"/>
          </w:tcPr>
          <w:p w14:paraId="68F99C36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AC7DC96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2B02857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A0A393A" w14:textId="77777777" w:rsidTr="007104C2">
        <w:trPr>
          <w:trHeight w:val="449"/>
        </w:trPr>
        <w:tc>
          <w:tcPr>
            <w:tcW w:w="10912" w:type="dxa"/>
          </w:tcPr>
          <w:p w14:paraId="0066279C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p w14:paraId="54D50594" w14:textId="77777777" w:rsidR="00383BA7" w:rsidRPr="006C035C" w:rsidRDefault="00383BA7">
      <w:pPr>
        <w:keepLines/>
        <w:spacing w:after="60"/>
        <w:ind w:left="170"/>
        <w:rPr>
          <w:rFonts w:ascii="Lato" w:hAnsi="Lato"/>
        </w:rPr>
        <w:sectPr w:rsidR="00383BA7" w:rsidRPr="006C035C" w:rsidSect="00383BA7">
          <w:pgSz w:w="11906" w:h="16838"/>
          <w:pgMar w:top="283" w:right="567" w:bottom="283" w:left="567" w:header="720" w:footer="720" w:gutter="0"/>
          <w:cols w:space="720"/>
          <w:docGrid w:linePitch="360"/>
        </w:sectPr>
      </w:pPr>
    </w:p>
    <w:p w14:paraId="254250B2" w14:textId="77777777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lastRenderedPageBreak/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5584913F" w14:textId="77777777">
        <w:trPr>
          <w:jc w:val="center"/>
        </w:trPr>
        <w:tc>
          <w:tcPr>
            <w:tcW w:w="4082" w:type="dxa"/>
            <w:vAlign w:val="center"/>
          </w:tcPr>
          <w:p w14:paraId="7C1E90BB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藤田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恵美</w:t>
            </w:r>
          </w:p>
          <w:p w14:paraId="3BA34E7E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FUJITA Emi</w:t>
            </w:r>
          </w:p>
        </w:tc>
        <w:tc>
          <w:tcPr>
            <w:tcW w:w="4649" w:type="dxa"/>
            <w:vAlign w:val="center"/>
          </w:tcPr>
          <w:p w14:paraId="03071BA8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36</w:t>
            </w:r>
          </w:p>
          <w:p w14:paraId="42BCB461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Profiler / Psicologa Investigativa</w:t>
            </w:r>
          </w:p>
          <w:p w14:paraId="5C60B77E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Ispettore (Keibu-ho)</w:t>
            </w:r>
          </w:p>
          <w:p w14:paraId="056C4DD8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8 anni</w:t>
            </w:r>
          </w:p>
        </w:tc>
        <w:tc>
          <w:tcPr>
            <w:tcW w:w="2041" w:type="dxa"/>
            <w:vAlign w:val="center"/>
          </w:tcPr>
          <w:p w14:paraId="26F30E9E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941425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C51386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788ADC42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230D55A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7C539C" w:rsidRPr="006C035C" w14:paraId="3B4B5528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1A1A2E"/>
            <w:tcW w:w="630" w:type="pct"/>
          </w:tcPr>
          <w:p w14:paraId="09268174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87" w:type="pct"/>
          </w:tcPr>
          <w:p w14:paraId="2540F17F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757" w:type="pct"/>
          </w:tcPr>
          <w:p w14:paraId="2CB37C92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226" w:type="pct"/>
          </w:tcPr>
          <w:p w14:paraId="7CBEB5A4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7C539C" w:rsidRPr="006C035C" w14:paraId="7E60908C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540EADAE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5229D75C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6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361532D3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664BA0B1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7C539C" w:rsidRPr="006C035C" w14:paraId="7F7204F4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59963A6D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734C5344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310A0FC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6A0C930B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7C539C" w:rsidRPr="006C035C" w14:paraId="6544313C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5434FD6D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0FEB10F2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3E840FB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6B5CE182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7C539C" w:rsidRPr="006C035C" w14:paraId="171A1F12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0421B221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1BBB3B9C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5B762F48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6000BB31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7C539C" w:rsidRPr="006C035C" w14:paraId="3465B505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6026A7F7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460691E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3B1945D7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53991FCC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7C539C" w:rsidRPr="006C035C" w14:paraId="61B65A7C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3CDE4779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3668D1D0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09800CF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107E8B65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2BBA3B1D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227A88E0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51E1BBD6" w14:textId="77777777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5BEFDF00" w14:textId="77777777" w:rsidR="0019403F" w:rsidRPr="006C035C" w:rsidRDefault="0019403F">
      <w:pPr>
        <w:spacing w:before="60" w:after="40"/>
        <w:ind w:left="170"/>
        <w:rPr>
          <w:rFonts w:ascii="Lato" w:hAnsi="Lato"/>
          <w:sz w:val="12"/>
          <w:szCs w:val="14"/>
        </w:rPr>
      </w:pPr>
    </w:p>
    <w:p w14:paraId="1C4AF02C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1EC946A" w14:textId="77777777" w:rsidR="00F70C0C" w:rsidRPr="006C035C" w:rsidRDefault="00F70C0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11B4C8E7" w14:textId="36ABA190" w:rsidR="00F70C0C" w:rsidRPr="0099305F" w:rsidRDefault="00F70C0C" w:rsidP="002C2CC1">
            <w:pPr>
              <w:spacing w:after="60"/>
              <w:rPr>
                <w:rFonts w:ascii="Lato" w:hAnsi="Lato"/>
                <w:sz w:val="18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SOROBAN — </w:t>
            </w:r>
            <w:r w:rsidR="0099305F" w:rsidRPr="0099305F">
              <w:rPr>
                <w:rFonts w:ascii="Lato" w:hAnsi="Lato"/>
                <w:sz w:val="18"/>
              </w:rPr>
              <w:t xml:space="preserve">per ogni tiro critico o fallimento </w:t>
            </w:r>
          </w:p>
          <w:p w14:paraId="5F8BF559" w14:textId="041CB6DF" w:rsidR="00F70C0C" w:rsidRPr="006C035C" w:rsidRDefault="00F70C0C" w:rsidP="002C2CC1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(11)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+1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+2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br/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-1 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(3)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-2</w:t>
            </w:r>
          </w:p>
          <w:p w14:paraId="2266D742" w14:textId="5667CB1D" w:rsidR="00F70C0C" w:rsidRPr="006C035C" w:rsidRDefault="008A700B" w:rsidP="002C2CC1">
            <w:pPr>
              <w:spacing w:before="80" w:after="80"/>
              <w:rPr>
                <w:rFonts w:ascii="Lato" w:hAnsi="Lato"/>
                <w:color w:val="B49650"/>
                <w:sz w:val="12"/>
              </w:rPr>
            </w:pPr>
            <w:r>
              <w:rPr>
                <w:rFonts w:ascii="Lato" w:eastAsia="Yu Mincho" w:hAnsi="Lato" w:cs="Garamond"/>
                <w:noProof/>
                <w:color w:val="B49650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0FED81D5" wp14:editId="288E5E07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105410</wp:posOffset>
                  </wp:positionV>
                  <wp:extent cx="3190875" cy="2127250"/>
                  <wp:effectExtent l="0" t="0" r="9525" b="0"/>
                  <wp:wrapNone/>
                  <wp:docPr id="164169120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12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>0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1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2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3  4  </w:t>
            </w:r>
            <w:r w:rsidR="00F70C0C" w:rsidRPr="006C035C">
              <w:rPr>
                <w:rFonts w:ascii="Cambria Math" w:eastAsia="Yu Mincho" w:hAnsi="Cambria Math" w:cs="Cambria Math"/>
                <w:b/>
                <w:color w:val="B49650"/>
                <w:sz w:val="24"/>
              </w:rPr>
              <w:t>⑤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6  7  8  9</w:t>
            </w:r>
          </w:p>
        </w:tc>
      </w:tr>
    </w:tbl>
    <w:p w14:paraId="7C1CFEC1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7F662EF1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E23C512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5386"/>
      </w:tblGrid>
      <w:tr w:rsidR="00CC4CCB" w:rsidRPr="006C035C" w14:paraId="0527AACE" w14:textId="77777777">
        <w:trPr>
          <w:jc w:val="center"/>
        </w:trPr>
        <w:tc>
          <w:tcPr>
            <w:tcW w:w="5386" w:type="dxa"/>
          </w:tcPr>
          <w:p w14:paraId="0D4BFE36" w14:textId="77777777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376419B6" w14:textId="77777777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163B2885" w14:textId="77777777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768E4224" w14:textId="77777777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Vuoto   </w:t>
            </w: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  <w:tc>
          <w:tcPr>
            <w:tcW w:w="5386" w:type="dxa"/>
          </w:tcPr>
          <w:p w14:paraId="4A8C5863" w14:textId="77777777" w:rsidR="00CC4CCB" w:rsidRPr="006C035C" w:rsidRDefault="00CC4CCB">
            <w:pPr>
              <w:spacing w:before="40"/>
              <w:rPr>
                <w:rFonts w:ascii="Lato" w:hAnsi="Lato"/>
              </w:rPr>
            </w:pPr>
          </w:p>
        </w:tc>
      </w:tr>
    </w:tbl>
    <w:p w14:paraId="5DD05655" w14:textId="77777777" w:rsidR="007C539C" w:rsidRPr="006C035C" w:rsidRDefault="007C539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1C8CEF3F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5C2FABB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0419D6A4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EQUIPAGGIAMENTO DI SERVIZIO</w:t>
      </w:r>
    </w:p>
    <w:p w14:paraId="6E4C0AF8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 w14:paraId="764DD18A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Revolver New Nambu M60 (.38, 5 colpi): Lucidità · vel. 4/2 · ricarica 5 · danno 4. Addestramento base: sai usarla, non sei una tiratrice scelta</w:t>
      </w:r>
    </w:p>
    <w:p w14:paraId="226C884E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Giubbotto antiproiettile: Assorbe 3 (fisso, contro ogni colpo) · indossare 4</w:t>
      </w:r>
    </w:p>
    <w:p w14:paraId="38B5E4D7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Operazioni — Keib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(manganello): Silenzio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vel. 2/2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danno 2</w:t>
      </w:r>
    </w:p>
    <w:p w14:paraId="3518D10A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Sempre con te — Keisatsu tech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(tesserino), manette, taccuino</w:t>
      </w:r>
    </w:p>
    <w:p w14:paraId="14184AAC" w14:textId="77777777" w:rsidR="00CC4CCB" w:rsidRPr="0019403F" w:rsidRDefault="00A16712" w:rsidP="0019403F">
      <w:pPr>
        <w:keepLines/>
        <w:spacing w:after="20"/>
        <w:ind w:left="170"/>
        <w:rPr>
          <w:rFonts w:ascii="Lato" w:hAnsi="Lato"/>
          <w:color w:val="787878"/>
          <w:sz w:val="18"/>
        </w:rPr>
      </w:pPr>
      <w:r w:rsidRPr="006C035C">
        <w:rPr>
          <w:rFonts w:ascii="Lato" w:eastAsia="Yu Mincho" w:hAnsi="Lato" w:cs="Garamond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 w14:paraId="66BE3409" w14:textId="37DCE363" w:rsidR="00CC4CCB" w:rsidRPr="0099305F" w:rsidRDefault="00A16712">
      <w:pPr>
        <w:keepNext/>
        <w:pageBreakBefore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199960C2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2C21AF52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Specchio dell’Anima</w:t>
      </w:r>
    </w:p>
    <w:p w14:paraId="234FBA27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Vedi oltre la maschera. Senti le emozioni vere di una persona.</w:t>
      </w:r>
    </w:p>
    <w:p w14:paraId="44A52A15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Silenzio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2 Ki</w:t>
      </w:r>
    </w:p>
    <w:p w14:paraId="0F4C3F26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Senti l’emozione dominante e capisci perché la prova</w:t>
      </w:r>
    </w:p>
    <w:p w14:paraId="7B1F4E45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Senti l’emozione, ma non la sua origine</w:t>
      </w:r>
    </w:p>
    <w:p w14:paraId="7B0AB97B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L’Eco della Montagna</w:t>
      </w:r>
    </w:p>
    <w:p w14:paraId="657A8CCE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Le parole non scompaiono. Nel tuo silenzio, le senti.</w:t>
      </w:r>
    </w:p>
    <w:p w14:paraId="2978B50C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Silenzio (requisito: ≥ 7)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4 Ki</w:t>
      </w:r>
    </w:p>
    <w:p w14:paraId="16C64AA7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essere sul luogo, entro 48 ore dal fatto</w:t>
      </w:r>
    </w:p>
    <w:p w14:paraId="502AB279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Frammenti di frasi riconoscibili — parole chiave, toni (rabbia, paura, supplica), il numero di voci presenti</w:t>
      </w:r>
    </w:p>
    <w:p w14:paraId="110DA294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Suoni indistinti — un tono emotivo generale senza parole riconoscibili</w:t>
      </w:r>
    </w:p>
    <w:p w14:paraId="5322BA57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Tocco del Medico</w:t>
      </w:r>
    </w:p>
    <w:p w14:paraId="76538CBF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Leggi il corpo e la mente. Vedi i segni che altri ignorano.</w:t>
      </w:r>
    </w:p>
    <w:p w14:paraId="7E4B5FDD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Lucidità</w:t>
      </w:r>
      <w:r w:rsidR="007104C2" w:rsidRPr="006C035C">
        <w:rPr>
          <w:rFonts w:ascii="Lato" w:eastAsia="Yu Mincho" w:hAnsi="Lato" w:cs="Garamond"/>
          <w:color w:val="1A1A2E"/>
          <w:sz w:val="18"/>
        </w:rPr>
        <w:t xml:space="preserve">  </w:t>
      </w:r>
      <w:r w:rsidRPr="006C035C">
        <w:rPr>
          <w:rFonts w:ascii="Lato" w:eastAsia="Yu Mincho" w:hAnsi="Lato" w:cs="Garamond"/>
          <w:color w:val="1A1A2E"/>
          <w:sz w:val="18"/>
        </w:rPr>
        <w:t xml:space="preserve">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2 Ki</w:t>
      </w:r>
    </w:p>
    <w:p w14:paraId="2CA99174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Dettagli precisi — tipo di trauma, natura della paura, segni di stress cronico</w:t>
      </w:r>
    </w:p>
    <w:p w14:paraId="003DE5D6" w14:textId="77777777" w:rsidR="00CC4CCB" w:rsidRPr="006C035C" w:rsidRDefault="00A16712">
      <w:pPr>
        <w:keepLines/>
        <w:spacing w:after="40"/>
        <w:ind w:left="340"/>
        <w:rPr>
          <w:rFonts w:ascii="Lato" w:hAnsi="Lato"/>
          <w:color w:val="1A1A2E"/>
          <w:sz w:val="18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Capisci che qualcosa non va, ma non riesci a definirlo con precisione</w:t>
      </w:r>
    </w:p>
    <w:p w14:paraId="61A6FC49" w14:textId="77777777" w:rsidR="00F70C0C" w:rsidRPr="006C035C" w:rsidRDefault="00F70C0C">
      <w:pPr>
        <w:keepLines/>
        <w:spacing w:after="40"/>
        <w:ind w:left="340"/>
        <w:rPr>
          <w:rFonts w:ascii="Lato" w:hAnsi="Lato"/>
          <w:sz w:val="12"/>
          <w:szCs w:val="14"/>
        </w:rPr>
      </w:pPr>
    </w:p>
    <w:p w14:paraId="5E29698A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5C2C65F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una, grado 1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77676A62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 Cresce con gli usi e i punti Shugy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>.</w:t>
      </w:r>
    </w:p>
    <w:p w14:paraId="55693912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*Copertura e travestimento (Silenzio) —  Reggere un ruolo è psicologia applicata: postura, voce, storia di copertura. Sparire in un personaggio ti riesce naturale.</w:t>
      </w:r>
    </w:p>
    <w:p w14:paraId="40BF50F7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Mondo della notte (Presenza) —  Bar, hostess club, mizu shōbai: i posti dove le maschere cadono. Sai come ci si muove, chi tiene i conti e chi tiene i segreti.</w:t>
      </w:r>
    </w:p>
    <w:p w14:paraId="0691DD04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Arte e antiquariato (Lucidità) —  Epoche, autori, falsi. La tua estetica coltivata — e il mercato, legale e non, che ci gira attorno.</w:t>
      </w:r>
    </w:p>
    <w:p w14:paraId="3C45C5C1" w14:textId="3F084588" w:rsidR="00CC4CCB" w:rsidRPr="006C035C" w:rsidRDefault="00A16712">
      <w:pPr>
        <w:keepNext/>
        <w:spacing w:before="80"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</w:rPr>
        <w:t xml:space="preserve">Grado: ______    Usi: </w:t>
      </w:r>
      <w:r w:rsidRPr="006C035C">
        <w:rPr>
          <w:rFonts w:ascii="Segoe UI Symbol" w:eastAsia="Yu Mincho" w:hAnsi="Segoe UI Symbol" w:cs="Segoe UI Symbol"/>
          <w:color w:val="1A1A2E"/>
          <w:sz w:val="22"/>
        </w:rPr>
        <w:t>☐☐☐☐☐☐☐☐☐☐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 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21F174AC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10 usi + 19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(attr. chiave di scheda 6+)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Esperto (+2)  </w:t>
      </w:r>
      <w:r w:rsidRPr="006C035C">
        <w:rPr>
          <w:rFonts w:ascii="Lato" w:eastAsia="Yu Mincho" w:hAnsi="Lato" w:cs="Lato"/>
          <w:color w:val="787878"/>
          <w:sz w:val="16"/>
        </w:rPr>
        <w:t>·</w:t>
      </w:r>
      <w:r w:rsidRPr="006C035C">
        <w:rPr>
          <w:rFonts w:ascii="Lato" w:eastAsia="Yu Mincho" w:hAnsi="Lato" w:cs="Garamond"/>
          <w:color w:val="787878"/>
          <w:sz w:val="16"/>
        </w:rPr>
        <w:t xml:space="preserve">  25 usi + 39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(paletti)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Maestro</w:t>
      </w:r>
    </w:p>
    <w:p w14:paraId="4715B2A4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26731459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7E05AD9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6DB192B1" w14:textId="2E853333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Pr="006C035C">
        <w:rPr>
          <w:rFonts w:ascii="Lato" w:eastAsia="Yu Mincho" w:hAnsi="Lato" w:cs="Lato"/>
          <w:b/>
          <w:color w:val="1A1A2E"/>
          <w:sz w:val="22"/>
        </w:rPr>
        <w:t>—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CRESCITA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4AB07060" w14:textId="77777777" w:rsidR="00CC4CCB" w:rsidRPr="006C035C" w:rsidRDefault="00A16712">
      <w:pPr>
        <w:keepNext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Punti 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>: ____________________</w:t>
      </w:r>
    </w:p>
    <w:p w14:paraId="6DD3FBEC" w14:textId="77777777" w:rsidR="00CC4CCB" w:rsidRPr="006C035C" w:rsidRDefault="00A16712">
      <w:pPr>
        <w:keepNext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Guadagno: 1 a sessione · 4-6 a caso chiuso · +1 scena personale ben gestita · +1 momento eccezionale (max 1/sessione)</w:t>
      </w:r>
    </w:p>
    <w:p w14:paraId="78747FE5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Spesa tra i casi: attributo = arrivo ×3 · Ki max = arrivo ×4 (tetto 12) · Senmon 9/19/39 · Enja extra 12 · affinare il Gou = base ×11</w:t>
      </w:r>
    </w:p>
    <w:p w14:paraId="285B7B70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589B4C48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8CA42C4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62704686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084E5D0C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arrivata in polizia dopo una laurea in psicologia e anni di pratica clinica. Capisci le persone. Vedi i pattern. Sai perché la gente fa quello che fa.</w:t>
      </w:r>
      <w:r w:rsidRPr="006C035C">
        <w:rPr>
          <w:rFonts w:ascii="Lato" w:eastAsia="Yu Mincho" w:hAnsi="Lato" w:cs="Garamond"/>
          <w:color w:val="1A1A2E"/>
        </w:rPr>
        <w:br/>
        <w:t>Sei anche una donna single in un ambiente dominato dagli uomini. Hai dovuto lavorare il doppio per guadagnarti il rispetto. Ora ce l’hai - ma è stato un prezzo.</w:t>
      </w:r>
      <w:r w:rsidRPr="006C035C">
        <w:rPr>
          <w:rFonts w:ascii="Lato" w:eastAsia="Yu Mincho" w:hAnsi="Lato" w:cs="Garamond"/>
          <w:color w:val="1A1A2E"/>
        </w:rPr>
        <w:br/>
        <w:t>Cinque anni fa hai avuto bisogno di soldi. Tuo padre era malato, le cure costavano. Hai chiesto un prestito a Iwamoto, un conoscente di famiglia che "aiutava le persone". Non era yakuza - solo un uomo con soldi e pochi scrupoli.</w:t>
      </w:r>
      <w:r w:rsidRPr="006C035C">
        <w:rPr>
          <w:rFonts w:ascii="Lato" w:eastAsia="Yu Mincho" w:hAnsi="Lato" w:cs="Garamond"/>
          <w:color w:val="1A1A2E"/>
        </w:rPr>
        <w:br/>
        <w:t>Tuo padre è morto comunque. Il debito è quasi saldato. Ma Iwamoto non sembra volerlo chiudere.</w:t>
      </w:r>
    </w:p>
    <w:p w14:paraId="41544B15" w14:textId="77777777" w:rsidR="006C035C" w:rsidRPr="006C035C" w:rsidRDefault="006C035C" w:rsidP="006C035C">
      <w:pPr>
        <w:keepLines/>
        <w:pageBreakBefore/>
        <w:spacing w:after="60"/>
        <w:ind w:left="170"/>
        <w:rPr>
          <w:rFonts w:ascii="Lato" w:eastAsia="Yu Mincho" w:hAnsi="Lato" w:cs="Garamond"/>
          <w:color w:val="1A1A2E"/>
        </w:rPr>
      </w:pPr>
    </w:p>
    <w:p w14:paraId="59D14788" w14:textId="77777777" w:rsidR="006C035C" w:rsidRPr="006C035C" w:rsidRDefault="006C035C" w:rsidP="006C035C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4CB2239E" w14:textId="77777777" w:rsidR="006C035C" w:rsidRPr="006C035C" w:rsidRDefault="006C035C" w:rsidP="006C035C">
      <w:pPr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professionale, competente, riservata. Non parli della tua vita privata. Non cerchi amicizie. Fai il tuo lavoro e lo fai bene.</w:t>
      </w:r>
    </w:p>
    <w:p w14:paraId="690D3DDC" w14:textId="77777777" w:rsidR="006C035C" w:rsidRPr="006C035C" w:rsidRDefault="006C035C" w:rsidP="006C035C">
      <w:pPr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Sei stufa di dover dimostrare il doppio. Sei stufa di Iwamoto. Sei stufa di essere sempre all’erta. Ma non lo mostrerai mai.</w:t>
      </w:r>
    </w:p>
    <w:p w14:paraId="3C0B1C7B" w14:textId="77777777" w:rsidR="006C035C" w:rsidRPr="006C035C" w:rsidRDefault="006C035C" w:rsidP="006C035C">
      <w:pPr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Non guardare cosa ha fatto. Guarda perché l’ha fatto.</w:t>
      </w:r>
    </w:p>
    <w:p w14:paraId="11506251" w14:textId="77777777" w:rsidR="006C035C" w:rsidRPr="006C035C" w:rsidRDefault="006C035C" w:rsidP="006C035C">
      <w:pPr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Ti chiudi ancora di più. Diventi fredda, quasi clinica. Analizzi tutto, anche le tue emozioni - come se fossero di qualcun altro.</w:t>
      </w:r>
    </w:p>
    <w:p w14:paraId="53D889C7" w14:textId="77777777" w:rsidR="00CC4CCB" w:rsidRDefault="006C035C" w:rsidP="006C035C">
      <w:pPr>
        <w:spacing w:after="2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un uomo la sminuisce o le dice che "esagera". Anni di lotta per il rispetto condensati in un istante.</w:t>
      </w:r>
    </w:p>
    <w:p w14:paraId="352A74A8" w14:textId="77777777" w:rsidR="006F0C03" w:rsidRDefault="006F0C03" w:rsidP="006C035C">
      <w:pPr>
        <w:spacing w:after="20"/>
        <w:ind w:left="170"/>
        <w:rPr>
          <w:rFonts w:ascii="Lato" w:eastAsia="Yu Mincho" w:hAnsi="Lato" w:cs="Garamond"/>
          <w:color w:val="1A1A2E"/>
          <w:sz w:val="8"/>
          <w:szCs w:val="8"/>
        </w:rPr>
      </w:pPr>
    </w:p>
    <w:p w14:paraId="38CA10F2" w14:textId="77777777" w:rsidR="006F0C03" w:rsidRPr="006C035C" w:rsidRDefault="006F0C03" w:rsidP="006F0C03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3AF8EB6E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Whisky Nikka. Un dito, da sola, la sera dopo i casi pesanti. Quasi mai in compagnia — l’eccezione è Morita.</w:t>
      </w:r>
    </w:p>
    <w:p w14:paraId="7A6CBACA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Inclina leggermente la testa a sinistra quando ascolta qualcuno mentire.</w:t>
      </w:r>
    </w:p>
    <w:p w14:paraId="3846E3CD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Una penna stilografica Pilot nera. Scrive i profili sempre a mano, mai al computer.</w:t>
      </w:r>
    </w:p>
    <w:p w14:paraId="129DF23D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Wagashi e tè matcha. Ha un debole per la pasticceria tradizionale vicino a Kiyomizu.</w:t>
      </w:r>
    </w:p>
    <w:p w14:paraId="5062BB91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Rifugio: </w:t>
      </w:r>
      <w:r w:rsidRPr="006C035C">
        <w:rPr>
          <w:rFonts w:ascii="Lato" w:eastAsia="Yu Mincho" w:hAnsi="Lato" w:cs="Garamond"/>
          <w:color w:val="1A1A2E"/>
        </w:rPr>
        <w:t>Il tempio di Nanzen-ji, la sera. Si siede nel giardino di pietra e non pensa a nulla. L’unico posto dove si concede di non analizzare.</w:t>
      </w:r>
    </w:p>
    <w:p w14:paraId="76C2865C" w14:textId="77777777" w:rsidR="006F0C03" w:rsidRPr="006F0C03" w:rsidRDefault="006F0C03" w:rsidP="006C035C">
      <w:pPr>
        <w:spacing w:after="20"/>
        <w:ind w:left="170"/>
        <w:rPr>
          <w:rFonts w:ascii="Lato" w:eastAsia="Yu Mincho" w:hAnsi="Lato" w:cs="Garamond"/>
          <w:color w:val="1A1A2E"/>
          <w:sz w:val="8"/>
          <w:szCs w:val="8"/>
        </w:rPr>
      </w:pPr>
    </w:p>
    <w:p w14:paraId="1FA96BB6" w14:textId="77777777" w:rsidR="006F0C03" w:rsidRDefault="006F0C03" w:rsidP="006F0C03">
      <w:pPr>
        <w:spacing w:before="80" w:after="2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195FB5C" w14:textId="77777777" w:rsidR="006F0C03" w:rsidRPr="006C035C" w:rsidRDefault="006F0C03" w:rsidP="006F0C03">
      <w:pPr>
        <w:spacing w:before="80" w:after="20"/>
        <w:jc w:val="center"/>
        <w:rPr>
          <w:rFonts w:ascii="Lato" w:eastAsia="Yu Mincho" w:hAnsi="Lato" w:cs="Garamond"/>
          <w:color w:val="B49650"/>
          <w:sz w:val="8"/>
          <w:szCs w:val="8"/>
        </w:rPr>
      </w:pPr>
    </w:p>
    <w:p w14:paraId="31D8D4E2" w14:textId="77777777" w:rsidR="00CC4CCB" w:rsidRPr="006C035C" w:rsidRDefault="00A16712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IL TUO PROBLEMA — IL CREDITORE</w:t>
      </w:r>
    </w:p>
    <w:p w14:paraId="666BC17C" w14:textId="77777777" w:rsidR="00CC4CCB" w:rsidRDefault="00A16712" w:rsidP="006C035C">
      <w:pPr>
        <w:keepLines/>
        <w:spacing w:after="2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Iwamoto Koji ti ha prestato soldi cinque anni fa. Hai restituito quasi tutto. Ma Iwamoto continua a presentarsi. "Non c’è fretta." "Siamo amici." "Quando sarà il momento, ne parleremo."</w:t>
      </w:r>
      <w:r w:rsidRPr="006C035C">
        <w:rPr>
          <w:rFonts w:ascii="Lato" w:eastAsia="Yu Mincho" w:hAnsi="Lato" w:cs="Garamond"/>
          <w:color w:val="1A1A2E"/>
        </w:rPr>
        <w:br/>
        <w:t>Non chiede mai nulla di specifico. Questo è il punto. L’ambiguità è l’arma. Vuole tenerti in debito - non per i soldi, ma per il potere di poter chiedere qualcosa un giorno.</w:t>
      </w:r>
      <w:r w:rsidRPr="006C035C">
        <w:rPr>
          <w:rFonts w:ascii="Lato" w:eastAsia="Yu Mincho" w:hAnsi="Lato" w:cs="Garamond"/>
          <w:color w:val="1A1A2E"/>
        </w:rPr>
        <w:br/>
        <w:t>Sai che Iwamoto non vuole chiudere il debito. Sai che ogni incontro è un promemoria: "Ti tengo d’occhio". E sai che se qualcuno in centrale lo vede parlare con te, ci saranno domande.</w:t>
      </w:r>
    </w:p>
    <w:p w14:paraId="4EEA94A7" w14:textId="77777777" w:rsidR="006F0C03" w:rsidRPr="006C035C" w:rsidRDefault="006F0C03" w:rsidP="006C035C">
      <w:pPr>
        <w:keepLines/>
        <w:spacing w:after="20"/>
        <w:ind w:left="170"/>
        <w:rPr>
          <w:rFonts w:ascii="Lato" w:hAnsi="Lato"/>
          <w:sz w:val="8"/>
          <w:szCs w:val="8"/>
        </w:rPr>
      </w:pPr>
    </w:p>
    <w:p w14:paraId="1855A602" w14:textId="77777777" w:rsidR="00CC4CCB" w:rsidRPr="006C035C" w:rsidRDefault="00A16712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IWAMOTO Koji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8679"/>
      </w:tblGrid>
      <w:tr w:rsidR="00CC4CCB" w:rsidRPr="006C035C" w14:paraId="297B4632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28CE5E50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Età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1004F6C3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55 anni</w:t>
            </w:r>
          </w:p>
        </w:tc>
      </w:tr>
      <w:tr w:rsidR="00CC4CCB" w:rsidRPr="006C035C" w14:paraId="4F02BC2E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7940BE35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Occupazione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43CDF37C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"Uomo d’affari" - prestiti privati, investimenti grigi</w:t>
            </w:r>
          </w:p>
        </w:tc>
      </w:tr>
      <w:tr w:rsidR="00CC4CCB" w:rsidRPr="006C035C" w14:paraId="22777211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36FA0C46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Aspetto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31B5B1EC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Distinto, capelli grigi, sempre in completo. Sembra un nonno gentile.</w:t>
            </w:r>
          </w:p>
        </w:tc>
      </w:tr>
      <w:tr w:rsidR="00CC4CCB" w:rsidRPr="006C035C" w14:paraId="5C9D4863" w14:textId="77777777" w:rsidTr="006C035C">
        <w:tc>
          <w:tcPr>
            <w:tcW w:w="2093" w:type="dxa"/>
            <w:tcBorders>
              <w:bottom w:val="single" w:sz="2" w:space="0" w:color="D0C8B0"/>
            </w:tcBorders>
          </w:tcPr>
          <w:p w14:paraId="5B5FCD04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  <w:sz w:val="18"/>
              </w:rPr>
              <w:t>Cosa vuole</w:t>
            </w:r>
          </w:p>
        </w:tc>
        <w:tc>
          <w:tcPr>
            <w:tcW w:w="8679" w:type="dxa"/>
            <w:tcBorders>
              <w:bottom w:val="single" w:sz="2" w:space="0" w:color="D0C8B0"/>
            </w:tcBorders>
          </w:tcPr>
          <w:p w14:paraId="0549004D" w14:textId="77777777" w:rsidR="00CC4CCB" w:rsidRPr="006C035C" w:rsidRDefault="00A16712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</w:rPr>
              <w:t>Controllo. Il potere di poter chiedere un favore quando vuole.</w:t>
            </w:r>
          </w:p>
        </w:tc>
      </w:tr>
    </w:tbl>
    <w:p w14:paraId="18EEE392" w14:textId="77777777" w:rsidR="00CC4CCB" w:rsidRPr="006F0C03" w:rsidRDefault="00A16712" w:rsidP="006F0C03">
      <w:pPr>
        <w:keepLines/>
        <w:spacing w:after="40"/>
        <w:ind w:left="170"/>
        <w:jc w:val="center"/>
        <w:rPr>
          <w:rFonts w:ascii="Lato" w:eastAsia="Yu Mincho" w:hAnsi="Lato" w:cs="Garamond"/>
          <w:color w:val="1A1A2E"/>
          <w:sz w:val="18"/>
          <w:szCs w:val="20"/>
        </w:rPr>
      </w:pPr>
      <w:r w:rsidRPr="006F0C03">
        <w:rPr>
          <w:rFonts w:ascii="Lato" w:eastAsia="Yu Mincho" w:hAnsi="Lato" w:cs="Garamond"/>
          <w:color w:val="1A1A2E"/>
          <w:sz w:val="18"/>
          <w:szCs w:val="20"/>
        </w:rPr>
        <w:t>Gentilissimo. Premuroso. Mai una parola su cosa potrebbe chiedere. L’ambiguità è l’arma.</w:t>
      </w:r>
    </w:p>
    <w:p w14:paraId="1F9D1735" w14:textId="77777777" w:rsidR="006C035C" w:rsidRPr="006F0C03" w:rsidRDefault="006C035C">
      <w:pPr>
        <w:keepLines/>
        <w:spacing w:after="40"/>
        <w:ind w:left="170"/>
        <w:rPr>
          <w:rFonts w:ascii="Lato" w:hAnsi="Lato"/>
          <w:sz w:val="8"/>
          <w:szCs w:val="8"/>
        </w:rPr>
      </w:pPr>
    </w:p>
    <w:p w14:paraId="68900473" w14:textId="77777777" w:rsidR="00CC4CCB" w:rsidRDefault="00A16712">
      <w:pPr>
        <w:spacing w:before="80" w:after="2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8079274" w14:textId="77777777" w:rsidR="006F0C03" w:rsidRPr="006F0C03" w:rsidRDefault="006F0C03">
      <w:pPr>
        <w:spacing w:before="80" w:after="20"/>
        <w:jc w:val="center"/>
        <w:rPr>
          <w:rFonts w:ascii="Lato" w:hAnsi="Lato"/>
          <w:sz w:val="8"/>
          <w:szCs w:val="8"/>
        </w:rPr>
      </w:pPr>
    </w:p>
    <w:p w14:paraId="558A74CF" w14:textId="77777777" w:rsidR="00CC4CCB" w:rsidRPr="006C035C" w:rsidRDefault="00A16712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MORITA Akiko</w:t>
      </w:r>
    </w:p>
    <w:p w14:paraId="3BB00F07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Ex collega della facoltà di psicologia, ora medico legale</w:t>
      </w:r>
    </w:p>
    <w:p w14:paraId="6C3D539C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Amiche dai tempi dell’università, vi rispettate professionalmente. Autopsie, consulenze mediche, accesso ai dati sanitari (con cautela).</w:t>
      </w:r>
    </w:p>
    <w:p w14:paraId="07BD803C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Ospedale Universitario, reparto Medicina Legale. O al cellulare personale.</w:t>
      </w:r>
    </w:p>
    <w:p w14:paraId="0BED3B51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Caffè e chiacchierate, ogni tanto una consulenza psicologica informale.</w:t>
      </w:r>
    </w:p>
    <w:p w14:paraId="27094AC6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Morita è diretta, quasi brusca - siete le uniche due donne in posizioni di responsabilità che conoscete nel vostro campo.</w:t>
      </w:r>
    </w:p>
    <w:p w14:paraId="2A86582F" w14:textId="77777777" w:rsidR="006C035C" w:rsidRPr="006C035C" w:rsidRDefault="006C035C">
      <w:pPr>
        <w:spacing w:before="80" w:after="20"/>
        <w:jc w:val="center"/>
        <w:rPr>
          <w:rFonts w:ascii="Lato" w:eastAsia="Yu Mincho" w:hAnsi="Lato" w:cs="Garamond"/>
          <w:color w:val="B49650"/>
          <w:sz w:val="8"/>
          <w:szCs w:val="8"/>
        </w:rPr>
      </w:pPr>
    </w:p>
    <w:p w14:paraId="7EF1DD22" w14:textId="77777777" w:rsidR="00CC4CCB" w:rsidRDefault="00A16712">
      <w:pPr>
        <w:spacing w:before="80" w:after="2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FBD6E4B" w14:textId="77777777" w:rsidR="006F0C03" w:rsidRPr="006F0C03" w:rsidRDefault="006F0C03">
      <w:pPr>
        <w:spacing w:before="80" w:after="20"/>
        <w:jc w:val="center"/>
        <w:rPr>
          <w:rFonts w:ascii="Lato" w:hAnsi="Lato"/>
          <w:sz w:val="8"/>
          <w:szCs w:val="8"/>
        </w:rPr>
      </w:pPr>
    </w:p>
    <w:p w14:paraId="413D0059" w14:textId="77777777" w:rsidR="00CC4CCB" w:rsidRPr="006C035C" w:rsidRDefault="00A16712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5C432CA6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YAMAMOTO Kenji: </w:t>
      </w:r>
      <w:r w:rsidRPr="006C035C">
        <w:rPr>
          <w:rFonts w:ascii="Lato" w:eastAsia="Yu Mincho" w:hAnsi="Lato" w:cs="Garamond"/>
          <w:color w:val="1A1A2E"/>
        </w:rPr>
        <w:t>Un buon capo, ma si sta consumando. Non è il mio ruolo dirglielo, ma qualcuno dovrebbe.</w:t>
      </w:r>
    </w:p>
    <w:p w14:paraId="1814BFBD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HONDA Ryota: </w:t>
      </w:r>
      <w:r w:rsidRPr="006C035C">
        <w:rPr>
          <w:rFonts w:ascii="Lato" w:eastAsia="Yu Mincho" w:hAnsi="Lato" w:cs="Garamond"/>
          <w:color w:val="1A1A2E"/>
        </w:rPr>
        <w:t>Nasconde qualcosa. Non so cosa, ma il linguaggio del corpo non mente.</w:t>
      </w:r>
    </w:p>
    <w:p w14:paraId="6F0C6A8F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NAKAMURA Shota: </w:t>
      </w:r>
      <w:r w:rsidRPr="006C035C">
        <w:rPr>
          <w:rFonts w:ascii="Lato" w:eastAsia="Yu Mincho" w:hAnsi="Lato" w:cs="Garamond"/>
          <w:color w:val="1A1A2E"/>
        </w:rPr>
        <w:t>L’unico che non mi ha mai chiesto perché non sono sposata. Per questo lo rispetto.</w:t>
      </w:r>
    </w:p>
    <w:p w14:paraId="4A60D2EE" w14:textId="77777777" w:rsidR="00383BA7" w:rsidRDefault="00A16712">
      <w:pPr>
        <w:keepLines/>
        <w:spacing w:after="2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SATO Yuki: </w:t>
      </w:r>
      <w:r w:rsidRPr="006C035C">
        <w:rPr>
          <w:rFonts w:ascii="Lato" w:eastAsia="Yu Mincho" w:hAnsi="Lato" w:cs="Garamond"/>
          <w:color w:val="1A1A2E"/>
        </w:rPr>
        <w:t>Giovane, entusiasta, fragile. Mi ricorda una versione di me che non esiste più.</w:t>
      </w:r>
    </w:p>
    <w:p w14:paraId="7F88CC59" w14:textId="77777777" w:rsidR="007104C2" w:rsidRPr="007104C2" w:rsidRDefault="007104C2">
      <w:pPr>
        <w:keepLines/>
        <w:pageBreakBefore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lastRenderedPageBreak/>
        <w:t>APPUNTI</w:t>
      </w:r>
    </w:p>
    <w:p w14:paraId="3E147502" w14:textId="77777777" w:rsidR="007104C2" w:rsidRDefault="007104C2">
      <w:pPr>
        <w:keepLines/>
        <w:spacing w:after="60"/>
        <w:ind w:left="170"/>
        <w:rPr>
          <w:rFonts w:ascii="Lato" w:hAnsi="Lato"/>
          <w:color w:val="1A1A2E"/>
        </w:rPr>
      </w:pP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04BC45D6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31D99F2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176B2B9" w14:textId="77777777" w:rsidTr="007104C2">
        <w:trPr>
          <w:trHeight w:val="449"/>
        </w:trPr>
        <w:tc>
          <w:tcPr>
            <w:tcW w:w="10912" w:type="dxa"/>
          </w:tcPr>
          <w:p w14:paraId="45CFD6F8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3BB4CB8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51B339C0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62503EA" w14:textId="77777777" w:rsidTr="007104C2">
        <w:trPr>
          <w:trHeight w:val="449"/>
        </w:trPr>
        <w:tc>
          <w:tcPr>
            <w:tcW w:w="10912" w:type="dxa"/>
          </w:tcPr>
          <w:p w14:paraId="237B241C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9B4C93B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513F543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8C92AC6" w14:textId="77777777" w:rsidTr="007104C2">
        <w:trPr>
          <w:trHeight w:val="449"/>
        </w:trPr>
        <w:tc>
          <w:tcPr>
            <w:tcW w:w="10912" w:type="dxa"/>
          </w:tcPr>
          <w:p w14:paraId="6798B79F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99F1E9D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087AC9DF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2C5CD020" w14:textId="77777777" w:rsidTr="007104C2">
        <w:trPr>
          <w:trHeight w:val="449"/>
        </w:trPr>
        <w:tc>
          <w:tcPr>
            <w:tcW w:w="10912" w:type="dxa"/>
          </w:tcPr>
          <w:p w14:paraId="18666C7E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9D0E3C4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7FA937DC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4E50528" w14:textId="77777777" w:rsidTr="007104C2">
        <w:trPr>
          <w:trHeight w:val="449"/>
        </w:trPr>
        <w:tc>
          <w:tcPr>
            <w:tcW w:w="10912" w:type="dxa"/>
          </w:tcPr>
          <w:p w14:paraId="7DBE9EF4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18E9553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31039597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E2C0D00" w14:textId="77777777" w:rsidTr="007104C2">
        <w:trPr>
          <w:trHeight w:val="449"/>
        </w:trPr>
        <w:tc>
          <w:tcPr>
            <w:tcW w:w="10912" w:type="dxa"/>
          </w:tcPr>
          <w:p w14:paraId="06037855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084F08B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0AFB94B7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577E706" w14:textId="77777777" w:rsidTr="007104C2">
        <w:trPr>
          <w:trHeight w:val="449"/>
        </w:trPr>
        <w:tc>
          <w:tcPr>
            <w:tcW w:w="10912" w:type="dxa"/>
          </w:tcPr>
          <w:p w14:paraId="370CE9F3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BC4267E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3E67931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F2D23DC" w14:textId="77777777" w:rsidTr="007104C2">
        <w:trPr>
          <w:trHeight w:val="449"/>
        </w:trPr>
        <w:tc>
          <w:tcPr>
            <w:tcW w:w="10912" w:type="dxa"/>
          </w:tcPr>
          <w:p w14:paraId="4F057382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04227DA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21C57C66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0E6A8DF5" w14:textId="77777777" w:rsidTr="007104C2">
        <w:trPr>
          <w:trHeight w:val="449"/>
        </w:trPr>
        <w:tc>
          <w:tcPr>
            <w:tcW w:w="10912" w:type="dxa"/>
          </w:tcPr>
          <w:p w14:paraId="74FFA504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F4E85D6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28D49B17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30A6E5E" w14:textId="77777777" w:rsidTr="007104C2">
        <w:trPr>
          <w:trHeight w:val="449"/>
        </w:trPr>
        <w:tc>
          <w:tcPr>
            <w:tcW w:w="10912" w:type="dxa"/>
          </w:tcPr>
          <w:p w14:paraId="027163B3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C68DD3F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5238E9A9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08AB7FD" w14:textId="77777777" w:rsidTr="007104C2">
        <w:trPr>
          <w:trHeight w:val="449"/>
        </w:trPr>
        <w:tc>
          <w:tcPr>
            <w:tcW w:w="10912" w:type="dxa"/>
          </w:tcPr>
          <w:p w14:paraId="0DFCA676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0A02AD2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54C12473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29977E2E" w14:textId="77777777" w:rsidTr="007104C2">
        <w:trPr>
          <w:trHeight w:val="449"/>
        </w:trPr>
        <w:tc>
          <w:tcPr>
            <w:tcW w:w="10912" w:type="dxa"/>
          </w:tcPr>
          <w:p w14:paraId="6B976200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0A53077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33D07F02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28F5CB5A" w14:textId="77777777" w:rsidTr="007104C2">
        <w:trPr>
          <w:trHeight w:val="449"/>
        </w:trPr>
        <w:tc>
          <w:tcPr>
            <w:tcW w:w="10912" w:type="dxa"/>
          </w:tcPr>
          <w:p w14:paraId="3C411CAC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E04E076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7886FF81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BEA93BD" w14:textId="77777777" w:rsidTr="007104C2">
        <w:trPr>
          <w:trHeight w:val="449"/>
        </w:trPr>
        <w:tc>
          <w:tcPr>
            <w:tcW w:w="10912" w:type="dxa"/>
          </w:tcPr>
          <w:p w14:paraId="4C23FE96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B2F143B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1328BEF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4CA789E" w14:textId="77777777" w:rsidTr="007104C2">
        <w:trPr>
          <w:trHeight w:val="449"/>
        </w:trPr>
        <w:tc>
          <w:tcPr>
            <w:tcW w:w="10912" w:type="dxa"/>
          </w:tcPr>
          <w:p w14:paraId="3828156B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1E281D1B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68241EF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DF86174" w14:textId="77777777" w:rsidTr="007104C2">
        <w:trPr>
          <w:trHeight w:val="449"/>
        </w:trPr>
        <w:tc>
          <w:tcPr>
            <w:tcW w:w="10912" w:type="dxa"/>
          </w:tcPr>
          <w:p w14:paraId="03F15FE4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96E5CE5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CBF7EC0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543D043" w14:textId="77777777" w:rsidTr="007104C2">
        <w:trPr>
          <w:trHeight w:val="449"/>
        </w:trPr>
        <w:tc>
          <w:tcPr>
            <w:tcW w:w="10912" w:type="dxa"/>
          </w:tcPr>
          <w:p w14:paraId="19EEB288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p w14:paraId="1FF04029" w14:textId="77777777" w:rsidR="00E251AA" w:rsidRDefault="00E251AA"/>
    <w:sectPr w:rsidR="00E251AA" w:rsidSect="00383BA7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792746">
    <w:abstractNumId w:val="8"/>
  </w:num>
  <w:num w:numId="2" w16cid:durableId="1696687573">
    <w:abstractNumId w:val="6"/>
  </w:num>
  <w:num w:numId="3" w16cid:durableId="1232812940">
    <w:abstractNumId w:val="5"/>
  </w:num>
  <w:num w:numId="4" w16cid:durableId="1999647800">
    <w:abstractNumId w:val="4"/>
  </w:num>
  <w:num w:numId="5" w16cid:durableId="1852252716">
    <w:abstractNumId w:val="7"/>
  </w:num>
  <w:num w:numId="6" w16cid:durableId="1119110570">
    <w:abstractNumId w:val="3"/>
  </w:num>
  <w:num w:numId="7" w16cid:durableId="852064269">
    <w:abstractNumId w:val="2"/>
  </w:num>
  <w:num w:numId="8" w16cid:durableId="2009357477">
    <w:abstractNumId w:val="1"/>
  </w:num>
  <w:num w:numId="9" w16cid:durableId="1628511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499"/>
    <w:rsid w:val="0015074B"/>
    <w:rsid w:val="0019403F"/>
    <w:rsid w:val="002811EA"/>
    <w:rsid w:val="0029639D"/>
    <w:rsid w:val="002C2AED"/>
    <w:rsid w:val="002C2CC1"/>
    <w:rsid w:val="00326F90"/>
    <w:rsid w:val="00383BA7"/>
    <w:rsid w:val="003A4CD8"/>
    <w:rsid w:val="004478CF"/>
    <w:rsid w:val="0057598C"/>
    <w:rsid w:val="006A2FA2"/>
    <w:rsid w:val="006C035C"/>
    <w:rsid w:val="006D5D4A"/>
    <w:rsid w:val="006F0C03"/>
    <w:rsid w:val="007104C2"/>
    <w:rsid w:val="007527FC"/>
    <w:rsid w:val="007C539C"/>
    <w:rsid w:val="00840E88"/>
    <w:rsid w:val="008A700B"/>
    <w:rsid w:val="009172B3"/>
    <w:rsid w:val="0099305F"/>
    <w:rsid w:val="009F7823"/>
    <w:rsid w:val="00A16712"/>
    <w:rsid w:val="00AA1D8D"/>
    <w:rsid w:val="00B04232"/>
    <w:rsid w:val="00B46B3D"/>
    <w:rsid w:val="00B47730"/>
    <w:rsid w:val="00BA5A35"/>
    <w:rsid w:val="00CB0664"/>
    <w:rsid w:val="00CC4CCB"/>
    <w:rsid w:val="00D0165D"/>
    <w:rsid w:val="00D209F9"/>
    <w:rsid w:val="00D25398"/>
    <w:rsid w:val="00D8254E"/>
    <w:rsid w:val="00D95D3F"/>
    <w:rsid w:val="00E02454"/>
    <w:rsid w:val="00E251AA"/>
    <w:rsid w:val="00ED4852"/>
    <w:rsid w:val="00EE49A1"/>
    <w:rsid w:val="00F54581"/>
    <w:rsid w:val="00F70C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C1013E"/>
  <w14:defaultImageDpi w14:val="300"/>
  <w15:docId w15:val="{7A083DC8-65C5-4AC6-ADF4-5C6EA4EF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25398"/>
    <w:pPr>
      <w:spacing w:after="0"/>
    </w:pPr>
    <w:rPr>
      <w:rFonts w:ascii="Calibri" w:hAnsi="Calibri"/>
      <w:sz w:val="20"/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lasemplice-3">
    <w:name w:val="Plain Table 3"/>
    <w:basedOn w:val="Tabellanormale"/>
    <w:uiPriority w:val="99"/>
    <w:rsid w:val="007104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20</Pages>
  <Words>6926</Words>
  <Characters>39480</Characters>
  <Application>Microsoft Office Word</Application>
  <DocSecurity>0</DocSecurity>
  <Lines>329</Lines>
  <Paragraphs>92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Bartolini</cp:lastModifiedBy>
  <cp:revision>15</cp:revision>
  <dcterms:created xsi:type="dcterms:W3CDTF">2026-08-13T22:00:00Z</dcterms:created>
  <dcterms:modified xsi:type="dcterms:W3CDTF">2026-08-22T23:26:00Z</dcterms:modified>
  <cp:category/>
</cp:coreProperties>
</file>