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6E797" w14:textId="19E8BCAC" w:rsidR="001629BC" w:rsidRDefault="000E3423" w:rsidP="000E3423">
      <w:pPr>
        <w:pStyle w:val="ListParagraph"/>
        <w:numPr>
          <w:ilvl w:val="0"/>
          <w:numId w:val="1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ابتدا </w:t>
      </w:r>
      <w:r>
        <w:rPr>
          <w:rFonts w:cs="B Mitra"/>
          <w:sz w:val="24"/>
          <w:szCs w:val="24"/>
          <w:lang w:bidi="fa-IR"/>
        </w:rPr>
        <w:t>python</w:t>
      </w:r>
      <w:r>
        <w:rPr>
          <w:rFonts w:cs="B Mitra" w:hint="cs"/>
          <w:sz w:val="24"/>
          <w:szCs w:val="24"/>
          <w:rtl/>
          <w:lang w:bidi="fa-IR"/>
        </w:rPr>
        <w:t xml:space="preserve"> را از طریق</w:t>
      </w:r>
      <w:r>
        <w:rPr>
          <w:rFonts w:cs="B Mitra"/>
          <w:sz w:val="24"/>
          <w:szCs w:val="24"/>
          <w:lang w:bidi="fa-IR"/>
        </w:rPr>
        <w:t xml:space="preserve"> Anaconda</w:t>
      </w:r>
      <w:r>
        <w:rPr>
          <w:rFonts w:cs="B Mitra" w:hint="cs"/>
          <w:sz w:val="24"/>
          <w:szCs w:val="24"/>
          <w:rtl/>
          <w:lang w:bidi="fa-IR"/>
        </w:rPr>
        <w:t xml:space="preserve"> نصب کنید.</w:t>
      </w:r>
    </w:p>
    <w:p w14:paraId="109ACCB5" w14:textId="1C3BFC64" w:rsidR="000E3423" w:rsidRDefault="000E3423" w:rsidP="000E3423">
      <w:pPr>
        <w:pStyle w:val="ListParagraph"/>
        <w:numPr>
          <w:ilvl w:val="0"/>
          <w:numId w:val="1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داخل برنامه ی </w:t>
      </w:r>
      <w:r>
        <w:rPr>
          <w:rFonts w:cs="B Mitra"/>
          <w:sz w:val="24"/>
          <w:szCs w:val="24"/>
          <w:lang w:bidi="fa-IR"/>
        </w:rPr>
        <w:t>Anaconda Prompt</w:t>
      </w:r>
      <w:r>
        <w:rPr>
          <w:rFonts w:cs="B Mitra" w:hint="cs"/>
          <w:sz w:val="24"/>
          <w:szCs w:val="24"/>
          <w:rtl/>
          <w:lang w:bidi="fa-IR"/>
        </w:rPr>
        <w:t xml:space="preserve"> فرمان های زیر را اجرا کنید:</w:t>
      </w:r>
    </w:p>
    <w:p w14:paraId="1EA726CB" w14:textId="57B628EF" w:rsidR="000E3423" w:rsidRDefault="00C14585" w:rsidP="000E3423">
      <w:pPr>
        <w:pStyle w:val="ListParagraph"/>
        <w:rPr>
          <w:rFonts w:cs="B Mitra"/>
          <w:sz w:val="24"/>
          <w:szCs w:val="24"/>
          <w:lang w:bidi="fa-IR"/>
        </w:rPr>
      </w:pPr>
      <w:r>
        <w:rPr>
          <w:rFonts w:cs="B Mitra"/>
          <w:sz w:val="24"/>
          <w:szCs w:val="24"/>
          <w:lang w:bidi="fa-IR"/>
        </w:rPr>
        <w:t>&gt;</w:t>
      </w:r>
      <w:proofErr w:type="spellStart"/>
      <w:r w:rsidR="000E3423">
        <w:rPr>
          <w:rFonts w:cs="B Mitra"/>
          <w:sz w:val="24"/>
          <w:szCs w:val="24"/>
          <w:lang w:bidi="fa-IR"/>
        </w:rPr>
        <w:t>conda</w:t>
      </w:r>
      <w:proofErr w:type="spellEnd"/>
      <w:r w:rsidR="000E3423">
        <w:rPr>
          <w:rFonts w:cs="B Mitra"/>
          <w:sz w:val="24"/>
          <w:szCs w:val="24"/>
          <w:lang w:bidi="fa-IR"/>
        </w:rPr>
        <w:t xml:space="preserve"> create --name </w:t>
      </w:r>
      <w:proofErr w:type="spellStart"/>
      <w:r w:rsidR="00A06C4A">
        <w:rPr>
          <w:rFonts w:cs="B Mitra"/>
          <w:sz w:val="24"/>
          <w:szCs w:val="24"/>
          <w:lang w:bidi="fa-IR"/>
        </w:rPr>
        <w:t>SysRisk</w:t>
      </w:r>
      <w:proofErr w:type="spellEnd"/>
      <w:r w:rsidR="000E3423">
        <w:rPr>
          <w:rFonts w:cs="B Mitra"/>
          <w:sz w:val="24"/>
          <w:szCs w:val="24"/>
          <w:lang w:bidi="fa-IR"/>
        </w:rPr>
        <w:t xml:space="preserve"> python=3.9</w:t>
      </w:r>
    </w:p>
    <w:p w14:paraId="648E7D84" w14:textId="765C47AE" w:rsidR="000E3423" w:rsidRDefault="00C14585" w:rsidP="000E3423">
      <w:pPr>
        <w:pStyle w:val="ListParagraph"/>
        <w:rPr>
          <w:rFonts w:cs="B Mitra"/>
          <w:sz w:val="24"/>
          <w:szCs w:val="24"/>
          <w:lang w:bidi="fa-IR"/>
        </w:rPr>
      </w:pPr>
      <w:r>
        <w:rPr>
          <w:rFonts w:cs="B Mitra"/>
          <w:sz w:val="24"/>
          <w:szCs w:val="24"/>
          <w:lang w:bidi="fa-IR"/>
        </w:rPr>
        <w:t>&gt;</w:t>
      </w:r>
      <w:proofErr w:type="spellStart"/>
      <w:r w:rsidR="000E3423">
        <w:rPr>
          <w:rFonts w:cs="B Mitra"/>
          <w:sz w:val="24"/>
          <w:szCs w:val="24"/>
          <w:lang w:bidi="fa-IR"/>
        </w:rPr>
        <w:t>conda</w:t>
      </w:r>
      <w:proofErr w:type="spellEnd"/>
      <w:r w:rsidR="000E3423">
        <w:rPr>
          <w:rFonts w:cs="B Mitra"/>
          <w:sz w:val="24"/>
          <w:szCs w:val="24"/>
          <w:lang w:bidi="fa-IR"/>
        </w:rPr>
        <w:t xml:space="preserve"> activate </w:t>
      </w:r>
      <w:proofErr w:type="spellStart"/>
      <w:r w:rsidR="00A06C4A">
        <w:rPr>
          <w:rFonts w:cs="B Mitra"/>
          <w:sz w:val="24"/>
          <w:szCs w:val="24"/>
          <w:lang w:bidi="fa-IR"/>
        </w:rPr>
        <w:t>Sys</w:t>
      </w:r>
      <w:r w:rsidR="000E3423">
        <w:rPr>
          <w:rFonts w:cs="B Mitra"/>
          <w:sz w:val="24"/>
          <w:szCs w:val="24"/>
          <w:lang w:bidi="fa-IR"/>
        </w:rPr>
        <w:t>Risk</w:t>
      </w:r>
      <w:proofErr w:type="spellEnd"/>
    </w:p>
    <w:p w14:paraId="430D9612" w14:textId="388581F1" w:rsidR="000E3423" w:rsidRDefault="00C14585" w:rsidP="000E3423">
      <w:pPr>
        <w:pStyle w:val="ListParagraph"/>
        <w:rPr>
          <w:rFonts w:cs="B Mitra"/>
          <w:sz w:val="24"/>
          <w:szCs w:val="24"/>
          <w:lang w:bidi="fa-IR"/>
        </w:rPr>
      </w:pPr>
      <w:r>
        <w:rPr>
          <w:rFonts w:cs="B Mitra"/>
          <w:sz w:val="24"/>
          <w:szCs w:val="24"/>
          <w:lang w:bidi="fa-IR"/>
        </w:rPr>
        <w:t>&gt;</w:t>
      </w:r>
      <w:proofErr w:type="spellStart"/>
      <w:r w:rsidR="000E3423">
        <w:rPr>
          <w:rFonts w:cs="B Mitra"/>
          <w:sz w:val="24"/>
          <w:szCs w:val="24"/>
          <w:lang w:bidi="fa-IR"/>
        </w:rPr>
        <w:t>conda</w:t>
      </w:r>
      <w:proofErr w:type="spellEnd"/>
      <w:r w:rsidR="000E3423">
        <w:rPr>
          <w:rFonts w:cs="B Mitra"/>
          <w:sz w:val="24"/>
          <w:szCs w:val="24"/>
          <w:lang w:bidi="fa-IR"/>
        </w:rPr>
        <w:t xml:space="preserve"> install scikit-learn pandas matplotlib </w:t>
      </w:r>
      <w:proofErr w:type="spellStart"/>
      <w:r w:rsidR="000E3423">
        <w:rPr>
          <w:rFonts w:cs="B Mitra"/>
          <w:sz w:val="24"/>
          <w:szCs w:val="24"/>
          <w:lang w:bidi="fa-IR"/>
        </w:rPr>
        <w:t>jupyter</w:t>
      </w:r>
      <w:proofErr w:type="spellEnd"/>
      <w:r w:rsidR="007A3265">
        <w:rPr>
          <w:rFonts w:cs="B Mitra"/>
          <w:sz w:val="24"/>
          <w:szCs w:val="24"/>
          <w:lang w:bidi="fa-IR"/>
        </w:rPr>
        <w:t xml:space="preserve"> </w:t>
      </w:r>
      <w:proofErr w:type="spellStart"/>
      <w:r w:rsidR="007A3265">
        <w:rPr>
          <w:rFonts w:cs="B Mitra"/>
          <w:sz w:val="24"/>
          <w:szCs w:val="24"/>
          <w:lang w:bidi="fa-IR"/>
        </w:rPr>
        <w:t>plotly</w:t>
      </w:r>
      <w:proofErr w:type="spellEnd"/>
      <w:r w:rsidR="00360733">
        <w:rPr>
          <w:rFonts w:cs="B Mitra"/>
          <w:sz w:val="24"/>
          <w:szCs w:val="24"/>
          <w:lang w:bidi="fa-IR"/>
        </w:rPr>
        <w:t xml:space="preserve"> </w:t>
      </w:r>
      <w:proofErr w:type="spellStart"/>
      <w:r w:rsidR="00360733">
        <w:rPr>
          <w:rFonts w:cs="B Mitra"/>
          <w:sz w:val="24"/>
          <w:szCs w:val="24"/>
          <w:lang w:bidi="fa-IR"/>
        </w:rPr>
        <w:t>xlsxwriter</w:t>
      </w:r>
      <w:proofErr w:type="spellEnd"/>
      <w:r w:rsidR="00A06C4A">
        <w:rPr>
          <w:rFonts w:cs="B Mitra"/>
          <w:sz w:val="24"/>
          <w:szCs w:val="24"/>
          <w:lang w:bidi="fa-IR"/>
        </w:rPr>
        <w:t xml:space="preserve"> </w:t>
      </w:r>
      <w:proofErr w:type="spellStart"/>
      <w:r w:rsidR="00A06C4A">
        <w:rPr>
          <w:rFonts w:cs="B Mitra"/>
          <w:sz w:val="24"/>
          <w:szCs w:val="24"/>
          <w:lang w:bidi="fa-IR"/>
        </w:rPr>
        <w:t>openpyxl</w:t>
      </w:r>
      <w:proofErr w:type="spellEnd"/>
    </w:p>
    <w:p w14:paraId="688BA550" w14:textId="054C7AA4" w:rsidR="007A3265" w:rsidRDefault="007A3265" w:rsidP="000E3423">
      <w:pPr>
        <w:pStyle w:val="ListParagraph"/>
        <w:rPr>
          <w:rFonts w:cs="B Mitra"/>
          <w:sz w:val="24"/>
          <w:szCs w:val="24"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&gt;pip install </w:t>
      </w:r>
      <w:proofErr w:type="spellStart"/>
      <w:r>
        <w:rPr>
          <w:rFonts w:cs="B Mitra"/>
          <w:sz w:val="24"/>
          <w:szCs w:val="24"/>
          <w:lang w:bidi="fa-IR"/>
        </w:rPr>
        <w:t>jdatetime</w:t>
      </w:r>
      <w:proofErr w:type="spellEnd"/>
    </w:p>
    <w:p w14:paraId="5018B9FC" w14:textId="18ED8653" w:rsidR="000E3423" w:rsidRDefault="00C14585" w:rsidP="000E3423">
      <w:pPr>
        <w:pStyle w:val="ListParagraph"/>
        <w:rPr>
          <w:rFonts w:cs="B Mitra"/>
          <w:sz w:val="24"/>
          <w:szCs w:val="24"/>
          <w:lang w:bidi="fa-IR"/>
        </w:rPr>
      </w:pPr>
      <w:r>
        <w:rPr>
          <w:rFonts w:cs="B Mitra"/>
          <w:sz w:val="24"/>
          <w:szCs w:val="24"/>
          <w:lang w:bidi="fa-IR"/>
        </w:rPr>
        <w:t>&gt;</w:t>
      </w:r>
      <w:proofErr w:type="spellStart"/>
      <w:r w:rsidR="000E3423">
        <w:rPr>
          <w:rFonts w:cs="B Mitra"/>
          <w:sz w:val="24"/>
          <w:szCs w:val="24"/>
          <w:lang w:bidi="fa-IR"/>
        </w:rPr>
        <w:t>jupyter</w:t>
      </w:r>
      <w:proofErr w:type="spellEnd"/>
      <w:r w:rsidR="000E3423">
        <w:rPr>
          <w:rFonts w:cs="B Mitra"/>
          <w:sz w:val="24"/>
          <w:szCs w:val="24"/>
          <w:lang w:bidi="fa-IR"/>
        </w:rPr>
        <w:t>-notebook</w:t>
      </w:r>
    </w:p>
    <w:p w14:paraId="65069ED6" w14:textId="0807F07F" w:rsidR="000E3423" w:rsidRDefault="000E3423" w:rsidP="000E3423">
      <w:pPr>
        <w:pStyle w:val="ListParagraph"/>
        <w:numPr>
          <w:ilvl w:val="0"/>
          <w:numId w:val="1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از پنجره ی </w:t>
      </w:r>
      <w:proofErr w:type="spellStart"/>
      <w:r>
        <w:rPr>
          <w:rFonts w:cs="B Mitra"/>
          <w:sz w:val="24"/>
          <w:szCs w:val="24"/>
          <w:lang w:bidi="fa-IR"/>
        </w:rPr>
        <w:t>jupyter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 که در صفحه ی </w:t>
      </w:r>
      <w:r>
        <w:rPr>
          <w:rFonts w:cs="B Mitra"/>
          <w:sz w:val="24"/>
          <w:szCs w:val="24"/>
          <w:lang w:bidi="fa-IR"/>
        </w:rPr>
        <w:t>browser</w:t>
      </w:r>
      <w:r>
        <w:rPr>
          <w:rFonts w:cs="B Mitra" w:hint="cs"/>
          <w:sz w:val="24"/>
          <w:szCs w:val="24"/>
          <w:rtl/>
          <w:lang w:bidi="fa-IR"/>
        </w:rPr>
        <w:t xml:space="preserve"> باز می شود وارد فولدر پروژه شوید و فایل </w:t>
      </w:r>
      <w:proofErr w:type="spellStart"/>
      <w:r w:rsidR="00FD35C7">
        <w:rPr>
          <w:rFonts w:cs="B Mitra"/>
          <w:sz w:val="24"/>
          <w:szCs w:val="24"/>
          <w:lang w:bidi="fa-IR"/>
        </w:rPr>
        <w:t>Sys</w:t>
      </w:r>
      <w:r w:rsidR="007A3CA8">
        <w:rPr>
          <w:rFonts w:cs="B Mitra"/>
          <w:sz w:val="24"/>
          <w:szCs w:val="24"/>
          <w:lang w:bidi="fa-IR"/>
        </w:rPr>
        <w:t>Risk.ipynb</w:t>
      </w:r>
      <w:proofErr w:type="spellEnd"/>
      <w:r w:rsidR="007A3CA8">
        <w:rPr>
          <w:rFonts w:cs="B Mitra" w:hint="cs"/>
          <w:sz w:val="24"/>
          <w:szCs w:val="24"/>
          <w:rtl/>
          <w:lang w:bidi="fa-IR"/>
        </w:rPr>
        <w:t xml:space="preserve"> را باز کنید.</w:t>
      </w:r>
    </w:p>
    <w:p w14:paraId="56660107" w14:textId="514F66C0" w:rsidR="007A3CA8" w:rsidRDefault="007A3CA8" w:rsidP="007A3CA8">
      <w:pPr>
        <w:pStyle w:val="ListParagraph"/>
        <w:numPr>
          <w:ilvl w:val="0"/>
          <w:numId w:val="1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همه ی بخش های کد را به ترتیب اجرا کنید (بخش اول نیازی به اجرا ندارد چون خروجی آن از قبل در فولدر </w:t>
      </w:r>
      <w:r w:rsidR="0080649D">
        <w:rPr>
          <w:rFonts w:cs="B Mitra"/>
          <w:sz w:val="24"/>
          <w:szCs w:val="24"/>
          <w:lang w:bidi="fa-IR"/>
        </w:rPr>
        <w:t>D</w:t>
      </w:r>
      <w:r>
        <w:rPr>
          <w:rFonts w:cs="B Mitra"/>
          <w:sz w:val="24"/>
          <w:szCs w:val="24"/>
          <w:lang w:bidi="fa-IR"/>
        </w:rPr>
        <w:t>ata</w:t>
      </w:r>
      <w:r>
        <w:rPr>
          <w:rFonts w:cs="B Mitra" w:hint="cs"/>
          <w:sz w:val="24"/>
          <w:szCs w:val="24"/>
          <w:rtl/>
          <w:lang w:bidi="fa-IR"/>
        </w:rPr>
        <w:t xml:space="preserve"> قرار داده شده)</w:t>
      </w:r>
      <w:r w:rsidR="00A561F3">
        <w:rPr>
          <w:rFonts w:cs="B Mitra" w:hint="cs"/>
          <w:sz w:val="24"/>
          <w:szCs w:val="24"/>
          <w:rtl/>
          <w:lang w:bidi="fa-IR"/>
        </w:rPr>
        <w:t>.</w:t>
      </w:r>
    </w:p>
    <w:p w14:paraId="05F941AE" w14:textId="77777777" w:rsidR="00391E5D" w:rsidRDefault="00391E5D" w:rsidP="00391E5D">
      <w:pPr>
        <w:bidi/>
        <w:rPr>
          <w:rFonts w:cs="B Mitra"/>
          <w:sz w:val="24"/>
          <w:szCs w:val="24"/>
          <w:rtl/>
          <w:lang w:bidi="fa-IR"/>
        </w:rPr>
      </w:pPr>
    </w:p>
    <w:p w14:paraId="65777ABC" w14:textId="3B40DF78" w:rsidR="0080649D" w:rsidRDefault="0080649D" w:rsidP="0080649D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جداول</w:t>
      </w:r>
      <w:r w:rsidR="00BC625D">
        <w:rPr>
          <w:rFonts w:cs="B Mitra" w:hint="cs"/>
          <w:sz w:val="24"/>
          <w:szCs w:val="24"/>
          <w:rtl/>
          <w:lang w:bidi="fa-IR"/>
        </w:rPr>
        <w:t xml:space="preserve"> خروجی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="001E5CD6">
        <w:rPr>
          <w:rFonts w:cs="B Mitra" w:hint="cs"/>
          <w:sz w:val="24"/>
          <w:szCs w:val="24"/>
          <w:rtl/>
          <w:lang w:bidi="fa-IR"/>
        </w:rPr>
        <w:t xml:space="preserve">که </w:t>
      </w:r>
      <w:r>
        <w:rPr>
          <w:rFonts w:cs="B Mitra" w:hint="cs"/>
          <w:sz w:val="24"/>
          <w:szCs w:val="24"/>
          <w:rtl/>
          <w:lang w:bidi="fa-IR"/>
        </w:rPr>
        <w:t xml:space="preserve">در فولدر </w:t>
      </w:r>
      <w:r>
        <w:rPr>
          <w:rFonts w:cs="B Mitra"/>
          <w:sz w:val="24"/>
          <w:szCs w:val="24"/>
          <w:lang w:bidi="fa-IR"/>
        </w:rPr>
        <w:t>Results</w:t>
      </w:r>
      <w:r>
        <w:rPr>
          <w:rFonts w:cs="B Mitra" w:hint="cs"/>
          <w:sz w:val="24"/>
          <w:szCs w:val="24"/>
          <w:rtl/>
          <w:lang w:bidi="fa-IR"/>
        </w:rPr>
        <w:t xml:space="preserve"> قرار می گیرند عبارتند از:</w:t>
      </w:r>
    </w:p>
    <w:p w14:paraId="53759806" w14:textId="77777777" w:rsidR="00EC6174" w:rsidRPr="0087279A" w:rsidRDefault="00EC6174" w:rsidP="00EC6174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rtl/>
          <w:lang w:bidi="fa-IR"/>
        </w:rPr>
      </w:pPr>
      <w:r w:rsidRPr="0087279A">
        <w:rPr>
          <w:rFonts w:cs="B Mitra"/>
          <w:sz w:val="24"/>
          <w:szCs w:val="24"/>
          <w:lang w:bidi="fa-IR"/>
        </w:rPr>
        <w:t xml:space="preserve">{P | G | </w:t>
      </w:r>
      <w:proofErr w:type="gramStart"/>
      <w:r w:rsidRPr="0087279A">
        <w:rPr>
          <w:rFonts w:cs="B Mitra"/>
          <w:sz w:val="24"/>
          <w:szCs w:val="24"/>
          <w:lang w:bidi="fa-IR"/>
        </w:rPr>
        <w:t>H}_</w:t>
      </w:r>
      <w:proofErr w:type="spellStart"/>
      <w:proofErr w:type="gramEnd"/>
      <w:r w:rsidRPr="0087279A">
        <w:rPr>
          <w:rFonts w:cs="B Mitra"/>
          <w:sz w:val="24"/>
          <w:szCs w:val="24"/>
          <w:lang w:bidi="fa-IR"/>
        </w:rPr>
        <w:t>with_dates</w:t>
      </w:r>
      <w:proofErr w:type="spellEnd"/>
      <w:r w:rsidRPr="0087279A">
        <w:rPr>
          <w:rFonts w:cs="B Mitra" w:hint="cs"/>
          <w:sz w:val="24"/>
          <w:szCs w:val="24"/>
          <w:rtl/>
          <w:lang w:bidi="fa-IR"/>
        </w:rPr>
        <w:t xml:space="preserve">: مقادیر متغیرهای پیش بینی کننده ی ریسک </w:t>
      </w:r>
      <w:r w:rsidRPr="0087279A">
        <w:rPr>
          <w:rFonts w:cs="B Mitra"/>
          <w:sz w:val="24"/>
          <w:szCs w:val="24"/>
          <w:lang w:bidi="fa-IR"/>
        </w:rPr>
        <w:t>P</w:t>
      </w:r>
      <w:r w:rsidRPr="0087279A">
        <w:rPr>
          <w:rFonts w:cs="B Mitra" w:hint="cs"/>
          <w:sz w:val="24"/>
          <w:szCs w:val="24"/>
          <w:rtl/>
          <w:lang w:bidi="fa-IR"/>
        </w:rPr>
        <w:t xml:space="preserve">، </w:t>
      </w:r>
      <w:r w:rsidRPr="0087279A">
        <w:rPr>
          <w:rFonts w:cs="B Mitra"/>
          <w:sz w:val="24"/>
          <w:szCs w:val="24"/>
          <w:lang w:bidi="fa-IR"/>
        </w:rPr>
        <w:t>G</w:t>
      </w:r>
      <w:r w:rsidRPr="0087279A">
        <w:rPr>
          <w:rFonts w:cs="B Mitra" w:hint="cs"/>
          <w:sz w:val="24"/>
          <w:szCs w:val="24"/>
          <w:rtl/>
          <w:lang w:bidi="fa-IR"/>
        </w:rPr>
        <w:t xml:space="preserve">، یا </w:t>
      </w:r>
      <w:r w:rsidRPr="0087279A">
        <w:rPr>
          <w:rFonts w:cs="B Mitra"/>
          <w:sz w:val="24"/>
          <w:szCs w:val="24"/>
          <w:lang w:bidi="fa-IR"/>
        </w:rPr>
        <w:t>H</w:t>
      </w:r>
      <w:r w:rsidRPr="0087279A">
        <w:rPr>
          <w:rFonts w:cs="B Mitra" w:hint="cs"/>
          <w:sz w:val="24"/>
          <w:szCs w:val="24"/>
          <w:rtl/>
          <w:lang w:bidi="fa-IR"/>
        </w:rPr>
        <w:t xml:space="preserve"> برای </w:t>
      </w:r>
      <w:r>
        <w:rPr>
          <w:rFonts w:cs="B Mitra" w:hint="cs"/>
          <w:sz w:val="24"/>
          <w:szCs w:val="24"/>
          <w:rtl/>
          <w:lang w:bidi="fa-IR"/>
        </w:rPr>
        <w:t xml:space="preserve">همه ی </w:t>
      </w:r>
      <w:r w:rsidRPr="0087279A">
        <w:rPr>
          <w:rFonts w:cs="B Mitra" w:hint="cs"/>
          <w:sz w:val="24"/>
          <w:szCs w:val="24"/>
          <w:rtl/>
          <w:lang w:bidi="fa-IR"/>
        </w:rPr>
        <w:t>سهام داران و تاریخ ها.</w:t>
      </w:r>
      <w:r>
        <w:rPr>
          <w:rFonts w:cs="B Mitra" w:hint="cs"/>
          <w:sz w:val="24"/>
          <w:szCs w:val="24"/>
          <w:rtl/>
          <w:lang w:bidi="fa-IR"/>
        </w:rPr>
        <w:t xml:space="preserve"> (</w:t>
      </w:r>
      <w:r>
        <w:rPr>
          <w:rFonts w:cs="Calibri"/>
          <w:sz w:val="24"/>
          <w:szCs w:val="24"/>
          <w:lang w:bidi="fa-IR"/>
        </w:rPr>
        <w:t>P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 xml:space="preserve">ارزش لگاریتمی سهام داران، </w:t>
      </w:r>
      <w:r>
        <w:rPr>
          <w:rFonts w:cs="B Mitra"/>
          <w:sz w:val="24"/>
          <w:szCs w:val="24"/>
          <w:lang w:bidi="fa-IR"/>
        </w:rPr>
        <w:t>H</w:t>
      </w:r>
      <w:r>
        <w:rPr>
          <w:rFonts w:cs="B Mitra" w:hint="cs"/>
          <w:sz w:val="24"/>
          <w:szCs w:val="24"/>
          <w:rtl/>
          <w:lang w:bidi="fa-IR"/>
        </w:rPr>
        <w:t xml:space="preserve"> شاخص تنوع پورتفو و </w:t>
      </w:r>
      <w:r>
        <w:rPr>
          <w:rFonts w:cs="B Mitra"/>
          <w:sz w:val="24"/>
          <w:szCs w:val="24"/>
          <w:lang w:bidi="fa-IR"/>
        </w:rPr>
        <w:t>G</w:t>
      </w:r>
      <w:r>
        <w:rPr>
          <w:rFonts w:cs="B Mitra" w:hint="cs"/>
          <w:sz w:val="24"/>
          <w:szCs w:val="24"/>
          <w:rtl/>
          <w:lang w:bidi="fa-IR"/>
        </w:rPr>
        <w:t xml:space="preserve"> شاخص تمرکز سهام ها در گزارش تعریف شده اند)</w:t>
      </w:r>
    </w:p>
    <w:p w14:paraId="42C9D177" w14:textId="7033AC31" w:rsidR="00EC6174" w:rsidRDefault="00EC6174" w:rsidP="00EC6174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lang w:bidi="fa-IR"/>
        </w:rPr>
      </w:pPr>
      <w:proofErr w:type="spellStart"/>
      <w:r>
        <w:rPr>
          <w:rFonts w:cs="B Mitra"/>
          <w:sz w:val="24"/>
          <w:szCs w:val="24"/>
          <w:lang w:bidi="fa-IR"/>
        </w:rPr>
        <w:t>L</w:t>
      </w:r>
      <w:r w:rsidRPr="0087279A">
        <w:rPr>
          <w:rFonts w:cs="B Mitra"/>
          <w:sz w:val="24"/>
          <w:szCs w:val="24"/>
          <w:lang w:bidi="fa-IR"/>
        </w:rPr>
        <w:t>og_loss</w:t>
      </w:r>
      <w:proofErr w:type="spellEnd"/>
      <w:r w:rsidRPr="0087279A">
        <w:rPr>
          <w:rFonts w:cs="B Mitra" w:hint="cs"/>
          <w:sz w:val="24"/>
          <w:szCs w:val="24"/>
          <w:rtl/>
          <w:lang w:bidi="fa-IR"/>
        </w:rPr>
        <w:t xml:space="preserve">: ضرر لگاریتمی شاخص بازار و </w:t>
      </w:r>
      <w:r>
        <w:rPr>
          <w:rFonts w:cs="B Mitra" w:hint="cs"/>
          <w:sz w:val="24"/>
          <w:szCs w:val="24"/>
          <w:rtl/>
          <w:lang w:bidi="fa-IR"/>
        </w:rPr>
        <w:t>همه ی</w:t>
      </w:r>
      <w:r w:rsidRPr="0087279A">
        <w:rPr>
          <w:rFonts w:cs="B Mitra" w:hint="cs"/>
          <w:sz w:val="24"/>
          <w:szCs w:val="24"/>
          <w:rtl/>
          <w:lang w:bidi="fa-IR"/>
        </w:rPr>
        <w:t xml:space="preserve"> سهام داران در تمام روزها</w:t>
      </w:r>
      <w:r>
        <w:rPr>
          <w:rFonts w:cs="B Mitra" w:hint="cs"/>
          <w:sz w:val="24"/>
          <w:szCs w:val="24"/>
          <w:rtl/>
          <w:lang w:bidi="fa-IR"/>
        </w:rPr>
        <w:t>.</w:t>
      </w:r>
    </w:p>
    <w:p w14:paraId="0961C7A5" w14:textId="1A0F7F09" w:rsidR="001A338D" w:rsidRPr="00EC6174" w:rsidRDefault="001A338D" w:rsidP="001A338D">
      <w:pPr>
        <w:pStyle w:val="ListParagraph"/>
        <w:numPr>
          <w:ilvl w:val="0"/>
          <w:numId w:val="3"/>
        </w:num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lang w:bidi="fa-IR"/>
        </w:rPr>
        <w:t>Values</w:t>
      </w:r>
      <w:r>
        <w:rPr>
          <w:rFonts w:cs="B Mitra" w:hint="cs"/>
          <w:sz w:val="24"/>
          <w:szCs w:val="24"/>
          <w:rtl/>
          <w:lang w:bidi="fa-IR"/>
        </w:rPr>
        <w:t>: ارش شاخص بازار و پورتفوی سهام داران در کل بازه</w:t>
      </w:r>
    </w:p>
    <w:p w14:paraId="60B21F84" w14:textId="037B660B" w:rsidR="00353010" w:rsidRPr="0087279A" w:rsidRDefault="00353010" w:rsidP="00353010">
      <w:pPr>
        <w:pStyle w:val="ListParagraph"/>
        <w:numPr>
          <w:ilvl w:val="0"/>
          <w:numId w:val="2"/>
        </w:numPr>
        <w:bidi/>
        <w:rPr>
          <w:rFonts w:cs="B Mitra"/>
          <w:sz w:val="24"/>
          <w:szCs w:val="24"/>
          <w:rtl/>
          <w:lang w:bidi="fa-IR"/>
        </w:rPr>
      </w:pPr>
      <w:proofErr w:type="spellStart"/>
      <w:r>
        <w:rPr>
          <w:rFonts w:cs="B Mitra"/>
          <w:sz w:val="24"/>
          <w:szCs w:val="24"/>
          <w:lang w:bidi="fa-IR"/>
        </w:rPr>
        <w:t>delta_</w:t>
      </w:r>
      <w:r w:rsidR="00A06C4A">
        <w:rPr>
          <w:rFonts w:cs="B Mitra"/>
          <w:sz w:val="24"/>
          <w:szCs w:val="24"/>
          <w:lang w:bidi="fa-IR"/>
        </w:rPr>
        <w:t>CoVaRs</w:t>
      </w:r>
      <w:proofErr w:type="spellEnd"/>
      <w:r>
        <w:rPr>
          <w:rFonts w:cs="B Mitra" w:hint="cs"/>
          <w:sz w:val="24"/>
          <w:szCs w:val="24"/>
          <w:rtl/>
          <w:lang w:bidi="fa-IR"/>
        </w:rPr>
        <w:t xml:space="preserve">: </w:t>
      </w:r>
      <w:proofErr w:type="spellStart"/>
      <w:r w:rsidRPr="0087279A">
        <w:rPr>
          <w:rFonts w:cs="Times New Roman"/>
        </w:rPr>
        <w:t>Δ</w:t>
      </w:r>
      <w:r>
        <w:t>CoVaR</w:t>
      </w:r>
      <w:proofErr w:type="spellEnd"/>
      <w:r w:rsidRPr="0087279A">
        <w:rPr>
          <w:rFonts w:cs="B Mitra" w:hint="cs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</w:rPr>
        <w:t>برای تمام سهام داران که سطرها تاریخ مربوط به داده هستند</w:t>
      </w:r>
    </w:p>
    <w:p w14:paraId="287C880E" w14:textId="3D4C68E4" w:rsidR="00435C52" w:rsidRPr="0087279A" w:rsidRDefault="00435C52" w:rsidP="0087279A">
      <w:pPr>
        <w:pStyle w:val="ListParagraph"/>
        <w:numPr>
          <w:ilvl w:val="0"/>
          <w:numId w:val="2"/>
        </w:numPr>
        <w:bidi/>
        <w:rPr>
          <w:rFonts w:cs="B Mitra"/>
          <w:sz w:val="24"/>
          <w:szCs w:val="24"/>
        </w:rPr>
      </w:pPr>
      <w:proofErr w:type="spellStart"/>
      <w:r w:rsidRPr="0087279A">
        <w:rPr>
          <w:rFonts w:cs="B Mitra"/>
          <w:sz w:val="24"/>
          <w:szCs w:val="24"/>
          <w:lang w:bidi="fa-IR"/>
        </w:rPr>
        <w:t>WMAPE_Scores</w:t>
      </w:r>
      <w:proofErr w:type="spellEnd"/>
      <w:r w:rsidR="00044936" w:rsidRPr="0087279A">
        <w:rPr>
          <w:rFonts w:cs="B Mitra" w:hint="cs"/>
          <w:sz w:val="24"/>
          <w:szCs w:val="24"/>
          <w:rtl/>
          <w:lang w:bidi="fa-IR"/>
        </w:rPr>
        <w:t xml:space="preserve">: امتیاز </w:t>
      </w:r>
      <w:r w:rsidR="00044936" w:rsidRPr="0087279A">
        <w:rPr>
          <w:rFonts w:cs="B Mitra"/>
          <w:sz w:val="24"/>
          <w:szCs w:val="24"/>
          <w:lang w:bidi="fa-IR"/>
        </w:rPr>
        <w:t>WMAPE</w:t>
      </w:r>
      <w:r w:rsidR="00044936" w:rsidRPr="0087279A">
        <w:rPr>
          <w:rFonts w:cs="B Mitra" w:hint="cs"/>
          <w:sz w:val="24"/>
          <w:szCs w:val="24"/>
          <w:rtl/>
          <w:lang w:bidi="fa-IR"/>
        </w:rPr>
        <w:t xml:space="preserve"> حاصل از رگرسیون برای داده بخش </w:t>
      </w:r>
      <w:r w:rsidR="00044936" w:rsidRPr="0087279A">
        <w:rPr>
          <w:rFonts w:cs="B Mitra"/>
          <w:sz w:val="24"/>
          <w:szCs w:val="24"/>
          <w:lang w:bidi="fa-IR"/>
        </w:rPr>
        <w:t>Training</w:t>
      </w:r>
      <w:r w:rsidR="00044936" w:rsidRPr="0087279A">
        <w:rPr>
          <w:rFonts w:cs="B Mitra" w:hint="cs"/>
          <w:sz w:val="24"/>
          <w:szCs w:val="24"/>
          <w:rtl/>
          <w:lang w:bidi="fa-IR"/>
        </w:rPr>
        <w:t xml:space="preserve"> </w:t>
      </w:r>
      <w:r w:rsidR="00FD35C7">
        <w:rPr>
          <w:rFonts w:cs="B Mitra" w:hint="cs"/>
          <w:sz w:val="24"/>
          <w:szCs w:val="24"/>
          <w:rtl/>
          <w:lang w:bidi="fa-IR"/>
        </w:rPr>
        <w:t>و</w:t>
      </w:r>
      <w:proofErr w:type="gramStart"/>
      <w:r w:rsidR="00044936" w:rsidRPr="0087279A">
        <w:rPr>
          <w:rFonts w:cs="B Mitra"/>
          <w:sz w:val="24"/>
          <w:szCs w:val="24"/>
          <w:lang w:bidi="fa-IR"/>
        </w:rPr>
        <w:t xml:space="preserve">Validation </w:t>
      </w:r>
      <w:r w:rsidR="00044936" w:rsidRPr="0087279A">
        <w:rPr>
          <w:rFonts w:cs="B Mitra" w:hint="cs"/>
          <w:sz w:val="24"/>
          <w:szCs w:val="24"/>
          <w:rtl/>
          <w:lang w:bidi="fa-IR"/>
        </w:rPr>
        <w:t xml:space="preserve"> شاخص</w:t>
      </w:r>
      <w:proofErr w:type="gramEnd"/>
      <w:r w:rsidR="00044936" w:rsidRPr="0087279A">
        <w:rPr>
          <w:rFonts w:cs="B Mitra" w:hint="cs"/>
          <w:sz w:val="24"/>
          <w:szCs w:val="24"/>
          <w:rtl/>
          <w:lang w:bidi="fa-IR"/>
        </w:rPr>
        <w:t xml:space="preserve"> ریسک </w:t>
      </w:r>
      <w:proofErr w:type="spellStart"/>
      <w:r w:rsidR="00044936" w:rsidRPr="0087279A">
        <w:rPr>
          <w:rFonts w:cs="Times New Roman"/>
        </w:rPr>
        <w:t>Δ</w:t>
      </w:r>
      <w:r w:rsidR="00044936">
        <w:t>CoVaR</w:t>
      </w:r>
      <w:proofErr w:type="spellEnd"/>
      <w:r w:rsidR="00044936">
        <w:rPr>
          <w:rFonts w:hint="cs"/>
          <w:rtl/>
        </w:rPr>
        <w:t xml:space="preserve">. </w:t>
      </w:r>
      <w:r w:rsidR="00044936" w:rsidRPr="0087279A">
        <w:rPr>
          <w:rFonts w:cs="B Mitra" w:hint="cs"/>
          <w:sz w:val="24"/>
          <w:szCs w:val="24"/>
          <w:rtl/>
        </w:rPr>
        <w:t>سطرهای جدول مدل های رگرسیون و سطون ها سهام داران را نشان می دهند.</w:t>
      </w:r>
    </w:p>
    <w:p w14:paraId="2C0B4F20" w14:textId="0D93D2F8" w:rsidR="00BC625D" w:rsidRDefault="00BC625D" w:rsidP="0087279A">
      <w:pPr>
        <w:pStyle w:val="ListParagraph"/>
        <w:numPr>
          <w:ilvl w:val="0"/>
          <w:numId w:val="2"/>
        </w:numPr>
        <w:bidi/>
        <w:rPr>
          <w:rtl/>
          <w:lang w:bidi="fa-IR"/>
        </w:rPr>
      </w:pPr>
      <w:r w:rsidRPr="0087279A">
        <w:rPr>
          <w:rFonts w:cs="B Mitra"/>
          <w:sz w:val="24"/>
          <w:szCs w:val="24"/>
          <w:lang w:bidi="fa-IR"/>
        </w:rPr>
        <w:t>RandomForest_R^2_Scores</w:t>
      </w:r>
      <w:r w:rsidRPr="0087279A">
        <w:rPr>
          <w:rFonts w:cs="B Mitra" w:hint="cs"/>
          <w:sz w:val="24"/>
          <w:szCs w:val="24"/>
          <w:rtl/>
          <w:lang w:bidi="fa-IR"/>
        </w:rPr>
        <w:t xml:space="preserve">: امتیاز </w:t>
      </w:r>
      <w:r w:rsidRPr="0087279A">
        <w:rPr>
          <w:rFonts w:cs="B Mitra"/>
          <w:sz w:val="24"/>
          <w:szCs w:val="24"/>
          <w:lang w:bidi="fa-IR"/>
        </w:rPr>
        <w:t>R</w:t>
      </w:r>
      <w:r w:rsidRPr="0087279A">
        <w:rPr>
          <w:rFonts w:cs="B Mitra"/>
          <w:sz w:val="24"/>
          <w:szCs w:val="24"/>
          <w:vertAlign w:val="superscript"/>
          <w:lang w:bidi="fa-IR"/>
        </w:rPr>
        <w:t>2</w:t>
      </w:r>
      <w:r w:rsidRPr="0087279A">
        <w:rPr>
          <w:rFonts w:cs="B Mitra" w:hint="cs"/>
          <w:sz w:val="24"/>
          <w:szCs w:val="24"/>
          <w:vertAlign w:val="superscript"/>
          <w:rtl/>
          <w:lang w:bidi="fa-IR"/>
        </w:rPr>
        <w:t xml:space="preserve"> </w:t>
      </w:r>
      <w:r w:rsidRPr="0087279A">
        <w:rPr>
          <w:rFonts w:cs="B Mitra" w:hint="cs"/>
          <w:sz w:val="24"/>
          <w:szCs w:val="24"/>
          <w:rtl/>
          <w:lang w:bidi="fa-IR"/>
        </w:rPr>
        <w:t>مدل</w:t>
      </w:r>
      <w:r w:rsidR="0052078E" w:rsidRPr="0087279A">
        <w:rPr>
          <w:rFonts w:cs="B Mitra" w:hint="cs"/>
          <w:sz w:val="24"/>
          <w:szCs w:val="24"/>
          <w:rtl/>
          <w:lang w:bidi="fa-IR"/>
        </w:rPr>
        <w:t xml:space="preserve"> رگرسیون</w:t>
      </w:r>
      <w:r w:rsidRPr="0087279A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279A">
        <w:rPr>
          <w:rFonts w:cs="B Mitra"/>
          <w:sz w:val="24"/>
          <w:szCs w:val="24"/>
          <w:lang w:bidi="fa-IR"/>
        </w:rPr>
        <w:t>Random Forest</w:t>
      </w:r>
      <w:r w:rsidRPr="0087279A">
        <w:rPr>
          <w:rFonts w:cs="B Mitra" w:hint="cs"/>
          <w:sz w:val="24"/>
          <w:szCs w:val="24"/>
          <w:rtl/>
          <w:lang w:bidi="fa-IR"/>
        </w:rPr>
        <w:t xml:space="preserve"> روی سه بخش (</w:t>
      </w:r>
      <w:r w:rsidR="0052078E" w:rsidRPr="0087279A">
        <w:rPr>
          <w:rFonts w:cs="B Mitra"/>
          <w:sz w:val="24"/>
          <w:szCs w:val="24"/>
          <w:lang w:bidi="fa-IR"/>
        </w:rPr>
        <w:t>Train, Val</w:t>
      </w:r>
      <w:r w:rsidR="00FD35C7">
        <w:rPr>
          <w:rFonts w:cs="B Mitra"/>
          <w:sz w:val="24"/>
          <w:szCs w:val="24"/>
          <w:lang w:bidi="fa-IR"/>
        </w:rPr>
        <w:t>idation</w:t>
      </w:r>
      <w:r w:rsidR="0052078E" w:rsidRPr="0087279A">
        <w:rPr>
          <w:rFonts w:cs="B Mitra"/>
          <w:sz w:val="24"/>
          <w:szCs w:val="24"/>
          <w:lang w:bidi="fa-IR"/>
        </w:rPr>
        <w:t>, Test</w:t>
      </w:r>
      <w:r w:rsidRPr="0087279A">
        <w:rPr>
          <w:rFonts w:cs="B Mitra" w:hint="cs"/>
          <w:sz w:val="24"/>
          <w:szCs w:val="24"/>
          <w:rtl/>
          <w:lang w:bidi="fa-IR"/>
        </w:rPr>
        <w:t>)</w:t>
      </w:r>
      <w:r w:rsidR="0052078E" w:rsidRPr="0087279A">
        <w:rPr>
          <w:rFonts w:cs="B Mitra" w:hint="cs"/>
          <w:sz w:val="24"/>
          <w:szCs w:val="24"/>
          <w:rtl/>
          <w:lang w:bidi="fa-IR"/>
        </w:rPr>
        <w:t xml:space="preserve"> شاخص </w:t>
      </w:r>
      <w:proofErr w:type="spellStart"/>
      <w:r w:rsidR="0052078E" w:rsidRPr="0087279A">
        <w:rPr>
          <w:rFonts w:cs="Times New Roman"/>
        </w:rPr>
        <w:t>Δ</w:t>
      </w:r>
      <w:r w:rsidR="0052078E">
        <w:t>CoVaR</w:t>
      </w:r>
      <w:proofErr w:type="spellEnd"/>
      <w:r w:rsidR="0052078E" w:rsidRPr="0087279A">
        <w:rPr>
          <w:rFonts w:cs="B Mitra" w:hint="cs"/>
          <w:sz w:val="24"/>
          <w:szCs w:val="24"/>
          <w:rtl/>
          <w:lang w:bidi="fa-IR"/>
        </w:rPr>
        <w:t xml:space="preserve"> </w:t>
      </w:r>
    </w:p>
    <w:p w14:paraId="6F0D9014" w14:textId="15864060" w:rsidR="003E032E" w:rsidRPr="0087279A" w:rsidRDefault="003E032E" w:rsidP="0087279A">
      <w:pPr>
        <w:pStyle w:val="ListParagraph"/>
        <w:numPr>
          <w:ilvl w:val="0"/>
          <w:numId w:val="2"/>
        </w:numPr>
        <w:bidi/>
        <w:rPr>
          <w:rFonts w:cs="B Mitra"/>
          <w:rtl/>
          <w:lang w:bidi="fa-IR"/>
        </w:rPr>
      </w:pPr>
      <w:r w:rsidRPr="0087279A">
        <w:rPr>
          <w:rFonts w:cs="B Mitra"/>
          <w:lang w:bidi="fa-IR"/>
        </w:rPr>
        <w:t>Predictions</w:t>
      </w:r>
      <w:proofErr w:type="gramStart"/>
      <w:r w:rsidRPr="0087279A">
        <w:rPr>
          <w:rFonts w:cs="B Mitra"/>
          <w:lang w:bidi="fa-IR"/>
        </w:rPr>
        <w:t>_{</w:t>
      </w:r>
      <w:proofErr w:type="gramEnd"/>
      <w:r w:rsidR="00A06C4A">
        <w:rPr>
          <w:rFonts w:cs="B Mitra"/>
          <w:lang w:bidi="fa-IR"/>
        </w:rPr>
        <w:t>Train</w:t>
      </w:r>
      <w:r w:rsidRPr="0087279A">
        <w:rPr>
          <w:rFonts w:cs="B Mitra"/>
          <w:lang w:bidi="fa-IR"/>
        </w:rPr>
        <w:t xml:space="preserve"> | </w:t>
      </w:r>
      <w:r w:rsidR="00A06C4A">
        <w:rPr>
          <w:rFonts w:cs="B Mitra"/>
          <w:lang w:bidi="fa-IR"/>
        </w:rPr>
        <w:t>Validation</w:t>
      </w:r>
      <w:r w:rsidRPr="0087279A">
        <w:rPr>
          <w:rFonts w:cs="B Mitra"/>
          <w:lang w:bidi="fa-IR"/>
        </w:rPr>
        <w:t>}_{</w:t>
      </w:r>
      <w:proofErr w:type="spellStart"/>
      <w:r w:rsidRPr="0087279A">
        <w:rPr>
          <w:rFonts w:cs="B Mitra"/>
          <w:lang w:bidi="fa-IR"/>
        </w:rPr>
        <w:t>i</w:t>
      </w:r>
      <w:proofErr w:type="spellEnd"/>
      <w:r w:rsidRPr="0087279A">
        <w:rPr>
          <w:rFonts w:cs="B Mitra"/>
          <w:lang w:bidi="fa-IR"/>
        </w:rPr>
        <w:t>}</w:t>
      </w:r>
      <w:r w:rsidRPr="0087279A">
        <w:rPr>
          <w:rFonts w:cs="B Mitra" w:hint="cs"/>
          <w:rtl/>
          <w:lang w:bidi="fa-IR"/>
        </w:rPr>
        <w:t>: مقادیر پیش بینی مدل های رگ</w:t>
      </w:r>
      <w:r w:rsidR="004E1D2E" w:rsidRPr="0087279A">
        <w:rPr>
          <w:rFonts w:cs="B Mitra" w:hint="cs"/>
          <w:rtl/>
          <w:lang w:bidi="fa-IR"/>
        </w:rPr>
        <w:t>ر</w:t>
      </w:r>
      <w:r w:rsidRPr="0087279A">
        <w:rPr>
          <w:rFonts w:cs="B Mitra" w:hint="cs"/>
          <w:rtl/>
          <w:lang w:bidi="fa-IR"/>
        </w:rPr>
        <w:t xml:space="preserve">سیون برای داده ی بخش </w:t>
      </w:r>
      <w:r w:rsidRPr="0087279A">
        <w:rPr>
          <w:rFonts w:cs="B Mitra"/>
          <w:lang w:bidi="fa-IR"/>
        </w:rPr>
        <w:t>Training</w:t>
      </w:r>
      <w:r w:rsidRPr="0087279A">
        <w:rPr>
          <w:rFonts w:cs="B Mitra" w:hint="cs"/>
          <w:rtl/>
          <w:lang w:bidi="fa-IR"/>
        </w:rPr>
        <w:t xml:space="preserve"> </w:t>
      </w:r>
      <w:r w:rsidR="00EC6174">
        <w:rPr>
          <w:rFonts w:cs="B Mitra" w:hint="cs"/>
          <w:rtl/>
          <w:lang w:bidi="fa-IR"/>
        </w:rPr>
        <w:t>و</w:t>
      </w:r>
      <w:r w:rsidRPr="0087279A">
        <w:rPr>
          <w:rFonts w:cs="B Mitra" w:hint="cs"/>
          <w:rtl/>
          <w:lang w:bidi="fa-IR"/>
        </w:rPr>
        <w:t xml:space="preserve"> </w:t>
      </w:r>
      <w:r w:rsidRPr="0087279A">
        <w:rPr>
          <w:rFonts w:cs="B Mitra"/>
          <w:lang w:bidi="fa-IR"/>
        </w:rPr>
        <w:t>Validation (Val)</w:t>
      </w:r>
      <w:r w:rsidRPr="0087279A">
        <w:rPr>
          <w:rFonts w:cs="B Mitra" w:hint="cs"/>
          <w:rtl/>
          <w:lang w:bidi="fa-IR"/>
        </w:rPr>
        <w:t xml:space="preserve"> شاخص ریسک </w:t>
      </w:r>
      <w:proofErr w:type="spellStart"/>
      <w:r w:rsidRPr="0087279A">
        <w:rPr>
          <w:rFonts w:cs="Times New Roman"/>
        </w:rPr>
        <w:t>Δ</w:t>
      </w:r>
      <w:r>
        <w:t>CoVaR</w:t>
      </w:r>
      <w:proofErr w:type="spellEnd"/>
      <w:r w:rsidRPr="0087279A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279A">
        <w:rPr>
          <w:rFonts w:cs="B Mitra" w:hint="cs"/>
          <w:rtl/>
          <w:lang w:bidi="fa-IR"/>
        </w:rPr>
        <w:t xml:space="preserve">سهام دار شماره </w:t>
      </w:r>
      <w:proofErr w:type="spellStart"/>
      <w:r w:rsidRPr="0087279A">
        <w:rPr>
          <w:rFonts w:cs="B Mitra"/>
          <w:lang w:bidi="fa-IR"/>
        </w:rPr>
        <w:t>i</w:t>
      </w:r>
      <w:proofErr w:type="spellEnd"/>
      <w:r w:rsidRPr="0087279A">
        <w:rPr>
          <w:rFonts w:cs="B Mitra" w:hint="cs"/>
          <w:rtl/>
          <w:lang w:bidi="fa-IR"/>
        </w:rPr>
        <w:t xml:space="preserve"> .</w:t>
      </w:r>
      <w:r w:rsidR="00FC0FCA" w:rsidRPr="0087279A">
        <w:rPr>
          <w:rFonts w:cs="B Mitra" w:hint="cs"/>
          <w:rtl/>
          <w:lang w:bidi="fa-IR"/>
        </w:rPr>
        <w:t xml:space="preserve"> </w:t>
      </w:r>
      <w:r w:rsidRPr="0087279A">
        <w:rPr>
          <w:rFonts w:cs="B Mitra" w:hint="cs"/>
          <w:rtl/>
          <w:lang w:bidi="fa-IR"/>
        </w:rPr>
        <w:t xml:space="preserve">سطرها تاریخ داده و سطون ها </w:t>
      </w:r>
      <w:r w:rsidR="00A06C4A" w:rsidRPr="0087279A">
        <w:rPr>
          <w:rFonts w:cs="B Mitra" w:hint="cs"/>
          <w:rtl/>
          <w:lang w:bidi="fa-IR"/>
        </w:rPr>
        <w:t>مدل ها</w:t>
      </w:r>
      <w:r w:rsidR="00A06C4A">
        <w:rPr>
          <w:rFonts w:cs="B Mitra" w:hint="cs"/>
          <w:rtl/>
          <w:lang w:bidi="fa-IR"/>
        </w:rPr>
        <w:t xml:space="preserve"> و متغیرهای پیش بینی کننده (مستقل) </w:t>
      </w:r>
      <w:r w:rsidRPr="0087279A">
        <w:rPr>
          <w:rFonts w:cs="B Mitra" w:hint="cs"/>
          <w:rtl/>
          <w:lang w:bidi="fa-IR"/>
        </w:rPr>
        <w:t>را نشان می دهند.</w:t>
      </w:r>
    </w:p>
    <w:p w14:paraId="60305FCB" w14:textId="383592EB" w:rsidR="00BF77C2" w:rsidRPr="00353010" w:rsidRDefault="004E1D2E" w:rsidP="00353010">
      <w:pPr>
        <w:pStyle w:val="ListParagraph"/>
        <w:numPr>
          <w:ilvl w:val="0"/>
          <w:numId w:val="2"/>
        </w:numPr>
        <w:bidi/>
        <w:rPr>
          <w:rFonts w:cs="B Mitra"/>
          <w:rtl/>
          <w:lang w:bidi="fa-IR"/>
        </w:rPr>
      </w:pPr>
      <w:proofErr w:type="spellStart"/>
      <w:r w:rsidRPr="0087279A">
        <w:rPr>
          <w:rFonts w:cs="Calibri"/>
          <w:lang w:bidi="fa-IR"/>
        </w:rPr>
        <w:t>Prediction</w:t>
      </w:r>
      <w:r w:rsidR="00C349D8">
        <w:rPr>
          <w:rFonts w:cs="Calibri"/>
          <w:lang w:bidi="fa-IR"/>
        </w:rPr>
        <w:t>s</w:t>
      </w:r>
      <w:r w:rsidRPr="0087279A">
        <w:rPr>
          <w:rFonts w:cs="Calibri"/>
          <w:lang w:bidi="fa-IR"/>
        </w:rPr>
        <w:t>_Test</w:t>
      </w:r>
      <w:proofErr w:type="spellEnd"/>
      <w:r w:rsidRPr="0087279A">
        <w:rPr>
          <w:rFonts w:cs="Calibri" w:hint="cs"/>
          <w:rtl/>
          <w:lang w:bidi="fa-IR"/>
        </w:rPr>
        <w:t xml:space="preserve">: </w:t>
      </w:r>
      <w:r w:rsidRPr="0087279A">
        <w:rPr>
          <w:rFonts w:cs="B Mitra" w:hint="cs"/>
          <w:rtl/>
          <w:lang w:bidi="fa-IR"/>
        </w:rPr>
        <w:t xml:space="preserve">مقادیر پیش بینی مدل رگرسیون </w:t>
      </w:r>
      <w:r w:rsidRPr="0087279A">
        <w:rPr>
          <w:rFonts w:cs="B Mitra"/>
          <w:lang w:bidi="fa-IR"/>
        </w:rPr>
        <w:t>Random Forest</w:t>
      </w:r>
      <w:r w:rsidRPr="0087279A">
        <w:rPr>
          <w:rFonts w:cs="B Mitra" w:hint="cs"/>
          <w:rtl/>
          <w:lang w:bidi="fa-IR"/>
        </w:rPr>
        <w:t xml:space="preserve"> به ازای داده بخش </w:t>
      </w:r>
      <w:r w:rsidRPr="0087279A">
        <w:rPr>
          <w:rFonts w:cs="B Mitra"/>
          <w:lang w:bidi="fa-IR"/>
        </w:rPr>
        <w:t>Test</w:t>
      </w:r>
      <w:r w:rsidRPr="0087279A">
        <w:rPr>
          <w:rFonts w:cs="B Mitra" w:hint="cs"/>
          <w:rtl/>
          <w:lang w:bidi="fa-IR"/>
        </w:rPr>
        <w:t xml:space="preserve"> شاخص </w:t>
      </w:r>
      <w:proofErr w:type="gramStart"/>
      <w:r w:rsidRPr="0087279A">
        <w:rPr>
          <w:rFonts w:cs="B Mitra" w:hint="cs"/>
          <w:rtl/>
          <w:lang w:bidi="fa-IR"/>
        </w:rPr>
        <w:t xml:space="preserve">ریسک  </w:t>
      </w:r>
      <w:proofErr w:type="spellStart"/>
      <w:r w:rsidRPr="0087279A">
        <w:rPr>
          <w:rFonts w:cs="Times New Roman"/>
        </w:rPr>
        <w:t>Δ</w:t>
      </w:r>
      <w:proofErr w:type="gramEnd"/>
      <w:r>
        <w:t>CoVaR</w:t>
      </w:r>
      <w:proofErr w:type="spellEnd"/>
      <w:r w:rsidRPr="0087279A">
        <w:rPr>
          <w:rFonts w:cs="B Mitra" w:hint="cs"/>
          <w:sz w:val="24"/>
          <w:szCs w:val="24"/>
          <w:rtl/>
          <w:lang w:bidi="fa-IR"/>
        </w:rPr>
        <w:t xml:space="preserve"> </w:t>
      </w:r>
      <w:r w:rsidRPr="0087279A">
        <w:rPr>
          <w:rFonts w:cs="B Mitra" w:hint="cs"/>
          <w:rtl/>
          <w:lang w:bidi="fa-IR"/>
        </w:rPr>
        <w:t>تمام سهام داران. سطرها تاریخ داده و سطون ها سهام داران را نشان می دهند.</w:t>
      </w:r>
    </w:p>
    <w:sectPr w:rsidR="00BF77C2" w:rsidRPr="0035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220DE"/>
    <w:multiLevelType w:val="hybridMultilevel"/>
    <w:tmpl w:val="5D643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D12EB"/>
    <w:multiLevelType w:val="hybridMultilevel"/>
    <w:tmpl w:val="4440CAD8"/>
    <w:lvl w:ilvl="0" w:tplc="031823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B761F"/>
    <w:multiLevelType w:val="hybridMultilevel"/>
    <w:tmpl w:val="A2C6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643218">
    <w:abstractNumId w:val="1"/>
  </w:num>
  <w:num w:numId="2" w16cid:durableId="1807620055">
    <w:abstractNumId w:val="0"/>
  </w:num>
  <w:num w:numId="3" w16cid:durableId="437600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57"/>
    <w:rsid w:val="00044936"/>
    <w:rsid w:val="000E3423"/>
    <w:rsid w:val="001629BC"/>
    <w:rsid w:val="001A338D"/>
    <w:rsid w:val="001E5CD6"/>
    <w:rsid w:val="002E5E22"/>
    <w:rsid w:val="00353010"/>
    <w:rsid w:val="00360733"/>
    <w:rsid w:val="00391E5D"/>
    <w:rsid w:val="003B1F9A"/>
    <w:rsid w:val="003E032E"/>
    <w:rsid w:val="00435C52"/>
    <w:rsid w:val="00493B5A"/>
    <w:rsid w:val="004B04B1"/>
    <w:rsid w:val="004E1D2E"/>
    <w:rsid w:val="0052078E"/>
    <w:rsid w:val="006C66AC"/>
    <w:rsid w:val="007A3265"/>
    <w:rsid w:val="007A3CA8"/>
    <w:rsid w:val="007A56AB"/>
    <w:rsid w:val="0080649D"/>
    <w:rsid w:val="0087279A"/>
    <w:rsid w:val="0087648E"/>
    <w:rsid w:val="009E2357"/>
    <w:rsid w:val="00A06C4A"/>
    <w:rsid w:val="00A561F3"/>
    <w:rsid w:val="00B812B6"/>
    <w:rsid w:val="00BC625D"/>
    <w:rsid w:val="00BF77C2"/>
    <w:rsid w:val="00C14585"/>
    <w:rsid w:val="00C349D8"/>
    <w:rsid w:val="00EC6174"/>
    <w:rsid w:val="00FC0FCA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D043"/>
  <w15:chartTrackingRefBased/>
  <w15:docId w15:val="{31DB3307-C196-4123-918B-0A340EC2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Basirian</dc:creator>
  <cp:keywords/>
  <dc:description/>
  <cp:lastModifiedBy>Saeed Basirian</cp:lastModifiedBy>
  <cp:revision>25</cp:revision>
  <dcterms:created xsi:type="dcterms:W3CDTF">2022-05-26T15:17:00Z</dcterms:created>
  <dcterms:modified xsi:type="dcterms:W3CDTF">2022-07-22T10:40:00Z</dcterms:modified>
</cp:coreProperties>
</file>