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.yaml: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kind: Pod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name: vault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labels: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app: vault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containers: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- name: vault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image: hashicorp/vault:latest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ports: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- containerPort: 8200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