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CHATEAUMOULIN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b/>
          <w:bCs/>
          <w:color w:val="666666"/>
          <w:sz w:val="28"/>
          <w:szCs w:val="28"/>
        </w:rPr>
        <w:t xml:space="preserve">BOOKING ENGINE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999999"/>
          <w:sz w:val="22"/>
          <w:szCs w:val="22"/>
        </w:rPr>
        <w:t xml:space="preserve">Complete Project Handoff</w:t>
      </w:r>
    </w:p>
    <w:p>
      <w:pPr>
        <w:pBdr>
          <w:bottom w:val="single" w:color="000000" w:sz="6" w:space="8"/>
        </w:pBdr>
        <w:spacing w:after="200"/>
        <w:jc w:val="center"/>
      </w:pP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April 2026 · Season 1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Masomenos World · contact@welcometomasomenos.com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github.com/Masomenos-bot/chateaumoulin-booking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Chateaumoulin is a hosted estate in the south of France (Pic Saint-Loup / Montpellier) for the Masomenos World community. The booking engine handles the full guest lifecycle: browsing availability, reserving rooms, paying a 30% deposit via Stripe, and receiving confirmation emails. An admin dashboard lets the owner manage bookings, send quotes/invitations, and confirm reservations.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Season 2026 runs from June 15 to September 15. The estate has 5 rooms (max 2 guests each, 10 total). Pricing uses a 3-tier cascade based on booking date.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Frontend: </w:t>
      </w:r>
      <w:r>
        <w:rPr>
          <w:rFonts w:ascii="Courier New" w:cs="Courier New" w:eastAsia="Courier New" w:hAnsi="Courier New"/>
          <w:sz w:val="20"/>
          <w:szCs w:val="20"/>
        </w:rPr>
        <w:t xml:space="preserve">Vite + React 18 + React Router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Database: </w:t>
      </w:r>
      <w:r>
        <w:rPr>
          <w:rFonts w:ascii="Courier New" w:cs="Courier New" w:eastAsia="Courier New" w:hAnsi="Courier New"/>
          <w:sz w:val="20"/>
          <w:szCs w:val="20"/>
        </w:rPr>
        <w:t xml:space="preserve">Supabase (PostgreSQL + Realtime + 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Payments: </w:t>
      </w:r>
      <w:r>
        <w:rPr>
          <w:rFonts w:ascii="Courier New" w:cs="Courier New" w:eastAsia="Courier New" w:hAnsi="Courier New"/>
          <w:sz w:val="20"/>
          <w:szCs w:val="20"/>
        </w:rPr>
        <w:t xml:space="preserve">Stripe (Checkout Sessions + Webhooks)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Emails: </w:t>
      </w:r>
      <w:r>
        <w:rPr>
          <w:rFonts w:ascii="Courier New" w:cs="Courier New" w:eastAsia="Courier New" w:hAnsi="Courier New"/>
          <w:sz w:val="20"/>
          <w:szCs w:val="20"/>
        </w:rPr>
        <w:t xml:space="preserve">Resend (transactional HTML emails)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Hosting: </w:t>
      </w:r>
      <w:r>
        <w:rPr>
          <w:rFonts w:ascii="Courier New" w:cs="Courier New" w:eastAsia="Courier New" w:hAnsi="Courier New"/>
          <w:sz w:val="20"/>
          <w:szCs w:val="20"/>
        </w:rPr>
        <w:t xml:space="preserve">Netlify (auto-deploy on git push, serverless functions)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</w:t>
      </w:r>
      <w:r>
        <w:rPr>
          <w:rFonts w:ascii="Courier New" w:cs="Courier New" w:eastAsia="Courier New" w:hAnsi="Courier New"/>
          <w:sz w:val="20"/>
          <w:szCs w:val="20"/>
        </w:rPr>
        <w:t xml:space="preserve">github.com/Masomenos-bot/chateaumoulin-booking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URLs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Guest booking: </w:t>
      </w:r>
      <w:r>
        <w:rPr>
          <w:rFonts w:ascii="Courier New" w:cs="Courier New" w:eastAsia="Courier New" w:hAnsi="Courier New"/>
          <w:sz w:val="20"/>
          <w:szCs w:val="20"/>
        </w:rPr>
        <w:t xml:space="preserve">/ (root)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Admin dashboard: </w:t>
      </w:r>
      <w:r>
        <w:rPr>
          <w:rFonts w:ascii="Courier New" w:cs="Courier New" w:eastAsia="Courier New" w:hAnsi="Courier New"/>
          <w:sz w:val="20"/>
          <w:szCs w:val="20"/>
        </w:rPr>
        <w:t xml:space="preserve">/admin (password: chateaumoulin)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Payment success: </w:t>
      </w:r>
      <w:r>
        <w:rPr>
          <w:rFonts w:ascii="Courier New" w:cs="Courier New" w:eastAsia="Courier New" w:hAnsi="Courier New"/>
          <w:sz w:val="20"/>
          <w:szCs w:val="20"/>
        </w:rPr>
        <w:t xml:space="preserve">/success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Payment cancel: </w:t>
      </w:r>
      <w:r>
        <w:rPr>
          <w:rFonts w:ascii="Courier New" w:cs="Courier New" w:eastAsia="Courier New" w:hAnsi="Courier New"/>
          <w:sz w:val="20"/>
          <w:szCs w:val="20"/>
        </w:rPr>
        <w:t xml:space="preserve">/cancel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File structure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HTML entry point (Vite injects the React app)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vite.config.js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 config: React plugin, port 3000, sourcemaps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netlify.toml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Build command, redirects (/api/* to functions, SPA fallback)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Dependencies + scripts (dev, build, preview)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.gitignore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node_modules, dist, .env, .env.save, .netlify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supabase/schema.sql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 DB schema + sample data</w:t>
            </w:r>
          </w:p>
        </w:tc>
      </w:tr>
    </w:tbl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src/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main.jsx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 entry: Router with 4 routes (/, /admin, /success, /cancel)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styles/booking.css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CSS (215 lines). Design tokens in :root vars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components/GuestBooking.jsx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booking page: calendar, form, Stripe redirect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components/AdminApp.jsx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Admin: login gate, dashboard, booking form with email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hooks/useBookings.js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CRUD hook with realtime subscription + fallback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lib/constants.js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Rooms, season dates, pricing tiers/rates, helper functions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lib/stripe.js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Stripe.js lazy loader + redirectToCheckout()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lib/supabase.js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client init (URL + anon key from .env)</w:t>
            </w:r>
          </w:p>
        </w:tc>
      </w:tr>
    </w:tbl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netlify/functions/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create-checkout.js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Creates Stripe checkout session (server-side, uses SECRET_KEY)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stripe-webhook.js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Handles checkout.session.completed: confirms booking, sends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send-quote.js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Admin-triggered: sends quote (with Stripe link) or invitation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send-confirmation.js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Admin-triggered: sends confirmation email for already-confirmed bookings</w:t>
            </w:r>
          </w:p>
        </w:tc>
      </w:tr>
    </w:tbl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public/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eye.gif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Animated eye icon (header + emails)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eye.png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eye (favicon)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bonvoyage.gif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Animated globe (email footer)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masomenos-logo.png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Masomenos branding (email footer)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admin-mockup-v3.html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 UI reference mockup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frontend-mockup-v1.html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Guest UI reference mockup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email-preview.html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template preview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Database (Supabase)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bookings table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 (PK)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Auto-generated (uuid_generate_v4)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room_ids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TEXT[]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 of room IDs: r1-r5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Added later (original had guest_name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Added later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 name (legacy, still used in emails)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Guest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of guests (1-10)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Comma-separated 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check_in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Check-in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check_out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Check-out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prebooking | confirmed | blocked | cancelled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booked_on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 the booking was created (determines pricing tier)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Free text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show_initials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initials instead of name on timeline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with_children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Travelling with kids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kids_ages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Children 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Guest stays for free (no payment)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contributor_rate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NUMERIC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 price per night/room override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booking_number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(unique)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Format: CM-YYYY-XXXX (auto-generated by trigger)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Payment received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stripe_session_id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 checkout session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stripe_payment_id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 payment intent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Auto-set on insert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Auto-updated by trigger</w:t>
            </w:r>
          </w:p>
        </w:tc>
      </w:tr>
    </w:tbl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availability: </w:t>
      </w:r>
      <w:r>
        <w:rPr>
          <w:rFonts w:ascii="Courier New" w:cs="Courier New" w:eastAsia="Courier New" w:hAnsi="Courier New"/>
          <w:sz w:val="20"/>
          <w:szCs w:val="20"/>
        </w:rPr>
        <w:t xml:space="preserve">Public view showing check_in, check_out, room_ids, status for non-cancelled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booking_check: </w:t>
      </w:r>
      <w:r>
        <w:rPr>
          <w:rFonts w:ascii="Courier New" w:cs="Courier New" w:eastAsia="Courier New" w:hAnsi="Courier New"/>
          <w:sz w:val="20"/>
          <w:szCs w:val="20"/>
        </w:rPr>
        <w:t xml:space="preserve">Public view for map unlock validation. Exposes only: booking_number, guest_name, status, check_in (as arrival_date), check_out (as departure_date). No PII exposed.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set_updated_at: </w:t>
      </w:r>
      <w:r>
        <w:rPr>
          <w:rFonts w:ascii="Courier New" w:cs="Courier New" w:eastAsia="Courier New" w:hAnsi="Courier New"/>
          <w:sz w:val="20"/>
          <w:szCs w:val="20"/>
        </w:rPr>
        <w:t xml:space="preserve">Updates updated_at on every row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set_booking_number: </w:t>
      </w:r>
      <w:r>
        <w:rPr>
          <w:rFonts w:ascii="Courier New" w:cs="Courier New" w:eastAsia="Courier New" w:hAnsi="Courier New"/>
          <w:sz w:val="20"/>
          <w:szCs w:val="20"/>
        </w:rPr>
        <w:t xml:space="preserve">Auto-generates booking_number (CM-YYYY-XXXX format) on insert if null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Row Level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Public SELECT allowed (for availability checking)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Public INSERT allowed only with status = prebooking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Netlify functions use service_role key (bypasses 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booking_check view: anon + authenticated can SELECT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Pricing model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Price per night per room is determined by two factors: when the booking was created (tier) and how many nights (bucket). The booked_on date determines the tier, not the stay dates.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400"/>
        <w:gridCol w:w="27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Tier 1 (till May 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Tier 2 (till Jul 1)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Tier 3 (after Jul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1-2 nights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270 EUR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320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3-5 nights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185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265 EUR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305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6+ nights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170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255 EUR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290 EUR</w:t>
            </w:r>
          </w:p>
        </w:tc>
      </w:tr>
    </w:tbl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Deposit: </w:t>
      </w:r>
      <w:r>
        <w:rPr>
          <w:rFonts w:ascii="Courier New" w:cs="Courier New" w:eastAsia="Courier New" w:hAnsi="Courier New"/>
          <w:sz w:val="20"/>
          <w:szCs w:val="20"/>
        </w:rPr>
        <w:t xml:space="preserve">30% of total, paid via Stripe at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Balance: </w:t>
      </w:r>
      <w:r>
        <w:rPr>
          <w:rFonts w:ascii="Courier New" w:cs="Courier New" w:eastAsia="Courier New" w:hAnsi="Courier New"/>
          <w:sz w:val="20"/>
          <w:szCs w:val="20"/>
        </w:rPr>
        <w:t xml:space="preserve">Due on arrival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Contributor rate: </w:t>
      </w:r>
      <w:r>
        <w:rPr>
          <w:rFonts w:ascii="Courier New" w:cs="Courier New" w:eastAsia="Courier New" w:hAnsi="Courier New"/>
          <w:sz w:val="20"/>
          <w:szCs w:val="20"/>
        </w:rPr>
        <w:t xml:space="preserve">Admin can override price per night for specific guests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Invited guests: </w:t>
      </w:r>
      <w:r>
        <w:rPr>
          <w:rFonts w:ascii="Courier New" w:cs="Courier New" w:eastAsia="Courier New" w:hAnsi="Courier New"/>
          <w:sz w:val="20"/>
          <w:szCs w:val="20"/>
        </w:rPr>
        <w:t xml:space="preserve">Total = 0 EUR, no Stripe session created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Guest booking flow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Guest visits the booking page (/)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2. Browses the calendar (week or month view) to check availability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3. Clicks a date or + NEW BOOKING to open the form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4. Fills in: first name, last name, email, rooms, guests, dates, notes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5. Sees calculated price (tier + nights + rooms)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6. Clicks REQUEST BOOKING which creates a prebooking in Supabase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7. Redirected to Stripe Checkout to pay the 30% deposit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8. On successful payment, Stripe webhook fires: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Updates booking status to confirmed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Sets paid = true, stores stripe_session_id and stripe_payment_id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Sends confirmation email via Resend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9. Guest lands on /success page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Admin dashboard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Accessible at /admin. Password: chateaumoulin (stored in localStorage).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Full calendar view (week/month) with booking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Click any booking bar to 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Sidebar: occupancy for selected date, arriving/departing/in-house guests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Create/edit/delete any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Change status: prebooking, confirmed, blocked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Toggle invited guest (free stay)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Set contributor rate (custom pricing)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Date picker constrained to 2026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Email actions (in booking form)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4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When visible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 QUOTE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Pre-booking + has email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Sends quote email with Stripe pay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 INVITE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Pre-booking + invited + has email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Sends invitation email (no payment)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 &amp; NOTIFY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Pre-booking + has email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Saves as confirmed, then sends confirmation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 CONFIRMATION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Confirmed + has email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Re-sends confirmation email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Email templates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All emails are HTML table-based (email-safe), styled with inline CSS. Design: beige background (#F5F3ED), Courier New font, black borders with offset shadow technique, eye.gif header, bonvoyage.gif + masomenos logo footer.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Quote email (send-quote.js)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Subject: Your Booking Quote / You're Invited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Badge: QUOTE (lavender) or INVITED (lavender)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Details card: check-in, check-out, nights, rooms, total, deposit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For paying guests: green PAY DEPOSIT button with Stripe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For invited: deposit shown as strikethrough + INVITED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Extras note: drinks and snacks are on the guest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Request date change: mailto link with pre-filled subject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Confirmation email (stripe-webhook.js + send-confirmation.js)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Subject: Booking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Badge: CONFIRMED (yellow)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Same details card as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EXPLORE YOUR MAP button (green, links to map with magic link ?b=booking_number)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Only shown if booking has a booking_number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Email sender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From: </w:t>
      </w:r>
      <w:r>
        <w:rPr>
          <w:rFonts w:ascii="Courier New" w:cs="Courier New" w:eastAsia="Courier New" w:hAnsi="Courier New"/>
          <w:sz w:val="20"/>
          <w:szCs w:val="20"/>
        </w:rPr>
        <w:t xml:space="preserve">Chateaumoulin &lt;chateaumoulin@world.masomenos.fr&gt;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Service: </w:t>
      </w:r>
      <w:r>
        <w:rPr>
          <w:rFonts w:ascii="Courier New" w:cs="Courier New" w:eastAsia="Courier New" w:hAnsi="Courier New"/>
          <w:sz w:val="20"/>
          <w:szCs w:val="20"/>
        </w:rPr>
        <w:t xml:space="preserve">Resend (API key in RESEND_API_KEY env var)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Images: </w:t>
      </w:r>
      <w:r>
        <w:rPr>
          <w:rFonts w:ascii="Courier New" w:cs="Courier New" w:eastAsia="Courier New" w:hAnsi="Courier New"/>
          <w:sz w:val="20"/>
          <w:szCs w:val="20"/>
        </w:rPr>
        <w:t xml:space="preserve">Hosted on GitHub raw (public/eye.gif, bonvoyage.gif, masomenos-logo.png)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Environment variables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Where used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 + Functions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project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public anon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Functions only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Full-access key (bypasses RLS)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VITE_STRIPE_PUBLIC_KEY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 publishable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Functions only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 secret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stripe-webhook.js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Webhook signing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Functions only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Resend email API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Functions only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Chateaumoulin Map URL (for magic link in emails)</w:t>
            </w:r>
          </w:p>
        </w:tc>
      </w:tr>
    </w:tbl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All variables must be set in Netlify dashboard (Site settings &gt; Environment variables). The .env file is for local development only and must never be committed.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Deployment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Platform: </w:t>
      </w:r>
      <w:r>
        <w:rPr>
          <w:rFonts w:ascii="Courier New" w:cs="Courier New" w:eastAsia="Courier New" w:hAnsi="Courier New"/>
          <w:sz w:val="20"/>
          <w:szCs w:val="20"/>
        </w:rPr>
        <w:t xml:space="preserve">Netlify (auto-deploy from GitHub main branch)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Build: </w:t>
      </w:r>
      <w:r>
        <w:rPr>
          <w:rFonts w:ascii="Courier New" w:cs="Courier New" w:eastAsia="Courier New" w:hAnsi="Courier New"/>
          <w:sz w:val="20"/>
          <w:szCs w:val="20"/>
        </w:rPr>
        <w:t xml:space="preserve">npm run build (Vite outputs to dist/)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Functions: </w:t>
      </w:r>
      <w:r>
        <w:rPr>
          <w:rFonts w:ascii="Courier New" w:cs="Courier New" w:eastAsia="Courier New" w:hAnsi="Courier New"/>
          <w:sz w:val="20"/>
          <w:szCs w:val="20"/>
        </w:rPr>
        <w:t xml:space="preserve">netlify/functions/ (auto-detected by Netlify)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Redirects (netlify.toml)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/api/* redirects to /.netlify/functions/:splat (serverless functions)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/* redirects to /index.html (SPA client-side routing)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Stripe webhook setup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 Stripe Dashboard &gt; Developers &gt; Webhooks, add an endpoint pointing to: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https://YOUR-SITE.netlify.app/.netlify/functions/stripe-webhook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Event to listen for: checkout.session.completed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The signing secret goes in STRIPE_WEBHOOK_SECRET env var.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To deploy changes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cd ~/Documents/Claude/Projects/Chateaumoulin\ booking\ engine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git add -A &amp;&amp; git commit -m "description" &amp;&amp; git push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Netlify auto-deploys on push to main.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10. Design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Colors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Hex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#F5F3ED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 background (beige)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#FFFFFF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Cards, timeline, inputs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#000000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Text, borders, shadows, footer 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#E8A0B4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Confirmed bookings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Lavender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#8B9DC3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Pre-bookings, quote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#F5C518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 buttons, new booking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#A8D4B8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 this date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#e0dcd0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Subtle dividers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Headings: </w:t>
      </w:r>
      <w:r>
        <w:rPr>
          <w:rFonts w:ascii="Courier New" w:cs="Courier New" w:eastAsia="Courier New" w:hAnsi="Courier New"/>
          <w:sz w:val="20"/>
          <w:szCs w:val="20"/>
        </w:rPr>
        <w:t xml:space="preserve">Helvetica Neue / Arial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Body/mono: </w:t>
      </w:r>
      <w:r>
        <w:rPr>
          <w:rFonts w:ascii="Courier New" w:cs="Courier New" w:eastAsia="Courier New" w:hAnsi="Courier New"/>
          <w:sz w:val="20"/>
          <w:szCs w:val="20"/>
        </w:rPr>
        <w:t xml:space="preserve">Courier 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Style: </w:t>
      </w:r>
      <w:r>
        <w:rPr>
          <w:rFonts w:ascii="Courier New" w:cs="Courier New" w:eastAsia="Courier New" w:hAnsi="Courier New"/>
          <w:sz w:val="20"/>
          <w:szCs w:val="20"/>
        </w:rPr>
        <w:t xml:space="preserve">Heavy black borders (2-3px), offset shadows (3px 3px 0 #000), uppercase labels with wide letter-spacing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Shadow boxes: border + box-shadow offset for cards, buttons,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Calendar: grid-based timeline (week = 7 columns, month = scrollable)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Modal: fixed overlay, beige background, max 540px, close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Booking bars: rose (confirmed) or lavender (pre-booking) with name label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11. Connection to Chateaumoulin Map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The booking engine connects to a separate Chateaumoulin Map project (interactive map of the estate and surroundings). The connection works through shared Supabase + magic links in emails.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Both projects share the same Supabase instance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The booking_check view lets the map validate bookings without exposing PII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Confirmation emails include an EXPLORE YOUR MAP button with ?b=CM-2026-XXXX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The map auto-unlocks the &lt; 10 min band when opened with a valid booking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Guests can also manually enter their name + booking number to unlock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Map project location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Dropbox/_CHATEAUMOULIN/MAP/design_handoff_chateaumoulin_map/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See NEXT_SESSION_PROMPT.md in that folder for full map handoff context.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MAP_URL env var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Set MAP_URL in Netlify to the deployed map URL. This is used in confirmation emails for the magic link button. Falls back to https://map.chateaumoulin.masomenos.fr if not set.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12. Data mapping (frontend vs database)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The useBookings.js hook transforms between camelCase (frontend) and snake_case (database). Key mappings: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34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Frontend (camelCase)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Database (snake_case)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roomIds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room_ids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firstName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lastName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guest_name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checkIn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check_in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checkOut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check_out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bookedOn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booked_on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show_initials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withChildren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with_children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kidsAges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kids_ages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invited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invited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contributorRate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contributor_rate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bookingNumber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booking_number (read-only)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13. Known issues and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Safari: Vimeo video embed may not load (referrerPolicy and loading=lazy were removed as fixes)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Admin password is hardcoded (chateaumoulin) and stored in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The public booking page exposes all booking data via Supabase anon key (RLS allows SELECT)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Sample data in useBookings.js is used as fallback when Supabase is not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.env.save was accidentally committed and blocked by GitHub push protection (now in .gitignore)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Stripe is configured with a test secret key but a live publishable key (check before going 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No rate limiting on the Netlify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No CSRF protection on the booking form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Future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Move admin auth to Supabase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Add rate limiting to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Create a proper admin RLS policy instead of relying on service_role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Add mobile-responsive admin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Email templates could be extracted to a shared module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ourier New" w:cs="Courier New" w:eastAsia="Courier New" w:hAnsi="Courier New"/>
        <w:color w:val="AAAAAA"/>
        <w:sz w:val="14"/>
        <w:szCs w:val="14"/>
      </w:rPr>
      <w:t xml:space="preserve">Masomenos World · Confidential</w:t>
    </w:r>
    <w:r>
      <w:rPr>
        <w:rFonts w:ascii="Courier New" w:cs="Courier New" w:eastAsia="Courier New" w:hAnsi="Courier New"/>
        <w:color w:val="AAAAAA"/>
        <w:sz w:val="14"/>
        <w:szCs w:val="14"/>
      </w:rPr>
      <w:t xml:space="preserve">	Page </w:t>
    </w:r>
    <w:r>
      <w:rPr>
        <w:rFonts w:ascii="Courier New" w:cs="Courier New" w:eastAsia="Courier New" w:hAnsi="Courier New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Courier New" w:cs="Courier New" w:eastAsia="Courier New" w:hAnsi="Courier New"/>
        <w:b/>
        <w:bCs/>
        <w:color w:val="999999"/>
        <w:sz w:val="16"/>
        <w:szCs w:val="16"/>
      </w:rPr>
      <w:t xml:space="preserve">CHATEAUMOULIN BOOKING ENGINE</w:t>
    </w:r>
    <w:r>
      <w:rPr>
        <w:rFonts w:ascii="Courier New" w:cs="Courier New" w:eastAsia="Courier New" w:hAnsi="Courier New"/>
        <w:color w:val="999999"/>
        <w:sz w:val="16"/>
        <w:szCs w:val="16"/>
      </w:rPr>
      <w:t xml:space="preserve">	Handoff Document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2026-04-27T14:15:55.802Z</dcterms:created>
  <dcterms:modified xsi:type="dcterms:W3CDTF">2026-04-27T14:15:55.802Z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