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jc w:val="center"/>
        <w:rPr>
          <w:color w:val="1a73e8"/>
        </w:rPr>
      </w:pPr>
      <w:r w:rsidDel="00000000" w:rsidR="00000000" w:rsidRPr="00000000">
        <w:rPr>
          <w:color w:val="1a73e8"/>
          <w:rtl w:val="0"/>
        </w:rPr>
        <w:t xml:space="preserve"># AI Chat-Driven Second Brain (Hindi Blueprint) V7 - Market &amp; Monetization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Fonts w:ascii="Palanquin Dark" w:cs="Palanquin Dark" w:eastAsia="Palanquin Dark" w:hAnsi="Palanquin Dark"/>
          <w:rtl w:val="0"/>
        </w:rPr>
        <w:t xml:space="preserve">यह इस प्रोजेक्ट का मास्टर ब्लूप्रिंट (V7) है, जिसमें कोर आर्किटेक्चर (AI पंचायत, E2EE, PWA) के साथ-साथ बिज़नेस पोज़िशनिंग, MCP (Model Context Protocol) और Jio स्टाइल "Data Plan" मोनेटाइज़ेशन स्ट्रेटेजी को शामिल किया गया है।</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Palanquin Dark" w:cs="Palanquin Dark" w:eastAsia="Palanquin Dark" w:hAnsi="Palanquin Dark"/>
          <w:rtl w:val="0"/>
        </w:rPr>
        <w:t xml:space="preserve">1. कॉम्पिटिटर एनालिसिस (Market Leaders &amp; Their Flaws)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Palanquin Dark" w:cs="Palanquin Dark" w:eastAsia="Palanquin Dark" w:hAnsi="Palanquin Dark"/>
          <w:rtl w:val="0"/>
        </w:rPr>
        <w:t xml:space="preserve">मार्केट में मौजूद अन्य "Second Brain" और AI ऐप्स के प्लान्स और कमियां:</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1f3f4" w:val="clear"/>
            <w:tcMar>
              <w:top w:w="150.0" w:type="dxa"/>
              <w:left w:w="150.0" w:type="dxa"/>
              <w:bottom w:w="150.0" w:type="dxa"/>
              <w:right w:w="15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rFonts w:ascii="Palanquin Dark" w:cs="Palanquin Dark" w:eastAsia="Palanquin Dark" w:hAnsi="Palanquin Dark"/>
                <w:shd w:fill="auto" w:val="clear"/>
                <w:rtl w:val="0"/>
              </w:rPr>
              <w:t xml:space="preserve">कॉम्पिटिटर</w:t>
            </w:r>
          </w:p>
        </w:tc>
        <w:tc>
          <w:tcPr>
            <w:shd w:fill="f1f3f4" w:val="clear"/>
            <w:tcMar>
              <w:top w:w="150.0" w:type="dxa"/>
              <w:left w:w="150.0" w:type="dxa"/>
              <w:bottom w:w="150.0" w:type="dxa"/>
              <w:right w:w="15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rFonts w:ascii="Palanquin Dark" w:cs="Palanquin Dark" w:eastAsia="Palanquin Dark" w:hAnsi="Palanquin Dark"/>
                <w:shd w:fill="auto" w:val="clear"/>
                <w:rtl w:val="0"/>
              </w:rPr>
              <w:t xml:space="preserve">बिज़नेस मॉडल (Pricing)</w:t>
            </w:r>
          </w:p>
        </w:tc>
        <w:tc>
          <w:tcPr>
            <w:shd w:fill="f1f3f4" w:val="clear"/>
            <w:tcMar>
              <w:top w:w="150.0" w:type="dxa"/>
              <w:left w:w="150.0" w:type="dxa"/>
              <w:bottom w:w="150.0" w:type="dxa"/>
              <w:right w:w="15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rFonts w:ascii="Palanquin Dark" w:cs="Palanquin Dark" w:eastAsia="Palanquin Dark" w:hAnsi="Palanquin Dark"/>
                <w:shd w:fill="auto" w:val="clear"/>
                <w:rtl w:val="0"/>
              </w:rPr>
              <w:t xml:space="preserve">यूज़र की समस्या (Pain Point)</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Notion AI</w:t>
            </w:r>
          </w:p>
        </w:tc>
        <w:tc>
          <w:tcPr>
            <w:shd w:fill="auto" w:val="clear"/>
            <w:tcMar>
              <w:top w:w="150.0" w:type="dxa"/>
              <w:left w:w="150.0" w:type="dxa"/>
              <w:bottom w:w="150.0" w:type="dxa"/>
              <w:right w:w="15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$10/month (₹830/mo)</w:t>
            </w:r>
          </w:p>
        </w:tc>
        <w:tc>
          <w:tcPr>
            <w:shd w:fill="auto" w:val="clear"/>
            <w:tcMar>
              <w:top w:w="150.0" w:type="dxa"/>
              <w:left w:w="150.0" w:type="dxa"/>
              <w:bottom w:w="150.0" w:type="dxa"/>
              <w:right w:w="15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Fonts w:ascii="Palanquin Dark" w:cs="Palanquin Dark" w:eastAsia="Palanquin Dark" w:hAnsi="Palanquin Dark"/>
                <w:rtl w:val="0"/>
              </w:rPr>
              <w:t xml:space="preserve">यूज़र को खुद फोल्डर्स और डेटाबेस बनाने पड़ते हैं। AI सिर्फ टेक्स्ट लिखता है, ऑटो-ऑर्गेनाइज़ नहीं करता।</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Mem.ai</w:t>
            </w:r>
          </w:p>
        </w:tc>
        <w:tc>
          <w:tcPr>
            <w:shd w:fill="auto" w:val="clear"/>
            <w:tcMar>
              <w:top w:w="150.0" w:type="dxa"/>
              <w:left w:w="150.0" w:type="dxa"/>
              <w:bottom w:w="150.0" w:type="dxa"/>
              <w:right w:w="15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 $14/month</w:t>
            </w:r>
          </w:p>
        </w:tc>
        <w:tc>
          <w:tcPr>
            <w:shd w:fill="auto" w:val="clear"/>
            <w:tcMar>
              <w:top w:w="150.0" w:type="dxa"/>
              <w:left w:w="150.0" w:type="dxa"/>
              <w:bottom w:w="150.0" w:type="dxa"/>
              <w:right w:w="15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Fonts w:ascii="Palanquin Dark" w:cs="Palanquin Dark" w:eastAsia="Palanquin Dark" w:hAnsi="Palanquin Dark"/>
                <w:rtl w:val="0"/>
              </w:rPr>
              <w:t xml:space="preserve">पूरी तरह क्लाउड पर है। प्राइवेसी का डर और बिना इंटरनेट काम नहीं करता। "Fair Use" लिमिट है, लेकिन यूज़र को दिखता नहीं कि कितना डेटा बचा है।</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Obsidian + AI</w:t>
            </w:r>
          </w:p>
        </w:tc>
        <w:tc>
          <w:tcPr>
            <w:shd w:fill="auto" w:val="clear"/>
            <w:tcMar>
              <w:top w:w="150.0" w:type="dxa"/>
              <w:left w:w="150.0" w:type="dxa"/>
              <w:bottom w:w="150.0" w:type="dxa"/>
              <w:right w:w="15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Fonts w:ascii="Palanquin Dark" w:cs="Palanquin Dark" w:eastAsia="Palanquin Dark" w:hAnsi="Palanquin Dark"/>
                <w:rtl w:val="0"/>
              </w:rPr>
              <w:t xml:space="preserve">Free (Sync के लिए $8/mo)</w:t>
            </w:r>
          </w:p>
        </w:tc>
        <w:tc>
          <w:tcPr>
            <w:shd w:fill="auto" w:val="clear"/>
            <w:tcMar>
              <w:top w:w="150.0" w:type="dxa"/>
              <w:left w:w="150.0" w:type="dxa"/>
              <w:bottom w:w="150.0" w:type="dxa"/>
              <w:right w:w="15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Fonts w:ascii="Palanquin Dark" w:cs="Palanquin Dark" w:eastAsia="Palanquin Dark" w:hAnsi="Palanquin Dark"/>
                <w:rtl w:val="0"/>
              </w:rPr>
              <w:t xml:space="preserve">बहुत कॉम्प्लेक्स है। आम यूज़र इसे सेटअप नहीं कर सकता। थर्ड-पार्टी प्लगइन्स के लिए अपनी API Key लगानी पड़ती है।</w:t>
            </w:r>
          </w:p>
        </w:tc>
      </w:tr>
    </w:tbl>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Palanquin Dark" w:cs="Palanquin Dark" w:eastAsia="Palanquin Dark" w:hAnsi="Palanquin Dark"/>
          <w:rtl w:val="0"/>
        </w:rPr>
        <w:t xml:space="preserve">2. हमारी पोज़िशनिंग और MCP (Model Context Protocol) रोडमैप</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Blue Ocean Strategy:</w:t>
      </w:r>
      <w:r w:rsidDel="00000000" w:rsidR="00000000" w:rsidRPr="00000000">
        <w:rPr>
          <w:rFonts w:ascii="Palanquin Dark" w:cs="Palanquin Dark" w:eastAsia="Palanquin Dark" w:hAnsi="Palanquin Dark"/>
          <w:rtl w:val="0"/>
        </w:rPr>
        <w:t xml:space="preserve"> हम ChatGPT से मुकाबला नहीं कर रहे हैं। ChatGPT एक "जनरल नॉलेज इंजन" है, जबकि हमारा ऐप "पर्सनल कॉन्टेक्स्ट इंजन" है। हम ChatGPT/Claude की API का इस्तेमाल अपने ऐप (डिजिटल घर) के अंदर एक मज़दूर की तरह करेंगे।</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MCP (Model Context Protocol) Integration:</w:t>
      </w:r>
      <w:r w:rsidDel="00000000" w:rsidR="00000000" w:rsidRPr="00000000">
        <w:rPr>
          <w:rFonts w:ascii="Palanquin Dark" w:cs="Palanquin Dark" w:eastAsia="Palanquin Dark" w:hAnsi="Palanquin Dark"/>
          <w:rtl w:val="0"/>
        </w:rPr>
        <w:t xml:space="preserve"> फेज़ 3 (लॉन्च के 3-6 महीने बाद) में हम MCP लागू करेंगे। इससे हमारा ऐप यूज़र के कंप्यूटर की लोकल फाइल्स, Google Drive, और GitHub को सुरक्षित तरीके से रीड कर सकेगा। यह हमारे ऐप को एक "Super App" बना देगा।</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Palanquin Dark" w:cs="Palanquin Dark" w:eastAsia="Palanquin Dark" w:hAnsi="Palanquin Dark"/>
          <w:rtl w:val="0"/>
        </w:rPr>
        <w:t xml:space="preserve">3. मोनेटाइज़ेशन: "The Jio Data Plan" मॉडल</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Fonts w:ascii="Palanquin Dark" w:cs="Palanquin Dark" w:eastAsia="Palanquin Dark" w:hAnsi="Palanquin Dark"/>
          <w:rtl w:val="0"/>
        </w:rPr>
        <w:t xml:space="preserve">सर्वर कॉस्ट को कंट्रोल करने और यूज़र को ट्रांसपेरेंसी देने के लिए, हम Jio के टेलीकॉम डेटा प्लान्स की तरह </w:t>
      </w:r>
      <w:r w:rsidDel="00000000" w:rsidR="00000000" w:rsidRPr="00000000">
        <w:rPr>
          <w:b w:val="1"/>
          <w:bCs w:val="1"/>
          <w:rtl w:val="0"/>
        </w:rPr>
        <w:t xml:space="preserve">"AI Credits"</w:t>
      </w:r>
      <w:r w:rsidDel="00000000" w:rsidR="00000000" w:rsidRPr="00000000">
        <w:rPr>
          <w:rFonts w:ascii="Palanquin Dark" w:cs="Palanquin Dark" w:eastAsia="Palanquin Dark" w:hAnsi="Palanquin Dark"/>
          <w:rtl w:val="0"/>
        </w:rPr>
        <w:t xml:space="preserve"> सिस्टम लागू करेंगे। (1 Credit = 1 Token approx.)</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Palanquin Dark" w:cs="Palanquin Dark" w:eastAsia="Palanquin Dark" w:hAnsi="Palanquin Dark"/>
          <w:rtl w:val="0"/>
        </w:rPr>
        <w:t xml:space="preserve">A. The Free Tier (ज़िंदगी भर फ्री)</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प्लान:</w:t>
      </w:r>
      <w:r w:rsidDel="00000000" w:rsidR="00000000" w:rsidRPr="00000000">
        <w:rPr>
          <w:rFonts w:ascii="Palanquin Dark" w:cs="Palanquin Dark" w:eastAsia="Palanquin Dark" w:hAnsi="Palanquin Dark"/>
          <w:rtl w:val="0"/>
        </w:rPr>
        <w:t xml:space="preserve"> 0 रुपये।</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लिमिट:</w:t>
      </w:r>
      <w:r w:rsidDel="00000000" w:rsidR="00000000" w:rsidRPr="00000000">
        <w:rPr>
          <w:rFonts w:ascii="Palanquin Dark" w:cs="Palanquin Dark" w:eastAsia="Palanquin Dark" w:hAnsi="Palanquin Dark"/>
          <w:rtl w:val="0"/>
        </w:rPr>
        <w:t xml:space="preserve"> लोकल स्टोरेज, और डेली 1,000 AI Credits (सिर्फ Llama 3 8B या Gemini Flash के लिए)।</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फायदा:</w:t>
      </w:r>
      <w:r w:rsidDel="00000000" w:rsidR="00000000" w:rsidRPr="00000000">
        <w:rPr>
          <w:rFonts w:ascii="Palanquin Dark" w:cs="Palanquin Dark" w:eastAsia="Palanquin Dark" w:hAnsi="Palanquin Dark"/>
          <w:rtl w:val="0"/>
        </w:rPr>
        <w:t xml:space="preserve"> यूज़र ऐप की आदत डालेगा। क्रेडिट खत्म होने पर वह सिर्फ मैनुअल नोट्स लिख सकेगा, AI जवाब नहीं देगा।</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Palanquin Dark" w:cs="Palanquin Dark" w:eastAsia="Palanquin Dark" w:hAnsi="Palanquin Dark"/>
          <w:rtl w:val="0"/>
        </w:rPr>
        <w:t xml:space="preserve">B. Pro "Daily" Plan (Jio 1.5GB/Day Model) - रेगुलर यूज़र्स के लिए</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कीमत:</w:t>
      </w:r>
      <w:r w:rsidDel="00000000" w:rsidR="00000000" w:rsidRPr="00000000">
        <w:rPr>
          <w:rFonts w:ascii="Palanquin Dark" w:cs="Palanquin Dark" w:eastAsia="Palanquin Dark" w:hAnsi="Palanquin Dark"/>
          <w:rtl w:val="0"/>
        </w:rPr>
        <w:t xml:space="preserve"> लगभग ₹199 - ₹299 / महीना (Monthly Subscription).</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सिस्टम:</w:t>
      </w:r>
      <w:r w:rsidDel="00000000" w:rsidR="00000000" w:rsidRPr="00000000">
        <w:rPr>
          <w:rFonts w:ascii="Palanquin Dark" w:cs="Palanquin Dark" w:eastAsia="Palanquin Dark" w:hAnsi="Palanquin Dark"/>
          <w:rtl w:val="0"/>
        </w:rPr>
        <w:t xml:space="preserve"> यूज़र को रोज़ाना </w:t>
      </w:r>
      <w:r w:rsidDel="00000000" w:rsidR="00000000" w:rsidRPr="00000000">
        <w:rPr>
          <w:b w:val="1"/>
          <w:bCs w:val="1"/>
          <w:rtl w:val="0"/>
        </w:rPr>
        <w:t xml:space="preserve">10,000 AI Credits</w:t>
      </w:r>
      <w:r w:rsidDel="00000000" w:rsidR="00000000" w:rsidRPr="00000000">
        <w:rPr>
          <w:rFonts w:ascii="Palanquin Dark" w:cs="Palanquin Dark" w:eastAsia="Palanquin Dark" w:hAnsi="Palanquin Dark"/>
          <w:rtl w:val="0"/>
        </w:rPr>
        <w:t xml:space="preserve"> मिलेंगे। रात 12 बजे यह रीसेट हो जाएगा।</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क्या होगा अगर लिमिट पार हो गई?</w:t>
      </w:r>
      <w:r w:rsidDel="00000000" w:rsidR="00000000" w:rsidRPr="00000000">
        <w:rPr>
          <w:rFonts w:ascii="Palanquin Dark" w:cs="Palanquin Dark" w:eastAsia="Palanquin Dark" w:hAnsi="Palanquin Dark"/>
          <w:rtl w:val="0"/>
        </w:rPr>
        <w:t xml:space="preserve"> अगर दिन में क्रेडिट्स खत्म हो गए, तो प्रीमियम मॉडल्स (GPT-4o/Claude) काम करना बंद कर देंगे, और सिस्टम अपने आप फ्री/स्लो मॉडल (Llama 3) पर आ जाएगा।</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बिज़नेस फायदा:</w:t>
      </w:r>
      <w:r w:rsidDel="00000000" w:rsidR="00000000" w:rsidRPr="00000000">
        <w:rPr>
          <w:rFonts w:ascii="Palanquin Dark" w:cs="Palanquin Dark" w:eastAsia="Palanquin Dark" w:hAnsi="Palanquin Dark"/>
          <w:rtl w:val="0"/>
        </w:rPr>
        <w:t xml:space="preserve"> इससे सर्वर पर अचानक बहुत ज़्यादा लोड (Spike) नहीं पड़ेगा और आपकी कॉस्ट हमेशा कंट्रोल में रहेगी।</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Palanquin Dark" w:cs="Palanquin Dark" w:eastAsia="Palanquin Dark" w:hAnsi="Palanquin Dark"/>
          <w:rtl w:val="0"/>
        </w:rPr>
        <w:t xml:space="preserve">C. Pro "Flex" Plan (Jio 40GB/Month Bulk Model) - पावर यूज़र्स के लिए</w:t>
      </w:r>
    </w:p>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कीमत:</w:t>
      </w:r>
      <w:r w:rsidDel="00000000" w:rsidR="00000000" w:rsidRPr="00000000">
        <w:rPr>
          <w:rFonts w:ascii="Palanquin Dark" w:cs="Palanquin Dark" w:eastAsia="Palanquin Dark" w:hAnsi="Palanquin Dark"/>
          <w:rtl w:val="0"/>
        </w:rPr>
        <w:t xml:space="preserve"> लगभग ₹499 - ₹799 / महीना.</w:t>
      </w:r>
    </w:p>
    <w:p w:rsidR="00000000" w:rsidDel="00000000" w:rsidP="00000000" w:rsidRDefault="00000000" w:rsidRPr="00000000" w14:paraId="00000022">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सिस्टम:</w:t>
      </w:r>
      <w:r w:rsidDel="00000000" w:rsidR="00000000" w:rsidRPr="00000000">
        <w:rPr>
          <w:rFonts w:ascii="Palanquin Dark" w:cs="Palanquin Dark" w:eastAsia="Palanquin Dark" w:hAnsi="Palanquin Dark"/>
          <w:rtl w:val="0"/>
        </w:rPr>
        <w:t xml:space="preserve"> यूज़र को महीने के शुरुआत में ही </w:t>
      </w:r>
      <w:r w:rsidDel="00000000" w:rsidR="00000000" w:rsidRPr="00000000">
        <w:rPr>
          <w:b w:val="1"/>
          <w:bCs w:val="1"/>
          <w:rtl w:val="0"/>
        </w:rPr>
        <w:t xml:space="preserve">5,00,000 AI Credits</w:t>
      </w:r>
      <w:r w:rsidDel="00000000" w:rsidR="00000000" w:rsidRPr="00000000">
        <w:rPr>
          <w:rFonts w:ascii="Palanquin Dark" w:cs="Palanquin Dark" w:eastAsia="Palanquin Dark" w:hAnsi="Palanquin Dark"/>
          <w:rtl w:val="0"/>
        </w:rPr>
        <w:t xml:space="preserve"> एक साथ मिल जाएंगे। यूज़र चाहे तो इसे एक दिन में खर्च करे, या पूरे महीने चलाए।</w:t>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यूज़ केस:</w:t>
      </w:r>
      <w:r w:rsidDel="00000000" w:rsidR="00000000" w:rsidRPr="00000000">
        <w:rPr>
          <w:rFonts w:ascii="Palanquin Dark" w:cs="Palanquin Dark" w:eastAsia="Palanquin Dark" w:hAnsi="Palanquin Dark"/>
          <w:rtl w:val="0"/>
        </w:rPr>
        <w:t xml:space="preserve"> यह प्लान उन लोगों के लिए है जो </w:t>
      </w:r>
      <w:r w:rsidDel="00000000" w:rsidR="00000000" w:rsidRPr="00000000">
        <w:rPr>
          <w:rFonts w:ascii="Palanquin Dark" w:cs="Palanquin Dark" w:eastAsia="Palanquin Dark" w:hAnsi="Palanquin Dark"/>
          <w:b w:val="1"/>
          <w:bCs w:val="1"/>
          <w:rtl w:val="0"/>
        </w:rPr>
        <w:t xml:space="preserve">"AI पंचायत"</w:t>
      </w:r>
      <w:r w:rsidDel="00000000" w:rsidR="00000000" w:rsidRPr="00000000">
        <w:rPr>
          <w:rFonts w:ascii="Palanquin Dark" w:cs="Palanquin Dark" w:eastAsia="Palanquin Dark" w:hAnsi="Palanquin Dark"/>
          <w:rtl w:val="0"/>
        </w:rPr>
        <w:t xml:space="preserve"> और </w:t>
      </w:r>
      <w:r w:rsidDel="00000000" w:rsidR="00000000" w:rsidRPr="00000000">
        <w:rPr>
          <w:b w:val="1"/>
          <w:bCs w:val="1"/>
          <w:rtl w:val="0"/>
        </w:rPr>
        <w:t xml:space="preserve">"Deep Research"</w:t>
      </w:r>
      <w:r w:rsidDel="00000000" w:rsidR="00000000" w:rsidRPr="00000000">
        <w:rPr>
          <w:rFonts w:ascii="Palanquin Dark" w:cs="Palanquin Dark" w:eastAsia="Palanquin Dark" w:hAnsi="Palanquin Dark"/>
          <w:rtl w:val="0"/>
        </w:rPr>
        <w:t xml:space="preserve"> फीचर्स का इस्तेमाल करेंगे, क्योंकि इन फीचर्स में एक ही सवाल पर बहुत सारे मॉडल्स आपस में बात करते हैं, जिसमें एक साथ हज़ारों क्रेडिट्स खर्च होते हैं।</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Palanquin Dark" w:cs="Palanquin Dark" w:eastAsia="Palanquin Dark" w:hAnsi="Palanquin Dark"/>
          <w:rtl w:val="0"/>
        </w:rPr>
        <w:t xml:space="preserve">D. BYOK (Bring Your Own Key) - द अल्टीमेट प्रो</w:t>
      </w:r>
    </w:p>
    <w:p w:rsidR="00000000" w:rsidDel="00000000" w:rsidP="00000000" w:rsidRDefault="00000000" w:rsidRPr="00000000" w14:paraId="00000025">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सिस्टम:</w:t>
      </w:r>
      <w:r w:rsidDel="00000000" w:rsidR="00000000" w:rsidRPr="00000000">
        <w:rPr>
          <w:rFonts w:ascii="Palanquin Dark" w:cs="Palanquin Dark" w:eastAsia="Palanquin Dark" w:hAnsi="Palanquin Dark"/>
          <w:rtl w:val="0"/>
        </w:rPr>
        <w:t xml:space="preserve"> यूज़र अपनी खुद की OpenAI, Groq, या Anthropic की API Key डालेगा।</w:t>
      </w:r>
    </w:p>
    <w:p w:rsidR="00000000" w:rsidDel="00000000" w:rsidP="00000000" w:rsidRDefault="00000000" w:rsidRPr="00000000" w14:paraId="00000026">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Palanquin Dark" w:cs="Palanquin Dark" w:eastAsia="Palanquin Dark" w:hAnsi="Palanquin Dark"/>
          <w:b w:val="1"/>
          <w:bCs w:val="1"/>
          <w:rtl w:val="0"/>
        </w:rPr>
        <w:t xml:space="preserve">कीमत:</w:t>
      </w:r>
      <w:r w:rsidDel="00000000" w:rsidR="00000000" w:rsidRPr="00000000">
        <w:rPr>
          <w:rFonts w:ascii="Palanquin Dark" w:cs="Palanquin Dark" w:eastAsia="Palanquin Dark" w:hAnsi="Palanquin Dark"/>
          <w:rtl w:val="0"/>
        </w:rPr>
        <w:t xml:space="preserve"> आप ऐप का "Cloud Sync और Premium Features" इस्तेमाल करने के लिए एक छोटी सी फिक्स्ड फीस (जैसे ₹99/महीना) ले सकते हैं। API का पूरा खर्च सीधा यूज़र के OpenAI/Anthropic अकाउंट से कटेगा, आपको ₹1 भी नहीं देना होगा।</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Palanquin Dark" w:cs="Palanquin Dark" w:eastAsia="Palanquin Dark" w:hAnsi="Palanquin Dark"/>
          <w:rtl w:val="0"/>
        </w:rPr>
        <w:t xml:space="preserve">4. कोर फीचर्स (V6 से इंटीग्रेटेड)</w:t>
      </w:r>
    </w:p>
    <w:p w:rsidR="00000000" w:rsidDel="00000000" w:rsidP="00000000" w:rsidRDefault="00000000" w:rsidRPr="00000000" w14:paraId="00000028">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Hybrid E2EE:</w:t>
      </w:r>
      <w:r w:rsidDel="00000000" w:rsidR="00000000" w:rsidRPr="00000000">
        <w:rPr>
          <w:rFonts w:ascii="Palanquin Dark" w:cs="Palanquin Dark" w:eastAsia="Palanquin Dark" w:hAnsi="Palanquin Dark"/>
          <w:rtl w:val="0"/>
        </w:rPr>
        <w:t xml:space="preserve"> लोकल RAG सर्च और क्लाउड पर 100% एन्क्रिप्शन।</w:t>
      </w:r>
    </w:p>
    <w:p w:rsidR="00000000" w:rsidDel="00000000" w:rsidP="00000000" w:rsidRDefault="00000000" w:rsidRPr="00000000" w14:paraId="00000029">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AI Panchayat:</w:t>
      </w:r>
      <w:r w:rsidDel="00000000" w:rsidR="00000000" w:rsidRPr="00000000">
        <w:rPr>
          <w:rFonts w:ascii="Palanquin Dark" w:cs="Palanquin Dark" w:eastAsia="Palanquin Dark" w:hAnsi="Palanquin Dark"/>
          <w:rtl w:val="0"/>
        </w:rPr>
        <w:t xml:space="preserve"> मल्टी-मॉडल डिबेट सिस्टम (Claude, Gemini, Llama एक साथ)।</w:t>
      </w:r>
    </w:p>
    <w:p w:rsidR="00000000" w:rsidDel="00000000" w:rsidP="00000000" w:rsidRDefault="00000000" w:rsidRPr="00000000" w14:paraId="0000002A">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b w:val="1"/>
          <w:bCs w:val="1"/>
          <w:rtl w:val="0"/>
        </w:rPr>
        <w:t xml:space="preserve">Persistent Memory:</w:t>
      </w:r>
      <w:r w:rsidDel="00000000" w:rsidR="00000000" w:rsidRPr="00000000">
        <w:rPr>
          <w:rFonts w:ascii="Palanquin Dark" w:cs="Palanquin Dark" w:eastAsia="Palanquin Dark" w:hAnsi="Palanquin Dark"/>
          <w:rtl w:val="0"/>
        </w:rPr>
        <w:t xml:space="preserve"> यूज़र की पसंद और रूल्स को हमेशा याद रखना।</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