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89E6B" w14:textId="77777777" w:rsidR="007F2FC1" w:rsidRDefault="007F2FC1" w:rsidP="007F2FC1">
      <w:pPr>
        <w:jc w:val="both"/>
        <w:rPr>
          <w:rFonts w:ascii="Arial" w:hAnsi="Arial" w:cs="Arial"/>
          <w:b/>
          <w:bCs/>
          <w:sz w:val="96"/>
          <w:szCs w:val="96"/>
        </w:rPr>
      </w:pPr>
    </w:p>
    <w:p w14:paraId="0DD24A40" w14:textId="77777777" w:rsidR="007F2FC1" w:rsidRDefault="007F2FC1" w:rsidP="007F2FC1">
      <w:pPr>
        <w:jc w:val="both"/>
        <w:rPr>
          <w:rFonts w:ascii="Arial" w:hAnsi="Arial" w:cs="Arial"/>
          <w:b/>
          <w:bCs/>
          <w:sz w:val="96"/>
          <w:szCs w:val="96"/>
        </w:rPr>
      </w:pPr>
    </w:p>
    <w:p w14:paraId="14F28B1A" w14:textId="77777777" w:rsidR="007F2FC1" w:rsidRDefault="007F2FC1" w:rsidP="007F2FC1">
      <w:pPr>
        <w:jc w:val="both"/>
        <w:rPr>
          <w:rFonts w:ascii="Arial" w:hAnsi="Arial" w:cs="Arial"/>
          <w:b/>
          <w:bCs/>
          <w:sz w:val="96"/>
          <w:szCs w:val="96"/>
        </w:rPr>
      </w:pPr>
    </w:p>
    <w:p w14:paraId="227320C4" w14:textId="77777777" w:rsidR="007F2FC1" w:rsidRDefault="007F2FC1" w:rsidP="007F2FC1">
      <w:pPr>
        <w:jc w:val="both"/>
        <w:rPr>
          <w:rFonts w:ascii="Arial" w:hAnsi="Arial" w:cs="Arial"/>
          <w:b/>
          <w:bCs/>
          <w:sz w:val="96"/>
          <w:szCs w:val="96"/>
        </w:rPr>
      </w:pPr>
    </w:p>
    <w:p w14:paraId="2569F481" w14:textId="77777777" w:rsidR="007F2FC1" w:rsidRDefault="007F2FC1" w:rsidP="007F2FC1">
      <w:pPr>
        <w:jc w:val="both"/>
        <w:rPr>
          <w:rFonts w:ascii="Arial" w:hAnsi="Arial" w:cs="Arial"/>
          <w:b/>
          <w:bCs/>
          <w:sz w:val="96"/>
          <w:szCs w:val="96"/>
        </w:rPr>
      </w:pPr>
    </w:p>
    <w:p w14:paraId="775397F5" w14:textId="35BCC1F7" w:rsidR="007F2FC1" w:rsidRPr="007F2FC1" w:rsidRDefault="007F2FC1" w:rsidP="007F2FC1">
      <w:pPr>
        <w:jc w:val="center"/>
        <w:rPr>
          <w:rFonts w:ascii="Arial" w:hAnsi="Arial" w:cs="Arial"/>
          <w:b/>
          <w:bCs/>
          <w:sz w:val="96"/>
          <w:szCs w:val="96"/>
        </w:rPr>
      </w:pPr>
      <w:proofErr w:type="spellStart"/>
      <w:r w:rsidRPr="007F2FC1">
        <w:rPr>
          <w:rFonts w:ascii="Arial" w:hAnsi="Arial" w:cs="Arial"/>
          <w:b/>
          <w:bCs/>
          <w:sz w:val="96"/>
          <w:szCs w:val="96"/>
        </w:rPr>
        <w:t>MovieApp</w:t>
      </w:r>
      <w:proofErr w:type="spellEnd"/>
    </w:p>
    <w:p w14:paraId="52C79F2C" w14:textId="2232B65B" w:rsidR="007F2FC1" w:rsidRPr="007F2FC1" w:rsidRDefault="007F2FC1" w:rsidP="007F2FC1">
      <w:pPr>
        <w:jc w:val="center"/>
        <w:rPr>
          <w:rFonts w:ascii="Arial" w:hAnsi="Arial" w:cs="Arial"/>
          <w:b/>
          <w:bCs/>
        </w:rPr>
      </w:pPr>
      <w:r w:rsidRPr="0087147C">
        <w:rPr>
          <w:rFonts w:ascii="Arial" w:hAnsi="Arial" w:cs="Arial"/>
          <w:b/>
          <w:bCs/>
        </w:rPr>
        <w:t xml:space="preserve">Une application </w:t>
      </w:r>
      <w:proofErr w:type="spellStart"/>
      <w:r w:rsidRPr="0087147C">
        <w:rPr>
          <w:rFonts w:ascii="Arial" w:hAnsi="Arial" w:cs="Arial"/>
          <w:b/>
          <w:bCs/>
        </w:rPr>
        <w:t>React</w:t>
      </w:r>
      <w:proofErr w:type="spellEnd"/>
    </w:p>
    <w:p w14:paraId="5D562190" w14:textId="4D5CFABF" w:rsidR="007F2FC1" w:rsidRDefault="007F2FC1" w:rsidP="007F2FC1">
      <w:pPr>
        <w:jc w:val="center"/>
        <w:rPr>
          <w:rFonts w:ascii="Arial" w:hAnsi="Arial" w:cs="Arial"/>
          <w:b/>
          <w:bCs/>
        </w:rPr>
      </w:pPr>
      <w:r w:rsidRPr="0087147C">
        <w:rPr>
          <w:rFonts w:ascii="Arial" w:hAnsi="Arial" w:cs="Arial"/>
          <w:b/>
          <w:bCs/>
        </w:rPr>
        <w:t>Pour</w:t>
      </w:r>
      <w:r w:rsidRPr="0087147C">
        <w:rPr>
          <w:rFonts w:ascii="Arial" w:hAnsi="Arial" w:cs="Arial"/>
          <w:b/>
          <w:bCs/>
        </w:rPr>
        <w:t xml:space="preserve"> les amateurs de cinéma</w:t>
      </w:r>
    </w:p>
    <w:p w14:paraId="030C5400" w14:textId="77777777" w:rsidR="007F2FC1" w:rsidRDefault="007F2FC1" w:rsidP="007F2FC1">
      <w:pPr>
        <w:jc w:val="both"/>
        <w:rPr>
          <w:rFonts w:ascii="Arial" w:hAnsi="Arial" w:cs="Arial"/>
          <w:b/>
          <w:bCs/>
        </w:rPr>
      </w:pPr>
      <w:r>
        <w:rPr>
          <w:rFonts w:ascii="Arial" w:hAnsi="Arial" w:cs="Arial"/>
          <w:b/>
          <w:bCs/>
        </w:rPr>
        <w:br w:type="page"/>
      </w:r>
    </w:p>
    <w:p w14:paraId="02067902" w14:textId="77777777" w:rsidR="007F2FC1" w:rsidRPr="007F2FC1" w:rsidRDefault="007F2FC1" w:rsidP="007F2FC1">
      <w:pPr>
        <w:jc w:val="both"/>
        <w:rPr>
          <w:rFonts w:ascii="Arial" w:hAnsi="Arial" w:cs="Arial"/>
          <w:b/>
          <w:bCs/>
        </w:rPr>
      </w:pPr>
    </w:p>
    <w:p w14:paraId="02733683" w14:textId="47031C01" w:rsidR="007F2FC1" w:rsidRPr="0087147C" w:rsidRDefault="007F2FC1" w:rsidP="007F2FC1">
      <w:pPr>
        <w:jc w:val="both"/>
        <w:rPr>
          <w:rFonts w:ascii="Arial" w:hAnsi="Arial" w:cs="Arial"/>
          <w:b/>
          <w:bCs/>
        </w:rPr>
      </w:pPr>
      <w:r w:rsidRPr="0087147C">
        <w:rPr>
          <w:rFonts w:ascii="Arial" w:hAnsi="Arial" w:cs="Arial"/>
          <w:b/>
          <w:bCs/>
        </w:rPr>
        <w:t>1. Introduction</w:t>
      </w:r>
    </w:p>
    <w:p w14:paraId="18FEEC1A" w14:textId="77777777" w:rsidR="007F2FC1" w:rsidRPr="0087147C" w:rsidRDefault="007F2FC1" w:rsidP="007F2FC1">
      <w:pPr>
        <w:jc w:val="both"/>
        <w:rPr>
          <w:rFonts w:ascii="Arial" w:hAnsi="Arial" w:cs="Arial"/>
          <w:b/>
          <w:bCs/>
        </w:rPr>
      </w:pPr>
      <w:r w:rsidRPr="0087147C">
        <w:rPr>
          <w:rFonts w:ascii="Arial" w:hAnsi="Arial" w:cs="Arial"/>
          <w:b/>
          <w:bCs/>
        </w:rPr>
        <w:t>1.1. Contexte</w:t>
      </w:r>
    </w:p>
    <w:p w14:paraId="06B450E2" w14:textId="3E6F1589" w:rsidR="007F2FC1" w:rsidRPr="0087147C" w:rsidRDefault="007F2FC1" w:rsidP="007F2FC1">
      <w:pPr>
        <w:ind w:firstLine="708"/>
        <w:jc w:val="both"/>
        <w:rPr>
          <w:rFonts w:ascii="Arial" w:hAnsi="Arial" w:cs="Arial"/>
        </w:rPr>
      </w:pPr>
      <w:r w:rsidRPr="0087147C">
        <w:rPr>
          <w:rFonts w:ascii="Arial" w:hAnsi="Arial" w:cs="Arial"/>
        </w:rPr>
        <w:t>Le cinéma est une industrie en constante évolution, marquée par des sorties régulières de films captivants et par des expériences visuelles toujours plus immersives. Avec l’essor des plateformes numériques, les cinéphiles recherchent des outils pratiques et modernes pour rester informés des nouveautés en salles.</w:t>
      </w:r>
    </w:p>
    <w:p w14:paraId="79EC4CEB" w14:textId="77777777" w:rsidR="007F2FC1" w:rsidRDefault="007F2FC1" w:rsidP="007F2FC1">
      <w:pPr>
        <w:jc w:val="both"/>
        <w:rPr>
          <w:rFonts w:ascii="Arial" w:hAnsi="Arial" w:cs="Arial"/>
          <w:b/>
          <w:bCs/>
        </w:rPr>
      </w:pPr>
    </w:p>
    <w:p w14:paraId="4E8F9164" w14:textId="0AFF299E" w:rsidR="007F2FC1" w:rsidRPr="0087147C" w:rsidRDefault="007F2FC1" w:rsidP="007F2FC1">
      <w:pPr>
        <w:jc w:val="both"/>
        <w:rPr>
          <w:rFonts w:ascii="Arial" w:hAnsi="Arial" w:cs="Arial"/>
          <w:b/>
          <w:bCs/>
        </w:rPr>
      </w:pPr>
      <w:r w:rsidRPr="0087147C">
        <w:rPr>
          <w:rFonts w:ascii="Arial" w:hAnsi="Arial" w:cs="Arial"/>
          <w:b/>
          <w:bCs/>
        </w:rPr>
        <w:t>1.2. Problématique</w:t>
      </w:r>
    </w:p>
    <w:p w14:paraId="74C9985E" w14:textId="77777777" w:rsidR="007F2FC1" w:rsidRPr="0087147C" w:rsidRDefault="007F2FC1" w:rsidP="007F2FC1">
      <w:pPr>
        <w:ind w:firstLine="708"/>
        <w:jc w:val="both"/>
        <w:rPr>
          <w:rFonts w:ascii="Arial" w:hAnsi="Arial" w:cs="Arial"/>
        </w:rPr>
      </w:pPr>
      <w:r w:rsidRPr="0087147C">
        <w:rPr>
          <w:rFonts w:ascii="Arial" w:hAnsi="Arial" w:cs="Arial"/>
        </w:rPr>
        <w:t>Dans un environnement saturé d’informations sur le web, il devient difficile pour les amateurs de cinéma de centraliser leurs préférences, d’organiser leurs découvertes cinématographiques, et de partager leurs opinions. Il manque une plateforme simple, mais complète, qui combine les informations sur les films en salles et des fonctionnalités interactives pour engager les utilisateurs.</w:t>
      </w:r>
    </w:p>
    <w:p w14:paraId="035AC7D6" w14:textId="77777777" w:rsidR="007F2FC1" w:rsidRDefault="007F2FC1" w:rsidP="007F2FC1">
      <w:pPr>
        <w:jc w:val="both"/>
        <w:rPr>
          <w:rFonts w:ascii="Arial" w:hAnsi="Arial" w:cs="Arial"/>
          <w:b/>
          <w:bCs/>
        </w:rPr>
      </w:pPr>
    </w:p>
    <w:p w14:paraId="74E755B1" w14:textId="794FBEE1" w:rsidR="007F2FC1" w:rsidRPr="0087147C" w:rsidRDefault="007F2FC1" w:rsidP="007F2FC1">
      <w:pPr>
        <w:jc w:val="both"/>
        <w:rPr>
          <w:rFonts w:ascii="Arial" w:hAnsi="Arial" w:cs="Arial"/>
          <w:b/>
          <w:bCs/>
        </w:rPr>
      </w:pPr>
      <w:r w:rsidRPr="0087147C">
        <w:rPr>
          <w:rFonts w:ascii="Arial" w:hAnsi="Arial" w:cs="Arial"/>
          <w:b/>
          <w:bCs/>
        </w:rPr>
        <w:t>1.3. Objectif du projet</w:t>
      </w:r>
    </w:p>
    <w:p w14:paraId="69CF57C4" w14:textId="3DC309AC" w:rsidR="007F2FC1" w:rsidRPr="0087147C" w:rsidRDefault="007F2FC1" w:rsidP="007F2FC1">
      <w:pPr>
        <w:ind w:firstLine="708"/>
        <w:jc w:val="both"/>
        <w:rPr>
          <w:rFonts w:ascii="Arial" w:hAnsi="Arial" w:cs="Arial"/>
        </w:rPr>
      </w:pPr>
      <w:r w:rsidRPr="0087147C">
        <w:rPr>
          <w:rFonts w:ascii="Arial" w:hAnsi="Arial" w:cs="Arial"/>
        </w:rPr>
        <w:t>L’objectif est de concevoir une application web innovante, qui répond aux besoins des cinéphiles. Cette plateforme permettra non seulement de découvrir les films récemment sortis en salles, mais aussi d’interagir avec ces derniers à travers des fonctionnalités comme la création de listes personnalisées, la notation des films, et l’ajout de favoris</w:t>
      </w:r>
      <w:r>
        <w:rPr>
          <w:rFonts w:ascii="Arial" w:hAnsi="Arial" w:cs="Arial"/>
        </w:rPr>
        <w:t xml:space="preserve"> ou les partager avec leurs entourage</w:t>
      </w:r>
      <w:r w:rsidRPr="0087147C">
        <w:rPr>
          <w:rFonts w:ascii="Arial" w:hAnsi="Arial" w:cs="Arial"/>
        </w:rPr>
        <w:t>. En outre, elle inclura une gestion des profils utilisateurs pour une expérience sur mesure.</w:t>
      </w:r>
    </w:p>
    <w:p w14:paraId="42042023" w14:textId="77777777" w:rsidR="007F2FC1" w:rsidRDefault="007F2FC1" w:rsidP="007F2FC1">
      <w:pPr>
        <w:jc w:val="both"/>
        <w:rPr>
          <w:rFonts w:ascii="Arial" w:hAnsi="Arial" w:cs="Arial"/>
          <w:b/>
          <w:bCs/>
        </w:rPr>
      </w:pPr>
    </w:p>
    <w:p w14:paraId="5266ECC5" w14:textId="1CB0B45D" w:rsidR="007F2FC1" w:rsidRPr="0087147C" w:rsidRDefault="007F2FC1" w:rsidP="007F2FC1">
      <w:pPr>
        <w:jc w:val="both"/>
        <w:rPr>
          <w:rFonts w:ascii="Arial" w:hAnsi="Arial" w:cs="Arial"/>
          <w:b/>
          <w:bCs/>
        </w:rPr>
      </w:pPr>
      <w:r w:rsidRPr="0087147C">
        <w:rPr>
          <w:rFonts w:ascii="Arial" w:hAnsi="Arial" w:cs="Arial"/>
          <w:b/>
          <w:bCs/>
        </w:rPr>
        <w:t>1.4. Portée</w:t>
      </w:r>
    </w:p>
    <w:p w14:paraId="519610FD" w14:textId="77777777" w:rsidR="007F2FC1" w:rsidRPr="0087147C" w:rsidRDefault="007F2FC1" w:rsidP="007F2FC1">
      <w:pPr>
        <w:ind w:firstLine="360"/>
        <w:jc w:val="both"/>
        <w:rPr>
          <w:rFonts w:ascii="Arial" w:hAnsi="Arial" w:cs="Arial"/>
        </w:rPr>
      </w:pPr>
      <w:r w:rsidRPr="0087147C">
        <w:rPr>
          <w:rFonts w:ascii="Arial" w:hAnsi="Arial" w:cs="Arial"/>
        </w:rPr>
        <w:t>Cette application cible principalement :</w:t>
      </w:r>
    </w:p>
    <w:p w14:paraId="0516A86F" w14:textId="77777777" w:rsidR="007F2FC1" w:rsidRPr="0087147C" w:rsidRDefault="007F2FC1" w:rsidP="007F2FC1">
      <w:pPr>
        <w:numPr>
          <w:ilvl w:val="0"/>
          <w:numId w:val="18"/>
        </w:numPr>
        <w:tabs>
          <w:tab w:val="num" w:pos="720"/>
        </w:tabs>
        <w:jc w:val="both"/>
        <w:rPr>
          <w:rFonts w:ascii="Arial" w:hAnsi="Arial" w:cs="Arial"/>
        </w:rPr>
      </w:pPr>
      <w:r w:rsidRPr="0087147C">
        <w:rPr>
          <w:rFonts w:ascii="Arial" w:hAnsi="Arial" w:cs="Arial"/>
        </w:rPr>
        <w:t>Les amateurs de cinéma souhaitant suivre les dernières sorties.</w:t>
      </w:r>
    </w:p>
    <w:p w14:paraId="51485ABA" w14:textId="77777777" w:rsidR="007F2FC1" w:rsidRPr="0087147C" w:rsidRDefault="007F2FC1" w:rsidP="007F2FC1">
      <w:pPr>
        <w:numPr>
          <w:ilvl w:val="0"/>
          <w:numId w:val="18"/>
        </w:numPr>
        <w:tabs>
          <w:tab w:val="num" w:pos="720"/>
        </w:tabs>
        <w:jc w:val="both"/>
        <w:rPr>
          <w:rFonts w:ascii="Arial" w:hAnsi="Arial" w:cs="Arial"/>
        </w:rPr>
      </w:pPr>
      <w:r w:rsidRPr="0087147C">
        <w:rPr>
          <w:rFonts w:ascii="Arial" w:hAnsi="Arial" w:cs="Arial"/>
        </w:rPr>
        <w:t>Les utilisateurs recherchant une plateforme interactive pour gérer leurs films préférés.</w:t>
      </w:r>
    </w:p>
    <w:p w14:paraId="5FCD7872" w14:textId="4DD90768" w:rsidR="007F2FC1" w:rsidRPr="0087147C" w:rsidRDefault="007F2FC1" w:rsidP="007F2FC1">
      <w:pPr>
        <w:numPr>
          <w:ilvl w:val="0"/>
          <w:numId w:val="18"/>
        </w:numPr>
        <w:tabs>
          <w:tab w:val="num" w:pos="720"/>
        </w:tabs>
        <w:jc w:val="both"/>
        <w:rPr>
          <w:rFonts w:ascii="Arial" w:hAnsi="Arial" w:cs="Arial"/>
        </w:rPr>
      </w:pPr>
      <w:r w:rsidRPr="0087147C">
        <w:rPr>
          <w:rFonts w:ascii="Arial" w:hAnsi="Arial" w:cs="Arial"/>
        </w:rPr>
        <w:t xml:space="preserve">Un public mondial, avec un potentiel d’expansion internationale grâce à l’intégration d’API </w:t>
      </w:r>
      <w:proofErr w:type="spellStart"/>
      <w:r w:rsidRPr="0087147C">
        <w:rPr>
          <w:rFonts w:ascii="Arial" w:hAnsi="Arial" w:cs="Arial"/>
        </w:rPr>
        <w:t>multilinguesTMDB</w:t>
      </w:r>
      <w:proofErr w:type="spellEnd"/>
      <w:r w:rsidRPr="0087147C">
        <w:rPr>
          <w:rFonts w:ascii="Arial" w:hAnsi="Arial" w:cs="Arial"/>
        </w:rPr>
        <w:t>.</w:t>
      </w:r>
    </w:p>
    <w:p w14:paraId="68929650" w14:textId="77777777" w:rsidR="007F2FC1" w:rsidRPr="0087147C" w:rsidRDefault="007F2FC1" w:rsidP="007F2FC1">
      <w:pPr>
        <w:ind w:firstLine="708"/>
        <w:jc w:val="both"/>
        <w:rPr>
          <w:rFonts w:ascii="Arial" w:hAnsi="Arial" w:cs="Arial"/>
        </w:rPr>
      </w:pPr>
      <w:r w:rsidRPr="0087147C">
        <w:rPr>
          <w:rFonts w:ascii="Arial" w:hAnsi="Arial" w:cs="Arial"/>
        </w:rPr>
        <w:t>Elle est conçue pour évoluer, avec des ajouts futurs comme des recommandations personnalisées, des fonctionnalités communautaires (discussions, commentaires publics), et des options premium pour les utilisateurs avancés.</w:t>
      </w:r>
    </w:p>
    <w:p w14:paraId="5A9D604A" w14:textId="6BE99F96" w:rsidR="007F2FC1" w:rsidRPr="0087147C" w:rsidRDefault="007F2FC1" w:rsidP="007F2FC1">
      <w:pPr>
        <w:jc w:val="both"/>
        <w:rPr>
          <w:rFonts w:ascii="Arial" w:hAnsi="Arial" w:cs="Arial"/>
        </w:rPr>
      </w:pPr>
    </w:p>
    <w:p w14:paraId="6283DFEE" w14:textId="77777777" w:rsidR="007F2FC1" w:rsidRPr="0087147C" w:rsidRDefault="007F2FC1" w:rsidP="007F2FC1">
      <w:pPr>
        <w:jc w:val="both"/>
        <w:rPr>
          <w:rFonts w:ascii="Arial" w:hAnsi="Arial" w:cs="Arial"/>
          <w:b/>
          <w:bCs/>
        </w:rPr>
      </w:pPr>
      <w:r w:rsidRPr="0087147C">
        <w:rPr>
          <w:rFonts w:ascii="Arial" w:hAnsi="Arial" w:cs="Arial"/>
          <w:b/>
          <w:bCs/>
        </w:rPr>
        <w:lastRenderedPageBreak/>
        <w:t>2. Fonctionnalités principales</w:t>
      </w:r>
    </w:p>
    <w:p w14:paraId="7832A09F" w14:textId="77777777" w:rsidR="007F2FC1" w:rsidRPr="0087147C" w:rsidRDefault="007F2FC1" w:rsidP="007F2FC1">
      <w:pPr>
        <w:jc w:val="both"/>
        <w:rPr>
          <w:rFonts w:ascii="Arial" w:hAnsi="Arial" w:cs="Arial"/>
          <w:b/>
          <w:bCs/>
        </w:rPr>
      </w:pPr>
      <w:r w:rsidRPr="0087147C">
        <w:rPr>
          <w:rFonts w:ascii="Arial" w:hAnsi="Arial" w:cs="Arial"/>
          <w:b/>
          <w:bCs/>
        </w:rPr>
        <w:t>2.1. Catalogue des films en salles</w:t>
      </w:r>
    </w:p>
    <w:p w14:paraId="4948FAEF" w14:textId="0E8A9129" w:rsidR="007F2FC1" w:rsidRPr="0087147C" w:rsidRDefault="007F2FC1" w:rsidP="007F2FC1">
      <w:pPr>
        <w:numPr>
          <w:ilvl w:val="0"/>
          <w:numId w:val="19"/>
        </w:numPr>
        <w:jc w:val="both"/>
        <w:rPr>
          <w:rFonts w:ascii="Arial" w:hAnsi="Arial" w:cs="Arial"/>
        </w:rPr>
      </w:pPr>
      <w:r w:rsidRPr="0087147C">
        <w:rPr>
          <w:rFonts w:ascii="Arial" w:hAnsi="Arial" w:cs="Arial"/>
          <w:b/>
          <w:bCs/>
        </w:rPr>
        <w:t>Description :</w:t>
      </w:r>
      <w:r w:rsidRPr="0087147C">
        <w:rPr>
          <w:rFonts w:ascii="Arial" w:hAnsi="Arial" w:cs="Arial"/>
        </w:rPr>
        <w:t xml:space="preserve"> Affiche la liste des films actuellement projetés au cinéma avec des informations détaillées :</w:t>
      </w:r>
    </w:p>
    <w:p w14:paraId="0FCF7061" w14:textId="77777777" w:rsidR="007F2FC1" w:rsidRPr="0087147C" w:rsidRDefault="007F2FC1" w:rsidP="007F2FC1">
      <w:pPr>
        <w:numPr>
          <w:ilvl w:val="1"/>
          <w:numId w:val="19"/>
        </w:numPr>
        <w:jc w:val="both"/>
        <w:rPr>
          <w:rFonts w:ascii="Arial" w:hAnsi="Arial" w:cs="Arial"/>
        </w:rPr>
      </w:pPr>
      <w:r w:rsidRPr="0087147C">
        <w:rPr>
          <w:rFonts w:ascii="Arial" w:hAnsi="Arial" w:cs="Arial"/>
        </w:rPr>
        <w:t>Titre</w:t>
      </w:r>
    </w:p>
    <w:p w14:paraId="2416ECA4" w14:textId="77777777" w:rsidR="007F2FC1" w:rsidRPr="0087147C" w:rsidRDefault="007F2FC1" w:rsidP="007F2FC1">
      <w:pPr>
        <w:numPr>
          <w:ilvl w:val="1"/>
          <w:numId w:val="19"/>
        </w:numPr>
        <w:jc w:val="both"/>
        <w:rPr>
          <w:rFonts w:ascii="Arial" w:hAnsi="Arial" w:cs="Arial"/>
        </w:rPr>
      </w:pPr>
      <w:r w:rsidRPr="0087147C">
        <w:rPr>
          <w:rFonts w:ascii="Arial" w:hAnsi="Arial" w:cs="Arial"/>
        </w:rPr>
        <w:t>Synopsis</w:t>
      </w:r>
    </w:p>
    <w:p w14:paraId="1E811A49" w14:textId="77777777" w:rsidR="007F2FC1" w:rsidRPr="0087147C" w:rsidRDefault="007F2FC1" w:rsidP="007F2FC1">
      <w:pPr>
        <w:numPr>
          <w:ilvl w:val="1"/>
          <w:numId w:val="19"/>
        </w:numPr>
        <w:jc w:val="both"/>
        <w:rPr>
          <w:rFonts w:ascii="Arial" w:hAnsi="Arial" w:cs="Arial"/>
        </w:rPr>
      </w:pPr>
      <w:r w:rsidRPr="0087147C">
        <w:rPr>
          <w:rFonts w:ascii="Arial" w:hAnsi="Arial" w:cs="Arial"/>
        </w:rPr>
        <w:t>Affiche</w:t>
      </w:r>
    </w:p>
    <w:p w14:paraId="59DA19AA" w14:textId="77777777" w:rsidR="007F2FC1" w:rsidRPr="0087147C" w:rsidRDefault="007F2FC1" w:rsidP="007F2FC1">
      <w:pPr>
        <w:numPr>
          <w:ilvl w:val="1"/>
          <w:numId w:val="19"/>
        </w:numPr>
        <w:jc w:val="both"/>
        <w:rPr>
          <w:rFonts w:ascii="Arial" w:hAnsi="Arial" w:cs="Arial"/>
        </w:rPr>
      </w:pPr>
      <w:r w:rsidRPr="0087147C">
        <w:rPr>
          <w:rFonts w:ascii="Arial" w:hAnsi="Arial" w:cs="Arial"/>
        </w:rPr>
        <w:t>Durée</w:t>
      </w:r>
    </w:p>
    <w:p w14:paraId="1F1782F9" w14:textId="77777777" w:rsidR="007F2FC1" w:rsidRPr="0087147C" w:rsidRDefault="007F2FC1" w:rsidP="007F2FC1">
      <w:pPr>
        <w:numPr>
          <w:ilvl w:val="1"/>
          <w:numId w:val="19"/>
        </w:numPr>
        <w:jc w:val="both"/>
        <w:rPr>
          <w:rFonts w:ascii="Arial" w:hAnsi="Arial" w:cs="Arial"/>
        </w:rPr>
      </w:pPr>
      <w:r w:rsidRPr="0087147C">
        <w:rPr>
          <w:rFonts w:ascii="Arial" w:hAnsi="Arial" w:cs="Arial"/>
        </w:rPr>
        <w:t>Date de sortie</w:t>
      </w:r>
    </w:p>
    <w:p w14:paraId="640859BB" w14:textId="77777777" w:rsidR="007F2FC1" w:rsidRPr="0087147C" w:rsidRDefault="007F2FC1" w:rsidP="007F2FC1">
      <w:pPr>
        <w:numPr>
          <w:ilvl w:val="1"/>
          <w:numId w:val="19"/>
        </w:numPr>
        <w:jc w:val="both"/>
        <w:rPr>
          <w:rFonts w:ascii="Arial" w:hAnsi="Arial" w:cs="Arial"/>
        </w:rPr>
      </w:pPr>
      <w:r w:rsidRPr="0087147C">
        <w:rPr>
          <w:rFonts w:ascii="Arial" w:hAnsi="Arial" w:cs="Arial"/>
        </w:rPr>
        <w:t>Genre</w:t>
      </w:r>
    </w:p>
    <w:p w14:paraId="2F673B84" w14:textId="77777777" w:rsidR="007F2FC1" w:rsidRPr="0087147C" w:rsidRDefault="007F2FC1" w:rsidP="007F2FC1">
      <w:pPr>
        <w:numPr>
          <w:ilvl w:val="1"/>
          <w:numId w:val="19"/>
        </w:numPr>
        <w:jc w:val="both"/>
        <w:rPr>
          <w:rFonts w:ascii="Arial" w:hAnsi="Arial" w:cs="Arial"/>
        </w:rPr>
      </w:pPr>
      <w:r w:rsidRPr="0087147C">
        <w:rPr>
          <w:rFonts w:ascii="Arial" w:hAnsi="Arial" w:cs="Arial"/>
        </w:rPr>
        <w:t>Note moyenne</w:t>
      </w:r>
    </w:p>
    <w:p w14:paraId="266315F7" w14:textId="77777777" w:rsidR="007F2FC1" w:rsidRPr="0087147C" w:rsidRDefault="007F2FC1" w:rsidP="007F2FC1">
      <w:pPr>
        <w:numPr>
          <w:ilvl w:val="1"/>
          <w:numId w:val="19"/>
        </w:numPr>
        <w:jc w:val="both"/>
        <w:rPr>
          <w:rFonts w:ascii="Arial" w:hAnsi="Arial" w:cs="Arial"/>
        </w:rPr>
      </w:pPr>
      <w:r w:rsidRPr="0087147C">
        <w:rPr>
          <w:rFonts w:ascii="Arial" w:hAnsi="Arial" w:cs="Arial"/>
        </w:rPr>
        <w:t>Bande-annonce intégrée (si disponible).</w:t>
      </w:r>
    </w:p>
    <w:p w14:paraId="424E647F" w14:textId="77777777" w:rsidR="007F2FC1" w:rsidRPr="0087147C" w:rsidRDefault="007F2FC1" w:rsidP="007F2FC1">
      <w:pPr>
        <w:numPr>
          <w:ilvl w:val="0"/>
          <w:numId w:val="19"/>
        </w:numPr>
        <w:jc w:val="both"/>
        <w:rPr>
          <w:rFonts w:ascii="Arial" w:hAnsi="Arial" w:cs="Arial"/>
        </w:rPr>
      </w:pPr>
      <w:r w:rsidRPr="0087147C">
        <w:rPr>
          <w:rFonts w:ascii="Arial" w:hAnsi="Arial" w:cs="Arial"/>
          <w:b/>
          <w:bCs/>
        </w:rPr>
        <w:t>Dépendances :</w:t>
      </w:r>
      <w:r w:rsidRPr="0087147C">
        <w:rPr>
          <w:rFonts w:ascii="Arial" w:hAnsi="Arial" w:cs="Arial"/>
        </w:rPr>
        <w:t xml:space="preserve"> Intégration d’une API tierce (par ex. TMDB API) pour la récupération des données des films en temps réel.</w:t>
      </w:r>
    </w:p>
    <w:p w14:paraId="547225B7" w14:textId="77777777" w:rsidR="007F2FC1" w:rsidRPr="0087147C" w:rsidRDefault="007F2FC1" w:rsidP="007F2FC1">
      <w:pPr>
        <w:jc w:val="both"/>
        <w:rPr>
          <w:rFonts w:ascii="Arial" w:hAnsi="Arial" w:cs="Arial"/>
          <w:b/>
          <w:bCs/>
        </w:rPr>
      </w:pPr>
      <w:r w:rsidRPr="0087147C">
        <w:rPr>
          <w:rFonts w:ascii="Arial" w:hAnsi="Arial" w:cs="Arial"/>
          <w:b/>
          <w:bCs/>
        </w:rPr>
        <w:t>2.2. Interaction utilisateur</w:t>
      </w:r>
    </w:p>
    <w:p w14:paraId="3A1DC58E" w14:textId="77777777" w:rsidR="007F2FC1" w:rsidRPr="0087147C" w:rsidRDefault="007F2FC1" w:rsidP="007F2FC1">
      <w:pPr>
        <w:numPr>
          <w:ilvl w:val="0"/>
          <w:numId w:val="20"/>
        </w:numPr>
        <w:jc w:val="both"/>
        <w:rPr>
          <w:rFonts w:ascii="Arial" w:hAnsi="Arial" w:cs="Arial"/>
        </w:rPr>
      </w:pPr>
      <w:r w:rsidRPr="0087147C">
        <w:rPr>
          <w:rFonts w:ascii="Arial" w:hAnsi="Arial" w:cs="Arial"/>
          <w:b/>
          <w:bCs/>
        </w:rPr>
        <w:t>Ajout aux Favoris :</w:t>
      </w:r>
      <w:r w:rsidRPr="0087147C">
        <w:rPr>
          <w:rFonts w:ascii="Arial" w:hAnsi="Arial" w:cs="Arial"/>
        </w:rPr>
        <w:t xml:space="preserve"> Permettre aux utilisateurs de marquer leurs films préférés comme favoris pour un accès rapide.</w:t>
      </w:r>
    </w:p>
    <w:p w14:paraId="2330BDE4" w14:textId="77777777" w:rsidR="007F2FC1" w:rsidRPr="0087147C" w:rsidRDefault="007F2FC1" w:rsidP="007F2FC1">
      <w:pPr>
        <w:numPr>
          <w:ilvl w:val="0"/>
          <w:numId w:val="20"/>
        </w:numPr>
        <w:jc w:val="both"/>
        <w:rPr>
          <w:rFonts w:ascii="Arial" w:hAnsi="Arial" w:cs="Arial"/>
        </w:rPr>
      </w:pPr>
      <w:proofErr w:type="spellStart"/>
      <w:r w:rsidRPr="0087147C">
        <w:rPr>
          <w:rFonts w:ascii="Arial" w:hAnsi="Arial" w:cs="Arial"/>
          <w:b/>
          <w:bCs/>
        </w:rPr>
        <w:t>Watchlist</w:t>
      </w:r>
      <w:proofErr w:type="spellEnd"/>
      <w:r w:rsidRPr="0087147C">
        <w:rPr>
          <w:rFonts w:ascii="Arial" w:hAnsi="Arial" w:cs="Arial"/>
          <w:b/>
          <w:bCs/>
        </w:rPr>
        <w:t xml:space="preserve"> personnalisée :</w:t>
      </w:r>
      <w:r w:rsidRPr="0087147C">
        <w:rPr>
          <w:rFonts w:ascii="Arial" w:hAnsi="Arial" w:cs="Arial"/>
        </w:rPr>
        <w:t xml:space="preserve"> Les utilisateurs peuvent constituer une liste de films à regarder plus tard.</w:t>
      </w:r>
    </w:p>
    <w:p w14:paraId="1FF19D7C" w14:textId="77777777" w:rsidR="007F2FC1" w:rsidRPr="0087147C" w:rsidRDefault="007F2FC1" w:rsidP="007F2FC1">
      <w:pPr>
        <w:numPr>
          <w:ilvl w:val="0"/>
          <w:numId w:val="20"/>
        </w:numPr>
        <w:jc w:val="both"/>
        <w:rPr>
          <w:rFonts w:ascii="Arial" w:hAnsi="Arial" w:cs="Arial"/>
        </w:rPr>
      </w:pPr>
      <w:r w:rsidRPr="0087147C">
        <w:rPr>
          <w:rFonts w:ascii="Arial" w:hAnsi="Arial" w:cs="Arial"/>
          <w:b/>
          <w:bCs/>
        </w:rPr>
        <w:t>Notation et avis :</w:t>
      </w:r>
      <w:r w:rsidRPr="0087147C">
        <w:rPr>
          <w:rFonts w:ascii="Arial" w:hAnsi="Arial" w:cs="Arial"/>
        </w:rPr>
        <w:t xml:space="preserve"> Les utilisateurs peuvent attribuer une note aux films et écrire un avis.</w:t>
      </w:r>
    </w:p>
    <w:p w14:paraId="133366BB" w14:textId="77777777" w:rsidR="007F2FC1" w:rsidRPr="0087147C" w:rsidRDefault="007F2FC1" w:rsidP="007F2FC1">
      <w:pPr>
        <w:numPr>
          <w:ilvl w:val="0"/>
          <w:numId w:val="20"/>
        </w:numPr>
        <w:jc w:val="both"/>
        <w:rPr>
          <w:rFonts w:ascii="Arial" w:hAnsi="Arial" w:cs="Arial"/>
        </w:rPr>
      </w:pPr>
      <w:r w:rsidRPr="0087147C">
        <w:rPr>
          <w:rFonts w:ascii="Arial" w:hAnsi="Arial" w:cs="Arial"/>
          <w:b/>
          <w:bCs/>
        </w:rPr>
        <w:t>Historique de visionnage :</w:t>
      </w:r>
      <w:r w:rsidRPr="0087147C">
        <w:rPr>
          <w:rFonts w:ascii="Arial" w:hAnsi="Arial" w:cs="Arial"/>
        </w:rPr>
        <w:t xml:space="preserve"> Sauvegarde des films regardés par l’utilisateur pour consultation ultérieure.</w:t>
      </w:r>
    </w:p>
    <w:p w14:paraId="35F8CEC1" w14:textId="77777777" w:rsidR="007F2FC1" w:rsidRPr="0087147C" w:rsidRDefault="007F2FC1" w:rsidP="007F2FC1">
      <w:pPr>
        <w:jc w:val="both"/>
        <w:rPr>
          <w:rFonts w:ascii="Arial" w:hAnsi="Arial" w:cs="Arial"/>
          <w:b/>
          <w:bCs/>
        </w:rPr>
      </w:pPr>
      <w:r w:rsidRPr="0087147C">
        <w:rPr>
          <w:rFonts w:ascii="Arial" w:hAnsi="Arial" w:cs="Arial"/>
          <w:b/>
          <w:bCs/>
        </w:rPr>
        <w:t>2.3. Gestion des utilisateurs</w:t>
      </w:r>
    </w:p>
    <w:p w14:paraId="25208C25" w14:textId="74EF8C09" w:rsidR="007F2FC1" w:rsidRPr="0087147C" w:rsidRDefault="007F2FC1" w:rsidP="007F2FC1">
      <w:pPr>
        <w:numPr>
          <w:ilvl w:val="0"/>
          <w:numId w:val="21"/>
        </w:numPr>
        <w:jc w:val="both"/>
        <w:rPr>
          <w:rFonts w:ascii="Arial" w:hAnsi="Arial" w:cs="Arial"/>
        </w:rPr>
      </w:pPr>
      <w:r w:rsidRPr="0087147C">
        <w:rPr>
          <w:rFonts w:ascii="Arial" w:hAnsi="Arial" w:cs="Arial"/>
          <w:b/>
          <w:bCs/>
        </w:rPr>
        <w:t>Profils utilisateur :</w:t>
      </w:r>
    </w:p>
    <w:p w14:paraId="6CAD2C99" w14:textId="77777777" w:rsidR="007F2FC1" w:rsidRPr="0087147C" w:rsidRDefault="007F2FC1" w:rsidP="007F2FC1">
      <w:pPr>
        <w:numPr>
          <w:ilvl w:val="1"/>
          <w:numId w:val="21"/>
        </w:numPr>
        <w:jc w:val="both"/>
        <w:rPr>
          <w:rFonts w:ascii="Arial" w:hAnsi="Arial" w:cs="Arial"/>
        </w:rPr>
      </w:pPr>
      <w:r w:rsidRPr="0087147C">
        <w:rPr>
          <w:rFonts w:ascii="Arial" w:hAnsi="Arial" w:cs="Arial"/>
        </w:rPr>
        <w:t>Connexion et inscription (par e-mail/mot de passe ou via des services tiers comme Google/Facebook).</w:t>
      </w:r>
    </w:p>
    <w:p w14:paraId="4A94DC86" w14:textId="77777777" w:rsidR="007F2FC1" w:rsidRPr="0087147C" w:rsidRDefault="007F2FC1" w:rsidP="007F2FC1">
      <w:pPr>
        <w:numPr>
          <w:ilvl w:val="1"/>
          <w:numId w:val="21"/>
        </w:numPr>
        <w:jc w:val="both"/>
        <w:rPr>
          <w:rFonts w:ascii="Arial" w:hAnsi="Arial" w:cs="Arial"/>
        </w:rPr>
      </w:pPr>
      <w:r w:rsidRPr="0087147C">
        <w:rPr>
          <w:rFonts w:ascii="Arial" w:hAnsi="Arial" w:cs="Arial"/>
        </w:rPr>
        <w:t xml:space="preserve">Tableau de bord utilisateur pour afficher les favoris, la </w:t>
      </w:r>
      <w:proofErr w:type="spellStart"/>
      <w:r w:rsidRPr="0087147C">
        <w:rPr>
          <w:rFonts w:ascii="Arial" w:hAnsi="Arial" w:cs="Arial"/>
        </w:rPr>
        <w:t>watchlist</w:t>
      </w:r>
      <w:proofErr w:type="spellEnd"/>
      <w:r w:rsidRPr="0087147C">
        <w:rPr>
          <w:rFonts w:ascii="Arial" w:hAnsi="Arial" w:cs="Arial"/>
        </w:rPr>
        <w:t xml:space="preserve"> et les avis.</w:t>
      </w:r>
    </w:p>
    <w:p w14:paraId="4BDCCCBB" w14:textId="24DC33AD" w:rsidR="007F2FC1" w:rsidRPr="0087147C" w:rsidRDefault="007F2FC1" w:rsidP="007F2FC1">
      <w:pPr>
        <w:numPr>
          <w:ilvl w:val="0"/>
          <w:numId w:val="21"/>
        </w:numPr>
        <w:jc w:val="both"/>
        <w:rPr>
          <w:rFonts w:ascii="Arial" w:hAnsi="Arial" w:cs="Arial"/>
        </w:rPr>
      </w:pPr>
      <w:r w:rsidRPr="0087147C">
        <w:rPr>
          <w:rFonts w:ascii="Arial" w:hAnsi="Arial" w:cs="Arial"/>
          <w:b/>
          <w:bCs/>
        </w:rPr>
        <w:t>Gestion des rôles :</w:t>
      </w:r>
    </w:p>
    <w:p w14:paraId="70A709C8" w14:textId="77777777" w:rsidR="007F2FC1" w:rsidRPr="0087147C" w:rsidRDefault="007F2FC1" w:rsidP="007F2FC1">
      <w:pPr>
        <w:numPr>
          <w:ilvl w:val="1"/>
          <w:numId w:val="21"/>
        </w:numPr>
        <w:jc w:val="both"/>
        <w:rPr>
          <w:rFonts w:ascii="Arial" w:hAnsi="Arial" w:cs="Arial"/>
        </w:rPr>
      </w:pPr>
      <w:r w:rsidRPr="0087147C">
        <w:rPr>
          <w:rFonts w:ascii="Arial" w:hAnsi="Arial" w:cs="Arial"/>
        </w:rPr>
        <w:t>Administrateurs pour la modération et la gestion des contenus.</w:t>
      </w:r>
    </w:p>
    <w:p w14:paraId="532F346B" w14:textId="77777777" w:rsidR="007F2FC1" w:rsidRPr="0087147C" w:rsidRDefault="007F2FC1" w:rsidP="007F2FC1">
      <w:pPr>
        <w:numPr>
          <w:ilvl w:val="1"/>
          <w:numId w:val="21"/>
        </w:numPr>
        <w:jc w:val="both"/>
        <w:rPr>
          <w:rFonts w:ascii="Arial" w:hAnsi="Arial" w:cs="Arial"/>
        </w:rPr>
      </w:pPr>
      <w:r w:rsidRPr="0087147C">
        <w:rPr>
          <w:rFonts w:ascii="Arial" w:hAnsi="Arial" w:cs="Arial"/>
        </w:rPr>
        <w:t>Utilisateurs standards pour la consommation de contenu.</w:t>
      </w:r>
    </w:p>
    <w:p w14:paraId="54FAC2F6" w14:textId="2EB737CF" w:rsidR="007F2FC1" w:rsidRPr="0087147C" w:rsidRDefault="007F2FC1" w:rsidP="007F2FC1">
      <w:pPr>
        <w:numPr>
          <w:ilvl w:val="0"/>
          <w:numId w:val="21"/>
        </w:numPr>
        <w:jc w:val="both"/>
        <w:rPr>
          <w:rFonts w:ascii="Arial" w:hAnsi="Arial" w:cs="Arial"/>
        </w:rPr>
      </w:pPr>
      <w:r w:rsidRPr="0087147C">
        <w:rPr>
          <w:rFonts w:ascii="Arial" w:hAnsi="Arial" w:cs="Arial"/>
          <w:b/>
          <w:bCs/>
        </w:rPr>
        <w:lastRenderedPageBreak/>
        <w:t>Stockage des données utilisateur :</w:t>
      </w:r>
    </w:p>
    <w:p w14:paraId="33164C42" w14:textId="77777777" w:rsidR="007F2FC1" w:rsidRPr="0087147C" w:rsidRDefault="007F2FC1" w:rsidP="007F2FC1">
      <w:pPr>
        <w:numPr>
          <w:ilvl w:val="1"/>
          <w:numId w:val="21"/>
        </w:numPr>
        <w:jc w:val="both"/>
        <w:rPr>
          <w:rFonts w:ascii="Arial" w:hAnsi="Arial" w:cs="Arial"/>
        </w:rPr>
      </w:pPr>
      <w:r w:rsidRPr="0087147C">
        <w:rPr>
          <w:rFonts w:ascii="Arial" w:hAnsi="Arial" w:cs="Arial"/>
        </w:rPr>
        <w:t xml:space="preserve">Données persistantes des films favoris, </w:t>
      </w:r>
      <w:proofErr w:type="spellStart"/>
      <w:r w:rsidRPr="0087147C">
        <w:rPr>
          <w:rFonts w:ascii="Arial" w:hAnsi="Arial" w:cs="Arial"/>
        </w:rPr>
        <w:t>watchlist</w:t>
      </w:r>
      <w:proofErr w:type="spellEnd"/>
      <w:r w:rsidRPr="0087147C">
        <w:rPr>
          <w:rFonts w:ascii="Arial" w:hAnsi="Arial" w:cs="Arial"/>
        </w:rPr>
        <w:t xml:space="preserve"> et notes.</w:t>
      </w:r>
    </w:p>
    <w:p w14:paraId="7978413C" w14:textId="77777777" w:rsidR="007F2FC1" w:rsidRPr="0087147C" w:rsidRDefault="007F2FC1" w:rsidP="007F2FC1">
      <w:pPr>
        <w:numPr>
          <w:ilvl w:val="1"/>
          <w:numId w:val="21"/>
        </w:numPr>
        <w:jc w:val="both"/>
        <w:rPr>
          <w:rFonts w:ascii="Arial" w:hAnsi="Arial" w:cs="Arial"/>
        </w:rPr>
      </w:pPr>
      <w:r w:rsidRPr="0087147C">
        <w:rPr>
          <w:rFonts w:ascii="Arial" w:hAnsi="Arial" w:cs="Arial"/>
        </w:rPr>
        <w:t>Gestion sécurisée des données.</w:t>
      </w:r>
    </w:p>
    <w:p w14:paraId="156BA305" w14:textId="77777777" w:rsidR="007F2FC1" w:rsidRPr="0087147C" w:rsidRDefault="007F2FC1" w:rsidP="007F2FC1">
      <w:pPr>
        <w:jc w:val="both"/>
        <w:rPr>
          <w:rFonts w:ascii="Arial" w:hAnsi="Arial" w:cs="Arial"/>
          <w:b/>
          <w:bCs/>
        </w:rPr>
      </w:pPr>
      <w:r w:rsidRPr="0087147C">
        <w:rPr>
          <w:rFonts w:ascii="Arial" w:hAnsi="Arial" w:cs="Arial"/>
          <w:b/>
          <w:bCs/>
        </w:rPr>
        <w:t>2.4. Interface utilisateur</w:t>
      </w:r>
    </w:p>
    <w:p w14:paraId="5D59B2FB" w14:textId="77777777" w:rsidR="007F2FC1" w:rsidRPr="0087147C" w:rsidRDefault="007F2FC1" w:rsidP="007F2FC1">
      <w:pPr>
        <w:numPr>
          <w:ilvl w:val="0"/>
          <w:numId w:val="22"/>
        </w:numPr>
        <w:jc w:val="both"/>
        <w:rPr>
          <w:rFonts w:ascii="Arial" w:hAnsi="Arial" w:cs="Arial"/>
        </w:rPr>
      </w:pPr>
      <w:r w:rsidRPr="0087147C">
        <w:rPr>
          <w:rFonts w:ascii="Arial" w:hAnsi="Arial" w:cs="Arial"/>
          <w:b/>
          <w:bCs/>
        </w:rPr>
        <w:t>Responsive Design :</w:t>
      </w:r>
      <w:r w:rsidRPr="0087147C">
        <w:rPr>
          <w:rFonts w:ascii="Arial" w:hAnsi="Arial" w:cs="Arial"/>
        </w:rPr>
        <w:t xml:space="preserve"> Compatible avec les différents appareils (smartphones, tablettes, ordinateurs).</w:t>
      </w:r>
    </w:p>
    <w:p w14:paraId="553441EA" w14:textId="77777777" w:rsidR="007F2FC1" w:rsidRPr="0087147C" w:rsidRDefault="007F2FC1" w:rsidP="007F2FC1">
      <w:pPr>
        <w:numPr>
          <w:ilvl w:val="0"/>
          <w:numId w:val="22"/>
        </w:numPr>
        <w:jc w:val="both"/>
        <w:rPr>
          <w:rFonts w:ascii="Arial" w:hAnsi="Arial" w:cs="Arial"/>
        </w:rPr>
      </w:pPr>
      <w:r w:rsidRPr="0087147C">
        <w:rPr>
          <w:rFonts w:ascii="Arial" w:hAnsi="Arial" w:cs="Arial"/>
          <w:b/>
          <w:bCs/>
        </w:rPr>
        <w:t>Navigation intuitive :</w:t>
      </w:r>
      <w:r w:rsidRPr="0087147C">
        <w:rPr>
          <w:rFonts w:ascii="Arial" w:hAnsi="Arial" w:cs="Arial"/>
        </w:rPr>
        <w:t xml:space="preserve"> Menu clair et accessible pour explorer les différentes sections.</w:t>
      </w:r>
    </w:p>
    <w:p w14:paraId="50D19C14" w14:textId="77777777" w:rsidR="007F2FC1" w:rsidRPr="0087147C" w:rsidRDefault="007F2FC1" w:rsidP="007F2FC1">
      <w:pPr>
        <w:numPr>
          <w:ilvl w:val="0"/>
          <w:numId w:val="22"/>
        </w:numPr>
        <w:jc w:val="both"/>
        <w:rPr>
          <w:rFonts w:ascii="Arial" w:hAnsi="Arial" w:cs="Arial"/>
        </w:rPr>
      </w:pPr>
      <w:r w:rsidRPr="0087147C">
        <w:rPr>
          <w:rFonts w:ascii="Arial" w:hAnsi="Arial" w:cs="Arial"/>
          <w:b/>
          <w:bCs/>
        </w:rPr>
        <w:t>Esthétique moderne :</w:t>
      </w:r>
      <w:r w:rsidRPr="0087147C">
        <w:rPr>
          <w:rFonts w:ascii="Arial" w:hAnsi="Arial" w:cs="Arial"/>
        </w:rPr>
        <w:t xml:space="preserve"> Utilisation de </w:t>
      </w:r>
      <w:proofErr w:type="spellStart"/>
      <w:r w:rsidRPr="0087147C">
        <w:rPr>
          <w:rFonts w:ascii="Arial" w:hAnsi="Arial" w:cs="Arial"/>
        </w:rPr>
        <w:t>TailwindCSS</w:t>
      </w:r>
      <w:proofErr w:type="spellEnd"/>
      <w:r w:rsidRPr="0087147C">
        <w:rPr>
          <w:rFonts w:ascii="Arial" w:hAnsi="Arial" w:cs="Arial"/>
        </w:rPr>
        <w:t xml:space="preserve"> ou </w:t>
      </w:r>
      <w:proofErr w:type="spellStart"/>
      <w:r w:rsidRPr="0087147C">
        <w:rPr>
          <w:rFonts w:ascii="Arial" w:hAnsi="Arial" w:cs="Arial"/>
        </w:rPr>
        <w:t>Material</w:t>
      </w:r>
      <w:proofErr w:type="spellEnd"/>
      <w:r w:rsidRPr="0087147C">
        <w:rPr>
          <w:rFonts w:ascii="Arial" w:hAnsi="Arial" w:cs="Arial"/>
        </w:rPr>
        <w:t>-UI pour un design élégant.</w:t>
      </w:r>
    </w:p>
    <w:p w14:paraId="145D7E97" w14:textId="77777777" w:rsidR="007F2FC1" w:rsidRPr="0087147C" w:rsidRDefault="007F2FC1" w:rsidP="007F2FC1">
      <w:pPr>
        <w:numPr>
          <w:ilvl w:val="0"/>
          <w:numId w:val="22"/>
        </w:numPr>
        <w:jc w:val="both"/>
        <w:rPr>
          <w:rFonts w:ascii="Arial" w:hAnsi="Arial" w:cs="Arial"/>
        </w:rPr>
      </w:pPr>
      <w:r w:rsidRPr="0087147C">
        <w:rPr>
          <w:rFonts w:ascii="Arial" w:hAnsi="Arial" w:cs="Arial"/>
          <w:b/>
          <w:bCs/>
        </w:rPr>
        <w:t>Accessibilité :</w:t>
      </w:r>
      <w:r w:rsidRPr="0087147C">
        <w:rPr>
          <w:rFonts w:ascii="Arial" w:hAnsi="Arial" w:cs="Arial"/>
        </w:rPr>
        <w:t xml:space="preserve"> Respect des normes d’accessibilité (WCAG 2.1).</w:t>
      </w:r>
    </w:p>
    <w:p w14:paraId="61CE19BB" w14:textId="77777777" w:rsidR="007F2FC1" w:rsidRPr="0087147C" w:rsidRDefault="007F2FC1" w:rsidP="007F2FC1">
      <w:pPr>
        <w:jc w:val="both"/>
        <w:rPr>
          <w:rFonts w:ascii="Arial" w:hAnsi="Arial" w:cs="Arial"/>
        </w:rPr>
      </w:pPr>
      <w:r w:rsidRPr="0087147C">
        <w:rPr>
          <w:rFonts w:ascii="Arial" w:hAnsi="Arial" w:cs="Arial"/>
        </w:rPr>
        <w:pict w14:anchorId="7E44EA55">
          <v:rect id="_x0000_i1114" style="width:0;height:1.5pt" o:hralign="center" o:hrstd="t" o:hr="t" fillcolor="#a0a0a0" stroked="f"/>
        </w:pict>
      </w:r>
    </w:p>
    <w:p w14:paraId="3ABE0196" w14:textId="77777777" w:rsidR="007F2FC1" w:rsidRPr="0087147C" w:rsidRDefault="007F2FC1" w:rsidP="007F2FC1">
      <w:pPr>
        <w:jc w:val="both"/>
        <w:rPr>
          <w:rFonts w:ascii="Arial" w:hAnsi="Arial" w:cs="Arial"/>
          <w:b/>
          <w:bCs/>
        </w:rPr>
      </w:pPr>
      <w:r w:rsidRPr="0087147C">
        <w:rPr>
          <w:rFonts w:ascii="Arial" w:hAnsi="Arial" w:cs="Arial"/>
          <w:b/>
          <w:bCs/>
        </w:rPr>
        <w:t>3. Architecture technique</w:t>
      </w:r>
    </w:p>
    <w:p w14:paraId="264FAB7D" w14:textId="77777777" w:rsidR="007F2FC1" w:rsidRPr="0087147C" w:rsidRDefault="007F2FC1" w:rsidP="007F2FC1">
      <w:pPr>
        <w:jc w:val="both"/>
        <w:rPr>
          <w:rFonts w:ascii="Arial" w:hAnsi="Arial" w:cs="Arial"/>
          <w:b/>
          <w:bCs/>
        </w:rPr>
      </w:pPr>
      <w:r w:rsidRPr="0087147C">
        <w:rPr>
          <w:rFonts w:ascii="Arial" w:hAnsi="Arial" w:cs="Arial"/>
          <w:b/>
          <w:bCs/>
        </w:rPr>
        <w:t>3.1. Frontend</w:t>
      </w:r>
    </w:p>
    <w:p w14:paraId="5972A5A3" w14:textId="45E4D05F" w:rsidR="007F2FC1" w:rsidRPr="0087147C" w:rsidRDefault="007F2FC1" w:rsidP="007F2FC1">
      <w:pPr>
        <w:numPr>
          <w:ilvl w:val="0"/>
          <w:numId w:val="23"/>
        </w:numPr>
        <w:jc w:val="both"/>
        <w:rPr>
          <w:rFonts w:ascii="Arial" w:hAnsi="Arial" w:cs="Arial"/>
        </w:rPr>
      </w:pPr>
      <w:r w:rsidRPr="0087147C">
        <w:rPr>
          <w:rFonts w:ascii="Arial" w:hAnsi="Arial" w:cs="Arial"/>
          <w:b/>
          <w:bCs/>
        </w:rPr>
        <w:t>Technologies :</w:t>
      </w:r>
    </w:p>
    <w:p w14:paraId="1E494625" w14:textId="77777777" w:rsidR="007F2FC1" w:rsidRPr="0087147C" w:rsidRDefault="007F2FC1" w:rsidP="007F2FC1">
      <w:pPr>
        <w:numPr>
          <w:ilvl w:val="1"/>
          <w:numId w:val="23"/>
        </w:numPr>
        <w:jc w:val="both"/>
        <w:rPr>
          <w:rFonts w:ascii="Arial" w:hAnsi="Arial" w:cs="Arial"/>
          <w:lang w:val="en-US"/>
        </w:rPr>
      </w:pPr>
      <w:r w:rsidRPr="0087147C">
        <w:rPr>
          <w:rFonts w:ascii="Arial" w:hAnsi="Arial" w:cs="Arial"/>
          <w:lang w:val="en-US"/>
        </w:rPr>
        <w:t xml:space="preserve">React.js </w:t>
      </w:r>
      <w:proofErr w:type="spellStart"/>
      <w:r w:rsidRPr="0087147C">
        <w:rPr>
          <w:rFonts w:ascii="Arial" w:hAnsi="Arial" w:cs="Arial"/>
          <w:lang w:val="en-US"/>
        </w:rPr>
        <w:t>comme</w:t>
      </w:r>
      <w:proofErr w:type="spellEnd"/>
      <w:r w:rsidRPr="0087147C">
        <w:rPr>
          <w:rFonts w:ascii="Arial" w:hAnsi="Arial" w:cs="Arial"/>
          <w:lang w:val="en-US"/>
        </w:rPr>
        <w:t xml:space="preserve"> framework principal.</w:t>
      </w:r>
    </w:p>
    <w:p w14:paraId="7C14AA71" w14:textId="77777777" w:rsidR="007F2FC1" w:rsidRPr="0087147C" w:rsidRDefault="007F2FC1" w:rsidP="007F2FC1">
      <w:pPr>
        <w:numPr>
          <w:ilvl w:val="1"/>
          <w:numId w:val="23"/>
        </w:numPr>
        <w:jc w:val="both"/>
        <w:rPr>
          <w:rFonts w:ascii="Arial" w:hAnsi="Arial" w:cs="Arial"/>
        </w:rPr>
      </w:pPr>
      <w:proofErr w:type="spellStart"/>
      <w:r w:rsidRPr="0087147C">
        <w:rPr>
          <w:rFonts w:ascii="Arial" w:hAnsi="Arial" w:cs="Arial"/>
        </w:rPr>
        <w:t>React</w:t>
      </w:r>
      <w:proofErr w:type="spellEnd"/>
      <w:r w:rsidRPr="0087147C">
        <w:rPr>
          <w:rFonts w:ascii="Arial" w:hAnsi="Arial" w:cs="Arial"/>
        </w:rPr>
        <w:t xml:space="preserve"> Router pour la gestion des routes.</w:t>
      </w:r>
    </w:p>
    <w:p w14:paraId="3FDBA950" w14:textId="77777777" w:rsidR="007F2FC1" w:rsidRPr="0087147C" w:rsidRDefault="007F2FC1" w:rsidP="007F2FC1">
      <w:pPr>
        <w:numPr>
          <w:ilvl w:val="1"/>
          <w:numId w:val="23"/>
        </w:numPr>
        <w:jc w:val="both"/>
        <w:rPr>
          <w:rFonts w:ascii="Arial" w:hAnsi="Arial" w:cs="Arial"/>
        </w:rPr>
      </w:pPr>
      <w:proofErr w:type="spellStart"/>
      <w:r w:rsidRPr="0087147C">
        <w:rPr>
          <w:rFonts w:ascii="Arial" w:hAnsi="Arial" w:cs="Arial"/>
        </w:rPr>
        <w:t>Redux</w:t>
      </w:r>
      <w:proofErr w:type="spellEnd"/>
      <w:r w:rsidRPr="0087147C">
        <w:rPr>
          <w:rFonts w:ascii="Arial" w:hAnsi="Arial" w:cs="Arial"/>
        </w:rPr>
        <w:t xml:space="preserve"> ou </w:t>
      </w:r>
      <w:proofErr w:type="spellStart"/>
      <w:r w:rsidRPr="0087147C">
        <w:rPr>
          <w:rFonts w:ascii="Arial" w:hAnsi="Arial" w:cs="Arial"/>
        </w:rPr>
        <w:t>Context</w:t>
      </w:r>
      <w:proofErr w:type="spellEnd"/>
      <w:r w:rsidRPr="0087147C">
        <w:rPr>
          <w:rFonts w:ascii="Arial" w:hAnsi="Arial" w:cs="Arial"/>
        </w:rPr>
        <w:t xml:space="preserve"> API pour la gestion globale de l’état de l’application.</w:t>
      </w:r>
    </w:p>
    <w:p w14:paraId="68FB2A11" w14:textId="77777777" w:rsidR="007F2FC1" w:rsidRPr="0087147C" w:rsidRDefault="007F2FC1" w:rsidP="007F2FC1">
      <w:pPr>
        <w:numPr>
          <w:ilvl w:val="1"/>
          <w:numId w:val="23"/>
        </w:numPr>
        <w:jc w:val="both"/>
        <w:rPr>
          <w:rFonts w:ascii="Arial" w:hAnsi="Arial" w:cs="Arial"/>
        </w:rPr>
      </w:pPr>
      <w:proofErr w:type="spellStart"/>
      <w:r w:rsidRPr="0087147C">
        <w:rPr>
          <w:rFonts w:ascii="Arial" w:hAnsi="Arial" w:cs="Arial"/>
        </w:rPr>
        <w:t>TailwindCSS</w:t>
      </w:r>
      <w:proofErr w:type="spellEnd"/>
      <w:r w:rsidRPr="0087147C">
        <w:rPr>
          <w:rFonts w:ascii="Arial" w:hAnsi="Arial" w:cs="Arial"/>
        </w:rPr>
        <w:t xml:space="preserve"> ou </w:t>
      </w:r>
      <w:proofErr w:type="spellStart"/>
      <w:r w:rsidRPr="0087147C">
        <w:rPr>
          <w:rFonts w:ascii="Arial" w:hAnsi="Arial" w:cs="Arial"/>
        </w:rPr>
        <w:t>Material</w:t>
      </w:r>
      <w:proofErr w:type="spellEnd"/>
      <w:r w:rsidRPr="0087147C">
        <w:rPr>
          <w:rFonts w:ascii="Arial" w:hAnsi="Arial" w:cs="Arial"/>
        </w:rPr>
        <w:t>-UI pour le design et les composants UI.</w:t>
      </w:r>
    </w:p>
    <w:p w14:paraId="0689BD60" w14:textId="761AB3FC" w:rsidR="007F2FC1" w:rsidRPr="0087147C" w:rsidRDefault="007F2FC1" w:rsidP="007F2FC1">
      <w:pPr>
        <w:numPr>
          <w:ilvl w:val="0"/>
          <w:numId w:val="23"/>
        </w:numPr>
        <w:jc w:val="both"/>
        <w:rPr>
          <w:rFonts w:ascii="Arial" w:hAnsi="Arial" w:cs="Arial"/>
        </w:rPr>
      </w:pPr>
      <w:r w:rsidRPr="0087147C">
        <w:rPr>
          <w:rFonts w:ascii="Arial" w:hAnsi="Arial" w:cs="Arial"/>
          <w:b/>
          <w:bCs/>
        </w:rPr>
        <w:t>Structure du projet :</w:t>
      </w:r>
    </w:p>
    <w:p w14:paraId="6D32AE44" w14:textId="77777777" w:rsidR="007F2FC1" w:rsidRPr="0087147C" w:rsidRDefault="007F2FC1" w:rsidP="007F2FC1">
      <w:pPr>
        <w:numPr>
          <w:ilvl w:val="1"/>
          <w:numId w:val="23"/>
        </w:numPr>
        <w:jc w:val="both"/>
        <w:rPr>
          <w:rFonts w:ascii="Arial" w:hAnsi="Arial" w:cs="Arial"/>
        </w:rPr>
      </w:pPr>
      <w:r w:rsidRPr="0087147C">
        <w:rPr>
          <w:rFonts w:ascii="Arial" w:hAnsi="Arial" w:cs="Arial"/>
        </w:rPr>
        <w:t>Modularisation des composants pour une meilleure maintenance.</w:t>
      </w:r>
    </w:p>
    <w:p w14:paraId="4C544EDA" w14:textId="77777777" w:rsidR="007F2FC1" w:rsidRPr="0087147C" w:rsidRDefault="007F2FC1" w:rsidP="007F2FC1">
      <w:pPr>
        <w:numPr>
          <w:ilvl w:val="1"/>
          <w:numId w:val="23"/>
        </w:numPr>
        <w:jc w:val="both"/>
        <w:rPr>
          <w:rFonts w:ascii="Arial" w:hAnsi="Arial" w:cs="Arial"/>
        </w:rPr>
      </w:pPr>
      <w:r w:rsidRPr="0087147C">
        <w:rPr>
          <w:rFonts w:ascii="Arial" w:hAnsi="Arial" w:cs="Arial"/>
        </w:rPr>
        <w:t xml:space="preserve">Tests unitaires avec </w:t>
      </w:r>
      <w:proofErr w:type="spellStart"/>
      <w:r w:rsidRPr="0087147C">
        <w:rPr>
          <w:rFonts w:ascii="Arial" w:hAnsi="Arial" w:cs="Arial"/>
        </w:rPr>
        <w:t>Jest</w:t>
      </w:r>
      <w:proofErr w:type="spellEnd"/>
      <w:r w:rsidRPr="0087147C">
        <w:rPr>
          <w:rFonts w:ascii="Arial" w:hAnsi="Arial" w:cs="Arial"/>
        </w:rPr>
        <w:t xml:space="preserve"> ou </w:t>
      </w:r>
      <w:proofErr w:type="spellStart"/>
      <w:r w:rsidRPr="0087147C">
        <w:rPr>
          <w:rFonts w:ascii="Arial" w:hAnsi="Arial" w:cs="Arial"/>
        </w:rPr>
        <w:t>React</w:t>
      </w:r>
      <w:proofErr w:type="spellEnd"/>
      <w:r w:rsidRPr="0087147C">
        <w:rPr>
          <w:rFonts w:ascii="Arial" w:hAnsi="Arial" w:cs="Arial"/>
        </w:rPr>
        <w:t xml:space="preserve"> </w:t>
      </w:r>
      <w:proofErr w:type="spellStart"/>
      <w:r w:rsidRPr="0087147C">
        <w:rPr>
          <w:rFonts w:ascii="Arial" w:hAnsi="Arial" w:cs="Arial"/>
        </w:rPr>
        <w:t>Testing</w:t>
      </w:r>
      <w:proofErr w:type="spellEnd"/>
      <w:r w:rsidRPr="0087147C">
        <w:rPr>
          <w:rFonts w:ascii="Arial" w:hAnsi="Arial" w:cs="Arial"/>
        </w:rPr>
        <w:t xml:space="preserve"> Library.</w:t>
      </w:r>
    </w:p>
    <w:p w14:paraId="5961ED9E" w14:textId="77777777" w:rsidR="007F2FC1" w:rsidRPr="0087147C" w:rsidRDefault="007F2FC1" w:rsidP="007F2FC1">
      <w:pPr>
        <w:jc w:val="both"/>
        <w:rPr>
          <w:rFonts w:ascii="Arial" w:hAnsi="Arial" w:cs="Arial"/>
          <w:b/>
          <w:bCs/>
        </w:rPr>
      </w:pPr>
      <w:r w:rsidRPr="0087147C">
        <w:rPr>
          <w:rFonts w:ascii="Arial" w:hAnsi="Arial" w:cs="Arial"/>
          <w:b/>
          <w:bCs/>
        </w:rPr>
        <w:t>3.2. Backend</w:t>
      </w:r>
    </w:p>
    <w:p w14:paraId="1CE599DF" w14:textId="7977C4D4" w:rsidR="007F2FC1" w:rsidRPr="0087147C" w:rsidRDefault="007F2FC1" w:rsidP="007F2FC1">
      <w:pPr>
        <w:numPr>
          <w:ilvl w:val="0"/>
          <w:numId w:val="24"/>
        </w:numPr>
        <w:jc w:val="both"/>
        <w:rPr>
          <w:rFonts w:ascii="Arial" w:hAnsi="Arial" w:cs="Arial"/>
        </w:rPr>
      </w:pPr>
      <w:r w:rsidRPr="0087147C">
        <w:rPr>
          <w:rFonts w:ascii="Arial" w:hAnsi="Arial" w:cs="Arial"/>
          <w:b/>
          <w:bCs/>
        </w:rPr>
        <w:t>Technologies :</w:t>
      </w:r>
    </w:p>
    <w:p w14:paraId="2F4CC0D3" w14:textId="77777777" w:rsidR="007F2FC1" w:rsidRPr="0087147C" w:rsidRDefault="007F2FC1" w:rsidP="007F2FC1">
      <w:pPr>
        <w:numPr>
          <w:ilvl w:val="1"/>
          <w:numId w:val="24"/>
        </w:numPr>
        <w:jc w:val="both"/>
        <w:rPr>
          <w:rFonts w:ascii="Arial" w:hAnsi="Arial" w:cs="Arial"/>
        </w:rPr>
      </w:pPr>
      <w:r w:rsidRPr="0087147C">
        <w:rPr>
          <w:rFonts w:ascii="Arial" w:hAnsi="Arial" w:cs="Arial"/>
        </w:rPr>
        <w:t>Node.js avec Express.js pour créer des API REST.</w:t>
      </w:r>
    </w:p>
    <w:p w14:paraId="2E8E3D10" w14:textId="77777777" w:rsidR="007F2FC1" w:rsidRPr="0087147C" w:rsidRDefault="007F2FC1" w:rsidP="007F2FC1">
      <w:pPr>
        <w:numPr>
          <w:ilvl w:val="1"/>
          <w:numId w:val="24"/>
        </w:numPr>
        <w:jc w:val="both"/>
        <w:rPr>
          <w:rFonts w:ascii="Arial" w:hAnsi="Arial" w:cs="Arial"/>
        </w:rPr>
      </w:pPr>
      <w:proofErr w:type="spellStart"/>
      <w:r w:rsidRPr="0087147C">
        <w:rPr>
          <w:rFonts w:ascii="Arial" w:hAnsi="Arial" w:cs="Arial"/>
        </w:rPr>
        <w:t>Firebase</w:t>
      </w:r>
      <w:proofErr w:type="spellEnd"/>
      <w:r w:rsidRPr="0087147C">
        <w:rPr>
          <w:rFonts w:ascii="Arial" w:hAnsi="Arial" w:cs="Arial"/>
        </w:rPr>
        <w:t xml:space="preserve"> comme alternative </w:t>
      </w:r>
      <w:proofErr w:type="spellStart"/>
      <w:r w:rsidRPr="0087147C">
        <w:rPr>
          <w:rFonts w:ascii="Arial" w:hAnsi="Arial" w:cs="Arial"/>
        </w:rPr>
        <w:t>serverless</w:t>
      </w:r>
      <w:proofErr w:type="spellEnd"/>
      <w:r w:rsidRPr="0087147C">
        <w:rPr>
          <w:rFonts w:ascii="Arial" w:hAnsi="Arial" w:cs="Arial"/>
        </w:rPr>
        <w:t xml:space="preserve"> pour simplifier le backend.</w:t>
      </w:r>
    </w:p>
    <w:p w14:paraId="21C9638F" w14:textId="02C6E3A5" w:rsidR="007F2FC1" w:rsidRPr="0087147C" w:rsidRDefault="007F2FC1" w:rsidP="007F2FC1">
      <w:pPr>
        <w:numPr>
          <w:ilvl w:val="0"/>
          <w:numId w:val="24"/>
        </w:numPr>
        <w:jc w:val="both"/>
        <w:rPr>
          <w:rFonts w:ascii="Arial" w:hAnsi="Arial" w:cs="Arial"/>
        </w:rPr>
      </w:pPr>
      <w:r w:rsidRPr="0087147C">
        <w:rPr>
          <w:rFonts w:ascii="Arial" w:hAnsi="Arial" w:cs="Arial"/>
          <w:b/>
          <w:bCs/>
        </w:rPr>
        <w:t>Services Backend :</w:t>
      </w:r>
    </w:p>
    <w:p w14:paraId="45FD2922" w14:textId="77777777" w:rsidR="007F2FC1" w:rsidRPr="0087147C" w:rsidRDefault="007F2FC1" w:rsidP="007F2FC1">
      <w:pPr>
        <w:numPr>
          <w:ilvl w:val="1"/>
          <w:numId w:val="24"/>
        </w:numPr>
        <w:jc w:val="both"/>
        <w:rPr>
          <w:rFonts w:ascii="Arial" w:hAnsi="Arial" w:cs="Arial"/>
        </w:rPr>
      </w:pPr>
      <w:r w:rsidRPr="0087147C">
        <w:rPr>
          <w:rFonts w:ascii="Arial" w:hAnsi="Arial" w:cs="Arial"/>
        </w:rPr>
        <w:t>API REST pour les interactions avec le frontend.</w:t>
      </w:r>
    </w:p>
    <w:p w14:paraId="1C1FE26F" w14:textId="77777777" w:rsidR="007F2FC1" w:rsidRPr="0087147C" w:rsidRDefault="007F2FC1" w:rsidP="007F2FC1">
      <w:pPr>
        <w:numPr>
          <w:ilvl w:val="1"/>
          <w:numId w:val="24"/>
        </w:numPr>
        <w:jc w:val="both"/>
        <w:rPr>
          <w:rFonts w:ascii="Arial" w:hAnsi="Arial" w:cs="Arial"/>
        </w:rPr>
      </w:pPr>
      <w:r w:rsidRPr="0087147C">
        <w:rPr>
          <w:rFonts w:ascii="Arial" w:hAnsi="Arial" w:cs="Arial"/>
        </w:rPr>
        <w:t>Gestion des notifications push (films ajoutés en favoris, nouveaux avis).</w:t>
      </w:r>
    </w:p>
    <w:p w14:paraId="0E3E7114" w14:textId="77777777" w:rsidR="007F2FC1" w:rsidRPr="0087147C" w:rsidRDefault="007F2FC1" w:rsidP="007F2FC1">
      <w:pPr>
        <w:jc w:val="both"/>
        <w:rPr>
          <w:rFonts w:ascii="Arial" w:hAnsi="Arial" w:cs="Arial"/>
          <w:b/>
          <w:bCs/>
        </w:rPr>
      </w:pPr>
      <w:r w:rsidRPr="0087147C">
        <w:rPr>
          <w:rFonts w:ascii="Arial" w:hAnsi="Arial" w:cs="Arial"/>
          <w:b/>
          <w:bCs/>
        </w:rPr>
        <w:t>3.3. Base de données</w:t>
      </w:r>
    </w:p>
    <w:p w14:paraId="0C84BAF3" w14:textId="2317D057" w:rsidR="007F2FC1" w:rsidRPr="0087147C" w:rsidRDefault="007F2FC1" w:rsidP="007F2FC1">
      <w:pPr>
        <w:numPr>
          <w:ilvl w:val="0"/>
          <w:numId w:val="25"/>
        </w:numPr>
        <w:jc w:val="both"/>
        <w:rPr>
          <w:rFonts w:ascii="Arial" w:hAnsi="Arial" w:cs="Arial"/>
        </w:rPr>
      </w:pPr>
      <w:r w:rsidRPr="0087147C">
        <w:rPr>
          <w:rFonts w:ascii="Arial" w:hAnsi="Arial" w:cs="Arial"/>
          <w:b/>
          <w:bCs/>
        </w:rPr>
        <w:lastRenderedPageBreak/>
        <w:t>Options :</w:t>
      </w:r>
    </w:p>
    <w:p w14:paraId="5EC5E60D" w14:textId="19FDECB0" w:rsidR="007F2FC1" w:rsidRPr="0087147C" w:rsidRDefault="007F2FC1" w:rsidP="007F2FC1">
      <w:pPr>
        <w:numPr>
          <w:ilvl w:val="1"/>
          <w:numId w:val="25"/>
        </w:numPr>
        <w:jc w:val="both"/>
        <w:rPr>
          <w:rFonts w:ascii="Arial" w:hAnsi="Arial" w:cs="Arial"/>
        </w:rPr>
      </w:pPr>
      <w:proofErr w:type="spellStart"/>
      <w:r w:rsidRPr="0087147C">
        <w:rPr>
          <w:rFonts w:ascii="Arial" w:hAnsi="Arial" w:cs="Arial"/>
        </w:rPr>
        <w:t>Firebase</w:t>
      </w:r>
      <w:proofErr w:type="spellEnd"/>
      <w:r w:rsidRPr="0087147C">
        <w:rPr>
          <w:rFonts w:ascii="Arial" w:hAnsi="Arial" w:cs="Arial"/>
        </w:rPr>
        <w:t xml:space="preserve"> </w:t>
      </w:r>
      <w:proofErr w:type="spellStart"/>
      <w:r w:rsidRPr="0087147C">
        <w:rPr>
          <w:rFonts w:ascii="Arial" w:hAnsi="Arial" w:cs="Arial"/>
        </w:rPr>
        <w:t>Firestore</w:t>
      </w:r>
      <w:proofErr w:type="spellEnd"/>
      <w:r w:rsidRPr="0087147C">
        <w:rPr>
          <w:rFonts w:ascii="Arial" w:hAnsi="Arial" w:cs="Arial"/>
        </w:rPr>
        <w:t xml:space="preserve"> pour des besoins spécifiques de persistance.</w:t>
      </w:r>
    </w:p>
    <w:p w14:paraId="69175D55" w14:textId="63A05134" w:rsidR="007F2FC1" w:rsidRPr="0087147C" w:rsidRDefault="007F2FC1" w:rsidP="007F2FC1">
      <w:pPr>
        <w:numPr>
          <w:ilvl w:val="0"/>
          <w:numId w:val="25"/>
        </w:numPr>
        <w:jc w:val="both"/>
        <w:rPr>
          <w:rFonts w:ascii="Arial" w:hAnsi="Arial" w:cs="Arial"/>
        </w:rPr>
      </w:pPr>
      <w:r w:rsidRPr="0087147C">
        <w:rPr>
          <w:rFonts w:ascii="Arial" w:hAnsi="Arial" w:cs="Arial"/>
          <w:b/>
          <w:bCs/>
        </w:rPr>
        <w:t>Modèle de données :</w:t>
      </w:r>
    </w:p>
    <w:p w14:paraId="40647333" w14:textId="77777777" w:rsidR="007F2FC1" w:rsidRPr="0087147C" w:rsidRDefault="007F2FC1" w:rsidP="007F2FC1">
      <w:pPr>
        <w:numPr>
          <w:ilvl w:val="1"/>
          <w:numId w:val="25"/>
        </w:numPr>
        <w:jc w:val="both"/>
        <w:rPr>
          <w:rFonts w:ascii="Arial" w:hAnsi="Arial" w:cs="Arial"/>
        </w:rPr>
      </w:pPr>
      <w:r w:rsidRPr="0087147C">
        <w:rPr>
          <w:rFonts w:ascii="Arial" w:hAnsi="Arial" w:cs="Arial"/>
        </w:rPr>
        <w:t xml:space="preserve">Utilisateurs : Informations de connexion, films favoris, </w:t>
      </w:r>
      <w:proofErr w:type="spellStart"/>
      <w:r w:rsidRPr="0087147C">
        <w:rPr>
          <w:rFonts w:ascii="Arial" w:hAnsi="Arial" w:cs="Arial"/>
        </w:rPr>
        <w:t>watchlist</w:t>
      </w:r>
      <w:proofErr w:type="spellEnd"/>
      <w:r w:rsidRPr="0087147C">
        <w:rPr>
          <w:rFonts w:ascii="Arial" w:hAnsi="Arial" w:cs="Arial"/>
        </w:rPr>
        <w:t>.</w:t>
      </w:r>
    </w:p>
    <w:p w14:paraId="68A445E4" w14:textId="77777777" w:rsidR="007F2FC1" w:rsidRPr="0087147C" w:rsidRDefault="007F2FC1" w:rsidP="007F2FC1">
      <w:pPr>
        <w:numPr>
          <w:ilvl w:val="1"/>
          <w:numId w:val="25"/>
        </w:numPr>
        <w:jc w:val="both"/>
        <w:rPr>
          <w:rFonts w:ascii="Arial" w:hAnsi="Arial" w:cs="Arial"/>
        </w:rPr>
      </w:pPr>
      <w:r w:rsidRPr="0087147C">
        <w:rPr>
          <w:rFonts w:ascii="Arial" w:hAnsi="Arial" w:cs="Arial"/>
        </w:rPr>
        <w:t>Films : Détails récupérés de l’API, notations des utilisateurs.</w:t>
      </w:r>
    </w:p>
    <w:p w14:paraId="011A17EB" w14:textId="77777777" w:rsidR="007F2FC1" w:rsidRPr="0087147C" w:rsidRDefault="007F2FC1" w:rsidP="007F2FC1">
      <w:pPr>
        <w:jc w:val="both"/>
        <w:rPr>
          <w:rFonts w:ascii="Arial" w:hAnsi="Arial" w:cs="Arial"/>
          <w:b/>
          <w:bCs/>
        </w:rPr>
      </w:pPr>
      <w:r w:rsidRPr="0087147C">
        <w:rPr>
          <w:rFonts w:ascii="Arial" w:hAnsi="Arial" w:cs="Arial"/>
          <w:b/>
          <w:bCs/>
        </w:rPr>
        <w:t>3.4. Intégrations tierces</w:t>
      </w:r>
    </w:p>
    <w:p w14:paraId="61144EE9" w14:textId="77777777" w:rsidR="007F2FC1" w:rsidRPr="0087147C" w:rsidRDefault="007F2FC1" w:rsidP="007F2FC1">
      <w:pPr>
        <w:numPr>
          <w:ilvl w:val="0"/>
          <w:numId w:val="26"/>
        </w:numPr>
        <w:jc w:val="both"/>
        <w:rPr>
          <w:rFonts w:ascii="Arial" w:hAnsi="Arial" w:cs="Arial"/>
        </w:rPr>
      </w:pPr>
      <w:r w:rsidRPr="0087147C">
        <w:rPr>
          <w:rFonts w:ascii="Arial" w:hAnsi="Arial" w:cs="Arial"/>
          <w:b/>
          <w:bCs/>
        </w:rPr>
        <w:t>API Films :</w:t>
      </w:r>
      <w:r w:rsidRPr="0087147C">
        <w:rPr>
          <w:rFonts w:ascii="Arial" w:hAnsi="Arial" w:cs="Arial"/>
        </w:rPr>
        <w:t xml:space="preserve"> Intégration de TMDB API (ou autre API similaire) pour fournir les données des films en temps réel.</w:t>
      </w:r>
    </w:p>
    <w:p w14:paraId="632437DB" w14:textId="77777777" w:rsidR="007F2FC1" w:rsidRPr="0087147C" w:rsidRDefault="007F2FC1" w:rsidP="007F2FC1">
      <w:pPr>
        <w:numPr>
          <w:ilvl w:val="0"/>
          <w:numId w:val="26"/>
        </w:numPr>
        <w:jc w:val="both"/>
        <w:rPr>
          <w:rFonts w:ascii="Arial" w:hAnsi="Arial" w:cs="Arial"/>
        </w:rPr>
      </w:pPr>
      <w:r w:rsidRPr="0087147C">
        <w:rPr>
          <w:rFonts w:ascii="Arial" w:hAnsi="Arial" w:cs="Arial"/>
          <w:b/>
          <w:bCs/>
        </w:rPr>
        <w:t>Authentification :</w:t>
      </w:r>
      <w:r w:rsidRPr="0087147C">
        <w:rPr>
          <w:rFonts w:ascii="Arial" w:hAnsi="Arial" w:cs="Arial"/>
        </w:rPr>
        <w:t xml:space="preserve"> Intégration avec </w:t>
      </w:r>
      <w:proofErr w:type="spellStart"/>
      <w:r w:rsidRPr="0087147C">
        <w:rPr>
          <w:rFonts w:ascii="Arial" w:hAnsi="Arial" w:cs="Arial"/>
        </w:rPr>
        <w:t>Firebase</w:t>
      </w:r>
      <w:proofErr w:type="spellEnd"/>
      <w:r w:rsidRPr="0087147C">
        <w:rPr>
          <w:rFonts w:ascii="Arial" w:hAnsi="Arial" w:cs="Arial"/>
        </w:rPr>
        <w:t xml:space="preserve"> </w:t>
      </w:r>
      <w:proofErr w:type="spellStart"/>
      <w:r w:rsidRPr="0087147C">
        <w:rPr>
          <w:rFonts w:ascii="Arial" w:hAnsi="Arial" w:cs="Arial"/>
        </w:rPr>
        <w:t>Auth</w:t>
      </w:r>
      <w:proofErr w:type="spellEnd"/>
      <w:r w:rsidRPr="0087147C">
        <w:rPr>
          <w:rFonts w:ascii="Arial" w:hAnsi="Arial" w:cs="Arial"/>
        </w:rPr>
        <w:t xml:space="preserve"> ou </w:t>
      </w:r>
      <w:proofErr w:type="spellStart"/>
      <w:r w:rsidRPr="0087147C">
        <w:rPr>
          <w:rFonts w:ascii="Arial" w:hAnsi="Arial" w:cs="Arial"/>
        </w:rPr>
        <w:t>OAuth</w:t>
      </w:r>
      <w:proofErr w:type="spellEnd"/>
      <w:r w:rsidRPr="0087147C">
        <w:rPr>
          <w:rFonts w:ascii="Arial" w:hAnsi="Arial" w:cs="Arial"/>
        </w:rPr>
        <w:t xml:space="preserve"> 2.0 pour les connexions via Google, Facebook, etc.</w:t>
      </w:r>
    </w:p>
    <w:p w14:paraId="7F7FB17C" w14:textId="77777777" w:rsidR="007F2FC1" w:rsidRPr="0087147C" w:rsidRDefault="007F2FC1" w:rsidP="007F2FC1">
      <w:pPr>
        <w:numPr>
          <w:ilvl w:val="0"/>
          <w:numId w:val="26"/>
        </w:numPr>
        <w:jc w:val="both"/>
        <w:rPr>
          <w:rFonts w:ascii="Arial" w:hAnsi="Arial" w:cs="Arial"/>
        </w:rPr>
      </w:pPr>
      <w:r w:rsidRPr="0087147C">
        <w:rPr>
          <w:rFonts w:ascii="Arial" w:hAnsi="Arial" w:cs="Arial"/>
          <w:b/>
          <w:bCs/>
        </w:rPr>
        <w:t>Envoi d’e-mails :</w:t>
      </w:r>
      <w:r w:rsidRPr="0087147C">
        <w:rPr>
          <w:rFonts w:ascii="Arial" w:hAnsi="Arial" w:cs="Arial"/>
        </w:rPr>
        <w:t xml:space="preserve"> Utilisation de services comme </w:t>
      </w:r>
      <w:proofErr w:type="spellStart"/>
      <w:r w:rsidRPr="0087147C">
        <w:rPr>
          <w:rFonts w:ascii="Arial" w:hAnsi="Arial" w:cs="Arial"/>
        </w:rPr>
        <w:t>SendGrid</w:t>
      </w:r>
      <w:proofErr w:type="spellEnd"/>
      <w:r w:rsidRPr="0087147C">
        <w:rPr>
          <w:rFonts w:ascii="Arial" w:hAnsi="Arial" w:cs="Arial"/>
        </w:rPr>
        <w:t xml:space="preserve"> pour les notifications importantes.</w:t>
      </w:r>
    </w:p>
    <w:p w14:paraId="60C8D596" w14:textId="77777777" w:rsidR="007F2FC1" w:rsidRPr="0087147C" w:rsidRDefault="007F2FC1" w:rsidP="007F2FC1">
      <w:pPr>
        <w:jc w:val="both"/>
        <w:rPr>
          <w:rFonts w:ascii="Arial" w:hAnsi="Arial" w:cs="Arial"/>
        </w:rPr>
      </w:pPr>
      <w:r w:rsidRPr="0087147C">
        <w:rPr>
          <w:rFonts w:ascii="Arial" w:hAnsi="Arial" w:cs="Arial"/>
        </w:rPr>
        <w:pict w14:anchorId="34DEAC5A">
          <v:rect id="_x0000_i1115" style="width:0;height:1.5pt" o:hralign="center" o:hrstd="t" o:hr="t" fillcolor="#a0a0a0" stroked="f"/>
        </w:pict>
      </w:r>
    </w:p>
    <w:p w14:paraId="13B6B8EE" w14:textId="77777777" w:rsidR="007F2FC1" w:rsidRPr="0087147C" w:rsidRDefault="007F2FC1" w:rsidP="007F2FC1">
      <w:pPr>
        <w:jc w:val="both"/>
        <w:rPr>
          <w:rFonts w:ascii="Arial" w:hAnsi="Arial" w:cs="Arial"/>
          <w:b/>
          <w:bCs/>
        </w:rPr>
      </w:pPr>
      <w:r w:rsidRPr="0087147C">
        <w:rPr>
          <w:rFonts w:ascii="Arial" w:hAnsi="Arial" w:cs="Arial"/>
          <w:b/>
          <w:bCs/>
        </w:rPr>
        <w:t>4. Avantages de l’application</w:t>
      </w:r>
    </w:p>
    <w:p w14:paraId="63E14957"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Accès rapide aux informations :</w:t>
      </w:r>
      <w:r w:rsidRPr="0087147C">
        <w:rPr>
          <w:rFonts w:ascii="Arial" w:hAnsi="Arial" w:cs="Arial"/>
        </w:rPr>
        <w:t xml:space="preserve"> L’application permet aux cinéphiles de découvrir facilement les films récents en salles.</w:t>
      </w:r>
    </w:p>
    <w:p w14:paraId="54C7885D"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Personnalisation :</w:t>
      </w:r>
      <w:r w:rsidRPr="0087147C">
        <w:rPr>
          <w:rFonts w:ascii="Arial" w:hAnsi="Arial" w:cs="Arial"/>
        </w:rPr>
        <w:t xml:space="preserve"> Grâce à la gestion des favoris, de la </w:t>
      </w:r>
      <w:proofErr w:type="spellStart"/>
      <w:r w:rsidRPr="0087147C">
        <w:rPr>
          <w:rFonts w:ascii="Arial" w:hAnsi="Arial" w:cs="Arial"/>
        </w:rPr>
        <w:t>watchlist</w:t>
      </w:r>
      <w:proofErr w:type="spellEnd"/>
      <w:r w:rsidRPr="0087147C">
        <w:rPr>
          <w:rFonts w:ascii="Arial" w:hAnsi="Arial" w:cs="Arial"/>
        </w:rPr>
        <w:t xml:space="preserve"> et des avis, chaque utilisateur bénéficie d’une expérience unique.</w:t>
      </w:r>
    </w:p>
    <w:p w14:paraId="05C737FF"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Interactivité :</w:t>
      </w:r>
      <w:r w:rsidRPr="0087147C">
        <w:rPr>
          <w:rFonts w:ascii="Arial" w:hAnsi="Arial" w:cs="Arial"/>
        </w:rPr>
        <w:t xml:space="preserve"> Possibilité pour les utilisateurs de noter et de donner leur avis sur les films.</w:t>
      </w:r>
    </w:p>
    <w:p w14:paraId="46BBEDCE"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Communauté :</w:t>
      </w:r>
      <w:r w:rsidRPr="0087147C">
        <w:rPr>
          <w:rFonts w:ascii="Arial" w:hAnsi="Arial" w:cs="Arial"/>
        </w:rPr>
        <w:t xml:space="preserve"> Base solide pour ajouter des fonctionnalités sociales dans le futur (commentaires publics, discussions autour des films, etc.).</w:t>
      </w:r>
    </w:p>
    <w:p w14:paraId="329ECC35"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Accessibilité multi-plateforme :</w:t>
      </w:r>
      <w:r w:rsidRPr="0087147C">
        <w:rPr>
          <w:rFonts w:ascii="Arial" w:hAnsi="Arial" w:cs="Arial"/>
        </w:rPr>
        <w:t xml:space="preserve"> Compatible avec les appareils mobiles et desktop.</w:t>
      </w:r>
    </w:p>
    <w:p w14:paraId="110CD4F7" w14:textId="77777777" w:rsidR="007F2FC1" w:rsidRPr="0087147C" w:rsidRDefault="007F2FC1" w:rsidP="007F2FC1">
      <w:pPr>
        <w:jc w:val="both"/>
        <w:rPr>
          <w:rFonts w:ascii="Arial" w:hAnsi="Arial" w:cs="Arial"/>
        </w:rPr>
      </w:pPr>
      <w:r w:rsidRPr="0087147C">
        <w:rPr>
          <w:rFonts w:ascii="Arial" w:hAnsi="Arial" w:cs="Arial"/>
        </w:rPr>
        <w:pict w14:anchorId="5D86BAB5">
          <v:rect id="_x0000_i1116" style="width:0;height:1.5pt" o:hralign="center" o:hrstd="t" o:hr="t" fillcolor="#a0a0a0" stroked="f"/>
        </w:pict>
      </w:r>
    </w:p>
    <w:p w14:paraId="3452B4B0" w14:textId="77777777" w:rsidR="007F2FC1" w:rsidRPr="0087147C" w:rsidRDefault="007F2FC1" w:rsidP="007F2FC1">
      <w:pPr>
        <w:jc w:val="both"/>
        <w:rPr>
          <w:rFonts w:ascii="Arial" w:hAnsi="Arial" w:cs="Arial"/>
          <w:b/>
          <w:bCs/>
        </w:rPr>
      </w:pPr>
      <w:r w:rsidRPr="0087147C">
        <w:rPr>
          <w:rFonts w:ascii="Arial" w:hAnsi="Arial" w:cs="Arial"/>
          <w:b/>
          <w:bCs/>
        </w:rPr>
        <w:t>5. Déroulement du projet</w:t>
      </w:r>
    </w:p>
    <w:p w14:paraId="63EA9D2D" w14:textId="77777777" w:rsidR="007F2FC1" w:rsidRPr="0087147C" w:rsidRDefault="007F2FC1" w:rsidP="007F2FC1">
      <w:pPr>
        <w:jc w:val="both"/>
        <w:rPr>
          <w:rFonts w:ascii="Arial" w:hAnsi="Arial" w:cs="Arial"/>
          <w:b/>
          <w:bCs/>
        </w:rPr>
      </w:pPr>
      <w:r w:rsidRPr="0087147C">
        <w:rPr>
          <w:rFonts w:ascii="Arial" w:hAnsi="Arial" w:cs="Arial"/>
          <w:b/>
          <w:bCs/>
        </w:rPr>
        <w:t>5.1. Phases principales</w:t>
      </w:r>
    </w:p>
    <w:p w14:paraId="3A9CAE00" w14:textId="18582032" w:rsidR="007F2FC1" w:rsidRPr="0087147C" w:rsidRDefault="007F2FC1" w:rsidP="007F2FC1">
      <w:pPr>
        <w:numPr>
          <w:ilvl w:val="0"/>
          <w:numId w:val="28"/>
        </w:numPr>
        <w:jc w:val="both"/>
        <w:rPr>
          <w:rFonts w:ascii="Arial" w:hAnsi="Arial" w:cs="Arial"/>
        </w:rPr>
      </w:pPr>
      <w:r w:rsidRPr="0087147C">
        <w:rPr>
          <w:rFonts w:ascii="Arial" w:hAnsi="Arial" w:cs="Arial"/>
          <w:b/>
          <w:bCs/>
        </w:rPr>
        <w:t>Analyse des besoins :</w:t>
      </w:r>
    </w:p>
    <w:p w14:paraId="27CC09FF" w14:textId="77777777" w:rsidR="007F2FC1" w:rsidRPr="0087147C" w:rsidRDefault="007F2FC1" w:rsidP="007F2FC1">
      <w:pPr>
        <w:numPr>
          <w:ilvl w:val="1"/>
          <w:numId w:val="28"/>
        </w:numPr>
        <w:jc w:val="both"/>
        <w:rPr>
          <w:rFonts w:ascii="Arial" w:hAnsi="Arial" w:cs="Arial"/>
        </w:rPr>
      </w:pPr>
      <w:r w:rsidRPr="0087147C">
        <w:rPr>
          <w:rFonts w:ascii="Arial" w:hAnsi="Arial" w:cs="Arial"/>
        </w:rPr>
        <w:t>Étude des utilisateurs cibles et de leurs attentes.</w:t>
      </w:r>
    </w:p>
    <w:p w14:paraId="59A846DD" w14:textId="77777777" w:rsidR="007F2FC1" w:rsidRPr="0087147C" w:rsidRDefault="007F2FC1" w:rsidP="007F2FC1">
      <w:pPr>
        <w:numPr>
          <w:ilvl w:val="1"/>
          <w:numId w:val="28"/>
        </w:numPr>
        <w:jc w:val="both"/>
        <w:rPr>
          <w:rFonts w:ascii="Arial" w:hAnsi="Arial" w:cs="Arial"/>
        </w:rPr>
      </w:pPr>
      <w:r w:rsidRPr="0087147C">
        <w:rPr>
          <w:rFonts w:ascii="Arial" w:hAnsi="Arial" w:cs="Arial"/>
        </w:rPr>
        <w:t>Validation des besoins fonctionnels et techniques.</w:t>
      </w:r>
    </w:p>
    <w:p w14:paraId="27B37436" w14:textId="07D7CBA6" w:rsidR="007F2FC1" w:rsidRPr="0087147C" w:rsidRDefault="007F2FC1" w:rsidP="007F2FC1">
      <w:pPr>
        <w:numPr>
          <w:ilvl w:val="0"/>
          <w:numId w:val="28"/>
        </w:numPr>
        <w:jc w:val="both"/>
        <w:rPr>
          <w:rFonts w:ascii="Arial" w:hAnsi="Arial" w:cs="Arial"/>
        </w:rPr>
      </w:pPr>
      <w:r w:rsidRPr="0087147C">
        <w:rPr>
          <w:rFonts w:ascii="Arial" w:hAnsi="Arial" w:cs="Arial"/>
          <w:b/>
          <w:bCs/>
        </w:rPr>
        <w:t>Conception :</w:t>
      </w:r>
    </w:p>
    <w:p w14:paraId="2A7E12FC" w14:textId="77777777" w:rsidR="007F2FC1" w:rsidRPr="0087147C" w:rsidRDefault="007F2FC1" w:rsidP="007F2FC1">
      <w:pPr>
        <w:numPr>
          <w:ilvl w:val="1"/>
          <w:numId w:val="28"/>
        </w:numPr>
        <w:jc w:val="both"/>
        <w:rPr>
          <w:rFonts w:ascii="Arial" w:hAnsi="Arial" w:cs="Arial"/>
        </w:rPr>
      </w:pPr>
      <w:r w:rsidRPr="0087147C">
        <w:rPr>
          <w:rFonts w:ascii="Arial" w:hAnsi="Arial" w:cs="Arial"/>
        </w:rPr>
        <w:t xml:space="preserve">Création de maquettes et wireframes détaillés (Adobe XD, </w:t>
      </w:r>
      <w:proofErr w:type="spellStart"/>
      <w:r w:rsidRPr="0087147C">
        <w:rPr>
          <w:rFonts w:ascii="Arial" w:hAnsi="Arial" w:cs="Arial"/>
        </w:rPr>
        <w:t>Figma</w:t>
      </w:r>
      <w:proofErr w:type="spellEnd"/>
      <w:r w:rsidRPr="0087147C">
        <w:rPr>
          <w:rFonts w:ascii="Arial" w:hAnsi="Arial" w:cs="Arial"/>
        </w:rPr>
        <w:t>).</w:t>
      </w:r>
    </w:p>
    <w:p w14:paraId="41AB1F72" w14:textId="77777777" w:rsidR="007F2FC1" w:rsidRPr="0087147C" w:rsidRDefault="007F2FC1" w:rsidP="007F2FC1">
      <w:pPr>
        <w:numPr>
          <w:ilvl w:val="1"/>
          <w:numId w:val="28"/>
        </w:numPr>
        <w:jc w:val="both"/>
        <w:rPr>
          <w:rFonts w:ascii="Arial" w:hAnsi="Arial" w:cs="Arial"/>
        </w:rPr>
      </w:pPr>
      <w:r w:rsidRPr="0087147C">
        <w:rPr>
          <w:rFonts w:ascii="Arial" w:hAnsi="Arial" w:cs="Arial"/>
        </w:rPr>
        <w:lastRenderedPageBreak/>
        <w:t>Définition de l’architecture technique.</w:t>
      </w:r>
    </w:p>
    <w:p w14:paraId="5CE22058" w14:textId="7CAC5C98" w:rsidR="007F2FC1" w:rsidRPr="0087147C" w:rsidRDefault="007F2FC1" w:rsidP="007F2FC1">
      <w:pPr>
        <w:numPr>
          <w:ilvl w:val="0"/>
          <w:numId w:val="28"/>
        </w:numPr>
        <w:jc w:val="both"/>
        <w:rPr>
          <w:rFonts w:ascii="Arial" w:hAnsi="Arial" w:cs="Arial"/>
        </w:rPr>
      </w:pPr>
      <w:r w:rsidRPr="0087147C">
        <w:rPr>
          <w:rFonts w:ascii="Arial" w:hAnsi="Arial" w:cs="Arial"/>
          <w:b/>
          <w:bCs/>
        </w:rPr>
        <w:t>Développement :</w:t>
      </w:r>
    </w:p>
    <w:p w14:paraId="69FFB831" w14:textId="77777777" w:rsidR="007F2FC1" w:rsidRPr="0087147C" w:rsidRDefault="007F2FC1" w:rsidP="007F2FC1">
      <w:pPr>
        <w:numPr>
          <w:ilvl w:val="1"/>
          <w:numId w:val="28"/>
        </w:numPr>
        <w:jc w:val="both"/>
        <w:rPr>
          <w:rFonts w:ascii="Arial" w:hAnsi="Arial" w:cs="Arial"/>
        </w:rPr>
      </w:pPr>
      <w:r w:rsidRPr="0087147C">
        <w:rPr>
          <w:rFonts w:ascii="Arial" w:hAnsi="Arial" w:cs="Arial"/>
        </w:rPr>
        <w:t>Mise en place du frontend et du backend.</w:t>
      </w:r>
    </w:p>
    <w:p w14:paraId="124A230B" w14:textId="77777777" w:rsidR="007F2FC1" w:rsidRPr="0087147C" w:rsidRDefault="007F2FC1" w:rsidP="007F2FC1">
      <w:pPr>
        <w:numPr>
          <w:ilvl w:val="1"/>
          <w:numId w:val="28"/>
        </w:numPr>
        <w:jc w:val="both"/>
        <w:rPr>
          <w:rFonts w:ascii="Arial" w:hAnsi="Arial" w:cs="Arial"/>
        </w:rPr>
      </w:pPr>
      <w:r w:rsidRPr="0087147C">
        <w:rPr>
          <w:rFonts w:ascii="Arial" w:hAnsi="Arial" w:cs="Arial"/>
        </w:rPr>
        <w:t>Intégration des API tierces.</w:t>
      </w:r>
    </w:p>
    <w:p w14:paraId="412F1E69" w14:textId="77777777" w:rsidR="007F2FC1" w:rsidRPr="0087147C" w:rsidRDefault="007F2FC1" w:rsidP="007F2FC1">
      <w:pPr>
        <w:numPr>
          <w:ilvl w:val="1"/>
          <w:numId w:val="28"/>
        </w:numPr>
        <w:jc w:val="both"/>
        <w:rPr>
          <w:rFonts w:ascii="Arial" w:hAnsi="Arial" w:cs="Arial"/>
        </w:rPr>
      </w:pPr>
      <w:r w:rsidRPr="0087147C">
        <w:rPr>
          <w:rFonts w:ascii="Arial" w:hAnsi="Arial" w:cs="Arial"/>
        </w:rPr>
        <w:t>Développement des tests unitaires.</w:t>
      </w:r>
    </w:p>
    <w:p w14:paraId="47AE6B93" w14:textId="7B692362" w:rsidR="007F2FC1" w:rsidRPr="0087147C" w:rsidRDefault="007F2FC1" w:rsidP="007F2FC1">
      <w:pPr>
        <w:numPr>
          <w:ilvl w:val="0"/>
          <w:numId w:val="28"/>
        </w:numPr>
        <w:jc w:val="both"/>
        <w:rPr>
          <w:rFonts w:ascii="Arial" w:hAnsi="Arial" w:cs="Arial"/>
        </w:rPr>
      </w:pPr>
      <w:r w:rsidRPr="0087147C">
        <w:rPr>
          <w:rFonts w:ascii="Arial" w:hAnsi="Arial" w:cs="Arial"/>
          <w:b/>
          <w:bCs/>
        </w:rPr>
        <w:t>Tests et validation :</w:t>
      </w:r>
    </w:p>
    <w:p w14:paraId="0961C08B" w14:textId="77777777" w:rsidR="007F2FC1" w:rsidRPr="0087147C" w:rsidRDefault="007F2FC1" w:rsidP="007F2FC1">
      <w:pPr>
        <w:numPr>
          <w:ilvl w:val="1"/>
          <w:numId w:val="28"/>
        </w:numPr>
        <w:jc w:val="both"/>
        <w:rPr>
          <w:rFonts w:ascii="Arial" w:hAnsi="Arial" w:cs="Arial"/>
        </w:rPr>
      </w:pPr>
      <w:r w:rsidRPr="0087147C">
        <w:rPr>
          <w:rFonts w:ascii="Arial" w:hAnsi="Arial" w:cs="Arial"/>
        </w:rPr>
        <w:t>Tests fonctionnels, de performance, et UX.</w:t>
      </w:r>
    </w:p>
    <w:p w14:paraId="06245BAF" w14:textId="77777777" w:rsidR="007F2FC1" w:rsidRPr="0087147C" w:rsidRDefault="007F2FC1" w:rsidP="007F2FC1">
      <w:pPr>
        <w:numPr>
          <w:ilvl w:val="1"/>
          <w:numId w:val="28"/>
        </w:numPr>
        <w:jc w:val="both"/>
        <w:rPr>
          <w:rFonts w:ascii="Arial" w:hAnsi="Arial" w:cs="Arial"/>
        </w:rPr>
      </w:pPr>
      <w:r w:rsidRPr="0087147C">
        <w:rPr>
          <w:rFonts w:ascii="Arial" w:hAnsi="Arial" w:cs="Arial"/>
        </w:rPr>
        <w:t>Validation avec un groupe restreint d’utilisateurs.</w:t>
      </w:r>
    </w:p>
    <w:p w14:paraId="3BDDEB1E" w14:textId="0B7F63A9" w:rsidR="007F2FC1" w:rsidRPr="0087147C" w:rsidRDefault="007F2FC1" w:rsidP="007F2FC1">
      <w:pPr>
        <w:numPr>
          <w:ilvl w:val="0"/>
          <w:numId w:val="28"/>
        </w:numPr>
        <w:jc w:val="both"/>
        <w:rPr>
          <w:rFonts w:ascii="Arial" w:hAnsi="Arial" w:cs="Arial"/>
        </w:rPr>
      </w:pPr>
      <w:r w:rsidRPr="0087147C">
        <w:rPr>
          <w:rFonts w:ascii="Arial" w:hAnsi="Arial" w:cs="Arial"/>
          <w:b/>
          <w:bCs/>
        </w:rPr>
        <w:t>Lancement :</w:t>
      </w:r>
    </w:p>
    <w:p w14:paraId="4B91AD9F" w14:textId="77777777" w:rsidR="007F2FC1" w:rsidRPr="0087147C" w:rsidRDefault="007F2FC1" w:rsidP="007F2FC1">
      <w:pPr>
        <w:numPr>
          <w:ilvl w:val="1"/>
          <w:numId w:val="28"/>
        </w:numPr>
        <w:jc w:val="both"/>
        <w:rPr>
          <w:rFonts w:ascii="Arial" w:hAnsi="Arial" w:cs="Arial"/>
        </w:rPr>
      </w:pPr>
      <w:r w:rsidRPr="0087147C">
        <w:rPr>
          <w:rFonts w:ascii="Arial" w:hAnsi="Arial" w:cs="Arial"/>
        </w:rPr>
        <w:t>Mise en production.</w:t>
      </w:r>
    </w:p>
    <w:p w14:paraId="2EBE90CB" w14:textId="77777777" w:rsidR="007F2FC1" w:rsidRPr="0087147C" w:rsidRDefault="007F2FC1" w:rsidP="007F2FC1">
      <w:pPr>
        <w:numPr>
          <w:ilvl w:val="1"/>
          <w:numId w:val="28"/>
        </w:numPr>
        <w:jc w:val="both"/>
        <w:rPr>
          <w:rFonts w:ascii="Arial" w:hAnsi="Arial" w:cs="Arial"/>
        </w:rPr>
      </w:pPr>
      <w:r w:rsidRPr="0087147C">
        <w:rPr>
          <w:rFonts w:ascii="Arial" w:hAnsi="Arial" w:cs="Arial"/>
        </w:rPr>
        <w:t>Surveillance des performances.</w:t>
      </w:r>
    </w:p>
    <w:p w14:paraId="5FC58207" w14:textId="311F0404" w:rsidR="007F2FC1" w:rsidRPr="0087147C" w:rsidRDefault="007F2FC1" w:rsidP="007F2FC1">
      <w:pPr>
        <w:numPr>
          <w:ilvl w:val="0"/>
          <w:numId w:val="28"/>
        </w:numPr>
        <w:jc w:val="both"/>
        <w:rPr>
          <w:rFonts w:ascii="Arial" w:hAnsi="Arial" w:cs="Arial"/>
        </w:rPr>
      </w:pPr>
      <w:r w:rsidRPr="0087147C">
        <w:rPr>
          <w:rFonts w:ascii="Arial" w:hAnsi="Arial" w:cs="Arial"/>
          <w:b/>
          <w:bCs/>
        </w:rPr>
        <w:t>Suivi et maintenance :</w:t>
      </w:r>
    </w:p>
    <w:p w14:paraId="371A2EEB" w14:textId="77777777" w:rsidR="007F2FC1" w:rsidRPr="0087147C" w:rsidRDefault="007F2FC1" w:rsidP="007F2FC1">
      <w:pPr>
        <w:numPr>
          <w:ilvl w:val="1"/>
          <w:numId w:val="28"/>
        </w:numPr>
        <w:jc w:val="both"/>
        <w:rPr>
          <w:rFonts w:ascii="Arial" w:hAnsi="Arial" w:cs="Arial"/>
        </w:rPr>
      </w:pPr>
      <w:r w:rsidRPr="0087147C">
        <w:rPr>
          <w:rFonts w:ascii="Arial" w:hAnsi="Arial" w:cs="Arial"/>
        </w:rPr>
        <w:t>Résolution des bugs.</w:t>
      </w:r>
    </w:p>
    <w:p w14:paraId="0286C830" w14:textId="77777777" w:rsidR="007F2FC1" w:rsidRPr="0087147C" w:rsidRDefault="007F2FC1" w:rsidP="007F2FC1">
      <w:pPr>
        <w:numPr>
          <w:ilvl w:val="1"/>
          <w:numId w:val="28"/>
        </w:numPr>
        <w:jc w:val="both"/>
        <w:rPr>
          <w:rFonts w:ascii="Arial" w:hAnsi="Arial" w:cs="Arial"/>
        </w:rPr>
      </w:pPr>
      <w:r w:rsidRPr="0087147C">
        <w:rPr>
          <w:rFonts w:ascii="Arial" w:hAnsi="Arial" w:cs="Arial"/>
        </w:rPr>
        <w:t>Ajout de fonctionnalités basées sur les retours utilisateurs.</w:t>
      </w:r>
    </w:p>
    <w:p w14:paraId="07BA929D" w14:textId="77777777" w:rsidR="007F2FC1" w:rsidRPr="0087147C" w:rsidRDefault="007F2FC1" w:rsidP="007F2FC1">
      <w:pPr>
        <w:jc w:val="both"/>
        <w:rPr>
          <w:rFonts w:ascii="Arial" w:hAnsi="Arial" w:cs="Arial"/>
          <w:b/>
          <w:bCs/>
        </w:rPr>
      </w:pPr>
      <w:r w:rsidRPr="0087147C">
        <w:rPr>
          <w:rFonts w:ascii="Arial" w:hAnsi="Arial" w:cs="Arial"/>
          <w:b/>
          <w:bCs/>
        </w:rPr>
        <w:t>5.2. Livrables</w:t>
      </w:r>
    </w:p>
    <w:p w14:paraId="1B9734DB" w14:textId="77777777" w:rsidR="007F2FC1" w:rsidRPr="0087147C" w:rsidRDefault="007F2FC1" w:rsidP="007F2FC1">
      <w:pPr>
        <w:numPr>
          <w:ilvl w:val="0"/>
          <w:numId w:val="29"/>
        </w:numPr>
        <w:jc w:val="both"/>
        <w:rPr>
          <w:rFonts w:ascii="Arial" w:hAnsi="Arial" w:cs="Arial"/>
        </w:rPr>
      </w:pPr>
      <w:r w:rsidRPr="0087147C">
        <w:rPr>
          <w:rFonts w:ascii="Arial" w:hAnsi="Arial" w:cs="Arial"/>
        </w:rPr>
        <w:t>Code source documenté.</w:t>
      </w:r>
    </w:p>
    <w:p w14:paraId="12D3794A" w14:textId="77777777" w:rsidR="007F2FC1" w:rsidRPr="0087147C" w:rsidRDefault="007F2FC1" w:rsidP="007F2FC1">
      <w:pPr>
        <w:numPr>
          <w:ilvl w:val="0"/>
          <w:numId w:val="29"/>
        </w:numPr>
        <w:jc w:val="both"/>
        <w:rPr>
          <w:rFonts w:ascii="Arial" w:hAnsi="Arial" w:cs="Arial"/>
        </w:rPr>
      </w:pPr>
      <w:r w:rsidRPr="0087147C">
        <w:rPr>
          <w:rFonts w:ascii="Arial" w:hAnsi="Arial" w:cs="Arial"/>
        </w:rPr>
        <w:t>Documentation utilisateur et technique.</w:t>
      </w:r>
    </w:p>
    <w:p w14:paraId="55E0B7E7" w14:textId="77777777" w:rsidR="007F2FC1" w:rsidRPr="0087147C" w:rsidRDefault="007F2FC1" w:rsidP="007F2FC1">
      <w:pPr>
        <w:numPr>
          <w:ilvl w:val="0"/>
          <w:numId w:val="29"/>
        </w:numPr>
        <w:jc w:val="both"/>
        <w:rPr>
          <w:rFonts w:ascii="Arial" w:hAnsi="Arial" w:cs="Arial"/>
        </w:rPr>
      </w:pPr>
      <w:r w:rsidRPr="0087147C">
        <w:rPr>
          <w:rFonts w:ascii="Arial" w:hAnsi="Arial" w:cs="Arial"/>
        </w:rPr>
        <w:t>Maquettes UI/UX complètes.</w:t>
      </w:r>
    </w:p>
    <w:p w14:paraId="28FBFAF7" w14:textId="77777777" w:rsidR="007F2FC1" w:rsidRPr="0087147C" w:rsidRDefault="007F2FC1" w:rsidP="007F2FC1">
      <w:pPr>
        <w:numPr>
          <w:ilvl w:val="0"/>
          <w:numId w:val="29"/>
        </w:numPr>
        <w:jc w:val="both"/>
        <w:rPr>
          <w:rFonts w:ascii="Arial" w:hAnsi="Arial" w:cs="Arial"/>
        </w:rPr>
      </w:pPr>
      <w:r w:rsidRPr="0087147C">
        <w:rPr>
          <w:rFonts w:ascii="Arial" w:hAnsi="Arial" w:cs="Arial"/>
        </w:rPr>
        <w:t>Application déployée sur une plateforme cloud (</w:t>
      </w:r>
      <w:proofErr w:type="spellStart"/>
      <w:r w:rsidRPr="0087147C">
        <w:rPr>
          <w:rFonts w:ascii="Arial" w:hAnsi="Arial" w:cs="Arial"/>
        </w:rPr>
        <w:t>Vercel</w:t>
      </w:r>
      <w:proofErr w:type="spellEnd"/>
      <w:r w:rsidRPr="0087147C">
        <w:rPr>
          <w:rFonts w:ascii="Arial" w:hAnsi="Arial" w:cs="Arial"/>
        </w:rPr>
        <w:t xml:space="preserve">, </w:t>
      </w:r>
      <w:proofErr w:type="spellStart"/>
      <w:r w:rsidRPr="0087147C">
        <w:rPr>
          <w:rFonts w:ascii="Arial" w:hAnsi="Arial" w:cs="Arial"/>
        </w:rPr>
        <w:t>Netlify</w:t>
      </w:r>
      <w:proofErr w:type="spellEnd"/>
      <w:r w:rsidRPr="0087147C">
        <w:rPr>
          <w:rFonts w:ascii="Arial" w:hAnsi="Arial" w:cs="Arial"/>
        </w:rPr>
        <w:t>).</w:t>
      </w:r>
    </w:p>
    <w:p w14:paraId="65D79006" w14:textId="77777777" w:rsidR="007F2FC1" w:rsidRPr="0087147C" w:rsidRDefault="007F2FC1" w:rsidP="007F2FC1">
      <w:pPr>
        <w:jc w:val="both"/>
        <w:rPr>
          <w:rFonts w:ascii="Arial" w:hAnsi="Arial" w:cs="Arial"/>
        </w:rPr>
      </w:pPr>
      <w:r w:rsidRPr="0087147C">
        <w:rPr>
          <w:rFonts w:ascii="Arial" w:hAnsi="Arial" w:cs="Arial"/>
        </w:rPr>
        <w:pict w14:anchorId="14B58C92">
          <v:rect id="_x0000_i1117" style="width:0;height:1.5pt" o:hralign="center" o:hrstd="t" o:hr="t" fillcolor="#a0a0a0" stroked="f"/>
        </w:pict>
      </w:r>
    </w:p>
    <w:p w14:paraId="19BD1C29" w14:textId="77777777" w:rsidR="007F2FC1" w:rsidRPr="0087147C" w:rsidRDefault="007F2FC1" w:rsidP="007F2FC1">
      <w:pPr>
        <w:jc w:val="both"/>
        <w:rPr>
          <w:rFonts w:ascii="Arial" w:hAnsi="Arial" w:cs="Arial"/>
          <w:b/>
          <w:bCs/>
        </w:rPr>
      </w:pPr>
      <w:r w:rsidRPr="0087147C">
        <w:rPr>
          <w:rFonts w:ascii="Arial" w:hAnsi="Arial" w:cs="Arial"/>
          <w:b/>
          <w:bCs/>
        </w:rPr>
        <w:t>6. Contraintes et risques</w:t>
      </w:r>
    </w:p>
    <w:p w14:paraId="06EE0C8B" w14:textId="77777777" w:rsidR="007F2FC1" w:rsidRPr="0087147C" w:rsidRDefault="007F2FC1" w:rsidP="007F2FC1">
      <w:pPr>
        <w:jc w:val="both"/>
        <w:rPr>
          <w:rFonts w:ascii="Arial" w:hAnsi="Arial" w:cs="Arial"/>
          <w:b/>
          <w:bCs/>
        </w:rPr>
      </w:pPr>
      <w:r w:rsidRPr="0087147C">
        <w:rPr>
          <w:rFonts w:ascii="Arial" w:hAnsi="Arial" w:cs="Arial"/>
          <w:b/>
          <w:bCs/>
        </w:rPr>
        <w:t>6.1. Contraintes</w:t>
      </w:r>
    </w:p>
    <w:p w14:paraId="7563D416" w14:textId="77777777" w:rsidR="007F2FC1" w:rsidRPr="0087147C" w:rsidRDefault="007F2FC1" w:rsidP="007F2FC1">
      <w:pPr>
        <w:numPr>
          <w:ilvl w:val="0"/>
          <w:numId w:val="30"/>
        </w:numPr>
        <w:jc w:val="both"/>
        <w:rPr>
          <w:rFonts w:ascii="Arial" w:hAnsi="Arial" w:cs="Arial"/>
        </w:rPr>
      </w:pPr>
      <w:r w:rsidRPr="0087147C">
        <w:rPr>
          <w:rFonts w:ascii="Arial" w:hAnsi="Arial" w:cs="Arial"/>
          <w:b/>
          <w:bCs/>
        </w:rPr>
        <w:t>Délais :</w:t>
      </w:r>
      <w:r w:rsidRPr="0087147C">
        <w:rPr>
          <w:rFonts w:ascii="Arial" w:hAnsi="Arial" w:cs="Arial"/>
        </w:rPr>
        <w:t xml:space="preserve"> Respect des échéances fixées pour le développement et le lancement.</w:t>
      </w:r>
    </w:p>
    <w:p w14:paraId="11CC348D" w14:textId="77777777" w:rsidR="007F2FC1" w:rsidRPr="0087147C" w:rsidRDefault="007F2FC1" w:rsidP="007F2FC1">
      <w:pPr>
        <w:numPr>
          <w:ilvl w:val="0"/>
          <w:numId w:val="30"/>
        </w:numPr>
        <w:jc w:val="both"/>
        <w:rPr>
          <w:rFonts w:ascii="Arial" w:hAnsi="Arial" w:cs="Arial"/>
        </w:rPr>
      </w:pPr>
      <w:r w:rsidRPr="0087147C">
        <w:rPr>
          <w:rFonts w:ascii="Arial" w:hAnsi="Arial" w:cs="Arial"/>
          <w:b/>
          <w:bCs/>
        </w:rPr>
        <w:t>Budget :</w:t>
      </w:r>
      <w:r w:rsidRPr="0087147C">
        <w:rPr>
          <w:rFonts w:ascii="Arial" w:hAnsi="Arial" w:cs="Arial"/>
        </w:rPr>
        <w:t xml:space="preserve"> Limitation des coûts liés aux API tierces et aux ressources cloud.</w:t>
      </w:r>
    </w:p>
    <w:p w14:paraId="6208AFB5" w14:textId="77777777" w:rsidR="007F2FC1" w:rsidRPr="0087147C" w:rsidRDefault="007F2FC1" w:rsidP="007F2FC1">
      <w:pPr>
        <w:numPr>
          <w:ilvl w:val="0"/>
          <w:numId w:val="30"/>
        </w:numPr>
        <w:jc w:val="both"/>
        <w:rPr>
          <w:rFonts w:ascii="Arial" w:hAnsi="Arial" w:cs="Arial"/>
        </w:rPr>
      </w:pPr>
      <w:r w:rsidRPr="0087147C">
        <w:rPr>
          <w:rFonts w:ascii="Arial" w:hAnsi="Arial" w:cs="Arial"/>
          <w:b/>
          <w:bCs/>
        </w:rPr>
        <w:t>Performance :</w:t>
      </w:r>
      <w:r w:rsidRPr="0087147C">
        <w:rPr>
          <w:rFonts w:ascii="Arial" w:hAnsi="Arial" w:cs="Arial"/>
        </w:rPr>
        <w:t xml:space="preserve"> Assurer des temps de chargement rapides, même en cas de forte affluence.</w:t>
      </w:r>
    </w:p>
    <w:p w14:paraId="02498C39" w14:textId="77777777" w:rsidR="007F2FC1" w:rsidRPr="0087147C" w:rsidRDefault="007F2FC1" w:rsidP="007F2FC1">
      <w:pPr>
        <w:numPr>
          <w:ilvl w:val="0"/>
          <w:numId w:val="30"/>
        </w:numPr>
        <w:jc w:val="both"/>
        <w:rPr>
          <w:rFonts w:ascii="Arial" w:hAnsi="Arial" w:cs="Arial"/>
        </w:rPr>
      </w:pPr>
      <w:r w:rsidRPr="0087147C">
        <w:rPr>
          <w:rFonts w:ascii="Arial" w:hAnsi="Arial" w:cs="Arial"/>
          <w:b/>
          <w:bCs/>
        </w:rPr>
        <w:t>Évolutivité :</w:t>
      </w:r>
      <w:r w:rsidRPr="0087147C">
        <w:rPr>
          <w:rFonts w:ascii="Arial" w:hAnsi="Arial" w:cs="Arial"/>
        </w:rPr>
        <w:t xml:space="preserve"> Concevoir une architecture permettant des ajouts futurs.</w:t>
      </w:r>
    </w:p>
    <w:p w14:paraId="5A951589" w14:textId="77777777" w:rsidR="007F2FC1" w:rsidRPr="0087147C" w:rsidRDefault="007F2FC1" w:rsidP="007F2FC1">
      <w:pPr>
        <w:jc w:val="both"/>
        <w:rPr>
          <w:rFonts w:ascii="Arial" w:hAnsi="Arial" w:cs="Arial"/>
          <w:b/>
          <w:bCs/>
        </w:rPr>
      </w:pPr>
      <w:r w:rsidRPr="0087147C">
        <w:rPr>
          <w:rFonts w:ascii="Arial" w:hAnsi="Arial" w:cs="Arial"/>
          <w:b/>
          <w:bCs/>
        </w:rPr>
        <w:t>6.2. Risques</w:t>
      </w:r>
    </w:p>
    <w:p w14:paraId="246816C5" w14:textId="77777777" w:rsidR="007F2FC1" w:rsidRPr="0087147C" w:rsidRDefault="007F2FC1" w:rsidP="007F2FC1">
      <w:pPr>
        <w:numPr>
          <w:ilvl w:val="0"/>
          <w:numId w:val="31"/>
        </w:numPr>
        <w:jc w:val="both"/>
        <w:rPr>
          <w:rFonts w:ascii="Arial" w:hAnsi="Arial" w:cs="Arial"/>
        </w:rPr>
      </w:pPr>
      <w:r w:rsidRPr="0087147C">
        <w:rPr>
          <w:rFonts w:ascii="Arial" w:hAnsi="Arial" w:cs="Arial"/>
          <w:b/>
          <w:bCs/>
        </w:rPr>
        <w:t>Disponibilité des API tierces :</w:t>
      </w:r>
      <w:r w:rsidRPr="0087147C">
        <w:rPr>
          <w:rFonts w:ascii="Arial" w:hAnsi="Arial" w:cs="Arial"/>
        </w:rPr>
        <w:t xml:space="preserve"> Dépendance aux services externes pour les données des films.</w:t>
      </w:r>
    </w:p>
    <w:p w14:paraId="483E408F" w14:textId="77777777" w:rsidR="007F2FC1" w:rsidRPr="0087147C" w:rsidRDefault="007F2FC1" w:rsidP="007F2FC1">
      <w:pPr>
        <w:numPr>
          <w:ilvl w:val="0"/>
          <w:numId w:val="31"/>
        </w:numPr>
        <w:jc w:val="both"/>
        <w:rPr>
          <w:rFonts w:ascii="Arial" w:hAnsi="Arial" w:cs="Arial"/>
        </w:rPr>
      </w:pPr>
      <w:r w:rsidRPr="0087147C">
        <w:rPr>
          <w:rFonts w:ascii="Arial" w:hAnsi="Arial" w:cs="Arial"/>
          <w:b/>
          <w:bCs/>
        </w:rPr>
        <w:lastRenderedPageBreak/>
        <w:t>Sécurité :</w:t>
      </w:r>
      <w:r w:rsidRPr="0087147C">
        <w:rPr>
          <w:rFonts w:ascii="Arial" w:hAnsi="Arial" w:cs="Arial"/>
        </w:rPr>
        <w:t xml:space="preserve"> Protection des données personnelles des utilisateurs (RGPD).</w:t>
      </w:r>
    </w:p>
    <w:p w14:paraId="173F823F" w14:textId="77777777" w:rsidR="007F2FC1" w:rsidRPr="0087147C" w:rsidRDefault="007F2FC1" w:rsidP="007F2FC1">
      <w:pPr>
        <w:numPr>
          <w:ilvl w:val="0"/>
          <w:numId w:val="31"/>
        </w:numPr>
        <w:jc w:val="both"/>
        <w:rPr>
          <w:rFonts w:ascii="Arial" w:hAnsi="Arial" w:cs="Arial"/>
        </w:rPr>
      </w:pPr>
      <w:r w:rsidRPr="0087147C">
        <w:rPr>
          <w:rFonts w:ascii="Arial" w:hAnsi="Arial" w:cs="Arial"/>
          <w:b/>
          <w:bCs/>
        </w:rPr>
        <w:t>Compatibilité :</w:t>
      </w:r>
      <w:r w:rsidRPr="0087147C">
        <w:rPr>
          <w:rFonts w:ascii="Arial" w:hAnsi="Arial" w:cs="Arial"/>
        </w:rPr>
        <w:t xml:space="preserve"> Assurer une compatibilité avec tous les navigateurs et appareils majeurs.</w:t>
      </w:r>
    </w:p>
    <w:p w14:paraId="7A746B9F" w14:textId="77777777" w:rsidR="007F2FC1" w:rsidRPr="0087147C" w:rsidRDefault="007F2FC1" w:rsidP="007F2FC1">
      <w:pPr>
        <w:numPr>
          <w:ilvl w:val="0"/>
          <w:numId w:val="31"/>
        </w:numPr>
        <w:jc w:val="both"/>
        <w:rPr>
          <w:rFonts w:ascii="Arial" w:hAnsi="Arial" w:cs="Arial"/>
        </w:rPr>
      </w:pPr>
      <w:r w:rsidRPr="0087147C">
        <w:rPr>
          <w:rFonts w:ascii="Arial" w:hAnsi="Arial" w:cs="Arial"/>
          <w:b/>
          <w:bCs/>
        </w:rPr>
        <w:t>Adoption utilisateur :</w:t>
      </w:r>
      <w:r w:rsidRPr="0087147C">
        <w:rPr>
          <w:rFonts w:ascii="Arial" w:hAnsi="Arial" w:cs="Arial"/>
        </w:rPr>
        <w:t xml:space="preserve"> Risque que l’interface ou les fonctionnalités ne répondent pas aux attentes initiales.</w:t>
      </w:r>
    </w:p>
    <w:p w14:paraId="5F51B091" w14:textId="77777777" w:rsidR="007F2FC1" w:rsidRPr="0087147C" w:rsidRDefault="007F2FC1" w:rsidP="007F2FC1">
      <w:pPr>
        <w:jc w:val="both"/>
        <w:rPr>
          <w:rFonts w:ascii="Arial" w:hAnsi="Arial" w:cs="Arial"/>
        </w:rPr>
      </w:pPr>
      <w:r w:rsidRPr="0087147C">
        <w:rPr>
          <w:rFonts w:ascii="Arial" w:hAnsi="Arial" w:cs="Arial"/>
        </w:rPr>
        <w:pict w14:anchorId="13DE7636">
          <v:rect id="_x0000_i1118" style="width:0;height:1.5pt" o:hralign="center" o:hrstd="t" o:hr="t" fillcolor="#a0a0a0" stroked="f"/>
        </w:pict>
      </w:r>
    </w:p>
    <w:p w14:paraId="5BEF839D" w14:textId="77777777" w:rsidR="007F2FC1" w:rsidRPr="0087147C" w:rsidRDefault="007F2FC1" w:rsidP="007F2FC1">
      <w:pPr>
        <w:jc w:val="both"/>
        <w:rPr>
          <w:rFonts w:ascii="Arial" w:hAnsi="Arial" w:cs="Arial"/>
          <w:b/>
          <w:bCs/>
        </w:rPr>
      </w:pPr>
      <w:r w:rsidRPr="0087147C">
        <w:rPr>
          <w:rFonts w:ascii="Arial" w:hAnsi="Arial" w:cs="Arial"/>
          <w:b/>
          <w:bCs/>
        </w:rPr>
        <w:t>7. Évolutions futures</w:t>
      </w:r>
    </w:p>
    <w:p w14:paraId="0E990F2E"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Fonctionnalités sociales :</w:t>
      </w:r>
      <w:r w:rsidRPr="0087147C">
        <w:rPr>
          <w:rFonts w:ascii="Arial" w:hAnsi="Arial" w:cs="Arial"/>
        </w:rPr>
        <w:t xml:space="preserve"> Ajout de commentaires publics et de discussions autour des films.</w:t>
      </w:r>
    </w:p>
    <w:p w14:paraId="20E815D4"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Recommandations personnalisées :</w:t>
      </w:r>
      <w:r w:rsidRPr="0087147C">
        <w:rPr>
          <w:rFonts w:ascii="Arial" w:hAnsi="Arial" w:cs="Arial"/>
        </w:rPr>
        <w:t xml:space="preserve"> Utilisation d’algorithmes pour suggérer des films.</w:t>
      </w:r>
    </w:p>
    <w:p w14:paraId="029A2FC0"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Mobile App :</w:t>
      </w:r>
      <w:r w:rsidRPr="0087147C">
        <w:rPr>
          <w:rFonts w:ascii="Arial" w:hAnsi="Arial" w:cs="Arial"/>
        </w:rPr>
        <w:t xml:space="preserve"> Développement d’une application native pour Android et iOS.</w:t>
      </w:r>
    </w:p>
    <w:p w14:paraId="70268208"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Mode hors-ligne :</w:t>
      </w:r>
      <w:r w:rsidRPr="0087147C">
        <w:rPr>
          <w:rFonts w:ascii="Arial" w:hAnsi="Arial" w:cs="Arial"/>
        </w:rPr>
        <w:t xml:space="preserve"> Accès aux films favoris et à la </w:t>
      </w:r>
      <w:proofErr w:type="spellStart"/>
      <w:r w:rsidRPr="0087147C">
        <w:rPr>
          <w:rFonts w:ascii="Arial" w:hAnsi="Arial" w:cs="Arial"/>
        </w:rPr>
        <w:t>watchlist</w:t>
      </w:r>
      <w:proofErr w:type="spellEnd"/>
      <w:r w:rsidRPr="0087147C">
        <w:rPr>
          <w:rFonts w:ascii="Arial" w:hAnsi="Arial" w:cs="Arial"/>
        </w:rPr>
        <w:t xml:space="preserve"> sans connexion internet.</w:t>
      </w:r>
    </w:p>
    <w:p w14:paraId="10577056"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Monétisation :</w:t>
      </w:r>
      <w:r w:rsidRPr="0087147C">
        <w:rPr>
          <w:rFonts w:ascii="Arial" w:hAnsi="Arial" w:cs="Arial"/>
        </w:rPr>
        <w:t xml:space="preserve"> Intégration d’options premium (par exemple : recommandations avancées, suppression des publicités).</w:t>
      </w:r>
    </w:p>
    <w:p w14:paraId="057D4E5D" w14:textId="77777777" w:rsidR="007F2FC1" w:rsidRPr="0087147C" w:rsidRDefault="007F2FC1" w:rsidP="007F2FC1">
      <w:pPr>
        <w:jc w:val="both"/>
        <w:rPr>
          <w:rFonts w:ascii="Arial" w:hAnsi="Arial" w:cs="Arial"/>
        </w:rPr>
      </w:pPr>
      <w:r w:rsidRPr="0087147C">
        <w:rPr>
          <w:rFonts w:ascii="Arial" w:hAnsi="Arial" w:cs="Arial"/>
        </w:rPr>
        <w:pict w14:anchorId="5869BFCC">
          <v:rect id="_x0000_i1119" style="width:0;height:1.5pt" o:hralign="center" o:hrstd="t" o:hr="t" fillcolor="#a0a0a0" stroked="f"/>
        </w:pict>
      </w:r>
    </w:p>
    <w:p w14:paraId="33340553" w14:textId="77777777" w:rsidR="007F2FC1" w:rsidRPr="0087147C" w:rsidRDefault="007F2FC1" w:rsidP="007F2FC1">
      <w:pPr>
        <w:jc w:val="both"/>
        <w:rPr>
          <w:rFonts w:ascii="Arial" w:hAnsi="Arial" w:cs="Arial"/>
          <w:b/>
          <w:bCs/>
        </w:rPr>
      </w:pPr>
      <w:r w:rsidRPr="0087147C">
        <w:rPr>
          <w:rFonts w:ascii="Arial" w:hAnsi="Arial" w:cs="Arial"/>
          <w:b/>
          <w:bCs/>
        </w:rPr>
        <w:t>8. Conclusion</w:t>
      </w:r>
    </w:p>
    <w:p w14:paraId="6DBD1C30" w14:textId="77777777" w:rsidR="007F2FC1" w:rsidRPr="0087147C" w:rsidRDefault="007F2FC1" w:rsidP="007F2FC1">
      <w:pPr>
        <w:jc w:val="both"/>
        <w:rPr>
          <w:rFonts w:ascii="Arial" w:hAnsi="Arial" w:cs="Arial"/>
        </w:rPr>
      </w:pPr>
      <w:r w:rsidRPr="0087147C">
        <w:rPr>
          <w:rFonts w:ascii="Arial" w:hAnsi="Arial" w:cs="Arial"/>
        </w:rPr>
        <w:t>Ce projet offre une solution moderne et interactive pour les amateurs de cinéma. En mettant l’accent sur l’expérience utilisateur, l’application a le potentiel de devenir une référence dans son domaine, tout en offrant une base solide pour des évolutions futures. La mise en œuvre minutieuse des fonctionnalités et le respect des contraintes garantiront son succès à long terme.</w:t>
      </w:r>
    </w:p>
    <w:p w14:paraId="0AEF51E1" w14:textId="77777777" w:rsidR="007F2FC1" w:rsidRPr="0087147C" w:rsidRDefault="007F2FC1" w:rsidP="007F2FC1">
      <w:pPr>
        <w:jc w:val="both"/>
        <w:rPr>
          <w:rFonts w:ascii="Arial" w:hAnsi="Arial" w:cs="Arial"/>
        </w:rPr>
      </w:pPr>
      <w:r w:rsidRPr="0087147C">
        <w:rPr>
          <w:rFonts w:ascii="Arial" w:hAnsi="Arial" w:cs="Arial"/>
        </w:rPr>
        <w:pict w14:anchorId="6BEFC834">
          <v:rect id="_x0000_i1120" style="width:0;height:1.5pt" o:hralign="center" o:hrstd="t" o:hr="t" fillcolor="#a0a0a0" stroked="f"/>
        </w:pict>
      </w:r>
    </w:p>
    <w:p w14:paraId="1A24E2B5" w14:textId="77777777" w:rsidR="007F2FC1" w:rsidRPr="0087147C" w:rsidRDefault="007F2FC1" w:rsidP="007F2FC1">
      <w:pPr>
        <w:jc w:val="both"/>
        <w:rPr>
          <w:rFonts w:ascii="Arial" w:hAnsi="Arial" w:cs="Arial"/>
          <w:b/>
          <w:bCs/>
        </w:rPr>
      </w:pPr>
      <w:r w:rsidRPr="0087147C">
        <w:rPr>
          <w:rFonts w:ascii="Arial" w:hAnsi="Arial" w:cs="Arial"/>
          <w:b/>
          <w:bCs/>
        </w:rPr>
        <w:t>9. Annexes</w:t>
      </w:r>
    </w:p>
    <w:p w14:paraId="1419F58D" w14:textId="77777777" w:rsidR="007F2FC1" w:rsidRPr="0087147C" w:rsidRDefault="007F2FC1" w:rsidP="007F2FC1">
      <w:pPr>
        <w:jc w:val="both"/>
        <w:rPr>
          <w:rFonts w:ascii="Arial" w:hAnsi="Arial" w:cs="Arial"/>
          <w:b/>
          <w:bCs/>
        </w:rPr>
      </w:pPr>
      <w:r w:rsidRPr="0087147C">
        <w:rPr>
          <w:rFonts w:ascii="Arial" w:hAnsi="Arial" w:cs="Arial"/>
          <w:b/>
          <w:bCs/>
        </w:rPr>
        <w:t>9.1. Diagramme UML</w:t>
      </w:r>
    </w:p>
    <w:p w14:paraId="42EDD3C0" w14:textId="77777777" w:rsidR="007F2FC1" w:rsidRPr="0087147C" w:rsidRDefault="007F2FC1" w:rsidP="007F2FC1">
      <w:pPr>
        <w:numPr>
          <w:ilvl w:val="0"/>
          <w:numId w:val="33"/>
        </w:numPr>
        <w:jc w:val="both"/>
        <w:rPr>
          <w:rFonts w:ascii="Arial" w:hAnsi="Arial" w:cs="Arial"/>
        </w:rPr>
      </w:pPr>
      <w:r w:rsidRPr="0087147C">
        <w:rPr>
          <w:rFonts w:ascii="Arial" w:hAnsi="Arial" w:cs="Arial"/>
        </w:rPr>
        <w:t>Diagrammes de classes pour la structure des données (Utilisateurs, Films, Avis).</w:t>
      </w:r>
    </w:p>
    <w:p w14:paraId="38E14910" w14:textId="77777777" w:rsidR="007F2FC1" w:rsidRPr="0087147C" w:rsidRDefault="007F2FC1" w:rsidP="007F2FC1">
      <w:pPr>
        <w:numPr>
          <w:ilvl w:val="0"/>
          <w:numId w:val="33"/>
        </w:numPr>
        <w:jc w:val="both"/>
        <w:rPr>
          <w:rFonts w:ascii="Arial" w:hAnsi="Arial" w:cs="Arial"/>
        </w:rPr>
      </w:pPr>
      <w:r w:rsidRPr="0087147C">
        <w:rPr>
          <w:rFonts w:ascii="Arial" w:hAnsi="Arial" w:cs="Arial"/>
        </w:rPr>
        <w:t xml:space="preserve">Diagramme de séquence pour le parcours utilisateur (connexion, ajout à la </w:t>
      </w:r>
      <w:proofErr w:type="spellStart"/>
      <w:r w:rsidRPr="0087147C">
        <w:rPr>
          <w:rFonts w:ascii="Arial" w:hAnsi="Arial" w:cs="Arial"/>
        </w:rPr>
        <w:t>watchlist</w:t>
      </w:r>
      <w:proofErr w:type="spellEnd"/>
      <w:r w:rsidRPr="0087147C">
        <w:rPr>
          <w:rFonts w:ascii="Arial" w:hAnsi="Arial" w:cs="Arial"/>
        </w:rPr>
        <w:t>).</w:t>
      </w:r>
    </w:p>
    <w:p w14:paraId="35BCBC43" w14:textId="77777777" w:rsidR="007F2FC1" w:rsidRPr="0087147C" w:rsidRDefault="007F2FC1" w:rsidP="007F2FC1">
      <w:pPr>
        <w:jc w:val="both"/>
        <w:rPr>
          <w:rFonts w:ascii="Arial" w:hAnsi="Arial" w:cs="Arial"/>
          <w:b/>
          <w:bCs/>
        </w:rPr>
      </w:pPr>
      <w:r w:rsidRPr="0087147C">
        <w:rPr>
          <w:rFonts w:ascii="Arial" w:hAnsi="Arial" w:cs="Arial"/>
          <w:b/>
          <w:bCs/>
        </w:rPr>
        <w:t>9.2. Exemple d’appel API</w:t>
      </w:r>
    </w:p>
    <w:p w14:paraId="248F1AD4" w14:textId="77777777" w:rsidR="007F2FC1" w:rsidRPr="0087147C" w:rsidRDefault="007F2FC1" w:rsidP="007F2FC1">
      <w:pPr>
        <w:numPr>
          <w:ilvl w:val="0"/>
          <w:numId w:val="34"/>
        </w:numPr>
        <w:jc w:val="both"/>
        <w:rPr>
          <w:rFonts w:ascii="Arial" w:hAnsi="Arial" w:cs="Arial"/>
        </w:rPr>
      </w:pPr>
      <w:r w:rsidRPr="0087147C">
        <w:rPr>
          <w:rFonts w:ascii="Arial" w:hAnsi="Arial" w:cs="Arial"/>
        </w:rPr>
        <w:t>Exemple de requête TMDB API pour récupérer les films en salles :</w:t>
      </w:r>
    </w:p>
    <w:p w14:paraId="2104EB3E" w14:textId="77777777" w:rsidR="007F2FC1" w:rsidRPr="0087147C" w:rsidRDefault="007F2FC1" w:rsidP="007F2FC1">
      <w:pPr>
        <w:jc w:val="both"/>
        <w:rPr>
          <w:rFonts w:ascii="Arial" w:hAnsi="Arial" w:cs="Arial"/>
          <w:lang w:val="en-US"/>
        </w:rPr>
      </w:pPr>
      <w:r w:rsidRPr="0087147C">
        <w:rPr>
          <w:rFonts w:ascii="Arial" w:hAnsi="Arial" w:cs="Arial"/>
          <w:lang w:val="en-US"/>
        </w:rPr>
        <w:t>GET /movie/</w:t>
      </w:r>
      <w:proofErr w:type="spellStart"/>
      <w:r w:rsidRPr="0087147C">
        <w:rPr>
          <w:rFonts w:ascii="Arial" w:hAnsi="Arial" w:cs="Arial"/>
          <w:lang w:val="en-US"/>
        </w:rPr>
        <w:t>now_playing?api_key</w:t>
      </w:r>
      <w:proofErr w:type="spellEnd"/>
      <w:r w:rsidRPr="0087147C">
        <w:rPr>
          <w:rFonts w:ascii="Arial" w:hAnsi="Arial" w:cs="Arial"/>
          <w:lang w:val="en-US"/>
        </w:rPr>
        <w:t>=&lt;&lt;</w:t>
      </w:r>
      <w:proofErr w:type="spellStart"/>
      <w:r w:rsidRPr="0087147C">
        <w:rPr>
          <w:rFonts w:ascii="Arial" w:hAnsi="Arial" w:cs="Arial"/>
          <w:lang w:val="en-US"/>
        </w:rPr>
        <w:t>api_key</w:t>
      </w:r>
      <w:proofErr w:type="spellEnd"/>
      <w:r w:rsidRPr="0087147C">
        <w:rPr>
          <w:rFonts w:ascii="Arial" w:hAnsi="Arial" w:cs="Arial"/>
          <w:lang w:val="en-US"/>
        </w:rPr>
        <w:t>&gt;&gt;&amp;language=</w:t>
      </w:r>
      <w:proofErr w:type="spellStart"/>
      <w:r w:rsidRPr="0087147C">
        <w:rPr>
          <w:rFonts w:ascii="Arial" w:hAnsi="Arial" w:cs="Arial"/>
          <w:lang w:val="en-US"/>
        </w:rPr>
        <w:t>fr-FR&amp;page</w:t>
      </w:r>
      <w:proofErr w:type="spellEnd"/>
      <w:r w:rsidRPr="0087147C">
        <w:rPr>
          <w:rFonts w:ascii="Arial" w:hAnsi="Arial" w:cs="Arial"/>
          <w:lang w:val="en-US"/>
        </w:rPr>
        <w:t>=1</w:t>
      </w:r>
    </w:p>
    <w:p w14:paraId="54C17427" w14:textId="77777777" w:rsidR="007F2FC1" w:rsidRPr="0087147C" w:rsidRDefault="007F2FC1" w:rsidP="007F2FC1">
      <w:pPr>
        <w:jc w:val="both"/>
        <w:rPr>
          <w:rFonts w:ascii="Arial" w:hAnsi="Arial" w:cs="Arial"/>
          <w:b/>
          <w:bCs/>
        </w:rPr>
      </w:pPr>
      <w:r w:rsidRPr="0087147C">
        <w:rPr>
          <w:rFonts w:ascii="Arial" w:hAnsi="Arial" w:cs="Arial"/>
          <w:b/>
          <w:bCs/>
        </w:rPr>
        <w:lastRenderedPageBreak/>
        <w:t>9.3. Références</w:t>
      </w:r>
    </w:p>
    <w:p w14:paraId="1C91D2B6" w14:textId="77777777" w:rsidR="007F2FC1" w:rsidRPr="0087147C" w:rsidRDefault="007F2FC1" w:rsidP="007F2FC1">
      <w:pPr>
        <w:numPr>
          <w:ilvl w:val="0"/>
          <w:numId w:val="35"/>
        </w:numPr>
        <w:jc w:val="both"/>
        <w:rPr>
          <w:rFonts w:ascii="Arial" w:hAnsi="Arial" w:cs="Arial"/>
        </w:rPr>
      </w:pPr>
      <w:r w:rsidRPr="0087147C">
        <w:rPr>
          <w:rFonts w:ascii="Arial" w:hAnsi="Arial" w:cs="Arial"/>
        </w:rPr>
        <w:t xml:space="preserve">Documentation TMDB API : </w:t>
      </w:r>
      <w:hyperlink r:id="rId5" w:history="1">
        <w:r w:rsidRPr="0087147C">
          <w:rPr>
            <w:rStyle w:val="Lienhypertexte"/>
            <w:rFonts w:ascii="Arial" w:hAnsi="Arial" w:cs="Arial"/>
          </w:rPr>
          <w:t>https://developers.themoviedb.org</w:t>
        </w:r>
      </w:hyperlink>
    </w:p>
    <w:p w14:paraId="214D6217" w14:textId="77777777" w:rsidR="007F2FC1" w:rsidRPr="0087147C" w:rsidRDefault="007F2FC1" w:rsidP="007F2FC1">
      <w:pPr>
        <w:numPr>
          <w:ilvl w:val="0"/>
          <w:numId w:val="35"/>
        </w:numPr>
        <w:jc w:val="both"/>
        <w:rPr>
          <w:rFonts w:ascii="Arial" w:hAnsi="Arial" w:cs="Arial"/>
        </w:rPr>
      </w:pPr>
      <w:r w:rsidRPr="0087147C">
        <w:rPr>
          <w:rFonts w:ascii="Arial" w:hAnsi="Arial" w:cs="Arial"/>
        </w:rPr>
        <w:t xml:space="preserve">Normes RGPD : </w:t>
      </w:r>
      <w:hyperlink r:id="rId6" w:history="1">
        <w:r w:rsidRPr="0087147C">
          <w:rPr>
            <w:rStyle w:val="Lienhypertexte"/>
            <w:rFonts w:ascii="Arial" w:hAnsi="Arial" w:cs="Arial"/>
          </w:rPr>
          <w:t>https://eur-lex.europa.eu/eli/reg/2016/679/oj</w:t>
        </w:r>
      </w:hyperlink>
    </w:p>
    <w:p w14:paraId="30B8DB42" w14:textId="77777777" w:rsidR="007F2FC1" w:rsidRPr="0087147C" w:rsidRDefault="007F2FC1" w:rsidP="007F2FC1">
      <w:pPr>
        <w:numPr>
          <w:ilvl w:val="0"/>
          <w:numId w:val="35"/>
        </w:numPr>
        <w:jc w:val="both"/>
        <w:rPr>
          <w:rFonts w:ascii="Arial" w:hAnsi="Arial" w:cs="Arial"/>
        </w:rPr>
      </w:pPr>
      <w:r w:rsidRPr="0087147C">
        <w:rPr>
          <w:rFonts w:ascii="Arial" w:hAnsi="Arial" w:cs="Arial"/>
        </w:rPr>
        <w:t xml:space="preserve">Documentation </w:t>
      </w:r>
      <w:proofErr w:type="spellStart"/>
      <w:r w:rsidRPr="0087147C">
        <w:rPr>
          <w:rFonts w:ascii="Arial" w:hAnsi="Arial" w:cs="Arial"/>
        </w:rPr>
        <w:t>React</w:t>
      </w:r>
      <w:proofErr w:type="spellEnd"/>
      <w:r w:rsidRPr="0087147C">
        <w:rPr>
          <w:rFonts w:ascii="Arial" w:hAnsi="Arial" w:cs="Arial"/>
        </w:rPr>
        <w:t xml:space="preserve"> : </w:t>
      </w:r>
      <w:hyperlink r:id="rId7" w:history="1">
        <w:r w:rsidRPr="0087147C">
          <w:rPr>
            <w:rStyle w:val="Lienhypertexte"/>
            <w:rFonts w:ascii="Arial" w:hAnsi="Arial" w:cs="Arial"/>
          </w:rPr>
          <w:t>https://reactjs.org/docs/getting-started.html</w:t>
        </w:r>
      </w:hyperlink>
    </w:p>
    <w:p w14:paraId="3EC030B8" w14:textId="77777777" w:rsidR="007F2FC1" w:rsidRPr="007F2FC1" w:rsidRDefault="007F2FC1" w:rsidP="007F2FC1">
      <w:pPr>
        <w:jc w:val="both"/>
        <w:rPr>
          <w:rFonts w:ascii="Arial" w:hAnsi="Arial" w:cs="Arial"/>
        </w:rPr>
      </w:pPr>
    </w:p>
    <w:p w14:paraId="4874E063" w14:textId="77777777" w:rsidR="00610B2E" w:rsidRPr="007F2FC1" w:rsidRDefault="00610B2E" w:rsidP="007F2FC1">
      <w:pPr>
        <w:jc w:val="both"/>
        <w:rPr>
          <w:rFonts w:ascii="Arial" w:hAnsi="Arial" w:cs="Arial"/>
        </w:rPr>
      </w:pPr>
    </w:p>
    <w:sectPr w:rsidR="00610B2E" w:rsidRPr="007F2F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3DFD"/>
    <w:multiLevelType w:val="multilevel"/>
    <w:tmpl w:val="C9A41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C26B7"/>
    <w:multiLevelType w:val="multilevel"/>
    <w:tmpl w:val="F2D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50C19"/>
    <w:multiLevelType w:val="multilevel"/>
    <w:tmpl w:val="B002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D58AD"/>
    <w:multiLevelType w:val="multilevel"/>
    <w:tmpl w:val="705C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773B"/>
    <w:multiLevelType w:val="multilevel"/>
    <w:tmpl w:val="A42E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94A56"/>
    <w:multiLevelType w:val="multilevel"/>
    <w:tmpl w:val="188C1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22C90"/>
    <w:multiLevelType w:val="multilevel"/>
    <w:tmpl w:val="7AC6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F1379"/>
    <w:multiLevelType w:val="multilevel"/>
    <w:tmpl w:val="989C3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554A1D"/>
    <w:multiLevelType w:val="multilevel"/>
    <w:tmpl w:val="ED3C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64B46"/>
    <w:multiLevelType w:val="multilevel"/>
    <w:tmpl w:val="107C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F1342"/>
    <w:multiLevelType w:val="multilevel"/>
    <w:tmpl w:val="FCC6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77EF8"/>
    <w:multiLevelType w:val="multilevel"/>
    <w:tmpl w:val="7A12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C3C61"/>
    <w:multiLevelType w:val="multilevel"/>
    <w:tmpl w:val="1196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63DD5"/>
    <w:multiLevelType w:val="multilevel"/>
    <w:tmpl w:val="C630C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B522B"/>
    <w:multiLevelType w:val="multilevel"/>
    <w:tmpl w:val="1E9E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C3578"/>
    <w:multiLevelType w:val="multilevel"/>
    <w:tmpl w:val="DF5C4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0620A"/>
    <w:multiLevelType w:val="multilevel"/>
    <w:tmpl w:val="C6C0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E76F1"/>
    <w:multiLevelType w:val="multilevel"/>
    <w:tmpl w:val="A2A40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D6546B"/>
    <w:multiLevelType w:val="multilevel"/>
    <w:tmpl w:val="9356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C53DC"/>
    <w:multiLevelType w:val="multilevel"/>
    <w:tmpl w:val="E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23A1F"/>
    <w:multiLevelType w:val="multilevel"/>
    <w:tmpl w:val="0934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A2ECD"/>
    <w:multiLevelType w:val="multilevel"/>
    <w:tmpl w:val="47C4B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1766A"/>
    <w:multiLevelType w:val="multilevel"/>
    <w:tmpl w:val="3FCA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12895"/>
    <w:multiLevelType w:val="multilevel"/>
    <w:tmpl w:val="4EBAB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B314A"/>
    <w:multiLevelType w:val="multilevel"/>
    <w:tmpl w:val="5636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E7103"/>
    <w:multiLevelType w:val="multilevel"/>
    <w:tmpl w:val="977C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C0DDD"/>
    <w:multiLevelType w:val="multilevel"/>
    <w:tmpl w:val="17EE5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1F2702"/>
    <w:multiLevelType w:val="multilevel"/>
    <w:tmpl w:val="409C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865088"/>
    <w:multiLevelType w:val="multilevel"/>
    <w:tmpl w:val="694C0D6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15:restartNumberingAfterBreak="0">
    <w:nsid w:val="609F799E"/>
    <w:multiLevelType w:val="multilevel"/>
    <w:tmpl w:val="D3C0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E169CB"/>
    <w:multiLevelType w:val="multilevel"/>
    <w:tmpl w:val="B8B6D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975330"/>
    <w:multiLevelType w:val="multilevel"/>
    <w:tmpl w:val="2ED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797424"/>
    <w:multiLevelType w:val="multilevel"/>
    <w:tmpl w:val="D87A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041E2"/>
    <w:multiLevelType w:val="multilevel"/>
    <w:tmpl w:val="83E2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263813"/>
    <w:multiLevelType w:val="multilevel"/>
    <w:tmpl w:val="E082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176039">
    <w:abstractNumId w:val="5"/>
  </w:num>
  <w:num w:numId="2" w16cid:durableId="1252010544">
    <w:abstractNumId w:val="8"/>
  </w:num>
  <w:num w:numId="3" w16cid:durableId="1038093364">
    <w:abstractNumId w:val="13"/>
  </w:num>
  <w:num w:numId="4" w16cid:durableId="964502356">
    <w:abstractNumId w:val="31"/>
  </w:num>
  <w:num w:numId="5" w16cid:durableId="328992838">
    <w:abstractNumId w:val="2"/>
  </w:num>
  <w:num w:numId="6" w16cid:durableId="762720827">
    <w:abstractNumId w:val="4"/>
  </w:num>
  <w:num w:numId="7" w16cid:durableId="533229518">
    <w:abstractNumId w:val="17"/>
  </w:num>
  <w:num w:numId="8" w16cid:durableId="1923634687">
    <w:abstractNumId w:val="33"/>
  </w:num>
  <w:num w:numId="9" w16cid:durableId="2027050011">
    <w:abstractNumId w:val="24"/>
  </w:num>
  <w:num w:numId="10" w16cid:durableId="398795347">
    <w:abstractNumId w:val="26"/>
  </w:num>
  <w:num w:numId="11" w16cid:durableId="1332950503">
    <w:abstractNumId w:val="3"/>
  </w:num>
  <w:num w:numId="12" w16cid:durableId="1021472770">
    <w:abstractNumId w:val="12"/>
  </w:num>
  <w:num w:numId="13" w16cid:durableId="1941986667">
    <w:abstractNumId w:val="22"/>
  </w:num>
  <w:num w:numId="14" w16cid:durableId="379287427">
    <w:abstractNumId w:val="9"/>
  </w:num>
  <w:num w:numId="15" w16cid:durableId="721755877">
    <w:abstractNumId w:val="14"/>
  </w:num>
  <w:num w:numId="16" w16cid:durableId="1147820737">
    <w:abstractNumId w:val="34"/>
  </w:num>
  <w:num w:numId="17" w16cid:durableId="1572156962">
    <w:abstractNumId w:val="29"/>
  </w:num>
  <w:num w:numId="18" w16cid:durableId="1887990520">
    <w:abstractNumId w:val="28"/>
  </w:num>
  <w:num w:numId="19" w16cid:durableId="658769840">
    <w:abstractNumId w:val="30"/>
  </w:num>
  <w:num w:numId="20" w16cid:durableId="1613171830">
    <w:abstractNumId w:val="6"/>
  </w:num>
  <w:num w:numId="21" w16cid:durableId="1790932885">
    <w:abstractNumId w:val="15"/>
  </w:num>
  <w:num w:numId="22" w16cid:durableId="430711346">
    <w:abstractNumId w:val="25"/>
  </w:num>
  <w:num w:numId="23" w16cid:durableId="780032053">
    <w:abstractNumId w:val="0"/>
  </w:num>
  <w:num w:numId="24" w16cid:durableId="1533156168">
    <w:abstractNumId w:val="21"/>
  </w:num>
  <w:num w:numId="25" w16cid:durableId="1845901872">
    <w:abstractNumId w:val="23"/>
  </w:num>
  <w:num w:numId="26" w16cid:durableId="332224439">
    <w:abstractNumId w:val="32"/>
  </w:num>
  <w:num w:numId="27" w16cid:durableId="2104566089">
    <w:abstractNumId w:val="27"/>
  </w:num>
  <w:num w:numId="28" w16cid:durableId="1155026582">
    <w:abstractNumId w:val="7"/>
  </w:num>
  <w:num w:numId="29" w16cid:durableId="1591156678">
    <w:abstractNumId w:val="1"/>
  </w:num>
  <w:num w:numId="30" w16cid:durableId="1403485697">
    <w:abstractNumId w:val="10"/>
  </w:num>
  <w:num w:numId="31" w16cid:durableId="580137167">
    <w:abstractNumId w:val="19"/>
  </w:num>
  <w:num w:numId="32" w16cid:durableId="1368796647">
    <w:abstractNumId w:val="18"/>
  </w:num>
  <w:num w:numId="33" w16cid:durableId="659044750">
    <w:abstractNumId w:val="11"/>
  </w:num>
  <w:num w:numId="34" w16cid:durableId="1509562594">
    <w:abstractNumId w:val="16"/>
  </w:num>
  <w:num w:numId="35" w16cid:durableId="13211576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1C"/>
    <w:rsid w:val="00497778"/>
    <w:rsid w:val="005A56EF"/>
    <w:rsid w:val="00610B2E"/>
    <w:rsid w:val="007F2FC1"/>
    <w:rsid w:val="00AC381C"/>
    <w:rsid w:val="00F025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AB09"/>
  <w15:chartTrackingRefBased/>
  <w15:docId w15:val="{C8199CAB-CBB1-4B32-8D75-37A58763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FC1"/>
  </w:style>
  <w:style w:type="paragraph" w:styleId="Titre1">
    <w:name w:val="heading 1"/>
    <w:basedOn w:val="Normal"/>
    <w:next w:val="Normal"/>
    <w:link w:val="Titre1Car"/>
    <w:uiPriority w:val="9"/>
    <w:qFormat/>
    <w:rsid w:val="00AC3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C3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C38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C38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C38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C381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C381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C381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C381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8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C38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C38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C38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C38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C38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C38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C38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C381C"/>
    <w:rPr>
      <w:rFonts w:eastAsiaTheme="majorEastAsia" w:cstheme="majorBidi"/>
      <w:color w:val="272727" w:themeColor="text1" w:themeTint="D8"/>
    </w:rPr>
  </w:style>
  <w:style w:type="paragraph" w:styleId="Titre">
    <w:name w:val="Title"/>
    <w:basedOn w:val="Normal"/>
    <w:next w:val="Normal"/>
    <w:link w:val="TitreCar"/>
    <w:uiPriority w:val="10"/>
    <w:qFormat/>
    <w:rsid w:val="00AC3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38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381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C38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C381C"/>
    <w:pPr>
      <w:spacing w:before="160"/>
      <w:jc w:val="center"/>
    </w:pPr>
    <w:rPr>
      <w:i/>
      <w:iCs/>
      <w:color w:val="404040" w:themeColor="text1" w:themeTint="BF"/>
    </w:rPr>
  </w:style>
  <w:style w:type="character" w:customStyle="1" w:styleId="CitationCar">
    <w:name w:val="Citation Car"/>
    <w:basedOn w:val="Policepardfaut"/>
    <w:link w:val="Citation"/>
    <w:uiPriority w:val="29"/>
    <w:rsid w:val="00AC381C"/>
    <w:rPr>
      <w:i/>
      <w:iCs/>
      <w:color w:val="404040" w:themeColor="text1" w:themeTint="BF"/>
    </w:rPr>
  </w:style>
  <w:style w:type="paragraph" w:styleId="Paragraphedeliste">
    <w:name w:val="List Paragraph"/>
    <w:basedOn w:val="Normal"/>
    <w:uiPriority w:val="34"/>
    <w:qFormat/>
    <w:rsid w:val="00AC381C"/>
    <w:pPr>
      <w:ind w:left="720"/>
      <w:contextualSpacing/>
    </w:pPr>
  </w:style>
  <w:style w:type="character" w:styleId="Accentuationintense">
    <w:name w:val="Intense Emphasis"/>
    <w:basedOn w:val="Policepardfaut"/>
    <w:uiPriority w:val="21"/>
    <w:qFormat/>
    <w:rsid w:val="00AC381C"/>
    <w:rPr>
      <w:i/>
      <w:iCs/>
      <w:color w:val="0F4761" w:themeColor="accent1" w:themeShade="BF"/>
    </w:rPr>
  </w:style>
  <w:style w:type="paragraph" w:styleId="Citationintense">
    <w:name w:val="Intense Quote"/>
    <w:basedOn w:val="Normal"/>
    <w:next w:val="Normal"/>
    <w:link w:val="CitationintenseCar"/>
    <w:uiPriority w:val="30"/>
    <w:qFormat/>
    <w:rsid w:val="00AC3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C381C"/>
    <w:rPr>
      <w:i/>
      <w:iCs/>
      <w:color w:val="0F4761" w:themeColor="accent1" w:themeShade="BF"/>
    </w:rPr>
  </w:style>
  <w:style w:type="character" w:styleId="Rfrenceintense">
    <w:name w:val="Intense Reference"/>
    <w:basedOn w:val="Policepardfaut"/>
    <w:uiPriority w:val="32"/>
    <w:qFormat/>
    <w:rsid w:val="00AC381C"/>
    <w:rPr>
      <w:b/>
      <w:bCs/>
      <w:smallCaps/>
      <w:color w:val="0F4761" w:themeColor="accent1" w:themeShade="BF"/>
      <w:spacing w:val="5"/>
    </w:rPr>
  </w:style>
  <w:style w:type="character" w:styleId="Lienhypertexte">
    <w:name w:val="Hyperlink"/>
    <w:basedOn w:val="Policepardfaut"/>
    <w:uiPriority w:val="99"/>
    <w:unhideWhenUsed/>
    <w:rsid w:val="00AC381C"/>
    <w:rPr>
      <w:color w:val="467886" w:themeColor="hyperlink"/>
      <w:u w:val="single"/>
    </w:rPr>
  </w:style>
  <w:style w:type="character" w:styleId="Mentionnonrsolue">
    <w:name w:val="Unresolved Mention"/>
    <w:basedOn w:val="Policepardfaut"/>
    <w:uiPriority w:val="99"/>
    <w:semiHidden/>
    <w:unhideWhenUsed/>
    <w:rsid w:val="00AC3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369550">
      <w:bodyDiv w:val="1"/>
      <w:marLeft w:val="0"/>
      <w:marRight w:val="0"/>
      <w:marTop w:val="0"/>
      <w:marBottom w:val="0"/>
      <w:divBdr>
        <w:top w:val="none" w:sz="0" w:space="0" w:color="auto"/>
        <w:left w:val="none" w:sz="0" w:space="0" w:color="auto"/>
        <w:bottom w:val="none" w:sz="0" w:space="0" w:color="auto"/>
        <w:right w:val="none" w:sz="0" w:space="0" w:color="auto"/>
      </w:divBdr>
    </w:div>
    <w:div w:id="175100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js.org/docs/getting-star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eli/reg/2016/679/oj" TargetMode="External"/><Relationship Id="rId5" Type="http://schemas.openxmlformats.org/officeDocument/2006/relationships/hyperlink" Target="https://developers.themoviedb.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1332</Words>
  <Characters>7327</Characters>
  <Application>Microsoft Office Word</Application>
  <DocSecurity>0</DocSecurity>
  <Lines>61</Lines>
  <Paragraphs>17</Paragraphs>
  <ScaleCrop>false</ScaleCrop>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A919</dc:creator>
  <cp:keywords/>
  <dc:description/>
  <cp:lastModifiedBy>A919</cp:lastModifiedBy>
  <cp:revision>2</cp:revision>
  <dcterms:created xsi:type="dcterms:W3CDTF">2025-01-26T16:02:00Z</dcterms:created>
  <dcterms:modified xsi:type="dcterms:W3CDTF">2025-01-26T16:22:00Z</dcterms:modified>
</cp:coreProperties>
</file>