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75" w:rsidRDefault="00926875">
      <w:r w:rsidRPr="00926875">
        <w:t>NETLIFY: https://tpartecnd.netlify.app/</w:t>
      </w:r>
      <w:bookmarkStart w:id="0" w:name="_GoBack"/>
      <w:bookmarkEnd w:id="0"/>
    </w:p>
    <w:p w:rsidR="00007314" w:rsidRPr="00926875" w:rsidRDefault="00926875">
      <w:r>
        <w:t xml:space="preserve">WHIMSICAL: </w:t>
      </w:r>
      <w:r w:rsidRPr="00926875">
        <w:t>https://whimsical.com/tp-arte-NdQ1PEQB523V3EgNPMjY2E</w:t>
      </w:r>
    </w:p>
    <w:sectPr w:rsidR="00007314" w:rsidRPr="009268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75"/>
    <w:rsid w:val="00007314"/>
    <w:rsid w:val="0092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5573"/>
  <w15:chartTrackingRefBased/>
  <w15:docId w15:val="{1A3D9BBA-A962-409D-BDF5-E37DA9A7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1</cp:revision>
  <dcterms:created xsi:type="dcterms:W3CDTF">2025-05-30T02:11:00Z</dcterms:created>
  <dcterms:modified xsi:type="dcterms:W3CDTF">2025-05-30T02:13:00Z</dcterms:modified>
</cp:coreProperties>
</file>