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11F" w:rsidRDefault="00E67757" w:rsidP="00E67757">
      <w:pPr>
        <w:pStyle w:val="Title"/>
        <w:rPr>
          <w:lang w:val="en-US"/>
        </w:rPr>
      </w:pPr>
      <w:r>
        <w:rPr>
          <w:lang w:val="en-US"/>
        </w:rPr>
        <w:t>Context</w:t>
      </w:r>
    </w:p>
    <w:p w:rsidR="00155A8E" w:rsidRPr="00155A8E" w:rsidRDefault="00155A8E" w:rsidP="00155A8E">
      <w:pPr>
        <w:rPr>
          <w:rFonts w:ascii="Arial" w:hAnsi="Arial" w:cs="Arial"/>
          <w:lang w:val="en-US"/>
        </w:rPr>
      </w:pPr>
    </w:p>
    <w:p w:rsidR="00E67757" w:rsidRPr="00155A8E" w:rsidRDefault="00155A8E" w:rsidP="00155A8E">
      <w:pPr>
        <w:jc w:val="both"/>
        <w:rPr>
          <w:sz w:val="24"/>
          <w:lang w:val="en-US"/>
        </w:rPr>
      </w:pPr>
      <w:r w:rsidRPr="00155A8E">
        <w:rPr>
          <w:rFonts w:ascii="Arial" w:hAnsi="Arial" w:cs="Arial"/>
          <w:sz w:val="24"/>
          <w:lang w:val="en-US"/>
        </w:rPr>
        <w:t>WeTrust is a company with a great track record in the business world. His work is based on helping to improve the relationships of trust within the other companies in the country. According to the company, its approach would help each company to be more efficient in its processes and operation by increasing the trust between its employees. However, recently there was a crisis in the company, a communication error that carried the wrong message through all the employees that resulted in a lot of lost money and the manager discovered a great flaw in the trust of WeTrust employees. Overwhelmed by the situation, he decided to contact a trained team at Ice</w:t>
      </w:r>
      <w:bookmarkStart w:id="0" w:name="_GoBack"/>
      <w:bookmarkEnd w:id="0"/>
      <w:r w:rsidRPr="00155A8E">
        <w:rPr>
          <w:rFonts w:ascii="Arial" w:hAnsi="Arial" w:cs="Arial"/>
          <w:sz w:val="24"/>
          <w:lang w:val="en-US"/>
        </w:rPr>
        <w:t>si University to help him identify in which sections of his company trust is most affected, and in this way, prevent another similar or similar crisis from happening again. He wants to know how trust is in each section, he wants to know how trust is damaging the communication and he wants to be told who distrusts who. However, the manager does not have so much time to see a presentation of his entire company, so he wants to design a program that allows him to review everything he asked for at the time he wants. So that the program can be developed, all the employees of the company responded to surveys that gave the necessary information regarding trust.</w:t>
      </w:r>
    </w:p>
    <w:p w:rsidR="00E67757" w:rsidRPr="00E67757" w:rsidRDefault="00E67757" w:rsidP="00E67757">
      <w:pPr>
        <w:rPr>
          <w:lang w:val="en-US"/>
        </w:rPr>
      </w:pPr>
    </w:p>
    <w:sectPr w:rsidR="00E67757" w:rsidRPr="00E67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57"/>
    <w:rsid w:val="00155A8E"/>
    <w:rsid w:val="00332559"/>
    <w:rsid w:val="00334CFE"/>
    <w:rsid w:val="004A0C87"/>
    <w:rsid w:val="004A711F"/>
    <w:rsid w:val="00945137"/>
    <w:rsid w:val="00A950CB"/>
    <w:rsid w:val="00E677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FB7C"/>
  <w15:chartTrackingRefBased/>
  <w15:docId w15:val="{F4848EDE-5F9A-47C8-A4EB-431440440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7757"/>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E67757"/>
    <w:rPr>
      <w:rFonts w:ascii="Arial" w:eastAsiaTheme="majorEastAsia" w:hAnsi="Arial" w:cstheme="majorBidi"/>
      <w:spacing w:val="-10"/>
      <w:kern w:val="28"/>
      <w:sz w:val="56"/>
      <w:szCs w:val="56"/>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328272">
      <w:bodyDiv w:val="1"/>
      <w:marLeft w:val="0"/>
      <w:marRight w:val="0"/>
      <w:marTop w:val="0"/>
      <w:marBottom w:val="0"/>
      <w:divBdr>
        <w:top w:val="none" w:sz="0" w:space="0" w:color="auto"/>
        <w:left w:val="none" w:sz="0" w:space="0" w:color="auto"/>
        <w:bottom w:val="none" w:sz="0" w:space="0" w:color="auto"/>
        <w:right w:val="none" w:sz="0" w:space="0" w:color="auto"/>
      </w:divBdr>
      <w:divsChild>
        <w:div w:id="1188104784">
          <w:marLeft w:val="0"/>
          <w:marRight w:val="0"/>
          <w:marTop w:val="0"/>
          <w:marBottom w:val="0"/>
          <w:divBdr>
            <w:top w:val="none" w:sz="0" w:space="0" w:color="auto"/>
            <w:left w:val="none" w:sz="0" w:space="0" w:color="auto"/>
            <w:bottom w:val="none" w:sz="0" w:space="0" w:color="auto"/>
            <w:right w:val="none" w:sz="0" w:space="0" w:color="auto"/>
          </w:divBdr>
        </w:div>
        <w:div w:id="264849742">
          <w:marLeft w:val="-240"/>
          <w:marRight w:val="-240"/>
          <w:marTop w:val="0"/>
          <w:marBottom w:val="0"/>
          <w:divBdr>
            <w:top w:val="none" w:sz="0" w:space="0" w:color="auto"/>
            <w:left w:val="none" w:sz="0" w:space="0" w:color="auto"/>
            <w:bottom w:val="none" w:sz="0" w:space="0" w:color="auto"/>
            <w:right w:val="none" w:sz="0" w:space="0" w:color="auto"/>
          </w:divBdr>
          <w:divsChild>
            <w:div w:id="2008047376">
              <w:marLeft w:val="0"/>
              <w:marRight w:val="0"/>
              <w:marTop w:val="0"/>
              <w:marBottom w:val="0"/>
              <w:divBdr>
                <w:top w:val="none" w:sz="0" w:space="0" w:color="auto"/>
                <w:left w:val="none" w:sz="0" w:space="0" w:color="auto"/>
                <w:bottom w:val="none" w:sz="0" w:space="0" w:color="auto"/>
                <w:right w:val="none" w:sz="0" w:space="0" w:color="auto"/>
              </w:divBdr>
              <w:divsChild>
                <w:div w:id="7865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5</cp:revision>
  <dcterms:created xsi:type="dcterms:W3CDTF">2019-11-08T22:36:00Z</dcterms:created>
  <dcterms:modified xsi:type="dcterms:W3CDTF">2019-11-08T23:12:00Z</dcterms:modified>
</cp:coreProperties>
</file>