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2A39" w14:textId="77777777" w:rsidR="003B658F" w:rsidRDefault="003B658F">
      <w:pPr>
        <w:pStyle w:val="Title"/>
        <w:ind w:left="3" w:hanging="5"/>
        <w:rPr>
          <w:rFonts w:ascii="Times New Roman" w:eastAsia="Times New Roman" w:hAnsi="Times New Roman" w:cs="Times New Roman"/>
          <w:sz w:val="48"/>
          <w:szCs w:val="48"/>
        </w:rPr>
      </w:pPr>
      <w:bookmarkStart w:id="0" w:name="_gjdgxs" w:colFirst="0" w:colLast="0"/>
      <w:bookmarkEnd w:id="0"/>
    </w:p>
    <w:p w14:paraId="7FD1AC76" w14:textId="77777777" w:rsidR="003B658F" w:rsidRDefault="00000000">
      <w:pPr>
        <w:pStyle w:val="Title"/>
        <w:ind w:left="1" w:hanging="3"/>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Skillshare360</w:t>
      </w:r>
    </w:p>
    <w:p w14:paraId="29D23077" w14:textId="77777777" w:rsidR="003B658F" w:rsidRDefault="00000000">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 Requirements Specification</w:t>
      </w:r>
    </w:p>
    <w:p w14:paraId="7F9A19F9" w14:textId="77777777" w:rsidR="003B658F" w:rsidRDefault="00000000">
      <w:pPr>
        <w:pStyle w:val="Title"/>
        <w:ind w:left="1" w:hanging="3"/>
        <w:rPr>
          <w:rFonts w:ascii="Times New Roman" w:eastAsia="Times New Roman" w:hAnsi="Times New Roman" w:cs="Times New Roman"/>
        </w:rPr>
      </w:pPr>
      <w:r>
        <w:rPr>
          <w:rFonts w:ascii="Times New Roman" w:eastAsia="Times New Roman" w:hAnsi="Times New Roman" w:cs="Times New Roman"/>
        </w:rPr>
        <w:t>Version 1.0</w:t>
      </w:r>
    </w:p>
    <w:p w14:paraId="55E35001" w14:textId="77777777" w:rsidR="003B658F" w:rsidRDefault="00000000">
      <w:pPr>
        <w:pStyle w:val="Title"/>
        <w:ind w:left="1" w:hanging="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April 19, 2021</w:t>
      </w:r>
    </w:p>
    <w:p w14:paraId="0C811B9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500C58E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04BB8916" w14:textId="77777777" w:rsidR="003B658F" w:rsidRDefault="00000000">
      <w:pPr>
        <w:keepNext/>
        <w:pBdr>
          <w:top w:val="nil"/>
          <w:left w:val="nil"/>
          <w:bottom w:val="nil"/>
          <w:right w:val="nil"/>
          <w:between w:val="nil"/>
        </w:pBdr>
        <w:spacing w:before="60" w:after="60"/>
        <w:ind w:hanging="2"/>
        <w:jc w:val="center"/>
        <w:rPr>
          <w:rFonts w:ascii="Times New Roman" w:eastAsia="Times New Roman" w:hAnsi="Times New Roman" w:cs="Times New Roman"/>
          <w:b/>
          <w:color w:val="000000"/>
          <w:sz w:val="32"/>
          <w:szCs w:val="32"/>
        </w:rPr>
      </w:pPr>
      <w:bookmarkStart w:id="3" w:name="_3znysh7" w:colFirst="0" w:colLast="0"/>
      <w:bookmarkEnd w:id="3"/>
      <w:r>
        <w:br w:type="page"/>
      </w:r>
      <w:r>
        <w:rPr>
          <w:rFonts w:ascii="Times New Roman" w:eastAsia="Times New Roman" w:hAnsi="Times New Roman" w:cs="Times New Roman"/>
          <w:b/>
          <w:color w:val="000000"/>
          <w:sz w:val="32"/>
          <w:szCs w:val="32"/>
        </w:rPr>
        <w:lastRenderedPageBreak/>
        <w:t>Table of Contents</w:t>
      </w:r>
    </w:p>
    <w:sdt>
      <w:sdtPr>
        <w:id w:val="1503238259"/>
        <w:docPartObj>
          <w:docPartGallery w:val="Table of Contents"/>
          <w:docPartUnique/>
        </w:docPartObj>
      </w:sdtPr>
      <w:sdtContent>
        <w:p w14:paraId="2986CB70" w14:textId="77777777" w:rsidR="003B658F" w:rsidRDefault="00000000">
          <w:pPr>
            <w:ind w:left="-2" w:firstLine="0"/>
            <w:rPr>
              <w:rFonts w:ascii="Times New Roman" w:eastAsia="Times New Roman" w:hAnsi="Times New Roman" w:cs="Times New Roman"/>
              <w:color w:val="000000"/>
              <w:sz w:val="22"/>
              <w:szCs w:val="22"/>
            </w:rPr>
          </w:pPr>
          <w:r>
            <w:fldChar w:fldCharType="begin"/>
          </w:r>
          <w:r>
            <w:instrText xml:space="preserve"> TOC \h \u \z \t "Heading 1,1,Heading 2,2,Heading 3,3,Heading 4,4,Heading 5,5,Heading 6,6,"</w:instrText>
          </w:r>
          <w:r>
            <w:fldChar w:fldCharType="separate"/>
          </w:r>
        </w:p>
        <w:p w14:paraId="3337553D"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4f1mdlm">
            <w:r>
              <w:rPr>
                <w:rFonts w:ascii="Times New Roman" w:eastAsia="Times New Roman" w:hAnsi="Times New Roman" w:cs="Times New Roman"/>
                <w:b/>
                <w:smallCaps/>
                <w:color w:val="000000"/>
              </w:rPr>
              <w:t>1.</w:t>
            </w:r>
          </w:hyperlink>
          <w:hyperlink w:anchor="_4f1mdlm">
            <w:r>
              <w:rPr>
                <w:rFonts w:ascii="Times New Roman" w:eastAsia="Times New Roman" w:hAnsi="Times New Roman" w:cs="Times New Roman"/>
                <w:color w:val="000000"/>
                <w:sz w:val="22"/>
                <w:szCs w:val="22"/>
              </w:rPr>
              <w:tab/>
            </w:r>
          </w:hyperlink>
          <w:r>
            <w:fldChar w:fldCharType="begin"/>
          </w:r>
          <w:r>
            <w:instrText xml:space="preserve"> PAGEREF _4f1mdlm \h </w:instrText>
          </w:r>
          <w:r>
            <w:fldChar w:fldCharType="separate"/>
          </w:r>
          <w:r>
            <w:rPr>
              <w:rFonts w:ascii="Times New Roman" w:eastAsia="Times New Roman" w:hAnsi="Times New Roman" w:cs="Times New Roman"/>
              <w:b/>
              <w:smallCaps/>
              <w:color w:val="000000"/>
            </w:rPr>
            <w:t>EXECUTIVE SUMMARY</w:t>
          </w:r>
          <w:r>
            <w:rPr>
              <w:rFonts w:ascii="Times New Roman" w:eastAsia="Times New Roman" w:hAnsi="Times New Roman" w:cs="Times New Roman"/>
              <w:b/>
              <w:smallCaps/>
              <w:color w:val="000000"/>
            </w:rPr>
            <w:tab/>
            <w:t>3</w:t>
          </w:r>
          <w:hyperlink w:anchor="_4f1mdlm" w:history="1"/>
        </w:p>
        <w:p w14:paraId="6CCDDEEC"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2u6wntf">
            <w:r>
              <w:rPr>
                <w:rFonts w:ascii="Times New Roman" w:eastAsia="Times New Roman" w:hAnsi="Times New Roman" w:cs="Times New Roman"/>
                <w:smallCaps/>
                <w:color w:val="000000"/>
              </w:rPr>
              <w:t>1.1</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Project overview</w:t>
          </w:r>
          <w:hyperlink w:anchor="_2u6wntf">
            <w:r>
              <w:rPr>
                <w:rFonts w:ascii="Times New Roman" w:eastAsia="Times New Roman" w:hAnsi="Times New Roman" w:cs="Times New Roman"/>
                <w:smallCaps/>
                <w:color w:val="000000"/>
              </w:rPr>
              <w:tab/>
              <w:t>3</w:t>
            </w:r>
          </w:hyperlink>
          <w:r>
            <w:fldChar w:fldCharType="begin"/>
          </w:r>
          <w:r>
            <w:instrText xml:space="preserve"> HYPERLINK \l "_2u6wntf" </w:instrText>
          </w:r>
          <w:r>
            <w:fldChar w:fldCharType="separate"/>
          </w:r>
        </w:p>
        <w:p w14:paraId="30EDF4CD"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19c6y18">
            <w:r>
              <w:rPr>
                <w:rFonts w:ascii="Times New Roman" w:eastAsia="Times New Roman" w:hAnsi="Times New Roman" w:cs="Times New Roman"/>
                <w:smallCaps/>
                <w:color w:val="000000"/>
              </w:rPr>
              <w:t>1.2</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 xml:space="preserve">Purpose and scope of this specification </w:t>
          </w:r>
          <w:hyperlink w:anchor="_19c6y18">
            <w:r>
              <w:rPr>
                <w:rFonts w:ascii="Times New Roman" w:eastAsia="Times New Roman" w:hAnsi="Times New Roman" w:cs="Times New Roman"/>
                <w:smallCaps/>
                <w:color w:val="000000"/>
              </w:rPr>
              <w:tab/>
              <w:t>3</w:t>
            </w:r>
          </w:hyperlink>
          <w:r>
            <w:fldChar w:fldCharType="begin"/>
          </w:r>
          <w:r>
            <w:instrText xml:space="preserve"> HYPERLINK \l "_19c6y18" </w:instrText>
          </w:r>
          <w:r>
            <w:fldChar w:fldCharType="separate"/>
          </w:r>
        </w:p>
        <w:p w14:paraId="33D53A0F"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r>
            <w:fldChar w:fldCharType="end"/>
          </w:r>
          <w:hyperlink w:anchor="_3tbugp1">
            <w:r>
              <w:rPr>
                <w:rFonts w:ascii="Times New Roman" w:eastAsia="Times New Roman" w:hAnsi="Times New Roman" w:cs="Times New Roman"/>
                <w:b/>
                <w:smallCaps/>
                <w:color w:val="000000"/>
              </w:rPr>
              <w:t>2.</w:t>
            </w:r>
          </w:hyperlink>
          <w:hyperlink w:anchor="_3tbugp1">
            <w:r>
              <w:rPr>
                <w:rFonts w:ascii="Times New Roman" w:eastAsia="Times New Roman" w:hAnsi="Times New Roman" w:cs="Times New Roman"/>
                <w:color w:val="000000"/>
                <w:sz w:val="22"/>
                <w:szCs w:val="22"/>
              </w:rPr>
              <w:tab/>
            </w:r>
          </w:hyperlink>
          <w:r>
            <w:fldChar w:fldCharType="begin"/>
          </w:r>
          <w:r>
            <w:instrText xml:space="preserve"> PAGEREF _3tbugp1 \h </w:instrText>
          </w:r>
          <w:r>
            <w:fldChar w:fldCharType="separate"/>
          </w:r>
          <w:r>
            <w:rPr>
              <w:rFonts w:ascii="Times New Roman" w:eastAsia="Times New Roman" w:hAnsi="Times New Roman" w:cs="Times New Roman"/>
              <w:b/>
              <w:smallCaps/>
              <w:color w:val="000000"/>
            </w:rPr>
            <w:t>PRODUCT/SERVICE DESCRIPTION</w:t>
          </w:r>
          <w:r>
            <w:rPr>
              <w:rFonts w:ascii="Times New Roman" w:eastAsia="Times New Roman" w:hAnsi="Times New Roman" w:cs="Times New Roman"/>
              <w:b/>
              <w:smallCaps/>
              <w:color w:val="000000"/>
            </w:rPr>
            <w:tab/>
            <w:t>3</w:t>
          </w:r>
          <w:hyperlink w:anchor="_3tbugp1" w:history="1"/>
        </w:p>
        <w:p w14:paraId="16212645"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28h4qwu">
            <w:r>
              <w:rPr>
                <w:rFonts w:ascii="Times New Roman" w:eastAsia="Times New Roman" w:hAnsi="Times New Roman" w:cs="Times New Roman"/>
                <w:smallCaps/>
                <w:color w:val="000000"/>
              </w:rPr>
              <w:t>2.1</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Product Context</w:t>
          </w:r>
          <w:hyperlink w:anchor="_28h4qwu">
            <w:r>
              <w:rPr>
                <w:rFonts w:ascii="Times New Roman" w:eastAsia="Times New Roman" w:hAnsi="Times New Roman" w:cs="Times New Roman"/>
                <w:smallCaps/>
                <w:color w:val="000000"/>
              </w:rPr>
              <w:tab/>
              <w:t>3</w:t>
            </w:r>
          </w:hyperlink>
          <w:r>
            <w:fldChar w:fldCharType="begin"/>
          </w:r>
          <w:r>
            <w:instrText xml:space="preserve"> HYPERLINK \l "_28h4qwu" </w:instrText>
          </w:r>
          <w:r>
            <w:fldChar w:fldCharType="separate"/>
          </w:r>
        </w:p>
        <w:p w14:paraId="10C5F039"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nmf14n">
            <w:r>
              <w:rPr>
                <w:rFonts w:ascii="Times New Roman" w:eastAsia="Times New Roman" w:hAnsi="Times New Roman" w:cs="Times New Roman"/>
                <w:smallCaps/>
                <w:color w:val="000000"/>
              </w:rPr>
              <w:t>2.2</w:t>
            </w:r>
          </w:hyperlink>
          <w:r>
            <w:rPr>
              <w:rFonts w:ascii="Times New Roman" w:eastAsia="Times New Roman" w:hAnsi="Times New Roman" w:cs="Times New Roman"/>
            </w:rPr>
            <w:t xml:space="preserve"> </w:t>
          </w:r>
          <w:r>
            <w:rPr>
              <w:rFonts w:ascii="Times New Roman" w:eastAsia="Times New Roman" w:hAnsi="Times New Roman" w:cs="Times New Roman"/>
              <w:color w:val="000000"/>
              <w:sz w:val="22"/>
              <w:szCs w:val="22"/>
            </w:rPr>
            <w:t>User Characteristics</w:t>
          </w:r>
          <w:hyperlink w:anchor="_nmf14n">
            <w:r>
              <w:rPr>
                <w:rFonts w:ascii="Times New Roman" w:eastAsia="Times New Roman" w:hAnsi="Times New Roman" w:cs="Times New Roman"/>
                <w:smallCaps/>
                <w:color w:val="000000"/>
              </w:rPr>
              <w:tab/>
              <w:t>3</w:t>
            </w:r>
          </w:hyperlink>
          <w:r>
            <w:fldChar w:fldCharType="begin"/>
          </w:r>
          <w:r>
            <w:instrText xml:space="preserve"> HYPERLINK \l "_nmf14n" </w:instrText>
          </w:r>
          <w:r>
            <w:fldChar w:fldCharType="separate"/>
          </w:r>
        </w:p>
        <w:p w14:paraId="149D754E"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37m2jsg">
            <w:r>
              <w:rPr>
                <w:rFonts w:ascii="Times New Roman" w:eastAsia="Times New Roman" w:hAnsi="Times New Roman" w:cs="Times New Roman"/>
                <w:smallCaps/>
                <w:color w:val="000000"/>
              </w:rPr>
              <w:t>2.3</w:t>
            </w:r>
          </w:hyperlink>
          <w:r>
            <w:rPr>
              <w:rFonts w:ascii="Times New Roman" w:eastAsia="Times New Roman" w:hAnsi="Times New Roman" w:cs="Times New Roman"/>
            </w:rPr>
            <w:t xml:space="preserve"> Assumption</w:t>
          </w:r>
          <w:r>
            <w:rPr>
              <w:rFonts w:ascii="Times New Roman" w:eastAsia="Times New Roman" w:hAnsi="Times New Roman" w:cs="Times New Roman"/>
            </w:rPr>
            <w:tab/>
            <w:t>3</w:t>
          </w:r>
        </w:p>
        <w:p w14:paraId="77A9E675"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mrcu09">
            <w:r>
              <w:rPr>
                <w:rFonts w:ascii="Times New Roman" w:eastAsia="Times New Roman" w:hAnsi="Times New Roman" w:cs="Times New Roman"/>
                <w:smallCaps/>
                <w:color w:val="000000"/>
              </w:rPr>
              <w:t>2.4</w:t>
            </w:r>
          </w:hyperlink>
          <w:r>
            <w:rPr>
              <w:rFonts w:ascii="Times New Roman" w:eastAsia="Times New Roman" w:hAnsi="Times New Roman" w:cs="Times New Roman"/>
            </w:rPr>
            <w:t xml:space="preserve"> Constraints</w:t>
          </w:r>
          <w:r>
            <w:rPr>
              <w:rFonts w:ascii="Times New Roman" w:eastAsia="Times New Roman" w:hAnsi="Times New Roman" w:cs="Times New Roman"/>
            </w:rPr>
            <w:tab/>
            <w:t>3</w:t>
          </w:r>
        </w:p>
        <w:p w14:paraId="4BFB0E64"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46r0co2">
            <w:r>
              <w:rPr>
                <w:rFonts w:ascii="Times New Roman" w:eastAsia="Times New Roman" w:hAnsi="Times New Roman" w:cs="Times New Roman"/>
                <w:smallCaps/>
                <w:color w:val="000000"/>
              </w:rPr>
              <w:t>2.5</w:t>
            </w:r>
          </w:hyperlink>
          <w:r>
            <w:rPr>
              <w:rFonts w:ascii="Times New Roman" w:eastAsia="Times New Roman" w:hAnsi="Times New Roman" w:cs="Times New Roman"/>
            </w:rPr>
            <w:t xml:space="preserve"> Dependencies</w:t>
          </w:r>
          <w:r>
            <w:rPr>
              <w:rFonts w:ascii="Times New Roman" w:eastAsia="Times New Roman" w:hAnsi="Times New Roman" w:cs="Times New Roman"/>
            </w:rPr>
            <w:tab/>
            <w:t>4</w:t>
          </w:r>
        </w:p>
        <w:p w14:paraId="7963DDC7"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2lwamvv">
            <w:r>
              <w:rPr>
                <w:rFonts w:ascii="Times New Roman" w:eastAsia="Times New Roman" w:hAnsi="Times New Roman" w:cs="Times New Roman"/>
                <w:b/>
                <w:smallCaps/>
                <w:color w:val="000000"/>
              </w:rPr>
              <w:t>3.</w:t>
            </w:r>
          </w:hyperlink>
          <w:hyperlink w:anchor="_2lwamvv">
            <w:r>
              <w:rPr>
                <w:rFonts w:ascii="Times New Roman" w:eastAsia="Times New Roman" w:hAnsi="Times New Roman" w:cs="Times New Roman"/>
                <w:color w:val="000000"/>
                <w:sz w:val="22"/>
                <w:szCs w:val="22"/>
              </w:rPr>
              <w:tab/>
            </w:r>
          </w:hyperlink>
          <w:r>
            <w:fldChar w:fldCharType="begin"/>
          </w:r>
          <w:r>
            <w:instrText xml:space="preserve"> PAGEREF _2lwamvv \h </w:instrText>
          </w:r>
          <w:r>
            <w:fldChar w:fldCharType="separate"/>
          </w:r>
          <w:r>
            <w:rPr>
              <w:rFonts w:ascii="Times New Roman" w:eastAsia="Times New Roman" w:hAnsi="Times New Roman" w:cs="Times New Roman"/>
              <w:b/>
              <w:smallCaps/>
              <w:color w:val="000000"/>
            </w:rPr>
            <w:t>REQUIREMENTS</w:t>
          </w:r>
          <w:r>
            <w:rPr>
              <w:rFonts w:ascii="Times New Roman" w:eastAsia="Times New Roman" w:hAnsi="Times New Roman" w:cs="Times New Roman"/>
              <w:b/>
              <w:smallCaps/>
              <w:color w:val="000000"/>
            </w:rPr>
            <w:tab/>
            <w:t>4</w:t>
          </w:r>
          <w:hyperlink w:anchor="_2lwamvv" w:history="1"/>
        </w:p>
        <w:p w14:paraId="07401821"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111kx3o">
            <w:r>
              <w:rPr>
                <w:rFonts w:ascii="Times New Roman" w:eastAsia="Times New Roman" w:hAnsi="Times New Roman" w:cs="Times New Roman"/>
                <w:smallCaps/>
                <w:color w:val="000000"/>
              </w:rPr>
              <w:t>3.1</w:t>
            </w:r>
          </w:hyperlink>
          <w:r>
            <w:rPr>
              <w:rFonts w:ascii="Times New Roman" w:eastAsia="Times New Roman" w:hAnsi="Times New Roman" w:cs="Times New Roman"/>
            </w:rPr>
            <w:t xml:space="preserve"> Functional Requirements</w:t>
          </w:r>
          <w:r>
            <w:rPr>
              <w:rFonts w:ascii="Times New Roman" w:eastAsia="Times New Roman" w:hAnsi="Times New Roman" w:cs="Times New Roman"/>
            </w:rPr>
            <w:tab/>
            <w:t>4</w:t>
          </w:r>
        </w:p>
        <w:p w14:paraId="40EA4EC7"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3l18frh">
            <w:r>
              <w:rPr>
                <w:rFonts w:ascii="Times New Roman" w:eastAsia="Times New Roman" w:hAnsi="Times New Roman" w:cs="Times New Roman"/>
                <w:smallCaps/>
                <w:color w:val="000000"/>
              </w:rPr>
              <w:t>3.2</w:t>
            </w:r>
          </w:hyperlink>
          <w:r>
            <w:rPr>
              <w:rFonts w:ascii="Times New Roman" w:eastAsia="Times New Roman" w:hAnsi="Times New Roman" w:cs="Times New Roman"/>
            </w:rPr>
            <w:t xml:space="preserve"> Non-Functional Requirements</w:t>
          </w:r>
          <w:r>
            <w:rPr>
              <w:rFonts w:ascii="Times New Roman" w:eastAsia="Times New Roman" w:hAnsi="Times New Roman" w:cs="Times New Roman"/>
            </w:rPr>
            <w:tab/>
            <w:t>5</w:t>
          </w:r>
        </w:p>
        <w:p w14:paraId="77DD093F" w14:textId="77777777" w:rsidR="003B658F"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06ipza">
            <w:r>
              <w:rPr>
                <w:rFonts w:ascii="Times New Roman" w:eastAsia="Times New Roman" w:hAnsi="Times New Roman" w:cs="Times New Roman"/>
                <w:i/>
                <w:color w:val="000000"/>
              </w:rPr>
              <w:t>3.2.1</w:t>
            </w:r>
          </w:hyperlink>
          <w:r>
            <w:rPr>
              <w:rFonts w:ascii="Times New Roman" w:eastAsia="Times New Roman" w:hAnsi="Times New Roman" w:cs="Times New Roman"/>
            </w:rPr>
            <w:t xml:space="preserve"> Product Requirements</w:t>
          </w:r>
          <w:r>
            <w:rPr>
              <w:rFonts w:ascii="Times New Roman" w:eastAsia="Times New Roman" w:hAnsi="Times New Roman" w:cs="Times New Roman"/>
            </w:rPr>
            <w:tab/>
            <w:t>5</w:t>
          </w:r>
        </w:p>
        <w:p w14:paraId="75B8B7BC"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5nkun2">
            <w:r>
              <w:rPr>
                <w:rFonts w:ascii="Times New Roman" w:eastAsia="Times New Roman" w:hAnsi="Times New Roman" w:cs="Times New Roman"/>
                <w:b/>
                <w:color w:val="000000"/>
                <w:sz w:val="18"/>
                <w:szCs w:val="18"/>
              </w:rPr>
              <w:t>3.2.1.1</w:t>
            </w:r>
          </w:hyperlink>
          <w:r>
            <w:rPr>
              <w:rFonts w:ascii="Times New Roman" w:eastAsia="Times New Roman" w:hAnsi="Times New Roman" w:cs="Times New Roman"/>
            </w:rPr>
            <w:t xml:space="preserve"> User Interface Requirements</w:t>
          </w:r>
          <w:r>
            <w:rPr>
              <w:rFonts w:ascii="Times New Roman" w:eastAsia="Times New Roman" w:hAnsi="Times New Roman" w:cs="Times New Roman"/>
            </w:rPr>
            <w:tab/>
            <w:t>6</w:t>
          </w:r>
        </w:p>
        <w:p w14:paraId="4A6D9F42"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ksv4uv">
            <w:r>
              <w:rPr>
                <w:rFonts w:ascii="Times New Roman" w:eastAsia="Times New Roman" w:hAnsi="Times New Roman" w:cs="Times New Roman"/>
                <w:b/>
                <w:color w:val="000000"/>
                <w:sz w:val="18"/>
                <w:szCs w:val="18"/>
              </w:rPr>
              <w:t>3.2.1.2</w:t>
            </w:r>
          </w:hyperlink>
          <w:r>
            <w:rPr>
              <w:rFonts w:ascii="Times New Roman" w:eastAsia="Times New Roman" w:hAnsi="Times New Roman" w:cs="Times New Roman"/>
            </w:rPr>
            <w:t xml:space="preserve"> Usability</w:t>
          </w:r>
          <w:r>
            <w:rPr>
              <w:rFonts w:ascii="Times New Roman" w:eastAsia="Times New Roman" w:hAnsi="Times New Roman" w:cs="Times New Roman"/>
            </w:rPr>
            <w:tab/>
          </w:r>
          <w:r>
            <w:rPr>
              <w:rFonts w:ascii="Times New Roman" w:eastAsia="Times New Roman" w:hAnsi="Times New Roman" w:cs="Times New Roman"/>
            </w:rPr>
            <w:tab/>
            <w:t>6</w:t>
          </w:r>
        </w:p>
        <w:p w14:paraId="6A837978"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44sinio">
            <w:r>
              <w:rPr>
                <w:rFonts w:ascii="Times New Roman" w:eastAsia="Times New Roman" w:hAnsi="Times New Roman" w:cs="Times New Roman"/>
                <w:b/>
                <w:color w:val="000000"/>
                <w:sz w:val="18"/>
                <w:szCs w:val="18"/>
              </w:rPr>
              <w:t>3.2.1.3</w:t>
            </w:r>
          </w:hyperlink>
          <w:r>
            <w:rPr>
              <w:rFonts w:ascii="Times New Roman" w:eastAsia="Times New Roman" w:hAnsi="Times New Roman" w:cs="Times New Roman"/>
            </w:rPr>
            <w:t xml:space="preserve"> Efficiency</w:t>
          </w:r>
          <w:r>
            <w:rPr>
              <w:rFonts w:ascii="Times New Roman" w:eastAsia="Times New Roman" w:hAnsi="Times New Roman" w:cs="Times New Roman"/>
            </w:rPr>
            <w:tab/>
          </w:r>
          <w:r>
            <w:rPr>
              <w:rFonts w:ascii="Times New Roman" w:eastAsia="Times New Roman" w:hAnsi="Times New Roman" w:cs="Times New Roman"/>
            </w:rPr>
            <w:tab/>
            <w:t>6</w:t>
          </w:r>
        </w:p>
        <w:p w14:paraId="50D7F045"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jxsxqh">
            <w:r>
              <w:rPr>
                <w:rFonts w:ascii="Times New Roman" w:eastAsia="Times New Roman" w:hAnsi="Times New Roman" w:cs="Times New Roman"/>
                <w:color w:val="000000"/>
                <w:sz w:val="18"/>
                <w:szCs w:val="18"/>
              </w:rPr>
              <w:t>3.2.1.3.1</w:t>
            </w:r>
          </w:hyperlink>
          <w:r>
            <w:rPr>
              <w:rFonts w:ascii="Times New Roman" w:eastAsia="Times New Roman" w:hAnsi="Times New Roman" w:cs="Times New Roman"/>
            </w:rPr>
            <w:t xml:space="preserve"> Performance Requirements</w:t>
          </w:r>
          <w:r>
            <w:rPr>
              <w:rFonts w:ascii="Times New Roman" w:eastAsia="Times New Roman" w:hAnsi="Times New Roman" w:cs="Times New Roman"/>
            </w:rPr>
            <w:tab/>
            <w:t>6</w:t>
          </w:r>
        </w:p>
        <w:p w14:paraId="072974B1"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z337ya">
            <w:r>
              <w:rPr>
                <w:rFonts w:ascii="Times New Roman" w:eastAsia="Times New Roman" w:hAnsi="Times New Roman" w:cs="Times New Roman"/>
                <w:color w:val="000000"/>
                <w:sz w:val="18"/>
                <w:szCs w:val="18"/>
              </w:rPr>
              <w:t>3.2.1.3.2</w:t>
            </w:r>
          </w:hyperlink>
          <w:r>
            <w:rPr>
              <w:rFonts w:ascii="Times New Roman" w:eastAsia="Times New Roman" w:hAnsi="Times New Roman" w:cs="Times New Roman"/>
            </w:rPr>
            <w:t xml:space="preserve"> Space Requirements</w:t>
          </w:r>
          <w:r>
            <w:rPr>
              <w:rFonts w:ascii="Times New Roman" w:eastAsia="Times New Roman" w:hAnsi="Times New Roman" w:cs="Times New Roman"/>
            </w:rPr>
            <w:tab/>
            <w:t>6</w:t>
          </w:r>
        </w:p>
        <w:p w14:paraId="5C6E53CF"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j2qqm3">
            <w:r>
              <w:rPr>
                <w:rFonts w:ascii="Times New Roman" w:eastAsia="Times New Roman" w:hAnsi="Times New Roman" w:cs="Times New Roman"/>
                <w:b/>
                <w:color w:val="000000"/>
                <w:sz w:val="18"/>
                <w:szCs w:val="18"/>
              </w:rPr>
              <w:t>3.2.1.4</w:t>
            </w:r>
          </w:hyperlink>
          <w:r>
            <w:rPr>
              <w:rFonts w:ascii="Times New Roman" w:eastAsia="Times New Roman" w:hAnsi="Times New Roman" w:cs="Times New Roman"/>
            </w:rPr>
            <w:t xml:space="preserve"> Dependability</w:t>
          </w:r>
          <w:r>
            <w:rPr>
              <w:rFonts w:ascii="Times New Roman" w:eastAsia="Times New Roman" w:hAnsi="Times New Roman" w:cs="Times New Roman"/>
            </w:rPr>
            <w:tab/>
            <w:t>6</w:t>
          </w:r>
        </w:p>
        <w:p w14:paraId="0F921E2B"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y810tw">
            <w:r>
              <w:rPr>
                <w:rFonts w:ascii="Times New Roman" w:eastAsia="Times New Roman" w:hAnsi="Times New Roman" w:cs="Times New Roman"/>
                <w:b/>
                <w:color w:val="000000"/>
                <w:sz w:val="18"/>
                <w:szCs w:val="18"/>
              </w:rPr>
              <w:t>3.2.1.5</w:t>
            </w:r>
          </w:hyperlink>
          <w:r>
            <w:rPr>
              <w:rFonts w:ascii="Times New Roman" w:eastAsia="Times New Roman" w:hAnsi="Times New Roman" w:cs="Times New Roman"/>
            </w:rPr>
            <w:t xml:space="preserve"> Security</w:t>
          </w:r>
          <w:r>
            <w:rPr>
              <w:rFonts w:ascii="Times New Roman" w:eastAsia="Times New Roman" w:hAnsi="Times New Roman" w:cs="Times New Roman"/>
            </w:rPr>
            <w:tab/>
          </w:r>
          <w:r>
            <w:rPr>
              <w:rFonts w:ascii="Times New Roman" w:eastAsia="Times New Roman" w:hAnsi="Times New Roman" w:cs="Times New Roman"/>
            </w:rPr>
            <w:tab/>
            <w:t>7</w:t>
          </w:r>
        </w:p>
        <w:p w14:paraId="739C15A9" w14:textId="77777777" w:rsidR="003B658F"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4k668n3">
            <w:r>
              <w:rPr>
                <w:rFonts w:ascii="Times New Roman" w:eastAsia="Times New Roman" w:hAnsi="Times New Roman" w:cs="Times New Roman"/>
                <w:i/>
                <w:color w:val="000000"/>
              </w:rPr>
              <w:t>3.2.2</w:t>
            </w:r>
          </w:hyperlink>
          <w:r>
            <w:rPr>
              <w:rFonts w:ascii="Times New Roman" w:eastAsia="Times New Roman" w:hAnsi="Times New Roman" w:cs="Times New Roman"/>
            </w:rPr>
            <w:t xml:space="preserve"> Organizational Requirements</w:t>
          </w:r>
          <w:r>
            <w:rPr>
              <w:rFonts w:ascii="Times New Roman" w:eastAsia="Times New Roman" w:hAnsi="Times New Roman" w:cs="Times New Roman"/>
            </w:rPr>
            <w:tab/>
            <w:t>7</w:t>
          </w:r>
        </w:p>
        <w:p w14:paraId="45F7DD85"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2xcytpi">
            <w:r>
              <w:rPr>
                <w:rFonts w:ascii="Times New Roman" w:eastAsia="Times New Roman" w:hAnsi="Times New Roman" w:cs="Times New Roman"/>
                <w:b/>
                <w:color w:val="000000"/>
                <w:sz w:val="18"/>
                <w:szCs w:val="18"/>
              </w:rPr>
              <w:t>3.2.2.1</w:t>
            </w:r>
          </w:hyperlink>
          <w:r>
            <w:rPr>
              <w:rFonts w:ascii="Times New Roman" w:eastAsia="Times New Roman" w:hAnsi="Times New Roman" w:cs="Times New Roman"/>
            </w:rPr>
            <w:t xml:space="preserve"> Environmental Requirements</w:t>
          </w:r>
          <w:r>
            <w:rPr>
              <w:rFonts w:ascii="Times New Roman" w:eastAsia="Times New Roman" w:hAnsi="Times New Roman" w:cs="Times New Roman"/>
            </w:rPr>
            <w:tab/>
            <w:t>7</w:t>
          </w:r>
        </w:p>
        <w:p w14:paraId="50FA0B29"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ci93xb">
            <w:r>
              <w:rPr>
                <w:rFonts w:ascii="Times New Roman" w:eastAsia="Times New Roman" w:hAnsi="Times New Roman" w:cs="Times New Roman"/>
                <w:b/>
                <w:color w:val="000000"/>
                <w:sz w:val="18"/>
                <w:szCs w:val="18"/>
              </w:rPr>
              <w:t>3.2.2.2</w:t>
            </w:r>
          </w:hyperlink>
          <w:r>
            <w:rPr>
              <w:rFonts w:ascii="Times New Roman" w:eastAsia="Times New Roman" w:hAnsi="Times New Roman" w:cs="Times New Roman"/>
            </w:rPr>
            <w:t xml:space="preserve"> Operational Requirements</w:t>
          </w:r>
          <w:r>
            <w:rPr>
              <w:rFonts w:ascii="Times New Roman" w:eastAsia="Times New Roman" w:hAnsi="Times New Roman" w:cs="Times New Roman"/>
            </w:rPr>
            <w:tab/>
            <w:t>7</w:t>
          </w:r>
        </w:p>
        <w:p w14:paraId="238B078D"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whwml4">
            <w:r>
              <w:rPr>
                <w:rFonts w:ascii="Times New Roman" w:eastAsia="Times New Roman" w:hAnsi="Times New Roman" w:cs="Times New Roman"/>
                <w:b/>
                <w:color w:val="000000"/>
                <w:sz w:val="18"/>
                <w:szCs w:val="18"/>
              </w:rPr>
              <w:t>3.2.2.3</w:t>
            </w:r>
          </w:hyperlink>
          <w:r>
            <w:rPr>
              <w:rFonts w:ascii="Times New Roman" w:eastAsia="Times New Roman" w:hAnsi="Times New Roman" w:cs="Times New Roman"/>
            </w:rPr>
            <w:t xml:space="preserve"> Development Requirements</w:t>
          </w:r>
          <w:r>
            <w:rPr>
              <w:rFonts w:ascii="Times New Roman" w:eastAsia="Times New Roman" w:hAnsi="Times New Roman" w:cs="Times New Roman"/>
            </w:rPr>
            <w:tab/>
            <w:t>7</w:t>
          </w:r>
        </w:p>
        <w:p w14:paraId="27AD7607" w14:textId="77777777" w:rsidR="003B658F"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zbgiuw">
            <w:r>
              <w:rPr>
                <w:rFonts w:ascii="Times New Roman" w:eastAsia="Times New Roman" w:hAnsi="Times New Roman" w:cs="Times New Roman"/>
                <w:i/>
                <w:color w:val="000000"/>
              </w:rPr>
              <w:t>3.2.3</w:t>
            </w:r>
          </w:hyperlink>
          <w:r>
            <w:rPr>
              <w:rFonts w:ascii="Times New Roman" w:eastAsia="Times New Roman" w:hAnsi="Times New Roman" w:cs="Times New Roman"/>
            </w:rPr>
            <w:t xml:space="preserve"> External Requirements</w:t>
          </w:r>
          <w:r>
            <w:rPr>
              <w:rFonts w:ascii="Times New Roman" w:eastAsia="Times New Roman" w:hAnsi="Times New Roman" w:cs="Times New Roman"/>
            </w:rPr>
            <w:tab/>
            <w:t>7</w:t>
          </w:r>
        </w:p>
        <w:p w14:paraId="4495C129"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qsh70q">
            <w:r>
              <w:rPr>
                <w:rFonts w:ascii="Times New Roman" w:eastAsia="Times New Roman" w:hAnsi="Times New Roman" w:cs="Times New Roman"/>
                <w:b/>
                <w:color w:val="000000"/>
                <w:sz w:val="18"/>
                <w:szCs w:val="18"/>
              </w:rPr>
              <w:t>3.2.3.1</w:t>
            </w:r>
          </w:hyperlink>
          <w:r>
            <w:rPr>
              <w:rFonts w:ascii="Times New Roman" w:eastAsia="Times New Roman" w:hAnsi="Times New Roman" w:cs="Times New Roman"/>
            </w:rPr>
            <w:t xml:space="preserve"> Regulatory Requirements</w:t>
          </w:r>
          <w:r>
            <w:rPr>
              <w:rFonts w:ascii="Times New Roman" w:eastAsia="Times New Roman" w:hAnsi="Times New Roman" w:cs="Times New Roman"/>
            </w:rPr>
            <w:tab/>
            <w:t>7</w:t>
          </w:r>
        </w:p>
        <w:p w14:paraId="40201AD6"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as4poj">
            <w:r>
              <w:rPr>
                <w:rFonts w:ascii="Times New Roman" w:eastAsia="Times New Roman" w:hAnsi="Times New Roman" w:cs="Times New Roman"/>
                <w:b/>
                <w:color w:val="000000"/>
                <w:sz w:val="18"/>
                <w:szCs w:val="18"/>
              </w:rPr>
              <w:t>3.2.3.2</w:t>
            </w:r>
          </w:hyperlink>
          <w:r>
            <w:rPr>
              <w:rFonts w:ascii="Times New Roman" w:eastAsia="Times New Roman" w:hAnsi="Times New Roman" w:cs="Times New Roman"/>
            </w:rPr>
            <w:t xml:space="preserve"> Ethical Requirements</w:t>
          </w:r>
          <w:r>
            <w:rPr>
              <w:rFonts w:ascii="Times New Roman" w:eastAsia="Times New Roman" w:hAnsi="Times New Roman" w:cs="Times New Roman"/>
            </w:rPr>
            <w:tab/>
            <w:t>7</w:t>
          </w:r>
        </w:p>
        <w:p w14:paraId="2AB24E86"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pxezwc">
            <w:r>
              <w:rPr>
                <w:rFonts w:ascii="Times New Roman" w:eastAsia="Times New Roman" w:hAnsi="Times New Roman" w:cs="Times New Roman"/>
                <w:b/>
                <w:color w:val="000000"/>
                <w:sz w:val="18"/>
                <w:szCs w:val="18"/>
              </w:rPr>
              <w:t>3.2.3.3</w:t>
            </w:r>
          </w:hyperlink>
          <w:r>
            <w:rPr>
              <w:rFonts w:ascii="Times New Roman" w:eastAsia="Times New Roman" w:hAnsi="Times New Roman" w:cs="Times New Roman"/>
            </w:rPr>
            <w:t xml:space="preserve"> Legislative Requirements</w:t>
          </w:r>
          <w:r>
            <w:rPr>
              <w:rFonts w:ascii="Times New Roman" w:eastAsia="Times New Roman" w:hAnsi="Times New Roman" w:cs="Times New Roman"/>
            </w:rPr>
            <w:tab/>
            <w:t>7</w:t>
          </w:r>
        </w:p>
        <w:p w14:paraId="157B28CC"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49x2ik5">
            <w:r>
              <w:rPr>
                <w:rFonts w:ascii="Times New Roman" w:eastAsia="Times New Roman" w:hAnsi="Times New Roman" w:cs="Times New Roman"/>
                <w:color w:val="000000"/>
                <w:sz w:val="18"/>
                <w:szCs w:val="18"/>
              </w:rPr>
              <w:t>3.2.3.3.1</w:t>
            </w:r>
          </w:hyperlink>
          <w:r>
            <w:rPr>
              <w:rFonts w:ascii="Times New Roman" w:eastAsia="Times New Roman" w:hAnsi="Times New Roman" w:cs="Times New Roman"/>
            </w:rPr>
            <w:t xml:space="preserve"> Accounting Requirements</w:t>
          </w:r>
          <w:r>
            <w:rPr>
              <w:rFonts w:ascii="Times New Roman" w:eastAsia="Times New Roman" w:hAnsi="Times New Roman" w:cs="Times New Roman"/>
            </w:rPr>
            <w:tab/>
            <w:t>7</w:t>
          </w:r>
        </w:p>
        <w:p w14:paraId="30D8E3D7"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p2csry">
            <w:r>
              <w:rPr>
                <w:rFonts w:ascii="Times New Roman" w:eastAsia="Times New Roman" w:hAnsi="Times New Roman" w:cs="Times New Roman"/>
                <w:color w:val="000000"/>
                <w:sz w:val="18"/>
                <w:szCs w:val="18"/>
              </w:rPr>
              <w:t>3.2.3.3.2</w:t>
            </w:r>
          </w:hyperlink>
          <w:r>
            <w:rPr>
              <w:rFonts w:ascii="Times New Roman" w:eastAsia="Times New Roman" w:hAnsi="Times New Roman" w:cs="Times New Roman"/>
            </w:rPr>
            <w:t xml:space="preserve"> Security Requirements</w:t>
          </w:r>
          <w:r>
            <w:rPr>
              <w:rFonts w:ascii="Times New Roman" w:eastAsia="Times New Roman" w:hAnsi="Times New Roman" w:cs="Times New Roman"/>
            </w:rPr>
            <w:tab/>
            <w:t>7</w:t>
          </w:r>
        </w:p>
        <w:p w14:paraId="0BA97EC2"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egqt2p">
            <w:r>
              <w:rPr>
                <w:rFonts w:ascii="Times New Roman" w:eastAsia="Times New Roman" w:hAnsi="Times New Roman" w:cs="Times New Roman"/>
                <w:smallCaps/>
                <w:color w:val="000000"/>
              </w:rPr>
              <w:t>3.3</w:t>
            </w:r>
          </w:hyperlink>
          <w:r>
            <w:rPr>
              <w:rFonts w:ascii="Times New Roman" w:eastAsia="Times New Roman" w:hAnsi="Times New Roman" w:cs="Times New Roman"/>
            </w:rPr>
            <w:t xml:space="preserve"> Domain Requirements</w:t>
          </w:r>
          <w:r>
            <w:rPr>
              <w:rFonts w:ascii="Times New Roman" w:eastAsia="Times New Roman" w:hAnsi="Times New Roman" w:cs="Times New Roman"/>
            </w:rPr>
            <w:tab/>
            <w:t>7</w:t>
          </w:r>
        </w:p>
        <w:p w14:paraId="00708F2E"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3ygebqi">
            <w:r>
              <w:rPr>
                <w:rFonts w:ascii="Times New Roman" w:eastAsia="Times New Roman" w:hAnsi="Times New Roman" w:cs="Times New Roman"/>
                <w:b/>
                <w:smallCaps/>
                <w:color w:val="000000"/>
              </w:rPr>
              <w:t>4.</w:t>
            </w:r>
          </w:hyperlink>
          <w:hyperlink w:anchor="_3ygebqi">
            <w:r>
              <w:rPr>
                <w:rFonts w:ascii="Times New Roman" w:eastAsia="Times New Roman" w:hAnsi="Times New Roman" w:cs="Times New Roman"/>
                <w:color w:val="000000"/>
                <w:sz w:val="22"/>
                <w:szCs w:val="22"/>
              </w:rPr>
              <w:tab/>
            </w:r>
          </w:hyperlink>
          <w:r>
            <w:fldChar w:fldCharType="begin"/>
          </w:r>
          <w:r>
            <w:instrText xml:space="preserve"> PAGEREF _3ygebqi \h </w:instrText>
          </w:r>
          <w:r>
            <w:fldChar w:fldCharType="separate"/>
          </w:r>
          <w:r>
            <w:rPr>
              <w:rFonts w:ascii="Times New Roman" w:eastAsia="Times New Roman" w:hAnsi="Times New Roman" w:cs="Times New Roman"/>
              <w:b/>
              <w:smallCaps/>
              <w:color w:val="000000"/>
            </w:rPr>
            <w:t>USER SCENARIOS/USE CASES</w:t>
          </w:r>
          <w:r>
            <w:rPr>
              <w:rFonts w:ascii="Times New Roman" w:eastAsia="Times New Roman" w:hAnsi="Times New Roman" w:cs="Times New Roman"/>
              <w:b/>
              <w:smallCaps/>
              <w:color w:val="000000"/>
            </w:rPr>
            <w:tab/>
            <w:t>7</w:t>
          </w:r>
          <w:r>
            <w:fldChar w:fldCharType="end"/>
          </w:r>
          <w:r>
            <w:fldChar w:fldCharType="end"/>
          </w:r>
        </w:p>
      </w:sdtContent>
    </w:sdt>
    <w:p w14:paraId="79317BC0" w14:textId="77777777" w:rsidR="003B658F" w:rsidRDefault="003B658F">
      <w:pPr>
        <w:ind w:hanging="2"/>
        <w:rPr>
          <w:rFonts w:ascii="Times New Roman" w:eastAsia="Times New Roman" w:hAnsi="Times New Roman" w:cs="Times New Roman"/>
        </w:rPr>
      </w:pPr>
    </w:p>
    <w:p w14:paraId="7A655CC0" w14:textId="77777777" w:rsidR="003B658F" w:rsidRDefault="00000000">
      <w:pPr>
        <w:pStyle w:val="Heading1"/>
        <w:numPr>
          <w:ilvl w:val="0"/>
          <w:numId w:val="4"/>
        </w:numPr>
        <w:ind w:left="1" w:hanging="3"/>
        <w:rPr>
          <w:rFonts w:ascii="Times New Roman" w:eastAsia="Times New Roman" w:hAnsi="Times New Roman" w:cs="Times New Roman"/>
        </w:rPr>
      </w:pPr>
      <w:r>
        <w:br w:type="page"/>
      </w:r>
      <w:r>
        <w:rPr>
          <w:rFonts w:ascii="Times New Roman" w:eastAsia="Times New Roman" w:hAnsi="Times New Roman" w:cs="Times New Roman"/>
        </w:rPr>
        <w:lastRenderedPageBreak/>
        <w:t>Executive Summary</w:t>
      </w:r>
    </w:p>
    <w:p w14:paraId="1DA41BA0"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Project Overview</w:t>
      </w:r>
    </w:p>
    <w:p w14:paraId="3BC495ED" w14:textId="77777777" w:rsidR="003B658F" w:rsidRDefault="00000000">
      <w:pPr>
        <w:pStyle w:val="Heading2"/>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b w:val="0"/>
          <w:i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p>
    <w:p w14:paraId="7FB885E7"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Purpose and Scope of this Specification</w:t>
      </w:r>
    </w:p>
    <w:p w14:paraId="64F5E2D5"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14:paraId="480BDF38" w14:textId="77777777" w:rsidR="003B658F" w:rsidRDefault="00000000">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Within the scope:</w:t>
      </w:r>
    </w:p>
    <w:p w14:paraId="0A7F3905"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Design and development of the user interface, database, and functionality for the online learning platform.</w:t>
      </w:r>
    </w:p>
    <w:p w14:paraId="4DBB27D8"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Producing and collecting educational materials and information, including reading materials, interactive quizzes, and video lectures.</w:t>
      </w:r>
    </w:p>
    <w:p w14:paraId="1FF457B2"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Features for user registration, authentication, and account administration.</w:t>
      </w:r>
    </w:p>
    <w:p w14:paraId="7BD5136A"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use of customized learning environments that take into account the unique requirements and preferences of each student.</w:t>
      </w:r>
    </w:p>
    <w:p w14:paraId="3856BBD9"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Connectivity with tools and platforms from other companies, such as payment gateways, email marketing applications, and social media sites.</w:t>
      </w:r>
    </w:p>
    <w:p w14:paraId="727154DD"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quality control and testing to make sure it is dependable, secure, and available to all users.</w:t>
      </w:r>
    </w:p>
    <w:p w14:paraId="00D184BF"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deployment to a reputable hosting environment.</w:t>
      </w:r>
    </w:p>
    <w:p w14:paraId="00DE3A94" w14:textId="77777777" w:rsidR="003B658F" w:rsidRDefault="003B658F">
      <w:pPr>
        <w:pBdr>
          <w:top w:val="nil"/>
          <w:left w:val="nil"/>
          <w:bottom w:val="nil"/>
          <w:right w:val="nil"/>
          <w:between w:val="nil"/>
        </w:pBdr>
        <w:spacing w:after="120"/>
        <w:ind w:left="720" w:firstLine="0"/>
        <w:rPr>
          <w:rFonts w:ascii="Times New Roman" w:eastAsia="Times New Roman" w:hAnsi="Times New Roman" w:cs="Times New Roman"/>
          <w:color w:val="000000"/>
          <w:sz w:val="22"/>
          <w:szCs w:val="22"/>
        </w:rPr>
      </w:pPr>
    </w:p>
    <w:p w14:paraId="6879F32A" w14:textId="77777777" w:rsidR="003B658F" w:rsidRDefault="00000000">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Outside the scope:</w:t>
      </w:r>
    </w:p>
    <w:p w14:paraId="29728ED3"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Development of user-specific hardware or software.</w:t>
      </w:r>
    </w:p>
    <w:p w14:paraId="2ADE09D9"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unique material for particular clients or groups.</w:t>
      </w:r>
    </w:p>
    <w:p w14:paraId="232C9177"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Localization of the platform to fit different linguistic or cultural backgrounds.</w:t>
      </w:r>
    </w:p>
    <w:p w14:paraId="7FD54E94"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Reaching out to potential users to market or promote the platform.</w:t>
      </w:r>
    </w:p>
    <w:p w14:paraId="3534877E"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The platform's ongoing maintenance and support after its first deployment.</w:t>
      </w:r>
    </w:p>
    <w:p w14:paraId="3B3EACD6"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mobile applications that go beyond the platform's basic features.</w:t>
      </w:r>
    </w:p>
    <w:p w14:paraId="6E797331" w14:textId="77777777" w:rsidR="003B658F" w:rsidRPr="008D1FC6" w:rsidRDefault="00000000" w:rsidP="008D1FC6">
      <w:pPr>
        <w:numPr>
          <w:ilvl w:val="0"/>
          <w:numId w:val="13"/>
        </w:numPr>
        <w:pBdr>
          <w:top w:val="nil"/>
          <w:left w:val="nil"/>
          <w:bottom w:val="nil"/>
          <w:right w:val="nil"/>
          <w:between w:val="nil"/>
        </w:pBdr>
        <w:spacing w:after="120"/>
        <w:ind w:firstLine="3"/>
        <w:rPr>
          <w:color w:val="7030A0"/>
          <w:sz w:val="22"/>
          <w:szCs w:val="22"/>
        </w:rPr>
      </w:pPr>
      <w:r w:rsidRPr="008D1FC6">
        <w:rPr>
          <w:rFonts w:ascii="Times New Roman" w:eastAsia="Times New Roman" w:hAnsi="Times New Roman" w:cs="Times New Roman"/>
          <w:color w:val="000000"/>
          <w:sz w:val="22"/>
          <w:szCs w:val="22"/>
        </w:rPr>
        <w:t>Platform customization that goes beyond the predetermined needs and standards.</w:t>
      </w:r>
    </w:p>
    <w:p w14:paraId="44451CC1" w14:textId="77777777" w:rsidR="003B658F" w:rsidRDefault="00000000">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Product/service description</w:t>
      </w:r>
    </w:p>
    <w:p w14:paraId="2A6CFEFE" w14:textId="77777777" w:rsidR="003B658F" w:rsidRDefault="003B658F">
      <w:pPr>
        <w:pBdr>
          <w:top w:val="nil"/>
          <w:left w:val="nil"/>
          <w:bottom w:val="nil"/>
          <w:right w:val="nil"/>
          <w:between w:val="nil"/>
        </w:pBdr>
        <w:spacing w:after="120"/>
        <w:ind w:firstLine="0"/>
        <w:jc w:val="both"/>
        <w:rPr>
          <w:rFonts w:ascii="Times New Roman" w:eastAsia="Times New Roman" w:hAnsi="Times New Roman" w:cs="Times New Roman"/>
          <w:color w:val="FF0000"/>
          <w:sz w:val="22"/>
          <w:szCs w:val="22"/>
        </w:rPr>
      </w:pPr>
      <w:bookmarkStart w:id="5" w:name="_3dy6vkm" w:colFirst="0" w:colLast="0"/>
      <w:bookmarkEnd w:id="5"/>
    </w:p>
    <w:p w14:paraId="327F18D0" w14:textId="77777777" w:rsidR="003B658F" w:rsidRDefault="00000000">
      <w:pPr>
        <w:pBdr>
          <w:top w:val="nil"/>
          <w:left w:val="nil"/>
          <w:bottom w:val="nil"/>
          <w:right w:val="nil"/>
          <w:between w:val="nil"/>
        </w:pBdr>
        <w:spacing w:after="120"/>
        <w:ind w:firstLin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50E7A26D" w14:textId="77777777" w:rsidR="003B658F" w:rsidRDefault="00000000">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website offers courses on diverse topics such as business, technology, design, photography, music, art, and more. These courses are created and taught by experienced instructors, who bring their expertise and insights to the platform. Users can sign up for free and create a profile, which allows them to browse and enroll in courses that suit their learning objectives and preferences, access them from anywhere.</w:t>
      </w:r>
    </w:p>
    <w:p w14:paraId="614F18A5" w14:textId="77777777" w:rsidR="003B658F" w:rsidRDefault="00000000">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flexible interface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 After completing </w:t>
      </w:r>
      <w:r>
        <w:rPr>
          <w:rFonts w:ascii="Times New Roman" w:eastAsia="Times New Roman" w:hAnsi="Times New Roman" w:cs="Times New Roman"/>
          <w:sz w:val="22"/>
          <w:szCs w:val="22"/>
        </w:rPr>
        <w:lastRenderedPageBreak/>
        <w:t>a course or fishing a quiz or assignment the user will be reworded with a medal or a badge for completing the course.</w:t>
      </w:r>
    </w:p>
    <w:p w14:paraId="3271651B" w14:textId="77777777" w:rsidR="003B658F" w:rsidRDefault="00000000">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43409D9E"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 </w:t>
      </w:r>
    </w:p>
    <w:p w14:paraId="20EB83F4" w14:textId="77777777" w:rsidR="003B658F" w:rsidRDefault="00000000">
      <w:pPr>
        <w:pStyle w:val="Heading2"/>
        <w:numPr>
          <w:ilvl w:val="1"/>
          <w:numId w:val="4"/>
        </w:numPr>
        <w:ind w:left="0" w:hanging="2"/>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Product Context</w:t>
      </w:r>
    </w:p>
    <w:p w14:paraId="0631DB0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website is an online learning platform whose purpose is to enable the learner to participate in online courses provided by numerous instructors and facilitate the interaction between the learners with instructors and other learners as well. Because the technology is advancing the idea was created to make it more convenient for the learners to take courses from the comfort of their own home, on their own schedule. This makes it easier for people to learn new skills and gain knowledge that can help them in their personal and professional lives.</w:t>
      </w:r>
    </w:p>
    <w:p w14:paraId="41ACFFB3"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platform is designed to be user-friendly, providing learners with a seamless and engaging learning experience that can be accessed anytime, anywhere.</w:t>
      </w:r>
    </w:p>
    <w:p w14:paraId="24DA538A"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 With a diverse range of courses, expert instructors, and a supportive learning community, Skillshare360 is changing the way people learn and helping them to achieve their goals.</w:t>
      </w:r>
    </w:p>
    <w:p w14:paraId="66C3A2FB"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506CD1"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6B94DE"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User Characteristics</w:t>
      </w:r>
    </w:p>
    <w:p w14:paraId="0C3B0E1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general customer profiles for each type of user who will be using the product. Profiles should include:</w:t>
      </w:r>
    </w:p>
    <w:p w14:paraId="50989BE3" w14:textId="77777777" w:rsidR="003B658F" w:rsidRDefault="00000000">
      <w:pPr>
        <w:ind w:left="718" w:firstLine="2"/>
        <w:rPr>
          <w:b/>
          <w:sz w:val="30"/>
          <w:szCs w:val="30"/>
        </w:rPr>
      </w:pPr>
      <w:r>
        <w:rPr>
          <w:b/>
          <w:sz w:val="30"/>
          <w:szCs w:val="30"/>
        </w:rPr>
        <w:t>Learner</w:t>
      </w:r>
    </w:p>
    <w:p w14:paraId="09A14642" w14:textId="77777777" w:rsidR="003B658F" w:rsidRDefault="003B658F">
      <w:pPr>
        <w:ind w:left="1" w:hanging="3"/>
        <w:rPr>
          <w:b/>
          <w:sz w:val="30"/>
          <w:szCs w:val="30"/>
        </w:rPr>
      </w:pPr>
    </w:p>
    <w:p w14:paraId="0B110FF2"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thousands of courses taught by experts</w:t>
      </w:r>
    </w:p>
    <w:p w14:paraId="289D72B5"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Learn at your own pace</w:t>
      </w:r>
    </w:p>
    <w:p w14:paraId="3B4661A5"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Join a community of learners </w:t>
      </w:r>
    </w:p>
    <w:p w14:paraId="161CD342"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Take many quizzes and Assignments </w:t>
      </w:r>
    </w:p>
    <w:p w14:paraId="6AE1360F"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courses on many devices</w:t>
      </w:r>
    </w:p>
    <w:p w14:paraId="5CE3C84C"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feedback on your progress </w:t>
      </w:r>
    </w:p>
    <w:p w14:paraId="2987E659"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Reminder on your assignments</w:t>
      </w:r>
    </w:p>
    <w:p w14:paraId="5D9CBCE5"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a Certificate of Completion </w:t>
      </w:r>
    </w:p>
    <w:p w14:paraId="610791DA"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Register for upcoming activities </w:t>
      </w:r>
    </w:p>
    <w:p w14:paraId="7A735147"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Log in or sign up with your own email</w:t>
      </w:r>
    </w:p>
    <w:p w14:paraId="3501FF03"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Contact developers for any error in the website</w:t>
      </w:r>
    </w:p>
    <w:p w14:paraId="28A0F76C"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Unregister from courses </w:t>
      </w:r>
    </w:p>
    <w:p w14:paraId="4240C233"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Subscribe to different instructors </w:t>
      </w:r>
    </w:p>
    <w:p w14:paraId="496701CF"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Unsubscribe from the content-creators </w:t>
      </w:r>
    </w:p>
    <w:p w14:paraId="0FBD2F87" w14:textId="1A514EC8"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View other </w:t>
      </w:r>
      <w:r w:rsidR="008D1FC6" w:rsidRPr="008D1FC6">
        <w:rPr>
          <w:rFonts w:ascii="Times New Roman" w:eastAsia="Times New Roman" w:hAnsi="Times New Roman" w:cs="Times New Roman"/>
          <w:color w:val="000000"/>
          <w:sz w:val="22"/>
          <w:szCs w:val="22"/>
        </w:rPr>
        <w:t>user’s</w:t>
      </w:r>
      <w:r w:rsidRPr="008D1FC6">
        <w:rPr>
          <w:rFonts w:ascii="Times New Roman" w:eastAsia="Times New Roman" w:hAnsi="Times New Roman" w:cs="Times New Roman"/>
          <w:color w:val="000000"/>
          <w:sz w:val="22"/>
          <w:szCs w:val="22"/>
        </w:rPr>
        <w:t xml:space="preserve"> profile</w:t>
      </w:r>
    </w:p>
    <w:p w14:paraId="67D512E6" w14:textId="77777777" w:rsidR="003B658F" w:rsidRPr="008D1FC6" w:rsidRDefault="00000000">
      <w:pPr>
        <w:numPr>
          <w:ilvl w:val="0"/>
          <w:numId w:val="6"/>
        </w:numPr>
        <w:pBdr>
          <w:top w:val="nil"/>
          <w:left w:val="nil"/>
          <w:bottom w:val="nil"/>
          <w:right w:val="nil"/>
          <w:between w:val="nil"/>
        </w:pBdr>
        <w:spacing w:after="160" w:line="259" w:lineRule="auto"/>
        <w:ind w:left="0" w:hanging="2"/>
        <w:rPr>
          <w:b/>
          <w:color w:val="000000"/>
          <w:sz w:val="22"/>
          <w:szCs w:val="22"/>
        </w:rPr>
      </w:pPr>
      <w:r w:rsidRPr="008D1FC6">
        <w:rPr>
          <w:rFonts w:ascii="Times New Roman" w:eastAsia="Times New Roman" w:hAnsi="Times New Roman" w:cs="Times New Roman"/>
          <w:color w:val="000000"/>
          <w:sz w:val="22"/>
          <w:szCs w:val="22"/>
        </w:rPr>
        <w:t>Search about the courses they are interested in</w:t>
      </w:r>
    </w:p>
    <w:p w14:paraId="7442FEFB" w14:textId="77777777" w:rsidR="003B658F" w:rsidRDefault="003B658F">
      <w:pPr>
        <w:ind w:left="1" w:hanging="3"/>
        <w:rPr>
          <w:b/>
          <w:sz w:val="30"/>
          <w:szCs w:val="30"/>
        </w:rPr>
      </w:pPr>
    </w:p>
    <w:p w14:paraId="493CE5EF" w14:textId="77777777" w:rsidR="003B658F" w:rsidRDefault="003B658F">
      <w:pPr>
        <w:ind w:left="1" w:hanging="3"/>
        <w:rPr>
          <w:b/>
          <w:sz w:val="30"/>
          <w:szCs w:val="30"/>
        </w:rPr>
      </w:pPr>
    </w:p>
    <w:p w14:paraId="404DDA51" w14:textId="77777777" w:rsidR="003B658F" w:rsidRDefault="00000000">
      <w:pPr>
        <w:ind w:left="-2" w:firstLine="722"/>
        <w:rPr>
          <w:b/>
          <w:sz w:val="30"/>
          <w:szCs w:val="30"/>
        </w:rPr>
      </w:pPr>
      <w:r>
        <w:rPr>
          <w:b/>
          <w:sz w:val="30"/>
          <w:szCs w:val="30"/>
        </w:rPr>
        <w:lastRenderedPageBreak/>
        <w:t>Premium</w:t>
      </w:r>
    </w:p>
    <w:p w14:paraId="05BD1CC3"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All Learner functionalities </w:t>
      </w:r>
    </w:p>
    <w:p w14:paraId="4305155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to exclusive courses </w:t>
      </w:r>
    </w:p>
    <w:p w14:paraId="350FB246"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Create your own community to study with your friends </w:t>
      </w:r>
    </w:p>
    <w:p w14:paraId="3636E5D9"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Manage your community by inviting new members</w:t>
      </w:r>
    </w:p>
    <w:p w14:paraId="731C751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Ban someone from your community </w:t>
      </w:r>
    </w:p>
    <w:p w14:paraId="25C4191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the recommended courses generated based on your selections</w:t>
      </w:r>
    </w:p>
    <w:p w14:paraId="6F027FCF"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Many discounts </w:t>
      </w:r>
    </w:p>
    <w:p w14:paraId="4DEE11D9"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Early Access to new courses </w:t>
      </w:r>
    </w:p>
    <w:p w14:paraId="412F902B"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Contact the instructor at any time</w:t>
      </w:r>
    </w:p>
    <w:p w14:paraId="58BA8F65"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Attend webinars with industry experts </w:t>
      </w:r>
    </w:p>
    <w:p w14:paraId="081C045D"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Free access to downloadable resources </w:t>
      </w:r>
    </w:p>
    <w:p w14:paraId="35E02220"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Priority Support </w:t>
      </w:r>
    </w:p>
    <w:p w14:paraId="728A044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Notification for any upcoming activates </w:t>
      </w:r>
    </w:p>
    <w:p w14:paraId="33D241A0"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Payment online</w:t>
      </w:r>
    </w:p>
    <w:p w14:paraId="242C7576"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upcoming activities regardless if you are registered or not</w:t>
      </w:r>
    </w:p>
    <w:p w14:paraId="58A2FDA4" w14:textId="77777777" w:rsidR="003B658F" w:rsidRPr="008D1FC6" w:rsidRDefault="00000000">
      <w:pPr>
        <w:numPr>
          <w:ilvl w:val="0"/>
          <w:numId w:val="6"/>
        </w:numPr>
        <w:pBdr>
          <w:top w:val="nil"/>
          <w:left w:val="nil"/>
          <w:bottom w:val="nil"/>
          <w:right w:val="nil"/>
          <w:between w:val="nil"/>
        </w:pBdr>
        <w:spacing w:after="160" w:line="259" w:lineRule="auto"/>
        <w:ind w:left="0" w:hanging="2"/>
        <w:rPr>
          <w:sz w:val="18"/>
          <w:szCs w:val="18"/>
        </w:rPr>
      </w:pPr>
      <w:r w:rsidRPr="008D1FC6">
        <w:rPr>
          <w:rFonts w:ascii="Times New Roman" w:eastAsia="Times New Roman" w:hAnsi="Times New Roman" w:cs="Times New Roman"/>
          <w:color w:val="000000"/>
          <w:sz w:val="22"/>
          <w:szCs w:val="22"/>
        </w:rPr>
        <w:t>Cancel their Premium subscription</w:t>
      </w:r>
    </w:p>
    <w:p w14:paraId="7FE96B3E" w14:textId="77777777" w:rsidR="003B658F" w:rsidRDefault="003B658F">
      <w:pPr>
        <w:ind w:hanging="2"/>
        <w:rPr>
          <w:sz w:val="24"/>
          <w:szCs w:val="24"/>
        </w:rPr>
      </w:pPr>
    </w:p>
    <w:p w14:paraId="38C43497" w14:textId="77777777" w:rsidR="003B658F" w:rsidRDefault="00000000">
      <w:pPr>
        <w:ind w:left="718" w:firstLine="2"/>
        <w:rPr>
          <w:b/>
          <w:sz w:val="30"/>
          <w:szCs w:val="30"/>
        </w:rPr>
      </w:pPr>
      <w:r>
        <w:rPr>
          <w:b/>
          <w:sz w:val="30"/>
          <w:szCs w:val="30"/>
        </w:rPr>
        <w:t>Instructor</w:t>
      </w:r>
    </w:p>
    <w:p w14:paraId="5A22637D"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All of the premium functionalities</w:t>
      </w:r>
    </w:p>
    <w:p w14:paraId="744F9C0E"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Create your own courses</w:t>
      </w:r>
    </w:p>
    <w:p w14:paraId="2D22C9A3"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Publish your own contents</w:t>
      </w:r>
    </w:p>
    <w:p w14:paraId="2A9E3221"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Update your previously generated content.</w:t>
      </w:r>
    </w:p>
    <w:p w14:paraId="11F5F38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Communicate with users that request for your help</w:t>
      </w:r>
    </w:p>
    <w:p w14:paraId="238B7BB3"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Get insights into your course’s Performance </w:t>
      </w:r>
    </w:p>
    <w:p w14:paraId="391541B8"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instructor-only resources </w:t>
      </w:r>
    </w:p>
    <w:p w14:paraId="77103856"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Get notified for any students’ question, assignment hand-in etc.</w:t>
      </w:r>
    </w:p>
    <w:p w14:paraId="444E202C"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Record any upcoming activates </w:t>
      </w:r>
    </w:p>
    <w:p w14:paraId="0435053D"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Organize online Meetings with the users </w:t>
      </w:r>
    </w:p>
    <w:p w14:paraId="01405570" w14:textId="67280D2B" w:rsidR="003B658F" w:rsidRPr="008D1FC6" w:rsidRDefault="00000000" w:rsidP="00DC170E">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Cancel their </w:t>
      </w:r>
      <w:r w:rsidR="008D1FC6" w:rsidRPr="008D1FC6">
        <w:rPr>
          <w:rFonts w:ascii="Times New Roman" w:eastAsia="Times New Roman" w:hAnsi="Times New Roman" w:cs="Times New Roman"/>
          <w:color w:val="000000"/>
          <w:sz w:val="22"/>
          <w:szCs w:val="22"/>
        </w:rPr>
        <w:t>instructor</w:t>
      </w:r>
      <w:r w:rsidRPr="008D1FC6">
        <w:rPr>
          <w:rFonts w:ascii="Times New Roman" w:eastAsia="Times New Roman" w:hAnsi="Times New Roman" w:cs="Times New Roman"/>
          <w:color w:val="000000"/>
          <w:sz w:val="22"/>
          <w:szCs w:val="22"/>
        </w:rPr>
        <w:t xml:space="preserve"> subscription</w:t>
      </w:r>
    </w:p>
    <w:p w14:paraId="1C1A6DCD"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Assumptions </w:t>
      </w:r>
    </w:p>
    <w:p w14:paraId="3CF30939" w14:textId="77777777" w:rsidR="003B658F" w:rsidRDefault="00000000">
      <w:pPr>
        <w:numPr>
          <w:ilvl w:val="0"/>
          <w:numId w:val="8"/>
        </w:numPr>
        <w:pBdr>
          <w:top w:val="nil"/>
          <w:left w:val="nil"/>
          <w:bottom w:val="nil"/>
          <w:right w:val="nil"/>
          <w:between w:val="nil"/>
        </w:pBdr>
        <w:spacing w:line="259" w:lineRule="auto"/>
        <w:rPr>
          <w:color w:val="000000"/>
          <w:sz w:val="22"/>
          <w:szCs w:val="22"/>
        </w:rPr>
      </w:pPr>
      <w:bookmarkStart w:id="7" w:name="_4d34og8" w:colFirst="0" w:colLast="0"/>
      <w:bookmarkEnd w:id="7"/>
      <w:r>
        <w:rPr>
          <w:rFonts w:ascii="Times New Roman" w:eastAsia="Times New Roman" w:hAnsi="Times New Roman" w:cs="Times New Roman"/>
          <w:color w:val="000000"/>
          <w:sz w:val="22"/>
          <w:szCs w:val="22"/>
        </w:rPr>
        <w:t xml:space="preserve">It is assumed that the user has a certain level of technical proficiency and reliable access to internet and devices to use the website efficiently </w:t>
      </w:r>
    </w:p>
    <w:p w14:paraId="52B59414"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has enough time to dedicate to learn or participate in courses and to engage in the learning community</w:t>
      </w:r>
    </w:p>
    <w:p w14:paraId="1AFEA6A0"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The mobile devices are assumed to have either IOS or Android Operating System. </w:t>
      </w:r>
    </w:p>
    <w:p w14:paraId="364AF60F"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instructor will provide helpful content and has the necessary qualification.</w:t>
      </w:r>
    </w:p>
    <w:p w14:paraId="74CE5E2F"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user will not download the lectures and published them as their own content </w:t>
      </w:r>
    </w:p>
    <w:p w14:paraId="2C002EE1"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instructor has all the necessary equipment to provide quality content </w:t>
      </w:r>
    </w:p>
    <w:p w14:paraId="1E1346AE"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courses will be in different languages to break the language barrier </w:t>
      </w:r>
    </w:p>
    <w:p w14:paraId="648B4BFD"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most of the users are familiar with the English language. </w:t>
      </w:r>
    </w:p>
    <w:p w14:paraId="4EEF0D63" w14:textId="77777777" w:rsidR="003B658F" w:rsidRDefault="00000000">
      <w:pPr>
        <w:numPr>
          <w:ilvl w:val="0"/>
          <w:numId w:val="8"/>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It is assumed that the instructor will read the users question and will properly respond them.</w:t>
      </w:r>
    </w:p>
    <w:p w14:paraId="43E17F0F"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p>
    <w:p w14:paraId="3CD43219"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lastRenderedPageBreak/>
        <w:t>Constraints</w:t>
      </w:r>
    </w:p>
    <w:p w14:paraId="7F9DD745"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continuously enhance their courses, instructors rely on the platform to deliver analytics and data on course success, such as enrollment rates, completion rates, and student feedback.</w:t>
      </w:r>
    </w:p>
    <w:p w14:paraId="655872CB"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course material only after enrolling in the course.</w:t>
      </w:r>
    </w:p>
    <w:p w14:paraId="0D38B1FC"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can only participate in virtual events and workshops only if they have an active course.</w:t>
      </w:r>
    </w:p>
    <w:p w14:paraId="5310DB06"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be logged in so he can contact the instructor.</w:t>
      </w:r>
    </w:p>
    <w:p w14:paraId="48AF6426" w14:textId="77777777" w:rsidR="00DC170E" w:rsidRDefault="00DC170E" w:rsidP="00DC170E">
      <w:pPr>
        <w:numPr>
          <w:ilvl w:val="0"/>
          <w:numId w:val="14"/>
        </w:numPr>
        <w:pBdr>
          <w:top w:val="nil"/>
          <w:left w:val="nil"/>
          <w:bottom w:val="nil"/>
          <w:right w:val="nil"/>
          <w:between w:val="nil"/>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another user’s page only if the page is public.</w:t>
      </w:r>
    </w:p>
    <w:p w14:paraId="141B8A85" w14:textId="77777777" w:rsidR="00DC170E" w:rsidRPr="00DC170E" w:rsidRDefault="00DC170E" w:rsidP="00DC170E"/>
    <w:p w14:paraId="3CC30A76"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Dependencies</w:t>
      </w:r>
    </w:p>
    <w:p w14:paraId="2175143B"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 dependencies that affect the requirements.</w:t>
      </w:r>
    </w:p>
    <w:p w14:paraId="2395DA3A"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Without the owner’s consent the user is not permitted to join a community.</w:t>
      </w:r>
    </w:p>
    <w:p w14:paraId="46E19ECA"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Students rely on instructors to deliver high-quality course material and respond to inquiries and feedback.</w:t>
      </w:r>
    </w:p>
    <w:p w14:paraId="58957C4E"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platform's premium customers utilize it for access to special content and recommendations for tailored courses based on their learning preferences and past academic performance.</w:t>
      </w:r>
    </w:p>
    <w:p w14:paraId="79CE9CC4"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improve the content of their courses, instructors rely on students to enroll in them and submit feedback.</w:t>
      </w:r>
    </w:p>
    <w:p w14:paraId="066102A5"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reach a larger audience and sell more courses, instructors rely on the platform to support their marketing and promotional efforts.</w:t>
      </w:r>
    </w:p>
    <w:p w14:paraId="52AF15BC"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must offer dependable and secure payment processing for course fees and other transactions if learners and Premium users are to use it.</w:t>
      </w:r>
    </w:p>
    <w:p w14:paraId="21E1A411"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is used by instructors to create and deliver online courses. It offers resources and tools like course templates, software for recording and editing videos, and guidelines for instructional design.</w:t>
      </w:r>
    </w:p>
    <w:p w14:paraId="685FE0B0"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study groups, participants rely on one another to contribute actively to conversations and offer feedback on tasks and projects.</w:t>
      </w:r>
    </w:p>
    <w:p w14:paraId="413BA8D6" w14:textId="77777777" w:rsidR="003B658F" w:rsidRDefault="003B658F">
      <w:pPr>
        <w:pBdr>
          <w:top w:val="nil"/>
          <w:left w:val="nil"/>
          <w:bottom w:val="nil"/>
          <w:right w:val="nil"/>
          <w:between w:val="nil"/>
        </w:pBdr>
        <w:spacing w:after="60"/>
        <w:ind w:firstLine="0"/>
        <w:rPr>
          <w:rFonts w:ascii="Times New Roman" w:eastAsia="Times New Roman" w:hAnsi="Times New Roman" w:cs="Times New Roman"/>
          <w:color w:val="000000"/>
          <w:sz w:val="22"/>
          <w:szCs w:val="22"/>
        </w:rPr>
      </w:pPr>
    </w:p>
    <w:p w14:paraId="28C8FEF9" w14:textId="77777777" w:rsidR="003B658F" w:rsidRDefault="003B658F">
      <w:pPr>
        <w:pStyle w:val="Heading1"/>
        <w:rPr>
          <w:rFonts w:ascii="Times New Roman" w:eastAsia="Times New Roman" w:hAnsi="Times New Roman" w:cs="Times New Roman"/>
        </w:rPr>
      </w:pPr>
      <w:bookmarkStart w:id="8" w:name="_17dp8vu" w:colFirst="0" w:colLast="0"/>
      <w:bookmarkEnd w:id="8"/>
    </w:p>
    <w:p w14:paraId="41EA5925" w14:textId="77777777" w:rsidR="003B658F" w:rsidRDefault="00000000">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Requirements</w:t>
      </w:r>
    </w:p>
    <w:p w14:paraId="566AAD3E"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5585045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Organize these requirements in a way that works best for your project.  See </w:t>
      </w:r>
      <w:r>
        <w:rPr>
          <w:rFonts w:ascii="Times New Roman" w:eastAsia="Times New Roman" w:hAnsi="Times New Roman" w:cs="Times New Roman"/>
          <w:color w:val="000000"/>
          <w:sz w:val="22"/>
          <w:szCs w:val="22"/>
          <w:u w:val="single"/>
        </w:rPr>
        <w:t>Appendix DAppendix D, Organizing the Requirements</w:t>
      </w:r>
      <w:r>
        <w:rPr>
          <w:rFonts w:ascii="Times New Roman" w:eastAsia="Times New Roman" w:hAnsi="Times New Roman" w:cs="Times New Roman"/>
          <w:color w:val="000000"/>
          <w:sz w:val="22"/>
          <w:szCs w:val="22"/>
        </w:rPr>
        <w:t xml:space="preserve">  for different ways to organize these requirements.</w:t>
      </w:r>
    </w:p>
    <w:p w14:paraId="6B03FE6D"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3449BBA"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Each requirement should be numbered (or uniquely identifiable) and prioritized. </w:t>
      </w:r>
    </w:p>
    <w:p w14:paraId="4A16F96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See the sample requirements in Functional Requirements, and System Interface/Integration, as well as these example priority definitions:</w:t>
      </w:r>
    </w:p>
    <w:p w14:paraId="6E6B8FAE" w14:textId="77777777" w:rsidR="003B658F" w:rsidRDefault="00000000">
      <w:pPr>
        <w:keepNext/>
        <w:keepLines/>
        <w:widowControl w:val="0"/>
        <w:pBdr>
          <w:top w:val="nil"/>
          <w:left w:val="nil"/>
          <w:bottom w:val="nil"/>
          <w:right w:val="nil"/>
          <w:between w:val="nil"/>
        </w:pBdr>
        <w:spacing w:before="60" w:after="60"/>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Priority Definitions</w:t>
      </w:r>
    </w:p>
    <w:p w14:paraId="2F73F22F"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following definitions are intended as a guideline to prioritize requirements.  </w:t>
      </w:r>
    </w:p>
    <w:p w14:paraId="0E1EC52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1 – The requirement is a “must have” as outlined by policy/law</w:t>
      </w:r>
    </w:p>
    <w:p w14:paraId="4D7F097E"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2 – The requirement is needed for improved processing, and the fulfillment of the requirement will create immediate benefits</w:t>
      </w:r>
    </w:p>
    <w:p w14:paraId="1D9BFED1"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lastRenderedPageBreak/>
        <w:t>Priority 3 – The requirement is a “nice to have”  which may include new functionality</w:t>
      </w:r>
    </w:p>
    <w:p w14:paraId="048B5BD1"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may be helpful to phrase the requirement in terms of its priority, e.g., "The value of the employee status sent to DIS </w:t>
      </w:r>
      <w:r>
        <w:rPr>
          <w:rFonts w:ascii="Times New Roman" w:eastAsia="Times New Roman" w:hAnsi="Times New Roman" w:cs="Times New Roman"/>
          <w:b/>
          <w:color w:val="000000"/>
          <w:sz w:val="22"/>
          <w:szCs w:val="22"/>
        </w:rPr>
        <w:t>must be</w:t>
      </w:r>
      <w:r>
        <w:rPr>
          <w:rFonts w:ascii="Times New Roman" w:eastAsia="Times New Roman" w:hAnsi="Times New Roman" w:cs="Times New Roman"/>
          <w:color w:val="000000"/>
          <w:sz w:val="22"/>
          <w:szCs w:val="22"/>
        </w:rPr>
        <w:t xml:space="preserve"> either A or I" or "It </w:t>
      </w:r>
      <w:r>
        <w:rPr>
          <w:rFonts w:ascii="Times New Roman" w:eastAsia="Times New Roman" w:hAnsi="Times New Roman" w:cs="Times New Roman"/>
          <w:b/>
          <w:color w:val="000000"/>
          <w:sz w:val="22"/>
          <w:szCs w:val="22"/>
        </w:rPr>
        <w:t>would be nice</w:t>
      </w:r>
      <w:r>
        <w:rPr>
          <w:rFonts w:ascii="Times New Roman" w:eastAsia="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714E03C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good requirement is:</w:t>
      </w:r>
    </w:p>
    <w:p w14:paraId="58F361C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Correct</w:t>
      </w:r>
    </w:p>
    <w:p w14:paraId="0BFBC905"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Unambiguous (all statements have exactly one interpretation)</w:t>
      </w:r>
    </w:p>
    <w:p w14:paraId="555B8C99"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Complete (where TBDs are absolutely necessary, document why the information is unknown, who is responsible for resolution, and the deadline)</w:t>
      </w:r>
    </w:p>
    <w:p w14:paraId="342DA3DF"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Consistent</w:t>
      </w:r>
    </w:p>
    <w:p w14:paraId="55F47721"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Ranked for importance and/or stability</w:t>
      </w:r>
    </w:p>
    <w:p w14:paraId="1E8B1404"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Verifiable (avoid soft descriptions like “works well”, “is user friendly”; use concrete terms and specify measurable quantities)</w:t>
      </w:r>
    </w:p>
    <w:p w14:paraId="588BADE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Modifiable (evolve the Requirements Specification only via a formal change process, preserving a complete audit trail of changes)</w:t>
      </w:r>
    </w:p>
    <w:p w14:paraId="019C3A16"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Does not specify any particular design</w:t>
      </w:r>
    </w:p>
    <w:p w14:paraId="616D216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bookmarkStart w:id="9" w:name="_3rdcrjn" w:colFirst="0" w:colLast="0"/>
      <w:bookmarkEnd w:id="9"/>
      <w:r>
        <w:rPr>
          <w:rFonts w:ascii="Times New Roman" w:eastAsia="Times New Roman" w:hAnsi="Times New Roman" w:cs="Times New Roman"/>
          <w:color w:val="000000"/>
          <w:sz w:val="22"/>
          <w:szCs w:val="22"/>
        </w:rPr>
        <w:t>Traceable (cross-reference with source documents and spawned documents).</w:t>
      </w:r>
    </w:p>
    <w:p w14:paraId="32A83EB9"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Functional Requirements</w:t>
      </w:r>
    </w:p>
    <w:p w14:paraId="7B7B024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3912DA5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table is an example format for requirements.  Choose whatever format works best for your project.</w:t>
      </w:r>
    </w:p>
    <w:p w14:paraId="234F54B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3B658F" w14:paraId="19B938DC" w14:textId="77777777">
        <w:trPr>
          <w:cantSplit/>
          <w:tblHeader/>
        </w:trPr>
        <w:tc>
          <w:tcPr>
            <w:tcW w:w="1102" w:type="dxa"/>
            <w:vAlign w:val="center"/>
          </w:tcPr>
          <w:p w14:paraId="35709AF0"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Req#</w:t>
            </w:r>
          </w:p>
        </w:tc>
        <w:tc>
          <w:tcPr>
            <w:tcW w:w="2906" w:type="dxa"/>
            <w:vAlign w:val="center"/>
          </w:tcPr>
          <w:p w14:paraId="3BF4A91A"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Requirement</w:t>
            </w:r>
          </w:p>
        </w:tc>
        <w:tc>
          <w:tcPr>
            <w:tcW w:w="2767" w:type="dxa"/>
            <w:vAlign w:val="center"/>
          </w:tcPr>
          <w:p w14:paraId="340821F6"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Comments</w:t>
            </w:r>
          </w:p>
        </w:tc>
        <w:tc>
          <w:tcPr>
            <w:tcW w:w="900" w:type="dxa"/>
            <w:vAlign w:val="center"/>
          </w:tcPr>
          <w:p w14:paraId="370BBA34"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Priority</w:t>
            </w:r>
          </w:p>
        </w:tc>
        <w:tc>
          <w:tcPr>
            <w:tcW w:w="1080" w:type="dxa"/>
            <w:vAlign w:val="center"/>
          </w:tcPr>
          <w:p w14:paraId="57F31C94"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Date Rvwd</w:t>
            </w:r>
          </w:p>
        </w:tc>
        <w:tc>
          <w:tcPr>
            <w:tcW w:w="1440" w:type="dxa"/>
            <w:vAlign w:val="center"/>
          </w:tcPr>
          <w:p w14:paraId="249C42BE"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SME Reviewed / Approved</w:t>
            </w:r>
          </w:p>
        </w:tc>
      </w:tr>
      <w:tr w:rsidR="003B658F" w14:paraId="1ED02472" w14:textId="77777777">
        <w:trPr>
          <w:cantSplit/>
        </w:trPr>
        <w:tc>
          <w:tcPr>
            <w:tcW w:w="1102" w:type="dxa"/>
          </w:tcPr>
          <w:p w14:paraId="71C70E7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t>BR_LR_05</w:t>
            </w:r>
          </w:p>
        </w:tc>
        <w:tc>
          <w:tcPr>
            <w:tcW w:w="2906" w:type="dxa"/>
          </w:tcPr>
          <w:p w14:paraId="7C839E9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associate a supervisor indicator with each job class.</w:t>
            </w:r>
          </w:p>
        </w:tc>
        <w:tc>
          <w:tcPr>
            <w:tcW w:w="2767" w:type="dxa"/>
          </w:tcPr>
          <w:p w14:paraId="6067BDE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Business Process = “Maintenance</w:t>
            </w:r>
          </w:p>
        </w:tc>
        <w:tc>
          <w:tcPr>
            <w:tcW w:w="900" w:type="dxa"/>
          </w:tcPr>
          <w:p w14:paraId="06EE1A6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3</w:t>
            </w:r>
          </w:p>
          <w:p w14:paraId="7778553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c>
          <w:tcPr>
            <w:tcW w:w="1080" w:type="dxa"/>
          </w:tcPr>
          <w:p w14:paraId="5E6ABAE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7/13/04</w:t>
            </w:r>
          </w:p>
        </w:tc>
        <w:tc>
          <w:tcPr>
            <w:tcW w:w="1440" w:type="dxa"/>
          </w:tcPr>
          <w:p w14:paraId="3F90531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Bob Dylan, Mick Jagger</w:t>
            </w:r>
          </w:p>
        </w:tc>
      </w:tr>
      <w:tr w:rsidR="003B658F" w14:paraId="4553F96D" w14:textId="77777777">
        <w:trPr>
          <w:cantSplit/>
        </w:trPr>
        <w:tc>
          <w:tcPr>
            <w:tcW w:w="1102" w:type="dxa"/>
          </w:tcPr>
          <w:p w14:paraId="3212FEC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t>BR_LR_08</w:t>
            </w:r>
          </w:p>
        </w:tc>
        <w:tc>
          <w:tcPr>
            <w:tcW w:w="2906" w:type="dxa"/>
          </w:tcPr>
          <w:p w14:paraId="1DC42E0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handle any number of fees (existing and new) associated with unions.</w:t>
            </w:r>
          </w:p>
        </w:tc>
        <w:tc>
          <w:tcPr>
            <w:tcW w:w="2767" w:type="dxa"/>
          </w:tcPr>
          <w:p w14:paraId="0A27467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Business Process = “Changing Dues in the System”</w:t>
            </w:r>
          </w:p>
          <w:p w14:paraId="1FC747B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An example of a new fee is an initiation fee.</w:t>
            </w:r>
          </w:p>
        </w:tc>
        <w:tc>
          <w:tcPr>
            <w:tcW w:w="900" w:type="dxa"/>
          </w:tcPr>
          <w:p w14:paraId="3B16A3A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2</w:t>
            </w:r>
          </w:p>
        </w:tc>
        <w:tc>
          <w:tcPr>
            <w:tcW w:w="1080" w:type="dxa"/>
          </w:tcPr>
          <w:p w14:paraId="6E9005C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7/13/04</w:t>
            </w:r>
          </w:p>
        </w:tc>
        <w:tc>
          <w:tcPr>
            <w:tcW w:w="1440" w:type="dxa"/>
          </w:tcPr>
          <w:p w14:paraId="263B205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Bob Dylan, Mick Jagger</w:t>
            </w:r>
          </w:p>
        </w:tc>
      </w:tr>
      <w:tr w:rsidR="003B658F" w14:paraId="1892B635" w14:textId="77777777">
        <w:trPr>
          <w:cantSplit/>
        </w:trPr>
        <w:tc>
          <w:tcPr>
            <w:tcW w:w="1102" w:type="dxa"/>
          </w:tcPr>
          <w:p w14:paraId="4194AC4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t>BR_LR_10</w:t>
            </w:r>
          </w:p>
        </w:tc>
        <w:tc>
          <w:tcPr>
            <w:tcW w:w="2906" w:type="dxa"/>
          </w:tcPr>
          <w:p w14:paraId="7FA300C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capture and maintain job class status (i.e., active or inactive)</w:t>
            </w:r>
          </w:p>
        </w:tc>
        <w:tc>
          <w:tcPr>
            <w:tcW w:w="2767" w:type="dxa"/>
          </w:tcPr>
          <w:p w14:paraId="2B61C75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Business Process = “Maintenance”</w:t>
            </w:r>
          </w:p>
          <w:p w14:paraId="6128D73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Some job classes are old and are no longer used.  However, they still need to be maintained for legal, contract and historical purposes.</w:t>
            </w:r>
          </w:p>
        </w:tc>
        <w:tc>
          <w:tcPr>
            <w:tcW w:w="900" w:type="dxa"/>
          </w:tcPr>
          <w:p w14:paraId="76D5B39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2</w:t>
            </w:r>
          </w:p>
        </w:tc>
        <w:tc>
          <w:tcPr>
            <w:tcW w:w="1080" w:type="dxa"/>
          </w:tcPr>
          <w:p w14:paraId="7F58B5A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7/13/04</w:t>
            </w:r>
          </w:p>
        </w:tc>
        <w:tc>
          <w:tcPr>
            <w:tcW w:w="1440" w:type="dxa"/>
          </w:tcPr>
          <w:p w14:paraId="093D87E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Bob Dylan, Mick Jagger</w:t>
            </w:r>
          </w:p>
        </w:tc>
      </w:tr>
      <w:tr w:rsidR="003B658F" w14:paraId="6139B53F" w14:textId="77777777">
        <w:trPr>
          <w:cantSplit/>
        </w:trPr>
        <w:tc>
          <w:tcPr>
            <w:tcW w:w="1102" w:type="dxa"/>
          </w:tcPr>
          <w:p w14:paraId="4F64BF3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t>BR_LR_16</w:t>
            </w:r>
          </w:p>
        </w:tc>
        <w:tc>
          <w:tcPr>
            <w:tcW w:w="2906" w:type="dxa"/>
          </w:tcPr>
          <w:p w14:paraId="670837A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assign the Supervisor Code based on the value in the Job Class table and additional criteria as specified by the clients.</w:t>
            </w:r>
          </w:p>
        </w:tc>
        <w:tc>
          <w:tcPr>
            <w:tcW w:w="2767" w:type="dxa"/>
          </w:tcPr>
          <w:p w14:paraId="414D0FD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April 2005 – New requirement. It is one of three new requirements from BR_LR_03.</w:t>
            </w:r>
          </w:p>
        </w:tc>
        <w:tc>
          <w:tcPr>
            <w:tcW w:w="900" w:type="dxa"/>
          </w:tcPr>
          <w:p w14:paraId="446567B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2</w:t>
            </w:r>
          </w:p>
        </w:tc>
        <w:tc>
          <w:tcPr>
            <w:tcW w:w="1080" w:type="dxa"/>
          </w:tcPr>
          <w:p w14:paraId="0148FC0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c>
          <w:tcPr>
            <w:tcW w:w="1440" w:type="dxa"/>
          </w:tcPr>
          <w:p w14:paraId="67F9478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r>
      <w:tr w:rsidR="003B658F" w14:paraId="359572BE" w14:textId="77777777">
        <w:trPr>
          <w:cantSplit/>
        </w:trPr>
        <w:tc>
          <w:tcPr>
            <w:tcW w:w="1102" w:type="dxa"/>
          </w:tcPr>
          <w:p w14:paraId="7DEB27D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lastRenderedPageBreak/>
              <w:t>BR_LR_18</w:t>
            </w:r>
          </w:p>
        </w:tc>
        <w:tc>
          <w:tcPr>
            <w:tcW w:w="2906" w:type="dxa"/>
          </w:tcPr>
          <w:p w14:paraId="41639FB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14:paraId="25F430F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April 2005 – New requirement. It is one of three new requirements from BR_LR_04.</w:t>
            </w:r>
          </w:p>
          <w:p w14:paraId="2408222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5/11/2005 – Priority changed from 2 to 3.</w:t>
            </w:r>
          </w:p>
        </w:tc>
        <w:tc>
          <w:tcPr>
            <w:tcW w:w="900" w:type="dxa"/>
          </w:tcPr>
          <w:p w14:paraId="67129CD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strike/>
                <w:color w:val="7030A0"/>
              </w:rPr>
              <w:t>2</w:t>
            </w:r>
          </w:p>
          <w:p w14:paraId="5016BA5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3</w:t>
            </w:r>
          </w:p>
        </w:tc>
        <w:tc>
          <w:tcPr>
            <w:tcW w:w="1080" w:type="dxa"/>
          </w:tcPr>
          <w:p w14:paraId="12F69EB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c>
          <w:tcPr>
            <w:tcW w:w="1440" w:type="dxa"/>
          </w:tcPr>
          <w:p w14:paraId="1A331AB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r>
    </w:tbl>
    <w:p w14:paraId="415FB1B3" w14:textId="77777777" w:rsidR="003B658F" w:rsidRDefault="00000000">
      <w:pPr>
        <w:pStyle w:val="Heading2"/>
        <w:numPr>
          <w:ilvl w:val="1"/>
          <w:numId w:val="4"/>
        </w:numPr>
        <w:ind w:left="0" w:hanging="2"/>
        <w:rPr>
          <w:rFonts w:ascii="Times New Roman" w:eastAsia="Times New Roman" w:hAnsi="Times New Roman" w:cs="Times New Roman"/>
        </w:rPr>
      </w:pPr>
      <w:bookmarkStart w:id="10" w:name="_26in1rg" w:colFirst="0" w:colLast="0"/>
      <w:bookmarkEnd w:id="10"/>
      <w:r>
        <w:rPr>
          <w:rFonts w:ascii="Times New Roman" w:eastAsia="Times New Roman" w:hAnsi="Times New Roman" w:cs="Times New Roman"/>
        </w:rPr>
        <w:t>Non-Functional Requirements</w:t>
      </w:r>
    </w:p>
    <w:p w14:paraId="0F30EF3B" w14:textId="77777777" w:rsidR="003B658F" w:rsidRDefault="00000000">
      <w:pPr>
        <w:ind w:hanging="2"/>
        <w:rPr>
          <w:rFonts w:ascii="Times New Roman" w:eastAsia="Times New Roman" w:hAnsi="Times New Roman" w:cs="Times New Roman"/>
          <w:color w:val="FF0000"/>
        </w:rPr>
      </w:pPr>
      <w:r>
        <w:rPr>
          <w:rFonts w:ascii="Times New Roman" w:eastAsia="Times New Roman" w:hAnsi="Times New Roman" w:cs="Times New Roman"/>
          <w:b/>
          <w:color w:val="FF0000"/>
        </w:rPr>
        <w:t>In here try to use the Structure given at slide 13 in Requirements Engineering Lecture Slides, with main categories of:</w:t>
      </w:r>
    </w:p>
    <w:p w14:paraId="63565DAF" w14:textId="77777777" w:rsidR="003B658F" w:rsidRDefault="003B658F">
      <w:pPr>
        <w:ind w:hanging="2"/>
        <w:rPr>
          <w:rFonts w:ascii="Times New Roman" w:eastAsia="Times New Roman" w:hAnsi="Times New Roman" w:cs="Times New Roman"/>
          <w:color w:val="FF0000"/>
        </w:rPr>
      </w:pPr>
      <w:bookmarkStart w:id="11" w:name="_lnxbz9" w:colFirst="0" w:colLast="0"/>
      <w:bookmarkEnd w:id="11"/>
    </w:p>
    <w:p w14:paraId="0354E5B5" w14:textId="77777777" w:rsidR="003B658F" w:rsidRDefault="00000000">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Product Requirements</w:t>
      </w:r>
    </w:p>
    <w:p w14:paraId="6AFD1024" w14:textId="77777777" w:rsidR="003B658F" w:rsidRDefault="00000000">
      <w:pPr>
        <w:numPr>
          <w:ilvl w:val="1"/>
          <w:numId w:val="1"/>
        </w:numPr>
        <w:ind w:left="0" w:hanging="2"/>
      </w:pPr>
      <w:r>
        <w:rPr>
          <w:rFonts w:ascii="Times New Roman" w:eastAsia="Times New Roman" w:hAnsi="Times New Roman" w:cs="Times New Roman"/>
        </w:rPr>
        <w:t>Requirements which specify that the delivered product must behave in a particular way e.g. execution speed, reliability, etc.</w:t>
      </w:r>
    </w:p>
    <w:p w14:paraId="0961288C" w14:textId="77777777" w:rsidR="003B658F" w:rsidRDefault="003B658F">
      <w:pPr>
        <w:ind w:hanging="2"/>
        <w:rPr>
          <w:rFonts w:ascii="Times New Roman" w:eastAsia="Times New Roman" w:hAnsi="Times New Roman" w:cs="Times New Roman"/>
        </w:rPr>
      </w:pPr>
    </w:p>
    <w:p w14:paraId="6F5D49D0" w14:textId="77777777" w:rsidR="003B658F" w:rsidRDefault="003B658F">
      <w:pPr>
        <w:ind w:hanging="2"/>
        <w:rPr>
          <w:rFonts w:ascii="Times New Roman" w:eastAsia="Times New Roman" w:hAnsi="Times New Roman" w:cs="Times New Roman"/>
        </w:rPr>
      </w:pPr>
      <w:bookmarkStart w:id="12" w:name="_35nkun2" w:colFirst="0" w:colLast="0"/>
      <w:bookmarkEnd w:id="12"/>
    </w:p>
    <w:p w14:paraId="68E5B14A"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User Interface Requirements</w:t>
      </w:r>
    </w:p>
    <w:p w14:paraId="4ECF401E" w14:textId="77777777" w:rsidR="003B658F" w:rsidRDefault="003B658F">
      <w:pPr>
        <w:ind w:hanging="2"/>
        <w:rPr>
          <w:rFonts w:ascii="Times New Roman" w:eastAsia="Times New Roman" w:hAnsi="Times New Roman" w:cs="Times New Roman"/>
        </w:rPr>
      </w:pPr>
    </w:p>
    <w:p w14:paraId="7FDBAFB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3" w:name="_1ksv4uv" w:colFirst="0" w:colLast="0"/>
      <w:bookmarkEnd w:id="13"/>
      <w:r>
        <w:rPr>
          <w:rFonts w:ascii="Times New Roman" w:eastAsia="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29F1D4A1"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Usability</w:t>
      </w:r>
    </w:p>
    <w:p w14:paraId="3D76FEC7" w14:textId="77777777" w:rsidR="003B658F" w:rsidRDefault="003B658F">
      <w:pPr>
        <w:ind w:hanging="2"/>
        <w:rPr>
          <w:rFonts w:ascii="Times New Roman" w:eastAsia="Times New Roman" w:hAnsi="Times New Roman" w:cs="Times New Roman"/>
        </w:rPr>
      </w:pPr>
    </w:p>
    <w:p w14:paraId="1918ED6A"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Include any specific usability requirements, for example, </w:t>
      </w:r>
    </w:p>
    <w:p w14:paraId="6C58BC2B"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7030A0"/>
          <w:sz w:val="22"/>
          <w:szCs w:val="22"/>
        </w:rPr>
      </w:pPr>
      <w:r>
        <w:rPr>
          <w:rFonts w:ascii="Times New Roman" w:eastAsia="Times New Roman" w:hAnsi="Times New Roman" w:cs="Times New Roman"/>
          <w:color w:val="7030A0"/>
          <w:sz w:val="22"/>
          <w:szCs w:val="22"/>
        </w:rPr>
        <w:t>Learnability</w:t>
      </w:r>
    </w:p>
    <w:p w14:paraId="2337B476" w14:textId="77777777" w:rsidR="003B658F" w:rsidRDefault="00000000">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user documentation and help should be complete</w:t>
      </w:r>
    </w:p>
    <w:p w14:paraId="2B12C9A4" w14:textId="77777777" w:rsidR="003B658F" w:rsidRDefault="00000000">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help should be context sensitive and explain how to achieve common tasks</w:t>
      </w:r>
    </w:p>
    <w:p w14:paraId="0ACE69F4" w14:textId="77777777" w:rsidR="003B658F" w:rsidRDefault="00000000">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system should be easy to learn</w:t>
      </w:r>
    </w:p>
    <w:p w14:paraId="2BC3732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4" w:name="_44sinio" w:colFirst="0" w:colLast="0"/>
      <w:bookmarkEnd w:id="14"/>
      <w:r>
        <w:rPr>
          <w:rFonts w:ascii="Times New Roman" w:eastAsia="Times New Roman" w:hAnsi="Times New Roman" w:cs="Times New Roman"/>
          <w:color w:val="000000"/>
          <w:sz w:val="22"/>
          <w:szCs w:val="22"/>
        </w:rPr>
        <w:t xml:space="preserve">(See </w:t>
      </w:r>
      <w:hyperlink r:id="rId7">
        <w:r>
          <w:rPr>
            <w:rFonts w:ascii="Times New Roman" w:eastAsia="Times New Roman" w:hAnsi="Times New Roman" w:cs="Times New Roman"/>
            <w:color w:val="0000FF"/>
            <w:sz w:val="22"/>
            <w:szCs w:val="22"/>
            <w:u w:val="single"/>
          </w:rPr>
          <w:t>http://www.usabilitynet.org/</w:t>
        </w:r>
      </w:hyperlink>
      <w:r>
        <w:rPr>
          <w:rFonts w:ascii="Times New Roman" w:eastAsia="Times New Roman" w:hAnsi="Times New Roman" w:cs="Times New Roman"/>
          <w:color w:val="000000"/>
          <w:sz w:val="22"/>
          <w:szCs w:val="22"/>
        </w:rPr>
        <w:t xml:space="preserve">) </w:t>
      </w:r>
    </w:p>
    <w:p w14:paraId="0425A43F" w14:textId="77777777" w:rsidR="003B658F" w:rsidRDefault="00000000">
      <w:pPr>
        <w:pStyle w:val="Heading4"/>
        <w:numPr>
          <w:ilvl w:val="3"/>
          <w:numId w:val="4"/>
        </w:numPr>
        <w:ind w:left="0" w:hanging="2"/>
        <w:rPr>
          <w:rFonts w:ascii="Times New Roman" w:eastAsia="Times New Roman" w:hAnsi="Times New Roman" w:cs="Times New Roman"/>
        </w:rPr>
      </w:pPr>
      <w:bookmarkStart w:id="15" w:name="_2jxsxqh" w:colFirst="0" w:colLast="0"/>
      <w:bookmarkEnd w:id="15"/>
      <w:r>
        <w:rPr>
          <w:rFonts w:ascii="Times New Roman" w:eastAsia="Times New Roman" w:hAnsi="Times New Roman" w:cs="Times New Roman"/>
          <w:b/>
        </w:rPr>
        <w:t>Efficiency</w:t>
      </w:r>
    </w:p>
    <w:p w14:paraId="331AA8C7" w14:textId="77777777" w:rsidR="003B658F" w:rsidRDefault="00000000">
      <w:pPr>
        <w:pStyle w:val="Heading5"/>
        <w:numPr>
          <w:ilvl w:val="4"/>
          <w:numId w:val="4"/>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Requirements</w:t>
      </w:r>
    </w:p>
    <w:p w14:paraId="20C9B45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Specify static and dynamic numerical requirements placed on the system or on human interaction with the system:</w:t>
      </w:r>
    </w:p>
    <w:p w14:paraId="7518EDA2"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861533D"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28C340E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6" w:name="_z337ya" w:colFirst="0" w:colLast="0"/>
      <w:bookmarkEnd w:id="16"/>
      <w:r>
        <w:rPr>
          <w:rFonts w:ascii="Times New Roman" w:eastAsia="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659C9290" w14:textId="77777777" w:rsidR="003B658F" w:rsidRDefault="00000000">
      <w:pPr>
        <w:pStyle w:val="Heading5"/>
        <w:numPr>
          <w:ilvl w:val="4"/>
          <w:numId w:val="4"/>
        </w:numPr>
        <w:ind w:left="0" w:hanging="2"/>
        <w:rPr>
          <w:rFonts w:ascii="Times New Roman" w:eastAsia="Times New Roman" w:hAnsi="Times New Roman" w:cs="Times New Roman"/>
          <w:sz w:val="20"/>
          <w:szCs w:val="20"/>
        </w:rPr>
      </w:pPr>
      <w:bookmarkStart w:id="17" w:name="_3j2qqm3" w:colFirst="0" w:colLast="0"/>
      <w:bookmarkEnd w:id="17"/>
      <w:r>
        <w:rPr>
          <w:rFonts w:ascii="Times New Roman" w:eastAsia="Times New Roman" w:hAnsi="Times New Roman" w:cs="Times New Roman"/>
          <w:sz w:val="20"/>
          <w:szCs w:val="20"/>
        </w:rPr>
        <w:t>Space Requirements</w:t>
      </w:r>
    </w:p>
    <w:p w14:paraId="42AF7933"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Dependability</w:t>
      </w:r>
    </w:p>
    <w:p w14:paraId="60C98007" w14:textId="77777777" w:rsidR="003B658F" w:rsidRDefault="003B658F">
      <w:pPr>
        <w:ind w:hanging="2"/>
        <w:rPr>
          <w:rFonts w:ascii="Times New Roman" w:eastAsia="Times New Roman" w:hAnsi="Times New Roman" w:cs="Times New Roman"/>
        </w:rPr>
      </w:pPr>
    </w:p>
    <w:p w14:paraId="2D4178F7"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 xml:space="preserve">Availability </w:t>
      </w:r>
    </w:p>
    <w:p w14:paraId="43CA6F33" w14:textId="77777777" w:rsidR="003B658F" w:rsidRDefault="003B658F">
      <w:pPr>
        <w:ind w:hanging="2"/>
        <w:rPr>
          <w:rFonts w:ascii="Times New Roman" w:eastAsia="Times New Roman" w:hAnsi="Times New Roman" w:cs="Times New Roman"/>
        </w:rPr>
      </w:pPr>
    </w:p>
    <w:p w14:paraId="4818DEB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Include specific and measurable requirements for:</w:t>
      </w:r>
    </w:p>
    <w:p w14:paraId="7D247DCC"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Hours of operation</w:t>
      </w:r>
    </w:p>
    <w:p w14:paraId="7BFAF637"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Level of availability required</w:t>
      </w:r>
    </w:p>
    <w:p w14:paraId="65C4869A"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Coverage for geographic areas</w:t>
      </w:r>
    </w:p>
    <w:p w14:paraId="3F6CAE11"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downtime on users and business operations</w:t>
      </w:r>
    </w:p>
    <w:p w14:paraId="475EA023"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scheduled and unscheduled maintenance on uptime and maintenance communications procedures</w:t>
      </w:r>
    </w:p>
    <w:p w14:paraId="1432300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reliability (e.g., acceptable mean time between failures (MTBF), or  the maximum permitted number of failures per hour).</w:t>
      </w:r>
    </w:p>
    <w:p w14:paraId="6468C000" w14:textId="77777777" w:rsidR="003B658F" w:rsidRDefault="003B658F">
      <w:pPr>
        <w:ind w:hanging="2"/>
        <w:rPr>
          <w:rFonts w:ascii="Times New Roman" w:eastAsia="Times New Roman" w:hAnsi="Times New Roman" w:cs="Times New Roman"/>
        </w:rPr>
      </w:pPr>
    </w:p>
    <w:p w14:paraId="219AA2D5"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Reliability</w:t>
      </w:r>
    </w:p>
    <w:p w14:paraId="44658F42" w14:textId="77777777" w:rsidR="003B658F" w:rsidRDefault="003B658F">
      <w:pPr>
        <w:ind w:hanging="2"/>
        <w:rPr>
          <w:rFonts w:ascii="Times New Roman" w:eastAsia="Times New Roman" w:hAnsi="Times New Roman" w:cs="Times New Roman"/>
        </w:rPr>
      </w:pPr>
    </w:p>
    <w:p w14:paraId="0735B491"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Monitoring</w:t>
      </w:r>
    </w:p>
    <w:p w14:paraId="325CCD22"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color w:val="000000"/>
          <w:sz w:val="22"/>
          <w:szCs w:val="22"/>
        </w:rPr>
        <w:t>Include any requirements for product or service health monitoring, failure conditions, error detection, logging, and correction.</w:t>
      </w:r>
    </w:p>
    <w:p w14:paraId="2D365C82"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Maintenance</w:t>
      </w:r>
    </w:p>
    <w:p w14:paraId="1987A1D3" w14:textId="77777777" w:rsidR="003B658F" w:rsidRDefault="00000000">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0357D0C8" w14:textId="77777777" w:rsidR="003B658F" w:rsidRDefault="003B658F">
      <w:pPr>
        <w:ind w:hanging="2"/>
        <w:rPr>
          <w:rFonts w:ascii="Times New Roman" w:eastAsia="Times New Roman" w:hAnsi="Times New Roman" w:cs="Times New Roman"/>
        </w:rPr>
      </w:pPr>
    </w:p>
    <w:p w14:paraId="5AF133D0" w14:textId="77777777" w:rsidR="003B658F" w:rsidRDefault="003B658F">
      <w:pPr>
        <w:ind w:hanging="2"/>
        <w:rPr>
          <w:rFonts w:ascii="Times New Roman" w:eastAsia="Times New Roman" w:hAnsi="Times New Roman" w:cs="Times New Roman"/>
        </w:rPr>
      </w:pPr>
    </w:p>
    <w:p w14:paraId="725DA460" w14:textId="77777777" w:rsidR="003B658F" w:rsidRDefault="00000000">
      <w:pPr>
        <w:ind w:hanging="2"/>
        <w:rPr>
          <w:rFonts w:ascii="Times New Roman" w:eastAsia="Times New Roman" w:hAnsi="Times New Roman" w:cs="Times New Roman"/>
        </w:rPr>
      </w:pPr>
      <w:bookmarkStart w:id="18" w:name="_1y810tw" w:colFirst="0" w:colLast="0"/>
      <w:bookmarkEnd w:id="18"/>
      <w:r>
        <w:rPr>
          <w:rFonts w:ascii="Times New Roman" w:eastAsia="Times New Roman" w:hAnsi="Times New Roman" w:cs="Times New Roman"/>
          <w:b/>
        </w:rPr>
        <w:t>Integrity</w:t>
      </w:r>
    </w:p>
    <w:p w14:paraId="0D77F3B5"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Security</w:t>
      </w:r>
    </w:p>
    <w:p w14:paraId="4DCD31E8" w14:textId="77777777" w:rsidR="003B658F" w:rsidRDefault="00000000">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factors that will protect the system from malicious or accidental access, modification, disclosure, destruction, or misuse. For example:</w:t>
      </w:r>
    </w:p>
    <w:p w14:paraId="5400723D"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encryption</w:t>
      </w:r>
    </w:p>
    <w:p w14:paraId="302B69A6"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activity logging, historical data sets</w:t>
      </w:r>
    </w:p>
    <w:p w14:paraId="0C80D6D5"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restrictions on intermodule communications</w:t>
      </w:r>
    </w:p>
    <w:p w14:paraId="45BE4E78"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data integrity checks</w:t>
      </w:r>
    </w:p>
    <w:p w14:paraId="30D52810" w14:textId="77777777" w:rsidR="003B658F" w:rsidRDefault="00000000">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Authorization and Authentication factors. Consider using standard tools such as PubCookie.</w:t>
      </w:r>
    </w:p>
    <w:p w14:paraId="7C6EB8D0" w14:textId="77777777" w:rsidR="003B658F" w:rsidRDefault="003B658F">
      <w:pPr>
        <w:ind w:hanging="2"/>
        <w:rPr>
          <w:rFonts w:ascii="Times New Roman" w:eastAsia="Times New Roman" w:hAnsi="Times New Roman" w:cs="Times New Roman"/>
        </w:rPr>
      </w:pPr>
      <w:bookmarkStart w:id="19" w:name="_4i7ojhp" w:colFirst="0" w:colLast="0"/>
      <w:bookmarkEnd w:id="19"/>
    </w:p>
    <w:p w14:paraId="3EB4FCF2" w14:textId="77777777" w:rsidR="003B658F" w:rsidRDefault="00000000">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Organizational Requirements</w:t>
      </w:r>
    </w:p>
    <w:p w14:paraId="4058B3A5" w14:textId="77777777" w:rsidR="003B658F" w:rsidRDefault="00000000">
      <w:pPr>
        <w:ind w:hanging="2"/>
        <w:rPr>
          <w:rFonts w:ascii="Times New Roman" w:eastAsia="Times New Roman" w:hAnsi="Times New Roman" w:cs="Times New Roman"/>
        </w:rPr>
      </w:pPr>
      <w:bookmarkStart w:id="20" w:name="_2xcytpi" w:colFirst="0" w:colLast="0"/>
      <w:bookmarkEnd w:id="20"/>
      <w:r>
        <w:rPr>
          <w:rFonts w:ascii="Times New Roman" w:eastAsia="Times New Roman" w:hAnsi="Times New Roman" w:cs="Times New Roman"/>
        </w:rPr>
        <w:t>Requirements which are a consequence of organisational policies and procedures e.g. process standards used, implementation requirements, etc</w:t>
      </w:r>
    </w:p>
    <w:p w14:paraId="25F091B7"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 xml:space="preserve">Environmental Requirements </w:t>
      </w:r>
    </w:p>
    <w:p w14:paraId="1912EBFB" w14:textId="77777777" w:rsidR="003B658F" w:rsidRDefault="00000000">
      <w:pPr>
        <w:pStyle w:val="Heading4"/>
        <w:numPr>
          <w:ilvl w:val="3"/>
          <w:numId w:val="4"/>
        </w:numPr>
        <w:ind w:left="0" w:hanging="2"/>
        <w:rPr>
          <w:rFonts w:ascii="Times New Roman" w:eastAsia="Times New Roman" w:hAnsi="Times New Roman" w:cs="Times New Roman"/>
        </w:rPr>
      </w:pPr>
      <w:bookmarkStart w:id="21" w:name="_1ci93xb" w:colFirst="0" w:colLast="0"/>
      <w:bookmarkEnd w:id="21"/>
      <w:r>
        <w:rPr>
          <w:rFonts w:ascii="Times New Roman" w:eastAsia="Times New Roman" w:hAnsi="Times New Roman" w:cs="Times New Roman"/>
          <w:b/>
        </w:rPr>
        <w:t>Operational Requirements</w:t>
      </w:r>
    </w:p>
    <w:p w14:paraId="05F3AF24" w14:textId="77777777" w:rsidR="003B658F" w:rsidRDefault="00000000">
      <w:pPr>
        <w:pStyle w:val="Heading4"/>
        <w:numPr>
          <w:ilvl w:val="3"/>
          <w:numId w:val="4"/>
        </w:numPr>
        <w:ind w:left="0" w:hanging="2"/>
        <w:rPr>
          <w:rFonts w:ascii="Times New Roman" w:eastAsia="Times New Roman" w:hAnsi="Times New Roman" w:cs="Times New Roman"/>
        </w:rPr>
      </w:pPr>
      <w:bookmarkStart w:id="22" w:name="_3whwml4" w:colFirst="0" w:colLast="0"/>
      <w:bookmarkEnd w:id="22"/>
      <w:r>
        <w:rPr>
          <w:rFonts w:ascii="Times New Roman" w:eastAsia="Times New Roman" w:hAnsi="Times New Roman" w:cs="Times New Roman"/>
          <w:b/>
        </w:rPr>
        <w:t>Development Requirements</w:t>
      </w:r>
    </w:p>
    <w:p w14:paraId="709298F8" w14:textId="77777777" w:rsidR="003B658F" w:rsidRDefault="00000000">
      <w:pPr>
        <w:pStyle w:val="Heading3"/>
        <w:numPr>
          <w:ilvl w:val="2"/>
          <w:numId w:val="4"/>
        </w:numPr>
        <w:ind w:left="0" w:hanging="2"/>
        <w:rPr>
          <w:rFonts w:ascii="Times New Roman" w:eastAsia="Times New Roman" w:hAnsi="Times New Roman" w:cs="Times New Roman"/>
        </w:rPr>
      </w:pPr>
      <w:bookmarkStart w:id="23" w:name="_2bn6wsx" w:colFirst="0" w:colLast="0"/>
      <w:bookmarkEnd w:id="23"/>
      <w:r>
        <w:rPr>
          <w:rFonts w:ascii="Times New Roman" w:eastAsia="Times New Roman" w:hAnsi="Times New Roman" w:cs="Times New Roman"/>
        </w:rPr>
        <w:t>External Requirements</w:t>
      </w:r>
    </w:p>
    <w:p w14:paraId="43035855" w14:textId="77777777" w:rsidR="003B658F" w:rsidRDefault="00000000">
      <w:pPr>
        <w:numPr>
          <w:ilvl w:val="1"/>
          <w:numId w:val="3"/>
        </w:numPr>
        <w:ind w:left="0" w:hanging="2"/>
      </w:pPr>
      <w:bookmarkStart w:id="24" w:name="_qsh70q" w:colFirst="0" w:colLast="0"/>
      <w:bookmarkEnd w:id="24"/>
      <w:r>
        <w:rPr>
          <w:rFonts w:ascii="Times New Roman" w:eastAsia="Times New Roman" w:hAnsi="Times New Roman" w:cs="Times New Roman"/>
        </w:rPr>
        <w:t>Requirements which arise from factors which are external to the system and its development process e.g. interoperability requirements, legislative requirements, etc.</w:t>
      </w:r>
    </w:p>
    <w:p w14:paraId="726080A1"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lastRenderedPageBreak/>
        <w:t>Regulatory Requirements</w:t>
      </w:r>
    </w:p>
    <w:p w14:paraId="7B3392D3" w14:textId="77777777" w:rsidR="003B658F" w:rsidRDefault="00000000">
      <w:pPr>
        <w:pStyle w:val="Heading4"/>
        <w:numPr>
          <w:ilvl w:val="3"/>
          <w:numId w:val="4"/>
        </w:numPr>
        <w:ind w:left="0" w:hanging="2"/>
        <w:rPr>
          <w:rFonts w:ascii="Times New Roman" w:eastAsia="Times New Roman" w:hAnsi="Times New Roman" w:cs="Times New Roman"/>
        </w:rPr>
      </w:pPr>
      <w:bookmarkStart w:id="25" w:name="_3as4poj" w:colFirst="0" w:colLast="0"/>
      <w:bookmarkEnd w:id="25"/>
      <w:r>
        <w:rPr>
          <w:rFonts w:ascii="Times New Roman" w:eastAsia="Times New Roman" w:hAnsi="Times New Roman" w:cs="Times New Roman"/>
          <w:b/>
        </w:rPr>
        <w:t>Ethical Requirements</w:t>
      </w:r>
    </w:p>
    <w:p w14:paraId="0494B00D" w14:textId="77777777" w:rsidR="003B658F" w:rsidRDefault="00000000">
      <w:pPr>
        <w:pStyle w:val="Heading4"/>
        <w:numPr>
          <w:ilvl w:val="3"/>
          <w:numId w:val="4"/>
        </w:numPr>
        <w:ind w:left="0" w:hanging="2"/>
        <w:rPr>
          <w:rFonts w:ascii="Times New Roman" w:eastAsia="Times New Roman" w:hAnsi="Times New Roman" w:cs="Times New Roman"/>
        </w:rPr>
      </w:pPr>
      <w:bookmarkStart w:id="26" w:name="_1pxezwc" w:colFirst="0" w:colLast="0"/>
      <w:bookmarkEnd w:id="26"/>
      <w:r>
        <w:rPr>
          <w:rFonts w:ascii="Times New Roman" w:eastAsia="Times New Roman" w:hAnsi="Times New Roman" w:cs="Times New Roman"/>
          <w:b/>
        </w:rPr>
        <w:t>Legislative Requirements</w:t>
      </w:r>
    </w:p>
    <w:p w14:paraId="57329EE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27" w:name="_49x2ik5" w:colFirst="0" w:colLast="0"/>
      <w:bookmarkEnd w:id="27"/>
      <w:r>
        <w:rPr>
          <w:rFonts w:ascii="Times New Roman" w:eastAsia="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066532" w14:textId="77777777" w:rsidR="003B658F" w:rsidRDefault="00000000">
      <w:pPr>
        <w:pStyle w:val="Heading5"/>
        <w:numPr>
          <w:ilvl w:val="4"/>
          <w:numId w:val="4"/>
        </w:numPr>
        <w:ind w:left="0" w:hanging="2"/>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Accounting Requirements</w:t>
      </w:r>
    </w:p>
    <w:p w14:paraId="2C651D3C" w14:textId="77777777" w:rsidR="003B658F" w:rsidRDefault="00000000">
      <w:pPr>
        <w:pStyle w:val="Heading5"/>
        <w:numPr>
          <w:ilvl w:val="4"/>
          <w:numId w:val="4"/>
        </w:numPr>
        <w:ind w:left="0" w:hanging="2"/>
        <w:rPr>
          <w:rFonts w:ascii="Times New Roman" w:eastAsia="Times New Roman" w:hAnsi="Times New Roman" w:cs="Times New Roman"/>
          <w:i w:val="0"/>
          <w:sz w:val="20"/>
          <w:szCs w:val="20"/>
        </w:rPr>
      </w:pPr>
      <w:bookmarkStart w:id="28" w:name="_2p2csry" w:colFirst="0" w:colLast="0"/>
      <w:bookmarkEnd w:id="28"/>
      <w:r>
        <w:rPr>
          <w:rFonts w:ascii="Times New Roman" w:eastAsia="Times New Roman" w:hAnsi="Times New Roman" w:cs="Times New Roman"/>
          <w:i w:val="0"/>
          <w:sz w:val="20"/>
          <w:szCs w:val="20"/>
        </w:rPr>
        <w:t>Security Requirements</w:t>
      </w:r>
    </w:p>
    <w:p w14:paraId="3E1F5A1E" w14:textId="77777777" w:rsidR="003B658F" w:rsidRDefault="003B658F">
      <w:pPr>
        <w:ind w:hanging="2"/>
        <w:rPr>
          <w:rFonts w:ascii="Times New Roman" w:eastAsia="Times New Roman" w:hAnsi="Times New Roman" w:cs="Times New Roman"/>
        </w:rPr>
      </w:pPr>
      <w:bookmarkStart w:id="29" w:name="_147n2zr" w:colFirst="0" w:colLast="0"/>
      <w:bookmarkEnd w:id="29"/>
    </w:p>
    <w:p w14:paraId="53D10A23" w14:textId="77777777" w:rsidR="003B658F" w:rsidRDefault="00000000">
      <w:pPr>
        <w:pStyle w:val="Heading2"/>
        <w:numPr>
          <w:ilvl w:val="1"/>
          <w:numId w:val="4"/>
        </w:numPr>
        <w:ind w:left="0" w:hanging="2"/>
        <w:rPr>
          <w:rFonts w:ascii="Times New Roman" w:eastAsia="Times New Roman" w:hAnsi="Times New Roman" w:cs="Times New Roman"/>
        </w:rPr>
      </w:pPr>
      <w:bookmarkStart w:id="30" w:name="_3o7alnk" w:colFirst="0" w:colLast="0"/>
      <w:bookmarkEnd w:id="30"/>
      <w:r>
        <w:rPr>
          <w:rFonts w:ascii="Times New Roman" w:eastAsia="Times New Roman" w:hAnsi="Times New Roman" w:cs="Times New Roman"/>
        </w:rPr>
        <w:t>Domain Requirements</w:t>
      </w:r>
    </w:p>
    <w:p w14:paraId="157EC75F"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3BB33525"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650A97AB" w14:textId="77777777" w:rsidR="003B658F" w:rsidRDefault="003B658F">
      <w:pPr>
        <w:pStyle w:val="Heading4"/>
        <w:numPr>
          <w:ilvl w:val="3"/>
          <w:numId w:val="10"/>
        </w:numPr>
        <w:ind w:left="0" w:hanging="2"/>
        <w:rPr>
          <w:rFonts w:ascii="Times New Roman" w:eastAsia="Times New Roman" w:hAnsi="Times New Roman" w:cs="Times New Roman"/>
        </w:rPr>
      </w:pPr>
    </w:p>
    <w:p w14:paraId="6269630B"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00099ABB"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rPr>
        <w:t>Please provide all necessary non-functional requirements, similar to the requirements explained in the lesson slides or in the textbook.</w:t>
      </w:r>
    </w:p>
    <w:p w14:paraId="0B81A378"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bookmarkStart w:id="31" w:name="_23ckvvd" w:colFirst="0" w:colLast="0"/>
      <w:bookmarkEnd w:id="31"/>
    </w:p>
    <w:p w14:paraId="0768FA88" w14:textId="77777777" w:rsidR="003B658F" w:rsidRDefault="00000000">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User Scenarios/Use Cases</w:t>
      </w:r>
    </w:p>
    <w:p w14:paraId="615FDC8F"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359D4797"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Describes a significant business need </w:t>
      </w:r>
    </w:p>
    <w:p w14:paraId="6DD033DC"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Identifies, documents, and ranks the problem that is driving the scenario</w:t>
      </w:r>
    </w:p>
    <w:p w14:paraId="67626E1D"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Describes the business and technical environment that will resolve the problem</w:t>
      </w:r>
    </w:p>
    <w:p w14:paraId="46273DA7"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States the desired objectives</w:t>
      </w:r>
    </w:p>
    <w:p w14:paraId="6A7517D1"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Shows the “Actors” and where they fit in the business model</w:t>
      </w:r>
    </w:p>
    <w:p w14:paraId="291F9933"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Is specific, and measurable, and uses clear metrics for success  </w:t>
      </w:r>
    </w:p>
    <w:p w14:paraId="3C44FF10" w14:textId="77777777" w:rsidR="003B658F" w:rsidRDefault="003B658F">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2" w:name="_ihv636" w:colFirst="0" w:colLast="0"/>
      <w:bookmarkEnd w:id="32"/>
    </w:p>
    <w:p w14:paraId="3DF9D1DE" w14:textId="77777777" w:rsidR="003B658F" w:rsidRDefault="003B658F">
      <w:pPr>
        <w:keepNext/>
        <w:pBdr>
          <w:top w:val="nil"/>
          <w:left w:val="nil"/>
          <w:bottom w:val="nil"/>
          <w:right w:val="nil"/>
          <w:between w:val="nil"/>
        </w:pBdr>
        <w:tabs>
          <w:tab w:val="left" w:pos="720"/>
        </w:tabs>
        <w:spacing w:before="240" w:after="60"/>
        <w:ind w:left="1" w:hanging="3"/>
        <w:rPr>
          <w:rFonts w:ascii="Times New Roman" w:eastAsia="Times New Roman" w:hAnsi="Times New Roman" w:cs="Times New Roman"/>
          <w:color w:val="000000"/>
          <w:sz w:val="28"/>
          <w:szCs w:val="28"/>
        </w:rPr>
      </w:pPr>
    </w:p>
    <w:p w14:paraId="33F50F4F" w14:textId="77777777" w:rsidR="003B658F" w:rsidRDefault="00000000">
      <w:pPr>
        <w:keepNext/>
        <w:pBdr>
          <w:top w:val="nil"/>
          <w:left w:val="nil"/>
          <w:bottom w:val="nil"/>
          <w:right w:val="nil"/>
          <w:between w:val="nil"/>
        </w:pBdr>
        <w:tabs>
          <w:tab w:val="left" w:pos="720"/>
        </w:tabs>
        <w:spacing w:before="240" w:after="60"/>
        <w:ind w:hanging="2"/>
        <w:rPr>
          <w:rFonts w:ascii="Times New Roman" w:eastAsia="Times New Roman" w:hAnsi="Times New Roman" w:cs="Times New Roman"/>
          <w:color w:val="000000"/>
          <w:sz w:val="28"/>
          <w:szCs w:val="28"/>
        </w:rPr>
      </w:pPr>
      <w:bookmarkStart w:id="33" w:name="_32hioqz" w:colFirst="0" w:colLast="0"/>
      <w:bookmarkEnd w:id="33"/>
      <w:r>
        <w:br w:type="page"/>
      </w:r>
      <w:r>
        <w:rPr>
          <w:rFonts w:ascii="Times New Roman" w:eastAsia="Times New Roman" w:hAnsi="Times New Roman" w:cs="Times New Roman"/>
          <w:color w:val="000000"/>
          <w:sz w:val="28"/>
          <w:szCs w:val="28"/>
        </w:rPr>
        <w:lastRenderedPageBreak/>
        <w:t>APPENDIX</w:t>
      </w:r>
    </w:p>
    <w:p w14:paraId="5B59257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appendixes are not always considered part of the actual Requirements Specification and are not always necessary. They may include</w:t>
      </w:r>
    </w:p>
    <w:p w14:paraId="05FFF372"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Sample input/output formats, descriptions of cost analysis studies, or results of user surveys;</w:t>
      </w:r>
    </w:p>
    <w:p w14:paraId="472B1762"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Supporting or background information that can help the readers of the Requirements Specification;</w:t>
      </w:r>
    </w:p>
    <w:p w14:paraId="5B2CE291"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description of the problems to be solved by the system;</w:t>
      </w:r>
    </w:p>
    <w:p w14:paraId="63FCB7F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Special packaging instructions for the code and the media to meet security, export, initial loading, or other requirements.</w:t>
      </w:r>
    </w:p>
    <w:p w14:paraId="7129FF5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4" w:name="_1hmsyys" w:colFirst="0" w:colLast="0"/>
      <w:bookmarkEnd w:id="34"/>
      <w:r>
        <w:rPr>
          <w:rFonts w:ascii="Times New Roman" w:eastAsia="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733524BC" w14:textId="77777777" w:rsidR="003B658F" w:rsidRDefault="00000000">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Definitions, Acronyms, and Abbreviations</w:t>
      </w:r>
    </w:p>
    <w:p w14:paraId="58CF3DC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5" w:name="_41mghml" w:colFirst="0" w:colLast="0"/>
      <w:bookmarkEnd w:id="35"/>
      <w:r>
        <w:rPr>
          <w:rFonts w:ascii="Times New Roman" w:eastAsia="Times New Roman" w:hAnsi="Times New Roman" w:cs="Times New Roman"/>
          <w:color w:val="000000"/>
          <w:sz w:val="22"/>
          <w:szCs w:val="22"/>
        </w:rPr>
        <w:t>Define all terms, acronyms, and abbreviations used in this document.</w:t>
      </w:r>
    </w:p>
    <w:p w14:paraId="2182C4E8" w14:textId="77777777" w:rsidR="003B658F" w:rsidRDefault="00000000">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p w14:paraId="30C8AD2F"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6" w:name="_2grqrue" w:colFirst="0" w:colLast="0"/>
      <w:bookmarkEnd w:id="36"/>
      <w:r>
        <w:rPr>
          <w:rFonts w:ascii="Times New Roman" w:eastAsia="Times New Roman" w:hAnsi="Times New Roman" w:cs="Times New Roman"/>
          <w:color w:val="000000"/>
          <w:sz w:val="22"/>
          <w:szCs w:val="22"/>
        </w:rPr>
        <w:t xml:space="preserve">List all the documents and other materials referenced in this document. </w:t>
      </w:r>
    </w:p>
    <w:p w14:paraId="1DA8A0B2" w14:textId="77777777" w:rsidR="003B658F" w:rsidRDefault="00000000">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Requirements Traceability Matrix</w:t>
      </w:r>
    </w:p>
    <w:p w14:paraId="69297E1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77D81A3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3B658F" w14:paraId="771A2811" w14:textId="77777777">
        <w:trPr>
          <w:cantSplit/>
          <w:tblHeader/>
        </w:trPr>
        <w:tc>
          <w:tcPr>
            <w:tcW w:w="4140" w:type="dxa"/>
          </w:tcPr>
          <w:p w14:paraId="38739218" w14:textId="77777777" w:rsidR="003B658F" w:rsidRDefault="00000000">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Business Requirement</w:t>
            </w:r>
          </w:p>
        </w:tc>
        <w:tc>
          <w:tcPr>
            <w:tcW w:w="956" w:type="dxa"/>
          </w:tcPr>
          <w:p w14:paraId="44B866FA" w14:textId="77777777" w:rsidR="003B658F" w:rsidRDefault="00000000">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Area</w:t>
            </w:r>
          </w:p>
        </w:tc>
        <w:tc>
          <w:tcPr>
            <w:tcW w:w="3305" w:type="dxa"/>
          </w:tcPr>
          <w:p w14:paraId="715370DD" w14:textId="77777777" w:rsidR="003B658F" w:rsidRDefault="00000000">
            <w:pPr>
              <w:widowControl w:val="0"/>
              <w:spacing w:before="60" w:after="60"/>
              <w:ind w:hanging="2"/>
              <w:jc w:val="center"/>
              <w:rPr>
                <w:rFonts w:ascii="Times New Roman" w:eastAsia="Times New Roman" w:hAnsi="Times New Roman" w:cs="Times New Roman"/>
                <w:color w:val="7030A0"/>
              </w:rPr>
            </w:pPr>
            <w:r>
              <w:rPr>
                <w:rFonts w:ascii="Times New Roman" w:eastAsia="Times New Roman" w:hAnsi="Times New Roman" w:cs="Times New Roman"/>
                <w:b/>
                <w:color w:val="7030A0"/>
              </w:rPr>
              <w:t>Deliverables</w:t>
            </w:r>
          </w:p>
        </w:tc>
        <w:tc>
          <w:tcPr>
            <w:tcW w:w="1769" w:type="dxa"/>
          </w:tcPr>
          <w:p w14:paraId="291DCBA4" w14:textId="77777777" w:rsidR="003B658F" w:rsidRDefault="00000000">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Status</w:t>
            </w:r>
          </w:p>
        </w:tc>
      </w:tr>
      <w:tr w:rsidR="003B658F" w14:paraId="7E9CB3F0" w14:textId="77777777">
        <w:trPr>
          <w:cantSplit/>
        </w:trPr>
        <w:tc>
          <w:tcPr>
            <w:tcW w:w="4140" w:type="dxa"/>
            <w:vMerge w:val="restart"/>
          </w:tcPr>
          <w:p w14:paraId="41801E0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BR_LR_01</w:t>
            </w:r>
          </w:p>
          <w:p w14:paraId="6B0D6E3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validate the relationship between Bargaining Unit/Location and Job Class.---Comments: Business Process = "Assigning a Bargaining Unit to an Appointment" (Priority 1)</w:t>
            </w:r>
          </w:p>
        </w:tc>
        <w:tc>
          <w:tcPr>
            <w:tcW w:w="956" w:type="dxa"/>
            <w:vMerge w:val="restart"/>
          </w:tcPr>
          <w:p w14:paraId="7D4A85E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2F00D3C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4DCA3F4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62EB796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346C1F90" w14:textId="77777777">
        <w:trPr>
          <w:cantSplit/>
        </w:trPr>
        <w:tc>
          <w:tcPr>
            <w:tcW w:w="4140" w:type="dxa"/>
            <w:vMerge/>
          </w:tcPr>
          <w:p w14:paraId="5CAFEA62"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63BF9687"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47FEAC9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102FAD6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01C9AD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573418" w14:textId="77777777">
        <w:trPr>
          <w:cantSplit/>
        </w:trPr>
        <w:tc>
          <w:tcPr>
            <w:tcW w:w="4140" w:type="dxa"/>
            <w:vMerge/>
          </w:tcPr>
          <w:p w14:paraId="3303B6C6"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0878D24"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5B3E754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0626A89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41DB93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7037C027" w14:textId="77777777">
        <w:trPr>
          <w:cantSplit/>
        </w:trPr>
        <w:tc>
          <w:tcPr>
            <w:tcW w:w="4140" w:type="dxa"/>
            <w:vMerge w:val="restart"/>
          </w:tcPr>
          <w:p w14:paraId="537650A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BR_LR_09</w:t>
            </w:r>
          </w:p>
          <w:p w14:paraId="7D0067D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provide the capability for the Labor Relations Office to maintain the job class/union relationship.---Comments: Business Process = "Maintenance" (Priority 1)</w:t>
            </w:r>
          </w:p>
        </w:tc>
        <w:tc>
          <w:tcPr>
            <w:tcW w:w="956" w:type="dxa"/>
            <w:vMerge w:val="restart"/>
          </w:tcPr>
          <w:p w14:paraId="139C68C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726CE48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5687CC0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32AB49B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9F839B" w14:textId="77777777">
        <w:trPr>
          <w:cantSplit/>
        </w:trPr>
        <w:tc>
          <w:tcPr>
            <w:tcW w:w="4140" w:type="dxa"/>
            <w:vMerge/>
          </w:tcPr>
          <w:p w14:paraId="25D38DBB"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FF118A0"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1F4A75D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BUA-PF-02</w:t>
            </w:r>
          </w:p>
          <w:p w14:paraId="06985A8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 Assignment Rules Maint Process Flow Diagram</w:t>
            </w:r>
          </w:p>
        </w:tc>
        <w:tc>
          <w:tcPr>
            <w:tcW w:w="1769" w:type="dxa"/>
          </w:tcPr>
          <w:p w14:paraId="1DD6C71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ReadyForReview</w:t>
            </w:r>
          </w:p>
        </w:tc>
      </w:tr>
    </w:tbl>
    <w:p w14:paraId="2988C68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3B658F" w14:paraId="57499E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33D345"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3CF5CE"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AE9D80"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0DD2427"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C09EE5"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E9C8FE7"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Status</w:t>
            </w:r>
          </w:p>
        </w:tc>
      </w:tr>
      <w:tr w:rsidR="003B658F" w14:paraId="7B959CB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64EC0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BEE6F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B03EB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62E54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7026C6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0540D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69E34B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AA418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A073D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88E7D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393D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9BBDD2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71EE0A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F4CFA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8876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50369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4C12F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80066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081E57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4C2C5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1E727A5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3180C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12751A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C74BB6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45B83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B88AA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AC8B8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7143942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CD08F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DDDAF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275EB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69C33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73C17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ED0F49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933ABD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97737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3540D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067E0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1DDCA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A629F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A5A18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46B21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54164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AE733A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2B463C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65B82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25622E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85F26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6FD2C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6FB07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D1C68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B230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3CB86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87A81D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D2C5D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2A85781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9BC26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7DC25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960E3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AB9F0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FFD98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1490D0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1FF8AB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5E080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674C1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FBE4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3065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16787C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BCFE7E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3EC9B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37A52F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ECE6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D180D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47904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A765F5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A344FF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E3416C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7250F2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C44F0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176D1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C01C9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167B0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7B1DD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30E04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5A6BB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AE337C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DEACA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92255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B0181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98B96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C0ABDA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DEF34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26B63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293F4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6CBAA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41F6F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ACD23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8BB85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9EEB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E75D1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EAEBD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1664F3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FA3FC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6DC21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0D5A8C4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F02E1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250B0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253A9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44FF3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004E8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D07D0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5EB68A3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C3715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5E07E7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5F420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174573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41AE1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DBFB60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0E7EBE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E2881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8B1E0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0C370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FA7053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80FA3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00C9A0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3CE019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6A0B9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B99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1C650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5C585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B6E93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1CA48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4F287D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496EC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2BF52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968B4C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0ED224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44980D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DFCF8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bl>
    <w:p w14:paraId="5F6AA7C2"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3B658F" w14:paraId="7A100AD6" w14:textId="77777777">
        <w:trPr>
          <w:tblHeader/>
        </w:trPr>
        <w:tc>
          <w:tcPr>
            <w:tcW w:w="1080" w:type="dxa"/>
            <w:shd w:val="clear" w:color="auto" w:fill="C0C0C0"/>
            <w:vAlign w:val="center"/>
          </w:tcPr>
          <w:p w14:paraId="19B2A554"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BizReqID</w:t>
            </w:r>
          </w:p>
        </w:tc>
        <w:tc>
          <w:tcPr>
            <w:tcW w:w="693" w:type="dxa"/>
            <w:shd w:val="clear" w:color="auto" w:fill="C0C0C0"/>
            <w:vAlign w:val="center"/>
          </w:tcPr>
          <w:p w14:paraId="757D57E9"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CD01</w:t>
            </w:r>
          </w:p>
        </w:tc>
        <w:tc>
          <w:tcPr>
            <w:tcW w:w="662" w:type="dxa"/>
            <w:shd w:val="clear" w:color="auto" w:fill="C0C0C0"/>
            <w:vAlign w:val="center"/>
          </w:tcPr>
          <w:p w14:paraId="64A28206"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CD02</w:t>
            </w:r>
          </w:p>
        </w:tc>
        <w:tc>
          <w:tcPr>
            <w:tcW w:w="662" w:type="dxa"/>
            <w:shd w:val="clear" w:color="auto" w:fill="C0C0C0"/>
            <w:vAlign w:val="center"/>
          </w:tcPr>
          <w:p w14:paraId="49630E19"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CD03</w:t>
            </w:r>
          </w:p>
        </w:tc>
        <w:tc>
          <w:tcPr>
            <w:tcW w:w="662" w:type="dxa"/>
            <w:shd w:val="clear" w:color="auto" w:fill="C0C0C0"/>
            <w:vAlign w:val="center"/>
          </w:tcPr>
          <w:p w14:paraId="7820C0D3"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CD04</w:t>
            </w:r>
          </w:p>
        </w:tc>
        <w:tc>
          <w:tcPr>
            <w:tcW w:w="573" w:type="dxa"/>
            <w:shd w:val="clear" w:color="auto" w:fill="C0C0C0"/>
            <w:vAlign w:val="center"/>
          </w:tcPr>
          <w:p w14:paraId="1B926680"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UI01</w:t>
            </w:r>
          </w:p>
        </w:tc>
        <w:tc>
          <w:tcPr>
            <w:tcW w:w="784" w:type="dxa"/>
            <w:shd w:val="clear" w:color="auto" w:fill="C0C0C0"/>
            <w:vAlign w:val="center"/>
          </w:tcPr>
          <w:p w14:paraId="5A72FC1D"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UI02</w:t>
            </w:r>
          </w:p>
        </w:tc>
        <w:tc>
          <w:tcPr>
            <w:tcW w:w="784" w:type="dxa"/>
            <w:shd w:val="clear" w:color="auto" w:fill="C0C0C0"/>
            <w:vAlign w:val="center"/>
          </w:tcPr>
          <w:p w14:paraId="083EC68C"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UCT01</w:t>
            </w:r>
          </w:p>
        </w:tc>
        <w:tc>
          <w:tcPr>
            <w:tcW w:w="784" w:type="dxa"/>
            <w:shd w:val="clear" w:color="auto" w:fill="C0C0C0"/>
            <w:vAlign w:val="center"/>
          </w:tcPr>
          <w:p w14:paraId="6B538C73"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UCT02</w:t>
            </w:r>
          </w:p>
        </w:tc>
        <w:tc>
          <w:tcPr>
            <w:tcW w:w="784" w:type="dxa"/>
            <w:shd w:val="clear" w:color="auto" w:fill="C0C0C0"/>
            <w:vAlign w:val="center"/>
          </w:tcPr>
          <w:p w14:paraId="7F3FFC54"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UCT03</w:t>
            </w:r>
          </w:p>
        </w:tc>
        <w:tc>
          <w:tcPr>
            <w:tcW w:w="640" w:type="dxa"/>
            <w:shd w:val="clear" w:color="auto" w:fill="C0C0C0"/>
            <w:vAlign w:val="center"/>
          </w:tcPr>
          <w:p w14:paraId="54C019BA"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TC01</w:t>
            </w:r>
          </w:p>
        </w:tc>
        <w:tc>
          <w:tcPr>
            <w:tcW w:w="640" w:type="dxa"/>
            <w:shd w:val="clear" w:color="auto" w:fill="C0C0C0"/>
            <w:vAlign w:val="center"/>
          </w:tcPr>
          <w:p w14:paraId="68A7CE1C"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TC02</w:t>
            </w:r>
          </w:p>
        </w:tc>
        <w:tc>
          <w:tcPr>
            <w:tcW w:w="640" w:type="dxa"/>
            <w:shd w:val="clear" w:color="auto" w:fill="C0C0C0"/>
            <w:vAlign w:val="center"/>
          </w:tcPr>
          <w:p w14:paraId="089AE456"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TC03</w:t>
            </w:r>
          </w:p>
        </w:tc>
        <w:tc>
          <w:tcPr>
            <w:tcW w:w="640" w:type="dxa"/>
            <w:shd w:val="clear" w:color="auto" w:fill="C0C0C0"/>
            <w:vAlign w:val="center"/>
          </w:tcPr>
          <w:p w14:paraId="39367AC1"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TC04</w:t>
            </w:r>
          </w:p>
        </w:tc>
      </w:tr>
      <w:tr w:rsidR="003B658F" w14:paraId="7FE61E85" w14:textId="77777777">
        <w:tc>
          <w:tcPr>
            <w:tcW w:w="1080" w:type="dxa"/>
            <w:shd w:val="clear" w:color="auto" w:fill="FFFFFF"/>
          </w:tcPr>
          <w:p w14:paraId="547CB3F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693" w:type="dxa"/>
            <w:shd w:val="clear" w:color="auto" w:fill="FFFFFF"/>
          </w:tcPr>
          <w:p w14:paraId="4F101CA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8285FC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7FEE393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15E57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70111B6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B557DD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79CA3E5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EC7164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6AF81E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61682E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8A7F26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E0ABB7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CC5EB7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1C6FF79C" w14:textId="77777777">
        <w:tc>
          <w:tcPr>
            <w:tcW w:w="1080" w:type="dxa"/>
            <w:shd w:val="clear" w:color="auto" w:fill="FFFFFF"/>
          </w:tcPr>
          <w:p w14:paraId="3A2DD7D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693" w:type="dxa"/>
            <w:shd w:val="clear" w:color="auto" w:fill="FFFFFF"/>
          </w:tcPr>
          <w:p w14:paraId="0BBD3E6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60EAD5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2C1D7D0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251A6C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1178974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A4F8CD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8DA874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2851FC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8205BA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4C69BB8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F4C5FB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001E8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436914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3B658F" w14:paraId="5B22E9E0" w14:textId="77777777">
        <w:tc>
          <w:tcPr>
            <w:tcW w:w="1080" w:type="dxa"/>
            <w:shd w:val="clear" w:color="auto" w:fill="FFFFFF"/>
          </w:tcPr>
          <w:p w14:paraId="0E7AE07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BR_LR_10</w:t>
            </w:r>
          </w:p>
        </w:tc>
        <w:tc>
          <w:tcPr>
            <w:tcW w:w="693" w:type="dxa"/>
            <w:shd w:val="clear" w:color="auto" w:fill="FFFFFF"/>
          </w:tcPr>
          <w:p w14:paraId="1B01B89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2C13CC7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E97562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5ED20CF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3B48029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9786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14EEC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4218769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F8B8C0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788A3D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002562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4AF26D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7E7149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0D23EDAF" w14:textId="77777777">
        <w:tc>
          <w:tcPr>
            <w:tcW w:w="1080" w:type="dxa"/>
            <w:shd w:val="clear" w:color="auto" w:fill="FFFFFF"/>
          </w:tcPr>
          <w:p w14:paraId="6573135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BR_LR_11</w:t>
            </w:r>
          </w:p>
        </w:tc>
        <w:tc>
          <w:tcPr>
            <w:tcW w:w="693" w:type="dxa"/>
            <w:shd w:val="clear" w:color="auto" w:fill="FFFFFF"/>
          </w:tcPr>
          <w:p w14:paraId="0ABA9A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3BB427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1F1AD3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1F8E021A"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25F355F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336D41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6973D9B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C73128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59A8A8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14C038F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D55A40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4983AED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5BD81ED6"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bl>
    <w:p w14:paraId="3662024E" w14:textId="77777777" w:rsidR="003B658F" w:rsidRDefault="00000000">
      <w:pPr>
        <w:keepNext/>
        <w:numPr>
          <w:ilvl w:val="0"/>
          <w:numId w:val="10"/>
        </w:numPr>
        <w:pBdr>
          <w:top w:val="nil"/>
          <w:left w:val="nil"/>
          <w:bottom w:val="nil"/>
          <w:right w:val="nil"/>
          <w:between w:val="nil"/>
        </w:pBdr>
        <w:spacing w:before="240" w:after="60"/>
        <w:ind w:left="0" w:hanging="2"/>
        <w:rPr>
          <w:rFonts w:ascii="Times New Roman" w:eastAsia="Times New Roman" w:hAnsi="Times New Roman" w:cs="Times New Roman"/>
          <w:b/>
          <w:color w:val="000000"/>
          <w:sz w:val="26"/>
          <w:szCs w:val="26"/>
        </w:rPr>
      </w:pPr>
      <w:bookmarkStart w:id="37" w:name="_vx1227" w:colFirst="0" w:colLast="0"/>
      <w:bookmarkEnd w:id="37"/>
      <w:r>
        <w:br w:type="page"/>
      </w:r>
      <w:r>
        <w:rPr>
          <w:rFonts w:ascii="Times New Roman" w:eastAsia="Times New Roman" w:hAnsi="Times New Roman" w:cs="Times New Roman"/>
          <w:b/>
          <w:color w:val="000000"/>
          <w:sz w:val="26"/>
          <w:szCs w:val="26"/>
        </w:rPr>
        <w:lastRenderedPageBreak/>
        <w:t>Organizing the Requirements</w:t>
      </w:r>
    </w:p>
    <w:p w14:paraId="68FF38D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for information only as an aid in preparing the requirements document.  </w:t>
      </w:r>
    </w:p>
    <w:p w14:paraId="2235378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8" w:name="_3fwokq0" w:colFirst="0" w:colLast="0"/>
      <w:bookmarkEnd w:id="38"/>
      <w:r>
        <w:rPr>
          <w:rFonts w:ascii="Times New Roman" w:eastAsia="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6EA0D7B7"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System Mode</w:t>
      </w:r>
    </w:p>
    <w:p w14:paraId="2B8069D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786A09CA"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User Class</w:t>
      </w:r>
    </w:p>
    <w:p w14:paraId="170687AA"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708F5335"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Objects</w:t>
      </w:r>
    </w:p>
    <w:p w14:paraId="4577F8E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94E8C6"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Feature</w:t>
      </w:r>
    </w:p>
    <w:p w14:paraId="39B2BD83"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91D0C4E"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Stimulus</w:t>
      </w:r>
    </w:p>
    <w:p w14:paraId="0A6DCB48"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11C2C73"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Response</w:t>
      </w:r>
    </w:p>
    <w:p w14:paraId="20E20076"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93869B0"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Functional Hierarchy</w:t>
      </w:r>
    </w:p>
    <w:p w14:paraId="243B4EF8"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2514541"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Comments</w:t>
      </w:r>
    </w:p>
    <w:p w14:paraId="52DA9B3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278072B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9" w:name="_1v1yuxt" w:colFirst="0" w:colLast="0"/>
      <w:bookmarkEnd w:id="39"/>
      <w:r>
        <w:rPr>
          <w:rFonts w:ascii="Times New Roman" w:eastAsia="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3B658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46C8D" w14:textId="77777777" w:rsidR="002169D1" w:rsidRDefault="002169D1">
      <w:r>
        <w:separator/>
      </w:r>
    </w:p>
  </w:endnote>
  <w:endnote w:type="continuationSeparator" w:id="0">
    <w:p w14:paraId="4363507D" w14:textId="77777777" w:rsidR="002169D1" w:rsidRDefault="00216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2AC7"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FFC" w14:textId="77777777" w:rsidR="003B658F" w:rsidRDefault="00000000">
    <w:pPr>
      <w:pBdr>
        <w:top w:val="single" w:sz="6" w:space="1" w:color="000000"/>
      </w:pBdr>
      <w:tabs>
        <w:tab w:val="left" w:pos="4500"/>
        <w:tab w:val="center" w:pos="9450"/>
      </w:tabs>
      <w:ind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C170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C170E">
      <w:rPr>
        <w:noProof/>
        <w:sz w:val="18"/>
        <w:szCs w:val="18"/>
      </w:rPr>
      <w:t>2</w:t>
    </w:r>
    <w:r>
      <w:rPr>
        <w:sz w:val="18"/>
        <w:szCs w:val="18"/>
      </w:rPr>
      <w:fldChar w:fldCharType="end"/>
    </w:r>
  </w:p>
  <w:p w14:paraId="1ECCEA04" w14:textId="77777777" w:rsidR="003B658F" w:rsidRDefault="003B658F">
    <w:pPr>
      <w:widowControl w:val="0"/>
      <w:pBdr>
        <w:top w:val="nil"/>
        <w:left w:val="nil"/>
        <w:bottom w:val="nil"/>
        <w:right w:val="nil"/>
        <w:between w:val="nil"/>
      </w:pBdr>
      <w:spacing w:line="276" w:lineRule="auto"/>
      <w:ind w:firstLine="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FCDF"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403B" w14:textId="77777777" w:rsidR="002169D1" w:rsidRDefault="002169D1">
      <w:r>
        <w:separator/>
      </w:r>
    </w:p>
  </w:footnote>
  <w:footnote w:type="continuationSeparator" w:id="0">
    <w:p w14:paraId="730729CF" w14:textId="77777777" w:rsidR="002169D1" w:rsidRDefault="00216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F454" w14:textId="77777777" w:rsidR="003B658F" w:rsidRDefault="003B658F">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C20C" w14:textId="77777777" w:rsidR="003B658F" w:rsidRDefault="00000000">
    <w:pPr>
      <w:ind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B835" w14:textId="77777777" w:rsidR="003B658F" w:rsidRDefault="003B658F">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69D"/>
    <w:multiLevelType w:val="multilevel"/>
    <w:tmpl w:val="118C79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3534F74"/>
    <w:multiLevelType w:val="hybridMultilevel"/>
    <w:tmpl w:val="B15CA9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55152E6"/>
    <w:multiLevelType w:val="multilevel"/>
    <w:tmpl w:val="16A4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10DD0"/>
    <w:multiLevelType w:val="multilevel"/>
    <w:tmpl w:val="39A4D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A122B35"/>
    <w:multiLevelType w:val="multilevel"/>
    <w:tmpl w:val="BB52F02E"/>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1BF1CDE"/>
    <w:multiLevelType w:val="multilevel"/>
    <w:tmpl w:val="5B04075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3754678"/>
    <w:multiLevelType w:val="multilevel"/>
    <w:tmpl w:val="386A8AB4"/>
    <w:lvl w:ilvl="0">
      <w:numFmt w:val="bullet"/>
      <w:lvlText w:val="•"/>
      <w:lvlJc w:val="left"/>
      <w:pPr>
        <w:ind w:left="356"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40CB7E8E"/>
    <w:multiLevelType w:val="multilevel"/>
    <w:tmpl w:val="C3E49BD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40F4016D"/>
    <w:multiLevelType w:val="multilevel"/>
    <w:tmpl w:val="9F5C1F3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4CCC00A9"/>
    <w:multiLevelType w:val="multilevel"/>
    <w:tmpl w:val="F07C5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1D7610E"/>
    <w:multiLevelType w:val="hybridMultilevel"/>
    <w:tmpl w:val="6852B2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5F26B6E"/>
    <w:multiLevelType w:val="multilevel"/>
    <w:tmpl w:val="6C06AB1E"/>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53D1C86"/>
    <w:multiLevelType w:val="hybridMultilevel"/>
    <w:tmpl w:val="F5D6A844"/>
    <w:lvl w:ilvl="0" w:tplc="E7F4FB0E">
      <w:start w:val="1"/>
      <w:numFmt w:val="bullet"/>
      <w:lvlText w:val=""/>
      <w:lvlJc w:val="left"/>
      <w:pPr>
        <w:ind w:left="1080" w:hanging="360"/>
      </w:pPr>
      <w:rPr>
        <w:rFonts w:ascii="Symbol" w:hAnsi="Symbol" w:hint="default"/>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B8174D2"/>
    <w:multiLevelType w:val="multilevel"/>
    <w:tmpl w:val="CCA6A0E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830819"/>
    <w:multiLevelType w:val="multilevel"/>
    <w:tmpl w:val="CA6047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5" w15:restartNumberingAfterBreak="0">
    <w:nsid w:val="7BBC330A"/>
    <w:multiLevelType w:val="multilevel"/>
    <w:tmpl w:val="7C788D6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A7909"/>
    <w:multiLevelType w:val="multilevel"/>
    <w:tmpl w:val="42120D36"/>
    <w:lvl w:ilvl="0">
      <w:start w:val="1"/>
      <w:numFmt w:val="bullet"/>
      <w:lvlText w:val="●"/>
      <w:lvlJc w:val="left"/>
      <w:pPr>
        <w:ind w:left="1798" w:hanging="360"/>
      </w:pPr>
      <w:rPr>
        <w:rFonts w:ascii="Noto Sans Symbols" w:eastAsia="Noto Sans Symbols" w:hAnsi="Noto Sans Symbols" w:cs="Noto Sans Symbols"/>
      </w:rPr>
    </w:lvl>
    <w:lvl w:ilvl="1">
      <w:start w:val="1"/>
      <w:numFmt w:val="bullet"/>
      <w:lvlText w:val="o"/>
      <w:lvlJc w:val="left"/>
      <w:pPr>
        <w:ind w:left="2518" w:hanging="360"/>
      </w:pPr>
      <w:rPr>
        <w:rFonts w:ascii="Courier New" w:eastAsia="Courier New" w:hAnsi="Courier New" w:cs="Courier New"/>
      </w:rPr>
    </w:lvl>
    <w:lvl w:ilvl="2">
      <w:start w:val="1"/>
      <w:numFmt w:val="bullet"/>
      <w:lvlText w:val="▪"/>
      <w:lvlJc w:val="left"/>
      <w:pPr>
        <w:ind w:left="3238" w:hanging="360"/>
      </w:pPr>
      <w:rPr>
        <w:rFonts w:ascii="Noto Sans Symbols" w:eastAsia="Noto Sans Symbols" w:hAnsi="Noto Sans Symbols" w:cs="Noto Sans Symbols"/>
      </w:rPr>
    </w:lvl>
    <w:lvl w:ilvl="3">
      <w:start w:val="1"/>
      <w:numFmt w:val="bullet"/>
      <w:lvlText w:val="●"/>
      <w:lvlJc w:val="left"/>
      <w:pPr>
        <w:ind w:left="3958" w:hanging="360"/>
      </w:pPr>
      <w:rPr>
        <w:rFonts w:ascii="Noto Sans Symbols" w:eastAsia="Noto Sans Symbols" w:hAnsi="Noto Sans Symbols" w:cs="Noto Sans Symbols"/>
      </w:rPr>
    </w:lvl>
    <w:lvl w:ilvl="4">
      <w:start w:val="1"/>
      <w:numFmt w:val="bullet"/>
      <w:lvlText w:val="o"/>
      <w:lvlJc w:val="left"/>
      <w:pPr>
        <w:ind w:left="4678" w:hanging="360"/>
      </w:pPr>
      <w:rPr>
        <w:rFonts w:ascii="Courier New" w:eastAsia="Courier New" w:hAnsi="Courier New" w:cs="Courier New"/>
      </w:rPr>
    </w:lvl>
    <w:lvl w:ilvl="5">
      <w:start w:val="1"/>
      <w:numFmt w:val="bullet"/>
      <w:lvlText w:val="▪"/>
      <w:lvlJc w:val="left"/>
      <w:pPr>
        <w:ind w:left="5398" w:hanging="360"/>
      </w:pPr>
      <w:rPr>
        <w:rFonts w:ascii="Noto Sans Symbols" w:eastAsia="Noto Sans Symbols" w:hAnsi="Noto Sans Symbols" w:cs="Noto Sans Symbols"/>
      </w:rPr>
    </w:lvl>
    <w:lvl w:ilvl="6">
      <w:start w:val="1"/>
      <w:numFmt w:val="bullet"/>
      <w:lvlText w:val="●"/>
      <w:lvlJc w:val="left"/>
      <w:pPr>
        <w:ind w:left="6118" w:hanging="360"/>
      </w:pPr>
      <w:rPr>
        <w:rFonts w:ascii="Noto Sans Symbols" w:eastAsia="Noto Sans Symbols" w:hAnsi="Noto Sans Symbols" w:cs="Noto Sans Symbols"/>
      </w:rPr>
    </w:lvl>
    <w:lvl w:ilvl="7">
      <w:start w:val="1"/>
      <w:numFmt w:val="bullet"/>
      <w:lvlText w:val="o"/>
      <w:lvlJc w:val="left"/>
      <w:pPr>
        <w:ind w:left="6838" w:hanging="360"/>
      </w:pPr>
      <w:rPr>
        <w:rFonts w:ascii="Courier New" w:eastAsia="Courier New" w:hAnsi="Courier New" w:cs="Courier New"/>
      </w:rPr>
    </w:lvl>
    <w:lvl w:ilvl="8">
      <w:start w:val="1"/>
      <w:numFmt w:val="bullet"/>
      <w:lvlText w:val="▪"/>
      <w:lvlJc w:val="left"/>
      <w:pPr>
        <w:ind w:left="7558" w:hanging="360"/>
      </w:pPr>
      <w:rPr>
        <w:rFonts w:ascii="Noto Sans Symbols" w:eastAsia="Noto Sans Symbols" w:hAnsi="Noto Sans Symbols" w:cs="Noto Sans Symbols"/>
      </w:rPr>
    </w:lvl>
  </w:abstractNum>
  <w:num w:numId="1" w16cid:durableId="185794716">
    <w:abstractNumId w:val="14"/>
  </w:num>
  <w:num w:numId="2" w16cid:durableId="339164088">
    <w:abstractNumId w:val="9"/>
  </w:num>
  <w:num w:numId="3" w16cid:durableId="858009316">
    <w:abstractNumId w:val="7"/>
  </w:num>
  <w:num w:numId="4" w16cid:durableId="2092699896">
    <w:abstractNumId w:val="5"/>
  </w:num>
  <w:num w:numId="5" w16cid:durableId="559094269">
    <w:abstractNumId w:val="16"/>
  </w:num>
  <w:num w:numId="6" w16cid:durableId="411514102">
    <w:abstractNumId w:val="13"/>
  </w:num>
  <w:num w:numId="7" w16cid:durableId="416754611">
    <w:abstractNumId w:val="15"/>
  </w:num>
  <w:num w:numId="8" w16cid:durableId="1982467139">
    <w:abstractNumId w:val="8"/>
  </w:num>
  <w:num w:numId="9" w16cid:durableId="1732995940">
    <w:abstractNumId w:val="2"/>
  </w:num>
  <w:num w:numId="10" w16cid:durableId="211112069">
    <w:abstractNumId w:val="4"/>
  </w:num>
  <w:num w:numId="11" w16cid:durableId="1820732657">
    <w:abstractNumId w:val="3"/>
  </w:num>
  <w:num w:numId="12" w16cid:durableId="570194932">
    <w:abstractNumId w:val="0"/>
  </w:num>
  <w:num w:numId="13" w16cid:durableId="292907853">
    <w:abstractNumId w:val="6"/>
  </w:num>
  <w:num w:numId="14" w16cid:durableId="992178961">
    <w:abstractNumId w:val="11"/>
  </w:num>
  <w:num w:numId="15" w16cid:durableId="1890258359">
    <w:abstractNumId w:val="10"/>
  </w:num>
  <w:num w:numId="16" w16cid:durableId="1294167478">
    <w:abstractNumId w:val="1"/>
  </w:num>
  <w:num w:numId="17" w16cid:durableId="11608059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8F"/>
    <w:rsid w:val="002169D1"/>
    <w:rsid w:val="0025514C"/>
    <w:rsid w:val="003B658F"/>
    <w:rsid w:val="0085044C"/>
    <w:rsid w:val="008D1FC6"/>
    <w:rsid w:val="00DC1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849"/>
  <w15:docId w15:val="{60087B4E-D895-4C68-B738-F478D19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sz w:val="32"/>
      <w:szCs w:val="32"/>
    </w:rPr>
  </w:style>
  <w:style w:type="paragraph" w:styleId="Heading2">
    <w:name w:val="heading 2"/>
    <w:basedOn w:val="Normal"/>
    <w:next w:val="Normal"/>
    <w:uiPriority w:val="9"/>
    <w:unhideWhenUsed/>
    <w:qFormat/>
    <w:pPr>
      <w:keepNext/>
      <w:spacing w:before="240" w:after="60"/>
      <w:outlineLvl w:val="1"/>
    </w:pPr>
    <w:rPr>
      <w:b/>
      <w:i/>
      <w:sz w:val="24"/>
      <w:szCs w:val="24"/>
    </w:rPr>
  </w:style>
  <w:style w:type="paragraph" w:styleId="Heading3">
    <w:name w:val="heading 3"/>
    <w:basedOn w:val="Normal"/>
    <w:next w:val="Normal"/>
    <w:uiPriority w:val="9"/>
    <w:unhideWhenUsed/>
    <w:qFormat/>
    <w:pPr>
      <w:keepNext/>
      <w:spacing w:before="240" w:after="60"/>
      <w:outlineLvl w:val="2"/>
    </w:pPr>
    <w:rPr>
      <w:b/>
      <w:sz w:val="22"/>
      <w:szCs w:val="22"/>
    </w:rPr>
  </w:style>
  <w:style w:type="paragraph" w:styleId="Heading4">
    <w:name w:val="heading 4"/>
    <w:basedOn w:val="Normal"/>
    <w:next w:val="Normal"/>
    <w:uiPriority w:val="9"/>
    <w:unhideWhenUsed/>
    <w:qFormat/>
    <w:pPr>
      <w:keepNext/>
      <w:spacing w:before="240" w:after="60"/>
      <w:outlineLvl w:val="3"/>
    </w:p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1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4265</Words>
  <Characters>24314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Ilvio Cumani</cp:lastModifiedBy>
  <cp:revision>5</cp:revision>
  <dcterms:created xsi:type="dcterms:W3CDTF">2023-04-11T06:38:00Z</dcterms:created>
  <dcterms:modified xsi:type="dcterms:W3CDTF">2023-04-11T19:26:00Z</dcterms:modified>
</cp:coreProperties>
</file>