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595E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Cahier des charges — Aéroworld</w:t>
      </w:r>
    </w:p>
    <w:p w14:paraId="4CB56129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Projet :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Portfolio Candidats + Dashboard de veille + Vidéo de formation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: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1.0 —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: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…/…/2025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MOA :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RH / Recrutement &amp; Managers techniques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MOE :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Mathieu Bellini (Data/BI)</w:t>
      </w:r>
    </w:p>
    <w:p w14:paraId="655D3EF4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4710CCDE">
          <v:rect id="_x0000_i1516" style="width:0;height:1.5pt" o:hralign="center" o:hrstd="t" o:hr="t" fillcolor="#a0a0a0" stroked="f"/>
        </w:pict>
      </w:r>
    </w:p>
    <w:p w14:paraId="45450768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Sommaire</w:t>
      </w:r>
    </w:p>
    <w:p w14:paraId="043A08C9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Contexte &amp; enjeux</w:t>
      </w:r>
    </w:p>
    <w:p w14:paraId="416FBEFE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Objectifs (SMART)</w:t>
      </w:r>
    </w:p>
    <w:p w14:paraId="76FEE40C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Périmètre (Inclus / Exclu)</w:t>
      </w:r>
    </w:p>
    <w:p w14:paraId="2B7F8F08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Utilisateurs &amp; besoins (user stories)</w:t>
      </w:r>
    </w:p>
    <w:p w14:paraId="579EE452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Exigences fonctionnelles (F) + critères d’acceptation</w:t>
      </w:r>
    </w:p>
    <w:p w14:paraId="05AA0365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Exigences non fonctionnelles (NFR)</w:t>
      </w:r>
    </w:p>
    <w:p w14:paraId="6650F8DB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Données, sécurité &amp; conformité</w:t>
      </w:r>
    </w:p>
    <w:p w14:paraId="4B67C81E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Maquettes &amp; navigation attendues</w:t>
      </w:r>
    </w:p>
    <w:p w14:paraId="67750994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Planning &amp; jalons (Gantt synthèse)</w:t>
      </w:r>
    </w:p>
    <w:p w14:paraId="0FFD5513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Gouvernance &amp; RACI</w:t>
      </w:r>
    </w:p>
    <w:p w14:paraId="04B5795F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Risques &amp; plans de mitigation</w:t>
      </w:r>
    </w:p>
    <w:p w14:paraId="40FDDF38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Livrables &amp; modalités de recette</w:t>
      </w:r>
    </w:p>
    <w:p w14:paraId="6669398A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Hypothèses &amp; dépendances</w:t>
      </w:r>
    </w:p>
    <w:p w14:paraId="6DD146EF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Charge &amp; budget (indicatif)</w:t>
      </w:r>
    </w:p>
    <w:p w14:paraId="109B3CEF" w14:textId="77777777" w:rsidR="005E34C3" w:rsidRPr="005E34C3" w:rsidRDefault="005E34C3" w:rsidP="005E34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Annexes</w:t>
      </w:r>
    </w:p>
    <w:p w14:paraId="2E7D44EA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6A903D55">
          <v:rect id="_x0000_i1517" style="width:0;height:1.5pt" o:hralign="center" o:hrstd="t" o:hr="t" fillcolor="#a0a0a0" stroked="f"/>
        </w:pict>
      </w:r>
    </w:p>
    <w:p w14:paraId="16C97F4E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Contexte &amp; enjeux</w:t>
      </w:r>
    </w:p>
    <w:p w14:paraId="4B2592F3" w14:textId="77777777" w:rsidR="005E34C3" w:rsidRPr="005E34C3" w:rsidRDefault="005E34C3" w:rsidP="005E34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Aéroworld souhaite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accélérer l’évaluation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des candidats data/BI par un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web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démonstratif, un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de veille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structuré et une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vidéo tutorielle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35648" w14:textId="77777777" w:rsidR="005E34C3" w:rsidRPr="005E34C3" w:rsidRDefault="005E34C3" w:rsidP="005E34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Enjeux :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gain de temps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côté recruteurs,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preuves concrètes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côté candidats,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cohérence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des présentations,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pérennité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(GitHub Pages).</w:t>
      </w:r>
    </w:p>
    <w:p w14:paraId="7891F878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3A8DDA2B">
          <v:rect id="_x0000_i1518" style="width:0;height:1.5pt" o:hralign="center" o:hrstd="t" o:hr="t" fillcolor="#a0a0a0" stroked="f"/>
        </w:pict>
      </w:r>
    </w:p>
    <w:p w14:paraId="12F61E97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Objectifs (SMART)</w:t>
      </w:r>
    </w:p>
    <w:p w14:paraId="0700383D" w14:textId="77777777" w:rsidR="005E34C3" w:rsidRPr="005E34C3" w:rsidRDefault="005E34C3" w:rsidP="005E34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O1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Publier un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en ligne avec ≥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projets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normalisés (image, rôle, stack, 3–4 bullets, liens) — d’ici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semaines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A242C" w14:textId="77777777" w:rsidR="005E34C3" w:rsidRPr="005E34C3" w:rsidRDefault="005E34C3" w:rsidP="005E34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O2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Livrer un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de veille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(≥ 4 KPI, ≥ 5 visuels, filtres) sur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articles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qualifiés.</w:t>
      </w:r>
    </w:p>
    <w:p w14:paraId="1ECA85AD" w14:textId="77777777" w:rsidR="005E34C3" w:rsidRPr="005E34C3" w:rsidRDefault="005E34C3" w:rsidP="005E34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O3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Produire une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vidéo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2–4 min présentant la navigation et l’usage des KPI.</w:t>
      </w:r>
    </w:p>
    <w:p w14:paraId="5A770195" w14:textId="77777777" w:rsidR="005E34C3" w:rsidRPr="005E34C3" w:rsidRDefault="005E34C3" w:rsidP="005E34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O4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Réduire le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temps d’accès à une preuve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(démo/repo) à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15 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depuis la Home.</w:t>
      </w:r>
    </w:p>
    <w:p w14:paraId="228492C3" w14:textId="77777777" w:rsidR="005E34C3" w:rsidRPr="005E34C3" w:rsidRDefault="005E34C3" w:rsidP="005E34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O5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Obtenir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90 %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de complétude portfolio (champs obligatoires).</w:t>
      </w:r>
    </w:p>
    <w:p w14:paraId="52FF1051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6EF779DC">
          <v:rect id="_x0000_i1519" style="width:0;height:1.5pt" o:hralign="center" o:hrstd="t" o:hr="t" fillcolor="#a0a0a0" stroked="f"/>
        </w:pict>
      </w:r>
    </w:p>
    <w:p w14:paraId="1E21C639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Périmètre</w:t>
      </w:r>
    </w:p>
    <w:p w14:paraId="10BE4789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</w:t>
      </w:r>
    </w:p>
    <w:p w14:paraId="6ECB098A" w14:textId="77777777" w:rsidR="005E34C3" w:rsidRPr="005E34C3" w:rsidRDefault="005E34C3" w:rsidP="005E34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Site statique (Pages :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Accueil/Profil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Projets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Détail projet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en option).</w:t>
      </w:r>
    </w:p>
    <w:p w14:paraId="7E39EADD" w14:textId="77777777" w:rsidR="005E34C3" w:rsidRPr="005E34C3" w:rsidRDefault="005E34C3" w:rsidP="005E34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Données </w:t>
      </w:r>
      <w:r w:rsidRPr="005E34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data/projects.json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+ vignettes </w:t>
      </w:r>
      <w:r w:rsidRPr="005E34C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assets/img/*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42AAE" w14:textId="77777777" w:rsidR="005E34C3" w:rsidRPr="005E34C3" w:rsidRDefault="005E34C3" w:rsidP="005E34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Fichier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Veille_Articles.xlsx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+ PBIX/Tableau (KPI/visuels/filtres).</w:t>
      </w:r>
    </w:p>
    <w:p w14:paraId="48161B92" w14:textId="77777777" w:rsidR="005E34C3" w:rsidRPr="005E34C3" w:rsidRDefault="005E34C3" w:rsidP="005E34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Script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vidéo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+ enregistrement + intégration Loom.</w:t>
      </w:r>
    </w:p>
    <w:p w14:paraId="132C7906" w14:textId="77777777" w:rsidR="005E34C3" w:rsidRPr="005E34C3" w:rsidRDefault="005E34C3" w:rsidP="005E34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: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 d’usage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glossaire KPI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veille.</w:t>
      </w:r>
    </w:p>
    <w:p w14:paraId="2C2B8B83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 (phase ultérieure)</w:t>
      </w:r>
    </w:p>
    <w:p w14:paraId="1D93DA23" w14:textId="77777777" w:rsidR="005E34C3" w:rsidRPr="005E34C3" w:rsidRDefault="005E34C3" w:rsidP="005E34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Ingestion automatique de veille (RSS/API), authentification, RLS, tracking avancé.</w:t>
      </w:r>
    </w:p>
    <w:p w14:paraId="4C24375F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270AEFC0">
          <v:rect id="_x0000_i1520" style="width:0;height:1.5pt" o:hralign="center" o:hrstd="t" o:hr="t" fillcolor="#a0a0a0" stroked="f"/>
        </w:pict>
      </w:r>
    </w:p>
    <w:p w14:paraId="246D1C5E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Utilisateurs &amp; besoins (user stories)</w:t>
      </w:r>
    </w:p>
    <w:p w14:paraId="08E6085C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Recruteur/Manager</w:t>
      </w:r>
    </w:p>
    <w:p w14:paraId="7BDB6C76" w14:textId="77777777" w:rsidR="005E34C3" w:rsidRPr="005E34C3" w:rsidRDefault="005E34C3" w:rsidP="005E34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« En tant que recruteur, je veux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comprendre en 15 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le positionnement du candidat et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accéder à une preuve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(démo/repo) pour décider vite. »</w:t>
      </w:r>
    </w:p>
    <w:p w14:paraId="2BDCF02B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</w:t>
      </w:r>
    </w:p>
    <w:p w14:paraId="55F65A7E" w14:textId="77777777" w:rsidR="005E34C3" w:rsidRPr="005E34C3" w:rsidRDefault="005E34C3" w:rsidP="005E34C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« En tant que candidat, je veux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gabarit standard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pour présenter 6 projets et les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mettre à jour facilement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 »</w:t>
      </w:r>
    </w:p>
    <w:p w14:paraId="66FA6871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Équipe RH/Pédagogie</w:t>
      </w:r>
    </w:p>
    <w:p w14:paraId="2F859AA2" w14:textId="77777777" w:rsidR="005E34C3" w:rsidRPr="005E34C3" w:rsidRDefault="005E34C3" w:rsidP="005E34C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« En tant qu’équipe RH, je veux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 critères de qualité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homogènes (tags/orthographe/liens) et un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suivi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de complétude. »</w:t>
      </w:r>
    </w:p>
    <w:p w14:paraId="3389FBB0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699C51EB">
          <v:rect id="_x0000_i1521" style="width:0;height:1.5pt" o:hralign="center" o:hrstd="t" o:hr="t" fillcolor="#a0a0a0" stroked="f"/>
        </w:pict>
      </w:r>
    </w:p>
    <w:p w14:paraId="4F8969AD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Exigences fonctionnelles (F) + critères d’acceptation</w:t>
      </w:r>
    </w:p>
    <w:p w14:paraId="65A7EA69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F1 — Page Accueil/Profil</w:t>
      </w:r>
    </w:p>
    <w:p w14:paraId="75D8B2CE" w14:textId="77777777" w:rsidR="005E34C3" w:rsidRPr="005E34C3" w:rsidRDefault="005E34C3" w:rsidP="005E34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Contenu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portrait, baseline (rôle/stack), compétences (barres 1–5), CTA (Projets, CV, LinkedIn).</w:t>
      </w:r>
    </w:p>
    <w:p w14:paraId="155081EC" w14:textId="77777777" w:rsidR="005E34C3" w:rsidRPr="005E34C3" w:rsidRDefault="005E34C3" w:rsidP="005E34C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visible sur desktop/mobile ; liens CTA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actifs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; alt text présent.</w:t>
      </w:r>
    </w:p>
    <w:p w14:paraId="4C950297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F2 — Page Projets (catalogue)</w:t>
      </w:r>
    </w:p>
    <w:p w14:paraId="0B913C1E" w14:textId="77777777" w:rsidR="005E34C3" w:rsidRPr="005E34C3" w:rsidRDefault="005E34C3" w:rsidP="005E34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Contenu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cartes projet (image 16:9, titre, rôle, stack, 3–4 bullets, liens Démo/Repo).</w:t>
      </w:r>
    </w:p>
    <w:p w14:paraId="5DBBF588" w14:textId="77777777" w:rsidR="005E34C3" w:rsidRPr="005E34C3" w:rsidRDefault="005E34C3" w:rsidP="005E34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Filtrage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Année, Outils/Techs, Domaine, Rôle.</w:t>
      </w:r>
    </w:p>
    <w:p w14:paraId="0EC749D0" w14:textId="77777777" w:rsidR="005E34C3" w:rsidRPr="005E34C3" w:rsidRDefault="005E34C3" w:rsidP="005E34C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6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cartes conformes ; filtres fonctionnels.</w:t>
      </w:r>
    </w:p>
    <w:p w14:paraId="0E675727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F3 — Page CV</w:t>
      </w:r>
    </w:p>
    <w:p w14:paraId="2D873B8D" w14:textId="77777777" w:rsidR="005E34C3" w:rsidRPr="005E34C3" w:rsidRDefault="005E34C3" w:rsidP="005E34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Contenu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aperçu +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bouton “Télécharger le CV” (PDF)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45588" w14:textId="77777777" w:rsidR="005E34C3" w:rsidRPr="005E34C3" w:rsidRDefault="005E34C3" w:rsidP="005E34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PDF s’ouvre/télécharge ; cohérence identité avec Accueil.</w:t>
      </w:r>
    </w:p>
    <w:p w14:paraId="19521CEC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F4 — (Option) Détail Projet</w:t>
      </w:r>
    </w:p>
    <w:p w14:paraId="7E2C4D64" w14:textId="77777777" w:rsidR="005E34C3" w:rsidRPr="005E34C3" w:rsidRDefault="005E34C3" w:rsidP="005E34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Contenu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Contexte, Problème, Approche, Stack, Résultats/KPI, Limites, Liens, Galerie.</w:t>
      </w:r>
    </w:p>
    <w:p w14:paraId="04A1F65C" w14:textId="77777777" w:rsidR="005E34C3" w:rsidRPr="005E34C3" w:rsidRDefault="005E34C3" w:rsidP="005E34C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navigation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Retour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opérationnelle ; images lisibles.</w:t>
      </w:r>
    </w:p>
    <w:p w14:paraId="5474D2CE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F5 — Dashboard de veille (PBIX / TWBX)</w:t>
      </w:r>
    </w:p>
    <w:p w14:paraId="20C80932" w14:textId="77777777" w:rsidR="005E34C3" w:rsidRPr="005E34C3" w:rsidRDefault="005E34C3" w:rsidP="005E34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Données mini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Title, Source, Date, Language, Country, Topic, Tag, Type, Why_useful, URL.</w:t>
      </w:r>
    </w:p>
    <w:p w14:paraId="35158D45" w14:textId="77777777" w:rsidR="005E34C3" w:rsidRPr="005E34C3" w:rsidRDefault="005E34C3" w:rsidP="005E34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Nb Articles, Tags distincts, % English, Articles 30/90/12m.</w:t>
      </w:r>
    </w:p>
    <w:p w14:paraId="16D95C32" w14:textId="77777777" w:rsidR="005E34C3" w:rsidRPr="005E34C3" w:rsidRDefault="005E34C3" w:rsidP="005E34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Visuels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Bar(Type), Treemap(Tag), Line(Tendance), KPI cards, (option) carte par Country.</w:t>
      </w:r>
    </w:p>
    <w:p w14:paraId="2BB2B29F" w14:textId="77777777" w:rsidR="005E34C3" w:rsidRPr="005E34C3" w:rsidRDefault="005E34C3" w:rsidP="005E34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Language, Type, Tag, Country, Période (relatives).</w:t>
      </w:r>
    </w:p>
    <w:p w14:paraId="017B4A0B" w14:textId="77777777" w:rsidR="005E34C3" w:rsidRPr="005E34C3" w:rsidRDefault="005E34C3" w:rsidP="005E34C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4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KPI,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5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visuels,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data/PDF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actif, interactions cohérentes.</w:t>
      </w:r>
    </w:p>
    <w:p w14:paraId="71D43806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F6 — Vidéo de formation (Loom)</w:t>
      </w:r>
    </w:p>
    <w:p w14:paraId="75762893" w14:textId="77777777" w:rsidR="005E34C3" w:rsidRPr="005E34C3" w:rsidRDefault="005E34C3" w:rsidP="005E34C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Contenu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navigation portfolio + lecture KPI + export ; durée 2–4 min.</w:t>
      </w:r>
    </w:p>
    <w:p w14:paraId="50FF9872" w14:textId="77777777" w:rsidR="005E34C3" w:rsidRPr="005E34C3" w:rsidRDefault="005E34C3" w:rsidP="005E34C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audio clair ; intégration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iframe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opérationnelle.</w:t>
      </w:r>
    </w:p>
    <w:p w14:paraId="78882FCB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F7 — Documentation</w:t>
      </w:r>
    </w:p>
    <w:p w14:paraId="1B9E6B8B" w14:textId="77777777" w:rsidR="005E34C3" w:rsidRPr="005E34C3" w:rsidRDefault="005E34C3" w:rsidP="005E34C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mise à jour données, publication, structure ;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glossaire KPI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veille.</w:t>
      </w:r>
    </w:p>
    <w:p w14:paraId="27908372" w14:textId="77777777" w:rsidR="005E34C3" w:rsidRPr="005E34C3" w:rsidRDefault="005E34C3" w:rsidP="005E34C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Critères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accessible depuis le site / repo ; liens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0F7EFC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2CFF94EA">
          <v:rect id="_x0000_i1522" style="width:0;height:1.5pt" o:hralign="center" o:hrstd="t" o:hr="t" fillcolor="#a0a0a0" stroked="f"/>
        </w:pict>
      </w:r>
    </w:p>
    <w:p w14:paraId="638769D4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Exigences non fonctionnelles (NFR)</w:t>
      </w:r>
    </w:p>
    <w:p w14:paraId="5CF3D397" w14:textId="77777777" w:rsidR="005E34C3" w:rsidRPr="005E34C3" w:rsidRDefault="005E34C3" w:rsidP="005E34C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UX/Accessibilité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responsive, contraste, taille police, alt text.</w:t>
      </w:r>
    </w:p>
    <w:p w14:paraId="11091F13" w14:textId="77777777" w:rsidR="005E34C3" w:rsidRPr="005E34C3" w:rsidRDefault="005E34C3" w:rsidP="005E34C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Performance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images ≤ 200 KB,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loading="lazy"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9DFDD" w14:textId="77777777" w:rsidR="005E34C3" w:rsidRPr="005E34C3" w:rsidRDefault="005E34C3" w:rsidP="005E34C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orthographe cohérente, tags normalisés, liens valides (aucun 404).</w:t>
      </w:r>
    </w:p>
    <w:p w14:paraId="7E0DF174" w14:textId="77777777" w:rsidR="005E34C3" w:rsidRPr="005E34C3" w:rsidRDefault="005E34C3" w:rsidP="005E34C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Sécurité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pas de données personnelles sensibles ; RGPD basique respecté.</w:t>
      </w:r>
    </w:p>
    <w:p w14:paraId="77F4FCFA" w14:textId="77777777" w:rsidR="005E34C3" w:rsidRPr="005E34C3" w:rsidRDefault="005E34C3" w:rsidP="005E34C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Disponibilité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GitHub Pages ≥ 99 %.</w:t>
      </w:r>
    </w:p>
    <w:p w14:paraId="0C99FD2F" w14:textId="77777777" w:rsidR="005E34C3" w:rsidRPr="005E34C3" w:rsidRDefault="005E34C3" w:rsidP="005E34C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arborescence stable (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projects.json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A929904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6400A81A">
          <v:rect id="_x0000_i1523" style="width:0;height:1.5pt" o:hralign="center" o:hrstd="t" o:hr="t" fillcolor="#a0a0a0" stroked="f"/>
        </w:pict>
      </w:r>
    </w:p>
    <w:p w14:paraId="3504F6FC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Données, sécurité &amp; conformité</w:t>
      </w:r>
    </w:p>
    <w:p w14:paraId="1A83F4CB" w14:textId="77777777" w:rsidR="005E34C3" w:rsidRPr="005E34C3" w:rsidRDefault="005E34C3" w:rsidP="005E34C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Projets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data/projects.json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(id, title, year, role, techs[], tags[], bullets[], img, link_demo, link_repo, link_dash).</w:t>
      </w:r>
    </w:p>
    <w:p w14:paraId="5352E204" w14:textId="77777777" w:rsidR="005E34C3" w:rsidRPr="005E34C3" w:rsidRDefault="005E34C3" w:rsidP="005E34C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Vignettes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assets/img/p07…p12.svg|jpg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(1200×675, ≤ 200 KB).</w:t>
      </w:r>
    </w:p>
    <w:p w14:paraId="2DB59E3A" w14:textId="77777777" w:rsidR="005E34C3" w:rsidRPr="005E34C3" w:rsidRDefault="005E34C3" w:rsidP="005E34C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Veille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Veille_Articles.xlsx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(feuille unique).</w:t>
      </w:r>
    </w:p>
    <w:p w14:paraId="2B83EAB1" w14:textId="77777777" w:rsidR="005E34C3" w:rsidRPr="005E34C3" w:rsidRDefault="005E34C3" w:rsidP="005E34C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Sécurité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contrôle des liens externes, pas de données sensibles, respect droits d’auteurs pour images/captures.</w:t>
      </w:r>
    </w:p>
    <w:p w14:paraId="7ECF570C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083DD826">
          <v:rect id="_x0000_i1524" style="width:0;height:1.5pt" o:hralign="center" o:hrstd="t" o:hr="t" fillcolor="#a0a0a0" stroked="f"/>
        </w:pict>
      </w:r>
    </w:p>
    <w:p w14:paraId="734B63E3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Maquettes &amp; navigation attendues</w:t>
      </w:r>
    </w:p>
    <w:p w14:paraId="2E43F779" w14:textId="77777777" w:rsidR="005E34C3" w:rsidRPr="005E34C3" w:rsidRDefault="005E34C3" w:rsidP="005E34C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Layout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colonnes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, cartes arrondies (ombre au survol), palette sobre, typo sans-serif.</w:t>
      </w:r>
    </w:p>
    <w:p w14:paraId="0079A81D" w14:textId="77777777" w:rsidR="005E34C3" w:rsidRPr="005E34C3" w:rsidRDefault="005E34C3" w:rsidP="005E34C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→ Projets → (Détail) → Back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;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→ CV → Télécharger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;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Home/Projets → Vidéo Loom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31B21" w14:textId="77777777" w:rsidR="005E34C3" w:rsidRPr="005E34C3" w:rsidRDefault="005E34C3" w:rsidP="005E34C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Gantt Mermaid dans README (jalons projet).</w:t>
      </w:r>
    </w:p>
    <w:p w14:paraId="01A49C7B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4799D018">
          <v:rect id="_x0000_i1525" style="width:0;height:1.5pt" o:hralign="center" o:hrstd="t" o:hr="t" fillcolor="#a0a0a0" stroked="f"/>
        </w:pict>
      </w:r>
    </w:p>
    <w:p w14:paraId="2313D14F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Planning &amp; jalons (Gantt synthèse)</w:t>
      </w:r>
    </w:p>
    <w:p w14:paraId="4A518723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S1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squelette site, styles, gabarits,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projects.json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; collecte veille (20+).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S2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intégration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projets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; 1ʳᵉ version PBIX/TWBX (KPI + 3 visuels).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finitions dashboards (filtres/interactions/export) ; page CV ; embed Loom (brouillon).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S4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QA (liens/orthographe/accessibilité), script + enregistrement vidéo, publication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v1.0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A1AFA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Jalons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62A9AF1A" w14:textId="77777777" w:rsidR="005E34C3" w:rsidRPr="005E34C3" w:rsidRDefault="005E34C3" w:rsidP="005E34C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M1 (fin S1) : structure + maquettes OK</w:t>
      </w:r>
    </w:p>
    <w:p w14:paraId="22AF60D3" w14:textId="77777777" w:rsidR="005E34C3" w:rsidRPr="005E34C3" w:rsidRDefault="005E34C3" w:rsidP="005E34C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M2 (milieu S2) : 6 projets intégrés</w:t>
      </w:r>
    </w:p>
    <w:p w14:paraId="3D22331A" w14:textId="77777777" w:rsidR="005E34C3" w:rsidRPr="005E34C3" w:rsidRDefault="005E34C3" w:rsidP="005E34C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M3 (fin S3) : dashboard OK + vidéo brouillon</w:t>
      </w:r>
    </w:p>
    <w:p w14:paraId="640F4BFA" w14:textId="77777777" w:rsidR="005E34C3" w:rsidRPr="005E34C3" w:rsidRDefault="005E34C3" w:rsidP="005E34C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M4 (fin S4) : recette &amp; Go-Live</w:t>
      </w:r>
    </w:p>
    <w:p w14:paraId="39E2A65D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72D0FB96">
          <v:rect id="_x0000_i1526" style="width:0;height:1.5pt" o:hralign="center" o:hrstd="t" o:hr="t" fillcolor="#a0a0a0" stroked="f"/>
        </w:pict>
      </w:r>
    </w:p>
    <w:p w14:paraId="471510E1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10) Gouvernance &amp;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341"/>
        <w:gridCol w:w="1527"/>
        <w:gridCol w:w="1407"/>
        <w:gridCol w:w="1009"/>
      </w:tblGrid>
      <w:tr w:rsidR="005E34C3" w:rsidRPr="005E34C3" w14:paraId="40E8C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7271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373FF57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4177F7B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Contributeurs</w:t>
            </w:r>
          </w:p>
        </w:tc>
        <w:tc>
          <w:tcPr>
            <w:tcW w:w="0" w:type="auto"/>
            <w:vAlign w:val="center"/>
            <w:hideMark/>
          </w:tcPr>
          <w:p w14:paraId="1482411E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Consultés</w:t>
            </w:r>
          </w:p>
        </w:tc>
        <w:tc>
          <w:tcPr>
            <w:tcW w:w="0" w:type="auto"/>
            <w:vAlign w:val="center"/>
            <w:hideMark/>
          </w:tcPr>
          <w:p w14:paraId="6408CE8C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Informés</w:t>
            </w:r>
          </w:p>
        </w:tc>
      </w:tr>
      <w:tr w:rsidR="005E34C3" w:rsidRPr="005E34C3" w14:paraId="1CFB6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B274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Portfolio Web</w:t>
            </w:r>
          </w:p>
        </w:tc>
        <w:tc>
          <w:tcPr>
            <w:tcW w:w="0" w:type="auto"/>
            <w:vAlign w:val="center"/>
            <w:hideMark/>
          </w:tcPr>
          <w:p w14:paraId="7434D63E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MOE</w:t>
            </w:r>
          </w:p>
        </w:tc>
        <w:tc>
          <w:tcPr>
            <w:tcW w:w="0" w:type="auto"/>
            <w:vAlign w:val="center"/>
            <w:hideMark/>
          </w:tcPr>
          <w:p w14:paraId="2A0BFB04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</w:t>
            </w:r>
          </w:p>
        </w:tc>
        <w:tc>
          <w:tcPr>
            <w:tcW w:w="0" w:type="auto"/>
            <w:vAlign w:val="center"/>
            <w:hideMark/>
          </w:tcPr>
          <w:p w14:paraId="28A990E9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0C2906ED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</w:tr>
      <w:tr w:rsidR="005E34C3" w:rsidRPr="005E34C3" w14:paraId="11D82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5005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Veille</w:t>
            </w:r>
          </w:p>
        </w:tc>
        <w:tc>
          <w:tcPr>
            <w:tcW w:w="0" w:type="auto"/>
            <w:vAlign w:val="center"/>
            <w:hideMark/>
          </w:tcPr>
          <w:p w14:paraId="083ACD53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MOE</w:t>
            </w:r>
          </w:p>
        </w:tc>
        <w:tc>
          <w:tcPr>
            <w:tcW w:w="0" w:type="auto"/>
            <w:vAlign w:val="center"/>
            <w:hideMark/>
          </w:tcPr>
          <w:p w14:paraId="52E3A638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</w:t>
            </w:r>
          </w:p>
        </w:tc>
        <w:tc>
          <w:tcPr>
            <w:tcW w:w="0" w:type="auto"/>
            <w:vAlign w:val="center"/>
            <w:hideMark/>
          </w:tcPr>
          <w:p w14:paraId="026C8D9C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RH/Managers</w:t>
            </w:r>
          </w:p>
        </w:tc>
        <w:tc>
          <w:tcPr>
            <w:tcW w:w="0" w:type="auto"/>
            <w:vAlign w:val="center"/>
            <w:hideMark/>
          </w:tcPr>
          <w:p w14:paraId="1981564B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</w:tr>
      <w:tr w:rsidR="005E34C3" w:rsidRPr="005E34C3" w14:paraId="1974E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BB60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Vidéo</w:t>
            </w:r>
          </w:p>
        </w:tc>
        <w:tc>
          <w:tcPr>
            <w:tcW w:w="0" w:type="auto"/>
            <w:vAlign w:val="center"/>
            <w:hideMark/>
          </w:tcPr>
          <w:p w14:paraId="4E1C1E60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MOE</w:t>
            </w:r>
          </w:p>
        </w:tc>
        <w:tc>
          <w:tcPr>
            <w:tcW w:w="0" w:type="auto"/>
            <w:vAlign w:val="center"/>
            <w:hideMark/>
          </w:tcPr>
          <w:p w14:paraId="27C6342D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Candidat</w:t>
            </w:r>
          </w:p>
        </w:tc>
        <w:tc>
          <w:tcPr>
            <w:tcW w:w="0" w:type="auto"/>
            <w:vAlign w:val="center"/>
            <w:hideMark/>
          </w:tcPr>
          <w:p w14:paraId="79CC5A04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2FA64A15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</w:tr>
      <w:tr w:rsidR="005E34C3" w:rsidRPr="005E34C3" w14:paraId="2140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0BD2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Qualité &amp; Recette</w:t>
            </w:r>
          </w:p>
        </w:tc>
        <w:tc>
          <w:tcPr>
            <w:tcW w:w="0" w:type="auto"/>
            <w:vAlign w:val="center"/>
            <w:hideMark/>
          </w:tcPr>
          <w:p w14:paraId="024A3569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73EFA082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MOE</w:t>
            </w:r>
          </w:p>
        </w:tc>
        <w:tc>
          <w:tcPr>
            <w:tcW w:w="0" w:type="auto"/>
            <w:vAlign w:val="center"/>
            <w:hideMark/>
          </w:tcPr>
          <w:p w14:paraId="4AED913E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16E9C53A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</w:tr>
    </w:tbl>
    <w:p w14:paraId="2FCF959B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5650A5A6">
          <v:rect id="_x0000_i1527" style="width:0;height:1.5pt" o:hralign="center" o:hrstd="t" o:hr="t" fillcolor="#a0a0a0" stroked="f"/>
        </w:pict>
      </w:r>
    </w:p>
    <w:p w14:paraId="49AB3991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Risques &amp; plans de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894"/>
        <w:gridCol w:w="3510"/>
      </w:tblGrid>
      <w:tr w:rsidR="005E34C3" w:rsidRPr="005E34C3" w14:paraId="764E9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C5CD9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6312BD42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0F3714E" w14:textId="77777777" w:rsidR="005E34C3" w:rsidRPr="005E34C3" w:rsidRDefault="005E34C3" w:rsidP="005E3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5E34C3" w:rsidRPr="005E34C3" w14:paraId="5774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7CAA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Liens démo manquants</w:t>
            </w:r>
          </w:p>
        </w:tc>
        <w:tc>
          <w:tcPr>
            <w:tcW w:w="0" w:type="auto"/>
            <w:vAlign w:val="center"/>
            <w:hideMark/>
          </w:tcPr>
          <w:p w14:paraId="3B406225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Preuve affaiblie</w:t>
            </w:r>
          </w:p>
        </w:tc>
        <w:tc>
          <w:tcPr>
            <w:tcW w:w="0" w:type="auto"/>
            <w:vAlign w:val="center"/>
            <w:hideMark/>
          </w:tcPr>
          <w:p w14:paraId="3001FDDC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+ vidéo Loom</w:t>
            </w:r>
          </w:p>
        </w:tc>
      </w:tr>
      <w:tr w:rsidR="005E34C3" w:rsidRPr="005E34C3" w14:paraId="32073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487C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Tags incohérents</w:t>
            </w:r>
          </w:p>
        </w:tc>
        <w:tc>
          <w:tcPr>
            <w:tcW w:w="0" w:type="auto"/>
            <w:vAlign w:val="center"/>
            <w:hideMark/>
          </w:tcPr>
          <w:p w14:paraId="5F558427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Filtres inutilisables</w:t>
            </w:r>
          </w:p>
        </w:tc>
        <w:tc>
          <w:tcPr>
            <w:tcW w:w="0" w:type="auto"/>
            <w:vAlign w:val="center"/>
            <w:hideMark/>
          </w:tcPr>
          <w:p w14:paraId="6EBBB477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 contrôlée + QA</w:t>
            </w:r>
          </w:p>
        </w:tc>
      </w:tr>
      <w:tr w:rsidR="005E34C3" w:rsidRPr="005E34C3" w14:paraId="1EBED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336A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Surcharge visuelle</w:t>
            </w:r>
          </w:p>
        </w:tc>
        <w:tc>
          <w:tcPr>
            <w:tcW w:w="0" w:type="auto"/>
            <w:vAlign w:val="center"/>
            <w:hideMark/>
          </w:tcPr>
          <w:p w14:paraId="01BA60A6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Perte lisibilité</w:t>
            </w:r>
          </w:p>
        </w:tc>
        <w:tc>
          <w:tcPr>
            <w:tcW w:w="0" w:type="auto"/>
            <w:vAlign w:val="center"/>
            <w:hideMark/>
          </w:tcPr>
          <w:p w14:paraId="661A6C6F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Maquettes + règles UI</w:t>
            </w:r>
          </w:p>
        </w:tc>
      </w:tr>
      <w:tr w:rsidR="005E34C3" w:rsidRPr="005E34C3" w14:paraId="082E9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AAA0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Veille incomplète</w:t>
            </w:r>
          </w:p>
        </w:tc>
        <w:tc>
          <w:tcPr>
            <w:tcW w:w="0" w:type="auto"/>
            <w:vAlign w:val="center"/>
            <w:hideMark/>
          </w:tcPr>
          <w:p w14:paraId="0D3982F0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biaisés</w:t>
            </w:r>
          </w:p>
        </w:tc>
        <w:tc>
          <w:tcPr>
            <w:tcW w:w="0" w:type="auto"/>
            <w:vAlign w:val="center"/>
            <w:hideMark/>
          </w:tcPr>
          <w:p w14:paraId="7260D740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 + routine hebdo</w:t>
            </w:r>
          </w:p>
        </w:tc>
      </w:tr>
      <w:tr w:rsidR="005E34C3" w:rsidRPr="005E34C3" w14:paraId="6259C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8DFE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Retard vidéo</w:t>
            </w:r>
          </w:p>
        </w:tc>
        <w:tc>
          <w:tcPr>
            <w:tcW w:w="0" w:type="auto"/>
            <w:vAlign w:val="center"/>
            <w:hideMark/>
          </w:tcPr>
          <w:p w14:paraId="667B4E7E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Go-Live décalé</w:t>
            </w:r>
          </w:p>
        </w:tc>
        <w:tc>
          <w:tcPr>
            <w:tcW w:w="0" w:type="auto"/>
            <w:vAlign w:val="center"/>
            <w:hideMark/>
          </w:tcPr>
          <w:p w14:paraId="237F367B" w14:textId="77777777" w:rsidR="005E34C3" w:rsidRPr="005E34C3" w:rsidRDefault="005E34C3" w:rsidP="005E34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34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 validé S3 + créneau tournage</w:t>
            </w:r>
          </w:p>
        </w:tc>
      </w:tr>
    </w:tbl>
    <w:p w14:paraId="2910CC5A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6EEFAA64">
          <v:rect id="_x0000_i1528" style="width:0;height:1.5pt" o:hralign="center" o:hrstd="t" o:hr="t" fillcolor="#a0a0a0" stroked="f"/>
        </w:pict>
      </w:r>
    </w:p>
    <w:p w14:paraId="047C5F6E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Livrables &amp; modalités de recette</w:t>
      </w:r>
    </w:p>
    <w:p w14:paraId="3265C46C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Livrables</w:t>
      </w:r>
    </w:p>
    <w:p w14:paraId="052D2553" w14:textId="77777777" w:rsidR="005E34C3" w:rsidRPr="005E34C3" w:rsidRDefault="005E34C3" w:rsidP="005E34C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Site Portfolio (Accueil, Projets, CV, option Détail).</w:t>
      </w:r>
    </w:p>
    <w:p w14:paraId="2FFD9C92" w14:textId="77777777" w:rsidR="005E34C3" w:rsidRPr="005E34C3" w:rsidRDefault="005E34C3" w:rsidP="005E34C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data/projects.json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assets/img/*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(≥ 6 vignettes).</w:t>
      </w:r>
    </w:p>
    <w:p w14:paraId="2F6C6874" w14:textId="77777777" w:rsidR="005E34C3" w:rsidRPr="005E34C3" w:rsidRDefault="005E34C3" w:rsidP="005E34C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Veille_Articles.xlsx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+ PBIX/TWBX.</w:t>
      </w:r>
    </w:p>
    <w:p w14:paraId="6CEFF4B1" w14:textId="77777777" w:rsidR="005E34C3" w:rsidRPr="005E34C3" w:rsidRDefault="005E34C3" w:rsidP="005E34C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Vidéo Loom (URL d’embed).</w:t>
      </w:r>
    </w:p>
    <w:p w14:paraId="4C8B203D" w14:textId="77777777" w:rsidR="005E34C3" w:rsidRPr="005E34C3" w:rsidRDefault="005E34C3" w:rsidP="005E34C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README d’usage + glossaire KPI.</w:t>
      </w:r>
    </w:p>
    <w:p w14:paraId="10609A68" w14:textId="77777777" w:rsidR="005E34C3" w:rsidRPr="005E34C3" w:rsidRDefault="005E34C3" w:rsidP="005E3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Recette</w:t>
      </w:r>
    </w:p>
    <w:p w14:paraId="65103DE1" w14:textId="77777777" w:rsidR="005E34C3" w:rsidRPr="005E34C3" w:rsidRDefault="005E34C3" w:rsidP="005E34C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UX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(responsive, alt text, navigation).</w:t>
      </w:r>
    </w:p>
    <w:p w14:paraId="3B22C01F" w14:textId="77777777" w:rsidR="005E34C3" w:rsidRPr="005E34C3" w:rsidRDefault="005E34C3" w:rsidP="005E34C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technique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(liens OK, perf, build Pages).</w:t>
      </w:r>
    </w:p>
    <w:p w14:paraId="3F3147DE" w14:textId="77777777" w:rsidR="005E34C3" w:rsidRPr="005E34C3" w:rsidRDefault="005E34C3" w:rsidP="005E34C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BI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(KPI, visuels, filtres, export).</w:t>
      </w:r>
    </w:p>
    <w:p w14:paraId="609EEAFC" w14:textId="77777777" w:rsidR="005E34C3" w:rsidRPr="005E34C3" w:rsidRDefault="005E34C3" w:rsidP="005E34C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vidéo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(son, lisibilité, durée).</w:t>
      </w:r>
    </w:p>
    <w:p w14:paraId="4BA9AF7F" w14:textId="77777777" w:rsidR="005E34C3" w:rsidRPr="005E34C3" w:rsidRDefault="005E34C3" w:rsidP="005E34C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PV de recette + corrections </w:t>
      </w: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 72 h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E6ED5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7B68BD67">
          <v:rect id="_x0000_i1529" style="width:0;height:1.5pt" o:hralign="center" o:hrstd="t" o:hr="t" fillcolor="#a0a0a0" stroked="f"/>
        </w:pict>
      </w:r>
    </w:p>
    <w:p w14:paraId="6FAEB718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Hypothèses &amp; dépendances</w:t>
      </w:r>
    </w:p>
    <w:p w14:paraId="1CB30C22" w14:textId="77777777" w:rsidR="005E34C3" w:rsidRPr="005E34C3" w:rsidRDefault="005E34C3" w:rsidP="005E34C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Contenus fournis par le candidat (textes, images, CV) avec droits d’usage.</w:t>
      </w:r>
    </w:p>
    <w:p w14:paraId="1BE523EF" w14:textId="77777777" w:rsidR="005E34C3" w:rsidRPr="005E34C3" w:rsidRDefault="005E34C3" w:rsidP="005E34C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Dépendance GitHub Pages (déploiement ~1–2 min).</w:t>
      </w:r>
    </w:p>
    <w:p w14:paraId="40A0486A" w14:textId="77777777" w:rsidR="005E34C3" w:rsidRPr="005E34C3" w:rsidRDefault="005E34C3" w:rsidP="005E34C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t>Navigateurs modernes (Chrome/Edge/Firefox/Safari récents).</w:t>
      </w:r>
    </w:p>
    <w:p w14:paraId="6006D403" w14:textId="77777777" w:rsidR="005E34C3" w:rsidRPr="005E34C3" w:rsidRDefault="005E34C3" w:rsidP="005E3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kern w:val="0"/>
          <w14:ligatures w14:val="none"/>
        </w:rPr>
        <w:pict w14:anchorId="7C371B04">
          <v:rect id="_x0000_i1530" style="width:0;height:1.5pt" o:hralign="center" o:hrstd="t" o:hr="t" fillcolor="#a0a0a0" stroked="f"/>
        </w:pict>
      </w:r>
    </w:p>
    <w:p w14:paraId="01005833" w14:textId="77777777" w:rsidR="005E34C3" w:rsidRPr="005E34C3" w:rsidRDefault="005E34C3" w:rsidP="005E3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Charge &amp; budget (indicatif)</w:t>
      </w:r>
    </w:p>
    <w:p w14:paraId="05445F98" w14:textId="77777777" w:rsidR="005E34C3" w:rsidRPr="005E34C3" w:rsidRDefault="005E34C3" w:rsidP="005E34C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Conception &amp; Intégration site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2 j</w:t>
      </w:r>
    </w:p>
    <w:p w14:paraId="2B13ED23" w14:textId="77777777" w:rsidR="005E34C3" w:rsidRPr="005E34C3" w:rsidRDefault="005E34C3" w:rsidP="005E34C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Données &amp; Dashboard veille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2 j</w:t>
      </w:r>
    </w:p>
    <w:p w14:paraId="367D2F6A" w14:textId="77777777" w:rsidR="005E34C3" w:rsidRPr="005E34C3" w:rsidRDefault="005E34C3" w:rsidP="005E34C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&amp; Vidéo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1 j</w:t>
      </w:r>
    </w:p>
    <w:p w14:paraId="7B90CBEF" w14:textId="77777777" w:rsidR="005E34C3" w:rsidRPr="005E34C3" w:rsidRDefault="005E34C3" w:rsidP="005E34C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QA/Recette &amp; Mise en ligne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1 j</w:t>
      </w:r>
    </w:p>
    <w:p w14:paraId="7CEC90D9" w14:textId="77777777" w:rsidR="005E34C3" w:rsidRPr="005E34C3" w:rsidRDefault="005E34C3" w:rsidP="005E34C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4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5E34C3">
        <w:rPr>
          <w:rFonts w:ascii="Times New Roman" w:eastAsia="Times New Roman" w:hAnsi="Times New Roman" w:cs="Times New Roman"/>
          <w:kern w:val="0"/>
          <w14:ligatures w14:val="none"/>
        </w:rPr>
        <w:t xml:space="preserve"> : ~6 j (hors aller-retours contenus)</w:t>
      </w:r>
    </w:p>
    <w:p w14:paraId="6275D167" w14:textId="77777777" w:rsidR="0007508D" w:rsidRPr="005E34C3" w:rsidRDefault="0007508D" w:rsidP="005E34C3"/>
    <w:sectPr w:rsidR="0007508D" w:rsidRPr="005E3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5AD"/>
    <w:multiLevelType w:val="multilevel"/>
    <w:tmpl w:val="6B9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5690"/>
    <w:multiLevelType w:val="multilevel"/>
    <w:tmpl w:val="221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AE6"/>
    <w:multiLevelType w:val="multilevel"/>
    <w:tmpl w:val="D45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64282"/>
    <w:multiLevelType w:val="multilevel"/>
    <w:tmpl w:val="675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B183D"/>
    <w:multiLevelType w:val="multilevel"/>
    <w:tmpl w:val="0D4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4A3C"/>
    <w:multiLevelType w:val="multilevel"/>
    <w:tmpl w:val="52A0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775F1"/>
    <w:multiLevelType w:val="multilevel"/>
    <w:tmpl w:val="E180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33EFA"/>
    <w:multiLevelType w:val="multilevel"/>
    <w:tmpl w:val="8CD0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52FBC"/>
    <w:multiLevelType w:val="multilevel"/>
    <w:tmpl w:val="FC2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7664D"/>
    <w:multiLevelType w:val="multilevel"/>
    <w:tmpl w:val="C92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92119"/>
    <w:multiLevelType w:val="multilevel"/>
    <w:tmpl w:val="F3E0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948E6"/>
    <w:multiLevelType w:val="multilevel"/>
    <w:tmpl w:val="ED5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9226F"/>
    <w:multiLevelType w:val="multilevel"/>
    <w:tmpl w:val="611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D63AD"/>
    <w:multiLevelType w:val="multilevel"/>
    <w:tmpl w:val="807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D6117"/>
    <w:multiLevelType w:val="multilevel"/>
    <w:tmpl w:val="15E8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1A6546"/>
    <w:multiLevelType w:val="multilevel"/>
    <w:tmpl w:val="0FA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97867"/>
    <w:multiLevelType w:val="multilevel"/>
    <w:tmpl w:val="C9A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06564"/>
    <w:multiLevelType w:val="multilevel"/>
    <w:tmpl w:val="07B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81F52"/>
    <w:multiLevelType w:val="multilevel"/>
    <w:tmpl w:val="9A8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32A07"/>
    <w:multiLevelType w:val="multilevel"/>
    <w:tmpl w:val="1A2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80D90"/>
    <w:multiLevelType w:val="multilevel"/>
    <w:tmpl w:val="FEC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05FC0"/>
    <w:multiLevelType w:val="multilevel"/>
    <w:tmpl w:val="123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4307"/>
    <w:multiLevelType w:val="multilevel"/>
    <w:tmpl w:val="581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3021E"/>
    <w:multiLevelType w:val="multilevel"/>
    <w:tmpl w:val="DD9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73C5A"/>
    <w:multiLevelType w:val="multilevel"/>
    <w:tmpl w:val="EE5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691DB8"/>
    <w:multiLevelType w:val="multilevel"/>
    <w:tmpl w:val="B70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55006"/>
    <w:multiLevelType w:val="multilevel"/>
    <w:tmpl w:val="85A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22D5C"/>
    <w:multiLevelType w:val="multilevel"/>
    <w:tmpl w:val="CA8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31B20"/>
    <w:multiLevelType w:val="multilevel"/>
    <w:tmpl w:val="A22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50126"/>
    <w:multiLevelType w:val="multilevel"/>
    <w:tmpl w:val="9B4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D5D97"/>
    <w:multiLevelType w:val="multilevel"/>
    <w:tmpl w:val="74C0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4323DF"/>
    <w:multiLevelType w:val="multilevel"/>
    <w:tmpl w:val="CA7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555D9"/>
    <w:multiLevelType w:val="multilevel"/>
    <w:tmpl w:val="6EA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9016A"/>
    <w:multiLevelType w:val="multilevel"/>
    <w:tmpl w:val="F51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65A43"/>
    <w:multiLevelType w:val="multilevel"/>
    <w:tmpl w:val="211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52161C"/>
    <w:multiLevelType w:val="multilevel"/>
    <w:tmpl w:val="CCF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255CE"/>
    <w:multiLevelType w:val="multilevel"/>
    <w:tmpl w:val="22D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9395D"/>
    <w:multiLevelType w:val="multilevel"/>
    <w:tmpl w:val="D44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D5C3B"/>
    <w:multiLevelType w:val="multilevel"/>
    <w:tmpl w:val="274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B035E"/>
    <w:multiLevelType w:val="multilevel"/>
    <w:tmpl w:val="C9F4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FD2497"/>
    <w:multiLevelType w:val="multilevel"/>
    <w:tmpl w:val="F70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31833"/>
    <w:multiLevelType w:val="multilevel"/>
    <w:tmpl w:val="24C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935B4"/>
    <w:multiLevelType w:val="multilevel"/>
    <w:tmpl w:val="FE8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A2D42"/>
    <w:multiLevelType w:val="multilevel"/>
    <w:tmpl w:val="E0F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71BEB"/>
    <w:multiLevelType w:val="multilevel"/>
    <w:tmpl w:val="898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0784D"/>
    <w:multiLevelType w:val="multilevel"/>
    <w:tmpl w:val="0C16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3E6FF2"/>
    <w:multiLevelType w:val="multilevel"/>
    <w:tmpl w:val="EEE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765906"/>
    <w:multiLevelType w:val="multilevel"/>
    <w:tmpl w:val="09D8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5307E"/>
    <w:multiLevelType w:val="multilevel"/>
    <w:tmpl w:val="17E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96CA8"/>
    <w:multiLevelType w:val="multilevel"/>
    <w:tmpl w:val="8B7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F5C8E"/>
    <w:multiLevelType w:val="multilevel"/>
    <w:tmpl w:val="EB8E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33D1A"/>
    <w:multiLevelType w:val="multilevel"/>
    <w:tmpl w:val="894A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8D0582"/>
    <w:multiLevelType w:val="multilevel"/>
    <w:tmpl w:val="1B82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992EB4"/>
    <w:multiLevelType w:val="multilevel"/>
    <w:tmpl w:val="F76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885B17"/>
    <w:multiLevelType w:val="multilevel"/>
    <w:tmpl w:val="BAF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013B16"/>
    <w:multiLevelType w:val="multilevel"/>
    <w:tmpl w:val="09A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57B7D"/>
    <w:multiLevelType w:val="multilevel"/>
    <w:tmpl w:val="6EA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E6C79"/>
    <w:multiLevelType w:val="multilevel"/>
    <w:tmpl w:val="349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967F84"/>
    <w:multiLevelType w:val="multilevel"/>
    <w:tmpl w:val="731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D6C9A"/>
    <w:multiLevelType w:val="multilevel"/>
    <w:tmpl w:val="1B6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257747"/>
    <w:multiLevelType w:val="multilevel"/>
    <w:tmpl w:val="3DD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9A489C"/>
    <w:multiLevelType w:val="multilevel"/>
    <w:tmpl w:val="817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E52B90"/>
    <w:multiLevelType w:val="multilevel"/>
    <w:tmpl w:val="E82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254047">
    <w:abstractNumId w:val="30"/>
  </w:num>
  <w:num w:numId="2" w16cid:durableId="1658024584">
    <w:abstractNumId w:val="62"/>
  </w:num>
  <w:num w:numId="3" w16cid:durableId="69668266">
    <w:abstractNumId w:val="13"/>
  </w:num>
  <w:num w:numId="4" w16cid:durableId="813452888">
    <w:abstractNumId w:val="58"/>
  </w:num>
  <w:num w:numId="5" w16cid:durableId="820077506">
    <w:abstractNumId w:val="47"/>
  </w:num>
  <w:num w:numId="6" w16cid:durableId="623193413">
    <w:abstractNumId w:val="42"/>
  </w:num>
  <w:num w:numId="7" w16cid:durableId="1830319275">
    <w:abstractNumId w:val="52"/>
  </w:num>
  <w:num w:numId="8" w16cid:durableId="1132016484">
    <w:abstractNumId w:val="12"/>
  </w:num>
  <w:num w:numId="9" w16cid:durableId="1238904659">
    <w:abstractNumId w:val="34"/>
  </w:num>
  <w:num w:numId="10" w16cid:durableId="1276253590">
    <w:abstractNumId w:val="29"/>
  </w:num>
  <w:num w:numId="11" w16cid:durableId="166795062">
    <w:abstractNumId w:val="33"/>
  </w:num>
  <w:num w:numId="12" w16cid:durableId="638455741">
    <w:abstractNumId w:val="23"/>
  </w:num>
  <w:num w:numId="13" w16cid:durableId="797190399">
    <w:abstractNumId w:val="49"/>
  </w:num>
  <w:num w:numId="14" w16cid:durableId="1916358116">
    <w:abstractNumId w:val="1"/>
  </w:num>
  <w:num w:numId="15" w16cid:durableId="1398671599">
    <w:abstractNumId w:val="60"/>
  </w:num>
  <w:num w:numId="16" w16cid:durableId="776683896">
    <w:abstractNumId w:val="8"/>
  </w:num>
  <w:num w:numId="17" w16cid:durableId="703483800">
    <w:abstractNumId w:val="48"/>
  </w:num>
  <w:num w:numId="18" w16cid:durableId="617879496">
    <w:abstractNumId w:val="28"/>
  </w:num>
  <w:num w:numId="19" w16cid:durableId="1318610787">
    <w:abstractNumId w:val="14"/>
  </w:num>
  <w:num w:numId="20" w16cid:durableId="1809127682">
    <w:abstractNumId w:val="3"/>
  </w:num>
  <w:num w:numId="21" w16cid:durableId="1309242556">
    <w:abstractNumId w:val="51"/>
  </w:num>
  <w:num w:numId="22" w16cid:durableId="1027561996">
    <w:abstractNumId w:val="11"/>
  </w:num>
  <w:num w:numId="23" w16cid:durableId="291860527">
    <w:abstractNumId w:val="27"/>
  </w:num>
  <w:num w:numId="24" w16cid:durableId="1243372350">
    <w:abstractNumId w:val="50"/>
  </w:num>
  <w:num w:numId="25" w16cid:durableId="1292781433">
    <w:abstractNumId w:val="16"/>
  </w:num>
  <w:num w:numId="26" w16cid:durableId="326248033">
    <w:abstractNumId w:val="31"/>
  </w:num>
  <w:num w:numId="27" w16cid:durableId="1501311090">
    <w:abstractNumId w:val="4"/>
  </w:num>
  <w:num w:numId="28" w16cid:durableId="995768649">
    <w:abstractNumId w:val="41"/>
  </w:num>
  <w:num w:numId="29" w16cid:durableId="1377662035">
    <w:abstractNumId w:val="45"/>
  </w:num>
  <w:num w:numId="30" w16cid:durableId="1686403900">
    <w:abstractNumId w:val="43"/>
  </w:num>
  <w:num w:numId="31" w16cid:durableId="279916245">
    <w:abstractNumId w:val="57"/>
  </w:num>
  <w:num w:numId="32" w16cid:durableId="355347374">
    <w:abstractNumId w:val="38"/>
  </w:num>
  <w:num w:numId="33" w16cid:durableId="1414159871">
    <w:abstractNumId w:val="59"/>
  </w:num>
  <w:num w:numId="34" w16cid:durableId="2054111383">
    <w:abstractNumId w:val="24"/>
  </w:num>
  <w:num w:numId="35" w16cid:durableId="1129276033">
    <w:abstractNumId w:val="22"/>
  </w:num>
  <w:num w:numId="36" w16cid:durableId="1187525824">
    <w:abstractNumId w:val="53"/>
  </w:num>
  <w:num w:numId="37" w16cid:durableId="1645116551">
    <w:abstractNumId w:val="55"/>
  </w:num>
  <w:num w:numId="38" w16cid:durableId="1634217302">
    <w:abstractNumId w:val="6"/>
  </w:num>
  <w:num w:numId="39" w16cid:durableId="1808425094">
    <w:abstractNumId w:val="10"/>
  </w:num>
  <w:num w:numId="40" w16cid:durableId="1335257610">
    <w:abstractNumId w:val="25"/>
  </w:num>
  <w:num w:numId="41" w16cid:durableId="834370813">
    <w:abstractNumId w:val="5"/>
  </w:num>
  <w:num w:numId="42" w16cid:durableId="1945649056">
    <w:abstractNumId w:val="35"/>
  </w:num>
  <w:num w:numId="43" w16cid:durableId="676004381">
    <w:abstractNumId w:val="18"/>
  </w:num>
  <w:num w:numId="44" w16cid:durableId="2135365544">
    <w:abstractNumId w:val="39"/>
  </w:num>
  <w:num w:numId="45" w16cid:durableId="1996257910">
    <w:abstractNumId w:val="20"/>
  </w:num>
  <w:num w:numId="46" w16cid:durableId="1460492471">
    <w:abstractNumId w:val="46"/>
  </w:num>
  <w:num w:numId="47" w16cid:durableId="1642613428">
    <w:abstractNumId w:val="19"/>
  </w:num>
  <w:num w:numId="48" w16cid:durableId="371421369">
    <w:abstractNumId w:val="9"/>
  </w:num>
  <w:num w:numId="49" w16cid:durableId="2055350407">
    <w:abstractNumId w:val="26"/>
  </w:num>
  <w:num w:numId="50" w16cid:durableId="144857098">
    <w:abstractNumId w:val="61"/>
  </w:num>
  <w:num w:numId="51" w16cid:durableId="847060464">
    <w:abstractNumId w:val="37"/>
  </w:num>
  <w:num w:numId="52" w16cid:durableId="515265081">
    <w:abstractNumId w:val="36"/>
  </w:num>
  <w:num w:numId="53" w16cid:durableId="480197703">
    <w:abstractNumId w:val="15"/>
  </w:num>
  <w:num w:numId="54" w16cid:durableId="1679191003">
    <w:abstractNumId w:val="17"/>
  </w:num>
  <w:num w:numId="55" w16cid:durableId="625813955">
    <w:abstractNumId w:val="0"/>
  </w:num>
  <w:num w:numId="56" w16cid:durableId="217059760">
    <w:abstractNumId w:val="44"/>
  </w:num>
  <w:num w:numId="57" w16cid:durableId="2137600196">
    <w:abstractNumId w:val="32"/>
  </w:num>
  <w:num w:numId="58" w16cid:durableId="930165905">
    <w:abstractNumId w:val="2"/>
  </w:num>
  <w:num w:numId="59" w16cid:durableId="637999053">
    <w:abstractNumId w:val="40"/>
  </w:num>
  <w:num w:numId="60" w16cid:durableId="1053192482">
    <w:abstractNumId w:val="7"/>
  </w:num>
  <w:num w:numId="61" w16cid:durableId="1571387342">
    <w:abstractNumId w:val="56"/>
  </w:num>
  <w:num w:numId="62" w16cid:durableId="1105147598">
    <w:abstractNumId w:val="54"/>
  </w:num>
  <w:num w:numId="63" w16cid:durableId="11099367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0E"/>
    <w:rsid w:val="0007508D"/>
    <w:rsid w:val="00092713"/>
    <w:rsid w:val="003254C6"/>
    <w:rsid w:val="005E34C3"/>
    <w:rsid w:val="007F2064"/>
    <w:rsid w:val="00C02B0E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6D91"/>
  <w15:chartTrackingRefBased/>
  <w15:docId w15:val="{8A0BE0F1-B210-4DB2-B021-80DD6EFB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BELLINI</dc:creator>
  <cp:keywords/>
  <dc:description/>
  <cp:lastModifiedBy>ARNOLD BELLINI</cp:lastModifiedBy>
  <cp:revision>4</cp:revision>
  <dcterms:created xsi:type="dcterms:W3CDTF">2025-12-02T13:11:00Z</dcterms:created>
  <dcterms:modified xsi:type="dcterms:W3CDTF">2025-12-02T13:19:00Z</dcterms:modified>
</cp:coreProperties>
</file>