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/** Funções - Parte 2</w:t>
      </w:r>
    </w:p>
    <w:p w:rsidR="00000000" w:rsidDel="00000000" w:rsidP="00000000" w:rsidRDefault="00000000" w:rsidRPr="00000000" w14:paraId="00000002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- Funções anônimas</w:t>
      </w:r>
    </w:p>
    <w:p w:rsidR="00000000" w:rsidDel="00000000" w:rsidP="00000000" w:rsidRDefault="00000000" w:rsidRPr="00000000" w14:paraId="00000004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- Arrow Function - Funções de seta</w:t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- Promises - Promessas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- async/await</w:t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*/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setTimeout(() =&gt; console.log("Executado após 3 segundos"), 3000);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[].filter(function () { });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[].filter(() =&gt; { });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const resultado = function (a, b) {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return a * b;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}(10, 2);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function somar(a, b) {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return a + b;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}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const somar = (a, b) =&gt; a + b;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/** Funções anônimas: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São funções que não possuem um nome identificador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São usadas principalmente quando precisamos de uma função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temporária ou quando queremos passar uma função como argumento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para outra função.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Exemplos: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setTimeout(function() {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console.log("Executado após 3 segundos");</w:t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}, 3000);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const resultado = function (a, b) {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return a * b;</w:t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}(10, 2);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*/</w:t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/** Arrow Function - Funções de Seta</w:t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É uma sintaxe alternativa, mais concisa, para escrever funçõe em JS</w:t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A palavra-chave function não é necessária e o retorno da função é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implícito, a menos que seja usado um bloco de código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const digaOla = () =&gt; {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console.log('Olá');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const soma = (a, b) =&gt; {</w:t>
      </w:r>
    </w:p>
    <w:p w:rsidR="00000000" w:rsidDel="00000000" w:rsidP="00000000" w:rsidRDefault="00000000" w:rsidRPr="00000000" w14:paraId="00000033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return a + b</w:t>
      </w:r>
    </w:p>
    <w:p w:rsidR="00000000" w:rsidDel="00000000" w:rsidP="00000000" w:rsidRDefault="00000000" w:rsidRPr="00000000" w14:paraId="00000034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35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const soma = (a, b) =&gt; a + b;</w:t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const numeroPar = (numero) =&gt; numero % 2 === 0;</w:t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*/</w:t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/** Promises - Promesas</w:t>
      </w:r>
    </w:p>
    <w:p w:rsidR="00000000" w:rsidDel="00000000" w:rsidP="00000000" w:rsidRDefault="00000000" w:rsidRPr="00000000" w14:paraId="0000003C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Usado para lidar com operações assíncronas (operações lentas), como uma requisição</w:t>
      </w:r>
    </w:p>
    <w:p w:rsidR="00000000" w:rsidDel="00000000" w:rsidP="00000000" w:rsidRDefault="00000000" w:rsidRPr="00000000" w14:paraId="0000003D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HTTP, leitura de arquivo ou consulta à um banco de dados.</w:t>
      </w:r>
    </w:p>
    <w:p w:rsidR="00000000" w:rsidDel="00000000" w:rsidP="00000000" w:rsidRDefault="00000000" w:rsidRPr="00000000" w14:paraId="0000003E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Representa a eventual conclusão ou falha de uma operação assíncrona.</w:t>
      </w:r>
    </w:p>
    <w:p w:rsidR="00000000" w:rsidDel="00000000" w:rsidP="00000000" w:rsidRDefault="00000000" w:rsidRPr="00000000" w14:paraId="0000003F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function multiplicaPorDois(valor) {</w:t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return new Promise((resolve, reject) =&gt; {</w:t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if (typeof valor === 'number') {</w:t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resolve(valor * 2);</w:t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} else {</w:t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reject(new Error('O argumento não é um número.'));</w:t>
      </w:r>
    </w:p>
    <w:p w:rsidR="00000000" w:rsidDel="00000000" w:rsidP="00000000" w:rsidRDefault="00000000" w:rsidRPr="00000000" w14:paraId="00000046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});</w:t>
      </w:r>
    </w:p>
    <w:p w:rsidR="00000000" w:rsidDel="00000000" w:rsidP="00000000" w:rsidRDefault="00000000" w:rsidRPr="00000000" w14:paraId="00000048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multiplicaPorDois('10')</w:t>
      </w:r>
    </w:p>
    <w:p w:rsidR="00000000" w:rsidDel="00000000" w:rsidP="00000000" w:rsidRDefault="00000000" w:rsidRPr="00000000" w14:paraId="0000004B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.then(resulado =&gt; console.log(resulado))</w:t>
      </w:r>
    </w:p>
    <w:p w:rsidR="00000000" w:rsidDel="00000000" w:rsidP="00000000" w:rsidRDefault="00000000" w:rsidRPr="00000000" w14:paraId="0000004C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.catch(console.error);</w:t>
      </w:r>
    </w:p>
    <w:p w:rsidR="00000000" w:rsidDel="00000000" w:rsidP="00000000" w:rsidRDefault="00000000" w:rsidRPr="00000000" w14:paraId="0000004D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O método then() é usado quando a Promise é resolvida com sucesso e recebe uma função de retorno de chamada que será executada com o resultado.</w:t>
      </w:r>
    </w:p>
    <w:p w:rsidR="00000000" w:rsidDel="00000000" w:rsidP="00000000" w:rsidRDefault="00000000" w:rsidRPr="00000000" w14:paraId="0000004F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O método catch() é usado para tratar erros e recebe uma função de retorno de chamada que será executada quando ocorrer um erro.</w:t>
      </w:r>
    </w:p>
    <w:p w:rsidR="00000000" w:rsidDel="00000000" w:rsidP="00000000" w:rsidRDefault="00000000" w:rsidRPr="00000000" w14:paraId="00000050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Um exemplo prático de uso de Promises é uma requisição assíncrona a uma API usando o fetch():</w:t>
      </w:r>
    </w:p>
    <w:p w:rsidR="00000000" w:rsidDel="00000000" w:rsidP="00000000" w:rsidRDefault="00000000" w:rsidRPr="00000000" w14:paraId="00000052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fetch('https://viacep.com.br/ws/78085720/json')</w:t>
      </w:r>
    </w:p>
    <w:p w:rsidR="00000000" w:rsidDel="00000000" w:rsidP="00000000" w:rsidRDefault="00000000" w:rsidRPr="00000000" w14:paraId="00000054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.then(resultado =&gt; resultado.json())</w:t>
      </w:r>
    </w:p>
    <w:p w:rsidR="00000000" w:rsidDel="00000000" w:rsidP="00000000" w:rsidRDefault="00000000" w:rsidRPr="00000000" w14:paraId="00000055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.then(dados =&gt; console.log(dados))</w:t>
      </w:r>
    </w:p>
    <w:p w:rsidR="00000000" w:rsidDel="00000000" w:rsidP="00000000" w:rsidRDefault="00000000" w:rsidRPr="00000000" w14:paraId="00000056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.catch(error =&gt; console.error('Erro consulta via CEP:', error));</w:t>
      </w:r>
    </w:p>
    <w:p w:rsidR="00000000" w:rsidDel="00000000" w:rsidP="00000000" w:rsidRDefault="00000000" w:rsidRPr="00000000" w14:paraId="00000057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*/</w:t>
      </w:r>
    </w:p>
    <w:p w:rsidR="00000000" w:rsidDel="00000000" w:rsidP="00000000" w:rsidRDefault="00000000" w:rsidRPr="00000000" w14:paraId="00000058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/** async / await:</w:t>
      </w:r>
    </w:p>
    <w:p w:rsidR="00000000" w:rsidDel="00000000" w:rsidP="00000000" w:rsidRDefault="00000000" w:rsidRPr="00000000" w14:paraId="0000005A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Introduzido no ECMAScript 2017, é uma maneira mais fácil e legível para lidar com programação assíncrona.</w:t>
      </w:r>
    </w:p>
    <w:p w:rsidR="00000000" w:rsidDel="00000000" w:rsidP="00000000" w:rsidRDefault="00000000" w:rsidRPr="00000000" w14:paraId="0000005B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Você escreve um código assíncrono como se estivesse escrevendo um código síncrino</w:t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A palavra-chave async é usada para declarar uma função assíncrona, que pode conter uma ou várias operações assíncronas.</w:t>
      </w:r>
    </w:p>
    <w:p w:rsidR="00000000" w:rsidDel="00000000" w:rsidP="00000000" w:rsidRDefault="00000000" w:rsidRPr="00000000" w14:paraId="0000005E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async function consultarCep() {</w:t>
      </w:r>
    </w:p>
    <w:p w:rsidR="00000000" w:rsidDel="00000000" w:rsidP="00000000" w:rsidRDefault="00000000" w:rsidRPr="00000000" w14:paraId="00000060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try {</w:t>
      </w:r>
    </w:p>
    <w:p w:rsidR="00000000" w:rsidDel="00000000" w:rsidP="00000000" w:rsidRDefault="00000000" w:rsidRPr="00000000" w14:paraId="00000061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const resulta do = await fetch('https://viacep.com.br/ws/78085720/json');</w:t>
      </w:r>
    </w:p>
    <w:p w:rsidR="00000000" w:rsidDel="00000000" w:rsidP="00000000" w:rsidRDefault="00000000" w:rsidRPr="00000000" w14:paraId="00000062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const json = await resultado.json();</w:t>
      </w:r>
    </w:p>
    <w:p w:rsidR="00000000" w:rsidDel="00000000" w:rsidP="00000000" w:rsidRDefault="00000000" w:rsidRPr="00000000" w14:paraId="00000063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console.log(json);</w:t>
      </w:r>
    </w:p>
    <w:p w:rsidR="00000000" w:rsidDel="00000000" w:rsidP="00000000" w:rsidRDefault="00000000" w:rsidRPr="00000000" w14:paraId="00000064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} catch (error) {</w:t>
      </w:r>
    </w:p>
    <w:p w:rsidR="00000000" w:rsidDel="00000000" w:rsidP="00000000" w:rsidRDefault="00000000" w:rsidRPr="00000000" w14:paraId="00000065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console.error('Erro na consulta via CEP:', error);</w:t>
      </w:r>
    </w:p>
    <w:p w:rsidR="00000000" w:rsidDel="00000000" w:rsidP="00000000" w:rsidRDefault="00000000" w:rsidRPr="00000000" w14:paraId="00000066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É importante notar que o uso de await só é permitido dentro de uma função assíncrona.</w:t>
      </w:r>
    </w:p>
    <w:p w:rsidR="00000000" w:rsidDel="00000000" w:rsidP="00000000" w:rsidRDefault="00000000" w:rsidRPr="00000000" w14:paraId="0000006A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*/</w:t>
      </w:r>
    </w:p>
    <w:p w:rsidR="00000000" w:rsidDel="00000000" w:rsidP="00000000" w:rsidRDefault="00000000" w:rsidRPr="00000000" w14:paraId="0000006B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somar(10, '2')</w:t>
      </w:r>
    </w:p>
    <w:p w:rsidR="00000000" w:rsidDel="00000000" w:rsidP="00000000" w:rsidRDefault="00000000" w:rsidRPr="00000000" w14:paraId="0000006D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.then(resuladoSoma =&gt; console.log(resuladoSoma))</w:t>
      </w:r>
    </w:p>
    <w:p w:rsidR="00000000" w:rsidDel="00000000" w:rsidP="00000000" w:rsidRDefault="00000000" w:rsidRPr="00000000" w14:paraId="0000006E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.catch(error =&gt; console.error(error));</w:t>
      </w:r>
    </w:p>
    <w:p w:rsidR="00000000" w:rsidDel="00000000" w:rsidP="00000000" w:rsidRDefault="00000000" w:rsidRPr="00000000" w14:paraId="0000006F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Javascript object annotation</w:t>
      </w:r>
    </w:p>
    <w:p w:rsidR="00000000" w:rsidDel="00000000" w:rsidP="00000000" w:rsidRDefault="00000000" w:rsidRPr="00000000" w14:paraId="00000071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fetch('https://viacep.com.br/ws/78085720/json')</w:t>
      </w:r>
    </w:p>
    <w:p w:rsidR="00000000" w:rsidDel="00000000" w:rsidP="00000000" w:rsidRDefault="00000000" w:rsidRPr="00000000" w14:paraId="00000073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.then(resultado =&gt; {</w:t>
      </w:r>
    </w:p>
    <w:p w:rsidR="00000000" w:rsidDel="00000000" w:rsidP="00000000" w:rsidRDefault="00000000" w:rsidRPr="00000000" w14:paraId="00000074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</w:t>
      </w:r>
      <w:r w:rsidDel="00000000" w:rsidR="00000000" w:rsidRPr="00000000">
        <w:rPr>
          <w:rFonts w:ascii="Fira Code" w:cs="Fira Code" w:eastAsia="Fira Code" w:hAnsi="Fira Code"/>
          <w:color w:val="9cdcfe"/>
          <w:sz w:val="19"/>
          <w:szCs w:val="19"/>
          <w:rtl w:val="0"/>
        </w:rPr>
        <w:t xml:space="preserve">resultado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.json()</w:t>
      </w:r>
    </w:p>
    <w:p w:rsidR="00000000" w:rsidDel="00000000" w:rsidP="00000000" w:rsidRDefault="00000000" w:rsidRPr="00000000" w14:paraId="00000075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.</w:t>
      </w:r>
      <w:r w:rsidDel="00000000" w:rsidR="00000000" w:rsidRPr="00000000">
        <w:rPr>
          <w:rFonts w:ascii="Fira Code" w:cs="Fira Code" w:eastAsia="Fira Code" w:hAnsi="Fira Code"/>
          <w:color w:val="dcdcaa"/>
          <w:sz w:val="19"/>
          <w:szCs w:val="19"/>
          <w:rtl w:val="0"/>
        </w:rPr>
        <w:t xml:space="preserve">then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9cdcfe"/>
          <w:sz w:val="19"/>
          <w:szCs w:val="19"/>
          <w:rtl w:val="0"/>
        </w:rPr>
        <w:t xml:space="preserve">json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=&gt; </w:t>
      </w:r>
      <w:r w:rsidDel="00000000" w:rsidR="00000000" w:rsidRPr="00000000">
        <w:rPr>
          <w:rFonts w:ascii="Fira Code" w:cs="Fira Code" w:eastAsia="Fira Code" w:hAnsi="Fira Code"/>
          <w:color w:val="9cdcfe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dcdcaa"/>
          <w:sz w:val="19"/>
          <w:szCs w:val="19"/>
          <w:rtl w:val="0"/>
        </w:rPr>
        <w:t xml:space="preserve">log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9cdcfe"/>
          <w:sz w:val="19"/>
          <w:szCs w:val="19"/>
          <w:rtl w:val="0"/>
        </w:rPr>
        <w:t xml:space="preserve">json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76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.</w:t>
      </w:r>
      <w:r w:rsidDel="00000000" w:rsidR="00000000" w:rsidRPr="00000000">
        <w:rPr>
          <w:rFonts w:ascii="Fira Code" w:cs="Fira Code" w:eastAsia="Fira Code" w:hAnsi="Fira Code"/>
          <w:color w:val="dcdcaa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9cdcfe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dcdcaa"/>
          <w:sz w:val="19"/>
          <w:szCs w:val="19"/>
          <w:rtl w:val="0"/>
        </w:rPr>
        <w:t xml:space="preserve">error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})</w:t>
      </w:r>
    </w:p>
    <w:p w:rsidR="00000000" w:rsidDel="00000000" w:rsidP="00000000" w:rsidRDefault="00000000" w:rsidRPr="00000000" w14:paraId="00000078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.catch(error =&gt; console.error(error));</w:t>
      </w:r>
    </w:p>
    <w:p w:rsidR="00000000" w:rsidDel="00000000" w:rsidP="00000000" w:rsidRDefault="00000000" w:rsidRPr="00000000" w14:paraId="00000079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function somar(a, b) {</w:t>
      </w:r>
    </w:p>
    <w:p w:rsidR="00000000" w:rsidDel="00000000" w:rsidP="00000000" w:rsidRDefault="00000000" w:rsidRPr="00000000" w14:paraId="0000007C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return new Promise((resolve, reject) =&gt; {</w:t>
      </w:r>
    </w:p>
    <w:p w:rsidR="00000000" w:rsidDel="00000000" w:rsidP="00000000" w:rsidRDefault="00000000" w:rsidRPr="00000000" w14:paraId="0000007D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if (typeof a !== 'number' || typeof b !== 'number') {</w:t>
      </w:r>
    </w:p>
    <w:p w:rsidR="00000000" w:rsidDel="00000000" w:rsidP="00000000" w:rsidRDefault="00000000" w:rsidRPr="00000000" w14:paraId="0000007E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reject('Números invalido!');</w:t>
      </w:r>
    </w:p>
    <w:p w:rsidR="00000000" w:rsidDel="00000000" w:rsidP="00000000" w:rsidRDefault="00000000" w:rsidRPr="00000000" w14:paraId="0000007F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}</w:t>
      </w:r>
    </w:p>
    <w:p w:rsidR="00000000" w:rsidDel="00000000" w:rsidP="00000000" w:rsidRDefault="00000000" w:rsidRPr="00000000" w14:paraId="00000080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resolve(a + b);</w:t>
      </w:r>
    </w:p>
    <w:p w:rsidR="00000000" w:rsidDel="00000000" w:rsidP="00000000" w:rsidRDefault="00000000" w:rsidRPr="00000000" w14:paraId="00000081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});</w:t>
      </w:r>
    </w:p>
    <w:p w:rsidR="00000000" w:rsidDel="00000000" w:rsidP="00000000" w:rsidRDefault="00000000" w:rsidRPr="00000000" w14:paraId="00000082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}</w:t>
      </w:r>
    </w:p>
    <w:p w:rsidR="00000000" w:rsidDel="00000000" w:rsidP="00000000" w:rsidRDefault="00000000" w:rsidRPr="00000000" w14:paraId="00000083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async function somar(a, b) {</w:t>
      </w:r>
    </w:p>
    <w:p w:rsidR="00000000" w:rsidDel="00000000" w:rsidP="00000000" w:rsidRDefault="00000000" w:rsidRPr="00000000" w14:paraId="00000086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try {</w:t>
      </w:r>
    </w:p>
    <w:p w:rsidR="00000000" w:rsidDel="00000000" w:rsidP="00000000" w:rsidRDefault="00000000" w:rsidRPr="00000000" w14:paraId="00000087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if (typeof a !== 'number' || typeof b !== 'number') {</w:t>
      </w:r>
    </w:p>
    <w:p w:rsidR="00000000" w:rsidDel="00000000" w:rsidP="00000000" w:rsidRDefault="00000000" w:rsidRPr="00000000" w14:paraId="00000088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throw new Error('Numero invalido')</w:t>
      </w:r>
    </w:p>
    <w:p w:rsidR="00000000" w:rsidDel="00000000" w:rsidP="00000000" w:rsidRDefault="00000000" w:rsidRPr="00000000" w14:paraId="00000089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}</w:t>
      </w:r>
    </w:p>
    <w:p w:rsidR="00000000" w:rsidDel="00000000" w:rsidP="00000000" w:rsidRDefault="00000000" w:rsidRPr="00000000" w14:paraId="0000008A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return a + b;</w:t>
      </w:r>
    </w:p>
    <w:p w:rsidR="00000000" w:rsidDel="00000000" w:rsidP="00000000" w:rsidRDefault="00000000" w:rsidRPr="00000000" w14:paraId="0000008B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} catch (error) {</w:t>
      </w:r>
    </w:p>
    <w:p w:rsidR="00000000" w:rsidDel="00000000" w:rsidP="00000000" w:rsidRDefault="00000000" w:rsidRPr="00000000" w14:paraId="0000008C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console.error(error);</w:t>
      </w:r>
    </w:p>
    <w:p w:rsidR="00000000" w:rsidDel="00000000" w:rsidP="00000000" w:rsidRDefault="00000000" w:rsidRPr="00000000" w14:paraId="0000008D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}</w:t>
      </w:r>
    </w:p>
    <w:p w:rsidR="00000000" w:rsidDel="00000000" w:rsidP="00000000" w:rsidRDefault="00000000" w:rsidRPr="00000000" w14:paraId="0000008E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}</w:t>
      </w:r>
    </w:p>
    <w:p w:rsidR="00000000" w:rsidDel="00000000" w:rsidP="00000000" w:rsidRDefault="00000000" w:rsidRPr="00000000" w14:paraId="0000008F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fetch('https://viacep.com.br/ws/78085720/json')</w:t>
      </w:r>
    </w:p>
    <w:p w:rsidR="00000000" w:rsidDel="00000000" w:rsidP="00000000" w:rsidRDefault="00000000" w:rsidRPr="00000000" w14:paraId="00000091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.then(resultado =&gt; {</w:t>
      </w:r>
    </w:p>
    <w:p w:rsidR="00000000" w:rsidDel="00000000" w:rsidP="00000000" w:rsidRDefault="00000000" w:rsidRPr="00000000" w14:paraId="00000092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resultado.json()</w:t>
      </w:r>
    </w:p>
    <w:p w:rsidR="00000000" w:rsidDel="00000000" w:rsidP="00000000" w:rsidRDefault="00000000" w:rsidRPr="00000000" w14:paraId="00000093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.then(json =&gt; console.log(json))</w:t>
      </w:r>
    </w:p>
    <w:p w:rsidR="00000000" w:rsidDel="00000000" w:rsidP="00000000" w:rsidRDefault="00000000" w:rsidRPr="00000000" w14:paraId="00000094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.catch(console.error);</w:t>
      </w:r>
    </w:p>
    <w:p w:rsidR="00000000" w:rsidDel="00000000" w:rsidP="00000000" w:rsidRDefault="00000000" w:rsidRPr="00000000" w14:paraId="00000095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})</w:t>
      </w:r>
    </w:p>
    <w:p w:rsidR="00000000" w:rsidDel="00000000" w:rsidP="00000000" w:rsidRDefault="00000000" w:rsidRPr="00000000" w14:paraId="00000096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.catch(error =&gt; console.error(error));</w:t>
      </w:r>
    </w:p>
    <w:p w:rsidR="00000000" w:rsidDel="00000000" w:rsidP="00000000" w:rsidRDefault="00000000" w:rsidRPr="00000000" w14:paraId="00000097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async function consultarCEP() {</w:t>
      </w:r>
    </w:p>
    <w:p w:rsidR="00000000" w:rsidDel="00000000" w:rsidP="00000000" w:rsidRDefault="00000000" w:rsidRPr="00000000" w14:paraId="00000099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try {</w:t>
      </w:r>
    </w:p>
    <w:p w:rsidR="00000000" w:rsidDel="00000000" w:rsidP="00000000" w:rsidRDefault="00000000" w:rsidRPr="00000000" w14:paraId="0000009A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const </w:t>
      </w:r>
      <w:r w:rsidDel="00000000" w:rsidR="00000000" w:rsidRPr="00000000">
        <w:rPr>
          <w:rFonts w:ascii="Fira Code" w:cs="Fira Code" w:eastAsia="Fira Code" w:hAnsi="Fira Code"/>
          <w:color w:val="4fc1ff"/>
          <w:sz w:val="19"/>
          <w:szCs w:val="19"/>
          <w:rtl w:val="0"/>
        </w:rPr>
        <w:t xml:space="preserve">resutado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= await </w:t>
      </w:r>
      <w:r w:rsidDel="00000000" w:rsidR="00000000" w:rsidRPr="00000000">
        <w:rPr>
          <w:rFonts w:ascii="Fira Code" w:cs="Fira Code" w:eastAsia="Fira Code" w:hAnsi="Fira Code"/>
          <w:color w:val="dcdcaa"/>
          <w:sz w:val="19"/>
          <w:szCs w:val="19"/>
          <w:rtl w:val="0"/>
        </w:rPr>
        <w:t xml:space="preserve">fetch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('https://viacep.com.br/ws/78085720/json');</w:t>
      </w:r>
    </w:p>
    <w:p w:rsidR="00000000" w:rsidDel="00000000" w:rsidP="00000000" w:rsidRDefault="00000000" w:rsidRPr="00000000" w14:paraId="0000009B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const </w:t>
      </w:r>
      <w:r w:rsidDel="00000000" w:rsidR="00000000" w:rsidRPr="00000000">
        <w:rPr>
          <w:rFonts w:ascii="Fira Code" w:cs="Fira Code" w:eastAsia="Fira Code" w:hAnsi="Fira Code"/>
          <w:color w:val="4fc1ff"/>
          <w:sz w:val="19"/>
          <w:szCs w:val="19"/>
          <w:rtl w:val="0"/>
        </w:rPr>
        <w:t xml:space="preserve">resultadoJSON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= await </w:t>
      </w:r>
      <w:r w:rsidDel="00000000" w:rsidR="00000000" w:rsidRPr="00000000">
        <w:rPr>
          <w:rFonts w:ascii="Fira Code" w:cs="Fira Code" w:eastAsia="Fira Code" w:hAnsi="Fira Code"/>
          <w:color w:val="4fc1ff"/>
          <w:sz w:val="19"/>
          <w:szCs w:val="19"/>
          <w:rtl w:val="0"/>
        </w:rPr>
        <w:t xml:space="preserve">resutado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dcdcaa"/>
          <w:sz w:val="19"/>
          <w:szCs w:val="19"/>
          <w:rtl w:val="0"/>
        </w:rPr>
        <w:t xml:space="preserve">json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9C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</w:t>
      </w:r>
      <w:r w:rsidDel="00000000" w:rsidR="00000000" w:rsidRPr="00000000">
        <w:rPr>
          <w:rFonts w:ascii="Fira Code" w:cs="Fira Code" w:eastAsia="Fira Code" w:hAnsi="Fira Code"/>
          <w:color w:val="9cdcfe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dcdcaa"/>
          <w:sz w:val="19"/>
          <w:szCs w:val="19"/>
          <w:rtl w:val="0"/>
        </w:rPr>
        <w:t xml:space="preserve">log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Fira Code" w:cs="Fira Code" w:eastAsia="Fira Code" w:hAnsi="Fira Code"/>
          <w:color w:val="4fc1ff"/>
          <w:sz w:val="19"/>
          <w:szCs w:val="19"/>
          <w:rtl w:val="0"/>
        </w:rPr>
        <w:t xml:space="preserve">resultadoJSON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} catch (</w:t>
      </w:r>
      <w:r w:rsidDel="00000000" w:rsidR="00000000" w:rsidRPr="00000000">
        <w:rPr>
          <w:rFonts w:ascii="Fira Code" w:cs="Fira Code" w:eastAsia="Fira Code" w:hAnsi="Fira Code"/>
          <w:color w:val="9cdcfe"/>
          <w:sz w:val="19"/>
          <w:szCs w:val="19"/>
          <w:rtl w:val="0"/>
        </w:rPr>
        <w:t xml:space="preserve">error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9E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</w:t>
      </w:r>
      <w:r w:rsidDel="00000000" w:rsidR="00000000" w:rsidRPr="00000000">
        <w:rPr>
          <w:rFonts w:ascii="Fira Code" w:cs="Fira Code" w:eastAsia="Fira Code" w:hAnsi="Fira Code"/>
          <w:color w:val="9cdcfe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Fira Code" w:cs="Fira Code" w:eastAsia="Fira Code" w:hAnsi="Fira Code"/>
          <w:color w:val="dcdcaa"/>
          <w:sz w:val="19"/>
          <w:szCs w:val="19"/>
          <w:rtl w:val="0"/>
        </w:rPr>
        <w:t xml:space="preserve">error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('Error na consulta CEP', </w:t>
      </w:r>
      <w:r w:rsidDel="00000000" w:rsidR="00000000" w:rsidRPr="00000000">
        <w:rPr>
          <w:rFonts w:ascii="Fira Code" w:cs="Fira Code" w:eastAsia="Fira Code" w:hAnsi="Fira Code"/>
          <w:color w:val="9cdcfe"/>
          <w:sz w:val="19"/>
          <w:szCs w:val="19"/>
          <w:rtl w:val="0"/>
        </w:rPr>
        <w:t xml:space="preserve">error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}</w:t>
      </w:r>
    </w:p>
    <w:p w:rsidR="00000000" w:rsidDel="00000000" w:rsidP="00000000" w:rsidRDefault="00000000" w:rsidRPr="00000000" w14:paraId="000000A0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// }</w:t>
      </w:r>
    </w:p>
    <w:p w:rsidR="00000000" w:rsidDel="00000000" w:rsidP="00000000" w:rsidRDefault="00000000" w:rsidRPr="00000000" w14:paraId="000000A1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569cd6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Fira Code" w:cs="Fira Code" w:eastAsia="Fira Code" w:hAnsi="Fira Code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dcdcaa"/>
          <w:sz w:val="19"/>
          <w:szCs w:val="19"/>
          <w:rtl w:val="0"/>
        </w:rPr>
        <w:t xml:space="preserve">consultarCEP</w:t>
      </w:r>
      <w:r w:rsidDel="00000000" w:rsidR="00000000" w:rsidRPr="00000000">
        <w:rPr>
          <w:rFonts w:ascii="Fira Code" w:cs="Fira Code" w:eastAsia="Fira Code" w:hAnsi="Fira Code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Fira Code" w:cs="Fira Code" w:eastAsia="Fira Code" w:hAnsi="Fira Code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569cd6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Fira Code" w:cs="Fira Code" w:eastAsia="Fira Code" w:hAnsi="Fira Code"/>
          <w:color w:val="cccccc"/>
          <w:sz w:val="19"/>
          <w:szCs w:val="19"/>
          <w:rtl w:val="0"/>
        </w:rPr>
        <w:t xml:space="preserve"> () </w:t>
      </w:r>
      <w:r w:rsidDel="00000000" w:rsidR="00000000" w:rsidRPr="00000000">
        <w:rPr>
          <w:rFonts w:ascii="Fira Code" w:cs="Fira Code" w:eastAsia="Fira Code" w:hAnsi="Fira Code"/>
          <w:color w:val="569cd6"/>
          <w:sz w:val="19"/>
          <w:szCs w:val="19"/>
          <w:rtl w:val="0"/>
        </w:rPr>
        <w:t xml:space="preserve">=&gt;</w:t>
      </w:r>
      <w:r w:rsidDel="00000000" w:rsidR="00000000" w:rsidRPr="00000000">
        <w:rPr>
          <w:rFonts w:ascii="Fira Code" w:cs="Fira Code" w:eastAsia="Fira Code" w:hAnsi="Fira Code"/>
          <w:color w:val="cccccc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A2">
      <w:pPr>
        <w:shd w:fill="1f1f1f" w:val="clear"/>
        <w:spacing w:line="360" w:lineRule="auto"/>
        <w:ind w:firstLine="720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c586c0"/>
          <w:sz w:val="19"/>
          <w:szCs w:val="19"/>
          <w:rtl w:val="0"/>
        </w:rPr>
        <w:t xml:space="preserve">try</w:t>
      </w:r>
      <w:r w:rsidDel="00000000" w:rsidR="00000000" w:rsidRPr="00000000">
        <w:rPr>
          <w:rFonts w:ascii="Fira Code" w:cs="Fira Code" w:eastAsia="Fira Code" w:hAnsi="Fira Code"/>
          <w:color w:val="cccccc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A3">
      <w:pPr>
        <w:shd w:fill="1f1f1f" w:val="clear"/>
        <w:spacing w:line="360" w:lineRule="auto"/>
        <w:ind w:firstLine="720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60" w:lineRule="auto"/>
        <w:ind w:firstLine="720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cccccc"/>
          <w:sz w:val="19"/>
          <w:szCs w:val="19"/>
          <w:rtl w:val="0"/>
        </w:rPr>
        <w:t xml:space="preserve">} </w:t>
      </w:r>
      <w:r w:rsidDel="00000000" w:rsidR="00000000" w:rsidRPr="00000000">
        <w:rPr>
          <w:rFonts w:ascii="Fira Code" w:cs="Fira Code" w:eastAsia="Fira Code" w:hAnsi="Fira Code"/>
          <w:color w:val="c586c0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Fira Code" w:cs="Fira Code" w:eastAsia="Fira Code" w:hAnsi="Fira Code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Fira Code" w:cs="Fira Code" w:eastAsia="Fira Code" w:hAnsi="Fira Code"/>
          <w:color w:val="9cdcfe"/>
          <w:sz w:val="19"/>
          <w:szCs w:val="19"/>
          <w:rtl w:val="0"/>
        </w:rPr>
        <w:t xml:space="preserve">error</w:t>
      </w:r>
      <w:r w:rsidDel="00000000" w:rsidR="00000000" w:rsidRPr="00000000">
        <w:rPr>
          <w:rFonts w:ascii="Fira Code" w:cs="Fira Code" w:eastAsia="Fira Code" w:hAnsi="Fira Code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A5">
      <w:pPr>
        <w:shd w:fill="1f1f1f" w:val="clear"/>
        <w:spacing w:line="360" w:lineRule="auto"/>
        <w:ind w:firstLine="720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cccccc"/>
          <w:sz w:val="19"/>
          <w:szCs w:val="19"/>
          <w:rtl w:val="0"/>
        </w:rPr>
        <w:tab/>
      </w:r>
    </w:p>
    <w:p w:rsidR="00000000" w:rsidDel="00000000" w:rsidP="00000000" w:rsidRDefault="00000000" w:rsidRPr="00000000" w14:paraId="000000A6">
      <w:pPr>
        <w:shd w:fill="1f1f1f" w:val="clear"/>
        <w:spacing w:line="360" w:lineRule="auto"/>
        <w:ind w:firstLine="720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ccccc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cccccc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A8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Code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-regular.ttf"/><Relationship Id="rId2" Type="http://schemas.openxmlformats.org/officeDocument/2006/relationships/font" Target="fonts/FiraCod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