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28DAE47F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2F7E05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– Transmissão de Nota Fiscal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7741F8D3" w:rsidR="00222BA9" w:rsidRPr="007E43A7" w:rsidRDefault="002F7E05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19/08/2019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C64949A" w:rsidR="00222BA9" w:rsidRPr="007E43A7" w:rsidRDefault="00893D1D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Lucas Vaz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38B4048A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EC7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05C3C197" w:rsidR="00240436" w:rsidRPr="00FD6C96" w:rsidRDefault="00EC5A3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EC7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3E85B359" w:rsidR="00240436" w:rsidRPr="00FD6C96" w:rsidRDefault="00EC5A3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EC7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2E6D34F4" w:rsidR="00240436" w:rsidRPr="00FD6C96" w:rsidRDefault="00EC5A3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EC7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2E3335EA" w:rsidR="00240436" w:rsidRPr="00FD6C96" w:rsidRDefault="00EC5A3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EC7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330C6A87" w:rsidR="00240436" w:rsidRPr="00FD6C96" w:rsidRDefault="00EC5A3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EC7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345A2BB5" w:rsidR="00240436" w:rsidRPr="00FD6C96" w:rsidRDefault="00EC5A3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EC7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566D83E2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A17D44">
        <w:rPr>
          <w:rFonts w:ascii="Arial" w:hAnsi="Arial" w:cs="Arial"/>
          <w:sz w:val="24"/>
          <w:szCs w:val="24"/>
        </w:rPr>
        <w:t xml:space="preserve"> </w:t>
      </w:r>
      <w:r w:rsidR="00B167EE">
        <w:rPr>
          <w:rFonts w:ascii="Arial" w:hAnsi="Arial" w:cs="Arial"/>
          <w:sz w:val="24"/>
          <w:szCs w:val="24"/>
        </w:rPr>
        <w:t>emissã</w:t>
      </w:r>
      <w:r w:rsidR="00A17D44">
        <w:rPr>
          <w:rFonts w:ascii="Arial" w:hAnsi="Arial" w:cs="Arial"/>
          <w:sz w:val="24"/>
          <w:szCs w:val="24"/>
        </w:rPr>
        <w:t>o</w:t>
      </w:r>
      <w:r w:rsidR="00B167EE">
        <w:rPr>
          <w:rFonts w:ascii="Arial" w:hAnsi="Arial" w:cs="Arial"/>
          <w:sz w:val="24"/>
          <w:szCs w:val="24"/>
        </w:rPr>
        <w:t xml:space="preserve"> e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transmissão de notas fiscais</w:t>
      </w:r>
      <w:r w:rsidR="002F7E05">
        <w:rPr>
          <w:rFonts w:ascii="Arial" w:hAnsi="Arial" w:cs="Arial"/>
          <w:sz w:val="24"/>
          <w:szCs w:val="24"/>
        </w:rPr>
        <w:t xml:space="preserve"> de Substituição de Cupom Fiscal</w:t>
      </w:r>
      <w:r w:rsidR="00B167EE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31254879" w:rsidR="005A6AAD" w:rsidRDefault="00D81DCB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  <w:r w:rsidR="00B56C58">
        <w:rPr>
          <w:rFonts w:ascii="Arial" w:hAnsi="Arial" w:cs="Arial"/>
          <w:sz w:val="24"/>
          <w:szCs w:val="24"/>
        </w:rPr>
        <w:t xml:space="preserve">s </w:t>
      </w:r>
      <w:r w:rsidR="000D7553">
        <w:rPr>
          <w:rFonts w:ascii="Arial" w:hAnsi="Arial" w:cs="Arial"/>
          <w:sz w:val="24"/>
          <w:szCs w:val="24"/>
        </w:rPr>
        <w:t xml:space="preserve">os </w:t>
      </w:r>
      <w:r w:rsidR="006F389A">
        <w:rPr>
          <w:rFonts w:ascii="Arial" w:hAnsi="Arial" w:cs="Arial"/>
          <w:sz w:val="24"/>
          <w:szCs w:val="24"/>
        </w:rPr>
        <w:t xml:space="preserve">vendedores, gerentes e </w:t>
      </w:r>
      <w:r w:rsidR="00FE6330">
        <w:rPr>
          <w:rFonts w:ascii="Arial" w:hAnsi="Arial" w:cs="Arial"/>
          <w:sz w:val="24"/>
          <w:szCs w:val="24"/>
        </w:rPr>
        <w:t xml:space="preserve">proprietários </w:t>
      </w:r>
      <w:r w:rsidR="006F389A">
        <w:rPr>
          <w:rFonts w:ascii="Arial" w:hAnsi="Arial" w:cs="Arial"/>
          <w:sz w:val="24"/>
          <w:szCs w:val="24"/>
        </w:rPr>
        <w:t xml:space="preserve">das </w:t>
      </w:r>
      <w:r w:rsidR="000D7553">
        <w:rPr>
          <w:rFonts w:ascii="Arial" w:hAnsi="Arial" w:cs="Arial"/>
          <w:sz w:val="24"/>
          <w:szCs w:val="24"/>
        </w:rPr>
        <w:t>fran</w:t>
      </w:r>
      <w:r w:rsidR="006F389A">
        <w:rPr>
          <w:rFonts w:ascii="Arial" w:hAnsi="Arial" w:cs="Arial"/>
          <w:sz w:val="24"/>
          <w:szCs w:val="24"/>
        </w:rPr>
        <w:t>quias e lojas próprias, além dos colaboradores do setor de TI.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66BF177D" w14:textId="4C9B566C" w:rsidR="002F7E05" w:rsidRDefault="002F7E05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NFE </w:t>
      </w:r>
      <w:r w:rsidR="00EF3406">
        <w:rPr>
          <w:rFonts w:ascii="Arial" w:hAnsi="Arial" w:cs="Arial"/>
          <w:sz w:val="24"/>
          <w:szCs w:val="24"/>
        </w:rPr>
        <w:t>referente as Trocas de Mercadorias, deve ser emitida todo final do mês, para que o franqueado tenha o ressarcimento do IMPOSTO pago na saída dos produtos, que retornaram para loja como Troca de Mercadoria.</w:t>
      </w:r>
    </w:p>
    <w:p w14:paraId="59934527" w14:textId="66DEA7B5" w:rsidR="00E62BC9" w:rsidRDefault="00E62BC9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9" w:name="_Toc5111899"/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1E2B1FEC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de transmissão </w:t>
      </w:r>
      <w:r w:rsidR="00E114FE">
        <w:rPr>
          <w:rFonts w:ascii="Arial" w:hAnsi="Arial" w:cs="Arial"/>
          <w:sz w:val="24"/>
          <w:szCs w:val="24"/>
        </w:rPr>
        <w:t xml:space="preserve">e emissão </w:t>
      </w:r>
      <w:r w:rsidR="006B2A99">
        <w:rPr>
          <w:rFonts w:ascii="Arial" w:hAnsi="Arial" w:cs="Arial"/>
          <w:sz w:val="24"/>
          <w:szCs w:val="24"/>
        </w:rPr>
        <w:t>de notas fiscais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4628DA2B" w14:textId="217E0061" w:rsidR="0063466D" w:rsidRDefault="0063466D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NFe</w:t>
      </w:r>
      <w:proofErr w:type="spellEnd"/>
      <w:r>
        <w:rPr>
          <w:rFonts w:ascii="Arial" w:hAnsi="Arial" w:cs="Arial"/>
          <w:sz w:val="24"/>
          <w:szCs w:val="24"/>
        </w:rPr>
        <w:t xml:space="preserve"> – Nota Fiscal</w:t>
      </w:r>
      <w:r w:rsidR="00CF0F5C">
        <w:rPr>
          <w:rFonts w:ascii="Arial" w:hAnsi="Arial" w:cs="Arial"/>
          <w:sz w:val="24"/>
          <w:szCs w:val="24"/>
        </w:rPr>
        <w:t xml:space="preserve"> Eletrônica</w:t>
      </w:r>
    </w:p>
    <w:p w14:paraId="79E14AB9" w14:textId="6202DA5E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8034F2" w14:textId="3F2DD0D8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B1B19A" w14:textId="77777777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789883" w14:textId="51D017A3" w:rsidR="00B167EE" w:rsidRPr="00982E27" w:rsidRDefault="00B167EE" w:rsidP="00FD6C9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0CA2550" w14:textId="45C59705" w:rsidR="00CD1BB5" w:rsidRDefault="00156BA3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>
        <w:rPr>
          <w:rFonts w:ascii="Arial" w:hAnsi="Arial" w:cs="Arial"/>
          <w:b/>
          <w:sz w:val="24"/>
          <w:szCs w:val="24"/>
        </w:rPr>
        <w:t>MANUAL</w:t>
      </w:r>
      <w:bookmarkEnd w:id="11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46C9E1F8" w14:textId="167386BD" w:rsidR="00A80B4F" w:rsidRPr="00A80B4F" w:rsidRDefault="00B167EE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</w:t>
      </w:r>
      <w:r w:rsidR="00E51BAE">
        <w:rPr>
          <w:rFonts w:ascii="Arial" w:hAnsi="Arial" w:cs="Arial"/>
          <w:sz w:val="24"/>
          <w:szCs w:val="24"/>
        </w:rPr>
        <w:t xml:space="preserve">o Portal </w:t>
      </w:r>
      <w:r>
        <w:rPr>
          <w:rFonts w:ascii="Arial" w:hAnsi="Arial" w:cs="Arial"/>
          <w:sz w:val="24"/>
          <w:szCs w:val="24"/>
        </w:rPr>
        <w:t>Franquias</w:t>
      </w:r>
      <w:r w:rsidR="00E51BAE">
        <w:rPr>
          <w:rFonts w:ascii="Arial" w:hAnsi="Arial" w:cs="Arial"/>
          <w:sz w:val="24"/>
          <w:szCs w:val="24"/>
        </w:rPr>
        <w:t>:</w:t>
      </w:r>
    </w:p>
    <w:p w14:paraId="793F2C35" w14:textId="0A61FD16" w:rsidR="00A80B4F" w:rsidRDefault="00A80B4F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BAE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C4BE3" wp14:editId="0906D427">
                <wp:simplePos x="0" y="0"/>
                <wp:positionH relativeFrom="margin">
                  <wp:align>center</wp:align>
                </wp:positionH>
                <wp:positionV relativeFrom="paragraph">
                  <wp:posOffset>65190</wp:posOffset>
                </wp:positionV>
                <wp:extent cx="3705225" cy="590550"/>
                <wp:effectExtent l="19050" t="1905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CE45E" w14:textId="297D4D2B" w:rsidR="00A80B4F" w:rsidRDefault="00B167EE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67EE">
                              <w:rPr>
                                <w:rStyle w:val="Hyperlink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http://portalfranquias.avatim.com.br/</w:t>
                            </w:r>
                          </w:p>
                          <w:p w14:paraId="0221D932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960DFB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A34695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D777ED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20A8F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FF3C2F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B4CE36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57CB94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29BE10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6D48B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8BC40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EC7D83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97E82E" w14:textId="77777777" w:rsidR="00A80B4F" w:rsidRPr="00E51BAE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B2DB2C" w14:textId="77777777" w:rsidR="00A80B4F" w:rsidRPr="00E51BAE" w:rsidRDefault="00A80B4F" w:rsidP="00771DF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C4B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15pt;width:291.75pt;height:4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" strokeweight="2.75pt">
                <v:stroke linestyle="thickThin"/>
                <v:textbox>
                  <w:txbxContent>
                    <w:p w14:paraId="528CE45E" w14:textId="297D4D2B" w:rsidR="00A80B4F" w:rsidRDefault="00B167EE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67EE">
                        <w:rPr>
                          <w:rStyle w:val="Hyperlink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http://portalfranquias.avatim.com.br/</w:t>
                      </w:r>
                    </w:p>
                    <w:p w14:paraId="0221D932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960DFB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A34695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D777ED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20A8F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FF3C2F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6B4CE36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157CB94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029BE10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6D48B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8BC40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EC7D83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97E82E" w14:textId="77777777" w:rsidR="00A80B4F" w:rsidRPr="00E51BAE" w:rsidRDefault="00A80B4F" w:rsidP="00771DF8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B2DB2C" w14:textId="77777777" w:rsidR="00A80B4F" w:rsidRPr="00E51BAE" w:rsidRDefault="00A80B4F" w:rsidP="00771DF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139E7C" w14:textId="77777777" w:rsidR="00222758" w:rsidRDefault="00222758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16529A" w14:textId="08A8331A" w:rsidR="00A80B4F" w:rsidRDefault="003A09C0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no sistema com o </w:t>
      </w:r>
      <w:r w:rsidR="0033192A" w:rsidRPr="00771DF8">
        <w:rPr>
          <w:rFonts w:ascii="Arial" w:hAnsi="Arial" w:cs="Arial"/>
          <w:sz w:val="24"/>
          <w:szCs w:val="24"/>
        </w:rPr>
        <w:t>U</w:t>
      </w:r>
      <w:r w:rsidRPr="00771DF8">
        <w:rPr>
          <w:rFonts w:ascii="Arial" w:hAnsi="Arial" w:cs="Arial"/>
          <w:sz w:val="24"/>
          <w:szCs w:val="24"/>
        </w:rPr>
        <w:t>suário</w:t>
      </w:r>
      <w:r w:rsidR="0033192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3192A" w:rsidRPr="00771DF8">
        <w:rPr>
          <w:rFonts w:ascii="Arial" w:hAnsi="Arial" w:cs="Arial"/>
          <w:sz w:val="24"/>
          <w:szCs w:val="24"/>
        </w:rPr>
        <w:t>S</w:t>
      </w:r>
      <w:r w:rsidRPr="00771DF8">
        <w:rPr>
          <w:rFonts w:ascii="Arial" w:hAnsi="Arial" w:cs="Arial"/>
          <w:sz w:val="24"/>
          <w:szCs w:val="24"/>
        </w:rPr>
        <w:t>enha</w:t>
      </w:r>
      <w:r w:rsidR="0033192A" w:rsidRPr="0033192A">
        <w:rPr>
          <w:rFonts w:ascii="Arial" w:hAnsi="Arial" w:cs="Arial"/>
          <w:sz w:val="24"/>
          <w:szCs w:val="24"/>
        </w:rPr>
        <w:t xml:space="preserve"> e a </w:t>
      </w:r>
      <w:r w:rsidR="0033192A" w:rsidRPr="00771DF8">
        <w:rPr>
          <w:rFonts w:ascii="Arial" w:hAnsi="Arial" w:cs="Arial"/>
          <w:sz w:val="24"/>
          <w:szCs w:val="24"/>
        </w:rPr>
        <w:t>Filial</w:t>
      </w:r>
      <w:r>
        <w:rPr>
          <w:rFonts w:ascii="Arial" w:hAnsi="Arial" w:cs="Arial"/>
          <w:sz w:val="24"/>
          <w:szCs w:val="24"/>
        </w:rPr>
        <w:t>:</w:t>
      </w:r>
    </w:p>
    <w:p w14:paraId="10FC6A5D" w14:textId="790CEC18" w:rsidR="00231915" w:rsidRPr="00DD3EEA" w:rsidRDefault="00B167EE" w:rsidP="0030691F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2A8ECA" wp14:editId="168AB73A">
            <wp:extent cx="4229100" cy="17811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48" cy="1781448"/>
                    </a:xfrm>
                    <a:prstGeom prst="rect">
                      <a:avLst/>
                    </a:prstGeom>
                    <a:ln w="31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1B2B6" w14:textId="4466577B" w:rsidR="0044363F" w:rsidRPr="00231915" w:rsidRDefault="0044363F" w:rsidP="0044363F">
      <w:pPr>
        <w:pStyle w:val="PargrafodaLista"/>
        <w:spacing w:line="360" w:lineRule="auto"/>
        <w:ind w:left="1788"/>
        <w:jc w:val="both"/>
        <w:rPr>
          <w:rFonts w:ascii="Arial" w:hAnsi="Arial" w:cs="Arial"/>
          <w:sz w:val="24"/>
          <w:szCs w:val="24"/>
        </w:rPr>
      </w:pPr>
    </w:p>
    <w:p w14:paraId="0783B8FA" w14:textId="3B9AB95A" w:rsidR="00CD3686" w:rsidRDefault="00943CBB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95CEF">
        <w:rPr>
          <w:rFonts w:ascii="Arial" w:hAnsi="Arial" w:cs="Arial"/>
          <w:sz w:val="24"/>
          <w:szCs w:val="24"/>
        </w:rPr>
        <w:t xml:space="preserve">No Menu, clique em </w:t>
      </w:r>
      <w:r w:rsidR="00EF3406">
        <w:rPr>
          <w:rFonts w:ascii="Arial" w:hAnsi="Arial" w:cs="Arial"/>
          <w:sz w:val="24"/>
          <w:szCs w:val="24"/>
        </w:rPr>
        <w:t>MOVIMENTAÇÕES</w:t>
      </w:r>
      <w:r w:rsidR="00595CEF">
        <w:rPr>
          <w:rFonts w:ascii="Arial" w:hAnsi="Arial" w:cs="Arial"/>
          <w:sz w:val="24"/>
          <w:szCs w:val="24"/>
        </w:rPr>
        <w:t xml:space="preserve"> depois em </w:t>
      </w:r>
      <w:r w:rsidR="00EF3406">
        <w:rPr>
          <w:rFonts w:ascii="Arial" w:hAnsi="Arial" w:cs="Arial"/>
          <w:sz w:val="24"/>
          <w:szCs w:val="24"/>
        </w:rPr>
        <w:t>NOTA DE TROCA</w:t>
      </w:r>
      <w:r w:rsidR="00595CEF">
        <w:rPr>
          <w:rFonts w:ascii="Arial" w:hAnsi="Arial" w:cs="Arial"/>
          <w:sz w:val="24"/>
          <w:szCs w:val="24"/>
        </w:rPr>
        <w:t>.</w:t>
      </w:r>
    </w:p>
    <w:p w14:paraId="54D3E213" w14:textId="6A1F5D18" w:rsidR="00CB0612" w:rsidRDefault="00EF3406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a data inicial</w:t>
      </w:r>
      <w:r w:rsidR="00CB0612">
        <w:rPr>
          <w:rFonts w:ascii="Arial" w:hAnsi="Arial" w:cs="Arial"/>
          <w:sz w:val="24"/>
          <w:szCs w:val="24"/>
        </w:rPr>
        <w:t>;</w:t>
      </w:r>
    </w:p>
    <w:p w14:paraId="1A3EACA9" w14:textId="433BB5FA" w:rsidR="00CB0612" w:rsidRDefault="00EF3406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a data final</w:t>
      </w:r>
      <w:r w:rsidR="00CB0612">
        <w:rPr>
          <w:rFonts w:ascii="Arial" w:hAnsi="Arial" w:cs="Arial"/>
          <w:sz w:val="24"/>
          <w:szCs w:val="24"/>
        </w:rPr>
        <w:t>;</w:t>
      </w:r>
    </w:p>
    <w:p w14:paraId="4CA71B22" w14:textId="5D735634" w:rsidR="00CB0612" w:rsidRDefault="00EF3406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a Serie de NFE da loja</w:t>
      </w:r>
      <w:r w:rsidR="00CB0612">
        <w:rPr>
          <w:rFonts w:ascii="Arial" w:hAnsi="Arial" w:cs="Arial"/>
          <w:sz w:val="24"/>
          <w:szCs w:val="24"/>
        </w:rPr>
        <w:t>;</w:t>
      </w:r>
    </w:p>
    <w:p w14:paraId="4754FE5F" w14:textId="5467319F" w:rsidR="000A7E13" w:rsidRPr="000A7E13" w:rsidRDefault="00EF3406" w:rsidP="000A7E13">
      <w:r>
        <w:rPr>
          <w:noProof/>
          <w:lang w:eastAsia="pt-BR"/>
        </w:rPr>
        <w:drawing>
          <wp:inline distT="0" distB="0" distL="0" distR="0" wp14:anchorId="15E795E1" wp14:editId="1EEE423D">
            <wp:extent cx="6018738" cy="169926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1682" cy="170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EAF" w14:textId="50265277" w:rsidR="000D2C7A" w:rsidRDefault="000D2C7A" w:rsidP="000D2C7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F62FDBD" w14:textId="5F0C1AFD" w:rsidR="009C01CE" w:rsidRPr="0090108F" w:rsidRDefault="002B79A1" w:rsidP="009010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transmitir a NFE: </w:t>
      </w:r>
      <w:r w:rsidR="0090108F">
        <w:rPr>
          <w:rFonts w:ascii="Arial" w:hAnsi="Arial" w:cs="Arial"/>
          <w:sz w:val="24"/>
          <w:szCs w:val="24"/>
        </w:rPr>
        <w:t>Entre no Sistema com usuário, senha e Filial (mesmo usuário do Portal Franquias)</w:t>
      </w:r>
    </w:p>
    <w:p w14:paraId="29C81088" w14:textId="4D4A0BA4" w:rsidR="00CB0612" w:rsidRPr="00BC19E3" w:rsidRDefault="00CB0612" w:rsidP="00BC19E3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2F04B9" wp14:editId="157E0707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705225" cy="409575"/>
                <wp:effectExtent l="19050" t="19050" r="28575" b="2857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2C9E5" w14:textId="343D8D89" w:rsidR="00CB0612" w:rsidRPr="006D6E15" w:rsidRDefault="006D6E15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6E15">
                              <w:rPr>
                                <w:rStyle w:val="Hyperlink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http://189.16.249.117/ExattoNFE/Conta/Login</w:t>
                            </w:r>
                          </w:p>
                          <w:p w14:paraId="7D48332D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E02F25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7D8A91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399446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FA12BA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AD467B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75BF84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40F4D6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FD6CF7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4A148C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033060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63B3E8" w14:textId="77777777" w:rsidR="00CB0612" w:rsidRPr="00E51BAE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F9ADD0" w14:textId="77777777" w:rsidR="00CB0612" w:rsidRPr="00E51BAE" w:rsidRDefault="00CB0612" w:rsidP="00CB061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04B9" id="_x0000_s1027" type="#_x0000_t202" style="position:absolute;left:0;text-align:left;margin-left:0;margin-top:2.1pt;width:291.75pt;height:32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" strokeweight="2.75pt">
                <v:stroke linestyle="thickThin"/>
                <v:textbox>
                  <w:txbxContent>
                    <w:p w14:paraId="6042C9E5" w14:textId="343D8D89" w:rsidR="00CB0612" w:rsidRPr="006D6E15" w:rsidRDefault="006D6E15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6E15">
                        <w:rPr>
                          <w:rStyle w:val="Hyperlink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http://189.16.249.117/ExattoNFE/Conta/Login</w:t>
                      </w:r>
                    </w:p>
                    <w:p w14:paraId="7D48332D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E02F25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7D8A91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399446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FA12BA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AD467B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75BF84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40F4D6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AFD6CF7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4A148C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033060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563B3E8" w14:textId="77777777" w:rsidR="00CB0612" w:rsidRPr="00E51BAE" w:rsidRDefault="00CB0612" w:rsidP="00CB061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F9ADD0" w14:textId="77777777" w:rsidR="00CB0612" w:rsidRPr="00E51BAE" w:rsidRDefault="00CB0612" w:rsidP="00CB061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794F59" w14:textId="1E186E57" w:rsidR="00CB0612" w:rsidRDefault="00EF3406" w:rsidP="00CB0612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5104" behindDoc="0" locked="0" layoutInCell="1" allowOverlap="1" wp14:anchorId="593D2FB7" wp14:editId="61535A4B">
            <wp:simplePos x="0" y="0"/>
            <wp:positionH relativeFrom="margin">
              <wp:posOffset>407035</wp:posOffset>
            </wp:positionH>
            <wp:positionV relativeFrom="margin">
              <wp:posOffset>-42545</wp:posOffset>
            </wp:positionV>
            <wp:extent cx="4531360" cy="1838325"/>
            <wp:effectExtent l="19050" t="19050" r="21590" b="285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8" b="5318"/>
                    <a:stretch/>
                  </pic:blipFill>
                  <pic:spPr bwMode="auto">
                    <a:xfrm>
                      <a:off x="0" y="0"/>
                      <a:ext cx="4531360" cy="1838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A6AC73" w14:textId="1120458A" w:rsidR="00B61F78" w:rsidRPr="00F35FC9" w:rsidRDefault="00B61F78" w:rsidP="006D6E15">
      <w:pPr>
        <w:spacing w:line="360" w:lineRule="auto"/>
        <w:rPr>
          <w:rFonts w:cs="Times New Roman"/>
          <w:b/>
        </w:rPr>
      </w:pPr>
    </w:p>
    <w:p w14:paraId="39E0BDA8" w14:textId="7910A1D7" w:rsidR="006D6E15" w:rsidRPr="0090108F" w:rsidRDefault="006D6E15" w:rsidP="009010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8B21E" w14:textId="5A6A9988" w:rsidR="006D6E15" w:rsidRDefault="006D6E15" w:rsidP="006D6E15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9216207" w14:textId="6B07DB6C" w:rsidR="006D6E15" w:rsidRDefault="006D6E15" w:rsidP="006D6E15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177B93D7" w14:textId="7B197A1A" w:rsidR="006D6E15" w:rsidRDefault="006D6E15" w:rsidP="0044363F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CONSULTAS e depois em </w:t>
      </w:r>
      <w:r w:rsidR="002B79A1">
        <w:rPr>
          <w:rFonts w:ascii="Arial" w:hAnsi="Arial" w:cs="Arial"/>
          <w:sz w:val="24"/>
          <w:szCs w:val="24"/>
        </w:rPr>
        <w:t>Transmitir NFE</w:t>
      </w:r>
      <w:r>
        <w:rPr>
          <w:rFonts w:ascii="Arial" w:hAnsi="Arial" w:cs="Arial"/>
          <w:sz w:val="24"/>
          <w:szCs w:val="24"/>
        </w:rPr>
        <w:t>.</w:t>
      </w:r>
    </w:p>
    <w:p w14:paraId="2444DD4B" w14:textId="050F9D60" w:rsidR="006D6E15" w:rsidRDefault="006D6E15" w:rsidP="006D6E15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número d</w:t>
      </w:r>
      <w:r w:rsidR="0090108F">
        <w:rPr>
          <w:rFonts w:ascii="Arial" w:hAnsi="Arial" w:cs="Arial"/>
          <w:sz w:val="24"/>
          <w:szCs w:val="24"/>
        </w:rPr>
        <w:t>a nota anotado anteriormente e clique em pesquisar</w:t>
      </w:r>
      <w:r>
        <w:rPr>
          <w:rFonts w:ascii="Arial" w:hAnsi="Arial" w:cs="Arial"/>
          <w:sz w:val="24"/>
          <w:szCs w:val="24"/>
        </w:rPr>
        <w:t>;</w:t>
      </w:r>
    </w:p>
    <w:p w14:paraId="08318E81" w14:textId="4D90D9D4" w:rsidR="000D2C7A" w:rsidRPr="002B79A1" w:rsidRDefault="00EC5A3A" w:rsidP="000D2C7A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 w14:anchorId="6F419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-16.55pt;margin-top:329.5pt;width:453.45pt;height:167.75pt;z-index:251673600;mso-position-horizontal-relative:margin;mso-position-vertical-relative:margin" stroked="t" strokecolor="#538135 [2409]">
            <v:imagedata r:id="rId11" o:title="5" croptop="11165f"/>
            <w10:wrap type="square" anchorx="margin" anchory="margin"/>
          </v:shape>
        </w:pict>
      </w:r>
      <w:r w:rsidR="006D6E15">
        <w:rPr>
          <w:rFonts w:ascii="Arial" w:hAnsi="Arial" w:cs="Arial"/>
          <w:sz w:val="24"/>
          <w:szCs w:val="24"/>
        </w:rPr>
        <w:t>Clique em transmitir</w:t>
      </w:r>
      <w:r w:rsidR="0090108F">
        <w:rPr>
          <w:rFonts w:ascii="Arial" w:hAnsi="Arial" w:cs="Arial"/>
          <w:sz w:val="24"/>
          <w:szCs w:val="24"/>
        </w:rPr>
        <w:t>;</w:t>
      </w:r>
    </w:p>
    <w:p w14:paraId="5CDBBC95" w14:textId="47C974E9" w:rsidR="006D6E15" w:rsidRDefault="004A6C93" w:rsidP="004A6C9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quem vai pagar o frete (Emitente = quem emite a nota, nesse caso, a loja. Destinatário = quem recebe a nota, nesse caso, o cliente. Caso seja uma nota de devolução, o destinatário será a Avatim. Caso não tenha valor de frete, o emitente pode ser selecionado).</w:t>
      </w:r>
      <w:bookmarkStart w:id="12" w:name="_GoBack"/>
      <w:bookmarkEnd w:id="12"/>
    </w:p>
    <w:p w14:paraId="738149CC" w14:textId="384EF491" w:rsidR="0090108F" w:rsidRDefault="00622240" w:rsidP="0062224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transmitir.</w:t>
      </w:r>
    </w:p>
    <w:p w14:paraId="785FE79E" w14:textId="77777777" w:rsidR="002B79A1" w:rsidRDefault="002B79A1" w:rsidP="002B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389A7" w14:textId="7662FAE8" w:rsidR="00622240" w:rsidRPr="002B79A1" w:rsidRDefault="002B79A1" w:rsidP="002B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706368" behindDoc="0" locked="0" layoutInCell="1" allowOverlap="1" wp14:anchorId="09E25EFF" wp14:editId="09CA3F48">
            <wp:simplePos x="0" y="0"/>
            <wp:positionH relativeFrom="margin">
              <wp:posOffset>-45720</wp:posOffset>
            </wp:positionH>
            <wp:positionV relativeFrom="margin">
              <wp:posOffset>33655</wp:posOffset>
            </wp:positionV>
            <wp:extent cx="5651500" cy="2466340"/>
            <wp:effectExtent l="19050" t="19050" r="25400" b="10160"/>
            <wp:wrapSquare wrapText="bothSides"/>
            <wp:docPr id="14" name="Imagem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466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A781C" w14:textId="1908ECD7" w:rsidR="00FF36E9" w:rsidRPr="00FF36E9" w:rsidRDefault="004A6C93" w:rsidP="00FF36E9">
      <w:pPr>
        <w:pStyle w:val="PargrafodaLista"/>
        <w:numPr>
          <w:ilvl w:val="0"/>
          <w:numId w:val="22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r w:rsidRPr="00FF36E9">
        <w:rPr>
          <w:rFonts w:ascii="Arial" w:hAnsi="Arial" w:cs="Arial"/>
          <w:sz w:val="24"/>
          <w:szCs w:val="24"/>
        </w:rPr>
        <w:t>Em seguida baixe o PDF e o XML da nota.</w:t>
      </w:r>
      <w:r w:rsidR="00FF36E9" w:rsidRPr="00FF36E9">
        <w:rPr>
          <w:noProof/>
          <w:lang w:eastAsia="pt-BR"/>
        </w:rPr>
        <w:t xml:space="preserve"> </w:t>
      </w:r>
      <w:r w:rsidR="00FF36E9">
        <w:rPr>
          <w:noProof/>
          <w:lang w:eastAsia="pt-BR"/>
        </w:rPr>
        <w:drawing>
          <wp:inline distT="0" distB="0" distL="0" distR="0" wp14:anchorId="426A4E16" wp14:editId="03427FCE">
            <wp:extent cx="4218940" cy="23399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3399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F7024" w14:textId="1D17C2E8" w:rsidR="004A6C93" w:rsidRPr="00FF36E9" w:rsidRDefault="004A6C93" w:rsidP="004A6C93">
      <w:pPr>
        <w:pStyle w:val="PargrafodaLista"/>
        <w:numPr>
          <w:ilvl w:val="0"/>
          <w:numId w:val="22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FF36E9">
        <w:rPr>
          <w:rFonts w:ascii="Arial" w:hAnsi="Arial" w:cs="Arial"/>
          <w:sz w:val="24"/>
          <w:szCs w:val="24"/>
        </w:rPr>
        <w:t xml:space="preserve">Caso necessite verificar detalhes da </w:t>
      </w:r>
      <w:proofErr w:type="spellStart"/>
      <w:r w:rsidRPr="00FF36E9">
        <w:rPr>
          <w:rFonts w:ascii="Arial" w:hAnsi="Arial" w:cs="Arial"/>
          <w:sz w:val="24"/>
          <w:szCs w:val="24"/>
        </w:rPr>
        <w:t>NFe</w:t>
      </w:r>
      <w:proofErr w:type="spellEnd"/>
      <w:r w:rsidRPr="00FF36E9">
        <w:rPr>
          <w:rFonts w:ascii="Arial" w:hAnsi="Arial" w:cs="Arial"/>
          <w:sz w:val="24"/>
          <w:szCs w:val="24"/>
        </w:rPr>
        <w:t xml:space="preserve"> ou precisar baixar o PDF e o XML</w:t>
      </w:r>
      <w:r w:rsidR="005E1027" w:rsidRPr="00FF36E9">
        <w:rPr>
          <w:rFonts w:ascii="Arial" w:hAnsi="Arial" w:cs="Arial"/>
          <w:sz w:val="24"/>
          <w:szCs w:val="24"/>
        </w:rPr>
        <w:t xml:space="preserve"> novamente.</w:t>
      </w:r>
    </w:p>
    <w:p w14:paraId="3FF50EE3" w14:textId="3306B125" w:rsidR="00092618" w:rsidRDefault="00092618" w:rsidP="00092618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Opções;</w:t>
      </w:r>
    </w:p>
    <w:p w14:paraId="6233312D" w14:textId="6C49F6DB" w:rsidR="00FF36E9" w:rsidRPr="00FF36E9" w:rsidRDefault="00092618" w:rsidP="00FF36E9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 w:rsidRPr="0030691F">
        <w:rPr>
          <w:rFonts w:ascii="Arial" w:hAnsi="Arial" w:cs="Arial"/>
          <w:sz w:val="24"/>
          <w:szCs w:val="24"/>
        </w:rPr>
        <w:t>Clique em Detalhes.</w:t>
      </w:r>
      <w:r w:rsidR="0030691F" w:rsidRPr="0030691F">
        <w:rPr>
          <w:b/>
          <w:noProof/>
          <w:sz w:val="24"/>
          <w:szCs w:val="48"/>
          <w:lang w:eastAsia="pt-BR"/>
        </w:rPr>
        <w:t xml:space="preserve"> </w:t>
      </w:r>
    </w:p>
    <w:p w14:paraId="0990F13A" w14:textId="0F68852E" w:rsidR="00FF36E9" w:rsidRDefault="000A7E13" w:rsidP="00FF36E9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9200" behindDoc="0" locked="0" layoutInCell="1" allowOverlap="1" wp14:anchorId="3C2FF85F" wp14:editId="750A7D48">
            <wp:simplePos x="0" y="0"/>
            <wp:positionH relativeFrom="page">
              <wp:align>center</wp:align>
            </wp:positionH>
            <wp:positionV relativeFrom="margin">
              <wp:posOffset>2543175</wp:posOffset>
            </wp:positionV>
            <wp:extent cx="5758815" cy="3560445"/>
            <wp:effectExtent l="19050" t="19050" r="13335" b="20955"/>
            <wp:wrapSquare wrapText="bothSides"/>
            <wp:docPr id="8" name="Imagem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60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48"/>
          <w:lang w:eastAsia="pt-BR"/>
        </w:rPr>
        <w:drawing>
          <wp:anchor distT="0" distB="0" distL="114300" distR="114300" simplePos="0" relativeHeight="251698176" behindDoc="0" locked="0" layoutInCell="1" allowOverlap="1" wp14:anchorId="338C500C" wp14:editId="1E48FE5B">
            <wp:simplePos x="0" y="0"/>
            <wp:positionH relativeFrom="margin">
              <wp:align>right</wp:align>
            </wp:positionH>
            <wp:positionV relativeFrom="page">
              <wp:posOffset>1059815</wp:posOffset>
            </wp:positionV>
            <wp:extent cx="5753100" cy="2257425"/>
            <wp:effectExtent l="19050" t="19050" r="19050" b="28575"/>
            <wp:wrapSquare wrapText="bothSides"/>
            <wp:docPr id="22" name="Imagem 22" descr="C:\Users\AVATIMTI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ATIMTI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0691F" w:rsidRPr="0030691F">
        <w:rPr>
          <w:rFonts w:ascii="Arial" w:hAnsi="Arial" w:cs="Arial"/>
          <w:sz w:val="24"/>
          <w:szCs w:val="24"/>
        </w:rPr>
        <w:t>Clique baixar PDF e/ou baixar XML</w:t>
      </w:r>
    </w:p>
    <w:p w14:paraId="77425CFB" w14:textId="77777777" w:rsidR="002B79A1" w:rsidRPr="00FF36E9" w:rsidRDefault="002B79A1" w:rsidP="002B79A1">
      <w:pPr>
        <w:pStyle w:val="PargrafodaLista"/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</w:p>
    <w:p w14:paraId="78646C9B" w14:textId="2D141A51" w:rsidR="00092618" w:rsidRDefault="00092618" w:rsidP="00092618">
      <w:pPr>
        <w:pStyle w:val="PargrafodaLista"/>
        <w:numPr>
          <w:ilvl w:val="0"/>
          <w:numId w:val="22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092618">
        <w:rPr>
          <w:rFonts w:ascii="Arial" w:hAnsi="Arial" w:cs="Arial"/>
          <w:sz w:val="24"/>
          <w:szCs w:val="24"/>
        </w:rPr>
        <w:t>Caso necessite cancelar a nota</w:t>
      </w:r>
      <w:r w:rsidR="002B79A1">
        <w:rPr>
          <w:rFonts w:ascii="Arial" w:hAnsi="Arial" w:cs="Arial"/>
          <w:sz w:val="24"/>
          <w:szCs w:val="24"/>
        </w:rPr>
        <w:t xml:space="preserve"> após </w:t>
      </w:r>
      <w:proofErr w:type="gramStart"/>
      <w:r w:rsidR="002B79A1">
        <w:rPr>
          <w:rFonts w:ascii="Arial" w:hAnsi="Arial" w:cs="Arial"/>
          <w:sz w:val="24"/>
          <w:szCs w:val="24"/>
        </w:rPr>
        <w:t>transmissão(</w:t>
      </w:r>
      <w:proofErr w:type="gramEnd"/>
      <w:r w:rsidR="002B79A1">
        <w:rPr>
          <w:rFonts w:ascii="Arial" w:hAnsi="Arial" w:cs="Arial"/>
          <w:sz w:val="24"/>
          <w:szCs w:val="24"/>
        </w:rPr>
        <w:t xml:space="preserve">Normalmente o prazo de cancelamento é de 24 horas o tempo é determinado pela </w:t>
      </w:r>
      <w:proofErr w:type="spellStart"/>
      <w:r w:rsidR="002B79A1">
        <w:rPr>
          <w:rFonts w:ascii="Arial" w:hAnsi="Arial" w:cs="Arial"/>
          <w:sz w:val="24"/>
          <w:szCs w:val="24"/>
        </w:rPr>
        <w:t>sefaz</w:t>
      </w:r>
      <w:proofErr w:type="spellEnd"/>
      <w:r w:rsidR="002B79A1">
        <w:rPr>
          <w:rFonts w:ascii="Arial" w:hAnsi="Arial" w:cs="Arial"/>
          <w:sz w:val="24"/>
          <w:szCs w:val="24"/>
        </w:rPr>
        <w:t xml:space="preserve"> de cada estado)</w:t>
      </w:r>
      <w:r>
        <w:rPr>
          <w:rFonts w:ascii="Arial" w:hAnsi="Arial" w:cs="Arial"/>
          <w:sz w:val="24"/>
          <w:szCs w:val="24"/>
        </w:rPr>
        <w:t>.</w:t>
      </w:r>
    </w:p>
    <w:p w14:paraId="20027D7E" w14:textId="1FCD170C" w:rsidR="00092618" w:rsidRDefault="00092618" w:rsidP="00092618">
      <w:pPr>
        <w:pStyle w:val="PargrafodaLista"/>
        <w:numPr>
          <w:ilvl w:val="0"/>
          <w:numId w:val="26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opções</w:t>
      </w:r>
    </w:p>
    <w:p w14:paraId="2DD42EA9" w14:textId="133FF6CC" w:rsidR="00092618" w:rsidRDefault="00092618" w:rsidP="00092618">
      <w:pPr>
        <w:pStyle w:val="PargrafodaLista"/>
        <w:numPr>
          <w:ilvl w:val="0"/>
          <w:numId w:val="26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cancelar</w:t>
      </w:r>
    </w:p>
    <w:p w14:paraId="74C6828E" w14:textId="3F10EAAF" w:rsidR="0090108F" w:rsidRPr="0090108F" w:rsidRDefault="0090108F" w:rsidP="0090108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Pr="0090108F">
        <w:rPr>
          <w:rFonts w:ascii="Arial" w:hAnsi="Arial" w:cs="Arial"/>
          <w:sz w:val="24"/>
          <w:szCs w:val="24"/>
        </w:rPr>
        <w:t xml:space="preserve"> seguida, selecione SIM, confirmando o cancelamento.</w:t>
      </w:r>
    </w:p>
    <w:p w14:paraId="74CA238B" w14:textId="38C94E8C" w:rsidR="00893D1D" w:rsidRDefault="00893D1D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8B85C" w14:textId="77777777" w:rsidR="000A7E13" w:rsidRDefault="000A7E13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55174" w14:textId="77777777" w:rsidR="000A7E13" w:rsidRPr="00F82345" w:rsidRDefault="000A7E13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C0A" w14:textId="21C1E111" w:rsidR="004A6C93" w:rsidRPr="00480C62" w:rsidRDefault="000A7E13" w:rsidP="00092618">
      <w:pPr>
        <w:pStyle w:val="Pargrafoda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 wp14:anchorId="6FC7A9E0" wp14:editId="28989930">
            <wp:simplePos x="0" y="0"/>
            <wp:positionH relativeFrom="page">
              <wp:align>center</wp:align>
            </wp:positionH>
            <wp:positionV relativeFrom="margin">
              <wp:posOffset>-9525</wp:posOffset>
            </wp:positionV>
            <wp:extent cx="5257800" cy="3076575"/>
            <wp:effectExtent l="19050" t="19050" r="19050" b="2857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A6C93" w:rsidRPr="00480C62">
        <w:rPr>
          <w:rFonts w:ascii="Arial" w:hAnsi="Arial" w:cs="Arial"/>
          <w:sz w:val="24"/>
          <w:szCs w:val="24"/>
        </w:rPr>
        <w:t xml:space="preserve">Por fim, sua nota foi </w:t>
      </w:r>
      <w:r w:rsidR="004A6C93" w:rsidRPr="00771DF8">
        <w:rPr>
          <w:rFonts w:ascii="Arial" w:hAnsi="Arial" w:cs="Arial"/>
          <w:sz w:val="24"/>
          <w:szCs w:val="24"/>
        </w:rPr>
        <w:t>Cancelada com Sucesso</w:t>
      </w:r>
      <w:r w:rsidR="004A6C93" w:rsidRPr="00480C62">
        <w:rPr>
          <w:rFonts w:ascii="Arial" w:hAnsi="Arial" w:cs="Arial"/>
          <w:sz w:val="24"/>
          <w:szCs w:val="24"/>
        </w:rPr>
        <w:t>.</w:t>
      </w:r>
    </w:p>
    <w:p w14:paraId="482C4D44" w14:textId="40128695" w:rsidR="00802536" w:rsidRDefault="004A6C93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  <w:lang w:eastAsia="pt-BR"/>
        </w:rPr>
        <w:drawing>
          <wp:inline distT="0" distB="0" distL="0" distR="0" wp14:anchorId="55CFE09A" wp14:editId="06EDD422">
            <wp:extent cx="4029075" cy="1857127"/>
            <wp:effectExtent l="19050" t="19050" r="9525" b="1016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72" cy="1872889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02536" w:rsidSect="00622240">
      <w:headerReference w:type="default" r:id="rId19"/>
      <w:footerReference w:type="default" r:id="rId20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E0530" w14:textId="77777777" w:rsidR="00EC5A3A" w:rsidRDefault="00EC5A3A" w:rsidP="0004514D">
      <w:pPr>
        <w:spacing w:after="0" w:line="240" w:lineRule="auto"/>
      </w:pPr>
      <w:r>
        <w:separator/>
      </w:r>
    </w:p>
  </w:endnote>
  <w:endnote w:type="continuationSeparator" w:id="0">
    <w:p w14:paraId="4006DBA9" w14:textId="77777777" w:rsidR="00EC5A3A" w:rsidRDefault="00EC5A3A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0303355F" w14:textId="7D674E7F" w:rsidR="005E68B0" w:rsidRDefault="002F7E05" w:rsidP="005E68B0">
          <w:pPr>
            <w:pStyle w:val="Rodap"/>
          </w:pPr>
          <w:r>
            <w:t>Edson Rodrigo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2B3E67A0" w:rsidR="005E68B0" w:rsidRDefault="00982E27" w:rsidP="005E68B0">
          <w:pPr>
            <w:pStyle w:val="Rodap"/>
          </w:pPr>
          <w:r>
            <w:t>19</w:t>
          </w:r>
          <w:r w:rsidR="005E68B0">
            <w:t>/</w:t>
          </w:r>
          <w:r>
            <w:t>08</w:t>
          </w:r>
          <w:r w:rsidR="00D22AAD">
            <w:t>/2019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4B171C1F" w:rsidR="005E68B0" w:rsidRDefault="00982E27" w:rsidP="005E68B0">
          <w:pPr>
            <w:pStyle w:val="Rodap"/>
          </w:pPr>
          <w:r>
            <w:t>19/08/2019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6B5F1" w14:textId="77777777" w:rsidR="00EC5A3A" w:rsidRDefault="00EC5A3A" w:rsidP="0004514D">
      <w:pPr>
        <w:spacing w:after="0" w:line="240" w:lineRule="auto"/>
      </w:pPr>
      <w:r>
        <w:separator/>
      </w:r>
    </w:p>
  </w:footnote>
  <w:footnote w:type="continuationSeparator" w:id="0">
    <w:p w14:paraId="49DB9A90" w14:textId="77777777" w:rsidR="00EC5A3A" w:rsidRDefault="00EC5A3A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1"/>
      <w:gridCol w:w="5326"/>
      <w:gridCol w:w="1050"/>
      <w:gridCol w:w="987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70657A5C" w:rsidR="005E68B0" w:rsidRPr="00F04765" w:rsidRDefault="009958CE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Transmissão de Nota Fiscal</w:t>
          </w:r>
          <w:r w:rsidR="005E68B0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E95EC7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E95EC7">
            <w:rPr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6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9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7"/>
  </w:num>
  <w:num w:numId="5">
    <w:abstractNumId w:val="12"/>
  </w:num>
  <w:num w:numId="6">
    <w:abstractNumId w:val="29"/>
  </w:num>
  <w:num w:numId="7">
    <w:abstractNumId w:val="25"/>
  </w:num>
  <w:num w:numId="8">
    <w:abstractNumId w:val="22"/>
  </w:num>
  <w:num w:numId="9">
    <w:abstractNumId w:val="26"/>
  </w:num>
  <w:num w:numId="10">
    <w:abstractNumId w:val="33"/>
  </w:num>
  <w:num w:numId="11">
    <w:abstractNumId w:val="32"/>
  </w:num>
  <w:num w:numId="12">
    <w:abstractNumId w:val="0"/>
  </w:num>
  <w:num w:numId="13">
    <w:abstractNumId w:val="23"/>
  </w:num>
  <w:num w:numId="14">
    <w:abstractNumId w:val="10"/>
  </w:num>
  <w:num w:numId="15">
    <w:abstractNumId w:val="2"/>
  </w:num>
  <w:num w:numId="16">
    <w:abstractNumId w:val="34"/>
  </w:num>
  <w:num w:numId="17">
    <w:abstractNumId w:val="31"/>
  </w:num>
  <w:num w:numId="18">
    <w:abstractNumId w:val="28"/>
  </w:num>
  <w:num w:numId="19">
    <w:abstractNumId w:val="15"/>
  </w:num>
  <w:num w:numId="20">
    <w:abstractNumId w:val="13"/>
  </w:num>
  <w:num w:numId="21">
    <w:abstractNumId w:val="27"/>
  </w:num>
  <w:num w:numId="22">
    <w:abstractNumId w:val="24"/>
  </w:num>
  <w:num w:numId="23">
    <w:abstractNumId w:val="3"/>
  </w:num>
  <w:num w:numId="24">
    <w:abstractNumId w:val="20"/>
  </w:num>
  <w:num w:numId="25">
    <w:abstractNumId w:val="11"/>
  </w:num>
  <w:num w:numId="26">
    <w:abstractNumId w:val="8"/>
  </w:num>
  <w:num w:numId="27">
    <w:abstractNumId w:val="1"/>
  </w:num>
  <w:num w:numId="28">
    <w:abstractNumId w:val="6"/>
  </w:num>
  <w:num w:numId="29">
    <w:abstractNumId w:val="14"/>
  </w:num>
  <w:num w:numId="30">
    <w:abstractNumId w:val="5"/>
  </w:num>
  <w:num w:numId="31">
    <w:abstractNumId w:val="9"/>
  </w:num>
  <w:num w:numId="32">
    <w:abstractNumId w:val="19"/>
  </w:num>
  <w:num w:numId="33">
    <w:abstractNumId w:val="30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750D"/>
    <w:rsid w:val="00187EF9"/>
    <w:rsid w:val="001A6A0C"/>
    <w:rsid w:val="001B23EA"/>
    <w:rsid w:val="001C267E"/>
    <w:rsid w:val="001F0902"/>
    <w:rsid w:val="001F184E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B79A1"/>
    <w:rsid w:val="002D3A34"/>
    <w:rsid w:val="002D6EDB"/>
    <w:rsid w:val="002E5FDA"/>
    <w:rsid w:val="002E7664"/>
    <w:rsid w:val="002F79B9"/>
    <w:rsid w:val="002F7E05"/>
    <w:rsid w:val="0030691F"/>
    <w:rsid w:val="00327B23"/>
    <w:rsid w:val="0033192A"/>
    <w:rsid w:val="003528B1"/>
    <w:rsid w:val="00370D61"/>
    <w:rsid w:val="00372E71"/>
    <w:rsid w:val="00382D4B"/>
    <w:rsid w:val="003969C7"/>
    <w:rsid w:val="003A09C0"/>
    <w:rsid w:val="003C3381"/>
    <w:rsid w:val="003C33C5"/>
    <w:rsid w:val="003C6236"/>
    <w:rsid w:val="003E6FCD"/>
    <w:rsid w:val="00430857"/>
    <w:rsid w:val="0044363F"/>
    <w:rsid w:val="00452A46"/>
    <w:rsid w:val="0046386B"/>
    <w:rsid w:val="00480C62"/>
    <w:rsid w:val="004931B6"/>
    <w:rsid w:val="004965A9"/>
    <w:rsid w:val="004A6C93"/>
    <w:rsid w:val="004C64F7"/>
    <w:rsid w:val="00502ECC"/>
    <w:rsid w:val="00521D2D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C431A"/>
    <w:rsid w:val="006C634F"/>
    <w:rsid w:val="006C7499"/>
    <w:rsid w:val="006D1790"/>
    <w:rsid w:val="006D4C3E"/>
    <w:rsid w:val="006D6E15"/>
    <w:rsid w:val="006F2536"/>
    <w:rsid w:val="006F389A"/>
    <w:rsid w:val="007158C8"/>
    <w:rsid w:val="00715990"/>
    <w:rsid w:val="007159F5"/>
    <w:rsid w:val="00730A9A"/>
    <w:rsid w:val="00763338"/>
    <w:rsid w:val="00771DF8"/>
    <w:rsid w:val="00785C75"/>
    <w:rsid w:val="007C29C0"/>
    <w:rsid w:val="007E43A7"/>
    <w:rsid w:val="007F2FB1"/>
    <w:rsid w:val="00802536"/>
    <w:rsid w:val="00811283"/>
    <w:rsid w:val="00817B92"/>
    <w:rsid w:val="008369E7"/>
    <w:rsid w:val="00865538"/>
    <w:rsid w:val="00876408"/>
    <w:rsid w:val="00881AD5"/>
    <w:rsid w:val="00893B51"/>
    <w:rsid w:val="00893D1D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7F80"/>
    <w:rsid w:val="00B81E78"/>
    <w:rsid w:val="00B9355E"/>
    <w:rsid w:val="00BC19E3"/>
    <w:rsid w:val="00BE284D"/>
    <w:rsid w:val="00BF4535"/>
    <w:rsid w:val="00C32580"/>
    <w:rsid w:val="00C643BF"/>
    <w:rsid w:val="00C64E9A"/>
    <w:rsid w:val="00C73480"/>
    <w:rsid w:val="00C8542A"/>
    <w:rsid w:val="00C906DC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D3EEA"/>
    <w:rsid w:val="00DD624D"/>
    <w:rsid w:val="00DF55E4"/>
    <w:rsid w:val="00E114FE"/>
    <w:rsid w:val="00E14925"/>
    <w:rsid w:val="00E40EC1"/>
    <w:rsid w:val="00E41F31"/>
    <w:rsid w:val="00E51794"/>
    <w:rsid w:val="00E51BAE"/>
    <w:rsid w:val="00E618FB"/>
    <w:rsid w:val="00E62BC9"/>
    <w:rsid w:val="00E8332E"/>
    <w:rsid w:val="00E95EC7"/>
    <w:rsid w:val="00EA2D52"/>
    <w:rsid w:val="00EB4F63"/>
    <w:rsid w:val="00EC5A3A"/>
    <w:rsid w:val="00ED4801"/>
    <w:rsid w:val="00EE3D33"/>
    <w:rsid w:val="00EF3406"/>
    <w:rsid w:val="00F35FC9"/>
    <w:rsid w:val="00F36AD2"/>
    <w:rsid w:val="00F40409"/>
    <w:rsid w:val="00F56C8F"/>
    <w:rsid w:val="00F82345"/>
    <w:rsid w:val="00F94102"/>
    <w:rsid w:val="00FC08DB"/>
    <w:rsid w:val="00FD6C96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16E23-5D64-44F0-9A3D-9E6C2202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6</cp:revision>
  <cp:lastPrinted>2019-08-19T14:44:00Z</cp:lastPrinted>
  <dcterms:created xsi:type="dcterms:W3CDTF">2019-08-19T13:05:00Z</dcterms:created>
  <dcterms:modified xsi:type="dcterms:W3CDTF">2019-08-19T14:44:00Z</dcterms:modified>
</cp:coreProperties>
</file>