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7730" w14:textId="1B6068DE" w:rsidR="004975BF" w:rsidRDefault="004975BF" w:rsidP="003B3EBA">
      <w:pPr>
        <w:rPr>
          <w:b/>
          <w:bCs/>
          <w:sz w:val="32"/>
          <w:szCs w:val="32"/>
        </w:rPr>
      </w:pPr>
      <w:r w:rsidRPr="003B3EBA">
        <w:rPr>
          <w:b/>
          <w:bCs/>
          <w:sz w:val="32"/>
          <w:szCs w:val="32"/>
        </w:rPr>
        <w:t xml:space="preserve">Instructions and operation manual for </w:t>
      </w:r>
      <w:proofErr w:type="gramStart"/>
      <w:r w:rsidRPr="003B3EBA">
        <w:rPr>
          <w:b/>
          <w:bCs/>
          <w:sz w:val="32"/>
          <w:szCs w:val="32"/>
        </w:rPr>
        <w:t>The</w:t>
      </w:r>
      <w:proofErr w:type="gramEnd"/>
      <w:r w:rsidRPr="003B3EBA">
        <w:rPr>
          <w:b/>
          <w:bCs/>
          <w:sz w:val="32"/>
          <w:szCs w:val="32"/>
        </w:rPr>
        <w:t xml:space="preserve"> PUG:  Real-time dual comb spectroscopy (DCS) on a graphical processing unit (GPU)</w:t>
      </w:r>
    </w:p>
    <w:sdt>
      <w:sdtPr>
        <w:rPr>
          <w:rFonts w:asciiTheme="minorHAnsi" w:eastAsiaTheme="minorHAnsi" w:hAnsiTheme="minorHAnsi" w:cstheme="minorBidi"/>
          <w:color w:val="auto"/>
          <w:sz w:val="22"/>
          <w:szCs w:val="22"/>
          <w:lang w:val="en-CA"/>
        </w:rPr>
        <w:id w:val="1619327563"/>
        <w:docPartObj>
          <w:docPartGallery w:val="Table of Contents"/>
          <w:docPartUnique/>
        </w:docPartObj>
      </w:sdtPr>
      <w:sdtEndPr>
        <w:rPr>
          <w:b/>
          <w:bCs/>
          <w:noProof/>
        </w:rPr>
      </w:sdtEndPr>
      <w:sdtContent>
        <w:p w14:paraId="0A7FB986" w14:textId="1E4439E6" w:rsidR="003B3EBA" w:rsidRDefault="003B3EBA">
          <w:pPr>
            <w:pStyle w:val="TOCHeading"/>
          </w:pPr>
          <w:r>
            <w:t>Contents</w:t>
          </w:r>
        </w:p>
        <w:p w14:paraId="54CDCE9F" w14:textId="30BE6FE5" w:rsidR="003B3EBA" w:rsidRDefault="003B3EBA">
          <w:pPr>
            <w:pStyle w:val="TOC1"/>
            <w:tabs>
              <w:tab w:val="right" w:leader="dot" w:pos="9350"/>
            </w:tabs>
            <w:rPr>
              <w:noProof/>
            </w:rPr>
          </w:pPr>
          <w:r>
            <w:fldChar w:fldCharType="begin"/>
          </w:r>
          <w:r>
            <w:instrText xml:space="preserve"> TOC \o "1-3" \h \z \u </w:instrText>
          </w:r>
          <w:r>
            <w:fldChar w:fldCharType="separate"/>
          </w:r>
          <w:hyperlink w:anchor="_Toc165980906" w:history="1">
            <w:r w:rsidRPr="003F0974">
              <w:rPr>
                <w:rStyle w:val="Hyperlink"/>
                <w:noProof/>
                <w:lang w:val="en-GB"/>
              </w:rPr>
              <w:t>General information</w:t>
            </w:r>
            <w:r>
              <w:rPr>
                <w:noProof/>
                <w:webHidden/>
              </w:rPr>
              <w:tab/>
            </w:r>
            <w:r>
              <w:rPr>
                <w:noProof/>
                <w:webHidden/>
              </w:rPr>
              <w:fldChar w:fldCharType="begin"/>
            </w:r>
            <w:r>
              <w:rPr>
                <w:noProof/>
                <w:webHidden/>
              </w:rPr>
              <w:instrText xml:space="preserve"> PAGEREF _Toc165980906 \h </w:instrText>
            </w:r>
            <w:r>
              <w:rPr>
                <w:noProof/>
                <w:webHidden/>
              </w:rPr>
            </w:r>
            <w:r>
              <w:rPr>
                <w:noProof/>
                <w:webHidden/>
              </w:rPr>
              <w:fldChar w:fldCharType="separate"/>
            </w:r>
            <w:r w:rsidR="009438F2">
              <w:rPr>
                <w:noProof/>
                <w:webHidden/>
              </w:rPr>
              <w:t>1</w:t>
            </w:r>
            <w:r>
              <w:rPr>
                <w:noProof/>
                <w:webHidden/>
              </w:rPr>
              <w:fldChar w:fldCharType="end"/>
            </w:r>
          </w:hyperlink>
        </w:p>
        <w:p w14:paraId="767C7DC1" w14:textId="07ACF6E8" w:rsidR="003B3EBA" w:rsidRDefault="00850099">
          <w:pPr>
            <w:pStyle w:val="TOC1"/>
            <w:tabs>
              <w:tab w:val="right" w:leader="dot" w:pos="9350"/>
            </w:tabs>
            <w:rPr>
              <w:noProof/>
            </w:rPr>
          </w:pPr>
          <w:hyperlink w:anchor="_Toc165980907" w:history="1">
            <w:r w:rsidR="003B3EBA" w:rsidRPr="003F0974">
              <w:rPr>
                <w:rStyle w:val="Hyperlink"/>
                <w:noProof/>
                <w:lang w:val="en-GB"/>
              </w:rPr>
              <w:t>General flow of the software and GPU algorithm</w:t>
            </w:r>
            <w:r w:rsidR="003B3EBA">
              <w:rPr>
                <w:noProof/>
                <w:webHidden/>
              </w:rPr>
              <w:tab/>
            </w:r>
            <w:r w:rsidR="003B3EBA">
              <w:rPr>
                <w:noProof/>
                <w:webHidden/>
              </w:rPr>
              <w:fldChar w:fldCharType="begin"/>
            </w:r>
            <w:r w:rsidR="003B3EBA">
              <w:rPr>
                <w:noProof/>
                <w:webHidden/>
              </w:rPr>
              <w:instrText xml:space="preserve"> PAGEREF _Toc165980907 \h </w:instrText>
            </w:r>
            <w:r w:rsidR="003B3EBA">
              <w:rPr>
                <w:noProof/>
                <w:webHidden/>
              </w:rPr>
            </w:r>
            <w:r w:rsidR="003B3EBA">
              <w:rPr>
                <w:noProof/>
                <w:webHidden/>
              </w:rPr>
              <w:fldChar w:fldCharType="separate"/>
            </w:r>
            <w:r w:rsidR="009438F2">
              <w:rPr>
                <w:noProof/>
                <w:webHidden/>
              </w:rPr>
              <w:t>2</w:t>
            </w:r>
            <w:r w:rsidR="003B3EBA">
              <w:rPr>
                <w:noProof/>
                <w:webHidden/>
              </w:rPr>
              <w:fldChar w:fldCharType="end"/>
            </w:r>
          </w:hyperlink>
        </w:p>
        <w:p w14:paraId="20F146B5" w14:textId="48918FC1" w:rsidR="003B3EBA" w:rsidRDefault="00850099">
          <w:pPr>
            <w:pStyle w:val="TOC1"/>
            <w:tabs>
              <w:tab w:val="right" w:leader="dot" w:pos="9350"/>
            </w:tabs>
            <w:rPr>
              <w:noProof/>
            </w:rPr>
          </w:pPr>
          <w:hyperlink w:anchor="_Toc165980908" w:history="1">
            <w:r w:rsidR="003B3EBA" w:rsidRPr="003F0974">
              <w:rPr>
                <w:rStyle w:val="Hyperlink"/>
                <w:noProof/>
                <w:lang w:val="en-GB"/>
              </w:rPr>
              <w:t>Hardware configuration</w:t>
            </w:r>
            <w:r w:rsidR="003B3EBA">
              <w:rPr>
                <w:noProof/>
                <w:webHidden/>
              </w:rPr>
              <w:tab/>
            </w:r>
            <w:r w:rsidR="003B3EBA">
              <w:rPr>
                <w:noProof/>
                <w:webHidden/>
              </w:rPr>
              <w:fldChar w:fldCharType="begin"/>
            </w:r>
            <w:r w:rsidR="003B3EBA">
              <w:rPr>
                <w:noProof/>
                <w:webHidden/>
              </w:rPr>
              <w:instrText xml:space="preserve"> PAGEREF _Toc165980908 \h </w:instrText>
            </w:r>
            <w:r w:rsidR="003B3EBA">
              <w:rPr>
                <w:noProof/>
                <w:webHidden/>
              </w:rPr>
            </w:r>
            <w:r w:rsidR="003B3EBA">
              <w:rPr>
                <w:noProof/>
                <w:webHidden/>
              </w:rPr>
              <w:fldChar w:fldCharType="separate"/>
            </w:r>
            <w:r w:rsidR="009438F2">
              <w:rPr>
                <w:noProof/>
                <w:webHidden/>
              </w:rPr>
              <w:t>5</w:t>
            </w:r>
            <w:r w:rsidR="003B3EBA">
              <w:rPr>
                <w:noProof/>
                <w:webHidden/>
              </w:rPr>
              <w:fldChar w:fldCharType="end"/>
            </w:r>
          </w:hyperlink>
        </w:p>
        <w:p w14:paraId="63324F50" w14:textId="4D4D47C3" w:rsidR="003B3EBA" w:rsidRDefault="00850099">
          <w:pPr>
            <w:pStyle w:val="TOC1"/>
            <w:tabs>
              <w:tab w:val="right" w:leader="dot" w:pos="9350"/>
            </w:tabs>
            <w:rPr>
              <w:noProof/>
            </w:rPr>
          </w:pPr>
          <w:hyperlink w:anchor="_Toc165980909" w:history="1">
            <w:r w:rsidR="003B3EBA" w:rsidRPr="003F0974">
              <w:rPr>
                <w:rStyle w:val="Hyperlink"/>
                <w:noProof/>
              </w:rPr>
              <w:t xml:space="preserve">Installation instructions to </w:t>
            </w:r>
            <w:r w:rsidR="003B3EBA" w:rsidRPr="003F0974">
              <w:rPr>
                <w:rStyle w:val="Hyperlink"/>
                <w:noProof/>
                <w:lang w:val="en-GB"/>
              </w:rPr>
              <w:t>use the compiled code</w:t>
            </w:r>
            <w:r w:rsidR="003B3EBA">
              <w:rPr>
                <w:noProof/>
                <w:webHidden/>
              </w:rPr>
              <w:tab/>
            </w:r>
            <w:r w:rsidR="003B3EBA">
              <w:rPr>
                <w:noProof/>
                <w:webHidden/>
              </w:rPr>
              <w:fldChar w:fldCharType="begin"/>
            </w:r>
            <w:r w:rsidR="003B3EBA">
              <w:rPr>
                <w:noProof/>
                <w:webHidden/>
              </w:rPr>
              <w:instrText xml:space="preserve"> PAGEREF _Toc165980909 \h </w:instrText>
            </w:r>
            <w:r w:rsidR="003B3EBA">
              <w:rPr>
                <w:noProof/>
                <w:webHidden/>
              </w:rPr>
            </w:r>
            <w:r w:rsidR="003B3EBA">
              <w:rPr>
                <w:noProof/>
                <w:webHidden/>
              </w:rPr>
              <w:fldChar w:fldCharType="separate"/>
            </w:r>
            <w:r w:rsidR="009438F2">
              <w:rPr>
                <w:noProof/>
                <w:webHidden/>
              </w:rPr>
              <w:t>6</w:t>
            </w:r>
            <w:r w:rsidR="003B3EBA">
              <w:rPr>
                <w:noProof/>
                <w:webHidden/>
              </w:rPr>
              <w:fldChar w:fldCharType="end"/>
            </w:r>
          </w:hyperlink>
        </w:p>
        <w:p w14:paraId="1C19ADCB" w14:textId="711EE346" w:rsidR="003B3EBA" w:rsidRDefault="00850099">
          <w:pPr>
            <w:pStyle w:val="TOC1"/>
            <w:tabs>
              <w:tab w:val="right" w:leader="dot" w:pos="9350"/>
            </w:tabs>
            <w:rPr>
              <w:noProof/>
            </w:rPr>
          </w:pPr>
          <w:hyperlink w:anchor="_Toc165980910" w:history="1">
            <w:r w:rsidR="003B3EBA" w:rsidRPr="003F0974">
              <w:rPr>
                <w:rStyle w:val="Hyperlink"/>
                <w:noProof/>
                <w:lang w:val="en-GB"/>
              </w:rPr>
              <w:t>How to use The PUG python GUI</w:t>
            </w:r>
            <w:r w:rsidR="003B3EBA">
              <w:rPr>
                <w:noProof/>
                <w:webHidden/>
              </w:rPr>
              <w:tab/>
            </w:r>
            <w:r w:rsidR="003B3EBA">
              <w:rPr>
                <w:noProof/>
                <w:webHidden/>
              </w:rPr>
              <w:fldChar w:fldCharType="begin"/>
            </w:r>
            <w:r w:rsidR="003B3EBA">
              <w:rPr>
                <w:noProof/>
                <w:webHidden/>
              </w:rPr>
              <w:instrText xml:space="preserve"> PAGEREF _Toc165980910 \h </w:instrText>
            </w:r>
            <w:r w:rsidR="003B3EBA">
              <w:rPr>
                <w:noProof/>
                <w:webHidden/>
              </w:rPr>
            </w:r>
            <w:r w:rsidR="003B3EBA">
              <w:rPr>
                <w:noProof/>
                <w:webHidden/>
              </w:rPr>
              <w:fldChar w:fldCharType="separate"/>
            </w:r>
            <w:r w:rsidR="009438F2">
              <w:rPr>
                <w:noProof/>
                <w:webHidden/>
              </w:rPr>
              <w:t>9</w:t>
            </w:r>
            <w:r w:rsidR="003B3EBA">
              <w:rPr>
                <w:noProof/>
                <w:webHidden/>
              </w:rPr>
              <w:fldChar w:fldCharType="end"/>
            </w:r>
          </w:hyperlink>
        </w:p>
        <w:p w14:paraId="202D16A5" w14:textId="6C1B30B3" w:rsidR="003B3EBA" w:rsidRDefault="00850099">
          <w:pPr>
            <w:pStyle w:val="TOC1"/>
            <w:tabs>
              <w:tab w:val="right" w:leader="dot" w:pos="9350"/>
            </w:tabs>
            <w:rPr>
              <w:noProof/>
            </w:rPr>
          </w:pPr>
          <w:hyperlink w:anchor="_Toc165980911" w:history="1">
            <w:r w:rsidR="003B3EBA" w:rsidRPr="003F0974">
              <w:rPr>
                <w:rStyle w:val="Hyperlink"/>
                <w:noProof/>
                <w:lang w:val="en-GB"/>
              </w:rPr>
              <w:t>Tips and tricks to make your experience easier</w:t>
            </w:r>
            <w:r w:rsidR="003B3EBA">
              <w:rPr>
                <w:noProof/>
                <w:webHidden/>
              </w:rPr>
              <w:tab/>
            </w:r>
            <w:r w:rsidR="003B3EBA">
              <w:rPr>
                <w:noProof/>
                <w:webHidden/>
              </w:rPr>
              <w:fldChar w:fldCharType="begin"/>
            </w:r>
            <w:r w:rsidR="003B3EBA">
              <w:rPr>
                <w:noProof/>
                <w:webHidden/>
              </w:rPr>
              <w:instrText xml:space="preserve"> PAGEREF _Toc165980911 \h </w:instrText>
            </w:r>
            <w:r w:rsidR="003B3EBA">
              <w:rPr>
                <w:noProof/>
                <w:webHidden/>
              </w:rPr>
            </w:r>
            <w:r w:rsidR="003B3EBA">
              <w:rPr>
                <w:noProof/>
                <w:webHidden/>
              </w:rPr>
              <w:fldChar w:fldCharType="separate"/>
            </w:r>
            <w:r w:rsidR="009438F2">
              <w:rPr>
                <w:noProof/>
                <w:webHidden/>
              </w:rPr>
              <w:t>18</w:t>
            </w:r>
            <w:r w:rsidR="003B3EBA">
              <w:rPr>
                <w:noProof/>
                <w:webHidden/>
              </w:rPr>
              <w:fldChar w:fldCharType="end"/>
            </w:r>
          </w:hyperlink>
        </w:p>
        <w:p w14:paraId="7CCA7FDF" w14:textId="218ECF76" w:rsidR="003B3EBA" w:rsidRDefault="00850099">
          <w:pPr>
            <w:pStyle w:val="TOC1"/>
            <w:tabs>
              <w:tab w:val="right" w:leader="dot" w:pos="9350"/>
            </w:tabs>
            <w:rPr>
              <w:noProof/>
            </w:rPr>
          </w:pPr>
          <w:hyperlink w:anchor="_Toc165980912" w:history="1">
            <w:r w:rsidR="003B3EBA" w:rsidRPr="003F0974">
              <w:rPr>
                <w:rStyle w:val="Hyperlink"/>
                <w:noProof/>
              </w:rPr>
              <w:t xml:space="preserve">Installation instructions to </w:t>
            </w:r>
            <w:r w:rsidR="003B3EBA" w:rsidRPr="003F0974">
              <w:rPr>
                <w:rStyle w:val="Hyperlink"/>
                <w:noProof/>
                <w:lang w:val="en-GB"/>
              </w:rPr>
              <w:t>use and compile the C++ code</w:t>
            </w:r>
            <w:r w:rsidR="003B3EBA">
              <w:rPr>
                <w:noProof/>
                <w:webHidden/>
              </w:rPr>
              <w:tab/>
            </w:r>
            <w:r w:rsidR="003B3EBA">
              <w:rPr>
                <w:noProof/>
                <w:webHidden/>
              </w:rPr>
              <w:fldChar w:fldCharType="begin"/>
            </w:r>
            <w:r w:rsidR="003B3EBA">
              <w:rPr>
                <w:noProof/>
                <w:webHidden/>
              </w:rPr>
              <w:instrText xml:space="preserve"> PAGEREF _Toc165980912 \h </w:instrText>
            </w:r>
            <w:r w:rsidR="003B3EBA">
              <w:rPr>
                <w:noProof/>
                <w:webHidden/>
              </w:rPr>
            </w:r>
            <w:r w:rsidR="003B3EBA">
              <w:rPr>
                <w:noProof/>
                <w:webHidden/>
              </w:rPr>
              <w:fldChar w:fldCharType="separate"/>
            </w:r>
            <w:r w:rsidR="009438F2">
              <w:rPr>
                <w:noProof/>
                <w:webHidden/>
              </w:rPr>
              <w:t>20</w:t>
            </w:r>
            <w:r w:rsidR="003B3EBA">
              <w:rPr>
                <w:noProof/>
                <w:webHidden/>
              </w:rPr>
              <w:fldChar w:fldCharType="end"/>
            </w:r>
          </w:hyperlink>
        </w:p>
        <w:p w14:paraId="60FCF819" w14:textId="1B7979D9" w:rsidR="003B3EBA" w:rsidRDefault="003B3EBA">
          <w:r>
            <w:rPr>
              <w:b/>
              <w:bCs/>
              <w:noProof/>
            </w:rPr>
            <w:fldChar w:fldCharType="end"/>
          </w:r>
        </w:p>
      </w:sdtContent>
    </w:sdt>
    <w:p w14:paraId="5CA3D03B" w14:textId="77777777" w:rsidR="003B3EBA" w:rsidRPr="003B3EBA" w:rsidRDefault="003B3EBA" w:rsidP="003B3EBA">
      <w:pPr>
        <w:rPr>
          <w:b/>
          <w:bCs/>
          <w:sz w:val="32"/>
          <w:szCs w:val="32"/>
        </w:rPr>
      </w:pPr>
    </w:p>
    <w:p w14:paraId="57236396" w14:textId="3359A89E" w:rsidR="006E247A" w:rsidRPr="002368F1" w:rsidRDefault="006E247A" w:rsidP="007E0921">
      <w:pPr>
        <w:pStyle w:val="Heading1"/>
        <w:jc w:val="both"/>
        <w:rPr>
          <w:lang w:val="en-GB"/>
        </w:rPr>
      </w:pPr>
      <w:bookmarkStart w:id="0" w:name="_Toc165980906"/>
      <w:r w:rsidRPr="002368F1">
        <w:rPr>
          <w:lang w:val="en-GB"/>
        </w:rPr>
        <w:t>General information</w:t>
      </w:r>
      <w:bookmarkEnd w:id="0"/>
    </w:p>
    <w:p w14:paraId="0A0763FF" w14:textId="77777777" w:rsidR="006E247A" w:rsidRPr="006E247A" w:rsidRDefault="006E247A" w:rsidP="007E0921">
      <w:pPr>
        <w:jc w:val="both"/>
        <w:rPr>
          <w:lang w:val="en-GB"/>
        </w:rPr>
      </w:pPr>
    </w:p>
    <w:p w14:paraId="6D1B4991" w14:textId="65D5FFAC" w:rsidR="006E247A" w:rsidRDefault="006E247A" w:rsidP="007E0921">
      <w:pPr>
        <w:jc w:val="both"/>
        <w:rPr>
          <w:lang w:val="en-GB"/>
        </w:rPr>
      </w:pPr>
      <w:r>
        <w:rPr>
          <w:lang w:val="en-GB"/>
        </w:rPr>
        <w:t xml:space="preserve">This instruction manual will guide you on the installation process and how to use The </w:t>
      </w:r>
      <w:r w:rsidR="0021185B">
        <w:rPr>
          <w:lang w:val="en-GB"/>
        </w:rPr>
        <w:t>PUG</w:t>
      </w:r>
      <w:r>
        <w:rPr>
          <w:lang w:val="en-GB"/>
        </w:rPr>
        <w:t xml:space="preserve"> for your real-time DCS averaging. It will also give you some of the limitations of the </w:t>
      </w:r>
      <w:r w:rsidR="00BE37DB">
        <w:rPr>
          <w:lang w:val="en-GB"/>
        </w:rPr>
        <w:t>software</w:t>
      </w:r>
      <w:r>
        <w:rPr>
          <w:lang w:val="en-GB"/>
        </w:rPr>
        <w:t xml:space="preserve"> and tips to use it properly. There are two different installation processes, one is for only using the compile</w:t>
      </w:r>
      <w:r w:rsidR="007E0CEA">
        <w:rPr>
          <w:lang w:val="en-GB"/>
        </w:rPr>
        <w:t>d</w:t>
      </w:r>
      <w:r>
        <w:rPr>
          <w:lang w:val="en-GB"/>
        </w:rPr>
        <w:t xml:space="preserve"> C++ code</w:t>
      </w:r>
      <w:r w:rsidR="007E0CEA">
        <w:rPr>
          <w:lang w:val="en-GB"/>
        </w:rPr>
        <w:t xml:space="preserve"> </w:t>
      </w:r>
      <w:r>
        <w:rPr>
          <w:lang w:val="en-GB"/>
        </w:rPr>
        <w:t xml:space="preserve">along with the python GUI and the other is for diving into the </w:t>
      </w:r>
      <w:r w:rsidR="00BE37DB">
        <w:rPr>
          <w:lang w:val="en-GB"/>
        </w:rPr>
        <w:t>C</w:t>
      </w:r>
      <w:r>
        <w:rPr>
          <w:lang w:val="en-GB"/>
        </w:rPr>
        <w:t>++ and python code to see how it works. The latter will be explained at the end of the document</w:t>
      </w:r>
      <w:r w:rsidR="00BE37DB">
        <w:rPr>
          <w:lang w:val="en-GB"/>
        </w:rPr>
        <w:t>.</w:t>
      </w:r>
      <w:r w:rsidR="006B505E">
        <w:rPr>
          <w:lang w:val="en-GB"/>
        </w:rPr>
        <w:t xml:space="preserve"> The information presented here is up to date as of May 29th 2024. </w:t>
      </w:r>
    </w:p>
    <w:p w14:paraId="6FCF95A1" w14:textId="3CE86462" w:rsidR="00BE37DB" w:rsidRDefault="00BE37DB" w:rsidP="007E0921">
      <w:pPr>
        <w:jc w:val="both"/>
        <w:rPr>
          <w:lang w:val="en-GB"/>
        </w:rPr>
      </w:pPr>
      <w:r>
        <w:rPr>
          <w:lang w:val="en-GB"/>
        </w:rPr>
        <w:t xml:space="preserve">The code is available here:  </w:t>
      </w:r>
      <w:hyperlink r:id="rId8" w:history="1">
        <w:r w:rsidRPr="000C0FE2">
          <w:rPr>
            <w:rStyle w:val="Hyperlink"/>
            <w:lang w:val="en-GB"/>
          </w:rPr>
          <w:t>https://github.com/MathWalsh/The_PUG_DCS_on_GPU</w:t>
        </w:r>
      </w:hyperlink>
    </w:p>
    <w:p w14:paraId="3DFF023C" w14:textId="77777777" w:rsidR="0009233B" w:rsidRDefault="002368F1" w:rsidP="007E0921">
      <w:pPr>
        <w:jc w:val="both"/>
        <w:rPr>
          <w:lang w:val="en-GB"/>
        </w:rPr>
      </w:pPr>
      <w:r w:rsidRPr="002368F1">
        <w:rPr>
          <w:b/>
          <w:bCs/>
          <w:lang w:val="en-GB"/>
        </w:rPr>
        <w:t>Contributors</w:t>
      </w:r>
      <w:r>
        <w:rPr>
          <w:lang w:val="en-GB"/>
        </w:rPr>
        <w:t xml:space="preserve">: </w:t>
      </w:r>
    </w:p>
    <w:p w14:paraId="5804FAFE" w14:textId="0B3C4DFD" w:rsidR="002368F1" w:rsidRDefault="002368F1" w:rsidP="007E0921">
      <w:pPr>
        <w:jc w:val="both"/>
        <w:rPr>
          <w:lang w:val="en-GB"/>
        </w:rPr>
      </w:pPr>
      <w:r>
        <w:rPr>
          <w:lang w:val="en-GB"/>
        </w:rPr>
        <w:t>Mathieu Walsh</w:t>
      </w:r>
      <w:r w:rsidR="0009233B">
        <w:rPr>
          <w:lang w:val="en-GB"/>
        </w:rPr>
        <w:t xml:space="preserve"> and</w:t>
      </w:r>
      <w:r>
        <w:rPr>
          <w:lang w:val="en-GB"/>
        </w:rPr>
        <w:t xml:space="preserve"> Jérôme Genest</w:t>
      </w:r>
    </w:p>
    <w:p w14:paraId="1898937A" w14:textId="69DE93FC" w:rsidR="00BE37DB" w:rsidRDefault="002368F1" w:rsidP="007E0921">
      <w:pPr>
        <w:jc w:val="both"/>
        <w:rPr>
          <w:lang w:val="en-GB"/>
        </w:rPr>
      </w:pPr>
      <w:r w:rsidRPr="002368F1">
        <w:rPr>
          <w:b/>
          <w:bCs/>
          <w:lang w:val="en-GB"/>
        </w:rPr>
        <w:t>License</w:t>
      </w:r>
      <w:r w:rsidR="00BE37DB">
        <w:rPr>
          <w:lang w:val="en-GB"/>
        </w:rPr>
        <w:t>:</w:t>
      </w:r>
    </w:p>
    <w:p w14:paraId="4F7791BB" w14:textId="22794256" w:rsidR="00BE37DB" w:rsidRDefault="00BE37DB" w:rsidP="007E0921">
      <w:pPr>
        <w:jc w:val="both"/>
        <w:rPr>
          <w:lang w:val="en-GB"/>
        </w:rPr>
      </w:pPr>
      <w:r w:rsidRPr="00BE37DB">
        <w:rPr>
          <w:lang w:val="en-GB"/>
        </w:rPr>
        <w:t>Copyright (c) 2024, Mathieu Walsh, Jérôme Genest. All rights reserved.</w:t>
      </w:r>
    </w:p>
    <w:p w14:paraId="77A0827D" w14:textId="5EFF3D32" w:rsidR="00BE37DB" w:rsidRDefault="00BE37DB" w:rsidP="007E0921">
      <w:pPr>
        <w:jc w:val="both"/>
        <w:rPr>
          <w:lang w:val="en-GB"/>
        </w:rPr>
      </w:pPr>
      <w:r w:rsidRPr="00BE37DB">
        <w:rPr>
          <w:lang w:val="en-GB"/>
        </w:rPr>
        <w:t>The software is available for redistribution and use in source and binary forms, with or without modification, but strictly for non-commercial purposes only.</w:t>
      </w:r>
      <w:r>
        <w:rPr>
          <w:lang w:val="en-GB"/>
        </w:rPr>
        <w:t xml:space="preserve"> </w:t>
      </w:r>
      <w:r w:rsidRPr="00BE37DB">
        <w:rPr>
          <w:lang w:val="en-GB"/>
        </w:rPr>
        <w:t>See License.txt for more information on the conditions.</w:t>
      </w:r>
    </w:p>
    <w:p w14:paraId="00DB7F36" w14:textId="2B015A67" w:rsidR="00BE37DB" w:rsidRDefault="00BE37DB" w:rsidP="007E0921">
      <w:pPr>
        <w:jc w:val="both"/>
        <w:rPr>
          <w:lang w:val="en-GB"/>
        </w:rPr>
      </w:pPr>
      <w:r w:rsidRPr="00BE37DB">
        <w:rPr>
          <w:lang w:val="en-GB"/>
        </w:rPr>
        <w:t xml:space="preserve">For commercial licenses or to request custom features, please contact us by email: </w:t>
      </w:r>
      <w:hyperlink r:id="rId9" w:history="1">
        <w:r w:rsidRPr="000C0FE2">
          <w:rPr>
            <w:rStyle w:val="Hyperlink"/>
            <w:lang w:val="en-GB"/>
          </w:rPr>
          <w:t>ThePugDCSonGPU@hotmail.com</w:t>
        </w:r>
      </w:hyperlink>
    </w:p>
    <w:p w14:paraId="31363007" w14:textId="77777777" w:rsidR="009D7A04" w:rsidRDefault="009D7A04" w:rsidP="007E0921">
      <w:pPr>
        <w:jc w:val="both"/>
        <w:rPr>
          <w:b/>
          <w:bCs/>
          <w:lang w:val="en-GB"/>
        </w:rPr>
      </w:pPr>
    </w:p>
    <w:p w14:paraId="7544B3E4" w14:textId="77777777" w:rsidR="009D7A04" w:rsidRDefault="009D7A04" w:rsidP="007E0921">
      <w:pPr>
        <w:jc w:val="both"/>
        <w:rPr>
          <w:b/>
          <w:bCs/>
          <w:lang w:val="en-GB"/>
        </w:rPr>
      </w:pPr>
    </w:p>
    <w:p w14:paraId="11B76A15" w14:textId="06DD5CFB" w:rsidR="009D7A04" w:rsidRDefault="002368F1" w:rsidP="007E0921">
      <w:pPr>
        <w:jc w:val="both"/>
        <w:rPr>
          <w:lang w:val="en-GB"/>
        </w:rPr>
      </w:pPr>
      <w:r w:rsidRPr="002368F1">
        <w:rPr>
          <w:b/>
          <w:bCs/>
          <w:lang w:val="en-GB"/>
        </w:rPr>
        <w:lastRenderedPageBreak/>
        <w:t>Disclaimer</w:t>
      </w:r>
      <w:r>
        <w:rPr>
          <w:lang w:val="en-GB"/>
        </w:rPr>
        <w:t>:</w:t>
      </w:r>
    </w:p>
    <w:p w14:paraId="26B58B6F" w14:textId="0254FE96" w:rsidR="002368F1" w:rsidRDefault="002368F1" w:rsidP="007E0921">
      <w:pPr>
        <w:jc w:val="both"/>
        <w:rPr>
          <w:lang w:val="en-GB"/>
        </w:rPr>
      </w:pPr>
      <w:r w:rsidRPr="002368F1">
        <w:rPr>
          <w:lang w:val="en-GB"/>
        </w:rPr>
        <w:t>This is not a commercial product, there are still bugs and undetected issues in the code. To improve the quality of the code, please report any issues</w:t>
      </w:r>
      <w:r>
        <w:rPr>
          <w:lang w:val="en-GB"/>
        </w:rPr>
        <w:t xml:space="preserve"> </w:t>
      </w:r>
      <w:r w:rsidRPr="002368F1">
        <w:rPr>
          <w:lang w:val="en-GB"/>
        </w:rPr>
        <w:t>encountered</w:t>
      </w:r>
      <w:r w:rsidR="007E0CEA">
        <w:rPr>
          <w:lang w:val="en-GB"/>
        </w:rPr>
        <w:t xml:space="preserve"> via this </w:t>
      </w:r>
      <w:hyperlink r:id="rId10" w:history="1">
        <w:proofErr w:type="spellStart"/>
        <w:r w:rsidR="007E0CEA" w:rsidRPr="007E0CEA">
          <w:rPr>
            <w:rStyle w:val="Hyperlink"/>
            <w:lang w:val="en-GB"/>
          </w:rPr>
          <w:t>github</w:t>
        </w:r>
        <w:proofErr w:type="spellEnd"/>
      </w:hyperlink>
      <w:r w:rsidR="007E0CEA">
        <w:rPr>
          <w:lang w:val="en-GB"/>
        </w:rPr>
        <w:t xml:space="preserve"> page</w:t>
      </w:r>
      <w:r>
        <w:rPr>
          <w:lang w:val="en-GB"/>
        </w:rPr>
        <w:t xml:space="preserve">: </w:t>
      </w:r>
    </w:p>
    <w:p w14:paraId="01CFCD44" w14:textId="43A19E86" w:rsidR="00BE37DB" w:rsidRDefault="002368F1" w:rsidP="007E0921">
      <w:pPr>
        <w:jc w:val="both"/>
        <w:rPr>
          <w:lang w:val="en-GB"/>
        </w:rPr>
      </w:pPr>
      <w:r w:rsidRPr="002368F1">
        <w:rPr>
          <w:lang w:val="en-GB"/>
        </w:rPr>
        <w:t>If you need support to use the code, contact us via email, we will try to respond as fast as possible to get you going!</w:t>
      </w:r>
    </w:p>
    <w:p w14:paraId="2A4B611C" w14:textId="2C978198" w:rsidR="008258DB" w:rsidRDefault="008258DB" w:rsidP="007E0921">
      <w:pPr>
        <w:pStyle w:val="Heading1"/>
        <w:jc w:val="both"/>
        <w:rPr>
          <w:lang w:val="en-GB"/>
        </w:rPr>
      </w:pPr>
      <w:bookmarkStart w:id="1" w:name="_Toc165980907"/>
      <w:r>
        <w:rPr>
          <w:lang w:val="en-GB"/>
        </w:rPr>
        <w:t xml:space="preserve">General flow of the </w:t>
      </w:r>
      <w:r w:rsidR="0021185B">
        <w:rPr>
          <w:lang w:val="en-GB"/>
        </w:rPr>
        <w:t>software and GPU algorithm</w:t>
      </w:r>
      <w:bookmarkEnd w:id="1"/>
    </w:p>
    <w:p w14:paraId="6081188C" w14:textId="52D5FA8A" w:rsidR="0021185B" w:rsidRDefault="0021185B" w:rsidP="007E0921">
      <w:pPr>
        <w:jc w:val="both"/>
        <w:rPr>
          <w:lang w:val="en-GB"/>
        </w:rPr>
      </w:pPr>
    </w:p>
    <w:p w14:paraId="47F799BD" w14:textId="0C4DF2AB" w:rsidR="00D9420E" w:rsidRDefault="0021185B" w:rsidP="007E0921">
      <w:pPr>
        <w:jc w:val="both"/>
        <w:rPr>
          <w:lang w:val="en-GB"/>
        </w:rPr>
      </w:pPr>
      <w:r>
        <w:rPr>
          <w:lang w:val="en-GB"/>
        </w:rPr>
        <w:t>Before you start using the PUG, we believe it is important</w:t>
      </w:r>
      <w:r w:rsidR="00100119">
        <w:rPr>
          <w:lang w:val="en-GB"/>
        </w:rPr>
        <w:t xml:space="preserve"> for</w:t>
      </w:r>
      <w:r>
        <w:rPr>
          <w:lang w:val="en-GB"/>
        </w:rPr>
        <w:t xml:space="preserve"> </w:t>
      </w:r>
      <w:r w:rsidR="005A0141">
        <w:rPr>
          <w:lang w:val="en-GB"/>
        </w:rPr>
        <w:t xml:space="preserve">you </w:t>
      </w:r>
      <w:r w:rsidR="00302427">
        <w:rPr>
          <w:lang w:val="en-GB"/>
        </w:rPr>
        <w:t xml:space="preserve">to </w:t>
      </w:r>
      <w:r>
        <w:rPr>
          <w:lang w:val="en-GB"/>
        </w:rPr>
        <w:t xml:space="preserve">understand the basic flow of </w:t>
      </w:r>
      <w:r w:rsidR="00AE32F2">
        <w:rPr>
          <w:lang w:val="en-GB"/>
        </w:rPr>
        <w:t xml:space="preserve">the software and </w:t>
      </w:r>
      <w:r>
        <w:rPr>
          <w:lang w:val="en-GB"/>
        </w:rPr>
        <w:t>the</w:t>
      </w:r>
      <w:r w:rsidR="00AE32F2">
        <w:rPr>
          <w:lang w:val="en-GB"/>
        </w:rPr>
        <w:t xml:space="preserve"> GPU</w:t>
      </w:r>
      <w:r>
        <w:rPr>
          <w:lang w:val="en-GB"/>
        </w:rPr>
        <w:t xml:space="preserve"> algorithm.</w:t>
      </w:r>
      <w:r w:rsidR="00845ED0">
        <w:rPr>
          <w:lang w:val="en-GB"/>
        </w:rPr>
        <w:t xml:space="preserve"> </w:t>
      </w:r>
      <w:r w:rsidR="0079401A">
        <w:rPr>
          <w:lang w:val="en-GB"/>
        </w:rPr>
        <w:t xml:space="preserve">This information is also presented in this paper: XXX </w:t>
      </w:r>
      <w:proofErr w:type="spellStart"/>
      <w:r w:rsidR="0079401A">
        <w:rPr>
          <w:lang w:val="en-GB"/>
        </w:rPr>
        <w:t>XXX</w:t>
      </w:r>
      <w:proofErr w:type="spellEnd"/>
      <w:r w:rsidR="0079401A">
        <w:rPr>
          <w:lang w:val="en-GB"/>
        </w:rPr>
        <w:t xml:space="preserve">. </w:t>
      </w:r>
      <w:r w:rsidR="00845ED0">
        <w:rPr>
          <w:lang w:val="en-GB"/>
        </w:rPr>
        <w:t xml:space="preserve">Below is a block diagram showing the different parts of the python and C++ program. The python GUI sends/receives all of its command to/from the C++ program through our </w:t>
      </w:r>
      <w:r w:rsidR="00D9420E">
        <w:rPr>
          <w:lang w:val="en-GB"/>
        </w:rPr>
        <w:t>custom</w:t>
      </w:r>
      <w:r w:rsidR="00845ED0">
        <w:rPr>
          <w:lang w:val="en-GB"/>
        </w:rPr>
        <w:t xml:space="preserve"> TCP server. </w:t>
      </w:r>
      <w:r w:rsidR="0055097F">
        <w:rPr>
          <w:lang w:val="en-GB"/>
        </w:rPr>
        <w:t>You will only interact with the python GUI during your real-time acquisitions, but some information such as the current data rate, measured d</w:t>
      </w:r>
      <w:r w:rsidR="00FA3FD2">
        <w:rPr>
          <w:lang w:val="en-GB"/>
        </w:rPr>
        <w:t xml:space="preserve">elta </w:t>
      </w:r>
      <w:proofErr w:type="spellStart"/>
      <w:r w:rsidR="00FA3FD2">
        <w:rPr>
          <w:lang w:val="en-GB"/>
        </w:rPr>
        <w:t>fr</w:t>
      </w:r>
      <w:proofErr w:type="spellEnd"/>
      <w:r w:rsidR="00FA3FD2">
        <w:rPr>
          <w:lang w:val="en-GB"/>
        </w:rPr>
        <w:t xml:space="preserve"> (</w:t>
      </w:r>
      <w:proofErr w:type="spellStart"/>
      <w:r w:rsidR="00FA3FD2">
        <w:rPr>
          <w:lang w:val="en-GB"/>
        </w:rPr>
        <w:t>dfr</w:t>
      </w:r>
      <w:proofErr w:type="spellEnd"/>
      <w:r w:rsidR="00FA3FD2">
        <w:rPr>
          <w:lang w:val="en-GB"/>
        </w:rPr>
        <w:t>)</w:t>
      </w:r>
      <w:r w:rsidR="0055097F">
        <w:rPr>
          <w:lang w:val="en-GB"/>
        </w:rPr>
        <w:t>, the current running time, etc. are displayed on the C++ program console during</w:t>
      </w:r>
      <w:r w:rsidR="00D9420E">
        <w:rPr>
          <w:lang w:val="en-GB"/>
        </w:rPr>
        <w:t xml:space="preserve"> the acquisition.</w:t>
      </w:r>
    </w:p>
    <w:p w14:paraId="3A25801A" w14:textId="7335046A" w:rsidR="000E52CC" w:rsidRDefault="0079401A" w:rsidP="007E0921">
      <w:pPr>
        <w:jc w:val="both"/>
        <w:rPr>
          <w:lang w:val="en-GB"/>
        </w:rPr>
      </w:pPr>
      <w:r>
        <w:rPr>
          <w:noProof/>
        </w:rPr>
        <w:drawing>
          <wp:anchor distT="0" distB="0" distL="114300" distR="114300" simplePos="0" relativeHeight="251659264" behindDoc="1" locked="0" layoutInCell="1" allowOverlap="1" wp14:anchorId="44E75528" wp14:editId="66E9EEEC">
            <wp:simplePos x="0" y="0"/>
            <wp:positionH relativeFrom="margin">
              <wp:align>center</wp:align>
            </wp:positionH>
            <wp:positionV relativeFrom="paragraph">
              <wp:posOffset>1342308</wp:posOffset>
            </wp:positionV>
            <wp:extent cx="5478145" cy="3081020"/>
            <wp:effectExtent l="0" t="0" r="8255" b="5080"/>
            <wp:wrapThrough wrapText="bothSides">
              <wp:wrapPolygon edited="0">
                <wp:start x="0" y="0"/>
                <wp:lineTo x="0" y="21502"/>
                <wp:lineTo x="21557" y="21502"/>
                <wp:lineTo x="21557" y="0"/>
                <wp:lineTo x="0" y="0"/>
              </wp:wrapPolygon>
            </wp:wrapThrough>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78145" cy="3081020"/>
                    </a:xfrm>
                    <a:prstGeom prst="rect">
                      <a:avLst/>
                    </a:prstGeom>
                  </pic:spPr>
                </pic:pic>
              </a:graphicData>
            </a:graphic>
          </wp:anchor>
        </w:drawing>
      </w:r>
      <w:r w:rsidR="00D9420E">
        <w:rPr>
          <w:lang w:val="en-GB"/>
        </w:rPr>
        <w:t xml:space="preserve"> All the parameters necessary to start a real-time acquisition are saved in two json files: “</w:t>
      </w:r>
      <w:proofErr w:type="spellStart"/>
      <w:r w:rsidR="00D9420E">
        <w:rPr>
          <w:lang w:val="en-GB"/>
        </w:rPr>
        <w:t>gageCard_</w:t>
      </w:r>
      <w:proofErr w:type="gramStart"/>
      <w:r w:rsidR="00D9420E">
        <w:rPr>
          <w:lang w:val="en-GB"/>
        </w:rPr>
        <w:t>params.json</w:t>
      </w:r>
      <w:proofErr w:type="spellEnd"/>
      <w:proofErr w:type="gramEnd"/>
      <w:r w:rsidR="00D9420E">
        <w:rPr>
          <w:lang w:val="en-GB"/>
        </w:rPr>
        <w:t>” and “</w:t>
      </w:r>
      <w:proofErr w:type="spellStart"/>
      <w:r w:rsidR="00D9420E" w:rsidRPr="00D9420E">
        <w:rPr>
          <w:lang w:val="en-GB"/>
        </w:rPr>
        <w:t>apriori_params</w:t>
      </w:r>
      <w:r w:rsidR="00D9420E">
        <w:rPr>
          <w:lang w:val="en-GB"/>
        </w:rPr>
        <w:t>.json</w:t>
      </w:r>
      <w:proofErr w:type="spellEnd"/>
      <w:r w:rsidR="00D9420E">
        <w:rPr>
          <w:lang w:val="en-GB"/>
        </w:rPr>
        <w:t>”.</w:t>
      </w:r>
      <w:r w:rsidR="00F67741">
        <w:rPr>
          <w:lang w:val="en-GB"/>
        </w:rPr>
        <w:t xml:space="preserve"> These are the files modified by the user before starting the pre-acquisition step.</w:t>
      </w:r>
      <w:r w:rsidR="00D9420E">
        <w:rPr>
          <w:lang w:val="en-GB"/>
        </w:rPr>
        <w:t xml:space="preserve"> These files are </w:t>
      </w:r>
      <w:r w:rsidR="00F67741">
        <w:rPr>
          <w:lang w:val="en-GB"/>
        </w:rPr>
        <w:t xml:space="preserve">then </w:t>
      </w:r>
      <w:r w:rsidR="00D9420E">
        <w:rPr>
          <w:lang w:val="en-GB"/>
        </w:rPr>
        <w:t xml:space="preserve">used by the compiled </w:t>
      </w:r>
      <w:proofErr w:type="spellStart"/>
      <w:r w:rsidR="00D9420E">
        <w:rPr>
          <w:lang w:val="en-GB"/>
        </w:rPr>
        <w:t>matlab</w:t>
      </w:r>
      <w:proofErr w:type="spellEnd"/>
      <w:r w:rsidR="00D9420E">
        <w:rPr>
          <w:lang w:val="en-GB"/>
        </w:rPr>
        <w:t xml:space="preserve"> script to calculate all the corrections parameters necessary to perform the fast phase correction and resampling and the self-correction algorithm. These parameters are </w:t>
      </w:r>
      <w:r w:rsidR="00FC24F4">
        <w:rPr>
          <w:lang w:val="en-GB"/>
        </w:rPr>
        <w:t xml:space="preserve">then </w:t>
      </w:r>
      <w:r w:rsidR="00D9420E">
        <w:rPr>
          <w:lang w:val="en-GB"/>
        </w:rPr>
        <w:t>saved in the “</w:t>
      </w:r>
      <w:proofErr w:type="spellStart"/>
      <w:r w:rsidR="00D9420E" w:rsidRPr="00D9420E">
        <w:rPr>
          <w:lang w:val="en-GB"/>
        </w:rPr>
        <w:t>computed_</w:t>
      </w:r>
      <w:proofErr w:type="gramStart"/>
      <w:r w:rsidR="00D9420E" w:rsidRPr="00D9420E">
        <w:rPr>
          <w:lang w:val="en-GB"/>
        </w:rPr>
        <w:t>params</w:t>
      </w:r>
      <w:r w:rsidR="00D9420E">
        <w:rPr>
          <w:lang w:val="en-GB"/>
        </w:rPr>
        <w:t>.json</w:t>
      </w:r>
      <w:proofErr w:type="spellEnd"/>
      <w:proofErr w:type="gramEnd"/>
      <w:r w:rsidR="00D9420E">
        <w:rPr>
          <w:lang w:val="en-GB"/>
        </w:rPr>
        <w:t>”</w:t>
      </w:r>
      <w:r w:rsidR="0098193F">
        <w:rPr>
          <w:lang w:val="en-GB"/>
        </w:rPr>
        <w:t>. The different .json files are accessible in different tabs of the GUI. They are also saved in the output folder along with the output data.</w:t>
      </w:r>
    </w:p>
    <w:p w14:paraId="1CB39DE9" w14:textId="0839ABEC" w:rsidR="00737CA9" w:rsidRDefault="00737CA9" w:rsidP="007E0921">
      <w:pPr>
        <w:jc w:val="both"/>
        <w:rPr>
          <w:lang w:val="en-GB"/>
        </w:rPr>
      </w:pPr>
      <w:r>
        <w:rPr>
          <w:lang w:val="en-GB"/>
        </w:rPr>
        <w:t>Before we dive into the algorithms, let</w:t>
      </w:r>
      <w:r w:rsidR="00DC262B">
        <w:rPr>
          <w:lang w:val="en-GB"/>
        </w:rPr>
        <w:t>’</w:t>
      </w:r>
      <w:r>
        <w:rPr>
          <w:lang w:val="en-GB"/>
        </w:rPr>
        <w:t xml:space="preserve">s understand how the data gets to the GPU. Your digitizer is connected to your computed via a PCIe </w:t>
      </w:r>
      <w:r w:rsidR="005A0141">
        <w:rPr>
          <w:lang w:val="en-GB"/>
        </w:rPr>
        <w:t xml:space="preserve">connection </w:t>
      </w:r>
      <w:r>
        <w:rPr>
          <w:lang w:val="en-GB"/>
        </w:rPr>
        <w:t xml:space="preserve">in the computer or in an external box (See hardware configuration). Each channel of the digitizer is sampling a different signal necessary for the corrections </w:t>
      </w:r>
      <w:r>
        <w:rPr>
          <w:lang w:val="en-GB"/>
        </w:rPr>
        <w:lastRenderedPageBreak/>
        <w:t>perform</w:t>
      </w:r>
      <w:r w:rsidR="005A0141">
        <w:rPr>
          <w:lang w:val="en-GB"/>
        </w:rPr>
        <w:t>ed</w:t>
      </w:r>
      <w:r>
        <w:rPr>
          <w:lang w:val="en-GB"/>
        </w:rPr>
        <w:t xml:space="preserve"> on the interferograms. We will start with the most general correction possible that requires </w:t>
      </w:r>
      <w:r w:rsidR="00DC262B">
        <w:rPr>
          <w:lang w:val="en-GB"/>
        </w:rPr>
        <w:t>4</w:t>
      </w:r>
      <w:r>
        <w:rPr>
          <w:lang w:val="en-GB"/>
        </w:rPr>
        <w:t xml:space="preserve"> optical references (one optical beat note with a CW for each comb and the CEO of each comb)</w:t>
      </w:r>
      <w:r w:rsidR="00FE2BC2">
        <w:rPr>
          <w:lang w:val="en-GB"/>
        </w:rPr>
        <w:t xml:space="preserve">. With the interferogram channel, this means we need to digitize 5 different signals. With a </w:t>
      </w:r>
      <w:proofErr w:type="gramStart"/>
      <w:r w:rsidR="00FE2BC2">
        <w:rPr>
          <w:lang w:val="en-GB"/>
        </w:rPr>
        <w:t>4 channel</w:t>
      </w:r>
      <w:proofErr w:type="gramEnd"/>
      <w:r w:rsidR="00FE2BC2">
        <w:rPr>
          <w:lang w:val="en-GB"/>
        </w:rPr>
        <w:t xml:space="preserve"> card, your best option is the following:</w:t>
      </w:r>
    </w:p>
    <w:p w14:paraId="44C236CF" w14:textId="733D6708" w:rsidR="00FE2BC2" w:rsidRDefault="00FE2BC2" w:rsidP="007E0921">
      <w:pPr>
        <w:pStyle w:val="ListParagraph"/>
        <w:numPr>
          <w:ilvl w:val="0"/>
          <w:numId w:val="10"/>
        </w:numPr>
        <w:jc w:val="both"/>
        <w:rPr>
          <w:lang w:val="en-GB"/>
        </w:rPr>
      </w:pPr>
      <w:r>
        <w:rPr>
          <w:lang w:val="en-GB"/>
        </w:rPr>
        <w:t>Interferogram stream</w:t>
      </w:r>
    </w:p>
    <w:p w14:paraId="15A6859C" w14:textId="1F90B29B" w:rsidR="00FE2BC2" w:rsidRDefault="00FE2BC2" w:rsidP="007E0921">
      <w:pPr>
        <w:pStyle w:val="ListParagraph"/>
        <w:numPr>
          <w:ilvl w:val="0"/>
          <w:numId w:val="10"/>
        </w:numPr>
        <w:jc w:val="both"/>
        <w:rPr>
          <w:lang w:val="en-GB"/>
        </w:rPr>
      </w:pPr>
      <w:r>
        <w:rPr>
          <w:lang w:val="en-GB"/>
        </w:rPr>
        <w:t>Time multiplexing of the two optical beat notes with a CW</w:t>
      </w:r>
    </w:p>
    <w:p w14:paraId="0D20AF77" w14:textId="3F81297C" w:rsidR="00FE2BC2" w:rsidRDefault="00FE2BC2" w:rsidP="007E0921">
      <w:pPr>
        <w:pStyle w:val="ListParagraph"/>
        <w:numPr>
          <w:ilvl w:val="0"/>
          <w:numId w:val="10"/>
        </w:numPr>
        <w:jc w:val="both"/>
        <w:rPr>
          <w:lang w:val="en-GB"/>
        </w:rPr>
      </w:pPr>
      <w:r>
        <w:rPr>
          <w:lang w:val="en-GB"/>
        </w:rPr>
        <w:t>CEO of comb1 (</w:t>
      </w:r>
      <w:r w:rsidR="005A0141">
        <w:rPr>
          <w:lang w:val="en-GB"/>
        </w:rPr>
        <w:t xml:space="preserve">or </w:t>
      </w:r>
      <w:r>
        <w:rPr>
          <w:lang w:val="en-GB"/>
        </w:rPr>
        <w:t>beat note with another CW in the future)</w:t>
      </w:r>
    </w:p>
    <w:p w14:paraId="59210A1F" w14:textId="571D5013" w:rsidR="00FE2BC2" w:rsidRDefault="00FE2BC2" w:rsidP="007E0921">
      <w:pPr>
        <w:pStyle w:val="ListParagraph"/>
        <w:numPr>
          <w:ilvl w:val="0"/>
          <w:numId w:val="10"/>
        </w:numPr>
        <w:jc w:val="both"/>
        <w:rPr>
          <w:lang w:val="en-GB"/>
        </w:rPr>
      </w:pPr>
      <w:r>
        <w:rPr>
          <w:lang w:val="en-GB"/>
        </w:rPr>
        <w:t>CEO of comb2 (</w:t>
      </w:r>
      <w:r w:rsidR="005A0141">
        <w:rPr>
          <w:lang w:val="en-GB"/>
        </w:rPr>
        <w:t xml:space="preserve">or </w:t>
      </w:r>
      <w:r>
        <w:rPr>
          <w:lang w:val="en-GB"/>
        </w:rPr>
        <w:t>beat note with another CW in the future)</w:t>
      </w:r>
    </w:p>
    <w:p w14:paraId="7E544DCD" w14:textId="6FADBD81" w:rsidR="00F40235" w:rsidRDefault="00F40235" w:rsidP="007E0921">
      <w:pPr>
        <w:jc w:val="both"/>
        <w:rPr>
          <w:lang w:val="en-GB"/>
        </w:rPr>
      </w:pPr>
    </w:p>
    <w:p w14:paraId="774BE08A" w14:textId="1CC5AC23" w:rsidR="00F40235" w:rsidRDefault="00F40235" w:rsidP="007E0921">
      <w:pPr>
        <w:jc w:val="both"/>
        <w:rPr>
          <w:lang w:val="en-GB"/>
        </w:rPr>
      </w:pPr>
      <w:r>
        <w:rPr>
          <w:lang w:val="en-GB"/>
        </w:rPr>
        <w:t>There are two other configurations possible: one with only a CW reference and the other with no references. For the former, you will only need 3 channels on your card:</w:t>
      </w:r>
    </w:p>
    <w:p w14:paraId="638A52A8" w14:textId="77777777" w:rsidR="00F40235" w:rsidRDefault="00F40235" w:rsidP="007E0921">
      <w:pPr>
        <w:pStyle w:val="ListParagraph"/>
        <w:numPr>
          <w:ilvl w:val="0"/>
          <w:numId w:val="12"/>
        </w:numPr>
        <w:jc w:val="both"/>
        <w:rPr>
          <w:lang w:val="en-GB"/>
        </w:rPr>
      </w:pPr>
      <w:r>
        <w:rPr>
          <w:lang w:val="en-GB"/>
        </w:rPr>
        <w:t>Interferogram stream</w:t>
      </w:r>
    </w:p>
    <w:p w14:paraId="4C91ED7E" w14:textId="14CC5750" w:rsidR="00F40235" w:rsidRDefault="00F40235" w:rsidP="007E0921">
      <w:pPr>
        <w:pStyle w:val="ListParagraph"/>
        <w:numPr>
          <w:ilvl w:val="0"/>
          <w:numId w:val="12"/>
        </w:numPr>
        <w:jc w:val="both"/>
        <w:rPr>
          <w:lang w:val="en-GB"/>
        </w:rPr>
      </w:pPr>
      <w:r>
        <w:rPr>
          <w:lang w:val="en-GB"/>
        </w:rPr>
        <w:t>optical beat note of comb1 with CW</w:t>
      </w:r>
    </w:p>
    <w:p w14:paraId="3A939463" w14:textId="6CF3078B" w:rsidR="00F40235" w:rsidRDefault="00F40235" w:rsidP="007E0921">
      <w:pPr>
        <w:pStyle w:val="ListParagraph"/>
        <w:numPr>
          <w:ilvl w:val="0"/>
          <w:numId w:val="12"/>
        </w:numPr>
        <w:jc w:val="both"/>
        <w:rPr>
          <w:lang w:val="en-GB"/>
        </w:rPr>
      </w:pPr>
      <w:r>
        <w:rPr>
          <w:lang w:val="en-GB"/>
        </w:rPr>
        <w:t>optical beat note of comb2 with CW</w:t>
      </w:r>
    </w:p>
    <w:p w14:paraId="1535C983" w14:textId="7762800F" w:rsidR="00F40235" w:rsidRDefault="00D84F28" w:rsidP="007E0921">
      <w:pPr>
        <w:jc w:val="both"/>
        <w:rPr>
          <w:lang w:val="en-GB"/>
        </w:rPr>
      </w:pPr>
      <w:r>
        <w:rPr>
          <w:lang w:val="en-GB"/>
        </w:rPr>
        <w:t>For the latter case, you only need 1 channel:</w:t>
      </w:r>
    </w:p>
    <w:p w14:paraId="1EE2751A" w14:textId="77777777" w:rsidR="00D84F28" w:rsidRDefault="00D84F28" w:rsidP="007E0921">
      <w:pPr>
        <w:pStyle w:val="ListParagraph"/>
        <w:numPr>
          <w:ilvl w:val="0"/>
          <w:numId w:val="13"/>
        </w:numPr>
        <w:jc w:val="both"/>
        <w:rPr>
          <w:lang w:val="en-GB"/>
        </w:rPr>
      </w:pPr>
      <w:r>
        <w:rPr>
          <w:lang w:val="en-GB"/>
        </w:rPr>
        <w:t>Interferogram stream</w:t>
      </w:r>
    </w:p>
    <w:p w14:paraId="18D7ACD9" w14:textId="1C1FBF7F" w:rsidR="00D84F28" w:rsidRPr="00D84F28" w:rsidRDefault="00D84F28" w:rsidP="007E0921">
      <w:pPr>
        <w:jc w:val="both"/>
        <w:rPr>
          <w:lang w:val="en-GB"/>
        </w:rPr>
      </w:pPr>
      <w:r>
        <w:rPr>
          <w:lang w:val="en-GB"/>
        </w:rPr>
        <w:t>However, in the last two cases, it is important to understand what is the impact of not having two references</w:t>
      </w:r>
      <w:r w:rsidR="00F53F42">
        <w:rPr>
          <w:lang w:val="en-GB"/>
        </w:rPr>
        <w:t xml:space="preserve"> (4 optical beat notes</w:t>
      </w:r>
      <w:r w:rsidR="00D76D09">
        <w:rPr>
          <w:lang w:val="en-GB"/>
        </w:rPr>
        <w:t xml:space="preserve">, 2 for each </w:t>
      </w:r>
      <w:proofErr w:type="gramStart"/>
      <w:r w:rsidR="00D76D09">
        <w:rPr>
          <w:lang w:val="en-GB"/>
        </w:rPr>
        <w:t>combs</w:t>
      </w:r>
      <w:proofErr w:type="gramEnd"/>
      <w:r w:rsidR="00F53F42">
        <w:rPr>
          <w:lang w:val="en-GB"/>
        </w:rPr>
        <w:t>)</w:t>
      </w:r>
      <w:r>
        <w:rPr>
          <w:lang w:val="en-GB"/>
        </w:rPr>
        <w:t xml:space="preserve">. In all cases, the self-correction will remove the slow out-of-loop noise from your interferograms with a </w:t>
      </w:r>
      <w:proofErr w:type="spellStart"/>
      <w:r>
        <w:rPr>
          <w:lang w:val="en-GB"/>
        </w:rPr>
        <w:t>dfr</w:t>
      </w:r>
      <w:proofErr w:type="spellEnd"/>
      <w:r>
        <w:rPr>
          <w:lang w:val="en-GB"/>
        </w:rPr>
        <w:t xml:space="preserve">/2 </w:t>
      </w:r>
      <w:r w:rsidR="007C597D">
        <w:rPr>
          <w:lang w:val="en-GB"/>
        </w:rPr>
        <w:t>bandwidth (BW)</w:t>
      </w:r>
      <w:r>
        <w:rPr>
          <w:lang w:val="en-GB"/>
        </w:rPr>
        <w:t>.  With 1 reference</w:t>
      </w:r>
      <w:r w:rsidR="00D76D09">
        <w:rPr>
          <w:lang w:val="en-GB"/>
        </w:rPr>
        <w:t xml:space="preserve"> (</w:t>
      </w:r>
      <w:proofErr w:type="gramStart"/>
      <w:r w:rsidR="00D76D09">
        <w:rPr>
          <w:lang w:val="en-GB"/>
        </w:rPr>
        <w:t>i.e.</w:t>
      </w:r>
      <w:proofErr w:type="gramEnd"/>
      <w:r w:rsidR="00D76D09">
        <w:rPr>
          <w:lang w:val="en-GB"/>
        </w:rPr>
        <w:t xml:space="preserve"> two beat notes with a CW laser)</w:t>
      </w:r>
      <w:r>
        <w:rPr>
          <w:lang w:val="en-GB"/>
        </w:rPr>
        <w:t xml:space="preserve"> you can correct fast phase noise but you </w:t>
      </w:r>
      <w:r w:rsidR="005A0141">
        <w:rPr>
          <w:lang w:val="en-GB"/>
        </w:rPr>
        <w:t xml:space="preserve">may </w:t>
      </w:r>
      <w:r>
        <w:rPr>
          <w:lang w:val="en-GB"/>
        </w:rPr>
        <w:t xml:space="preserve">still have fast </w:t>
      </w:r>
      <w:proofErr w:type="spellStart"/>
      <w:r>
        <w:rPr>
          <w:lang w:val="en-GB"/>
        </w:rPr>
        <w:t>dfr</w:t>
      </w:r>
      <w:proofErr w:type="spellEnd"/>
      <w:r>
        <w:rPr>
          <w:lang w:val="en-GB"/>
        </w:rPr>
        <w:t xml:space="preserve"> noise remaining. With no reference, you have</w:t>
      </w:r>
      <w:r w:rsidR="002370D5">
        <w:rPr>
          <w:lang w:val="en-GB"/>
        </w:rPr>
        <w:t xml:space="preserve"> both</w:t>
      </w:r>
      <w:r>
        <w:rPr>
          <w:lang w:val="en-GB"/>
        </w:rPr>
        <w:t xml:space="preserve"> fast phase noise and fast </w:t>
      </w:r>
      <w:proofErr w:type="spellStart"/>
      <w:r>
        <w:rPr>
          <w:lang w:val="en-GB"/>
        </w:rPr>
        <w:t>dfr</w:t>
      </w:r>
      <w:proofErr w:type="spellEnd"/>
      <w:r>
        <w:rPr>
          <w:lang w:val="en-GB"/>
        </w:rPr>
        <w:t xml:space="preserve"> noise remaining. Also, in theory, the self-correction will work if there is &lt;pi rad of phase between two consecutive IGM</w:t>
      </w:r>
      <w:r w:rsidR="005A0141">
        <w:rPr>
          <w:lang w:val="en-GB"/>
        </w:rPr>
        <w:t xml:space="preserve"> </w:t>
      </w:r>
      <w:proofErr w:type="spellStart"/>
      <w:r w:rsidR="005A0141">
        <w:rPr>
          <w:lang w:val="en-GB"/>
        </w:rPr>
        <w:t>center</w:t>
      </w:r>
      <w:proofErr w:type="spellEnd"/>
      <w:r w:rsidR="005A0141">
        <w:rPr>
          <w:lang w:val="en-GB"/>
        </w:rPr>
        <w:t xml:space="preserve"> burst</w:t>
      </w:r>
      <w:r w:rsidR="006A583F">
        <w:rPr>
          <w:lang w:val="en-GB"/>
        </w:rPr>
        <w:t>s</w:t>
      </w:r>
      <w:r>
        <w:rPr>
          <w:lang w:val="en-GB"/>
        </w:rPr>
        <w:t xml:space="preserve">. But on the GPU, we put a safety margin, so it will only work if there is &lt;1.5 </w:t>
      </w:r>
      <w:r w:rsidR="004D6B7D">
        <w:rPr>
          <w:lang w:val="en-GB"/>
        </w:rPr>
        <w:t>r</w:t>
      </w:r>
      <w:r>
        <w:rPr>
          <w:lang w:val="en-GB"/>
        </w:rPr>
        <w:t>ad</w:t>
      </w:r>
      <w:r w:rsidR="004D6B7D">
        <w:rPr>
          <w:lang w:val="en-GB"/>
        </w:rPr>
        <w:t xml:space="preserve"> (This safety margin can be modified, contact us for more details)</w:t>
      </w:r>
      <w:r>
        <w:rPr>
          <w:lang w:val="en-GB"/>
        </w:rPr>
        <w:t>. Moreover, depending on the quality and stability of your combs and your locking electronics, the fast noise can introduce a bias on what you are trying to measure. So, it is important to consider what is the best configuration to use given your DCS setup</w:t>
      </w:r>
      <w:r w:rsidR="00DC262B">
        <w:rPr>
          <w:lang w:val="en-GB"/>
        </w:rPr>
        <w:t xml:space="preserve"> (This is also explained in the paper)</w:t>
      </w:r>
      <w:r>
        <w:rPr>
          <w:lang w:val="en-GB"/>
        </w:rPr>
        <w:t xml:space="preserve">. If you can reach a fast </w:t>
      </w:r>
      <w:proofErr w:type="spellStart"/>
      <w:r>
        <w:rPr>
          <w:lang w:val="en-GB"/>
        </w:rPr>
        <w:t>dfr</w:t>
      </w:r>
      <w:proofErr w:type="spellEnd"/>
      <w:r>
        <w:rPr>
          <w:lang w:val="en-GB"/>
        </w:rPr>
        <w:t xml:space="preserve">, the self-correction will correct noise up to </w:t>
      </w:r>
      <w:proofErr w:type="spellStart"/>
      <w:r>
        <w:rPr>
          <w:lang w:val="en-GB"/>
        </w:rPr>
        <w:t>dfr</w:t>
      </w:r>
      <w:proofErr w:type="spellEnd"/>
      <w:r>
        <w:rPr>
          <w:lang w:val="en-GB"/>
        </w:rPr>
        <w:t xml:space="preserve">/2 BW so you may be able to avoid using two references. Similarly, if your locking allows you to have low phase and </w:t>
      </w:r>
      <w:proofErr w:type="spellStart"/>
      <w:r>
        <w:rPr>
          <w:lang w:val="en-GB"/>
        </w:rPr>
        <w:t>dfr</w:t>
      </w:r>
      <w:proofErr w:type="spellEnd"/>
      <w:r>
        <w:rPr>
          <w:lang w:val="en-GB"/>
        </w:rPr>
        <w:t xml:space="preserve"> noise</w:t>
      </w:r>
      <w:r w:rsidR="005A0141">
        <w:rPr>
          <w:lang w:val="en-GB"/>
        </w:rPr>
        <w:t xml:space="preserve"> at high frequencies</w:t>
      </w:r>
      <w:r>
        <w:rPr>
          <w:lang w:val="en-GB"/>
        </w:rPr>
        <w:t>, then you may be able to go without 2 references. We would recommend always using two references to get the best results. It is also important to note that the references must be locked to the same frequenc</w:t>
      </w:r>
      <w:r w:rsidR="005A0141">
        <w:rPr>
          <w:lang w:val="en-GB"/>
        </w:rPr>
        <w:t>ies</w:t>
      </w:r>
      <w:r>
        <w:rPr>
          <w:lang w:val="en-GB"/>
        </w:rPr>
        <w:t xml:space="preserve"> during the whole measurement. If the references change frequencies </w:t>
      </w:r>
      <w:proofErr w:type="gramStart"/>
      <w:r>
        <w:rPr>
          <w:lang w:val="en-GB"/>
        </w:rPr>
        <w:t>(</w:t>
      </w:r>
      <w:r w:rsidR="00DE536D">
        <w:rPr>
          <w:lang w:val="en-GB"/>
        </w:rPr>
        <w:t xml:space="preserve"> &gt;</w:t>
      </w:r>
      <w:proofErr w:type="gramEnd"/>
      <w:r w:rsidR="00DE536D">
        <w:rPr>
          <w:lang w:val="en-GB"/>
        </w:rPr>
        <w:t xml:space="preserve"> </w:t>
      </w:r>
      <w:r>
        <w:rPr>
          <w:lang w:val="en-GB"/>
        </w:rPr>
        <w:t>0.5 – 1 MHz), they will go out of the band pass filter and the correction won’t work.</w:t>
      </w:r>
    </w:p>
    <w:p w14:paraId="07348F62" w14:textId="09022BF4" w:rsidR="00EB5161" w:rsidRDefault="00EB5161" w:rsidP="007E0921">
      <w:pPr>
        <w:jc w:val="both"/>
        <w:rPr>
          <w:lang w:val="en-GB"/>
        </w:rPr>
      </w:pPr>
      <w:r>
        <w:rPr>
          <w:lang w:val="en-GB"/>
        </w:rPr>
        <w:t xml:space="preserve">The data of all the channels is sent to two RAM buffers on the processing computer. We are currently able to handle a data rate of 1.6 </w:t>
      </w:r>
      <w:r w:rsidR="005A0141">
        <w:rPr>
          <w:lang w:val="en-GB"/>
        </w:rPr>
        <w:t>G</w:t>
      </w:r>
      <w:r>
        <w:rPr>
          <w:lang w:val="en-GB"/>
        </w:rPr>
        <w:t xml:space="preserve">B/s (200 MS/s per channel with 16 </w:t>
      </w:r>
      <w:proofErr w:type="gramStart"/>
      <w:r>
        <w:rPr>
          <w:lang w:val="en-GB"/>
        </w:rPr>
        <w:t>bit</w:t>
      </w:r>
      <w:proofErr w:type="gramEnd"/>
      <w:r>
        <w:rPr>
          <w:lang w:val="en-GB"/>
        </w:rPr>
        <w:t xml:space="preserve"> per sample) in real-time. The data is then transferred to the GPU to be processed.</w:t>
      </w:r>
      <w:r w:rsidR="00D26925">
        <w:rPr>
          <w:lang w:val="en-GB"/>
        </w:rPr>
        <w:t xml:space="preserve"> The data is processed in batches in the GPU to use the parallel capabilities of the GPU and for the self-correction.</w:t>
      </w:r>
    </w:p>
    <w:p w14:paraId="196C95A1" w14:textId="6BD9BAD2" w:rsidR="00EB5161" w:rsidRPr="00EB5161" w:rsidRDefault="00EB5161" w:rsidP="007E0921">
      <w:pPr>
        <w:jc w:val="both"/>
        <w:rPr>
          <w:lang w:val="en-GB"/>
        </w:rPr>
      </w:pPr>
      <w:r w:rsidRPr="00EB5161">
        <w:rPr>
          <w:lang w:val="en-GB"/>
        </w:rPr>
        <w:t>For the GPU algorithm, there are two main steps: Fast corrections and slow corrections</w:t>
      </w:r>
      <w:r w:rsidR="00FE4899">
        <w:rPr>
          <w:lang w:val="en-GB"/>
        </w:rPr>
        <w:t>.</w:t>
      </w:r>
    </w:p>
    <w:p w14:paraId="2859D8F2" w14:textId="77777777" w:rsidR="005B32FA" w:rsidRDefault="00EB5161" w:rsidP="007E0921">
      <w:pPr>
        <w:jc w:val="both"/>
        <w:rPr>
          <w:lang w:val="en-GB"/>
        </w:rPr>
      </w:pPr>
      <w:r>
        <w:rPr>
          <w:lang w:val="en-GB"/>
        </w:rPr>
        <w:t xml:space="preserve">Below is the block diagram for the fast correction </w:t>
      </w:r>
      <w:r w:rsidR="005B32FA">
        <w:rPr>
          <w:lang w:val="en-GB"/>
        </w:rPr>
        <w:t>algorithm.</w:t>
      </w:r>
    </w:p>
    <w:p w14:paraId="3059FC6B" w14:textId="202B8A23" w:rsidR="005B32FA" w:rsidRDefault="00EB5161" w:rsidP="007E0921">
      <w:pPr>
        <w:pStyle w:val="ListParagraph"/>
        <w:numPr>
          <w:ilvl w:val="0"/>
          <w:numId w:val="11"/>
        </w:numPr>
        <w:jc w:val="both"/>
        <w:rPr>
          <w:lang w:val="en-GB"/>
        </w:rPr>
      </w:pPr>
      <w:r w:rsidRPr="005B32FA">
        <w:rPr>
          <w:lang w:val="en-GB"/>
        </w:rPr>
        <w:lastRenderedPageBreak/>
        <w:t xml:space="preserve">Each signal is demultiplexed and filtered using a complex FIR bandpass filter. </w:t>
      </w:r>
    </w:p>
    <w:p w14:paraId="24643624" w14:textId="77777777" w:rsidR="005B32FA" w:rsidRDefault="00EB5161" w:rsidP="007E0921">
      <w:pPr>
        <w:pStyle w:val="ListParagraph"/>
        <w:numPr>
          <w:ilvl w:val="0"/>
          <w:numId w:val="11"/>
        </w:numPr>
        <w:jc w:val="both"/>
        <w:rPr>
          <w:lang w:val="en-GB"/>
        </w:rPr>
      </w:pPr>
      <w:r w:rsidRPr="005B32FA">
        <w:rPr>
          <w:lang w:val="en-GB"/>
        </w:rPr>
        <w:t xml:space="preserve">The optical beat notes (fopt1 and fopt2) are optionally conjugated and then multiplied together to produce the phase evolution of the teeth pair that beat with the CW. </w:t>
      </w:r>
    </w:p>
    <w:p w14:paraId="122AFDC2" w14:textId="6C17A406" w:rsidR="005B32FA" w:rsidRDefault="00EB5161" w:rsidP="007E0921">
      <w:pPr>
        <w:pStyle w:val="ListParagraph"/>
        <w:numPr>
          <w:ilvl w:val="0"/>
          <w:numId w:val="11"/>
        </w:numPr>
        <w:jc w:val="both"/>
        <w:rPr>
          <w:lang w:val="en-GB"/>
        </w:rPr>
      </w:pPr>
      <w:r w:rsidRPr="005B32FA">
        <w:rPr>
          <w:lang w:val="en-GB"/>
        </w:rPr>
        <w:t>They are also combined with the two CEOs to produce the phase evolution of N*</w:t>
      </w:r>
      <w:proofErr w:type="spellStart"/>
      <w:r w:rsidRPr="005B32FA">
        <w:rPr>
          <w:lang w:val="en-GB"/>
        </w:rPr>
        <w:t>dfr</w:t>
      </w:r>
      <w:proofErr w:type="spellEnd"/>
      <w:r w:rsidRPr="005B32FA">
        <w:rPr>
          <w:lang w:val="en-GB"/>
        </w:rPr>
        <w:t xml:space="preserve"> (N is the number of teeth between the two optical references).</w:t>
      </w:r>
      <w:r w:rsidR="005B32FA" w:rsidRPr="005B32FA">
        <w:rPr>
          <w:lang w:val="en-GB"/>
        </w:rPr>
        <w:t xml:space="preserve">  These two signal</w:t>
      </w:r>
      <w:r w:rsidR="006D0483">
        <w:rPr>
          <w:lang w:val="en-GB"/>
        </w:rPr>
        <w:t xml:space="preserve">s </w:t>
      </w:r>
      <w:r w:rsidR="005B32FA" w:rsidRPr="005B32FA">
        <w:rPr>
          <w:lang w:val="en-GB"/>
        </w:rPr>
        <w:t>can optionally</w:t>
      </w:r>
      <w:r w:rsidR="004419C1">
        <w:rPr>
          <w:lang w:val="en-GB"/>
        </w:rPr>
        <w:t xml:space="preserve"> be</w:t>
      </w:r>
      <w:r w:rsidR="005B32FA" w:rsidRPr="005B32FA">
        <w:rPr>
          <w:lang w:val="en-GB"/>
        </w:rPr>
        <w:t xml:space="preserve"> combined to do a projection of the phase at any wavelength before the fast phase correction. </w:t>
      </w:r>
    </w:p>
    <w:p w14:paraId="41226669" w14:textId="5FA31441" w:rsidR="00EB5161" w:rsidRPr="009244E6" w:rsidRDefault="004A1BE7" w:rsidP="007E0921">
      <w:pPr>
        <w:pStyle w:val="ListParagraph"/>
        <w:numPr>
          <w:ilvl w:val="0"/>
          <w:numId w:val="11"/>
        </w:numPr>
        <w:jc w:val="both"/>
        <w:rPr>
          <w:lang w:val="en-GB"/>
        </w:rPr>
      </w:pPr>
      <w:r w:rsidRPr="00EB5161">
        <w:rPr>
          <w:noProof/>
        </w:rPr>
        <w:drawing>
          <wp:anchor distT="0" distB="0" distL="114300" distR="114300" simplePos="0" relativeHeight="251665408" behindDoc="0" locked="0" layoutInCell="1" allowOverlap="1" wp14:anchorId="4B900F68" wp14:editId="7C6B86BB">
            <wp:simplePos x="0" y="0"/>
            <wp:positionH relativeFrom="margin">
              <wp:align>center</wp:align>
            </wp:positionH>
            <wp:positionV relativeFrom="paragraph">
              <wp:posOffset>369873</wp:posOffset>
            </wp:positionV>
            <wp:extent cx="7087870" cy="2480310"/>
            <wp:effectExtent l="0" t="0" r="0" b="0"/>
            <wp:wrapThrough wrapText="bothSides">
              <wp:wrapPolygon edited="0">
                <wp:start x="0" y="0"/>
                <wp:lineTo x="0" y="21401"/>
                <wp:lineTo x="21538" y="21401"/>
                <wp:lineTo x="21538" y="0"/>
                <wp:lineTo x="0" y="0"/>
              </wp:wrapPolygon>
            </wp:wrapThrough>
            <wp:docPr id="5" name="Content Placeholder 4">
              <a:extLst xmlns:a="http://schemas.openxmlformats.org/drawingml/2006/main">
                <a:ext uri="{FF2B5EF4-FFF2-40B4-BE49-F238E27FC236}">
                  <a16:creationId xmlns:a16="http://schemas.microsoft.com/office/drawing/2014/main" id="{4F2D99C2-AB9B-983F-9676-D185C57251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F2D99C2-AB9B-983F-9676-D185C57251B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870" cy="2480310"/>
                    </a:xfrm>
                    <a:prstGeom prst="rect">
                      <a:avLst/>
                    </a:prstGeom>
                  </pic:spPr>
                </pic:pic>
              </a:graphicData>
            </a:graphic>
            <wp14:sizeRelH relativeFrom="margin">
              <wp14:pctWidth>0</wp14:pctWidth>
            </wp14:sizeRelH>
            <wp14:sizeRelV relativeFrom="margin">
              <wp14:pctHeight>0</wp14:pctHeight>
            </wp14:sizeRelV>
          </wp:anchor>
        </w:drawing>
      </w:r>
      <w:r w:rsidR="005B32FA" w:rsidRPr="005B32FA">
        <w:rPr>
          <w:lang w:val="en-GB"/>
        </w:rPr>
        <w:t xml:space="preserve">The </w:t>
      </w:r>
      <w:proofErr w:type="spellStart"/>
      <w:r w:rsidR="005B32FA" w:rsidRPr="005B32FA">
        <w:rPr>
          <w:lang w:val="en-GB"/>
        </w:rPr>
        <w:t>dfr</w:t>
      </w:r>
      <w:proofErr w:type="spellEnd"/>
      <w:r w:rsidR="005B32FA" w:rsidRPr="005B32FA">
        <w:rPr>
          <w:lang w:val="en-GB"/>
        </w:rPr>
        <w:t xml:space="preserve"> signal can also be used to do a </w:t>
      </w:r>
      <w:r w:rsidR="005B32FA">
        <w:rPr>
          <w:lang w:val="en-GB"/>
        </w:rPr>
        <w:t xml:space="preserve">linear resampling </w:t>
      </w:r>
      <w:r w:rsidR="005E4564">
        <w:rPr>
          <w:lang w:val="en-GB"/>
        </w:rPr>
        <w:t>t</w:t>
      </w:r>
      <w:r w:rsidR="005B32FA">
        <w:rPr>
          <w:lang w:val="en-GB"/>
        </w:rPr>
        <w:t xml:space="preserve">o have a constant </w:t>
      </w:r>
      <w:proofErr w:type="spellStart"/>
      <w:r w:rsidR="005B32FA">
        <w:rPr>
          <w:lang w:val="en-GB"/>
        </w:rPr>
        <w:t>d</w:t>
      </w:r>
      <w:r w:rsidR="00464B03">
        <w:rPr>
          <w:lang w:val="en-GB"/>
        </w:rPr>
        <w:t>fr</w:t>
      </w:r>
      <w:proofErr w:type="spellEnd"/>
      <w:r w:rsidR="00464B03">
        <w:rPr>
          <w:lang w:val="en-GB"/>
        </w:rPr>
        <w:t xml:space="preserve"> </w:t>
      </w:r>
      <w:r w:rsidR="005B32FA">
        <w:rPr>
          <w:lang w:val="en-GB"/>
        </w:rPr>
        <w:t>grid</w:t>
      </w:r>
      <w:r w:rsidR="006D0483">
        <w:rPr>
          <w:lang w:val="en-GB"/>
        </w:rPr>
        <w:t>.</w:t>
      </w:r>
    </w:p>
    <w:p w14:paraId="39344D67" w14:textId="1E692FF7" w:rsidR="00EB5161" w:rsidRDefault="00030850" w:rsidP="007E0921">
      <w:pPr>
        <w:jc w:val="both"/>
        <w:rPr>
          <w:lang w:val="en-GB"/>
        </w:rPr>
      </w:pPr>
      <w:r>
        <w:rPr>
          <w:lang w:val="en-GB"/>
        </w:rPr>
        <w:t xml:space="preserve">The IGMs coming out of this step should only have slow out-of-loop phase and </w:t>
      </w:r>
      <w:proofErr w:type="spellStart"/>
      <w:r>
        <w:rPr>
          <w:lang w:val="en-GB"/>
        </w:rPr>
        <w:t>dfr</w:t>
      </w:r>
      <w:proofErr w:type="spellEnd"/>
      <w:r>
        <w:rPr>
          <w:lang w:val="en-GB"/>
        </w:rPr>
        <w:t xml:space="preserve"> noise remaining. The second step, the slow corrections (Self-correction), is done to remove </w:t>
      </w:r>
      <w:r w:rsidR="00E806E2">
        <w:rPr>
          <w:lang w:val="en-GB"/>
        </w:rPr>
        <w:t>this slow remaining noise</w:t>
      </w:r>
      <w:r>
        <w:rPr>
          <w:lang w:val="en-GB"/>
        </w:rPr>
        <w:t>. Below is the block diagram of the algorithm.</w:t>
      </w:r>
    </w:p>
    <w:p w14:paraId="3975F354" w14:textId="4C4B19CC" w:rsidR="00030850" w:rsidRDefault="00030850" w:rsidP="007E0921">
      <w:pPr>
        <w:pStyle w:val="ListParagraph"/>
        <w:numPr>
          <w:ilvl w:val="0"/>
          <w:numId w:val="11"/>
        </w:numPr>
        <w:jc w:val="both"/>
        <w:rPr>
          <w:lang w:val="en-GB"/>
        </w:rPr>
      </w:pPr>
      <w:r>
        <w:rPr>
          <w:lang w:val="en-GB"/>
        </w:rPr>
        <w:t>A cross-correlation (</w:t>
      </w:r>
      <w:proofErr w:type="spellStart"/>
      <w:r>
        <w:rPr>
          <w:lang w:val="en-GB"/>
        </w:rPr>
        <w:t>xcorr</w:t>
      </w:r>
      <w:proofErr w:type="spellEnd"/>
      <w:r>
        <w:rPr>
          <w:lang w:val="en-GB"/>
        </w:rPr>
        <w:t xml:space="preserve">) against a template IGM calculated in the </w:t>
      </w:r>
      <w:proofErr w:type="spellStart"/>
      <w:r>
        <w:rPr>
          <w:lang w:val="en-GB"/>
        </w:rPr>
        <w:t>matlab</w:t>
      </w:r>
      <w:proofErr w:type="spellEnd"/>
      <w:r>
        <w:rPr>
          <w:lang w:val="en-GB"/>
        </w:rPr>
        <w:t xml:space="preserve"> script is done to retrieve the zero-path difference (ZPDs) phase, position and amplitude. This gives information about the noise at a </w:t>
      </w:r>
      <w:proofErr w:type="spellStart"/>
      <w:r>
        <w:rPr>
          <w:lang w:val="en-GB"/>
        </w:rPr>
        <w:t>dfr</w:t>
      </w:r>
      <w:proofErr w:type="spellEnd"/>
      <w:r>
        <w:rPr>
          <w:lang w:val="en-GB"/>
        </w:rPr>
        <w:t xml:space="preserve"> rate.</w:t>
      </w:r>
    </w:p>
    <w:p w14:paraId="1915D412" w14:textId="721D4B0B" w:rsidR="00030850" w:rsidRDefault="00030850" w:rsidP="007E0921">
      <w:pPr>
        <w:pStyle w:val="ListParagraph"/>
        <w:numPr>
          <w:ilvl w:val="0"/>
          <w:numId w:val="11"/>
        </w:numPr>
        <w:jc w:val="both"/>
        <w:rPr>
          <w:lang w:val="en-GB"/>
        </w:rPr>
      </w:pPr>
      <w:r>
        <w:rPr>
          <w:lang w:val="en-GB"/>
        </w:rPr>
        <w:t>A spline interpolation between the ZPDs phase and between the ZPDs position is performed before the slow phase correction and the slow linear resampling.</w:t>
      </w:r>
    </w:p>
    <w:p w14:paraId="68D4CC18" w14:textId="7F5568F5" w:rsidR="00030850" w:rsidRDefault="00030850" w:rsidP="007E0921">
      <w:pPr>
        <w:pStyle w:val="ListParagraph"/>
        <w:numPr>
          <w:ilvl w:val="0"/>
          <w:numId w:val="11"/>
        </w:numPr>
        <w:jc w:val="both"/>
        <w:rPr>
          <w:lang w:val="en-GB"/>
        </w:rPr>
      </w:pPr>
      <w:r>
        <w:rPr>
          <w:lang w:val="en-GB"/>
        </w:rPr>
        <w:t>After this step, all the interferograms are in phase and have exactly the same number of points, so a coherent averaging can be performed</w:t>
      </w:r>
      <w:r w:rsidR="00DD6384">
        <w:rPr>
          <w:lang w:val="en-GB"/>
        </w:rPr>
        <w:t>.</w:t>
      </w:r>
    </w:p>
    <w:p w14:paraId="23C7A74E" w14:textId="238F52D7" w:rsidR="00030850" w:rsidRPr="00030850" w:rsidRDefault="00030850" w:rsidP="007E0921">
      <w:pPr>
        <w:pStyle w:val="ListParagraph"/>
        <w:numPr>
          <w:ilvl w:val="0"/>
          <w:numId w:val="11"/>
        </w:numPr>
        <w:jc w:val="both"/>
        <w:rPr>
          <w:lang w:val="en-GB"/>
        </w:rPr>
      </w:pPr>
      <w:r>
        <w:rPr>
          <w:lang w:val="en-GB"/>
        </w:rPr>
        <w:t>The average IGMs are saved into binary files in the output folder</w:t>
      </w:r>
      <w:r w:rsidR="00EC4FED">
        <w:rPr>
          <w:lang w:val="en-GB"/>
        </w:rPr>
        <w:t xml:space="preserve"> (All the average</w:t>
      </w:r>
      <w:r w:rsidR="00917DED">
        <w:rPr>
          <w:lang w:val="en-GB"/>
        </w:rPr>
        <w:t>d</w:t>
      </w:r>
      <w:r w:rsidR="00EC4FED">
        <w:rPr>
          <w:lang w:val="en-GB"/>
        </w:rPr>
        <w:t xml:space="preserve"> IGMs will have the same number of points and the same phase, so no correction in post-processing is </w:t>
      </w:r>
      <w:r w:rsidR="00917DED">
        <w:rPr>
          <w:lang w:val="en-GB"/>
        </w:rPr>
        <w:t xml:space="preserve">normally </w:t>
      </w:r>
      <w:r w:rsidR="00EC4FED">
        <w:rPr>
          <w:lang w:val="en-GB"/>
        </w:rPr>
        <w:t>necessary).</w:t>
      </w:r>
    </w:p>
    <w:p w14:paraId="51F808A7" w14:textId="0C6C55AE" w:rsidR="00030850" w:rsidRPr="00030850" w:rsidRDefault="009244E6" w:rsidP="007E0921">
      <w:pPr>
        <w:jc w:val="both"/>
        <w:rPr>
          <w:lang w:val="en-GB"/>
        </w:rPr>
      </w:pPr>
      <w:r w:rsidRPr="00030850">
        <w:rPr>
          <w:noProof/>
        </w:rPr>
        <w:lastRenderedPageBreak/>
        <w:drawing>
          <wp:anchor distT="0" distB="0" distL="114300" distR="114300" simplePos="0" relativeHeight="251666432" behindDoc="0" locked="0" layoutInCell="1" allowOverlap="1" wp14:anchorId="542907A1" wp14:editId="6FB4A66E">
            <wp:simplePos x="0" y="0"/>
            <wp:positionH relativeFrom="margin">
              <wp:posOffset>-95416</wp:posOffset>
            </wp:positionH>
            <wp:positionV relativeFrom="paragraph">
              <wp:posOffset>247981</wp:posOffset>
            </wp:positionV>
            <wp:extent cx="6379994" cy="1876508"/>
            <wp:effectExtent l="0" t="0" r="1905" b="9525"/>
            <wp:wrapThrough wrapText="bothSides">
              <wp:wrapPolygon edited="0">
                <wp:start x="0" y="0"/>
                <wp:lineTo x="0" y="21490"/>
                <wp:lineTo x="21542" y="21490"/>
                <wp:lineTo x="21542" y="0"/>
                <wp:lineTo x="0" y="0"/>
              </wp:wrapPolygon>
            </wp:wrapThrough>
            <wp:docPr id="13" name="Content Placeholder 4">
              <a:extLst xmlns:a="http://schemas.openxmlformats.org/drawingml/2006/main">
                <a:ext uri="{FF2B5EF4-FFF2-40B4-BE49-F238E27FC236}">
                  <a16:creationId xmlns:a16="http://schemas.microsoft.com/office/drawing/2014/main" id="{0494D859-8E6D-AA92-E587-8A264516AD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494D859-8E6D-AA92-E587-8A264516AD26}"/>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2687" cy="1877300"/>
                    </a:xfrm>
                    <a:prstGeom prst="rect">
                      <a:avLst/>
                    </a:prstGeom>
                  </pic:spPr>
                </pic:pic>
              </a:graphicData>
            </a:graphic>
            <wp14:sizeRelH relativeFrom="margin">
              <wp14:pctWidth>0</wp14:pctWidth>
            </wp14:sizeRelH>
            <wp14:sizeRelV relativeFrom="margin">
              <wp14:pctHeight>0</wp14:pctHeight>
            </wp14:sizeRelV>
          </wp:anchor>
        </w:drawing>
      </w:r>
    </w:p>
    <w:p w14:paraId="2A4038A3" w14:textId="77777777" w:rsidR="007003A8" w:rsidRDefault="007003A8" w:rsidP="007E0921">
      <w:pPr>
        <w:pStyle w:val="Heading1"/>
        <w:jc w:val="both"/>
        <w:rPr>
          <w:lang w:val="en-GB"/>
        </w:rPr>
      </w:pPr>
      <w:bookmarkStart w:id="2" w:name="_Toc165980908"/>
      <w:r>
        <w:rPr>
          <w:lang w:val="en-GB"/>
        </w:rPr>
        <w:t>Hardware configuration</w:t>
      </w:r>
      <w:bookmarkEnd w:id="2"/>
    </w:p>
    <w:p w14:paraId="7CC99862" w14:textId="4F9DD2D4" w:rsidR="007003A8" w:rsidRDefault="007003A8" w:rsidP="007E0921">
      <w:pPr>
        <w:jc w:val="both"/>
        <w:rPr>
          <w:lang w:val="en-GB"/>
        </w:rPr>
      </w:pPr>
    </w:p>
    <w:p w14:paraId="5CE7D944" w14:textId="08F25F4D" w:rsidR="007003A8" w:rsidRDefault="007003A8" w:rsidP="007E0921">
      <w:pPr>
        <w:jc w:val="both"/>
        <w:rPr>
          <w:lang w:val="en-GB"/>
        </w:rPr>
      </w:pPr>
      <w:r>
        <w:rPr>
          <w:lang w:val="en-GB"/>
        </w:rPr>
        <w:t xml:space="preserve">The </w:t>
      </w:r>
      <w:r w:rsidR="0021185B">
        <w:rPr>
          <w:lang w:val="en-GB"/>
        </w:rPr>
        <w:t>PUG</w:t>
      </w:r>
      <w:r>
        <w:rPr>
          <w:lang w:val="en-GB"/>
        </w:rPr>
        <w:t xml:space="preserve"> requires: A computer, a PCIe fast digitizer and a NVIDIA GPU.</w:t>
      </w:r>
    </w:p>
    <w:p w14:paraId="4586F4AC" w14:textId="77777777" w:rsidR="007003A8" w:rsidRDefault="007003A8" w:rsidP="007E0921">
      <w:pPr>
        <w:pStyle w:val="ListParagraph"/>
        <w:numPr>
          <w:ilvl w:val="0"/>
          <w:numId w:val="8"/>
        </w:numPr>
        <w:jc w:val="both"/>
        <w:rPr>
          <w:lang w:val="en-GB"/>
        </w:rPr>
      </w:pPr>
      <w:r>
        <w:rPr>
          <w:lang w:val="en-GB"/>
        </w:rPr>
        <w:t>Computer</w:t>
      </w:r>
    </w:p>
    <w:p w14:paraId="656544B2" w14:textId="77777777" w:rsidR="007003A8" w:rsidRDefault="007003A8" w:rsidP="007E0921">
      <w:pPr>
        <w:pStyle w:val="ListParagraph"/>
        <w:numPr>
          <w:ilvl w:val="0"/>
          <w:numId w:val="3"/>
        </w:numPr>
        <w:jc w:val="both"/>
        <w:rPr>
          <w:lang w:val="en-GB"/>
        </w:rPr>
      </w:pPr>
      <w:r>
        <w:rPr>
          <w:lang w:val="en-GB"/>
        </w:rPr>
        <w:t>Windows operating system (version 10 or 11)</w:t>
      </w:r>
    </w:p>
    <w:p w14:paraId="7909552D" w14:textId="65C83679" w:rsidR="007003A8" w:rsidRDefault="007003A8" w:rsidP="007E0921">
      <w:pPr>
        <w:pStyle w:val="ListParagraph"/>
        <w:numPr>
          <w:ilvl w:val="0"/>
          <w:numId w:val="3"/>
        </w:numPr>
        <w:jc w:val="both"/>
        <w:rPr>
          <w:lang w:val="en-GB"/>
        </w:rPr>
      </w:pPr>
      <w:r>
        <w:rPr>
          <w:lang w:val="en-GB"/>
        </w:rPr>
        <w:t xml:space="preserve">At least 32 </w:t>
      </w:r>
      <w:r w:rsidR="00917DED">
        <w:rPr>
          <w:lang w:val="en-GB"/>
        </w:rPr>
        <w:t>G</w:t>
      </w:r>
      <w:r>
        <w:rPr>
          <w:lang w:val="en-GB"/>
        </w:rPr>
        <w:t xml:space="preserve">B of ram (the code does not use that much RAM, but we have seen issues when trying to allocate the RAM buffer for the digitizer (See </w:t>
      </w:r>
      <w:r w:rsidRPr="005D1377">
        <w:rPr>
          <w:lang w:val="en-GB"/>
        </w:rPr>
        <w:t>TODO_KNOWNBUGS</w:t>
      </w:r>
      <w:r>
        <w:rPr>
          <w:lang w:val="en-GB"/>
        </w:rPr>
        <w:t>.txt file), so we recommend having more RAM than necessary)</w:t>
      </w:r>
      <w:r w:rsidR="006A583F">
        <w:rPr>
          <w:lang w:val="en-GB"/>
        </w:rPr>
        <w:t xml:space="preserve">. </w:t>
      </w:r>
    </w:p>
    <w:p w14:paraId="76158A7E" w14:textId="20FB39EB" w:rsidR="007003A8" w:rsidRDefault="007003A8" w:rsidP="007E0921">
      <w:pPr>
        <w:pStyle w:val="ListParagraph"/>
        <w:numPr>
          <w:ilvl w:val="0"/>
          <w:numId w:val="3"/>
        </w:numPr>
        <w:jc w:val="both"/>
        <w:rPr>
          <w:lang w:val="en-GB"/>
        </w:rPr>
      </w:pPr>
      <w:r>
        <w:rPr>
          <w:lang w:val="en-GB"/>
        </w:rPr>
        <w:t xml:space="preserve">At least 4 processing cores (CPU cores). More cores </w:t>
      </w:r>
      <w:proofErr w:type="gramStart"/>
      <w:r>
        <w:rPr>
          <w:lang w:val="en-GB"/>
        </w:rPr>
        <w:t>is</w:t>
      </w:r>
      <w:proofErr w:type="gramEnd"/>
      <w:r>
        <w:rPr>
          <w:lang w:val="en-GB"/>
        </w:rPr>
        <w:t xml:space="preserve"> better</w:t>
      </w:r>
      <w:r w:rsidR="00325026">
        <w:rPr>
          <w:lang w:val="en-GB"/>
        </w:rPr>
        <w:t xml:space="preserve"> in this case</w:t>
      </w:r>
      <w:r>
        <w:rPr>
          <w:lang w:val="en-GB"/>
        </w:rPr>
        <w:t xml:space="preserve">. The python GUI has two asynchronous threads running continuously, same thing for the C++ application. This means that </w:t>
      </w:r>
      <w:r w:rsidR="00B83D9A">
        <w:rPr>
          <w:lang w:val="en-GB"/>
        </w:rPr>
        <w:t>the operating system</w:t>
      </w:r>
      <w:r>
        <w:rPr>
          <w:lang w:val="en-GB"/>
        </w:rPr>
        <w:t xml:space="preserve"> will have a limited number of cores to run other processes if you don’t have enough cores.</w:t>
      </w:r>
    </w:p>
    <w:p w14:paraId="5D1FCA25" w14:textId="212CC0C5" w:rsidR="005D3193" w:rsidRDefault="00917DED" w:rsidP="007E0921">
      <w:pPr>
        <w:pStyle w:val="ListParagraph"/>
        <w:numPr>
          <w:ilvl w:val="0"/>
          <w:numId w:val="3"/>
        </w:numPr>
        <w:jc w:val="both"/>
        <w:rPr>
          <w:lang w:val="en-GB"/>
        </w:rPr>
      </w:pPr>
      <w:r>
        <w:rPr>
          <w:lang w:val="en-GB"/>
        </w:rPr>
        <w:t xml:space="preserve">The cards need to be linked to the computer using at least 2 PCIe 3.0 x4 </w:t>
      </w:r>
      <w:proofErr w:type="spellStart"/>
      <w:r>
        <w:rPr>
          <w:lang w:val="en-GB"/>
        </w:rPr>
        <w:t>conections</w:t>
      </w:r>
      <w:proofErr w:type="spellEnd"/>
      <w:r>
        <w:rPr>
          <w:lang w:val="en-GB"/>
        </w:rPr>
        <w:t xml:space="preserve">. </w:t>
      </w:r>
      <w:proofErr w:type="spellStart"/>
      <w:r>
        <w:rPr>
          <w:lang w:val="en-GB"/>
        </w:rPr>
        <w:t>GaGe</w:t>
      </w:r>
      <w:proofErr w:type="spellEnd"/>
      <w:r>
        <w:rPr>
          <w:lang w:val="en-GB"/>
        </w:rPr>
        <w:t xml:space="preserve"> cards currently (as of 2024) support PCIe 3.0 x8 and your GPU </w:t>
      </w:r>
      <w:r w:rsidR="005D3193">
        <w:rPr>
          <w:lang w:val="en-GB"/>
        </w:rPr>
        <w:t xml:space="preserve">might support PCIe x16 4.0 or even 5.0. Exploiting your card specification to their full extend is </w:t>
      </w:r>
      <w:r w:rsidR="006A583F">
        <w:rPr>
          <w:lang w:val="en-GB"/>
        </w:rPr>
        <w:t>preferred</w:t>
      </w:r>
      <w:r w:rsidR="005D3193">
        <w:rPr>
          <w:lang w:val="en-GB"/>
        </w:rPr>
        <w:t xml:space="preserve">. Increments in the PCIe standard (3-&gt;4-&gt;5) double the </w:t>
      </w:r>
      <w:r w:rsidR="006A583F">
        <w:rPr>
          <w:lang w:val="en-GB"/>
        </w:rPr>
        <w:t>transfer</w:t>
      </w:r>
      <w:r w:rsidR="005D3193">
        <w:rPr>
          <w:lang w:val="en-GB"/>
        </w:rPr>
        <w:t xml:space="preserve"> speed at each step, so is doubling the number of lanes (x4 -&gt; x8 -&gt; x16). Our test configurations included having both card in external thunderbolt 3.0 </w:t>
      </w:r>
      <w:proofErr w:type="spellStart"/>
      <w:r w:rsidR="005D3193">
        <w:rPr>
          <w:lang w:val="en-GB"/>
        </w:rPr>
        <w:t>eGPU</w:t>
      </w:r>
      <w:proofErr w:type="spellEnd"/>
      <w:r w:rsidR="005D3193">
        <w:rPr>
          <w:lang w:val="en-GB"/>
        </w:rPr>
        <w:t xml:space="preserve"> enclosures, each providing PCIe 3.0 x4. The 1.6GB/s data rate is sustained in that case. Make sure, however that each </w:t>
      </w:r>
      <w:proofErr w:type="spellStart"/>
      <w:r w:rsidR="005D3193">
        <w:rPr>
          <w:lang w:val="en-GB"/>
        </w:rPr>
        <w:t>thunderbold</w:t>
      </w:r>
      <w:proofErr w:type="spellEnd"/>
      <w:r w:rsidR="005D3193">
        <w:rPr>
          <w:lang w:val="en-GB"/>
        </w:rPr>
        <w:t xml:space="preserve"> port on the computer is connected to DISTINCT sets of x4 PCIe lanes. </w:t>
      </w:r>
    </w:p>
    <w:p w14:paraId="4388701F" w14:textId="65EF64F8" w:rsidR="007003A8" w:rsidRDefault="007003A8" w:rsidP="007E0921">
      <w:pPr>
        <w:pStyle w:val="ListParagraph"/>
        <w:numPr>
          <w:ilvl w:val="0"/>
          <w:numId w:val="3"/>
        </w:numPr>
        <w:jc w:val="both"/>
        <w:rPr>
          <w:lang w:val="en-GB"/>
        </w:rPr>
      </w:pPr>
      <w:r>
        <w:rPr>
          <w:lang w:val="en-GB"/>
        </w:rPr>
        <w:t xml:space="preserve">In theory, our TCP server allows the user to run the python GUI on a different computer than the processing computer running the GPU. This feature still needs to be </w:t>
      </w:r>
      <w:r w:rsidR="005D3193">
        <w:rPr>
          <w:lang w:val="en-GB"/>
        </w:rPr>
        <w:t xml:space="preserve">fully </w:t>
      </w:r>
      <w:r>
        <w:rPr>
          <w:lang w:val="en-GB"/>
        </w:rPr>
        <w:t xml:space="preserve">tested. </w:t>
      </w:r>
    </w:p>
    <w:p w14:paraId="64422C07" w14:textId="760DD06B" w:rsidR="007003A8" w:rsidRDefault="007003A8" w:rsidP="007E0921">
      <w:pPr>
        <w:pStyle w:val="ListParagraph"/>
        <w:ind w:left="1080"/>
        <w:jc w:val="both"/>
        <w:rPr>
          <w:lang w:val="en-GB"/>
        </w:rPr>
      </w:pPr>
    </w:p>
    <w:p w14:paraId="599FEF6B" w14:textId="77777777" w:rsidR="007003A8" w:rsidRDefault="007003A8" w:rsidP="007E0921">
      <w:pPr>
        <w:pStyle w:val="ListParagraph"/>
        <w:numPr>
          <w:ilvl w:val="0"/>
          <w:numId w:val="8"/>
        </w:numPr>
        <w:jc w:val="both"/>
        <w:rPr>
          <w:lang w:val="en-GB"/>
        </w:rPr>
      </w:pPr>
      <w:r>
        <w:rPr>
          <w:lang w:val="en-GB"/>
        </w:rPr>
        <w:t>PCIe fast digitizer</w:t>
      </w:r>
    </w:p>
    <w:p w14:paraId="67B0C4C5" w14:textId="2ECF3415" w:rsidR="007003A8" w:rsidRDefault="007003A8" w:rsidP="007E0921">
      <w:pPr>
        <w:pStyle w:val="ListParagraph"/>
        <w:numPr>
          <w:ilvl w:val="0"/>
          <w:numId w:val="3"/>
        </w:numPr>
        <w:jc w:val="both"/>
        <w:rPr>
          <w:lang w:val="en-GB"/>
        </w:rPr>
      </w:pPr>
      <w:r>
        <w:rPr>
          <w:lang w:val="en-GB"/>
        </w:rPr>
        <w:t>We are currently only supporting PCIe gages digitizer from</w:t>
      </w:r>
      <w:r w:rsidR="005D3193">
        <w:rPr>
          <w:lang w:val="en-GB"/>
        </w:rPr>
        <w:t xml:space="preserve"> </w:t>
      </w:r>
      <w:proofErr w:type="spellStart"/>
      <w:r w:rsidR="005D3193">
        <w:rPr>
          <w:lang w:val="en-GB"/>
        </w:rPr>
        <w:t>GaGe</w:t>
      </w:r>
      <w:proofErr w:type="spellEnd"/>
      <w:r w:rsidR="005D3193">
        <w:rPr>
          <w:lang w:val="en-GB"/>
        </w:rPr>
        <w:t xml:space="preserve"> /</w:t>
      </w:r>
      <w:r>
        <w:rPr>
          <w:lang w:val="en-GB"/>
        </w:rPr>
        <w:t xml:space="preserve"> </w:t>
      </w:r>
      <w:hyperlink r:id="rId15" w:history="1">
        <w:proofErr w:type="spellStart"/>
        <w:r w:rsidRPr="003B6E14">
          <w:rPr>
            <w:rStyle w:val="Hyperlink"/>
            <w:lang w:val="en-GB"/>
          </w:rPr>
          <w:t>vitrek</w:t>
        </w:r>
        <w:proofErr w:type="spellEnd"/>
      </w:hyperlink>
      <w:r>
        <w:rPr>
          <w:lang w:val="en-GB"/>
        </w:rPr>
        <w:t xml:space="preserve">. The </w:t>
      </w:r>
      <w:proofErr w:type="spellStart"/>
      <w:r w:rsidR="005D3193">
        <w:rPr>
          <w:lang w:val="en-GB"/>
        </w:rPr>
        <w:t>G</w:t>
      </w:r>
      <w:r>
        <w:rPr>
          <w:lang w:val="en-GB"/>
        </w:rPr>
        <w:t>a</w:t>
      </w:r>
      <w:r w:rsidR="005D3193">
        <w:rPr>
          <w:lang w:val="en-GB"/>
        </w:rPr>
        <w:t>G</w:t>
      </w:r>
      <w:r>
        <w:rPr>
          <w:lang w:val="en-GB"/>
        </w:rPr>
        <w:t>e</w:t>
      </w:r>
      <w:proofErr w:type="spellEnd"/>
      <w:r>
        <w:rPr>
          <w:lang w:val="en-GB"/>
        </w:rPr>
        <w:t xml:space="preserve"> C++ code is well separated from the rest of the C++ code, so it will be possible to support other PCI</w:t>
      </w:r>
      <w:r w:rsidR="00810BF3">
        <w:rPr>
          <w:lang w:val="en-GB"/>
        </w:rPr>
        <w:t>e</w:t>
      </w:r>
      <w:r>
        <w:rPr>
          <w:lang w:val="en-GB"/>
        </w:rPr>
        <w:t xml:space="preserve"> cards in the future. </w:t>
      </w:r>
    </w:p>
    <w:p w14:paraId="03799ECC" w14:textId="581F45DD" w:rsidR="007003A8" w:rsidRDefault="007003A8" w:rsidP="007E0921">
      <w:pPr>
        <w:pStyle w:val="ListParagraph"/>
        <w:numPr>
          <w:ilvl w:val="0"/>
          <w:numId w:val="3"/>
        </w:numPr>
        <w:jc w:val="both"/>
        <w:rPr>
          <w:lang w:val="en-GB"/>
        </w:rPr>
      </w:pPr>
      <w:r>
        <w:rPr>
          <w:lang w:val="en-GB"/>
        </w:rPr>
        <w:t xml:space="preserve">The code has been successfully tested on a </w:t>
      </w:r>
      <w:r w:rsidRPr="00A53FEC">
        <w:rPr>
          <w:lang w:val="en-GB"/>
        </w:rPr>
        <w:t>CSE161G4-LR</w:t>
      </w:r>
      <w:r>
        <w:rPr>
          <w:lang w:val="en-GB"/>
        </w:rPr>
        <w:t xml:space="preserve"> which is </w:t>
      </w:r>
      <w:proofErr w:type="gramStart"/>
      <w:r>
        <w:rPr>
          <w:lang w:val="en-GB"/>
        </w:rPr>
        <w:t>a 4 channels</w:t>
      </w:r>
      <w:proofErr w:type="gramEnd"/>
      <w:r>
        <w:rPr>
          <w:lang w:val="en-GB"/>
        </w:rPr>
        <w:t xml:space="preserve">, 1 GS/s, 16-bit, +-240 mV range card. A 4 channels 200 MS/s, </w:t>
      </w:r>
      <w:proofErr w:type="gramStart"/>
      <w:r>
        <w:rPr>
          <w:lang w:val="en-GB"/>
        </w:rPr>
        <w:t>14 bit</w:t>
      </w:r>
      <w:proofErr w:type="gramEnd"/>
      <w:r>
        <w:rPr>
          <w:lang w:val="en-GB"/>
        </w:rPr>
        <w:t xml:space="preserve">, variable range </w:t>
      </w:r>
      <w:r w:rsidR="00062239">
        <w:rPr>
          <w:lang w:val="en-GB"/>
        </w:rPr>
        <w:t xml:space="preserve">has also been successfully tested, but there is still some issue </w:t>
      </w:r>
      <w:r w:rsidR="005D3193">
        <w:rPr>
          <w:lang w:val="en-GB"/>
        </w:rPr>
        <w:t>depending</w:t>
      </w:r>
      <w:r w:rsidR="00062239">
        <w:rPr>
          <w:lang w:val="en-GB"/>
        </w:rPr>
        <w:t xml:space="preserve"> on the streaming buffer size</w:t>
      </w:r>
      <w:r>
        <w:rPr>
          <w:lang w:val="en-GB"/>
        </w:rPr>
        <w:t>.</w:t>
      </w:r>
      <w:r w:rsidR="006A583F">
        <w:rPr>
          <w:lang w:val="en-GB"/>
        </w:rPr>
        <w:t xml:space="preserve"> According to Gage, </w:t>
      </w:r>
      <w:r w:rsidR="006A583F">
        <w:rPr>
          <w:lang w:val="en-GB"/>
        </w:rPr>
        <w:lastRenderedPageBreak/>
        <w:t>there is an upper limit on the streaming buffer size depending on the firmware of the card. We are in contact with them to figure out this limit</w:t>
      </w:r>
    </w:p>
    <w:p w14:paraId="6BCDBACB" w14:textId="7338F3D0" w:rsidR="007003A8" w:rsidRPr="009552BE" w:rsidRDefault="007003A8" w:rsidP="007E0921">
      <w:pPr>
        <w:pStyle w:val="ListParagraph"/>
        <w:numPr>
          <w:ilvl w:val="0"/>
          <w:numId w:val="3"/>
        </w:numPr>
        <w:jc w:val="both"/>
        <w:rPr>
          <w:lang w:val="en-GB"/>
        </w:rPr>
      </w:pPr>
      <w:r>
        <w:rPr>
          <w:lang w:val="en-GB"/>
        </w:rPr>
        <w:t xml:space="preserve">We currently support a data rate of 1.6 </w:t>
      </w:r>
      <w:r w:rsidR="005D3193">
        <w:rPr>
          <w:lang w:val="en-GB"/>
        </w:rPr>
        <w:t>G</w:t>
      </w:r>
      <w:r>
        <w:rPr>
          <w:lang w:val="en-GB"/>
        </w:rPr>
        <w:t>B/s (200 MS/s on each channel) in real-time. More testing is needed to find what is limiting us (</w:t>
      </w:r>
      <w:proofErr w:type="spellStart"/>
      <w:r>
        <w:rPr>
          <w:lang w:val="en-GB"/>
        </w:rPr>
        <w:t>Ga</w:t>
      </w:r>
      <w:r w:rsidR="00B13C46">
        <w:rPr>
          <w:lang w:val="en-GB"/>
        </w:rPr>
        <w:t>G</w:t>
      </w:r>
      <w:r>
        <w:rPr>
          <w:lang w:val="en-GB"/>
        </w:rPr>
        <w:t>e</w:t>
      </w:r>
      <w:proofErr w:type="spellEnd"/>
      <w:r>
        <w:rPr>
          <w:lang w:val="en-GB"/>
        </w:rPr>
        <w:t xml:space="preserve"> card can support ~5 </w:t>
      </w:r>
      <w:r w:rsidR="00284996">
        <w:rPr>
          <w:lang w:val="en-GB"/>
        </w:rPr>
        <w:t>G</w:t>
      </w:r>
      <w:r>
        <w:rPr>
          <w:lang w:val="en-GB"/>
        </w:rPr>
        <w:t xml:space="preserve">B/s in theory). If you need a faster data rate for your case, this could limit the performance of the DCS processing on the GPU (higher data rate = more calculations on the GPU </w:t>
      </w:r>
      <w:r w:rsidR="008C39F8">
        <w:rPr>
          <w:lang w:val="en-GB"/>
        </w:rPr>
        <w:t>for the same amount of time</w:t>
      </w:r>
      <w:r>
        <w:rPr>
          <w:lang w:val="en-GB"/>
        </w:rPr>
        <w:t xml:space="preserve">). </w:t>
      </w:r>
    </w:p>
    <w:p w14:paraId="4E83F0E9" w14:textId="6CC63DD1" w:rsidR="007003A8" w:rsidRDefault="007003A8" w:rsidP="007E0921">
      <w:pPr>
        <w:pStyle w:val="ListParagraph"/>
        <w:numPr>
          <w:ilvl w:val="0"/>
          <w:numId w:val="3"/>
        </w:numPr>
        <w:jc w:val="both"/>
        <w:rPr>
          <w:lang w:val="en-GB"/>
        </w:rPr>
      </w:pPr>
      <w:r>
        <w:rPr>
          <w:lang w:val="en-GB"/>
        </w:rPr>
        <w:t>To use the Gage card, it is necessary to install the proper drivers provided with the purchase of the card.</w:t>
      </w:r>
    </w:p>
    <w:p w14:paraId="36BDFB87" w14:textId="77777777" w:rsidR="007003A8" w:rsidRDefault="007003A8" w:rsidP="007E0921">
      <w:pPr>
        <w:pStyle w:val="ListParagraph"/>
        <w:ind w:left="1080"/>
        <w:jc w:val="both"/>
        <w:rPr>
          <w:lang w:val="en-GB"/>
        </w:rPr>
      </w:pPr>
    </w:p>
    <w:p w14:paraId="31673E90" w14:textId="77777777" w:rsidR="007003A8" w:rsidRDefault="007003A8" w:rsidP="007E0921">
      <w:pPr>
        <w:pStyle w:val="ListParagraph"/>
        <w:numPr>
          <w:ilvl w:val="0"/>
          <w:numId w:val="8"/>
        </w:numPr>
        <w:jc w:val="both"/>
        <w:rPr>
          <w:lang w:val="en-GB"/>
        </w:rPr>
      </w:pPr>
      <w:r>
        <w:rPr>
          <w:lang w:val="en-GB"/>
        </w:rPr>
        <w:t>NVIDIA GPU</w:t>
      </w:r>
    </w:p>
    <w:p w14:paraId="60D7EFF4" w14:textId="6AEE58D6" w:rsidR="007003A8" w:rsidRDefault="007003A8" w:rsidP="007E0921">
      <w:pPr>
        <w:pStyle w:val="ListParagraph"/>
        <w:numPr>
          <w:ilvl w:val="0"/>
          <w:numId w:val="3"/>
        </w:numPr>
        <w:jc w:val="both"/>
        <w:rPr>
          <w:lang w:val="en-GB"/>
        </w:rPr>
      </w:pPr>
      <w:r>
        <w:rPr>
          <w:lang w:val="en-GB"/>
        </w:rPr>
        <w:t>All the</w:t>
      </w:r>
      <w:r w:rsidR="006840F8">
        <w:rPr>
          <w:lang w:val="en-GB"/>
        </w:rPr>
        <w:t xml:space="preserve"> signal</w:t>
      </w:r>
      <w:r>
        <w:rPr>
          <w:lang w:val="en-GB"/>
        </w:rPr>
        <w:t xml:space="preserve"> processing is done on the graphic card unit (GPU). We have successfully run the code on a </w:t>
      </w:r>
      <w:hyperlink r:id="rId16" w:history="1">
        <w:r w:rsidRPr="00F754F5">
          <w:rPr>
            <w:rStyle w:val="Hyperlink"/>
            <w:lang w:val="en-GB"/>
          </w:rPr>
          <w:t>GeForce RTX 4090</w:t>
        </w:r>
      </w:hyperlink>
      <w:r>
        <w:rPr>
          <w:lang w:val="en-GB"/>
        </w:rPr>
        <w:t xml:space="preserve"> which is </w:t>
      </w:r>
      <w:r w:rsidR="007A043C">
        <w:rPr>
          <w:lang w:val="en-GB"/>
        </w:rPr>
        <w:t xml:space="preserve">(as of 2024) </w:t>
      </w:r>
      <w:r>
        <w:rPr>
          <w:lang w:val="en-GB"/>
        </w:rPr>
        <w:t>a top-of-the-line gaming GPU.</w:t>
      </w:r>
      <w:r w:rsidR="00983909">
        <w:rPr>
          <w:lang w:val="en-GB"/>
        </w:rPr>
        <w:t xml:space="preserve"> We have also run the code on</w:t>
      </w:r>
      <w:r w:rsidR="00983909" w:rsidRPr="00983909">
        <w:rPr>
          <w:lang w:val="en-GB"/>
        </w:rPr>
        <w:t xml:space="preserve"> </w:t>
      </w:r>
      <w:r w:rsidR="00983909">
        <w:rPr>
          <w:lang w:val="en-GB"/>
        </w:rPr>
        <w:t xml:space="preserve">a </w:t>
      </w:r>
      <w:hyperlink r:id="rId17" w:history="1">
        <w:r w:rsidR="00983909" w:rsidRPr="00983909">
          <w:rPr>
            <w:rStyle w:val="Hyperlink"/>
            <w:lang w:val="en-GB"/>
          </w:rPr>
          <w:t>RTX 4070 Super</w:t>
        </w:r>
      </w:hyperlink>
      <w:r w:rsidR="00983909">
        <w:rPr>
          <w:lang w:val="en-GB"/>
        </w:rPr>
        <w:t xml:space="preserve"> which is ~4 cheaper than the 4090. </w:t>
      </w:r>
      <w:r>
        <w:rPr>
          <w:lang w:val="en-GB"/>
        </w:rPr>
        <w:t xml:space="preserve"> We will also benefit from the improvement in the GPU market, so the cost of the GPU for this application will become </w:t>
      </w:r>
      <w:r w:rsidR="007A043C">
        <w:rPr>
          <w:lang w:val="en-GB"/>
        </w:rPr>
        <w:t xml:space="preserve">smaller </w:t>
      </w:r>
      <w:r>
        <w:rPr>
          <w:lang w:val="en-GB"/>
        </w:rPr>
        <w:t>in the near future</w:t>
      </w:r>
      <w:r w:rsidR="00130B5D">
        <w:rPr>
          <w:lang w:val="en-GB"/>
        </w:rPr>
        <w:t>.</w:t>
      </w:r>
    </w:p>
    <w:p w14:paraId="0A374F7E" w14:textId="20DC85B4" w:rsidR="00CF17B0" w:rsidRDefault="007003A8" w:rsidP="007E0921">
      <w:pPr>
        <w:pStyle w:val="ListParagraph"/>
        <w:numPr>
          <w:ilvl w:val="0"/>
          <w:numId w:val="3"/>
        </w:numPr>
        <w:jc w:val="both"/>
        <w:rPr>
          <w:lang w:val="en-GB"/>
        </w:rPr>
      </w:pPr>
      <w:r>
        <w:rPr>
          <w:lang w:val="en-GB"/>
        </w:rPr>
        <w:t>If there are multiple GPUs installed on the computer, the code will select the best performing GPU. If there is an issue with the selection of the GPU, please contact us via email.</w:t>
      </w:r>
      <w:r w:rsidR="007A043C">
        <w:rPr>
          <w:lang w:val="en-GB"/>
        </w:rPr>
        <w:t xml:space="preserve"> In general, we advise against having several NVIDIA GPU in the computer, we notably saw driver confusion issues with </w:t>
      </w:r>
      <w:r w:rsidR="00B13C46">
        <w:rPr>
          <w:lang w:val="en-GB"/>
        </w:rPr>
        <w:t xml:space="preserve">Quadro </w:t>
      </w:r>
      <w:r w:rsidR="007A043C">
        <w:rPr>
          <w:lang w:val="en-GB"/>
        </w:rPr>
        <w:t xml:space="preserve">cards. For general purpose display needs, the built-in Intel GPU (such </w:t>
      </w:r>
      <w:proofErr w:type="spellStart"/>
      <w:r w:rsidR="007A043C">
        <w:rPr>
          <w:lang w:val="en-GB"/>
        </w:rPr>
        <w:t>at</w:t>
      </w:r>
      <w:proofErr w:type="spellEnd"/>
      <w:r w:rsidR="007A043C">
        <w:rPr>
          <w:lang w:val="en-GB"/>
        </w:rPr>
        <w:t xml:space="preserve"> Iris / UHD) should be sufficient.</w:t>
      </w:r>
    </w:p>
    <w:p w14:paraId="470205BC" w14:textId="77777777" w:rsidR="00DA6810" w:rsidRPr="00DA6810" w:rsidRDefault="00DA6810" w:rsidP="00DA6810">
      <w:pPr>
        <w:pStyle w:val="ListParagraph"/>
        <w:ind w:left="1080"/>
        <w:jc w:val="both"/>
        <w:rPr>
          <w:lang w:val="en-GB"/>
        </w:rPr>
      </w:pPr>
    </w:p>
    <w:p w14:paraId="1FA27265" w14:textId="7989FDF0" w:rsidR="006E247A" w:rsidRDefault="007E0CEA" w:rsidP="007E0921">
      <w:pPr>
        <w:pStyle w:val="Heading1"/>
        <w:jc w:val="both"/>
        <w:rPr>
          <w:lang w:val="en-GB"/>
        </w:rPr>
      </w:pPr>
      <w:bookmarkStart w:id="3" w:name="_Toc165980909"/>
      <w:r>
        <w:t xml:space="preserve">Installation instructions to </w:t>
      </w:r>
      <w:r>
        <w:rPr>
          <w:lang w:val="en-GB"/>
        </w:rPr>
        <w:t>use the compiled code</w:t>
      </w:r>
      <w:bookmarkEnd w:id="3"/>
    </w:p>
    <w:p w14:paraId="3DDFC9C3" w14:textId="77777777" w:rsidR="002978FE" w:rsidRPr="002978FE" w:rsidRDefault="002978FE" w:rsidP="007E0921">
      <w:pPr>
        <w:jc w:val="both"/>
        <w:rPr>
          <w:lang w:val="en-GB"/>
        </w:rPr>
      </w:pPr>
    </w:p>
    <w:p w14:paraId="2D14FE62" w14:textId="7643EB39" w:rsidR="00A459B0" w:rsidRDefault="00A459B0" w:rsidP="007E0921">
      <w:pPr>
        <w:pStyle w:val="ListParagraph"/>
        <w:numPr>
          <w:ilvl w:val="0"/>
          <w:numId w:val="2"/>
        </w:numPr>
        <w:jc w:val="both"/>
        <w:rPr>
          <w:lang w:val="en-GB"/>
        </w:rPr>
      </w:pPr>
      <w:r>
        <w:rPr>
          <w:lang w:val="en-GB"/>
        </w:rPr>
        <w:t>Install the gage drivers provided with your card</w:t>
      </w:r>
      <w:r w:rsidR="00B13C46">
        <w:rPr>
          <w:lang w:val="en-GB"/>
        </w:rPr>
        <w:t>.</w:t>
      </w:r>
    </w:p>
    <w:p w14:paraId="26A3E7F7" w14:textId="337441AB" w:rsidR="00CF1FC5" w:rsidRPr="001A5FB7" w:rsidRDefault="00B31695" w:rsidP="001A5FB7">
      <w:pPr>
        <w:pStyle w:val="ListParagraph"/>
        <w:numPr>
          <w:ilvl w:val="0"/>
          <w:numId w:val="2"/>
        </w:numPr>
        <w:jc w:val="both"/>
        <w:rPr>
          <w:lang w:val="en-GB"/>
        </w:rPr>
      </w:pPr>
      <w:r>
        <w:rPr>
          <w:lang w:val="en-GB"/>
        </w:rPr>
        <w:t>I</w:t>
      </w:r>
      <w:r w:rsidR="00CF1FC5">
        <w:rPr>
          <w:lang w:val="en-GB"/>
        </w:rPr>
        <w:t xml:space="preserve">nstall </w:t>
      </w:r>
      <w:hyperlink r:id="rId18" w:history="1">
        <w:r w:rsidR="00CF1FC5" w:rsidRPr="00BB5199">
          <w:rPr>
            <w:rStyle w:val="Hyperlink"/>
            <w:lang w:val="en-GB"/>
          </w:rPr>
          <w:t>visual studio</w:t>
        </w:r>
      </w:hyperlink>
      <w:r w:rsidR="00CF1FC5">
        <w:rPr>
          <w:lang w:val="en-GB"/>
        </w:rPr>
        <w:t xml:space="preserve"> before the CUDA toolkit to have access to all the CUDA features</w:t>
      </w:r>
      <w:r>
        <w:rPr>
          <w:lang w:val="en-GB"/>
        </w:rPr>
        <w:t xml:space="preserve"> and to be able to run the C++ executable</w:t>
      </w:r>
      <w:r w:rsidR="00CF1FC5">
        <w:rPr>
          <w:lang w:val="en-GB"/>
        </w:rPr>
        <w:t xml:space="preserve">. In the visual studio installer, you will need to install the following </w:t>
      </w:r>
      <w:proofErr w:type="gramStart"/>
      <w:r w:rsidR="00CF1FC5">
        <w:rPr>
          <w:lang w:val="en-GB"/>
        </w:rPr>
        <w:t>packages :</w:t>
      </w:r>
      <w:proofErr w:type="gramEnd"/>
      <w:r w:rsidR="00CF1FC5">
        <w:rPr>
          <w:lang w:val="en-GB"/>
        </w:rPr>
        <w:t xml:space="preserve"> python development and desktop development with C++. </w:t>
      </w:r>
    </w:p>
    <w:p w14:paraId="2E88DE72" w14:textId="25813513" w:rsidR="001A5FB7" w:rsidRDefault="007E0CEA" w:rsidP="001A5FB7">
      <w:pPr>
        <w:pStyle w:val="ListParagraph"/>
        <w:numPr>
          <w:ilvl w:val="0"/>
          <w:numId w:val="2"/>
        </w:numPr>
        <w:jc w:val="both"/>
        <w:rPr>
          <w:lang w:val="en-GB"/>
        </w:rPr>
      </w:pPr>
      <w:r w:rsidRPr="007E0CEA">
        <w:rPr>
          <w:lang w:val="en-GB"/>
        </w:rPr>
        <w:t xml:space="preserve">Download CUDA Toolkit 12.3 with your windows version (10 or 11) on this </w:t>
      </w:r>
      <w:hyperlink r:id="rId19" w:history="1">
        <w:r w:rsidRPr="00BB5199">
          <w:rPr>
            <w:rStyle w:val="Hyperlink"/>
            <w:lang w:val="en-GB"/>
          </w:rPr>
          <w:t>NVIDIA page</w:t>
        </w:r>
      </w:hyperlink>
      <w:r>
        <w:rPr>
          <w:lang w:val="en-GB"/>
        </w:rPr>
        <w:t xml:space="preserve">. </w:t>
      </w:r>
    </w:p>
    <w:p w14:paraId="6F879714" w14:textId="1D241D2D" w:rsidR="001E07F3" w:rsidRDefault="00161BA8" w:rsidP="007E0921">
      <w:pPr>
        <w:pStyle w:val="ListParagraph"/>
        <w:numPr>
          <w:ilvl w:val="0"/>
          <w:numId w:val="2"/>
        </w:numPr>
        <w:jc w:val="both"/>
        <w:rPr>
          <w:lang w:val="en-GB"/>
        </w:rPr>
      </w:pPr>
      <w:r>
        <w:rPr>
          <w:lang w:val="en-GB"/>
        </w:rPr>
        <w:t>Download a</w:t>
      </w:r>
      <w:r w:rsidRPr="00161BA8">
        <w:rPr>
          <w:lang w:val="en-GB"/>
        </w:rPr>
        <w:t xml:space="preserve"> Python interpreter with the necessary libraries</w:t>
      </w:r>
      <w:r>
        <w:rPr>
          <w:lang w:val="en-GB"/>
        </w:rPr>
        <w:t>.</w:t>
      </w:r>
      <w:r w:rsidR="007428EA">
        <w:rPr>
          <w:lang w:val="en-GB"/>
        </w:rPr>
        <w:t xml:space="preserve"> You need at least python 3.10 to make the code work.</w:t>
      </w:r>
      <w:r>
        <w:rPr>
          <w:lang w:val="en-GB"/>
        </w:rPr>
        <w:t xml:space="preserve"> </w:t>
      </w:r>
      <w:r w:rsidRPr="007428EA">
        <w:rPr>
          <w:b/>
          <w:bCs/>
          <w:lang w:val="en-GB"/>
        </w:rPr>
        <w:t xml:space="preserve">We </w:t>
      </w:r>
      <w:r w:rsidR="007428EA" w:rsidRPr="007428EA">
        <w:rPr>
          <w:b/>
          <w:bCs/>
          <w:lang w:val="en-GB"/>
        </w:rPr>
        <w:t xml:space="preserve">highly </w:t>
      </w:r>
      <w:r w:rsidRPr="007428EA">
        <w:rPr>
          <w:b/>
          <w:bCs/>
          <w:lang w:val="en-GB"/>
        </w:rPr>
        <w:t xml:space="preserve">recommend </w:t>
      </w:r>
      <w:r w:rsidR="00050A44" w:rsidRPr="007428EA">
        <w:rPr>
          <w:b/>
          <w:bCs/>
          <w:lang w:val="en-GB"/>
        </w:rPr>
        <w:t xml:space="preserve">to use </w:t>
      </w:r>
      <w:proofErr w:type="spellStart"/>
      <w:r w:rsidR="00050A44" w:rsidRPr="007428EA">
        <w:rPr>
          <w:b/>
          <w:bCs/>
          <w:lang w:val="en-GB"/>
        </w:rPr>
        <w:t>spyder</w:t>
      </w:r>
      <w:proofErr w:type="spellEnd"/>
      <w:r w:rsidR="00050A44" w:rsidRPr="007428EA">
        <w:rPr>
          <w:b/>
          <w:bCs/>
          <w:lang w:val="en-GB"/>
        </w:rPr>
        <w:t xml:space="preserve"> in </w:t>
      </w:r>
      <w:r w:rsidRPr="007428EA">
        <w:rPr>
          <w:b/>
          <w:bCs/>
          <w:lang w:val="en-GB"/>
        </w:rPr>
        <w:t xml:space="preserve">the latest </w:t>
      </w:r>
      <w:hyperlink r:id="rId20" w:history="1">
        <w:proofErr w:type="spellStart"/>
        <w:r w:rsidRPr="007428EA">
          <w:rPr>
            <w:rStyle w:val="Hyperlink"/>
            <w:b/>
            <w:bCs/>
            <w:lang w:val="en-GB"/>
          </w:rPr>
          <w:t>WinPython</w:t>
        </w:r>
        <w:proofErr w:type="spellEnd"/>
      </w:hyperlink>
      <w:r w:rsidRPr="007428EA">
        <w:rPr>
          <w:b/>
          <w:bCs/>
          <w:lang w:val="en-GB"/>
        </w:rPr>
        <w:t xml:space="preserve"> </w:t>
      </w:r>
      <w:r w:rsidR="007A043C">
        <w:rPr>
          <w:b/>
          <w:bCs/>
          <w:lang w:val="en-GB"/>
        </w:rPr>
        <w:t>(version 3.1</w:t>
      </w:r>
      <w:r w:rsidR="00FC52C6">
        <w:rPr>
          <w:b/>
          <w:bCs/>
          <w:lang w:val="en-GB"/>
        </w:rPr>
        <w:t>1</w:t>
      </w:r>
      <w:r w:rsidR="007A043C">
        <w:rPr>
          <w:b/>
          <w:bCs/>
          <w:lang w:val="en-GB"/>
        </w:rPr>
        <w:t xml:space="preserve"> as of 2024) </w:t>
      </w:r>
      <w:r w:rsidRPr="007428EA">
        <w:rPr>
          <w:b/>
          <w:bCs/>
          <w:lang w:val="en-GB"/>
        </w:rPr>
        <w:t>distribution</w:t>
      </w:r>
      <w:r w:rsidR="002134EA" w:rsidRPr="007428EA">
        <w:rPr>
          <w:b/>
          <w:bCs/>
          <w:lang w:val="en-GB"/>
        </w:rPr>
        <w:t xml:space="preserve"> because it comes with all the necessary </w:t>
      </w:r>
      <w:r w:rsidR="007D4B1F" w:rsidRPr="007428EA">
        <w:rPr>
          <w:b/>
          <w:bCs/>
          <w:lang w:val="en-GB"/>
        </w:rPr>
        <w:t>libraries</w:t>
      </w:r>
      <w:r w:rsidR="002134EA" w:rsidRPr="007428EA">
        <w:rPr>
          <w:b/>
          <w:bCs/>
          <w:lang w:val="en-GB"/>
        </w:rPr>
        <w:t xml:space="preserve"> installed</w:t>
      </w:r>
      <w:r w:rsidR="002134EA">
        <w:rPr>
          <w:lang w:val="en-GB"/>
        </w:rPr>
        <w:t xml:space="preserve">. </w:t>
      </w:r>
      <w:r w:rsidR="001E07F3">
        <w:rPr>
          <w:lang w:val="en-GB"/>
        </w:rPr>
        <w:t xml:space="preserve"> </w:t>
      </w:r>
    </w:p>
    <w:p w14:paraId="24B61F8C" w14:textId="2E2188DE" w:rsidR="001E07F3" w:rsidRDefault="001E07F3" w:rsidP="001E07F3">
      <w:pPr>
        <w:pStyle w:val="ListParagraph"/>
        <w:jc w:val="both"/>
        <w:rPr>
          <w:lang w:val="en-GB"/>
        </w:rPr>
      </w:pPr>
      <w:r w:rsidRPr="00C31BBF">
        <w:rPr>
          <w:b/>
          <w:bCs/>
          <w:lang w:val="en-GB"/>
        </w:rPr>
        <w:t>You also need to pip install this specific library</w:t>
      </w:r>
      <w:r>
        <w:rPr>
          <w:lang w:val="en-GB"/>
        </w:rPr>
        <w:t xml:space="preserve">: </w:t>
      </w:r>
      <w:proofErr w:type="spellStart"/>
      <w:r>
        <w:rPr>
          <w:lang w:val="en-GB"/>
        </w:rPr>
        <w:t>slack_sdk</w:t>
      </w:r>
      <w:proofErr w:type="spellEnd"/>
      <w:r>
        <w:rPr>
          <w:lang w:val="en-GB"/>
        </w:rPr>
        <w:t>.</w:t>
      </w:r>
    </w:p>
    <w:p w14:paraId="22A980FD" w14:textId="1935F5D3" w:rsidR="007E0CEA" w:rsidRDefault="002134EA" w:rsidP="001E07F3">
      <w:pPr>
        <w:pStyle w:val="ListParagraph"/>
        <w:jc w:val="both"/>
        <w:rPr>
          <w:lang w:val="en-GB"/>
        </w:rPr>
      </w:pPr>
      <w:r>
        <w:rPr>
          <w:lang w:val="en-GB"/>
        </w:rPr>
        <w:t>Here is the list of all the necessary libraries to run the python code:</w:t>
      </w:r>
    </w:p>
    <w:p w14:paraId="15A147AB" w14:textId="77777777" w:rsidR="001E07F3" w:rsidRDefault="001E07F3" w:rsidP="007E0921">
      <w:pPr>
        <w:pStyle w:val="ListParagraph"/>
        <w:numPr>
          <w:ilvl w:val="0"/>
          <w:numId w:val="3"/>
        </w:numPr>
        <w:jc w:val="both"/>
        <w:rPr>
          <w:lang w:val="en-GB"/>
        </w:rPr>
      </w:pPr>
      <w:proofErr w:type="spellStart"/>
      <w:r w:rsidRPr="001E07F3">
        <w:rPr>
          <w:lang w:val="en-GB"/>
        </w:rPr>
        <w:t>slack_sdk</w:t>
      </w:r>
      <w:proofErr w:type="spellEnd"/>
    </w:p>
    <w:p w14:paraId="0E403492" w14:textId="23EEA79F" w:rsidR="002134EA" w:rsidRDefault="002134EA" w:rsidP="007E0921">
      <w:pPr>
        <w:pStyle w:val="ListParagraph"/>
        <w:numPr>
          <w:ilvl w:val="0"/>
          <w:numId w:val="3"/>
        </w:numPr>
        <w:jc w:val="both"/>
        <w:rPr>
          <w:lang w:val="en-GB"/>
        </w:rPr>
      </w:pPr>
      <w:r>
        <w:rPr>
          <w:lang w:val="en-GB"/>
        </w:rPr>
        <w:t>c</w:t>
      </w:r>
      <w:r w:rsidRPr="002134EA">
        <w:rPr>
          <w:lang w:val="en-GB"/>
        </w:rPr>
        <w:t>ollections</w:t>
      </w:r>
    </w:p>
    <w:p w14:paraId="3B3E4CB3" w14:textId="59ABBE9D" w:rsidR="002134EA" w:rsidRDefault="002134EA" w:rsidP="007E0921">
      <w:pPr>
        <w:pStyle w:val="ListParagraph"/>
        <w:numPr>
          <w:ilvl w:val="0"/>
          <w:numId w:val="3"/>
        </w:numPr>
        <w:jc w:val="both"/>
        <w:rPr>
          <w:lang w:val="en-GB"/>
        </w:rPr>
      </w:pPr>
      <w:r w:rsidRPr="002134EA">
        <w:rPr>
          <w:lang w:val="en-GB"/>
        </w:rPr>
        <w:t>json</w:t>
      </w:r>
    </w:p>
    <w:p w14:paraId="3A43E5B7" w14:textId="41F8B87F" w:rsidR="002134EA" w:rsidRDefault="002134EA" w:rsidP="007E0921">
      <w:pPr>
        <w:pStyle w:val="ListParagraph"/>
        <w:numPr>
          <w:ilvl w:val="0"/>
          <w:numId w:val="3"/>
        </w:numPr>
        <w:jc w:val="both"/>
        <w:rPr>
          <w:lang w:val="en-GB"/>
        </w:rPr>
      </w:pPr>
      <w:r w:rsidRPr="002134EA">
        <w:rPr>
          <w:lang w:val="en-GB"/>
        </w:rPr>
        <w:t>statistics</w:t>
      </w:r>
    </w:p>
    <w:p w14:paraId="7DCAA9CA" w14:textId="54D7E8BD" w:rsidR="002134EA" w:rsidRDefault="002134EA" w:rsidP="007E0921">
      <w:pPr>
        <w:pStyle w:val="ListParagraph"/>
        <w:numPr>
          <w:ilvl w:val="0"/>
          <w:numId w:val="3"/>
        </w:numPr>
        <w:jc w:val="both"/>
        <w:rPr>
          <w:lang w:val="en-GB"/>
        </w:rPr>
      </w:pPr>
      <w:r w:rsidRPr="002134EA">
        <w:rPr>
          <w:lang w:val="en-GB"/>
        </w:rPr>
        <w:t>PyQt5</w:t>
      </w:r>
    </w:p>
    <w:p w14:paraId="7A088B59" w14:textId="31433086" w:rsidR="002134EA" w:rsidRDefault="002134EA" w:rsidP="007E0921">
      <w:pPr>
        <w:pStyle w:val="ListParagraph"/>
        <w:numPr>
          <w:ilvl w:val="0"/>
          <w:numId w:val="3"/>
        </w:numPr>
        <w:jc w:val="both"/>
        <w:rPr>
          <w:lang w:val="en-GB"/>
        </w:rPr>
      </w:pPr>
      <w:proofErr w:type="spellStart"/>
      <w:r>
        <w:rPr>
          <w:lang w:val="en-GB"/>
        </w:rPr>
        <w:t>p</w:t>
      </w:r>
      <w:r w:rsidRPr="002134EA">
        <w:rPr>
          <w:lang w:val="en-GB"/>
        </w:rPr>
        <w:t>yqtgraph</w:t>
      </w:r>
      <w:proofErr w:type="spellEnd"/>
    </w:p>
    <w:p w14:paraId="6EA8845C" w14:textId="08900127" w:rsidR="002134EA" w:rsidRDefault="002134EA" w:rsidP="007E0921">
      <w:pPr>
        <w:pStyle w:val="ListParagraph"/>
        <w:numPr>
          <w:ilvl w:val="0"/>
          <w:numId w:val="3"/>
        </w:numPr>
        <w:jc w:val="both"/>
        <w:rPr>
          <w:lang w:val="en-GB"/>
        </w:rPr>
      </w:pPr>
      <w:proofErr w:type="spellStart"/>
      <w:r w:rsidRPr="002134EA">
        <w:rPr>
          <w:lang w:val="en-GB"/>
        </w:rPr>
        <w:t>os</w:t>
      </w:r>
      <w:proofErr w:type="spellEnd"/>
    </w:p>
    <w:p w14:paraId="1788DBC2" w14:textId="00ABF7BF" w:rsidR="002134EA" w:rsidRDefault="002134EA" w:rsidP="007E0921">
      <w:pPr>
        <w:pStyle w:val="ListParagraph"/>
        <w:numPr>
          <w:ilvl w:val="0"/>
          <w:numId w:val="3"/>
        </w:numPr>
        <w:jc w:val="both"/>
        <w:rPr>
          <w:lang w:val="en-GB"/>
        </w:rPr>
      </w:pPr>
      <w:r>
        <w:rPr>
          <w:lang w:val="en-GB"/>
        </w:rPr>
        <w:t>math</w:t>
      </w:r>
    </w:p>
    <w:p w14:paraId="604C05FE" w14:textId="28F2DA11" w:rsidR="002134EA" w:rsidRDefault="002134EA" w:rsidP="007E0921">
      <w:pPr>
        <w:pStyle w:val="ListParagraph"/>
        <w:numPr>
          <w:ilvl w:val="0"/>
          <w:numId w:val="3"/>
        </w:numPr>
        <w:jc w:val="both"/>
        <w:rPr>
          <w:lang w:val="en-GB"/>
        </w:rPr>
      </w:pPr>
      <w:proofErr w:type="spellStart"/>
      <w:r>
        <w:rPr>
          <w:lang w:val="en-GB"/>
        </w:rPr>
        <w:t>numpy</w:t>
      </w:r>
      <w:proofErr w:type="spellEnd"/>
    </w:p>
    <w:p w14:paraId="07A4934C" w14:textId="3FD39CAE" w:rsidR="002134EA" w:rsidRDefault="002134EA" w:rsidP="007E0921">
      <w:pPr>
        <w:pStyle w:val="ListParagraph"/>
        <w:numPr>
          <w:ilvl w:val="0"/>
          <w:numId w:val="3"/>
        </w:numPr>
        <w:jc w:val="both"/>
        <w:rPr>
          <w:lang w:val="en-GB"/>
        </w:rPr>
      </w:pPr>
      <w:r>
        <w:rPr>
          <w:lang w:val="en-GB"/>
        </w:rPr>
        <w:lastRenderedPageBreak/>
        <w:t>datetime</w:t>
      </w:r>
    </w:p>
    <w:p w14:paraId="342E892B" w14:textId="325233C4" w:rsidR="002134EA" w:rsidRDefault="002134EA" w:rsidP="007E0921">
      <w:pPr>
        <w:pStyle w:val="ListParagraph"/>
        <w:numPr>
          <w:ilvl w:val="0"/>
          <w:numId w:val="3"/>
        </w:numPr>
        <w:jc w:val="both"/>
        <w:rPr>
          <w:lang w:val="en-GB"/>
        </w:rPr>
      </w:pPr>
      <w:proofErr w:type="spellStart"/>
      <w:r>
        <w:rPr>
          <w:lang w:val="en-GB"/>
        </w:rPr>
        <w:t>enum</w:t>
      </w:r>
      <w:proofErr w:type="spellEnd"/>
    </w:p>
    <w:p w14:paraId="1698B9FA" w14:textId="0739AA14" w:rsidR="002134EA" w:rsidRDefault="002134EA" w:rsidP="007E0921">
      <w:pPr>
        <w:pStyle w:val="ListParagraph"/>
        <w:numPr>
          <w:ilvl w:val="0"/>
          <w:numId w:val="3"/>
        </w:numPr>
        <w:jc w:val="both"/>
        <w:rPr>
          <w:lang w:val="en-GB"/>
        </w:rPr>
      </w:pPr>
      <w:r>
        <w:rPr>
          <w:lang w:val="en-GB"/>
        </w:rPr>
        <w:t>sys</w:t>
      </w:r>
    </w:p>
    <w:p w14:paraId="4A3E70C5" w14:textId="797C57AE" w:rsidR="00BB5199" w:rsidRPr="00BB5199" w:rsidRDefault="00BB5199" w:rsidP="007E0921">
      <w:pPr>
        <w:ind w:left="720"/>
        <w:jc w:val="both"/>
        <w:rPr>
          <w:lang w:val="en-GB"/>
        </w:rPr>
      </w:pPr>
      <w:r>
        <w:rPr>
          <w:lang w:val="en-GB"/>
        </w:rPr>
        <w:t>These are standard python libraries, so the code should work with most python interpreter</w:t>
      </w:r>
      <w:r w:rsidR="007A043C">
        <w:rPr>
          <w:lang w:val="en-GB"/>
        </w:rPr>
        <w:t>s</w:t>
      </w:r>
      <w:r w:rsidR="00137D8A">
        <w:rPr>
          <w:lang w:val="en-GB"/>
        </w:rPr>
        <w:t>.</w:t>
      </w:r>
    </w:p>
    <w:p w14:paraId="3AB15745" w14:textId="4C7CCF68" w:rsidR="007E0CEA" w:rsidRDefault="00BB5199" w:rsidP="007E0921">
      <w:pPr>
        <w:pStyle w:val="ListParagraph"/>
        <w:numPr>
          <w:ilvl w:val="0"/>
          <w:numId w:val="2"/>
        </w:numPr>
        <w:jc w:val="both"/>
        <w:rPr>
          <w:lang w:val="en-GB"/>
        </w:rPr>
      </w:pPr>
      <w:r>
        <w:rPr>
          <w:lang w:val="en-GB"/>
        </w:rPr>
        <w:t xml:space="preserve">Download the </w:t>
      </w:r>
      <w:hyperlink r:id="rId21" w:history="1">
        <w:proofErr w:type="spellStart"/>
        <w:r w:rsidRPr="00BB5199">
          <w:rPr>
            <w:rStyle w:val="Hyperlink"/>
            <w:lang w:val="en-GB"/>
          </w:rPr>
          <w:t>Matlab</w:t>
        </w:r>
        <w:proofErr w:type="spellEnd"/>
        <w:r w:rsidRPr="00BB5199">
          <w:rPr>
            <w:rStyle w:val="Hyperlink"/>
            <w:lang w:val="en-GB"/>
          </w:rPr>
          <w:t xml:space="preserve"> Runtime 2023b</w:t>
        </w:r>
      </w:hyperlink>
      <w:r w:rsidRPr="00BB5199">
        <w:rPr>
          <w:lang w:val="en-GB"/>
        </w:rPr>
        <w:t xml:space="preserve"> on windows</w:t>
      </w:r>
      <w:r w:rsidR="00910237">
        <w:rPr>
          <w:lang w:val="en-GB"/>
        </w:rPr>
        <w:t xml:space="preserve">. This is necessary to run the compiled </w:t>
      </w:r>
      <w:proofErr w:type="spellStart"/>
      <w:r w:rsidR="00910237">
        <w:rPr>
          <w:lang w:val="en-GB"/>
        </w:rPr>
        <w:t>matlab</w:t>
      </w:r>
      <w:proofErr w:type="spellEnd"/>
      <w:r w:rsidR="00910237">
        <w:rPr>
          <w:lang w:val="en-GB"/>
        </w:rPr>
        <w:t xml:space="preserve"> code </w:t>
      </w:r>
      <w:r w:rsidR="00BA13D7">
        <w:rPr>
          <w:lang w:val="en-GB"/>
        </w:rPr>
        <w:t>“</w:t>
      </w:r>
      <w:r w:rsidR="00910237" w:rsidRPr="00910237">
        <w:rPr>
          <w:lang w:val="en-GB"/>
        </w:rPr>
        <w:t>compute_DCS_params_GPU</w:t>
      </w:r>
      <w:r w:rsidR="00910237">
        <w:rPr>
          <w:lang w:val="en-GB"/>
        </w:rPr>
        <w:t>.exe</w:t>
      </w:r>
      <w:r w:rsidR="00BA13D7">
        <w:rPr>
          <w:lang w:val="en-GB"/>
        </w:rPr>
        <w:t>”</w:t>
      </w:r>
      <w:r w:rsidR="00910237">
        <w:rPr>
          <w:lang w:val="en-GB"/>
        </w:rPr>
        <w:t xml:space="preserve"> that computes the DCS parameters necessary for the real</w:t>
      </w:r>
      <w:r w:rsidR="007D4B1F">
        <w:rPr>
          <w:lang w:val="en-GB"/>
        </w:rPr>
        <w:t>-</w:t>
      </w:r>
      <w:r w:rsidR="00910237">
        <w:rPr>
          <w:lang w:val="en-GB"/>
        </w:rPr>
        <w:t>time averaging</w:t>
      </w:r>
      <w:r w:rsidR="00B417F2">
        <w:rPr>
          <w:lang w:val="en-GB"/>
        </w:rPr>
        <w:t>.</w:t>
      </w:r>
    </w:p>
    <w:p w14:paraId="52DFFE49" w14:textId="316F4897" w:rsidR="003D5A39" w:rsidRDefault="003D5A39" w:rsidP="007E0921">
      <w:pPr>
        <w:pStyle w:val="ListParagraph"/>
        <w:numPr>
          <w:ilvl w:val="0"/>
          <w:numId w:val="2"/>
        </w:numPr>
        <w:jc w:val="both"/>
        <w:rPr>
          <w:lang w:val="en-GB"/>
        </w:rPr>
      </w:pPr>
      <w:r>
        <w:rPr>
          <w:lang w:val="en-GB"/>
        </w:rPr>
        <w:t xml:space="preserve">Download the latest release or a specific version of the code on </w:t>
      </w:r>
      <w:hyperlink r:id="rId22" w:history="1">
        <w:proofErr w:type="spellStart"/>
        <w:r w:rsidRPr="003D5A39">
          <w:rPr>
            <w:rStyle w:val="Hyperlink"/>
            <w:lang w:val="en-GB"/>
          </w:rPr>
          <w:t>github</w:t>
        </w:r>
        <w:proofErr w:type="spellEnd"/>
      </w:hyperlink>
      <w:r>
        <w:rPr>
          <w:lang w:val="en-GB"/>
        </w:rPr>
        <w:t>.</w:t>
      </w:r>
    </w:p>
    <w:p w14:paraId="3FB9833B" w14:textId="2B56B7CF" w:rsidR="00910237" w:rsidRDefault="0047380E" w:rsidP="007E0921">
      <w:pPr>
        <w:pStyle w:val="ListParagraph"/>
        <w:numPr>
          <w:ilvl w:val="0"/>
          <w:numId w:val="2"/>
        </w:numPr>
        <w:jc w:val="both"/>
        <w:rPr>
          <w:lang w:val="en-GB"/>
        </w:rPr>
      </w:pPr>
      <w:r>
        <w:rPr>
          <w:lang w:val="en-GB"/>
        </w:rPr>
        <w:t>Open your python interpreter and run “</w:t>
      </w:r>
      <w:r w:rsidRPr="0047380E">
        <w:rPr>
          <w:lang w:val="en-GB"/>
        </w:rPr>
        <w:t>ThePUG_main.py</w:t>
      </w:r>
      <w:r>
        <w:rPr>
          <w:lang w:val="en-GB"/>
        </w:rPr>
        <w:t>” python file located in the “</w:t>
      </w:r>
      <w:proofErr w:type="spellStart"/>
      <w:r w:rsidRPr="0047380E">
        <w:rPr>
          <w:lang w:val="en-GB"/>
        </w:rPr>
        <w:t>python_interface</w:t>
      </w:r>
      <w:proofErr w:type="spellEnd"/>
      <w:r>
        <w:rPr>
          <w:lang w:val="en-GB"/>
        </w:rPr>
        <w:t>” folder. You should see two windows appear</w:t>
      </w:r>
      <w:r w:rsidR="004F6BFF">
        <w:rPr>
          <w:lang w:val="en-GB"/>
        </w:rPr>
        <w:t xml:space="preserve"> (see below)</w:t>
      </w:r>
      <w:r>
        <w:rPr>
          <w:lang w:val="en-GB"/>
        </w:rPr>
        <w:t xml:space="preserve">. Each tab and buttons will be explained in the </w:t>
      </w:r>
      <w:r w:rsidR="007D4B1F">
        <w:rPr>
          <w:lang w:val="en-GB"/>
        </w:rPr>
        <w:t>“</w:t>
      </w:r>
      <w:r w:rsidR="007D4B1F" w:rsidRPr="007D4B1F">
        <w:rPr>
          <w:lang w:val="en-GB"/>
        </w:rPr>
        <w:t xml:space="preserve">How to use The </w:t>
      </w:r>
      <w:r w:rsidR="0021185B">
        <w:rPr>
          <w:lang w:val="en-GB"/>
        </w:rPr>
        <w:t>PUG</w:t>
      </w:r>
      <w:r w:rsidR="007D4B1F" w:rsidRPr="007D4B1F">
        <w:rPr>
          <w:lang w:val="en-GB"/>
        </w:rPr>
        <w:t xml:space="preserve"> python GUI</w:t>
      </w:r>
      <w:r w:rsidR="007D4B1F">
        <w:rPr>
          <w:lang w:val="en-GB"/>
        </w:rPr>
        <w:t>” section</w:t>
      </w:r>
      <w:r>
        <w:rPr>
          <w:lang w:val="en-GB"/>
        </w:rPr>
        <w:t>.</w:t>
      </w:r>
    </w:p>
    <w:p w14:paraId="13264D85" w14:textId="25CC5897" w:rsidR="0047380E" w:rsidRDefault="007E0921" w:rsidP="007E0921">
      <w:pPr>
        <w:pStyle w:val="ListParagraph"/>
        <w:jc w:val="both"/>
        <w:rPr>
          <w:lang w:val="en-GB"/>
        </w:rPr>
      </w:pPr>
      <w:r w:rsidRPr="0047380E">
        <w:rPr>
          <w:noProof/>
          <w:lang w:val="en-GB"/>
        </w:rPr>
        <w:drawing>
          <wp:anchor distT="0" distB="0" distL="114300" distR="114300" simplePos="0" relativeHeight="251662336" behindDoc="0" locked="0" layoutInCell="1" allowOverlap="1" wp14:anchorId="1F373448" wp14:editId="6D39AC37">
            <wp:simplePos x="0" y="0"/>
            <wp:positionH relativeFrom="margin">
              <wp:align>right</wp:align>
            </wp:positionH>
            <wp:positionV relativeFrom="paragraph">
              <wp:posOffset>350538</wp:posOffset>
            </wp:positionV>
            <wp:extent cx="5943600" cy="3769995"/>
            <wp:effectExtent l="0" t="0" r="0" b="1905"/>
            <wp:wrapThrough wrapText="bothSides">
              <wp:wrapPolygon edited="0">
                <wp:start x="0" y="0"/>
                <wp:lineTo x="0" y="21502"/>
                <wp:lineTo x="21531" y="2150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anchor>
        </w:drawing>
      </w:r>
    </w:p>
    <w:p w14:paraId="138BF041" w14:textId="7E0FE0C6" w:rsidR="0047380E" w:rsidRDefault="007E0921" w:rsidP="007E0921">
      <w:pPr>
        <w:pStyle w:val="ListParagraph"/>
        <w:jc w:val="both"/>
        <w:rPr>
          <w:lang w:val="en-GB"/>
        </w:rPr>
      </w:pPr>
      <w:r w:rsidRPr="0047380E">
        <w:rPr>
          <w:noProof/>
          <w:lang w:val="en-GB"/>
        </w:rPr>
        <w:drawing>
          <wp:anchor distT="0" distB="0" distL="114300" distR="114300" simplePos="0" relativeHeight="251663360" behindDoc="0" locked="0" layoutInCell="1" allowOverlap="1" wp14:anchorId="0B1DFFF3" wp14:editId="422EF761">
            <wp:simplePos x="0" y="0"/>
            <wp:positionH relativeFrom="margin">
              <wp:align>center</wp:align>
            </wp:positionH>
            <wp:positionV relativeFrom="paragraph">
              <wp:posOffset>4152757</wp:posOffset>
            </wp:positionV>
            <wp:extent cx="5943600" cy="1229995"/>
            <wp:effectExtent l="0" t="0" r="0" b="8255"/>
            <wp:wrapThrough wrapText="bothSides">
              <wp:wrapPolygon edited="0">
                <wp:start x="0" y="0"/>
                <wp:lineTo x="0" y="21410"/>
                <wp:lineTo x="21531" y="2141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anchor>
        </w:drawing>
      </w:r>
    </w:p>
    <w:p w14:paraId="4713D54C" w14:textId="4F78DF8E" w:rsidR="0047380E" w:rsidRPr="007E0921" w:rsidRDefault="0047380E" w:rsidP="007E0921">
      <w:pPr>
        <w:jc w:val="both"/>
        <w:rPr>
          <w:lang w:val="en-GB"/>
        </w:rPr>
      </w:pPr>
    </w:p>
    <w:p w14:paraId="125D822F" w14:textId="7A4D5AF2" w:rsidR="0047380E" w:rsidRDefault="0047380E" w:rsidP="007E0921">
      <w:pPr>
        <w:pStyle w:val="ListParagraph"/>
        <w:jc w:val="both"/>
        <w:rPr>
          <w:lang w:val="en-GB"/>
        </w:rPr>
      </w:pPr>
    </w:p>
    <w:p w14:paraId="6FC5361D" w14:textId="3881EAC2" w:rsidR="0047380E" w:rsidRDefault="0047380E" w:rsidP="007E0921">
      <w:pPr>
        <w:pStyle w:val="ListParagraph"/>
        <w:numPr>
          <w:ilvl w:val="0"/>
          <w:numId w:val="2"/>
        </w:numPr>
        <w:jc w:val="both"/>
        <w:rPr>
          <w:lang w:val="en-GB"/>
        </w:rPr>
      </w:pPr>
      <w:r>
        <w:rPr>
          <w:lang w:val="en-GB"/>
        </w:rPr>
        <w:t>Click on the executable “</w:t>
      </w:r>
      <w:r w:rsidRPr="0047380E">
        <w:rPr>
          <w:lang w:val="en-GB"/>
        </w:rPr>
        <w:t>DCS_GPU_Real_Time</w:t>
      </w:r>
      <w:r w:rsidR="005D09B3">
        <w:rPr>
          <w:lang w:val="en-GB"/>
        </w:rPr>
        <w:t>.exe</w:t>
      </w:r>
      <w:r>
        <w:rPr>
          <w:lang w:val="en-GB"/>
        </w:rPr>
        <w:t>” located in the “</w:t>
      </w:r>
      <w:proofErr w:type="spellStart"/>
      <w:r w:rsidRPr="0047380E">
        <w:rPr>
          <w:lang w:val="en-GB"/>
        </w:rPr>
        <w:t>C_app_working_directory</w:t>
      </w:r>
      <w:proofErr w:type="spellEnd"/>
      <w:r>
        <w:rPr>
          <w:lang w:val="en-GB"/>
        </w:rPr>
        <w:t>” folder. Th</w:t>
      </w:r>
      <w:r w:rsidR="000A62AA">
        <w:rPr>
          <w:lang w:val="en-GB"/>
        </w:rPr>
        <w:t>e</w:t>
      </w:r>
      <w:r>
        <w:rPr>
          <w:lang w:val="en-GB"/>
        </w:rPr>
        <w:t xml:space="preserve"> window </w:t>
      </w:r>
      <w:r w:rsidR="000A62AA">
        <w:rPr>
          <w:lang w:val="en-GB"/>
        </w:rPr>
        <w:t xml:space="preserve">shown below </w:t>
      </w:r>
      <w:r>
        <w:rPr>
          <w:lang w:val="en-GB"/>
        </w:rPr>
        <w:t>should appear. In a future release, a .bat script will be available to launch the GUI and the executable.</w:t>
      </w:r>
    </w:p>
    <w:p w14:paraId="35C9B2C1" w14:textId="4498CF5C" w:rsidR="0047380E" w:rsidRDefault="0047380E" w:rsidP="007E0921">
      <w:pPr>
        <w:jc w:val="both"/>
        <w:rPr>
          <w:lang w:val="en-GB"/>
        </w:rPr>
      </w:pPr>
      <w:r w:rsidRPr="0047380E">
        <w:rPr>
          <w:noProof/>
          <w:lang w:val="en-GB"/>
        </w:rPr>
        <w:drawing>
          <wp:anchor distT="0" distB="0" distL="114300" distR="114300" simplePos="0" relativeHeight="251658240" behindDoc="0" locked="0" layoutInCell="1" allowOverlap="1" wp14:anchorId="152D4906" wp14:editId="7E67110E">
            <wp:simplePos x="0" y="0"/>
            <wp:positionH relativeFrom="margin">
              <wp:align>right</wp:align>
            </wp:positionH>
            <wp:positionV relativeFrom="paragraph">
              <wp:posOffset>226060</wp:posOffset>
            </wp:positionV>
            <wp:extent cx="5520690" cy="311213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0690" cy="3112135"/>
                    </a:xfrm>
                    <a:prstGeom prst="rect">
                      <a:avLst/>
                    </a:prstGeom>
                  </pic:spPr>
                </pic:pic>
              </a:graphicData>
            </a:graphic>
            <wp14:sizeRelH relativeFrom="margin">
              <wp14:pctWidth>0</wp14:pctWidth>
            </wp14:sizeRelH>
            <wp14:sizeRelV relativeFrom="margin">
              <wp14:pctHeight>0</wp14:pctHeight>
            </wp14:sizeRelV>
          </wp:anchor>
        </w:drawing>
      </w:r>
    </w:p>
    <w:p w14:paraId="0B17A43C" w14:textId="3A6F0F42" w:rsidR="0047380E" w:rsidRDefault="0047380E" w:rsidP="007E0921">
      <w:pPr>
        <w:jc w:val="both"/>
        <w:rPr>
          <w:lang w:val="en-GB"/>
        </w:rPr>
      </w:pPr>
    </w:p>
    <w:p w14:paraId="701BD323" w14:textId="75DA6F7A" w:rsidR="00A75A8B" w:rsidRDefault="00C6569F" w:rsidP="007E0921">
      <w:pPr>
        <w:pStyle w:val="ListParagraph"/>
        <w:numPr>
          <w:ilvl w:val="0"/>
          <w:numId w:val="2"/>
        </w:numPr>
        <w:jc w:val="both"/>
        <w:rPr>
          <w:lang w:val="en-GB"/>
        </w:rPr>
      </w:pPr>
      <w:r>
        <w:rPr>
          <w:lang w:val="en-GB"/>
        </w:rPr>
        <w:t xml:space="preserve">Click on </w:t>
      </w:r>
      <w:r w:rsidR="00672C69">
        <w:rPr>
          <w:lang w:val="en-GB"/>
        </w:rPr>
        <w:t xml:space="preserve">the </w:t>
      </w:r>
      <w:r w:rsidR="00137D8A">
        <w:rPr>
          <w:lang w:val="en-GB"/>
        </w:rPr>
        <w:t>“</w:t>
      </w:r>
      <w:r>
        <w:rPr>
          <w:lang w:val="en-GB"/>
        </w:rPr>
        <w:t>connect TCP</w:t>
      </w:r>
      <w:r w:rsidR="00137D8A">
        <w:rPr>
          <w:lang w:val="en-GB"/>
        </w:rPr>
        <w:t>” button</w:t>
      </w:r>
      <w:r>
        <w:rPr>
          <w:lang w:val="en-GB"/>
        </w:rPr>
        <w:t xml:space="preserve"> in the controls tab on the main GUI. The button should become green and a </w:t>
      </w:r>
      <w:r w:rsidR="00137D8A">
        <w:rPr>
          <w:lang w:val="en-GB"/>
        </w:rPr>
        <w:t xml:space="preserve">“Sending </w:t>
      </w:r>
      <w:r>
        <w:rPr>
          <w:lang w:val="en-GB"/>
        </w:rPr>
        <w:t>welcome handshake</w:t>
      </w:r>
      <w:r w:rsidR="00137D8A">
        <w:rPr>
          <w:lang w:val="en-GB"/>
        </w:rPr>
        <w:t>”</w:t>
      </w:r>
      <w:r>
        <w:rPr>
          <w:lang w:val="en-GB"/>
        </w:rPr>
        <w:t xml:space="preserve"> message with the </w:t>
      </w:r>
      <w:r w:rsidR="00137D8A">
        <w:rPr>
          <w:lang w:val="en-GB"/>
        </w:rPr>
        <w:t>IP</w:t>
      </w:r>
      <w:r>
        <w:rPr>
          <w:lang w:val="en-GB"/>
        </w:rPr>
        <w:t xml:space="preserve"> address should appear in the C++ application window. </w:t>
      </w:r>
      <w:r w:rsidR="00107ED2">
        <w:rPr>
          <w:lang w:val="en-GB"/>
        </w:rPr>
        <w:t xml:space="preserve">The two applications are now connected together. </w:t>
      </w:r>
      <w:r>
        <w:rPr>
          <w:lang w:val="en-GB"/>
        </w:rPr>
        <w:t>In theory, this TCP server allows the user to run the py</w:t>
      </w:r>
      <w:r w:rsidR="00A75A8B">
        <w:rPr>
          <w:lang w:val="en-GB"/>
        </w:rPr>
        <w:t>t</w:t>
      </w:r>
      <w:r>
        <w:rPr>
          <w:lang w:val="en-GB"/>
        </w:rPr>
        <w:t xml:space="preserve">hon GUI on a different computer than the processing computer running the GPU. This feature still needs to be tested. </w:t>
      </w:r>
    </w:p>
    <w:p w14:paraId="51999BE9" w14:textId="4B47865F" w:rsidR="00A75A8B" w:rsidRPr="00A75A8B" w:rsidRDefault="005B3B91" w:rsidP="007E0921">
      <w:pPr>
        <w:pStyle w:val="ListParagraph"/>
        <w:jc w:val="both"/>
        <w:rPr>
          <w:lang w:val="en-GB"/>
        </w:rPr>
      </w:pPr>
      <w:r w:rsidRPr="00A75A8B">
        <w:rPr>
          <w:noProof/>
          <w:lang w:val="en-GB"/>
        </w:rPr>
        <w:drawing>
          <wp:anchor distT="0" distB="0" distL="114300" distR="114300" simplePos="0" relativeHeight="251660288" behindDoc="0" locked="0" layoutInCell="1" allowOverlap="1" wp14:anchorId="3B6E091B" wp14:editId="2FBE4A2C">
            <wp:simplePos x="0" y="0"/>
            <wp:positionH relativeFrom="margin">
              <wp:posOffset>-525007</wp:posOffset>
            </wp:positionH>
            <wp:positionV relativeFrom="paragraph">
              <wp:posOffset>278102</wp:posOffset>
            </wp:positionV>
            <wp:extent cx="7152685" cy="2283357"/>
            <wp:effectExtent l="0" t="0" r="0" b="3175"/>
            <wp:wrapThrough wrapText="bothSides">
              <wp:wrapPolygon edited="0">
                <wp:start x="0" y="0"/>
                <wp:lineTo x="0" y="21450"/>
                <wp:lineTo x="21516" y="21450"/>
                <wp:lineTo x="215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52685" cy="2283357"/>
                    </a:xfrm>
                    <a:prstGeom prst="rect">
                      <a:avLst/>
                    </a:prstGeom>
                  </pic:spPr>
                </pic:pic>
              </a:graphicData>
            </a:graphic>
          </wp:anchor>
        </w:drawing>
      </w:r>
    </w:p>
    <w:p w14:paraId="0CBE182B" w14:textId="0181C71C" w:rsidR="00137D8A" w:rsidRDefault="00137D8A" w:rsidP="007E0921">
      <w:pPr>
        <w:pStyle w:val="ListParagraph"/>
        <w:jc w:val="both"/>
        <w:rPr>
          <w:lang w:val="en-GB"/>
        </w:rPr>
      </w:pPr>
    </w:p>
    <w:p w14:paraId="6F0F8A06" w14:textId="55C6232F" w:rsidR="005D1377" w:rsidRDefault="005D1377" w:rsidP="007E0921">
      <w:pPr>
        <w:jc w:val="both"/>
        <w:rPr>
          <w:lang w:val="en-GB"/>
        </w:rPr>
      </w:pPr>
    </w:p>
    <w:p w14:paraId="2D40A2CF" w14:textId="77777777" w:rsidR="00D341E9" w:rsidRPr="005D1377" w:rsidRDefault="00D341E9" w:rsidP="007E0921">
      <w:pPr>
        <w:jc w:val="both"/>
        <w:rPr>
          <w:lang w:val="en-GB"/>
        </w:rPr>
      </w:pPr>
    </w:p>
    <w:p w14:paraId="695F6047" w14:textId="6087072D" w:rsidR="005D09B3" w:rsidRPr="005D09B3" w:rsidRDefault="005D09B3" w:rsidP="007E0921">
      <w:pPr>
        <w:pStyle w:val="Heading1"/>
        <w:jc w:val="both"/>
        <w:rPr>
          <w:lang w:val="en-GB"/>
        </w:rPr>
      </w:pPr>
      <w:bookmarkStart w:id="4" w:name="_Toc165980910"/>
      <w:r>
        <w:rPr>
          <w:lang w:val="en-GB"/>
        </w:rPr>
        <w:t xml:space="preserve">How to use The </w:t>
      </w:r>
      <w:r w:rsidR="0021185B">
        <w:rPr>
          <w:lang w:val="en-GB"/>
        </w:rPr>
        <w:t>PUG</w:t>
      </w:r>
      <w:r>
        <w:rPr>
          <w:lang w:val="en-GB"/>
        </w:rPr>
        <w:t xml:space="preserve"> python GUI</w:t>
      </w:r>
      <w:bookmarkEnd w:id="4"/>
    </w:p>
    <w:p w14:paraId="6FC0ED0B" w14:textId="512B5766" w:rsidR="0009233B" w:rsidRDefault="0009233B" w:rsidP="007E0921">
      <w:pPr>
        <w:jc w:val="both"/>
        <w:rPr>
          <w:lang w:val="en-GB"/>
        </w:rPr>
      </w:pPr>
    </w:p>
    <w:p w14:paraId="4D5B81AF" w14:textId="77777777" w:rsidR="001551FB" w:rsidRDefault="00107ED2" w:rsidP="007E0921">
      <w:pPr>
        <w:jc w:val="both"/>
        <w:rPr>
          <w:lang w:val="en-GB"/>
        </w:rPr>
      </w:pPr>
      <w:r>
        <w:rPr>
          <w:lang w:val="en-GB"/>
        </w:rPr>
        <w:t>Once the python GUI and the C++ application are connected together through the TCP server, you can start sending commands to the C++ app with the different buttons in the python GUI.</w:t>
      </w:r>
      <w:r w:rsidR="005659E9">
        <w:rPr>
          <w:lang w:val="en-GB"/>
        </w:rPr>
        <w:t xml:space="preserve"> </w:t>
      </w:r>
    </w:p>
    <w:p w14:paraId="4D449A8D" w14:textId="620BEBA3" w:rsidR="001551FB" w:rsidRPr="001551FB" w:rsidRDefault="001551FB" w:rsidP="007E0921">
      <w:pPr>
        <w:jc w:val="both"/>
        <w:rPr>
          <w:sz w:val="28"/>
          <w:szCs w:val="28"/>
          <w:lang w:val="en-GB"/>
        </w:rPr>
      </w:pPr>
      <w:r w:rsidRPr="001551FB">
        <w:rPr>
          <w:sz w:val="28"/>
          <w:szCs w:val="28"/>
          <w:lang w:val="en-GB"/>
        </w:rPr>
        <w:t>Controls tab</w:t>
      </w:r>
    </w:p>
    <w:p w14:paraId="06C4D580" w14:textId="4A8AE373" w:rsidR="0009233B" w:rsidRDefault="005659E9" w:rsidP="007E0921">
      <w:pPr>
        <w:jc w:val="both"/>
        <w:rPr>
          <w:lang w:val="en-GB"/>
        </w:rPr>
      </w:pPr>
      <w:r>
        <w:rPr>
          <w:lang w:val="en-GB"/>
        </w:rPr>
        <w:t>There are four different mode</w:t>
      </w:r>
      <w:r w:rsidR="009154A5">
        <w:rPr>
          <w:lang w:val="en-GB"/>
        </w:rPr>
        <w:t>s</w:t>
      </w:r>
      <w:r>
        <w:rPr>
          <w:lang w:val="en-GB"/>
        </w:rPr>
        <w:t xml:space="preserve"> </w:t>
      </w:r>
      <w:r w:rsidR="009154A5">
        <w:rPr>
          <w:lang w:val="en-GB"/>
        </w:rPr>
        <w:t xml:space="preserve">that serve </w:t>
      </w:r>
      <w:r>
        <w:rPr>
          <w:lang w:val="en-GB"/>
        </w:rPr>
        <w:t>different purposes:</w:t>
      </w:r>
    </w:p>
    <w:p w14:paraId="3B5C91DE" w14:textId="2A1E0E9E" w:rsidR="005659E9" w:rsidRPr="003310B9" w:rsidRDefault="005659E9" w:rsidP="007E0921">
      <w:pPr>
        <w:pStyle w:val="ListParagraph"/>
        <w:numPr>
          <w:ilvl w:val="0"/>
          <w:numId w:val="4"/>
        </w:numPr>
        <w:jc w:val="both"/>
        <w:rPr>
          <w:b/>
          <w:bCs/>
          <w:lang w:val="fr-FR"/>
        </w:rPr>
      </w:pPr>
      <w:proofErr w:type="spellStart"/>
      <w:r w:rsidRPr="003310B9">
        <w:rPr>
          <w:b/>
          <w:bCs/>
          <w:lang w:val="fr-FR"/>
        </w:rPr>
        <w:t>Pre-acquisition</w:t>
      </w:r>
      <w:proofErr w:type="spellEnd"/>
      <w:r w:rsidR="003310B9" w:rsidRPr="003310B9">
        <w:rPr>
          <w:b/>
          <w:bCs/>
          <w:lang w:val="fr-FR"/>
        </w:rPr>
        <w:t xml:space="preserve"> (</w:t>
      </w:r>
      <w:proofErr w:type="spellStart"/>
      <w:r w:rsidR="003310B9" w:rsidRPr="003310B9">
        <w:rPr>
          <w:b/>
          <w:bCs/>
          <w:lang w:val="fr-FR"/>
        </w:rPr>
        <w:t>Requires</w:t>
      </w:r>
      <w:proofErr w:type="spellEnd"/>
      <w:r w:rsidR="003310B9" w:rsidRPr="003310B9">
        <w:rPr>
          <w:b/>
          <w:bCs/>
          <w:lang w:val="fr-FR"/>
        </w:rPr>
        <w:t xml:space="preserve"> the acquis</w:t>
      </w:r>
      <w:r w:rsidR="003310B9">
        <w:rPr>
          <w:b/>
          <w:bCs/>
          <w:lang w:val="fr-FR"/>
        </w:rPr>
        <w:t xml:space="preserve">ition </w:t>
      </w:r>
      <w:proofErr w:type="spellStart"/>
      <w:r w:rsidR="003310B9">
        <w:rPr>
          <w:b/>
          <w:bCs/>
          <w:lang w:val="fr-FR"/>
        </w:rPr>
        <w:t>card</w:t>
      </w:r>
      <w:proofErr w:type="spellEnd"/>
      <w:r w:rsidR="003310B9">
        <w:rPr>
          <w:b/>
          <w:bCs/>
          <w:lang w:val="fr-FR"/>
        </w:rPr>
        <w:t>)</w:t>
      </w:r>
    </w:p>
    <w:p w14:paraId="73086EF7" w14:textId="32304A29" w:rsidR="005659E9" w:rsidRPr="00C830EC" w:rsidRDefault="005659E9" w:rsidP="007E0921">
      <w:pPr>
        <w:pStyle w:val="ListParagraph"/>
        <w:numPr>
          <w:ilvl w:val="0"/>
          <w:numId w:val="3"/>
        </w:numPr>
        <w:jc w:val="both"/>
        <w:rPr>
          <w:b/>
          <w:bCs/>
          <w:lang w:val="en-GB"/>
        </w:rPr>
      </w:pPr>
      <w:r>
        <w:rPr>
          <w:lang w:val="en-GB"/>
        </w:rPr>
        <w:t xml:space="preserve">In this mode, you acquire a short batch of raw data with the acquisition card that will be used to find the DCS correction parameters. It is important to configure the </w:t>
      </w:r>
      <w:proofErr w:type="spellStart"/>
      <w:r>
        <w:rPr>
          <w:lang w:val="en-GB"/>
        </w:rPr>
        <w:t>Apriori</w:t>
      </w:r>
      <w:proofErr w:type="spellEnd"/>
      <w:r>
        <w:rPr>
          <w:lang w:val="en-GB"/>
        </w:rPr>
        <w:t xml:space="preserve"> and the Gage card Parameters before doing the pre-acquisition because these parameters will be used for the real-time processing. These parameters </w:t>
      </w:r>
      <w:r w:rsidR="008E4356">
        <w:rPr>
          <w:lang w:val="en-GB"/>
        </w:rPr>
        <w:t>are</w:t>
      </w:r>
      <w:r>
        <w:rPr>
          <w:lang w:val="en-GB"/>
        </w:rPr>
        <w:t xml:space="preserve"> explained </w:t>
      </w:r>
      <w:r w:rsidR="00830362">
        <w:rPr>
          <w:lang w:val="en-GB"/>
        </w:rPr>
        <w:t>in the “</w:t>
      </w:r>
      <w:proofErr w:type="gramStart"/>
      <w:r w:rsidR="00830362" w:rsidRPr="00830362">
        <w:rPr>
          <w:lang w:val="en-GB"/>
        </w:rPr>
        <w:t>Parameters</w:t>
      </w:r>
      <w:proofErr w:type="gramEnd"/>
      <w:r w:rsidR="00830362" w:rsidRPr="00830362">
        <w:rPr>
          <w:lang w:val="en-GB"/>
        </w:rPr>
        <w:t xml:space="preserve"> tab</w:t>
      </w:r>
      <w:r w:rsidR="00830362">
        <w:rPr>
          <w:lang w:val="en-GB"/>
        </w:rPr>
        <w:t>” section</w:t>
      </w:r>
      <w:r>
        <w:rPr>
          <w:lang w:val="en-GB"/>
        </w:rPr>
        <w:t>.</w:t>
      </w:r>
    </w:p>
    <w:p w14:paraId="08C9D3B6" w14:textId="77777777" w:rsidR="00C830EC" w:rsidRPr="005659E9" w:rsidRDefault="00C830EC" w:rsidP="007E0921">
      <w:pPr>
        <w:pStyle w:val="ListParagraph"/>
        <w:ind w:left="1080"/>
        <w:jc w:val="both"/>
        <w:rPr>
          <w:b/>
          <w:bCs/>
          <w:lang w:val="en-GB"/>
        </w:rPr>
      </w:pPr>
    </w:p>
    <w:p w14:paraId="7F28AC16" w14:textId="2F671501" w:rsidR="005659E9" w:rsidRDefault="005659E9" w:rsidP="007E0921">
      <w:pPr>
        <w:pStyle w:val="ListParagraph"/>
        <w:numPr>
          <w:ilvl w:val="0"/>
          <w:numId w:val="4"/>
        </w:numPr>
        <w:jc w:val="both"/>
        <w:rPr>
          <w:b/>
          <w:bCs/>
          <w:lang w:val="en-GB"/>
        </w:rPr>
      </w:pPr>
      <w:r>
        <w:rPr>
          <w:b/>
          <w:bCs/>
          <w:lang w:val="en-GB"/>
        </w:rPr>
        <w:t>Compute parameters</w:t>
      </w:r>
      <w:r w:rsidR="00B561F2">
        <w:rPr>
          <w:b/>
          <w:bCs/>
          <w:lang w:val="en-GB"/>
        </w:rPr>
        <w:t xml:space="preserve"> (Requires the </w:t>
      </w:r>
      <w:proofErr w:type="spellStart"/>
      <w:r w:rsidR="00B561F2">
        <w:rPr>
          <w:b/>
          <w:bCs/>
          <w:lang w:val="en-GB"/>
        </w:rPr>
        <w:t>Matlab</w:t>
      </w:r>
      <w:proofErr w:type="spellEnd"/>
      <w:r w:rsidR="00B561F2">
        <w:rPr>
          <w:b/>
          <w:bCs/>
          <w:lang w:val="en-GB"/>
        </w:rPr>
        <w:t xml:space="preserve"> Runtime)</w:t>
      </w:r>
    </w:p>
    <w:p w14:paraId="1D5A3D73" w14:textId="77777777" w:rsidR="00BC08B1" w:rsidRPr="00BC08B1" w:rsidRDefault="005659E9" w:rsidP="007E0921">
      <w:pPr>
        <w:pStyle w:val="ListParagraph"/>
        <w:numPr>
          <w:ilvl w:val="0"/>
          <w:numId w:val="3"/>
        </w:numPr>
        <w:jc w:val="both"/>
        <w:rPr>
          <w:b/>
          <w:bCs/>
          <w:lang w:val="en-GB"/>
        </w:rPr>
      </w:pPr>
      <w:r>
        <w:rPr>
          <w:lang w:val="en-GB"/>
        </w:rPr>
        <w:t xml:space="preserve">This mode calls the </w:t>
      </w:r>
      <w:proofErr w:type="spellStart"/>
      <w:r w:rsidR="003310B9">
        <w:rPr>
          <w:lang w:val="en-GB"/>
        </w:rPr>
        <w:t>matlab</w:t>
      </w:r>
      <w:proofErr w:type="spellEnd"/>
      <w:r w:rsidR="003310B9">
        <w:rPr>
          <w:lang w:val="en-GB"/>
        </w:rPr>
        <w:t xml:space="preserve"> executable “</w:t>
      </w:r>
      <w:r w:rsidR="003310B9" w:rsidRPr="00910237">
        <w:rPr>
          <w:lang w:val="en-GB"/>
        </w:rPr>
        <w:t>compute_DCS_params_GPU</w:t>
      </w:r>
      <w:r w:rsidR="003310B9">
        <w:rPr>
          <w:lang w:val="en-GB"/>
        </w:rPr>
        <w:t xml:space="preserve">.exe” to compute the different DCS correction parameters. The executable uses the raw data acquired in the pre-acquisition mode. The </w:t>
      </w:r>
      <w:proofErr w:type="spellStart"/>
      <w:r w:rsidR="003310B9">
        <w:rPr>
          <w:lang w:val="en-GB"/>
        </w:rPr>
        <w:t>matlab</w:t>
      </w:r>
      <w:proofErr w:type="spellEnd"/>
      <w:r w:rsidR="003310B9">
        <w:rPr>
          <w:lang w:val="en-GB"/>
        </w:rPr>
        <w:t xml:space="preserve"> script is available in the “</w:t>
      </w:r>
      <w:proofErr w:type="spellStart"/>
      <w:r w:rsidR="003310B9" w:rsidRPr="003310B9">
        <w:rPr>
          <w:lang w:val="en-GB"/>
        </w:rPr>
        <w:t>Matlab_computeParamsScripts</w:t>
      </w:r>
      <w:proofErr w:type="spellEnd"/>
      <w:r w:rsidR="003310B9">
        <w:rPr>
          <w:lang w:val="en-GB"/>
        </w:rPr>
        <w:t>”</w:t>
      </w:r>
      <w:r w:rsidR="00BC08B1">
        <w:rPr>
          <w:lang w:val="en-GB"/>
        </w:rPr>
        <w:t xml:space="preserve"> folder</w:t>
      </w:r>
      <w:r w:rsidR="003310B9">
        <w:rPr>
          <w:lang w:val="en-GB"/>
        </w:rPr>
        <w:t xml:space="preserve">. </w:t>
      </w:r>
    </w:p>
    <w:p w14:paraId="6BFB6B55" w14:textId="0199C803" w:rsidR="005659E9" w:rsidRPr="00C830EC" w:rsidRDefault="003310B9" w:rsidP="007E0921">
      <w:pPr>
        <w:pStyle w:val="ListParagraph"/>
        <w:numPr>
          <w:ilvl w:val="0"/>
          <w:numId w:val="3"/>
        </w:numPr>
        <w:jc w:val="both"/>
        <w:rPr>
          <w:b/>
          <w:bCs/>
          <w:lang w:val="en-GB"/>
        </w:rPr>
      </w:pPr>
      <w:r>
        <w:rPr>
          <w:lang w:val="en-GB"/>
        </w:rPr>
        <w:t>This step is crucial for your real-time processing to work properly. In previous real-time version</w:t>
      </w:r>
      <w:r w:rsidR="008E4356">
        <w:rPr>
          <w:lang w:val="en-GB"/>
        </w:rPr>
        <w:t>s</w:t>
      </w:r>
      <w:r>
        <w:rPr>
          <w:lang w:val="en-GB"/>
        </w:rPr>
        <w:t xml:space="preserve"> of similar codes</w:t>
      </w:r>
      <w:r w:rsidR="00C830EC">
        <w:rPr>
          <w:lang w:val="en-GB"/>
        </w:rPr>
        <w:t xml:space="preserve"> on FPGA</w:t>
      </w:r>
      <w:r>
        <w:rPr>
          <w:lang w:val="en-GB"/>
        </w:rPr>
        <w:t xml:space="preserve">, the user had to choose all the parameters manually for the correction to work. In The </w:t>
      </w:r>
      <w:r w:rsidR="0021185B">
        <w:rPr>
          <w:lang w:val="en-GB"/>
        </w:rPr>
        <w:t>PUG</w:t>
      </w:r>
      <w:r>
        <w:rPr>
          <w:lang w:val="en-GB"/>
        </w:rPr>
        <w:t>, we tried to remove as much work as possible from the user with this script. However, this is where the code is most likely to fail. We have tried to make it as robust as possible but there are still some issues with it</w:t>
      </w:r>
      <w:r w:rsidR="00667707">
        <w:rPr>
          <w:lang w:val="en-GB"/>
        </w:rPr>
        <w:t xml:space="preserve"> since it is trying to find the corrections parameters for all the cases possible and for any DCS system</w:t>
      </w:r>
      <w:r>
        <w:rPr>
          <w:lang w:val="en-GB"/>
        </w:rPr>
        <w:t xml:space="preserve">. Please report any issues </w:t>
      </w:r>
      <w:hyperlink r:id="rId27" w:history="1">
        <w:r w:rsidRPr="003310B9">
          <w:rPr>
            <w:rStyle w:val="Hyperlink"/>
            <w:lang w:val="en-GB"/>
          </w:rPr>
          <w:t>here</w:t>
        </w:r>
      </w:hyperlink>
      <w:r>
        <w:rPr>
          <w:lang w:val="en-GB"/>
        </w:rPr>
        <w:t xml:space="preserve"> as soon as possible to make it even better! </w:t>
      </w:r>
      <w:r w:rsidR="00CC565F">
        <w:rPr>
          <w:lang w:val="en-GB"/>
        </w:rPr>
        <w:t>The script is available in the “</w:t>
      </w:r>
      <w:proofErr w:type="spellStart"/>
      <w:r w:rsidR="00CC565F" w:rsidRPr="00CC565F">
        <w:rPr>
          <w:lang w:val="en-GB"/>
        </w:rPr>
        <w:t>Matlab_computeParamsScripts</w:t>
      </w:r>
      <w:proofErr w:type="spellEnd"/>
      <w:r w:rsidR="00CC565F">
        <w:rPr>
          <w:lang w:val="en-GB"/>
        </w:rPr>
        <w:t>” folder if you want more details.</w:t>
      </w:r>
    </w:p>
    <w:p w14:paraId="3714E0C5" w14:textId="77777777" w:rsidR="00C830EC" w:rsidRPr="003310B9" w:rsidRDefault="00C830EC" w:rsidP="007E0921">
      <w:pPr>
        <w:pStyle w:val="ListParagraph"/>
        <w:ind w:left="1080"/>
        <w:jc w:val="both"/>
        <w:rPr>
          <w:b/>
          <w:bCs/>
          <w:lang w:val="en-GB"/>
        </w:rPr>
      </w:pPr>
    </w:p>
    <w:p w14:paraId="30355F88" w14:textId="31532D1C" w:rsidR="003310B9" w:rsidRDefault="003310B9" w:rsidP="007E0921">
      <w:pPr>
        <w:pStyle w:val="ListParagraph"/>
        <w:numPr>
          <w:ilvl w:val="0"/>
          <w:numId w:val="4"/>
        </w:numPr>
        <w:jc w:val="both"/>
        <w:rPr>
          <w:b/>
          <w:bCs/>
          <w:lang w:val="en-GB"/>
        </w:rPr>
      </w:pPr>
      <w:r>
        <w:rPr>
          <w:b/>
          <w:bCs/>
          <w:lang w:val="en-GB"/>
        </w:rPr>
        <w:t xml:space="preserve">Real-time acquisition and processing </w:t>
      </w:r>
      <w:r w:rsidRPr="003310B9">
        <w:rPr>
          <w:b/>
          <w:bCs/>
        </w:rPr>
        <w:t>(</w:t>
      </w:r>
      <w:proofErr w:type="gramStart"/>
      <w:r w:rsidRPr="003310B9">
        <w:rPr>
          <w:b/>
          <w:bCs/>
        </w:rPr>
        <w:t>Requires</w:t>
      </w:r>
      <w:proofErr w:type="gramEnd"/>
      <w:r w:rsidRPr="003310B9">
        <w:rPr>
          <w:b/>
          <w:bCs/>
        </w:rPr>
        <w:t xml:space="preserve"> the acquisition card</w:t>
      </w:r>
      <w:r>
        <w:rPr>
          <w:b/>
          <w:bCs/>
        </w:rPr>
        <w:t xml:space="preserve"> and the GPU</w:t>
      </w:r>
      <w:r w:rsidRPr="003310B9">
        <w:rPr>
          <w:b/>
          <w:bCs/>
        </w:rPr>
        <w:t>)</w:t>
      </w:r>
    </w:p>
    <w:p w14:paraId="2B76F087" w14:textId="64104C90" w:rsidR="003310B9" w:rsidRPr="002F2F5A" w:rsidRDefault="003310B9" w:rsidP="007E0921">
      <w:pPr>
        <w:pStyle w:val="ListParagraph"/>
        <w:numPr>
          <w:ilvl w:val="0"/>
          <w:numId w:val="3"/>
        </w:numPr>
        <w:jc w:val="both"/>
        <w:rPr>
          <w:b/>
          <w:bCs/>
          <w:lang w:val="en-GB"/>
        </w:rPr>
      </w:pPr>
      <w:r>
        <w:rPr>
          <w:lang w:val="en-GB"/>
        </w:rPr>
        <w:t xml:space="preserve">After computing the DCS parameters, you can start the real-time averaging with the “Start real time </w:t>
      </w:r>
      <w:proofErr w:type="spellStart"/>
      <w:r>
        <w:rPr>
          <w:lang w:val="en-GB"/>
        </w:rPr>
        <w:t>acq+processing</w:t>
      </w:r>
      <w:proofErr w:type="spellEnd"/>
      <w:r>
        <w:rPr>
          <w:lang w:val="en-GB"/>
        </w:rPr>
        <w:t>” button.</w:t>
      </w:r>
      <w:r w:rsidR="00C830EC">
        <w:rPr>
          <w:lang w:val="en-GB"/>
        </w:rPr>
        <w:t xml:space="preserve"> This send</w:t>
      </w:r>
      <w:r w:rsidR="008E4356">
        <w:rPr>
          <w:lang w:val="en-GB"/>
        </w:rPr>
        <w:t>s</w:t>
      </w:r>
      <w:r w:rsidR="00C830EC">
        <w:rPr>
          <w:lang w:val="en-GB"/>
        </w:rPr>
        <w:t xml:space="preserve"> the command </w:t>
      </w:r>
      <w:r w:rsidR="008E4356">
        <w:rPr>
          <w:lang w:val="en-GB"/>
        </w:rPr>
        <w:t xml:space="preserve">for </w:t>
      </w:r>
      <w:r w:rsidR="00C830EC">
        <w:rPr>
          <w:lang w:val="en-GB"/>
        </w:rPr>
        <w:t xml:space="preserve">the acquisition </w:t>
      </w:r>
      <w:r w:rsidR="00E5663A">
        <w:rPr>
          <w:lang w:val="en-GB"/>
        </w:rPr>
        <w:t xml:space="preserve">card </w:t>
      </w:r>
      <w:r w:rsidR="00C830EC">
        <w:rPr>
          <w:lang w:val="en-GB"/>
        </w:rPr>
        <w:t>to start acquiring in continuous streaming mode and send the data to RAM buffer</w:t>
      </w:r>
      <w:r w:rsidR="00FE4435">
        <w:rPr>
          <w:lang w:val="en-GB"/>
        </w:rPr>
        <w:t>s</w:t>
      </w:r>
      <w:r w:rsidR="00C830EC">
        <w:rPr>
          <w:lang w:val="en-GB"/>
        </w:rPr>
        <w:t>. The data is then transferred to the GPU to accomplish the real-time processing. The averaged data is then saved into files.</w:t>
      </w:r>
    </w:p>
    <w:p w14:paraId="04043494" w14:textId="404E959E" w:rsidR="002F2F5A" w:rsidRPr="00FA6055" w:rsidRDefault="002F2F5A" w:rsidP="007E0921">
      <w:pPr>
        <w:pStyle w:val="ListParagraph"/>
        <w:numPr>
          <w:ilvl w:val="0"/>
          <w:numId w:val="4"/>
        </w:numPr>
        <w:jc w:val="both"/>
        <w:rPr>
          <w:b/>
          <w:bCs/>
        </w:rPr>
      </w:pPr>
      <w:r>
        <w:rPr>
          <w:b/>
          <w:bCs/>
          <w:lang w:val="en-GB"/>
        </w:rPr>
        <w:t>Acquire raw data to disk</w:t>
      </w:r>
      <w:r w:rsidR="00FA6055">
        <w:rPr>
          <w:b/>
          <w:bCs/>
          <w:lang w:val="en-GB"/>
        </w:rPr>
        <w:t xml:space="preserve"> </w:t>
      </w:r>
      <w:r w:rsidR="00FA6055" w:rsidRPr="00FA6055">
        <w:rPr>
          <w:b/>
          <w:bCs/>
        </w:rPr>
        <w:t>(Requires the acquisition card)</w:t>
      </w:r>
    </w:p>
    <w:p w14:paraId="7B82CA70" w14:textId="431E2A0A" w:rsidR="002F2F5A" w:rsidRPr="001551FB" w:rsidRDefault="002F2F5A" w:rsidP="007E0921">
      <w:pPr>
        <w:pStyle w:val="ListParagraph"/>
        <w:numPr>
          <w:ilvl w:val="0"/>
          <w:numId w:val="3"/>
        </w:numPr>
        <w:jc w:val="both"/>
        <w:rPr>
          <w:b/>
          <w:bCs/>
          <w:lang w:val="en-GB"/>
        </w:rPr>
      </w:pPr>
      <w:r>
        <w:rPr>
          <w:lang w:val="en-GB"/>
        </w:rPr>
        <w:t xml:space="preserve">This mode allows you to save a long stream of continuous raw data in a file to be used in the post-processing feature of the software. </w:t>
      </w:r>
      <w:r w:rsidR="009154A5">
        <w:rPr>
          <w:lang w:val="en-GB"/>
        </w:rPr>
        <w:t>The amount of data that can be saved is limited by the RAM available on the processing computer.</w:t>
      </w:r>
    </w:p>
    <w:p w14:paraId="056F6C8D" w14:textId="37E25AD6" w:rsidR="00047096" w:rsidRDefault="001551FB" w:rsidP="007E0921">
      <w:pPr>
        <w:jc w:val="both"/>
        <w:rPr>
          <w:lang w:val="en-GB"/>
        </w:rPr>
      </w:pPr>
      <w:r>
        <w:rPr>
          <w:lang w:val="en-GB"/>
        </w:rPr>
        <w:lastRenderedPageBreak/>
        <w:t xml:space="preserve">During real-time acquisition and processing and </w:t>
      </w:r>
      <w:r w:rsidR="008E4356">
        <w:rPr>
          <w:lang w:val="en-GB"/>
        </w:rPr>
        <w:t xml:space="preserve">during </w:t>
      </w:r>
      <w:r>
        <w:rPr>
          <w:lang w:val="en-GB"/>
        </w:rPr>
        <w:t xml:space="preserve">post-processing, it is possible to visualize the data being processed by the GPU. </w:t>
      </w:r>
      <w:r w:rsidR="00245D32">
        <w:rPr>
          <w:lang w:val="en-GB"/>
        </w:rPr>
        <w:t xml:space="preserve">The refresh rate of the TCP server is set to 50ms. The true </w:t>
      </w:r>
      <w:r w:rsidR="008E4356">
        <w:rPr>
          <w:lang w:val="en-GB"/>
        </w:rPr>
        <w:t xml:space="preserve">data </w:t>
      </w:r>
      <w:r w:rsidR="00245D32">
        <w:rPr>
          <w:lang w:val="en-GB"/>
        </w:rPr>
        <w:t>rate can vary depending on your buffer size and the speed of your CPU</w:t>
      </w:r>
      <w:r w:rsidR="008E4356">
        <w:rPr>
          <w:lang w:val="en-GB"/>
        </w:rPr>
        <w:t>, so you might actually see only a subset of the data in the visualizers</w:t>
      </w:r>
      <w:r w:rsidR="00245D32">
        <w:rPr>
          <w:lang w:val="en-GB"/>
        </w:rPr>
        <w:t xml:space="preserve">. </w:t>
      </w:r>
      <w:r>
        <w:rPr>
          <w:lang w:val="en-GB"/>
        </w:rPr>
        <w:t xml:space="preserve">Two different data </w:t>
      </w:r>
      <w:r w:rsidR="00CE056F">
        <w:rPr>
          <w:lang w:val="en-GB"/>
        </w:rPr>
        <w:t>buffers</w:t>
      </w:r>
      <w:r>
        <w:rPr>
          <w:lang w:val="en-GB"/>
        </w:rPr>
        <w:t xml:space="preserve"> are available to display two different signals at the same time</w:t>
      </w:r>
      <w:r w:rsidR="00047096">
        <w:rPr>
          <w:lang w:val="en-GB"/>
        </w:rPr>
        <w:t xml:space="preserve"> (Buffer 1 data and Buffer 2 data). </w:t>
      </w:r>
    </w:p>
    <w:p w14:paraId="773F971F" w14:textId="0911A83A" w:rsidR="001551FB" w:rsidRDefault="001551FB" w:rsidP="007E0921">
      <w:pPr>
        <w:jc w:val="both"/>
        <w:rPr>
          <w:lang w:val="en-GB"/>
        </w:rPr>
      </w:pPr>
      <w:r>
        <w:rPr>
          <w:lang w:val="en-GB"/>
        </w:rPr>
        <w:t xml:space="preserve"> The signals available are:</w:t>
      </w:r>
    </w:p>
    <w:p w14:paraId="21A0C321" w14:textId="6A395B74" w:rsidR="001551FB" w:rsidRPr="001551FB" w:rsidRDefault="001551FB" w:rsidP="007E0921">
      <w:pPr>
        <w:pStyle w:val="ListParagraph"/>
        <w:numPr>
          <w:ilvl w:val="0"/>
          <w:numId w:val="5"/>
        </w:numPr>
        <w:jc w:val="both"/>
        <w:rPr>
          <w:lang w:val="en-GB"/>
        </w:rPr>
      </w:pPr>
      <w:proofErr w:type="spellStart"/>
      <w:r w:rsidRPr="001551FB">
        <w:rPr>
          <w:lang w:val="en-GB"/>
        </w:rPr>
        <w:t>interferogram_filtered</w:t>
      </w:r>
      <w:proofErr w:type="spellEnd"/>
      <w:r>
        <w:rPr>
          <w:lang w:val="en-GB"/>
        </w:rPr>
        <w:t>: Interf</w:t>
      </w:r>
      <w:r w:rsidR="00F361F3">
        <w:rPr>
          <w:lang w:val="en-GB"/>
        </w:rPr>
        <w:t>e</w:t>
      </w:r>
      <w:r>
        <w:rPr>
          <w:lang w:val="en-GB"/>
        </w:rPr>
        <w:t>r</w:t>
      </w:r>
      <w:r w:rsidR="00F361F3">
        <w:rPr>
          <w:lang w:val="en-GB"/>
        </w:rPr>
        <w:t>o</w:t>
      </w:r>
      <w:r>
        <w:rPr>
          <w:lang w:val="en-GB"/>
        </w:rPr>
        <w:t>grams after the complex bandpass filtering step</w:t>
      </w:r>
      <w:r w:rsidRPr="001551FB">
        <w:rPr>
          <w:lang w:val="en-GB"/>
        </w:rPr>
        <w:tab/>
      </w:r>
      <w:r w:rsidRPr="001551FB">
        <w:rPr>
          <w:lang w:val="en-GB"/>
        </w:rPr>
        <w:tab/>
      </w:r>
    </w:p>
    <w:p w14:paraId="2F6A8229" w14:textId="5FDB8B6D" w:rsidR="001551FB" w:rsidRPr="001551FB" w:rsidRDefault="001551FB" w:rsidP="007E0921">
      <w:pPr>
        <w:pStyle w:val="ListParagraph"/>
        <w:numPr>
          <w:ilvl w:val="0"/>
          <w:numId w:val="5"/>
        </w:numPr>
        <w:jc w:val="both"/>
        <w:rPr>
          <w:lang w:val="en-GB"/>
        </w:rPr>
      </w:pPr>
      <w:r w:rsidRPr="001551FB">
        <w:rPr>
          <w:lang w:val="en-GB"/>
        </w:rPr>
        <w:t>fopt1_filtered</w:t>
      </w:r>
      <w:r>
        <w:rPr>
          <w:lang w:val="en-GB"/>
        </w:rPr>
        <w:t xml:space="preserve">: Beat note between comb1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2DC1DC6B" w14:textId="59B71633" w:rsidR="001551FB" w:rsidRPr="001551FB" w:rsidRDefault="001551FB" w:rsidP="007E0921">
      <w:pPr>
        <w:pStyle w:val="ListParagraph"/>
        <w:numPr>
          <w:ilvl w:val="0"/>
          <w:numId w:val="5"/>
        </w:numPr>
        <w:jc w:val="both"/>
        <w:rPr>
          <w:lang w:val="en-GB"/>
        </w:rPr>
      </w:pPr>
      <w:r>
        <w:rPr>
          <w:lang w:val="en-GB"/>
        </w:rPr>
        <w:t>f</w:t>
      </w:r>
      <w:r w:rsidRPr="001551FB">
        <w:rPr>
          <w:lang w:val="en-GB"/>
        </w:rPr>
        <w:t>opt</w:t>
      </w:r>
      <w:r>
        <w:rPr>
          <w:lang w:val="en-GB"/>
        </w:rPr>
        <w:t>2</w:t>
      </w:r>
      <w:r w:rsidRPr="001551FB">
        <w:rPr>
          <w:lang w:val="en-GB"/>
        </w:rPr>
        <w:t>_filtered</w:t>
      </w:r>
      <w:r>
        <w:rPr>
          <w:lang w:val="en-GB"/>
        </w:rPr>
        <w:t xml:space="preserve">: Beat note between comb2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16565952" w14:textId="06AD6AFD"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3</w:t>
      </w:r>
      <w:r w:rsidRPr="001551FB">
        <w:rPr>
          <w:lang w:val="en-GB"/>
        </w:rPr>
        <w:t>_filtere</w:t>
      </w:r>
      <w:r w:rsidR="00BC08B1">
        <w:rPr>
          <w:lang w:val="en-GB"/>
        </w:rPr>
        <w:t>d</w:t>
      </w:r>
      <w:r>
        <w:rPr>
          <w:lang w:val="en-GB"/>
        </w:rPr>
        <w:t xml:space="preserve">: CEO of the comb1 after the </w:t>
      </w:r>
      <w:r w:rsidR="00CE056F">
        <w:rPr>
          <w:lang w:val="en-GB"/>
        </w:rPr>
        <w:t>complex bandpass</w:t>
      </w:r>
      <w:r>
        <w:rPr>
          <w:lang w:val="en-GB"/>
        </w:rPr>
        <w:t xml:space="preserve"> filtering </w:t>
      </w:r>
      <w:r w:rsidR="00CE056F">
        <w:rPr>
          <w:lang w:val="en-GB"/>
        </w:rPr>
        <w:t>step. *</w:t>
      </w:r>
      <w:r w:rsidR="009F6734">
        <w:rPr>
          <w:lang w:val="en-GB"/>
        </w:rPr>
        <w:t>, **</w:t>
      </w:r>
    </w:p>
    <w:p w14:paraId="169E253E" w14:textId="55FDDA52"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4</w:t>
      </w:r>
      <w:r w:rsidRPr="001551FB">
        <w:rPr>
          <w:lang w:val="en-GB"/>
        </w:rPr>
        <w:t>_filtered</w:t>
      </w:r>
      <w:r>
        <w:rPr>
          <w:lang w:val="en-GB"/>
        </w:rPr>
        <w:t xml:space="preserve">: CEO of comb2 after the </w:t>
      </w:r>
      <w:r w:rsidR="00CE056F">
        <w:rPr>
          <w:lang w:val="en-GB"/>
        </w:rPr>
        <w:t>complex bandpass</w:t>
      </w:r>
      <w:r>
        <w:rPr>
          <w:lang w:val="en-GB"/>
        </w:rPr>
        <w:t xml:space="preserve"> filtering </w:t>
      </w:r>
      <w:r w:rsidR="00CE056F">
        <w:rPr>
          <w:lang w:val="en-GB"/>
        </w:rPr>
        <w:t>step. *</w:t>
      </w:r>
      <w:r w:rsidR="009F6734">
        <w:rPr>
          <w:lang w:val="en-GB"/>
        </w:rPr>
        <w:t>, **</w:t>
      </w:r>
    </w:p>
    <w:p w14:paraId="1877BCE6" w14:textId="60A39338" w:rsidR="001551FB" w:rsidRPr="001551FB" w:rsidRDefault="001551FB" w:rsidP="007E0921">
      <w:pPr>
        <w:pStyle w:val="ListParagraph"/>
        <w:numPr>
          <w:ilvl w:val="0"/>
          <w:numId w:val="5"/>
        </w:numPr>
        <w:jc w:val="both"/>
        <w:rPr>
          <w:lang w:val="en-GB"/>
        </w:rPr>
      </w:pPr>
      <w:proofErr w:type="spellStart"/>
      <w:r w:rsidRPr="001551FB">
        <w:rPr>
          <w:lang w:val="en-GB"/>
        </w:rPr>
        <w:t>interferogram_fast_corrected</w:t>
      </w:r>
      <w:proofErr w:type="spellEnd"/>
      <w:r w:rsidR="00722F25">
        <w:rPr>
          <w:lang w:val="en-GB"/>
        </w:rPr>
        <w:t>: Interferograms after the fast phase correction and fast resampling s</w:t>
      </w:r>
      <w:r w:rsidR="008E33FC">
        <w:rPr>
          <w:lang w:val="en-GB"/>
        </w:rPr>
        <w:t>te</w:t>
      </w:r>
      <w:r w:rsidR="00722F25">
        <w:rPr>
          <w:lang w:val="en-GB"/>
        </w:rPr>
        <w:t>p.</w:t>
      </w:r>
    </w:p>
    <w:p w14:paraId="44967010" w14:textId="5D3FDD71" w:rsidR="001551FB" w:rsidRPr="001551FB" w:rsidRDefault="001551FB" w:rsidP="007E0921">
      <w:pPr>
        <w:pStyle w:val="ListParagraph"/>
        <w:numPr>
          <w:ilvl w:val="0"/>
          <w:numId w:val="5"/>
        </w:numPr>
        <w:jc w:val="both"/>
        <w:rPr>
          <w:lang w:val="en-GB"/>
        </w:rPr>
      </w:pPr>
      <w:proofErr w:type="spellStart"/>
      <w:r w:rsidRPr="001551FB">
        <w:rPr>
          <w:lang w:val="en-GB"/>
        </w:rPr>
        <w:t>interferogram_self_corrected</w:t>
      </w:r>
      <w:proofErr w:type="spellEnd"/>
      <w:r w:rsidR="00245D32">
        <w:rPr>
          <w:lang w:val="en-GB"/>
        </w:rPr>
        <w:t>: Interferograms after the self-correction step.</w:t>
      </w:r>
    </w:p>
    <w:p w14:paraId="329F4A27" w14:textId="45EE0E4D" w:rsidR="001551FB" w:rsidRPr="001551FB" w:rsidRDefault="001551FB" w:rsidP="007E0921">
      <w:pPr>
        <w:pStyle w:val="ListParagraph"/>
        <w:numPr>
          <w:ilvl w:val="0"/>
          <w:numId w:val="5"/>
        </w:numPr>
        <w:jc w:val="both"/>
        <w:rPr>
          <w:lang w:val="en-GB"/>
        </w:rPr>
      </w:pPr>
      <w:proofErr w:type="spellStart"/>
      <w:r w:rsidRPr="001551FB">
        <w:rPr>
          <w:lang w:val="en-GB"/>
        </w:rPr>
        <w:t>interferogram_averaged</w:t>
      </w:r>
      <w:proofErr w:type="spellEnd"/>
      <w:r w:rsidR="008E33FC">
        <w:rPr>
          <w:lang w:val="en-GB"/>
        </w:rPr>
        <w:t xml:space="preserve">: Average interferogram of a single </w:t>
      </w:r>
      <w:r w:rsidR="00CE056F">
        <w:rPr>
          <w:lang w:val="en-GB"/>
        </w:rPr>
        <w:t>file. *</w:t>
      </w:r>
      <w:r w:rsidR="008E33FC">
        <w:rPr>
          <w:lang w:val="en-GB"/>
        </w:rPr>
        <w:t>*</w:t>
      </w:r>
      <w:r w:rsidR="009F6734">
        <w:rPr>
          <w:lang w:val="en-GB"/>
        </w:rPr>
        <w:t>*</w:t>
      </w:r>
    </w:p>
    <w:p w14:paraId="3948A62D" w14:textId="2E1DF989" w:rsidR="001551FB" w:rsidRDefault="001551FB" w:rsidP="007E0921">
      <w:pPr>
        <w:ind w:left="360"/>
        <w:jc w:val="both"/>
        <w:rPr>
          <w:lang w:val="en-GB"/>
        </w:rPr>
      </w:pPr>
      <w:r>
        <w:rPr>
          <w:b/>
          <w:bCs/>
          <w:lang w:val="en-GB"/>
        </w:rPr>
        <w:t>*</w:t>
      </w:r>
      <w:r>
        <w:rPr>
          <w:lang w:val="en-GB"/>
        </w:rPr>
        <w:t>comb1 and comb2 could be inverted depending on your hardware configuration of the beat</w:t>
      </w:r>
      <w:r w:rsidR="00CE056F">
        <w:rPr>
          <w:lang w:val="en-GB"/>
        </w:rPr>
        <w:t xml:space="preserve"> </w:t>
      </w:r>
      <w:r>
        <w:rPr>
          <w:lang w:val="en-GB"/>
        </w:rPr>
        <w:t>notes</w:t>
      </w:r>
      <w:r w:rsidR="00CE056F">
        <w:rPr>
          <w:lang w:val="en-GB"/>
        </w:rPr>
        <w:t>.</w:t>
      </w:r>
    </w:p>
    <w:p w14:paraId="4EFAC24D" w14:textId="127793D1" w:rsidR="009F6734" w:rsidRPr="009F6734" w:rsidRDefault="009F6734" w:rsidP="007E0921">
      <w:pPr>
        <w:ind w:left="360"/>
        <w:jc w:val="both"/>
        <w:rPr>
          <w:lang w:val="en-GB"/>
        </w:rPr>
      </w:pPr>
      <w:r w:rsidRPr="009F6734">
        <w:rPr>
          <w:bCs/>
          <w:lang w:val="en-GB"/>
        </w:rPr>
        <w:t xml:space="preserve">**2 CWs referencing </w:t>
      </w:r>
      <w:r w:rsidR="00D91091">
        <w:rPr>
          <w:bCs/>
          <w:lang w:val="en-GB"/>
        </w:rPr>
        <w:t xml:space="preserve">is implemented but still needs to be tester </w:t>
      </w:r>
      <w:proofErr w:type="spellStart"/>
      <w:r w:rsidR="00D91091">
        <w:rPr>
          <w:bCs/>
          <w:lang w:val="en-GB"/>
        </w:rPr>
        <w:t>thouroughly</w:t>
      </w:r>
      <w:proofErr w:type="spellEnd"/>
    </w:p>
    <w:p w14:paraId="31C8F202" w14:textId="58A7881F" w:rsidR="008E33FC" w:rsidRPr="008E33FC" w:rsidRDefault="008E33FC" w:rsidP="007E0921">
      <w:pPr>
        <w:ind w:left="360"/>
        <w:jc w:val="both"/>
        <w:rPr>
          <w:lang w:val="en-GB"/>
        </w:rPr>
      </w:pPr>
      <w:r>
        <w:rPr>
          <w:b/>
          <w:bCs/>
          <w:lang w:val="en-GB"/>
        </w:rPr>
        <w:t>**</w:t>
      </w:r>
      <w:r w:rsidR="009F6734">
        <w:rPr>
          <w:b/>
          <w:bCs/>
          <w:lang w:val="en-GB"/>
        </w:rPr>
        <w:t>*</w:t>
      </w:r>
      <w:r>
        <w:rPr>
          <w:lang w:val="en-GB"/>
        </w:rPr>
        <w:t>The refresh rate of this signal will be slower because it is only refreshed when a file is saved.</w:t>
      </w:r>
    </w:p>
    <w:p w14:paraId="2B972162" w14:textId="77777777" w:rsidR="00090307" w:rsidRDefault="00B018B8" w:rsidP="007E0921">
      <w:pPr>
        <w:jc w:val="both"/>
        <w:rPr>
          <w:lang w:val="en-GB"/>
        </w:rPr>
      </w:pPr>
      <w:r>
        <w:rPr>
          <w:lang w:val="en-GB"/>
        </w:rPr>
        <w:t xml:space="preserve">Once you have chosen your two buffers, you can choose to display the time domain </w:t>
      </w:r>
      <w:r w:rsidR="00D07312">
        <w:rPr>
          <w:lang w:val="en-GB"/>
        </w:rPr>
        <w:t>(</w:t>
      </w:r>
      <w:r>
        <w:rPr>
          <w:lang w:val="en-GB"/>
        </w:rPr>
        <w:t>real and imaginary part of the signal</w:t>
      </w:r>
      <w:r w:rsidR="00D07312">
        <w:rPr>
          <w:lang w:val="en-GB"/>
        </w:rPr>
        <w:t>)</w:t>
      </w:r>
      <w:r>
        <w:rPr>
          <w:lang w:val="en-GB"/>
        </w:rPr>
        <w:t xml:space="preserve"> or </w:t>
      </w:r>
      <w:r w:rsidR="00D07312">
        <w:rPr>
          <w:lang w:val="en-GB"/>
        </w:rPr>
        <w:t xml:space="preserve">the </w:t>
      </w:r>
      <w:proofErr w:type="spellStart"/>
      <w:r w:rsidR="00E07C70">
        <w:rPr>
          <w:lang w:val="en-GB"/>
        </w:rPr>
        <w:t>fft</w:t>
      </w:r>
      <w:proofErr w:type="spellEnd"/>
      <w:r w:rsidR="00D07312">
        <w:rPr>
          <w:lang w:val="en-GB"/>
        </w:rPr>
        <w:t xml:space="preserve"> (absolute value)</w:t>
      </w:r>
      <w:r>
        <w:rPr>
          <w:lang w:val="en-GB"/>
        </w:rPr>
        <w:t xml:space="preserve"> for each signal with the signal displayed </w:t>
      </w:r>
      <w:r w:rsidR="002E19C8">
        <w:rPr>
          <w:lang w:val="en-GB"/>
        </w:rPr>
        <w:t>buttons</w:t>
      </w:r>
      <w:r>
        <w:rPr>
          <w:lang w:val="en-GB"/>
        </w:rPr>
        <w:t xml:space="preserve">. </w:t>
      </w:r>
    </w:p>
    <w:p w14:paraId="2082E2A9" w14:textId="0051FC7E" w:rsidR="002E19C8" w:rsidRDefault="002E19C8" w:rsidP="007E0921">
      <w:pPr>
        <w:jc w:val="both"/>
        <w:rPr>
          <w:lang w:val="en-GB"/>
        </w:rPr>
      </w:pPr>
      <w:r>
        <w:rPr>
          <w:lang w:val="en-GB"/>
        </w:rPr>
        <w:t>With these buttons, you can also choose to display the results of the cross-correlations measured in the self-correction step of the algorithm</w:t>
      </w:r>
      <w:r w:rsidR="007B627A">
        <w:rPr>
          <w:lang w:val="en-GB"/>
        </w:rPr>
        <w:t xml:space="preserve"> (amplitude, phase and position)</w:t>
      </w:r>
      <w:r>
        <w:rPr>
          <w:lang w:val="en-GB"/>
        </w:rPr>
        <w:t>. These values are good indicators to know if the processing is working properly.</w:t>
      </w:r>
    </w:p>
    <w:p w14:paraId="30537592" w14:textId="774EFC32" w:rsidR="002E19C8" w:rsidRDefault="002E19C8" w:rsidP="007E0921">
      <w:pPr>
        <w:jc w:val="both"/>
        <w:rPr>
          <w:lang w:val="en-GB"/>
        </w:rPr>
      </w:pPr>
      <w:r>
        <w:rPr>
          <w:lang w:val="en-GB"/>
        </w:rPr>
        <w:t>The</w:t>
      </w:r>
      <w:r w:rsidR="00090307">
        <w:rPr>
          <w:lang w:val="en-GB"/>
        </w:rPr>
        <w:t xml:space="preserve"> cross-correlations results </w:t>
      </w:r>
      <w:r>
        <w:rPr>
          <w:lang w:val="en-GB"/>
        </w:rPr>
        <w:t xml:space="preserve">are also displayed graphically in the top right corner (Signal level </w:t>
      </w:r>
      <w:r w:rsidR="00E6069B">
        <w:rPr>
          <w:lang w:val="en-GB"/>
        </w:rPr>
        <w:t xml:space="preserve">for amplitude </w:t>
      </w:r>
      <w:r>
        <w:rPr>
          <w:lang w:val="en-GB"/>
        </w:rPr>
        <w:t>and Phase evolution</w:t>
      </w:r>
      <w:r w:rsidR="00E6069B">
        <w:rPr>
          <w:lang w:val="en-GB"/>
        </w:rPr>
        <w:t xml:space="preserve"> for phase</w:t>
      </w:r>
      <w:r>
        <w:rPr>
          <w:lang w:val="en-GB"/>
        </w:rPr>
        <w:t>). The signal level is displayed in mV and represents the average amplitude of the interferograms in each processed batch. The phase evolution shows the phase computed in the cross-correlation step between a template and each interferogram. The best</w:t>
      </w:r>
      <w:r w:rsidR="008E4356">
        <w:rPr>
          <w:lang w:val="en-GB"/>
        </w:rPr>
        <w:t>-</w:t>
      </w:r>
      <w:r>
        <w:rPr>
          <w:lang w:val="en-GB"/>
        </w:rPr>
        <w:t xml:space="preserve">case scenario is a fixed point with minimal spread.  Below is an example of </w:t>
      </w:r>
      <w:r w:rsidR="009A3020">
        <w:rPr>
          <w:lang w:val="en-GB"/>
        </w:rPr>
        <w:t>good data with minimal spread.</w:t>
      </w:r>
      <w:r w:rsidR="00BA5C1D">
        <w:rPr>
          <w:lang w:val="en-GB"/>
        </w:rPr>
        <w:t xml:space="preserve"> Previous buffers are presented with lighter shades of blue to show the time variations of the phase</w:t>
      </w:r>
      <w:r w:rsidR="00D74898">
        <w:rPr>
          <w:lang w:val="en-GB"/>
        </w:rPr>
        <w:t>.</w:t>
      </w:r>
    </w:p>
    <w:p w14:paraId="03C0AED1" w14:textId="0A11E199" w:rsidR="002E19C8" w:rsidRDefault="00BA5C1D" w:rsidP="007E0921">
      <w:pPr>
        <w:jc w:val="both"/>
        <w:rPr>
          <w:lang w:val="en-GB"/>
        </w:rPr>
      </w:pPr>
      <w:r w:rsidRPr="00BA5C1D">
        <w:rPr>
          <w:noProof/>
          <w:lang w:val="en-GB"/>
        </w:rPr>
        <w:lastRenderedPageBreak/>
        <w:drawing>
          <wp:inline distT="0" distB="0" distL="0" distR="0" wp14:anchorId="7C19ECE1" wp14:editId="4B42D97C">
            <wp:extent cx="5943600" cy="4157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57980"/>
                    </a:xfrm>
                    <a:prstGeom prst="rect">
                      <a:avLst/>
                    </a:prstGeom>
                  </pic:spPr>
                </pic:pic>
              </a:graphicData>
            </a:graphic>
          </wp:inline>
        </w:drawing>
      </w:r>
    </w:p>
    <w:p w14:paraId="6B085B48" w14:textId="3AA2DBE8" w:rsidR="00A95EEE" w:rsidRDefault="00A95EEE" w:rsidP="007E0921">
      <w:pPr>
        <w:jc w:val="both"/>
        <w:rPr>
          <w:lang w:val="en-GB"/>
        </w:rPr>
      </w:pPr>
    </w:p>
    <w:p w14:paraId="62E4B18E" w14:textId="3A04CABE" w:rsidR="00A95EEE" w:rsidRDefault="001C77EC" w:rsidP="007E0921">
      <w:pPr>
        <w:jc w:val="both"/>
        <w:rPr>
          <w:sz w:val="28"/>
          <w:szCs w:val="28"/>
          <w:lang w:val="en-GB"/>
        </w:rPr>
      </w:pPr>
      <w:proofErr w:type="gramStart"/>
      <w:r>
        <w:rPr>
          <w:sz w:val="28"/>
          <w:szCs w:val="28"/>
          <w:lang w:val="en-GB"/>
        </w:rPr>
        <w:t>P</w:t>
      </w:r>
      <w:r w:rsidR="00A95EEE">
        <w:rPr>
          <w:sz w:val="28"/>
          <w:szCs w:val="28"/>
          <w:lang w:val="en-GB"/>
        </w:rPr>
        <w:t>arameters</w:t>
      </w:r>
      <w:proofErr w:type="gramEnd"/>
      <w:r w:rsidR="00A95EEE" w:rsidRPr="001551FB">
        <w:rPr>
          <w:sz w:val="28"/>
          <w:szCs w:val="28"/>
          <w:lang w:val="en-GB"/>
        </w:rPr>
        <w:t xml:space="preserve"> tab</w:t>
      </w:r>
      <w:r>
        <w:rPr>
          <w:sz w:val="28"/>
          <w:szCs w:val="28"/>
          <w:lang w:val="en-GB"/>
        </w:rPr>
        <w:t xml:space="preserve"> (</w:t>
      </w:r>
      <w:proofErr w:type="spellStart"/>
      <w:r>
        <w:rPr>
          <w:sz w:val="28"/>
          <w:szCs w:val="28"/>
          <w:lang w:val="en-GB"/>
        </w:rPr>
        <w:t>Apriori</w:t>
      </w:r>
      <w:proofErr w:type="spellEnd"/>
      <w:r>
        <w:rPr>
          <w:sz w:val="28"/>
          <w:szCs w:val="28"/>
          <w:lang w:val="en-GB"/>
        </w:rPr>
        <w:t>, Computed and Gage card)</w:t>
      </w:r>
    </w:p>
    <w:p w14:paraId="64E2BFA6" w14:textId="2FD3EBB0" w:rsidR="001C77EC" w:rsidRDefault="002E349B" w:rsidP="007E0921">
      <w:pPr>
        <w:jc w:val="both"/>
        <w:rPr>
          <w:lang w:val="en-GB"/>
        </w:rPr>
      </w:pPr>
      <w:r>
        <w:rPr>
          <w:lang w:val="en-GB"/>
        </w:rPr>
        <w:t xml:space="preserve">For every real-time acquisition you want to perform, you will need the </w:t>
      </w:r>
      <w:proofErr w:type="spellStart"/>
      <w:r>
        <w:rPr>
          <w:lang w:val="en-GB"/>
        </w:rPr>
        <w:t>Apriori</w:t>
      </w:r>
      <w:proofErr w:type="spellEnd"/>
      <w:r>
        <w:rPr>
          <w:lang w:val="en-GB"/>
        </w:rPr>
        <w:t xml:space="preserve"> and Gage card parameters json files to be filled properly</w:t>
      </w:r>
      <w:r w:rsidR="00EA4BF3">
        <w:rPr>
          <w:lang w:val="en-GB"/>
        </w:rPr>
        <w:t xml:space="preserve"> before the pre-acquisition is done</w:t>
      </w:r>
      <w:r>
        <w:rPr>
          <w:lang w:val="en-GB"/>
        </w:rPr>
        <w:t>. It is possible to save your current configuration and re</w:t>
      </w:r>
      <w:r w:rsidR="008E339B">
        <w:rPr>
          <w:lang w:val="en-GB"/>
        </w:rPr>
        <w:t>-</w:t>
      </w:r>
      <w:r>
        <w:rPr>
          <w:lang w:val="en-GB"/>
        </w:rPr>
        <w:t>use them for later acquisitions. When the GUI opens, it loads the previously saved</w:t>
      </w:r>
      <w:r w:rsidR="00EA4BF3">
        <w:rPr>
          <w:lang w:val="en-GB"/>
        </w:rPr>
        <w:t xml:space="preserve"> config</w:t>
      </w:r>
      <w:r>
        <w:rPr>
          <w:lang w:val="en-GB"/>
        </w:rPr>
        <w:t xml:space="preserve"> file</w:t>
      </w:r>
      <w:r w:rsidR="00EA4BF3">
        <w:rPr>
          <w:lang w:val="en-GB"/>
        </w:rPr>
        <w:t>s</w:t>
      </w:r>
      <w:r>
        <w:rPr>
          <w:lang w:val="en-GB"/>
        </w:rPr>
        <w:t xml:space="preserve"> in the “</w:t>
      </w:r>
      <w:proofErr w:type="spellStart"/>
      <w:r w:rsidRPr="002E349B">
        <w:rPr>
          <w:lang w:val="en-GB"/>
        </w:rPr>
        <w:t>python_interface</w:t>
      </w:r>
      <w:proofErr w:type="spellEnd"/>
      <w:r w:rsidRPr="002E349B">
        <w:rPr>
          <w:lang w:val="en-GB"/>
        </w:rPr>
        <w:t>\parameters</w:t>
      </w:r>
      <w:r>
        <w:rPr>
          <w:lang w:val="en-GB"/>
        </w:rPr>
        <w:t>” folder</w:t>
      </w:r>
      <w:r w:rsidR="00EA4BF3">
        <w:rPr>
          <w:lang w:val="en-GB"/>
        </w:rPr>
        <w:t>.</w:t>
      </w:r>
      <w:r w:rsidR="009F6734">
        <w:rPr>
          <w:lang w:val="en-GB"/>
        </w:rPr>
        <w:t xml:space="preserve"> </w:t>
      </w:r>
      <w:r w:rsidR="00F64128">
        <w:rPr>
          <w:lang w:val="en-GB"/>
        </w:rPr>
        <w:t>Properly configuring those files</w:t>
      </w:r>
      <w:r w:rsidR="009F6734">
        <w:rPr>
          <w:lang w:val="en-GB"/>
        </w:rPr>
        <w:t xml:space="preserve"> might take a bit longer for a new DCS system, but </w:t>
      </w:r>
      <w:r w:rsidR="00F64128">
        <w:rPr>
          <w:lang w:val="en-GB"/>
        </w:rPr>
        <w:t xml:space="preserve">this </w:t>
      </w:r>
      <w:r w:rsidR="009F6734">
        <w:rPr>
          <w:lang w:val="en-GB"/>
        </w:rPr>
        <w:t>makes it very convenient for subsequent acquisitions.</w:t>
      </w:r>
      <w:r w:rsidR="008258DB">
        <w:rPr>
          <w:lang w:val="en-GB"/>
        </w:rPr>
        <w:t xml:space="preserve"> A small description of each parameters </w:t>
      </w:r>
      <w:r w:rsidR="002E6FE4">
        <w:rPr>
          <w:lang w:val="en-GB"/>
        </w:rPr>
        <w:t xml:space="preserve">possible values </w:t>
      </w:r>
      <w:r w:rsidR="008258DB">
        <w:rPr>
          <w:lang w:val="en-GB"/>
        </w:rPr>
        <w:t>is available in the “Documentation” folder.</w:t>
      </w:r>
      <w:r w:rsidR="00667707">
        <w:rPr>
          <w:lang w:val="en-GB"/>
        </w:rPr>
        <w:t xml:space="preserve"> </w:t>
      </w:r>
    </w:p>
    <w:p w14:paraId="245B1858" w14:textId="29B72B45" w:rsidR="008258DB" w:rsidRDefault="008258DB" w:rsidP="007E0921">
      <w:pPr>
        <w:jc w:val="both"/>
        <w:rPr>
          <w:lang w:val="en-GB"/>
        </w:rPr>
      </w:pPr>
      <w:r>
        <w:rPr>
          <w:lang w:val="en-GB"/>
        </w:rPr>
        <w:t xml:space="preserve">Here, we will present </w:t>
      </w:r>
      <w:r w:rsidR="00E05338">
        <w:rPr>
          <w:lang w:val="en-GB"/>
        </w:rPr>
        <w:t xml:space="preserve">a more detailed description of each </w:t>
      </w:r>
      <w:r w:rsidR="00466252">
        <w:rPr>
          <w:lang w:val="en-GB"/>
        </w:rPr>
        <w:t>parameter</w:t>
      </w:r>
      <w:r>
        <w:rPr>
          <w:lang w:val="en-GB"/>
        </w:rPr>
        <w:t xml:space="preserve"> that you will need to modify </w:t>
      </w:r>
      <w:r w:rsidR="00D11A0B">
        <w:rPr>
          <w:lang w:val="en-GB"/>
        </w:rPr>
        <w:t>m</w:t>
      </w:r>
      <w:r>
        <w:rPr>
          <w:lang w:val="en-GB"/>
        </w:rPr>
        <w:t>ost often to make the real-time acquisition work properly.</w:t>
      </w:r>
    </w:p>
    <w:p w14:paraId="4C714973" w14:textId="3704D3C3" w:rsidR="00F64128" w:rsidRDefault="00F64128" w:rsidP="007E0921">
      <w:pPr>
        <w:jc w:val="both"/>
        <w:rPr>
          <w:lang w:val="en-GB"/>
        </w:rPr>
      </w:pPr>
      <w:r>
        <w:rPr>
          <w:lang w:val="en-GB"/>
        </w:rPr>
        <w:t xml:space="preserve">The tabs allow loading, editing and saving either of the json files. While you can edit any parameter set at any moment, editing while an acquisition is ongoing is not supported and may lead to unpredictable results. Editing the </w:t>
      </w:r>
      <w:proofErr w:type="spellStart"/>
      <w:r>
        <w:rPr>
          <w:lang w:val="en-GB"/>
        </w:rPr>
        <w:t>GaGe</w:t>
      </w:r>
      <w:proofErr w:type="spellEnd"/>
      <w:r>
        <w:rPr>
          <w:lang w:val="en-GB"/>
        </w:rPr>
        <w:t xml:space="preserve"> and A priori parameters should be done before pre-acquisition. It is at this step that those parameters are sent to the C application. Editing the computed parameters is possible but not supported those are sent from the C application to the Python interface for information purposes only.</w:t>
      </w:r>
    </w:p>
    <w:p w14:paraId="099A6180" w14:textId="47D3863A" w:rsidR="00F64128" w:rsidRDefault="00F64128" w:rsidP="007E0921">
      <w:pPr>
        <w:jc w:val="both"/>
        <w:rPr>
          <w:lang w:val="en-GB"/>
        </w:rPr>
      </w:pPr>
    </w:p>
    <w:p w14:paraId="18D138B0" w14:textId="77777777" w:rsidR="00DA6810" w:rsidRDefault="00DA6810" w:rsidP="007E0921">
      <w:pPr>
        <w:jc w:val="both"/>
        <w:rPr>
          <w:lang w:val="en-GB"/>
        </w:rPr>
      </w:pPr>
    </w:p>
    <w:p w14:paraId="6E6DF0D8" w14:textId="4A0FD4F7" w:rsidR="008258DB" w:rsidRDefault="008258DB" w:rsidP="007E0921">
      <w:pPr>
        <w:jc w:val="both"/>
        <w:rPr>
          <w:lang w:val="en-GB"/>
        </w:rPr>
      </w:pPr>
      <w:r>
        <w:rPr>
          <w:lang w:val="en-GB"/>
        </w:rPr>
        <w:lastRenderedPageBreak/>
        <w:t>For Gage card parameters:</w:t>
      </w:r>
    </w:p>
    <w:p w14:paraId="5C69F367" w14:textId="524EBA0E" w:rsidR="008258DB" w:rsidRDefault="008258DB" w:rsidP="007E0921">
      <w:pPr>
        <w:pStyle w:val="ListParagraph"/>
        <w:numPr>
          <w:ilvl w:val="0"/>
          <w:numId w:val="3"/>
        </w:numPr>
        <w:jc w:val="both"/>
        <w:rPr>
          <w:lang w:val="en-GB"/>
        </w:rPr>
      </w:pPr>
      <w:proofErr w:type="spellStart"/>
      <w:r>
        <w:rPr>
          <w:lang w:val="en-GB"/>
        </w:rPr>
        <w:t>nb_pts_per_buffer</w:t>
      </w:r>
      <w:proofErr w:type="spellEnd"/>
      <w:r w:rsidR="005B3B91">
        <w:rPr>
          <w:lang w:val="en-GB"/>
        </w:rPr>
        <w:t xml:space="preserve">: The data is processed in batches in the GPU. </w:t>
      </w:r>
      <w:r w:rsidR="00143527">
        <w:rPr>
          <w:lang w:val="en-GB"/>
        </w:rPr>
        <w:t xml:space="preserve"> </w:t>
      </w:r>
      <w:proofErr w:type="spellStart"/>
      <w:r w:rsidR="00143527">
        <w:rPr>
          <w:lang w:val="en-GB"/>
        </w:rPr>
        <w:t>nb_pts_per_buffer</w:t>
      </w:r>
      <w:proofErr w:type="spellEnd"/>
      <w:r w:rsidR="00143527">
        <w:rPr>
          <w:lang w:val="en-GB"/>
        </w:rPr>
        <w:t xml:space="preserve"> allows you to control the total number of points in each buffer. </w:t>
      </w:r>
      <w:r w:rsidR="007A2C35">
        <w:rPr>
          <w:lang w:val="en-GB"/>
        </w:rPr>
        <w:t>I</w:t>
      </w:r>
      <w:r w:rsidR="00143527">
        <w:rPr>
          <w:lang w:val="en-GB"/>
        </w:rPr>
        <w:t>f you put 80e6 points with 4 channels, each channel will have 20e6 pts in each buffer.</w:t>
      </w:r>
      <w:r w:rsidR="006C04D6">
        <w:rPr>
          <w:lang w:val="en-GB"/>
        </w:rPr>
        <w:t xml:space="preserve"> Let’s say we have a sampling rate of 200e6 Hz and 4 channels, we will have 800e6 samples/s. So, depending on the value </w:t>
      </w:r>
      <w:proofErr w:type="gramStart"/>
      <w:r w:rsidR="006C04D6">
        <w:rPr>
          <w:lang w:val="en-GB"/>
        </w:rPr>
        <w:t xml:space="preserve">of  </w:t>
      </w:r>
      <w:proofErr w:type="spellStart"/>
      <w:r w:rsidR="006C04D6">
        <w:rPr>
          <w:lang w:val="en-GB"/>
        </w:rPr>
        <w:t>nb</w:t>
      </w:r>
      <w:proofErr w:type="gramEnd"/>
      <w:r w:rsidR="006C04D6">
        <w:rPr>
          <w:lang w:val="en-GB"/>
        </w:rPr>
        <w:t>_pts_per_buffer</w:t>
      </w:r>
      <w:proofErr w:type="spellEnd"/>
      <w:r w:rsidR="006C04D6">
        <w:rPr>
          <w:lang w:val="en-GB"/>
        </w:rPr>
        <w:t>, you will have more or less buffer</w:t>
      </w:r>
      <w:r w:rsidR="007A2C35">
        <w:rPr>
          <w:lang w:val="en-GB"/>
        </w:rPr>
        <w:t>s</w:t>
      </w:r>
      <w:r w:rsidR="006C04D6">
        <w:rPr>
          <w:lang w:val="en-GB"/>
        </w:rPr>
        <w:t xml:space="preserve"> each second. We recommend a higher number (60e6-100e6) because this reduces the number of GPU kernels call</w:t>
      </w:r>
      <w:r w:rsidR="007A2C35">
        <w:rPr>
          <w:lang w:val="en-GB"/>
        </w:rPr>
        <w:t>s</w:t>
      </w:r>
      <w:r w:rsidR="006C04D6">
        <w:rPr>
          <w:lang w:val="en-GB"/>
        </w:rPr>
        <w:t xml:space="preserve"> by the CPU and thus makes</w:t>
      </w:r>
      <w:r w:rsidR="00DD1F33">
        <w:rPr>
          <w:lang w:val="en-GB"/>
        </w:rPr>
        <w:t xml:space="preserve"> it</w:t>
      </w:r>
      <w:r w:rsidR="006C04D6">
        <w:rPr>
          <w:lang w:val="en-GB"/>
        </w:rPr>
        <w:t xml:space="preserve"> less demanding for the CPU.</w:t>
      </w:r>
      <w:r w:rsidR="00ED7E54">
        <w:rPr>
          <w:lang w:val="en-GB"/>
        </w:rPr>
        <w:t xml:space="preserve"> We don’t recommend going above 100e6 pts per buffer. Also, depending on your </w:t>
      </w:r>
      <w:proofErr w:type="spellStart"/>
      <w:r w:rsidR="00ED7E54">
        <w:rPr>
          <w:lang w:val="en-GB"/>
        </w:rPr>
        <w:t>dfr</w:t>
      </w:r>
      <w:proofErr w:type="spellEnd"/>
      <w:r w:rsidR="00ED7E54">
        <w:rPr>
          <w:lang w:val="en-GB"/>
        </w:rPr>
        <w:t xml:space="preserve"> value, there is a maximum value possible for </w:t>
      </w:r>
      <w:proofErr w:type="spellStart"/>
      <w:r w:rsidR="00ED7E54">
        <w:rPr>
          <w:lang w:val="en-GB"/>
        </w:rPr>
        <w:t>nb_pts_per_buffer</w:t>
      </w:r>
      <w:proofErr w:type="spellEnd"/>
      <w:r w:rsidR="00ED7E54">
        <w:rPr>
          <w:lang w:val="en-GB"/>
        </w:rPr>
        <w:t>.</w:t>
      </w:r>
      <w:r w:rsidR="002E320F">
        <w:rPr>
          <w:lang w:val="en-GB"/>
        </w:rPr>
        <w:t xml:space="preserve"> Without going into details, the maximum number of IGM</w:t>
      </w:r>
      <w:r w:rsidR="00DD0950">
        <w:rPr>
          <w:lang w:val="en-GB"/>
        </w:rPr>
        <w:t xml:space="preserve"> allowed</w:t>
      </w:r>
      <w:r w:rsidR="002E320F">
        <w:rPr>
          <w:lang w:val="en-GB"/>
        </w:rPr>
        <w:t xml:space="preserve"> in a single buffer is 1024. So</w:t>
      </w:r>
      <w:r w:rsidR="00540C31">
        <w:rPr>
          <w:lang w:val="en-GB"/>
        </w:rPr>
        <w:t>,</w:t>
      </w:r>
      <w:r w:rsidR="002E320F">
        <w:rPr>
          <w:lang w:val="en-GB"/>
        </w:rPr>
        <w:t xml:space="preserve"> for high </w:t>
      </w:r>
      <w:proofErr w:type="spellStart"/>
      <w:r w:rsidR="002E320F">
        <w:rPr>
          <w:lang w:val="en-GB"/>
        </w:rPr>
        <w:t>dfr</w:t>
      </w:r>
      <w:proofErr w:type="spellEnd"/>
      <w:r w:rsidR="002E320F">
        <w:rPr>
          <w:lang w:val="en-GB"/>
        </w:rPr>
        <w:t xml:space="preserve"> cases, you may need to reduce </w:t>
      </w:r>
      <w:proofErr w:type="spellStart"/>
      <w:r w:rsidR="002E320F">
        <w:rPr>
          <w:lang w:val="en-GB"/>
        </w:rPr>
        <w:t>nb_pts_per_buffer</w:t>
      </w:r>
      <w:proofErr w:type="spellEnd"/>
      <w:r w:rsidR="002E320F">
        <w:rPr>
          <w:lang w:val="en-GB"/>
        </w:rPr>
        <w:t xml:space="preserve"> to have less than 1024 IGMs in each buffer. </w:t>
      </w:r>
      <w:r w:rsidR="00BB0AFE">
        <w:rPr>
          <w:lang w:val="en-GB"/>
        </w:rPr>
        <w:t xml:space="preserve"> For low </w:t>
      </w:r>
      <w:proofErr w:type="spellStart"/>
      <w:r w:rsidR="00BB0AFE">
        <w:rPr>
          <w:lang w:val="en-GB"/>
        </w:rPr>
        <w:t>dfr</w:t>
      </w:r>
      <w:proofErr w:type="spellEnd"/>
      <w:r w:rsidR="00BB0AFE">
        <w:rPr>
          <w:lang w:val="en-GB"/>
        </w:rPr>
        <w:t xml:space="preserve"> cases, you need to make sure that you have &gt;3 IGMs per buffer for the self-correction to work. </w:t>
      </w:r>
      <w:proofErr w:type="gramStart"/>
      <w:r w:rsidR="00C60ECC">
        <w:rPr>
          <w:lang w:val="en-GB"/>
        </w:rPr>
        <w:t>So</w:t>
      </w:r>
      <w:proofErr w:type="gramEnd"/>
      <w:r w:rsidR="00C60ECC">
        <w:rPr>
          <w:lang w:val="en-GB"/>
        </w:rPr>
        <w:t xml:space="preserve"> the code might not be suitable for </w:t>
      </w:r>
      <w:proofErr w:type="spellStart"/>
      <w:r w:rsidR="00C60ECC">
        <w:rPr>
          <w:lang w:val="en-GB"/>
        </w:rPr>
        <w:t>dfr</w:t>
      </w:r>
      <w:proofErr w:type="spellEnd"/>
      <w:r w:rsidR="00C60ECC">
        <w:rPr>
          <w:lang w:val="en-GB"/>
        </w:rPr>
        <w:t xml:space="preserve"> &lt; 30 Hz. Contact us if you need to operate in this lower </w:t>
      </w:r>
      <w:proofErr w:type="spellStart"/>
      <w:r w:rsidR="00C60ECC">
        <w:rPr>
          <w:lang w:val="en-GB"/>
        </w:rPr>
        <w:t>dfr</w:t>
      </w:r>
      <w:proofErr w:type="spellEnd"/>
      <w:r w:rsidR="00C60ECC">
        <w:rPr>
          <w:lang w:val="en-GB"/>
        </w:rPr>
        <w:t xml:space="preserve"> range.</w:t>
      </w:r>
      <w:r w:rsidR="0019322B">
        <w:rPr>
          <w:lang w:val="en-GB"/>
        </w:rPr>
        <w:t xml:space="preserve"> Different cards can have different buffer size limitations, so this statement might be true only fer certain models. We are in contact with </w:t>
      </w:r>
      <w:proofErr w:type="spellStart"/>
      <w:r w:rsidR="0019322B">
        <w:rPr>
          <w:lang w:val="en-GB"/>
        </w:rPr>
        <w:t>GaGe</w:t>
      </w:r>
      <w:proofErr w:type="spellEnd"/>
      <w:r w:rsidR="0019322B">
        <w:rPr>
          <w:lang w:val="en-GB"/>
        </w:rPr>
        <w:t xml:space="preserve"> to figure out the limitations of each </w:t>
      </w:r>
      <w:proofErr w:type="gramStart"/>
      <w:r w:rsidR="0019322B">
        <w:rPr>
          <w:lang w:val="en-GB"/>
        </w:rPr>
        <w:t>models</w:t>
      </w:r>
      <w:proofErr w:type="gramEnd"/>
      <w:r w:rsidR="0019322B">
        <w:rPr>
          <w:lang w:val="en-GB"/>
        </w:rPr>
        <w:t>.</w:t>
      </w:r>
      <w:r w:rsidR="007A2C35">
        <w:rPr>
          <w:lang w:val="en-GB"/>
        </w:rPr>
        <w:t xml:space="preserve"> </w:t>
      </w:r>
    </w:p>
    <w:p w14:paraId="576F5981" w14:textId="3F4A4563" w:rsidR="003D138B" w:rsidRDefault="003D138B" w:rsidP="007E0921">
      <w:pPr>
        <w:pStyle w:val="ListParagraph"/>
        <w:numPr>
          <w:ilvl w:val="0"/>
          <w:numId w:val="3"/>
        </w:numPr>
        <w:jc w:val="both"/>
        <w:rPr>
          <w:lang w:val="en-GB"/>
        </w:rPr>
      </w:pPr>
      <w:proofErr w:type="spellStart"/>
      <w:r>
        <w:rPr>
          <w:lang w:val="en-GB"/>
        </w:rPr>
        <w:t>segment_</w:t>
      </w:r>
      <w:proofErr w:type="gramStart"/>
      <w:r>
        <w:rPr>
          <w:lang w:val="en-GB"/>
        </w:rPr>
        <w:t>size</w:t>
      </w:r>
      <w:proofErr w:type="spellEnd"/>
      <w:r>
        <w:rPr>
          <w:lang w:val="en-GB"/>
        </w:rPr>
        <w:t xml:space="preserve"> :</w:t>
      </w:r>
      <w:proofErr w:type="gramEnd"/>
      <w:r>
        <w:rPr>
          <w:lang w:val="en-GB"/>
        </w:rPr>
        <w:t xml:space="preserve"> This parameter controls the number of points acquired for the pre-acquisition </w:t>
      </w:r>
      <w:r w:rsidR="009E7702">
        <w:rPr>
          <w:lang w:val="en-GB"/>
        </w:rPr>
        <w:t>and for the raw data acquisition. This is the number of points acquired PER channel.</w:t>
      </w:r>
      <w:r w:rsidR="00BB0AFE">
        <w:rPr>
          <w:lang w:val="en-GB"/>
        </w:rPr>
        <w:t xml:space="preserve"> We usually put 20e6 when we do the pre-acquisition (80e6 points total). You may need </w:t>
      </w:r>
      <w:r w:rsidR="00C374EE">
        <w:rPr>
          <w:lang w:val="en-GB"/>
        </w:rPr>
        <w:t xml:space="preserve">to increase the number of points if you operate at a low </w:t>
      </w:r>
      <w:proofErr w:type="spellStart"/>
      <w:r w:rsidR="00C374EE">
        <w:rPr>
          <w:lang w:val="en-GB"/>
        </w:rPr>
        <w:t>dfr</w:t>
      </w:r>
      <w:proofErr w:type="spellEnd"/>
      <w:r w:rsidR="00C374EE">
        <w:rPr>
          <w:lang w:val="en-GB"/>
        </w:rPr>
        <w:t xml:space="preserve"> to have enough IGMs for the script to work (&gt; 3 IGMs).</w:t>
      </w:r>
    </w:p>
    <w:p w14:paraId="1F54C97F" w14:textId="01BB70CC" w:rsidR="000B5B3B" w:rsidRDefault="000B5B3B" w:rsidP="007E0921">
      <w:pPr>
        <w:pStyle w:val="ListParagraph"/>
        <w:numPr>
          <w:ilvl w:val="0"/>
          <w:numId w:val="3"/>
        </w:numPr>
        <w:jc w:val="both"/>
        <w:rPr>
          <w:lang w:val="en-GB"/>
        </w:rPr>
      </w:pPr>
      <w:proofErr w:type="spellStart"/>
      <w:r>
        <w:rPr>
          <w:lang w:val="en-GB"/>
        </w:rPr>
        <w:t>nb_</w:t>
      </w:r>
      <w:proofErr w:type="gramStart"/>
      <w:r>
        <w:rPr>
          <w:lang w:val="en-GB"/>
        </w:rPr>
        <w:t>channels</w:t>
      </w:r>
      <w:proofErr w:type="spellEnd"/>
      <w:r>
        <w:rPr>
          <w:lang w:val="en-GB"/>
        </w:rPr>
        <w:t xml:space="preserve"> :</w:t>
      </w:r>
      <w:proofErr w:type="gramEnd"/>
      <w:r>
        <w:rPr>
          <w:lang w:val="en-GB"/>
        </w:rPr>
        <w:t xml:space="preserve"> number of active channels on your acquisition card. For gage card, it is multiple</w:t>
      </w:r>
      <w:r w:rsidR="007A2C35">
        <w:rPr>
          <w:lang w:val="en-GB"/>
        </w:rPr>
        <w:t>s</w:t>
      </w:r>
      <w:r>
        <w:rPr>
          <w:lang w:val="en-GB"/>
        </w:rPr>
        <w:t xml:space="preserve"> of 2 only (1,2,4,8).</w:t>
      </w:r>
    </w:p>
    <w:p w14:paraId="7FD201D3" w14:textId="29A97319" w:rsidR="0032709C" w:rsidRDefault="00A52CC9" w:rsidP="007E0921">
      <w:pPr>
        <w:pStyle w:val="ListParagraph"/>
        <w:numPr>
          <w:ilvl w:val="0"/>
          <w:numId w:val="3"/>
        </w:numPr>
        <w:jc w:val="both"/>
        <w:rPr>
          <w:lang w:val="en-GB"/>
        </w:rPr>
      </w:pPr>
      <w:proofErr w:type="spellStart"/>
      <w:r>
        <w:rPr>
          <w:lang w:val="en-GB"/>
        </w:rPr>
        <w:t>s</w:t>
      </w:r>
      <w:r w:rsidR="0032709C">
        <w:rPr>
          <w:lang w:val="en-GB"/>
        </w:rPr>
        <w:t>ampling_rate_Hz</w:t>
      </w:r>
      <w:proofErr w:type="spellEnd"/>
      <w:r w:rsidR="0032709C">
        <w:rPr>
          <w:lang w:val="en-GB"/>
        </w:rPr>
        <w:t xml:space="preserve">: Sampling rate of the acquisition. </w:t>
      </w:r>
      <w:proofErr w:type="spellStart"/>
      <w:r w:rsidR="0032709C">
        <w:rPr>
          <w:lang w:val="en-GB"/>
        </w:rPr>
        <w:t>So</w:t>
      </w:r>
      <w:r w:rsidR="007A2C35">
        <w:rPr>
          <w:lang w:val="en-GB"/>
        </w:rPr>
        <w:t>For</w:t>
      </w:r>
      <w:proofErr w:type="spellEnd"/>
      <w:r w:rsidR="0032709C">
        <w:rPr>
          <w:lang w:val="en-GB"/>
        </w:rPr>
        <w:t xml:space="preserve"> </w:t>
      </w:r>
      <w:r w:rsidR="007A2C35">
        <w:rPr>
          <w:lang w:val="en-GB"/>
        </w:rPr>
        <w:t xml:space="preserve">a </w:t>
      </w:r>
      <w:r w:rsidR="0032709C">
        <w:rPr>
          <w:lang w:val="en-GB"/>
        </w:rPr>
        <w:t xml:space="preserve">200 MHz </w:t>
      </w:r>
      <w:r w:rsidR="007A2C35">
        <w:rPr>
          <w:lang w:val="en-GB"/>
        </w:rPr>
        <w:t xml:space="preserve">sampling rate, </w:t>
      </w:r>
      <w:r w:rsidR="0032709C">
        <w:rPr>
          <w:lang w:val="en-GB"/>
        </w:rPr>
        <w:t xml:space="preserve">with 4 channels, you will have 800 MS/s. With 2 bytes per sample, this </w:t>
      </w:r>
      <w:r w:rsidR="007A2C35">
        <w:rPr>
          <w:lang w:val="en-GB"/>
        </w:rPr>
        <w:t xml:space="preserve">produces </w:t>
      </w:r>
      <w:r w:rsidR="0032709C">
        <w:rPr>
          <w:lang w:val="en-GB"/>
        </w:rPr>
        <w:t xml:space="preserve">a data rate of 1.6 </w:t>
      </w:r>
      <w:r w:rsidR="007A2C35">
        <w:rPr>
          <w:lang w:val="en-GB"/>
        </w:rPr>
        <w:t>G</w:t>
      </w:r>
      <w:r w:rsidR="0032709C">
        <w:rPr>
          <w:lang w:val="en-GB"/>
        </w:rPr>
        <w:t>B/s (current limit).</w:t>
      </w:r>
    </w:p>
    <w:p w14:paraId="1F41D97E" w14:textId="4EC448A3" w:rsidR="00A52CC9" w:rsidRDefault="00A52CC9" w:rsidP="007E0921">
      <w:pPr>
        <w:pStyle w:val="ListParagraph"/>
        <w:numPr>
          <w:ilvl w:val="0"/>
          <w:numId w:val="3"/>
        </w:numPr>
        <w:jc w:val="both"/>
        <w:rPr>
          <w:lang w:val="en-GB"/>
        </w:rPr>
      </w:pPr>
      <w:proofErr w:type="spellStart"/>
      <w:r>
        <w:rPr>
          <w:lang w:val="en-GB"/>
        </w:rPr>
        <w:t>external_clock</w:t>
      </w:r>
      <w:proofErr w:type="spellEnd"/>
      <w:r>
        <w:rPr>
          <w:lang w:val="en-GB"/>
        </w:rPr>
        <w:t>: Not implemented yet</w:t>
      </w:r>
      <w:r w:rsidR="004D6509">
        <w:rPr>
          <w:lang w:val="en-GB"/>
        </w:rPr>
        <w:t>.</w:t>
      </w:r>
    </w:p>
    <w:p w14:paraId="727568C1" w14:textId="5B23720D" w:rsidR="00A52CC9" w:rsidRDefault="00A52CC9" w:rsidP="007E0921">
      <w:pPr>
        <w:pStyle w:val="ListParagraph"/>
        <w:numPr>
          <w:ilvl w:val="0"/>
          <w:numId w:val="3"/>
        </w:numPr>
        <w:jc w:val="both"/>
        <w:rPr>
          <w:lang w:val="en-GB"/>
        </w:rPr>
      </w:pPr>
      <w:proofErr w:type="spellStart"/>
      <w:r>
        <w:rPr>
          <w:lang w:val="en-GB"/>
        </w:rPr>
        <w:t>channelX_range_mV</w:t>
      </w:r>
      <w:proofErr w:type="spellEnd"/>
      <w:r>
        <w:rPr>
          <w:lang w:val="en-GB"/>
        </w:rPr>
        <w:t>: Total range of the channel in mV. Check your card for the available ranges</w:t>
      </w:r>
      <w:r w:rsidR="004D6509">
        <w:rPr>
          <w:lang w:val="en-GB"/>
        </w:rPr>
        <w:t>.</w:t>
      </w:r>
    </w:p>
    <w:p w14:paraId="3B7CE48A" w14:textId="79DB3895" w:rsidR="00A52CC9" w:rsidRDefault="00A52CC9" w:rsidP="007E0921">
      <w:pPr>
        <w:pStyle w:val="ListParagraph"/>
        <w:numPr>
          <w:ilvl w:val="0"/>
          <w:numId w:val="3"/>
        </w:numPr>
        <w:jc w:val="both"/>
        <w:rPr>
          <w:lang w:val="en-GB"/>
        </w:rPr>
      </w:pPr>
      <w:proofErr w:type="spellStart"/>
      <w:r>
        <w:rPr>
          <w:lang w:val="en-GB"/>
        </w:rPr>
        <w:t>channelX_coupling</w:t>
      </w:r>
      <w:proofErr w:type="spellEnd"/>
      <w:r>
        <w:rPr>
          <w:lang w:val="en-GB"/>
        </w:rPr>
        <w:t>: DC or AC (We recommend using DC)</w:t>
      </w:r>
      <w:r w:rsidR="004D6509">
        <w:rPr>
          <w:lang w:val="en-GB"/>
        </w:rPr>
        <w:t>.</w:t>
      </w:r>
    </w:p>
    <w:p w14:paraId="17BB9B12" w14:textId="6A16A07E" w:rsidR="00A52CC9" w:rsidRDefault="00A52CC9" w:rsidP="007E0921">
      <w:pPr>
        <w:pStyle w:val="ListParagraph"/>
        <w:numPr>
          <w:ilvl w:val="0"/>
          <w:numId w:val="3"/>
        </w:numPr>
        <w:jc w:val="both"/>
        <w:rPr>
          <w:lang w:val="en-GB"/>
        </w:rPr>
      </w:pPr>
      <w:proofErr w:type="spellStart"/>
      <w:r>
        <w:rPr>
          <w:lang w:val="en-GB"/>
        </w:rPr>
        <w:t>channelX_impedance</w:t>
      </w:r>
      <w:proofErr w:type="spellEnd"/>
      <w:r>
        <w:rPr>
          <w:lang w:val="en-GB"/>
        </w:rPr>
        <w:t>: 50 or 1e6 (Normally use 50 Ohm)</w:t>
      </w:r>
      <w:r w:rsidR="004D6509">
        <w:rPr>
          <w:lang w:val="en-GB"/>
        </w:rPr>
        <w:t>.</w:t>
      </w:r>
    </w:p>
    <w:p w14:paraId="47FC8018" w14:textId="55E86054" w:rsidR="00A52CC9" w:rsidRDefault="00A52CC9" w:rsidP="007E0921">
      <w:pPr>
        <w:pStyle w:val="ListParagraph"/>
        <w:numPr>
          <w:ilvl w:val="0"/>
          <w:numId w:val="3"/>
        </w:numPr>
        <w:jc w:val="both"/>
        <w:rPr>
          <w:lang w:val="en-GB"/>
        </w:rPr>
      </w:pPr>
      <w:proofErr w:type="spellStart"/>
      <w:r>
        <w:rPr>
          <w:lang w:val="en-GB"/>
        </w:rPr>
        <w:t>trigger_level</w:t>
      </w:r>
      <w:proofErr w:type="spellEnd"/>
      <w:r>
        <w:rPr>
          <w:lang w:val="en-GB"/>
        </w:rPr>
        <w:t xml:space="preserve">: This is only relevant for the first </w:t>
      </w:r>
      <w:proofErr w:type="gramStart"/>
      <w:r>
        <w:rPr>
          <w:lang w:val="en-GB"/>
        </w:rPr>
        <w:t>buffer,</w:t>
      </w:r>
      <w:proofErr w:type="gramEnd"/>
      <w:r>
        <w:rPr>
          <w:lang w:val="en-GB"/>
        </w:rPr>
        <w:t xml:space="preserve"> we usually keep it at 0</w:t>
      </w:r>
      <w:r w:rsidR="004D6509">
        <w:rPr>
          <w:lang w:val="en-GB"/>
        </w:rPr>
        <w:t>.</w:t>
      </w:r>
    </w:p>
    <w:p w14:paraId="29FC6602" w14:textId="0117DF10" w:rsidR="00A52CC9" w:rsidRDefault="00A52CC9" w:rsidP="007E0921">
      <w:pPr>
        <w:pStyle w:val="ListParagraph"/>
        <w:numPr>
          <w:ilvl w:val="0"/>
          <w:numId w:val="3"/>
        </w:numPr>
        <w:jc w:val="both"/>
        <w:rPr>
          <w:lang w:val="en-GB"/>
        </w:rPr>
      </w:pPr>
      <w:proofErr w:type="spellStart"/>
      <w:r>
        <w:rPr>
          <w:lang w:val="en-GB"/>
        </w:rPr>
        <w:t>trigger_source</w:t>
      </w:r>
      <w:proofErr w:type="spellEnd"/>
      <w:r>
        <w:rPr>
          <w:lang w:val="en-GB"/>
        </w:rPr>
        <w:t>: We usually put 1, because it is the IGMs channel</w:t>
      </w:r>
      <w:r w:rsidR="004D6509">
        <w:rPr>
          <w:lang w:val="en-GB"/>
        </w:rPr>
        <w:t>.</w:t>
      </w:r>
    </w:p>
    <w:p w14:paraId="314CACA2" w14:textId="3628F89D" w:rsidR="00A52CC9" w:rsidRDefault="00A52CC9" w:rsidP="007E0921">
      <w:pPr>
        <w:pStyle w:val="ListParagraph"/>
        <w:numPr>
          <w:ilvl w:val="0"/>
          <w:numId w:val="3"/>
        </w:numPr>
        <w:jc w:val="both"/>
        <w:rPr>
          <w:lang w:val="en-GB"/>
        </w:rPr>
      </w:pPr>
      <w:proofErr w:type="spellStart"/>
      <w:r>
        <w:rPr>
          <w:lang w:val="en-GB"/>
        </w:rPr>
        <w:t>nb_bytes_per_sample</w:t>
      </w:r>
      <w:proofErr w:type="spellEnd"/>
      <w:r>
        <w:rPr>
          <w:lang w:val="en-GB"/>
        </w:rPr>
        <w:t xml:space="preserve">: For </w:t>
      </w:r>
      <w:proofErr w:type="gramStart"/>
      <w:r>
        <w:rPr>
          <w:lang w:val="en-GB"/>
        </w:rPr>
        <w:t>14</w:t>
      </w:r>
      <w:r w:rsidR="004D6509">
        <w:rPr>
          <w:lang w:val="en-GB"/>
        </w:rPr>
        <w:t xml:space="preserve"> and</w:t>
      </w:r>
      <w:r>
        <w:rPr>
          <w:lang w:val="en-GB"/>
        </w:rPr>
        <w:t xml:space="preserve"> 16 bit</w:t>
      </w:r>
      <w:proofErr w:type="gramEnd"/>
      <w:r>
        <w:rPr>
          <w:lang w:val="en-GB"/>
        </w:rPr>
        <w:t xml:space="preserve"> card, this should be 2 bytes</w:t>
      </w:r>
      <w:r w:rsidR="004D6509">
        <w:rPr>
          <w:lang w:val="en-GB"/>
        </w:rPr>
        <w:t>.</w:t>
      </w:r>
    </w:p>
    <w:p w14:paraId="0A51357C" w14:textId="5AD53672" w:rsidR="00A52CC9" w:rsidRDefault="007A2C35" w:rsidP="007E0921">
      <w:pPr>
        <w:pStyle w:val="ListParagraph"/>
        <w:numPr>
          <w:ilvl w:val="0"/>
          <w:numId w:val="3"/>
        </w:numPr>
        <w:jc w:val="both"/>
        <w:rPr>
          <w:lang w:val="en-GB"/>
        </w:rPr>
      </w:pPr>
      <w:r w:rsidRPr="003D138B">
        <w:rPr>
          <w:noProof/>
          <w:lang w:val="en-GB"/>
        </w:rPr>
        <w:lastRenderedPageBreak/>
        <w:drawing>
          <wp:anchor distT="0" distB="0" distL="114300" distR="114300" simplePos="0" relativeHeight="251661312" behindDoc="0" locked="0" layoutInCell="1" allowOverlap="1" wp14:anchorId="566523FB" wp14:editId="7BDE7A46">
            <wp:simplePos x="0" y="0"/>
            <wp:positionH relativeFrom="margin">
              <wp:posOffset>429895</wp:posOffset>
            </wp:positionH>
            <wp:positionV relativeFrom="paragraph">
              <wp:posOffset>466090</wp:posOffset>
            </wp:positionV>
            <wp:extent cx="5778000" cy="35208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78000" cy="3520800"/>
                    </a:xfrm>
                    <a:prstGeom prst="rect">
                      <a:avLst/>
                    </a:prstGeom>
                  </pic:spPr>
                </pic:pic>
              </a:graphicData>
            </a:graphic>
            <wp14:sizeRelH relativeFrom="margin">
              <wp14:pctWidth>0</wp14:pctWidth>
            </wp14:sizeRelH>
            <wp14:sizeRelV relativeFrom="margin">
              <wp14:pctHeight>0</wp14:pctHeight>
            </wp14:sizeRelV>
          </wp:anchor>
        </w:drawing>
      </w:r>
      <w:r w:rsidR="00A52CC9">
        <w:rPr>
          <w:lang w:val="en-GB"/>
        </w:rPr>
        <w:t>ref_clock_10</w:t>
      </w:r>
      <w:proofErr w:type="gramStart"/>
      <w:r w:rsidR="00A52CC9">
        <w:rPr>
          <w:lang w:val="en-GB"/>
        </w:rPr>
        <w:t>MHz :</w:t>
      </w:r>
      <w:proofErr w:type="gramEnd"/>
      <w:r w:rsidR="00A52CC9">
        <w:rPr>
          <w:lang w:val="en-GB"/>
        </w:rPr>
        <w:t xml:space="preserve"> You can give a 10 MHz reference to the gage card. We recommend using this feature if you have a stable 10 MHz reference.</w:t>
      </w:r>
    </w:p>
    <w:p w14:paraId="3E7AF395" w14:textId="77777777" w:rsidR="007A2C35" w:rsidRDefault="007A2C35" w:rsidP="007E0921">
      <w:pPr>
        <w:jc w:val="both"/>
        <w:rPr>
          <w:lang w:val="en-GB"/>
        </w:rPr>
      </w:pPr>
    </w:p>
    <w:p w14:paraId="42230923" w14:textId="4C0D8A2E" w:rsidR="008258DB" w:rsidRDefault="00E342E8" w:rsidP="007E0921">
      <w:pPr>
        <w:jc w:val="both"/>
        <w:rPr>
          <w:lang w:val="en-GB"/>
        </w:rPr>
      </w:pPr>
      <w:r>
        <w:rPr>
          <w:lang w:val="en-GB"/>
        </w:rPr>
        <w:t xml:space="preserve">For </w:t>
      </w:r>
      <w:proofErr w:type="spellStart"/>
      <w:r>
        <w:rPr>
          <w:lang w:val="en-GB"/>
        </w:rPr>
        <w:t>Apriori</w:t>
      </w:r>
      <w:proofErr w:type="spellEnd"/>
      <w:r>
        <w:rPr>
          <w:lang w:val="en-GB"/>
        </w:rPr>
        <w:t xml:space="preserve"> parameters:</w:t>
      </w:r>
    </w:p>
    <w:p w14:paraId="4902ED76" w14:textId="351C030A" w:rsidR="00E342E8" w:rsidRDefault="00E342E8" w:rsidP="007E0921">
      <w:pPr>
        <w:pStyle w:val="ListParagraph"/>
        <w:numPr>
          <w:ilvl w:val="0"/>
          <w:numId w:val="3"/>
        </w:numPr>
        <w:jc w:val="both"/>
        <w:rPr>
          <w:lang w:val="en-GB"/>
        </w:rPr>
      </w:pPr>
      <w:proofErr w:type="spellStart"/>
      <w:r>
        <w:rPr>
          <w:lang w:val="en-GB"/>
        </w:rPr>
        <w:t>absolute_path</w:t>
      </w:r>
      <w:proofErr w:type="spellEnd"/>
      <w:r>
        <w:rPr>
          <w:lang w:val="en-GB"/>
        </w:rPr>
        <w:t>: The output data will be saved in this folder. We recommend keeping the default “C:\</w:t>
      </w:r>
      <w:proofErr w:type="spellStart"/>
      <w:r>
        <w:rPr>
          <w:lang w:val="en-GB"/>
        </w:rPr>
        <w:t>GPU_acquisition</w:t>
      </w:r>
      <w:proofErr w:type="spellEnd"/>
      <w:r>
        <w:rPr>
          <w:lang w:val="en-GB"/>
        </w:rPr>
        <w:t>” path. For real-time acquisitions, the “</w:t>
      </w:r>
      <w:proofErr w:type="spellStart"/>
      <w:r w:rsidRPr="00E342E8">
        <w:rPr>
          <w:lang w:val="en-GB"/>
        </w:rPr>
        <w:t>Real_time_processing</w:t>
      </w:r>
      <w:proofErr w:type="spellEnd"/>
      <w:r>
        <w:rPr>
          <w:lang w:val="en-GB"/>
        </w:rPr>
        <w:t xml:space="preserve">” folder will be created </w:t>
      </w:r>
      <w:r w:rsidR="007A50B3">
        <w:rPr>
          <w:lang w:val="en-GB"/>
        </w:rPr>
        <w:t xml:space="preserve">automatically </w:t>
      </w:r>
      <w:r>
        <w:rPr>
          <w:lang w:val="en-GB"/>
        </w:rPr>
        <w:t>and for each acquisition, a new folder with the starting time and date will be created.</w:t>
      </w:r>
      <w:r w:rsidR="007A50B3">
        <w:rPr>
          <w:lang w:val="en-GB"/>
        </w:rPr>
        <w:t xml:space="preserve"> For post-processing, the “</w:t>
      </w:r>
      <w:proofErr w:type="spellStart"/>
      <w:r w:rsidR="007A50B3" w:rsidRPr="007A50B3">
        <w:rPr>
          <w:lang w:val="en-GB"/>
        </w:rPr>
        <w:t>Post_processing</w:t>
      </w:r>
      <w:proofErr w:type="spellEnd"/>
      <w:r w:rsidR="007A50B3">
        <w:rPr>
          <w:lang w:val="en-GB"/>
        </w:rPr>
        <w:t>” folder will be created automatically.</w:t>
      </w:r>
    </w:p>
    <w:p w14:paraId="0EAD5DAB" w14:textId="0000F166" w:rsidR="00A344A2" w:rsidRDefault="00A344A2" w:rsidP="007E0921">
      <w:pPr>
        <w:pStyle w:val="ListParagraph"/>
        <w:numPr>
          <w:ilvl w:val="0"/>
          <w:numId w:val="3"/>
        </w:numPr>
        <w:jc w:val="both"/>
        <w:rPr>
          <w:lang w:val="en-GB"/>
        </w:rPr>
      </w:pPr>
      <w:proofErr w:type="spellStart"/>
      <w:r>
        <w:rPr>
          <w:lang w:val="en-GB"/>
        </w:rPr>
        <w:t>save_data_to_file</w:t>
      </w:r>
      <w:proofErr w:type="spellEnd"/>
      <w:r>
        <w:rPr>
          <w:lang w:val="en-GB"/>
        </w:rPr>
        <w:t>: Put 1 to save the average IGMs and the raw data for post-processing to the output folder.</w:t>
      </w:r>
      <w:r w:rsidR="00737C64">
        <w:rPr>
          <w:lang w:val="en-GB"/>
        </w:rPr>
        <w:t xml:space="preserve"> This parameter will be used more extensively in the future.</w:t>
      </w:r>
    </w:p>
    <w:p w14:paraId="73AB853D" w14:textId="7F58A4D7" w:rsidR="00544139" w:rsidRDefault="00182476" w:rsidP="007E0921">
      <w:pPr>
        <w:pStyle w:val="ListParagraph"/>
        <w:numPr>
          <w:ilvl w:val="0"/>
          <w:numId w:val="3"/>
        </w:numPr>
        <w:jc w:val="both"/>
        <w:rPr>
          <w:lang w:val="en-GB"/>
        </w:rPr>
      </w:pPr>
      <w:proofErr w:type="spellStart"/>
      <w:r w:rsidRPr="00B329E6">
        <w:rPr>
          <w:lang w:val="en-GB"/>
        </w:rPr>
        <w:t>nb_buffer_average</w:t>
      </w:r>
      <w:proofErr w:type="spellEnd"/>
      <w:r w:rsidRPr="00B329E6">
        <w:rPr>
          <w:lang w:val="en-GB"/>
        </w:rPr>
        <w:t xml:space="preserve">: </w:t>
      </w:r>
      <w:r w:rsidR="002E365D" w:rsidRPr="00B329E6">
        <w:rPr>
          <w:lang w:val="en-GB"/>
        </w:rPr>
        <w:t>Each buffer processed by the GPU will produce 1 average IGM. You can choose the number of buffer</w:t>
      </w:r>
      <w:r w:rsidR="007A2C35">
        <w:rPr>
          <w:lang w:val="en-GB"/>
        </w:rPr>
        <w:t>s</w:t>
      </w:r>
      <w:r w:rsidR="002E365D" w:rsidRPr="00B329E6">
        <w:rPr>
          <w:lang w:val="en-GB"/>
        </w:rPr>
        <w:t xml:space="preserve"> you want to average before saving to file. </w:t>
      </w:r>
      <w:proofErr w:type="spellStart"/>
      <w:r w:rsidR="007A2C35">
        <w:rPr>
          <w:lang w:val="en-GB"/>
        </w:rPr>
        <w:t>Lets</w:t>
      </w:r>
      <w:proofErr w:type="spellEnd"/>
      <w:r w:rsidR="002E365D" w:rsidRPr="00B329E6">
        <w:rPr>
          <w:lang w:val="en-GB"/>
        </w:rPr>
        <w:t xml:space="preserve"> say you </w:t>
      </w:r>
      <w:proofErr w:type="gramStart"/>
      <w:r w:rsidR="002E365D" w:rsidRPr="00B329E6">
        <w:rPr>
          <w:lang w:val="en-GB"/>
        </w:rPr>
        <w:t>have  80</w:t>
      </w:r>
      <w:proofErr w:type="gramEnd"/>
      <w:r w:rsidR="002E365D" w:rsidRPr="00B329E6">
        <w:rPr>
          <w:lang w:val="en-GB"/>
        </w:rPr>
        <w:t xml:space="preserve">e6 points per buffer with a sampling rate of 200e6 MS/s and 4 channels, this means you have 10 buffers per second. </w:t>
      </w:r>
      <w:r w:rsidR="007A2C35">
        <w:rPr>
          <w:lang w:val="en-GB"/>
        </w:rPr>
        <w:t>If</w:t>
      </w:r>
      <w:r w:rsidR="002E365D" w:rsidRPr="00B329E6">
        <w:rPr>
          <w:lang w:val="en-GB"/>
        </w:rPr>
        <w:t xml:space="preserve"> you put </w:t>
      </w:r>
      <w:proofErr w:type="spellStart"/>
      <w:r w:rsidR="002E365D" w:rsidRPr="00B329E6">
        <w:rPr>
          <w:lang w:val="en-GB"/>
        </w:rPr>
        <w:t>nb_buffer_average</w:t>
      </w:r>
      <w:proofErr w:type="spellEnd"/>
      <w:r w:rsidR="002E365D" w:rsidRPr="00B329E6">
        <w:rPr>
          <w:lang w:val="en-GB"/>
        </w:rPr>
        <w:t xml:space="preserve"> = 10, you will have a file with an average IGM every second.</w:t>
      </w:r>
    </w:p>
    <w:p w14:paraId="23C7DFA9" w14:textId="06B8C7D1" w:rsidR="009006E3" w:rsidRDefault="009006E3" w:rsidP="007E0921">
      <w:pPr>
        <w:pStyle w:val="ListParagraph"/>
        <w:numPr>
          <w:ilvl w:val="0"/>
          <w:numId w:val="3"/>
        </w:numPr>
        <w:jc w:val="both"/>
        <w:rPr>
          <w:lang w:val="en-GB"/>
        </w:rPr>
      </w:pPr>
      <w:proofErr w:type="spellStart"/>
      <w:r w:rsidRPr="009006E3">
        <w:rPr>
          <w:lang w:val="en-GB"/>
        </w:rPr>
        <w:t>fr_approx_Hz</w:t>
      </w:r>
      <w:proofErr w:type="spellEnd"/>
      <w:r>
        <w:rPr>
          <w:lang w:val="en-GB"/>
        </w:rPr>
        <w:t xml:space="preserve">: </w:t>
      </w:r>
      <w:r w:rsidR="004D1EDB">
        <w:rPr>
          <w:lang w:val="en-GB"/>
        </w:rPr>
        <w:t xml:space="preserve">If you have 1 comb going through your sample, this is the </w:t>
      </w:r>
      <w:proofErr w:type="spellStart"/>
      <w:r w:rsidR="004D1EDB">
        <w:rPr>
          <w:lang w:val="en-GB"/>
        </w:rPr>
        <w:t>fr</w:t>
      </w:r>
      <w:proofErr w:type="spellEnd"/>
      <w:r w:rsidR="004D1EDB">
        <w:rPr>
          <w:lang w:val="en-GB"/>
        </w:rPr>
        <w:t xml:space="preserve"> value of the comb. If both combs go through the sample, this is the average value of the two </w:t>
      </w:r>
      <w:proofErr w:type="spellStart"/>
      <w:r w:rsidR="004D1EDB">
        <w:rPr>
          <w:lang w:val="en-GB"/>
        </w:rPr>
        <w:t>fr.</w:t>
      </w:r>
      <w:proofErr w:type="spellEnd"/>
      <w:r w:rsidR="004D1EDB">
        <w:rPr>
          <w:lang w:val="en-GB"/>
        </w:rPr>
        <w:t xml:space="preserve"> It can be an approximate value, but more precise value will </w:t>
      </w:r>
      <w:r w:rsidR="00B8223F">
        <w:rPr>
          <w:lang w:val="en-GB"/>
        </w:rPr>
        <w:t>allow for more reliability at the compute parameters step</w:t>
      </w:r>
      <w:r w:rsidR="004D1EDB">
        <w:rPr>
          <w:lang w:val="en-GB"/>
        </w:rPr>
        <w:t>.</w:t>
      </w:r>
      <w:r w:rsidR="005F047F">
        <w:rPr>
          <w:lang w:val="en-GB"/>
        </w:rPr>
        <w:tab/>
      </w:r>
    </w:p>
    <w:p w14:paraId="48537FF9" w14:textId="3EFB1F54" w:rsidR="001C77EC" w:rsidRDefault="00B329E6" w:rsidP="007E0921">
      <w:pPr>
        <w:pStyle w:val="ListParagraph"/>
        <w:numPr>
          <w:ilvl w:val="0"/>
          <w:numId w:val="3"/>
        </w:numPr>
        <w:jc w:val="both"/>
        <w:rPr>
          <w:lang w:val="en-GB"/>
        </w:rPr>
      </w:pPr>
      <w:proofErr w:type="spellStart"/>
      <w:r w:rsidRPr="00B329E6">
        <w:rPr>
          <w:lang w:val="en-GB"/>
        </w:rPr>
        <w:t>dfr_approx_Hz</w:t>
      </w:r>
      <w:proofErr w:type="spellEnd"/>
      <w:r w:rsidRPr="00B329E6">
        <w:rPr>
          <w:lang w:val="en-GB"/>
        </w:rPr>
        <w:t xml:space="preserve">: For the </w:t>
      </w:r>
      <w:proofErr w:type="spellStart"/>
      <w:r w:rsidRPr="00B329E6">
        <w:rPr>
          <w:lang w:val="en-GB"/>
        </w:rPr>
        <w:t>matlab</w:t>
      </w:r>
      <w:proofErr w:type="spellEnd"/>
      <w:r w:rsidRPr="00B329E6">
        <w:rPr>
          <w:lang w:val="en-GB"/>
        </w:rPr>
        <w:t xml:space="preserve"> script to work, you need to give an approximate</w:t>
      </w:r>
      <w:r>
        <w:rPr>
          <w:lang w:val="en-GB"/>
        </w:rPr>
        <w:t xml:space="preserve"> (+- 2-3% should work</w:t>
      </w:r>
      <w:r w:rsidRPr="00B329E6">
        <w:rPr>
          <w:lang w:val="en-GB"/>
        </w:rPr>
        <w:t xml:space="preserve">) value of the current </w:t>
      </w:r>
      <w:proofErr w:type="spellStart"/>
      <w:r w:rsidRPr="00B329E6">
        <w:rPr>
          <w:lang w:val="en-GB"/>
        </w:rPr>
        <w:t>dfr</w:t>
      </w:r>
      <w:proofErr w:type="spellEnd"/>
      <w:r w:rsidRPr="00B329E6">
        <w:rPr>
          <w:lang w:val="en-GB"/>
        </w:rPr>
        <w:t xml:space="preserve"> of you IGMs. </w:t>
      </w:r>
    </w:p>
    <w:p w14:paraId="42EDC137" w14:textId="2D365855" w:rsidR="003D110C" w:rsidRDefault="003D110C" w:rsidP="007E0921">
      <w:pPr>
        <w:pStyle w:val="ListParagraph"/>
        <w:numPr>
          <w:ilvl w:val="0"/>
          <w:numId w:val="3"/>
        </w:numPr>
        <w:jc w:val="both"/>
        <w:rPr>
          <w:lang w:val="en-GB"/>
        </w:rPr>
      </w:pPr>
      <w:proofErr w:type="spellStart"/>
      <w:r w:rsidRPr="003D110C">
        <w:rPr>
          <w:lang w:val="en-GB"/>
        </w:rPr>
        <w:t>minimum_signal_level_threshold_mV</w:t>
      </w:r>
      <w:proofErr w:type="spellEnd"/>
      <w:r>
        <w:rPr>
          <w:lang w:val="en-GB"/>
        </w:rPr>
        <w:t>: If you have a lot of intensity variations</w:t>
      </w:r>
      <w:r w:rsidR="0019322B">
        <w:rPr>
          <w:lang w:val="en-GB"/>
        </w:rPr>
        <w:t xml:space="preserve"> </w:t>
      </w:r>
      <w:r w:rsidR="00B8223F">
        <w:rPr>
          <w:lang w:val="en-GB"/>
        </w:rPr>
        <w:t>on your interferograms</w:t>
      </w:r>
      <w:r>
        <w:rPr>
          <w:lang w:val="en-GB"/>
        </w:rPr>
        <w:t>, you can put a threshold of the low signals IGMs that you want to discard.</w:t>
      </w:r>
    </w:p>
    <w:p w14:paraId="70CC0C97" w14:textId="18E78F05" w:rsidR="003D110C" w:rsidRDefault="003D110C" w:rsidP="007E0921">
      <w:pPr>
        <w:pStyle w:val="ListParagraph"/>
        <w:numPr>
          <w:ilvl w:val="0"/>
          <w:numId w:val="3"/>
        </w:numPr>
        <w:jc w:val="both"/>
        <w:rPr>
          <w:lang w:val="en-GB"/>
        </w:rPr>
      </w:pPr>
      <w:proofErr w:type="spellStart"/>
      <w:r w:rsidRPr="003D110C">
        <w:rPr>
          <w:lang w:val="en-GB"/>
        </w:rPr>
        <w:lastRenderedPageBreak/>
        <w:t>maximum_signal_level_threshold_mV</w:t>
      </w:r>
      <w:proofErr w:type="spellEnd"/>
      <w:r>
        <w:rPr>
          <w:lang w:val="en-GB"/>
        </w:rPr>
        <w:t>: If you have a lot of intensity variations, you can put a threshold of the high signals IGMs that you want to discard.</w:t>
      </w:r>
      <w:r w:rsidR="007C02E2">
        <w:rPr>
          <w:lang w:val="en-GB"/>
        </w:rPr>
        <w:t xml:space="preserve"> This is useful if you know </w:t>
      </w:r>
      <w:r w:rsidR="00B8223F">
        <w:rPr>
          <w:lang w:val="en-GB"/>
        </w:rPr>
        <w:t xml:space="preserve">strong </w:t>
      </w:r>
      <w:r w:rsidR="007C02E2">
        <w:rPr>
          <w:lang w:val="en-GB"/>
        </w:rPr>
        <w:t>signals IGMs are non-linear.</w:t>
      </w:r>
    </w:p>
    <w:p w14:paraId="1FB7EA7D" w14:textId="54D10EB1" w:rsidR="007C02E2" w:rsidRPr="0086101C" w:rsidRDefault="00605350" w:rsidP="007E0921">
      <w:pPr>
        <w:pStyle w:val="ListParagraph"/>
        <w:numPr>
          <w:ilvl w:val="0"/>
          <w:numId w:val="3"/>
        </w:numPr>
        <w:jc w:val="both"/>
        <w:rPr>
          <w:lang w:val="en-GB"/>
        </w:rPr>
      </w:pPr>
      <w:r w:rsidRPr="00605350">
        <w:rPr>
          <w:lang w:val="en-GB"/>
        </w:rPr>
        <w:t>reference1_laser_wvl_nm</w:t>
      </w:r>
      <w:r>
        <w:rPr>
          <w:lang w:val="en-GB"/>
        </w:rPr>
        <w:t>: Wavelength of the reference laser used for the fast phase correction and fast resampling.</w:t>
      </w:r>
      <w:r w:rsidR="005F047F">
        <w:rPr>
          <w:lang w:val="en-GB"/>
        </w:rPr>
        <w:t xml:space="preserve"> It can be an approximate value, but more precise value will give better results.</w:t>
      </w:r>
      <w:r w:rsidR="005F047F">
        <w:rPr>
          <w:lang w:val="en-GB"/>
        </w:rPr>
        <w:tab/>
      </w:r>
      <w:r w:rsidR="00836F12">
        <w:rPr>
          <w:lang w:val="en-GB"/>
        </w:rPr>
        <w:br/>
      </w:r>
      <w:r w:rsidR="00836F12" w:rsidRPr="00605350">
        <w:rPr>
          <w:lang w:val="en-GB"/>
        </w:rPr>
        <w:t>reference</w:t>
      </w:r>
      <w:r w:rsidR="007C40CD">
        <w:rPr>
          <w:lang w:val="en-GB"/>
        </w:rPr>
        <w:t>2</w:t>
      </w:r>
      <w:r w:rsidR="00836F12" w:rsidRPr="00605350">
        <w:rPr>
          <w:lang w:val="en-GB"/>
        </w:rPr>
        <w:t>_laser_wvl_nm</w:t>
      </w:r>
      <w:r w:rsidR="00836F12">
        <w:rPr>
          <w:lang w:val="en-GB"/>
        </w:rPr>
        <w:t>: Wavelength of the second reference laser used fast resampling. It can be an approximate value, but more precise value will give better results.</w:t>
      </w:r>
      <w:r w:rsidR="00836F12">
        <w:rPr>
          <w:lang w:val="en-GB"/>
        </w:rPr>
        <w:tab/>
      </w:r>
      <w:r w:rsidR="007C40CD">
        <w:rPr>
          <w:lang w:val="en-GB"/>
        </w:rPr>
        <w:t xml:space="preserve"> Put 0 if the second reference is CEO.</w:t>
      </w:r>
    </w:p>
    <w:p w14:paraId="234144D9" w14:textId="0247BDC1" w:rsidR="00605350" w:rsidRDefault="00605350" w:rsidP="007E0921">
      <w:pPr>
        <w:pStyle w:val="ListParagraph"/>
        <w:numPr>
          <w:ilvl w:val="0"/>
          <w:numId w:val="3"/>
        </w:numPr>
        <w:jc w:val="both"/>
        <w:rPr>
          <w:lang w:val="en-GB"/>
        </w:rPr>
      </w:pPr>
      <w:proofErr w:type="spellStart"/>
      <w:r w:rsidRPr="00605350">
        <w:rPr>
          <w:lang w:val="en-GB"/>
        </w:rPr>
        <w:t>nb_phase_references</w:t>
      </w:r>
      <w:proofErr w:type="spellEnd"/>
      <w:r>
        <w:rPr>
          <w:lang w:val="en-GB"/>
        </w:rPr>
        <w:t>: number of phase references used for the correction</w:t>
      </w:r>
      <w:r w:rsidR="004D6509">
        <w:rPr>
          <w:lang w:val="en-GB"/>
        </w:rPr>
        <w:t xml:space="preserve">. (0 for no references, 1 for two optical beat notes with a </w:t>
      </w:r>
      <w:proofErr w:type="spellStart"/>
      <w:r w:rsidR="004D6509">
        <w:rPr>
          <w:lang w:val="en-GB"/>
        </w:rPr>
        <w:t>cw</w:t>
      </w:r>
      <w:proofErr w:type="spellEnd"/>
      <w:r w:rsidR="004D6509">
        <w:rPr>
          <w:lang w:val="en-GB"/>
        </w:rPr>
        <w:t xml:space="preserve"> and 2 if you have the 2 CEOs.</w:t>
      </w:r>
    </w:p>
    <w:p w14:paraId="0D1BCCBD" w14:textId="2CE3C02A" w:rsidR="00605350" w:rsidRDefault="00605350" w:rsidP="007E0921">
      <w:pPr>
        <w:pStyle w:val="ListParagraph"/>
        <w:numPr>
          <w:ilvl w:val="0"/>
          <w:numId w:val="3"/>
        </w:numPr>
        <w:jc w:val="both"/>
        <w:rPr>
          <w:lang w:val="en-GB"/>
        </w:rPr>
      </w:pPr>
      <w:proofErr w:type="spellStart"/>
      <w:r w:rsidRPr="00605350">
        <w:rPr>
          <w:lang w:val="en-GB"/>
        </w:rPr>
        <w:t>do_phase_projection</w:t>
      </w:r>
      <w:proofErr w:type="spellEnd"/>
      <w:r>
        <w:rPr>
          <w:lang w:val="en-GB"/>
        </w:rPr>
        <w:t xml:space="preserve">: If you have 2 references, you can to a phase projection to a wavelength of your choice. </w:t>
      </w:r>
    </w:p>
    <w:p w14:paraId="384FE459" w14:textId="090C0602" w:rsidR="003D3673" w:rsidRDefault="003D3673" w:rsidP="007E0921">
      <w:pPr>
        <w:pStyle w:val="ListParagraph"/>
        <w:numPr>
          <w:ilvl w:val="0"/>
          <w:numId w:val="3"/>
        </w:numPr>
        <w:jc w:val="both"/>
        <w:rPr>
          <w:lang w:val="en-GB"/>
        </w:rPr>
      </w:pPr>
      <w:proofErr w:type="spellStart"/>
      <w:r w:rsidRPr="003D3673">
        <w:rPr>
          <w:lang w:val="en-GB"/>
        </w:rPr>
        <w:t>projection_wvl_nm</w:t>
      </w:r>
      <w:proofErr w:type="spellEnd"/>
      <w:r>
        <w:rPr>
          <w:lang w:val="en-GB"/>
        </w:rPr>
        <w:t xml:space="preserve">: Projection wavelength. We usually recommend </w:t>
      </w:r>
      <w:r w:rsidR="00B8223F">
        <w:rPr>
          <w:lang w:val="en-GB"/>
        </w:rPr>
        <w:t>doing</w:t>
      </w:r>
      <w:r>
        <w:rPr>
          <w:lang w:val="en-GB"/>
        </w:rPr>
        <w:t xml:space="preserve"> the phase projection </w:t>
      </w:r>
      <w:r w:rsidR="00B8223F">
        <w:rPr>
          <w:lang w:val="en-GB"/>
        </w:rPr>
        <w:t>within your science light wavelength range</w:t>
      </w:r>
      <w:r>
        <w:rPr>
          <w:lang w:val="en-GB"/>
        </w:rPr>
        <w:t>. Also, the further from your referen</w:t>
      </w:r>
      <w:r w:rsidR="00D23B8E">
        <w:rPr>
          <w:lang w:val="en-GB"/>
        </w:rPr>
        <w:t>ce</w:t>
      </w:r>
      <w:r>
        <w:rPr>
          <w:lang w:val="en-GB"/>
        </w:rPr>
        <w:t xml:space="preserve"> you try to project, the worse the projection is going to be.</w:t>
      </w:r>
      <w:r w:rsidR="009006E3">
        <w:rPr>
          <w:lang w:val="en-GB"/>
        </w:rPr>
        <w:t xml:space="preserve"> </w:t>
      </w:r>
      <w:proofErr w:type="spellStart"/>
      <w:proofErr w:type="gramStart"/>
      <w:r w:rsidR="009006E3">
        <w:rPr>
          <w:lang w:val="en-GB"/>
        </w:rPr>
        <w:t>Lets</w:t>
      </w:r>
      <w:proofErr w:type="spellEnd"/>
      <w:proofErr w:type="gramEnd"/>
      <w:r w:rsidR="009006E3">
        <w:rPr>
          <w:lang w:val="en-GB"/>
        </w:rPr>
        <w:t xml:space="preserve"> say you have a reference laser at 1565 nm and you want to measure methane around 1650 nm, you would put </w:t>
      </w:r>
      <w:proofErr w:type="spellStart"/>
      <w:r w:rsidR="009006E3" w:rsidRPr="003D3673">
        <w:rPr>
          <w:lang w:val="en-GB"/>
        </w:rPr>
        <w:t>projection_wvl_nm</w:t>
      </w:r>
      <w:proofErr w:type="spellEnd"/>
      <w:r w:rsidR="009006E3">
        <w:rPr>
          <w:lang w:val="en-GB"/>
        </w:rPr>
        <w:t xml:space="preserve"> = 1650 nm so that the phase correction will be optimal around this wavelength</w:t>
      </w:r>
      <w:r w:rsidR="00AB7BC0">
        <w:rPr>
          <w:lang w:val="en-GB"/>
        </w:rPr>
        <w:t>.</w:t>
      </w:r>
    </w:p>
    <w:p w14:paraId="0DF85F8D" w14:textId="2D4F3865" w:rsidR="009006E3" w:rsidRDefault="002E6FE4" w:rsidP="007E0921">
      <w:pPr>
        <w:pStyle w:val="ListParagraph"/>
        <w:numPr>
          <w:ilvl w:val="0"/>
          <w:numId w:val="3"/>
        </w:numPr>
        <w:jc w:val="both"/>
        <w:rPr>
          <w:lang w:val="en-GB"/>
        </w:rPr>
      </w:pPr>
      <w:proofErr w:type="spellStart"/>
      <w:r w:rsidRPr="002E6FE4">
        <w:rPr>
          <w:lang w:val="en-GB"/>
        </w:rPr>
        <w:t>do_fast_resampling</w:t>
      </w:r>
      <w:proofErr w:type="spellEnd"/>
      <w:r>
        <w:rPr>
          <w:lang w:val="en-GB"/>
        </w:rPr>
        <w:t xml:space="preserve">: If you have two references, you </w:t>
      </w:r>
      <w:r w:rsidR="00B8223F">
        <w:rPr>
          <w:lang w:val="en-GB"/>
        </w:rPr>
        <w:t xml:space="preserve">choose if the algorithm </w:t>
      </w:r>
      <w:r>
        <w:rPr>
          <w:lang w:val="en-GB"/>
        </w:rPr>
        <w:t>do</w:t>
      </w:r>
      <w:r w:rsidR="00B8223F">
        <w:rPr>
          <w:lang w:val="en-GB"/>
        </w:rPr>
        <w:t>es</w:t>
      </w:r>
      <w:r>
        <w:rPr>
          <w:lang w:val="en-GB"/>
        </w:rPr>
        <w:t xml:space="preserve"> the fast resampling to remove fast </w:t>
      </w:r>
      <w:proofErr w:type="spellStart"/>
      <w:r>
        <w:rPr>
          <w:lang w:val="en-GB"/>
        </w:rPr>
        <w:t>dfr</w:t>
      </w:r>
      <w:proofErr w:type="spellEnd"/>
      <w:r>
        <w:rPr>
          <w:lang w:val="en-GB"/>
        </w:rPr>
        <w:t xml:space="preserve"> noise. </w:t>
      </w:r>
    </w:p>
    <w:p w14:paraId="5BBC5884" w14:textId="77777777" w:rsidR="00975A0C" w:rsidRDefault="002279DB" w:rsidP="007E0921">
      <w:pPr>
        <w:pStyle w:val="ListParagraph"/>
        <w:numPr>
          <w:ilvl w:val="0"/>
          <w:numId w:val="3"/>
        </w:numPr>
        <w:jc w:val="both"/>
        <w:rPr>
          <w:lang w:val="en-GB"/>
        </w:rPr>
      </w:pPr>
      <w:proofErr w:type="spellStart"/>
      <w:r w:rsidRPr="002279DB">
        <w:rPr>
          <w:lang w:val="en-GB"/>
        </w:rPr>
        <w:t>spectro_mode</w:t>
      </w:r>
      <w:proofErr w:type="spellEnd"/>
      <w:r>
        <w:rPr>
          <w:lang w:val="en-GB"/>
        </w:rPr>
        <w:t>: You can choose the type of correction you can apply. For now</w:t>
      </w:r>
      <w:r w:rsidR="006E2700">
        <w:rPr>
          <w:lang w:val="en-GB"/>
        </w:rPr>
        <w:t>,</w:t>
      </w:r>
      <w:r>
        <w:rPr>
          <w:lang w:val="en-GB"/>
        </w:rPr>
        <w:t xml:space="preserve"> </w:t>
      </w:r>
      <w:r w:rsidR="00311D9B">
        <w:rPr>
          <w:lang w:val="en-GB"/>
        </w:rPr>
        <w:t>three</w:t>
      </w:r>
      <w:r w:rsidR="00B8223F">
        <w:rPr>
          <w:lang w:val="en-GB"/>
        </w:rPr>
        <w:t xml:space="preserve"> modes are implemented:</w:t>
      </w:r>
      <w:r w:rsidR="00311D9B">
        <w:rPr>
          <w:lang w:val="en-GB"/>
        </w:rPr>
        <w:t xml:space="preserve"> </w:t>
      </w:r>
    </w:p>
    <w:p w14:paraId="6133E8E5" w14:textId="77777777" w:rsidR="00975A0C" w:rsidRDefault="002279DB" w:rsidP="00975A0C">
      <w:pPr>
        <w:pStyle w:val="ListParagraph"/>
        <w:numPr>
          <w:ilvl w:val="0"/>
          <w:numId w:val="17"/>
        </w:numPr>
        <w:jc w:val="both"/>
        <w:rPr>
          <w:lang w:val="en-GB"/>
        </w:rPr>
      </w:pPr>
      <w:r>
        <w:rPr>
          <w:lang w:val="en-GB"/>
        </w:rPr>
        <w:t xml:space="preserve">0 </w:t>
      </w:r>
      <w:proofErr w:type="gramStart"/>
      <w:r>
        <w:rPr>
          <w:lang w:val="en-GB"/>
        </w:rPr>
        <w:t xml:space="preserve">is </w:t>
      </w:r>
      <w:r w:rsidR="00B8223F">
        <w:rPr>
          <w:lang w:val="en-GB"/>
        </w:rPr>
        <w:t xml:space="preserve"> for</w:t>
      </w:r>
      <w:proofErr w:type="gramEnd"/>
      <w:r w:rsidR="00B8223F">
        <w:rPr>
          <w:lang w:val="en-GB"/>
        </w:rPr>
        <w:t xml:space="preserve"> when </w:t>
      </w:r>
      <w:r w:rsidR="00F0785B">
        <w:rPr>
          <w:lang w:val="en-GB"/>
        </w:rPr>
        <w:t xml:space="preserve">your </w:t>
      </w:r>
      <w:r w:rsidR="00105DCC">
        <w:rPr>
          <w:lang w:val="en-GB"/>
        </w:rPr>
        <w:t xml:space="preserve">CW </w:t>
      </w:r>
      <w:r w:rsidR="00F0785B">
        <w:rPr>
          <w:lang w:val="en-GB"/>
        </w:rPr>
        <w:t>reference is near or in you</w:t>
      </w:r>
      <w:r w:rsidR="006E2700">
        <w:rPr>
          <w:lang w:val="en-GB"/>
        </w:rPr>
        <w:t>r</w:t>
      </w:r>
      <w:r w:rsidR="00F0785B">
        <w:rPr>
          <w:lang w:val="en-GB"/>
        </w:rPr>
        <w:t xml:space="preserve"> IGM wavelength region</w:t>
      </w:r>
      <w:r w:rsidR="006E2700">
        <w:rPr>
          <w:lang w:val="en-GB"/>
        </w:rPr>
        <w:t>.</w:t>
      </w:r>
      <w:r w:rsidR="00AB7BC0">
        <w:rPr>
          <w:lang w:val="en-GB"/>
        </w:rPr>
        <w:t xml:space="preserve"> </w:t>
      </w:r>
    </w:p>
    <w:p w14:paraId="67A90958" w14:textId="1F7A7C66" w:rsidR="002279DB" w:rsidRDefault="00AB7BC0" w:rsidP="00975A0C">
      <w:pPr>
        <w:pStyle w:val="ListParagraph"/>
        <w:numPr>
          <w:ilvl w:val="0"/>
          <w:numId w:val="17"/>
        </w:numPr>
        <w:jc w:val="both"/>
        <w:rPr>
          <w:lang w:val="en-GB"/>
        </w:rPr>
      </w:pPr>
      <w:r>
        <w:rPr>
          <w:lang w:val="en-GB"/>
        </w:rPr>
        <w:t>1</w:t>
      </w:r>
      <w:r w:rsidR="006E2700">
        <w:rPr>
          <w:lang w:val="en-GB"/>
        </w:rPr>
        <w:t xml:space="preserve"> is</w:t>
      </w:r>
      <w:r>
        <w:rPr>
          <w:lang w:val="en-GB"/>
        </w:rPr>
        <w:t xml:space="preserve"> </w:t>
      </w:r>
      <w:r w:rsidR="006E2700">
        <w:rPr>
          <w:lang w:val="en-GB"/>
        </w:rPr>
        <w:t>to correct your IGMs in the MIR after a DFG process with your</w:t>
      </w:r>
      <w:r w:rsidR="00F0785B">
        <w:rPr>
          <w:lang w:val="en-GB"/>
        </w:rPr>
        <w:t xml:space="preserve"> references in a different region.</w:t>
      </w:r>
      <w:r w:rsidR="00507DFF">
        <w:rPr>
          <w:lang w:val="en-GB"/>
        </w:rPr>
        <w:t xml:space="preserve"> Let’s say you start at 1550 nm and do DFG to reach 3-5 or even 5-10 um. If you have 2 references</w:t>
      </w:r>
      <w:r w:rsidR="0028002A">
        <w:rPr>
          <w:lang w:val="en-GB"/>
        </w:rPr>
        <w:t>, for example</w:t>
      </w:r>
      <w:r w:rsidR="00507DFF">
        <w:rPr>
          <w:lang w:val="en-GB"/>
        </w:rPr>
        <w:t xml:space="preserve"> CEO and a CW around 1550nm, you will be able to recreate the </w:t>
      </w:r>
      <w:r w:rsidR="00A7691C">
        <w:rPr>
          <w:lang w:val="en-GB"/>
        </w:rPr>
        <w:t>DFG</w:t>
      </w:r>
      <w:r w:rsidR="00507DFF">
        <w:rPr>
          <w:lang w:val="en-GB"/>
        </w:rPr>
        <w:t xml:space="preserve"> process in software to correct the IGMs in the MIR in real-time.</w:t>
      </w:r>
    </w:p>
    <w:p w14:paraId="39031B6A" w14:textId="26154F59" w:rsidR="00975A0C" w:rsidRDefault="00975A0C" w:rsidP="00975A0C">
      <w:pPr>
        <w:pStyle w:val="ListParagraph"/>
        <w:numPr>
          <w:ilvl w:val="0"/>
          <w:numId w:val="17"/>
        </w:numPr>
        <w:jc w:val="both"/>
        <w:rPr>
          <w:lang w:val="en-GB"/>
        </w:rPr>
      </w:pPr>
      <w:r>
        <w:rPr>
          <w:lang w:val="en-GB"/>
        </w:rPr>
        <w:t xml:space="preserve">2 is to do higher harmonic corrections. The parameter </w:t>
      </w:r>
      <w:proofErr w:type="spellStart"/>
      <w:r>
        <w:rPr>
          <w:lang w:val="en-GB"/>
        </w:rPr>
        <w:t>nb_harmonic</w:t>
      </w:r>
      <w:proofErr w:type="spellEnd"/>
      <w:r>
        <w:rPr>
          <w:lang w:val="en-GB"/>
        </w:rPr>
        <w:t xml:space="preserve"> will be used to do the correction at a specific harmonic. This mode is very recent and has only been tested on one DCS setup</w:t>
      </w:r>
    </w:p>
    <w:p w14:paraId="1A91BD56" w14:textId="0C6CF595" w:rsidR="00E764EA" w:rsidRPr="00E764EA" w:rsidRDefault="00E764EA" w:rsidP="00E764EA">
      <w:pPr>
        <w:pStyle w:val="ListParagraph"/>
        <w:numPr>
          <w:ilvl w:val="0"/>
          <w:numId w:val="3"/>
        </w:numPr>
        <w:jc w:val="both"/>
        <w:rPr>
          <w:lang w:val="en-GB"/>
        </w:rPr>
      </w:pPr>
      <w:proofErr w:type="spellStart"/>
      <w:r>
        <w:rPr>
          <w:lang w:val="en-GB"/>
        </w:rPr>
        <w:t>nb_harmonic</w:t>
      </w:r>
      <w:proofErr w:type="spellEnd"/>
      <w:r>
        <w:rPr>
          <w:lang w:val="en-GB"/>
        </w:rPr>
        <w:t xml:space="preserve">: Used to specify the harmonic that is being corrected in </w:t>
      </w:r>
      <w:proofErr w:type="spellStart"/>
      <w:r>
        <w:rPr>
          <w:lang w:val="en-GB"/>
        </w:rPr>
        <w:t>spectro_mode</w:t>
      </w:r>
      <w:proofErr w:type="spellEnd"/>
      <w:r>
        <w:rPr>
          <w:lang w:val="en-GB"/>
        </w:rPr>
        <w:t xml:space="preserve"> 2.</w:t>
      </w:r>
    </w:p>
    <w:p w14:paraId="3A1C87C2" w14:textId="692E0D7E" w:rsidR="0033095E" w:rsidRDefault="0033095E" w:rsidP="007E0921">
      <w:pPr>
        <w:pStyle w:val="ListParagraph"/>
        <w:numPr>
          <w:ilvl w:val="0"/>
          <w:numId w:val="3"/>
        </w:numPr>
        <w:jc w:val="both"/>
        <w:rPr>
          <w:lang w:val="en-GB"/>
        </w:rPr>
      </w:pPr>
      <w:proofErr w:type="spellStart"/>
      <w:r w:rsidRPr="0033095E">
        <w:rPr>
          <w:lang w:val="en-GB"/>
        </w:rPr>
        <w:t>references_total_path_length_offset_m</w:t>
      </w:r>
      <w:proofErr w:type="spellEnd"/>
      <w:r>
        <w:rPr>
          <w:lang w:val="en-GB"/>
        </w:rPr>
        <w:t>: If you have a big delay between the time you pick of your references and your IGMs (for example, long outdoor measurements), you need to realign your references and your IGMs</w:t>
      </w:r>
      <w:r w:rsidR="003868D5">
        <w:rPr>
          <w:lang w:val="en-GB"/>
        </w:rPr>
        <w:t xml:space="preserve"> (This assumes an index of refraction of 1, so adjust the path length offset with the proper index)</w:t>
      </w:r>
      <w:r>
        <w:rPr>
          <w:lang w:val="en-GB"/>
        </w:rPr>
        <w:t>. For now, this is a common offset for all the references, but in a future release, you will be able to adjust each offset independently.</w:t>
      </w:r>
    </w:p>
    <w:p w14:paraId="2B677624" w14:textId="3F825D56" w:rsidR="0033095E" w:rsidRDefault="00F95680" w:rsidP="007E0921">
      <w:pPr>
        <w:pStyle w:val="ListParagraph"/>
        <w:numPr>
          <w:ilvl w:val="0"/>
          <w:numId w:val="3"/>
        </w:numPr>
        <w:jc w:val="both"/>
        <w:rPr>
          <w:lang w:val="en-GB"/>
        </w:rPr>
      </w:pPr>
      <w:proofErr w:type="spellStart"/>
      <w:r w:rsidRPr="00F95680">
        <w:rPr>
          <w:lang w:val="en-GB"/>
        </w:rPr>
        <w:t>central_IGM_wavelength_approx_nm</w:t>
      </w:r>
      <w:proofErr w:type="spellEnd"/>
      <w:r>
        <w:rPr>
          <w:lang w:val="en-GB"/>
        </w:rPr>
        <w:t xml:space="preserve">: This parameter is only used to know if the </w:t>
      </w:r>
      <w:proofErr w:type="spellStart"/>
      <w:r>
        <w:rPr>
          <w:lang w:val="en-GB"/>
        </w:rPr>
        <w:t>center</w:t>
      </w:r>
      <w:proofErr w:type="spellEnd"/>
      <w:r>
        <w:rPr>
          <w:lang w:val="en-GB"/>
        </w:rPr>
        <w:t xml:space="preserve"> </w:t>
      </w:r>
      <w:r w:rsidR="00D424C3">
        <w:rPr>
          <w:lang w:val="en-GB"/>
        </w:rPr>
        <w:t xml:space="preserve">of mass </w:t>
      </w:r>
      <w:r>
        <w:rPr>
          <w:lang w:val="en-GB"/>
        </w:rPr>
        <w:t>wavelength is at higher or lower wavelength than the reference1 laser. It does not need to be precise</w:t>
      </w:r>
      <w:r w:rsidR="006E437E">
        <w:rPr>
          <w:lang w:val="en-GB"/>
        </w:rPr>
        <w:t>.</w:t>
      </w:r>
    </w:p>
    <w:p w14:paraId="6E4346DC" w14:textId="4F04E137" w:rsidR="006E437E" w:rsidRDefault="006E437E" w:rsidP="007E0921">
      <w:pPr>
        <w:pStyle w:val="ListParagraph"/>
        <w:numPr>
          <w:ilvl w:val="0"/>
          <w:numId w:val="3"/>
        </w:numPr>
        <w:jc w:val="both"/>
      </w:pPr>
      <w:proofErr w:type="spellStart"/>
      <w:r w:rsidRPr="006E437E">
        <w:t>IGMs_spectrum_min_freq_Hz</w:t>
      </w:r>
      <w:proofErr w:type="spellEnd"/>
      <w:r>
        <w:t xml:space="preserve"> and </w:t>
      </w:r>
      <w:proofErr w:type="spellStart"/>
      <w:r w:rsidRPr="006E437E">
        <w:t>IGMs_spectrum_max_freq_Hz</w:t>
      </w:r>
      <w:proofErr w:type="spellEnd"/>
      <w:r>
        <w:t xml:space="preserve">: These two values are the 3 dB </w:t>
      </w:r>
      <w:proofErr w:type="spellStart"/>
      <w:r>
        <w:t>cutoff</w:t>
      </w:r>
      <w:proofErr w:type="spellEnd"/>
      <w:r>
        <w:t xml:space="preserve"> of the bandpass filter </w:t>
      </w:r>
      <w:r w:rsidR="00B8223F">
        <w:t>applied to the</w:t>
      </w:r>
      <w:r>
        <w:t xml:space="preserve"> IGM. </w:t>
      </w:r>
      <w:r w:rsidR="00B8223F">
        <w:t xml:space="preserve">Prior </w:t>
      </w:r>
      <w:r>
        <w:t xml:space="preserve">to your measurement, you need to know where you IGMs spectrum lies in electrical frequencies. To make sure you capture </w:t>
      </w:r>
      <w:r>
        <w:lastRenderedPageBreak/>
        <w:t xml:space="preserve">the full IGM, you can put looser values for these two parameters. But don’t make the filter capture too much </w:t>
      </w:r>
      <w:r w:rsidR="00B8223F">
        <w:t xml:space="preserve">out of band </w:t>
      </w:r>
      <w:r>
        <w:t>noise as this will reduce the performance of the self-correction.</w:t>
      </w:r>
    </w:p>
    <w:p w14:paraId="08245B57" w14:textId="76E1B5E7" w:rsidR="006E437E" w:rsidRDefault="006E437E" w:rsidP="007E0921">
      <w:pPr>
        <w:pStyle w:val="ListParagraph"/>
        <w:numPr>
          <w:ilvl w:val="0"/>
          <w:numId w:val="3"/>
        </w:numPr>
        <w:jc w:val="both"/>
      </w:pPr>
      <w:proofErr w:type="spellStart"/>
      <w:r w:rsidRPr="006E437E">
        <w:t>bandwidth_filter_fopt</w:t>
      </w:r>
      <w:proofErr w:type="spellEnd"/>
      <w:r>
        <w:t>: This is the bandpass filter bandwidth that will be used to filter fopt1 and fopt2. Depending on the width of the beat note, you will need to adjust this value.</w:t>
      </w:r>
      <w:r w:rsidR="00EB7C4E">
        <w:t xml:space="preserve"> Since the maximum number of coefficients available for filtering is 96, the minimal bandwidth is ~2 </w:t>
      </w:r>
      <w:proofErr w:type="spellStart"/>
      <w:r w:rsidR="00EB7C4E">
        <w:t>MHz.</w:t>
      </w:r>
      <w:proofErr w:type="spellEnd"/>
      <w:r w:rsidR="00EB7C4E">
        <w:t xml:space="preserve">  We recommend putting 2-5 MHz to capture all the phase noise of your beat notes.</w:t>
      </w:r>
    </w:p>
    <w:p w14:paraId="0E3D4188" w14:textId="1354852D" w:rsidR="00EB7C4E" w:rsidRPr="006E437E" w:rsidRDefault="00EB7C4E" w:rsidP="007E0921">
      <w:pPr>
        <w:pStyle w:val="ListParagraph"/>
        <w:numPr>
          <w:ilvl w:val="0"/>
          <w:numId w:val="3"/>
        </w:numPr>
        <w:jc w:val="both"/>
      </w:pPr>
      <w:proofErr w:type="spellStart"/>
      <w:r w:rsidRPr="006E437E">
        <w:t>bandwidth_filter</w:t>
      </w:r>
      <w:proofErr w:type="spellEnd"/>
      <w:r w:rsidRPr="006E437E">
        <w:t>_</w:t>
      </w:r>
      <w:r w:rsidRPr="00EB7C4E">
        <w:t xml:space="preserve"> </w:t>
      </w:r>
      <w:proofErr w:type="spellStart"/>
      <w:r w:rsidRPr="00EB7C4E">
        <w:t>ceo</w:t>
      </w:r>
      <w:proofErr w:type="spellEnd"/>
      <w:r>
        <w:t xml:space="preserve">: This is the bandpass filter bandwidth that will be used to filter CEO1 and CEO2. Depending on the width of the CEO beat notes, you will need to adjust this value. Since the maximum number of coefficients available for filtering is 96, the minimal bandwidth is ~2 </w:t>
      </w:r>
      <w:proofErr w:type="spellStart"/>
      <w:r>
        <w:t>MHz.</w:t>
      </w:r>
      <w:proofErr w:type="spellEnd"/>
      <w:r>
        <w:t xml:space="preserve">  We recommend putting 2-5 MHz to capture all the phase noise of your </w:t>
      </w:r>
      <w:r w:rsidR="00FF2F60">
        <w:t xml:space="preserve">CEO </w:t>
      </w:r>
      <w:r>
        <w:t>beat notes.</w:t>
      </w:r>
    </w:p>
    <w:p w14:paraId="3F1EF839" w14:textId="7A4D850D" w:rsidR="00FF2F60" w:rsidRDefault="00FF2F60" w:rsidP="007E0921">
      <w:pPr>
        <w:pStyle w:val="ListParagraph"/>
        <w:numPr>
          <w:ilvl w:val="0"/>
          <w:numId w:val="3"/>
        </w:numPr>
        <w:jc w:val="both"/>
        <w:rPr>
          <w:lang w:val="en-GB"/>
        </w:rPr>
      </w:pPr>
      <w:proofErr w:type="spellStart"/>
      <w:r w:rsidRPr="00FF2F60">
        <w:t>nb_pts_per_channel_compute</w:t>
      </w:r>
      <w:proofErr w:type="spellEnd"/>
      <w:r>
        <w:t xml:space="preserve">: This is the number of points per channel that will be used to compute the correction parameters in the </w:t>
      </w:r>
      <w:proofErr w:type="spellStart"/>
      <w:r>
        <w:t>matlab</w:t>
      </w:r>
      <w:proofErr w:type="spellEnd"/>
      <w:r>
        <w:t xml:space="preserve"> script. This value needs to be smaller than </w:t>
      </w:r>
      <w:proofErr w:type="spellStart"/>
      <w:r>
        <w:t>segment_size</w:t>
      </w:r>
      <w:proofErr w:type="spellEnd"/>
      <w:r>
        <w:t xml:space="preserve"> in Gage card parameters. </w:t>
      </w:r>
      <w:r>
        <w:rPr>
          <w:lang w:val="en-GB"/>
        </w:rPr>
        <w:t xml:space="preserve">You may need to increase the number of points if you operate at a low </w:t>
      </w:r>
      <w:proofErr w:type="spellStart"/>
      <w:r>
        <w:rPr>
          <w:lang w:val="en-GB"/>
        </w:rPr>
        <w:t>dfr</w:t>
      </w:r>
      <w:proofErr w:type="spellEnd"/>
      <w:r>
        <w:rPr>
          <w:lang w:val="en-GB"/>
        </w:rPr>
        <w:t xml:space="preserve"> to have enough IGMs for the script to work (&gt; 3 IGMs).</w:t>
      </w:r>
      <w:r w:rsidR="008F3F9F">
        <w:rPr>
          <w:lang w:val="en-GB"/>
        </w:rPr>
        <w:t xml:space="preserve"> The default value is 15e6·.</w:t>
      </w:r>
    </w:p>
    <w:p w14:paraId="05FA65ED" w14:textId="3C7F4FB7" w:rsidR="00135130" w:rsidRDefault="00135130" w:rsidP="007E0921">
      <w:pPr>
        <w:pStyle w:val="ListParagraph"/>
        <w:numPr>
          <w:ilvl w:val="0"/>
          <w:numId w:val="3"/>
        </w:numPr>
        <w:jc w:val="both"/>
        <w:rPr>
          <w:lang w:val="en-GB"/>
        </w:rPr>
      </w:pPr>
      <w:proofErr w:type="spellStart"/>
      <w:r w:rsidRPr="00135130">
        <w:rPr>
          <w:lang w:val="en-GB"/>
        </w:rPr>
        <w:t>nb_pts_post_processing</w:t>
      </w:r>
      <w:proofErr w:type="spellEnd"/>
      <w:r>
        <w:rPr>
          <w:lang w:val="en-GB"/>
        </w:rPr>
        <w:t>: If you are using the post-processing feature of the software, this is the total number of points that will be processed.</w:t>
      </w:r>
    </w:p>
    <w:p w14:paraId="7B21F87F" w14:textId="0940C7A3" w:rsidR="00135130" w:rsidRDefault="00135130" w:rsidP="007E0921">
      <w:pPr>
        <w:pStyle w:val="ListParagraph"/>
        <w:numPr>
          <w:ilvl w:val="0"/>
          <w:numId w:val="3"/>
        </w:numPr>
        <w:jc w:val="both"/>
        <w:rPr>
          <w:lang w:val="en-GB"/>
        </w:rPr>
      </w:pPr>
      <w:proofErr w:type="spellStart"/>
      <w:r w:rsidRPr="00135130">
        <w:rPr>
          <w:lang w:val="en-GB"/>
        </w:rPr>
        <w:t>half_width_template</w:t>
      </w:r>
      <w:proofErr w:type="spellEnd"/>
      <w:r>
        <w:rPr>
          <w:lang w:val="en-GB"/>
        </w:rPr>
        <w:t xml:space="preserve">: The </w:t>
      </w:r>
      <w:proofErr w:type="spellStart"/>
      <w:r>
        <w:rPr>
          <w:lang w:val="en-GB"/>
        </w:rPr>
        <w:t>matlab</w:t>
      </w:r>
      <w:proofErr w:type="spellEnd"/>
      <w:r>
        <w:rPr>
          <w:lang w:val="en-GB"/>
        </w:rPr>
        <w:t xml:space="preserve"> script need</w:t>
      </w:r>
      <w:r w:rsidR="00266900">
        <w:rPr>
          <w:lang w:val="en-GB"/>
        </w:rPr>
        <w:t>s</w:t>
      </w:r>
      <w:r>
        <w:rPr>
          <w:lang w:val="en-GB"/>
        </w:rPr>
        <w:t xml:space="preserve"> to find a template to perform the cross-correlation on the GPU. You can specify a half-width value of the template with this parameter. We recommend that you put </w:t>
      </w:r>
      <w:proofErr w:type="spellStart"/>
      <w:r w:rsidRPr="00135130">
        <w:rPr>
          <w:lang w:val="en-GB"/>
        </w:rPr>
        <w:t>half_width_template</w:t>
      </w:r>
      <w:proofErr w:type="spellEnd"/>
      <w:r>
        <w:rPr>
          <w:lang w:val="en-GB"/>
        </w:rPr>
        <w:t xml:space="preserve"> = -1 to let the program choose the appropriate size. This part of the </w:t>
      </w:r>
      <w:proofErr w:type="spellStart"/>
      <w:r>
        <w:rPr>
          <w:lang w:val="en-GB"/>
        </w:rPr>
        <w:t>matlab</w:t>
      </w:r>
      <w:proofErr w:type="spellEnd"/>
      <w:r>
        <w:rPr>
          <w:lang w:val="en-GB"/>
        </w:rPr>
        <w:t xml:space="preserve"> script should work most of the time</w:t>
      </w:r>
      <w:r w:rsidR="006B702B">
        <w:rPr>
          <w:lang w:val="en-GB"/>
        </w:rPr>
        <w:t>s</w:t>
      </w:r>
      <w:r>
        <w:rPr>
          <w:lang w:val="en-GB"/>
        </w:rPr>
        <w:t xml:space="preserve">, but it can fail because it is coded to work for an arbitrary IGM shape which makes it less robust. </w:t>
      </w:r>
    </w:p>
    <w:p w14:paraId="5AB7C723" w14:textId="7E3C99A8" w:rsidR="007E0921" w:rsidRDefault="007E0921" w:rsidP="007E0921">
      <w:pPr>
        <w:pStyle w:val="ListParagraph"/>
        <w:numPr>
          <w:ilvl w:val="0"/>
          <w:numId w:val="3"/>
        </w:numPr>
        <w:jc w:val="both"/>
        <w:rPr>
          <w:lang w:val="en-GB"/>
        </w:rPr>
      </w:pPr>
      <w:proofErr w:type="spellStart"/>
      <w:r w:rsidRPr="007E0921">
        <w:rPr>
          <w:lang w:val="en-GB"/>
        </w:rPr>
        <w:t>signals_channel_index</w:t>
      </w:r>
      <w:proofErr w:type="spellEnd"/>
      <w:r w:rsidRPr="007E0921">
        <w:rPr>
          <w:lang w:val="en-GB"/>
        </w:rPr>
        <w:t xml:space="preserve">: This parameter specifies the channel index of each signal. </w:t>
      </w:r>
      <w:r>
        <w:rPr>
          <w:lang w:val="en-GB"/>
        </w:rPr>
        <w:t xml:space="preserve">The software expects the signals in the following </w:t>
      </w:r>
      <w:proofErr w:type="gramStart"/>
      <w:r>
        <w:rPr>
          <w:lang w:val="en-GB"/>
        </w:rPr>
        <w:t>order :</w:t>
      </w:r>
      <w:proofErr w:type="gramEnd"/>
      <w:r>
        <w:rPr>
          <w:lang w:val="en-GB"/>
        </w:rPr>
        <w:t xml:space="preserve"> IGMs, fopt1 (beat note between CW and comb1), fopt2 (beat note between CW and comb2), CEO1 and CEO2, </w:t>
      </w:r>
      <w:r w:rsidRPr="007E0921">
        <w:rPr>
          <w:lang w:val="en-GB"/>
        </w:rPr>
        <w:t>For example, if you have 2 references (4 signals) and an IGM on 4 channels, you would put [1, 2, 2, 3, 4 ]</w:t>
      </w:r>
      <w:r>
        <w:rPr>
          <w:lang w:val="en-GB"/>
        </w:rPr>
        <w:t xml:space="preserve"> where channel 1 has the IGM, channel 2 has fopt1 and fopt2, channel 3 has CEO1 and channel 4 has CEO2 (channel</w:t>
      </w:r>
      <w:r w:rsidR="006B702B">
        <w:rPr>
          <w:lang w:val="en-GB"/>
        </w:rPr>
        <w:t>s</w:t>
      </w:r>
      <w:r>
        <w:rPr>
          <w:lang w:val="en-GB"/>
        </w:rPr>
        <w:t xml:space="preserve"> 3 and 4 could be inverted and the code would still work).</w:t>
      </w:r>
      <w:r w:rsidR="000E6FE5">
        <w:rPr>
          <w:lang w:val="en-GB"/>
        </w:rPr>
        <w:t xml:space="preserve"> If you are in dual-channel mode, you need to put your signals on channel 1 and 3 of your gage card. For single channel, only channel 1 is used.</w:t>
      </w:r>
    </w:p>
    <w:p w14:paraId="75B95F91" w14:textId="264D21AB" w:rsidR="007E0921" w:rsidRDefault="007E0921" w:rsidP="007E0921">
      <w:pPr>
        <w:pStyle w:val="ListParagraph"/>
        <w:numPr>
          <w:ilvl w:val="0"/>
          <w:numId w:val="3"/>
        </w:numPr>
        <w:jc w:val="both"/>
        <w:rPr>
          <w:lang w:val="en-GB"/>
        </w:rPr>
      </w:pPr>
      <w:proofErr w:type="spellStart"/>
      <w:r w:rsidRPr="007E0921">
        <w:rPr>
          <w:lang w:val="en-GB"/>
        </w:rPr>
        <w:t>decimation_factor</w:t>
      </w:r>
      <w:proofErr w:type="spellEnd"/>
      <w:r>
        <w:rPr>
          <w:lang w:val="en-GB"/>
        </w:rPr>
        <w:t xml:space="preserve">: The number of points chosen in the </w:t>
      </w:r>
      <w:proofErr w:type="spellStart"/>
      <w:r>
        <w:rPr>
          <w:lang w:val="en-GB"/>
        </w:rPr>
        <w:t>matlab</w:t>
      </w:r>
      <w:proofErr w:type="spellEnd"/>
      <w:r>
        <w:rPr>
          <w:lang w:val="en-GB"/>
        </w:rPr>
        <w:t xml:space="preserve"> script will always be even so we can always decimate the IGMs by a factor of 2 (</w:t>
      </w:r>
      <w:r w:rsidR="006B702B">
        <w:rPr>
          <w:lang w:val="en-GB"/>
        </w:rPr>
        <w:t xml:space="preserve">Decimation </w:t>
      </w:r>
      <w:r>
        <w:rPr>
          <w:lang w:val="en-GB"/>
        </w:rPr>
        <w:t xml:space="preserve">is also why the IGMs spectrum needs to be </w:t>
      </w:r>
      <w:proofErr w:type="spellStart"/>
      <w:r>
        <w:rPr>
          <w:lang w:val="en-GB"/>
        </w:rPr>
        <w:t>centered</w:t>
      </w:r>
      <w:proofErr w:type="spellEnd"/>
      <w:r>
        <w:rPr>
          <w:lang w:val="en-GB"/>
        </w:rPr>
        <w:t xml:space="preserve"> around 0 Hz after the fast phase correction).</w:t>
      </w:r>
      <w:r w:rsidR="00203084">
        <w:rPr>
          <w:lang w:val="en-GB"/>
        </w:rPr>
        <w:t xml:space="preserve"> </w:t>
      </w:r>
      <w:r w:rsidR="003E7249">
        <w:rPr>
          <w:lang w:val="en-GB"/>
        </w:rPr>
        <w:t xml:space="preserve">If you’re GPU is fast enough, we recommend not using the decimation feature. </w:t>
      </w:r>
    </w:p>
    <w:p w14:paraId="1F35BB5D" w14:textId="057EB217" w:rsidR="00203084" w:rsidRDefault="00BB5756" w:rsidP="007E0921">
      <w:pPr>
        <w:pStyle w:val="ListParagraph"/>
        <w:numPr>
          <w:ilvl w:val="0"/>
          <w:numId w:val="3"/>
        </w:numPr>
        <w:jc w:val="both"/>
        <w:rPr>
          <w:lang w:val="en-GB"/>
        </w:rPr>
      </w:pPr>
      <w:proofErr w:type="spellStart"/>
      <w:r w:rsidRPr="00BB5756">
        <w:rPr>
          <w:lang w:val="en-GB"/>
        </w:rPr>
        <w:t>save_to_float</w:t>
      </w:r>
      <w:proofErr w:type="spellEnd"/>
      <w:r>
        <w:rPr>
          <w:lang w:val="en-GB"/>
        </w:rPr>
        <w:t>: You can choose to save the data to disk in float32 or in int16. We recommend saving in float32 (</w:t>
      </w:r>
      <w:proofErr w:type="spellStart"/>
      <w:r w:rsidRPr="00BB5756">
        <w:rPr>
          <w:lang w:val="en-GB"/>
        </w:rPr>
        <w:t>save_to_float</w:t>
      </w:r>
      <w:proofErr w:type="spellEnd"/>
      <w:r>
        <w:rPr>
          <w:lang w:val="en-GB"/>
        </w:rPr>
        <w:t xml:space="preserve"> = 1).</w:t>
      </w:r>
    </w:p>
    <w:p w14:paraId="14DB2BC6" w14:textId="78403158" w:rsidR="00A95EEE" w:rsidRPr="00073D78" w:rsidRDefault="006D204B" w:rsidP="00073D78">
      <w:pPr>
        <w:pStyle w:val="ListParagraph"/>
        <w:numPr>
          <w:ilvl w:val="0"/>
          <w:numId w:val="3"/>
        </w:numPr>
        <w:jc w:val="both"/>
        <w:rPr>
          <w:lang w:val="en-GB"/>
        </w:rPr>
      </w:pPr>
      <w:proofErr w:type="spellStart"/>
      <w:r w:rsidRPr="006D204B">
        <w:rPr>
          <w:lang w:val="en-GB"/>
        </w:rPr>
        <w:t>max_delay_xcorr</w:t>
      </w:r>
      <w:proofErr w:type="spellEnd"/>
      <w:r>
        <w:rPr>
          <w:lang w:val="en-GB"/>
        </w:rPr>
        <w:t xml:space="preserve">: For the </w:t>
      </w:r>
      <w:proofErr w:type="spellStart"/>
      <w:r>
        <w:rPr>
          <w:lang w:val="en-GB"/>
        </w:rPr>
        <w:t>xcorr</w:t>
      </w:r>
      <w:proofErr w:type="spellEnd"/>
      <w:r>
        <w:rPr>
          <w:lang w:val="en-GB"/>
        </w:rPr>
        <w:t xml:space="preserve"> in the self-correction, you can specify the number of delays that will be calculated. </w:t>
      </w:r>
      <w:r w:rsidR="006B702B">
        <w:rPr>
          <w:lang w:val="en-GB"/>
        </w:rPr>
        <w:t xml:space="preserve">This specifies how “far” from the expected </w:t>
      </w:r>
      <w:proofErr w:type="spellStart"/>
      <w:r w:rsidR="006B702B">
        <w:rPr>
          <w:lang w:val="en-GB"/>
        </w:rPr>
        <w:t>center</w:t>
      </w:r>
      <w:proofErr w:type="spellEnd"/>
      <w:r w:rsidR="006B702B">
        <w:rPr>
          <w:lang w:val="en-GB"/>
        </w:rPr>
        <w:t xml:space="preserve"> burst position the algorithm looks to find each interferogram with the template. </w:t>
      </w:r>
      <w:r>
        <w:rPr>
          <w:lang w:val="en-GB"/>
        </w:rPr>
        <w:t xml:space="preserve">Higher number of delays = more calculations on the GPU. </w:t>
      </w:r>
      <w:r w:rsidR="006B702B">
        <w:rPr>
          <w:lang w:val="en-GB"/>
        </w:rPr>
        <w:t>If</w:t>
      </w:r>
      <w:r>
        <w:rPr>
          <w:lang w:val="en-GB"/>
        </w:rPr>
        <w:t xml:space="preserve"> you</w:t>
      </w:r>
      <w:r w:rsidR="0019322B">
        <w:rPr>
          <w:lang w:val="en-GB"/>
        </w:rPr>
        <w:t>r</w:t>
      </w:r>
      <w:r>
        <w:rPr>
          <w:lang w:val="en-GB"/>
        </w:rPr>
        <w:t xml:space="preserve"> combs are stable and you are using 2 references for the fast corrections, you can expect the IGMs to move &lt;1 points. For a safety margin, you should put </w:t>
      </w:r>
      <w:proofErr w:type="spellStart"/>
      <w:r w:rsidRPr="006D204B">
        <w:rPr>
          <w:lang w:val="en-GB"/>
        </w:rPr>
        <w:t>max_delay_xcorr</w:t>
      </w:r>
      <w:proofErr w:type="spellEnd"/>
      <w:r>
        <w:rPr>
          <w:lang w:val="en-GB"/>
        </w:rPr>
        <w:t xml:space="preserve"> = 10-15 in that case. If you are not doing any fast resampling (1 reference or no references case), you should increase that number (</w:t>
      </w:r>
      <w:proofErr w:type="spellStart"/>
      <w:r w:rsidRPr="006D204B">
        <w:rPr>
          <w:lang w:val="en-GB"/>
        </w:rPr>
        <w:t>max_delay_xcorr</w:t>
      </w:r>
      <w:proofErr w:type="spellEnd"/>
      <w:r>
        <w:rPr>
          <w:lang w:val="en-GB"/>
        </w:rPr>
        <w:t xml:space="preserve"> = 30-40</w:t>
      </w:r>
      <w:r w:rsidR="002654BF">
        <w:rPr>
          <w:lang w:val="en-GB"/>
        </w:rPr>
        <w:t xml:space="preserve"> </w:t>
      </w:r>
      <w:r w:rsidR="002654BF">
        <w:rPr>
          <w:lang w:val="en-GB"/>
        </w:rPr>
        <w:lastRenderedPageBreak/>
        <w:t>or more depending on your comb stability</w:t>
      </w:r>
      <w:r>
        <w:rPr>
          <w:lang w:val="en-GB"/>
        </w:rPr>
        <w:t>).</w:t>
      </w:r>
      <w:r w:rsidR="002654BF">
        <w:rPr>
          <w:lang w:val="en-GB"/>
        </w:rPr>
        <w:t xml:space="preserve"> If you launch an acquisition and it does not seem to be updating the phase evolution circle properly or you are not getting close to 100% averaging, try increasing this value. Don’t increase too much as this directly increases the number of calculations on the GPU</w:t>
      </w:r>
      <w:r w:rsidR="006B702B">
        <w:rPr>
          <w:lang w:val="en-GB"/>
        </w:rPr>
        <w:t>. For a given GPU</w:t>
      </w:r>
      <w:r w:rsidR="002654BF">
        <w:rPr>
          <w:lang w:val="en-GB"/>
        </w:rPr>
        <w:t xml:space="preserve"> there is </w:t>
      </w:r>
      <w:r w:rsidR="006B702B">
        <w:rPr>
          <w:lang w:val="en-GB"/>
        </w:rPr>
        <w:t xml:space="preserve">therefore </w:t>
      </w:r>
      <w:r w:rsidR="002654BF">
        <w:rPr>
          <w:lang w:val="en-GB"/>
        </w:rPr>
        <w:t>a maximum value that you can have before you can’t process in real-time</w:t>
      </w:r>
      <w:r w:rsidR="00180C71">
        <w:rPr>
          <w:lang w:val="en-GB"/>
        </w:rPr>
        <w:t>.</w:t>
      </w:r>
      <w:r>
        <w:rPr>
          <w:lang w:val="en-GB"/>
        </w:rPr>
        <w:t xml:space="preserve"> </w:t>
      </w:r>
    </w:p>
    <w:p w14:paraId="7964496A" w14:textId="597A12DF" w:rsidR="00D177B4" w:rsidRDefault="00D177B4" w:rsidP="007E0921">
      <w:pPr>
        <w:pStyle w:val="ListParagraph"/>
        <w:numPr>
          <w:ilvl w:val="0"/>
          <w:numId w:val="3"/>
        </w:numPr>
        <w:jc w:val="both"/>
        <w:rPr>
          <w:lang w:val="en-GB"/>
        </w:rPr>
      </w:pPr>
      <w:proofErr w:type="spellStart"/>
      <w:r w:rsidRPr="00D177B4">
        <w:rPr>
          <w:lang w:val="en-GB"/>
        </w:rPr>
        <w:t>nb_coefficients_filters</w:t>
      </w:r>
      <w:proofErr w:type="spellEnd"/>
      <w:r>
        <w:rPr>
          <w:lang w:val="en-GB"/>
        </w:rPr>
        <w:t>: Number of coefficients used for the FIR bandpass filters. You can choose 32,64 or 96 coefficients. If your GPU can support it, we recommend 96 coefficients for better results. If you have to use 32 coefficients, the filters will be less effective and more noise will be included in the phase references which will lead to worse corrections results.</w:t>
      </w:r>
    </w:p>
    <w:p w14:paraId="7E625555" w14:textId="18DD6937" w:rsidR="006B702B" w:rsidRDefault="006B702B" w:rsidP="007E0921">
      <w:pPr>
        <w:pStyle w:val="ListParagraph"/>
        <w:numPr>
          <w:ilvl w:val="0"/>
          <w:numId w:val="3"/>
        </w:numPr>
        <w:jc w:val="both"/>
        <w:rPr>
          <w:lang w:val="en-GB"/>
        </w:rPr>
      </w:pPr>
      <w:proofErr w:type="spellStart"/>
      <w:r w:rsidRPr="006B702B">
        <w:rPr>
          <w:lang w:val="en-GB"/>
        </w:rPr>
        <w:t>measurement_name</w:t>
      </w:r>
      <w:proofErr w:type="spellEnd"/>
      <w:r w:rsidRPr="006B702B">
        <w:rPr>
          <w:lang w:val="en-GB"/>
        </w:rPr>
        <w:t xml:space="preserve">:  </w:t>
      </w:r>
      <w:r>
        <w:rPr>
          <w:lang w:val="en-GB"/>
        </w:rPr>
        <w:t>Entirely of your choice, to help you remember what this measurement was about. Not used by our code</w:t>
      </w:r>
    </w:p>
    <w:p w14:paraId="4CF3ED1B" w14:textId="273C1577" w:rsidR="00F4645E" w:rsidRDefault="00F4645E" w:rsidP="005B37E7">
      <w:pPr>
        <w:pStyle w:val="ListParagraph"/>
        <w:numPr>
          <w:ilvl w:val="0"/>
          <w:numId w:val="3"/>
        </w:numPr>
        <w:jc w:val="both"/>
        <w:rPr>
          <w:lang w:val="en-GB"/>
        </w:rPr>
      </w:pPr>
      <w:proofErr w:type="spellStart"/>
      <w:r>
        <w:rPr>
          <w:lang w:val="en-GB"/>
        </w:rPr>
        <w:t>Slack_bot</w:t>
      </w:r>
      <w:proofErr w:type="spellEnd"/>
      <w:r>
        <w:rPr>
          <w:lang w:val="en-GB"/>
        </w:rPr>
        <w:t xml:space="preserve"> parameters: You can implement a slack bot to receive the messages displayed in the messages window</w:t>
      </w:r>
    </w:p>
    <w:p w14:paraId="203D5807" w14:textId="77777777" w:rsidR="0030498F" w:rsidRDefault="0030498F" w:rsidP="005B37E7">
      <w:pPr>
        <w:pStyle w:val="ListParagraph"/>
        <w:numPr>
          <w:ilvl w:val="0"/>
          <w:numId w:val="3"/>
        </w:numPr>
        <w:jc w:val="both"/>
        <w:rPr>
          <w:lang w:val="en-GB"/>
        </w:rPr>
      </w:pPr>
      <w:proofErr w:type="spellStart"/>
      <w:r w:rsidRPr="0030498F">
        <w:rPr>
          <w:lang w:val="en-GB"/>
        </w:rPr>
        <w:t>real_time_display_refresh_rate_ms</w:t>
      </w:r>
      <w:proofErr w:type="spellEnd"/>
      <w:r>
        <w:rPr>
          <w:lang w:val="en-GB"/>
        </w:rPr>
        <w:t xml:space="preserve">: You can choose the refresh rate of the different signals on the GUI. The minimum refresh rate is 50 </w:t>
      </w:r>
      <w:proofErr w:type="spellStart"/>
      <w:r>
        <w:rPr>
          <w:lang w:val="en-GB"/>
        </w:rPr>
        <w:t>ms</w:t>
      </w:r>
      <w:proofErr w:type="spellEnd"/>
      <w:r>
        <w:rPr>
          <w:lang w:val="en-GB"/>
        </w:rPr>
        <w:t xml:space="preserve">. The true refresh rate will depend upon the </w:t>
      </w:r>
      <w:proofErr w:type="spellStart"/>
      <w:r>
        <w:rPr>
          <w:lang w:val="en-GB"/>
        </w:rPr>
        <w:t>nb_pts_per_buffer</w:t>
      </w:r>
      <w:proofErr w:type="spellEnd"/>
      <w:r>
        <w:rPr>
          <w:lang w:val="en-GB"/>
        </w:rPr>
        <w:t xml:space="preserve"> chosen in the Gage card params.</w:t>
      </w:r>
    </w:p>
    <w:p w14:paraId="471049DA" w14:textId="4B8C5FFB" w:rsidR="0030498F" w:rsidRDefault="00C45710" w:rsidP="005B37E7">
      <w:pPr>
        <w:pStyle w:val="ListParagraph"/>
        <w:numPr>
          <w:ilvl w:val="0"/>
          <w:numId w:val="3"/>
        </w:numPr>
        <w:jc w:val="both"/>
        <w:rPr>
          <w:lang w:val="en-GB"/>
        </w:rPr>
      </w:pPr>
      <w:proofErr w:type="spellStart"/>
      <w:r w:rsidRPr="00C45710">
        <w:rPr>
          <w:lang w:val="en-GB"/>
        </w:rPr>
        <w:t>console_status_update_refresh_rate_s</w:t>
      </w:r>
      <w:proofErr w:type="spellEnd"/>
      <w:r>
        <w:rPr>
          <w:lang w:val="en-GB"/>
        </w:rPr>
        <w:t>: You can choose the refresh rate of the status update from the C app sent to the message box of the GUI. This is particularly useful if you have a slack bot and want to receive a message of the current status. The minimum refresh rate is 600s to avoid spamming.</w:t>
      </w:r>
      <w:r w:rsidR="0030498F">
        <w:rPr>
          <w:lang w:val="en-GB"/>
        </w:rPr>
        <w:t xml:space="preserve"> </w:t>
      </w:r>
    </w:p>
    <w:p w14:paraId="79E51997" w14:textId="77777777" w:rsidR="000349ED" w:rsidRDefault="000349ED" w:rsidP="000349ED">
      <w:pPr>
        <w:pStyle w:val="ListParagraph"/>
        <w:numPr>
          <w:ilvl w:val="0"/>
          <w:numId w:val="3"/>
        </w:numPr>
        <w:jc w:val="both"/>
        <w:rPr>
          <w:lang w:val="en-GB"/>
        </w:rPr>
      </w:pPr>
      <w:proofErr w:type="spellStart"/>
      <w:r w:rsidRPr="00D177B4">
        <w:rPr>
          <w:lang w:val="en-GB"/>
        </w:rPr>
        <w:t>do_post_processing</w:t>
      </w:r>
      <w:proofErr w:type="spellEnd"/>
      <w:r>
        <w:rPr>
          <w:lang w:val="en-GB"/>
        </w:rPr>
        <w:t xml:space="preserve">, </w:t>
      </w:r>
      <w:proofErr w:type="spellStart"/>
      <w:r w:rsidRPr="00D177B4">
        <w:rPr>
          <w:lang w:val="en-GB"/>
        </w:rPr>
        <w:t>date_path</w:t>
      </w:r>
      <w:proofErr w:type="spellEnd"/>
      <w:r>
        <w:rPr>
          <w:lang w:val="en-GB"/>
        </w:rPr>
        <w:t xml:space="preserve"> and </w:t>
      </w:r>
      <w:proofErr w:type="spellStart"/>
      <w:r w:rsidRPr="00D177B4">
        <w:rPr>
          <w:lang w:val="en-GB"/>
        </w:rPr>
        <w:t>input_data_file_name</w:t>
      </w:r>
      <w:proofErr w:type="spellEnd"/>
      <w:r>
        <w:rPr>
          <w:lang w:val="en-GB"/>
        </w:rPr>
        <w:t>: These are internal parameter, you don’t need to change them.</w:t>
      </w:r>
    </w:p>
    <w:p w14:paraId="6F71C024" w14:textId="77777777" w:rsidR="000349ED" w:rsidRDefault="000349ED" w:rsidP="00027424">
      <w:pPr>
        <w:pStyle w:val="ListParagraph"/>
        <w:ind w:left="1080"/>
        <w:jc w:val="both"/>
        <w:rPr>
          <w:lang w:val="en-GB"/>
        </w:rPr>
      </w:pPr>
    </w:p>
    <w:p w14:paraId="0EC3A2B2" w14:textId="5A58B55B" w:rsidR="00180C71" w:rsidRDefault="00711B3D" w:rsidP="000F1CC4">
      <w:pPr>
        <w:pStyle w:val="ListParagraph"/>
        <w:ind w:left="1080"/>
        <w:jc w:val="both"/>
        <w:rPr>
          <w:lang w:val="en-GB"/>
        </w:rPr>
      </w:pPr>
      <w:r w:rsidRPr="00711B3D">
        <w:rPr>
          <w:noProof/>
          <w:lang w:val="en-GB"/>
        </w:rPr>
        <w:lastRenderedPageBreak/>
        <w:drawing>
          <wp:anchor distT="0" distB="0" distL="114300" distR="114300" simplePos="0" relativeHeight="251667456" behindDoc="1" locked="0" layoutInCell="1" allowOverlap="1" wp14:anchorId="1EF56832" wp14:editId="74E68C0E">
            <wp:simplePos x="0" y="0"/>
            <wp:positionH relativeFrom="margin">
              <wp:align>right</wp:align>
            </wp:positionH>
            <wp:positionV relativeFrom="paragraph">
              <wp:posOffset>275562</wp:posOffset>
            </wp:positionV>
            <wp:extent cx="5943600" cy="4801870"/>
            <wp:effectExtent l="0" t="0" r="0" b="0"/>
            <wp:wrapTight wrapText="bothSides">
              <wp:wrapPolygon edited="0">
                <wp:start x="0" y="0"/>
                <wp:lineTo x="0" y="21509"/>
                <wp:lineTo x="21531" y="2150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801870"/>
                    </a:xfrm>
                    <a:prstGeom prst="rect">
                      <a:avLst/>
                    </a:prstGeom>
                  </pic:spPr>
                </pic:pic>
              </a:graphicData>
            </a:graphic>
          </wp:anchor>
        </w:drawing>
      </w:r>
    </w:p>
    <w:p w14:paraId="32BA4BC6" w14:textId="2F4D7D40" w:rsidR="00711B3D" w:rsidRDefault="00711B3D" w:rsidP="000F1CC4">
      <w:pPr>
        <w:pStyle w:val="ListParagraph"/>
        <w:ind w:left="1080"/>
        <w:jc w:val="both"/>
        <w:rPr>
          <w:lang w:val="en-GB"/>
        </w:rPr>
      </w:pPr>
    </w:p>
    <w:p w14:paraId="4ACADE96" w14:textId="63C9EE44" w:rsidR="00656CBC" w:rsidRDefault="00656CBC" w:rsidP="000F1CC4">
      <w:pPr>
        <w:pStyle w:val="ListParagraph"/>
        <w:ind w:left="1080"/>
        <w:jc w:val="both"/>
        <w:rPr>
          <w:lang w:val="en-GB"/>
        </w:rPr>
      </w:pPr>
    </w:p>
    <w:p w14:paraId="54C6955F" w14:textId="615D4237" w:rsidR="00656CBC" w:rsidRDefault="00656CBC" w:rsidP="000F1CC4">
      <w:pPr>
        <w:pStyle w:val="ListParagraph"/>
        <w:ind w:left="1080"/>
        <w:jc w:val="both"/>
        <w:rPr>
          <w:lang w:val="en-GB"/>
        </w:rPr>
      </w:pPr>
    </w:p>
    <w:p w14:paraId="51C2169D" w14:textId="77777777" w:rsidR="00656CBC" w:rsidRPr="000F1CC4" w:rsidRDefault="00656CBC" w:rsidP="000F1CC4">
      <w:pPr>
        <w:pStyle w:val="ListParagraph"/>
        <w:ind w:left="1080"/>
        <w:jc w:val="both"/>
        <w:rPr>
          <w:lang w:val="en-GB"/>
        </w:rPr>
      </w:pPr>
    </w:p>
    <w:p w14:paraId="174C6B5F" w14:textId="3FA93444" w:rsidR="005B37E7" w:rsidRDefault="005B37E7" w:rsidP="005B37E7">
      <w:pPr>
        <w:jc w:val="both"/>
        <w:rPr>
          <w:lang w:val="en-GB"/>
        </w:rPr>
      </w:pPr>
      <w:r>
        <w:rPr>
          <w:lang w:val="en-GB"/>
        </w:rPr>
        <w:t>For Computed parameters:</w:t>
      </w:r>
    </w:p>
    <w:p w14:paraId="1761A039" w14:textId="2D7B591A" w:rsidR="005B37E7" w:rsidRDefault="005B37E7" w:rsidP="005B37E7">
      <w:pPr>
        <w:jc w:val="both"/>
        <w:rPr>
          <w:lang w:val="en-GB"/>
        </w:rPr>
      </w:pPr>
      <w:r>
        <w:rPr>
          <w:lang w:val="en-GB"/>
        </w:rPr>
        <w:t xml:space="preserve">These parameters are computed by the </w:t>
      </w:r>
      <w:proofErr w:type="spellStart"/>
      <w:r>
        <w:rPr>
          <w:lang w:val="en-GB"/>
        </w:rPr>
        <w:t>matlab</w:t>
      </w:r>
      <w:proofErr w:type="spellEnd"/>
      <w:r>
        <w:rPr>
          <w:lang w:val="en-GB"/>
        </w:rPr>
        <w:t xml:space="preserve"> script. After the compute parameters script is executed, the json file is sent to the python GUI and the parameters are shown in the computed parameters tab. You can look at them to see if the script found the proper parameters (You could compare them to a previous successful measurement with similar conditions). You can also use them to retrieve an absolute frequency axis in post-processing (It can be done but it is not trivial).</w:t>
      </w:r>
    </w:p>
    <w:p w14:paraId="6B6E80E5" w14:textId="6CBE51BE" w:rsidR="005B37E7" w:rsidRDefault="005B37E7" w:rsidP="005B37E7">
      <w:pPr>
        <w:jc w:val="both"/>
        <w:rPr>
          <w:lang w:val="en-GB"/>
        </w:rPr>
      </w:pPr>
    </w:p>
    <w:p w14:paraId="5C52D79D" w14:textId="712689F5" w:rsidR="00027424" w:rsidRDefault="00027424" w:rsidP="005B37E7">
      <w:pPr>
        <w:jc w:val="both"/>
        <w:rPr>
          <w:lang w:val="en-GB"/>
        </w:rPr>
      </w:pPr>
    </w:p>
    <w:p w14:paraId="6E8779BB" w14:textId="77777777" w:rsidR="00027424" w:rsidRPr="005B37E7" w:rsidRDefault="00027424" w:rsidP="005B37E7">
      <w:pPr>
        <w:jc w:val="both"/>
        <w:rPr>
          <w:lang w:val="en-GB"/>
        </w:rPr>
      </w:pPr>
    </w:p>
    <w:p w14:paraId="6DCB881D" w14:textId="5DF3E8C3" w:rsidR="00D177B4" w:rsidRDefault="00722A00" w:rsidP="00722A00">
      <w:pPr>
        <w:jc w:val="both"/>
        <w:rPr>
          <w:sz w:val="28"/>
          <w:szCs w:val="28"/>
          <w:lang w:val="en-GB"/>
        </w:rPr>
      </w:pPr>
      <w:r>
        <w:rPr>
          <w:sz w:val="28"/>
          <w:szCs w:val="28"/>
          <w:lang w:val="en-GB"/>
        </w:rPr>
        <w:lastRenderedPageBreak/>
        <w:t>Post-processing</w:t>
      </w:r>
      <w:r w:rsidRPr="001551FB">
        <w:rPr>
          <w:sz w:val="28"/>
          <w:szCs w:val="28"/>
          <w:lang w:val="en-GB"/>
        </w:rPr>
        <w:t xml:space="preserve"> tab</w:t>
      </w:r>
    </w:p>
    <w:p w14:paraId="7607FF2C" w14:textId="3D1933E3" w:rsidR="00EC1CDE" w:rsidRDefault="00722A00" w:rsidP="00722A00">
      <w:pPr>
        <w:jc w:val="both"/>
        <w:rPr>
          <w:lang w:val="en-GB"/>
        </w:rPr>
      </w:pPr>
      <w:r>
        <w:rPr>
          <w:lang w:val="en-GB"/>
        </w:rPr>
        <w:t>This feature was designed as a development tool for the GPU code, but you can use it to test different corrections configuration with raw data saved to file. To acquire the raw data, you use the “</w:t>
      </w:r>
      <w:r>
        <w:rPr>
          <w:b/>
          <w:bCs/>
          <w:lang w:val="en-GB"/>
        </w:rPr>
        <w:t xml:space="preserve">Acquire raw data to disk” </w:t>
      </w:r>
      <w:r>
        <w:rPr>
          <w:lang w:val="en-GB"/>
        </w:rPr>
        <w:t>mode</w:t>
      </w:r>
      <w:r w:rsidR="006B702B">
        <w:rPr>
          <w:lang w:val="en-GB"/>
        </w:rPr>
        <w:t xml:space="preserve"> in the “controls” tab</w:t>
      </w:r>
      <w:r>
        <w:rPr>
          <w:lang w:val="en-GB"/>
        </w:rPr>
        <w:t>. The data will be saved in the “</w:t>
      </w:r>
      <w:proofErr w:type="spellStart"/>
      <w:r>
        <w:rPr>
          <w:lang w:val="en-GB"/>
        </w:rPr>
        <w:t>absolute_path</w:t>
      </w:r>
      <w:proofErr w:type="spellEnd"/>
      <w:r>
        <w:rPr>
          <w:lang w:val="en-GB"/>
        </w:rPr>
        <w:t>/</w:t>
      </w:r>
      <w:proofErr w:type="spellStart"/>
      <w:r>
        <w:rPr>
          <w:lang w:val="en-GB"/>
        </w:rPr>
        <w:t>Post_processing</w:t>
      </w:r>
      <w:proofErr w:type="spellEnd"/>
      <w:r>
        <w:rPr>
          <w:lang w:val="en-GB"/>
        </w:rPr>
        <w:t>/</w:t>
      </w:r>
      <w:proofErr w:type="spellStart"/>
      <w:r>
        <w:rPr>
          <w:lang w:val="en-GB"/>
        </w:rPr>
        <w:t>insert_data_and_time</w:t>
      </w:r>
      <w:proofErr w:type="spellEnd"/>
      <w:r>
        <w:rPr>
          <w:lang w:val="en-GB"/>
        </w:rPr>
        <w:t>’ folder</w:t>
      </w:r>
      <w:r w:rsidR="00EC1CDE">
        <w:rPr>
          <w:lang w:val="en-GB"/>
        </w:rPr>
        <w:t xml:space="preserve">. </w:t>
      </w:r>
      <w:r w:rsidR="00EC1CDE">
        <w:rPr>
          <w:lang w:val="en-GB"/>
        </w:rPr>
        <w:tab/>
      </w:r>
      <w:r w:rsidR="006B702B">
        <w:rPr>
          <w:lang w:val="en-GB"/>
        </w:rPr>
        <w:t xml:space="preserve">Steps to perform GPU post </w:t>
      </w:r>
      <w:proofErr w:type="gramStart"/>
      <w:r w:rsidR="006B702B">
        <w:rPr>
          <w:lang w:val="en-GB"/>
        </w:rPr>
        <w:t xml:space="preserve">processing </w:t>
      </w:r>
      <w:r w:rsidR="00EC1CDE">
        <w:rPr>
          <w:lang w:val="en-GB"/>
        </w:rPr>
        <w:t xml:space="preserve"> are</w:t>
      </w:r>
      <w:proofErr w:type="gramEnd"/>
      <w:r w:rsidR="00EC1CDE">
        <w:rPr>
          <w:lang w:val="en-GB"/>
        </w:rPr>
        <w:t xml:space="preserve"> explained in the GUI. The output data will be saved in a “</w:t>
      </w:r>
      <w:proofErr w:type="spellStart"/>
      <w:r w:rsidR="00EC1CDE">
        <w:rPr>
          <w:lang w:val="en-GB"/>
        </w:rPr>
        <w:t>SimulationX</w:t>
      </w:r>
      <w:proofErr w:type="spellEnd"/>
      <w:r w:rsidR="00EC1CDE">
        <w:rPr>
          <w:lang w:val="en-GB"/>
        </w:rPr>
        <w:t>” folder.</w:t>
      </w:r>
      <w:r w:rsidR="00F87604">
        <w:rPr>
          <w:lang w:val="en-GB"/>
        </w:rPr>
        <w:t xml:space="preserve">  Make sure to use the appropriate </w:t>
      </w:r>
      <w:proofErr w:type="spellStart"/>
      <w:r w:rsidR="00F87604">
        <w:rPr>
          <w:lang w:val="en-GB"/>
        </w:rPr>
        <w:t>nb_pts_per_</w:t>
      </w:r>
      <w:proofErr w:type="gramStart"/>
      <w:r w:rsidR="00F87604">
        <w:rPr>
          <w:lang w:val="en-GB"/>
        </w:rPr>
        <w:t>buffer</w:t>
      </w:r>
      <w:proofErr w:type="spellEnd"/>
      <w:r w:rsidR="00F87604" w:rsidRPr="00135130">
        <w:rPr>
          <w:lang w:val="en-GB"/>
        </w:rPr>
        <w:t xml:space="preserve"> </w:t>
      </w:r>
      <w:r w:rsidR="00F87604">
        <w:rPr>
          <w:lang w:val="en-GB"/>
        </w:rPr>
        <w:t>,</w:t>
      </w:r>
      <w:proofErr w:type="gramEnd"/>
      <w:r w:rsidR="00F87604" w:rsidRPr="00F87604">
        <w:rPr>
          <w:lang w:val="en-GB"/>
        </w:rPr>
        <w:t xml:space="preserve"> </w:t>
      </w:r>
      <w:proofErr w:type="spellStart"/>
      <w:r w:rsidR="00F87604" w:rsidRPr="00B329E6">
        <w:rPr>
          <w:lang w:val="en-GB"/>
        </w:rPr>
        <w:t>nb_buffer_average</w:t>
      </w:r>
      <w:proofErr w:type="spellEnd"/>
      <w:r w:rsidR="00F87604">
        <w:rPr>
          <w:lang w:val="en-GB"/>
        </w:rPr>
        <w:t xml:space="preserve"> and </w:t>
      </w:r>
      <w:proofErr w:type="spellStart"/>
      <w:r w:rsidR="00F87604" w:rsidRPr="00135130">
        <w:rPr>
          <w:lang w:val="en-GB"/>
        </w:rPr>
        <w:t>nb_pts_post_processing</w:t>
      </w:r>
      <w:proofErr w:type="spellEnd"/>
      <w:r w:rsidR="00F87604">
        <w:rPr>
          <w:lang w:val="en-GB"/>
        </w:rPr>
        <w:t xml:space="preserve"> for the amount of data you have saved.</w:t>
      </w:r>
    </w:p>
    <w:p w14:paraId="168F2432" w14:textId="5E55F358" w:rsidR="00DA6810" w:rsidRDefault="00EC1CDE" w:rsidP="00722A00">
      <w:pPr>
        <w:jc w:val="both"/>
        <w:rPr>
          <w:lang w:val="en-GB"/>
        </w:rPr>
      </w:pPr>
      <w:r w:rsidRPr="00EC1CDE">
        <w:rPr>
          <w:noProof/>
          <w:lang w:val="en-GB"/>
        </w:rPr>
        <w:drawing>
          <wp:inline distT="0" distB="0" distL="0" distR="0" wp14:anchorId="7D5CE554" wp14:editId="426630C9">
            <wp:extent cx="5943600" cy="3622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22040"/>
                    </a:xfrm>
                    <a:prstGeom prst="rect">
                      <a:avLst/>
                    </a:prstGeom>
                  </pic:spPr>
                </pic:pic>
              </a:graphicData>
            </a:graphic>
          </wp:inline>
        </w:drawing>
      </w:r>
    </w:p>
    <w:p w14:paraId="67757968" w14:textId="344886BD" w:rsidR="00DD30B8" w:rsidRDefault="00DD30B8" w:rsidP="00DD30B8">
      <w:pPr>
        <w:pStyle w:val="Heading1"/>
        <w:rPr>
          <w:lang w:val="en-GB"/>
        </w:rPr>
      </w:pPr>
      <w:bookmarkStart w:id="5" w:name="_Toc165980911"/>
      <w:r>
        <w:rPr>
          <w:lang w:val="en-GB"/>
        </w:rPr>
        <w:t>Tips and tricks to make your experience easier</w:t>
      </w:r>
      <w:bookmarkEnd w:id="5"/>
    </w:p>
    <w:p w14:paraId="5D65BF00" w14:textId="18F785B0" w:rsidR="00DD30B8" w:rsidRDefault="00DD30B8" w:rsidP="00DD30B8">
      <w:pPr>
        <w:rPr>
          <w:lang w:val="en-GB"/>
        </w:rPr>
      </w:pPr>
    </w:p>
    <w:p w14:paraId="6AD070C6" w14:textId="1E85D014" w:rsidR="00DD30B8" w:rsidRDefault="00D66D87" w:rsidP="00DD30B8">
      <w:pPr>
        <w:rPr>
          <w:lang w:val="en-GB"/>
        </w:rPr>
      </w:pPr>
      <w:r>
        <w:rPr>
          <w:lang w:val="en-GB"/>
        </w:rPr>
        <w:t xml:space="preserve">The previous information gives a good overview of every feature available in the software. Here, we want to give you a general idea of what </w:t>
      </w:r>
      <w:r w:rsidR="002466F2">
        <w:rPr>
          <w:lang w:val="en-GB"/>
        </w:rPr>
        <w:t>your experiment flow</w:t>
      </w:r>
      <w:r w:rsidR="0019322B">
        <w:rPr>
          <w:lang w:val="en-GB"/>
        </w:rPr>
        <w:t xml:space="preserve"> </w:t>
      </w:r>
      <w:r>
        <w:rPr>
          <w:lang w:val="en-GB"/>
        </w:rPr>
        <w:t xml:space="preserve">should be like and how can you make sure </w:t>
      </w:r>
      <w:r w:rsidR="002466F2">
        <w:rPr>
          <w:lang w:val="en-GB"/>
        </w:rPr>
        <w:t xml:space="preserve">the processing code </w:t>
      </w:r>
      <w:r>
        <w:rPr>
          <w:lang w:val="en-GB"/>
        </w:rPr>
        <w:t xml:space="preserve">is working properly. </w:t>
      </w:r>
    </w:p>
    <w:p w14:paraId="13B89885" w14:textId="42DFAC84" w:rsidR="00D66D87" w:rsidRDefault="00D66D87" w:rsidP="00DD30B8">
      <w:pPr>
        <w:rPr>
          <w:lang w:val="en-GB"/>
        </w:rPr>
      </w:pPr>
      <w:r>
        <w:rPr>
          <w:lang w:val="en-GB"/>
        </w:rPr>
        <w:t xml:space="preserve">Before making any measurement, here </w:t>
      </w:r>
      <w:r w:rsidR="006E6F19">
        <w:rPr>
          <w:lang w:val="en-GB"/>
        </w:rPr>
        <w:t xml:space="preserve">are </w:t>
      </w:r>
      <w:r>
        <w:rPr>
          <w:lang w:val="en-GB"/>
        </w:rPr>
        <w:t>some things you should think about:</w:t>
      </w:r>
    </w:p>
    <w:p w14:paraId="015D042D" w14:textId="579D9998" w:rsidR="00D66D87" w:rsidRDefault="00D66D87" w:rsidP="00D66D87">
      <w:pPr>
        <w:pStyle w:val="ListParagraph"/>
        <w:numPr>
          <w:ilvl w:val="0"/>
          <w:numId w:val="3"/>
        </w:numPr>
        <w:rPr>
          <w:lang w:val="en-GB"/>
        </w:rPr>
      </w:pPr>
      <w:r>
        <w:rPr>
          <w:lang w:val="en-GB"/>
        </w:rPr>
        <w:t>Are my combs locked properly or stable enough</w:t>
      </w:r>
      <w:r w:rsidR="00241146">
        <w:rPr>
          <w:lang w:val="en-GB"/>
        </w:rPr>
        <w:t xml:space="preserve"> so that </w:t>
      </w:r>
      <w:r>
        <w:rPr>
          <w:lang w:val="en-GB"/>
        </w:rPr>
        <w:t>the electrical spectrum of my IGMs is fixed?</w:t>
      </w:r>
    </w:p>
    <w:p w14:paraId="541A2DE4" w14:textId="5C15DFF0" w:rsidR="008E30EB" w:rsidRDefault="008E30EB" w:rsidP="00D66D87">
      <w:pPr>
        <w:pStyle w:val="ListParagraph"/>
        <w:numPr>
          <w:ilvl w:val="0"/>
          <w:numId w:val="3"/>
        </w:numPr>
        <w:rPr>
          <w:lang w:val="en-GB"/>
        </w:rPr>
      </w:pPr>
      <w:r>
        <w:rPr>
          <w:lang w:val="en-GB"/>
        </w:rPr>
        <w:t>Are my references all fixed so that they can be bandpass filtered properly?</w:t>
      </w:r>
    </w:p>
    <w:p w14:paraId="6D3BA80B" w14:textId="42DDDCB0" w:rsidR="00D66D87" w:rsidRDefault="00D66D87" w:rsidP="00D66D87">
      <w:pPr>
        <w:pStyle w:val="ListParagraph"/>
        <w:numPr>
          <w:ilvl w:val="0"/>
          <w:numId w:val="3"/>
        </w:numPr>
        <w:rPr>
          <w:lang w:val="en-GB"/>
        </w:rPr>
      </w:pPr>
      <w:r>
        <w:rPr>
          <w:lang w:val="en-GB"/>
        </w:rPr>
        <w:t xml:space="preserve">Do I have the proper referencing scheme? If your combs are noisy, you really need to use the two references scheme to have proper results. If you have quiet enough lasers, you </w:t>
      </w:r>
      <w:r>
        <w:rPr>
          <w:lang w:val="en-GB"/>
        </w:rPr>
        <w:lastRenderedPageBreak/>
        <w:t>might get away with only 1</w:t>
      </w:r>
      <w:r w:rsidR="00ED06D9">
        <w:rPr>
          <w:lang w:val="en-GB"/>
        </w:rPr>
        <w:t xml:space="preserve"> or no</w:t>
      </w:r>
      <w:r>
        <w:rPr>
          <w:lang w:val="en-GB"/>
        </w:rPr>
        <w:t xml:space="preserve"> reference, but this </w:t>
      </w:r>
      <w:r w:rsidR="00ED06D9">
        <w:rPr>
          <w:lang w:val="en-GB"/>
        </w:rPr>
        <w:t>is not recommended</w:t>
      </w:r>
      <w:r w:rsidR="00696512">
        <w:rPr>
          <w:lang w:val="en-GB"/>
        </w:rPr>
        <w:t xml:space="preserve"> to get reliable results</w:t>
      </w:r>
    </w:p>
    <w:p w14:paraId="54682AA5" w14:textId="07F8FB75" w:rsidR="00696512" w:rsidRDefault="00696512" w:rsidP="00D66D87">
      <w:pPr>
        <w:pStyle w:val="ListParagraph"/>
        <w:numPr>
          <w:ilvl w:val="0"/>
          <w:numId w:val="3"/>
        </w:numPr>
        <w:rPr>
          <w:lang w:val="en-GB"/>
        </w:rPr>
      </w:pPr>
      <w:r>
        <w:rPr>
          <w:lang w:val="en-GB"/>
        </w:rPr>
        <w:t xml:space="preserve">Am I sampling all the signals properly? We recommend using the </w:t>
      </w:r>
      <w:proofErr w:type="spellStart"/>
      <w:r w:rsidR="00A57472">
        <w:rPr>
          <w:lang w:val="en-GB"/>
        </w:rPr>
        <w:t>G</w:t>
      </w:r>
      <w:r>
        <w:rPr>
          <w:lang w:val="en-GB"/>
        </w:rPr>
        <w:t>age</w:t>
      </w:r>
      <w:r w:rsidR="00A57472">
        <w:rPr>
          <w:lang w:val="en-GB"/>
        </w:rPr>
        <w:t>S</w:t>
      </w:r>
      <w:r>
        <w:rPr>
          <w:lang w:val="en-GB"/>
        </w:rPr>
        <w:t>cope</w:t>
      </w:r>
      <w:proofErr w:type="spellEnd"/>
      <w:r>
        <w:rPr>
          <w:lang w:val="en-GB"/>
        </w:rPr>
        <w:t xml:space="preserve"> software provided with your gage card to visualize each signal and make sure they are acquired properly.</w:t>
      </w:r>
    </w:p>
    <w:p w14:paraId="575AD529" w14:textId="39A0B9E4" w:rsidR="002466F2" w:rsidRDefault="002466F2" w:rsidP="00D66D87">
      <w:pPr>
        <w:pStyle w:val="ListParagraph"/>
        <w:numPr>
          <w:ilvl w:val="0"/>
          <w:numId w:val="3"/>
        </w:numPr>
        <w:rPr>
          <w:lang w:val="en-GB"/>
        </w:rPr>
      </w:pPr>
      <w:r>
        <w:rPr>
          <w:lang w:val="en-GB"/>
        </w:rPr>
        <w:t>If you are multiplexing reference signals on a single channel, when must be at sufficient distant frequencies (10 to 15 MHz) for the filters to isolate them properly wit</w:t>
      </w:r>
      <w:r w:rsidR="0019322B">
        <w:rPr>
          <w:lang w:val="en-GB"/>
        </w:rPr>
        <w:t>h</w:t>
      </w:r>
      <w:r>
        <w:rPr>
          <w:lang w:val="en-GB"/>
        </w:rPr>
        <w:t>out cross talk. This imposes conditions on your locking configuration.</w:t>
      </w:r>
    </w:p>
    <w:p w14:paraId="7E8523BA" w14:textId="7E99A40D" w:rsidR="00A57472" w:rsidRDefault="0068749A" w:rsidP="00D66D87">
      <w:pPr>
        <w:pStyle w:val="ListParagraph"/>
        <w:numPr>
          <w:ilvl w:val="0"/>
          <w:numId w:val="3"/>
        </w:numPr>
        <w:rPr>
          <w:lang w:val="en-GB"/>
        </w:rPr>
      </w:pPr>
      <w:r>
        <w:rPr>
          <w:lang w:val="en-GB"/>
        </w:rPr>
        <w:t xml:space="preserve">Make sure you are filling </w:t>
      </w:r>
      <w:proofErr w:type="spellStart"/>
      <w:r>
        <w:rPr>
          <w:lang w:val="en-GB"/>
        </w:rPr>
        <w:t>Apriori</w:t>
      </w:r>
      <w:proofErr w:type="spellEnd"/>
      <w:r>
        <w:rPr>
          <w:lang w:val="en-GB"/>
        </w:rPr>
        <w:t xml:space="preserve"> and Gage parameters properly. A common error we have experienced is not putting the proper </w:t>
      </w:r>
      <w:proofErr w:type="spellStart"/>
      <w:r>
        <w:rPr>
          <w:lang w:val="en-GB"/>
        </w:rPr>
        <w:t>dfr</w:t>
      </w:r>
      <w:proofErr w:type="spellEnd"/>
      <w:r>
        <w:rPr>
          <w:lang w:val="en-GB"/>
        </w:rPr>
        <w:t xml:space="preserve"> or the proper correction configuration before starting the pre-acquisition</w:t>
      </w:r>
      <w:r w:rsidR="00821968">
        <w:rPr>
          <w:lang w:val="en-GB"/>
        </w:rPr>
        <w:t xml:space="preserve">. An incorrect </w:t>
      </w:r>
      <w:proofErr w:type="spellStart"/>
      <w:r w:rsidR="00821968">
        <w:rPr>
          <w:lang w:val="en-GB"/>
        </w:rPr>
        <w:t>dfr</w:t>
      </w:r>
      <w:proofErr w:type="spellEnd"/>
      <w:r w:rsidR="00821968">
        <w:rPr>
          <w:lang w:val="en-GB"/>
        </w:rPr>
        <w:t xml:space="preserve"> will lead to an error in the </w:t>
      </w:r>
      <w:proofErr w:type="spellStart"/>
      <w:r w:rsidR="00821968">
        <w:rPr>
          <w:lang w:val="en-GB"/>
        </w:rPr>
        <w:t>matlab</w:t>
      </w:r>
      <w:proofErr w:type="spellEnd"/>
      <w:r w:rsidR="00821968">
        <w:rPr>
          <w:lang w:val="en-GB"/>
        </w:rPr>
        <w:t xml:space="preserve"> script because it is not finding the IGMs properly.</w:t>
      </w:r>
    </w:p>
    <w:p w14:paraId="07B220B6" w14:textId="615F292F" w:rsidR="008E30EB" w:rsidRDefault="004A273E" w:rsidP="004A273E">
      <w:pPr>
        <w:rPr>
          <w:lang w:val="en-GB"/>
        </w:rPr>
      </w:pPr>
      <w:r>
        <w:rPr>
          <w:lang w:val="en-GB"/>
        </w:rPr>
        <w:t>After doing the pre-acquisition and the compute parameters successfully, how can you make sure the script found the proper parameters and it is working properly?</w:t>
      </w:r>
    </w:p>
    <w:p w14:paraId="1ABBCA25" w14:textId="6C0A00C1" w:rsidR="004A273E" w:rsidRDefault="004A273E" w:rsidP="004A273E">
      <w:pPr>
        <w:rPr>
          <w:lang w:val="en-GB"/>
        </w:rPr>
      </w:pPr>
      <w:r>
        <w:rPr>
          <w:lang w:val="en-GB"/>
        </w:rPr>
        <w:t>Here are some indications that it is working:</w:t>
      </w:r>
    </w:p>
    <w:p w14:paraId="56CBCDE5" w14:textId="2DBD1716" w:rsidR="004A273E" w:rsidRDefault="004A273E" w:rsidP="004A273E">
      <w:pPr>
        <w:pStyle w:val="ListParagraph"/>
        <w:numPr>
          <w:ilvl w:val="0"/>
          <w:numId w:val="3"/>
        </w:numPr>
        <w:rPr>
          <w:lang w:val="en-GB"/>
        </w:rPr>
      </w:pPr>
      <w:r>
        <w:rPr>
          <w:lang w:val="en-GB"/>
        </w:rPr>
        <w:t xml:space="preserve">The C++ application is showing the proper </w:t>
      </w:r>
      <w:proofErr w:type="spellStart"/>
      <w:r>
        <w:rPr>
          <w:lang w:val="en-GB"/>
        </w:rPr>
        <w:t>dfr</w:t>
      </w:r>
      <w:proofErr w:type="spellEnd"/>
      <w:r>
        <w:rPr>
          <w:lang w:val="en-GB"/>
        </w:rPr>
        <w:t xml:space="preserve"> value</w:t>
      </w:r>
    </w:p>
    <w:p w14:paraId="4A2B718C" w14:textId="403F3030" w:rsidR="004A273E" w:rsidRDefault="004A273E" w:rsidP="004A273E">
      <w:pPr>
        <w:pStyle w:val="ListParagraph"/>
        <w:numPr>
          <w:ilvl w:val="0"/>
          <w:numId w:val="3"/>
        </w:numPr>
        <w:rPr>
          <w:lang w:val="en-GB"/>
        </w:rPr>
      </w:pPr>
      <w:r>
        <w:rPr>
          <w:lang w:val="en-GB"/>
        </w:rPr>
        <w:t xml:space="preserve">The </w:t>
      </w:r>
      <w:proofErr w:type="spellStart"/>
      <w:r>
        <w:rPr>
          <w:lang w:val="en-GB"/>
        </w:rPr>
        <w:t>BuffAvg</w:t>
      </w:r>
      <w:proofErr w:type="spellEnd"/>
      <w:r>
        <w:rPr>
          <w:lang w:val="en-GB"/>
        </w:rPr>
        <w:t xml:space="preserve"> value is closed to 100% (This means that 100% of the IGMs measured were averaged)</w:t>
      </w:r>
    </w:p>
    <w:p w14:paraId="532867CB" w14:textId="74750F89" w:rsidR="004A273E" w:rsidRDefault="004A273E" w:rsidP="004A273E">
      <w:pPr>
        <w:pStyle w:val="ListParagraph"/>
        <w:numPr>
          <w:ilvl w:val="0"/>
          <w:numId w:val="3"/>
        </w:numPr>
        <w:rPr>
          <w:lang w:val="en-GB"/>
        </w:rPr>
      </w:pPr>
      <w:r>
        <w:rPr>
          <w:lang w:val="en-GB"/>
        </w:rPr>
        <w:t>The phase evolution has a narrow spread (This means that the phase correction is working well and the phase between consecutive IGMs is small). The phase might turn a lot between different buffers, this is an indication of out-of-loop slow phase noise.</w:t>
      </w:r>
      <w:r w:rsidR="00820C34">
        <w:rPr>
          <w:lang w:val="en-GB"/>
        </w:rPr>
        <w:t xml:space="preserve"> </w:t>
      </w:r>
    </w:p>
    <w:p w14:paraId="1D3A1E2D" w14:textId="660823DC" w:rsidR="00A1139A" w:rsidRDefault="00A1139A" w:rsidP="004A273E">
      <w:pPr>
        <w:pStyle w:val="ListParagraph"/>
        <w:numPr>
          <w:ilvl w:val="0"/>
          <w:numId w:val="3"/>
        </w:numPr>
        <w:rPr>
          <w:lang w:val="en-GB"/>
        </w:rPr>
      </w:pPr>
      <w:r>
        <w:rPr>
          <w:lang w:val="en-GB"/>
        </w:rPr>
        <w:t>The fast corrected and the self-correction interferogram spectr</w:t>
      </w:r>
      <w:r w:rsidR="002466F2">
        <w:rPr>
          <w:lang w:val="en-GB"/>
        </w:rPr>
        <w:t>a</w:t>
      </w:r>
      <w:r>
        <w:rPr>
          <w:lang w:val="en-GB"/>
        </w:rPr>
        <w:t xml:space="preserve"> are </w:t>
      </w:r>
      <w:proofErr w:type="spellStart"/>
      <w:r>
        <w:rPr>
          <w:lang w:val="en-GB"/>
        </w:rPr>
        <w:t>centered</w:t>
      </w:r>
      <w:proofErr w:type="spellEnd"/>
      <w:r>
        <w:rPr>
          <w:lang w:val="en-GB"/>
        </w:rPr>
        <w:t xml:space="preserve"> around 0 Hz. </w:t>
      </w:r>
    </w:p>
    <w:p w14:paraId="4C4CA641" w14:textId="366E7047" w:rsidR="004A273E" w:rsidRDefault="004A273E" w:rsidP="004A273E">
      <w:pPr>
        <w:pStyle w:val="ListParagraph"/>
        <w:numPr>
          <w:ilvl w:val="0"/>
          <w:numId w:val="3"/>
        </w:numPr>
        <w:rPr>
          <w:lang w:val="en-GB"/>
        </w:rPr>
      </w:pPr>
      <w:r>
        <w:rPr>
          <w:lang w:val="en-GB"/>
        </w:rPr>
        <w:t xml:space="preserve">When you are displaying the interferograms signals, if you only see noise, this means that either the </w:t>
      </w:r>
      <w:proofErr w:type="spellStart"/>
      <w:r>
        <w:rPr>
          <w:lang w:val="en-GB"/>
        </w:rPr>
        <w:t>matlab</w:t>
      </w:r>
      <w:proofErr w:type="spellEnd"/>
      <w:r>
        <w:rPr>
          <w:lang w:val="en-GB"/>
        </w:rPr>
        <w:t xml:space="preserve"> script did not find the proper correction parameters, one of your signal</w:t>
      </w:r>
      <w:r w:rsidR="002466F2">
        <w:rPr>
          <w:lang w:val="en-GB"/>
        </w:rPr>
        <w:t>s</w:t>
      </w:r>
      <w:r>
        <w:rPr>
          <w:lang w:val="en-GB"/>
        </w:rPr>
        <w:t xml:space="preserve"> is not stable (it is moving out of the filter) or you lost your IGM signal (too low intensity).</w:t>
      </w:r>
    </w:p>
    <w:p w14:paraId="0992E2C0" w14:textId="6154AC6D" w:rsidR="004A273E" w:rsidRDefault="001F47A2" w:rsidP="004A273E">
      <w:pPr>
        <w:pStyle w:val="ListParagraph"/>
        <w:numPr>
          <w:ilvl w:val="0"/>
          <w:numId w:val="3"/>
        </w:numPr>
        <w:rPr>
          <w:lang w:val="en-GB"/>
        </w:rPr>
      </w:pPr>
      <w:r>
        <w:rPr>
          <w:lang w:val="en-GB"/>
        </w:rPr>
        <w:t xml:space="preserve">The data rate should be constant around the expected value. For 200 MS/s, 4 </w:t>
      </w:r>
      <w:proofErr w:type="gramStart"/>
      <w:r>
        <w:rPr>
          <w:lang w:val="en-GB"/>
        </w:rPr>
        <w:t>channels,  2</w:t>
      </w:r>
      <w:proofErr w:type="gramEnd"/>
      <w:r>
        <w:rPr>
          <w:lang w:val="en-GB"/>
        </w:rPr>
        <w:t xml:space="preserve"> bytes per sample, we expect a constant data rate of 1.6 </w:t>
      </w:r>
      <w:r w:rsidR="002466F2">
        <w:rPr>
          <w:lang w:val="en-GB"/>
        </w:rPr>
        <w:t>G</w:t>
      </w:r>
      <w:r>
        <w:rPr>
          <w:lang w:val="en-GB"/>
        </w:rPr>
        <w:t xml:space="preserve">B/s. </w:t>
      </w:r>
    </w:p>
    <w:p w14:paraId="26EE5073" w14:textId="38D65F4D" w:rsidR="001F47A2" w:rsidRDefault="001F47A2" w:rsidP="001F47A2">
      <w:pPr>
        <w:pStyle w:val="ListParagraph"/>
        <w:numPr>
          <w:ilvl w:val="0"/>
          <w:numId w:val="3"/>
        </w:numPr>
        <w:rPr>
          <w:lang w:val="en-GB"/>
        </w:rPr>
      </w:pPr>
      <w:r>
        <w:rPr>
          <w:lang w:val="en-GB"/>
        </w:rPr>
        <w:t>If the data rate is lower than the expected value, the data will pile up in the Gage card RAM and overflow. This can be caused in 3 ways:</w:t>
      </w:r>
    </w:p>
    <w:p w14:paraId="7CA8C46F" w14:textId="1074CCA2" w:rsidR="001F47A2" w:rsidRDefault="001F47A2" w:rsidP="001F47A2">
      <w:pPr>
        <w:pStyle w:val="ListParagraph"/>
        <w:numPr>
          <w:ilvl w:val="0"/>
          <w:numId w:val="15"/>
        </w:numPr>
        <w:rPr>
          <w:lang w:val="en-GB"/>
        </w:rPr>
      </w:pPr>
      <w:r w:rsidRPr="001F47A2">
        <w:rPr>
          <w:lang w:val="en-GB"/>
        </w:rPr>
        <w:t xml:space="preserve"> The data rate between the Gage card and the ram </w:t>
      </w:r>
      <w:r>
        <w:rPr>
          <w:lang w:val="en-GB"/>
        </w:rPr>
        <w:t>is too low</w:t>
      </w:r>
      <w:r w:rsidR="00500A92">
        <w:rPr>
          <w:lang w:val="en-GB"/>
        </w:rPr>
        <w:t xml:space="preserve">. </w:t>
      </w:r>
    </w:p>
    <w:p w14:paraId="03DB73D3" w14:textId="464AAC83" w:rsidR="001F47A2" w:rsidRDefault="001F47A2" w:rsidP="001F47A2">
      <w:pPr>
        <w:pStyle w:val="ListParagraph"/>
        <w:numPr>
          <w:ilvl w:val="0"/>
          <w:numId w:val="15"/>
        </w:numPr>
        <w:rPr>
          <w:lang w:val="en-GB"/>
        </w:rPr>
      </w:pPr>
      <w:r>
        <w:rPr>
          <w:lang w:val="en-GB"/>
        </w:rPr>
        <w:t>The data rate between the RAM and GPU is too low (less likely with this data rate)</w:t>
      </w:r>
    </w:p>
    <w:p w14:paraId="39C8FA21" w14:textId="1E889C7B" w:rsidR="001F47A2" w:rsidRDefault="001F47A2" w:rsidP="001F47A2">
      <w:pPr>
        <w:pStyle w:val="ListParagraph"/>
        <w:numPr>
          <w:ilvl w:val="0"/>
          <w:numId w:val="15"/>
        </w:numPr>
        <w:rPr>
          <w:lang w:val="en-GB"/>
        </w:rPr>
      </w:pPr>
      <w:r>
        <w:rPr>
          <w:lang w:val="en-GB"/>
        </w:rPr>
        <w:t>The GPU is not fast enough to process the data in real-time</w:t>
      </w:r>
    </w:p>
    <w:p w14:paraId="79E7E07A" w14:textId="0867B4F5" w:rsidR="001F47A2" w:rsidRDefault="00500A92" w:rsidP="00500A92">
      <w:pPr>
        <w:ind w:left="1080"/>
        <w:rPr>
          <w:lang w:val="en-GB"/>
        </w:rPr>
      </w:pPr>
      <w:r>
        <w:rPr>
          <w:lang w:val="en-GB"/>
        </w:rPr>
        <w:t xml:space="preserve">For case 1, make sure that you have a x8 PCIe lane for the gage card. Depending on the model, it should handle 1.6 </w:t>
      </w:r>
      <w:r w:rsidR="002466F2">
        <w:rPr>
          <w:lang w:val="en-GB"/>
        </w:rPr>
        <w:t>G</w:t>
      </w:r>
      <w:r>
        <w:rPr>
          <w:lang w:val="en-GB"/>
        </w:rPr>
        <w:t>B/s without any issue.</w:t>
      </w:r>
    </w:p>
    <w:p w14:paraId="09E3CEEB" w14:textId="0D95C8F0" w:rsidR="00500A92" w:rsidRDefault="00500A92" w:rsidP="00500A92">
      <w:pPr>
        <w:ind w:left="1080"/>
        <w:rPr>
          <w:lang w:val="en-GB"/>
        </w:rPr>
      </w:pPr>
      <w:r>
        <w:rPr>
          <w:lang w:val="en-GB"/>
        </w:rPr>
        <w:t xml:space="preserve">For case 2, this is very unlikely, NVIDIA GPUs should be able to handle </w:t>
      </w:r>
      <w:r w:rsidR="002B265B">
        <w:rPr>
          <w:lang w:val="en-GB"/>
        </w:rPr>
        <w:t>&gt;8</w:t>
      </w:r>
      <w:r>
        <w:rPr>
          <w:lang w:val="en-GB"/>
        </w:rPr>
        <w:t xml:space="preserve"> of </w:t>
      </w:r>
      <w:r w:rsidR="002466F2">
        <w:rPr>
          <w:lang w:val="en-GB"/>
        </w:rPr>
        <w:t>GB</w:t>
      </w:r>
      <w:r>
        <w:rPr>
          <w:lang w:val="en-GB"/>
        </w:rPr>
        <w:t>/s of data rate</w:t>
      </w:r>
    </w:p>
    <w:p w14:paraId="00223B09" w14:textId="07D29980" w:rsidR="00500A92" w:rsidRDefault="00500A92" w:rsidP="00500A92">
      <w:pPr>
        <w:ind w:left="1080"/>
        <w:rPr>
          <w:lang w:val="en-GB"/>
        </w:rPr>
      </w:pPr>
      <w:r>
        <w:rPr>
          <w:lang w:val="en-GB"/>
        </w:rPr>
        <w:t xml:space="preserve">For case 3, you need to buy a better GPU or reduce the </w:t>
      </w:r>
      <w:r w:rsidR="00A1139A">
        <w:rPr>
          <w:lang w:val="en-GB"/>
        </w:rPr>
        <w:t>number</w:t>
      </w:r>
      <w:r>
        <w:rPr>
          <w:lang w:val="en-GB"/>
        </w:rPr>
        <w:t xml:space="preserve"> of calculations in the GPU. This can be achieved by reducing the </w:t>
      </w:r>
      <w:proofErr w:type="spellStart"/>
      <w:r w:rsidRPr="00500A92">
        <w:rPr>
          <w:lang w:val="en-GB"/>
        </w:rPr>
        <w:t>max_delay_xcorr</w:t>
      </w:r>
      <w:proofErr w:type="spellEnd"/>
      <w:r>
        <w:rPr>
          <w:lang w:val="en-GB"/>
        </w:rPr>
        <w:t xml:space="preserve"> or </w:t>
      </w:r>
      <w:proofErr w:type="spellStart"/>
      <w:r w:rsidRPr="00500A92">
        <w:rPr>
          <w:lang w:val="en-GB"/>
        </w:rPr>
        <w:t>nb_coefficients_filters</w:t>
      </w:r>
      <w:proofErr w:type="spellEnd"/>
      <w:r>
        <w:rPr>
          <w:lang w:val="en-GB"/>
        </w:rPr>
        <w:t xml:space="preserve"> parameters to reduce the number of calculations. Also, if you are doing the phase projection around your region of interest, you could potentially get away by not doing the fast resampling. </w:t>
      </w:r>
      <w:r>
        <w:rPr>
          <w:lang w:val="en-GB"/>
        </w:rPr>
        <w:lastRenderedPageBreak/>
        <w:t>Same thing if your reference is in the middle of your ROI. This advice is only good if your optical bandwidth is not large, then you want to do the fast resampling.</w:t>
      </w:r>
      <w:r w:rsidR="008F1F22">
        <w:rPr>
          <w:lang w:val="en-GB"/>
        </w:rPr>
        <w:tab/>
      </w:r>
    </w:p>
    <w:p w14:paraId="35577B06" w14:textId="32857195" w:rsidR="008F1F22" w:rsidRDefault="008F1F22" w:rsidP="008F1F22">
      <w:pPr>
        <w:rPr>
          <w:lang w:val="en-GB"/>
        </w:rPr>
      </w:pPr>
      <w:r>
        <w:rPr>
          <w:lang w:val="en-GB"/>
        </w:rPr>
        <w:t>The code will run until you stop the acquisition. All the IGMs saved in the output folder are in binary form</w:t>
      </w:r>
      <w:r w:rsidR="002466F2">
        <w:rPr>
          <w:lang w:val="en-GB"/>
        </w:rPr>
        <w:t>at</w:t>
      </w:r>
      <w:r>
        <w:rPr>
          <w:lang w:val="en-GB"/>
        </w:rPr>
        <w:t>. It is a complex IGM, so the real and imaginary part are saved consecutively. In the “</w:t>
      </w:r>
      <w:proofErr w:type="spellStart"/>
      <w:r w:rsidRPr="008F1F22">
        <w:rPr>
          <w:lang w:val="en-GB"/>
        </w:rPr>
        <w:t>Matlab_computeParamsScripts</w:t>
      </w:r>
      <w:proofErr w:type="spellEnd"/>
      <w:r>
        <w:rPr>
          <w:lang w:val="en-GB"/>
        </w:rPr>
        <w:t xml:space="preserve">” folder, you have a small </w:t>
      </w:r>
      <w:proofErr w:type="spellStart"/>
      <w:r>
        <w:rPr>
          <w:lang w:val="en-GB"/>
        </w:rPr>
        <w:t>matlab</w:t>
      </w:r>
      <w:proofErr w:type="spellEnd"/>
      <w:r>
        <w:rPr>
          <w:lang w:val="en-GB"/>
        </w:rPr>
        <w:t xml:space="preserve"> script “</w:t>
      </w:r>
      <w:proofErr w:type="spellStart"/>
      <w:r w:rsidRPr="008F1F22">
        <w:rPr>
          <w:lang w:val="en-GB"/>
        </w:rPr>
        <w:t>show_DCS_results</w:t>
      </w:r>
      <w:r>
        <w:rPr>
          <w:lang w:val="en-GB"/>
        </w:rPr>
        <w:t>.m</w:t>
      </w:r>
      <w:proofErr w:type="spellEnd"/>
      <w:r>
        <w:rPr>
          <w:lang w:val="en-GB"/>
        </w:rPr>
        <w:t>” that opens and shows the resulting IGMs. You could do a similar script in python very easily.</w:t>
      </w:r>
    </w:p>
    <w:p w14:paraId="08CC7461" w14:textId="269968F5" w:rsidR="007062A3" w:rsidRDefault="007062A3" w:rsidP="008F1F22">
      <w:pPr>
        <w:rPr>
          <w:lang w:val="en-GB"/>
        </w:rPr>
      </w:pPr>
    </w:p>
    <w:p w14:paraId="205A8D7B" w14:textId="77777777" w:rsidR="007062A3" w:rsidRDefault="007062A3" w:rsidP="008F1F22">
      <w:pPr>
        <w:rPr>
          <w:lang w:val="en-GB"/>
        </w:rPr>
      </w:pPr>
    </w:p>
    <w:p w14:paraId="61EC8EE3" w14:textId="45E93804" w:rsidR="007062A3" w:rsidRDefault="007062A3" w:rsidP="007062A3">
      <w:pPr>
        <w:pStyle w:val="Heading1"/>
        <w:jc w:val="both"/>
        <w:rPr>
          <w:lang w:val="en-GB"/>
        </w:rPr>
      </w:pPr>
      <w:bookmarkStart w:id="6" w:name="_Toc165980912"/>
      <w:r>
        <w:t xml:space="preserve">Installation instructions to </w:t>
      </w:r>
      <w:r>
        <w:rPr>
          <w:lang w:val="en-GB"/>
        </w:rPr>
        <w:t>use</w:t>
      </w:r>
      <w:r w:rsidR="00FF1167">
        <w:rPr>
          <w:lang w:val="en-GB"/>
        </w:rPr>
        <w:t xml:space="preserve"> and compile</w:t>
      </w:r>
      <w:r>
        <w:rPr>
          <w:lang w:val="en-GB"/>
        </w:rPr>
        <w:t xml:space="preserve"> the C++ code</w:t>
      </w:r>
      <w:bookmarkEnd w:id="6"/>
    </w:p>
    <w:p w14:paraId="6F18448C" w14:textId="77777777" w:rsidR="00FF1167" w:rsidRPr="00FF1167" w:rsidRDefault="00FF1167" w:rsidP="00FF1167">
      <w:pPr>
        <w:rPr>
          <w:lang w:val="en-GB"/>
        </w:rPr>
      </w:pPr>
    </w:p>
    <w:p w14:paraId="5DD56EF3" w14:textId="6FEA162F" w:rsidR="00A1139A"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 xml:space="preserve">a version of visual studio. We have used </w:t>
      </w:r>
      <w:hyperlink r:id="rId32" w:history="1">
        <w:r w:rsidRPr="0083358F">
          <w:rPr>
            <w:rStyle w:val="Hyperlink"/>
            <w:lang w:val="en-GB"/>
          </w:rPr>
          <w:t>visual studio 2022</w:t>
        </w:r>
      </w:hyperlink>
      <w:r>
        <w:rPr>
          <w:lang w:val="en-GB"/>
        </w:rPr>
        <w:t xml:space="preserve"> to make this software</w:t>
      </w:r>
      <w:r w:rsidR="0019322B">
        <w:rPr>
          <w:lang w:val="en-GB"/>
        </w:rPr>
        <w:t xml:space="preserve">. In the visual studio installer, you will need to install the following </w:t>
      </w:r>
      <w:proofErr w:type="gramStart"/>
      <w:r w:rsidR="0019322B">
        <w:rPr>
          <w:lang w:val="en-GB"/>
        </w:rPr>
        <w:t>packages :</w:t>
      </w:r>
      <w:proofErr w:type="gramEnd"/>
      <w:r w:rsidR="0019322B">
        <w:rPr>
          <w:lang w:val="en-GB"/>
        </w:rPr>
        <w:t xml:space="preserve"> python development and desktop development with C++.</w:t>
      </w:r>
    </w:p>
    <w:p w14:paraId="2726A1D1" w14:textId="464A5FED" w:rsidR="0083358F" w:rsidRDefault="0083358F" w:rsidP="0083358F">
      <w:pPr>
        <w:pStyle w:val="ListParagraph"/>
        <w:numPr>
          <w:ilvl w:val="0"/>
          <w:numId w:val="16"/>
        </w:numPr>
        <w:rPr>
          <w:lang w:val="en-GB"/>
        </w:rPr>
      </w:pPr>
      <w:r w:rsidRPr="007E0CEA">
        <w:rPr>
          <w:lang w:val="en-GB"/>
        </w:rPr>
        <w:t xml:space="preserve">Download </w:t>
      </w:r>
      <w:r w:rsidR="002466F2">
        <w:rPr>
          <w:lang w:val="en-GB"/>
        </w:rPr>
        <w:t xml:space="preserve">and install </w:t>
      </w:r>
      <w:r w:rsidRPr="007E0CEA">
        <w:rPr>
          <w:lang w:val="en-GB"/>
        </w:rPr>
        <w:t xml:space="preserve">CUDA Toolkit 12.3 </w:t>
      </w:r>
      <w:r w:rsidR="002466F2">
        <w:rPr>
          <w:lang w:val="en-GB"/>
        </w:rPr>
        <w:t>for</w:t>
      </w:r>
      <w:r w:rsidR="002466F2" w:rsidRPr="007E0CEA">
        <w:rPr>
          <w:lang w:val="en-GB"/>
        </w:rPr>
        <w:t xml:space="preserve"> </w:t>
      </w:r>
      <w:r w:rsidRPr="007E0CEA">
        <w:rPr>
          <w:lang w:val="en-GB"/>
        </w:rPr>
        <w:t xml:space="preserve">your windows version (10 or 11) on this </w:t>
      </w:r>
      <w:hyperlink r:id="rId33" w:history="1">
        <w:r w:rsidRPr="00BB5199">
          <w:rPr>
            <w:rStyle w:val="Hyperlink"/>
            <w:lang w:val="en-GB"/>
          </w:rPr>
          <w:t>NVIDIA page</w:t>
        </w:r>
      </w:hyperlink>
      <w:r>
        <w:rPr>
          <w:lang w:val="en-GB"/>
        </w:rPr>
        <w:t>.</w:t>
      </w:r>
    </w:p>
    <w:p w14:paraId="54D308CB" w14:textId="610E104C" w:rsidR="0083358F"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the Gage drivers provided with the card</w:t>
      </w:r>
    </w:p>
    <w:p w14:paraId="30F11BD3" w14:textId="577A57CF" w:rsidR="002770AF" w:rsidRDefault="0083358F" w:rsidP="002770AF">
      <w:pPr>
        <w:pStyle w:val="ListParagraph"/>
        <w:numPr>
          <w:ilvl w:val="0"/>
          <w:numId w:val="16"/>
        </w:numPr>
        <w:rPr>
          <w:lang w:val="en-GB"/>
        </w:rPr>
      </w:pPr>
      <w:r>
        <w:rPr>
          <w:lang w:val="en-GB"/>
        </w:rPr>
        <w:t xml:space="preserve">Link the </w:t>
      </w:r>
      <w:proofErr w:type="spellStart"/>
      <w:r>
        <w:rPr>
          <w:lang w:val="en-GB"/>
        </w:rPr>
        <w:t>github</w:t>
      </w:r>
      <w:proofErr w:type="spellEnd"/>
      <w:r>
        <w:rPr>
          <w:lang w:val="en-GB"/>
        </w:rPr>
        <w:t xml:space="preserve"> project </w:t>
      </w:r>
      <w:hyperlink r:id="rId34" w:history="1">
        <w:r w:rsidRPr="003E37D2">
          <w:rPr>
            <w:rStyle w:val="Hyperlink"/>
            <w:lang w:val="en-GB"/>
          </w:rPr>
          <w:t>https://github.com/MathWalsh/The_PUG_DCS_on_GPU.git</w:t>
        </w:r>
      </w:hyperlink>
      <w:r>
        <w:rPr>
          <w:lang w:val="en-GB"/>
        </w:rPr>
        <w:t xml:space="preserve"> to your visual studio to pull the code (you won’t be able to commit to our repository).</w:t>
      </w:r>
    </w:p>
    <w:p w14:paraId="0B879697" w14:textId="6BA8D207" w:rsidR="002770AF" w:rsidRDefault="002770AF" w:rsidP="002770AF">
      <w:pPr>
        <w:pStyle w:val="ListParagraph"/>
        <w:rPr>
          <w:lang w:val="en-GB"/>
        </w:rPr>
      </w:pPr>
    </w:p>
    <w:p w14:paraId="468E5911" w14:textId="22BC2D00" w:rsidR="002770AF" w:rsidRPr="002770AF" w:rsidRDefault="002770AF" w:rsidP="002770AF">
      <w:pPr>
        <w:ind w:left="360"/>
        <w:rPr>
          <w:lang w:val="en-GB"/>
        </w:rPr>
      </w:pPr>
      <w:r>
        <w:rPr>
          <w:lang w:val="en-GB"/>
        </w:rPr>
        <w:t>This should allow you to look at</w:t>
      </w:r>
      <w:r w:rsidR="002466F2">
        <w:rPr>
          <w:lang w:val="en-GB"/>
        </w:rPr>
        <w:t xml:space="preserve"> and run</w:t>
      </w:r>
      <w:r>
        <w:rPr>
          <w:lang w:val="en-GB"/>
        </w:rPr>
        <w:t xml:space="preserve"> the code behind the C++ application. </w:t>
      </w:r>
    </w:p>
    <w:p w14:paraId="3DBB0BDA" w14:textId="77777777" w:rsidR="001F47A2" w:rsidRPr="001F47A2" w:rsidRDefault="001F47A2" w:rsidP="001F47A2">
      <w:pPr>
        <w:pStyle w:val="ListParagraph"/>
        <w:ind w:left="1080"/>
        <w:rPr>
          <w:lang w:val="en-GB"/>
        </w:rPr>
      </w:pPr>
    </w:p>
    <w:sectPr w:rsidR="001F47A2" w:rsidRPr="001F47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B0A5" w14:textId="77777777" w:rsidR="00850099" w:rsidRDefault="00850099" w:rsidP="004F6BFF">
      <w:pPr>
        <w:spacing w:after="0" w:line="240" w:lineRule="auto"/>
      </w:pPr>
      <w:r>
        <w:separator/>
      </w:r>
    </w:p>
  </w:endnote>
  <w:endnote w:type="continuationSeparator" w:id="0">
    <w:p w14:paraId="78365D21" w14:textId="77777777" w:rsidR="00850099" w:rsidRDefault="00850099" w:rsidP="004F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6618A" w14:textId="77777777" w:rsidR="00850099" w:rsidRDefault="00850099" w:rsidP="004F6BFF">
      <w:pPr>
        <w:spacing w:after="0" w:line="240" w:lineRule="auto"/>
      </w:pPr>
      <w:r>
        <w:separator/>
      </w:r>
    </w:p>
  </w:footnote>
  <w:footnote w:type="continuationSeparator" w:id="0">
    <w:p w14:paraId="15965C67" w14:textId="77777777" w:rsidR="00850099" w:rsidRDefault="00850099" w:rsidP="004F6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069"/>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C93270"/>
    <w:multiLevelType w:val="hybridMultilevel"/>
    <w:tmpl w:val="C2AA6B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01612D"/>
    <w:multiLevelType w:val="hybridMultilevel"/>
    <w:tmpl w:val="F732C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4419C2"/>
    <w:multiLevelType w:val="hybridMultilevel"/>
    <w:tmpl w:val="A11C4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1068BC"/>
    <w:multiLevelType w:val="hybridMultilevel"/>
    <w:tmpl w:val="079AFB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4D4FF5"/>
    <w:multiLevelType w:val="hybridMultilevel"/>
    <w:tmpl w:val="5D0E7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A7829"/>
    <w:multiLevelType w:val="hybridMultilevel"/>
    <w:tmpl w:val="BA6C6296"/>
    <w:lvl w:ilvl="0" w:tplc="67361D9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85078B1"/>
    <w:multiLevelType w:val="hybridMultilevel"/>
    <w:tmpl w:val="F0688A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212A74"/>
    <w:multiLevelType w:val="hybridMultilevel"/>
    <w:tmpl w:val="F77AC37A"/>
    <w:lvl w:ilvl="0" w:tplc="B26C6CD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DD11F90"/>
    <w:multiLevelType w:val="hybridMultilevel"/>
    <w:tmpl w:val="B1800CF6"/>
    <w:lvl w:ilvl="0" w:tplc="1422A6FC">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897915"/>
    <w:multiLevelType w:val="hybridMultilevel"/>
    <w:tmpl w:val="5C36F820"/>
    <w:lvl w:ilvl="0" w:tplc="E1BA2E0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F847E0"/>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CFB530C"/>
    <w:multiLevelType w:val="hybridMultilevel"/>
    <w:tmpl w:val="5918593E"/>
    <w:lvl w:ilvl="0" w:tplc="14AC898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392FBE"/>
    <w:multiLevelType w:val="hybridMultilevel"/>
    <w:tmpl w:val="6262A89E"/>
    <w:lvl w:ilvl="0" w:tplc="160AEC8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F2B183A"/>
    <w:multiLevelType w:val="hybridMultilevel"/>
    <w:tmpl w:val="9358F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C145D06"/>
    <w:multiLevelType w:val="hybridMultilevel"/>
    <w:tmpl w:val="8B723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FC2926"/>
    <w:multiLevelType w:val="hybridMultilevel"/>
    <w:tmpl w:val="6C34608A"/>
    <w:lvl w:ilvl="0" w:tplc="01266E4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2"/>
  </w:num>
  <w:num w:numId="3">
    <w:abstractNumId w:val="8"/>
  </w:num>
  <w:num w:numId="4">
    <w:abstractNumId w:val="7"/>
  </w:num>
  <w:num w:numId="5">
    <w:abstractNumId w:val="4"/>
  </w:num>
  <w:num w:numId="6">
    <w:abstractNumId w:val="9"/>
  </w:num>
  <w:num w:numId="7">
    <w:abstractNumId w:val="10"/>
  </w:num>
  <w:num w:numId="8">
    <w:abstractNumId w:val="14"/>
  </w:num>
  <w:num w:numId="9">
    <w:abstractNumId w:val="1"/>
  </w:num>
  <w:num w:numId="10">
    <w:abstractNumId w:val="0"/>
  </w:num>
  <w:num w:numId="11">
    <w:abstractNumId w:val="12"/>
  </w:num>
  <w:num w:numId="12">
    <w:abstractNumId w:val="11"/>
  </w:num>
  <w:num w:numId="13">
    <w:abstractNumId w:val="15"/>
  </w:num>
  <w:num w:numId="14">
    <w:abstractNumId w:val="16"/>
  </w:num>
  <w:num w:numId="15">
    <w:abstractNumId w:val="13"/>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F2"/>
    <w:rsid w:val="00027424"/>
    <w:rsid w:val="00030850"/>
    <w:rsid w:val="000349ED"/>
    <w:rsid w:val="00047096"/>
    <w:rsid w:val="00050A44"/>
    <w:rsid w:val="00062239"/>
    <w:rsid w:val="00073D78"/>
    <w:rsid w:val="00090307"/>
    <w:rsid w:val="0009233B"/>
    <w:rsid w:val="000A62AA"/>
    <w:rsid w:val="000B5B3B"/>
    <w:rsid w:val="000D32EA"/>
    <w:rsid w:val="000E52CC"/>
    <w:rsid w:val="000E5B98"/>
    <w:rsid w:val="000E6FE5"/>
    <w:rsid w:val="000F1CC4"/>
    <w:rsid w:val="000F5A0F"/>
    <w:rsid w:val="00100119"/>
    <w:rsid w:val="00105DCC"/>
    <w:rsid w:val="00107ED2"/>
    <w:rsid w:val="00130B5D"/>
    <w:rsid w:val="00135130"/>
    <w:rsid w:val="00137D8A"/>
    <w:rsid w:val="00143527"/>
    <w:rsid w:val="001524A7"/>
    <w:rsid w:val="001551FB"/>
    <w:rsid w:val="00161BA8"/>
    <w:rsid w:val="00180C71"/>
    <w:rsid w:val="00182476"/>
    <w:rsid w:val="0019322B"/>
    <w:rsid w:val="001A5FB7"/>
    <w:rsid w:val="001C77EC"/>
    <w:rsid w:val="001E07F3"/>
    <w:rsid w:val="001F47A2"/>
    <w:rsid w:val="00203084"/>
    <w:rsid w:val="0021185B"/>
    <w:rsid w:val="002134EA"/>
    <w:rsid w:val="002279DB"/>
    <w:rsid w:val="00233E43"/>
    <w:rsid w:val="002368F1"/>
    <w:rsid w:val="002370D5"/>
    <w:rsid w:val="00241146"/>
    <w:rsid w:val="00245D32"/>
    <w:rsid w:val="002466F2"/>
    <w:rsid w:val="002654BF"/>
    <w:rsid w:val="00266900"/>
    <w:rsid w:val="002770AF"/>
    <w:rsid w:val="0028002A"/>
    <w:rsid w:val="00282C8C"/>
    <w:rsid w:val="00284996"/>
    <w:rsid w:val="00291328"/>
    <w:rsid w:val="00291A26"/>
    <w:rsid w:val="002978FE"/>
    <w:rsid w:val="002B265B"/>
    <w:rsid w:val="002C2589"/>
    <w:rsid w:val="002C2631"/>
    <w:rsid w:val="002E0845"/>
    <w:rsid w:val="002E19C8"/>
    <w:rsid w:val="002E320F"/>
    <w:rsid w:val="002E349B"/>
    <w:rsid w:val="002E365D"/>
    <w:rsid w:val="002E6FE4"/>
    <w:rsid w:val="002F2F5A"/>
    <w:rsid w:val="00302427"/>
    <w:rsid w:val="0030498F"/>
    <w:rsid w:val="00311D9B"/>
    <w:rsid w:val="0031444D"/>
    <w:rsid w:val="00325026"/>
    <w:rsid w:val="0032709C"/>
    <w:rsid w:val="0033095E"/>
    <w:rsid w:val="003310B9"/>
    <w:rsid w:val="00356550"/>
    <w:rsid w:val="003868D5"/>
    <w:rsid w:val="003939CA"/>
    <w:rsid w:val="003B3EBA"/>
    <w:rsid w:val="003B6E14"/>
    <w:rsid w:val="003C4470"/>
    <w:rsid w:val="003D110C"/>
    <w:rsid w:val="003D138B"/>
    <w:rsid w:val="003D3673"/>
    <w:rsid w:val="003D5A39"/>
    <w:rsid w:val="003E7249"/>
    <w:rsid w:val="003F38F2"/>
    <w:rsid w:val="004036A4"/>
    <w:rsid w:val="00420A7C"/>
    <w:rsid w:val="004419C1"/>
    <w:rsid w:val="00464B03"/>
    <w:rsid w:val="00466252"/>
    <w:rsid w:val="0047380E"/>
    <w:rsid w:val="00482777"/>
    <w:rsid w:val="004975BF"/>
    <w:rsid w:val="004A1BE7"/>
    <w:rsid w:val="004A273E"/>
    <w:rsid w:val="004C24FE"/>
    <w:rsid w:val="004D1EDB"/>
    <w:rsid w:val="004D6509"/>
    <w:rsid w:val="004D6B7D"/>
    <w:rsid w:val="004D7F8D"/>
    <w:rsid w:val="004F6BFF"/>
    <w:rsid w:val="00500A92"/>
    <w:rsid w:val="00503B1C"/>
    <w:rsid w:val="00507DFF"/>
    <w:rsid w:val="00513384"/>
    <w:rsid w:val="00540C31"/>
    <w:rsid w:val="005434B9"/>
    <w:rsid w:val="00544139"/>
    <w:rsid w:val="0055097F"/>
    <w:rsid w:val="005659E9"/>
    <w:rsid w:val="00582502"/>
    <w:rsid w:val="005A0141"/>
    <w:rsid w:val="005B32FA"/>
    <w:rsid w:val="005B37E7"/>
    <w:rsid w:val="005B3B91"/>
    <w:rsid w:val="005D058B"/>
    <w:rsid w:val="005D09B3"/>
    <w:rsid w:val="005D1377"/>
    <w:rsid w:val="005D3193"/>
    <w:rsid w:val="005E4564"/>
    <w:rsid w:val="005E50B2"/>
    <w:rsid w:val="005F047F"/>
    <w:rsid w:val="00605350"/>
    <w:rsid w:val="00636B45"/>
    <w:rsid w:val="00656CBC"/>
    <w:rsid w:val="0066010A"/>
    <w:rsid w:val="00667707"/>
    <w:rsid w:val="00671485"/>
    <w:rsid w:val="00672C69"/>
    <w:rsid w:val="006840F8"/>
    <w:rsid w:val="0068749A"/>
    <w:rsid w:val="00696512"/>
    <w:rsid w:val="00696528"/>
    <w:rsid w:val="006A3B7C"/>
    <w:rsid w:val="006A583F"/>
    <w:rsid w:val="006A5B25"/>
    <w:rsid w:val="006B505E"/>
    <w:rsid w:val="006B702B"/>
    <w:rsid w:val="006C04D6"/>
    <w:rsid w:val="006D0483"/>
    <w:rsid w:val="006D204B"/>
    <w:rsid w:val="006E247A"/>
    <w:rsid w:val="006E2700"/>
    <w:rsid w:val="006E437E"/>
    <w:rsid w:val="006E6F19"/>
    <w:rsid w:val="007003A8"/>
    <w:rsid w:val="007062A3"/>
    <w:rsid w:val="00711B3D"/>
    <w:rsid w:val="00722A00"/>
    <w:rsid w:val="00722F25"/>
    <w:rsid w:val="00737C64"/>
    <w:rsid w:val="00737CA9"/>
    <w:rsid w:val="007428EA"/>
    <w:rsid w:val="00780F83"/>
    <w:rsid w:val="00784839"/>
    <w:rsid w:val="0079401A"/>
    <w:rsid w:val="007A043C"/>
    <w:rsid w:val="007A2C35"/>
    <w:rsid w:val="007A50B3"/>
    <w:rsid w:val="007A6E15"/>
    <w:rsid w:val="007B627A"/>
    <w:rsid w:val="007C02E2"/>
    <w:rsid w:val="007C40CD"/>
    <w:rsid w:val="007C597D"/>
    <w:rsid w:val="007D4B1F"/>
    <w:rsid w:val="007E0921"/>
    <w:rsid w:val="007E0CEA"/>
    <w:rsid w:val="00810BF3"/>
    <w:rsid w:val="00820C34"/>
    <w:rsid w:val="00821968"/>
    <w:rsid w:val="008258DB"/>
    <w:rsid w:val="00830362"/>
    <w:rsid w:val="0083358F"/>
    <w:rsid w:val="00836F12"/>
    <w:rsid w:val="00845ED0"/>
    <w:rsid w:val="00850099"/>
    <w:rsid w:val="0086101C"/>
    <w:rsid w:val="008763B5"/>
    <w:rsid w:val="008C39F8"/>
    <w:rsid w:val="008E2BFF"/>
    <w:rsid w:val="008E30EB"/>
    <w:rsid w:val="008E339B"/>
    <w:rsid w:val="008E33FC"/>
    <w:rsid w:val="008E4356"/>
    <w:rsid w:val="008E609A"/>
    <w:rsid w:val="008F1F22"/>
    <w:rsid w:val="008F3F9F"/>
    <w:rsid w:val="009006E3"/>
    <w:rsid w:val="00910237"/>
    <w:rsid w:val="009154A5"/>
    <w:rsid w:val="009179F8"/>
    <w:rsid w:val="00917DED"/>
    <w:rsid w:val="00917F6C"/>
    <w:rsid w:val="009244E6"/>
    <w:rsid w:val="00925F63"/>
    <w:rsid w:val="009438F2"/>
    <w:rsid w:val="009552BE"/>
    <w:rsid w:val="00975A0C"/>
    <w:rsid w:val="0098193F"/>
    <w:rsid w:val="00983909"/>
    <w:rsid w:val="009A3020"/>
    <w:rsid w:val="009C1FC7"/>
    <w:rsid w:val="009D7A04"/>
    <w:rsid w:val="009E1BFD"/>
    <w:rsid w:val="009E7702"/>
    <w:rsid w:val="009F14B2"/>
    <w:rsid w:val="009F6734"/>
    <w:rsid w:val="00A1139A"/>
    <w:rsid w:val="00A344A2"/>
    <w:rsid w:val="00A459B0"/>
    <w:rsid w:val="00A50274"/>
    <w:rsid w:val="00A52CC9"/>
    <w:rsid w:val="00A53FEC"/>
    <w:rsid w:val="00A57472"/>
    <w:rsid w:val="00A75A8B"/>
    <w:rsid w:val="00A7691C"/>
    <w:rsid w:val="00A84187"/>
    <w:rsid w:val="00A95EEE"/>
    <w:rsid w:val="00AB7BC0"/>
    <w:rsid w:val="00AD3FB7"/>
    <w:rsid w:val="00AE32F2"/>
    <w:rsid w:val="00B018B8"/>
    <w:rsid w:val="00B13C46"/>
    <w:rsid w:val="00B31695"/>
    <w:rsid w:val="00B329E6"/>
    <w:rsid w:val="00B417F2"/>
    <w:rsid w:val="00B561F2"/>
    <w:rsid w:val="00B67EA2"/>
    <w:rsid w:val="00B8223F"/>
    <w:rsid w:val="00B83D9A"/>
    <w:rsid w:val="00BA13D7"/>
    <w:rsid w:val="00BA5C1D"/>
    <w:rsid w:val="00BB0AFE"/>
    <w:rsid w:val="00BB5199"/>
    <w:rsid w:val="00BB5756"/>
    <w:rsid w:val="00BC08B1"/>
    <w:rsid w:val="00BE37DB"/>
    <w:rsid w:val="00C00230"/>
    <w:rsid w:val="00C31BBF"/>
    <w:rsid w:val="00C374EE"/>
    <w:rsid w:val="00C45710"/>
    <w:rsid w:val="00C60ECC"/>
    <w:rsid w:val="00C63B69"/>
    <w:rsid w:val="00C6569F"/>
    <w:rsid w:val="00C830EC"/>
    <w:rsid w:val="00CB5E2E"/>
    <w:rsid w:val="00CC10C6"/>
    <w:rsid w:val="00CC565F"/>
    <w:rsid w:val="00CD6F73"/>
    <w:rsid w:val="00CE056F"/>
    <w:rsid w:val="00CE68A1"/>
    <w:rsid w:val="00CF17B0"/>
    <w:rsid w:val="00CF1FC5"/>
    <w:rsid w:val="00D07312"/>
    <w:rsid w:val="00D117A7"/>
    <w:rsid w:val="00D11A0B"/>
    <w:rsid w:val="00D177B4"/>
    <w:rsid w:val="00D23B8E"/>
    <w:rsid w:val="00D26925"/>
    <w:rsid w:val="00D341E9"/>
    <w:rsid w:val="00D424C3"/>
    <w:rsid w:val="00D61A0A"/>
    <w:rsid w:val="00D66D87"/>
    <w:rsid w:val="00D70CCD"/>
    <w:rsid w:val="00D74898"/>
    <w:rsid w:val="00D76D09"/>
    <w:rsid w:val="00D84F28"/>
    <w:rsid w:val="00D91091"/>
    <w:rsid w:val="00D9420E"/>
    <w:rsid w:val="00DA6810"/>
    <w:rsid w:val="00DC262B"/>
    <w:rsid w:val="00DD0950"/>
    <w:rsid w:val="00DD1F33"/>
    <w:rsid w:val="00DD30B8"/>
    <w:rsid w:val="00DD6384"/>
    <w:rsid w:val="00DE536D"/>
    <w:rsid w:val="00E02BF2"/>
    <w:rsid w:val="00E05338"/>
    <w:rsid w:val="00E07C70"/>
    <w:rsid w:val="00E342E8"/>
    <w:rsid w:val="00E5663A"/>
    <w:rsid w:val="00E6069B"/>
    <w:rsid w:val="00E730C4"/>
    <w:rsid w:val="00E764EA"/>
    <w:rsid w:val="00E806E2"/>
    <w:rsid w:val="00EA4BF3"/>
    <w:rsid w:val="00EB5161"/>
    <w:rsid w:val="00EB7C4E"/>
    <w:rsid w:val="00EC1CDE"/>
    <w:rsid w:val="00EC4FED"/>
    <w:rsid w:val="00ED06D9"/>
    <w:rsid w:val="00ED7E54"/>
    <w:rsid w:val="00F0785B"/>
    <w:rsid w:val="00F361F3"/>
    <w:rsid w:val="00F40235"/>
    <w:rsid w:val="00F4645E"/>
    <w:rsid w:val="00F50554"/>
    <w:rsid w:val="00F53F42"/>
    <w:rsid w:val="00F64128"/>
    <w:rsid w:val="00F67741"/>
    <w:rsid w:val="00F754F5"/>
    <w:rsid w:val="00F87604"/>
    <w:rsid w:val="00F95680"/>
    <w:rsid w:val="00FA3FD2"/>
    <w:rsid w:val="00FA6055"/>
    <w:rsid w:val="00FC24F4"/>
    <w:rsid w:val="00FC52C6"/>
    <w:rsid w:val="00FE0ADF"/>
    <w:rsid w:val="00FE2BC2"/>
    <w:rsid w:val="00FE4435"/>
    <w:rsid w:val="00FE4899"/>
    <w:rsid w:val="00FF1167"/>
    <w:rsid w:val="00FF2F60"/>
    <w:rsid w:val="00FF7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A63E"/>
  <w15:chartTrackingRefBased/>
  <w15:docId w15:val="{2D9DB350-1007-44C3-8073-3E8261B4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8F1"/>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497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F1"/>
    <w:rPr>
      <w:rFonts w:asciiTheme="majorHAnsi" w:eastAsiaTheme="majorEastAsia" w:hAnsiTheme="majorHAnsi" w:cstheme="majorBidi"/>
      <w:color w:val="000000" w:themeColor="text1"/>
      <w:sz w:val="32"/>
      <w:szCs w:val="32"/>
      <w:u w:val="single"/>
    </w:rPr>
  </w:style>
  <w:style w:type="paragraph" w:styleId="ListParagraph">
    <w:name w:val="List Paragraph"/>
    <w:basedOn w:val="Normal"/>
    <w:uiPriority w:val="34"/>
    <w:qFormat/>
    <w:rsid w:val="006E247A"/>
    <w:pPr>
      <w:ind w:left="720"/>
      <w:contextualSpacing/>
    </w:pPr>
  </w:style>
  <w:style w:type="character" w:styleId="Hyperlink">
    <w:name w:val="Hyperlink"/>
    <w:basedOn w:val="DefaultParagraphFont"/>
    <w:uiPriority w:val="99"/>
    <w:unhideWhenUsed/>
    <w:rsid w:val="00BE37DB"/>
    <w:rPr>
      <w:color w:val="0563C1" w:themeColor="hyperlink"/>
      <w:u w:val="single"/>
    </w:rPr>
  </w:style>
  <w:style w:type="character" w:styleId="UnresolvedMention">
    <w:name w:val="Unresolved Mention"/>
    <w:basedOn w:val="DefaultParagraphFont"/>
    <w:uiPriority w:val="99"/>
    <w:semiHidden/>
    <w:unhideWhenUsed/>
    <w:rsid w:val="00BE37DB"/>
    <w:rPr>
      <w:color w:val="605E5C"/>
      <w:shd w:val="clear" w:color="auto" w:fill="E1DFDD"/>
    </w:rPr>
  </w:style>
  <w:style w:type="character" w:styleId="FollowedHyperlink">
    <w:name w:val="FollowedHyperlink"/>
    <w:basedOn w:val="DefaultParagraphFont"/>
    <w:uiPriority w:val="99"/>
    <w:semiHidden/>
    <w:unhideWhenUsed/>
    <w:rsid w:val="00BE37DB"/>
    <w:rPr>
      <w:color w:val="954F72" w:themeColor="followedHyperlink"/>
      <w:u w:val="single"/>
    </w:rPr>
  </w:style>
  <w:style w:type="paragraph" w:styleId="NormalWeb">
    <w:name w:val="Normal (Web)"/>
    <w:basedOn w:val="Normal"/>
    <w:uiPriority w:val="99"/>
    <w:semiHidden/>
    <w:unhideWhenUsed/>
    <w:rsid w:val="00A75A8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4F6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FF"/>
  </w:style>
  <w:style w:type="paragraph" w:styleId="Footer">
    <w:name w:val="footer"/>
    <w:basedOn w:val="Normal"/>
    <w:link w:val="FooterChar"/>
    <w:uiPriority w:val="99"/>
    <w:unhideWhenUsed/>
    <w:rsid w:val="004F6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FF"/>
  </w:style>
  <w:style w:type="character" w:customStyle="1" w:styleId="Heading2Char">
    <w:name w:val="Heading 2 Char"/>
    <w:basedOn w:val="DefaultParagraphFont"/>
    <w:link w:val="Heading2"/>
    <w:uiPriority w:val="9"/>
    <w:rsid w:val="004975B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3EBA"/>
    <w:pPr>
      <w:outlineLvl w:val="9"/>
    </w:pPr>
    <w:rPr>
      <w:color w:val="2F5496" w:themeColor="accent1" w:themeShade="BF"/>
      <w:u w:val="none"/>
      <w:lang w:val="en-US"/>
    </w:rPr>
  </w:style>
  <w:style w:type="paragraph" w:styleId="TOC1">
    <w:name w:val="toc 1"/>
    <w:basedOn w:val="Normal"/>
    <w:next w:val="Normal"/>
    <w:autoRedefine/>
    <w:uiPriority w:val="39"/>
    <w:unhideWhenUsed/>
    <w:rsid w:val="003B3EBA"/>
    <w:pPr>
      <w:spacing w:after="100"/>
    </w:pPr>
  </w:style>
  <w:style w:type="paragraph" w:styleId="Revision">
    <w:name w:val="Revision"/>
    <w:hidden/>
    <w:uiPriority w:val="99"/>
    <w:semiHidden/>
    <w:rsid w:val="005A0141"/>
    <w:pPr>
      <w:spacing w:after="0" w:line="240" w:lineRule="auto"/>
    </w:pPr>
  </w:style>
  <w:style w:type="character" w:styleId="CommentReference">
    <w:name w:val="annotation reference"/>
    <w:basedOn w:val="DefaultParagraphFont"/>
    <w:uiPriority w:val="99"/>
    <w:semiHidden/>
    <w:unhideWhenUsed/>
    <w:rsid w:val="007A2C35"/>
    <w:rPr>
      <w:sz w:val="16"/>
      <w:szCs w:val="16"/>
    </w:rPr>
  </w:style>
  <w:style w:type="paragraph" w:styleId="CommentText">
    <w:name w:val="annotation text"/>
    <w:basedOn w:val="Normal"/>
    <w:link w:val="CommentTextChar"/>
    <w:uiPriority w:val="99"/>
    <w:semiHidden/>
    <w:unhideWhenUsed/>
    <w:rsid w:val="007A2C35"/>
    <w:pPr>
      <w:spacing w:line="240" w:lineRule="auto"/>
    </w:pPr>
    <w:rPr>
      <w:sz w:val="20"/>
      <w:szCs w:val="20"/>
    </w:rPr>
  </w:style>
  <w:style w:type="character" w:customStyle="1" w:styleId="CommentTextChar">
    <w:name w:val="Comment Text Char"/>
    <w:basedOn w:val="DefaultParagraphFont"/>
    <w:link w:val="CommentText"/>
    <w:uiPriority w:val="99"/>
    <w:semiHidden/>
    <w:rsid w:val="007A2C35"/>
    <w:rPr>
      <w:sz w:val="20"/>
      <w:szCs w:val="20"/>
    </w:rPr>
  </w:style>
  <w:style w:type="paragraph" w:styleId="CommentSubject">
    <w:name w:val="annotation subject"/>
    <w:basedOn w:val="CommentText"/>
    <w:next w:val="CommentText"/>
    <w:link w:val="CommentSubjectChar"/>
    <w:uiPriority w:val="99"/>
    <w:semiHidden/>
    <w:unhideWhenUsed/>
    <w:rsid w:val="007A2C35"/>
    <w:rPr>
      <w:b/>
      <w:bCs/>
    </w:rPr>
  </w:style>
  <w:style w:type="character" w:customStyle="1" w:styleId="CommentSubjectChar">
    <w:name w:val="Comment Subject Char"/>
    <w:basedOn w:val="CommentTextChar"/>
    <w:link w:val="CommentSubject"/>
    <w:uiPriority w:val="99"/>
    <w:semiHidden/>
    <w:rsid w:val="007A2C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439">
      <w:bodyDiv w:val="1"/>
      <w:marLeft w:val="0"/>
      <w:marRight w:val="0"/>
      <w:marTop w:val="0"/>
      <w:marBottom w:val="0"/>
      <w:divBdr>
        <w:top w:val="none" w:sz="0" w:space="0" w:color="auto"/>
        <w:left w:val="none" w:sz="0" w:space="0" w:color="auto"/>
        <w:bottom w:val="none" w:sz="0" w:space="0" w:color="auto"/>
        <w:right w:val="none" w:sz="0" w:space="0" w:color="auto"/>
      </w:divBdr>
    </w:div>
    <w:div w:id="11590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visualstudio.microsoft.com/v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athworks.com/products/compiler/matlab-runtime.html" TargetMode="External"/><Relationship Id="rId34" Type="http://schemas.openxmlformats.org/officeDocument/2006/relationships/hyperlink" Target="https://github.com/MathWalsh/The_PUG_DCS_on_GPU.git" TargetMode="Externa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www.nvidia.com/en-us/geforce/news/geforce-rtx-4080-4070-ti-4070-super-gpu/" TargetMode="External"/><Relationship Id="rId25" Type="http://schemas.openxmlformats.org/officeDocument/2006/relationships/image" Target="media/image7.png"/><Relationship Id="rId33" Type="http://schemas.openxmlformats.org/officeDocument/2006/relationships/hyperlink" Target="https://developer.nvidia.com/cuda-12-3-0-download-archive?target_os=Windows&amp;target_arch=x86_64" TargetMode="External"/><Relationship Id="rId2" Type="http://schemas.openxmlformats.org/officeDocument/2006/relationships/numbering" Target="numbering.xml"/><Relationship Id="rId16" Type="http://schemas.openxmlformats.org/officeDocument/2006/relationships/hyperlink" Target="https://www.nvidia.com/en-us/geforce/graphics-cards/40-series/rtx-4090/" TargetMode="External"/><Relationship Id="rId20" Type="http://schemas.openxmlformats.org/officeDocument/2006/relationships/hyperlink" Target="https://sourceforge.net/projects/winpython/file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visualstudio.microsoft.com/vs/" TargetMode="External"/><Relationship Id="rId5" Type="http://schemas.openxmlformats.org/officeDocument/2006/relationships/webSettings" Target="webSettings.xml"/><Relationship Id="rId15" Type="http://schemas.openxmlformats.org/officeDocument/2006/relationships/hyperlink" Target="https://vitrek.com/gage/digitizers/"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MathWalsh/The_PUG_DCS_on_GPU/issues" TargetMode="External"/><Relationship Id="rId19" Type="http://schemas.openxmlformats.org/officeDocument/2006/relationships/hyperlink" Target="https://developer.nvidia.com/cuda-12-3-0-download-archive?target_os=Windows&amp;target_arch=x86_64"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ThePugDCSonGPU@hotmail.com" TargetMode="External"/><Relationship Id="rId14" Type="http://schemas.openxmlformats.org/officeDocument/2006/relationships/image" Target="media/image4.emf"/><Relationship Id="rId22" Type="http://schemas.openxmlformats.org/officeDocument/2006/relationships/hyperlink" Target="https://github.com/MathWalsh/The_PUG_DCS_on_GPU/releases/latest" TargetMode="External"/><Relationship Id="rId27" Type="http://schemas.openxmlformats.org/officeDocument/2006/relationships/hyperlink" Target="https://github.com/MathWalsh/The_PUG_DCS_on_GPU/issues" TargetMode="Externa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github.com/MathWalsh/The_PUG_DCS_on_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EF51-5565-46FA-AE57-6371BFF8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15265</TotalTime>
  <Pages>20</Pages>
  <Words>6038</Words>
  <Characters>34418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71</cp:revision>
  <cp:lastPrinted>2024-06-19T22:43:00Z</cp:lastPrinted>
  <dcterms:created xsi:type="dcterms:W3CDTF">2024-05-07T19:27:00Z</dcterms:created>
  <dcterms:modified xsi:type="dcterms:W3CDTF">2024-06-19T22:44:00Z</dcterms:modified>
</cp:coreProperties>
</file>