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</w:p>
    <w:p w14:paraId="1B4D4289" w14:textId="42964152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5EA538F1" w:rsidR="00142F5D" w:rsidRPr="00732D56" w:rsidRDefault="00BD1E42" w:rsidP="00732D56">
      <w:pPr>
        <w:pStyle w:val="Titre2"/>
        <w:jc w:val="center"/>
        <w:rPr>
          <w:sz w:val="56"/>
          <w:szCs w:val="56"/>
        </w:rPr>
      </w:pPr>
      <w:r>
        <w:rPr>
          <w:sz w:val="56"/>
          <w:szCs w:val="56"/>
        </w:rPr>
        <w:t>YouT</w:t>
      </w:r>
      <w:r w:rsidR="00F750F4">
        <w:rPr>
          <w:sz w:val="56"/>
          <w:szCs w:val="56"/>
        </w:rPr>
        <w:t>ube</w:t>
      </w:r>
    </w:p>
    <w:p w14:paraId="3DCFE520" w14:textId="44D5211C" w:rsidR="009D62D9" w:rsidRDefault="009D62D9" w:rsidP="009D62D9">
      <w:pPr>
        <w:ind w:right="48"/>
        <w:jc w:val="center"/>
        <w:rPr>
          <w:lang w:val="fr-FR" w:eastAsia="fr-FR"/>
        </w:rPr>
      </w:pPr>
    </w:p>
    <w:p w14:paraId="6FAD3540" w14:textId="20F80379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5C58BBEB" w:rsidR="009D62D9" w:rsidRDefault="00CB7C9E" w:rsidP="009D62D9">
      <w:pPr>
        <w:ind w:right="48"/>
        <w:jc w:val="center"/>
        <w:rPr>
          <w:lang w:val="fr-FR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5C64951F" wp14:editId="533F7F4D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4420870" cy="311277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utube-icon-png-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7218" w14:textId="3EFCCE61" w:rsidR="00070BF8" w:rsidRDefault="00070BF8" w:rsidP="00CB7C9E">
      <w:pPr>
        <w:ind w:right="48"/>
        <w:rPr>
          <w:lang w:val="fr-FR" w:eastAsia="fr-FR"/>
        </w:rPr>
      </w:pPr>
    </w:p>
    <w:p w14:paraId="4D0EDA3D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5AC3315A" w14:textId="0E15FC81" w:rsidR="00732D56" w:rsidRDefault="00732D56" w:rsidP="00CB7C9E">
      <w:pPr>
        <w:ind w:right="48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E71202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1241B385" w14:textId="3D580E37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50C4CF3B" w:rsidR="009D62D9" w:rsidRDefault="009D62D9"/>
    <w:p w14:paraId="52829408" w14:textId="678EA284" w:rsidR="001949E0" w:rsidRDefault="00CB7C9E" w:rsidP="007752DF">
      <w:pPr>
        <w:pStyle w:val="Titre1"/>
      </w:pPr>
      <w:r>
        <w:t>Colaborateur</w:t>
      </w: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42"/>
      </w:tblGrid>
      <w:tr w:rsidR="001949E0" w:rsidRPr="00AE6131" w14:paraId="57159366" w14:textId="77777777" w:rsidTr="00CB7C9E">
        <w:trPr>
          <w:trHeight w:val="217"/>
        </w:trPr>
        <w:tc>
          <w:tcPr>
            <w:tcW w:w="4549" w:type="dxa"/>
            <w:shd w:val="clear" w:color="auto" w:fill="auto"/>
            <w:vAlign w:val="center"/>
          </w:tcPr>
          <w:p w14:paraId="357704FD" w14:textId="2DF9FA6B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P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</w:p>
        </w:tc>
        <w:tc>
          <w:tcPr>
            <w:tcW w:w="4542" w:type="dxa"/>
            <w:shd w:val="clear" w:color="auto" w:fill="auto"/>
            <w:vAlign w:val="center"/>
          </w:tcPr>
          <w:p w14:paraId="320724A5" w14:textId="3E37E46C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C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lient</w:t>
            </w:r>
          </w:p>
        </w:tc>
      </w:tr>
      <w:tr w:rsidR="001949E0" w:rsidRPr="009718FC" w14:paraId="17AC460B" w14:textId="77777777" w:rsidTr="00CB7C9E">
        <w:trPr>
          <w:trHeight w:val="2517"/>
        </w:trPr>
        <w:tc>
          <w:tcPr>
            <w:tcW w:w="4549" w:type="dxa"/>
            <w:shd w:val="clear" w:color="auto" w:fill="auto"/>
          </w:tcPr>
          <w:p w14:paraId="5F76D08F" w14:textId="3494EBD6" w:rsidR="001949E0" w:rsidRPr="009F5AC6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6C2BEF50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6C88C972" w14:textId="77777777" w:rsidR="001949E0" w:rsidRDefault="007B3538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8" w:history="1">
              <w:r w:rsidR="001949E0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56A4FE24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15822FBF" w14:textId="5DF2830D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3E6E638A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2BED84F8" w14:textId="77777777" w:rsidR="001949E0" w:rsidRDefault="007B3538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9" w:history="1">
              <w:r w:rsidR="001949E0"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 w:rsidR="001949E0"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212DDC8" w14:textId="7777777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  <w:tc>
          <w:tcPr>
            <w:tcW w:w="4542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18174EB0" w14:textId="4882614B" w:rsidR="001949E0" w:rsidRPr="001949E0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Favre Raphaël</w:t>
            </w:r>
          </w:p>
          <w:p w14:paraId="51327480" w14:textId="127CB28D" w:rsidR="001949E0" w:rsidRPr="001949E0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hyperlink r:id="rId10" w:history="1">
              <w:r w:rsidRPr="0095769F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Favre.raphaël@cpnv.ch</w:t>
              </w:r>
            </w:hyperlink>
            <w:r w:rsidR="001949E0" w:rsidRPr="001949E0"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 xml:space="preserve"> </w:t>
            </w:r>
          </w:p>
        </w:tc>
      </w:tr>
    </w:tbl>
    <w:p w14:paraId="294EE3B6" w14:textId="77777777" w:rsidR="001949E0" w:rsidRPr="001949E0" w:rsidRDefault="001949E0">
      <w:pPr>
        <w:rPr>
          <w:lang w:val="it-IT"/>
        </w:rPr>
      </w:pPr>
    </w:p>
    <w:p w14:paraId="2C443C2A" w14:textId="77777777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325B7F7F" w14:textId="38F64264" w:rsidR="009D62D9" w:rsidRDefault="00CB7C9E" w:rsidP="00142F5D">
      <w:pPr>
        <w:rPr>
          <w:lang w:val="fr-FR" w:eastAsia="fr-FR"/>
        </w:rPr>
      </w:pPr>
      <w:r>
        <w:rPr>
          <w:lang w:val="fr-FR" w:eastAsia="fr-FR"/>
        </w:rPr>
        <w:t xml:space="preserve">Créer une base de donnée (fichiers </w:t>
      </w:r>
      <w:proofErr w:type="spellStart"/>
      <w:r>
        <w:rPr>
          <w:lang w:val="fr-FR" w:eastAsia="fr-FR"/>
        </w:rPr>
        <w:t>sql</w:t>
      </w:r>
      <w:proofErr w:type="spellEnd"/>
      <w:r>
        <w:rPr>
          <w:lang w:val="fr-FR" w:eastAsia="fr-FR"/>
        </w:rPr>
        <w:t xml:space="preserve"> comprit), avec un modèle conceptuel de donné et un modèle logique de donnée.</w:t>
      </w:r>
    </w:p>
    <w:p w14:paraId="0431F143" w14:textId="40902445" w:rsidR="009D62D9" w:rsidRPr="00CB7C9E" w:rsidRDefault="009D62D9" w:rsidP="00142F5D">
      <w:pPr>
        <w:rPr>
          <w:sz w:val="24"/>
          <w:szCs w:val="24"/>
          <w:lang w:val="fr-FR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60E45721" w14:textId="3B95CE03" w:rsidR="00522E4F" w:rsidRDefault="00CB7C9E" w:rsidP="00CB7C9E">
      <w:pPr>
        <w:rPr>
          <w:lang w:val="fr-FR" w:eastAsia="fr-FR"/>
        </w:rPr>
      </w:pPr>
      <w:r>
        <w:rPr>
          <w:lang w:val="fr-FR" w:eastAsia="fr-FR"/>
        </w:rPr>
        <w:t>L’objectif est de créer une data base Y</w:t>
      </w:r>
      <w:r w:rsidR="00BD1E42">
        <w:rPr>
          <w:lang w:val="fr-FR" w:eastAsia="fr-FR"/>
        </w:rPr>
        <w:t>ouT</w:t>
      </w:r>
      <w:r>
        <w:rPr>
          <w:lang w:val="fr-FR" w:eastAsia="fr-FR"/>
        </w:rPr>
        <w:t>ube. Où serait stocker les différentes informations de l’</w:t>
      </w:r>
      <w:r w:rsidR="00BF2F6D">
        <w:rPr>
          <w:lang w:val="fr-FR" w:eastAsia="fr-FR"/>
        </w:rPr>
        <w:t>utilisateur, playlist, vidéos, live ….</w:t>
      </w:r>
    </w:p>
    <w:p w14:paraId="611B2890" w14:textId="178959AD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3681B069" w14:textId="701DBA91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Objectif</w:t>
      </w:r>
    </w:p>
    <w:p w14:paraId="21E52980" w14:textId="77777777" w:rsidR="00117E74" w:rsidRDefault="00117E74" w:rsidP="00142F5D">
      <w:pPr>
        <w:rPr>
          <w:sz w:val="24"/>
          <w:szCs w:val="24"/>
        </w:rPr>
      </w:pPr>
    </w:p>
    <w:p w14:paraId="1719C9FB" w14:textId="50D1F65D" w:rsidR="006F4713" w:rsidRDefault="00BF2F6D" w:rsidP="00142F5D">
      <w:pPr>
        <w:rPr>
          <w:sz w:val="24"/>
          <w:szCs w:val="24"/>
        </w:rPr>
      </w:pPr>
      <w:r>
        <w:rPr>
          <w:sz w:val="24"/>
          <w:szCs w:val="24"/>
        </w:rPr>
        <w:t>Ce projet</w:t>
      </w:r>
      <w:r w:rsidR="009718FC">
        <w:rPr>
          <w:sz w:val="24"/>
          <w:szCs w:val="24"/>
        </w:rPr>
        <w:t xml:space="preserve"> sera livré selon </w:t>
      </w:r>
      <w:r w:rsidR="003A1B97">
        <w:rPr>
          <w:sz w:val="24"/>
          <w:szCs w:val="24"/>
        </w:rPr>
        <w:t>les critères</w:t>
      </w:r>
      <w:r w:rsidR="009718FC">
        <w:rPr>
          <w:sz w:val="24"/>
          <w:szCs w:val="24"/>
        </w:rPr>
        <w:t xml:space="preserve"> du cahier des charges qui a été validé entre les deux parties, tout autre demande de fonctionnalité devr</w:t>
      </w:r>
      <w:r w:rsidR="00B949EE">
        <w:rPr>
          <w:sz w:val="24"/>
          <w:szCs w:val="24"/>
        </w:rPr>
        <w:t>a</w:t>
      </w:r>
      <w:r w:rsidR="009718FC">
        <w:rPr>
          <w:sz w:val="24"/>
          <w:szCs w:val="24"/>
        </w:rPr>
        <w:t xml:space="preserve"> faire l’objet d’un nouveau projet</w:t>
      </w:r>
      <w:r w:rsidR="00B949EE">
        <w:rPr>
          <w:sz w:val="24"/>
          <w:szCs w:val="24"/>
        </w:rPr>
        <w:t>, nouveau devis.</w:t>
      </w:r>
    </w:p>
    <w:p w14:paraId="581F1837" w14:textId="57181331" w:rsidR="0000158B" w:rsidRDefault="00BF2F6D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Rendu des </w:t>
      </w:r>
      <w:r w:rsidR="00CB2FD6">
        <w:rPr>
          <w:sz w:val="24"/>
          <w:szCs w:val="24"/>
        </w:rPr>
        <w:t>fichiers suivant :</w:t>
      </w:r>
    </w:p>
    <w:p w14:paraId="51A52B5F" w14:textId="4E930A7F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des Charges (en format PDF)</w:t>
      </w:r>
      <w:r w:rsidR="00117E74">
        <w:rPr>
          <w:sz w:val="24"/>
          <w:szCs w:val="24"/>
        </w:rPr>
        <w:t>.</w:t>
      </w:r>
    </w:p>
    <w:p w14:paraId="18CA9CD8" w14:textId="336C2009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MCD &amp; MLD </w:t>
      </w:r>
      <w:r>
        <w:rPr>
          <w:sz w:val="24"/>
          <w:szCs w:val="24"/>
        </w:rPr>
        <w:t>(</w:t>
      </w:r>
      <w:r>
        <w:rPr>
          <w:sz w:val="24"/>
          <w:szCs w:val="24"/>
        </w:rPr>
        <w:t>en format PDF</w:t>
      </w:r>
      <w:r>
        <w:rPr>
          <w:sz w:val="24"/>
          <w:szCs w:val="24"/>
        </w:rPr>
        <w:t>)</w:t>
      </w:r>
      <w:r w:rsidR="00117E74">
        <w:rPr>
          <w:sz w:val="24"/>
          <w:szCs w:val="24"/>
        </w:rPr>
        <w:t>.</w:t>
      </w:r>
    </w:p>
    <w:p w14:paraId="03E1BC4A" w14:textId="2C0B8AB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CreateDatabase</w:t>
      </w:r>
      <w:proofErr w:type="spellEnd"/>
      <w:r>
        <w:rPr>
          <w:sz w:val="24"/>
          <w:szCs w:val="24"/>
        </w:rPr>
        <w:t xml:space="preserve"> YouTube </w:t>
      </w:r>
      <w:r>
        <w:rPr>
          <w:sz w:val="24"/>
          <w:szCs w:val="24"/>
        </w:rPr>
        <w:t xml:space="preserve">(en format </w:t>
      </w:r>
      <w:r>
        <w:rPr>
          <w:sz w:val="24"/>
          <w:szCs w:val="24"/>
        </w:rPr>
        <w:t>SQL</w:t>
      </w:r>
      <w:r>
        <w:rPr>
          <w:sz w:val="24"/>
          <w:szCs w:val="24"/>
        </w:rPr>
        <w:t>)</w:t>
      </w:r>
      <w:r w:rsidR="00117E74">
        <w:rPr>
          <w:sz w:val="24"/>
          <w:szCs w:val="24"/>
        </w:rPr>
        <w:t>.</w:t>
      </w:r>
    </w:p>
    <w:p w14:paraId="4966EDED" w14:textId="12FCF11C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FillDatabase</w:t>
      </w:r>
      <w:proofErr w:type="spellEnd"/>
      <w:r>
        <w:rPr>
          <w:sz w:val="24"/>
          <w:szCs w:val="24"/>
        </w:rPr>
        <w:t xml:space="preserve"> YouTube </w:t>
      </w:r>
      <w:r>
        <w:rPr>
          <w:sz w:val="24"/>
          <w:szCs w:val="24"/>
        </w:rPr>
        <w:t>(en format SQL)</w:t>
      </w:r>
      <w:r w:rsidR="00117E74">
        <w:rPr>
          <w:sz w:val="24"/>
          <w:szCs w:val="24"/>
        </w:rPr>
        <w:t>.</w:t>
      </w:r>
    </w:p>
    <w:p w14:paraId="49320D38" w14:textId="28C9BB2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Fichier qui liste le nombre d’enregistrement</w:t>
      </w:r>
      <w:r w:rsidR="00117E74">
        <w:rPr>
          <w:sz w:val="24"/>
          <w:szCs w:val="24"/>
        </w:rPr>
        <w:t>.</w:t>
      </w:r>
    </w:p>
    <w:p w14:paraId="5867193A" w14:textId="7E522886" w:rsidR="00CB2FD6" w:rsidRDefault="00BD1E42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Selectdatabase</w:t>
      </w:r>
      <w:proofErr w:type="spellEnd"/>
      <w:r>
        <w:rPr>
          <w:sz w:val="24"/>
          <w:szCs w:val="24"/>
        </w:rPr>
        <w:t xml:space="preserve"> YouTube </w:t>
      </w:r>
      <w:r>
        <w:rPr>
          <w:sz w:val="24"/>
          <w:szCs w:val="24"/>
        </w:rPr>
        <w:t>(en format SQL)</w:t>
      </w:r>
      <w:r w:rsidR="00117E74">
        <w:rPr>
          <w:sz w:val="24"/>
          <w:szCs w:val="24"/>
        </w:rPr>
        <w:t>.</w:t>
      </w:r>
    </w:p>
    <w:p w14:paraId="1094A4C3" w14:textId="5B8C07CE" w:rsidR="00BD1E42" w:rsidRDefault="00BD1E42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 </w:t>
      </w:r>
      <w:r>
        <w:rPr>
          <w:sz w:val="24"/>
          <w:szCs w:val="24"/>
        </w:rPr>
        <w:t xml:space="preserve">(en format </w:t>
      </w:r>
      <w:r>
        <w:rPr>
          <w:sz w:val="24"/>
          <w:szCs w:val="24"/>
        </w:rPr>
        <w:t>PDF</w:t>
      </w:r>
      <w:r>
        <w:rPr>
          <w:sz w:val="24"/>
          <w:szCs w:val="24"/>
        </w:rPr>
        <w:t>)</w:t>
      </w:r>
      <w:r w:rsidR="00117E74">
        <w:rPr>
          <w:sz w:val="24"/>
          <w:szCs w:val="24"/>
        </w:rPr>
        <w:t>.</w:t>
      </w:r>
    </w:p>
    <w:p w14:paraId="770F1E8F" w14:textId="304AC7F1" w:rsidR="00822010" w:rsidRDefault="00822010" w:rsidP="00117E74">
      <w:pPr>
        <w:rPr>
          <w:sz w:val="24"/>
          <w:szCs w:val="24"/>
        </w:rPr>
      </w:pPr>
    </w:p>
    <w:p w14:paraId="3FE5355A" w14:textId="3D0F9204" w:rsidR="00117E74" w:rsidRDefault="00117E74" w:rsidP="00117E74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17E74">
        <w:rPr>
          <w:sz w:val="24"/>
          <w:szCs w:val="24"/>
        </w:rPr>
        <w:t xml:space="preserve">Création d’un </w:t>
      </w:r>
      <w:proofErr w:type="spellStart"/>
      <w:r w:rsidRPr="00117E74">
        <w:rPr>
          <w:sz w:val="24"/>
          <w:szCs w:val="24"/>
        </w:rPr>
        <w:t>repository</w:t>
      </w:r>
      <w:proofErr w:type="spellEnd"/>
      <w:r w:rsidRPr="00117E74">
        <w:rPr>
          <w:sz w:val="24"/>
          <w:szCs w:val="24"/>
        </w:rPr>
        <w:t xml:space="preserve"> </w:t>
      </w:r>
      <w:proofErr w:type="spellStart"/>
      <w:r w:rsidRPr="00117E74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ou sera stocker le projet.</w:t>
      </w:r>
    </w:p>
    <w:p w14:paraId="70ABAFBB" w14:textId="4FD02642" w:rsidR="00117E74" w:rsidRPr="00117E74" w:rsidRDefault="009D0C1A" w:rsidP="00117E74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Modélisation du </w:t>
      </w:r>
      <w:bookmarkStart w:id="0" w:name="_GoBack"/>
      <w:bookmarkEnd w:id="0"/>
    </w:p>
    <w:p w14:paraId="7809B93C" w14:textId="64E99D67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Caractèristiques des tables</w:t>
      </w:r>
    </w:p>
    <w:p w14:paraId="4A62F52F" w14:textId="4CFE0999" w:rsidR="00822010" w:rsidRDefault="00822010" w:rsidP="00206B7B">
      <w:pPr>
        <w:rPr>
          <w:sz w:val="24"/>
          <w:szCs w:val="24"/>
        </w:rPr>
      </w:pPr>
    </w:p>
    <w:p w14:paraId="48C3144A" w14:textId="77777777" w:rsidR="00117E74" w:rsidRPr="00206B7B" w:rsidRDefault="00117E74" w:rsidP="00206B7B">
      <w:pPr>
        <w:rPr>
          <w:sz w:val="24"/>
          <w:szCs w:val="24"/>
        </w:rPr>
      </w:pPr>
    </w:p>
    <w:p w14:paraId="6DD8A912" w14:textId="0ECD4216" w:rsidR="009D62D9" w:rsidRPr="0015023F" w:rsidRDefault="00BD1E42" w:rsidP="007752DF">
      <w:pPr>
        <w:pStyle w:val="Titre1"/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68480" behindDoc="0" locked="0" layoutInCell="1" allowOverlap="1" wp14:anchorId="6C99F070" wp14:editId="78086F18">
            <wp:simplePos x="0" y="0"/>
            <wp:positionH relativeFrom="margin">
              <wp:align>center</wp:align>
            </wp:positionH>
            <wp:positionV relativeFrom="paragraph">
              <wp:posOffset>549910</wp:posOffset>
            </wp:positionV>
            <wp:extent cx="6249670" cy="194627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Ren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2D9">
        <w:t>Engagement &amp; delais</w:t>
      </w:r>
    </w:p>
    <w:p w14:paraId="32281C7C" w14:textId="2227C9B6" w:rsidR="00566FD2" w:rsidRPr="005A65F4" w:rsidRDefault="00566FD2" w:rsidP="00142F5D">
      <w:pPr>
        <w:rPr>
          <w:sz w:val="24"/>
          <w:szCs w:val="24"/>
          <w:lang w:val="fr-FR"/>
        </w:rPr>
      </w:pPr>
    </w:p>
    <w:p w14:paraId="592746CE" w14:textId="6F50EE27" w:rsidR="009D62D9" w:rsidRPr="00142F5D" w:rsidRDefault="009D62D9" w:rsidP="00142F5D">
      <w:pPr>
        <w:rPr>
          <w:sz w:val="24"/>
          <w:szCs w:val="24"/>
        </w:rPr>
      </w:pPr>
    </w:p>
    <w:sectPr w:rsidR="009D62D9" w:rsidRPr="00142F5D" w:rsidSect="001949E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C2090" w14:textId="77777777" w:rsidR="007B3538" w:rsidRDefault="007B3538" w:rsidP="009D62D9">
      <w:pPr>
        <w:spacing w:after="0" w:line="240" w:lineRule="auto"/>
      </w:pPr>
      <w:r>
        <w:separator/>
      </w:r>
    </w:p>
  </w:endnote>
  <w:endnote w:type="continuationSeparator" w:id="0">
    <w:p w14:paraId="6866D5AD" w14:textId="77777777" w:rsidR="007B3538" w:rsidRDefault="007B3538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75D01103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D0C1A" w:rsidRPr="009D0C1A">
      <w:rPr>
        <w:caps/>
        <w:noProof/>
        <w:color w:val="4472C4" w:themeColor="accent1"/>
        <w:lang w:val="fr-FR"/>
      </w:rPr>
      <w:t>3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FE7D5" w14:textId="77777777" w:rsidR="007B3538" w:rsidRDefault="007B3538" w:rsidP="009D62D9">
      <w:pPr>
        <w:spacing w:after="0" w:line="240" w:lineRule="auto"/>
      </w:pPr>
      <w:r>
        <w:separator/>
      </w:r>
    </w:p>
  </w:footnote>
  <w:footnote w:type="continuationSeparator" w:id="0">
    <w:p w14:paraId="5907D957" w14:textId="77777777" w:rsidR="007B3538" w:rsidRDefault="007B3538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60FF4B6A" w:rsidR="009D62D9" w:rsidRDefault="001949E0">
    <w:pPr>
      <w:pStyle w:val="En-tte"/>
    </w:pP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CB7C9E">
      <w:rPr>
        <w:noProof/>
        <w:lang w:val="fr-FR"/>
      </w:rPr>
      <w:t>01/12/2021</w:t>
    </w:r>
    <w:r>
      <w:fldChar w:fldCharType="end"/>
    </w:r>
    <w:r>
      <w:ptab w:relativeTo="margin" w:alignment="center" w:leader="none"/>
    </w:r>
    <w:r w:rsidR="00CB7C9E"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4775C36" wp14:editId="7E911429">
          <wp:simplePos x="0" y="0"/>
          <wp:positionH relativeFrom="column">
            <wp:posOffset>2567305</wp:posOffset>
          </wp:positionH>
          <wp:positionV relativeFrom="paragraph">
            <wp:posOffset>-1905</wp:posOffset>
          </wp:positionV>
          <wp:extent cx="619125" cy="435610"/>
          <wp:effectExtent l="0" t="0" r="9525" b="2540"/>
          <wp:wrapTight wrapText="bothSides">
            <wp:wrapPolygon edited="0">
              <wp:start x="665" y="0"/>
              <wp:lineTo x="0" y="945"/>
              <wp:lineTo x="0" y="19837"/>
              <wp:lineTo x="665" y="20781"/>
              <wp:lineTo x="21268" y="20781"/>
              <wp:lineTo x="21268" y="0"/>
              <wp:lineTo x="665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youtube-icon-png-2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4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60CB3"/>
    <w:rsid w:val="00070BF8"/>
    <w:rsid w:val="000F09FF"/>
    <w:rsid w:val="00117E74"/>
    <w:rsid w:val="001319EE"/>
    <w:rsid w:val="00142F5D"/>
    <w:rsid w:val="001949E0"/>
    <w:rsid w:val="00206B7B"/>
    <w:rsid w:val="002470F8"/>
    <w:rsid w:val="00265260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95E6F"/>
    <w:rsid w:val="006B223A"/>
    <w:rsid w:val="006F4713"/>
    <w:rsid w:val="00732D56"/>
    <w:rsid w:val="007752DF"/>
    <w:rsid w:val="007B0FF2"/>
    <w:rsid w:val="007B3538"/>
    <w:rsid w:val="007B4EAA"/>
    <w:rsid w:val="00822010"/>
    <w:rsid w:val="0083647B"/>
    <w:rsid w:val="00875A8C"/>
    <w:rsid w:val="00913BD4"/>
    <w:rsid w:val="00966CDD"/>
    <w:rsid w:val="009718FC"/>
    <w:rsid w:val="009D0C1A"/>
    <w:rsid w:val="009D62D9"/>
    <w:rsid w:val="00A94B77"/>
    <w:rsid w:val="00B949EE"/>
    <w:rsid w:val="00BD0760"/>
    <w:rsid w:val="00BD1E42"/>
    <w:rsid w:val="00BF2F6D"/>
    <w:rsid w:val="00C009D1"/>
    <w:rsid w:val="00CB2FD6"/>
    <w:rsid w:val="00CB7C9E"/>
    <w:rsid w:val="00D1109A"/>
    <w:rsid w:val="00ED7D2F"/>
    <w:rsid w:val="00F53B9A"/>
    <w:rsid w:val="00F750F4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-loup.germain@cpnv.c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Favre.rapha&#235;l@cpnv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hias.bourqui@cpnv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GERMAIN Paul-Loup</cp:lastModifiedBy>
  <cp:revision>97</cp:revision>
  <cp:lastPrinted>2021-10-06T06:45:00Z</cp:lastPrinted>
  <dcterms:created xsi:type="dcterms:W3CDTF">2021-09-26T08:30:00Z</dcterms:created>
  <dcterms:modified xsi:type="dcterms:W3CDTF">2021-12-01T14:47:00Z</dcterms:modified>
</cp:coreProperties>
</file>