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436F">
        <w:rPr>
          <w:rFonts w:ascii="Times New Roman" w:hAnsi="Times New Roman" w:cs="Times New Roman"/>
          <w:b/>
          <w:i/>
          <w:sz w:val="28"/>
          <w:szCs w:val="28"/>
        </w:rPr>
        <w:t xml:space="preserve">Create table </w:t>
      </w:r>
      <w:proofErr w:type="spellStart"/>
      <w:r w:rsidRPr="0017436F">
        <w:rPr>
          <w:rFonts w:ascii="Times New Roman" w:hAnsi="Times New Roman" w:cs="Times New Roman"/>
          <w:b/>
          <w:i/>
          <w:sz w:val="28"/>
          <w:szCs w:val="28"/>
        </w:rPr>
        <w:t>RealEstate</w:t>
      </w:r>
      <w:proofErr w:type="spellEnd"/>
      <w:r w:rsidRPr="0017436F">
        <w:rPr>
          <w:rFonts w:ascii="Times New Roman" w:hAnsi="Times New Roman" w:cs="Times New Roman"/>
          <w:b/>
          <w:i/>
          <w:sz w:val="28"/>
          <w:szCs w:val="28"/>
        </w:rPr>
        <w:t xml:space="preserve"> in Hive database, with all th</w:t>
      </w:r>
      <w:r w:rsidRPr="0017436F">
        <w:rPr>
          <w:rFonts w:ascii="Times New Roman" w:hAnsi="Times New Roman" w:cs="Times New Roman"/>
          <w:b/>
          <w:i/>
          <w:sz w:val="28"/>
          <w:szCs w:val="28"/>
        </w:rPr>
        <w:t xml:space="preserve">e columns present in dataset. </w:t>
      </w:r>
    </w:p>
    <w:p w:rsidR="0017436F" w:rsidRPr="0017436F" w:rsidRDefault="0017436F">
      <w:pPr>
        <w:rPr>
          <w:rFonts w:ascii="Times New Roman" w:hAnsi="Times New Roman" w:cs="Times New Roman"/>
          <w:sz w:val="28"/>
          <w:szCs w:val="28"/>
        </w:rPr>
      </w:pPr>
      <w:r w:rsidRPr="001743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98264"/>
            <wp:effectExtent l="0" t="0" r="0" b="2540"/>
            <wp:docPr id="1" name="Picture 1" descr="C:\Users\612810\Desktop\5555555\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6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436F">
        <w:rPr>
          <w:rFonts w:ascii="Times New Roman" w:hAnsi="Times New Roman" w:cs="Times New Roman"/>
          <w:b/>
          <w:i/>
          <w:sz w:val="28"/>
          <w:szCs w:val="28"/>
        </w:rPr>
        <w:lastRenderedPageBreak/>
        <w:t>Load d</w:t>
      </w:r>
      <w:r w:rsidRPr="0017436F">
        <w:rPr>
          <w:rFonts w:ascii="Times New Roman" w:hAnsi="Times New Roman" w:cs="Times New Roman"/>
          <w:b/>
          <w:i/>
          <w:sz w:val="28"/>
          <w:szCs w:val="28"/>
        </w:rPr>
        <w:t xml:space="preserve">ataset into table </w:t>
      </w:r>
      <w:proofErr w:type="spellStart"/>
      <w:r w:rsidRPr="0017436F">
        <w:rPr>
          <w:rFonts w:ascii="Times New Roman" w:hAnsi="Times New Roman" w:cs="Times New Roman"/>
          <w:b/>
          <w:i/>
          <w:sz w:val="28"/>
          <w:szCs w:val="28"/>
        </w:rPr>
        <w:t>realEstate</w:t>
      </w:r>
      <w:proofErr w:type="spellEnd"/>
      <w:r w:rsidRPr="0017436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436F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4317413"/>
            <wp:effectExtent l="0" t="0" r="0" b="6985"/>
            <wp:docPr id="6" name="Picture 6" descr="C:\Users\612810\Desktop\5555555\2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5555555\26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P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92997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436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Using Dynamic partition get separate lists of residential apartments with more than 2 beds and include columns in following order </w:t>
      </w:r>
      <w:proofErr w:type="spellStart"/>
      <w:r w:rsidRPr="0017436F">
        <w:rPr>
          <w:rFonts w:ascii="Times New Roman" w:hAnsi="Times New Roman" w:cs="Times New Roman"/>
          <w:b/>
          <w:i/>
          <w:sz w:val="28"/>
          <w:szCs w:val="28"/>
        </w:rPr>
        <w:t>City,Baths,Sq_feet,Price,flat_type,Beds</w:t>
      </w:r>
      <w:proofErr w:type="spellEnd"/>
      <w:r w:rsidRPr="0017436F">
        <w:rPr>
          <w:rFonts w:ascii="Times New Roman" w:hAnsi="Times New Roman" w:cs="Times New Roman"/>
          <w:b/>
          <w:i/>
          <w:sz w:val="28"/>
          <w:szCs w:val="28"/>
        </w:rPr>
        <w:t xml:space="preserve"> respectively.</w:t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436F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29A4DB6B" wp14:editId="34826D84">
            <wp:extent cx="5943600" cy="4083685"/>
            <wp:effectExtent l="0" t="0" r="0" b="0"/>
            <wp:docPr id="3" name="Picture 3" descr="C:\Users\612810\Desktop\5555555\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26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Pr="0017436F" w:rsidRDefault="001743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743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33847"/>
            <wp:effectExtent l="0" t="0" r="0" b="5080"/>
            <wp:docPr id="7" name="Picture 7" descr="C:\Users\612810\Desktop\5555555\2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5555555\26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Pr="00E949D5" w:rsidRDefault="0017436F" w:rsidP="00E94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9D5">
        <w:rPr>
          <w:rFonts w:ascii="Times New Roman" w:hAnsi="Times New Roman" w:cs="Times New Roman"/>
          <w:sz w:val="28"/>
          <w:szCs w:val="28"/>
        </w:rPr>
        <w:t>Table tab1 was created and since beds were dynamic partition since their number were defined they were provided inside the partition.</w:t>
      </w:r>
    </w:p>
    <w:p w:rsidR="0017436F" w:rsidRPr="00E949D5" w:rsidRDefault="0017436F" w:rsidP="00E94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9D5">
        <w:rPr>
          <w:rFonts w:ascii="Times New Roman" w:hAnsi="Times New Roman" w:cs="Times New Roman"/>
          <w:sz w:val="28"/>
          <w:szCs w:val="28"/>
        </w:rPr>
        <w:t>And other parameters were selected.</w:t>
      </w:r>
    </w:p>
    <w:p w:rsidR="0017436F" w:rsidRPr="0017436F" w:rsidRDefault="0017436F">
      <w:pPr>
        <w:rPr>
          <w:rFonts w:ascii="Times New Roman" w:hAnsi="Times New Roman" w:cs="Times New Roman"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Output</w:t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436F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3923828"/>
            <wp:effectExtent l="0" t="0" r="0" b="635"/>
            <wp:docPr id="5" name="Picture 5" descr="C:\Users\612810\Desktop\5555555\26.2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26.2o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7436F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43600" cy="4313104"/>
            <wp:effectExtent l="0" t="0" r="0" b="0"/>
            <wp:docPr id="4" name="Picture 4" descr="C:\Users\612810\Desktop\5555555\26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26.2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Default="0017436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7436F" w:rsidRPr="0017436F" w:rsidRDefault="0017436F">
      <w:pPr>
        <w:rPr>
          <w:rFonts w:ascii="Times New Roman" w:hAnsi="Times New Roman" w:cs="Times New Roman"/>
          <w:sz w:val="28"/>
          <w:szCs w:val="28"/>
        </w:rPr>
      </w:pPr>
    </w:p>
    <w:sectPr w:rsidR="0017436F" w:rsidRPr="001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314D0"/>
    <w:multiLevelType w:val="hybridMultilevel"/>
    <w:tmpl w:val="39BA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6F"/>
    <w:rsid w:val="0017436F"/>
    <w:rsid w:val="00575B06"/>
    <w:rsid w:val="00E9164B"/>
    <w:rsid w:val="00E9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9521-69D4-4983-B845-F4FD82EA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3</cp:revision>
  <dcterms:created xsi:type="dcterms:W3CDTF">2017-05-09T11:35:00Z</dcterms:created>
  <dcterms:modified xsi:type="dcterms:W3CDTF">2017-05-09T11:45:00Z</dcterms:modified>
</cp:coreProperties>
</file>