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drawings/drawing1.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2B1FA" w14:textId="153E72B3" w:rsidR="00861EA7" w:rsidRPr="005E7E81" w:rsidRDefault="00861EA7" w:rsidP="00861EA7">
      <w:pPr>
        <w:widowControl w:val="0"/>
        <w:autoSpaceDE w:val="0"/>
        <w:autoSpaceDN w:val="0"/>
        <w:adjustRightInd w:val="0"/>
        <w:spacing w:after="0" w:line="240" w:lineRule="auto"/>
        <w:jc w:val="right"/>
        <w:rPr>
          <w:rFonts w:ascii="Times New Roman" w:hAnsi="Times New Roman" w:cs="Times New Roman"/>
          <w:sz w:val="24"/>
          <w:szCs w:val="24"/>
          <w:lang w:val="en-US"/>
        </w:rPr>
      </w:pPr>
    </w:p>
    <w:p w14:paraId="10F93B00" w14:textId="77777777" w:rsidR="004E2651" w:rsidRPr="005E7E81" w:rsidRDefault="004E2651" w:rsidP="004E2651">
      <w:pPr>
        <w:widowControl w:val="0"/>
        <w:autoSpaceDE w:val="0"/>
        <w:autoSpaceDN w:val="0"/>
        <w:adjustRightInd w:val="0"/>
        <w:spacing w:after="0" w:line="240" w:lineRule="auto"/>
        <w:rPr>
          <w:rFonts w:ascii="Times New Roman" w:hAnsi="Times New Roman" w:cs="Times New Roman"/>
          <w:b/>
          <w:color w:val="FF0000"/>
          <w:sz w:val="24"/>
          <w:szCs w:val="24"/>
          <w:lang w:val="en-US"/>
        </w:rPr>
      </w:pPr>
    </w:p>
    <w:p w14:paraId="4A12926B" w14:textId="7B4E510A" w:rsidR="00861EA7" w:rsidRPr="007E5942" w:rsidRDefault="0004414C" w:rsidP="0004414C">
      <w:pPr>
        <w:rPr>
          <w:rFonts w:ascii="Times New Roman" w:eastAsia="Calibri" w:hAnsi="Times New Roman" w:cs="Times New Roman"/>
          <w:b/>
          <w:color w:val="244061" w:themeColor="accent1" w:themeShade="80"/>
          <w:sz w:val="28"/>
          <w:szCs w:val="28"/>
          <w:lang w:val="en-US"/>
        </w:rPr>
      </w:pPr>
      <w:r w:rsidRPr="007E5942">
        <w:rPr>
          <w:rFonts w:ascii="Times New Roman" w:eastAsia="Calibri" w:hAnsi="Times New Roman" w:cs="Times New Roman"/>
          <w:b/>
          <w:color w:val="244061" w:themeColor="accent1" w:themeShade="80"/>
          <w:sz w:val="28"/>
          <w:szCs w:val="28"/>
          <w:lang w:val="en-US"/>
        </w:rPr>
        <w:t xml:space="preserve">Please insert here the title of the manuscript </w:t>
      </w:r>
      <w:r w:rsidR="00D11EA0" w:rsidRPr="007E5942">
        <w:rPr>
          <w:rFonts w:ascii="Times New Roman" w:eastAsia="Calibri" w:hAnsi="Times New Roman" w:cs="Times New Roman"/>
          <w:b/>
          <w:color w:val="244061" w:themeColor="accent1" w:themeShade="80"/>
          <w:sz w:val="28"/>
          <w:szCs w:val="28"/>
          <w:lang w:val="en-US"/>
        </w:rPr>
        <w:t>(</w:t>
      </w:r>
      <w:r w:rsidRPr="007E5942">
        <w:rPr>
          <w:rFonts w:ascii="Times New Roman" w:eastAsia="Calibri" w:hAnsi="Times New Roman" w:cs="Times New Roman"/>
          <w:b/>
          <w:color w:val="244061" w:themeColor="accent1" w:themeShade="80"/>
          <w:sz w:val="28"/>
          <w:szCs w:val="28"/>
          <w:lang w:val="en-US"/>
        </w:rPr>
        <w:t>max. 1</w:t>
      </w:r>
      <w:r w:rsidR="006060C0">
        <w:rPr>
          <w:rFonts w:ascii="Times New Roman" w:eastAsia="Calibri" w:hAnsi="Times New Roman" w:cs="Times New Roman"/>
          <w:b/>
          <w:color w:val="244061" w:themeColor="accent1" w:themeShade="80"/>
          <w:sz w:val="28"/>
          <w:szCs w:val="28"/>
          <w:lang w:val="en-US"/>
        </w:rPr>
        <w:t>4</w:t>
      </w:r>
      <w:r w:rsidRPr="007E5942">
        <w:rPr>
          <w:rFonts w:ascii="Times New Roman" w:eastAsia="Calibri" w:hAnsi="Times New Roman" w:cs="Times New Roman"/>
          <w:b/>
          <w:color w:val="244061" w:themeColor="accent1" w:themeShade="80"/>
          <w:sz w:val="28"/>
          <w:szCs w:val="28"/>
          <w:lang w:val="en-US"/>
        </w:rPr>
        <w:t xml:space="preserve"> words</w:t>
      </w:r>
      <w:r w:rsidR="00D11EA0" w:rsidRPr="007E5942">
        <w:rPr>
          <w:rFonts w:ascii="Times New Roman" w:eastAsia="Calibri" w:hAnsi="Times New Roman" w:cs="Times New Roman"/>
          <w:b/>
          <w:color w:val="244061" w:themeColor="accent1" w:themeShade="80"/>
          <w:sz w:val="28"/>
          <w:szCs w:val="28"/>
          <w:lang w:val="en-US"/>
        </w:rPr>
        <w:t>)</w:t>
      </w:r>
    </w:p>
    <w:p w14:paraId="55D1E0D7" w14:textId="77777777" w:rsidR="00320CF8" w:rsidRPr="005E7E81" w:rsidRDefault="00320CF8" w:rsidP="00320CF8">
      <w:pPr>
        <w:pStyle w:val="Standard"/>
        <w:tabs>
          <w:tab w:val="left" w:pos="7740"/>
        </w:tabs>
        <w:spacing w:before="360"/>
        <w:jc w:val="both"/>
        <w:rPr>
          <w:rFonts w:cs="Times New Roman"/>
          <w:b/>
          <w:color w:val="FF0000"/>
        </w:rPr>
      </w:pPr>
      <w:r w:rsidRPr="005E7E81">
        <w:rPr>
          <w:rFonts w:cs="Times New Roman"/>
          <w:b/>
        </w:rPr>
        <w:t>Important Notice:</w:t>
      </w:r>
      <w:r w:rsidRPr="005E7E81">
        <w:rPr>
          <w:rFonts w:cs="Times New Roman"/>
        </w:rPr>
        <w:t xml:space="preserve"> </w:t>
      </w:r>
      <w:r w:rsidRPr="005E7E81">
        <w:rPr>
          <w:rFonts w:cs="Times New Roman"/>
          <w:color w:val="FF0000"/>
        </w:rPr>
        <w:t xml:space="preserve">Please do </w:t>
      </w:r>
      <w:r w:rsidRPr="005E7E81">
        <w:rPr>
          <w:rFonts w:cs="Times New Roman"/>
          <w:b/>
          <w:color w:val="FF0000"/>
        </w:rPr>
        <w:t>NOT</w:t>
      </w:r>
      <w:r w:rsidRPr="005E7E81">
        <w:rPr>
          <w:rFonts w:cs="Times New Roman"/>
          <w:color w:val="FF0000"/>
        </w:rPr>
        <w:t xml:space="preserve"> write author(s)’ name or ORCID, Affiliation, contact address, or any identifying information to ensure a double-blind peer-review process. Authors will be requested to give information about their Name &amp; ORCID, Affiliation, and contact addresses during the layout process when the manuscript is accepted after the double-blind peer-review process. If authors would like to cite their article(s)/proceeding(s), please cite them as stating Author (XXXX) as every time you cite them, in the layout process, you will be asked to provide full information about these citations. Please use the American English spelling style consistently throughout the manuscript.</w:t>
      </w:r>
      <w:r w:rsidRPr="00792D22">
        <w:rPr>
          <w:rFonts w:ascii="Helvetica Neue" w:eastAsia="Times New Roman" w:hAnsi="Helvetica Neue" w:cs="Times New Roman"/>
          <w:color w:val="333333"/>
          <w:kern w:val="0"/>
          <w:sz w:val="21"/>
          <w:szCs w:val="21"/>
          <w:shd w:val="clear" w:color="auto" w:fill="FFFFFF"/>
          <w:lang w:val="tr-TR" w:eastAsia="en-US" w:bidi="ar-SA"/>
        </w:rPr>
        <w:t xml:space="preserve"> </w:t>
      </w:r>
      <w:proofErr w:type="spellStart"/>
      <w:r w:rsidRPr="00792D22">
        <w:rPr>
          <w:rFonts w:cs="Times New Roman"/>
          <w:color w:val="FF0000"/>
          <w:lang w:val="tr-TR"/>
        </w:rPr>
        <w:t>Please</w:t>
      </w:r>
      <w:proofErr w:type="spellEnd"/>
      <w:r w:rsidRPr="00792D22">
        <w:rPr>
          <w:rFonts w:cs="Times New Roman"/>
          <w:color w:val="FF0000"/>
          <w:lang w:val="tr-TR"/>
        </w:rPr>
        <w:t xml:space="preserve"> </w:t>
      </w:r>
      <w:proofErr w:type="spellStart"/>
      <w:r w:rsidRPr="00792D22">
        <w:rPr>
          <w:rFonts w:cs="Times New Roman"/>
          <w:color w:val="FF0000"/>
          <w:lang w:val="tr-TR"/>
        </w:rPr>
        <w:t>ensure</w:t>
      </w:r>
      <w:proofErr w:type="spellEnd"/>
      <w:r w:rsidRPr="00792D22">
        <w:rPr>
          <w:rFonts w:cs="Times New Roman"/>
          <w:color w:val="FF0000"/>
          <w:lang w:val="tr-TR"/>
        </w:rPr>
        <w:t xml:space="preserve"> </w:t>
      </w:r>
      <w:proofErr w:type="spellStart"/>
      <w:r w:rsidRPr="00792D22">
        <w:rPr>
          <w:rFonts w:cs="Times New Roman"/>
          <w:color w:val="FF0000"/>
          <w:lang w:val="tr-TR"/>
        </w:rPr>
        <w:t>that</w:t>
      </w:r>
      <w:proofErr w:type="spellEnd"/>
      <w:r w:rsidRPr="00792D22">
        <w:rPr>
          <w:rFonts w:cs="Times New Roman"/>
          <w:color w:val="FF0000"/>
          <w:lang w:val="tr-TR"/>
        </w:rPr>
        <w:t xml:space="preserve"> </w:t>
      </w:r>
      <w:proofErr w:type="spellStart"/>
      <w:r>
        <w:rPr>
          <w:rFonts w:cs="Times New Roman"/>
          <w:color w:val="FF0000"/>
          <w:lang w:val="tr-TR"/>
        </w:rPr>
        <w:t>author</w:t>
      </w:r>
      <w:proofErr w:type="spellEnd"/>
      <w:r>
        <w:rPr>
          <w:rFonts w:cs="Times New Roman"/>
          <w:color w:val="FF0000"/>
          <w:lang w:val="tr-TR"/>
        </w:rPr>
        <w:t>(s)</w:t>
      </w:r>
      <w:r w:rsidRPr="00792D22">
        <w:rPr>
          <w:rFonts w:cs="Times New Roman"/>
          <w:color w:val="FF0000"/>
          <w:lang w:val="tr-TR"/>
        </w:rPr>
        <w:t xml:space="preserve"> name </w:t>
      </w:r>
      <w:proofErr w:type="spellStart"/>
      <w:r w:rsidRPr="00792D22">
        <w:rPr>
          <w:rFonts w:cs="Times New Roman"/>
          <w:color w:val="FF0000"/>
          <w:lang w:val="tr-TR"/>
        </w:rPr>
        <w:t>does</w:t>
      </w:r>
      <w:proofErr w:type="spellEnd"/>
      <w:r w:rsidRPr="00792D22">
        <w:rPr>
          <w:rFonts w:cs="Times New Roman"/>
          <w:color w:val="FF0000"/>
          <w:lang w:val="tr-TR"/>
        </w:rPr>
        <w:t xml:space="preserve"> not </w:t>
      </w:r>
      <w:proofErr w:type="spellStart"/>
      <w:r w:rsidRPr="00792D22">
        <w:rPr>
          <w:rFonts w:cs="Times New Roman"/>
          <w:color w:val="FF0000"/>
          <w:lang w:val="tr-TR"/>
        </w:rPr>
        <w:t>appear</w:t>
      </w:r>
      <w:proofErr w:type="spellEnd"/>
      <w:r w:rsidRPr="00792D22">
        <w:rPr>
          <w:rFonts w:cs="Times New Roman"/>
          <w:color w:val="FF0000"/>
          <w:lang w:val="tr-TR"/>
        </w:rPr>
        <w:t xml:space="preserve"> on </w:t>
      </w:r>
      <w:proofErr w:type="spellStart"/>
      <w:r>
        <w:rPr>
          <w:rFonts w:cs="Times New Roman"/>
          <w:color w:val="FF0000"/>
          <w:lang w:val="tr-TR"/>
        </w:rPr>
        <w:t>the</w:t>
      </w:r>
      <w:proofErr w:type="spellEnd"/>
      <w:r>
        <w:rPr>
          <w:rFonts w:cs="Times New Roman"/>
          <w:color w:val="FF0000"/>
          <w:lang w:val="tr-TR"/>
        </w:rPr>
        <w:t xml:space="preserve"> </w:t>
      </w:r>
      <w:proofErr w:type="spellStart"/>
      <w:r>
        <w:rPr>
          <w:rFonts w:cs="Times New Roman"/>
          <w:color w:val="FF0000"/>
          <w:lang w:val="tr-TR"/>
        </w:rPr>
        <w:t>manuscript</w:t>
      </w:r>
      <w:proofErr w:type="spellEnd"/>
      <w:r w:rsidRPr="00792D22">
        <w:rPr>
          <w:rFonts w:cs="Times New Roman"/>
          <w:color w:val="FF0000"/>
          <w:lang w:val="tr-TR"/>
        </w:rPr>
        <w:t xml:space="preserve"> </w:t>
      </w:r>
      <w:proofErr w:type="spellStart"/>
      <w:r w:rsidRPr="00792D22">
        <w:rPr>
          <w:rFonts w:cs="Times New Roman"/>
          <w:color w:val="FF0000"/>
          <w:lang w:val="tr-TR"/>
        </w:rPr>
        <w:t>or</w:t>
      </w:r>
      <w:proofErr w:type="spellEnd"/>
      <w:r w:rsidRPr="00792D22">
        <w:rPr>
          <w:rFonts w:cs="Times New Roman"/>
          <w:color w:val="FF0000"/>
          <w:lang w:val="tr-TR"/>
        </w:rPr>
        <w:t xml:space="preserve"> in </w:t>
      </w:r>
      <w:proofErr w:type="spellStart"/>
      <w:r w:rsidRPr="00792D22">
        <w:rPr>
          <w:rFonts w:cs="Times New Roman"/>
          <w:color w:val="FF0000"/>
          <w:lang w:val="tr-TR"/>
        </w:rPr>
        <w:t>the</w:t>
      </w:r>
      <w:proofErr w:type="spellEnd"/>
      <w:r w:rsidRPr="00792D22">
        <w:rPr>
          <w:rFonts w:cs="Times New Roman"/>
          <w:color w:val="FF0000"/>
          <w:lang w:val="tr-TR"/>
        </w:rPr>
        <w:t xml:space="preserve"> file </w:t>
      </w:r>
      <w:proofErr w:type="spellStart"/>
      <w:r w:rsidRPr="00792D22">
        <w:rPr>
          <w:rFonts w:cs="Times New Roman"/>
          <w:color w:val="FF0000"/>
          <w:lang w:val="tr-TR"/>
        </w:rPr>
        <w:t>properties</w:t>
      </w:r>
      <w:proofErr w:type="spellEnd"/>
      <w:r w:rsidRPr="00792D22">
        <w:rPr>
          <w:rFonts w:cs="Times New Roman"/>
          <w:color w:val="FF0000"/>
          <w:lang w:val="tr-TR"/>
        </w:rPr>
        <w:t xml:space="preserve"> </w:t>
      </w:r>
      <w:proofErr w:type="spellStart"/>
      <w:r w:rsidRPr="00792D22">
        <w:rPr>
          <w:rFonts w:cs="Times New Roman"/>
          <w:color w:val="FF0000"/>
          <w:lang w:val="tr-TR"/>
        </w:rPr>
        <w:t>embedded</w:t>
      </w:r>
      <w:proofErr w:type="spellEnd"/>
      <w:r w:rsidRPr="00792D22">
        <w:rPr>
          <w:rFonts w:cs="Times New Roman"/>
          <w:color w:val="FF0000"/>
          <w:lang w:val="tr-TR"/>
        </w:rPr>
        <w:t xml:space="preserve"> </w:t>
      </w:r>
      <w:proofErr w:type="spellStart"/>
      <w:r w:rsidRPr="00792D22">
        <w:rPr>
          <w:rFonts w:cs="Times New Roman"/>
          <w:color w:val="FF0000"/>
          <w:lang w:val="tr-TR"/>
        </w:rPr>
        <w:t>within</w:t>
      </w:r>
      <w:proofErr w:type="spellEnd"/>
      <w:r w:rsidRPr="00792D22">
        <w:rPr>
          <w:rFonts w:cs="Times New Roman"/>
          <w:color w:val="FF0000"/>
          <w:lang w:val="tr-TR"/>
        </w:rPr>
        <w:t xml:space="preserve"> </w:t>
      </w:r>
      <w:proofErr w:type="spellStart"/>
      <w:r>
        <w:rPr>
          <w:rFonts w:cs="Times New Roman"/>
          <w:color w:val="FF0000"/>
          <w:lang w:val="tr-TR"/>
        </w:rPr>
        <w:t>the</w:t>
      </w:r>
      <w:proofErr w:type="spellEnd"/>
      <w:r>
        <w:rPr>
          <w:rFonts w:cs="Times New Roman"/>
          <w:color w:val="FF0000"/>
          <w:lang w:val="tr-TR"/>
        </w:rPr>
        <w:t xml:space="preserve"> </w:t>
      </w:r>
      <w:proofErr w:type="spellStart"/>
      <w:r w:rsidRPr="00792D22">
        <w:rPr>
          <w:rFonts w:cs="Times New Roman"/>
          <w:color w:val="FF0000"/>
          <w:lang w:val="tr-TR"/>
        </w:rPr>
        <w:t>submission</w:t>
      </w:r>
      <w:proofErr w:type="spellEnd"/>
      <w:r w:rsidRPr="00792D22">
        <w:rPr>
          <w:rFonts w:cs="Times New Roman"/>
          <w:color w:val="FF0000"/>
          <w:lang w:val="tr-TR"/>
        </w:rPr>
        <w:t>.</w:t>
      </w:r>
      <w:r>
        <w:rPr>
          <w:rFonts w:cs="Times New Roman"/>
          <w:color w:val="FF0000"/>
          <w:lang w:val="tr-TR"/>
        </w:rPr>
        <w:t xml:space="preserve"> Do not </w:t>
      </w:r>
      <w:proofErr w:type="spellStart"/>
      <w:r>
        <w:rPr>
          <w:rFonts w:cs="Times New Roman"/>
          <w:color w:val="FF0000"/>
          <w:lang w:val="tr-TR"/>
        </w:rPr>
        <w:t>forget</w:t>
      </w:r>
      <w:proofErr w:type="spellEnd"/>
      <w:r>
        <w:rPr>
          <w:rFonts w:cs="Times New Roman"/>
          <w:color w:val="FF0000"/>
          <w:lang w:val="tr-TR"/>
        </w:rPr>
        <w:t xml:space="preserve"> </w:t>
      </w:r>
      <w:proofErr w:type="spellStart"/>
      <w:r>
        <w:rPr>
          <w:rFonts w:cs="Times New Roman"/>
          <w:color w:val="FF0000"/>
          <w:lang w:val="tr-TR"/>
        </w:rPr>
        <w:t>to</w:t>
      </w:r>
      <w:proofErr w:type="spellEnd"/>
      <w:r>
        <w:rPr>
          <w:rFonts w:cs="Times New Roman"/>
          <w:color w:val="FF0000"/>
          <w:lang w:val="tr-TR"/>
        </w:rPr>
        <w:t xml:space="preserve"> </w:t>
      </w:r>
      <w:proofErr w:type="spellStart"/>
      <w:r>
        <w:rPr>
          <w:rFonts w:cs="Times New Roman"/>
          <w:color w:val="FF0000"/>
          <w:lang w:val="tr-TR"/>
        </w:rPr>
        <w:t>r</w:t>
      </w:r>
      <w:r w:rsidRPr="00B3164E">
        <w:rPr>
          <w:rFonts w:cs="Times New Roman"/>
          <w:color w:val="FF0000"/>
          <w:lang w:val="tr-TR"/>
        </w:rPr>
        <w:t>emove</w:t>
      </w:r>
      <w:proofErr w:type="spellEnd"/>
      <w:r w:rsidRPr="00B3164E">
        <w:rPr>
          <w:rFonts w:cs="Times New Roman"/>
          <w:color w:val="FF0000"/>
          <w:lang w:val="tr-TR"/>
        </w:rPr>
        <w:t xml:space="preserve"> </w:t>
      </w:r>
      <w:proofErr w:type="spellStart"/>
      <w:r w:rsidRPr="00B3164E">
        <w:rPr>
          <w:rFonts w:cs="Times New Roman"/>
          <w:color w:val="FF0000"/>
          <w:lang w:val="tr-TR"/>
        </w:rPr>
        <w:t>identifying</w:t>
      </w:r>
      <w:proofErr w:type="spellEnd"/>
      <w:r w:rsidRPr="00B3164E">
        <w:rPr>
          <w:rFonts w:cs="Times New Roman"/>
          <w:color w:val="FF0000"/>
          <w:lang w:val="tr-TR"/>
        </w:rPr>
        <w:t xml:space="preserve"> </w:t>
      </w:r>
      <w:proofErr w:type="spellStart"/>
      <w:r w:rsidRPr="00B3164E">
        <w:rPr>
          <w:rFonts w:cs="Times New Roman"/>
          <w:color w:val="FF0000"/>
          <w:lang w:val="tr-TR"/>
        </w:rPr>
        <w:t>properties</w:t>
      </w:r>
      <w:proofErr w:type="spellEnd"/>
      <w:r w:rsidRPr="00B3164E">
        <w:rPr>
          <w:rFonts w:cs="Times New Roman"/>
          <w:color w:val="FF0000"/>
          <w:lang w:val="tr-TR"/>
        </w:rPr>
        <w:t xml:space="preserve"> </w:t>
      </w:r>
      <w:proofErr w:type="spellStart"/>
      <w:r w:rsidRPr="00B3164E">
        <w:rPr>
          <w:rFonts w:cs="Times New Roman"/>
          <w:color w:val="FF0000"/>
          <w:lang w:val="tr-TR"/>
        </w:rPr>
        <w:t>from</w:t>
      </w:r>
      <w:proofErr w:type="spellEnd"/>
      <w:r w:rsidRPr="00B3164E">
        <w:rPr>
          <w:rFonts w:cs="Times New Roman"/>
          <w:color w:val="FF0000"/>
          <w:lang w:val="tr-TR"/>
        </w:rPr>
        <w:t xml:space="preserve"> </w:t>
      </w:r>
      <w:proofErr w:type="spellStart"/>
      <w:r>
        <w:rPr>
          <w:rFonts w:cs="Times New Roman"/>
          <w:color w:val="FF0000"/>
          <w:lang w:val="tr-TR"/>
        </w:rPr>
        <w:t>the</w:t>
      </w:r>
      <w:proofErr w:type="spellEnd"/>
      <w:r>
        <w:rPr>
          <w:rFonts w:cs="Times New Roman"/>
          <w:color w:val="FF0000"/>
          <w:lang w:val="tr-TR"/>
        </w:rPr>
        <w:t xml:space="preserve"> </w:t>
      </w:r>
      <w:r w:rsidRPr="00B3164E">
        <w:rPr>
          <w:rFonts w:cs="Times New Roman"/>
          <w:color w:val="FF0000"/>
          <w:lang w:val="tr-TR"/>
        </w:rPr>
        <w:t>Microsoft Word file</w:t>
      </w:r>
      <w:r>
        <w:rPr>
          <w:rFonts w:cs="Times New Roman"/>
          <w:color w:val="FF0000"/>
          <w:lang w:val="tr-TR"/>
        </w:rPr>
        <w:t>.</w:t>
      </w:r>
    </w:p>
    <w:p w14:paraId="7851873B" w14:textId="77777777" w:rsidR="00563B13" w:rsidRPr="005E7E81" w:rsidRDefault="00563B13" w:rsidP="0004414C">
      <w:pPr>
        <w:rPr>
          <w:rFonts w:ascii="Times New Roman" w:eastAsia="Calibri" w:hAnsi="Times New Roman" w:cs="Times New Roman"/>
          <w:b/>
          <w:color w:val="244061" w:themeColor="accent1" w:themeShade="80"/>
          <w:sz w:val="28"/>
          <w:szCs w:val="28"/>
          <w:lang w:val="en-US"/>
        </w:rPr>
      </w:pPr>
    </w:p>
    <w:p w14:paraId="7E622694" w14:textId="2338972E" w:rsidR="00861EA7" w:rsidRPr="005E7E81" w:rsidRDefault="00861EA7" w:rsidP="002051FD">
      <w:pPr>
        <w:spacing w:after="40" w:line="240" w:lineRule="auto"/>
        <w:jc w:val="both"/>
        <w:rPr>
          <w:rFonts w:ascii="Times New Roman" w:hAnsi="Times New Roman" w:cs="Times New Roman"/>
          <w:sz w:val="20"/>
          <w:szCs w:val="20"/>
          <w:lang w:val="en-US"/>
        </w:rPr>
      </w:pPr>
    </w:p>
    <w:p w14:paraId="1107B59C" w14:textId="4E42DF79" w:rsidR="002051FD" w:rsidRPr="005E7E81" w:rsidRDefault="002051FD" w:rsidP="0081635A">
      <w:pPr>
        <w:spacing w:after="40" w:line="360" w:lineRule="auto"/>
        <w:jc w:val="both"/>
        <w:rPr>
          <w:rFonts w:ascii="Times New Roman" w:eastAsia="Times New Roman" w:hAnsi="Times New Roman" w:cs="Times New Roman"/>
          <w:sz w:val="20"/>
          <w:szCs w:val="20"/>
          <w:lang w:val="en-US" w:eastAsia="x-none"/>
        </w:rPr>
      </w:pPr>
      <w:r w:rsidRPr="005E7E81">
        <w:rPr>
          <w:rFonts w:ascii="Times New Roman" w:hAnsi="Times New Roman" w:cs="Times New Roman"/>
          <w:b/>
          <w:color w:val="244061" w:themeColor="accent1" w:themeShade="80"/>
          <w:sz w:val="20"/>
          <w:szCs w:val="20"/>
          <w:lang w:val="en-US"/>
        </w:rPr>
        <w:t>Abstract:</w:t>
      </w:r>
      <w:r w:rsidRPr="005E7E81">
        <w:rPr>
          <w:rFonts w:ascii="Times New Roman" w:hAnsi="Times New Roman" w:cs="Times New Roman"/>
          <w:color w:val="244061" w:themeColor="accent1" w:themeShade="80"/>
          <w:sz w:val="20"/>
          <w:szCs w:val="20"/>
          <w:lang w:val="en-US"/>
        </w:rPr>
        <w:t xml:space="preserve"> </w:t>
      </w:r>
      <w:r w:rsidRPr="005E7E81">
        <w:rPr>
          <w:rFonts w:ascii="Times New Roman" w:eastAsia="Times New Roman" w:hAnsi="Times New Roman" w:cs="Times New Roman"/>
          <w:sz w:val="20"/>
          <w:szCs w:val="20"/>
          <w:lang w:val="en-US" w:eastAsia="x-none"/>
        </w:rPr>
        <w:t xml:space="preserve">Abstract should be max. 250 words. Times New Roman, 10pt and </w:t>
      </w:r>
      <w:r w:rsidR="006E1FD7" w:rsidRPr="005E7E81">
        <w:rPr>
          <w:rFonts w:ascii="Times New Roman" w:eastAsia="Times New Roman" w:hAnsi="Times New Roman" w:cs="Times New Roman"/>
          <w:sz w:val="20"/>
          <w:szCs w:val="20"/>
          <w:lang w:val="en-US" w:eastAsia="x-none"/>
        </w:rPr>
        <w:t>single-spaced</w:t>
      </w:r>
      <w:r w:rsidRPr="005E7E81">
        <w:rPr>
          <w:rFonts w:ascii="Times New Roman" w:eastAsia="Times New Roman" w:hAnsi="Times New Roman" w:cs="Times New Roman"/>
          <w:sz w:val="20"/>
          <w:szCs w:val="20"/>
          <w:lang w:val="en-US" w:eastAsia="x-none"/>
        </w:rPr>
        <w:t xml:space="preserve">. </w:t>
      </w:r>
      <w:r w:rsidR="00263CF2" w:rsidRPr="005E7E81">
        <w:rPr>
          <w:rFonts w:ascii="Times New Roman" w:eastAsia="Times New Roman" w:hAnsi="Times New Roman" w:cs="Times New Roman"/>
          <w:sz w:val="20"/>
          <w:szCs w:val="20"/>
          <w:lang w:val="en-US" w:eastAsia="x-none"/>
        </w:rPr>
        <w:t>The abstract</w:t>
      </w:r>
      <w:r w:rsidRPr="005E7E81">
        <w:rPr>
          <w:rFonts w:ascii="Times New Roman" w:eastAsia="Times New Roman" w:hAnsi="Times New Roman" w:cs="Times New Roman"/>
          <w:sz w:val="20"/>
          <w:szCs w:val="20"/>
          <w:lang w:val="en-US" w:eastAsia="x-none"/>
        </w:rPr>
        <w:t xml:space="preserve"> should be max. 250 words. Times New Roman, 10pt and single</w:t>
      </w:r>
      <w:r w:rsidR="006E1FD7" w:rsidRPr="005E7E81">
        <w:rPr>
          <w:rFonts w:ascii="Times New Roman" w:eastAsia="Times New Roman" w:hAnsi="Times New Roman" w:cs="Times New Roman"/>
          <w:sz w:val="20"/>
          <w:szCs w:val="20"/>
          <w:lang w:val="en-US" w:eastAsia="x-none"/>
        </w:rPr>
        <w:t>-</w:t>
      </w:r>
      <w:r w:rsidRPr="005E7E81">
        <w:rPr>
          <w:rFonts w:ascii="Times New Roman" w:eastAsia="Times New Roman" w:hAnsi="Times New Roman" w:cs="Times New Roman"/>
          <w:sz w:val="20"/>
          <w:szCs w:val="20"/>
          <w:lang w:val="en-US" w:eastAsia="x-none"/>
        </w:rPr>
        <w:t>space</w:t>
      </w:r>
      <w:r w:rsidR="006E1FD7" w:rsidRPr="005E7E81">
        <w:rPr>
          <w:rFonts w:ascii="Times New Roman" w:eastAsia="Times New Roman" w:hAnsi="Times New Roman" w:cs="Times New Roman"/>
          <w:sz w:val="20"/>
          <w:szCs w:val="20"/>
          <w:lang w:val="en-US" w:eastAsia="x-none"/>
        </w:rPr>
        <w:t>d</w:t>
      </w:r>
      <w:r w:rsidRPr="005E7E81">
        <w:rPr>
          <w:rFonts w:ascii="Times New Roman" w:eastAsia="Times New Roman" w:hAnsi="Times New Roman" w:cs="Times New Roman"/>
          <w:sz w:val="20"/>
          <w:szCs w:val="20"/>
          <w:lang w:val="en-US" w:eastAsia="x-none"/>
        </w:rPr>
        <w:t xml:space="preserve">. </w:t>
      </w:r>
      <w:r w:rsidR="00263CF2" w:rsidRPr="005E7E81">
        <w:rPr>
          <w:rFonts w:ascii="Times New Roman" w:eastAsia="Times New Roman" w:hAnsi="Times New Roman" w:cs="Times New Roman"/>
          <w:sz w:val="20"/>
          <w:szCs w:val="20"/>
          <w:lang w:val="en-US" w:eastAsia="x-none"/>
        </w:rPr>
        <w:t>The abstract</w:t>
      </w:r>
      <w:r w:rsidRPr="005E7E81">
        <w:rPr>
          <w:rFonts w:ascii="Times New Roman" w:eastAsia="Times New Roman" w:hAnsi="Times New Roman" w:cs="Times New Roman"/>
          <w:sz w:val="20"/>
          <w:szCs w:val="20"/>
          <w:lang w:val="en-US" w:eastAsia="x-none"/>
        </w:rPr>
        <w:t xml:space="preserve"> should be max. 250 words. Times New Roman, 10pt and single</w:t>
      </w:r>
      <w:r w:rsidR="006E1FD7" w:rsidRPr="005E7E81">
        <w:rPr>
          <w:rFonts w:ascii="Times New Roman" w:eastAsia="Times New Roman" w:hAnsi="Times New Roman" w:cs="Times New Roman"/>
          <w:sz w:val="20"/>
          <w:szCs w:val="20"/>
          <w:lang w:val="en-US" w:eastAsia="x-none"/>
        </w:rPr>
        <w:t>-</w:t>
      </w:r>
      <w:r w:rsidRPr="005E7E81">
        <w:rPr>
          <w:rFonts w:ascii="Times New Roman" w:eastAsia="Times New Roman" w:hAnsi="Times New Roman" w:cs="Times New Roman"/>
          <w:sz w:val="20"/>
          <w:szCs w:val="20"/>
          <w:lang w:val="en-US" w:eastAsia="x-none"/>
        </w:rPr>
        <w:t>space</w:t>
      </w:r>
      <w:r w:rsidR="006E1FD7" w:rsidRPr="005E7E81">
        <w:rPr>
          <w:rFonts w:ascii="Times New Roman" w:eastAsia="Times New Roman" w:hAnsi="Times New Roman" w:cs="Times New Roman"/>
          <w:sz w:val="20"/>
          <w:szCs w:val="20"/>
          <w:lang w:val="en-US" w:eastAsia="x-none"/>
        </w:rPr>
        <w:t>d</w:t>
      </w:r>
      <w:r w:rsidRPr="005E7E81">
        <w:rPr>
          <w:rFonts w:ascii="Times New Roman" w:eastAsia="Times New Roman" w:hAnsi="Times New Roman" w:cs="Times New Roman"/>
          <w:sz w:val="20"/>
          <w:szCs w:val="20"/>
          <w:lang w:val="en-US" w:eastAsia="x-none"/>
        </w:rPr>
        <w:t xml:space="preserve">. </w:t>
      </w:r>
      <w:r w:rsidR="00263CF2" w:rsidRPr="005E7E81">
        <w:rPr>
          <w:rFonts w:ascii="Times New Roman" w:eastAsia="Times New Roman" w:hAnsi="Times New Roman" w:cs="Times New Roman"/>
          <w:sz w:val="20"/>
          <w:szCs w:val="20"/>
          <w:lang w:val="en-US" w:eastAsia="x-none"/>
        </w:rPr>
        <w:t>The abstract</w:t>
      </w:r>
      <w:r w:rsidRPr="005E7E81">
        <w:rPr>
          <w:rFonts w:ascii="Times New Roman" w:eastAsia="Times New Roman" w:hAnsi="Times New Roman" w:cs="Times New Roman"/>
          <w:sz w:val="20"/>
          <w:szCs w:val="20"/>
          <w:lang w:val="en-US" w:eastAsia="x-none"/>
        </w:rPr>
        <w:t xml:space="preserve"> </w:t>
      </w:r>
      <w:r w:rsidR="00C901C8" w:rsidRPr="005E7E81">
        <w:rPr>
          <w:rFonts w:ascii="Times New Roman" w:eastAsia="Times New Roman" w:hAnsi="Times New Roman" w:cs="Times New Roman"/>
          <w:sz w:val="20"/>
          <w:szCs w:val="20"/>
          <w:lang w:val="en-US" w:eastAsia="x-none"/>
        </w:rPr>
        <w:t>must</w:t>
      </w:r>
      <w:r w:rsidRPr="005E7E81">
        <w:rPr>
          <w:rFonts w:ascii="Times New Roman" w:eastAsia="Times New Roman" w:hAnsi="Times New Roman" w:cs="Times New Roman"/>
          <w:sz w:val="20"/>
          <w:szCs w:val="20"/>
          <w:lang w:val="en-US" w:eastAsia="x-none"/>
        </w:rPr>
        <w:t xml:space="preserve"> be max. 250 words. Times New Roman, 10pt and single-space</w:t>
      </w:r>
      <w:r w:rsidR="006E1FD7" w:rsidRPr="005E7E81">
        <w:rPr>
          <w:rFonts w:ascii="Times New Roman" w:eastAsia="Times New Roman" w:hAnsi="Times New Roman" w:cs="Times New Roman"/>
          <w:sz w:val="20"/>
          <w:szCs w:val="20"/>
          <w:lang w:val="en-US" w:eastAsia="x-none"/>
        </w:rPr>
        <w:t>d</w:t>
      </w:r>
      <w:r w:rsidRPr="005E7E81">
        <w:rPr>
          <w:rFonts w:ascii="Times New Roman" w:eastAsia="Times New Roman" w:hAnsi="Times New Roman" w:cs="Times New Roman"/>
          <w:sz w:val="20"/>
          <w:szCs w:val="20"/>
          <w:lang w:val="en-US" w:eastAsia="x-none"/>
        </w:rPr>
        <w:t xml:space="preserve">. </w:t>
      </w:r>
      <w:r w:rsidR="00263CF2" w:rsidRPr="005E7E81">
        <w:rPr>
          <w:rFonts w:ascii="Times New Roman" w:eastAsia="Times New Roman" w:hAnsi="Times New Roman" w:cs="Times New Roman"/>
          <w:sz w:val="20"/>
          <w:szCs w:val="20"/>
          <w:lang w:val="en-US" w:eastAsia="x-none"/>
        </w:rPr>
        <w:t>The abstract</w:t>
      </w:r>
      <w:r w:rsidRPr="005E7E81">
        <w:rPr>
          <w:rFonts w:ascii="Times New Roman" w:eastAsia="Times New Roman" w:hAnsi="Times New Roman" w:cs="Times New Roman"/>
          <w:sz w:val="20"/>
          <w:szCs w:val="20"/>
          <w:lang w:val="en-US" w:eastAsia="x-none"/>
        </w:rPr>
        <w:t xml:space="preserve"> should be max. 250 words. Times New Roman, 10pt and single</w:t>
      </w:r>
      <w:r w:rsidR="00C230D8" w:rsidRPr="005E7E81">
        <w:rPr>
          <w:rFonts w:ascii="Times New Roman" w:eastAsia="Times New Roman" w:hAnsi="Times New Roman" w:cs="Times New Roman"/>
          <w:sz w:val="20"/>
          <w:szCs w:val="20"/>
          <w:lang w:val="en-US" w:eastAsia="x-none"/>
        </w:rPr>
        <w:t>-</w:t>
      </w:r>
      <w:r w:rsidRPr="005E7E81">
        <w:rPr>
          <w:rFonts w:ascii="Times New Roman" w:eastAsia="Times New Roman" w:hAnsi="Times New Roman" w:cs="Times New Roman"/>
          <w:sz w:val="20"/>
          <w:szCs w:val="20"/>
          <w:lang w:val="en-US" w:eastAsia="x-none"/>
        </w:rPr>
        <w:t>space</w:t>
      </w:r>
      <w:r w:rsidR="006E1FD7" w:rsidRPr="005E7E81">
        <w:rPr>
          <w:rFonts w:ascii="Times New Roman" w:eastAsia="Times New Roman" w:hAnsi="Times New Roman" w:cs="Times New Roman"/>
          <w:sz w:val="20"/>
          <w:szCs w:val="20"/>
          <w:lang w:val="en-US" w:eastAsia="x-none"/>
        </w:rPr>
        <w:t>d</w:t>
      </w:r>
      <w:r w:rsidRPr="005E7E81">
        <w:rPr>
          <w:rFonts w:ascii="Times New Roman" w:eastAsia="Times New Roman" w:hAnsi="Times New Roman" w:cs="Times New Roman"/>
          <w:sz w:val="20"/>
          <w:szCs w:val="20"/>
          <w:lang w:val="en-US" w:eastAsia="x-none"/>
        </w:rPr>
        <w:t>.</w:t>
      </w:r>
    </w:p>
    <w:p w14:paraId="0D4F8688" w14:textId="3EE8BD6A" w:rsidR="002051FD" w:rsidRPr="005E7E81" w:rsidRDefault="002051FD" w:rsidP="0081635A">
      <w:pPr>
        <w:spacing w:after="40" w:line="360" w:lineRule="auto"/>
        <w:jc w:val="both"/>
        <w:rPr>
          <w:rFonts w:ascii="Times New Roman" w:eastAsia="Times New Roman" w:hAnsi="Times New Roman" w:cs="Times New Roman"/>
          <w:sz w:val="20"/>
          <w:szCs w:val="20"/>
          <w:lang w:val="en-US" w:eastAsia="x-none"/>
        </w:rPr>
      </w:pPr>
    </w:p>
    <w:p w14:paraId="7100384C" w14:textId="7CCA0098" w:rsidR="002051FD" w:rsidRPr="005E7E81" w:rsidRDefault="002051FD" w:rsidP="002051FD">
      <w:pPr>
        <w:spacing w:after="20"/>
        <w:jc w:val="both"/>
        <w:rPr>
          <w:rFonts w:ascii="Times New Roman" w:hAnsi="Times New Roman" w:cs="Times New Roman"/>
          <w:b/>
          <w:color w:val="244061" w:themeColor="accent1" w:themeShade="80"/>
          <w:sz w:val="20"/>
          <w:szCs w:val="24"/>
          <w:lang w:val="en-US"/>
        </w:rPr>
      </w:pPr>
      <w:r w:rsidRPr="005E7E81">
        <w:rPr>
          <w:rFonts w:ascii="Times New Roman" w:hAnsi="Times New Roman" w:cs="Times New Roman"/>
          <w:b/>
          <w:color w:val="244061" w:themeColor="accent1" w:themeShade="80"/>
          <w:sz w:val="20"/>
          <w:szCs w:val="24"/>
          <w:lang w:val="en-US"/>
        </w:rPr>
        <w:t>K</w:t>
      </w:r>
      <w:r w:rsidR="000D5C84" w:rsidRPr="005E7E81">
        <w:rPr>
          <w:rFonts w:ascii="Times New Roman" w:hAnsi="Times New Roman" w:cs="Times New Roman"/>
          <w:b/>
          <w:color w:val="244061" w:themeColor="accent1" w:themeShade="80"/>
          <w:sz w:val="20"/>
          <w:szCs w:val="24"/>
          <w:lang w:val="en-US"/>
        </w:rPr>
        <w:t>eywords</w:t>
      </w:r>
      <w:r w:rsidRPr="005E7E81">
        <w:rPr>
          <w:rFonts w:ascii="Times New Roman" w:hAnsi="Times New Roman" w:cs="Times New Roman"/>
          <w:b/>
          <w:color w:val="244061" w:themeColor="accent1" w:themeShade="80"/>
          <w:sz w:val="20"/>
          <w:szCs w:val="24"/>
          <w:lang w:val="en-US"/>
        </w:rPr>
        <w:t xml:space="preserve">: </w:t>
      </w:r>
      <w:proofErr w:type="spellStart"/>
      <w:r w:rsidR="00145612" w:rsidRPr="00145612">
        <w:rPr>
          <w:rFonts w:ascii="Times New Roman" w:hAnsi="Times New Roman" w:cs="Times New Roman"/>
          <w:color w:val="000000"/>
          <w:sz w:val="20"/>
          <w:szCs w:val="20"/>
        </w:rPr>
        <w:t>P</w:t>
      </w:r>
      <w:r w:rsidR="00863330" w:rsidRPr="00145612">
        <w:rPr>
          <w:rFonts w:ascii="Times New Roman" w:hAnsi="Times New Roman" w:cs="Times New Roman"/>
          <w:color w:val="000000"/>
          <w:sz w:val="20"/>
          <w:szCs w:val="20"/>
        </w:rPr>
        <w:t>rovide</w:t>
      </w:r>
      <w:proofErr w:type="spellEnd"/>
      <w:r w:rsidR="00863330" w:rsidRPr="00145612">
        <w:rPr>
          <w:rFonts w:ascii="Times New Roman" w:hAnsi="Times New Roman" w:cs="Times New Roman"/>
          <w:color w:val="000000"/>
          <w:sz w:val="20"/>
          <w:szCs w:val="20"/>
        </w:rPr>
        <w:t xml:space="preserve"> 3 </w:t>
      </w:r>
      <w:proofErr w:type="spellStart"/>
      <w:r w:rsidR="00863330" w:rsidRPr="00145612">
        <w:rPr>
          <w:rFonts w:ascii="Times New Roman" w:hAnsi="Times New Roman" w:cs="Times New Roman"/>
          <w:color w:val="000000"/>
          <w:sz w:val="20"/>
          <w:szCs w:val="20"/>
        </w:rPr>
        <w:t>to</w:t>
      </w:r>
      <w:proofErr w:type="spellEnd"/>
      <w:r w:rsidR="00863330" w:rsidRPr="00145612">
        <w:rPr>
          <w:rFonts w:ascii="Times New Roman" w:hAnsi="Times New Roman" w:cs="Times New Roman"/>
          <w:color w:val="000000"/>
          <w:sz w:val="20"/>
          <w:szCs w:val="20"/>
        </w:rPr>
        <w:t xml:space="preserve"> 5 </w:t>
      </w:r>
      <w:proofErr w:type="spellStart"/>
      <w:r w:rsidR="00863330" w:rsidRPr="00145612">
        <w:rPr>
          <w:rFonts w:ascii="Times New Roman" w:hAnsi="Times New Roman" w:cs="Times New Roman"/>
          <w:color w:val="000000"/>
          <w:sz w:val="20"/>
          <w:szCs w:val="20"/>
        </w:rPr>
        <w:t>keywords</w:t>
      </w:r>
      <w:proofErr w:type="spellEnd"/>
      <w:r w:rsidR="00863330" w:rsidRPr="00145612">
        <w:rPr>
          <w:rFonts w:ascii="Times New Roman" w:hAnsi="Times New Roman" w:cs="Times New Roman"/>
          <w:color w:val="000000"/>
          <w:sz w:val="20"/>
          <w:szCs w:val="20"/>
        </w:rPr>
        <w:t>.</w:t>
      </w:r>
    </w:p>
    <w:p w14:paraId="01B75338" w14:textId="77777777" w:rsidR="002051FD" w:rsidRPr="005E7E81" w:rsidRDefault="002051FD" w:rsidP="002051FD">
      <w:pPr>
        <w:spacing w:after="40" w:line="240" w:lineRule="auto"/>
        <w:jc w:val="both"/>
        <w:rPr>
          <w:rFonts w:ascii="Times New Roman" w:hAnsi="Times New Roman" w:cs="Times New Roman"/>
          <w:sz w:val="20"/>
          <w:szCs w:val="20"/>
          <w:lang w:val="en-US"/>
        </w:rPr>
      </w:pPr>
    </w:p>
    <w:p w14:paraId="32950E82" w14:textId="77777777" w:rsidR="00861EA7" w:rsidRPr="005E7E81" w:rsidRDefault="00861EA7" w:rsidP="002051FD">
      <w:pPr>
        <w:spacing w:before="240" w:after="80" w:line="240" w:lineRule="auto"/>
        <w:jc w:val="both"/>
        <w:rPr>
          <w:rFonts w:ascii="Times New Roman" w:hAnsi="Times New Roman" w:cs="Times New Roman"/>
          <w:b/>
          <w:color w:val="244061" w:themeColor="accent1" w:themeShade="80"/>
          <w:sz w:val="24"/>
          <w:szCs w:val="24"/>
          <w:lang w:val="en-US"/>
        </w:rPr>
      </w:pPr>
      <w:r w:rsidRPr="005E7E81">
        <w:rPr>
          <w:rFonts w:ascii="Times New Roman" w:hAnsi="Times New Roman" w:cs="Times New Roman"/>
          <w:b/>
          <w:color w:val="244061" w:themeColor="accent1" w:themeShade="80"/>
          <w:sz w:val="24"/>
          <w:szCs w:val="24"/>
          <w:lang w:val="en-US"/>
        </w:rPr>
        <w:t>1. INTRODUCTION</w:t>
      </w:r>
    </w:p>
    <w:p w14:paraId="4B1FECD2" w14:textId="190B64B9" w:rsidR="004413AF" w:rsidRDefault="00861EA7" w:rsidP="009A492C">
      <w:pPr>
        <w:pStyle w:val="GvdeMetni"/>
        <w:spacing w:after="80" w:line="240" w:lineRule="auto"/>
        <w:jc w:val="both"/>
        <w:rPr>
          <w:rFonts w:ascii="Times New Roman" w:hAnsi="Times New Roman"/>
          <w:sz w:val="24"/>
          <w:szCs w:val="24"/>
        </w:rPr>
      </w:pPr>
      <w:bookmarkStart w:id="0" w:name="_Hlk71487917"/>
      <w:r w:rsidRPr="00F23F9B">
        <w:rPr>
          <w:rFonts w:ascii="Times New Roman" w:hAnsi="Times New Roman"/>
          <w:sz w:val="24"/>
          <w:szCs w:val="24"/>
        </w:rPr>
        <w:t>Introduction, Times New Roman 12pt. Single</w:t>
      </w:r>
      <w:r w:rsidR="00C230D8" w:rsidRPr="00F23F9B">
        <w:rPr>
          <w:rFonts w:ascii="Times New Roman" w:hAnsi="Times New Roman"/>
          <w:sz w:val="24"/>
          <w:szCs w:val="24"/>
        </w:rPr>
        <w:t>-spaced.</w:t>
      </w:r>
      <w:r w:rsidRPr="00F23F9B">
        <w:rPr>
          <w:rFonts w:ascii="Times New Roman" w:hAnsi="Times New Roman"/>
          <w:sz w:val="24"/>
          <w:szCs w:val="24"/>
        </w:rPr>
        <w:t xml:space="preserve"> Justified. </w:t>
      </w:r>
      <w:r w:rsidR="00F23F9B" w:rsidRPr="00F23F9B">
        <w:rPr>
          <w:rFonts w:ascii="Times New Roman" w:hAnsi="Times New Roman"/>
          <w:color w:val="000000"/>
          <w:sz w:val="24"/>
          <w:szCs w:val="24"/>
        </w:rPr>
        <w:t>State concisely the purpose and rationale for the study and cite only the most pertinent references as background. Avoid a detailed literature review in this section.</w:t>
      </w:r>
      <w:r w:rsidR="00F23F9B">
        <w:rPr>
          <w:rFonts w:ascii="Arial" w:hAnsi="Arial" w:cs="Arial"/>
          <w:color w:val="000000"/>
          <w:sz w:val="27"/>
          <w:szCs w:val="27"/>
        </w:rPr>
        <w:t xml:space="preserve"> </w:t>
      </w:r>
      <w:r w:rsidR="004630A8" w:rsidRPr="005E7E81">
        <w:rPr>
          <w:rFonts w:ascii="Times New Roman" w:hAnsi="Times New Roman"/>
          <w:sz w:val="24"/>
        </w:rPr>
        <w:t xml:space="preserve">Begin every line of text from the left margin. </w:t>
      </w:r>
      <w:r w:rsidR="004413AF">
        <w:rPr>
          <w:rFonts w:ascii="Times New Roman" w:hAnsi="Times New Roman"/>
          <w:sz w:val="24"/>
        </w:rPr>
        <w:t>Do not i</w:t>
      </w:r>
      <w:r w:rsidR="004630A8" w:rsidRPr="005E7E81">
        <w:rPr>
          <w:rFonts w:ascii="Times New Roman" w:hAnsi="Times New Roman"/>
          <w:sz w:val="24"/>
        </w:rPr>
        <w:t xml:space="preserve">ndent </w:t>
      </w:r>
      <w:r w:rsidR="004413AF">
        <w:rPr>
          <w:rFonts w:ascii="Times New Roman" w:hAnsi="Times New Roman"/>
          <w:sz w:val="24"/>
        </w:rPr>
        <w:t>first</w:t>
      </w:r>
      <w:r w:rsidR="004630A8" w:rsidRPr="005E7E81">
        <w:rPr>
          <w:rFonts w:ascii="Times New Roman" w:hAnsi="Times New Roman"/>
          <w:sz w:val="24"/>
        </w:rPr>
        <w:t xml:space="preserve"> line of a new paragraph</w:t>
      </w:r>
      <w:r w:rsidR="004630A8" w:rsidRPr="005E7E81">
        <w:rPr>
          <w:rFonts w:ascii="Times New Roman" w:hAnsi="Times New Roman"/>
          <w:sz w:val="24"/>
          <w:szCs w:val="24"/>
        </w:rPr>
        <w:t xml:space="preserve">. </w:t>
      </w:r>
    </w:p>
    <w:p w14:paraId="48E4CD42" w14:textId="54D0036A" w:rsidR="00586F3E" w:rsidRPr="005E7E81" w:rsidRDefault="00861EA7" w:rsidP="009A492C">
      <w:pPr>
        <w:pStyle w:val="GvdeMetni"/>
        <w:spacing w:after="80" w:line="240" w:lineRule="auto"/>
        <w:jc w:val="both"/>
        <w:rPr>
          <w:rFonts w:ascii="Times New Roman" w:hAnsi="Times New Roman"/>
          <w:sz w:val="24"/>
          <w:szCs w:val="24"/>
        </w:rPr>
      </w:pPr>
      <w:r w:rsidRPr="005E7E81">
        <w:rPr>
          <w:rFonts w:ascii="Times New Roman" w:hAnsi="Times New Roman"/>
          <w:sz w:val="24"/>
          <w:szCs w:val="24"/>
        </w:rPr>
        <w:t xml:space="preserve">Please make sure </w:t>
      </w:r>
      <w:r w:rsidR="00622238" w:rsidRPr="005E7E81">
        <w:rPr>
          <w:rFonts w:ascii="Times New Roman" w:hAnsi="Times New Roman"/>
          <w:sz w:val="24"/>
          <w:szCs w:val="24"/>
        </w:rPr>
        <w:t>that the</w:t>
      </w:r>
      <w:r w:rsidRPr="005E7E81">
        <w:rPr>
          <w:rFonts w:ascii="Times New Roman" w:hAnsi="Times New Roman"/>
          <w:sz w:val="24"/>
          <w:szCs w:val="24"/>
        </w:rPr>
        <w:t xml:space="preserve"> </w:t>
      </w:r>
      <w:r w:rsidR="00F05FA5" w:rsidRPr="005E7E81">
        <w:rPr>
          <w:rFonts w:ascii="Times New Roman" w:hAnsi="Times New Roman"/>
          <w:color w:val="000000"/>
          <w:sz w:val="24"/>
          <w:szCs w:val="24"/>
        </w:rPr>
        <w:t>Publication Manual of the American Psychological Association (7th ed.</w:t>
      </w:r>
      <w:r w:rsidR="00F05FA5" w:rsidRPr="005E7E81">
        <w:rPr>
          <w:rFonts w:ascii="Times New Roman" w:hAnsi="Times New Roman"/>
          <w:sz w:val="24"/>
          <w:szCs w:val="24"/>
        </w:rPr>
        <w:t xml:space="preserve">) </w:t>
      </w:r>
      <w:r w:rsidR="00622238" w:rsidRPr="005E7E81">
        <w:rPr>
          <w:rFonts w:ascii="Times New Roman" w:hAnsi="Times New Roman"/>
          <w:sz w:val="24"/>
          <w:szCs w:val="24"/>
        </w:rPr>
        <w:t xml:space="preserve">has been followed </w:t>
      </w:r>
      <w:r w:rsidRPr="005E7E81">
        <w:rPr>
          <w:rFonts w:ascii="Times New Roman" w:hAnsi="Times New Roman"/>
          <w:sz w:val="24"/>
          <w:szCs w:val="24"/>
        </w:rPr>
        <w:t xml:space="preserve">for all of </w:t>
      </w:r>
      <w:r w:rsidR="00772ABD" w:rsidRPr="005E7E81">
        <w:rPr>
          <w:rFonts w:ascii="Times New Roman" w:hAnsi="Times New Roman"/>
          <w:sz w:val="24"/>
          <w:szCs w:val="24"/>
        </w:rPr>
        <w:t>the</w:t>
      </w:r>
      <w:r w:rsidRPr="005E7E81">
        <w:rPr>
          <w:rFonts w:ascii="Times New Roman" w:hAnsi="Times New Roman"/>
          <w:sz w:val="24"/>
          <w:szCs w:val="24"/>
        </w:rPr>
        <w:t xml:space="preserve"> </w:t>
      </w:r>
      <w:r w:rsidR="00F05FA5" w:rsidRPr="005E7E81">
        <w:rPr>
          <w:rFonts w:ascii="Times New Roman" w:hAnsi="Times New Roman"/>
          <w:sz w:val="24"/>
          <w:szCs w:val="24"/>
        </w:rPr>
        <w:t xml:space="preserve">in-text </w:t>
      </w:r>
      <w:r w:rsidRPr="005E7E81">
        <w:rPr>
          <w:rFonts w:ascii="Times New Roman" w:hAnsi="Times New Roman"/>
          <w:sz w:val="24"/>
          <w:szCs w:val="24"/>
        </w:rPr>
        <w:t>citations</w:t>
      </w:r>
      <w:r w:rsidR="009843BB" w:rsidRPr="005E7E81">
        <w:rPr>
          <w:rFonts w:ascii="Times New Roman" w:hAnsi="Times New Roman"/>
          <w:sz w:val="24"/>
          <w:szCs w:val="24"/>
        </w:rPr>
        <w:t xml:space="preserve"> in the manuscript</w:t>
      </w:r>
      <w:r w:rsidRPr="005E7E81">
        <w:rPr>
          <w:rFonts w:ascii="Times New Roman" w:hAnsi="Times New Roman"/>
          <w:sz w:val="24"/>
          <w:szCs w:val="24"/>
        </w:rPr>
        <w:t>.</w:t>
      </w:r>
      <w:r w:rsidR="00F05FA5" w:rsidRPr="005E7E81">
        <w:rPr>
          <w:rFonts w:ascii="Times New Roman" w:hAnsi="Times New Roman"/>
          <w:sz w:val="24"/>
          <w:szCs w:val="24"/>
        </w:rPr>
        <w:t xml:space="preserve"> </w:t>
      </w:r>
      <w:r w:rsidR="009843BB" w:rsidRPr="005E7E81">
        <w:rPr>
          <w:rFonts w:ascii="Times New Roman" w:hAnsi="Times New Roman"/>
          <w:sz w:val="24"/>
          <w:szCs w:val="24"/>
        </w:rPr>
        <w:t>Author(s)</w:t>
      </w:r>
      <w:r w:rsidRPr="005E7E81">
        <w:rPr>
          <w:rFonts w:ascii="Times New Roman" w:hAnsi="Times New Roman"/>
          <w:sz w:val="24"/>
          <w:szCs w:val="24"/>
        </w:rPr>
        <w:t xml:space="preserve"> can get detailed information here:</w:t>
      </w:r>
      <w:r w:rsidR="00594BE0" w:rsidRPr="005E7E81">
        <w:rPr>
          <w:rFonts w:ascii="Times New Roman" w:hAnsi="Times New Roman"/>
          <w:sz w:val="24"/>
          <w:szCs w:val="24"/>
        </w:rPr>
        <w:t xml:space="preserve"> </w:t>
      </w:r>
      <w:hyperlink r:id="rId8" w:history="1">
        <w:r w:rsidR="00594BE0" w:rsidRPr="00586F3E">
          <w:rPr>
            <w:rStyle w:val="Kpr"/>
            <w:rFonts w:ascii="Times New Roman" w:hAnsi="Times New Roman"/>
            <w:sz w:val="24"/>
            <w:szCs w:val="24"/>
          </w:rPr>
          <w:t>http://apastyle.org</w:t>
        </w:r>
      </w:hyperlink>
    </w:p>
    <w:p w14:paraId="7A432EDD" w14:textId="39032571" w:rsidR="00F23F9B" w:rsidRDefault="00514ED2" w:rsidP="009A492C">
      <w:pPr>
        <w:pStyle w:val="Default"/>
        <w:spacing w:after="80"/>
        <w:jc w:val="both"/>
        <w:rPr>
          <w:rFonts w:ascii="Times New Roman" w:hAnsi="Times New Roman" w:cs="Times New Roman"/>
          <w:iCs/>
          <w:lang w:val="en-US"/>
        </w:rPr>
      </w:pPr>
      <w:r w:rsidRPr="005E7E81">
        <w:rPr>
          <w:rFonts w:ascii="Times New Roman" w:hAnsi="Times New Roman" w:cs="Times New Roman"/>
          <w:lang w:val="en-US"/>
        </w:rPr>
        <w:t>The introduction</w:t>
      </w:r>
      <w:r w:rsidR="004E2651" w:rsidRPr="005E7E81">
        <w:rPr>
          <w:rFonts w:ascii="Times New Roman" w:hAnsi="Times New Roman" w:cs="Times New Roman"/>
          <w:lang w:val="en-US"/>
        </w:rPr>
        <w:t xml:space="preserve"> </w:t>
      </w:r>
      <w:r w:rsidR="004E2651" w:rsidRPr="005E7E81">
        <w:rPr>
          <w:rFonts w:ascii="Times New Roman" w:hAnsi="Times New Roman" w:cs="Times New Roman"/>
          <w:iCs/>
          <w:lang w:val="en-US"/>
        </w:rPr>
        <w:t xml:space="preserve">should provide an overview of the topic and clarify the </w:t>
      </w:r>
      <w:r w:rsidRPr="005E7E81">
        <w:rPr>
          <w:rFonts w:ascii="Times New Roman" w:hAnsi="Times New Roman" w:cs="Times New Roman"/>
          <w:iCs/>
          <w:lang w:val="en-US"/>
        </w:rPr>
        <w:t>reasons for</w:t>
      </w:r>
      <w:r w:rsidR="004E2651" w:rsidRPr="005E7E81">
        <w:rPr>
          <w:rFonts w:ascii="Times New Roman" w:hAnsi="Times New Roman" w:cs="Times New Roman"/>
          <w:iCs/>
          <w:lang w:val="en-US"/>
        </w:rPr>
        <w:t xml:space="preserve"> investigating this topic. </w:t>
      </w:r>
      <w:r w:rsidR="00F23F9B" w:rsidRPr="00F23F9B">
        <w:rPr>
          <w:rFonts w:ascii="Times New Roman" w:hAnsi="Times New Roman" w:cs="Times New Roman"/>
          <w:iCs/>
          <w:lang w:val="en-US"/>
        </w:rPr>
        <w:t xml:space="preserve">In this section, the originality of the study should be stated. </w:t>
      </w:r>
      <w:r w:rsidR="004E2651" w:rsidRPr="005E7E81">
        <w:rPr>
          <w:rFonts w:ascii="Times New Roman" w:hAnsi="Times New Roman" w:cs="Times New Roman"/>
          <w:iCs/>
          <w:lang w:val="en-US"/>
        </w:rPr>
        <w:t>While</w:t>
      </w:r>
      <w:r w:rsidR="004413AF">
        <w:rPr>
          <w:rFonts w:ascii="Times New Roman" w:hAnsi="Times New Roman" w:cs="Times New Roman"/>
          <w:iCs/>
          <w:lang w:val="en-US"/>
        </w:rPr>
        <w:t xml:space="preserve"> </w:t>
      </w:r>
      <w:r w:rsidR="004E2651" w:rsidRPr="005E7E81">
        <w:rPr>
          <w:rFonts w:ascii="Times New Roman" w:hAnsi="Times New Roman" w:cs="Times New Roman"/>
          <w:iCs/>
          <w:lang w:val="en-US"/>
        </w:rPr>
        <w:t>providing an adequate background, please avoid giving a detailed literature survey or a summary of the results.</w:t>
      </w:r>
      <w:r w:rsidR="005A1F1C" w:rsidRPr="005E7E81">
        <w:rPr>
          <w:rFonts w:ascii="Times New Roman" w:hAnsi="Times New Roman" w:cs="Times New Roman"/>
          <w:iCs/>
          <w:lang w:val="en-US"/>
        </w:rPr>
        <w:t xml:space="preserve"> </w:t>
      </w:r>
    </w:p>
    <w:p w14:paraId="7C1A806A" w14:textId="13067856" w:rsidR="005A1F1C" w:rsidRDefault="005A1F1C" w:rsidP="009A492C">
      <w:pPr>
        <w:pStyle w:val="Default"/>
        <w:spacing w:after="80"/>
        <w:jc w:val="both"/>
        <w:rPr>
          <w:rFonts w:ascii="Times New Roman" w:eastAsiaTheme="minorHAnsi" w:hAnsi="Times New Roman" w:cs="Times New Roman"/>
          <w:sz w:val="23"/>
          <w:szCs w:val="23"/>
          <w:lang w:val="en-US"/>
        </w:rPr>
      </w:pPr>
      <w:proofErr w:type="spellStart"/>
      <w:r w:rsidRPr="005E7E81">
        <w:rPr>
          <w:rFonts w:ascii="Times New Roman" w:hAnsi="Times New Roman" w:cs="Times New Roman"/>
          <w:iCs/>
        </w:rPr>
        <w:t>Note</w:t>
      </w:r>
      <w:proofErr w:type="spellEnd"/>
      <w:r w:rsidRPr="005E7E81">
        <w:rPr>
          <w:rFonts w:ascii="Times New Roman" w:hAnsi="Times New Roman" w:cs="Times New Roman"/>
          <w:iCs/>
        </w:rPr>
        <w:t xml:space="preserve"> </w:t>
      </w:r>
      <w:proofErr w:type="spellStart"/>
      <w:r w:rsidRPr="005E7E81">
        <w:rPr>
          <w:rFonts w:ascii="Times New Roman" w:hAnsi="Times New Roman" w:cs="Times New Roman"/>
          <w:iCs/>
        </w:rPr>
        <w:t>that</w:t>
      </w:r>
      <w:proofErr w:type="spellEnd"/>
      <w:r w:rsidRPr="005E7E81">
        <w:rPr>
          <w:rFonts w:ascii="Times New Roman" w:hAnsi="Times New Roman" w:cs="Times New Roman"/>
          <w:iCs/>
        </w:rPr>
        <w:t xml:space="preserve"> </w:t>
      </w:r>
      <w:r w:rsidR="00681F3F" w:rsidRPr="005E7E81">
        <w:rPr>
          <w:rFonts w:ascii="Times New Roman" w:eastAsiaTheme="minorHAnsi" w:hAnsi="Times New Roman" w:cs="Times New Roman"/>
          <w:sz w:val="23"/>
          <w:szCs w:val="23"/>
          <w:lang w:val="en-US"/>
        </w:rPr>
        <w:t>u</w:t>
      </w:r>
      <w:r w:rsidRPr="005E7E81">
        <w:rPr>
          <w:rFonts w:ascii="Times New Roman" w:eastAsiaTheme="minorHAnsi" w:hAnsi="Times New Roman" w:cs="Times New Roman"/>
          <w:sz w:val="23"/>
          <w:szCs w:val="23"/>
          <w:lang w:val="en-US"/>
        </w:rPr>
        <w:t xml:space="preserve">se et al. for all citations of all sources with three or more authors in the </w:t>
      </w:r>
      <w:r w:rsidR="009843BB" w:rsidRPr="005E7E81">
        <w:rPr>
          <w:rFonts w:ascii="Times New Roman" w:eastAsiaTheme="minorHAnsi" w:hAnsi="Times New Roman" w:cs="Times New Roman"/>
          <w:sz w:val="23"/>
          <w:szCs w:val="23"/>
          <w:lang w:val="en-US"/>
        </w:rPr>
        <w:t>paper</w:t>
      </w:r>
      <w:r w:rsidR="00622238" w:rsidRPr="005E7E81">
        <w:rPr>
          <w:rFonts w:ascii="Times New Roman" w:eastAsiaTheme="minorHAnsi" w:hAnsi="Times New Roman" w:cs="Times New Roman"/>
          <w:sz w:val="23"/>
          <w:szCs w:val="23"/>
          <w:lang w:val="en-US"/>
        </w:rPr>
        <w:t>’</w:t>
      </w:r>
      <w:r w:rsidR="009843BB" w:rsidRPr="005E7E81">
        <w:rPr>
          <w:rFonts w:ascii="Times New Roman" w:eastAsiaTheme="minorHAnsi" w:hAnsi="Times New Roman" w:cs="Times New Roman"/>
          <w:sz w:val="23"/>
          <w:szCs w:val="23"/>
          <w:lang w:val="en-US"/>
        </w:rPr>
        <w:t>s body</w:t>
      </w:r>
      <w:r w:rsidRPr="005E7E81">
        <w:rPr>
          <w:rFonts w:ascii="Times New Roman" w:eastAsiaTheme="minorHAnsi" w:hAnsi="Times New Roman" w:cs="Times New Roman"/>
          <w:sz w:val="23"/>
          <w:szCs w:val="23"/>
          <w:lang w:val="en-US"/>
        </w:rPr>
        <w:t xml:space="preserve">. </w:t>
      </w:r>
    </w:p>
    <w:p w14:paraId="49DBD506" w14:textId="67AE52A2" w:rsidR="005A4885" w:rsidRDefault="005A4885" w:rsidP="005A4885">
      <w:pPr>
        <w:spacing w:before="200" w:after="80" w:line="240" w:lineRule="auto"/>
        <w:jc w:val="both"/>
        <w:rPr>
          <w:rFonts w:ascii="Times New Roman" w:eastAsia="Times New Roman" w:hAnsi="Times New Roman"/>
          <w:color w:val="000000"/>
          <w:sz w:val="24"/>
          <w:szCs w:val="24"/>
          <w:lang w:val="en-US" w:eastAsia="tr-TR" w:bidi="he-IL"/>
        </w:rPr>
      </w:pPr>
      <w:r>
        <w:rPr>
          <w:rFonts w:ascii="Times New Roman" w:eastAsia="Times New Roman" w:hAnsi="Times New Roman"/>
          <w:color w:val="000000"/>
          <w:sz w:val="24"/>
          <w:szCs w:val="24"/>
          <w:highlight w:val="yellow"/>
          <w:lang w:val="en-US" w:eastAsia="tr-TR" w:bidi="he-IL"/>
        </w:rPr>
        <w:t>"</w:t>
      </w:r>
      <w:r w:rsidRPr="006B1BF7">
        <w:rPr>
          <w:rFonts w:ascii="Times New Roman" w:eastAsia="Times New Roman" w:hAnsi="Times New Roman"/>
          <w:b/>
          <w:bCs/>
          <w:i/>
          <w:color w:val="C00000"/>
          <w:sz w:val="24"/>
          <w:szCs w:val="24"/>
          <w:highlight w:val="yellow"/>
          <w:lang w:val="en-US" w:eastAsia="tr-TR" w:bidi="he-IL"/>
        </w:rPr>
        <w:t>et al</w:t>
      </w:r>
      <w:r>
        <w:rPr>
          <w:rFonts w:ascii="Times New Roman" w:eastAsia="Times New Roman" w:hAnsi="Times New Roman"/>
          <w:b/>
          <w:bCs/>
          <w:color w:val="C00000"/>
          <w:sz w:val="24"/>
          <w:szCs w:val="24"/>
          <w:highlight w:val="yellow"/>
          <w:lang w:val="en-US" w:eastAsia="tr-TR" w:bidi="he-IL"/>
        </w:rPr>
        <w:t>.</w:t>
      </w:r>
      <w:r>
        <w:rPr>
          <w:rFonts w:ascii="Times New Roman" w:eastAsia="Times New Roman" w:hAnsi="Times New Roman"/>
          <w:color w:val="000000"/>
          <w:sz w:val="24"/>
          <w:szCs w:val="24"/>
          <w:highlight w:val="yellow"/>
          <w:lang w:val="en-US" w:eastAsia="tr-TR" w:bidi="he-IL"/>
        </w:rPr>
        <w:t xml:space="preserve">" is used in academic citations when referring to a source with </w:t>
      </w:r>
      <w:r w:rsidR="006B1BF7">
        <w:rPr>
          <w:rFonts w:ascii="Times New Roman" w:eastAsia="Times New Roman" w:hAnsi="Times New Roman"/>
          <w:color w:val="000000"/>
          <w:sz w:val="24"/>
          <w:szCs w:val="24"/>
          <w:highlight w:val="yellow"/>
          <w:lang w:val="en-US" w:eastAsia="tr-TR" w:bidi="he-IL"/>
        </w:rPr>
        <w:t>tree</w:t>
      </w:r>
      <w:r>
        <w:rPr>
          <w:rFonts w:ascii="Times New Roman" w:eastAsia="Times New Roman" w:hAnsi="Times New Roman"/>
          <w:color w:val="000000"/>
          <w:sz w:val="24"/>
          <w:szCs w:val="24"/>
          <w:highlight w:val="yellow"/>
          <w:lang w:val="en-US" w:eastAsia="tr-TR" w:bidi="he-IL"/>
        </w:rPr>
        <w:t xml:space="preserve"> authors </w:t>
      </w:r>
      <w:r w:rsidR="006B1BF7">
        <w:rPr>
          <w:rFonts w:ascii="Times New Roman" w:eastAsia="Times New Roman" w:hAnsi="Times New Roman"/>
          <w:color w:val="000000"/>
          <w:sz w:val="24"/>
          <w:szCs w:val="24"/>
          <w:highlight w:val="yellow"/>
          <w:lang w:val="en-US" w:eastAsia="tr-TR" w:bidi="he-IL"/>
        </w:rPr>
        <w:t xml:space="preserve">or more </w:t>
      </w:r>
      <w:r>
        <w:rPr>
          <w:rFonts w:ascii="Times New Roman" w:eastAsia="Times New Roman" w:hAnsi="Times New Roman"/>
          <w:color w:val="000000"/>
          <w:sz w:val="24"/>
          <w:szCs w:val="24"/>
          <w:highlight w:val="yellow"/>
          <w:lang w:val="en-US" w:eastAsia="tr-TR" w:bidi="he-IL"/>
        </w:rPr>
        <w:t xml:space="preserve">must be italic. </w:t>
      </w:r>
      <w:r>
        <w:rPr>
          <w:rFonts w:ascii="Times New Roman" w:eastAsia="Times New Roman" w:hAnsi="Times New Roman"/>
          <w:b/>
          <w:bCs/>
          <w:color w:val="000000"/>
          <w:sz w:val="24"/>
          <w:szCs w:val="24"/>
          <w:highlight w:val="yellow"/>
          <w:lang w:val="en-US" w:eastAsia="tr-TR" w:bidi="he-IL"/>
        </w:rPr>
        <w:t>For example:</w:t>
      </w:r>
      <w:r>
        <w:rPr>
          <w:rFonts w:ascii="Times New Roman" w:eastAsia="Times New Roman" w:hAnsi="Times New Roman"/>
          <w:color w:val="000000"/>
          <w:sz w:val="24"/>
          <w:szCs w:val="24"/>
          <w:highlight w:val="yellow"/>
          <w:lang w:val="en-US" w:eastAsia="tr-TR" w:bidi="he-IL"/>
        </w:rPr>
        <w:t xml:space="preserve"> </w:t>
      </w:r>
      <w:r>
        <w:rPr>
          <w:rFonts w:ascii="Times New Roman" w:hAnsi="Times New Roman"/>
          <w:sz w:val="24"/>
          <w:szCs w:val="24"/>
          <w:highlight w:val="yellow"/>
          <w:lang w:val="en-US"/>
        </w:rPr>
        <w:t xml:space="preserve">The untested and unscientific ethnopharmacological data of healthful herbs may preferably be copied back to the period </w:t>
      </w:r>
      <w:r>
        <w:rPr>
          <w:rFonts w:ascii="Times New Roman" w:hAnsi="Times New Roman"/>
          <w:sz w:val="24"/>
          <w:szCs w:val="24"/>
          <w:highlight w:val="yellow"/>
          <w:lang w:val="en-US"/>
        </w:rPr>
        <w:fldChar w:fldCharType="begin"/>
      </w:r>
      <w:r>
        <w:rPr>
          <w:rFonts w:ascii="Times New Roman" w:hAnsi="Times New Roman"/>
          <w:sz w:val="24"/>
          <w:szCs w:val="24"/>
          <w:highlight w:val="yellow"/>
          <w:lang w:val="en-US"/>
        </w:rPr>
        <w:instrText xml:space="preserve"> ADDIN EN.CITE &lt;EndNote&gt;&lt;Cite&gt;&lt;Author&gt;Bello&lt;/Author&gt;&lt;Year&gt;2019&lt;/Year&gt;&lt;RecNum&gt;331&lt;/RecNum&gt;&lt;DisplayText&gt;(Bello et al., 2019)&lt;/DisplayText&gt;&lt;record&gt;&lt;rec-number&gt;331&lt;/rec-number&gt;&lt;foreign-keys&gt;&lt;key app="EN" db-id="wr5txvrxvfv2dhetrdlvrsp8dtvdsxt9wzfv"&gt;331&lt;/key&gt;&lt;/foreign-keys&gt;&lt;ref-type name="Journal Article"&gt;17&lt;/ref-type&gt;&lt;contributors&gt;&lt;authors&gt;&lt;author&gt;Bello, Oluwasesan Micheal&lt;/author&gt;&lt;author&gt;Jagaba, Safiya Muhammad&lt;/author&gt;&lt;author&gt;Bello, Oluwatoyin Eunice&lt;/author&gt;&lt;author&gt;Ogbesejana, Abiodun Busuyi&lt;/author&gt;&lt;author&gt;Dada, Oluwasogo A&lt;/author&gt;&lt;author&gt;Adetunji, Charles Oluwaseun&lt;/author&gt;&lt;author&gt;Abubakar, Saudat Muhammad&lt;/author&gt;&lt;/authors&gt;&lt;/contributors&gt;&lt;titles&gt;&lt;title&gt;Phytochemistry, pharmacology and perceived health uses of non-cultivated vegetable Cyphostemma adenocaule (Steud. Ex A. Rich.) Desc. ex Wild and RB Drumm: A review&lt;/title&gt;&lt;secondary-title&gt;Scientific African&lt;/secondary-title&gt;&lt;/titles&gt;&lt;periodical&gt;&lt;full-title&gt;Scientific African&lt;/full-title&gt;&lt;/periodical&gt;&lt;pages&gt;e00053&lt;/pages&gt;&lt;volume&gt;2&lt;/volume&gt;&lt;dates&gt;&lt;year&gt;2019&lt;/year&gt;&lt;/dates&gt;&lt;isbn&gt;2468-2276&lt;/isbn&gt;&lt;urls&gt;&lt;/urls&gt;&lt;/record&gt;&lt;/Cite&gt;&lt;/EndNote&gt;</w:instrText>
      </w:r>
      <w:r>
        <w:rPr>
          <w:rFonts w:ascii="Times New Roman" w:hAnsi="Times New Roman"/>
          <w:sz w:val="24"/>
          <w:szCs w:val="24"/>
          <w:highlight w:val="yellow"/>
          <w:lang w:val="en-US"/>
        </w:rPr>
        <w:fldChar w:fldCharType="separate"/>
      </w:r>
      <w:r>
        <w:rPr>
          <w:rFonts w:ascii="Times New Roman" w:hAnsi="Times New Roman"/>
          <w:noProof/>
          <w:sz w:val="24"/>
          <w:szCs w:val="24"/>
          <w:highlight w:val="yellow"/>
          <w:lang w:val="en-US"/>
        </w:rPr>
        <w:t>(</w:t>
      </w:r>
      <w:r w:rsidR="006B1BF7" w:rsidRPr="006B1BF7">
        <w:rPr>
          <w:rStyle w:val="Kpr"/>
          <w:rFonts w:ascii="Times New Roman" w:hAnsi="Times New Roman"/>
          <w:noProof/>
          <w:sz w:val="24"/>
          <w:szCs w:val="24"/>
          <w:highlight w:val="yellow"/>
          <w:lang w:val="en-US"/>
        </w:rPr>
        <w:t>Kara</w:t>
      </w:r>
      <w:r w:rsidRPr="006B1BF7">
        <w:rPr>
          <w:rStyle w:val="Kpr"/>
          <w:rFonts w:ascii="Times New Roman" w:hAnsi="Times New Roman"/>
          <w:noProof/>
          <w:sz w:val="24"/>
          <w:szCs w:val="24"/>
          <w:highlight w:val="yellow"/>
          <w:lang w:val="en-US"/>
        </w:rPr>
        <w:t xml:space="preserve"> </w:t>
      </w:r>
      <w:r w:rsidRPr="006B1BF7">
        <w:rPr>
          <w:rStyle w:val="Kpr"/>
          <w:rFonts w:ascii="Times New Roman" w:hAnsi="Times New Roman"/>
          <w:i/>
          <w:iCs/>
          <w:noProof/>
          <w:sz w:val="24"/>
          <w:szCs w:val="24"/>
          <w:highlight w:val="yellow"/>
          <w:lang w:val="en-US"/>
        </w:rPr>
        <w:t>et al</w:t>
      </w:r>
      <w:r w:rsidRPr="006B1BF7">
        <w:rPr>
          <w:rStyle w:val="Kpr"/>
          <w:rFonts w:ascii="Times New Roman" w:hAnsi="Times New Roman"/>
          <w:noProof/>
          <w:sz w:val="24"/>
          <w:szCs w:val="24"/>
          <w:highlight w:val="yellow"/>
          <w:lang w:val="en-US"/>
        </w:rPr>
        <w:t>., 2019</w:t>
      </w:r>
      <w:r>
        <w:rPr>
          <w:rFonts w:ascii="Times New Roman" w:hAnsi="Times New Roman"/>
          <w:noProof/>
          <w:sz w:val="24"/>
          <w:szCs w:val="24"/>
          <w:highlight w:val="yellow"/>
          <w:lang w:val="en-US"/>
        </w:rPr>
        <w:t>)</w:t>
      </w:r>
      <w:r>
        <w:rPr>
          <w:rFonts w:ascii="Times New Roman" w:hAnsi="Times New Roman"/>
          <w:sz w:val="24"/>
          <w:szCs w:val="24"/>
          <w:highlight w:val="yellow"/>
          <w:lang w:val="en-US"/>
        </w:rPr>
        <w:fldChar w:fldCharType="end"/>
      </w:r>
      <w:r>
        <w:rPr>
          <w:rFonts w:ascii="Times New Roman" w:hAnsi="Times New Roman"/>
          <w:sz w:val="24"/>
          <w:szCs w:val="24"/>
          <w:highlight w:val="yellow"/>
          <w:lang w:val="en-US"/>
        </w:rPr>
        <w:t>.</w:t>
      </w:r>
    </w:p>
    <w:bookmarkEnd w:id="0"/>
    <w:p w14:paraId="4847D8DD" w14:textId="77777777" w:rsidR="00861EA7" w:rsidRPr="005E7E81" w:rsidRDefault="00861EA7" w:rsidP="009A492C">
      <w:pPr>
        <w:widowControl w:val="0"/>
        <w:autoSpaceDE w:val="0"/>
        <w:autoSpaceDN w:val="0"/>
        <w:spacing w:before="200" w:after="80" w:line="240" w:lineRule="auto"/>
        <w:jc w:val="both"/>
        <w:rPr>
          <w:rFonts w:ascii="Times New Roman" w:hAnsi="Times New Roman" w:cs="Times New Roman"/>
          <w:b/>
          <w:color w:val="244061" w:themeColor="accent1" w:themeShade="80"/>
          <w:sz w:val="24"/>
          <w:szCs w:val="24"/>
          <w:lang w:val="en-US"/>
        </w:rPr>
      </w:pPr>
      <w:r w:rsidRPr="005E7E81">
        <w:rPr>
          <w:rFonts w:ascii="Times New Roman" w:hAnsi="Times New Roman" w:cs="Times New Roman"/>
          <w:b/>
          <w:color w:val="244061" w:themeColor="accent1" w:themeShade="80"/>
          <w:sz w:val="24"/>
          <w:szCs w:val="24"/>
          <w:lang w:val="en-US"/>
        </w:rPr>
        <w:t>2. METHOD</w:t>
      </w:r>
    </w:p>
    <w:p w14:paraId="6BD9DD83" w14:textId="33691899" w:rsidR="004E2651" w:rsidRDefault="00861EA7" w:rsidP="009A492C">
      <w:pPr>
        <w:pStyle w:val="GvdeMetni"/>
        <w:spacing w:after="80" w:line="240" w:lineRule="auto"/>
        <w:jc w:val="both"/>
        <w:rPr>
          <w:rFonts w:ascii="Times New Roman" w:hAnsi="Times New Roman"/>
          <w:iCs/>
          <w:sz w:val="24"/>
        </w:rPr>
      </w:pPr>
      <w:bookmarkStart w:id="1" w:name="_Hlk71488265"/>
      <w:r w:rsidRPr="005E7E81">
        <w:rPr>
          <w:rFonts w:ascii="Times New Roman" w:hAnsi="Times New Roman"/>
          <w:sz w:val="24"/>
        </w:rPr>
        <w:t xml:space="preserve">Please explain </w:t>
      </w:r>
      <w:r w:rsidR="00CD6A2B" w:rsidRPr="005E7E81">
        <w:rPr>
          <w:rFonts w:ascii="Times New Roman" w:hAnsi="Times New Roman"/>
          <w:sz w:val="24"/>
        </w:rPr>
        <w:t>the</w:t>
      </w:r>
      <w:r w:rsidRPr="005E7E81">
        <w:rPr>
          <w:rFonts w:ascii="Times New Roman" w:hAnsi="Times New Roman"/>
          <w:sz w:val="24"/>
        </w:rPr>
        <w:t xml:space="preserve"> method, sample or study group, data collection tools, data collection</w:t>
      </w:r>
      <w:r w:rsidR="00CD6A2B" w:rsidRPr="005E7E81">
        <w:rPr>
          <w:rFonts w:ascii="Times New Roman" w:hAnsi="Times New Roman"/>
          <w:sz w:val="24"/>
        </w:rPr>
        <w:t xml:space="preserve"> process</w:t>
      </w:r>
      <w:r w:rsidR="00514ED2" w:rsidRPr="005E7E81">
        <w:rPr>
          <w:rFonts w:ascii="Times New Roman" w:hAnsi="Times New Roman"/>
          <w:sz w:val="24"/>
        </w:rPr>
        <w:t>,</w:t>
      </w:r>
      <w:r w:rsidRPr="005E7E81">
        <w:rPr>
          <w:rFonts w:ascii="Times New Roman" w:hAnsi="Times New Roman"/>
          <w:sz w:val="24"/>
        </w:rPr>
        <w:t xml:space="preserve"> and data analysis procedures in this section.</w:t>
      </w:r>
      <w:r w:rsidR="004E2651" w:rsidRPr="005E7E81">
        <w:rPr>
          <w:rFonts w:ascii="Times New Roman" w:hAnsi="Times New Roman"/>
          <w:sz w:val="24"/>
        </w:rPr>
        <w:t xml:space="preserve"> This section </w:t>
      </w:r>
      <w:r w:rsidR="004E2651" w:rsidRPr="005E7E81">
        <w:rPr>
          <w:rFonts w:ascii="Times New Roman" w:hAnsi="Times New Roman"/>
          <w:iCs/>
          <w:sz w:val="24"/>
        </w:rPr>
        <w:t xml:space="preserve">should indicate the </w:t>
      </w:r>
      <w:r w:rsidR="00CB508C" w:rsidRPr="005E7E81">
        <w:rPr>
          <w:rFonts w:ascii="Times New Roman" w:hAnsi="Times New Roman"/>
          <w:iCs/>
          <w:sz w:val="24"/>
        </w:rPr>
        <w:t>study</w:t>
      </w:r>
      <w:r w:rsidR="0048397F" w:rsidRPr="005E7E81">
        <w:rPr>
          <w:rFonts w:ascii="Times New Roman" w:hAnsi="Times New Roman"/>
          <w:iCs/>
          <w:sz w:val="24"/>
        </w:rPr>
        <w:t>’</w:t>
      </w:r>
      <w:r w:rsidR="00CB508C" w:rsidRPr="005E7E81">
        <w:rPr>
          <w:rFonts w:ascii="Times New Roman" w:hAnsi="Times New Roman"/>
          <w:iCs/>
          <w:sz w:val="24"/>
        </w:rPr>
        <w:t>s</w:t>
      </w:r>
      <w:r w:rsidR="003D7C15" w:rsidRPr="005E7E81">
        <w:rPr>
          <w:rFonts w:ascii="Times New Roman" w:hAnsi="Times New Roman"/>
          <w:iCs/>
          <w:sz w:val="24"/>
        </w:rPr>
        <w:t xml:space="preserve"> design</w:t>
      </w:r>
      <w:r w:rsidR="004E2651" w:rsidRPr="005E7E81">
        <w:rPr>
          <w:rFonts w:ascii="Times New Roman" w:hAnsi="Times New Roman"/>
          <w:iCs/>
          <w:sz w:val="24"/>
        </w:rPr>
        <w:t>, the sampling, the data collection tools, and the data</w:t>
      </w:r>
      <w:r w:rsidR="00CD6A2B" w:rsidRPr="005E7E81">
        <w:rPr>
          <w:rFonts w:ascii="Times New Roman" w:hAnsi="Times New Roman"/>
          <w:iCs/>
          <w:sz w:val="24"/>
        </w:rPr>
        <w:t xml:space="preserve"> analysis</w:t>
      </w:r>
      <w:r w:rsidR="004E2651" w:rsidRPr="005E7E81">
        <w:rPr>
          <w:rFonts w:ascii="Times New Roman" w:hAnsi="Times New Roman"/>
          <w:iCs/>
          <w:sz w:val="24"/>
        </w:rPr>
        <w:t>.</w:t>
      </w:r>
    </w:p>
    <w:p w14:paraId="3FD4548A" w14:textId="4CD8C5EE" w:rsidR="00861EA7" w:rsidRPr="005E7E81" w:rsidRDefault="00861EA7" w:rsidP="009A492C">
      <w:pPr>
        <w:spacing w:before="120" w:after="80" w:line="240" w:lineRule="auto"/>
        <w:jc w:val="both"/>
        <w:rPr>
          <w:rFonts w:ascii="Times New Roman" w:hAnsi="Times New Roman" w:cs="Times New Roman"/>
          <w:b/>
          <w:color w:val="244061" w:themeColor="accent1" w:themeShade="80"/>
          <w:sz w:val="24"/>
          <w:szCs w:val="24"/>
          <w:lang w:val="en-US"/>
        </w:rPr>
      </w:pPr>
      <w:r w:rsidRPr="005E7E81">
        <w:rPr>
          <w:rFonts w:ascii="Times New Roman" w:hAnsi="Times New Roman" w:cs="Times New Roman"/>
          <w:b/>
          <w:color w:val="244061" w:themeColor="accent1" w:themeShade="80"/>
          <w:sz w:val="24"/>
          <w:szCs w:val="24"/>
          <w:lang w:val="en-US"/>
        </w:rPr>
        <w:lastRenderedPageBreak/>
        <w:t>2.1. Second Order Title</w:t>
      </w:r>
    </w:p>
    <w:p w14:paraId="35ECF9DB" w14:textId="0926720B" w:rsidR="00B40438" w:rsidRPr="005E7E81" w:rsidRDefault="00563B13" w:rsidP="009A492C">
      <w:pPr>
        <w:pStyle w:val="GvdeMetni"/>
        <w:spacing w:after="80" w:line="240" w:lineRule="auto"/>
        <w:jc w:val="both"/>
        <w:rPr>
          <w:rFonts w:ascii="Times New Roman" w:hAnsi="Times New Roman"/>
          <w:sz w:val="24"/>
        </w:rPr>
      </w:pPr>
      <w:r w:rsidRPr="005E7E81">
        <w:rPr>
          <w:rFonts w:ascii="Times New Roman" w:hAnsi="Times New Roman"/>
          <w:sz w:val="24"/>
        </w:rPr>
        <w:t xml:space="preserve">This section </w:t>
      </w:r>
      <w:r w:rsidRPr="005E7E81">
        <w:rPr>
          <w:rFonts w:ascii="Times New Roman" w:hAnsi="Times New Roman"/>
          <w:iCs/>
          <w:sz w:val="24"/>
        </w:rPr>
        <w:t xml:space="preserve">should indicate the </w:t>
      </w:r>
      <w:r w:rsidR="00CB508C" w:rsidRPr="005E7E81">
        <w:rPr>
          <w:rFonts w:ascii="Times New Roman" w:hAnsi="Times New Roman"/>
          <w:iCs/>
          <w:sz w:val="24"/>
        </w:rPr>
        <w:t>study</w:t>
      </w:r>
      <w:r w:rsidR="0048397F" w:rsidRPr="005E7E81">
        <w:rPr>
          <w:rFonts w:ascii="Times New Roman" w:hAnsi="Times New Roman"/>
          <w:iCs/>
          <w:sz w:val="24"/>
        </w:rPr>
        <w:t>’</w:t>
      </w:r>
      <w:r w:rsidR="00CB508C" w:rsidRPr="005E7E81">
        <w:rPr>
          <w:rFonts w:ascii="Times New Roman" w:hAnsi="Times New Roman"/>
          <w:iCs/>
          <w:sz w:val="24"/>
        </w:rPr>
        <w:t>s</w:t>
      </w:r>
      <w:r w:rsidR="003D7C15" w:rsidRPr="005E7E81">
        <w:rPr>
          <w:rFonts w:ascii="Times New Roman" w:hAnsi="Times New Roman"/>
          <w:iCs/>
          <w:sz w:val="24"/>
        </w:rPr>
        <w:t xml:space="preserve"> design</w:t>
      </w:r>
      <w:r w:rsidRPr="005E7E81">
        <w:rPr>
          <w:rFonts w:ascii="Times New Roman" w:hAnsi="Times New Roman"/>
          <w:iCs/>
          <w:sz w:val="24"/>
        </w:rPr>
        <w:t xml:space="preserve">, the sampling, the data collection tools, and the </w:t>
      </w:r>
      <w:r w:rsidR="009843BB" w:rsidRPr="005E7E81">
        <w:rPr>
          <w:rFonts w:ascii="Times New Roman" w:hAnsi="Times New Roman"/>
          <w:iCs/>
          <w:sz w:val="24"/>
        </w:rPr>
        <w:t>data analysis</w:t>
      </w:r>
      <w:r w:rsidRPr="005E7E81">
        <w:rPr>
          <w:rFonts w:ascii="Times New Roman" w:hAnsi="Times New Roman"/>
          <w:iCs/>
          <w:sz w:val="24"/>
        </w:rPr>
        <w:t>.</w:t>
      </w:r>
    </w:p>
    <w:p w14:paraId="4FBC0C1F" w14:textId="4E5D2D91" w:rsidR="00861EA7" w:rsidRPr="005E7E81" w:rsidRDefault="00861EA7" w:rsidP="009A492C">
      <w:pPr>
        <w:widowControl w:val="0"/>
        <w:autoSpaceDE w:val="0"/>
        <w:autoSpaceDN w:val="0"/>
        <w:spacing w:before="120" w:after="80" w:line="240" w:lineRule="auto"/>
        <w:jc w:val="both"/>
        <w:rPr>
          <w:rFonts w:ascii="Times New Roman" w:hAnsi="Times New Roman" w:cs="Times New Roman"/>
          <w:b/>
          <w:i/>
          <w:color w:val="244061" w:themeColor="accent1" w:themeShade="80"/>
          <w:sz w:val="24"/>
          <w:szCs w:val="24"/>
          <w:lang w:val="en-US"/>
        </w:rPr>
      </w:pPr>
      <w:r w:rsidRPr="005E7E81">
        <w:rPr>
          <w:rFonts w:ascii="Times New Roman" w:hAnsi="Times New Roman" w:cs="Times New Roman"/>
          <w:b/>
          <w:color w:val="244061" w:themeColor="accent1" w:themeShade="80"/>
          <w:sz w:val="24"/>
          <w:szCs w:val="24"/>
          <w:lang w:val="en-US"/>
        </w:rPr>
        <w:t xml:space="preserve">2.1.1. </w:t>
      </w:r>
      <w:r w:rsidR="00514ED2" w:rsidRPr="005E7E81">
        <w:rPr>
          <w:rFonts w:ascii="Times New Roman" w:hAnsi="Times New Roman" w:cs="Times New Roman"/>
          <w:b/>
          <w:i/>
          <w:color w:val="244061" w:themeColor="accent1" w:themeShade="80"/>
          <w:sz w:val="24"/>
          <w:szCs w:val="24"/>
          <w:lang w:val="en-US"/>
        </w:rPr>
        <w:t>Third</w:t>
      </w:r>
      <w:r w:rsidR="007903CF">
        <w:rPr>
          <w:rFonts w:ascii="Times New Roman" w:hAnsi="Times New Roman" w:cs="Times New Roman"/>
          <w:b/>
          <w:i/>
          <w:color w:val="244061" w:themeColor="accent1" w:themeShade="80"/>
          <w:sz w:val="24"/>
          <w:szCs w:val="24"/>
          <w:lang w:val="en-US"/>
        </w:rPr>
        <w:t xml:space="preserve"> </w:t>
      </w:r>
      <w:r w:rsidR="00514ED2" w:rsidRPr="005E7E81">
        <w:rPr>
          <w:rFonts w:ascii="Times New Roman" w:hAnsi="Times New Roman" w:cs="Times New Roman"/>
          <w:b/>
          <w:i/>
          <w:color w:val="244061" w:themeColor="accent1" w:themeShade="80"/>
          <w:sz w:val="24"/>
          <w:szCs w:val="24"/>
          <w:lang w:val="en-US"/>
        </w:rPr>
        <w:t>order</w:t>
      </w:r>
      <w:r w:rsidRPr="005E7E81">
        <w:rPr>
          <w:rFonts w:ascii="Times New Roman" w:hAnsi="Times New Roman" w:cs="Times New Roman"/>
          <w:b/>
          <w:i/>
          <w:color w:val="244061" w:themeColor="accent1" w:themeShade="80"/>
          <w:sz w:val="24"/>
          <w:szCs w:val="24"/>
          <w:lang w:val="en-US"/>
        </w:rPr>
        <w:t xml:space="preserve"> title</w:t>
      </w:r>
    </w:p>
    <w:p w14:paraId="7BD261F4" w14:textId="1DD5D38B" w:rsidR="00563B13" w:rsidRPr="005E7E81" w:rsidRDefault="00563B13" w:rsidP="009A492C">
      <w:pPr>
        <w:pStyle w:val="GvdeMetni"/>
        <w:spacing w:after="80" w:line="240" w:lineRule="auto"/>
        <w:jc w:val="both"/>
        <w:rPr>
          <w:rFonts w:ascii="Times New Roman" w:hAnsi="Times New Roman"/>
          <w:iCs/>
          <w:sz w:val="24"/>
        </w:rPr>
      </w:pPr>
      <w:r w:rsidRPr="005E7E81">
        <w:rPr>
          <w:rFonts w:ascii="Times New Roman" w:hAnsi="Times New Roman"/>
          <w:sz w:val="24"/>
        </w:rPr>
        <w:t xml:space="preserve">This section </w:t>
      </w:r>
      <w:r w:rsidRPr="005E7E81">
        <w:rPr>
          <w:rFonts w:ascii="Times New Roman" w:hAnsi="Times New Roman"/>
          <w:iCs/>
          <w:sz w:val="24"/>
        </w:rPr>
        <w:t xml:space="preserve">should indicate the </w:t>
      </w:r>
      <w:r w:rsidR="00CB508C" w:rsidRPr="005E7E81">
        <w:rPr>
          <w:rFonts w:ascii="Times New Roman" w:hAnsi="Times New Roman"/>
          <w:iCs/>
          <w:sz w:val="24"/>
        </w:rPr>
        <w:t>study</w:t>
      </w:r>
      <w:r w:rsidR="0048397F" w:rsidRPr="005E7E81">
        <w:rPr>
          <w:rFonts w:ascii="Times New Roman" w:hAnsi="Times New Roman"/>
          <w:iCs/>
          <w:sz w:val="24"/>
        </w:rPr>
        <w:t>’</w:t>
      </w:r>
      <w:r w:rsidR="00CB508C" w:rsidRPr="005E7E81">
        <w:rPr>
          <w:rFonts w:ascii="Times New Roman" w:hAnsi="Times New Roman"/>
          <w:iCs/>
          <w:sz w:val="24"/>
        </w:rPr>
        <w:t>s</w:t>
      </w:r>
      <w:r w:rsidR="003D7C15" w:rsidRPr="005E7E81">
        <w:rPr>
          <w:rFonts w:ascii="Times New Roman" w:hAnsi="Times New Roman"/>
          <w:iCs/>
          <w:sz w:val="24"/>
        </w:rPr>
        <w:t xml:space="preserve"> design</w:t>
      </w:r>
      <w:r w:rsidRPr="005E7E81">
        <w:rPr>
          <w:rFonts w:ascii="Times New Roman" w:hAnsi="Times New Roman"/>
          <w:iCs/>
          <w:sz w:val="24"/>
        </w:rPr>
        <w:t xml:space="preserve">, the sampling, the data collection tools, and the </w:t>
      </w:r>
      <w:r w:rsidR="00706CE0" w:rsidRPr="005E7E81">
        <w:rPr>
          <w:rFonts w:ascii="Times New Roman" w:hAnsi="Times New Roman"/>
          <w:iCs/>
          <w:sz w:val="24"/>
        </w:rPr>
        <w:t>data analysis</w:t>
      </w:r>
      <w:r w:rsidRPr="005E7E81">
        <w:rPr>
          <w:rFonts w:ascii="Times New Roman" w:hAnsi="Times New Roman"/>
          <w:iCs/>
          <w:sz w:val="24"/>
        </w:rPr>
        <w:t xml:space="preserve">. </w:t>
      </w:r>
    </w:p>
    <w:p w14:paraId="6ED3E23F" w14:textId="769727BD" w:rsidR="00883571" w:rsidRPr="005E7E81" w:rsidRDefault="00883571" w:rsidP="009A492C">
      <w:pPr>
        <w:pStyle w:val="Default"/>
        <w:spacing w:before="120" w:after="80"/>
        <w:jc w:val="both"/>
        <w:rPr>
          <w:rFonts w:ascii="Times New Roman" w:eastAsiaTheme="minorHAnsi" w:hAnsi="Times New Roman" w:cs="Times New Roman"/>
          <w:lang w:val="en-US"/>
        </w:rPr>
      </w:pPr>
      <w:r w:rsidRPr="005E7E81">
        <w:rPr>
          <w:rFonts w:ascii="Times New Roman" w:eastAsiaTheme="minorHAnsi" w:hAnsi="Times New Roman" w:cs="Times New Roman"/>
          <w:b/>
          <w:color w:val="244061" w:themeColor="accent1" w:themeShade="80"/>
          <w:lang w:val="en-US"/>
        </w:rPr>
        <w:t>2.1.1.1.</w:t>
      </w:r>
      <w:r w:rsidR="00827F3B">
        <w:rPr>
          <w:rFonts w:ascii="Times New Roman" w:eastAsiaTheme="minorHAnsi" w:hAnsi="Times New Roman" w:cs="Times New Roman"/>
          <w:b/>
          <w:color w:val="244061" w:themeColor="accent1" w:themeShade="80"/>
          <w:lang w:val="en-US"/>
        </w:rPr>
        <w:t xml:space="preserve"> </w:t>
      </w:r>
      <w:r w:rsidRPr="005E7E81">
        <w:rPr>
          <w:rFonts w:ascii="Times New Roman" w:eastAsiaTheme="minorHAnsi" w:hAnsi="Times New Roman" w:cs="Times New Roman"/>
          <w:b/>
          <w:color w:val="244061" w:themeColor="accent1" w:themeShade="80"/>
          <w:lang w:val="en-US"/>
        </w:rPr>
        <w:t>Level 4</w:t>
      </w:r>
      <w:r w:rsidR="004622B7">
        <w:rPr>
          <w:rFonts w:ascii="Times New Roman" w:eastAsiaTheme="minorHAnsi" w:hAnsi="Times New Roman" w:cs="Times New Roman"/>
          <w:b/>
          <w:color w:val="244061" w:themeColor="accent1" w:themeShade="80"/>
          <w:lang w:val="en-US"/>
        </w:rPr>
        <w:t>-</w:t>
      </w:r>
      <w:r w:rsidR="00E637C8">
        <w:rPr>
          <w:rFonts w:ascii="Times New Roman" w:eastAsiaTheme="minorHAnsi" w:hAnsi="Times New Roman" w:cs="Times New Roman"/>
          <w:b/>
          <w:color w:val="244061" w:themeColor="accent1" w:themeShade="80"/>
          <w:lang w:val="en-US"/>
        </w:rPr>
        <w:t xml:space="preserve"> </w:t>
      </w:r>
      <w:r w:rsidRPr="005E7E81">
        <w:rPr>
          <w:rFonts w:ascii="Times New Roman" w:eastAsiaTheme="minorHAnsi" w:hAnsi="Times New Roman" w:cs="Times New Roman"/>
          <w:b/>
          <w:color w:val="244061" w:themeColor="accent1" w:themeShade="80"/>
          <w:lang w:val="en-US"/>
        </w:rPr>
        <w:t xml:space="preserve">Title </w:t>
      </w:r>
      <w:r w:rsidR="004622B7">
        <w:rPr>
          <w:rFonts w:ascii="Times New Roman" w:eastAsiaTheme="minorHAnsi" w:hAnsi="Times New Roman" w:cs="Times New Roman"/>
          <w:b/>
          <w:color w:val="244061" w:themeColor="accent1" w:themeShade="80"/>
          <w:lang w:val="en-US"/>
        </w:rPr>
        <w:t>c</w:t>
      </w:r>
      <w:r w:rsidRPr="005E7E81">
        <w:rPr>
          <w:rFonts w:ascii="Times New Roman" w:eastAsiaTheme="minorHAnsi" w:hAnsi="Times New Roman" w:cs="Times New Roman"/>
          <w:b/>
          <w:color w:val="244061" w:themeColor="accent1" w:themeShade="80"/>
          <w:lang w:val="en-US"/>
        </w:rPr>
        <w:t>ase</w:t>
      </w:r>
      <w:r w:rsidRPr="005E7E81">
        <w:rPr>
          <w:rFonts w:ascii="Times New Roman" w:eastAsiaTheme="minorHAnsi" w:hAnsi="Times New Roman" w:cs="Times New Roman"/>
          <w:lang w:val="en-US"/>
        </w:rPr>
        <w:t xml:space="preserve">. </w:t>
      </w:r>
      <w:r w:rsidR="00F05FA5" w:rsidRPr="005E7E81">
        <w:rPr>
          <w:rFonts w:ascii="Times New Roman" w:eastAsiaTheme="minorHAnsi" w:hAnsi="Times New Roman" w:cs="Times New Roman"/>
          <w:lang w:val="en-US"/>
        </w:rPr>
        <w:t>The text</w:t>
      </w:r>
      <w:r w:rsidRPr="005E7E81">
        <w:rPr>
          <w:rFonts w:ascii="Times New Roman" w:eastAsiaTheme="minorHAnsi" w:hAnsi="Times New Roman" w:cs="Times New Roman"/>
          <w:lang w:val="en-US"/>
        </w:rPr>
        <w:t xml:space="preserve"> goes here…</w:t>
      </w:r>
    </w:p>
    <w:p w14:paraId="731AA2A6" w14:textId="24FA8685" w:rsidR="00883571" w:rsidRPr="005E7E81" w:rsidRDefault="00883571" w:rsidP="009A492C">
      <w:pPr>
        <w:pStyle w:val="GvdeMetni"/>
        <w:spacing w:before="120" w:after="80" w:line="240" w:lineRule="auto"/>
        <w:jc w:val="both"/>
        <w:rPr>
          <w:rFonts w:ascii="Times New Roman" w:hAnsi="Times New Roman"/>
          <w:sz w:val="24"/>
          <w:szCs w:val="24"/>
        </w:rPr>
      </w:pPr>
      <w:r w:rsidRPr="005E7E81">
        <w:rPr>
          <w:rFonts w:ascii="Times New Roman" w:eastAsiaTheme="minorHAnsi" w:hAnsi="Times New Roman"/>
          <w:b/>
          <w:i/>
          <w:color w:val="244061" w:themeColor="accent1" w:themeShade="80"/>
          <w:sz w:val="24"/>
          <w:szCs w:val="24"/>
          <w:lang w:eastAsia="en-US"/>
        </w:rPr>
        <w:t>2.1.1.1.1.</w:t>
      </w:r>
      <w:r w:rsidR="00827F3B">
        <w:rPr>
          <w:rFonts w:ascii="Times New Roman" w:eastAsiaTheme="minorHAnsi" w:hAnsi="Times New Roman"/>
          <w:b/>
          <w:i/>
          <w:color w:val="244061" w:themeColor="accent1" w:themeShade="80"/>
          <w:sz w:val="24"/>
          <w:szCs w:val="24"/>
          <w:lang w:eastAsia="en-US"/>
        </w:rPr>
        <w:t xml:space="preserve"> </w:t>
      </w:r>
      <w:r w:rsidRPr="005E7E81">
        <w:rPr>
          <w:rFonts w:ascii="Times New Roman" w:eastAsiaTheme="minorHAnsi" w:hAnsi="Times New Roman"/>
          <w:b/>
          <w:i/>
          <w:color w:val="244061" w:themeColor="accent1" w:themeShade="80"/>
          <w:sz w:val="24"/>
          <w:szCs w:val="24"/>
          <w:lang w:eastAsia="en-US"/>
        </w:rPr>
        <w:t>Level 5</w:t>
      </w:r>
      <w:r w:rsidR="00E637C8">
        <w:rPr>
          <w:rFonts w:ascii="Times New Roman" w:eastAsiaTheme="minorHAnsi" w:hAnsi="Times New Roman"/>
          <w:b/>
          <w:i/>
          <w:color w:val="244061" w:themeColor="accent1" w:themeShade="80"/>
          <w:sz w:val="24"/>
          <w:szCs w:val="24"/>
          <w:lang w:eastAsia="en-US"/>
        </w:rPr>
        <w:t xml:space="preserve">- </w:t>
      </w:r>
      <w:r w:rsidRPr="005E7E81">
        <w:rPr>
          <w:rFonts w:ascii="Times New Roman" w:eastAsiaTheme="minorHAnsi" w:hAnsi="Times New Roman"/>
          <w:b/>
          <w:i/>
          <w:color w:val="244061" w:themeColor="accent1" w:themeShade="80"/>
          <w:sz w:val="24"/>
          <w:szCs w:val="24"/>
          <w:lang w:eastAsia="en-US"/>
        </w:rPr>
        <w:t xml:space="preserve">Title </w:t>
      </w:r>
      <w:r w:rsidR="00E637C8">
        <w:rPr>
          <w:rFonts w:ascii="Times New Roman" w:eastAsiaTheme="minorHAnsi" w:hAnsi="Times New Roman"/>
          <w:b/>
          <w:i/>
          <w:color w:val="244061" w:themeColor="accent1" w:themeShade="80"/>
          <w:sz w:val="24"/>
          <w:szCs w:val="24"/>
          <w:lang w:eastAsia="en-US"/>
        </w:rPr>
        <w:t>c</w:t>
      </w:r>
      <w:r w:rsidRPr="005E7E81">
        <w:rPr>
          <w:rFonts w:ascii="Times New Roman" w:eastAsiaTheme="minorHAnsi" w:hAnsi="Times New Roman"/>
          <w:b/>
          <w:i/>
          <w:color w:val="244061" w:themeColor="accent1" w:themeShade="80"/>
          <w:sz w:val="24"/>
          <w:szCs w:val="24"/>
          <w:lang w:eastAsia="en-US"/>
        </w:rPr>
        <w:t>ase</w:t>
      </w:r>
      <w:r w:rsidRPr="005E7E81">
        <w:rPr>
          <w:rFonts w:ascii="Times New Roman" w:hAnsi="Times New Roman"/>
          <w:color w:val="000000"/>
          <w:sz w:val="24"/>
          <w:szCs w:val="24"/>
        </w:rPr>
        <w:t>.</w:t>
      </w:r>
      <w:r w:rsidRPr="005E7E81">
        <w:rPr>
          <w:rFonts w:ascii="Times New Roman" w:eastAsiaTheme="minorHAnsi" w:hAnsi="Times New Roman"/>
          <w:sz w:val="24"/>
          <w:szCs w:val="24"/>
        </w:rPr>
        <w:t xml:space="preserve"> </w:t>
      </w:r>
      <w:r w:rsidR="00F05FA5" w:rsidRPr="005E7E81">
        <w:rPr>
          <w:rFonts w:ascii="Times New Roman" w:eastAsiaTheme="minorHAnsi" w:hAnsi="Times New Roman"/>
          <w:sz w:val="24"/>
          <w:szCs w:val="24"/>
        </w:rPr>
        <w:t>The t</w:t>
      </w:r>
      <w:r w:rsidRPr="005E7E81">
        <w:rPr>
          <w:rFonts w:ascii="Times New Roman" w:eastAsiaTheme="minorHAnsi" w:hAnsi="Times New Roman"/>
          <w:sz w:val="24"/>
          <w:szCs w:val="24"/>
        </w:rPr>
        <w:t>ext goes here…</w:t>
      </w:r>
    </w:p>
    <w:bookmarkEnd w:id="1"/>
    <w:p w14:paraId="7C29E0DE" w14:textId="1B40683C" w:rsidR="00861EA7" w:rsidRPr="005E7E81" w:rsidRDefault="00861EA7" w:rsidP="009A492C">
      <w:pPr>
        <w:widowControl w:val="0"/>
        <w:autoSpaceDE w:val="0"/>
        <w:autoSpaceDN w:val="0"/>
        <w:spacing w:before="200" w:after="80" w:line="240" w:lineRule="auto"/>
        <w:jc w:val="both"/>
        <w:rPr>
          <w:rFonts w:ascii="Times New Roman" w:hAnsi="Times New Roman" w:cs="Times New Roman"/>
          <w:b/>
          <w:color w:val="244061" w:themeColor="accent1" w:themeShade="80"/>
          <w:sz w:val="24"/>
          <w:szCs w:val="24"/>
          <w:lang w:val="en-US"/>
        </w:rPr>
      </w:pPr>
      <w:r w:rsidRPr="005E7E81">
        <w:rPr>
          <w:rFonts w:ascii="Times New Roman" w:hAnsi="Times New Roman" w:cs="Times New Roman"/>
          <w:b/>
          <w:color w:val="244061" w:themeColor="accent1" w:themeShade="80"/>
          <w:sz w:val="24"/>
          <w:szCs w:val="24"/>
          <w:lang w:val="en-US"/>
        </w:rPr>
        <w:t>3. RESULT</w:t>
      </w:r>
      <w:r w:rsidR="00DE7971" w:rsidRPr="005E7E81">
        <w:rPr>
          <w:rFonts w:ascii="Times New Roman" w:hAnsi="Times New Roman" w:cs="Times New Roman"/>
          <w:b/>
          <w:color w:val="244061" w:themeColor="accent1" w:themeShade="80"/>
          <w:sz w:val="24"/>
          <w:szCs w:val="24"/>
          <w:lang w:val="en-US"/>
        </w:rPr>
        <w:t>S</w:t>
      </w:r>
    </w:p>
    <w:p w14:paraId="2F995AAA" w14:textId="22E5099C" w:rsidR="00B40438" w:rsidRPr="005E7E81" w:rsidRDefault="00861EA7" w:rsidP="009A492C">
      <w:pPr>
        <w:pStyle w:val="GvdeMetni"/>
        <w:spacing w:after="80" w:line="240" w:lineRule="auto"/>
        <w:jc w:val="both"/>
        <w:rPr>
          <w:rFonts w:ascii="Times New Roman" w:hAnsi="Times New Roman"/>
          <w:sz w:val="24"/>
          <w:szCs w:val="24"/>
        </w:rPr>
      </w:pPr>
      <w:bookmarkStart w:id="2" w:name="_Hlk71488313"/>
      <w:r w:rsidRPr="005E7E81">
        <w:rPr>
          <w:rFonts w:ascii="Times New Roman" w:hAnsi="Times New Roman"/>
          <w:sz w:val="24"/>
          <w:szCs w:val="24"/>
        </w:rPr>
        <w:t xml:space="preserve">Please present </w:t>
      </w:r>
      <w:r w:rsidR="00772ABD" w:rsidRPr="005E7E81">
        <w:rPr>
          <w:rFonts w:ascii="Times New Roman" w:hAnsi="Times New Roman"/>
          <w:sz w:val="24"/>
          <w:szCs w:val="24"/>
        </w:rPr>
        <w:t>the</w:t>
      </w:r>
      <w:r w:rsidRPr="005E7E81">
        <w:rPr>
          <w:rFonts w:ascii="Times New Roman" w:hAnsi="Times New Roman"/>
          <w:sz w:val="24"/>
          <w:szCs w:val="24"/>
        </w:rPr>
        <w:t xml:space="preserve"> findings</w:t>
      </w:r>
      <w:r w:rsidR="00B40438" w:rsidRPr="005E7E81">
        <w:rPr>
          <w:rFonts w:ascii="Times New Roman" w:hAnsi="Times New Roman"/>
          <w:sz w:val="24"/>
          <w:szCs w:val="24"/>
        </w:rPr>
        <w:t>/results</w:t>
      </w:r>
      <w:r w:rsidRPr="005E7E81">
        <w:rPr>
          <w:rFonts w:ascii="Times New Roman" w:hAnsi="Times New Roman"/>
          <w:sz w:val="24"/>
          <w:szCs w:val="24"/>
        </w:rPr>
        <w:t xml:space="preserve"> in this section.</w:t>
      </w:r>
      <w:r w:rsidR="00CA3956" w:rsidRPr="005E7E81">
        <w:rPr>
          <w:rFonts w:ascii="Times New Roman" w:hAnsi="Times New Roman"/>
          <w:sz w:val="24"/>
          <w:szCs w:val="24"/>
        </w:rPr>
        <w:t xml:space="preserve"> </w:t>
      </w:r>
      <w:r w:rsidR="00CA3956" w:rsidRPr="005E7E81">
        <w:rPr>
          <w:rFonts w:ascii="Times New Roman" w:hAnsi="Times New Roman"/>
          <w:iCs/>
          <w:sz w:val="24"/>
          <w:szCs w:val="24"/>
        </w:rPr>
        <w:t>This section should give significant results obtained from the study clearly and concisely</w:t>
      </w:r>
      <w:r w:rsidR="00CA3956" w:rsidRPr="005E7E81">
        <w:rPr>
          <w:rFonts w:ascii="Times New Roman" w:hAnsi="Times New Roman"/>
          <w:sz w:val="24"/>
          <w:szCs w:val="24"/>
        </w:rPr>
        <w:t>.</w:t>
      </w:r>
      <w:r w:rsidR="00B40438" w:rsidRPr="005E7E81">
        <w:rPr>
          <w:rFonts w:ascii="Times New Roman" w:hAnsi="Times New Roman"/>
          <w:sz w:val="24"/>
          <w:szCs w:val="24"/>
        </w:rPr>
        <w:t xml:space="preserve"> Please present </w:t>
      </w:r>
      <w:r w:rsidR="00772ABD" w:rsidRPr="005E7E81">
        <w:rPr>
          <w:rFonts w:ascii="Times New Roman" w:hAnsi="Times New Roman"/>
          <w:sz w:val="24"/>
          <w:szCs w:val="24"/>
        </w:rPr>
        <w:t>the</w:t>
      </w:r>
      <w:r w:rsidR="00B40438" w:rsidRPr="005E7E81">
        <w:rPr>
          <w:rFonts w:ascii="Times New Roman" w:hAnsi="Times New Roman"/>
          <w:sz w:val="24"/>
          <w:szCs w:val="24"/>
        </w:rPr>
        <w:t xml:space="preserve"> findings/results in this section. </w:t>
      </w:r>
      <w:r w:rsidR="00B40438" w:rsidRPr="005E7E81">
        <w:rPr>
          <w:rFonts w:ascii="Times New Roman" w:hAnsi="Times New Roman"/>
          <w:iCs/>
          <w:sz w:val="24"/>
          <w:szCs w:val="24"/>
        </w:rPr>
        <w:t>This section should give significant results obtained from the study clearly and concisely</w:t>
      </w:r>
      <w:r w:rsidR="00B40438" w:rsidRPr="005E7E81">
        <w:rPr>
          <w:rFonts w:ascii="Times New Roman" w:hAnsi="Times New Roman"/>
          <w:sz w:val="24"/>
          <w:szCs w:val="24"/>
        </w:rPr>
        <w:t>.</w:t>
      </w:r>
    </w:p>
    <w:p w14:paraId="5F079FF1" w14:textId="77777777" w:rsidR="00861EA7" w:rsidRPr="005E7E81" w:rsidRDefault="00861EA7" w:rsidP="009A492C">
      <w:pPr>
        <w:pStyle w:val="GvdeMetni"/>
        <w:spacing w:before="120" w:after="80" w:line="240" w:lineRule="auto"/>
        <w:jc w:val="both"/>
        <w:rPr>
          <w:rFonts w:ascii="Times New Roman" w:hAnsi="Times New Roman"/>
          <w:b/>
          <w:color w:val="244061" w:themeColor="accent1" w:themeShade="80"/>
          <w:sz w:val="24"/>
          <w:szCs w:val="24"/>
        </w:rPr>
      </w:pPr>
      <w:r w:rsidRPr="005E7E81">
        <w:rPr>
          <w:rFonts w:ascii="Times New Roman" w:hAnsi="Times New Roman"/>
          <w:b/>
          <w:color w:val="244061" w:themeColor="accent1" w:themeShade="80"/>
          <w:sz w:val="24"/>
          <w:szCs w:val="24"/>
        </w:rPr>
        <w:t>3.1. Second Order Title</w:t>
      </w:r>
    </w:p>
    <w:p w14:paraId="428FD2AB" w14:textId="33ECF2DD" w:rsidR="00861EA7" w:rsidRPr="005E7E81" w:rsidRDefault="0093101D" w:rsidP="009A492C">
      <w:pPr>
        <w:pStyle w:val="GvdeMetni"/>
        <w:spacing w:after="80" w:line="240" w:lineRule="auto"/>
        <w:jc w:val="both"/>
        <w:rPr>
          <w:rFonts w:ascii="Times New Roman" w:hAnsi="Times New Roman"/>
          <w:sz w:val="24"/>
          <w:szCs w:val="24"/>
        </w:rPr>
      </w:pPr>
      <w:r w:rsidRPr="005E7E81">
        <w:rPr>
          <w:rFonts w:ascii="Times New Roman" w:hAnsi="Times New Roman"/>
          <w:sz w:val="24"/>
          <w:szCs w:val="24"/>
        </w:rPr>
        <w:t>A</w:t>
      </w:r>
      <w:r w:rsidR="00861EA7" w:rsidRPr="005E7E81">
        <w:rPr>
          <w:rFonts w:ascii="Times New Roman" w:hAnsi="Times New Roman"/>
          <w:sz w:val="24"/>
          <w:szCs w:val="24"/>
        </w:rPr>
        <w:t>u</w:t>
      </w:r>
      <w:r w:rsidRPr="005E7E81">
        <w:rPr>
          <w:rFonts w:ascii="Times New Roman" w:hAnsi="Times New Roman"/>
          <w:sz w:val="24"/>
          <w:szCs w:val="24"/>
        </w:rPr>
        <w:t>thor(s)</w:t>
      </w:r>
      <w:r w:rsidR="00861EA7" w:rsidRPr="005E7E81">
        <w:rPr>
          <w:rFonts w:ascii="Times New Roman" w:hAnsi="Times New Roman"/>
          <w:sz w:val="24"/>
          <w:szCs w:val="24"/>
        </w:rPr>
        <w:t xml:space="preserve"> can find a </w:t>
      </w:r>
      <w:r w:rsidR="00B40438" w:rsidRPr="005E7E81">
        <w:rPr>
          <w:rFonts w:ascii="Times New Roman" w:hAnsi="Times New Roman"/>
          <w:sz w:val="24"/>
          <w:szCs w:val="24"/>
        </w:rPr>
        <w:t xml:space="preserve">sample </w:t>
      </w:r>
      <w:r w:rsidR="00861EA7" w:rsidRPr="005E7E81">
        <w:rPr>
          <w:rFonts w:ascii="Times New Roman" w:hAnsi="Times New Roman"/>
          <w:sz w:val="24"/>
          <w:szCs w:val="24"/>
        </w:rPr>
        <w:t>table</w:t>
      </w:r>
      <w:r w:rsidR="00B40438" w:rsidRPr="005E7E81">
        <w:rPr>
          <w:rFonts w:ascii="Times New Roman" w:hAnsi="Times New Roman"/>
          <w:sz w:val="24"/>
          <w:szCs w:val="24"/>
        </w:rPr>
        <w:t xml:space="preserve"> and a figure</w:t>
      </w:r>
      <w:r w:rsidR="00861EA7" w:rsidRPr="005E7E81">
        <w:rPr>
          <w:rFonts w:ascii="Times New Roman" w:hAnsi="Times New Roman"/>
          <w:sz w:val="24"/>
          <w:szCs w:val="24"/>
        </w:rPr>
        <w:t xml:space="preserve"> </w:t>
      </w:r>
      <w:r w:rsidR="00D6701B" w:rsidRPr="005E7E81">
        <w:rPr>
          <w:rFonts w:ascii="Times New Roman" w:hAnsi="Times New Roman"/>
          <w:sz w:val="24"/>
          <w:szCs w:val="24"/>
        </w:rPr>
        <w:t>presented here</w:t>
      </w:r>
      <w:r w:rsidR="00861EA7" w:rsidRPr="005E7E81">
        <w:rPr>
          <w:rFonts w:ascii="Times New Roman" w:hAnsi="Times New Roman"/>
          <w:sz w:val="24"/>
          <w:szCs w:val="24"/>
        </w:rPr>
        <w:t>.</w:t>
      </w:r>
    </w:p>
    <w:p w14:paraId="07FDAF13" w14:textId="77777777" w:rsidR="0081635A" w:rsidRPr="00921F09" w:rsidDel="004E5F14" w:rsidRDefault="0081635A" w:rsidP="004A796E">
      <w:pPr>
        <w:autoSpaceDE w:val="0"/>
        <w:autoSpaceDN w:val="0"/>
        <w:adjustRightInd w:val="0"/>
        <w:spacing w:before="140" w:after="80" w:line="240" w:lineRule="auto"/>
        <w:jc w:val="both"/>
        <w:rPr>
          <w:rFonts w:ascii="Times New Roman" w:eastAsia="Times New Roman" w:hAnsi="Times New Roman"/>
          <w:b/>
          <w:color w:val="000000"/>
          <w:lang w:val="en-US" w:eastAsia="tr-TR"/>
        </w:rPr>
      </w:pPr>
      <w:r w:rsidRPr="00917862">
        <w:rPr>
          <w:rFonts w:ascii="Times New Roman" w:eastAsia="Times New Roman" w:hAnsi="Times New Roman"/>
          <w:b/>
          <w:color w:val="244061" w:themeColor="accent1" w:themeShade="80"/>
          <w:lang w:val="en-US" w:eastAsia="tr-TR"/>
        </w:rPr>
        <w:t xml:space="preserve">Table 1. </w:t>
      </w:r>
      <w:r w:rsidRPr="00860EB7">
        <w:rPr>
          <w:rFonts w:ascii="Times New Roman" w:eastAsia="Times New Roman" w:hAnsi="Times New Roman"/>
          <w:i/>
          <w:iCs/>
          <w:color w:val="000000"/>
          <w:lang w:val="en-US" w:eastAsia="tr-TR"/>
        </w:rPr>
        <w:t xml:space="preserve">Table description part (Times New Roman, 11 </w:t>
      </w:r>
      <w:proofErr w:type="spellStart"/>
      <w:r w:rsidRPr="00860EB7">
        <w:rPr>
          <w:rFonts w:ascii="Times New Roman" w:eastAsia="Times New Roman" w:hAnsi="Times New Roman"/>
          <w:i/>
          <w:iCs/>
          <w:color w:val="000000"/>
          <w:lang w:val="en-US" w:eastAsia="tr-TR"/>
        </w:rPr>
        <w:t>pt</w:t>
      </w:r>
      <w:proofErr w:type="spellEnd"/>
      <w:r w:rsidRPr="00860EB7">
        <w:rPr>
          <w:rFonts w:ascii="Times New Roman" w:eastAsia="Times New Roman" w:hAnsi="Times New Roman"/>
          <w:i/>
          <w:iCs/>
          <w:color w:val="000000"/>
          <w:lang w:val="en-US" w:eastAsia="tr-TR"/>
        </w:rPr>
        <w:t>, Normal).</w:t>
      </w:r>
    </w:p>
    <w:tbl>
      <w:tblPr>
        <w:tblW w:w="8929" w:type="dxa"/>
        <w:tblCellMar>
          <w:left w:w="70" w:type="dxa"/>
          <w:right w:w="70" w:type="dxa"/>
        </w:tblCellMar>
        <w:tblLook w:val="04A0" w:firstRow="1" w:lastRow="0" w:firstColumn="1" w:lastColumn="0" w:noHBand="0" w:noVBand="1"/>
      </w:tblPr>
      <w:tblGrid>
        <w:gridCol w:w="940"/>
        <w:gridCol w:w="1907"/>
        <w:gridCol w:w="2185"/>
        <w:gridCol w:w="1538"/>
        <w:gridCol w:w="2359"/>
      </w:tblGrid>
      <w:tr w:rsidR="0081635A" w:rsidRPr="00921F09" w14:paraId="2EA05586" w14:textId="77777777" w:rsidTr="00460AD1">
        <w:trPr>
          <w:trHeight w:val="381"/>
        </w:trPr>
        <w:tc>
          <w:tcPr>
            <w:tcW w:w="940" w:type="dxa"/>
            <w:tcBorders>
              <w:top w:val="single" w:sz="4" w:space="0" w:color="auto"/>
              <w:bottom w:val="single" w:sz="4" w:space="0" w:color="auto"/>
            </w:tcBorders>
            <w:shd w:val="clear" w:color="auto" w:fill="auto"/>
            <w:noWrap/>
            <w:vAlign w:val="center"/>
          </w:tcPr>
          <w:p w14:paraId="2A3212CB" w14:textId="77777777" w:rsidR="0081635A" w:rsidRPr="00921F09" w:rsidRDefault="0081635A" w:rsidP="000B04AC">
            <w:pPr>
              <w:spacing w:after="0"/>
              <w:ind w:left="-72"/>
              <w:rPr>
                <w:rFonts w:ascii="Times New Roman" w:hAnsi="Times New Roman"/>
                <w:lang w:val="en-US"/>
              </w:rPr>
            </w:pPr>
            <w:r w:rsidRPr="00921F09">
              <w:rPr>
                <w:rFonts w:ascii="Times New Roman" w:hAnsi="Times New Roman"/>
                <w:lang w:val="en-US"/>
              </w:rPr>
              <w:t>Title</w:t>
            </w:r>
          </w:p>
        </w:tc>
        <w:tc>
          <w:tcPr>
            <w:tcW w:w="1907" w:type="dxa"/>
            <w:tcBorders>
              <w:top w:val="single" w:sz="4" w:space="0" w:color="auto"/>
              <w:bottom w:val="single" w:sz="4" w:space="0" w:color="auto"/>
            </w:tcBorders>
            <w:shd w:val="clear" w:color="auto" w:fill="auto"/>
            <w:noWrap/>
            <w:vAlign w:val="center"/>
          </w:tcPr>
          <w:p w14:paraId="5E07B3A3" w14:textId="77777777" w:rsidR="0081635A" w:rsidRPr="00921F09" w:rsidRDefault="0081635A" w:rsidP="00302486">
            <w:pPr>
              <w:spacing w:after="0"/>
              <w:ind w:left="-72"/>
              <w:jc w:val="center"/>
              <w:rPr>
                <w:rFonts w:ascii="Times New Roman" w:hAnsi="Times New Roman"/>
                <w:lang w:val="en-US"/>
              </w:rPr>
            </w:pPr>
            <w:r w:rsidRPr="00921F09">
              <w:rPr>
                <w:rFonts w:ascii="Times New Roman" w:hAnsi="Times New Roman"/>
                <w:lang w:val="en-US"/>
              </w:rPr>
              <w:t>Title</w:t>
            </w:r>
          </w:p>
        </w:tc>
        <w:tc>
          <w:tcPr>
            <w:tcW w:w="2185" w:type="dxa"/>
            <w:tcBorders>
              <w:top w:val="single" w:sz="4" w:space="0" w:color="auto"/>
              <w:bottom w:val="single" w:sz="4" w:space="0" w:color="auto"/>
            </w:tcBorders>
            <w:shd w:val="clear" w:color="auto" w:fill="auto"/>
            <w:noWrap/>
            <w:vAlign w:val="center"/>
          </w:tcPr>
          <w:p w14:paraId="68834F67" w14:textId="77777777" w:rsidR="0081635A" w:rsidRPr="00921F09" w:rsidRDefault="0081635A" w:rsidP="00302486">
            <w:pPr>
              <w:spacing w:after="0"/>
              <w:ind w:left="-72"/>
              <w:jc w:val="center"/>
              <w:rPr>
                <w:rFonts w:ascii="Times New Roman" w:hAnsi="Times New Roman"/>
                <w:lang w:val="en-US"/>
              </w:rPr>
            </w:pPr>
            <w:r w:rsidRPr="00921F09">
              <w:rPr>
                <w:rFonts w:ascii="Times New Roman" w:hAnsi="Times New Roman"/>
                <w:lang w:val="en-US"/>
              </w:rPr>
              <w:t>Title</w:t>
            </w:r>
          </w:p>
        </w:tc>
        <w:tc>
          <w:tcPr>
            <w:tcW w:w="1538" w:type="dxa"/>
            <w:tcBorders>
              <w:top w:val="single" w:sz="4" w:space="0" w:color="auto"/>
              <w:bottom w:val="single" w:sz="4" w:space="0" w:color="auto"/>
            </w:tcBorders>
            <w:shd w:val="clear" w:color="auto" w:fill="auto"/>
            <w:noWrap/>
            <w:vAlign w:val="center"/>
          </w:tcPr>
          <w:p w14:paraId="1089FE6F" w14:textId="77777777" w:rsidR="0081635A" w:rsidRPr="00921F09" w:rsidRDefault="0081635A" w:rsidP="00302486">
            <w:pPr>
              <w:spacing w:after="0"/>
              <w:ind w:left="-72"/>
              <w:jc w:val="center"/>
              <w:rPr>
                <w:rFonts w:ascii="Times New Roman" w:hAnsi="Times New Roman"/>
                <w:lang w:val="en-US"/>
              </w:rPr>
            </w:pPr>
            <w:r w:rsidRPr="00921F09">
              <w:rPr>
                <w:rFonts w:ascii="Times New Roman" w:hAnsi="Times New Roman"/>
                <w:lang w:val="en-US"/>
              </w:rPr>
              <w:t>Title</w:t>
            </w:r>
          </w:p>
        </w:tc>
        <w:tc>
          <w:tcPr>
            <w:tcW w:w="2359" w:type="dxa"/>
            <w:tcBorders>
              <w:top w:val="single" w:sz="4" w:space="0" w:color="auto"/>
              <w:bottom w:val="single" w:sz="4" w:space="0" w:color="auto"/>
            </w:tcBorders>
            <w:shd w:val="clear" w:color="auto" w:fill="auto"/>
            <w:noWrap/>
            <w:vAlign w:val="center"/>
          </w:tcPr>
          <w:p w14:paraId="18F29DE7" w14:textId="77777777" w:rsidR="0081635A" w:rsidRPr="00921F09" w:rsidRDefault="0081635A" w:rsidP="00302486">
            <w:pPr>
              <w:spacing w:after="0"/>
              <w:ind w:left="-72"/>
              <w:jc w:val="center"/>
              <w:rPr>
                <w:rFonts w:ascii="Times New Roman" w:hAnsi="Times New Roman"/>
                <w:lang w:val="en-US"/>
              </w:rPr>
            </w:pPr>
            <w:r w:rsidRPr="00921F09">
              <w:rPr>
                <w:rFonts w:ascii="Times New Roman" w:hAnsi="Times New Roman"/>
                <w:lang w:val="en-US"/>
              </w:rPr>
              <w:t xml:space="preserve">Title </w:t>
            </w:r>
          </w:p>
        </w:tc>
      </w:tr>
      <w:tr w:rsidR="0081635A" w:rsidRPr="00921F09" w14:paraId="3527E1E3" w14:textId="77777777" w:rsidTr="00460AD1">
        <w:trPr>
          <w:trHeight w:val="184"/>
        </w:trPr>
        <w:tc>
          <w:tcPr>
            <w:tcW w:w="940" w:type="dxa"/>
            <w:tcBorders>
              <w:top w:val="single" w:sz="4" w:space="0" w:color="auto"/>
            </w:tcBorders>
            <w:shd w:val="clear" w:color="auto" w:fill="auto"/>
            <w:noWrap/>
            <w:vAlign w:val="center"/>
            <w:hideMark/>
          </w:tcPr>
          <w:p w14:paraId="57FDCEC5" w14:textId="77777777" w:rsidR="0081635A" w:rsidRPr="00921F09" w:rsidRDefault="0081635A" w:rsidP="000B04AC">
            <w:pPr>
              <w:spacing w:after="0"/>
              <w:ind w:left="-72"/>
              <w:rPr>
                <w:rFonts w:ascii="Times New Roman" w:hAnsi="Times New Roman"/>
                <w:lang w:val="en-US"/>
              </w:rPr>
            </w:pPr>
            <w:r w:rsidRPr="00921F09">
              <w:rPr>
                <w:rFonts w:ascii="Times New Roman" w:hAnsi="Times New Roman"/>
                <w:lang w:val="en-US"/>
              </w:rPr>
              <w:t>1. line</w:t>
            </w:r>
          </w:p>
        </w:tc>
        <w:tc>
          <w:tcPr>
            <w:tcW w:w="1907" w:type="dxa"/>
            <w:tcBorders>
              <w:top w:val="single" w:sz="4" w:space="0" w:color="auto"/>
            </w:tcBorders>
            <w:shd w:val="clear" w:color="auto" w:fill="auto"/>
            <w:noWrap/>
            <w:vAlign w:val="center"/>
            <w:hideMark/>
          </w:tcPr>
          <w:p w14:paraId="3EF23448" w14:textId="77777777" w:rsidR="0081635A" w:rsidRPr="00921F09" w:rsidRDefault="0081635A" w:rsidP="00302486">
            <w:pPr>
              <w:spacing w:after="0"/>
              <w:ind w:left="-72"/>
              <w:jc w:val="center"/>
              <w:rPr>
                <w:rFonts w:ascii="Times New Roman" w:hAnsi="Times New Roman"/>
                <w:lang w:val="en-US"/>
              </w:rPr>
            </w:pPr>
            <w:r w:rsidRPr="00921F09">
              <w:rPr>
                <w:rFonts w:ascii="Times New Roman" w:hAnsi="Times New Roman"/>
                <w:lang w:val="en-US"/>
              </w:rPr>
              <w:t xml:space="preserve">1. line </w:t>
            </w:r>
          </w:p>
        </w:tc>
        <w:tc>
          <w:tcPr>
            <w:tcW w:w="2185" w:type="dxa"/>
            <w:tcBorders>
              <w:top w:val="single" w:sz="4" w:space="0" w:color="auto"/>
            </w:tcBorders>
            <w:shd w:val="clear" w:color="auto" w:fill="auto"/>
            <w:noWrap/>
            <w:vAlign w:val="center"/>
            <w:hideMark/>
          </w:tcPr>
          <w:p w14:paraId="6CCC8A64" w14:textId="77777777" w:rsidR="0081635A" w:rsidRPr="00921F09" w:rsidRDefault="0081635A" w:rsidP="00302486">
            <w:pPr>
              <w:spacing w:after="0"/>
              <w:ind w:left="-72"/>
              <w:jc w:val="center"/>
              <w:rPr>
                <w:rFonts w:ascii="Times New Roman" w:hAnsi="Times New Roman"/>
                <w:lang w:val="en-US"/>
              </w:rPr>
            </w:pPr>
            <w:r w:rsidRPr="00921F09">
              <w:rPr>
                <w:rFonts w:ascii="Times New Roman" w:hAnsi="Times New Roman"/>
                <w:lang w:val="en-US"/>
              </w:rPr>
              <w:t>1. line</w:t>
            </w:r>
          </w:p>
        </w:tc>
        <w:tc>
          <w:tcPr>
            <w:tcW w:w="1538" w:type="dxa"/>
            <w:tcBorders>
              <w:top w:val="single" w:sz="4" w:space="0" w:color="auto"/>
            </w:tcBorders>
            <w:shd w:val="clear" w:color="auto" w:fill="auto"/>
            <w:noWrap/>
            <w:vAlign w:val="center"/>
            <w:hideMark/>
          </w:tcPr>
          <w:p w14:paraId="7DE60F2B" w14:textId="77777777" w:rsidR="0081635A" w:rsidRPr="00921F09" w:rsidRDefault="0081635A" w:rsidP="00302486">
            <w:pPr>
              <w:spacing w:after="0"/>
              <w:ind w:left="-72"/>
              <w:jc w:val="center"/>
              <w:rPr>
                <w:rFonts w:ascii="Times New Roman" w:hAnsi="Times New Roman"/>
                <w:lang w:val="en-US"/>
              </w:rPr>
            </w:pPr>
            <w:r w:rsidRPr="00921F09">
              <w:rPr>
                <w:rFonts w:ascii="Times New Roman" w:hAnsi="Times New Roman"/>
                <w:lang w:val="en-US"/>
              </w:rPr>
              <w:t>1. line</w:t>
            </w:r>
          </w:p>
        </w:tc>
        <w:tc>
          <w:tcPr>
            <w:tcW w:w="2359" w:type="dxa"/>
            <w:tcBorders>
              <w:top w:val="single" w:sz="4" w:space="0" w:color="auto"/>
            </w:tcBorders>
            <w:shd w:val="clear" w:color="auto" w:fill="auto"/>
            <w:noWrap/>
            <w:vAlign w:val="center"/>
            <w:hideMark/>
          </w:tcPr>
          <w:p w14:paraId="7DE0D3BC" w14:textId="77777777" w:rsidR="0081635A" w:rsidRPr="00921F09" w:rsidRDefault="0081635A" w:rsidP="00302486">
            <w:pPr>
              <w:spacing w:after="0"/>
              <w:ind w:left="-72"/>
              <w:jc w:val="center"/>
              <w:rPr>
                <w:rFonts w:ascii="Times New Roman" w:hAnsi="Times New Roman"/>
                <w:lang w:val="en-US"/>
              </w:rPr>
            </w:pPr>
            <w:r w:rsidRPr="00921F09">
              <w:rPr>
                <w:rFonts w:ascii="Times New Roman" w:hAnsi="Times New Roman"/>
                <w:lang w:val="en-US"/>
              </w:rPr>
              <w:t>1. line</w:t>
            </w:r>
          </w:p>
        </w:tc>
      </w:tr>
      <w:tr w:rsidR="0081635A" w:rsidRPr="00921F09" w14:paraId="204B7A33" w14:textId="77777777" w:rsidTr="00460AD1">
        <w:trPr>
          <w:trHeight w:val="300"/>
        </w:trPr>
        <w:tc>
          <w:tcPr>
            <w:tcW w:w="940" w:type="dxa"/>
            <w:shd w:val="clear" w:color="auto" w:fill="auto"/>
            <w:noWrap/>
            <w:vAlign w:val="center"/>
            <w:hideMark/>
          </w:tcPr>
          <w:p w14:paraId="56118E6A" w14:textId="77777777" w:rsidR="0081635A" w:rsidRPr="00921F09" w:rsidRDefault="0081635A" w:rsidP="000B04AC">
            <w:pPr>
              <w:spacing w:after="0"/>
              <w:ind w:left="-72"/>
              <w:rPr>
                <w:rFonts w:ascii="Times New Roman" w:hAnsi="Times New Roman"/>
                <w:lang w:val="en-US"/>
              </w:rPr>
            </w:pPr>
            <w:r w:rsidRPr="00921F09">
              <w:rPr>
                <w:rFonts w:ascii="Times New Roman" w:hAnsi="Times New Roman"/>
                <w:lang w:val="en-US"/>
              </w:rPr>
              <w:t>2. line</w:t>
            </w:r>
          </w:p>
        </w:tc>
        <w:tc>
          <w:tcPr>
            <w:tcW w:w="1907" w:type="dxa"/>
            <w:shd w:val="clear" w:color="auto" w:fill="auto"/>
            <w:noWrap/>
            <w:vAlign w:val="center"/>
            <w:hideMark/>
          </w:tcPr>
          <w:p w14:paraId="7A916740" w14:textId="77777777" w:rsidR="0081635A" w:rsidRPr="00921F09" w:rsidRDefault="0081635A" w:rsidP="00302486">
            <w:pPr>
              <w:spacing w:after="0"/>
              <w:ind w:left="-72"/>
              <w:jc w:val="center"/>
              <w:rPr>
                <w:rFonts w:ascii="Times New Roman" w:hAnsi="Times New Roman"/>
                <w:lang w:val="en-US"/>
              </w:rPr>
            </w:pPr>
            <w:r w:rsidRPr="00921F09">
              <w:rPr>
                <w:rFonts w:ascii="Times New Roman" w:hAnsi="Times New Roman"/>
                <w:lang w:val="en-US"/>
              </w:rPr>
              <w:t>2. line</w:t>
            </w:r>
          </w:p>
        </w:tc>
        <w:tc>
          <w:tcPr>
            <w:tcW w:w="2185" w:type="dxa"/>
            <w:shd w:val="clear" w:color="auto" w:fill="auto"/>
            <w:noWrap/>
            <w:vAlign w:val="center"/>
            <w:hideMark/>
          </w:tcPr>
          <w:p w14:paraId="3732EDEC" w14:textId="77777777" w:rsidR="0081635A" w:rsidRPr="00921F09" w:rsidRDefault="0081635A" w:rsidP="00302486">
            <w:pPr>
              <w:spacing w:after="0"/>
              <w:ind w:left="-72"/>
              <w:jc w:val="center"/>
              <w:rPr>
                <w:rFonts w:ascii="Times New Roman" w:hAnsi="Times New Roman"/>
                <w:lang w:val="en-US"/>
              </w:rPr>
            </w:pPr>
            <w:r w:rsidRPr="00921F09">
              <w:rPr>
                <w:rFonts w:ascii="Times New Roman" w:hAnsi="Times New Roman"/>
                <w:lang w:val="en-US"/>
              </w:rPr>
              <w:t>2. line</w:t>
            </w:r>
          </w:p>
        </w:tc>
        <w:tc>
          <w:tcPr>
            <w:tcW w:w="1538" w:type="dxa"/>
            <w:shd w:val="clear" w:color="auto" w:fill="auto"/>
            <w:noWrap/>
            <w:vAlign w:val="center"/>
            <w:hideMark/>
          </w:tcPr>
          <w:p w14:paraId="37DE5153" w14:textId="77777777" w:rsidR="0081635A" w:rsidRPr="00921F09" w:rsidRDefault="0081635A" w:rsidP="00302486">
            <w:pPr>
              <w:spacing w:after="0"/>
              <w:ind w:left="-72"/>
              <w:jc w:val="center"/>
              <w:rPr>
                <w:rFonts w:ascii="Times New Roman" w:hAnsi="Times New Roman"/>
                <w:lang w:val="en-US"/>
              </w:rPr>
            </w:pPr>
            <w:r w:rsidRPr="00921F09">
              <w:rPr>
                <w:rFonts w:ascii="Times New Roman" w:hAnsi="Times New Roman"/>
                <w:lang w:val="en-US"/>
              </w:rPr>
              <w:t>2. line</w:t>
            </w:r>
          </w:p>
        </w:tc>
        <w:tc>
          <w:tcPr>
            <w:tcW w:w="2359" w:type="dxa"/>
            <w:shd w:val="clear" w:color="auto" w:fill="auto"/>
            <w:noWrap/>
            <w:vAlign w:val="center"/>
            <w:hideMark/>
          </w:tcPr>
          <w:p w14:paraId="66E2A7C7" w14:textId="77777777" w:rsidR="0081635A" w:rsidRPr="00921F09" w:rsidRDefault="0081635A" w:rsidP="00302486">
            <w:pPr>
              <w:spacing w:after="0"/>
              <w:ind w:left="-72"/>
              <w:jc w:val="center"/>
              <w:rPr>
                <w:rFonts w:ascii="Times New Roman" w:hAnsi="Times New Roman"/>
                <w:lang w:val="en-US"/>
              </w:rPr>
            </w:pPr>
            <w:r w:rsidRPr="00921F09">
              <w:rPr>
                <w:rFonts w:ascii="Times New Roman" w:hAnsi="Times New Roman"/>
                <w:lang w:val="en-US"/>
              </w:rPr>
              <w:t>2. line</w:t>
            </w:r>
          </w:p>
        </w:tc>
      </w:tr>
      <w:tr w:rsidR="0081635A" w:rsidRPr="00921F09" w14:paraId="689372DA" w14:textId="77777777" w:rsidTr="00460AD1">
        <w:trPr>
          <w:trHeight w:val="300"/>
        </w:trPr>
        <w:tc>
          <w:tcPr>
            <w:tcW w:w="940" w:type="dxa"/>
            <w:shd w:val="clear" w:color="auto" w:fill="auto"/>
            <w:noWrap/>
            <w:vAlign w:val="center"/>
            <w:hideMark/>
          </w:tcPr>
          <w:p w14:paraId="0A9BC881" w14:textId="77777777" w:rsidR="0081635A" w:rsidRPr="00921F09" w:rsidRDefault="0081635A" w:rsidP="000B04AC">
            <w:pPr>
              <w:spacing w:after="0"/>
              <w:ind w:left="-72"/>
              <w:rPr>
                <w:rFonts w:ascii="Times New Roman" w:hAnsi="Times New Roman"/>
                <w:lang w:val="en-US"/>
              </w:rPr>
            </w:pPr>
            <w:r w:rsidRPr="00921F09">
              <w:rPr>
                <w:rFonts w:ascii="Times New Roman" w:hAnsi="Times New Roman"/>
                <w:lang w:val="en-US"/>
              </w:rPr>
              <w:t>3. line</w:t>
            </w:r>
          </w:p>
        </w:tc>
        <w:tc>
          <w:tcPr>
            <w:tcW w:w="1907" w:type="dxa"/>
            <w:shd w:val="clear" w:color="auto" w:fill="auto"/>
            <w:noWrap/>
            <w:vAlign w:val="center"/>
            <w:hideMark/>
          </w:tcPr>
          <w:p w14:paraId="1567A567" w14:textId="77777777" w:rsidR="0081635A" w:rsidRPr="00921F09" w:rsidRDefault="0081635A" w:rsidP="00302486">
            <w:pPr>
              <w:spacing w:after="0"/>
              <w:ind w:left="-72"/>
              <w:jc w:val="center"/>
              <w:rPr>
                <w:rFonts w:ascii="Times New Roman" w:hAnsi="Times New Roman"/>
                <w:lang w:val="en-US"/>
              </w:rPr>
            </w:pPr>
            <w:r w:rsidRPr="00921F09">
              <w:rPr>
                <w:rFonts w:ascii="Times New Roman" w:hAnsi="Times New Roman"/>
                <w:lang w:val="en-US"/>
              </w:rPr>
              <w:t>3. line</w:t>
            </w:r>
          </w:p>
        </w:tc>
        <w:tc>
          <w:tcPr>
            <w:tcW w:w="2185" w:type="dxa"/>
            <w:shd w:val="clear" w:color="auto" w:fill="auto"/>
            <w:noWrap/>
            <w:vAlign w:val="center"/>
            <w:hideMark/>
          </w:tcPr>
          <w:p w14:paraId="44411E29" w14:textId="77777777" w:rsidR="0081635A" w:rsidRPr="00921F09" w:rsidRDefault="0081635A" w:rsidP="00302486">
            <w:pPr>
              <w:spacing w:after="0"/>
              <w:ind w:left="-72"/>
              <w:jc w:val="center"/>
              <w:rPr>
                <w:rFonts w:ascii="Times New Roman" w:hAnsi="Times New Roman"/>
                <w:lang w:val="en-US"/>
              </w:rPr>
            </w:pPr>
            <w:r w:rsidRPr="00921F09">
              <w:rPr>
                <w:rFonts w:ascii="Times New Roman" w:hAnsi="Times New Roman"/>
                <w:lang w:val="en-US"/>
              </w:rPr>
              <w:t>3. line</w:t>
            </w:r>
          </w:p>
        </w:tc>
        <w:tc>
          <w:tcPr>
            <w:tcW w:w="1538" w:type="dxa"/>
            <w:shd w:val="clear" w:color="auto" w:fill="auto"/>
            <w:noWrap/>
            <w:vAlign w:val="center"/>
            <w:hideMark/>
          </w:tcPr>
          <w:p w14:paraId="112ED826" w14:textId="77777777" w:rsidR="0081635A" w:rsidRPr="00921F09" w:rsidRDefault="0081635A" w:rsidP="00302486">
            <w:pPr>
              <w:spacing w:after="0"/>
              <w:ind w:left="-72"/>
              <w:jc w:val="center"/>
              <w:rPr>
                <w:rFonts w:ascii="Times New Roman" w:hAnsi="Times New Roman"/>
                <w:lang w:val="en-US"/>
              </w:rPr>
            </w:pPr>
            <w:r w:rsidRPr="00921F09">
              <w:rPr>
                <w:rFonts w:ascii="Times New Roman" w:hAnsi="Times New Roman"/>
                <w:lang w:val="en-US"/>
              </w:rPr>
              <w:t>3. line</w:t>
            </w:r>
          </w:p>
        </w:tc>
        <w:tc>
          <w:tcPr>
            <w:tcW w:w="2359" w:type="dxa"/>
            <w:shd w:val="clear" w:color="auto" w:fill="auto"/>
            <w:noWrap/>
            <w:vAlign w:val="center"/>
            <w:hideMark/>
          </w:tcPr>
          <w:p w14:paraId="4D26E7B2" w14:textId="77777777" w:rsidR="0081635A" w:rsidRPr="00921F09" w:rsidRDefault="0081635A" w:rsidP="00302486">
            <w:pPr>
              <w:spacing w:after="0"/>
              <w:ind w:left="-72"/>
              <w:jc w:val="center"/>
              <w:rPr>
                <w:rFonts w:ascii="Times New Roman" w:hAnsi="Times New Roman"/>
                <w:lang w:val="en-US"/>
              </w:rPr>
            </w:pPr>
            <w:r w:rsidRPr="00921F09">
              <w:rPr>
                <w:rFonts w:ascii="Times New Roman" w:hAnsi="Times New Roman"/>
                <w:lang w:val="en-US"/>
              </w:rPr>
              <w:t>3. line</w:t>
            </w:r>
          </w:p>
        </w:tc>
      </w:tr>
      <w:tr w:rsidR="0081635A" w:rsidRPr="00921F09" w14:paraId="1D38C0D4" w14:textId="77777777" w:rsidTr="00460AD1">
        <w:trPr>
          <w:trHeight w:val="300"/>
        </w:trPr>
        <w:tc>
          <w:tcPr>
            <w:tcW w:w="940" w:type="dxa"/>
            <w:tcBorders>
              <w:bottom w:val="single" w:sz="4" w:space="0" w:color="auto"/>
            </w:tcBorders>
            <w:shd w:val="clear" w:color="auto" w:fill="auto"/>
            <w:noWrap/>
            <w:vAlign w:val="center"/>
            <w:hideMark/>
          </w:tcPr>
          <w:p w14:paraId="7BA9F134" w14:textId="77777777" w:rsidR="0081635A" w:rsidRPr="00921F09" w:rsidRDefault="0081635A" w:rsidP="000B04AC">
            <w:pPr>
              <w:spacing w:after="0"/>
              <w:ind w:left="-72"/>
              <w:rPr>
                <w:rFonts w:ascii="Times New Roman" w:hAnsi="Times New Roman"/>
                <w:lang w:val="en-US"/>
              </w:rPr>
            </w:pPr>
            <w:r w:rsidRPr="00921F09">
              <w:rPr>
                <w:rFonts w:ascii="Times New Roman" w:hAnsi="Times New Roman"/>
                <w:lang w:val="en-US"/>
              </w:rPr>
              <w:t>4. line</w:t>
            </w:r>
          </w:p>
        </w:tc>
        <w:tc>
          <w:tcPr>
            <w:tcW w:w="1907" w:type="dxa"/>
            <w:tcBorders>
              <w:bottom w:val="single" w:sz="4" w:space="0" w:color="auto"/>
            </w:tcBorders>
            <w:shd w:val="clear" w:color="auto" w:fill="auto"/>
            <w:noWrap/>
            <w:vAlign w:val="center"/>
            <w:hideMark/>
          </w:tcPr>
          <w:p w14:paraId="41975A31" w14:textId="77777777" w:rsidR="0081635A" w:rsidRPr="00921F09" w:rsidRDefault="0081635A" w:rsidP="00302486">
            <w:pPr>
              <w:spacing w:after="0"/>
              <w:ind w:left="-72"/>
              <w:jc w:val="center"/>
              <w:rPr>
                <w:rFonts w:ascii="Times New Roman" w:hAnsi="Times New Roman"/>
                <w:lang w:val="en-US"/>
              </w:rPr>
            </w:pPr>
            <w:r w:rsidRPr="00921F09">
              <w:rPr>
                <w:rFonts w:ascii="Times New Roman" w:hAnsi="Times New Roman"/>
                <w:lang w:val="en-US"/>
              </w:rPr>
              <w:t>4. line</w:t>
            </w:r>
          </w:p>
        </w:tc>
        <w:tc>
          <w:tcPr>
            <w:tcW w:w="2185" w:type="dxa"/>
            <w:tcBorders>
              <w:bottom w:val="single" w:sz="4" w:space="0" w:color="auto"/>
            </w:tcBorders>
            <w:shd w:val="clear" w:color="auto" w:fill="auto"/>
            <w:noWrap/>
            <w:vAlign w:val="center"/>
            <w:hideMark/>
          </w:tcPr>
          <w:p w14:paraId="666BDED8" w14:textId="77777777" w:rsidR="0081635A" w:rsidRPr="00921F09" w:rsidRDefault="0081635A" w:rsidP="00302486">
            <w:pPr>
              <w:spacing w:after="0"/>
              <w:ind w:left="-72"/>
              <w:jc w:val="center"/>
              <w:rPr>
                <w:rFonts w:ascii="Times New Roman" w:hAnsi="Times New Roman"/>
                <w:lang w:val="en-US"/>
              </w:rPr>
            </w:pPr>
            <w:r w:rsidRPr="00921F09">
              <w:rPr>
                <w:rFonts w:ascii="Times New Roman" w:hAnsi="Times New Roman"/>
                <w:lang w:val="en-US"/>
              </w:rPr>
              <w:t>4. line</w:t>
            </w:r>
          </w:p>
        </w:tc>
        <w:tc>
          <w:tcPr>
            <w:tcW w:w="1538" w:type="dxa"/>
            <w:tcBorders>
              <w:bottom w:val="single" w:sz="4" w:space="0" w:color="auto"/>
            </w:tcBorders>
            <w:shd w:val="clear" w:color="auto" w:fill="auto"/>
            <w:noWrap/>
            <w:vAlign w:val="center"/>
            <w:hideMark/>
          </w:tcPr>
          <w:p w14:paraId="5350E487" w14:textId="77777777" w:rsidR="0081635A" w:rsidRPr="00921F09" w:rsidRDefault="0081635A" w:rsidP="00302486">
            <w:pPr>
              <w:spacing w:after="0"/>
              <w:ind w:left="-72"/>
              <w:jc w:val="center"/>
              <w:rPr>
                <w:rFonts w:ascii="Times New Roman" w:hAnsi="Times New Roman"/>
                <w:lang w:val="en-US"/>
              </w:rPr>
            </w:pPr>
            <w:r w:rsidRPr="00921F09">
              <w:rPr>
                <w:rFonts w:ascii="Times New Roman" w:hAnsi="Times New Roman"/>
                <w:lang w:val="en-US"/>
              </w:rPr>
              <w:t>4. line</w:t>
            </w:r>
          </w:p>
        </w:tc>
        <w:tc>
          <w:tcPr>
            <w:tcW w:w="2359" w:type="dxa"/>
            <w:tcBorders>
              <w:bottom w:val="single" w:sz="4" w:space="0" w:color="auto"/>
            </w:tcBorders>
            <w:shd w:val="clear" w:color="auto" w:fill="auto"/>
            <w:noWrap/>
            <w:vAlign w:val="center"/>
            <w:hideMark/>
          </w:tcPr>
          <w:p w14:paraId="615BE3A3" w14:textId="77777777" w:rsidR="0081635A" w:rsidRPr="00921F09" w:rsidRDefault="0081635A" w:rsidP="00302486">
            <w:pPr>
              <w:spacing w:after="0"/>
              <w:ind w:left="-72"/>
              <w:jc w:val="center"/>
              <w:rPr>
                <w:rFonts w:ascii="Times New Roman" w:hAnsi="Times New Roman"/>
                <w:lang w:val="en-US"/>
              </w:rPr>
            </w:pPr>
            <w:r w:rsidRPr="00921F09">
              <w:rPr>
                <w:rFonts w:ascii="Times New Roman" w:hAnsi="Times New Roman"/>
                <w:lang w:val="en-US"/>
              </w:rPr>
              <w:t xml:space="preserve">4. line (Times New Roman, </w:t>
            </w:r>
            <w:r>
              <w:rPr>
                <w:rFonts w:ascii="Times New Roman" w:hAnsi="Times New Roman"/>
                <w:lang w:val="en-US"/>
              </w:rPr>
              <w:t>11</w:t>
            </w:r>
            <w:r w:rsidRPr="00921F09">
              <w:rPr>
                <w:rFonts w:ascii="Times New Roman" w:hAnsi="Times New Roman"/>
                <w:lang w:val="en-US"/>
              </w:rPr>
              <w:t xml:space="preserve"> </w:t>
            </w:r>
            <w:proofErr w:type="spellStart"/>
            <w:r w:rsidRPr="00921F09">
              <w:rPr>
                <w:rFonts w:ascii="Times New Roman" w:hAnsi="Times New Roman"/>
                <w:lang w:val="en-US"/>
              </w:rPr>
              <w:t>pt</w:t>
            </w:r>
            <w:proofErr w:type="spellEnd"/>
            <w:r w:rsidRPr="00921F09">
              <w:rPr>
                <w:rFonts w:ascii="Times New Roman" w:hAnsi="Times New Roman"/>
                <w:lang w:val="en-US"/>
              </w:rPr>
              <w:t>, normal)</w:t>
            </w:r>
          </w:p>
        </w:tc>
      </w:tr>
    </w:tbl>
    <w:p w14:paraId="254A4BFA" w14:textId="77777777" w:rsidR="0081635A" w:rsidRPr="00460AD1" w:rsidRDefault="0081635A" w:rsidP="00460AD1">
      <w:pPr>
        <w:autoSpaceDE w:val="0"/>
        <w:autoSpaceDN w:val="0"/>
        <w:adjustRightInd w:val="0"/>
        <w:spacing w:before="40" w:after="160" w:line="240" w:lineRule="auto"/>
        <w:jc w:val="both"/>
        <w:rPr>
          <w:rFonts w:ascii="Times New Roman" w:eastAsia="Times New Roman" w:hAnsi="Times New Roman"/>
          <w:color w:val="000000"/>
          <w:sz w:val="18"/>
          <w:szCs w:val="20"/>
          <w:lang w:val="en-US" w:eastAsia="tr-TR"/>
        </w:rPr>
      </w:pPr>
      <w:r w:rsidRPr="00460AD1">
        <w:rPr>
          <w:rFonts w:ascii="Times New Roman" w:eastAsia="Times New Roman" w:hAnsi="Times New Roman"/>
          <w:color w:val="000000"/>
          <w:sz w:val="18"/>
          <w:szCs w:val="20"/>
          <w:lang w:val="en-US" w:eastAsia="tr-TR"/>
        </w:rPr>
        <w:t xml:space="preserve"> If there are any notes about the table, it can be written here (Times New Roman, 10 </w:t>
      </w:r>
      <w:proofErr w:type="spellStart"/>
      <w:r w:rsidRPr="00460AD1">
        <w:rPr>
          <w:rFonts w:ascii="Times New Roman" w:eastAsia="Times New Roman" w:hAnsi="Times New Roman"/>
          <w:color w:val="000000"/>
          <w:sz w:val="18"/>
          <w:szCs w:val="20"/>
          <w:lang w:val="en-US" w:eastAsia="tr-TR"/>
        </w:rPr>
        <w:t>pt</w:t>
      </w:r>
      <w:proofErr w:type="spellEnd"/>
      <w:r w:rsidRPr="00460AD1">
        <w:rPr>
          <w:rFonts w:ascii="Times New Roman" w:eastAsia="Times New Roman" w:hAnsi="Times New Roman"/>
          <w:color w:val="000000"/>
          <w:sz w:val="18"/>
          <w:szCs w:val="20"/>
          <w:lang w:val="en-US" w:eastAsia="tr-TR"/>
        </w:rPr>
        <w:t>, normal)</w:t>
      </w:r>
    </w:p>
    <w:bookmarkEnd w:id="2"/>
    <w:p w14:paraId="5C64A63A" w14:textId="1A53765B" w:rsidR="0081635A" w:rsidRPr="00921F09" w:rsidRDefault="0081635A" w:rsidP="0081635A">
      <w:pPr>
        <w:autoSpaceDE w:val="0"/>
        <w:autoSpaceDN w:val="0"/>
        <w:adjustRightInd w:val="0"/>
        <w:spacing w:before="200" w:after="120" w:line="240" w:lineRule="auto"/>
        <w:jc w:val="both"/>
        <w:rPr>
          <w:rFonts w:ascii="Times New Roman" w:eastAsia="Times New Roman" w:hAnsi="Times New Roman"/>
          <w:sz w:val="24"/>
          <w:szCs w:val="24"/>
          <w:lang w:val="en-US" w:eastAsia="tr-TR"/>
        </w:rPr>
      </w:pPr>
      <w:r w:rsidRPr="00917862">
        <w:rPr>
          <w:rFonts w:ascii="Times New Roman" w:eastAsia="Times New Roman" w:hAnsi="Times New Roman"/>
          <w:b/>
          <w:color w:val="244061" w:themeColor="accent1" w:themeShade="80"/>
          <w:lang w:val="en-US" w:eastAsia="tr-TR"/>
        </w:rPr>
        <w:t>Figure 1.</w:t>
      </w:r>
      <w:r w:rsidRPr="00917862">
        <w:rPr>
          <w:rFonts w:ascii="Times New Roman" w:eastAsia="Times New Roman" w:hAnsi="Times New Roman"/>
          <w:color w:val="244061" w:themeColor="accent1" w:themeShade="80"/>
          <w:lang w:val="en-US" w:eastAsia="tr-TR"/>
        </w:rPr>
        <w:t xml:space="preserve"> </w:t>
      </w:r>
      <w:r w:rsidRPr="00860EB7">
        <w:rPr>
          <w:rFonts w:ascii="Times New Roman" w:eastAsia="Times New Roman" w:hAnsi="Times New Roman"/>
          <w:i/>
          <w:iCs/>
          <w:color w:val="000000"/>
          <w:lang w:val="en-US" w:eastAsia="tr-TR"/>
        </w:rPr>
        <w:t xml:space="preserve">Figure description part (Times New Roman, 11 </w:t>
      </w:r>
      <w:proofErr w:type="spellStart"/>
      <w:r w:rsidRPr="00860EB7">
        <w:rPr>
          <w:rFonts w:ascii="Times New Roman" w:eastAsia="Times New Roman" w:hAnsi="Times New Roman"/>
          <w:i/>
          <w:iCs/>
          <w:color w:val="000000"/>
          <w:lang w:val="en-US" w:eastAsia="tr-TR"/>
        </w:rPr>
        <w:t>pt</w:t>
      </w:r>
      <w:proofErr w:type="spellEnd"/>
      <w:r w:rsidRPr="00860EB7">
        <w:rPr>
          <w:rFonts w:ascii="Times New Roman" w:eastAsia="Times New Roman" w:hAnsi="Times New Roman"/>
          <w:i/>
          <w:iCs/>
          <w:color w:val="000000"/>
          <w:lang w:val="en-US" w:eastAsia="tr-TR"/>
        </w:rPr>
        <w:t>, Normal).</w:t>
      </w:r>
    </w:p>
    <w:p w14:paraId="1C49D5B1" w14:textId="77777777" w:rsidR="0081635A" w:rsidRPr="00921F09" w:rsidRDefault="0081635A" w:rsidP="0081635A">
      <w:pPr>
        <w:autoSpaceDE w:val="0"/>
        <w:autoSpaceDN w:val="0"/>
        <w:adjustRightInd w:val="0"/>
        <w:spacing w:after="80" w:line="240" w:lineRule="auto"/>
        <w:rPr>
          <w:rFonts w:ascii="Times New Roman" w:eastAsia="Times New Roman" w:hAnsi="Times New Roman"/>
          <w:sz w:val="24"/>
          <w:szCs w:val="24"/>
          <w:lang w:val="en-US" w:eastAsia="tr-TR"/>
        </w:rPr>
      </w:pPr>
      <w:r w:rsidRPr="00921F09">
        <w:rPr>
          <w:noProof/>
          <w:lang w:val="en-US" w:eastAsia="tr-TR"/>
        </w:rPr>
        <w:drawing>
          <wp:inline distT="0" distB="0" distL="0" distR="0" wp14:anchorId="579799E0" wp14:editId="4D53A527">
            <wp:extent cx="3878580" cy="1905000"/>
            <wp:effectExtent l="0" t="0" r="7620" b="0"/>
            <wp:docPr id="9" name="Grafik 9">
              <a:extLst xmlns:a="http://schemas.openxmlformats.org/drawingml/2006/main">
                <a:ext uri="{FF2B5EF4-FFF2-40B4-BE49-F238E27FC236}">
                  <a16:creationId xmlns:a16="http://schemas.microsoft.com/office/drawing/2014/main" id="{B5601AF9-2DD6-48FB-934F-F25F9CF285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CC086EF" w14:textId="77777777" w:rsidR="00861EA7" w:rsidRPr="005E7E81" w:rsidRDefault="00861EA7" w:rsidP="009A492C">
      <w:pPr>
        <w:spacing w:before="160" w:after="80" w:line="240" w:lineRule="auto"/>
        <w:jc w:val="both"/>
        <w:rPr>
          <w:rFonts w:ascii="Times New Roman" w:hAnsi="Times New Roman" w:cs="Times New Roman"/>
          <w:b/>
          <w:color w:val="244061" w:themeColor="accent1" w:themeShade="80"/>
          <w:sz w:val="24"/>
          <w:szCs w:val="24"/>
          <w:shd w:val="clear" w:color="auto" w:fill="FFFFFF"/>
          <w:lang w:val="en-US"/>
        </w:rPr>
      </w:pPr>
      <w:r w:rsidRPr="005E7E81">
        <w:rPr>
          <w:rFonts w:ascii="Times New Roman" w:hAnsi="Times New Roman" w:cs="Times New Roman"/>
          <w:b/>
          <w:color w:val="244061" w:themeColor="accent1" w:themeShade="80"/>
          <w:sz w:val="24"/>
          <w:szCs w:val="24"/>
          <w:lang w:val="en-US"/>
        </w:rPr>
        <w:t xml:space="preserve">4. </w:t>
      </w:r>
      <w:r w:rsidRPr="005E7E81">
        <w:rPr>
          <w:rFonts w:ascii="Times New Roman" w:hAnsi="Times New Roman" w:cs="Times New Roman"/>
          <w:b/>
          <w:color w:val="244061" w:themeColor="accent1" w:themeShade="80"/>
          <w:sz w:val="24"/>
          <w:szCs w:val="24"/>
          <w:shd w:val="clear" w:color="auto" w:fill="FFFFFF"/>
          <w:lang w:val="en-US"/>
        </w:rPr>
        <w:t>DISCUSSION and CONCLUSION</w:t>
      </w:r>
    </w:p>
    <w:p w14:paraId="12B9320C" w14:textId="77777777" w:rsidR="005960D3" w:rsidRDefault="00706CE0" w:rsidP="009A492C">
      <w:pPr>
        <w:pStyle w:val="GvdeMetni"/>
        <w:spacing w:after="80" w:line="240" w:lineRule="auto"/>
        <w:jc w:val="both"/>
        <w:rPr>
          <w:rFonts w:ascii="Times New Roman" w:hAnsi="Times New Roman"/>
          <w:sz w:val="24"/>
          <w:szCs w:val="24"/>
        </w:rPr>
      </w:pPr>
      <w:r w:rsidRPr="005E7E81">
        <w:rPr>
          <w:rFonts w:ascii="Times New Roman" w:hAnsi="Times New Roman"/>
          <w:sz w:val="24"/>
          <w:szCs w:val="24"/>
        </w:rPr>
        <w:t>The discussion</w:t>
      </w:r>
      <w:r w:rsidR="00861EA7" w:rsidRPr="005E7E81">
        <w:rPr>
          <w:rFonts w:ascii="Times New Roman" w:hAnsi="Times New Roman"/>
          <w:sz w:val="24"/>
          <w:szCs w:val="24"/>
        </w:rPr>
        <w:t xml:space="preserve"> should be </w:t>
      </w:r>
      <w:r w:rsidR="00CA3956" w:rsidRPr="005E7E81">
        <w:rPr>
          <w:rFonts w:ascii="Times New Roman" w:hAnsi="Times New Roman"/>
          <w:sz w:val="24"/>
          <w:szCs w:val="24"/>
        </w:rPr>
        <w:t>presented</w:t>
      </w:r>
      <w:r w:rsidR="00861EA7" w:rsidRPr="005E7E81">
        <w:rPr>
          <w:rFonts w:ascii="Times New Roman" w:hAnsi="Times New Roman"/>
          <w:sz w:val="24"/>
          <w:szCs w:val="24"/>
        </w:rPr>
        <w:t xml:space="preserve"> in this section.</w:t>
      </w:r>
      <w:r w:rsidR="00CA3956" w:rsidRPr="005E7E81">
        <w:rPr>
          <w:rFonts w:ascii="Times New Roman" w:hAnsi="Times New Roman"/>
          <w:sz w:val="24"/>
          <w:szCs w:val="24"/>
        </w:rPr>
        <w:t xml:space="preserve"> This section should explore the significance of the results of the study. Please do not repeat the</w:t>
      </w:r>
      <w:r w:rsidR="007F5299" w:rsidRPr="005E7E81">
        <w:rPr>
          <w:rFonts w:ascii="Times New Roman" w:hAnsi="Times New Roman"/>
          <w:sz w:val="24"/>
          <w:szCs w:val="24"/>
        </w:rPr>
        <w:t xml:space="preserve"> results</w:t>
      </w:r>
      <w:r w:rsidR="00CA3956" w:rsidRPr="005E7E81">
        <w:rPr>
          <w:rFonts w:ascii="Times New Roman" w:hAnsi="Times New Roman"/>
          <w:sz w:val="24"/>
          <w:szCs w:val="24"/>
        </w:rPr>
        <w:t xml:space="preserve">. While discussing the results, please avoid extensive citations and discussion of previous literature. In addition to this, the </w:t>
      </w:r>
      <w:r w:rsidR="00CB508C" w:rsidRPr="005E7E81">
        <w:rPr>
          <w:rFonts w:ascii="Times New Roman" w:hAnsi="Times New Roman"/>
          <w:sz w:val="24"/>
          <w:szCs w:val="24"/>
        </w:rPr>
        <w:t>study</w:t>
      </w:r>
      <w:r w:rsidR="0048397F" w:rsidRPr="005E7E81">
        <w:rPr>
          <w:rFonts w:ascii="Times New Roman" w:hAnsi="Times New Roman"/>
          <w:sz w:val="24"/>
          <w:szCs w:val="24"/>
        </w:rPr>
        <w:t>’</w:t>
      </w:r>
      <w:r w:rsidR="00CB508C" w:rsidRPr="005E7E81">
        <w:rPr>
          <w:rFonts w:ascii="Times New Roman" w:hAnsi="Times New Roman"/>
          <w:sz w:val="24"/>
          <w:szCs w:val="24"/>
        </w:rPr>
        <w:t>s</w:t>
      </w:r>
      <w:r w:rsidR="005E151D" w:rsidRPr="005E7E81">
        <w:rPr>
          <w:rFonts w:ascii="Times New Roman" w:hAnsi="Times New Roman"/>
          <w:sz w:val="24"/>
          <w:szCs w:val="24"/>
        </w:rPr>
        <w:t xml:space="preserve"> </w:t>
      </w:r>
      <w:r w:rsidR="00CA3956" w:rsidRPr="005E7E81">
        <w:rPr>
          <w:rFonts w:ascii="Times New Roman" w:hAnsi="Times New Roman"/>
          <w:sz w:val="24"/>
          <w:szCs w:val="24"/>
        </w:rPr>
        <w:t>main conclusions should be presented in a short section</w:t>
      </w:r>
      <w:r w:rsidR="005E151D" w:rsidRPr="005E7E81">
        <w:rPr>
          <w:rFonts w:ascii="Times New Roman" w:hAnsi="Times New Roman"/>
          <w:sz w:val="24"/>
          <w:szCs w:val="24"/>
        </w:rPr>
        <w:t>,</w:t>
      </w:r>
      <w:r w:rsidR="00CA3956" w:rsidRPr="005E7E81">
        <w:rPr>
          <w:rFonts w:ascii="Times New Roman" w:hAnsi="Times New Roman"/>
          <w:sz w:val="24"/>
          <w:szCs w:val="24"/>
        </w:rPr>
        <w:t xml:space="preserve"> including limitations, suggestions and recommendations, and implications of the study</w:t>
      </w:r>
      <w:r w:rsidR="007F5299" w:rsidRPr="005E7E81">
        <w:rPr>
          <w:rFonts w:ascii="Times New Roman" w:hAnsi="Times New Roman"/>
          <w:sz w:val="24"/>
          <w:szCs w:val="24"/>
        </w:rPr>
        <w:t>.</w:t>
      </w:r>
      <w:r w:rsidR="00BE3AEC" w:rsidRPr="005E7E81">
        <w:rPr>
          <w:rFonts w:ascii="Times New Roman" w:hAnsi="Times New Roman"/>
          <w:sz w:val="24"/>
          <w:szCs w:val="24"/>
        </w:rPr>
        <w:t xml:space="preserve"> </w:t>
      </w:r>
    </w:p>
    <w:p w14:paraId="03CD5479" w14:textId="77777777" w:rsidR="005960D3" w:rsidRDefault="0020469A" w:rsidP="009A492C">
      <w:pPr>
        <w:pStyle w:val="GvdeMetni"/>
        <w:spacing w:after="80" w:line="240" w:lineRule="auto"/>
        <w:jc w:val="both"/>
        <w:rPr>
          <w:rFonts w:ascii="Times New Roman" w:hAnsi="Times New Roman"/>
          <w:sz w:val="24"/>
          <w:szCs w:val="24"/>
        </w:rPr>
      </w:pPr>
      <w:r w:rsidRPr="005E7E81">
        <w:rPr>
          <w:rFonts w:ascii="Times New Roman" w:hAnsi="Times New Roman"/>
          <w:sz w:val="24"/>
          <w:szCs w:val="24"/>
        </w:rPr>
        <w:t>The discussion</w:t>
      </w:r>
      <w:r w:rsidR="00BE3AEC" w:rsidRPr="005E7E81">
        <w:rPr>
          <w:rFonts w:ascii="Times New Roman" w:hAnsi="Times New Roman"/>
          <w:sz w:val="24"/>
          <w:szCs w:val="24"/>
        </w:rPr>
        <w:t xml:space="preserve"> should be presented in this section. This section should explore the significance of the results of the study. Please do not repeat the results. While discussing the results, please avoid extensive citations and discussion of previous literature. </w:t>
      </w:r>
    </w:p>
    <w:p w14:paraId="7C7F62D5" w14:textId="31F44A26" w:rsidR="00BE3AEC" w:rsidRPr="005E7E81" w:rsidRDefault="00BE3AEC" w:rsidP="009A492C">
      <w:pPr>
        <w:pStyle w:val="GvdeMetni"/>
        <w:spacing w:after="80" w:line="240" w:lineRule="auto"/>
        <w:jc w:val="both"/>
        <w:rPr>
          <w:rFonts w:ascii="Times New Roman" w:hAnsi="Times New Roman"/>
          <w:sz w:val="24"/>
          <w:szCs w:val="24"/>
        </w:rPr>
      </w:pPr>
      <w:r w:rsidRPr="005E7E81">
        <w:rPr>
          <w:rFonts w:ascii="Times New Roman" w:hAnsi="Times New Roman"/>
          <w:sz w:val="24"/>
          <w:szCs w:val="24"/>
        </w:rPr>
        <w:lastRenderedPageBreak/>
        <w:t xml:space="preserve">In addition to this, the </w:t>
      </w:r>
      <w:r w:rsidR="00CB508C" w:rsidRPr="005E7E81">
        <w:rPr>
          <w:rFonts w:ascii="Times New Roman" w:hAnsi="Times New Roman"/>
          <w:sz w:val="24"/>
          <w:szCs w:val="24"/>
        </w:rPr>
        <w:t>study</w:t>
      </w:r>
      <w:r w:rsidR="006E1FD7" w:rsidRPr="005E7E81">
        <w:rPr>
          <w:rFonts w:ascii="Times New Roman" w:hAnsi="Times New Roman"/>
          <w:sz w:val="24"/>
          <w:szCs w:val="24"/>
        </w:rPr>
        <w:t>’</w:t>
      </w:r>
      <w:r w:rsidR="00CB508C" w:rsidRPr="005E7E81">
        <w:rPr>
          <w:rFonts w:ascii="Times New Roman" w:hAnsi="Times New Roman"/>
          <w:sz w:val="24"/>
          <w:szCs w:val="24"/>
        </w:rPr>
        <w:t>s</w:t>
      </w:r>
      <w:r w:rsidR="005E151D" w:rsidRPr="005E7E81">
        <w:rPr>
          <w:rFonts w:ascii="Times New Roman" w:hAnsi="Times New Roman"/>
          <w:sz w:val="24"/>
          <w:szCs w:val="24"/>
        </w:rPr>
        <w:t xml:space="preserve"> </w:t>
      </w:r>
      <w:r w:rsidRPr="005E7E81">
        <w:rPr>
          <w:rFonts w:ascii="Times New Roman" w:hAnsi="Times New Roman"/>
          <w:sz w:val="24"/>
          <w:szCs w:val="24"/>
        </w:rPr>
        <w:t>main conclusions should be presented in a short section</w:t>
      </w:r>
      <w:r w:rsidR="005E151D" w:rsidRPr="005E7E81">
        <w:rPr>
          <w:rFonts w:ascii="Times New Roman" w:hAnsi="Times New Roman"/>
          <w:sz w:val="24"/>
          <w:szCs w:val="24"/>
        </w:rPr>
        <w:t>,</w:t>
      </w:r>
      <w:r w:rsidRPr="005E7E81">
        <w:rPr>
          <w:rFonts w:ascii="Times New Roman" w:hAnsi="Times New Roman"/>
          <w:sz w:val="24"/>
          <w:szCs w:val="24"/>
        </w:rPr>
        <w:t xml:space="preserve"> including limitations, suggestions and recommendations, and implications of the study.</w:t>
      </w:r>
    </w:p>
    <w:p w14:paraId="1327409D" w14:textId="36314850" w:rsidR="00861EA7" w:rsidRPr="005E7E81" w:rsidRDefault="00861EA7" w:rsidP="00397E7C">
      <w:pPr>
        <w:autoSpaceDE w:val="0"/>
        <w:autoSpaceDN w:val="0"/>
        <w:adjustRightInd w:val="0"/>
        <w:spacing w:before="200" w:after="80" w:line="240" w:lineRule="auto"/>
        <w:jc w:val="both"/>
        <w:rPr>
          <w:rFonts w:ascii="Times New Roman" w:eastAsia="TimesNRMT" w:hAnsi="Times New Roman" w:cs="Times New Roman"/>
          <w:b/>
          <w:color w:val="244061" w:themeColor="accent1" w:themeShade="80"/>
          <w:sz w:val="24"/>
          <w:szCs w:val="24"/>
          <w:lang w:val="en-US"/>
        </w:rPr>
      </w:pPr>
      <w:r w:rsidRPr="005E7E81">
        <w:rPr>
          <w:rFonts w:ascii="Times New Roman" w:eastAsia="TimesNRMT" w:hAnsi="Times New Roman" w:cs="Times New Roman"/>
          <w:b/>
          <w:color w:val="244061" w:themeColor="accent1" w:themeShade="80"/>
          <w:sz w:val="24"/>
          <w:szCs w:val="24"/>
          <w:lang w:val="en-US"/>
        </w:rPr>
        <w:t>REFERENCES</w:t>
      </w:r>
    </w:p>
    <w:p w14:paraId="63E68DB1" w14:textId="1E3625EF" w:rsidR="00861EA7" w:rsidRPr="005E7E81" w:rsidRDefault="00C34A95" w:rsidP="00095191">
      <w:pPr>
        <w:autoSpaceDE w:val="0"/>
        <w:autoSpaceDN w:val="0"/>
        <w:adjustRightInd w:val="0"/>
        <w:spacing w:after="80" w:line="240" w:lineRule="auto"/>
        <w:jc w:val="both"/>
        <w:rPr>
          <w:rStyle w:val="Kpr"/>
          <w:rFonts w:ascii="Times New Roman" w:hAnsi="Times New Roman" w:cs="Times New Roman"/>
          <w:sz w:val="24"/>
          <w:szCs w:val="24"/>
          <w:lang w:val="en-US"/>
        </w:rPr>
      </w:pPr>
      <w:r w:rsidRPr="005E7E81">
        <w:rPr>
          <w:rFonts w:ascii="Times New Roman" w:hAnsi="Times New Roman" w:cs="Times New Roman"/>
          <w:sz w:val="24"/>
          <w:szCs w:val="24"/>
          <w:highlight w:val="yellow"/>
          <w:lang w:val="en-US"/>
        </w:rPr>
        <w:t>***</w:t>
      </w:r>
      <w:r w:rsidR="00861EA7" w:rsidRPr="005E7E81">
        <w:rPr>
          <w:rFonts w:ascii="Times New Roman" w:hAnsi="Times New Roman" w:cs="Times New Roman"/>
          <w:sz w:val="24"/>
          <w:szCs w:val="24"/>
          <w:highlight w:val="yellow"/>
          <w:lang w:val="en-US"/>
        </w:rPr>
        <w:t xml:space="preserve">Please follow the APA </w:t>
      </w:r>
      <w:r w:rsidR="001B7ECD" w:rsidRPr="005E7E81">
        <w:rPr>
          <w:rFonts w:ascii="Times New Roman" w:hAnsi="Times New Roman" w:cs="Times New Roman"/>
          <w:sz w:val="24"/>
          <w:szCs w:val="24"/>
          <w:highlight w:val="yellow"/>
          <w:lang w:val="en-US"/>
        </w:rPr>
        <w:t xml:space="preserve">Publication Manual </w:t>
      </w:r>
      <w:r w:rsidR="00515913" w:rsidRPr="005E7E81">
        <w:rPr>
          <w:rFonts w:ascii="Times New Roman" w:hAnsi="Times New Roman" w:cs="Times New Roman"/>
          <w:sz w:val="24"/>
          <w:szCs w:val="24"/>
          <w:highlight w:val="yellow"/>
          <w:lang w:val="en-US"/>
        </w:rPr>
        <w:t>7</w:t>
      </w:r>
      <w:r w:rsidR="00861EA7" w:rsidRPr="005E7E81">
        <w:rPr>
          <w:rFonts w:ascii="Times New Roman" w:hAnsi="Times New Roman" w:cs="Times New Roman"/>
          <w:sz w:val="24"/>
          <w:szCs w:val="24"/>
          <w:highlight w:val="yellow"/>
          <w:vertAlign w:val="superscript"/>
          <w:lang w:val="en-US"/>
        </w:rPr>
        <w:t>th</w:t>
      </w:r>
      <w:r w:rsidR="00861EA7" w:rsidRPr="005E7E81">
        <w:rPr>
          <w:rFonts w:ascii="Times New Roman" w:hAnsi="Times New Roman" w:cs="Times New Roman"/>
          <w:sz w:val="24"/>
          <w:szCs w:val="24"/>
          <w:highlight w:val="yellow"/>
          <w:lang w:val="en-US"/>
        </w:rPr>
        <w:t xml:space="preserve"> edition for this section.</w:t>
      </w:r>
      <w:r w:rsidR="00861EA7" w:rsidRPr="005E7E81">
        <w:rPr>
          <w:rFonts w:ascii="Times New Roman" w:hAnsi="Times New Roman" w:cs="Times New Roman"/>
          <w:sz w:val="24"/>
          <w:szCs w:val="24"/>
          <w:lang w:val="en-US"/>
        </w:rPr>
        <w:t xml:space="preserve"> </w:t>
      </w:r>
      <w:r w:rsidR="00997F56">
        <w:rPr>
          <w:rFonts w:ascii="Times New Roman" w:hAnsi="Times New Roman" w:cs="Times New Roman"/>
          <w:sz w:val="24"/>
          <w:szCs w:val="24"/>
          <w:lang w:val="en-US"/>
        </w:rPr>
        <w:t>Author(s)</w:t>
      </w:r>
      <w:r w:rsidR="00861EA7" w:rsidRPr="005E7E81">
        <w:rPr>
          <w:rFonts w:ascii="Times New Roman" w:hAnsi="Times New Roman" w:cs="Times New Roman"/>
          <w:sz w:val="24"/>
          <w:szCs w:val="24"/>
          <w:lang w:val="en-US"/>
        </w:rPr>
        <w:t xml:space="preserve"> can get mor</w:t>
      </w:r>
      <w:r w:rsidR="00BC42B2" w:rsidRPr="005E7E81">
        <w:rPr>
          <w:rFonts w:ascii="Times New Roman" w:hAnsi="Times New Roman" w:cs="Times New Roman"/>
          <w:sz w:val="24"/>
          <w:szCs w:val="24"/>
          <w:lang w:val="en-US"/>
        </w:rPr>
        <w:t xml:space="preserve">e </w:t>
      </w:r>
      <w:r w:rsidR="00861EA7" w:rsidRPr="005E7E81">
        <w:rPr>
          <w:rFonts w:ascii="Times New Roman" w:hAnsi="Times New Roman" w:cs="Times New Roman"/>
          <w:sz w:val="24"/>
          <w:szCs w:val="24"/>
          <w:lang w:val="en-US"/>
        </w:rPr>
        <w:t xml:space="preserve">information here: </w:t>
      </w:r>
      <w:r w:rsidR="00447AEF" w:rsidRPr="005E7E81">
        <w:rPr>
          <w:rFonts w:ascii="Times New Roman" w:hAnsi="Times New Roman" w:cs="Times New Roman"/>
          <w:sz w:val="24"/>
          <w:szCs w:val="24"/>
          <w:lang w:val="en-US"/>
        </w:rPr>
        <w:t>https://www.apastyle.org/</w:t>
      </w:r>
      <w:r w:rsidR="00447AEF" w:rsidRPr="005E7E81">
        <w:rPr>
          <w:rStyle w:val="Kpr"/>
          <w:rFonts w:ascii="Times New Roman" w:hAnsi="Times New Roman" w:cs="Times New Roman"/>
          <w:sz w:val="24"/>
          <w:szCs w:val="24"/>
          <w:lang w:val="en-US"/>
        </w:rPr>
        <w:t xml:space="preserve"> </w:t>
      </w:r>
      <w:r w:rsidR="00AF6B4D" w:rsidRPr="005E7E81">
        <w:rPr>
          <w:rFonts w:ascii="Times New Roman" w:hAnsi="Times New Roman" w:cs="Times New Roman"/>
          <w:sz w:val="24"/>
          <w:szCs w:val="24"/>
          <w:lang w:val="en-US"/>
        </w:rPr>
        <w:t xml:space="preserve">Changes and additions in </w:t>
      </w:r>
      <w:r w:rsidR="00BC42B2" w:rsidRPr="005E7E81">
        <w:rPr>
          <w:rFonts w:ascii="Times New Roman" w:hAnsi="Times New Roman" w:cs="Times New Roman"/>
          <w:sz w:val="24"/>
          <w:szCs w:val="24"/>
          <w:lang w:val="en-US"/>
        </w:rPr>
        <w:t>Publication Manual of the American Psychological Association</w:t>
      </w:r>
      <w:r w:rsidR="00BC42B2" w:rsidRPr="005E7E81">
        <w:rPr>
          <w:rFonts w:ascii="Times New Roman" w:hAnsi="Times New Roman" w:cs="Times New Roman"/>
          <w:i/>
          <w:sz w:val="24"/>
          <w:szCs w:val="24"/>
          <w:lang w:val="en-US"/>
        </w:rPr>
        <w:t xml:space="preserve"> </w:t>
      </w:r>
      <w:r w:rsidR="00BC42B2" w:rsidRPr="005E7E81">
        <w:rPr>
          <w:rFonts w:ascii="Times New Roman" w:hAnsi="Times New Roman" w:cs="Times New Roman"/>
          <w:sz w:val="24"/>
          <w:szCs w:val="24"/>
          <w:lang w:val="en-US"/>
        </w:rPr>
        <w:t xml:space="preserve">(7th ed.) </w:t>
      </w:r>
      <w:r w:rsidR="00FA51DF" w:rsidRPr="005E7E81">
        <w:rPr>
          <w:rFonts w:ascii="Times New Roman" w:hAnsi="Times New Roman" w:cs="Times New Roman"/>
          <w:sz w:val="24"/>
          <w:szCs w:val="24"/>
          <w:lang w:val="en-US"/>
        </w:rPr>
        <w:t>is</w:t>
      </w:r>
      <w:r w:rsidR="00AF6B4D" w:rsidRPr="005E7E81">
        <w:rPr>
          <w:rFonts w:ascii="Times New Roman" w:hAnsi="Times New Roman" w:cs="Times New Roman"/>
          <w:sz w:val="24"/>
          <w:szCs w:val="24"/>
          <w:lang w:val="en-US"/>
        </w:rPr>
        <w:t xml:space="preserve"> given briefly here. For more information</w:t>
      </w:r>
      <w:r w:rsidR="00265757" w:rsidRPr="005E7E81">
        <w:rPr>
          <w:rFonts w:ascii="Times New Roman" w:hAnsi="Times New Roman" w:cs="Times New Roman"/>
          <w:sz w:val="24"/>
          <w:szCs w:val="24"/>
          <w:lang w:val="en-US"/>
        </w:rPr>
        <w:t>,</w:t>
      </w:r>
      <w:r w:rsidR="00AF6B4D" w:rsidRPr="005E7E81">
        <w:rPr>
          <w:rFonts w:ascii="Times New Roman" w:hAnsi="Times New Roman" w:cs="Times New Roman"/>
          <w:sz w:val="24"/>
          <w:szCs w:val="24"/>
          <w:lang w:val="en-US"/>
        </w:rPr>
        <w:t xml:space="preserve"> refer to </w:t>
      </w:r>
      <w:r w:rsidR="00265757" w:rsidRPr="005E7E81">
        <w:rPr>
          <w:rFonts w:ascii="Times New Roman" w:hAnsi="Times New Roman" w:cs="Times New Roman"/>
          <w:sz w:val="24"/>
          <w:szCs w:val="24"/>
          <w:lang w:val="en-US"/>
        </w:rPr>
        <w:t xml:space="preserve">the </w:t>
      </w:r>
      <w:r w:rsidR="00AF6B4D" w:rsidRPr="005E7E81">
        <w:rPr>
          <w:rFonts w:ascii="Times New Roman" w:hAnsi="Times New Roman" w:cs="Times New Roman"/>
          <w:color w:val="000000"/>
          <w:sz w:val="24"/>
          <w:szCs w:val="24"/>
          <w:lang w:val="en-US"/>
        </w:rPr>
        <w:t xml:space="preserve">Publication </w:t>
      </w:r>
      <w:r w:rsidR="00265757" w:rsidRPr="005E7E81">
        <w:rPr>
          <w:rFonts w:ascii="Times New Roman" w:hAnsi="Times New Roman" w:cs="Times New Roman"/>
          <w:color w:val="000000"/>
          <w:sz w:val="24"/>
          <w:szCs w:val="24"/>
          <w:lang w:val="en-US"/>
        </w:rPr>
        <w:t>Manual</w:t>
      </w:r>
      <w:r w:rsidR="00AF6B4D" w:rsidRPr="005E7E81">
        <w:rPr>
          <w:rFonts w:ascii="Times New Roman" w:hAnsi="Times New Roman" w:cs="Times New Roman"/>
          <w:color w:val="000000"/>
          <w:sz w:val="24"/>
          <w:szCs w:val="24"/>
          <w:lang w:val="en-US"/>
        </w:rPr>
        <w:t xml:space="preserve"> of the American Psychological Association (7th ed.</w:t>
      </w:r>
      <w:r w:rsidR="00AF6B4D" w:rsidRPr="005E7E81">
        <w:rPr>
          <w:rFonts w:ascii="Times New Roman" w:hAnsi="Times New Roman" w:cs="Times New Roman"/>
          <w:sz w:val="24"/>
          <w:szCs w:val="24"/>
          <w:lang w:val="en-US"/>
        </w:rPr>
        <w:t>)</w:t>
      </w:r>
      <w:r w:rsidR="00530775" w:rsidRPr="005E7E81">
        <w:rPr>
          <w:rFonts w:ascii="Times New Roman" w:hAnsi="Times New Roman" w:cs="Times New Roman"/>
          <w:sz w:val="24"/>
          <w:szCs w:val="24"/>
          <w:lang w:val="en-US"/>
        </w:rPr>
        <w:t>.</w:t>
      </w:r>
    </w:p>
    <w:p w14:paraId="2FDE7F80" w14:textId="1B996A9E" w:rsidR="00AF6B4D" w:rsidRPr="005E7E81" w:rsidRDefault="00C34A95" w:rsidP="00095191">
      <w:pPr>
        <w:pStyle w:val="Default"/>
        <w:spacing w:after="80"/>
        <w:jc w:val="both"/>
        <w:rPr>
          <w:rFonts w:ascii="Times New Roman" w:hAnsi="Times New Roman" w:cs="Times New Roman"/>
          <w:lang w:val="en-US"/>
        </w:rPr>
      </w:pPr>
      <w:r w:rsidRPr="005E7E81">
        <w:rPr>
          <w:rFonts w:ascii="Times New Roman" w:hAnsi="Times New Roman" w:cs="Times New Roman"/>
          <w:highlight w:val="yellow"/>
          <w:lang w:val="en-US"/>
        </w:rPr>
        <w:t>***</w:t>
      </w:r>
      <w:r w:rsidR="00861EA7" w:rsidRPr="005E7E81">
        <w:rPr>
          <w:rFonts w:ascii="Times New Roman" w:hAnsi="Times New Roman" w:cs="Times New Roman"/>
          <w:highlight w:val="yellow"/>
          <w:lang w:val="en-US"/>
        </w:rPr>
        <w:t>If the original name of the reference is in another language than English</w:t>
      </w:r>
      <w:r w:rsidR="005F07C9" w:rsidRPr="005E7E81">
        <w:rPr>
          <w:rFonts w:ascii="Times New Roman" w:hAnsi="Times New Roman" w:cs="Times New Roman"/>
          <w:highlight w:val="yellow"/>
          <w:lang w:val="en-US"/>
        </w:rPr>
        <w:t>; you</w:t>
      </w:r>
      <w:r w:rsidR="00861EA7" w:rsidRPr="005E7E81">
        <w:rPr>
          <w:rFonts w:ascii="Times New Roman" w:hAnsi="Times New Roman" w:cs="Times New Roman"/>
          <w:highlight w:val="yellow"/>
          <w:lang w:val="en-US"/>
        </w:rPr>
        <w:t xml:space="preserve"> must provide titles</w:t>
      </w:r>
      <w:r w:rsidR="00C85508" w:rsidRPr="005E7E81">
        <w:rPr>
          <w:rFonts w:ascii="Times New Roman" w:hAnsi="Times New Roman" w:cs="Times New Roman"/>
          <w:highlight w:val="yellow"/>
          <w:lang w:val="en-US"/>
        </w:rPr>
        <w:t xml:space="preserve"> written</w:t>
      </w:r>
      <w:r w:rsidR="00AF6B4D" w:rsidRPr="005E7E81">
        <w:rPr>
          <w:rFonts w:ascii="Times New Roman" w:hAnsi="Times New Roman" w:cs="Times New Roman"/>
          <w:highlight w:val="yellow"/>
          <w:lang w:val="en-US"/>
        </w:rPr>
        <w:t>/translated</w:t>
      </w:r>
      <w:r w:rsidR="00C85508" w:rsidRPr="005E7E81">
        <w:rPr>
          <w:rFonts w:ascii="Times New Roman" w:hAnsi="Times New Roman" w:cs="Times New Roman"/>
          <w:highlight w:val="yellow"/>
          <w:lang w:val="en-US"/>
        </w:rPr>
        <w:t xml:space="preserve"> in</w:t>
      </w:r>
      <w:r w:rsidR="00861EA7" w:rsidRPr="005E7E81">
        <w:rPr>
          <w:rFonts w:ascii="Times New Roman" w:hAnsi="Times New Roman" w:cs="Times New Roman"/>
          <w:highlight w:val="yellow"/>
          <w:lang w:val="en-US"/>
        </w:rPr>
        <w:t xml:space="preserve"> </w:t>
      </w:r>
      <w:r w:rsidR="00C85508" w:rsidRPr="005E7E81">
        <w:rPr>
          <w:rFonts w:ascii="Times New Roman" w:hAnsi="Times New Roman" w:cs="Times New Roman"/>
          <w:highlight w:val="yellow"/>
          <w:lang w:val="en-US"/>
        </w:rPr>
        <w:t xml:space="preserve">English </w:t>
      </w:r>
      <w:r w:rsidR="00861EA7" w:rsidRPr="005E7E81">
        <w:rPr>
          <w:rFonts w:ascii="Times New Roman" w:hAnsi="Times New Roman" w:cs="Times New Roman"/>
          <w:highlight w:val="yellow"/>
          <w:lang w:val="en-US"/>
        </w:rPr>
        <w:t xml:space="preserve">between square </w:t>
      </w:r>
      <w:r w:rsidR="000E2079" w:rsidRPr="005E7E81">
        <w:rPr>
          <w:rFonts w:ascii="Times New Roman" w:hAnsi="Times New Roman" w:cs="Times New Roman"/>
          <w:highlight w:val="yellow"/>
          <w:lang w:val="en-US"/>
        </w:rPr>
        <w:t>brackets [</w:t>
      </w:r>
      <w:r w:rsidR="007021C3" w:rsidRPr="005E7E81">
        <w:rPr>
          <w:rFonts w:ascii="Times New Roman" w:hAnsi="Times New Roman" w:cs="Times New Roman"/>
          <w:highlight w:val="yellow"/>
          <w:lang w:val="en-US"/>
        </w:rPr>
        <w:t>XXXXXXXX]</w:t>
      </w:r>
      <w:r w:rsidR="00861EA7" w:rsidRPr="005E7E81">
        <w:rPr>
          <w:rFonts w:ascii="Times New Roman" w:hAnsi="Times New Roman" w:cs="Times New Roman"/>
          <w:highlight w:val="yellow"/>
          <w:lang w:val="en-US"/>
        </w:rPr>
        <w:t>.</w:t>
      </w:r>
      <w:r w:rsidR="00BE3AEC" w:rsidRPr="005E7E81">
        <w:rPr>
          <w:rFonts w:ascii="Times New Roman" w:hAnsi="Times New Roman" w:cs="Times New Roman"/>
          <w:highlight w:val="yellow"/>
          <w:lang w:val="en-US"/>
        </w:rPr>
        <w:t xml:space="preserve"> If possible</w:t>
      </w:r>
      <w:r w:rsidR="005F07C9" w:rsidRPr="005E7E81">
        <w:rPr>
          <w:rFonts w:ascii="Times New Roman" w:hAnsi="Times New Roman" w:cs="Times New Roman"/>
          <w:highlight w:val="yellow"/>
          <w:lang w:val="en-US"/>
        </w:rPr>
        <w:t>,</w:t>
      </w:r>
      <w:r w:rsidRPr="005E7E81">
        <w:rPr>
          <w:rFonts w:ascii="Times New Roman" w:hAnsi="Times New Roman" w:cs="Times New Roman"/>
          <w:highlight w:val="yellow"/>
          <w:lang w:val="en-US"/>
        </w:rPr>
        <w:t xml:space="preserve"> and the journal cite</w:t>
      </w:r>
      <w:r w:rsidR="00C41F29" w:rsidRPr="005E7E81">
        <w:rPr>
          <w:rFonts w:ascii="Times New Roman" w:hAnsi="Times New Roman" w:cs="Times New Roman"/>
          <w:highlight w:val="yellow"/>
          <w:lang w:val="en-US"/>
        </w:rPr>
        <w:t>d</w:t>
      </w:r>
      <w:r w:rsidRPr="005E7E81">
        <w:rPr>
          <w:rFonts w:ascii="Times New Roman" w:hAnsi="Times New Roman" w:cs="Times New Roman"/>
          <w:highlight w:val="yellow"/>
          <w:lang w:val="en-US"/>
        </w:rPr>
        <w:t xml:space="preserve"> provides its name in English, </w:t>
      </w:r>
      <w:r w:rsidR="00C85508" w:rsidRPr="005E7E81">
        <w:rPr>
          <w:rFonts w:ascii="Times New Roman" w:hAnsi="Times New Roman" w:cs="Times New Roman"/>
          <w:highlight w:val="yellow"/>
          <w:lang w:val="en-US"/>
        </w:rPr>
        <w:t xml:space="preserve">please prefer </w:t>
      </w:r>
      <w:r w:rsidR="005F07C9" w:rsidRPr="005E7E81">
        <w:rPr>
          <w:rFonts w:ascii="Times New Roman" w:hAnsi="Times New Roman" w:cs="Times New Roman"/>
          <w:highlight w:val="yellow"/>
          <w:lang w:val="en-US"/>
        </w:rPr>
        <w:t xml:space="preserve">the </w:t>
      </w:r>
      <w:r w:rsidR="00CB508C" w:rsidRPr="005E7E81">
        <w:rPr>
          <w:rFonts w:ascii="Times New Roman" w:hAnsi="Times New Roman" w:cs="Times New Roman"/>
          <w:highlight w:val="yellow"/>
          <w:lang w:val="en-US"/>
        </w:rPr>
        <w:t>journals</w:t>
      </w:r>
      <w:r w:rsidR="006E1FD7" w:rsidRPr="005E7E81">
        <w:rPr>
          <w:rFonts w:ascii="Times New Roman" w:hAnsi="Times New Roman" w:cs="Times New Roman"/>
          <w:highlight w:val="yellow"/>
          <w:lang w:val="en-US"/>
        </w:rPr>
        <w:t xml:space="preserve">’ </w:t>
      </w:r>
      <w:r w:rsidR="00C85508" w:rsidRPr="005E7E81">
        <w:rPr>
          <w:rFonts w:ascii="Times New Roman" w:hAnsi="Times New Roman" w:cs="Times New Roman"/>
          <w:highlight w:val="yellow"/>
          <w:lang w:val="en-US"/>
        </w:rPr>
        <w:t>name</w:t>
      </w:r>
      <w:r w:rsidRPr="005E7E81">
        <w:rPr>
          <w:rFonts w:ascii="Times New Roman" w:hAnsi="Times New Roman" w:cs="Times New Roman"/>
          <w:highlight w:val="yellow"/>
          <w:lang w:val="en-US"/>
        </w:rPr>
        <w:t xml:space="preserve"> in English rather than its name in Turkish or any other language</w:t>
      </w:r>
      <w:r w:rsidR="00C85508" w:rsidRPr="005E7E81">
        <w:rPr>
          <w:rFonts w:ascii="Times New Roman" w:hAnsi="Times New Roman" w:cs="Times New Roman"/>
          <w:highlight w:val="yellow"/>
          <w:lang w:val="en-US"/>
        </w:rPr>
        <w:t xml:space="preserve"> </w:t>
      </w:r>
      <w:r w:rsidRPr="005E7E81">
        <w:rPr>
          <w:rFonts w:ascii="Times New Roman" w:hAnsi="Times New Roman" w:cs="Times New Roman"/>
          <w:highlight w:val="yellow"/>
          <w:lang w:val="en-US"/>
        </w:rPr>
        <w:t>when giving references</w:t>
      </w:r>
      <w:r w:rsidR="00C85508" w:rsidRPr="005E7E81">
        <w:rPr>
          <w:rFonts w:ascii="Times New Roman" w:hAnsi="Times New Roman" w:cs="Times New Roman"/>
          <w:highlight w:val="yellow"/>
          <w:lang w:val="en-US"/>
        </w:rPr>
        <w:t>.</w:t>
      </w:r>
      <w:r w:rsidR="00C85508" w:rsidRPr="005E7E81">
        <w:rPr>
          <w:rFonts w:ascii="Times New Roman" w:hAnsi="Times New Roman" w:cs="Times New Roman"/>
          <w:lang w:val="en-US"/>
        </w:rPr>
        <w:t xml:space="preserve"> </w:t>
      </w:r>
    </w:p>
    <w:p w14:paraId="5964C1FE" w14:textId="5CD38DE1" w:rsidR="00F047AB" w:rsidRPr="005E7E81" w:rsidRDefault="0020088C" w:rsidP="00095191">
      <w:pPr>
        <w:pStyle w:val="Default"/>
        <w:spacing w:after="80"/>
        <w:jc w:val="both"/>
        <w:rPr>
          <w:rFonts w:ascii="Times New Roman" w:hAnsi="Times New Roman" w:cs="Times New Roman"/>
          <w:lang w:val="en-US"/>
        </w:rPr>
      </w:pPr>
      <w:r w:rsidRPr="005E7E81">
        <w:rPr>
          <w:rFonts w:ascii="Times New Roman" w:hAnsi="Times New Roman" w:cs="Times New Roman"/>
          <w:lang w:val="en-US"/>
        </w:rPr>
        <w:t>To cite a work that is in another language, provide the author, date, title, and source of the work in the original language</w:t>
      </w:r>
      <w:r w:rsidR="00265757" w:rsidRPr="005E7E81">
        <w:rPr>
          <w:rFonts w:ascii="Times New Roman" w:hAnsi="Times New Roman" w:cs="Times New Roman"/>
          <w:lang w:val="en-US"/>
        </w:rPr>
        <w:t>,</w:t>
      </w:r>
      <w:r w:rsidRPr="005E7E81">
        <w:rPr>
          <w:rFonts w:ascii="Times New Roman" w:hAnsi="Times New Roman" w:cs="Times New Roman"/>
          <w:lang w:val="en-US"/>
        </w:rPr>
        <w:t xml:space="preserve"> as well as a translation of the title in square brackets after the title and before the period</w:t>
      </w:r>
      <w:r w:rsidR="00B07DCC" w:rsidRPr="005E7E81">
        <w:rPr>
          <w:rFonts w:ascii="Times New Roman" w:hAnsi="Times New Roman" w:cs="Times New Roman"/>
          <w:lang w:val="en-US"/>
        </w:rPr>
        <w:t>.</w:t>
      </w:r>
      <w:r w:rsidR="00B07DCC" w:rsidRPr="005E7E81">
        <w:rPr>
          <w:rFonts w:ascii="Times New Roman" w:hAnsi="Times New Roman" w:cs="Times New Roman"/>
          <w:sz w:val="30"/>
          <w:szCs w:val="30"/>
          <w:lang w:val="en-US"/>
        </w:rPr>
        <w:t xml:space="preserve"> </w:t>
      </w:r>
      <w:r w:rsidR="00B07DCC" w:rsidRPr="005E7E81">
        <w:rPr>
          <w:rFonts w:ascii="Times New Roman" w:hAnsi="Times New Roman" w:cs="Times New Roman"/>
          <w:lang w:val="en-US"/>
        </w:rPr>
        <w:t xml:space="preserve">If </w:t>
      </w:r>
      <w:r w:rsidR="00265757" w:rsidRPr="005E7E81">
        <w:rPr>
          <w:rFonts w:ascii="Times New Roman" w:hAnsi="Times New Roman" w:cs="Times New Roman"/>
          <w:lang w:val="en-US"/>
        </w:rPr>
        <w:t xml:space="preserve">[the] </w:t>
      </w:r>
      <w:r w:rsidR="00B07DCC" w:rsidRPr="005E7E81">
        <w:rPr>
          <w:rFonts w:ascii="Times New Roman" w:hAnsi="Times New Roman" w:cs="Times New Roman"/>
          <w:lang w:val="en-US"/>
        </w:rPr>
        <w:t>transliteration is not possible or</w:t>
      </w:r>
      <w:r w:rsidR="00D6701B" w:rsidRPr="005E7E81">
        <w:rPr>
          <w:rFonts w:ascii="Times New Roman" w:hAnsi="Times New Roman" w:cs="Times New Roman"/>
          <w:lang w:val="en-US"/>
        </w:rPr>
        <w:t xml:space="preserve"> </w:t>
      </w:r>
      <w:r w:rsidR="00B07DCC" w:rsidRPr="005E7E81">
        <w:rPr>
          <w:rFonts w:ascii="Times New Roman" w:hAnsi="Times New Roman" w:cs="Times New Roman"/>
          <w:lang w:val="en-US"/>
        </w:rPr>
        <w:t>advisable, it is acceptable to reproduce the original alphabet in the paper</w:t>
      </w:r>
      <w:r w:rsidRPr="005E7E81">
        <w:rPr>
          <w:rFonts w:ascii="Times New Roman" w:hAnsi="Times New Roman" w:cs="Times New Roman"/>
          <w:lang w:val="en-US"/>
        </w:rPr>
        <w:t xml:space="preserve"> (APA, 2020</w:t>
      </w:r>
      <w:r w:rsidR="00AF6B4D" w:rsidRPr="005E7E81">
        <w:rPr>
          <w:rFonts w:ascii="Times New Roman" w:hAnsi="Times New Roman" w:cs="Times New Roman"/>
          <w:lang w:val="en-US"/>
        </w:rPr>
        <w:t>,</w:t>
      </w:r>
      <w:r w:rsidR="00FA51DF" w:rsidRPr="005E7E81">
        <w:rPr>
          <w:rFonts w:ascii="Times New Roman" w:hAnsi="Times New Roman" w:cs="Times New Roman"/>
          <w:lang w:val="en-US"/>
        </w:rPr>
        <w:t xml:space="preserve"> p.310</w:t>
      </w:r>
      <w:r w:rsidRPr="005E7E81">
        <w:rPr>
          <w:rFonts w:ascii="Times New Roman" w:hAnsi="Times New Roman" w:cs="Times New Roman"/>
          <w:lang w:val="en-US"/>
        </w:rPr>
        <w:t>).</w:t>
      </w:r>
    </w:p>
    <w:p w14:paraId="539C6AC9" w14:textId="11CD594D" w:rsidR="00D915DF" w:rsidRPr="005E7E81" w:rsidRDefault="00E00AA6" w:rsidP="00095191">
      <w:pPr>
        <w:pStyle w:val="Default"/>
        <w:spacing w:after="80"/>
        <w:jc w:val="both"/>
        <w:rPr>
          <w:rFonts w:ascii="Times New Roman" w:eastAsiaTheme="minorHAnsi" w:hAnsi="Times New Roman" w:cs="Times New Roman"/>
          <w:sz w:val="23"/>
          <w:szCs w:val="23"/>
          <w:lang w:val="en-US"/>
        </w:rPr>
      </w:pPr>
      <w:r w:rsidRPr="005E7E81">
        <w:rPr>
          <w:rFonts w:ascii="Times New Roman" w:hAnsi="Times New Roman" w:cs="Times New Roman"/>
          <w:lang w:val="en-US"/>
        </w:rPr>
        <w:t>In references</w:t>
      </w:r>
      <w:r w:rsidR="00265757" w:rsidRPr="005E7E81">
        <w:rPr>
          <w:rFonts w:ascii="Times New Roman" w:hAnsi="Times New Roman" w:cs="Times New Roman"/>
          <w:lang w:val="en-US"/>
        </w:rPr>
        <w:t>,</w:t>
      </w:r>
      <w:r w:rsidRPr="005E7E81">
        <w:rPr>
          <w:rFonts w:ascii="Times New Roman" w:hAnsi="Times New Roman" w:cs="Times New Roman"/>
          <w:lang w:val="en-US"/>
        </w:rPr>
        <w:t xml:space="preserve"> </w:t>
      </w:r>
      <w:r w:rsidRPr="005E7E81">
        <w:rPr>
          <w:rFonts w:ascii="Times New Roman" w:eastAsiaTheme="minorHAnsi" w:hAnsi="Times New Roman" w:cs="Times New Roman"/>
          <w:lang w:val="en-US"/>
        </w:rPr>
        <w:t xml:space="preserve">list all authors up to 20. </w:t>
      </w:r>
      <w:r w:rsidR="00F047AB" w:rsidRPr="005E7E81">
        <w:rPr>
          <w:rFonts w:ascii="Times New Roman" w:eastAsiaTheme="minorHAnsi" w:hAnsi="Times New Roman" w:cs="Times New Roman"/>
          <w:lang w:val="en-US"/>
        </w:rPr>
        <w:t xml:space="preserve">Italicize </w:t>
      </w:r>
      <w:r w:rsidR="00265757" w:rsidRPr="005E7E81">
        <w:rPr>
          <w:rFonts w:ascii="Times New Roman" w:eastAsiaTheme="minorHAnsi" w:hAnsi="Times New Roman" w:cs="Times New Roman"/>
          <w:lang w:val="en-US"/>
        </w:rPr>
        <w:t xml:space="preserve">[the] </w:t>
      </w:r>
      <w:r w:rsidR="00F047AB" w:rsidRPr="005E7E81">
        <w:rPr>
          <w:rFonts w:ascii="Times New Roman" w:eastAsiaTheme="minorHAnsi" w:hAnsi="Times New Roman" w:cs="Times New Roman"/>
          <w:lang w:val="en-US"/>
        </w:rPr>
        <w:t>webpage and website resources in the reference list.</w:t>
      </w:r>
      <w:r w:rsidR="00265757" w:rsidRPr="005E7E81">
        <w:rPr>
          <w:rFonts w:ascii="Times New Roman" w:eastAsiaTheme="minorHAnsi" w:hAnsi="Times New Roman" w:cs="Times New Roman"/>
          <w:lang w:val="en-US"/>
        </w:rPr>
        <w:t xml:space="preserve"> </w:t>
      </w:r>
      <w:r w:rsidR="0096398C" w:rsidRPr="005E7E81">
        <w:rPr>
          <w:rFonts w:ascii="Times New Roman" w:hAnsi="Times New Roman" w:cs="Times New Roman"/>
          <w:lang w:val="en-US"/>
        </w:rPr>
        <w:t>For conference presentations include the location: city, ST, Country. For publisher sources</w:t>
      </w:r>
      <w:r w:rsidR="003B0AF2" w:rsidRPr="005E7E81">
        <w:rPr>
          <w:rFonts w:ascii="Times New Roman" w:hAnsi="Times New Roman" w:cs="Times New Roman"/>
          <w:lang w:val="en-US"/>
        </w:rPr>
        <w:t>,</w:t>
      </w:r>
      <w:r w:rsidR="0096398C" w:rsidRPr="005E7E81">
        <w:rPr>
          <w:rFonts w:ascii="Times New Roman" w:hAnsi="Times New Roman" w:cs="Times New Roman"/>
          <w:lang w:val="en-US"/>
        </w:rPr>
        <w:t xml:space="preserve"> </w:t>
      </w:r>
      <w:r w:rsidR="0096398C" w:rsidRPr="005E7E81">
        <w:rPr>
          <w:rFonts w:ascii="Times New Roman" w:eastAsiaTheme="minorHAnsi" w:hAnsi="Times New Roman" w:cs="Times New Roman"/>
          <w:lang w:val="en-US"/>
        </w:rPr>
        <w:t>omit the city and state of the publisher from all reference entries. Include the issue number for all resources that have one.</w:t>
      </w:r>
      <w:r w:rsidR="00817D07" w:rsidRPr="005E7E81">
        <w:rPr>
          <w:rFonts w:ascii="Times New Roman" w:hAnsi="Times New Roman" w:cs="Times New Roman"/>
        </w:rPr>
        <w:t xml:space="preserve"> </w:t>
      </w:r>
      <w:r w:rsidR="00817D07" w:rsidRPr="005E7E81">
        <w:rPr>
          <w:rFonts w:ascii="Times New Roman" w:eastAsiaTheme="minorHAnsi" w:hAnsi="Times New Roman" w:cs="Times New Roman"/>
          <w:lang w:val="en-US"/>
        </w:rPr>
        <w:t xml:space="preserve">May use </w:t>
      </w:r>
      <w:proofErr w:type="spellStart"/>
      <w:r w:rsidR="00817D07" w:rsidRPr="005E7E81">
        <w:rPr>
          <w:rFonts w:ascii="Times New Roman" w:eastAsiaTheme="minorHAnsi" w:hAnsi="Times New Roman" w:cs="Times New Roman"/>
          <w:lang w:val="en-US"/>
        </w:rPr>
        <w:t>shortDOIs</w:t>
      </w:r>
      <w:proofErr w:type="spellEnd"/>
      <w:r w:rsidR="00817D07" w:rsidRPr="005E7E81">
        <w:rPr>
          <w:rFonts w:ascii="Times New Roman" w:eastAsiaTheme="minorHAnsi" w:hAnsi="Times New Roman" w:cs="Times New Roman"/>
          <w:lang w:val="en-US"/>
        </w:rPr>
        <w:t xml:space="preserve"> (http://shortdoi.org/) or shortened URL. </w:t>
      </w:r>
      <w:r w:rsidR="00D915DF" w:rsidRPr="005E7E81">
        <w:rPr>
          <w:rFonts w:ascii="Times New Roman" w:eastAsiaTheme="minorHAnsi" w:hAnsi="Times New Roman" w:cs="Times New Roman"/>
          <w:lang w:val="en-US"/>
        </w:rPr>
        <w:t xml:space="preserve">Use a DOI whenever available (no URL if there is a DOI). </w:t>
      </w:r>
      <w:r w:rsidR="00FD2E6A" w:rsidRPr="005E7E81">
        <w:rPr>
          <w:rFonts w:ascii="Times New Roman" w:eastAsiaTheme="minorHAnsi" w:hAnsi="Times New Roman" w:cs="Times New Roman"/>
          <w:lang w:val="en-US"/>
        </w:rPr>
        <w:t>Do not add a period after the DOI or URL because it may interfere with link functionality</w:t>
      </w:r>
      <w:r w:rsidR="0020088C" w:rsidRPr="005E7E81">
        <w:rPr>
          <w:rFonts w:ascii="Times New Roman" w:eastAsiaTheme="minorHAnsi" w:hAnsi="Times New Roman" w:cs="Times New Roman"/>
          <w:lang w:val="en-US"/>
        </w:rPr>
        <w:t xml:space="preserve"> (APA, 2020</w:t>
      </w:r>
      <w:r w:rsidR="00FA51DF" w:rsidRPr="005E7E81">
        <w:rPr>
          <w:rFonts w:ascii="Times New Roman" w:eastAsiaTheme="minorHAnsi" w:hAnsi="Times New Roman" w:cs="Times New Roman"/>
          <w:lang w:val="en-US"/>
        </w:rPr>
        <w:t>, p.309</w:t>
      </w:r>
      <w:r w:rsidR="0020088C" w:rsidRPr="005E7E81">
        <w:rPr>
          <w:rFonts w:ascii="Times New Roman" w:eastAsiaTheme="minorHAnsi" w:hAnsi="Times New Roman" w:cs="Times New Roman"/>
          <w:lang w:val="en-US"/>
        </w:rPr>
        <w:t>).</w:t>
      </w:r>
    </w:p>
    <w:p w14:paraId="2E67C24F" w14:textId="1CC5C2B1" w:rsidR="00265757" w:rsidRPr="005E7E81" w:rsidRDefault="0096398C" w:rsidP="00095191">
      <w:pPr>
        <w:pStyle w:val="Default"/>
        <w:spacing w:after="80"/>
        <w:jc w:val="both"/>
        <w:rPr>
          <w:rFonts w:ascii="Times New Roman" w:eastAsiaTheme="minorHAnsi" w:hAnsi="Times New Roman" w:cs="Times New Roman"/>
          <w:sz w:val="23"/>
          <w:szCs w:val="23"/>
          <w:lang w:val="en-US"/>
        </w:rPr>
      </w:pPr>
      <w:r w:rsidRPr="005E7E81">
        <w:rPr>
          <w:rFonts w:ascii="Times New Roman" w:eastAsiaTheme="minorHAnsi" w:hAnsi="Times New Roman" w:cs="Times New Roman"/>
          <w:sz w:val="23"/>
          <w:szCs w:val="23"/>
          <w:lang w:val="en-US"/>
        </w:rPr>
        <w:t xml:space="preserve">For the details of </w:t>
      </w:r>
      <w:r w:rsidR="00265757" w:rsidRPr="005E7E81">
        <w:rPr>
          <w:rFonts w:ascii="Times New Roman" w:eastAsiaTheme="minorHAnsi" w:hAnsi="Times New Roman" w:cs="Times New Roman"/>
          <w:sz w:val="23"/>
          <w:szCs w:val="23"/>
          <w:lang w:val="en-US"/>
        </w:rPr>
        <w:t xml:space="preserve">the </w:t>
      </w:r>
      <w:r w:rsidR="00265757" w:rsidRPr="005E7E81">
        <w:rPr>
          <w:rFonts w:ascii="Times New Roman" w:hAnsi="Times New Roman" w:cs="Times New Roman"/>
          <w:lang w:val="en-US"/>
        </w:rPr>
        <w:t xml:space="preserve">Publication </w:t>
      </w:r>
      <w:r w:rsidR="003B0AF2" w:rsidRPr="005E7E81">
        <w:rPr>
          <w:rFonts w:ascii="Times New Roman" w:hAnsi="Times New Roman" w:cs="Times New Roman"/>
          <w:lang w:val="en-US"/>
        </w:rPr>
        <w:t>Manual</w:t>
      </w:r>
      <w:r w:rsidR="00265757" w:rsidRPr="005E7E81">
        <w:rPr>
          <w:rFonts w:ascii="Times New Roman" w:hAnsi="Times New Roman" w:cs="Times New Roman"/>
          <w:lang w:val="en-US"/>
        </w:rPr>
        <w:t xml:space="preserve"> of the American Psychological Association</w:t>
      </w:r>
      <w:r w:rsidR="00265757" w:rsidRPr="005E7E81">
        <w:rPr>
          <w:rFonts w:ascii="Times New Roman" w:hAnsi="Times New Roman" w:cs="Times New Roman"/>
          <w:i/>
          <w:lang w:val="en-US"/>
        </w:rPr>
        <w:t xml:space="preserve"> </w:t>
      </w:r>
      <w:r w:rsidR="00265757" w:rsidRPr="005E7E81">
        <w:rPr>
          <w:rFonts w:ascii="Times New Roman" w:hAnsi="Times New Roman" w:cs="Times New Roman"/>
          <w:lang w:val="en-US"/>
        </w:rPr>
        <w:t>(7th ed.)</w:t>
      </w:r>
      <w:r w:rsidR="00265757" w:rsidRPr="005E7E81">
        <w:rPr>
          <w:rFonts w:ascii="Times New Roman" w:eastAsiaTheme="minorHAnsi" w:hAnsi="Times New Roman" w:cs="Times New Roman"/>
          <w:sz w:val="23"/>
          <w:szCs w:val="23"/>
          <w:lang w:val="en-US"/>
        </w:rPr>
        <w:t>,</w:t>
      </w:r>
      <w:r w:rsidRPr="005E7E81">
        <w:rPr>
          <w:rFonts w:ascii="Times New Roman" w:eastAsiaTheme="minorHAnsi" w:hAnsi="Times New Roman" w:cs="Times New Roman"/>
          <w:sz w:val="23"/>
          <w:szCs w:val="23"/>
          <w:lang w:val="en-US"/>
        </w:rPr>
        <w:t xml:space="preserve"> please </w:t>
      </w:r>
      <w:r w:rsidR="0097299F" w:rsidRPr="005E7E81">
        <w:rPr>
          <w:rFonts w:ascii="Times New Roman" w:eastAsiaTheme="minorHAnsi" w:hAnsi="Times New Roman" w:cs="Times New Roman"/>
          <w:sz w:val="23"/>
          <w:szCs w:val="23"/>
          <w:lang w:val="en-US"/>
        </w:rPr>
        <w:t>refer to</w:t>
      </w:r>
      <w:r w:rsidR="00265757" w:rsidRPr="005E7E81">
        <w:rPr>
          <w:rFonts w:ascii="Times New Roman" w:eastAsiaTheme="minorHAnsi" w:hAnsi="Times New Roman" w:cs="Times New Roman"/>
          <w:sz w:val="23"/>
          <w:szCs w:val="23"/>
          <w:lang w:val="en-US"/>
        </w:rPr>
        <w:t xml:space="preserve">; </w:t>
      </w:r>
    </w:p>
    <w:p w14:paraId="66348B4B" w14:textId="400A0304" w:rsidR="00BB69C7" w:rsidRDefault="00AA594D" w:rsidP="00673DD6">
      <w:pPr>
        <w:pStyle w:val="Default"/>
        <w:ind w:left="567" w:hanging="567"/>
        <w:jc w:val="both"/>
        <w:rPr>
          <w:rFonts w:ascii="Times New Roman" w:hAnsi="Times New Roman" w:cs="Times New Roman"/>
          <w:i/>
          <w:lang w:val="en-US"/>
        </w:rPr>
      </w:pPr>
      <w:r w:rsidRPr="005E7E81">
        <w:rPr>
          <w:rFonts w:ascii="Times New Roman" w:hAnsi="Times New Roman" w:cs="Times New Roman"/>
          <w:lang w:val="en-US"/>
        </w:rPr>
        <w:t xml:space="preserve">American Psychological Association. (2020). </w:t>
      </w:r>
      <w:r w:rsidRPr="005E7E81">
        <w:rPr>
          <w:rFonts w:ascii="Times New Roman" w:hAnsi="Times New Roman" w:cs="Times New Roman"/>
          <w:i/>
          <w:lang w:val="en-US"/>
        </w:rPr>
        <w:t>Publication manual of the American</w:t>
      </w:r>
      <w:r w:rsidR="00BB69C7">
        <w:rPr>
          <w:rFonts w:ascii="Times New Roman" w:hAnsi="Times New Roman" w:cs="Times New Roman"/>
          <w:i/>
          <w:lang w:val="en-US"/>
        </w:rPr>
        <w:t>.</w:t>
      </w:r>
    </w:p>
    <w:p w14:paraId="1D0A5E28" w14:textId="77777777" w:rsidR="00BB69C7" w:rsidRDefault="00BB69C7" w:rsidP="00673DD6">
      <w:pPr>
        <w:pStyle w:val="Default"/>
        <w:ind w:left="567" w:hanging="567"/>
        <w:jc w:val="both"/>
        <w:rPr>
          <w:rFonts w:ascii="Times New Roman" w:hAnsi="Times New Roman" w:cs="Times New Roman"/>
          <w:i/>
          <w:lang w:val="en-US"/>
        </w:rPr>
      </w:pPr>
    </w:p>
    <w:p w14:paraId="7E67C77F" w14:textId="77777777" w:rsidR="00BB69C7" w:rsidRDefault="00BB69C7" w:rsidP="00673DD6">
      <w:pPr>
        <w:pStyle w:val="Default"/>
        <w:ind w:left="567" w:hanging="567"/>
        <w:jc w:val="both"/>
        <w:rPr>
          <w:rFonts w:ascii="Times New Roman" w:hAnsi="Times New Roman" w:cs="Times New Roman"/>
          <w:i/>
          <w:lang w:val="en-US"/>
        </w:rPr>
      </w:pPr>
    </w:p>
    <w:p w14:paraId="69B5FBD7" w14:textId="0DDB998E" w:rsidR="00673DD6" w:rsidRPr="000F4E77" w:rsidRDefault="00673DD6" w:rsidP="00673DD6">
      <w:pPr>
        <w:pStyle w:val="Default"/>
        <w:ind w:left="567" w:hanging="567"/>
        <w:jc w:val="both"/>
        <w:rPr>
          <w:rFonts w:ascii="Times New Roman" w:eastAsiaTheme="minorHAnsi" w:hAnsi="Times New Roman" w:cs="Times New Roman"/>
          <w:b/>
          <w:color w:val="FF0000"/>
          <w:sz w:val="28"/>
          <w:szCs w:val="28"/>
          <w:lang w:val="en-US"/>
        </w:rPr>
      </w:pPr>
      <w:r w:rsidRPr="000F4E77">
        <w:rPr>
          <w:rFonts w:ascii="Times New Roman" w:eastAsiaTheme="minorHAnsi" w:hAnsi="Times New Roman" w:cs="Times New Roman"/>
          <w:b/>
          <w:color w:val="FF0000"/>
          <w:sz w:val="28"/>
          <w:szCs w:val="28"/>
          <w:highlight w:val="yellow"/>
          <w:lang w:val="en-US"/>
        </w:rPr>
        <w:t>Examples of various commonly used reference types are given.</w:t>
      </w:r>
      <w:r w:rsidRPr="000F4E77">
        <w:rPr>
          <w:rFonts w:ascii="Times New Roman" w:eastAsiaTheme="minorHAnsi" w:hAnsi="Times New Roman" w:cs="Times New Roman"/>
          <w:b/>
          <w:color w:val="FF0000"/>
          <w:sz w:val="28"/>
          <w:szCs w:val="28"/>
          <w:lang w:val="en-US"/>
        </w:rPr>
        <w:t xml:space="preserve"> </w:t>
      </w:r>
    </w:p>
    <w:p w14:paraId="058B54E1" w14:textId="77777777" w:rsidR="00673DD6" w:rsidRDefault="00673DD6" w:rsidP="00673DD6">
      <w:pPr>
        <w:pStyle w:val="Default"/>
        <w:ind w:left="567" w:hanging="567"/>
        <w:jc w:val="both"/>
        <w:rPr>
          <w:rFonts w:ascii="Times New Roman" w:eastAsiaTheme="minorHAnsi" w:hAnsi="Times New Roman" w:cs="Times New Roman"/>
          <w:b/>
          <w:color w:val="FF0000"/>
          <w:sz w:val="23"/>
          <w:szCs w:val="23"/>
          <w:lang w:val="en-US"/>
        </w:rPr>
      </w:pPr>
    </w:p>
    <w:p w14:paraId="4D43F32F" w14:textId="77777777" w:rsidR="00673DD6" w:rsidRDefault="00673DD6" w:rsidP="00673DD6">
      <w:pPr>
        <w:pStyle w:val="Default"/>
        <w:numPr>
          <w:ilvl w:val="0"/>
          <w:numId w:val="5"/>
        </w:numPr>
        <w:suppressAutoHyphens/>
        <w:autoSpaceDE/>
        <w:autoSpaceDN/>
        <w:adjustRightInd/>
        <w:jc w:val="both"/>
        <w:rPr>
          <w:rFonts w:ascii="Times New Roman" w:eastAsiaTheme="minorHAnsi" w:hAnsi="Times New Roman" w:cs="Times New Roman"/>
          <w:b/>
          <w:color w:val="FF0000"/>
          <w:sz w:val="23"/>
          <w:szCs w:val="23"/>
          <w:highlight w:val="yellow"/>
          <w:lang w:val="en-US"/>
        </w:rPr>
      </w:pPr>
      <w:r w:rsidRPr="00985025">
        <w:rPr>
          <w:rFonts w:ascii="Times New Roman" w:eastAsiaTheme="minorHAnsi" w:hAnsi="Times New Roman" w:cs="Times New Roman"/>
          <w:b/>
          <w:color w:val="FF0000"/>
          <w:sz w:val="23"/>
          <w:szCs w:val="23"/>
          <w:highlight w:val="yellow"/>
          <w:lang w:val="en-US"/>
        </w:rPr>
        <w:t>Do not leave spaces between the names of authors with two or more names.</w:t>
      </w:r>
    </w:p>
    <w:p w14:paraId="42D53BCC" w14:textId="77777777" w:rsidR="00673DD6" w:rsidRPr="00985025" w:rsidRDefault="00673DD6" w:rsidP="00673DD6">
      <w:pPr>
        <w:pStyle w:val="Default"/>
        <w:numPr>
          <w:ilvl w:val="0"/>
          <w:numId w:val="5"/>
        </w:numPr>
        <w:suppressAutoHyphens/>
        <w:autoSpaceDE/>
        <w:autoSpaceDN/>
        <w:adjustRightInd/>
        <w:jc w:val="both"/>
        <w:rPr>
          <w:rFonts w:ascii="Times New Roman" w:eastAsiaTheme="minorHAnsi" w:hAnsi="Times New Roman" w:cs="Times New Roman"/>
          <w:b/>
          <w:color w:val="FF0000"/>
          <w:sz w:val="23"/>
          <w:szCs w:val="23"/>
          <w:highlight w:val="yellow"/>
          <w:lang w:val="en-US"/>
        </w:rPr>
      </w:pPr>
      <w:r w:rsidRPr="00985025">
        <w:rPr>
          <w:rFonts w:ascii="Times New Roman" w:eastAsiaTheme="minorHAnsi" w:hAnsi="Times New Roman" w:cs="Times New Roman"/>
          <w:b/>
          <w:color w:val="FF0000"/>
          <w:sz w:val="23"/>
          <w:szCs w:val="23"/>
          <w:highlight w:val="yellow"/>
          <w:lang w:val="en-US"/>
        </w:rPr>
        <w:t>Do not use abbreviations in journal names</w:t>
      </w:r>
      <w:r>
        <w:rPr>
          <w:rFonts w:ascii="Times New Roman" w:eastAsiaTheme="minorHAnsi" w:hAnsi="Times New Roman" w:cs="Times New Roman"/>
          <w:b/>
          <w:color w:val="FF0000"/>
          <w:sz w:val="23"/>
          <w:szCs w:val="23"/>
          <w:highlight w:val="yellow"/>
          <w:lang w:val="en-US"/>
        </w:rPr>
        <w:t>.</w:t>
      </w:r>
    </w:p>
    <w:p w14:paraId="0963E644" w14:textId="77777777" w:rsidR="00673DD6" w:rsidRPr="005E7E81" w:rsidRDefault="00673DD6" w:rsidP="00673DD6">
      <w:pPr>
        <w:pStyle w:val="Default"/>
        <w:ind w:left="567" w:hanging="567"/>
        <w:jc w:val="both"/>
        <w:rPr>
          <w:rFonts w:ascii="Times New Roman" w:hAnsi="Times New Roman" w:cs="Times New Roman"/>
          <w:lang w:val="en-US"/>
        </w:rPr>
      </w:pPr>
    </w:p>
    <w:p w14:paraId="5EDC030F" w14:textId="77777777" w:rsidR="00845E36" w:rsidRDefault="00845E36" w:rsidP="00845E36">
      <w:pPr>
        <w:pStyle w:val="Default"/>
        <w:spacing w:before="120" w:after="120"/>
        <w:ind w:left="284" w:hanging="284"/>
        <w:jc w:val="both"/>
        <w:rPr>
          <w:rFonts w:ascii="Times New Roman" w:hAnsi="Times New Roman" w:cs="Times New Roman"/>
          <w:b/>
          <w:bCs/>
          <w:color w:val="0000FF"/>
          <w:lang w:val="en-GB"/>
        </w:rPr>
      </w:pPr>
      <w:r w:rsidRPr="00BD5A34">
        <w:rPr>
          <w:rFonts w:ascii="Times New Roman" w:hAnsi="Times New Roman" w:cs="Times New Roman"/>
          <w:b/>
          <w:bCs/>
          <w:color w:val="0000FF"/>
          <w:u w:val="single"/>
          <w:lang w:val="en-GB"/>
        </w:rPr>
        <w:t xml:space="preserve">Article </w:t>
      </w:r>
      <w:r w:rsidRPr="00D87998">
        <w:rPr>
          <w:rFonts w:ascii="Times New Roman" w:hAnsi="Times New Roman" w:cs="Times New Roman"/>
          <w:b/>
          <w:bCs/>
          <w:color w:val="0000FF"/>
          <w:u w:val="single"/>
          <w:lang w:val="en-GB"/>
        </w:rPr>
        <w:t>F</w:t>
      </w:r>
      <w:r w:rsidRPr="00BD5A34">
        <w:rPr>
          <w:rFonts w:ascii="Times New Roman" w:hAnsi="Times New Roman" w:cs="Times New Roman"/>
          <w:b/>
          <w:bCs/>
          <w:color w:val="0000FF"/>
          <w:u w:val="single"/>
          <w:lang w:val="en-GB"/>
        </w:rPr>
        <w:t>ormat</w:t>
      </w:r>
      <w:r w:rsidRPr="0048095B">
        <w:rPr>
          <w:rFonts w:ascii="Times New Roman" w:hAnsi="Times New Roman" w:cs="Times New Roman"/>
          <w:b/>
          <w:bCs/>
          <w:color w:val="0000FF"/>
          <w:lang w:val="en-GB"/>
        </w:rPr>
        <w:t xml:space="preserve">  </w:t>
      </w:r>
    </w:p>
    <w:p w14:paraId="396E4AF7" w14:textId="77777777" w:rsidR="00845E36" w:rsidRPr="0048095B" w:rsidRDefault="00845E36" w:rsidP="00845E36">
      <w:pPr>
        <w:pStyle w:val="Default"/>
        <w:spacing w:before="120" w:after="120"/>
        <w:ind w:left="284" w:hanging="284"/>
        <w:jc w:val="both"/>
        <w:rPr>
          <w:rFonts w:ascii="Times New Roman" w:hAnsi="Times New Roman" w:cs="Times New Roman"/>
          <w:color w:val="auto"/>
          <w:sz w:val="20"/>
          <w:szCs w:val="20"/>
          <w:u w:val="single"/>
          <w:lang w:val="en-GB"/>
        </w:rPr>
      </w:pPr>
      <w:r w:rsidRPr="0048095B">
        <w:rPr>
          <w:rFonts w:ascii="Times New Roman" w:hAnsi="Times New Roman" w:cs="Times New Roman"/>
          <w:color w:val="auto"/>
          <w:sz w:val="20"/>
          <w:szCs w:val="20"/>
          <w:lang w:val="en-GB"/>
        </w:rPr>
        <w:t>(Article names should capitalize the first letter of the main title and lowercase the rest - except for proper names.)</w:t>
      </w:r>
    </w:p>
    <w:p w14:paraId="573EAA83" w14:textId="77777777" w:rsidR="00845E36" w:rsidRPr="00BD5A34" w:rsidRDefault="00845E36" w:rsidP="00845E36">
      <w:pPr>
        <w:pStyle w:val="Default"/>
        <w:ind w:left="284" w:hanging="284"/>
        <w:jc w:val="both"/>
        <w:rPr>
          <w:rFonts w:ascii="Times New Roman" w:hAnsi="Times New Roman" w:cs="Times New Roman"/>
          <w:lang w:val="en-GB"/>
        </w:rPr>
      </w:pPr>
    </w:p>
    <w:p w14:paraId="1A205A0E" w14:textId="77777777" w:rsidR="00845E36" w:rsidRPr="00BD5A34" w:rsidRDefault="00845E36" w:rsidP="00845E36">
      <w:pPr>
        <w:pStyle w:val="Default"/>
        <w:ind w:left="284" w:hanging="284"/>
        <w:jc w:val="both"/>
        <w:rPr>
          <w:rFonts w:ascii="Times New Roman" w:hAnsi="Times New Roman" w:cs="Times New Roman"/>
          <w:lang w:val="en-GB"/>
        </w:rPr>
      </w:pPr>
      <w:r w:rsidRPr="0011493D">
        <w:rPr>
          <w:rStyle w:val="text-color-purple"/>
          <w:rFonts w:ascii="Times New Roman" w:hAnsi="Times New Roman" w:cs="Times New Roman"/>
          <w:highlight w:val="lightGray"/>
          <w:shd w:val="clear" w:color="auto" w:fill="FFFFFF"/>
        </w:rPr>
        <w:t xml:space="preserve">Author </w:t>
      </w:r>
      <w:r>
        <w:rPr>
          <w:rFonts w:ascii="Times New Roman" w:hAnsi="Times New Roman" w:cs="Times New Roman"/>
          <w:highlight w:val="lightGray"/>
          <w:shd w:val="clear" w:color="auto" w:fill="FFFFFF"/>
          <w:lang w:val="en-GB"/>
        </w:rPr>
        <w:t>Surname</w:t>
      </w:r>
      <w:r w:rsidRPr="00BD5A34">
        <w:rPr>
          <w:rFonts w:ascii="Times New Roman" w:hAnsi="Times New Roman" w:cs="Times New Roman"/>
          <w:highlight w:val="lightGray"/>
          <w:lang w:val="en-GB"/>
        </w:rPr>
        <w:t xml:space="preserve">, A.A. (Year, Month Day). Title of article: Capital letter to start subtitle. </w:t>
      </w:r>
      <w:r w:rsidRPr="00BD5A34">
        <w:rPr>
          <w:rFonts w:ascii="Times New Roman" w:hAnsi="Times New Roman" w:cs="Times New Roman"/>
          <w:i/>
          <w:iCs/>
          <w:highlight w:val="lightGray"/>
          <w:lang w:val="en-GB"/>
        </w:rPr>
        <w:t>Title of Magazine/Journal/Newspaper</w:t>
      </w:r>
      <w:r w:rsidRPr="00BD5A34">
        <w:rPr>
          <w:rFonts w:ascii="Times New Roman" w:hAnsi="Times New Roman" w:cs="Times New Roman"/>
          <w:highlight w:val="lightGray"/>
          <w:lang w:val="en-GB"/>
        </w:rPr>
        <w:t xml:space="preserve">, </w:t>
      </w:r>
      <w:proofErr w:type="gramStart"/>
      <w:r w:rsidRPr="00BD5A34">
        <w:rPr>
          <w:rFonts w:ascii="Times New Roman" w:hAnsi="Times New Roman" w:cs="Times New Roman"/>
          <w:i/>
          <w:iCs/>
          <w:highlight w:val="lightGray"/>
          <w:lang w:val="en-GB"/>
        </w:rPr>
        <w:t>Volume</w:t>
      </w:r>
      <w:r w:rsidRPr="00BD5A34">
        <w:rPr>
          <w:rFonts w:ascii="Times New Roman" w:hAnsi="Times New Roman" w:cs="Times New Roman"/>
          <w:highlight w:val="lightGray"/>
          <w:lang w:val="en-GB"/>
        </w:rPr>
        <w:t>(</w:t>
      </w:r>
      <w:proofErr w:type="gramEnd"/>
      <w:r w:rsidRPr="00BD5A34">
        <w:rPr>
          <w:rFonts w:ascii="Times New Roman" w:hAnsi="Times New Roman" w:cs="Times New Roman"/>
          <w:highlight w:val="lightGray"/>
          <w:lang w:val="en-GB"/>
        </w:rPr>
        <w:t>Issue ), Page numbers.</w:t>
      </w:r>
    </w:p>
    <w:p w14:paraId="662B853A" w14:textId="77777777" w:rsidR="00845E36" w:rsidRPr="00D87998" w:rsidRDefault="00845E36" w:rsidP="00845E36">
      <w:pPr>
        <w:pStyle w:val="Default"/>
        <w:ind w:left="284" w:hanging="284"/>
        <w:jc w:val="both"/>
        <w:rPr>
          <w:rFonts w:ascii="Times New Roman" w:hAnsi="Times New Roman" w:cs="Times New Roman"/>
          <w:lang w:val="en-US"/>
        </w:rPr>
      </w:pPr>
    </w:p>
    <w:p w14:paraId="2EA3007A" w14:textId="77777777" w:rsidR="00845E36" w:rsidRPr="00D87998" w:rsidRDefault="00845E36" w:rsidP="00845E36">
      <w:pPr>
        <w:pStyle w:val="Default"/>
        <w:ind w:left="284" w:hanging="284"/>
        <w:jc w:val="both"/>
        <w:rPr>
          <w:rStyle w:val="Kpr"/>
          <w:rFonts w:ascii="Times New Roman" w:hAnsi="Times New Roman" w:cs="Times New Roman"/>
        </w:rPr>
      </w:pPr>
      <w:r w:rsidRPr="00D87998">
        <w:rPr>
          <w:rFonts w:ascii="Times New Roman" w:hAnsi="Times New Roman" w:cs="Times New Roman"/>
        </w:rPr>
        <w:t xml:space="preserve">Altıntaş, Ö., &amp; Kutlu, Ö. (2019). </w:t>
      </w:r>
      <w:proofErr w:type="spellStart"/>
      <w:r w:rsidRPr="00D87998">
        <w:rPr>
          <w:rFonts w:ascii="Times New Roman" w:hAnsi="Times New Roman" w:cs="Times New Roman"/>
        </w:rPr>
        <w:t>Investigating</w:t>
      </w:r>
      <w:proofErr w:type="spellEnd"/>
      <w:r w:rsidRPr="00D87998">
        <w:rPr>
          <w:rFonts w:ascii="Times New Roman" w:hAnsi="Times New Roman" w:cs="Times New Roman"/>
        </w:rPr>
        <w:t xml:space="preserve"> </w:t>
      </w:r>
      <w:proofErr w:type="spellStart"/>
      <w:r w:rsidRPr="00D87998">
        <w:rPr>
          <w:rFonts w:ascii="Times New Roman" w:hAnsi="Times New Roman" w:cs="Times New Roman"/>
        </w:rPr>
        <w:t>differential</w:t>
      </w:r>
      <w:proofErr w:type="spellEnd"/>
      <w:r w:rsidRPr="00D87998">
        <w:rPr>
          <w:rFonts w:ascii="Times New Roman" w:hAnsi="Times New Roman" w:cs="Times New Roman"/>
        </w:rPr>
        <w:t xml:space="preserve"> </w:t>
      </w:r>
      <w:proofErr w:type="spellStart"/>
      <w:r w:rsidRPr="00D87998">
        <w:rPr>
          <w:rFonts w:ascii="Times New Roman" w:hAnsi="Times New Roman" w:cs="Times New Roman"/>
        </w:rPr>
        <w:t>item</w:t>
      </w:r>
      <w:proofErr w:type="spellEnd"/>
      <w:r w:rsidRPr="00D87998">
        <w:rPr>
          <w:rFonts w:ascii="Times New Roman" w:hAnsi="Times New Roman" w:cs="Times New Roman"/>
        </w:rPr>
        <w:t xml:space="preserve"> </w:t>
      </w:r>
      <w:proofErr w:type="spellStart"/>
      <w:r w:rsidRPr="00D87998">
        <w:rPr>
          <w:rFonts w:ascii="Times New Roman" w:hAnsi="Times New Roman" w:cs="Times New Roman"/>
        </w:rPr>
        <w:t>functioning</w:t>
      </w:r>
      <w:proofErr w:type="spellEnd"/>
      <w:r w:rsidRPr="00D87998">
        <w:rPr>
          <w:rFonts w:ascii="Times New Roman" w:hAnsi="Times New Roman" w:cs="Times New Roman"/>
        </w:rPr>
        <w:t xml:space="preserve"> of Ankara </w:t>
      </w:r>
      <w:proofErr w:type="spellStart"/>
      <w:r w:rsidRPr="00D87998">
        <w:rPr>
          <w:rFonts w:ascii="Times New Roman" w:hAnsi="Times New Roman" w:cs="Times New Roman"/>
        </w:rPr>
        <w:t>University</w:t>
      </w:r>
      <w:proofErr w:type="spellEnd"/>
      <w:r w:rsidRPr="00D87998">
        <w:rPr>
          <w:rFonts w:ascii="Times New Roman" w:hAnsi="Times New Roman" w:cs="Times New Roman"/>
        </w:rPr>
        <w:t xml:space="preserve"> </w:t>
      </w:r>
      <w:proofErr w:type="spellStart"/>
      <w:r w:rsidRPr="00D87998">
        <w:rPr>
          <w:rFonts w:ascii="Times New Roman" w:hAnsi="Times New Roman" w:cs="Times New Roman"/>
        </w:rPr>
        <w:t>examination</w:t>
      </w:r>
      <w:proofErr w:type="spellEnd"/>
      <w:r w:rsidRPr="00D87998">
        <w:rPr>
          <w:rFonts w:ascii="Times New Roman" w:hAnsi="Times New Roman" w:cs="Times New Roman"/>
        </w:rPr>
        <w:t xml:space="preserve"> </w:t>
      </w:r>
      <w:proofErr w:type="spellStart"/>
      <w:r w:rsidRPr="00D87998">
        <w:rPr>
          <w:rFonts w:ascii="Times New Roman" w:hAnsi="Times New Roman" w:cs="Times New Roman"/>
        </w:rPr>
        <w:t>for</w:t>
      </w:r>
      <w:proofErr w:type="spellEnd"/>
      <w:r w:rsidRPr="00D87998">
        <w:rPr>
          <w:rFonts w:ascii="Times New Roman" w:hAnsi="Times New Roman" w:cs="Times New Roman"/>
        </w:rPr>
        <w:t xml:space="preserve"> </w:t>
      </w:r>
      <w:proofErr w:type="spellStart"/>
      <w:r w:rsidRPr="00D87998">
        <w:rPr>
          <w:rFonts w:ascii="Times New Roman" w:hAnsi="Times New Roman" w:cs="Times New Roman"/>
        </w:rPr>
        <w:t>foreign</w:t>
      </w:r>
      <w:proofErr w:type="spellEnd"/>
      <w:r w:rsidRPr="00D87998">
        <w:rPr>
          <w:rFonts w:ascii="Times New Roman" w:hAnsi="Times New Roman" w:cs="Times New Roman"/>
        </w:rPr>
        <w:t xml:space="preserve"> </w:t>
      </w:r>
      <w:proofErr w:type="spellStart"/>
      <w:r w:rsidRPr="00D87998">
        <w:rPr>
          <w:rFonts w:ascii="Times New Roman" w:hAnsi="Times New Roman" w:cs="Times New Roman"/>
        </w:rPr>
        <w:t>students</w:t>
      </w:r>
      <w:proofErr w:type="spellEnd"/>
      <w:r w:rsidRPr="00D87998">
        <w:rPr>
          <w:rFonts w:ascii="Times New Roman" w:hAnsi="Times New Roman" w:cs="Times New Roman"/>
        </w:rPr>
        <w:t xml:space="preserve"> </w:t>
      </w:r>
      <w:proofErr w:type="spellStart"/>
      <w:r w:rsidRPr="00D87998">
        <w:rPr>
          <w:rFonts w:ascii="Times New Roman" w:hAnsi="Times New Roman" w:cs="Times New Roman"/>
        </w:rPr>
        <w:t>by</w:t>
      </w:r>
      <w:proofErr w:type="spellEnd"/>
      <w:r w:rsidRPr="00D87998">
        <w:rPr>
          <w:rFonts w:ascii="Times New Roman" w:hAnsi="Times New Roman" w:cs="Times New Roman"/>
        </w:rPr>
        <w:t xml:space="preserve"> </w:t>
      </w:r>
      <w:proofErr w:type="spellStart"/>
      <w:r w:rsidRPr="00D87998">
        <w:rPr>
          <w:rFonts w:ascii="Times New Roman" w:hAnsi="Times New Roman" w:cs="Times New Roman"/>
        </w:rPr>
        <w:t>recursive</w:t>
      </w:r>
      <w:proofErr w:type="spellEnd"/>
      <w:r w:rsidRPr="00D87998">
        <w:rPr>
          <w:rFonts w:ascii="Times New Roman" w:hAnsi="Times New Roman" w:cs="Times New Roman"/>
        </w:rPr>
        <w:t xml:space="preserve"> </w:t>
      </w:r>
      <w:proofErr w:type="spellStart"/>
      <w:r w:rsidRPr="00D87998">
        <w:rPr>
          <w:rFonts w:ascii="Times New Roman" w:hAnsi="Times New Roman" w:cs="Times New Roman"/>
        </w:rPr>
        <w:t>partitioning</w:t>
      </w:r>
      <w:proofErr w:type="spellEnd"/>
      <w:r w:rsidRPr="00D87998">
        <w:rPr>
          <w:rFonts w:ascii="Times New Roman" w:hAnsi="Times New Roman" w:cs="Times New Roman"/>
        </w:rPr>
        <w:t xml:space="preserve"> </w:t>
      </w:r>
      <w:proofErr w:type="spellStart"/>
      <w:r w:rsidRPr="00D87998">
        <w:rPr>
          <w:rFonts w:ascii="Times New Roman" w:hAnsi="Times New Roman" w:cs="Times New Roman"/>
        </w:rPr>
        <w:t>analysis</w:t>
      </w:r>
      <w:proofErr w:type="spellEnd"/>
      <w:r w:rsidRPr="00D87998">
        <w:rPr>
          <w:rFonts w:ascii="Times New Roman" w:hAnsi="Times New Roman" w:cs="Times New Roman"/>
        </w:rPr>
        <w:t xml:space="preserve"> in </w:t>
      </w:r>
      <w:proofErr w:type="spellStart"/>
      <w:r w:rsidRPr="00D87998">
        <w:rPr>
          <w:rFonts w:ascii="Times New Roman" w:hAnsi="Times New Roman" w:cs="Times New Roman"/>
        </w:rPr>
        <w:t>the</w:t>
      </w:r>
      <w:proofErr w:type="spellEnd"/>
      <w:r w:rsidRPr="00D87998">
        <w:rPr>
          <w:rFonts w:ascii="Times New Roman" w:hAnsi="Times New Roman" w:cs="Times New Roman"/>
        </w:rPr>
        <w:t xml:space="preserve"> </w:t>
      </w:r>
      <w:proofErr w:type="spellStart"/>
      <w:r w:rsidRPr="00D87998">
        <w:rPr>
          <w:rFonts w:ascii="Times New Roman" w:hAnsi="Times New Roman" w:cs="Times New Roman"/>
        </w:rPr>
        <w:t>Rasch</w:t>
      </w:r>
      <w:proofErr w:type="spellEnd"/>
      <w:r w:rsidRPr="00D87998">
        <w:rPr>
          <w:rFonts w:ascii="Times New Roman" w:hAnsi="Times New Roman" w:cs="Times New Roman"/>
        </w:rPr>
        <w:t xml:space="preserve"> model. </w:t>
      </w:r>
      <w:r w:rsidRPr="00D87998">
        <w:rPr>
          <w:rFonts w:ascii="Times New Roman" w:hAnsi="Times New Roman" w:cs="Times New Roman"/>
          <w:i/>
          <w:iCs/>
        </w:rPr>
        <w:t xml:space="preserve">International </w:t>
      </w:r>
      <w:proofErr w:type="spellStart"/>
      <w:r w:rsidRPr="00D87998">
        <w:rPr>
          <w:rFonts w:ascii="Times New Roman" w:hAnsi="Times New Roman" w:cs="Times New Roman"/>
          <w:i/>
          <w:iCs/>
        </w:rPr>
        <w:t>Journal</w:t>
      </w:r>
      <w:proofErr w:type="spellEnd"/>
      <w:r w:rsidRPr="00D87998">
        <w:rPr>
          <w:rFonts w:ascii="Times New Roman" w:hAnsi="Times New Roman" w:cs="Times New Roman"/>
          <w:i/>
          <w:iCs/>
        </w:rPr>
        <w:t xml:space="preserve"> of </w:t>
      </w:r>
      <w:proofErr w:type="spellStart"/>
      <w:r w:rsidRPr="00D87998">
        <w:rPr>
          <w:rFonts w:ascii="Times New Roman" w:hAnsi="Times New Roman" w:cs="Times New Roman"/>
          <w:i/>
          <w:iCs/>
        </w:rPr>
        <w:t>Assessment</w:t>
      </w:r>
      <w:proofErr w:type="spellEnd"/>
      <w:r w:rsidRPr="00D87998">
        <w:rPr>
          <w:rFonts w:ascii="Times New Roman" w:hAnsi="Times New Roman" w:cs="Times New Roman"/>
          <w:i/>
          <w:iCs/>
        </w:rPr>
        <w:t xml:space="preserve"> Tools in </w:t>
      </w:r>
      <w:proofErr w:type="spellStart"/>
      <w:r w:rsidRPr="00D87998">
        <w:rPr>
          <w:rFonts w:ascii="Times New Roman" w:hAnsi="Times New Roman" w:cs="Times New Roman"/>
          <w:i/>
          <w:iCs/>
        </w:rPr>
        <w:t>Education</w:t>
      </w:r>
      <w:proofErr w:type="spellEnd"/>
      <w:r w:rsidRPr="00D87998">
        <w:rPr>
          <w:rFonts w:ascii="Times New Roman" w:hAnsi="Times New Roman" w:cs="Times New Roman"/>
        </w:rPr>
        <w:t xml:space="preserve">, </w:t>
      </w:r>
      <w:r w:rsidRPr="00D87998">
        <w:rPr>
          <w:rFonts w:ascii="Times New Roman" w:hAnsi="Times New Roman" w:cs="Times New Roman"/>
          <w:i/>
        </w:rPr>
        <w:t>6</w:t>
      </w:r>
      <w:r w:rsidRPr="00D87998">
        <w:rPr>
          <w:rFonts w:ascii="Times New Roman" w:hAnsi="Times New Roman" w:cs="Times New Roman"/>
        </w:rPr>
        <w:t xml:space="preserve">(4), 602–616. </w:t>
      </w:r>
      <w:hyperlink r:id="rId10" w:history="1">
        <w:r w:rsidRPr="00D87998">
          <w:rPr>
            <w:rStyle w:val="Kpr"/>
            <w:rFonts w:ascii="Times New Roman" w:hAnsi="Times New Roman" w:cs="Times New Roman"/>
          </w:rPr>
          <w:t>https://doi.org/10.21449/ijate.554212</w:t>
        </w:r>
      </w:hyperlink>
    </w:p>
    <w:p w14:paraId="3E560C35" w14:textId="77777777" w:rsidR="00845E36" w:rsidRPr="00D87998" w:rsidRDefault="00845E36" w:rsidP="00845E36">
      <w:pPr>
        <w:pStyle w:val="Default"/>
        <w:ind w:left="284" w:hanging="284"/>
        <w:jc w:val="both"/>
        <w:rPr>
          <w:rFonts w:ascii="Times New Roman" w:hAnsi="Times New Roman" w:cs="Times New Roman"/>
        </w:rPr>
      </w:pPr>
    </w:p>
    <w:p w14:paraId="061F1676" w14:textId="77777777" w:rsidR="00845E36" w:rsidRPr="00D87998" w:rsidRDefault="00845E36" w:rsidP="00845E36">
      <w:pPr>
        <w:pStyle w:val="Default"/>
        <w:ind w:left="284" w:hanging="284"/>
        <w:jc w:val="both"/>
        <w:rPr>
          <w:rStyle w:val="Kpr"/>
          <w:rFonts w:ascii="Times New Roman" w:hAnsi="Times New Roman" w:cs="Times New Roman"/>
          <w:color w:val="FF0000"/>
          <w:highlight w:val="yellow"/>
        </w:rPr>
      </w:pPr>
      <w:r w:rsidRPr="00673DD6">
        <w:rPr>
          <w:rFonts w:ascii="Times New Roman" w:hAnsi="Times New Roman" w:cs="Times New Roman"/>
        </w:rPr>
        <w:t xml:space="preserve">Ömür, S., &amp; Erkuş, A. (2013). </w:t>
      </w:r>
      <w:r w:rsidRPr="00673DD6">
        <w:rPr>
          <w:rFonts w:ascii="Times New Roman" w:hAnsi="Times New Roman" w:cs="Times New Roman"/>
          <w:bCs/>
        </w:rPr>
        <w:t>Dereceli puanlama anahtarıyla, genel izlenimle ve ikili karşılaştırmalar yöntemiyle yapılan değerlendirmelerin karşılaştırılması</w:t>
      </w:r>
      <w:r w:rsidRPr="00673DD6">
        <w:rPr>
          <w:rFonts w:ascii="Times New Roman" w:hAnsi="Times New Roman" w:cs="Times New Roman"/>
        </w:rPr>
        <w:t xml:space="preserve"> [</w:t>
      </w:r>
      <w:proofErr w:type="spellStart"/>
      <w:r w:rsidRPr="00673DD6">
        <w:rPr>
          <w:rFonts w:ascii="Times New Roman" w:hAnsi="Times New Roman" w:cs="Times New Roman"/>
        </w:rPr>
        <w:t>Comparison</w:t>
      </w:r>
      <w:proofErr w:type="spellEnd"/>
      <w:r w:rsidRPr="00673DD6">
        <w:rPr>
          <w:rFonts w:ascii="Times New Roman" w:hAnsi="Times New Roman" w:cs="Times New Roman"/>
        </w:rPr>
        <w:t xml:space="preserve"> of </w:t>
      </w:r>
      <w:proofErr w:type="spellStart"/>
      <w:r w:rsidRPr="00673DD6">
        <w:rPr>
          <w:rFonts w:ascii="Times New Roman" w:hAnsi="Times New Roman" w:cs="Times New Roman"/>
        </w:rPr>
        <w:t>the</w:t>
      </w:r>
      <w:proofErr w:type="spellEnd"/>
      <w:r w:rsidRPr="00673DD6">
        <w:rPr>
          <w:rFonts w:ascii="Times New Roman" w:hAnsi="Times New Roman" w:cs="Times New Roman"/>
        </w:rPr>
        <w:t xml:space="preserve"> </w:t>
      </w:r>
      <w:proofErr w:type="spellStart"/>
      <w:r w:rsidRPr="00673DD6">
        <w:rPr>
          <w:rFonts w:ascii="Times New Roman" w:hAnsi="Times New Roman" w:cs="Times New Roman"/>
        </w:rPr>
        <w:t>evaluations</w:t>
      </w:r>
      <w:proofErr w:type="spellEnd"/>
      <w:r w:rsidRPr="00673DD6">
        <w:rPr>
          <w:rFonts w:ascii="Times New Roman" w:hAnsi="Times New Roman" w:cs="Times New Roman"/>
        </w:rPr>
        <w:t xml:space="preserve"> </w:t>
      </w:r>
      <w:proofErr w:type="spellStart"/>
      <w:r w:rsidRPr="00673DD6">
        <w:rPr>
          <w:rFonts w:ascii="Times New Roman" w:hAnsi="Times New Roman" w:cs="Times New Roman"/>
        </w:rPr>
        <w:t>which</w:t>
      </w:r>
      <w:proofErr w:type="spellEnd"/>
      <w:r w:rsidRPr="00673DD6">
        <w:rPr>
          <w:rFonts w:ascii="Times New Roman" w:hAnsi="Times New Roman" w:cs="Times New Roman"/>
        </w:rPr>
        <w:t xml:space="preserve"> </w:t>
      </w:r>
      <w:proofErr w:type="spellStart"/>
      <w:r w:rsidRPr="00673DD6">
        <w:rPr>
          <w:rFonts w:ascii="Times New Roman" w:hAnsi="Times New Roman" w:cs="Times New Roman"/>
        </w:rPr>
        <w:t>were</w:t>
      </w:r>
      <w:proofErr w:type="spellEnd"/>
      <w:r w:rsidRPr="00673DD6">
        <w:rPr>
          <w:rFonts w:ascii="Times New Roman" w:hAnsi="Times New Roman" w:cs="Times New Roman"/>
        </w:rPr>
        <w:t xml:space="preserve"> done </w:t>
      </w:r>
      <w:proofErr w:type="spellStart"/>
      <w:r w:rsidRPr="00673DD6">
        <w:rPr>
          <w:rFonts w:ascii="Times New Roman" w:hAnsi="Times New Roman" w:cs="Times New Roman"/>
        </w:rPr>
        <w:t>with</w:t>
      </w:r>
      <w:proofErr w:type="spellEnd"/>
      <w:r w:rsidRPr="00673DD6">
        <w:rPr>
          <w:rFonts w:ascii="Times New Roman" w:hAnsi="Times New Roman" w:cs="Times New Roman"/>
        </w:rPr>
        <w:t xml:space="preserve"> </w:t>
      </w:r>
      <w:proofErr w:type="spellStart"/>
      <w:r w:rsidRPr="00673DD6">
        <w:rPr>
          <w:rFonts w:ascii="Times New Roman" w:hAnsi="Times New Roman" w:cs="Times New Roman"/>
        </w:rPr>
        <w:t>rubric</w:t>
      </w:r>
      <w:proofErr w:type="spellEnd"/>
      <w:r w:rsidRPr="00673DD6">
        <w:rPr>
          <w:rFonts w:ascii="Times New Roman" w:hAnsi="Times New Roman" w:cs="Times New Roman"/>
        </w:rPr>
        <w:t xml:space="preserve">, </w:t>
      </w:r>
      <w:proofErr w:type="spellStart"/>
      <w:r w:rsidRPr="00673DD6">
        <w:rPr>
          <w:rFonts w:ascii="Times New Roman" w:hAnsi="Times New Roman" w:cs="Times New Roman"/>
        </w:rPr>
        <w:t>overall</w:t>
      </w:r>
      <w:proofErr w:type="spellEnd"/>
      <w:r w:rsidRPr="00673DD6">
        <w:rPr>
          <w:rFonts w:ascii="Times New Roman" w:hAnsi="Times New Roman" w:cs="Times New Roman"/>
        </w:rPr>
        <w:t xml:space="preserve"> </w:t>
      </w:r>
      <w:proofErr w:type="spellStart"/>
      <w:r w:rsidRPr="00673DD6">
        <w:rPr>
          <w:rFonts w:ascii="Times New Roman" w:hAnsi="Times New Roman" w:cs="Times New Roman"/>
        </w:rPr>
        <w:t>impression</w:t>
      </w:r>
      <w:proofErr w:type="spellEnd"/>
      <w:r w:rsidRPr="00673DD6">
        <w:rPr>
          <w:rFonts w:ascii="Times New Roman" w:hAnsi="Times New Roman" w:cs="Times New Roman"/>
        </w:rPr>
        <w:t xml:space="preserve"> </w:t>
      </w:r>
      <w:proofErr w:type="spellStart"/>
      <w:r w:rsidRPr="00673DD6">
        <w:rPr>
          <w:rFonts w:ascii="Times New Roman" w:hAnsi="Times New Roman" w:cs="Times New Roman"/>
        </w:rPr>
        <w:t>and</w:t>
      </w:r>
      <w:proofErr w:type="spellEnd"/>
      <w:r w:rsidRPr="00673DD6">
        <w:rPr>
          <w:rFonts w:ascii="Times New Roman" w:hAnsi="Times New Roman" w:cs="Times New Roman"/>
        </w:rPr>
        <w:t xml:space="preserve"> </w:t>
      </w:r>
      <w:proofErr w:type="spellStart"/>
      <w:r w:rsidRPr="00673DD6">
        <w:rPr>
          <w:rFonts w:ascii="Times New Roman" w:hAnsi="Times New Roman" w:cs="Times New Roman"/>
        </w:rPr>
        <w:t>paired</w:t>
      </w:r>
      <w:proofErr w:type="spellEnd"/>
      <w:r w:rsidRPr="00673DD6">
        <w:rPr>
          <w:rFonts w:ascii="Times New Roman" w:hAnsi="Times New Roman" w:cs="Times New Roman"/>
        </w:rPr>
        <w:t xml:space="preserve"> </w:t>
      </w:r>
      <w:proofErr w:type="spellStart"/>
      <w:r w:rsidRPr="00673DD6">
        <w:rPr>
          <w:rFonts w:ascii="Times New Roman" w:hAnsi="Times New Roman" w:cs="Times New Roman"/>
        </w:rPr>
        <w:t>comparisons</w:t>
      </w:r>
      <w:proofErr w:type="spellEnd"/>
      <w:r w:rsidRPr="00673DD6">
        <w:rPr>
          <w:rFonts w:ascii="Times New Roman" w:hAnsi="Times New Roman" w:cs="Times New Roman"/>
        </w:rPr>
        <w:t xml:space="preserve">]. </w:t>
      </w:r>
      <w:proofErr w:type="spellStart"/>
      <w:r w:rsidRPr="00D87998">
        <w:rPr>
          <w:rFonts w:ascii="Times New Roman" w:hAnsi="Times New Roman" w:cs="Times New Roman"/>
          <w:bCs/>
          <w:i/>
          <w:lang w:val="en-US"/>
        </w:rPr>
        <w:t>Hacettepe</w:t>
      </w:r>
      <w:proofErr w:type="spellEnd"/>
      <w:r w:rsidRPr="00D87998">
        <w:rPr>
          <w:rFonts w:ascii="Times New Roman" w:hAnsi="Times New Roman" w:cs="Times New Roman"/>
          <w:bCs/>
          <w:i/>
          <w:lang w:val="en-US"/>
        </w:rPr>
        <w:t> University </w:t>
      </w:r>
      <w:r w:rsidRPr="00D87998">
        <w:rPr>
          <w:rFonts w:ascii="Times New Roman" w:hAnsi="Times New Roman" w:cs="Times New Roman"/>
          <w:i/>
          <w:lang w:val="en-US"/>
        </w:rPr>
        <w:t>Journal of Education</w:t>
      </w:r>
      <w:r w:rsidRPr="00D87998">
        <w:rPr>
          <w:rFonts w:ascii="Times New Roman" w:hAnsi="Times New Roman" w:cs="Times New Roman"/>
          <w:lang w:val="en-US"/>
        </w:rPr>
        <w:t>, </w:t>
      </w:r>
      <w:r w:rsidRPr="00D87998">
        <w:rPr>
          <w:rFonts w:ascii="Times New Roman" w:hAnsi="Times New Roman" w:cs="Times New Roman"/>
          <w:i/>
          <w:lang w:val="en-US"/>
        </w:rPr>
        <w:t>28</w:t>
      </w:r>
      <w:r w:rsidRPr="00D87998">
        <w:rPr>
          <w:rFonts w:ascii="Times New Roman" w:hAnsi="Times New Roman" w:cs="Times New Roman"/>
          <w:lang w:val="en-US"/>
        </w:rPr>
        <w:t>(2), 308</w:t>
      </w:r>
      <w:r w:rsidRPr="00D87998">
        <w:rPr>
          <w:rFonts w:ascii="Times New Roman" w:hAnsi="Times New Roman" w:cs="Times New Roman"/>
          <w:lang w:val="en-US"/>
        </w:rPr>
        <w:noBreakHyphen/>
        <w:t>320. </w:t>
      </w:r>
      <w:hyperlink r:id="rId11" w:history="1">
        <w:r w:rsidRPr="00D87998">
          <w:rPr>
            <w:rStyle w:val="Kpr"/>
            <w:rFonts w:ascii="Times New Roman" w:hAnsi="Times New Roman" w:cs="Times New Roman"/>
          </w:rPr>
          <w:t>https://dergipark.org.tr/tr/pub/</w:t>
        </w:r>
        <w:r w:rsidRPr="00D87998">
          <w:rPr>
            <w:rStyle w:val="Kpr"/>
            <w:rFonts w:ascii="Times New Roman" w:hAnsi="Times New Roman" w:cs="Times New Roman"/>
          </w:rPr>
          <w:lastRenderedPageBreak/>
          <w:t>hunefd/issue/7790/101884</w:t>
        </w:r>
      </w:hyperlink>
      <w:r w:rsidRPr="00D87998">
        <w:rPr>
          <w:rStyle w:val="Kpr"/>
          <w:rFonts w:ascii="Times New Roman" w:hAnsi="Times New Roman" w:cs="Times New Roman"/>
        </w:rPr>
        <w:t xml:space="preserve"> (</w:t>
      </w:r>
      <w:proofErr w:type="spellStart"/>
      <w:r w:rsidRPr="00D87998">
        <w:rPr>
          <w:rStyle w:val="Kpr"/>
          <w:rFonts w:ascii="Times New Roman" w:hAnsi="Times New Roman" w:cs="Times New Roman"/>
          <w:color w:val="FF0000"/>
          <w:highlight w:val="yellow"/>
        </w:rPr>
        <w:t>If</w:t>
      </w:r>
      <w:proofErr w:type="spellEnd"/>
      <w:r w:rsidRPr="00D87998">
        <w:rPr>
          <w:rStyle w:val="Kpr"/>
          <w:rFonts w:ascii="Times New Roman" w:hAnsi="Times New Roman" w:cs="Times New Roman"/>
          <w:color w:val="FF0000"/>
          <w:highlight w:val="yellow"/>
        </w:rPr>
        <w:t xml:space="preserve"> </w:t>
      </w:r>
      <w:proofErr w:type="spellStart"/>
      <w:r w:rsidRPr="00D87998">
        <w:rPr>
          <w:rStyle w:val="Kpr"/>
          <w:rFonts w:ascii="Times New Roman" w:hAnsi="Times New Roman" w:cs="Times New Roman"/>
          <w:color w:val="FF0000"/>
          <w:highlight w:val="yellow"/>
        </w:rPr>
        <w:t>the</w:t>
      </w:r>
      <w:proofErr w:type="spellEnd"/>
      <w:r w:rsidRPr="00D87998">
        <w:rPr>
          <w:rStyle w:val="Kpr"/>
          <w:rFonts w:ascii="Times New Roman" w:hAnsi="Times New Roman" w:cs="Times New Roman"/>
          <w:color w:val="FF0000"/>
          <w:highlight w:val="yellow"/>
        </w:rPr>
        <w:t xml:space="preserve"> </w:t>
      </w:r>
      <w:proofErr w:type="spellStart"/>
      <w:r w:rsidRPr="00D87998">
        <w:rPr>
          <w:rStyle w:val="Kpr"/>
          <w:rFonts w:ascii="Times New Roman" w:hAnsi="Times New Roman" w:cs="Times New Roman"/>
          <w:color w:val="FF0000"/>
          <w:highlight w:val="yellow"/>
        </w:rPr>
        <w:t>reference</w:t>
      </w:r>
      <w:proofErr w:type="spellEnd"/>
      <w:r w:rsidRPr="00D87998">
        <w:rPr>
          <w:rStyle w:val="Kpr"/>
          <w:rFonts w:ascii="Times New Roman" w:hAnsi="Times New Roman" w:cs="Times New Roman"/>
          <w:color w:val="FF0000"/>
          <w:highlight w:val="yellow"/>
        </w:rPr>
        <w:t xml:space="preserve"> is in </w:t>
      </w:r>
      <w:proofErr w:type="spellStart"/>
      <w:r w:rsidRPr="00D87998">
        <w:rPr>
          <w:rStyle w:val="Kpr"/>
          <w:rFonts w:ascii="Times New Roman" w:hAnsi="Times New Roman" w:cs="Times New Roman"/>
          <w:color w:val="FF0000"/>
          <w:highlight w:val="yellow"/>
        </w:rPr>
        <w:t>Turkish</w:t>
      </w:r>
      <w:proofErr w:type="spellEnd"/>
      <w:r w:rsidRPr="00D87998">
        <w:rPr>
          <w:rStyle w:val="Kpr"/>
          <w:rFonts w:ascii="Times New Roman" w:hAnsi="Times New Roman" w:cs="Times New Roman"/>
          <w:color w:val="FF0000"/>
          <w:highlight w:val="yellow"/>
        </w:rPr>
        <w:t xml:space="preserve"> </w:t>
      </w:r>
      <w:proofErr w:type="spellStart"/>
      <w:r w:rsidRPr="00D87998">
        <w:rPr>
          <w:rStyle w:val="Kpr"/>
          <w:rFonts w:ascii="Times New Roman" w:hAnsi="Times New Roman" w:cs="Times New Roman"/>
          <w:color w:val="FF0000"/>
          <w:highlight w:val="yellow"/>
        </w:rPr>
        <w:t>or</w:t>
      </w:r>
      <w:proofErr w:type="spellEnd"/>
      <w:r w:rsidRPr="00D87998">
        <w:rPr>
          <w:rStyle w:val="Kpr"/>
          <w:rFonts w:ascii="Times New Roman" w:hAnsi="Times New Roman" w:cs="Times New Roman"/>
          <w:color w:val="FF0000"/>
          <w:highlight w:val="yellow"/>
        </w:rPr>
        <w:t xml:space="preserve"> in </w:t>
      </w:r>
      <w:proofErr w:type="spellStart"/>
      <w:r w:rsidRPr="00D87998">
        <w:rPr>
          <w:rStyle w:val="Kpr"/>
          <w:rFonts w:ascii="Times New Roman" w:hAnsi="Times New Roman" w:cs="Times New Roman"/>
          <w:color w:val="FF0000"/>
          <w:highlight w:val="yellow"/>
        </w:rPr>
        <w:t>any</w:t>
      </w:r>
      <w:proofErr w:type="spellEnd"/>
      <w:r w:rsidRPr="00D87998">
        <w:rPr>
          <w:rStyle w:val="Kpr"/>
          <w:rFonts w:ascii="Times New Roman" w:hAnsi="Times New Roman" w:cs="Times New Roman"/>
          <w:color w:val="FF0000"/>
          <w:highlight w:val="yellow"/>
        </w:rPr>
        <w:t xml:space="preserve"> </w:t>
      </w:r>
      <w:proofErr w:type="spellStart"/>
      <w:r w:rsidRPr="00D87998">
        <w:rPr>
          <w:rStyle w:val="Kpr"/>
          <w:rFonts w:ascii="Times New Roman" w:hAnsi="Times New Roman" w:cs="Times New Roman"/>
          <w:color w:val="FF0000"/>
          <w:highlight w:val="yellow"/>
        </w:rPr>
        <w:t>other</w:t>
      </w:r>
      <w:proofErr w:type="spellEnd"/>
      <w:r w:rsidRPr="00D87998">
        <w:rPr>
          <w:rStyle w:val="Kpr"/>
          <w:rFonts w:ascii="Times New Roman" w:hAnsi="Times New Roman" w:cs="Times New Roman"/>
          <w:color w:val="FF0000"/>
          <w:highlight w:val="yellow"/>
        </w:rPr>
        <w:t xml:space="preserve"> </w:t>
      </w:r>
      <w:proofErr w:type="spellStart"/>
      <w:r w:rsidRPr="00D87998">
        <w:rPr>
          <w:rStyle w:val="Kpr"/>
          <w:rFonts w:ascii="Times New Roman" w:hAnsi="Times New Roman" w:cs="Times New Roman"/>
          <w:color w:val="FF0000"/>
          <w:highlight w:val="yellow"/>
        </w:rPr>
        <w:t>languages</w:t>
      </w:r>
      <w:proofErr w:type="spellEnd"/>
      <w:r w:rsidRPr="00D87998">
        <w:rPr>
          <w:rStyle w:val="Kpr"/>
          <w:rFonts w:ascii="Times New Roman" w:hAnsi="Times New Roman" w:cs="Times New Roman"/>
          <w:color w:val="FF0000"/>
          <w:highlight w:val="yellow"/>
        </w:rPr>
        <w:t xml:space="preserve">, English </w:t>
      </w:r>
      <w:proofErr w:type="spellStart"/>
      <w:r w:rsidRPr="00D87998">
        <w:rPr>
          <w:rStyle w:val="Kpr"/>
          <w:rFonts w:ascii="Times New Roman" w:hAnsi="Times New Roman" w:cs="Times New Roman"/>
          <w:color w:val="FF0000"/>
          <w:highlight w:val="yellow"/>
        </w:rPr>
        <w:t>translation</w:t>
      </w:r>
      <w:proofErr w:type="spellEnd"/>
      <w:r w:rsidRPr="00D87998">
        <w:rPr>
          <w:rStyle w:val="Kpr"/>
          <w:rFonts w:ascii="Times New Roman" w:hAnsi="Times New Roman" w:cs="Times New Roman"/>
          <w:color w:val="FF0000"/>
          <w:highlight w:val="yellow"/>
        </w:rPr>
        <w:t xml:space="preserve"> of </w:t>
      </w:r>
      <w:proofErr w:type="spellStart"/>
      <w:r w:rsidRPr="00D87998">
        <w:rPr>
          <w:rStyle w:val="Kpr"/>
          <w:rFonts w:ascii="Times New Roman" w:hAnsi="Times New Roman" w:cs="Times New Roman"/>
          <w:color w:val="FF0000"/>
          <w:highlight w:val="yellow"/>
        </w:rPr>
        <w:t>the</w:t>
      </w:r>
      <w:proofErr w:type="spellEnd"/>
      <w:r w:rsidRPr="00D87998">
        <w:rPr>
          <w:rStyle w:val="Kpr"/>
          <w:rFonts w:ascii="Times New Roman" w:hAnsi="Times New Roman" w:cs="Times New Roman"/>
          <w:color w:val="FF0000"/>
          <w:highlight w:val="yellow"/>
        </w:rPr>
        <w:t xml:space="preserve"> </w:t>
      </w:r>
      <w:proofErr w:type="spellStart"/>
      <w:r w:rsidRPr="00D87998">
        <w:rPr>
          <w:rStyle w:val="Kpr"/>
          <w:rFonts w:ascii="Times New Roman" w:hAnsi="Times New Roman" w:cs="Times New Roman"/>
          <w:color w:val="FF0000"/>
          <w:highlight w:val="yellow"/>
        </w:rPr>
        <w:t>reference</w:t>
      </w:r>
      <w:proofErr w:type="spellEnd"/>
      <w:r w:rsidRPr="00D87998">
        <w:rPr>
          <w:rStyle w:val="Kpr"/>
          <w:rFonts w:ascii="Times New Roman" w:hAnsi="Times New Roman" w:cs="Times New Roman"/>
          <w:color w:val="FF0000"/>
          <w:highlight w:val="yellow"/>
        </w:rPr>
        <w:t xml:space="preserve"> </w:t>
      </w:r>
      <w:proofErr w:type="spellStart"/>
      <w:r w:rsidRPr="00D87998">
        <w:rPr>
          <w:rStyle w:val="Kpr"/>
          <w:rFonts w:ascii="Times New Roman" w:hAnsi="Times New Roman" w:cs="Times New Roman"/>
          <w:color w:val="FF0000"/>
          <w:highlight w:val="yellow"/>
        </w:rPr>
        <w:t>should</w:t>
      </w:r>
      <w:proofErr w:type="spellEnd"/>
      <w:r w:rsidRPr="00D87998">
        <w:rPr>
          <w:rStyle w:val="Kpr"/>
          <w:rFonts w:ascii="Times New Roman" w:hAnsi="Times New Roman" w:cs="Times New Roman"/>
          <w:color w:val="FF0000"/>
          <w:highlight w:val="yellow"/>
        </w:rPr>
        <w:t xml:space="preserve"> be </w:t>
      </w:r>
      <w:proofErr w:type="spellStart"/>
      <w:r w:rsidRPr="00D87998">
        <w:rPr>
          <w:rStyle w:val="Kpr"/>
          <w:rFonts w:ascii="Times New Roman" w:hAnsi="Times New Roman" w:cs="Times New Roman"/>
          <w:color w:val="FF0000"/>
          <w:highlight w:val="yellow"/>
        </w:rPr>
        <w:t>added</w:t>
      </w:r>
      <w:proofErr w:type="spellEnd"/>
      <w:r w:rsidRPr="00D87998">
        <w:rPr>
          <w:rStyle w:val="Kpr"/>
          <w:rFonts w:ascii="Times New Roman" w:hAnsi="Times New Roman" w:cs="Times New Roman"/>
          <w:color w:val="FF0000"/>
          <w:highlight w:val="yellow"/>
        </w:rPr>
        <w:t xml:space="preserve"> in </w:t>
      </w:r>
      <w:proofErr w:type="spellStart"/>
      <w:r w:rsidRPr="00D87998">
        <w:rPr>
          <w:rStyle w:val="Kpr"/>
          <w:rFonts w:ascii="Times New Roman" w:hAnsi="Times New Roman" w:cs="Times New Roman"/>
          <w:color w:val="FF0000"/>
          <w:highlight w:val="yellow"/>
        </w:rPr>
        <w:t>square</w:t>
      </w:r>
      <w:proofErr w:type="spellEnd"/>
      <w:r w:rsidRPr="00D87998">
        <w:rPr>
          <w:rStyle w:val="Kpr"/>
          <w:rFonts w:ascii="Times New Roman" w:hAnsi="Times New Roman" w:cs="Times New Roman"/>
          <w:color w:val="FF0000"/>
          <w:highlight w:val="yellow"/>
        </w:rPr>
        <w:t xml:space="preserve"> </w:t>
      </w:r>
      <w:proofErr w:type="spellStart"/>
      <w:r w:rsidRPr="00D87998">
        <w:rPr>
          <w:rStyle w:val="Kpr"/>
          <w:rFonts w:ascii="Times New Roman" w:hAnsi="Times New Roman" w:cs="Times New Roman"/>
          <w:color w:val="FF0000"/>
          <w:highlight w:val="yellow"/>
        </w:rPr>
        <w:t>paranthesies</w:t>
      </w:r>
      <w:proofErr w:type="spellEnd"/>
      <w:r w:rsidRPr="00D87998">
        <w:rPr>
          <w:rStyle w:val="Kpr"/>
          <w:rFonts w:ascii="Times New Roman" w:hAnsi="Times New Roman" w:cs="Times New Roman"/>
          <w:color w:val="FF0000"/>
          <w:highlight w:val="yellow"/>
        </w:rPr>
        <w:t>.)</w:t>
      </w:r>
    </w:p>
    <w:p w14:paraId="71AD7219" w14:textId="77777777" w:rsidR="00845E36" w:rsidRPr="00D87998" w:rsidRDefault="00845E36" w:rsidP="00845E36">
      <w:pPr>
        <w:pStyle w:val="Default"/>
        <w:ind w:left="284" w:hanging="284"/>
        <w:jc w:val="both"/>
        <w:rPr>
          <w:rFonts w:ascii="Times New Roman" w:hAnsi="Times New Roman" w:cs="Times New Roman"/>
          <w:color w:val="0000FF"/>
          <w:lang w:val="en-US"/>
        </w:rPr>
      </w:pPr>
    </w:p>
    <w:p w14:paraId="25FF22FE" w14:textId="77777777" w:rsidR="00845E36" w:rsidRPr="00D87998" w:rsidRDefault="00845E36" w:rsidP="00845E36">
      <w:pPr>
        <w:pStyle w:val="Default"/>
        <w:ind w:left="284" w:hanging="284"/>
        <w:jc w:val="both"/>
        <w:rPr>
          <w:rFonts w:ascii="Times New Roman" w:hAnsi="Times New Roman" w:cs="Times New Roman"/>
          <w:lang w:val="en-US"/>
        </w:rPr>
      </w:pPr>
      <w:proofErr w:type="spellStart"/>
      <w:r w:rsidRPr="00D87998">
        <w:rPr>
          <w:rFonts w:ascii="Times New Roman" w:hAnsi="Times New Roman" w:cs="Times New Roman"/>
          <w:lang w:val="en-US"/>
        </w:rPr>
        <w:t>Tatsuoka</w:t>
      </w:r>
      <w:proofErr w:type="spellEnd"/>
      <w:r w:rsidRPr="00D87998">
        <w:rPr>
          <w:rFonts w:ascii="Times New Roman" w:hAnsi="Times New Roman" w:cs="Times New Roman"/>
          <w:lang w:val="en-US"/>
        </w:rPr>
        <w:t xml:space="preserve">, K.K. (1984). </w:t>
      </w:r>
      <w:r w:rsidRPr="00D87998">
        <w:rPr>
          <w:rFonts w:ascii="Times New Roman" w:hAnsi="Times New Roman" w:cs="Times New Roman"/>
          <w:i/>
          <w:lang w:val="en-US"/>
        </w:rPr>
        <w:t xml:space="preserve">Analysis of errors in fraction addition and subtraction problems </w:t>
      </w:r>
      <w:r w:rsidRPr="00D87998">
        <w:rPr>
          <w:rFonts w:ascii="Times New Roman" w:hAnsi="Times New Roman" w:cs="Times New Roman"/>
          <w:lang w:val="en-US"/>
        </w:rPr>
        <w:t xml:space="preserve">(Report No. NIE-G-81-0002). Computer-based Education Research Laboratory, University of Illinois. </w:t>
      </w:r>
    </w:p>
    <w:p w14:paraId="47EE3221" w14:textId="77777777" w:rsidR="00845E36" w:rsidRPr="00D87998" w:rsidRDefault="00845E36" w:rsidP="00845E36">
      <w:pPr>
        <w:pStyle w:val="Default"/>
        <w:ind w:left="284" w:hanging="284"/>
        <w:jc w:val="both"/>
        <w:rPr>
          <w:rFonts w:ascii="Times New Roman" w:hAnsi="Times New Roman" w:cs="Times New Roman"/>
          <w:lang w:val="en-US"/>
        </w:rPr>
      </w:pPr>
    </w:p>
    <w:p w14:paraId="1805FD3F" w14:textId="77777777" w:rsidR="00845E36" w:rsidRPr="00D87998" w:rsidRDefault="00845E36" w:rsidP="00845E36">
      <w:pPr>
        <w:pStyle w:val="Default"/>
        <w:ind w:left="284" w:hanging="284"/>
        <w:jc w:val="both"/>
        <w:rPr>
          <w:rFonts w:ascii="Times New Roman" w:hAnsi="Times New Roman" w:cs="Times New Roman"/>
          <w:lang w:val="en-US"/>
        </w:rPr>
      </w:pPr>
    </w:p>
    <w:p w14:paraId="38D12AE3" w14:textId="77777777" w:rsidR="00845E36" w:rsidRPr="0064360B" w:rsidRDefault="00845E36" w:rsidP="00845E36">
      <w:pPr>
        <w:pStyle w:val="Default"/>
        <w:spacing w:before="120" w:after="120"/>
        <w:ind w:left="284" w:hanging="284"/>
        <w:jc w:val="both"/>
        <w:rPr>
          <w:rFonts w:ascii="Times New Roman" w:hAnsi="Times New Roman" w:cs="Times New Roman"/>
          <w:color w:val="0000FF"/>
          <w:u w:val="single"/>
          <w:lang w:val="en-GB"/>
        </w:rPr>
      </w:pPr>
      <w:r w:rsidRPr="0064360B">
        <w:rPr>
          <w:rFonts w:ascii="Times New Roman" w:hAnsi="Times New Roman" w:cs="Times New Roman"/>
          <w:b/>
          <w:bCs/>
          <w:color w:val="0000FF"/>
          <w:u w:val="single"/>
          <w:lang w:val="en-GB"/>
        </w:rPr>
        <w:t xml:space="preserve">Book </w:t>
      </w:r>
      <w:r w:rsidRPr="00D87998">
        <w:rPr>
          <w:rFonts w:ascii="Times New Roman" w:hAnsi="Times New Roman" w:cs="Times New Roman"/>
          <w:b/>
          <w:bCs/>
          <w:color w:val="0000FF"/>
          <w:u w:val="single"/>
          <w:lang w:val="en-GB"/>
        </w:rPr>
        <w:t>F</w:t>
      </w:r>
      <w:r w:rsidRPr="0064360B">
        <w:rPr>
          <w:rFonts w:ascii="Times New Roman" w:hAnsi="Times New Roman" w:cs="Times New Roman"/>
          <w:b/>
          <w:bCs/>
          <w:color w:val="0000FF"/>
          <w:u w:val="single"/>
          <w:lang w:val="en-GB"/>
        </w:rPr>
        <w:t>ormat</w:t>
      </w:r>
    </w:p>
    <w:p w14:paraId="4B670781" w14:textId="77777777" w:rsidR="00845E36" w:rsidRPr="0064360B" w:rsidRDefault="00845E36" w:rsidP="00845E36">
      <w:pPr>
        <w:pStyle w:val="Default"/>
        <w:ind w:left="284" w:hanging="284"/>
        <w:jc w:val="both"/>
        <w:rPr>
          <w:rFonts w:ascii="Times New Roman" w:hAnsi="Times New Roman" w:cs="Times New Roman"/>
          <w:lang w:val="en-GB"/>
        </w:rPr>
      </w:pPr>
      <w:r w:rsidRPr="0011493D">
        <w:rPr>
          <w:rStyle w:val="text-color-purple"/>
          <w:rFonts w:ascii="Times New Roman" w:hAnsi="Times New Roman" w:cs="Times New Roman"/>
          <w:highlight w:val="lightGray"/>
          <w:shd w:val="clear" w:color="auto" w:fill="FFFFFF"/>
        </w:rPr>
        <w:t xml:space="preserve">Author </w:t>
      </w:r>
      <w:r>
        <w:rPr>
          <w:rFonts w:ascii="Times New Roman" w:hAnsi="Times New Roman" w:cs="Times New Roman"/>
          <w:highlight w:val="lightGray"/>
          <w:shd w:val="clear" w:color="auto" w:fill="FFFFFF"/>
          <w:lang w:val="en-GB"/>
        </w:rPr>
        <w:t>Surname</w:t>
      </w:r>
      <w:r w:rsidRPr="0064360B">
        <w:rPr>
          <w:rFonts w:ascii="Times New Roman" w:hAnsi="Times New Roman" w:cs="Times New Roman"/>
          <w:highlight w:val="lightGray"/>
          <w:lang w:val="en-GB"/>
        </w:rPr>
        <w:t xml:space="preserve">, A.A. (Year of publication). </w:t>
      </w:r>
      <w:r w:rsidRPr="0064360B">
        <w:rPr>
          <w:rFonts w:ascii="Times New Roman" w:hAnsi="Times New Roman" w:cs="Times New Roman"/>
          <w:i/>
          <w:iCs/>
          <w:highlight w:val="lightGray"/>
          <w:lang w:val="en-GB"/>
        </w:rPr>
        <w:t>Title of work: Capital letter to start subtitle</w:t>
      </w:r>
      <w:r w:rsidRPr="0064360B">
        <w:rPr>
          <w:rFonts w:ascii="Times New Roman" w:hAnsi="Times New Roman" w:cs="Times New Roman"/>
          <w:highlight w:val="lightGray"/>
          <w:lang w:val="en-GB"/>
        </w:rPr>
        <w:t>. Publisher.</w:t>
      </w:r>
    </w:p>
    <w:p w14:paraId="4A97ACD0" w14:textId="77777777" w:rsidR="00845E36" w:rsidRPr="00D87998" w:rsidRDefault="00845E36" w:rsidP="00845E36">
      <w:pPr>
        <w:pStyle w:val="Default"/>
        <w:ind w:left="284" w:hanging="284"/>
        <w:jc w:val="both"/>
        <w:rPr>
          <w:rFonts w:ascii="Times New Roman" w:hAnsi="Times New Roman" w:cs="Times New Roman"/>
          <w:lang w:val="en-US"/>
        </w:rPr>
      </w:pPr>
    </w:p>
    <w:p w14:paraId="37CD964F" w14:textId="77777777" w:rsidR="00845E36" w:rsidRPr="00D87998" w:rsidRDefault="00845E36" w:rsidP="00845E36">
      <w:pPr>
        <w:pStyle w:val="Default"/>
        <w:ind w:left="284" w:hanging="284"/>
        <w:jc w:val="both"/>
        <w:rPr>
          <w:rFonts w:ascii="Times New Roman" w:hAnsi="Times New Roman" w:cs="Times New Roman"/>
          <w:lang w:val="en-US"/>
        </w:rPr>
      </w:pPr>
      <w:r w:rsidRPr="0011493D">
        <w:rPr>
          <w:rFonts w:ascii="Times New Roman" w:hAnsi="Times New Roman" w:cs="Times New Roman"/>
          <w:highlight w:val="lightGray"/>
          <w:lang w:val="en-US"/>
        </w:rPr>
        <w:t xml:space="preserve">Surname-1, N., &amp; Surname-2, N. (2017). Book chapter title. In A. Surname &amp; B. Surname (Eds.), </w:t>
      </w:r>
      <w:r w:rsidRPr="0011493D">
        <w:rPr>
          <w:rFonts w:ascii="Times New Roman" w:hAnsi="Times New Roman" w:cs="Times New Roman"/>
          <w:i/>
          <w:highlight w:val="lightGray"/>
          <w:lang w:val="en-US"/>
        </w:rPr>
        <w:t>Book title</w:t>
      </w:r>
      <w:r w:rsidRPr="0011493D">
        <w:rPr>
          <w:rFonts w:ascii="Times New Roman" w:hAnsi="Times New Roman" w:cs="Times New Roman"/>
          <w:highlight w:val="lightGray"/>
          <w:lang w:val="en-US"/>
        </w:rPr>
        <w:t xml:space="preserve"> (2nd ed., pp. ZZ-ZZ). XYZ Publications.</w:t>
      </w:r>
    </w:p>
    <w:p w14:paraId="650C1A02" w14:textId="77777777" w:rsidR="00845E36" w:rsidRPr="00D87998" w:rsidRDefault="00845E36" w:rsidP="00845E36">
      <w:pPr>
        <w:pStyle w:val="Default"/>
        <w:ind w:left="284" w:hanging="284"/>
        <w:jc w:val="both"/>
        <w:rPr>
          <w:rFonts w:ascii="Times New Roman" w:hAnsi="Times New Roman" w:cs="Times New Roman"/>
          <w:lang w:val="en-US"/>
        </w:rPr>
      </w:pPr>
    </w:p>
    <w:p w14:paraId="1C4E993E" w14:textId="77777777" w:rsidR="00845E36" w:rsidRPr="00D87998" w:rsidRDefault="00845E36" w:rsidP="00845E36">
      <w:pPr>
        <w:pStyle w:val="Default"/>
        <w:ind w:left="284" w:hanging="284"/>
        <w:jc w:val="both"/>
        <w:rPr>
          <w:rFonts w:ascii="Times New Roman" w:hAnsi="Times New Roman" w:cs="Times New Roman"/>
          <w:lang w:val="en-GB"/>
        </w:rPr>
      </w:pPr>
      <w:r w:rsidRPr="007D0B63">
        <w:rPr>
          <w:rFonts w:ascii="Times New Roman" w:hAnsi="Times New Roman" w:cs="Times New Roman"/>
          <w:lang w:val="en-GB"/>
        </w:rPr>
        <w:t xml:space="preserve">Duncan, G.J., &amp; Brooks-Gunn, J. (Eds.). (1997). </w:t>
      </w:r>
      <w:r w:rsidRPr="007D0B63">
        <w:rPr>
          <w:rFonts w:ascii="Times New Roman" w:hAnsi="Times New Roman" w:cs="Times New Roman"/>
          <w:i/>
          <w:iCs/>
          <w:lang w:val="en-GB"/>
        </w:rPr>
        <w:t>Consequences of growing up poor</w:t>
      </w:r>
      <w:r w:rsidRPr="007D0B63">
        <w:rPr>
          <w:rFonts w:ascii="Times New Roman" w:hAnsi="Times New Roman" w:cs="Times New Roman"/>
          <w:lang w:val="en-GB"/>
        </w:rPr>
        <w:t>. Russell Sage Foundation.</w:t>
      </w:r>
    </w:p>
    <w:p w14:paraId="0E59A330" w14:textId="77777777" w:rsidR="00845E36" w:rsidRPr="00D87998" w:rsidRDefault="00845E36" w:rsidP="00845E36">
      <w:pPr>
        <w:pStyle w:val="Default"/>
        <w:ind w:left="284" w:hanging="284"/>
        <w:jc w:val="both"/>
        <w:rPr>
          <w:rFonts w:ascii="Times New Roman" w:hAnsi="Times New Roman" w:cs="Times New Roman"/>
          <w:lang w:val="en-GB"/>
        </w:rPr>
      </w:pPr>
    </w:p>
    <w:p w14:paraId="1FD61CBD" w14:textId="77777777" w:rsidR="00845E36" w:rsidRPr="0064360B" w:rsidRDefault="00845E36" w:rsidP="00845E36">
      <w:pPr>
        <w:pStyle w:val="Default"/>
        <w:spacing w:before="120" w:after="120"/>
        <w:ind w:left="284" w:hanging="284"/>
        <w:jc w:val="both"/>
        <w:rPr>
          <w:rFonts w:ascii="Times New Roman" w:hAnsi="Times New Roman" w:cs="Times New Roman"/>
          <w:u w:val="single"/>
          <w:lang w:val="en-GB"/>
        </w:rPr>
      </w:pPr>
      <w:proofErr w:type="spellStart"/>
      <w:r w:rsidRPr="0064360B">
        <w:rPr>
          <w:rFonts w:ascii="Times New Roman" w:hAnsi="Times New Roman" w:cs="Times New Roman"/>
          <w:b/>
          <w:bCs/>
          <w:u w:val="single"/>
          <w:lang w:val="en-GB"/>
        </w:rPr>
        <w:t>Ebook</w:t>
      </w:r>
      <w:proofErr w:type="spellEnd"/>
      <w:r w:rsidRPr="0064360B">
        <w:rPr>
          <w:rFonts w:ascii="Times New Roman" w:hAnsi="Times New Roman" w:cs="Times New Roman"/>
          <w:b/>
          <w:bCs/>
          <w:u w:val="single"/>
          <w:lang w:val="en-GB"/>
        </w:rPr>
        <w:t xml:space="preserve"> accessed using a specific reader</w:t>
      </w:r>
    </w:p>
    <w:p w14:paraId="74195041" w14:textId="77777777" w:rsidR="00845E36" w:rsidRPr="00D87998" w:rsidRDefault="00845E36" w:rsidP="00845E36">
      <w:pPr>
        <w:pStyle w:val="Default"/>
        <w:ind w:left="284" w:hanging="284"/>
        <w:jc w:val="both"/>
        <w:rPr>
          <w:rFonts w:ascii="Times New Roman" w:hAnsi="Times New Roman" w:cs="Times New Roman"/>
          <w:b/>
          <w:bCs/>
          <w:lang w:val="en-GB"/>
        </w:rPr>
      </w:pPr>
      <w:r w:rsidRPr="0064360B">
        <w:rPr>
          <w:rFonts w:ascii="Times New Roman" w:hAnsi="Times New Roman" w:cs="Times New Roman"/>
          <w:lang w:val="en-GB"/>
        </w:rPr>
        <w:t xml:space="preserve">Gladwell, M. (2011). </w:t>
      </w:r>
      <w:r w:rsidRPr="0064360B">
        <w:rPr>
          <w:rFonts w:ascii="Times New Roman" w:hAnsi="Times New Roman" w:cs="Times New Roman"/>
          <w:i/>
          <w:iCs/>
          <w:lang w:val="en-GB"/>
        </w:rPr>
        <w:t>Outliers: The story of success</w:t>
      </w:r>
      <w:r w:rsidRPr="0064360B">
        <w:rPr>
          <w:rFonts w:ascii="Times New Roman" w:hAnsi="Times New Roman" w:cs="Times New Roman"/>
          <w:lang w:val="en-GB"/>
        </w:rPr>
        <w:t xml:space="preserve">. Back Bay Books. </w:t>
      </w:r>
      <w:hyperlink r:id="rId12" w:history="1">
        <w:r w:rsidRPr="0064360B">
          <w:rPr>
            <w:rStyle w:val="Kpr"/>
            <w:rFonts w:ascii="Times New Roman" w:hAnsi="Times New Roman" w:cs="Times New Roman"/>
            <w:lang w:val="en-GB"/>
          </w:rPr>
          <w:t>https://www.amazon.com</w:t>
        </w:r>
      </w:hyperlink>
      <w:r w:rsidRPr="00D87998">
        <w:rPr>
          <w:rFonts w:ascii="Times New Roman" w:hAnsi="Times New Roman" w:cs="Times New Roman"/>
          <w:b/>
          <w:bCs/>
          <w:lang w:val="en-GB"/>
        </w:rPr>
        <w:t xml:space="preserve"> </w:t>
      </w:r>
    </w:p>
    <w:p w14:paraId="0A28C667" w14:textId="77777777" w:rsidR="00845E36" w:rsidRPr="0064360B" w:rsidRDefault="00845E36" w:rsidP="00845E36">
      <w:pPr>
        <w:pStyle w:val="Default"/>
        <w:spacing w:before="240" w:after="240"/>
        <w:ind w:left="284" w:hanging="284"/>
        <w:jc w:val="both"/>
        <w:rPr>
          <w:rFonts w:ascii="Times New Roman" w:hAnsi="Times New Roman" w:cs="Times New Roman"/>
          <w:lang w:val="en-GB"/>
        </w:rPr>
      </w:pPr>
      <w:proofErr w:type="spellStart"/>
      <w:r w:rsidRPr="0064360B">
        <w:rPr>
          <w:rFonts w:ascii="Times New Roman" w:hAnsi="Times New Roman" w:cs="Times New Roman"/>
          <w:b/>
          <w:bCs/>
          <w:lang w:val="en-GB"/>
        </w:rPr>
        <w:t>Ebook</w:t>
      </w:r>
      <w:proofErr w:type="spellEnd"/>
      <w:r w:rsidRPr="0064360B">
        <w:rPr>
          <w:rFonts w:ascii="Times New Roman" w:hAnsi="Times New Roman" w:cs="Times New Roman"/>
          <w:b/>
          <w:bCs/>
          <w:lang w:val="en-GB"/>
        </w:rPr>
        <w:t xml:space="preserve"> format: </w:t>
      </w:r>
      <w:r w:rsidRPr="0064360B">
        <w:rPr>
          <w:rFonts w:ascii="Times New Roman" w:hAnsi="Times New Roman" w:cs="Times New Roman"/>
          <w:lang w:val="en-GB"/>
        </w:rPr>
        <w:t xml:space="preserve">Cite an </w:t>
      </w:r>
      <w:proofErr w:type="spellStart"/>
      <w:r w:rsidRPr="0064360B">
        <w:rPr>
          <w:rFonts w:ascii="Times New Roman" w:hAnsi="Times New Roman" w:cs="Times New Roman"/>
          <w:lang w:val="en-GB"/>
        </w:rPr>
        <w:t>ebook</w:t>
      </w:r>
      <w:proofErr w:type="spellEnd"/>
      <w:r w:rsidRPr="0064360B">
        <w:rPr>
          <w:rFonts w:ascii="Times New Roman" w:hAnsi="Times New Roman" w:cs="Times New Roman"/>
          <w:lang w:val="en-GB"/>
        </w:rPr>
        <w:t xml:space="preserve"> with the same information as a print book, and add the URL.</w:t>
      </w:r>
    </w:p>
    <w:p w14:paraId="59500966" w14:textId="77777777" w:rsidR="00845E36" w:rsidRPr="0040795A" w:rsidRDefault="00845E36" w:rsidP="00845E36">
      <w:pPr>
        <w:pStyle w:val="Default"/>
        <w:spacing w:before="120"/>
        <w:ind w:left="284" w:hanging="284"/>
        <w:jc w:val="both"/>
        <w:rPr>
          <w:rFonts w:ascii="Times New Roman" w:hAnsi="Times New Roman" w:cs="Times New Roman"/>
          <w:color w:val="auto"/>
          <w:lang w:val="en-GB"/>
        </w:rPr>
      </w:pPr>
      <w:r w:rsidRPr="0040795A">
        <w:rPr>
          <w:rStyle w:val="text-color-purple"/>
          <w:rFonts w:ascii="Times New Roman" w:hAnsi="Times New Roman" w:cs="Times New Roman"/>
          <w:color w:val="auto"/>
          <w:highlight w:val="lightGray"/>
          <w:shd w:val="clear" w:color="auto" w:fill="FFFFFF"/>
        </w:rPr>
        <w:t xml:space="preserve">Author </w:t>
      </w:r>
      <w:r w:rsidRPr="0040795A">
        <w:rPr>
          <w:rFonts w:ascii="Times New Roman" w:hAnsi="Times New Roman" w:cs="Times New Roman"/>
          <w:color w:val="auto"/>
          <w:highlight w:val="lightGray"/>
          <w:shd w:val="clear" w:color="auto" w:fill="FFFFFF"/>
          <w:lang w:val="en-GB"/>
        </w:rPr>
        <w:t>Surname</w:t>
      </w:r>
      <w:r w:rsidRPr="0040795A">
        <w:rPr>
          <w:rFonts w:ascii="Times New Roman" w:hAnsi="Times New Roman" w:cs="Times New Roman"/>
          <w:color w:val="auto"/>
          <w:highlight w:val="lightGray"/>
          <w:lang w:val="en-GB"/>
        </w:rPr>
        <w:t xml:space="preserve">, A.A. (Year of publication). </w:t>
      </w:r>
      <w:r w:rsidRPr="0040795A">
        <w:rPr>
          <w:rFonts w:ascii="Times New Roman" w:hAnsi="Times New Roman" w:cs="Times New Roman"/>
          <w:i/>
          <w:iCs/>
          <w:color w:val="auto"/>
          <w:highlight w:val="lightGray"/>
          <w:lang w:val="en-GB"/>
        </w:rPr>
        <w:t>Title of work: Capital letter to start subtitle</w:t>
      </w:r>
      <w:r w:rsidRPr="0040795A">
        <w:rPr>
          <w:rFonts w:ascii="Times New Roman" w:hAnsi="Times New Roman" w:cs="Times New Roman"/>
          <w:color w:val="auto"/>
          <w:highlight w:val="lightGray"/>
          <w:lang w:val="en-GB"/>
        </w:rPr>
        <w:t>. Publisher. URL</w:t>
      </w:r>
    </w:p>
    <w:p w14:paraId="6E857FCB" w14:textId="77777777" w:rsidR="00845E36" w:rsidRPr="00D87998" w:rsidRDefault="00845E36" w:rsidP="00845E36">
      <w:pPr>
        <w:pStyle w:val="Default"/>
        <w:ind w:left="284" w:hanging="284"/>
        <w:jc w:val="both"/>
        <w:rPr>
          <w:rFonts w:ascii="Times New Roman" w:hAnsi="Times New Roman" w:cs="Times New Roman"/>
          <w:color w:val="1B2B68"/>
        </w:rPr>
      </w:pPr>
    </w:p>
    <w:p w14:paraId="1284849D" w14:textId="77777777" w:rsidR="00845E36" w:rsidRPr="00D87998" w:rsidRDefault="00845E36" w:rsidP="00845E36">
      <w:pPr>
        <w:pStyle w:val="Default"/>
        <w:spacing w:before="120" w:after="120"/>
        <w:ind w:left="284" w:hanging="284"/>
        <w:jc w:val="both"/>
        <w:rPr>
          <w:rFonts w:ascii="Times New Roman" w:hAnsi="Times New Roman" w:cs="Times New Roman"/>
          <w:b/>
          <w:bCs/>
          <w:color w:val="0000FF"/>
          <w:u w:val="single"/>
          <w:lang w:val="en-US"/>
        </w:rPr>
      </w:pPr>
      <w:proofErr w:type="spellStart"/>
      <w:r w:rsidRPr="00D87998">
        <w:rPr>
          <w:rFonts w:ascii="Times New Roman" w:hAnsi="Times New Roman" w:cs="Times New Roman"/>
          <w:b/>
          <w:bCs/>
          <w:color w:val="0000FF"/>
          <w:u w:val="single"/>
        </w:rPr>
        <w:t>Dissertation</w:t>
      </w:r>
      <w:proofErr w:type="spellEnd"/>
    </w:p>
    <w:p w14:paraId="00E023E0" w14:textId="77777777" w:rsidR="00845E36" w:rsidRPr="00D87998" w:rsidRDefault="00845E36" w:rsidP="00845E36">
      <w:pPr>
        <w:pStyle w:val="Balk2"/>
        <w:numPr>
          <w:ilvl w:val="1"/>
          <w:numId w:val="6"/>
        </w:numPr>
        <w:suppressAutoHyphens/>
        <w:spacing w:after="120"/>
        <w:jc w:val="both"/>
        <w:rPr>
          <w:i w:val="0"/>
          <w:iCs w:val="0"/>
          <w:color w:val="1B2B68"/>
          <w:szCs w:val="24"/>
        </w:rPr>
      </w:pPr>
      <w:bookmarkStart w:id="3" w:name="_Hlk73354946"/>
      <w:r w:rsidRPr="00D87998">
        <w:rPr>
          <w:i w:val="0"/>
          <w:iCs w:val="0"/>
          <w:color w:val="1B2B68"/>
          <w:szCs w:val="24"/>
        </w:rPr>
        <w:t>Citing a dissertation published elsewhere:</w:t>
      </w:r>
    </w:p>
    <w:p w14:paraId="31CCFBA1" w14:textId="77777777" w:rsidR="00845E36" w:rsidRPr="0040795A" w:rsidRDefault="00845E36" w:rsidP="00845E36">
      <w:pPr>
        <w:ind w:left="284" w:hanging="284"/>
        <w:jc w:val="both"/>
        <w:rPr>
          <w:rStyle w:val="text-color-purple"/>
          <w:rFonts w:ascii="Times New Roman" w:hAnsi="Times New Roman" w:cs="Times New Roman"/>
          <w:sz w:val="24"/>
          <w:szCs w:val="24"/>
          <w:shd w:val="clear" w:color="auto" w:fill="FFFFFF"/>
        </w:rPr>
      </w:pPr>
      <w:r w:rsidRPr="0040795A">
        <w:rPr>
          <w:rStyle w:val="text-color-purple"/>
          <w:rFonts w:ascii="Times New Roman" w:hAnsi="Times New Roman" w:cs="Times New Roman"/>
          <w:sz w:val="24"/>
          <w:szCs w:val="24"/>
          <w:highlight w:val="lightGray"/>
          <w:shd w:val="clear" w:color="auto" w:fill="FFFFFF"/>
        </w:rPr>
        <w:t xml:space="preserve">Author </w:t>
      </w:r>
      <w:r w:rsidRPr="0040795A">
        <w:rPr>
          <w:rFonts w:ascii="Times New Roman" w:hAnsi="Times New Roman" w:cs="Times New Roman"/>
          <w:sz w:val="24"/>
          <w:szCs w:val="24"/>
          <w:highlight w:val="lightGray"/>
          <w:shd w:val="clear" w:color="auto" w:fill="FFFFFF"/>
          <w:lang w:val="en-GB"/>
        </w:rPr>
        <w:t>Surname</w:t>
      </w:r>
      <w:r w:rsidRPr="0040795A">
        <w:rPr>
          <w:rFonts w:ascii="Times New Roman" w:hAnsi="Times New Roman" w:cs="Times New Roman"/>
          <w:sz w:val="24"/>
          <w:szCs w:val="24"/>
          <w:highlight w:val="lightGray"/>
          <w:shd w:val="clear" w:color="auto" w:fill="FFFFFF"/>
        </w:rPr>
        <w:t xml:space="preserve">, </w:t>
      </w:r>
      <w:proofErr w:type="spellStart"/>
      <w:r w:rsidRPr="0040795A">
        <w:rPr>
          <w:rStyle w:val="text-color-purple"/>
          <w:rFonts w:ascii="Times New Roman" w:hAnsi="Times New Roman" w:cs="Times New Roman"/>
          <w:sz w:val="24"/>
          <w:szCs w:val="24"/>
          <w:highlight w:val="lightGray"/>
          <w:shd w:val="clear" w:color="auto" w:fill="FFFFFF"/>
        </w:rPr>
        <w:t>Initials</w:t>
      </w:r>
      <w:proofErr w:type="spellEnd"/>
      <w:r w:rsidRPr="0040795A">
        <w:rPr>
          <w:rFonts w:ascii="Times New Roman" w:hAnsi="Times New Roman" w:cs="Times New Roman"/>
          <w:sz w:val="24"/>
          <w:szCs w:val="24"/>
          <w:highlight w:val="lightGray"/>
          <w:shd w:val="clear" w:color="auto" w:fill="FFFFFF"/>
        </w:rPr>
        <w:t>. (</w:t>
      </w:r>
      <w:proofErr w:type="spellStart"/>
      <w:r w:rsidRPr="0040795A">
        <w:rPr>
          <w:rStyle w:val="text-color-purple"/>
          <w:rFonts w:ascii="Times New Roman" w:hAnsi="Times New Roman" w:cs="Times New Roman"/>
          <w:sz w:val="24"/>
          <w:szCs w:val="24"/>
          <w:highlight w:val="lightGray"/>
          <w:shd w:val="clear" w:color="auto" w:fill="FFFFFF"/>
        </w:rPr>
        <w:t>Year</w:t>
      </w:r>
      <w:proofErr w:type="spellEnd"/>
      <w:r w:rsidRPr="0040795A">
        <w:rPr>
          <w:rFonts w:ascii="Times New Roman" w:hAnsi="Times New Roman" w:cs="Times New Roman"/>
          <w:sz w:val="24"/>
          <w:szCs w:val="24"/>
          <w:highlight w:val="lightGray"/>
          <w:shd w:val="clear" w:color="auto" w:fill="FFFFFF"/>
        </w:rPr>
        <w:t xml:space="preserve">). </w:t>
      </w:r>
      <w:proofErr w:type="spellStart"/>
      <w:r w:rsidRPr="0040795A">
        <w:rPr>
          <w:rStyle w:val="Vurgu"/>
          <w:rFonts w:ascii="Times New Roman" w:hAnsi="Times New Roman" w:cs="Times New Roman"/>
          <w:sz w:val="24"/>
          <w:szCs w:val="24"/>
          <w:highlight w:val="lightGray"/>
          <w:shd w:val="clear" w:color="auto" w:fill="FFFFFF"/>
        </w:rPr>
        <w:t>Dissertation</w:t>
      </w:r>
      <w:proofErr w:type="spellEnd"/>
      <w:r w:rsidRPr="0040795A">
        <w:rPr>
          <w:rStyle w:val="Vurgu"/>
          <w:rFonts w:ascii="Times New Roman" w:hAnsi="Times New Roman" w:cs="Times New Roman"/>
          <w:sz w:val="24"/>
          <w:szCs w:val="24"/>
          <w:highlight w:val="lightGray"/>
          <w:shd w:val="clear" w:color="auto" w:fill="FFFFFF"/>
        </w:rPr>
        <w:t xml:space="preserve"> </w:t>
      </w:r>
      <w:proofErr w:type="spellStart"/>
      <w:r w:rsidRPr="0040795A">
        <w:rPr>
          <w:rStyle w:val="Vurgu"/>
          <w:rFonts w:ascii="Times New Roman" w:hAnsi="Times New Roman" w:cs="Times New Roman"/>
          <w:sz w:val="24"/>
          <w:szCs w:val="24"/>
          <w:highlight w:val="lightGray"/>
          <w:shd w:val="clear" w:color="auto" w:fill="FFFFFF"/>
        </w:rPr>
        <w:t>title</w:t>
      </w:r>
      <w:proofErr w:type="spellEnd"/>
      <w:r>
        <w:rPr>
          <w:rFonts w:ascii="Times New Roman" w:hAnsi="Times New Roman" w:cs="Times New Roman"/>
          <w:sz w:val="24"/>
          <w:szCs w:val="24"/>
          <w:highlight w:val="lightGray"/>
          <w:shd w:val="clear" w:color="auto" w:fill="FFFFFF"/>
        </w:rPr>
        <w:t xml:space="preserve"> </w:t>
      </w:r>
      <w:r w:rsidRPr="0040795A">
        <w:rPr>
          <w:rFonts w:ascii="Times New Roman" w:hAnsi="Times New Roman" w:cs="Times New Roman"/>
          <w:sz w:val="24"/>
          <w:szCs w:val="24"/>
          <w:highlight w:val="lightGray"/>
          <w:shd w:val="clear" w:color="auto" w:fill="FFFFFF"/>
        </w:rPr>
        <w:t>[</w:t>
      </w:r>
      <w:proofErr w:type="spellStart"/>
      <w:r w:rsidRPr="0040795A">
        <w:rPr>
          <w:rStyle w:val="text-color-purple"/>
          <w:rFonts w:ascii="Times New Roman" w:hAnsi="Times New Roman" w:cs="Times New Roman"/>
          <w:sz w:val="24"/>
          <w:szCs w:val="24"/>
          <w:highlight w:val="lightGray"/>
          <w:shd w:val="clear" w:color="auto" w:fill="FFFFFF"/>
        </w:rPr>
        <w:t>Type</w:t>
      </w:r>
      <w:proofErr w:type="spellEnd"/>
      <w:r w:rsidRPr="0040795A">
        <w:rPr>
          <w:rStyle w:val="text-color-purple"/>
          <w:rFonts w:ascii="Times New Roman" w:hAnsi="Times New Roman" w:cs="Times New Roman"/>
          <w:sz w:val="24"/>
          <w:szCs w:val="24"/>
          <w:highlight w:val="lightGray"/>
          <w:shd w:val="clear" w:color="auto" w:fill="FFFFFF"/>
        </w:rPr>
        <w:t xml:space="preserve"> of </w:t>
      </w:r>
      <w:proofErr w:type="spellStart"/>
      <w:r w:rsidRPr="0040795A">
        <w:rPr>
          <w:rStyle w:val="text-color-purple"/>
          <w:rFonts w:ascii="Times New Roman" w:hAnsi="Times New Roman" w:cs="Times New Roman"/>
          <w:sz w:val="24"/>
          <w:szCs w:val="24"/>
          <w:highlight w:val="lightGray"/>
          <w:shd w:val="clear" w:color="auto" w:fill="FFFFFF"/>
        </w:rPr>
        <w:t>dissertation</w:t>
      </w:r>
      <w:proofErr w:type="spellEnd"/>
      <w:r w:rsidRPr="0040795A">
        <w:rPr>
          <w:rStyle w:val="text-color-purple"/>
          <w:rFonts w:ascii="Times New Roman" w:hAnsi="Times New Roman" w:cs="Times New Roman"/>
          <w:sz w:val="24"/>
          <w:szCs w:val="24"/>
          <w:highlight w:val="lightGray"/>
          <w:shd w:val="clear" w:color="auto" w:fill="FFFFFF"/>
        </w:rPr>
        <w:t>/</w:t>
      </w:r>
      <w:proofErr w:type="spellStart"/>
      <w:r w:rsidRPr="0040795A">
        <w:rPr>
          <w:rStyle w:val="text-color-purple"/>
          <w:rFonts w:ascii="Times New Roman" w:hAnsi="Times New Roman" w:cs="Times New Roman"/>
          <w:sz w:val="24"/>
          <w:szCs w:val="24"/>
          <w:highlight w:val="lightGray"/>
          <w:shd w:val="clear" w:color="auto" w:fill="FFFFFF"/>
        </w:rPr>
        <w:t>thesis</w:t>
      </w:r>
      <w:proofErr w:type="spellEnd"/>
      <w:r w:rsidRPr="0040795A">
        <w:rPr>
          <w:rFonts w:ascii="Times New Roman" w:hAnsi="Times New Roman" w:cs="Times New Roman"/>
          <w:sz w:val="24"/>
          <w:szCs w:val="24"/>
          <w:highlight w:val="lightGray"/>
          <w:shd w:val="clear" w:color="auto" w:fill="FFFFFF"/>
        </w:rPr>
        <w:t>, </w:t>
      </w:r>
      <w:proofErr w:type="spellStart"/>
      <w:r w:rsidRPr="0040795A">
        <w:rPr>
          <w:rStyle w:val="text-color-purple"/>
          <w:rFonts w:ascii="Times New Roman" w:hAnsi="Times New Roman" w:cs="Times New Roman"/>
          <w:sz w:val="24"/>
          <w:szCs w:val="24"/>
          <w:highlight w:val="lightGray"/>
          <w:shd w:val="clear" w:color="auto" w:fill="FFFFFF"/>
        </w:rPr>
        <w:t>University</w:t>
      </w:r>
      <w:proofErr w:type="spellEnd"/>
      <w:r w:rsidRPr="0040795A">
        <w:rPr>
          <w:rStyle w:val="text-color-purple"/>
          <w:rFonts w:ascii="Times New Roman" w:hAnsi="Times New Roman" w:cs="Times New Roman"/>
          <w:sz w:val="24"/>
          <w:szCs w:val="24"/>
          <w:highlight w:val="lightGray"/>
          <w:shd w:val="clear" w:color="auto" w:fill="FFFFFF"/>
        </w:rPr>
        <w:t xml:space="preserve"> Name</w:t>
      </w:r>
      <w:r w:rsidRPr="0040795A">
        <w:rPr>
          <w:rFonts w:ascii="Times New Roman" w:hAnsi="Times New Roman" w:cs="Times New Roman"/>
          <w:sz w:val="24"/>
          <w:szCs w:val="24"/>
          <w:highlight w:val="lightGray"/>
          <w:shd w:val="clear" w:color="auto" w:fill="FFFFFF"/>
        </w:rPr>
        <w:t xml:space="preserve">]. </w:t>
      </w:r>
      <w:r w:rsidRPr="0040795A">
        <w:rPr>
          <w:rStyle w:val="text-color-purple"/>
          <w:rFonts w:ascii="Times New Roman" w:hAnsi="Times New Roman" w:cs="Times New Roman"/>
          <w:sz w:val="24"/>
          <w:szCs w:val="24"/>
          <w:highlight w:val="lightGray"/>
          <w:shd w:val="clear" w:color="auto" w:fill="FFFFFF"/>
        </w:rPr>
        <w:t>Archive Name</w:t>
      </w:r>
      <w:r w:rsidRPr="0040795A">
        <w:rPr>
          <w:rFonts w:ascii="Times New Roman" w:hAnsi="Times New Roman" w:cs="Times New Roman"/>
          <w:sz w:val="24"/>
          <w:szCs w:val="24"/>
          <w:highlight w:val="lightGray"/>
          <w:shd w:val="clear" w:color="auto" w:fill="FFFFFF"/>
        </w:rPr>
        <w:t xml:space="preserve">. </w:t>
      </w:r>
      <w:r w:rsidRPr="0040795A">
        <w:rPr>
          <w:rStyle w:val="text-color-purple"/>
          <w:rFonts w:ascii="Times New Roman" w:hAnsi="Times New Roman" w:cs="Times New Roman"/>
          <w:sz w:val="24"/>
          <w:szCs w:val="24"/>
          <w:highlight w:val="lightGray"/>
          <w:shd w:val="clear" w:color="auto" w:fill="FFFFFF"/>
        </w:rPr>
        <w:t>URL</w:t>
      </w:r>
    </w:p>
    <w:p w14:paraId="1FDE0C42" w14:textId="77777777" w:rsidR="00845E36" w:rsidRPr="00D87998" w:rsidRDefault="00845E36" w:rsidP="00845E36">
      <w:pPr>
        <w:pStyle w:val="Default"/>
        <w:ind w:left="284" w:hanging="284"/>
        <w:jc w:val="both"/>
        <w:rPr>
          <w:rStyle w:val="Kpr"/>
          <w:rFonts w:ascii="Times New Roman" w:hAnsi="Times New Roman" w:cs="Times New Roman"/>
        </w:rPr>
      </w:pPr>
      <w:r w:rsidRPr="00D87998">
        <w:rPr>
          <w:rFonts w:ascii="Times New Roman" w:hAnsi="Times New Roman" w:cs="Times New Roman"/>
          <w:lang w:val="en-US"/>
        </w:rPr>
        <w:t xml:space="preserve">Terzi, R. (2017). </w:t>
      </w:r>
      <w:r w:rsidRPr="00D87998">
        <w:rPr>
          <w:rFonts w:ascii="Times New Roman" w:hAnsi="Times New Roman" w:cs="Times New Roman"/>
          <w:i/>
          <w:iCs/>
          <w:lang w:val="en-US"/>
        </w:rPr>
        <w:t>New Q-matrix validation procedures</w:t>
      </w:r>
      <w:r w:rsidRPr="00D87998">
        <w:rPr>
          <w:rFonts w:ascii="Times New Roman" w:hAnsi="Times New Roman" w:cs="Times New Roman"/>
          <w:lang w:val="en-US"/>
        </w:rPr>
        <w:t xml:space="preserve"> [Doctoral dissertation, Rutgers University]. Rutgers University Libraries. </w:t>
      </w:r>
      <w:hyperlink r:id="rId13" w:history="1">
        <w:r w:rsidRPr="00D87998">
          <w:rPr>
            <w:rStyle w:val="Kpr"/>
            <w:rFonts w:ascii="Times New Roman" w:hAnsi="Times New Roman" w:cs="Times New Roman"/>
          </w:rPr>
          <w:t>https://doi.org/10.7282/T3571G5G</w:t>
        </w:r>
      </w:hyperlink>
    </w:p>
    <w:p w14:paraId="24890ADF" w14:textId="77777777" w:rsidR="00845E36" w:rsidRPr="00D87998" w:rsidRDefault="00845E36" w:rsidP="00845E36">
      <w:pPr>
        <w:pStyle w:val="Default"/>
        <w:ind w:left="284" w:hanging="284"/>
        <w:jc w:val="both"/>
        <w:rPr>
          <w:rFonts w:ascii="Times New Roman" w:hAnsi="Times New Roman" w:cs="Times New Roman"/>
          <w:lang w:val="en-US"/>
        </w:rPr>
      </w:pPr>
    </w:p>
    <w:p w14:paraId="3872C266" w14:textId="77777777" w:rsidR="00845E36" w:rsidRPr="00D87998" w:rsidRDefault="00845E36" w:rsidP="00845E36">
      <w:pPr>
        <w:spacing w:before="240" w:after="120" w:line="240" w:lineRule="auto"/>
        <w:ind w:left="284" w:hanging="284"/>
        <w:jc w:val="both"/>
        <w:outlineLvl w:val="1"/>
        <w:rPr>
          <w:rFonts w:ascii="Times New Roman" w:eastAsia="Times New Roman" w:hAnsi="Times New Roman" w:cs="Times New Roman"/>
          <w:b/>
          <w:bCs/>
          <w:color w:val="1B2B68"/>
          <w:sz w:val="24"/>
          <w:szCs w:val="24"/>
          <w:lang w:val="en-GB" w:eastAsia="en-GB"/>
        </w:rPr>
      </w:pPr>
      <w:r w:rsidRPr="00D87998">
        <w:rPr>
          <w:rFonts w:ascii="Times New Roman" w:eastAsia="Times New Roman" w:hAnsi="Times New Roman" w:cs="Times New Roman"/>
          <w:b/>
          <w:bCs/>
          <w:color w:val="1B2B68"/>
          <w:sz w:val="24"/>
          <w:szCs w:val="24"/>
          <w:lang w:val="en-GB" w:eastAsia="en-GB"/>
        </w:rPr>
        <w:t>Citing an unpublished dissertation in APA Style:</w:t>
      </w:r>
    </w:p>
    <w:p w14:paraId="259899C9" w14:textId="77777777" w:rsidR="00845E36" w:rsidRPr="0040795A" w:rsidRDefault="00845E36" w:rsidP="00845E36">
      <w:pPr>
        <w:ind w:left="284" w:hanging="284"/>
        <w:jc w:val="both"/>
        <w:rPr>
          <w:rFonts w:ascii="Times New Roman" w:hAnsi="Times New Roman" w:cs="Times New Roman"/>
          <w:sz w:val="24"/>
          <w:szCs w:val="24"/>
          <w:shd w:val="clear" w:color="auto" w:fill="FFFFFF"/>
        </w:rPr>
      </w:pPr>
      <w:r w:rsidRPr="0040795A">
        <w:rPr>
          <w:rStyle w:val="text-color-purple"/>
          <w:rFonts w:ascii="Times New Roman" w:hAnsi="Times New Roman" w:cs="Times New Roman"/>
          <w:sz w:val="24"/>
          <w:szCs w:val="24"/>
          <w:highlight w:val="lightGray"/>
          <w:shd w:val="clear" w:color="auto" w:fill="FFFFFF"/>
        </w:rPr>
        <w:t xml:space="preserve">Author </w:t>
      </w:r>
      <w:r w:rsidRPr="0040795A">
        <w:rPr>
          <w:rFonts w:ascii="Times New Roman" w:hAnsi="Times New Roman" w:cs="Times New Roman"/>
          <w:sz w:val="24"/>
          <w:szCs w:val="24"/>
          <w:highlight w:val="lightGray"/>
          <w:shd w:val="clear" w:color="auto" w:fill="FFFFFF"/>
          <w:lang w:val="en-GB"/>
        </w:rPr>
        <w:t>Surname</w:t>
      </w:r>
      <w:r w:rsidRPr="0040795A">
        <w:rPr>
          <w:rFonts w:ascii="Times New Roman" w:hAnsi="Times New Roman" w:cs="Times New Roman"/>
          <w:sz w:val="24"/>
          <w:szCs w:val="24"/>
          <w:highlight w:val="lightGray"/>
          <w:shd w:val="clear" w:color="auto" w:fill="FFFFFF"/>
        </w:rPr>
        <w:t xml:space="preserve">, </w:t>
      </w:r>
      <w:proofErr w:type="spellStart"/>
      <w:r w:rsidRPr="0040795A">
        <w:rPr>
          <w:rStyle w:val="text-color-purple"/>
          <w:rFonts w:ascii="Times New Roman" w:hAnsi="Times New Roman" w:cs="Times New Roman"/>
          <w:sz w:val="24"/>
          <w:szCs w:val="24"/>
          <w:highlight w:val="lightGray"/>
          <w:shd w:val="clear" w:color="auto" w:fill="FFFFFF"/>
        </w:rPr>
        <w:t>Initials</w:t>
      </w:r>
      <w:proofErr w:type="spellEnd"/>
      <w:r w:rsidRPr="0040795A">
        <w:rPr>
          <w:rFonts w:ascii="Times New Roman" w:hAnsi="Times New Roman" w:cs="Times New Roman"/>
          <w:sz w:val="24"/>
          <w:szCs w:val="24"/>
          <w:highlight w:val="lightGray"/>
          <w:shd w:val="clear" w:color="auto" w:fill="FFFFFF"/>
        </w:rPr>
        <w:t>. (</w:t>
      </w:r>
      <w:proofErr w:type="spellStart"/>
      <w:r w:rsidRPr="0040795A">
        <w:rPr>
          <w:rStyle w:val="text-color-purple"/>
          <w:rFonts w:ascii="Times New Roman" w:hAnsi="Times New Roman" w:cs="Times New Roman"/>
          <w:sz w:val="24"/>
          <w:szCs w:val="24"/>
          <w:highlight w:val="lightGray"/>
          <w:shd w:val="clear" w:color="auto" w:fill="FFFFFF"/>
        </w:rPr>
        <w:t>Year</w:t>
      </w:r>
      <w:proofErr w:type="spellEnd"/>
      <w:r w:rsidRPr="0040795A">
        <w:rPr>
          <w:rFonts w:ascii="Times New Roman" w:hAnsi="Times New Roman" w:cs="Times New Roman"/>
          <w:sz w:val="24"/>
          <w:szCs w:val="24"/>
          <w:highlight w:val="lightGray"/>
          <w:shd w:val="clear" w:color="auto" w:fill="FFFFFF"/>
        </w:rPr>
        <w:t xml:space="preserve">). </w:t>
      </w:r>
      <w:proofErr w:type="spellStart"/>
      <w:r w:rsidRPr="0040795A">
        <w:rPr>
          <w:rStyle w:val="Vurgu"/>
          <w:rFonts w:ascii="Times New Roman" w:hAnsi="Times New Roman" w:cs="Times New Roman"/>
          <w:sz w:val="24"/>
          <w:szCs w:val="24"/>
          <w:highlight w:val="lightGray"/>
          <w:shd w:val="clear" w:color="auto" w:fill="FFFFFF"/>
        </w:rPr>
        <w:t>Dissertation</w:t>
      </w:r>
      <w:proofErr w:type="spellEnd"/>
      <w:r w:rsidRPr="0040795A">
        <w:rPr>
          <w:rStyle w:val="Vurgu"/>
          <w:rFonts w:ascii="Times New Roman" w:hAnsi="Times New Roman" w:cs="Times New Roman"/>
          <w:sz w:val="24"/>
          <w:szCs w:val="24"/>
          <w:highlight w:val="lightGray"/>
          <w:shd w:val="clear" w:color="auto" w:fill="FFFFFF"/>
        </w:rPr>
        <w:t xml:space="preserve"> </w:t>
      </w:r>
      <w:proofErr w:type="spellStart"/>
      <w:r w:rsidRPr="0040795A">
        <w:rPr>
          <w:rStyle w:val="Vurgu"/>
          <w:rFonts w:ascii="Times New Roman" w:hAnsi="Times New Roman" w:cs="Times New Roman"/>
          <w:sz w:val="24"/>
          <w:szCs w:val="24"/>
          <w:highlight w:val="lightGray"/>
          <w:shd w:val="clear" w:color="auto" w:fill="FFFFFF"/>
        </w:rPr>
        <w:t>title</w:t>
      </w:r>
      <w:proofErr w:type="spellEnd"/>
      <w:r w:rsidRPr="0040795A">
        <w:rPr>
          <w:rFonts w:ascii="Times New Roman" w:hAnsi="Times New Roman" w:cs="Times New Roman"/>
          <w:sz w:val="24"/>
          <w:szCs w:val="24"/>
          <w:highlight w:val="lightGray"/>
          <w:shd w:val="clear" w:color="auto" w:fill="FFFFFF"/>
        </w:rPr>
        <w:t xml:space="preserve"> [</w:t>
      </w:r>
      <w:proofErr w:type="spellStart"/>
      <w:r w:rsidRPr="0040795A">
        <w:rPr>
          <w:rFonts w:ascii="Times New Roman" w:hAnsi="Times New Roman" w:cs="Times New Roman"/>
          <w:sz w:val="24"/>
          <w:szCs w:val="24"/>
          <w:highlight w:val="lightGray"/>
          <w:shd w:val="clear" w:color="auto" w:fill="FFFFFF"/>
        </w:rPr>
        <w:t>Unpublished</w:t>
      </w:r>
      <w:proofErr w:type="spellEnd"/>
      <w:r w:rsidRPr="0040795A">
        <w:rPr>
          <w:rFonts w:ascii="Times New Roman" w:hAnsi="Times New Roman" w:cs="Times New Roman"/>
          <w:sz w:val="24"/>
          <w:szCs w:val="24"/>
          <w:highlight w:val="lightGray"/>
          <w:shd w:val="clear" w:color="auto" w:fill="FFFFFF"/>
        </w:rPr>
        <w:t> </w:t>
      </w:r>
      <w:proofErr w:type="spellStart"/>
      <w:r w:rsidRPr="0040795A">
        <w:rPr>
          <w:rStyle w:val="text-color-purple"/>
          <w:rFonts w:ascii="Times New Roman" w:hAnsi="Times New Roman" w:cs="Times New Roman"/>
          <w:sz w:val="24"/>
          <w:szCs w:val="24"/>
          <w:highlight w:val="lightGray"/>
          <w:shd w:val="clear" w:color="auto" w:fill="FFFFFF"/>
        </w:rPr>
        <w:t>type</w:t>
      </w:r>
      <w:proofErr w:type="spellEnd"/>
      <w:r w:rsidRPr="0040795A">
        <w:rPr>
          <w:rStyle w:val="text-color-purple"/>
          <w:rFonts w:ascii="Times New Roman" w:hAnsi="Times New Roman" w:cs="Times New Roman"/>
          <w:sz w:val="24"/>
          <w:szCs w:val="24"/>
          <w:highlight w:val="lightGray"/>
          <w:shd w:val="clear" w:color="auto" w:fill="FFFFFF"/>
        </w:rPr>
        <w:t xml:space="preserve"> of </w:t>
      </w:r>
      <w:proofErr w:type="spellStart"/>
      <w:r w:rsidRPr="0040795A">
        <w:rPr>
          <w:rStyle w:val="text-color-purple"/>
          <w:rFonts w:ascii="Times New Roman" w:hAnsi="Times New Roman" w:cs="Times New Roman"/>
          <w:sz w:val="24"/>
          <w:szCs w:val="24"/>
          <w:highlight w:val="lightGray"/>
          <w:shd w:val="clear" w:color="auto" w:fill="FFFFFF"/>
        </w:rPr>
        <w:t>dissertation</w:t>
      </w:r>
      <w:proofErr w:type="spellEnd"/>
      <w:r w:rsidRPr="0040795A">
        <w:rPr>
          <w:rStyle w:val="text-color-purple"/>
          <w:rFonts w:ascii="Times New Roman" w:hAnsi="Times New Roman" w:cs="Times New Roman"/>
          <w:sz w:val="24"/>
          <w:szCs w:val="24"/>
          <w:highlight w:val="lightGray"/>
          <w:shd w:val="clear" w:color="auto" w:fill="FFFFFF"/>
        </w:rPr>
        <w:t>/</w:t>
      </w:r>
      <w:proofErr w:type="spellStart"/>
      <w:r w:rsidRPr="0040795A">
        <w:rPr>
          <w:rStyle w:val="text-color-purple"/>
          <w:rFonts w:ascii="Times New Roman" w:hAnsi="Times New Roman" w:cs="Times New Roman"/>
          <w:sz w:val="24"/>
          <w:szCs w:val="24"/>
          <w:highlight w:val="lightGray"/>
          <w:shd w:val="clear" w:color="auto" w:fill="FFFFFF"/>
        </w:rPr>
        <w:t>thesis</w:t>
      </w:r>
      <w:proofErr w:type="spellEnd"/>
      <w:r w:rsidRPr="0040795A">
        <w:rPr>
          <w:rFonts w:ascii="Times New Roman" w:hAnsi="Times New Roman" w:cs="Times New Roman"/>
          <w:sz w:val="24"/>
          <w:szCs w:val="24"/>
          <w:highlight w:val="lightGray"/>
          <w:shd w:val="clear" w:color="auto" w:fill="FFFFFF"/>
        </w:rPr>
        <w:t xml:space="preserve">]. </w:t>
      </w:r>
      <w:proofErr w:type="spellStart"/>
      <w:r w:rsidRPr="0040795A">
        <w:rPr>
          <w:rStyle w:val="text-color-purple"/>
          <w:rFonts w:ascii="Times New Roman" w:hAnsi="Times New Roman" w:cs="Times New Roman"/>
          <w:sz w:val="24"/>
          <w:szCs w:val="24"/>
          <w:highlight w:val="lightGray"/>
          <w:shd w:val="clear" w:color="auto" w:fill="FFFFFF"/>
        </w:rPr>
        <w:t>University</w:t>
      </w:r>
      <w:proofErr w:type="spellEnd"/>
      <w:r w:rsidRPr="0040795A">
        <w:rPr>
          <w:rStyle w:val="text-color-purple"/>
          <w:rFonts w:ascii="Times New Roman" w:hAnsi="Times New Roman" w:cs="Times New Roman"/>
          <w:sz w:val="24"/>
          <w:szCs w:val="24"/>
          <w:highlight w:val="lightGray"/>
          <w:shd w:val="clear" w:color="auto" w:fill="FFFFFF"/>
        </w:rPr>
        <w:t xml:space="preserve"> Name</w:t>
      </w:r>
      <w:r w:rsidRPr="0040795A">
        <w:rPr>
          <w:rFonts w:ascii="Times New Roman" w:hAnsi="Times New Roman" w:cs="Times New Roman"/>
          <w:sz w:val="24"/>
          <w:szCs w:val="24"/>
          <w:highlight w:val="lightGray"/>
          <w:shd w:val="clear" w:color="auto" w:fill="FFFFFF"/>
        </w:rPr>
        <w:t>.</w:t>
      </w:r>
      <w:bookmarkEnd w:id="3"/>
    </w:p>
    <w:p w14:paraId="6A508431" w14:textId="77777777" w:rsidR="00845E36" w:rsidRPr="00D87998" w:rsidRDefault="00845E36" w:rsidP="00845E36">
      <w:pPr>
        <w:spacing w:before="120" w:after="120" w:line="240" w:lineRule="auto"/>
        <w:jc w:val="both"/>
        <w:rPr>
          <w:rFonts w:ascii="Times New Roman" w:hAnsi="Times New Roman" w:cs="Times New Roman"/>
          <w:b/>
          <w:bCs/>
          <w:color w:val="0000FF"/>
          <w:sz w:val="24"/>
          <w:szCs w:val="24"/>
          <w:u w:val="single"/>
          <w:shd w:val="clear" w:color="auto" w:fill="FFFFFF"/>
        </w:rPr>
      </w:pPr>
      <w:r w:rsidRPr="00D87998">
        <w:rPr>
          <w:rFonts w:ascii="Times New Roman" w:hAnsi="Times New Roman" w:cs="Times New Roman"/>
          <w:b/>
          <w:bCs/>
          <w:color w:val="0000FF"/>
          <w:sz w:val="24"/>
          <w:szCs w:val="24"/>
          <w:u w:val="single"/>
          <w:shd w:val="clear" w:color="auto" w:fill="FFFFFF"/>
        </w:rPr>
        <w:t xml:space="preserve">Web </w:t>
      </w:r>
      <w:proofErr w:type="spellStart"/>
      <w:r w:rsidRPr="00D87998">
        <w:rPr>
          <w:rFonts w:ascii="Times New Roman" w:hAnsi="Times New Roman" w:cs="Times New Roman"/>
          <w:b/>
          <w:bCs/>
          <w:color w:val="0000FF"/>
          <w:sz w:val="24"/>
          <w:szCs w:val="24"/>
          <w:u w:val="single"/>
          <w:shd w:val="clear" w:color="auto" w:fill="FFFFFF"/>
        </w:rPr>
        <w:t>Pages</w:t>
      </w:r>
      <w:proofErr w:type="spellEnd"/>
    </w:p>
    <w:p w14:paraId="2DEC3347" w14:textId="77777777" w:rsidR="00845E36" w:rsidRPr="00B9010B" w:rsidRDefault="00845E36" w:rsidP="00845E36">
      <w:pPr>
        <w:jc w:val="both"/>
        <w:rPr>
          <w:rFonts w:ascii="Times New Roman" w:hAnsi="Times New Roman" w:cs="Times New Roman"/>
          <w:color w:val="0D405F"/>
          <w:sz w:val="24"/>
          <w:szCs w:val="24"/>
          <w:u w:val="single"/>
          <w:shd w:val="clear" w:color="auto" w:fill="FFFFFF"/>
          <w:lang w:val="en-GB"/>
        </w:rPr>
      </w:pPr>
      <w:r w:rsidRPr="00B9010B">
        <w:rPr>
          <w:rFonts w:ascii="Times New Roman" w:hAnsi="Times New Roman" w:cs="Times New Roman"/>
          <w:b/>
          <w:bCs/>
          <w:color w:val="0D405F"/>
          <w:sz w:val="24"/>
          <w:szCs w:val="24"/>
          <w:u w:val="single"/>
          <w:shd w:val="clear" w:color="auto" w:fill="FFFFFF"/>
          <w:lang w:val="en-GB"/>
        </w:rPr>
        <w:t>Web page format - with author:</w:t>
      </w:r>
    </w:p>
    <w:p w14:paraId="5977FEB6" w14:textId="77777777" w:rsidR="00845E36" w:rsidRPr="0040795A" w:rsidRDefault="00845E36" w:rsidP="00845E36">
      <w:pPr>
        <w:jc w:val="both"/>
        <w:rPr>
          <w:rFonts w:ascii="Times New Roman" w:hAnsi="Times New Roman" w:cs="Times New Roman"/>
          <w:sz w:val="24"/>
          <w:szCs w:val="24"/>
          <w:shd w:val="clear" w:color="auto" w:fill="FFFFFF"/>
          <w:lang w:val="en-GB"/>
        </w:rPr>
      </w:pPr>
      <w:r w:rsidRPr="0040795A">
        <w:rPr>
          <w:rFonts w:ascii="Times New Roman" w:hAnsi="Times New Roman" w:cs="Times New Roman"/>
          <w:sz w:val="24"/>
          <w:szCs w:val="24"/>
          <w:highlight w:val="lightGray"/>
          <w:shd w:val="clear" w:color="auto" w:fill="FFFFFF"/>
          <w:lang w:val="en-GB"/>
        </w:rPr>
        <w:t>Author</w:t>
      </w:r>
      <w:r>
        <w:rPr>
          <w:rFonts w:ascii="Times New Roman" w:hAnsi="Times New Roman" w:cs="Times New Roman"/>
          <w:sz w:val="24"/>
          <w:szCs w:val="24"/>
          <w:highlight w:val="lightGray"/>
          <w:shd w:val="clear" w:color="auto" w:fill="FFFFFF"/>
          <w:lang w:val="en-GB"/>
        </w:rPr>
        <w:t xml:space="preserve"> Surname</w:t>
      </w:r>
      <w:r w:rsidRPr="0040795A">
        <w:rPr>
          <w:rFonts w:ascii="Times New Roman" w:hAnsi="Times New Roman" w:cs="Times New Roman"/>
          <w:sz w:val="24"/>
          <w:szCs w:val="24"/>
          <w:highlight w:val="lightGray"/>
          <w:shd w:val="clear" w:color="auto" w:fill="FFFFFF"/>
          <w:lang w:val="en-GB"/>
        </w:rPr>
        <w:t xml:space="preserve">, A.A. (Year, Month Day web page was last updated). </w:t>
      </w:r>
      <w:r w:rsidRPr="0040795A">
        <w:rPr>
          <w:rFonts w:ascii="Times New Roman" w:hAnsi="Times New Roman" w:cs="Times New Roman"/>
          <w:i/>
          <w:iCs/>
          <w:sz w:val="24"/>
          <w:szCs w:val="24"/>
          <w:highlight w:val="lightGray"/>
          <w:shd w:val="clear" w:color="auto" w:fill="FFFFFF"/>
          <w:lang w:val="en-GB"/>
        </w:rPr>
        <w:t xml:space="preserve">Title of website. </w:t>
      </w:r>
      <w:r w:rsidRPr="0040795A">
        <w:rPr>
          <w:rFonts w:ascii="Times New Roman" w:hAnsi="Times New Roman" w:cs="Times New Roman"/>
          <w:sz w:val="24"/>
          <w:szCs w:val="24"/>
          <w:highlight w:val="lightGray"/>
          <w:shd w:val="clear" w:color="auto" w:fill="FFFFFF"/>
          <w:lang w:val="en-GB"/>
        </w:rPr>
        <w:t>URL</w:t>
      </w:r>
    </w:p>
    <w:p w14:paraId="6B7376BD" w14:textId="77777777" w:rsidR="00845E36" w:rsidRPr="00D87998" w:rsidRDefault="00845E36" w:rsidP="00845E36">
      <w:pPr>
        <w:spacing w:after="0" w:line="240" w:lineRule="auto"/>
        <w:ind w:left="284" w:hanging="284"/>
        <w:jc w:val="both"/>
        <w:rPr>
          <w:rFonts w:ascii="Times New Roman" w:hAnsi="Times New Roman" w:cs="Times New Roman"/>
          <w:color w:val="333333"/>
          <w:sz w:val="24"/>
          <w:szCs w:val="24"/>
          <w:shd w:val="clear" w:color="auto" w:fill="FFFFFF"/>
        </w:rPr>
      </w:pPr>
      <w:proofErr w:type="spellStart"/>
      <w:r w:rsidRPr="00D87998">
        <w:rPr>
          <w:rStyle w:val="name"/>
          <w:rFonts w:ascii="Times New Roman" w:hAnsi="Times New Roman" w:cs="Times New Roman"/>
          <w:color w:val="333333"/>
          <w:sz w:val="24"/>
          <w:szCs w:val="24"/>
          <w:shd w:val="clear" w:color="auto" w:fill="FFFFFF"/>
        </w:rPr>
        <w:lastRenderedPageBreak/>
        <w:t>Gallagher</w:t>
      </w:r>
      <w:proofErr w:type="spellEnd"/>
      <w:r w:rsidRPr="00D87998">
        <w:rPr>
          <w:rStyle w:val="name"/>
          <w:rFonts w:ascii="Times New Roman" w:hAnsi="Times New Roman" w:cs="Times New Roman"/>
          <w:color w:val="333333"/>
          <w:sz w:val="24"/>
          <w:szCs w:val="24"/>
          <w:shd w:val="clear" w:color="auto" w:fill="FFFFFF"/>
        </w:rPr>
        <w:t xml:space="preserve">, D. (2018, </w:t>
      </w:r>
      <w:proofErr w:type="spellStart"/>
      <w:r w:rsidRPr="00D87998">
        <w:rPr>
          <w:rStyle w:val="name"/>
          <w:rFonts w:ascii="Times New Roman" w:hAnsi="Times New Roman" w:cs="Times New Roman"/>
          <w:color w:val="333333"/>
          <w:sz w:val="24"/>
          <w:szCs w:val="24"/>
          <w:shd w:val="clear" w:color="auto" w:fill="FFFFFF"/>
        </w:rPr>
        <w:t>February</w:t>
      </w:r>
      <w:proofErr w:type="spellEnd"/>
      <w:r w:rsidRPr="00D87998">
        <w:rPr>
          <w:rStyle w:val="name"/>
          <w:rFonts w:ascii="Times New Roman" w:hAnsi="Times New Roman" w:cs="Times New Roman"/>
          <w:color w:val="333333"/>
          <w:sz w:val="24"/>
          <w:szCs w:val="24"/>
          <w:shd w:val="clear" w:color="auto" w:fill="FFFFFF"/>
        </w:rPr>
        <w:t xml:space="preserve"> 3) </w:t>
      </w:r>
      <w:r w:rsidRPr="00D87998">
        <w:rPr>
          <w:rFonts w:ascii="Times New Roman" w:hAnsi="Times New Roman" w:cs="Times New Roman"/>
          <w:color w:val="333333"/>
          <w:sz w:val="24"/>
          <w:szCs w:val="24"/>
          <w:shd w:val="clear" w:color="auto" w:fill="FFFFFF"/>
        </w:rPr>
        <w:t xml:space="preserve">Is Google </w:t>
      </w:r>
      <w:proofErr w:type="spellStart"/>
      <w:r w:rsidRPr="00D87998">
        <w:rPr>
          <w:rFonts w:ascii="Times New Roman" w:hAnsi="Times New Roman" w:cs="Times New Roman"/>
          <w:color w:val="333333"/>
          <w:sz w:val="24"/>
          <w:szCs w:val="24"/>
          <w:shd w:val="clear" w:color="auto" w:fill="FFFFFF"/>
        </w:rPr>
        <w:t>Losing</w:t>
      </w:r>
      <w:proofErr w:type="spellEnd"/>
      <w:r w:rsidRPr="00D87998">
        <w:rPr>
          <w:rFonts w:ascii="Times New Roman" w:hAnsi="Times New Roman" w:cs="Times New Roman"/>
          <w:color w:val="333333"/>
          <w:sz w:val="24"/>
          <w:szCs w:val="24"/>
          <w:shd w:val="clear" w:color="auto" w:fill="FFFFFF"/>
        </w:rPr>
        <w:t xml:space="preserve"> </w:t>
      </w:r>
      <w:proofErr w:type="spellStart"/>
      <w:r w:rsidRPr="00D87998">
        <w:rPr>
          <w:rFonts w:ascii="Times New Roman" w:hAnsi="Times New Roman" w:cs="Times New Roman"/>
          <w:color w:val="333333"/>
          <w:sz w:val="24"/>
          <w:szCs w:val="24"/>
          <w:shd w:val="clear" w:color="auto" w:fill="FFFFFF"/>
        </w:rPr>
        <w:t>to</w:t>
      </w:r>
      <w:proofErr w:type="spellEnd"/>
      <w:r w:rsidRPr="00D87998">
        <w:rPr>
          <w:rFonts w:ascii="Times New Roman" w:hAnsi="Times New Roman" w:cs="Times New Roman"/>
          <w:color w:val="333333"/>
          <w:sz w:val="24"/>
          <w:szCs w:val="24"/>
          <w:shd w:val="clear" w:color="auto" w:fill="FFFFFF"/>
        </w:rPr>
        <w:t xml:space="preserve"> Amazon? </w:t>
      </w:r>
      <w:r w:rsidRPr="00D87998">
        <w:rPr>
          <w:rStyle w:val="Vurgu"/>
          <w:rFonts w:ascii="Times New Roman" w:hAnsi="Times New Roman" w:cs="Times New Roman"/>
          <w:color w:val="333333"/>
          <w:sz w:val="24"/>
          <w:szCs w:val="24"/>
          <w:shd w:val="clear" w:color="auto" w:fill="FFFFFF"/>
        </w:rPr>
        <w:t xml:space="preserve">Wall Street </w:t>
      </w:r>
      <w:proofErr w:type="spellStart"/>
      <w:r w:rsidRPr="00D87998">
        <w:rPr>
          <w:rStyle w:val="Vurgu"/>
          <w:rFonts w:ascii="Times New Roman" w:hAnsi="Times New Roman" w:cs="Times New Roman"/>
          <w:color w:val="333333"/>
          <w:sz w:val="24"/>
          <w:szCs w:val="24"/>
          <w:shd w:val="clear" w:color="auto" w:fill="FFFFFF"/>
        </w:rPr>
        <w:t>Journal</w:t>
      </w:r>
      <w:proofErr w:type="spellEnd"/>
      <w:r w:rsidRPr="00D87998">
        <w:rPr>
          <w:rStyle w:val="Vurgu"/>
          <w:rFonts w:ascii="Times New Roman" w:hAnsi="Times New Roman" w:cs="Times New Roman"/>
          <w:color w:val="333333"/>
          <w:sz w:val="24"/>
          <w:szCs w:val="24"/>
          <w:shd w:val="clear" w:color="auto" w:fill="FFFFFF"/>
        </w:rPr>
        <w:t xml:space="preserve">. </w:t>
      </w:r>
      <w:hyperlink r:id="rId14" w:history="1">
        <w:r w:rsidRPr="00D87998">
          <w:rPr>
            <w:rStyle w:val="Kpr"/>
            <w:rFonts w:ascii="Times New Roman" w:hAnsi="Times New Roman" w:cs="Times New Roman"/>
            <w:sz w:val="24"/>
            <w:szCs w:val="24"/>
            <w:shd w:val="clear" w:color="auto" w:fill="FFFFFF"/>
          </w:rPr>
          <w:t>https://www.wsj.com</w:t>
        </w:r>
      </w:hyperlink>
    </w:p>
    <w:p w14:paraId="479F1CB5" w14:textId="77777777" w:rsidR="00845E36" w:rsidRPr="00B9010B" w:rsidRDefault="00845E36" w:rsidP="00845E36">
      <w:pPr>
        <w:jc w:val="both"/>
        <w:rPr>
          <w:rFonts w:ascii="Times New Roman" w:hAnsi="Times New Roman" w:cs="Times New Roman"/>
          <w:color w:val="0D405F"/>
          <w:sz w:val="24"/>
          <w:szCs w:val="24"/>
          <w:shd w:val="clear" w:color="auto" w:fill="FFFFFF"/>
        </w:rPr>
      </w:pPr>
    </w:p>
    <w:p w14:paraId="3E1D22E5" w14:textId="77777777" w:rsidR="00845E36" w:rsidRPr="00B9010B" w:rsidRDefault="00845E36" w:rsidP="00845E36">
      <w:pPr>
        <w:jc w:val="both"/>
        <w:rPr>
          <w:rFonts w:ascii="Times New Roman" w:hAnsi="Times New Roman" w:cs="Times New Roman"/>
          <w:color w:val="0D405F"/>
          <w:sz w:val="24"/>
          <w:szCs w:val="24"/>
          <w:u w:val="single"/>
          <w:shd w:val="clear" w:color="auto" w:fill="FFFFFF"/>
          <w:lang w:val="en-GB"/>
        </w:rPr>
      </w:pPr>
      <w:r w:rsidRPr="00B9010B">
        <w:rPr>
          <w:rFonts w:ascii="Times New Roman" w:hAnsi="Times New Roman" w:cs="Times New Roman"/>
          <w:b/>
          <w:bCs/>
          <w:color w:val="0D405F"/>
          <w:sz w:val="24"/>
          <w:szCs w:val="24"/>
          <w:u w:val="single"/>
          <w:shd w:val="clear" w:color="auto" w:fill="FFFFFF"/>
          <w:lang w:val="en-GB"/>
        </w:rPr>
        <w:t>Web page format - without author</w:t>
      </w:r>
      <w:r w:rsidRPr="00D87998">
        <w:rPr>
          <w:rFonts w:ascii="Times New Roman" w:hAnsi="Times New Roman" w:cs="Times New Roman"/>
          <w:b/>
          <w:bCs/>
          <w:color w:val="0D405F"/>
          <w:sz w:val="24"/>
          <w:szCs w:val="24"/>
          <w:u w:val="single"/>
          <w:shd w:val="clear" w:color="auto" w:fill="FFFFFF"/>
          <w:lang w:val="en-GB"/>
        </w:rPr>
        <w:t>:</w:t>
      </w:r>
    </w:p>
    <w:p w14:paraId="7ED08E8B" w14:textId="77777777" w:rsidR="00845E36" w:rsidRPr="0040795A" w:rsidRDefault="00845E36" w:rsidP="00845E36">
      <w:pPr>
        <w:jc w:val="both"/>
        <w:rPr>
          <w:rFonts w:ascii="Times New Roman" w:hAnsi="Times New Roman" w:cs="Times New Roman"/>
          <w:sz w:val="24"/>
          <w:szCs w:val="24"/>
          <w:shd w:val="clear" w:color="auto" w:fill="FFFFFF"/>
          <w:lang w:val="en-GB"/>
        </w:rPr>
      </w:pPr>
      <w:r w:rsidRPr="0040795A">
        <w:rPr>
          <w:rFonts w:ascii="Times New Roman" w:hAnsi="Times New Roman" w:cs="Times New Roman"/>
          <w:sz w:val="24"/>
          <w:szCs w:val="24"/>
          <w:highlight w:val="lightGray"/>
          <w:shd w:val="clear" w:color="auto" w:fill="FFFFFF"/>
          <w:lang w:val="en-GB"/>
        </w:rPr>
        <w:t xml:space="preserve">Corporate Author. (Year, Month Day web page was last updated). </w:t>
      </w:r>
      <w:r w:rsidRPr="0040795A">
        <w:rPr>
          <w:rFonts w:ascii="Times New Roman" w:hAnsi="Times New Roman" w:cs="Times New Roman"/>
          <w:i/>
          <w:iCs/>
          <w:sz w:val="24"/>
          <w:szCs w:val="24"/>
          <w:highlight w:val="lightGray"/>
          <w:shd w:val="clear" w:color="auto" w:fill="FFFFFF"/>
          <w:lang w:val="en-GB"/>
        </w:rPr>
        <w:t xml:space="preserve">Title of website. </w:t>
      </w:r>
      <w:r w:rsidRPr="0040795A">
        <w:rPr>
          <w:rFonts w:ascii="Times New Roman" w:hAnsi="Times New Roman" w:cs="Times New Roman"/>
          <w:sz w:val="24"/>
          <w:szCs w:val="24"/>
          <w:highlight w:val="lightGray"/>
          <w:shd w:val="clear" w:color="auto" w:fill="FFFFFF"/>
          <w:lang w:val="en-GB"/>
        </w:rPr>
        <w:t>URL</w:t>
      </w:r>
    </w:p>
    <w:p w14:paraId="21F96528" w14:textId="77777777" w:rsidR="00845E36" w:rsidRPr="00D87998" w:rsidRDefault="00845E36" w:rsidP="00845E36">
      <w:pPr>
        <w:autoSpaceDE w:val="0"/>
        <w:autoSpaceDN w:val="0"/>
        <w:adjustRightInd w:val="0"/>
        <w:spacing w:after="0" w:line="240" w:lineRule="auto"/>
        <w:ind w:left="284" w:hanging="284"/>
        <w:jc w:val="both"/>
        <w:rPr>
          <w:rStyle w:val="Kpr"/>
          <w:rFonts w:ascii="Times New Roman" w:hAnsi="Times New Roman" w:cs="Times New Roman"/>
          <w:i/>
          <w:sz w:val="24"/>
          <w:szCs w:val="24"/>
        </w:rPr>
      </w:pPr>
      <w:r w:rsidRPr="00D87998">
        <w:rPr>
          <w:rFonts w:ascii="Times New Roman" w:hAnsi="Times New Roman" w:cs="Times New Roman"/>
          <w:color w:val="000000"/>
          <w:sz w:val="24"/>
          <w:szCs w:val="24"/>
          <w:lang w:val="en-US"/>
        </w:rPr>
        <w:t xml:space="preserve">R Core Team. (2014, April 23). </w:t>
      </w:r>
      <w:r w:rsidRPr="00D87998">
        <w:rPr>
          <w:rFonts w:ascii="Times New Roman" w:hAnsi="Times New Roman" w:cs="Times New Roman"/>
          <w:i/>
          <w:color w:val="000000"/>
          <w:sz w:val="24"/>
          <w:szCs w:val="24"/>
          <w:lang w:val="en-US"/>
        </w:rPr>
        <w:t>R: A language and environment for statistical computing</w:t>
      </w:r>
      <w:r w:rsidRPr="00D87998">
        <w:rPr>
          <w:rFonts w:ascii="Times New Roman" w:hAnsi="Times New Roman" w:cs="Times New Roman"/>
          <w:color w:val="000000"/>
          <w:sz w:val="24"/>
          <w:szCs w:val="24"/>
          <w:lang w:val="en-US"/>
        </w:rPr>
        <w:t xml:space="preserve"> [Computer software manual]. </w:t>
      </w:r>
      <w:hyperlink r:id="rId15" w:history="1">
        <w:r w:rsidRPr="00D87998">
          <w:rPr>
            <w:rStyle w:val="Kpr"/>
            <w:rFonts w:ascii="Times New Roman" w:hAnsi="Times New Roman" w:cs="Times New Roman"/>
            <w:i/>
            <w:sz w:val="24"/>
            <w:szCs w:val="24"/>
          </w:rPr>
          <w:t>http://www.R-project.org/</w:t>
        </w:r>
      </w:hyperlink>
    </w:p>
    <w:p w14:paraId="77AA7057" w14:textId="77777777" w:rsidR="00845E36" w:rsidRPr="00B9010B" w:rsidRDefault="00845E36" w:rsidP="00845E36">
      <w:pPr>
        <w:jc w:val="both"/>
        <w:rPr>
          <w:rFonts w:ascii="Times New Roman" w:hAnsi="Times New Roman" w:cs="Times New Roman"/>
          <w:color w:val="0D405F"/>
          <w:sz w:val="24"/>
          <w:szCs w:val="24"/>
          <w:shd w:val="clear" w:color="auto" w:fill="FFFFFF"/>
          <w:lang w:val="en-GB"/>
        </w:rPr>
      </w:pPr>
    </w:p>
    <w:p w14:paraId="60A4BE60" w14:textId="77777777" w:rsidR="00845E36" w:rsidRPr="00B9010B" w:rsidRDefault="00845E36" w:rsidP="00845E36">
      <w:pPr>
        <w:jc w:val="both"/>
        <w:rPr>
          <w:rFonts w:ascii="Times New Roman" w:hAnsi="Times New Roman" w:cs="Times New Roman"/>
          <w:color w:val="0D405F"/>
          <w:sz w:val="24"/>
          <w:szCs w:val="24"/>
          <w:u w:val="single"/>
          <w:shd w:val="clear" w:color="auto" w:fill="FFFFFF"/>
          <w:lang w:val="en-GB"/>
        </w:rPr>
      </w:pPr>
      <w:r w:rsidRPr="00B9010B">
        <w:rPr>
          <w:rFonts w:ascii="Times New Roman" w:hAnsi="Times New Roman" w:cs="Times New Roman"/>
          <w:b/>
          <w:bCs/>
          <w:color w:val="0D405F"/>
          <w:sz w:val="24"/>
          <w:szCs w:val="24"/>
          <w:u w:val="single"/>
          <w:shd w:val="clear" w:color="auto" w:fill="FFFFFF"/>
          <w:lang w:val="en-GB"/>
        </w:rPr>
        <w:t>Web page format - without author and no corporate name</w:t>
      </w:r>
      <w:r w:rsidRPr="00D87998">
        <w:rPr>
          <w:rFonts w:ascii="Times New Roman" w:hAnsi="Times New Roman" w:cs="Times New Roman"/>
          <w:b/>
          <w:bCs/>
          <w:color w:val="0D405F"/>
          <w:sz w:val="24"/>
          <w:szCs w:val="24"/>
          <w:u w:val="single"/>
          <w:shd w:val="clear" w:color="auto" w:fill="FFFFFF"/>
          <w:lang w:val="en-GB"/>
        </w:rPr>
        <w:t>:</w:t>
      </w:r>
    </w:p>
    <w:p w14:paraId="2B2863FC" w14:textId="77777777" w:rsidR="00845E36" w:rsidRPr="0040795A" w:rsidRDefault="00845E36" w:rsidP="00845E36">
      <w:pPr>
        <w:jc w:val="both"/>
        <w:rPr>
          <w:rFonts w:ascii="Times New Roman" w:hAnsi="Times New Roman" w:cs="Times New Roman"/>
          <w:sz w:val="24"/>
          <w:szCs w:val="24"/>
          <w:shd w:val="clear" w:color="auto" w:fill="FFFFFF"/>
          <w:lang w:val="en-GB"/>
        </w:rPr>
      </w:pPr>
      <w:r w:rsidRPr="0040795A">
        <w:rPr>
          <w:rFonts w:ascii="Times New Roman" w:hAnsi="Times New Roman" w:cs="Times New Roman"/>
          <w:i/>
          <w:iCs/>
          <w:sz w:val="24"/>
          <w:szCs w:val="24"/>
          <w:highlight w:val="lightGray"/>
          <w:shd w:val="clear" w:color="auto" w:fill="FFFFFF"/>
          <w:lang w:val="en-GB"/>
        </w:rPr>
        <w:t xml:space="preserve">Title of page. </w:t>
      </w:r>
      <w:r w:rsidRPr="0040795A">
        <w:rPr>
          <w:rFonts w:ascii="Times New Roman" w:hAnsi="Times New Roman" w:cs="Times New Roman"/>
          <w:sz w:val="24"/>
          <w:szCs w:val="24"/>
          <w:highlight w:val="lightGray"/>
          <w:shd w:val="clear" w:color="auto" w:fill="FFFFFF"/>
          <w:lang w:val="en-GB"/>
        </w:rPr>
        <w:t>(Year, Month Day web page was last updated). Retrieved from</w:t>
      </w:r>
      <w:r w:rsidRPr="0040795A">
        <w:rPr>
          <w:rFonts w:ascii="Times New Roman" w:hAnsi="Times New Roman" w:cs="Times New Roman"/>
          <w:b/>
          <w:bCs/>
          <w:sz w:val="24"/>
          <w:szCs w:val="24"/>
          <w:highlight w:val="lightGray"/>
          <w:shd w:val="clear" w:color="auto" w:fill="FFFFFF"/>
          <w:lang w:val="en-GB"/>
        </w:rPr>
        <w:t> </w:t>
      </w:r>
      <w:r w:rsidRPr="0040795A">
        <w:rPr>
          <w:rFonts w:ascii="Times New Roman" w:hAnsi="Times New Roman" w:cs="Times New Roman"/>
          <w:sz w:val="24"/>
          <w:szCs w:val="24"/>
          <w:highlight w:val="lightGray"/>
          <w:shd w:val="clear" w:color="auto" w:fill="FFFFFF"/>
          <w:lang w:val="en-GB"/>
        </w:rPr>
        <w:t>URL</w:t>
      </w:r>
    </w:p>
    <w:p w14:paraId="47907EBB" w14:textId="77777777" w:rsidR="00845E36" w:rsidRPr="00B9010B" w:rsidRDefault="00845E36" w:rsidP="00845E36">
      <w:pPr>
        <w:jc w:val="both"/>
        <w:rPr>
          <w:rFonts w:ascii="Times New Roman" w:hAnsi="Times New Roman" w:cs="Times New Roman"/>
          <w:color w:val="0D405F"/>
          <w:sz w:val="24"/>
          <w:szCs w:val="24"/>
          <w:shd w:val="clear" w:color="auto" w:fill="FFFFFF"/>
          <w:lang w:val="en-GB"/>
        </w:rPr>
      </w:pPr>
    </w:p>
    <w:p w14:paraId="0D5AB104" w14:textId="77777777" w:rsidR="00845E36" w:rsidRPr="0064360B" w:rsidRDefault="00845E36" w:rsidP="00845E36">
      <w:pPr>
        <w:spacing w:before="120" w:after="120" w:line="240" w:lineRule="auto"/>
        <w:jc w:val="both"/>
        <w:rPr>
          <w:rFonts w:ascii="Times New Roman" w:hAnsi="Times New Roman" w:cs="Times New Roman"/>
          <w:color w:val="0000FF"/>
          <w:sz w:val="24"/>
          <w:szCs w:val="24"/>
          <w:u w:val="single"/>
          <w:shd w:val="clear" w:color="auto" w:fill="FFFFFF"/>
          <w:lang w:val="en-GB"/>
        </w:rPr>
      </w:pPr>
      <w:r w:rsidRPr="0064360B">
        <w:rPr>
          <w:rFonts w:ascii="Times New Roman" w:hAnsi="Times New Roman" w:cs="Times New Roman"/>
          <w:b/>
          <w:bCs/>
          <w:color w:val="0000FF"/>
          <w:sz w:val="24"/>
          <w:szCs w:val="24"/>
          <w:u w:val="single"/>
          <w:shd w:val="clear" w:color="auto" w:fill="FFFFFF"/>
          <w:lang w:val="en-GB"/>
        </w:rPr>
        <w:t>Case Study Format</w:t>
      </w:r>
    </w:p>
    <w:p w14:paraId="6B459B33" w14:textId="77777777" w:rsidR="00845E36" w:rsidRPr="0040795A" w:rsidRDefault="00845E36" w:rsidP="00845E36">
      <w:pPr>
        <w:jc w:val="both"/>
        <w:rPr>
          <w:rFonts w:ascii="Times New Roman" w:hAnsi="Times New Roman" w:cs="Times New Roman"/>
          <w:sz w:val="24"/>
          <w:szCs w:val="24"/>
          <w:highlight w:val="lightGray"/>
          <w:shd w:val="clear" w:color="auto" w:fill="FFFFFF"/>
          <w:lang w:val="en-GB"/>
        </w:rPr>
      </w:pPr>
      <w:r w:rsidRPr="0040795A">
        <w:rPr>
          <w:rFonts w:ascii="Times New Roman" w:hAnsi="Times New Roman" w:cs="Times New Roman"/>
          <w:sz w:val="24"/>
          <w:szCs w:val="24"/>
          <w:highlight w:val="lightGray"/>
          <w:shd w:val="clear" w:color="auto" w:fill="FFFFFF"/>
          <w:lang w:val="en-GB"/>
        </w:rPr>
        <w:t xml:space="preserve">Author(s). (Year). </w:t>
      </w:r>
      <w:r w:rsidRPr="0040795A">
        <w:rPr>
          <w:rFonts w:ascii="Times New Roman" w:hAnsi="Times New Roman" w:cs="Times New Roman"/>
          <w:i/>
          <w:iCs/>
          <w:sz w:val="24"/>
          <w:szCs w:val="24"/>
          <w:highlight w:val="lightGray"/>
          <w:shd w:val="clear" w:color="auto" w:fill="FFFFFF"/>
          <w:lang w:val="en-GB"/>
        </w:rPr>
        <w:t>Title of case study</w:t>
      </w:r>
      <w:r w:rsidRPr="0040795A">
        <w:rPr>
          <w:rFonts w:ascii="Times New Roman" w:hAnsi="Times New Roman" w:cs="Times New Roman"/>
          <w:sz w:val="24"/>
          <w:szCs w:val="24"/>
          <w:highlight w:val="lightGray"/>
          <w:shd w:val="clear" w:color="auto" w:fill="FFFFFF"/>
          <w:lang w:val="en-GB"/>
        </w:rPr>
        <w:t>. HBS No. number of case study. Publisher. </w:t>
      </w:r>
    </w:p>
    <w:p w14:paraId="685FEEEF" w14:textId="77777777" w:rsidR="00845E36" w:rsidRPr="0040795A" w:rsidRDefault="00845E36" w:rsidP="00845E36">
      <w:pPr>
        <w:jc w:val="both"/>
        <w:rPr>
          <w:rFonts w:ascii="Times New Roman" w:hAnsi="Times New Roman" w:cs="Times New Roman"/>
          <w:sz w:val="24"/>
          <w:szCs w:val="24"/>
          <w:shd w:val="clear" w:color="auto" w:fill="FFFFFF"/>
          <w:lang w:val="en-GB"/>
        </w:rPr>
      </w:pPr>
      <w:r w:rsidRPr="0040795A">
        <w:rPr>
          <w:rFonts w:ascii="Times New Roman" w:hAnsi="Times New Roman" w:cs="Times New Roman"/>
          <w:sz w:val="24"/>
          <w:szCs w:val="24"/>
          <w:highlight w:val="lightGray"/>
          <w:shd w:val="clear" w:color="auto" w:fill="FFFFFF"/>
          <w:lang w:val="en-GB"/>
        </w:rPr>
        <w:t xml:space="preserve">Author(s). (Year). </w:t>
      </w:r>
      <w:r w:rsidRPr="0040795A">
        <w:rPr>
          <w:rFonts w:ascii="Times New Roman" w:hAnsi="Times New Roman" w:cs="Times New Roman"/>
          <w:i/>
          <w:iCs/>
          <w:sz w:val="24"/>
          <w:szCs w:val="24"/>
          <w:highlight w:val="lightGray"/>
          <w:shd w:val="clear" w:color="auto" w:fill="FFFFFF"/>
          <w:lang w:val="en-GB"/>
        </w:rPr>
        <w:t>Title of case study</w:t>
      </w:r>
      <w:r w:rsidRPr="0040795A">
        <w:rPr>
          <w:rFonts w:ascii="Times New Roman" w:hAnsi="Times New Roman" w:cs="Times New Roman"/>
          <w:sz w:val="24"/>
          <w:szCs w:val="24"/>
          <w:highlight w:val="lightGray"/>
          <w:shd w:val="clear" w:color="auto" w:fill="FFFFFF"/>
          <w:lang w:val="en-GB"/>
        </w:rPr>
        <w:t>. Ivey ID. number of case study. Publisher.</w:t>
      </w:r>
      <w:r w:rsidRPr="0040795A">
        <w:rPr>
          <w:rFonts w:ascii="Times New Roman" w:hAnsi="Times New Roman" w:cs="Times New Roman"/>
          <w:sz w:val="24"/>
          <w:szCs w:val="24"/>
          <w:shd w:val="clear" w:color="auto" w:fill="FFFFFF"/>
          <w:lang w:val="en-GB"/>
        </w:rPr>
        <w:t> </w:t>
      </w:r>
    </w:p>
    <w:p w14:paraId="435E26F5" w14:textId="77777777" w:rsidR="00845E36" w:rsidRDefault="00845E36" w:rsidP="00845E36">
      <w:pPr>
        <w:spacing w:before="240" w:after="80" w:line="240" w:lineRule="auto"/>
        <w:rPr>
          <w:rFonts w:ascii="Times New Roman" w:eastAsia="TimesNRMT" w:hAnsi="Times New Roman" w:cs="Times New Roman"/>
          <w:b/>
          <w:color w:val="244061" w:themeColor="accent1" w:themeShade="80"/>
          <w:sz w:val="24"/>
          <w:szCs w:val="24"/>
          <w:lang w:val="en-US"/>
        </w:rPr>
      </w:pPr>
    </w:p>
    <w:p w14:paraId="0E096092" w14:textId="77777777" w:rsidR="00845E36" w:rsidRPr="00D87998" w:rsidRDefault="00845E36" w:rsidP="00845E36">
      <w:pPr>
        <w:spacing w:before="240" w:after="80" w:line="240" w:lineRule="auto"/>
        <w:rPr>
          <w:rFonts w:ascii="Times New Roman" w:hAnsi="Times New Roman" w:cs="Times New Roman"/>
          <w:sz w:val="24"/>
          <w:szCs w:val="24"/>
          <w:lang w:val="en-US"/>
        </w:rPr>
      </w:pPr>
      <w:r w:rsidRPr="00D87998">
        <w:rPr>
          <w:rFonts w:ascii="Times New Roman" w:eastAsia="TimesNRMT" w:hAnsi="Times New Roman" w:cs="Times New Roman"/>
          <w:b/>
          <w:color w:val="244061" w:themeColor="accent1" w:themeShade="80"/>
          <w:sz w:val="24"/>
          <w:szCs w:val="24"/>
          <w:lang w:val="en-US"/>
        </w:rPr>
        <w:t>APPENDIX</w:t>
      </w:r>
    </w:p>
    <w:p w14:paraId="18CA732B" w14:textId="77777777" w:rsidR="00845E36" w:rsidRPr="00D87998" w:rsidRDefault="00845E36" w:rsidP="00845E36">
      <w:pPr>
        <w:pStyle w:val="GvdeMetni"/>
        <w:spacing w:after="80" w:line="240" w:lineRule="auto"/>
        <w:jc w:val="both"/>
        <w:rPr>
          <w:rFonts w:ascii="Times New Roman" w:hAnsi="Times New Roman"/>
          <w:sz w:val="24"/>
          <w:szCs w:val="24"/>
        </w:rPr>
      </w:pPr>
      <w:r w:rsidRPr="00D87998">
        <w:rPr>
          <w:rFonts w:ascii="Times New Roman" w:hAnsi="Times New Roman"/>
          <w:sz w:val="24"/>
          <w:szCs w:val="24"/>
        </w:rPr>
        <w:t xml:space="preserve">If the author(s) would like to provide appendices, please provide them here. The authors might present the sample scale items if used in the study or present the syntax if they wish to provide. The journal suggests providing a full scale/survey or several scale items at least. </w:t>
      </w:r>
    </w:p>
    <w:p w14:paraId="29B0FFF4" w14:textId="77777777" w:rsidR="00845E36" w:rsidRPr="00D87998" w:rsidRDefault="00845E36" w:rsidP="00845E36">
      <w:pPr>
        <w:pStyle w:val="GvdeMetni"/>
        <w:spacing w:after="80" w:line="240" w:lineRule="auto"/>
        <w:jc w:val="both"/>
        <w:rPr>
          <w:rFonts w:ascii="Times New Roman" w:hAnsi="Times New Roman"/>
          <w:color w:val="FF0000"/>
          <w:sz w:val="24"/>
          <w:szCs w:val="24"/>
        </w:rPr>
      </w:pPr>
      <w:r w:rsidRPr="00D87998">
        <w:rPr>
          <w:rFonts w:ascii="Times New Roman" w:hAnsi="Times New Roman"/>
          <w:color w:val="FF0000"/>
          <w:sz w:val="24"/>
          <w:szCs w:val="24"/>
          <w:highlight w:val="yellow"/>
        </w:rPr>
        <w:t xml:space="preserve">The Appendix should be </w:t>
      </w:r>
      <w:proofErr w:type="spellStart"/>
      <w:r w:rsidRPr="00D87998">
        <w:rPr>
          <w:rFonts w:ascii="Times New Roman" w:hAnsi="Times New Roman"/>
          <w:color w:val="FF0000"/>
          <w:sz w:val="24"/>
          <w:szCs w:val="24"/>
          <w:highlight w:val="yellow"/>
        </w:rPr>
        <w:t>refered</w:t>
      </w:r>
      <w:proofErr w:type="spellEnd"/>
      <w:r w:rsidRPr="00D87998">
        <w:rPr>
          <w:rFonts w:ascii="Times New Roman" w:hAnsi="Times New Roman"/>
          <w:color w:val="FF0000"/>
          <w:sz w:val="24"/>
          <w:szCs w:val="24"/>
          <w:highlight w:val="yellow"/>
        </w:rPr>
        <w:t xml:space="preserve"> to in text.</w:t>
      </w:r>
    </w:p>
    <w:p w14:paraId="7A6474F8" w14:textId="7F997F62" w:rsidR="00FC7682" w:rsidRPr="00673DD6" w:rsidRDefault="00FC7682" w:rsidP="00845E36">
      <w:pPr>
        <w:pStyle w:val="Default"/>
        <w:spacing w:before="120" w:after="120"/>
        <w:jc w:val="both"/>
        <w:rPr>
          <w:rFonts w:ascii="Times New Roman" w:hAnsi="Times New Roman"/>
          <w:color w:val="FF0000"/>
          <w:lang w:val="en-US"/>
        </w:rPr>
      </w:pPr>
      <w:bookmarkStart w:id="4" w:name="_GoBack"/>
      <w:bookmarkEnd w:id="4"/>
    </w:p>
    <w:sectPr w:rsidR="00FC7682" w:rsidRPr="00673DD6" w:rsidSect="00C47C3A">
      <w:headerReference w:type="even" r:id="rId16"/>
      <w:headerReference w:type="default" r:id="rId17"/>
      <w:footerReference w:type="even" r:id="rId18"/>
      <w:footerReference w:type="default" r:id="rId19"/>
      <w:headerReference w:type="first" r:id="rId20"/>
      <w:footerReference w:type="first" r:id="rId21"/>
      <w:footnotePr>
        <w:numFmt w:val="chicago"/>
      </w:footnotePr>
      <w:type w:val="nextColumn"/>
      <w:pgSz w:w="11906" w:h="16838"/>
      <w:pgMar w:top="1418" w:right="1418" w:bottom="1418" w:left="1418" w:header="709" w:footer="709" w:gutter="0"/>
      <w:lnNumType w:countBy="1" w:restart="continuou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DD144C" w14:textId="77777777" w:rsidR="00DE3932" w:rsidRDefault="00DE3932" w:rsidP="0006020A">
      <w:pPr>
        <w:spacing w:after="0" w:line="240" w:lineRule="auto"/>
      </w:pPr>
      <w:r>
        <w:separator/>
      </w:r>
    </w:p>
  </w:endnote>
  <w:endnote w:type="continuationSeparator" w:id="0">
    <w:p w14:paraId="1EAFBFDD" w14:textId="77777777" w:rsidR="00DE3932" w:rsidRDefault="00DE3932" w:rsidP="00060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A2"/>
    <w:family w:val="swiss"/>
    <w:pitch w:val="variable"/>
    <w:sig w:usb0="E1002EFF" w:usb1="C000605B" w:usb2="00000029" w:usb3="00000000" w:csb0="000101FF" w:csb1="00000000"/>
  </w:font>
  <w:font w:name="Lucida Grande">
    <w:charset w:val="01"/>
    <w:family w:val="roman"/>
    <w:pitch w:val="variable"/>
  </w:font>
  <w:font w:name="Times">
    <w:panose1 w:val="02020603050405020304"/>
    <w:charset w:val="01"/>
    <w:family w:val="roman"/>
    <w:pitch w:val="variable"/>
  </w:font>
  <w:font w:name="Verdana">
    <w:panose1 w:val="020B0604030504040204"/>
    <w:charset w:val="A2"/>
    <w:family w:val="swiss"/>
    <w:pitch w:val="variable"/>
    <w:sig w:usb0="A00006FF" w:usb1="4000205B" w:usb2="00000010" w:usb3="00000000" w:csb0="0000019F" w:csb1="00000000"/>
  </w:font>
  <w:font w:name="Palatino">
    <w:charset w:val="01"/>
    <w:family w:val="roman"/>
    <w:pitch w:val="variable"/>
  </w:font>
  <w:font w:name="Consolas">
    <w:panose1 w:val="020B0609020204030204"/>
    <w:charset w:val="A2"/>
    <w:family w:val="modern"/>
    <w:pitch w:val="fixed"/>
    <w:sig w:usb0="E00006FF" w:usb1="0000FCFF" w:usb2="00000001" w:usb3="00000000" w:csb0="0000019F" w:csb1="00000000"/>
  </w:font>
  <w:font w:name="DIN Engschrift Std">
    <w:altName w:val="Arial"/>
    <w:panose1 w:val="00000000000000000000"/>
    <w:charset w:val="00"/>
    <w:family w:val="swiss"/>
    <w:notTrueType/>
    <w:pitch w:val="default"/>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F">
    <w:altName w:val="Times New Roman"/>
    <w:charset w:val="00"/>
    <w:family w:val="auto"/>
    <w:pitch w:val="variable"/>
  </w:font>
  <w:font w:name="AdvOT5fcf1b24">
    <w:altName w:val="Times New Roman"/>
    <w:charset w:val="01"/>
    <w:family w:val="roman"/>
    <w:pitch w:val="variable"/>
  </w:font>
  <w:font w:name="AdvOT5fcf1b24+20">
    <w:altName w:val="Times New Roman"/>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1"/>
    <w:family w:val="roman"/>
    <w:pitch w:val="variable"/>
  </w:font>
  <w:font w:name="Calibri Light">
    <w:panose1 w:val="020F0302020204030204"/>
    <w:charset w:val="A2"/>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DFKai-SB">
    <w:altName w:val="Microsoft YaHei"/>
    <w:charset w:val="88"/>
    <w:family w:val="script"/>
    <w:pitch w:val="fixed"/>
    <w:sig w:usb0="00000003" w:usb1="080E0000" w:usb2="00000016" w:usb3="00000000" w:csb0="00100001" w:csb1="00000000"/>
  </w:font>
  <w:font w:name="Helvetica Neue">
    <w:altName w:val="Sylfaen"/>
    <w:charset w:val="00"/>
    <w:family w:val="auto"/>
    <w:pitch w:val="variable"/>
    <w:sig w:usb0="E50002FF" w:usb1="500079DB" w:usb2="00000010" w:usb3="00000000" w:csb0="00000001" w:csb1="00000000"/>
  </w:font>
  <w:font w:name="TimesNRMT">
    <w:altName w:val="Arial Unicode MS"/>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4"/>
        <w:szCs w:val="24"/>
      </w:rPr>
      <w:id w:val="296266974"/>
      <w:docPartObj>
        <w:docPartGallery w:val="Page Numbers (Bottom of Page)"/>
        <w:docPartUnique/>
      </w:docPartObj>
    </w:sdtPr>
    <w:sdtEndPr/>
    <w:sdtContent>
      <w:p w14:paraId="4A36DA44" w14:textId="6399C7C8" w:rsidR="003B0AF2" w:rsidRPr="00E0437E" w:rsidRDefault="003B0AF2" w:rsidP="00E0437E">
        <w:pPr>
          <w:pStyle w:val="AltBilgi"/>
          <w:jc w:val="center"/>
          <w:rPr>
            <w:sz w:val="24"/>
            <w:szCs w:val="24"/>
          </w:rPr>
        </w:pPr>
        <w:r w:rsidRPr="00E0437E">
          <w:rPr>
            <w:sz w:val="24"/>
            <w:szCs w:val="24"/>
          </w:rPr>
          <w:fldChar w:fldCharType="begin"/>
        </w:r>
        <w:r w:rsidRPr="00E0437E">
          <w:rPr>
            <w:sz w:val="24"/>
            <w:szCs w:val="24"/>
          </w:rPr>
          <w:instrText>PAGE   \* MERGEFORMAT</w:instrText>
        </w:r>
        <w:r w:rsidRPr="00E0437E">
          <w:rPr>
            <w:sz w:val="24"/>
            <w:szCs w:val="24"/>
          </w:rPr>
          <w:fldChar w:fldCharType="separate"/>
        </w:r>
        <w:r w:rsidRPr="00E0437E">
          <w:rPr>
            <w:sz w:val="24"/>
            <w:szCs w:val="24"/>
          </w:rPr>
          <w:t>2</w:t>
        </w:r>
        <w:r w:rsidRPr="00E0437E">
          <w:rPr>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4"/>
        <w:szCs w:val="24"/>
      </w:rPr>
      <w:id w:val="276847871"/>
      <w:docPartObj>
        <w:docPartGallery w:val="Page Numbers (Bottom of Page)"/>
        <w:docPartUnique/>
      </w:docPartObj>
    </w:sdtPr>
    <w:sdtEndPr/>
    <w:sdtContent>
      <w:p w14:paraId="4B078F40" w14:textId="68735140" w:rsidR="003B0AF2" w:rsidRPr="00DC076E" w:rsidRDefault="003B0AF2" w:rsidP="00DC076E">
        <w:pPr>
          <w:pStyle w:val="AltBilgi"/>
          <w:jc w:val="center"/>
          <w:rPr>
            <w:sz w:val="24"/>
            <w:szCs w:val="24"/>
          </w:rPr>
        </w:pPr>
        <w:r w:rsidRPr="00DC076E">
          <w:rPr>
            <w:sz w:val="24"/>
            <w:szCs w:val="24"/>
          </w:rPr>
          <w:fldChar w:fldCharType="begin"/>
        </w:r>
        <w:r w:rsidRPr="00DC076E">
          <w:rPr>
            <w:sz w:val="24"/>
            <w:szCs w:val="24"/>
          </w:rPr>
          <w:instrText>PAGE   \* MERGEFORMAT</w:instrText>
        </w:r>
        <w:r w:rsidRPr="00DC076E">
          <w:rPr>
            <w:sz w:val="24"/>
            <w:szCs w:val="24"/>
          </w:rPr>
          <w:fldChar w:fldCharType="separate"/>
        </w:r>
        <w:r w:rsidRPr="00DC076E">
          <w:rPr>
            <w:sz w:val="24"/>
            <w:szCs w:val="24"/>
          </w:rPr>
          <w:t>2</w:t>
        </w:r>
        <w:r w:rsidRPr="00DC076E">
          <w:rPr>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3888317"/>
      <w:docPartObj>
        <w:docPartGallery w:val="Page Numbers (Bottom of Page)"/>
        <w:docPartUnique/>
      </w:docPartObj>
    </w:sdtPr>
    <w:sdtEndPr>
      <w:rPr>
        <w:sz w:val="24"/>
        <w:szCs w:val="24"/>
      </w:rPr>
    </w:sdtEndPr>
    <w:sdtContent>
      <w:p w14:paraId="6C300E72" w14:textId="40EF75F6" w:rsidR="003B0AF2" w:rsidRPr="00E0437E" w:rsidRDefault="003B0AF2" w:rsidP="00E0437E">
        <w:pPr>
          <w:pStyle w:val="AltBilgi"/>
          <w:jc w:val="center"/>
          <w:rPr>
            <w:sz w:val="24"/>
            <w:szCs w:val="24"/>
          </w:rPr>
        </w:pPr>
        <w:r w:rsidRPr="00E0437E">
          <w:rPr>
            <w:sz w:val="24"/>
            <w:szCs w:val="24"/>
          </w:rPr>
          <w:fldChar w:fldCharType="begin"/>
        </w:r>
        <w:r w:rsidRPr="00E0437E">
          <w:rPr>
            <w:sz w:val="24"/>
            <w:szCs w:val="24"/>
          </w:rPr>
          <w:instrText>PAGE   \* MERGEFORMAT</w:instrText>
        </w:r>
        <w:r w:rsidRPr="00E0437E">
          <w:rPr>
            <w:sz w:val="24"/>
            <w:szCs w:val="24"/>
          </w:rPr>
          <w:fldChar w:fldCharType="separate"/>
        </w:r>
        <w:r w:rsidRPr="00E0437E">
          <w:rPr>
            <w:sz w:val="24"/>
            <w:szCs w:val="24"/>
          </w:rPr>
          <w:t>2</w:t>
        </w:r>
        <w:r w:rsidRPr="00E0437E">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BDA93" w14:textId="77777777" w:rsidR="00DE3932" w:rsidRDefault="00DE3932" w:rsidP="0006020A">
      <w:pPr>
        <w:spacing w:after="0" w:line="240" w:lineRule="auto"/>
      </w:pPr>
      <w:r>
        <w:separator/>
      </w:r>
    </w:p>
  </w:footnote>
  <w:footnote w:type="continuationSeparator" w:id="0">
    <w:p w14:paraId="742F1F04" w14:textId="77777777" w:rsidR="00DE3932" w:rsidRDefault="00DE3932" w:rsidP="000602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F0A68" w14:textId="64A4F79C" w:rsidR="003B0AF2" w:rsidRPr="000A67F1" w:rsidRDefault="003B0AF2" w:rsidP="000122D2">
    <w:pPr>
      <w:pStyle w:val="stBilgi"/>
      <w:tabs>
        <w:tab w:val="clear" w:pos="4536"/>
        <w:tab w:val="clear" w:pos="9072"/>
        <w:tab w:val="center" w:pos="4535"/>
      </w:tabs>
      <w:spacing w:line="360" w:lineRule="auto"/>
      <w:rPr>
        <w:rFonts w:asciiTheme="majorHAnsi" w:hAnsiTheme="majorHAnsi"/>
        <w:b/>
        <w:bCs/>
        <w:i/>
        <w:sz w:val="20"/>
        <w:szCs w:val="20"/>
        <w:lang w:val="en-US"/>
      </w:rPr>
    </w:pPr>
    <w:proofErr w:type="spellStart"/>
    <w:r w:rsidRPr="000A67F1">
      <w:rPr>
        <w:rStyle w:val="Gl"/>
        <w:rFonts w:asciiTheme="majorHAnsi" w:hAnsiTheme="majorHAnsi"/>
        <w:b w:val="0"/>
        <w:bCs w:val="0"/>
        <w:color w:val="444444"/>
        <w:sz w:val="20"/>
        <w:szCs w:val="20"/>
        <w:shd w:val="clear" w:color="auto" w:fill="FFFFFF"/>
      </w:rPr>
      <w:t>Running</w:t>
    </w:r>
    <w:proofErr w:type="spellEnd"/>
    <w:r w:rsidRPr="000A67F1">
      <w:rPr>
        <w:rStyle w:val="Gl"/>
        <w:rFonts w:asciiTheme="majorHAnsi" w:hAnsiTheme="majorHAnsi"/>
        <w:b w:val="0"/>
        <w:bCs w:val="0"/>
        <w:color w:val="444444"/>
        <w:sz w:val="20"/>
        <w:szCs w:val="20"/>
        <w:shd w:val="clear" w:color="auto" w:fill="FFFFFF"/>
      </w:rPr>
      <w:t xml:space="preserve"> </w:t>
    </w:r>
    <w:proofErr w:type="spellStart"/>
    <w:r w:rsidRPr="000A67F1">
      <w:rPr>
        <w:rStyle w:val="Gl"/>
        <w:rFonts w:asciiTheme="majorHAnsi" w:hAnsiTheme="majorHAnsi"/>
        <w:b w:val="0"/>
        <w:bCs w:val="0"/>
        <w:color w:val="444444"/>
        <w:sz w:val="20"/>
        <w:szCs w:val="20"/>
        <w:shd w:val="clear" w:color="auto" w:fill="FFFFFF"/>
      </w:rPr>
      <w:t>Title</w:t>
    </w:r>
    <w:proofErr w:type="spellEnd"/>
    <w:r w:rsidR="00DE3932">
      <w:rPr>
        <w:rFonts w:asciiTheme="majorHAnsi" w:hAnsiTheme="majorHAnsi"/>
        <w:b/>
        <w:bCs/>
        <w:noProof/>
        <w:sz w:val="20"/>
        <w:szCs w:val="20"/>
      </w:rPr>
      <w:pict w14:anchorId="2BC3CEA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alt="" style="position:absolute;margin-left:0;margin-top:0;width:456.7pt;height:182.65pt;rotation:315;z-index:-25165004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Review"/>
          <w10:wrap anchorx="margin" anchory="margin"/>
        </v:shape>
      </w:pict>
    </w:r>
    <w:r w:rsidR="00DE3932">
      <w:rPr>
        <w:rFonts w:asciiTheme="majorHAnsi" w:hAnsiTheme="majorHAnsi"/>
        <w:b/>
        <w:bCs/>
        <w:noProof/>
        <w:sz w:val="20"/>
        <w:szCs w:val="20"/>
      </w:rPr>
      <w:pict w14:anchorId="6347D863">
        <v:shape id="PowerPlusWaterMarkObject1289639829" o:spid="_x0000_s2051" type="#_x0000_t136" alt="" style="position:absolute;margin-left:0;margin-top:0;width:456.7pt;height:182.65pt;rotation:315;z-index:-25165414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Review"/>
          <w10:wrap anchorx="margin" anchory="margin"/>
        </v:shape>
      </w:pict>
    </w:r>
    <w:r w:rsidRPr="000A67F1">
      <w:rPr>
        <w:rFonts w:asciiTheme="majorHAnsi" w:hAnsiTheme="majorHAnsi"/>
        <w:b/>
        <w:bCs/>
        <w:i/>
        <w:sz w:val="20"/>
        <w:szCs w:val="20"/>
        <w:lang w:val="en-US"/>
      </w:rPr>
      <w:t>:</w:t>
    </w:r>
    <w:r w:rsidR="00322675">
      <w:rPr>
        <w:rFonts w:asciiTheme="majorHAnsi" w:hAnsiTheme="majorHAnsi"/>
        <w:b/>
        <w:bCs/>
        <w:i/>
        <w:sz w:val="20"/>
        <w:szCs w:val="20"/>
        <w:lang w:val="en-US"/>
      </w:rPr>
      <w:t xml:space="preserve"> </w:t>
    </w:r>
    <w:r w:rsidR="00322675" w:rsidRPr="00765D75">
      <w:rPr>
        <w:rFonts w:asciiTheme="majorHAnsi" w:hAnsiTheme="majorHAnsi"/>
        <w:b/>
        <w:bCs/>
        <w:i/>
        <w:sz w:val="20"/>
        <w:szCs w:val="20"/>
        <w:highlight w:val="yellow"/>
        <w:lang w:val="en-US"/>
      </w:rPr>
      <w:t xml:space="preserve">Insert </w:t>
    </w:r>
    <w:r w:rsidR="00765D75" w:rsidRPr="00765D75">
      <w:rPr>
        <w:rFonts w:asciiTheme="majorHAnsi" w:hAnsiTheme="majorHAnsi"/>
        <w:b/>
        <w:bCs/>
        <w:i/>
        <w:sz w:val="20"/>
        <w:szCs w:val="20"/>
        <w:highlight w:val="yellow"/>
        <w:lang w:val="en-US"/>
      </w:rPr>
      <w:t>the running title here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C9D8E" w14:textId="4E7D319A" w:rsidR="003B0AF2" w:rsidRPr="00DA27C2" w:rsidRDefault="00DE3932" w:rsidP="00DA27C2">
    <w:pPr>
      <w:pStyle w:val="stBilgi"/>
      <w:spacing w:before="120"/>
      <w:jc w:val="center"/>
      <w:rPr>
        <w:rFonts w:asciiTheme="majorHAnsi" w:hAnsiTheme="majorHAnsi"/>
        <w:i/>
        <w:sz w:val="20"/>
        <w:szCs w:val="20"/>
        <w:lang w:val="en-US"/>
      </w:rPr>
    </w:pPr>
    <w:r>
      <w:rPr>
        <w:noProof/>
      </w:rPr>
      <w:pict w14:anchorId="74353D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9639830" o:spid="_x0000_s2050" type="#_x0000_t136" alt="" style="position:absolute;left:0;text-align:left;margin-left:0;margin-top:0;width:456.7pt;height:182.65pt;rotation:315;z-index:-25165209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Review"/>
          <w10:wrap anchorx="margin" anchory="margin"/>
        </v:shape>
      </w:pict>
    </w:r>
    <w:r w:rsidR="003B0AF2" w:rsidRPr="00CD0749">
      <w:rPr>
        <w:rFonts w:asciiTheme="majorHAnsi" w:hAnsiTheme="majorHAnsi"/>
        <w:i/>
        <w:noProof/>
        <w:sz w:val="20"/>
        <w:szCs w:val="20"/>
        <w:lang w:val="en-US"/>
      </w:rPr>
      <w:t>Int. J. Asst. Tools in Educ.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CADB1" w14:textId="156F014F" w:rsidR="003B0AF2" w:rsidRPr="00A16B6D" w:rsidRDefault="00DE3932" w:rsidP="00A16B6D">
    <w:pPr>
      <w:pStyle w:val="stBilgi"/>
      <w:tabs>
        <w:tab w:val="clear" w:pos="4536"/>
        <w:tab w:val="clear" w:pos="9072"/>
        <w:tab w:val="left" w:pos="3648"/>
      </w:tabs>
      <w:rPr>
        <w:rFonts w:asciiTheme="majorHAnsi" w:hAnsiTheme="majorHAnsi"/>
        <w:i/>
        <w:iCs/>
        <w:sz w:val="20"/>
        <w:szCs w:val="20"/>
      </w:rPr>
    </w:pPr>
    <w:r>
      <w:rPr>
        <w:rFonts w:asciiTheme="majorHAnsi" w:hAnsiTheme="majorHAnsi"/>
        <w:i/>
        <w:iCs/>
        <w:noProof/>
        <w:sz w:val="20"/>
        <w:szCs w:val="20"/>
      </w:rPr>
      <w:pict w14:anchorId="4CD98E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9639828" o:spid="_x0000_s2049" type="#_x0000_t136" alt="" style="position:absolute;margin-left:0;margin-top:0;width:456.7pt;height:182.65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Review"/>
          <w10:wrap anchorx="margin" anchory="margin"/>
        </v:shape>
      </w:pict>
    </w:r>
    <w:r w:rsidR="003B0AF2" w:rsidRPr="00A16B6D">
      <w:rPr>
        <w:rFonts w:asciiTheme="majorHAnsi" w:hAnsiTheme="majorHAnsi" w:cs="Arial"/>
        <w:i/>
        <w:iCs/>
        <w:color w:val="212529"/>
        <w:sz w:val="20"/>
        <w:szCs w:val="20"/>
        <w:shd w:val="clear" w:color="auto" w:fill="FFFFFF"/>
      </w:rPr>
      <w:t xml:space="preserve">International </w:t>
    </w:r>
    <w:proofErr w:type="spellStart"/>
    <w:r w:rsidR="003B0AF2" w:rsidRPr="00A16B6D">
      <w:rPr>
        <w:rFonts w:asciiTheme="majorHAnsi" w:hAnsiTheme="majorHAnsi" w:cs="Arial"/>
        <w:i/>
        <w:iCs/>
        <w:color w:val="212529"/>
        <w:sz w:val="20"/>
        <w:szCs w:val="20"/>
        <w:shd w:val="clear" w:color="auto" w:fill="FFFFFF"/>
      </w:rPr>
      <w:t>Journal</w:t>
    </w:r>
    <w:proofErr w:type="spellEnd"/>
    <w:r w:rsidR="003B0AF2" w:rsidRPr="00A16B6D">
      <w:rPr>
        <w:rFonts w:asciiTheme="majorHAnsi" w:hAnsiTheme="majorHAnsi" w:cs="Arial"/>
        <w:i/>
        <w:iCs/>
        <w:color w:val="212529"/>
        <w:sz w:val="20"/>
        <w:szCs w:val="20"/>
        <w:shd w:val="clear" w:color="auto" w:fill="FFFFFF"/>
      </w:rPr>
      <w:t xml:space="preserve"> of </w:t>
    </w:r>
    <w:proofErr w:type="spellStart"/>
    <w:r w:rsidR="003B0AF2" w:rsidRPr="00A16B6D">
      <w:rPr>
        <w:rFonts w:asciiTheme="majorHAnsi" w:hAnsiTheme="majorHAnsi" w:cs="Arial"/>
        <w:i/>
        <w:iCs/>
        <w:color w:val="212529"/>
        <w:sz w:val="20"/>
        <w:szCs w:val="20"/>
        <w:shd w:val="clear" w:color="auto" w:fill="FFFFFF"/>
      </w:rPr>
      <w:t>Assessment</w:t>
    </w:r>
    <w:proofErr w:type="spellEnd"/>
    <w:r w:rsidR="003B0AF2" w:rsidRPr="00A16B6D">
      <w:rPr>
        <w:rFonts w:asciiTheme="majorHAnsi" w:hAnsiTheme="majorHAnsi" w:cs="Arial"/>
        <w:i/>
        <w:iCs/>
        <w:color w:val="212529"/>
        <w:sz w:val="20"/>
        <w:szCs w:val="20"/>
        <w:shd w:val="clear" w:color="auto" w:fill="FFFFFF"/>
      </w:rPr>
      <w:t xml:space="preserve"> Tools in </w:t>
    </w:r>
    <w:proofErr w:type="spellStart"/>
    <w:r w:rsidR="003B0AF2" w:rsidRPr="00A16B6D">
      <w:rPr>
        <w:rFonts w:asciiTheme="majorHAnsi" w:hAnsiTheme="majorHAnsi" w:cs="Arial"/>
        <w:i/>
        <w:iCs/>
        <w:color w:val="212529"/>
        <w:sz w:val="20"/>
        <w:szCs w:val="20"/>
        <w:shd w:val="clear" w:color="auto" w:fill="FFFFFF"/>
      </w:rPr>
      <w:t>Education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744C3"/>
    <w:multiLevelType w:val="hybridMultilevel"/>
    <w:tmpl w:val="B98E02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91128AE"/>
    <w:multiLevelType w:val="hybridMultilevel"/>
    <w:tmpl w:val="92FA1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C0254E"/>
    <w:multiLevelType w:val="multilevel"/>
    <w:tmpl w:val="C2AE3C7E"/>
    <w:styleLink w:val="WWNum1"/>
    <w:lvl w:ilvl="0">
      <w:start w:val="7"/>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15:restartNumberingAfterBreak="0">
    <w:nsid w:val="4C2F7D08"/>
    <w:multiLevelType w:val="multilevel"/>
    <w:tmpl w:val="E63C49D2"/>
    <w:lvl w:ilvl="0">
      <w:start w:val="1"/>
      <w:numFmt w:val="decimal"/>
      <w:pStyle w:val="Balk1"/>
      <w:suff w:val="space"/>
      <w:lvlText w:val="Chapter %1"/>
      <w:lvlJc w:val="left"/>
      <w:pPr>
        <w:tabs>
          <w:tab w:val="num" w:pos="0"/>
        </w:tabs>
        <w:ind w:left="1560" w:firstLine="0"/>
      </w:pPr>
      <w:rPr>
        <w:rFonts w:ascii="Times New Roman" w:hAnsi="Times New Roman" w:cs="Times New Roman"/>
        <w:b/>
        <w:bCs w:val="0"/>
        <w:i w:val="0"/>
        <w:iCs w:val="0"/>
        <w:caps w:val="0"/>
        <w:smallCaps w:val="0"/>
        <w:strike w:val="0"/>
        <w:dstrike w:val="0"/>
        <w:vanish w:val="0"/>
        <w:color w:val="000000"/>
        <w:spacing w:val="0"/>
        <w:kern w:val="0"/>
        <w:position w:val="0"/>
        <w:sz w:val="22"/>
        <w:u w:val="none"/>
        <w:effect w:val="none"/>
        <w:vertAlign w:val="baseline"/>
        <w:em w:val="none"/>
      </w:rPr>
    </w:lvl>
    <w:lvl w:ilvl="1">
      <w:start w:val="1"/>
      <w:numFmt w:val="none"/>
      <w:pStyle w:val="Balk2"/>
      <w:suff w:val="nothing"/>
      <w:lvlText w:val=""/>
      <w:lvlJc w:val="left"/>
      <w:pPr>
        <w:tabs>
          <w:tab w:val="num" w:pos="0"/>
        </w:tabs>
        <w:ind w:left="0" w:firstLine="0"/>
      </w:pPr>
    </w:lvl>
    <w:lvl w:ilvl="2">
      <w:start w:val="1"/>
      <w:numFmt w:val="none"/>
      <w:pStyle w:val="Balk3"/>
      <w:suff w:val="nothing"/>
      <w:lvlText w:val=""/>
      <w:lvlJc w:val="left"/>
      <w:pPr>
        <w:tabs>
          <w:tab w:val="num" w:pos="0"/>
        </w:tabs>
        <w:ind w:left="0" w:firstLine="0"/>
      </w:pPr>
    </w:lvl>
    <w:lvl w:ilvl="3">
      <w:start w:val="1"/>
      <w:numFmt w:val="none"/>
      <w:pStyle w:val="Balk4"/>
      <w:suff w:val="nothing"/>
      <w:lvlText w:val=""/>
      <w:lvlJc w:val="left"/>
      <w:pPr>
        <w:tabs>
          <w:tab w:val="num" w:pos="0"/>
        </w:tabs>
        <w:ind w:left="0" w:firstLine="0"/>
      </w:pPr>
    </w:lvl>
    <w:lvl w:ilvl="4">
      <w:start w:val="1"/>
      <w:numFmt w:val="none"/>
      <w:pStyle w:val="Balk5"/>
      <w:suff w:val="nothing"/>
      <w:lvlText w:val=""/>
      <w:lvlJc w:val="left"/>
      <w:pPr>
        <w:tabs>
          <w:tab w:val="num" w:pos="0"/>
        </w:tabs>
        <w:ind w:left="0" w:firstLine="0"/>
      </w:pPr>
    </w:lvl>
    <w:lvl w:ilvl="5">
      <w:start w:val="1"/>
      <w:numFmt w:val="none"/>
      <w:pStyle w:val="Balk6"/>
      <w:suff w:val="nothing"/>
      <w:lvlText w:val=""/>
      <w:lvlJc w:val="left"/>
      <w:pPr>
        <w:tabs>
          <w:tab w:val="num" w:pos="0"/>
        </w:tabs>
        <w:ind w:left="0" w:firstLine="0"/>
      </w:pPr>
    </w:lvl>
    <w:lvl w:ilvl="6">
      <w:start w:val="1"/>
      <w:numFmt w:val="none"/>
      <w:pStyle w:val="Balk7"/>
      <w:suff w:val="nothing"/>
      <w:lvlText w:val=""/>
      <w:lvlJc w:val="left"/>
      <w:pPr>
        <w:tabs>
          <w:tab w:val="num" w:pos="0"/>
        </w:tabs>
        <w:ind w:left="0" w:firstLine="0"/>
      </w:pPr>
    </w:lvl>
    <w:lvl w:ilvl="7">
      <w:start w:val="1"/>
      <w:numFmt w:val="none"/>
      <w:pStyle w:val="Balk8"/>
      <w:suff w:val="nothing"/>
      <w:lvlText w:val=""/>
      <w:lvlJc w:val="left"/>
      <w:pPr>
        <w:tabs>
          <w:tab w:val="num" w:pos="0"/>
        </w:tabs>
        <w:ind w:left="0" w:firstLine="0"/>
      </w:pPr>
    </w:lvl>
    <w:lvl w:ilvl="8">
      <w:start w:val="1"/>
      <w:numFmt w:val="none"/>
      <w:pStyle w:val="Balk9"/>
      <w:suff w:val="nothing"/>
      <w:lvlText w:val=""/>
      <w:lvlJc w:val="left"/>
      <w:pPr>
        <w:tabs>
          <w:tab w:val="num" w:pos="0"/>
        </w:tabs>
        <w:ind w:left="0" w:firstLine="0"/>
      </w:pPr>
    </w:lvl>
  </w:abstractNum>
  <w:abstractNum w:abstractNumId="4" w15:restartNumberingAfterBreak="0">
    <w:nsid w:val="67741780"/>
    <w:multiLevelType w:val="multilevel"/>
    <w:tmpl w:val="B0427DFE"/>
    <w:lvl w:ilvl="0">
      <w:start w:val="1"/>
      <w:numFmt w:val="decimal"/>
      <w:pStyle w:val="Balk1"/>
      <w:suff w:val="space"/>
      <w:lvlText w:val="Chapter %1"/>
      <w:lvlJc w:val="left"/>
      <w:pPr>
        <w:ind w:left="1560" w:firstLine="0"/>
      </w:pPr>
      <w:rPr>
        <w:rFonts w:ascii="Times New Roman" w:hAnsi="Times New Roman"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none"/>
      <w:pStyle w:val="Balk2"/>
      <w:suff w:val="nothing"/>
      <w:lvlText w:val=""/>
      <w:lvlJc w:val="left"/>
      <w:pPr>
        <w:ind w:left="0" w:firstLine="0"/>
      </w:pPr>
    </w:lvl>
    <w:lvl w:ilvl="2">
      <w:start w:val="1"/>
      <w:numFmt w:val="none"/>
      <w:pStyle w:val="Balk3"/>
      <w:suff w:val="nothing"/>
      <w:lvlText w:val=""/>
      <w:lvlJc w:val="left"/>
      <w:pPr>
        <w:ind w:left="0" w:firstLine="0"/>
      </w:pPr>
    </w:lvl>
    <w:lvl w:ilvl="3">
      <w:start w:val="1"/>
      <w:numFmt w:val="none"/>
      <w:pStyle w:val="Balk4"/>
      <w:suff w:val="nothing"/>
      <w:lvlText w:val=""/>
      <w:lvlJc w:val="left"/>
      <w:pPr>
        <w:ind w:left="0" w:firstLine="0"/>
      </w:pPr>
    </w:lvl>
    <w:lvl w:ilvl="4">
      <w:start w:val="1"/>
      <w:numFmt w:val="none"/>
      <w:pStyle w:val="Balk5"/>
      <w:suff w:val="nothing"/>
      <w:lvlText w:val=""/>
      <w:lvlJc w:val="left"/>
      <w:pPr>
        <w:ind w:left="0" w:firstLine="0"/>
      </w:pPr>
    </w:lvl>
    <w:lvl w:ilvl="5">
      <w:start w:val="1"/>
      <w:numFmt w:val="none"/>
      <w:pStyle w:val="Balk6"/>
      <w:suff w:val="nothing"/>
      <w:lvlText w:val=""/>
      <w:lvlJc w:val="left"/>
      <w:pPr>
        <w:ind w:left="0" w:firstLine="0"/>
      </w:pPr>
    </w:lvl>
    <w:lvl w:ilvl="6">
      <w:start w:val="1"/>
      <w:numFmt w:val="none"/>
      <w:pStyle w:val="Balk7"/>
      <w:suff w:val="nothing"/>
      <w:lvlText w:val=""/>
      <w:lvlJc w:val="left"/>
      <w:pPr>
        <w:ind w:left="0" w:firstLine="0"/>
      </w:pPr>
    </w:lvl>
    <w:lvl w:ilvl="7">
      <w:start w:val="1"/>
      <w:numFmt w:val="none"/>
      <w:pStyle w:val="Balk8"/>
      <w:suff w:val="nothing"/>
      <w:lvlText w:val=""/>
      <w:lvlJc w:val="left"/>
      <w:pPr>
        <w:ind w:left="0" w:firstLine="0"/>
      </w:pPr>
    </w:lvl>
    <w:lvl w:ilvl="8">
      <w:start w:val="1"/>
      <w:numFmt w:val="none"/>
      <w:pStyle w:val="Balk9"/>
      <w:suff w:val="nothing"/>
      <w:lvlText w:val=""/>
      <w:lvlJc w:val="left"/>
      <w:pPr>
        <w:ind w:left="0" w:firstLine="0"/>
      </w:pPr>
    </w:lvl>
  </w:abstractNum>
  <w:abstractNum w:abstractNumId="5" w15:restartNumberingAfterBreak="0">
    <w:nsid w:val="7554602C"/>
    <w:multiLevelType w:val="hybridMultilevel"/>
    <w:tmpl w:val="84DEB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5"/>
  </w:num>
  <w:num w:numId="6">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53"/>
    <o:shapelayout v:ext="edit">
      <o:idmap v:ext="edit" data="2"/>
    </o:shapelayout>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20A"/>
    <w:rsid w:val="00000483"/>
    <w:rsid w:val="0000333B"/>
    <w:rsid w:val="0000516E"/>
    <w:rsid w:val="000059DB"/>
    <w:rsid w:val="00005F0B"/>
    <w:rsid w:val="0000654D"/>
    <w:rsid w:val="000075CE"/>
    <w:rsid w:val="000110F1"/>
    <w:rsid w:val="000115CB"/>
    <w:rsid w:val="000119B1"/>
    <w:rsid w:val="00012057"/>
    <w:rsid w:val="000122D2"/>
    <w:rsid w:val="00012F21"/>
    <w:rsid w:val="00013609"/>
    <w:rsid w:val="00013B06"/>
    <w:rsid w:val="00020619"/>
    <w:rsid w:val="00020C06"/>
    <w:rsid w:val="00022289"/>
    <w:rsid w:val="00022919"/>
    <w:rsid w:val="00022FE0"/>
    <w:rsid w:val="000241D1"/>
    <w:rsid w:val="00024322"/>
    <w:rsid w:val="00025336"/>
    <w:rsid w:val="00025806"/>
    <w:rsid w:val="00026A02"/>
    <w:rsid w:val="00026AFA"/>
    <w:rsid w:val="00026C7F"/>
    <w:rsid w:val="00026E4F"/>
    <w:rsid w:val="000276B5"/>
    <w:rsid w:val="00027F92"/>
    <w:rsid w:val="000315C2"/>
    <w:rsid w:val="00031686"/>
    <w:rsid w:val="000316A5"/>
    <w:rsid w:val="0003219F"/>
    <w:rsid w:val="00034162"/>
    <w:rsid w:val="00035386"/>
    <w:rsid w:val="000357BA"/>
    <w:rsid w:val="000357C9"/>
    <w:rsid w:val="000357E6"/>
    <w:rsid w:val="00035FFE"/>
    <w:rsid w:val="00036013"/>
    <w:rsid w:val="00037538"/>
    <w:rsid w:val="00037C4A"/>
    <w:rsid w:val="00037DDA"/>
    <w:rsid w:val="0004065C"/>
    <w:rsid w:val="00043D57"/>
    <w:rsid w:val="00044087"/>
    <w:rsid w:val="0004414C"/>
    <w:rsid w:val="000448B2"/>
    <w:rsid w:val="0004512A"/>
    <w:rsid w:val="00047FC3"/>
    <w:rsid w:val="000517D8"/>
    <w:rsid w:val="0005363D"/>
    <w:rsid w:val="0005421A"/>
    <w:rsid w:val="00056A44"/>
    <w:rsid w:val="00056BE2"/>
    <w:rsid w:val="0005711F"/>
    <w:rsid w:val="00057AD2"/>
    <w:rsid w:val="00057CED"/>
    <w:rsid w:val="0006020A"/>
    <w:rsid w:val="00060EFD"/>
    <w:rsid w:val="0006212C"/>
    <w:rsid w:val="0006232A"/>
    <w:rsid w:val="00064237"/>
    <w:rsid w:val="00064832"/>
    <w:rsid w:val="00065765"/>
    <w:rsid w:val="0007085A"/>
    <w:rsid w:val="0007184B"/>
    <w:rsid w:val="000737A7"/>
    <w:rsid w:val="000747E4"/>
    <w:rsid w:val="0007511A"/>
    <w:rsid w:val="00075A60"/>
    <w:rsid w:val="0007694A"/>
    <w:rsid w:val="000770A7"/>
    <w:rsid w:val="00077105"/>
    <w:rsid w:val="00080432"/>
    <w:rsid w:val="000805A9"/>
    <w:rsid w:val="00080633"/>
    <w:rsid w:val="000809E2"/>
    <w:rsid w:val="000829E7"/>
    <w:rsid w:val="00083074"/>
    <w:rsid w:val="000843B5"/>
    <w:rsid w:val="00084D9A"/>
    <w:rsid w:val="0009156B"/>
    <w:rsid w:val="00094B87"/>
    <w:rsid w:val="00095191"/>
    <w:rsid w:val="00097572"/>
    <w:rsid w:val="000A0DEF"/>
    <w:rsid w:val="000A1B32"/>
    <w:rsid w:val="000A20D1"/>
    <w:rsid w:val="000A2B5E"/>
    <w:rsid w:val="000A4E25"/>
    <w:rsid w:val="000A52E0"/>
    <w:rsid w:val="000A67F1"/>
    <w:rsid w:val="000A7962"/>
    <w:rsid w:val="000A7B13"/>
    <w:rsid w:val="000A7BE9"/>
    <w:rsid w:val="000B04AC"/>
    <w:rsid w:val="000B125F"/>
    <w:rsid w:val="000B2EEE"/>
    <w:rsid w:val="000B4150"/>
    <w:rsid w:val="000B4F24"/>
    <w:rsid w:val="000B52CE"/>
    <w:rsid w:val="000B5506"/>
    <w:rsid w:val="000B7DED"/>
    <w:rsid w:val="000C0AF4"/>
    <w:rsid w:val="000C1011"/>
    <w:rsid w:val="000C1AE4"/>
    <w:rsid w:val="000C1AFB"/>
    <w:rsid w:val="000C1D1E"/>
    <w:rsid w:val="000C2D94"/>
    <w:rsid w:val="000C38E4"/>
    <w:rsid w:val="000C40BD"/>
    <w:rsid w:val="000C4483"/>
    <w:rsid w:val="000C59F5"/>
    <w:rsid w:val="000C76B4"/>
    <w:rsid w:val="000D3762"/>
    <w:rsid w:val="000D3991"/>
    <w:rsid w:val="000D3BF2"/>
    <w:rsid w:val="000D4683"/>
    <w:rsid w:val="000D4969"/>
    <w:rsid w:val="000D4C37"/>
    <w:rsid w:val="000D5031"/>
    <w:rsid w:val="000D5C27"/>
    <w:rsid w:val="000D5C84"/>
    <w:rsid w:val="000D66FF"/>
    <w:rsid w:val="000D719D"/>
    <w:rsid w:val="000E07C3"/>
    <w:rsid w:val="000E123D"/>
    <w:rsid w:val="000E2079"/>
    <w:rsid w:val="000E23C8"/>
    <w:rsid w:val="000E3B0B"/>
    <w:rsid w:val="000E4C0E"/>
    <w:rsid w:val="000E561D"/>
    <w:rsid w:val="000E5D31"/>
    <w:rsid w:val="000E702F"/>
    <w:rsid w:val="000F0606"/>
    <w:rsid w:val="000F211B"/>
    <w:rsid w:val="000F245C"/>
    <w:rsid w:val="000F2584"/>
    <w:rsid w:val="000F2EA2"/>
    <w:rsid w:val="000F2FC1"/>
    <w:rsid w:val="000F35A8"/>
    <w:rsid w:val="000F39C9"/>
    <w:rsid w:val="000F4CA0"/>
    <w:rsid w:val="000F52F1"/>
    <w:rsid w:val="000F5379"/>
    <w:rsid w:val="000F5567"/>
    <w:rsid w:val="000F58EC"/>
    <w:rsid w:val="000F5997"/>
    <w:rsid w:val="000F5FAE"/>
    <w:rsid w:val="000F632D"/>
    <w:rsid w:val="0010131C"/>
    <w:rsid w:val="00101920"/>
    <w:rsid w:val="00102871"/>
    <w:rsid w:val="00103945"/>
    <w:rsid w:val="00103AA8"/>
    <w:rsid w:val="001044E5"/>
    <w:rsid w:val="00104BEF"/>
    <w:rsid w:val="0010654C"/>
    <w:rsid w:val="00110D9D"/>
    <w:rsid w:val="00111EC1"/>
    <w:rsid w:val="001121C7"/>
    <w:rsid w:val="00112E55"/>
    <w:rsid w:val="00113A9B"/>
    <w:rsid w:val="0011493D"/>
    <w:rsid w:val="00115403"/>
    <w:rsid w:val="0011578C"/>
    <w:rsid w:val="0011776E"/>
    <w:rsid w:val="00117A15"/>
    <w:rsid w:val="001201B6"/>
    <w:rsid w:val="00121A37"/>
    <w:rsid w:val="00122350"/>
    <w:rsid w:val="001223C4"/>
    <w:rsid w:val="00122766"/>
    <w:rsid w:val="00122B8E"/>
    <w:rsid w:val="00122EA8"/>
    <w:rsid w:val="0012310E"/>
    <w:rsid w:val="00123861"/>
    <w:rsid w:val="00126DF1"/>
    <w:rsid w:val="001273C7"/>
    <w:rsid w:val="00127869"/>
    <w:rsid w:val="00127AF0"/>
    <w:rsid w:val="0013023F"/>
    <w:rsid w:val="00130506"/>
    <w:rsid w:val="00130666"/>
    <w:rsid w:val="00130A6D"/>
    <w:rsid w:val="00130E4C"/>
    <w:rsid w:val="00137D4C"/>
    <w:rsid w:val="00140A0A"/>
    <w:rsid w:val="0014214F"/>
    <w:rsid w:val="00142182"/>
    <w:rsid w:val="001424A7"/>
    <w:rsid w:val="00142B25"/>
    <w:rsid w:val="00143112"/>
    <w:rsid w:val="00144735"/>
    <w:rsid w:val="00144A13"/>
    <w:rsid w:val="00145612"/>
    <w:rsid w:val="00146625"/>
    <w:rsid w:val="00151521"/>
    <w:rsid w:val="00151FDE"/>
    <w:rsid w:val="0015242F"/>
    <w:rsid w:val="0015302D"/>
    <w:rsid w:val="0015309B"/>
    <w:rsid w:val="00154624"/>
    <w:rsid w:val="00157C81"/>
    <w:rsid w:val="00157F99"/>
    <w:rsid w:val="00160D09"/>
    <w:rsid w:val="001621A4"/>
    <w:rsid w:val="00162275"/>
    <w:rsid w:val="00163F98"/>
    <w:rsid w:val="00163FE3"/>
    <w:rsid w:val="00164C8A"/>
    <w:rsid w:val="00165480"/>
    <w:rsid w:val="001659EE"/>
    <w:rsid w:val="001661D6"/>
    <w:rsid w:val="00166AEB"/>
    <w:rsid w:val="00166E3C"/>
    <w:rsid w:val="00167190"/>
    <w:rsid w:val="0016723D"/>
    <w:rsid w:val="0016764E"/>
    <w:rsid w:val="0017131E"/>
    <w:rsid w:val="0017401C"/>
    <w:rsid w:val="00174F79"/>
    <w:rsid w:val="001756C9"/>
    <w:rsid w:val="00175BB2"/>
    <w:rsid w:val="001774D3"/>
    <w:rsid w:val="00180DAF"/>
    <w:rsid w:val="00182FD9"/>
    <w:rsid w:val="0018455C"/>
    <w:rsid w:val="001845E4"/>
    <w:rsid w:val="001847E3"/>
    <w:rsid w:val="001848DD"/>
    <w:rsid w:val="0018564E"/>
    <w:rsid w:val="00185A06"/>
    <w:rsid w:val="001866F0"/>
    <w:rsid w:val="0018722D"/>
    <w:rsid w:val="001873C6"/>
    <w:rsid w:val="00191B4C"/>
    <w:rsid w:val="001920BC"/>
    <w:rsid w:val="001921FE"/>
    <w:rsid w:val="0019316B"/>
    <w:rsid w:val="001967DC"/>
    <w:rsid w:val="00196D1F"/>
    <w:rsid w:val="00197213"/>
    <w:rsid w:val="00197AB9"/>
    <w:rsid w:val="001A04B5"/>
    <w:rsid w:val="001A06EF"/>
    <w:rsid w:val="001A0EE6"/>
    <w:rsid w:val="001A17BB"/>
    <w:rsid w:val="001A2317"/>
    <w:rsid w:val="001A2A7C"/>
    <w:rsid w:val="001A3D68"/>
    <w:rsid w:val="001A43DB"/>
    <w:rsid w:val="001A550E"/>
    <w:rsid w:val="001A56B3"/>
    <w:rsid w:val="001A5F13"/>
    <w:rsid w:val="001B0AA4"/>
    <w:rsid w:val="001B27E9"/>
    <w:rsid w:val="001B28FD"/>
    <w:rsid w:val="001B2C5A"/>
    <w:rsid w:val="001B44D6"/>
    <w:rsid w:val="001B5148"/>
    <w:rsid w:val="001B5B97"/>
    <w:rsid w:val="001B60E0"/>
    <w:rsid w:val="001B702B"/>
    <w:rsid w:val="001B7087"/>
    <w:rsid w:val="001B743E"/>
    <w:rsid w:val="001B7ECD"/>
    <w:rsid w:val="001C0C64"/>
    <w:rsid w:val="001C1296"/>
    <w:rsid w:val="001C2858"/>
    <w:rsid w:val="001C75CD"/>
    <w:rsid w:val="001D18DC"/>
    <w:rsid w:val="001D3067"/>
    <w:rsid w:val="001D3F53"/>
    <w:rsid w:val="001D5B16"/>
    <w:rsid w:val="001D5EB6"/>
    <w:rsid w:val="001D795D"/>
    <w:rsid w:val="001E198D"/>
    <w:rsid w:val="001E2095"/>
    <w:rsid w:val="001E22E2"/>
    <w:rsid w:val="001E4161"/>
    <w:rsid w:val="001E438B"/>
    <w:rsid w:val="001E4567"/>
    <w:rsid w:val="001E48BD"/>
    <w:rsid w:val="001F15A8"/>
    <w:rsid w:val="001F1609"/>
    <w:rsid w:val="001F2FD9"/>
    <w:rsid w:val="001F39AD"/>
    <w:rsid w:val="001F3E7C"/>
    <w:rsid w:val="001F421B"/>
    <w:rsid w:val="001F4448"/>
    <w:rsid w:val="001F4840"/>
    <w:rsid w:val="001F60FC"/>
    <w:rsid w:val="001F6805"/>
    <w:rsid w:val="001F6E88"/>
    <w:rsid w:val="0020011E"/>
    <w:rsid w:val="0020088C"/>
    <w:rsid w:val="00202EB9"/>
    <w:rsid w:val="00203B5A"/>
    <w:rsid w:val="0020469A"/>
    <w:rsid w:val="002046C1"/>
    <w:rsid w:val="00204DAE"/>
    <w:rsid w:val="00204E87"/>
    <w:rsid w:val="002051FD"/>
    <w:rsid w:val="0020552B"/>
    <w:rsid w:val="00206622"/>
    <w:rsid w:val="002068C0"/>
    <w:rsid w:val="00206D89"/>
    <w:rsid w:val="00206E21"/>
    <w:rsid w:val="00210610"/>
    <w:rsid w:val="00211F04"/>
    <w:rsid w:val="00212E6D"/>
    <w:rsid w:val="0021468B"/>
    <w:rsid w:val="00215168"/>
    <w:rsid w:val="00215887"/>
    <w:rsid w:val="00215B80"/>
    <w:rsid w:val="0021624B"/>
    <w:rsid w:val="00216A40"/>
    <w:rsid w:val="00216E21"/>
    <w:rsid w:val="002204ED"/>
    <w:rsid w:val="00220511"/>
    <w:rsid w:val="00221818"/>
    <w:rsid w:val="00221AD7"/>
    <w:rsid w:val="0022256F"/>
    <w:rsid w:val="00222AB8"/>
    <w:rsid w:val="00222BE9"/>
    <w:rsid w:val="0022318B"/>
    <w:rsid w:val="002235C8"/>
    <w:rsid w:val="00223D17"/>
    <w:rsid w:val="00223D34"/>
    <w:rsid w:val="00226FAA"/>
    <w:rsid w:val="00227752"/>
    <w:rsid w:val="002300D9"/>
    <w:rsid w:val="00230471"/>
    <w:rsid w:val="00235A38"/>
    <w:rsid w:val="00235C42"/>
    <w:rsid w:val="00236EC5"/>
    <w:rsid w:val="0024055A"/>
    <w:rsid w:val="00240B53"/>
    <w:rsid w:val="0024383D"/>
    <w:rsid w:val="002443BA"/>
    <w:rsid w:val="00244796"/>
    <w:rsid w:val="0024557E"/>
    <w:rsid w:val="002465B0"/>
    <w:rsid w:val="00247035"/>
    <w:rsid w:val="002546BA"/>
    <w:rsid w:val="002555CC"/>
    <w:rsid w:val="002561CD"/>
    <w:rsid w:val="002568AD"/>
    <w:rsid w:val="00256902"/>
    <w:rsid w:val="0025771F"/>
    <w:rsid w:val="00257FC7"/>
    <w:rsid w:val="002600BC"/>
    <w:rsid w:val="00260576"/>
    <w:rsid w:val="00261145"/>
    <w:rsid w:val="00262868"/>
    <w:rsid w:val="00262A99"/>
    <w:rsid w:val="00263065"/>
    <w:rsid w:val="00263309"/>
    <w:rsid w:val="00263CF2"/>
    <w:rsid w:val="002649B2"/>
    <w:rsid w:val="00265757"/>
    <w:rsid w:val="00265F7F"/>
    <w:rsid w:val="00270BBA"/>
    <w:rsid w:val="00271274"/>
    <w:rsid w:val="00271708"/>
    <w:rsid w:val="0027278A"/>
    <w:rsid w:val="00273810"/>
    <w:rsid w:val="002758B8"/>
    <w:rsid w:val="00276B9F"/>
    <w:rsid w:val="002770B6"/>
    <w:rsid w:val="002775D3"/>
    <w:rsid w:val="00280272"/>
    <w:rsid w:val="002805C5"/>
    <w:rsid w:val="002806D7"/>
    <w:rsid w:val="002807BD"/>
    <w:rsid w:val="002808C7"/>
    <w:rsid w:val="00281795"/>
    <w:rsid w:val="00282CDF"/>
    <w:rsid w:val="002835F2"/>
    <w:rsid w:val="00283AD0"/>
    <w:rsid w:val="002843BC"/>
    <w:rsid w:val="0028696C"/>
    <w:rsid w:val="00286FC0"/>
    <w:rsid w:val="002870BB"/>
    <w:rsid w:val="00287DF7"/>
    <w:rsid w:val="00287E14"/>
    <w:rsid w:val="002902A9"/>
    <w:rsid w:val="002912C0"/>
    <w:rsid w:val="0029269E"/>
    <w:rsid w:val="002946E3"/>
    <w:rsid w:val="00295ECF"/>
    <w:rsid w:val="002960AC"/>
    <w:rsid w:val="00296863"/>
    <w:rsid w:val="0029698F"/>
    <w:rsid w:val="002A0D0A"/>
    <w:rsid w:val="002A1CBC"/>
    <w:rsid w:val="002A28A2"/>
    <w:rsid w:val="002A2E71"/>
    <w:rsid w:val="002A3594"/>
    <w:rsid w:val="002A35EC"/>
    <w:rsid w:val="002A385B"/>
    <w:rsid w:val="002A4EAC"/>
    <w:rsid w:val="002A50CF"/>
    <w:rsid w:val="002A59EF"/>
    <w:rsid w:val="002A65BF"/>
    <w:rsid w:val="002A663B"/>
    <w:rsid w:val="002A6659"/>
    <w:rsid w:val="002A6EB1"/>
    <w:rsid w:val="002A7279"/>
    <w:rsid w:val="002A73D9"/>
    <w:rsid w:val="002B0EB9"/>
    <w:rsid w:val="002B2296"/>
    <w:rsid w:val="002B6D8D"/>
    <w:rsid w:val="002B6DBF"/>
    <w:rsid w:val="002B7BF1"/>
    <w:rsid w:val="002C1015"/>
    <w:rsid w:val="002C231C"/>
    <w:rsid w:val="002C244D"/>
    <w:rsid w:val="002C28A1"/>
    <w:rsid w:val="002C2F27"/>
    <w:rsid w:val="002C3783"/>
    <w:rsid w:val="002C4298"/>
    <w:rsid w:val="002C6A22"/>
    <w:rsid w:val="002D02A4"/>
    <w:rsid w:val="002D179D"/>
    <w:rsid w:val="002D1F97"/>
    <w:rsid w:val="002D2D17"/>
    <w:rsid w:val="002D2E37"/>
    <w:rsid w:val="002D4354"/>
    <w:rsid w:val="002D4BD6"/>
    <w:rsid w:val="002D5D1F"/>
    <w:rsid w:val="002D75F6"/>
    <w:rsid w:val="002D7875"/>
    <w:rsid w:val="002D7BAC"/>
    <w:rsid w:val="002D7BC8"/>
    <w:rsid w:val="002D7E1A"/>
    <w:rsid w:val="002E0E2B"/>
    <w:rsid w:val="002E4CB7"/>
    <w:rsid w:val="002E4F8B"/>
    <w:rsid w:val="002E5251"/>
    <w:rsid w:val="002E6BA4"/>
    <w:rsid w:val="002F075F"/>
    <w:rsid w:val="002F59E1"/>
    <w:rsid w:val="002F6510"/>
    <w:rsid w:val="002F7EF3"/>
    <w:rsid w:val="00300FF9"/>
    <w:rsid w:val="00301D68"/>
    <w:rsid w:val="0030421A"/>
    <w:rsid w:val="00305A65"/>
    <w:rsid w:val="0030621B"/>
    <w:rsid w:val="003069D7"/>
    <w:rsid w:val="003108BE"/>
    <w:rsid w:val="003117F2"/>
    <w:rsid w:val="00312D44"/>
    <w:rsid w:val="003145E4"/>
    <w:rsid w:val="0031480E"/>
    <w:rsid w:val="00315458"/>
    <w:rsid w:val="0031579A"/>
    <w:rsid w:val="00315912"/>
    <w:rsid w:val="00316C0E"/>
    <w:rsid w:val="00317197"/>
    <w:rsid w:val="00317AB3"/>
    <w:rsid w:val="00317F89"/>
    <w:rsid w:val="00320B3D"/>
    <w:rsid w:val="00320CF8"/>
    <w:rsid w:val="00321A75"/>
    <w:rsid w:val="00322675"/>
    <w:rsid w:val="00322850"/>
    <w:rsid w:val="00322B96"/>
    <w:rsid w:val="00323560"/>
    <w:rsid w:val="00324B7D"/>
    <w:rsid w:val="003263F9"/>
    <w:rsid w:val="003300B7"/>
    <w:rsid w:val="00330B49"/>
    <w:rsid w:val="00330E61"/>
    <w:rsid w:val="003315A4"/>
    <w:rsid w:val="00331B14"/>
    <w:rsid w:val="003320EC"/>
    <w:rsid w:val="00332684"/>
    <w:rsid w:val="00332DC7"/>
    <w:rsid w:val="0033420B"/>
    <w:rsid w:val="0033683F"/>
    <w:rsid w:val="003371AF"/>
    <w:rsid w:val="00337A2C"/>
    <w:rsid w:val="00337CA7"/>
    <w:rsid w:val="0034078F"/>
    <w:rsid w:val="003415E4"/>
    <w:rsid w:val="0034180E"/>
    <w:rsid w:val="00341FEF"/>
    <w:rsid w:val="003448A0"/>
    <w:rsid w:val="00344A37"/>
    <w:rsid w:val="0034517C"/>
    <w:rsid w:val="003467B1"/>
    <w:rsid w:val="003500EA"/>
    <w:rsid w:val="003505ED"/>
    <w:rsid w:val="003522A2"/>
    <w:rsid w:val="003545A1"/>
    <w:rsid w:val="00354622"/>
    <w:rsid w:val="00355D02"/>
    <w:rsid w:val="003564FF"/>
    <w:rsid w:val="0036024A"/>
    <w:rsid w:val="00360866"/>
    <w:rsid w:val="003619F0"/>
    <w:rsid w:val="0036273F"/>
    <w:rsid w:val="00362890"/>
    <w:rsid w:val="00363486"/>
    <w:rsid w:val="00363C5A"/>
    <w:rsid w:val="0036439A"/>
    <w:rsid w:val="00364A13"/>
    <w:rsid w:val="00364D10"/>
    <w:rsid w:val="0036622A"/>
    <w:rsid w:val="003662D2"/>
    <w:rsid w:val="00370F78"/>
    <w:rsid w:val="00371291"/>
    <w:rsid w:val="0037284B"/>
    <w:rsid w:val="00372DF3"/>
    <w:rsid w:val="00374FE4"/>
    <w:rsid w:val="0037572F"/>
    <w:rsid w:val="00375B4D"/>
    <w:rsid w:val="00375CD4"/>
    <w:rsid w:val="00376E39"/>
    <w:rsid w:val="003779E9"/>
    <w:rsid w:val="00377B6D"/>
    <w:rsid w:val="0038127F"/>
    <w:rsid w:val="00382408"/>
    <w:rsid w:val="00384127"/>
    <w:rsid w:val="00384A8D"/>
    <w:rsid w:val="00385F96"/>
    <w:rsid w:val="003866FA"/>
    <w:rsid w:val="00386B97"/>
    <w:rsid w:val="00386CFA"/>
    <w:rsid w:val="003876EA"/>
    <w:rsid w:val="003914C7"/>
    <w:rsid w:val="003917C9"/>
    <w:rsid w:val="00393864"/>
    <w:rsid w:val="0039526D"/>
    <w:rsid w:val="003964E8"/>
    <w:rsid w:val="00396D18"/>
    <w:rsid w:val="00397E7C"/>
    <w:rsid w:val="003A22AB"/>
    <w:rsid w:val="003A22C0"/>
    <w:rsid w:val="003A3CB6"/>
    <w:rsid w:val="003A3DD6"/>
    <w:rsid w:val="003A4BEC"/>
    <w:rsid w:val="003A6116"/>
    <w:rsid w:val="003A7049"/>
    <w:rsid w:val="003A7DA2"/>
    <w:rsid w:val="003B0AF2"/>
    <w:rsid w:val="003B1377"/>
    <w:rsid w:val="003B1D97"/>
    <w:rsid w:val="003B217C"/>
    <w:rsid w:val="003B23EE"/>
    <w:rsid w:val="003B3375"/>
    <w:rsid w:val="003B3F09"/>
    <w:rsid w:val="003B45F0"/>
    <w:rsid w:val="003B5343"/>
    <w:rsid w:val="003B6433"/>
    <w:rsid w:val="003B6436"/>
    <w:rsid w:val="003B69A4"/>
    <w:rsid w:val="003B70A5"/>
    <w:rsid w:val="003C0A43"/>
    <w:rsid w:val="003C166A"/>
    <w:rsid w:val="003C1F50"/>
    <w:rsid w:val="003C3073"/>
    <w:rsid w:val="003C3FBD"/>
    <w:rsid w:val="003C4E0F"/>
    <w:rsid w:val="003C61E0"/>
    <w:rsid w:val="003C6AC6"/>
    <w:rsid w:val="003D07F0"/>
    <w:rsid w:val="003D1AA0"/>
    <w:rsid w:val="003D1F9B"/>
    <w:rsid w:val="003D25F7"/>
    <w:rsid w:val="003D2A9A"/>
    <w:rsid w:val="003D40B6"/>
    <w:rsid w:val="003D55DF"/>
    <w:rsid w:val="003D5822"/>
    <w:rsid w:val="003D5A40"/>
    <w:rsid w:val="003D5B85"/>
    <w:rsid w:val="003D667B"/>
    <w:rsid w:val="003D7C15"/>
    <w:rsid w:val="003D7F8D"/>
    <w:rsid w:val="003D7FED"/>
    <w:rsid w:val="003E01DC"/>
    <w:rsid w:val="003E1854"/>
    <w:rsid w:val="003E257F"/>
    <w:rsid w:val="003E25AC"/>
    <w:rsid w:val="003E6EBB"/>
    <w:rsid w:val="003E6F06"/>
    <w:rsid w:val="003E7552"/>
    <w:rsid w:val="003F1F5B"/>
    <w:rsid w:val="003F2A0E"/>
    <w:rsid w:val="003F2F78"/>
    <w:rsid w:val="003F40B6"/>
    <w:rsid w:val="003F4354"/>
    <w:rsid w:val="003F575C"/>
    <w:rsid w:val="003F5E29"/>
    <w:rsid w:val="003F6009"/>
    <w:rsid w:val="003F719A"/>
    <w:rsid w:val="003F76C0"/>
    <w:rsid w:val="003F7BAB"/>
    <w:rsid w:val="00402C3F"/>
    <w:rsid w:val="00403289"/>
    <w:rsid w:val="0040477D"/>
    <w:rsid w:val="004070A6"/>
    <w:rsid w:val="004072F0"/>
    <w:rsid w:val="00407523"/>
    <w:rsid w:val="0040765B"/>
    <w:rsid w:val="00407E0B"/>
    <w:rsid w:val="0041043C"/>
    <w:rsid w:val="004105E5"/>
    <w:rsid w:val="00410A94"/>
    <w:rsid w:val="0041251F"/>
    <w:rsid w:val="004149A8"/>
    <w:rsid w:val="00414AA8"/>
    <w:rsid w:val="0041758C"/>
    <w:rsid w:val="00417828"/>
    <w:rsid w:val="0042015C"/>
    <w:rsid w:val="00420E87"/>
    <w:rsid w:val="00420F7A"/>
    <w:rsid w:val="004212DA"/>
    <w:rsid w:val="004227B1"/>
    <w:rsid w:val="00422E27"/>
    <w:rsid w:val="004241FD"/>
    <w:rsid w:val="00424915"/>
    <w:rsid w:val="00425F91"/>
    <w:rsid w:val="00426475"/>
    <w:rsid w:val="00427144"/>
    <w:rsid w:val="00431A48"/>
    <w:rsid w:val="00432570"/>
    <w:rsid w:val="00433308"/>
    <w:rsid w:val="00433627"/>
    <w:rsid w:val="004351B5"/>
    <w:rsid w:val="0043701B"/>
    <w:rsid w:val="004379A6"/>
    <w:rsid w:val="00437D50"/>
    <w:rsid w:val="0044047A"/>
    <w:rsid w:val="004413AF"/>
    <w:rsid w:val="00442675"/>
    <w:rsid w:val="00443270"/>
    <w:rsid w:val="004443C0"/>
    <w:rsid w:val="004456AF"/>
    <w:rsid w:val="00447A3D"/>
    <w:rsid w:val="00447AEF"/>
    <w:rsid w:val="0045108A"/>
    <w:rsid w:val="00452BAE"/>
    <w:rsid w:val="004530A9"/>
    <w:rsid w:val="00454F42"/>
    <w:rsid w:val="0046057E"/>
    <w:rsid w:val="00460AD1"/>
    <w:rsid w:val="00461068"/>
    <w:rsid w:val="0046112E"/>
    <w:rsid w:val="0046225F"/>
    <w:rsid w:val="004622B7"/>
    <w:rsid w:val="004630A8"/>
    <w:rsid w:val="00464923"/>
    <w:rsid w:val="00467F4C"/>
    <w:rsid w:val="00471BD2"/>
    <w:rsid w:val="0047219C"/>
    <w:rsid w:val="00472AA9"/>
    <w:rsid w:val="0047324B"/>
    <w:rsid w:val="004739F6"/>
    <w:rsid w:val="00474A0F"/>
    <w:rsid w:val="00474F44"/>
    <w:rsid w:val="004755B7"/>
    <w:rsid w:val="0047781A"/>
    <w:rsid w:val="004809F1"/>
    <w:rsid w:val="0048127E"/>
    <w:rsid w:val="00481C5D"/>
    <w:rsid w:val="00482AB0"/>
    <w:rsid w:val="00482D0E"/>
    <w:rsid w:val="00482D5B"/>
    <w:rsid w:val="0048397F"/>
    <w:rsid w:val="00483FF6"/>
    <w:rsid w:val="004854A9"/>
    <w:rsid w:val="00485E52"/>
    <w:rsid w:val="004874E7"/>
    <w:rsid w:val="00487A70"/>
    <w:rsid w:val="00487B79"/>
    <w:rsid w:val="00490269"/>
    <w:rsid w:val="0049054D"/>
    <w:rsid w:val="00490E0A"/>
    <w:rsid w:val="0049198E"/>
    <w:rsid w:val="004922CE"/>
    <w:rsid w:val="00492BFA"/>
    <w:rsid w:val="00493D53"/>
    <w:rsid w:val="00494F57"/>
    <w:rsid w:val="004954B7"/>
    <w:rsid w:val="0049568B"/>
    <w:rsid w:val="00496839"/>
    <w:rsid w:val="00496ADB"/>
    <w:rsid w:val="00497279"/>
    <w:rsid w:val="00497826"/>
    <w:rsid w:val="004A12C7"/>
    <w:rsid w:val="004A1DE7"/>
    <w:rsid w:val="004A5007"/>
    <w:rsid w:val="004A64D2"/>
    <w:rsid w:val="004A796E"/>
    <w:rsid w:val="004B069F"/>
    <w:rsid w:val="004B0DF9"/>
    <w:rsid w:val="004B0EDF"/>
    <w:rsid w:val="004B1B20"/>
    <w:rsid w:val="004B1CF5"/>
    <w:rsid w:val="004B3345"/>
    <w:rsid w:val="004B640F"/>
    <w:rsid w:val="004B6B35"/>
    <w:rsid w:val="004B7851"/>
    <w:rsid w:val="004B7D2F"/>
    <w:rsid w:val="004B7DA9"/>
    <w:rsid w:val="004C08B2"/>
    <w:rsid w:val="004C0FA3"/>
    <w:rsid w:val="004C1597"/>
    <w:rsid w:val="004C2730"/>
    <w:rsid w:val="004C2A37"/>
    <w:rsid w:val="004C693F"/>
    <w:rsid w:val="004C707F"/>
    <w:rsid w:val="004C77FF"/>
    <w:rsid w:val="004D004A"/>
    <w:rsid w:val="004D054B"/>
    <w:rsid w:val="004D0814"/>
    <w:rsid w:val="004D097E"/>
    <w:rsid w:val="004D1737"/>
    <w:rsid w:val="004D1C08"/>
    <w:rsid w:val="004D20E1"/>
    <w:rsid w:val="004D2438"/>
    <w:rsid w:val="004D24C6"/>
    <w:rsid w:val="004D25FD"/>
    <w:rsid w:val="004D3E51"/>
    <w:rsid w:val="004D681A"/>
    <w:rsid w:val="004E1885"/>
    <w:rsid w:val="004E2066"/>
    <w:rsid w:val="004E2651"/>
    <w:rsid w:val="004E3000"/>
    <w:rsid w:val="004E337A"/>
    <w:rsid w:val="004E3460"/>
    <w:rsid w:val="004E5771"/>
    <w:rsid w:val="004E652C"/>
    <w:rsid w:val="004E741F"/>
    <w:rsid w:val="004F0C8E"/>
    <w:rsid w:val="004F17C5"/>
    <w:rsid w:val="004F2923"/>
    <w:rsid w:val="004F3C88"/>
    <w:rsid w:val="004F669A"/>
    <w:rsid w:val="004F6D25"/>
    <w:rsid w:val="004F71BE"/>
    <w:rsid w:val="005000FD"/>
    <w:rsid w:val="0050067E"/>
    <w:rsid w:val="005009F1"/>
    <w:rsid w:val="00501B90"/>
    <w:rsid w:val="00503ECD"/>
    <w:rsid w:val="00503FF8"/>
    <w:rsid w:val="0050404D"/>
    <w:rsid w:val="005042E9"/>
    <w:rsid w:val="005046DD"/>
    <w:rsid w:val="0050470A"/>
    <w:rsid w:val="00505013"/>
    <w:rsid w:val="00505C37"/>
    <w:rsid w:val="00506463"/>
    <w:rsid w:val="005104E4"/>
    <w:rsid w:val="005109F5"/>
    <w:rsid w:val="00512407"/>
    <w:rsid w:val="005136E4"/>
    <w:rsid w:val="00513D87"/>
    <w:rsid w:val="005143A2"/>
    <w:rsid w:val="00514ED2"/>
    <w:rsid w:val="005151A6"/>
    <w:rsid w:val="00515913"/>
    <w:rsid w:val="00521026"/>
    <w:rsid w:val="0052132B"/>
    <w:rsid w:val="00521343"/>
    <w:rsid w:val="00522144"/>
    <w:rsid w:val="005228BD"/>
    <w:rsid w:val="00523AE2"/>
    <w:rsid w:val="00524107"/>
    <w:rsid w:val="005244E8"/>
    <w:rsid w:val="0052501F"/>
    <w:rsid w:val="00525637"/>
    <w:rsid w:val="00526946"/>
    <w:rsid w:val="005302AF"/>
    <w:rsid w:val="00530775"/>
    <w:rsid w:val="00531108"/>
    <w:rsid w:val="0053253D"/>
    <w:rsid w:val="00535393"/>
    <w:rsid w:val="00535BB1"/>
    <w:rsid w:val="00535F04"/>
    <w:rsid w:val="00536304"/>
    <w:rsid w:val="0053691E"/>
    <w:rsid w:val="005408ED"/>
    <w:rsid w:val="00543026"/>
    <w:rsid w:val="0054323B"/>
    <w:rsid w:val="00543642"/>
    <w:rsid w:val="00544A8B"/>
    <w:rsid w:val="00544C73"/>
    <w:rsid w:val="00544CCF"/>
    <w:rsid w:val="0054578B"/>
    <w:rsid w:val="0054618E"/>
    <w:rsid w:val="005463DA"/>
    <w:rsid w:val="00546477"/>
    <w:rsid w:val="00546638"/>
    <w:rsid w:val="005501BF"/>
    <w:rsid w:val="005509CC"/>
    <w:rsid w:val="0055280A"/>
    <w:rsid w:val="00552DBE"/>
    <w:rsid w:val="00553206"/>
    <w:rsid w:val="0055563C"/>
    <w:rsid w:val="00555AD5"/>
    <w:rsid w:val="005567D8"/>
    <w:rsid w:val="00556851"/>
    <w:rsid w:val="005600FD"/>
    <w:rsid w:val="0056055D"/>
    <w:rsid w:val="0056080D"/>
    <w:rsid w:val="00561A37"/>
    <w:rsid w:val="00562378"/>
    <w:rsid w:val="005623D1"/>
    <w:rsid w:val="00563316"/>
    <w:rsid w:val="00563B13"/>
    <w:rsid w:val="005650F0"/>
    <w:rsid w:val="00565E95"/>
    <w:rsid w:val="00566EA9"/>
    <w:rsid w:val="00567196"/>
    <w:rsid w:val="005678AE"/>
    <w:rsid w:val="005707FB"/>
    <w:rsid w:val="00571938"/>
    <w:rsid w:val="00572D50"/>
    <w:rsid w:val="00573CB5"/>
    <w:rsid w:val="00574B83"/>
    <w:rsid w:val="00575296"/>
    <w:rsid w:val="005761FB"/>
    <w:rsid w:val="00580BF1"/>
    <w:rsid w:val="0058158C"/>
    <w:rsid w:val="00581848"/>
    <w:rsid w:val="005830B6"/>
    <w:rsid w:val="00584709"/>
    <w:rsid w:val="0058546D"/>
    <w:rsid w:val="005854D9"/>
    <w:rsid w:val="0058681A"/>
    <w:rsid w:val="00586B43"/>
    <w:rsid w:val="00586F3E"/>
    <w:rsid w:val="00587411"/>
    <w:rsid w:val="0059095A"/>
    <w:rsid w:val="00591734"/>
    <w:rsid w:val="00592F44"/>
    <w:rsid w:val="005930C6"/>
    <w:rsid w:val="0059333C"/>
    <w:rsid w:val="00593BE6"/>
    <w:rsid w:val="00594A85"/>
    <w:rsid w:val="00594BE0"/>
    <w:rsid w:val="005960D3"/>
    <w:rsid w:val="0059711C"/>
    <w:rsid w:val="005A1F1C"/>
    <w:rsid w:val="005A2B9C"/>
    <w:rsid w:val="005A35C8"/>
    <w:rsid w:val="005A4885"/>
    <w:rsid w:val="005A53B8"/>
    <w:rsid w:val="005A53FC"/>
    <w:rsid w:val="005A7715"/>
    <w:rsid w:val="005A7741"/>
    <w:rsid w:val="005B115B"/>
    <w:rsid w:val="005B3B7A"/>
    <w:rsid w:val="005B3C59"/>
    <w:rsid w:val="005B5A11"/>
    <w:rsid w:val="005B5D62"/>
    <w:rsid w:val="005B6A0C"/>
    <w:rsid w:val="005C2965"/>
    <w:rsid w:val="005C4DBF"/>
    <w:rsid w:val="005C5ADA"/>
    <w:rsid w:val="005C6D85"/>
    <w:rsid w:val="005C7252"/>
    <w:rsid w:val="005D11B1"/>
    <w:rsid w:val="005D17C0"/>
    <w:rsid w:val="005D2B1E"/>
    <w:rsid w:val="005D3603"/>
    <w:rsid w:val="005D3888"/>
    <w:rsid w:val="005D3B06"/>
    <w:rsid w:val="005D5B94"/>
    <w:rsid w:val="005D6B14"/>
    <w:rsid w:val="005D74AA"/>
    <w:rsid w:val="005D79CB"/>
    <w:rsid w:val="005E151D"/>
    <w:rsid w:val="005E2767"/>
    <w:rsid w:val="005E2884"/>
    <w:rsid w:val="005E3093"/>
    <w:rsid w:val="005E4204"/>
    <w:rsid w:val="005E635B"/>
    <w:rsid w:val="005E6397"/>
    <w:rsid w:val="005E6BF6"/>
    <w:rsid w:val="005E6D24"/>
    <w:rsid w:val="005E7314"/>
    <w:rsid w:val="005E7E81"/>
    <w:rsid w:val="005F07C9"/>
    <w:rsid w:val="005F0BB3"/>
    <w:rsid w:val="005F1535"/>
    <w:rsid w:val="005F1FC9"/>
    <w:rsid w:val="005F2AB2"/>
    <w:rsid w:val="005F3792"/>
    <w:rsid w:val="005F4DBA"/>
    <w:rsid w:val="005F51D0"/>
    <w:rsid w:val="005F6518"/>
    <w:rsid w:val="005F65DD"/>
    <w:rsid w:val="005F6C50"/>
    <w:rsid w:val="0060125B"/>
    <w:rsid w:val="00601686"/>
    <w:rsid w:val="006018DD"/>
    <w:rsid w:val="00601C8E"/>
    <w:rsid w:val="00601E4A"/>
    <w:rsid w:val="00602740"/>
    <w:rsid w:val="00602D07"/>
    <w:rsid w:val="006033B2"/>
    <w:rsid w:val="00604A35"/>
    <w:rsid w:val="00604B96"/>
    <w:rsid w:val="00605C9A"/>
    <w:rsid w:val="006060C0"/>
    <w:rsid w:val="00606A8A"/>
    <w:rsid w:val="006073CC"/>
    <w:rsid w:val="00611C15"/>
    <w:rsid w:val="00615E9B"/>
    <w:rsid w:val="00616F46"/>
    <w:rsid w:val="00617F08"/>
    <w:rsid w:val="00617F6B"/>
    <w:rsid w:val="006201DF"/>
    <w:rsid w:val="006205A3"/>
    <w:rsid w:val="00620CDB"/>
    <w:rsid w:val="00621064"/>
    <w:rsid w:val="00622238"/>
    <w:rsid w:val="006230DF"/>
    <w:rsid w:val="006241D4"/>
    <w:rsid w:val="00624EC1"/>
    <w:rsid w:val="00625300"/>
    <w:rsid w:val="0062581F"/>
    <w:rsid w:val="0062631E"/>
    <w:rsid w:val="00626722"/>
    <w:rsid w:val="00627658"/>
    <w:rsid w:val="00627DE9"/>
    <w:rsid w:val="00627F27"/>
    <w:rsid w:val="006315DD"/>
    <w:rsid w:val="0063177D"/>
    <w:rsid w:val="0063196A"/>
    <w:rsid w:val="006323D2"/>
    <w:rsid w:val="00633634"/>
    <w:rsid w:val="00633C00"/>
    <w:rsid w:val="00634F81"/>
    <w:rsid w:val="0063622A"/>
    <w:rsid w:val="00636EF8"/>
    <w:rsid w:val="00637323"/>
    <w:rsid w:val="00637F8A"/>
    <w:rsid w:val="0064120D"/>
    <w:rsid w:val="00641A32"/>
    <w:rsid w:val="00642C0E"/>
    <w:rsid w:val="00643274"/>
    <w:rsid w:val="00643483"/>
    <w:rsid w:val="0064428F"/>
    <w:rsid w:val="006444A0"/>
    <w:rsid w:val="00644FCA"/>
    <w:rsid w:val="00646824"/>
    <w:rsid w:val="00646B40"/>
    <w:rsid w:val="00646D78"/>
    <w:rsid w:val="00646EB0"/>
    <w:rsid w:val="00652259"/>
    <w:rsid w:val="00652A87"/>
    <w:rsid w:val="0065428B"/>
    <w:rsid w:val="00654987"/>
    <w:rsid w:val="00655772"/>
    <w:rsid w:val="00655FA4"/>
    <w:rsid w:val="006568F5"/>
    <w:rsid w:val="006571D0"/>
    <w:rsid w:val="006576D2"/>
    <w:rsid w:val="00657AB3"/>
    <w:rsid w:val="00660F42"/>
    <w:rsid w:val="006616C8"/>
    <w:rsid w:val="006633E0"/>
    <w:rsid w:val="00664713"/>
    <w:rsid w:val="006649C2"/>
    <w:rsid w:val="00664B99"/>
    <w:rsid w:val="00665487"/>
    <w:rsid w:val="00665691"/>
    <w:rsid w:val="00665DA3"/>
    <w:rsid w:val="00667C8B"/>
    <w:rsid w:val="006711F0"/>
    <w:rsid w:val="00671BA3"/>
    <w:rsid w:val="00672D90"/>
    <w:rsid w:val="00673DD6"/>
    <w:rsid w:val="006747E9"/>
    <w:rsid w:val="00674982"/>
    <w:rsid w:val="0067553A"/>
    <w:rsid w:val="006757D3"/>
    <w:rsid w:val="00675A28"/>
    <w:rsid w:val="00675DDD"/>
    <w:rsid w:val="00677106"/>
    <w:rsid w:val="00677377"/>
    <w:rsid w:val="0068016B"/>
    <w:rsid w:val="0068033A"/>
    <w:rsid w:val="006808BF"/>
    <w:rsid w:val="00681F3F"/>
    <w:rsid w:val="00683407"/>
    <w:rsid w:val="0068343C"/>
    <w:rsid w:val="00683820"/>
    <w:rsid w:val="00683E55"/>
    <w:rsid w:val="00685A75"/>
    <w:rsid w:val="00685FDE"/>
    <w:rsid w:val="00686258"/>
    <w:rsid w:val="00686F24"/>
    <w:rsid w:val="00690AD9"/>
    <w:rsid w:val="00692E32"/>
    <w:rsid w:val="0069370B"/>
    <w:rsid w:val="00693EE6"/>
    <w:rsid w:val="0069495A"/>
    <w:rsid w:val="00695456"/>
    <w:rsid w:val="006958F9"/>
    <w:rsid w:val="00697B7D"/>
    <w:rsid w:val="006A0330"/>
    <w:rsid w:val="006A05A8"/>
    <w:rsid w:val="006A1F7F"/>
    <w:rsid w:val="006A3481"/>
    <w:rsid w:val="006A640E"/>
    <w:rsid w:val="006A6D5F"/>
    <w:rsid w:val="006A6D96"/>
    <w:rsid w:val="006A7AB6"/>
    <w:rsid w:val="006B0CD3"/>
    <w:rsid w:val="006B1BF7"/>
    <w:rsid w:val="006B2C9A"/>
    <w:rsid w:val="006B396F"/>
    <w:rsid w:val="006B3BC2"/>
    <w:rsid w:val="006B5318"/>
    <w:rsid w:val="006B531D"/>
    <w:rsid w:val="006B7503"/>
    <w:rsid w:val="006C007D"/>
    <w:rsid w:val="006C06E9"/>
    <w:rsid w:val="006C1232"/>
    <w:rsid w:val="006C22A1"/>
    <w:rsid w:val="006C29E4"/>
    <w:rsid w:val="006C370B"/>
    <w:rsid w:val="006C434D"/>
    <w:rsid w:val="006C47ED"/>
    <w:rsid w:val="006C5035"/>
    <w:rsid w:val="006C698D"/>
    <w:rsid w:val="006D0692"/>
    <w:rsid w:val="006D0756"/>
    <w:rsid w:val="006D12B3"/>
    <w:rsid w:val="006D1F5A"/>
    <w:rsid w:val="006D2546"/>
    <w:rsid w:val="006D4239"/>
    <w:rsid w:val="006D4695"/>
    <w:rsid w:val="006D4822"/>
    <w:rsid w:val="006D486C"/>
    <w:rsid w:val="006D4BB3"/>
    <w:rsid w:val="006D573F"/>
    <w:rsid w:val="006D6164"/>
    <w:rsid w:val="006D7522"/>
    <w:rsid w:val="006E1552"/>
    <w:rsid w:val="006E1A31"/>
    <w:rsid w:val="006E1A44"/>
    <w:rsid w:val="006E1FD7"/>
    <w:rsid w:val="006E2F75"/>
    <w:rsid w:val="006E40CA"/>
    <w:rsid w:val="006E60BE"/>
    <w:rsid w:val="006E7097"/>
    <w:rsid w:val="006E7B12"/>
    <w:rsid w:val="006F03EF"/>
    <w:rsid w:val="006F3450"/>
    <w:rsid w:val="006F3528"/>
    <w:rsid w:val="006F5036"/>
    <w:rsid w:val="006F5B72"/>
    <w:rsid w:val="006F67C7"/>
    <w:rsid w:val="006F6936"/>
    <w:rsid w:val="00700C31"/>
    <w:rsid w:val="00700E48"/>
    <w:rsid w:val="007020F6"/>
    <w:rsid w:val="007021C3"/>
    <w:rsid w:val="0070279C"/>
    <w:rsid w:val="00702BFC"/>
    <w:rsid w:val="00703730"/>
    <w:rsid w:val="0070399E"/>
    <w:rsid w:val="00705B56"/>
    <w:rsid w:val="00706142"/>
    <w:rsid w:val="00706CE0"/>
    <w:rsid w:val="00706E0A"/>
    <w:rsid w:val="007071DF"/>
    <w:rsid w:val="00707738"/>
    <w:rsid w:val="0070799B"/>
    <w:rsid w:val="00710E6D"/>
    <w:rsid w:val="00713A55"/>
    <w:rsid w:val="00713A9E"/>
    <w:rsid w:val="007149C0"/>
    <w:rsid w:val="00715D65"/>
    <w:rsid w:val="00716348"/>
    <w:rsid w:val="00716F83"/>
    <w:rsid w:val="007212DD"/>
    <w:rsid w:val="00725436"/>
    <w:rsid w:val="00726448"/>
    <w:rsid w:val="0072796A"/>
    <w:rsid w:val="0073082A"/>
    <w:rsid w:val="007322B3"/>
    <w:rsid w:val="00732837"/>
    <w:rsid w:val="00732E16"/>
    <w:rsid w:val="00733A9F"/>
    <w:rsid w:val="00733E07"/>
    <w:rsid w:val="00733E2F"/>
    <w:rsid w:val="00735CF0"/>
    <w:rsid w:val="00737493"/>
    <w:rsid w:val="00737678"/>
    <w:rsid w:val="00737895"/>
    <w:rsid w:val="00737E97"/>
    <w:rsid w:val="00740233"/>
    <w:rsid w:val="007402A5"/>
    <w:rsid w:val="00740D7E"/>
    <w:rsid w:val="007416DE"/>
    <w:rsid w:val="00741B2C"/>
    <w:rsid w:val="00741E36"/>
    <w:rsid w:val="00742F4B"/>
    <w:rsid w:val="007437CE"/>
    <w:rsid w:val="00743997"/>
    <w:rsid w:val="007443F9"/>
    <w:rsid w:val="00745049"/>
    <w:rsid w:val="007452FA"/>
    <w:rsid w:val="007476E2"/>
    <w:rsid w:val="00747A12"/>
    <w:rsid w:val="00750334"/>
    <w:rsid w:val="00750C7B"/>
    <w:rsid w:val="00751230"/>
    <w:rsid w:val="007513EF"/>
    <w:rsid w:val="00751A5D"/>
    <w:rsid w:val="00752A74"/>
    <w:rsid w:val="00760B5D"/>
    <w:rsid w:val="00761229"/>
    <w:rsid w:val="00762416"/>
    <w:rsid w:val="00763FD7"/>
    <w:rsid w:val="00764181"/>
    <w:rsid w:val="00764CE2"/>
    <w:rsid w:val="00765D25"/>
    <w:rsid w:val="00765D75"/>
    <w:rsid w:val="00767074"/>
    <w:rsid w:val="00767DB9"/>
    <w:rsid w:val="007715AA"/>
    <w:rsid w:val="00772ABD"/>
    <w:rsid w:val="00772DBC"/>
    <w:rsid w:val="00772DE4"/>
    <w:rsid w:val="00773F89"/>
    <w:rsid w:val="007759D6"/>
    <w:rsid w:val="00776B1C"/>
    <w:rsid w:val="00777BFD"/>
    <w:rsid w:val="00777F91"/>
    <w:rsid w:val="00777FA1"/>
    <w:rsid w:val="00780693"/>
    <w:rsid w:val="00782CE5"/>
    <w:rsid w:val="00782FEE"/>
    <w:rsid w:val="007841E2"/>
    <w:rsid w:val="00784F9E"/>
    <w:rsid w:val="007851EA"/>
    <w:rsid w:val="0078708C"/>
    <w:rsid w:val="00787122"/>
    <w:rsid w:val="0078777F"/>
    <w:rsid w:val="007903CF"/>
    <w:rsid w:val="00790D1C"/>
    <w:rsid w:val="0079104A"/>
    <w:rsid w:val="00791D44"/>
    <w:rsid w:val="00792D22"/>
    <w:rsid w:val="00792D2A"/>
    <w:rsid w:val="007937A4"/>
    <w:rsid w:val="0079396A"/>
    <w:rsid w:val="007942F0"/>
    <w:rsid w:val="007942F5"/>
    <w:rsid w:val="00794939"/>
    <w:rsid w:val="007953B6"/>
    <w:rsid w:val="0079590E"/>
    <w:rsid w:val="0079674F"/>
    <w:rsid w:val="007967C3"/>
    <w:rsid w:val="00797ED2"/>
    <w:rsid w:val="007A02B3"/>
    <w:rsid w:val="007A034F"/>
    <w:rsid w:val="007A0DDC"/>
    <w:rsid w:val="007A1857"/>
    <w:rsid w:val="007A1FCA"/>
    <w:rsid w:val="007A30E8"/>
    <w:rsid w:val="007A3745"/>
    <w:rsid w:val="007A3FC7"/>
    <w:rsid w:val="007A433F"/>
    <w:rsid w:val="007A474B"/>
    <w:rsid w:val="007A47A9"/>
    <w:rsid w:val="007A6845"/>
    <w:rsid w:val="007A6A7E"/>
    <w:rsid w:val="007A79B9"/>
    <w:rsid w:val="007B15EA"/>
    <w:rsid w:val="007B4083"/>
    <w:rsid w:val="007B547A"/>
    <w:rsid w:val="007B68B0"/>
    <w:rsid w:val="007B6D55"/>
    <w:rsid w:val="007B6F21"/>
    <w:rsid w:val="007B7249"/>
    <w:rsid w:val="007B73BF"/>
    <w:rsid w:val="007B7805"/>
    <w:rsid w:val="007C058A"/>
    <w:rsid w:val="007C17D5"/>
    <w:rsid w:val="007C3CF1"/>
    <w:rsid w:val="007C5261"/>
    <w:rsid w:val="007C54E3"/>
    <w:rsid w:val="007C7336"/>
    <w:rsid w:val="007C73CD"/>
    <w:rsid w:val="007D03F5"/>
    <w:rsid w:val="007D097E"/>
    <w:rsid w:val="007D1183"/>
    <w:rsid w:val="007D1631"/>
    <w:rsid w:val="007D337C"/>
    <w:rsid w:val="007D3842"/>
    <w:rsid w:val="007D4CFE"/>
    <w:rsid w:val="007D4FAF"/>
    <w:rsid w:val="007D661D"/>
    <w:rsid w:val="007D768E"/>
    <w:rsid w:val="007D7BDD"/>
    <w:rsid w:val="007E0622"/>
    <w:rsid w:val="007E088B"/>
    <w:rsid w:val="007E1D07"/>
    <w:rsid w:val="007E23D9"/>
    <w:rsid w:val="007E3B2A"/>
    <w:rsid w:val="007E3CD1"/>
    <w:rsid w:val="007E3E46"/>
    <w:rsid w:val="007E4B9A"/>
    <w:rsid w:val="007E5942"/>
    <w:rsid w:val="007E6C33"/>
    <w:rsid w:val="007E6CCD"/>
    <w:rsid w:val="007E73CC"/>
    <w:rsid w:val="007F041A"/>
    <w:rsid w:val="007F1E2D"/>
    <w:rsid w:val="007F2CAB"/>
    <w:rsid w:val="007F4FD9"/>
    <w:rsid w:val="007F5299"/>
    <w:rsid w:val="007F5C5B"/>
    <w:rsid w:val="0080039E"/>
    <w:rsid w:val="00800473"/>
    <w:rsid w:val="00801611"/>
    <w:rsid w:val="00802278"/>
    <w:rsid w:val="00803177"/>
    <w:rsid w:val="00803EFA"/>
    <w:rsid w:val="0080410A"/>
    <w:rsid w:val="008044B6"/>
    <w:rsid w:val="00804CA5"/>
    <w:rsid w:val="008054CE"/>
    <w:rsid w:val="008064D2"/>
    <w:rsid w:val="00806BA4"/>
    <w:rsid w:val="00807149"/>
    <w:rsid w:val="00807997"/>
    <w:rsid w:val="00807ADF"/>
    <w:rsid w:val="00810099"/>
    <w:rsid w:val="00811A07"/>
    <w:rsid w:val="008124DA"/>
    <w:rsid w:val="0081632E"/>
    <w:rsid w:val="0081635A"/>
    <w:rsid w:val="008165FA"/>
    <w:rsid w:val="00816970"/>
    <w:rsid w:val="00816D9D"/>
    <w:rsid w:val="00817D07"/>
    <w:rsid w:val="008206BD"/>
    <w:rsid w:val="00820D3F"/>
    <w:rsid w:val="00821140"/>
    <w:rsid w:val="00822705"/>
    <w:rsid w:val="0082271C"/>
    <w:rsid w:val="00824014"/>
    <w:rsid w:val="00824340"/>
    <w:rsid w:val="008250AA"/>
    <w:rsid w:val="00825891"/>
    <w:rsid w:val="00825A55"/>
    <w:rsid w:val="00825DD1"/>
    <w:rsid w:val="00826539"/>
    <w:rsid w:val="00827F3B"/>
    <w:rsid w:val="008300E9"/>
    <w:rsid w:val="00831390"/>
    <w:rsid w:val="0083185B"/>
    <w:rsid w:val="00832AAC"/>
    <w:rsid w:val="00833A3A"/>
    <w:rsid w:val="00833B65"/>
    <w:rsid w:val="0083414D"/>
    <w:rsid w:val="00834ECD"/>
    <w:rsid w:val="008365E9"/>
    <w:rsid w:val="00837A59"/>
    <w:rsid w:val="0084122C"/>
    <w:rsid w:val="00841310"/>
    <w:rsid w:val="0084296B"/>
    <w:rsid w:val="00845E36"/>
    <w:rsid w:val="0084603C"/>
    <w:rsid w:val="008464ED"/>
    <w:rsid w:val="008465A3"/>
    <w:rsid w:val="008468C0"/>
    <w:rsid w:val="008477EE"/>
    <w:rsid w:val="00850F96"/>
    <w:rsid w:val="00851058"/>
    <w:rsid w:val="00851259"/>
    <w:rsid w:val="0085132D"/>
    <w:rsid w:val="00852058"/>
    <w:rsid w:val="008523A8"/>
    <w:rsid w:val="00853159"/>
    <w:rsid w:val="0085542F"/>
    <w:rsid w:val="008559BE"/>
    <w:rsid w:val="008565FF"/>
    <w:rsid w:val="008579FB"/>
    <w:rsid w:val="00861EA7"/>
    <w:rsid w:val="008624F6"/>
    <w:rsid w:val="00863330"/>
    <w:rsid w:val="00863483"/>
    <w:rsid w:val="00864B89"/>
    <w:rsid w:val="0086587F"/>
    <w:rsid w:val="008659A8"/>
    <w:rsid w:val="00867440"/>
    <w:rsid w:val="00867754"/>
    <w:rsid w:val="00867B87"/>
    <w:rsid w:val="00867FEE"/>
    <w:rsid w:val="0087107C"/>
    <w:rsid w:val="00871754"/>
    <w:rsid w:val="00871B13"/>
    <w:rsid w:val="00871C6C"/>
    <w:rsid w:val="00872D9B"/>
    <w:rsid w:val="00873C14"/>
    <w:rsid w:val="00873FB5"/>
    <w:rsid w:val="008745FC"/>
    <w:rsid w:val="00874836"/>
    <w:rsid w:val="00874FAA"/>
    <w:rsid w:val="00882A79"/>
    <w:rsid w:val="00882DE4"/>
    <w:rsid w:val="00883571"/>
    <w:rsid w:val="00883E28"/>
    <w:rsid w:val="0088448F"/>
    <w:rsid w:val="00884EEC"/>
    <w:rsid w:val="00884FB4"/>
    <w:rsid w:val="00887ECD"/>
    <w:rsid w:val="008905AA"/>
    <w:rsid w:val="00891698"/>
    <w:rsid w:val="0089262E"/>
    <w:rsid w:val="0089755E"/>
    <w:rsid w:val="00897C3A"/>
    <w:rsid w:val="008A1379"/>
    <w:rsid w:val="008A138C"/>
    <w:rsid w:val="008A3668"/>
    <w:rsid w:val="008A411E"/>
    <w:rsid w:val="008A422C"/>
    <w:rsid w:val="008A4E93"/>
    <w:rsid w:val="008A5124"/>
    <w:rsid w:val="008A58A3"/>
    <w:rsid w:val="008A5B57"/>
    <w:rsid w:val="008B1EFA"/>
    <w:rsid w:val="008B21DF"/>
    <w:rsid w:val="008B285F"/>
    <w:rsid w:val="008B2E83"/>
    <w:rsid w:val="008B430E"/>
    <w:rsid w:val="008B54CB"/>
    <w:rsid w:val="008B5C32"/>
    <w:rsid w:val="008B7120"/>
    <w:rsid w:val="008C0310"/>
    <w:rsid w:val="008C04E7"/>
    <w:rsid w:val="008C0BB2"/>
    <w:rsid w:val="008C0EAD"/>
    <w:rsid w:val="008C1D9F"/>
    <w:rsid w:val="008C21D6"/>
    <w:rsid w:val="008C2A4A"/>
    <w:rsid w:val="008C3082"/>
    <w:rsid w:val="008C34A3"/>
    <w:rsid w:val="008C4796"/>
    <w:rsid w:val="008C489F"/>
    <w:rsid w:val="008C612A"/>
    <w:rsid w:val="008C7F52"/>
    <w:rsid w:val="008D073E"/>
    <w:rsid w:val="008D1A18"/>
    <w:rsid w:val="008D3239"/>
    <w:rsid w:val="008D4312"/>
    <w:rsid w:val="008D45A8"/>
    <w:rsid w:val="008D5F1F"/>
    <w:rsid w:val="008D772E"/>
    <w:rsid w:val="008E0132"/>
    <w:rsid w:val="008E1637"/>
    <w:rsid w:val="008E4277"/>
    <w:rsid w:val="008E42C8"/>
    <w:rsid w:val="008E4390"/>
    <w:rsid w:val="008E4494"/>
    <w:rsid w:val="008E4CEF"/>
    <w:rsid w:val="008E5171"/>
    <w:rsid w:val="008E585B"/>
    <w:rsid w:val="008E61B5"/>
    <w:rsid w:val="008E6239"/>
    <w:rsid w:val="008E69C4"/>
    <w:rsid w:val="008F01F7"/>
    <w:rsid w:val="008F2402"/>
    <w:rsid w:val="008F3FAB"/>
    <w:rsid w:val="008F4086"/>
    <w:rsid w:val="008F6E41"/>
    <w:rsid w:val="008F742B"/>
    <w:rsid w:val="008F7A74"/>
    <w:rsid w:val="00900992"/>
    <w:rsid w:val="0090186A"/>
    <w:rsid w:val="00904019"/>
    <w:rsid w:val="00907BD7"/>
    <w:rsid w:val="00910EE1"/>
    <w:rsid w:val="00911153"/>
    <w:rsid w:val="00913715"/>
    <w:rsid w:val="009147EE"/>
    <w:rsid w:val="00916406"/>
    <w:rsid w:val="009179E8"/>
    <w:rsid w:val="009211EB"/>
    <w:rsid w:val="009212EA"/>
    <w:rsid w:val="00921528"/>
    <w:rsid w:val="009218A3"/>
    <w:rsid w:val="00923EAA"/>
    <w:rsid w:val="00924495"/>
    <w:rsid w:val="0092463B"/>
    <w:rsid w:val="00924826"/>
    <w:rsid w:val="00924E98"/>
    <w:rsid w:val="00925934"/>
    <w:rsid w:val="00925E07"/>
    <w:rsid w:val="00926A8F"/>
    <w:rsid w:val="0092731C"/>
    <w:rsid w:val="0093101D"/>
    <w:rsid w:val="00931ABF"/>
    <w:rsid w:val="00931C38"/>
    <w:rsid w:val="00931DB9"/>
    <w:rsid w:val="00932A27"/>
    <w:rsid w:val="00932F80"/>
    <w:rsid w:val="00933468"/>
    <w:rsid w:val="00933EEF"/>
    <w:rsid w:val="00934D13"/>
    <w:rsid w:val="00936E29"/>
    <w:rsid w:val="009412F4"/>
    <w:rsid w:val="00942A11"/>
    <w:rsid w:val="00942B05"/>
    <w:rsid w:val="00943828"/>
    <w:rsid w:val="0094520B"/>
    <w:rsid w:val="009456EE"/>
    <w:rsid w:val="00945C85"/>
    <w:rsid w:val="00947464"/>
    <w:rsid w:val="009477D2"/>
    <w:rsid w:val="00947D11"/>
    <w:rsid w:val="00947FED"/>
    <w:rsid w:val="009505BA"/>
    <w:rsid w:val="00951734"/>
    <w:rsid w:val="00951B00"/>
    <w:rsid w:val="00952A0A"/>
    <w:rsid w:val="00952E97"/>
    <w:rsid w:val="00952FF6"/>
    <w:rsid w:val="0095441F"/>
    <w:rsid w:val="00954591"/>
    <w:rsid w:val="00954C69"/>
    <w:rsid w:val="00957784"/>
    <w:rsid w:val="00957FE4"/>
    <w:rsid w:val="00961306"/>
    <w:rsid w:val="00963699"/>
    <w:rsid w:val="0096398C"/>
    <w:rsid w:val="0096460C"/>
    <w:rsid w:val="00964728"/>
    <w:rsid w:val="009675FA"/>
    <w:rsid w:val="00971210"/>
    <w:rsid w:val="0097299F"/>
    <w:rsid w:val="00972F0E"/>
    <w:rsid w:val="009740E5"/>
    <w:rsid w:val="009743D6"/>
    <w:rsid w:val="009801A1"/>
    <w:rsid w:val="00980DCC"/>
    <w:rsid w:val="00981347"/>
    <w:rsid w:val="00981FF6"/>
    <w:rsid w:val="009825BC"/>
    <w:rsid w:val="00982F85"/>
    <w:rsid w:val="009843BB"/>
    <w:rsid w:val="0098440E"/>
    <w:rsid w:val="00984DEA"/>
    <w:rsid w:val="00985EB9"/>
    <w:rsid w:val="0098663D"/>
    <w:rsid w:val="009879B9"/>
    <w:rsid w:val="00991EA2"/>
    <w:rsid w:val="009923D4"/>
    <w:rsid w:val="009934D0"/>
    <w:rsid w:val="00995001"/>
    <w:rsid w:val="0099523F"/>
    <w:rsid w:val="009959D5"/>
    <w:rsid w:val="00995D7B"/>
    <w:rsid w:val="00996FDB"/>
    <w:rsid w:val="009970BE"/>
    <w:rsid w:val="00997F56"/>
    <w:rsid w:val="009A037A"/>
    <w:rsid w:val="009A2840"/>
    <w:rsid w:val="009A34CB"/>
    <w:rsid w:val="009A492C"/>
    <w:rsid w:val="009A4AFC"/>
    <w:rsid w:val="009A4BCF"/>
    <w:rsid w:val="009A4CD4"/>
    <w:rsid w:val="009B0270"/>
    <w:rsid w:val="009B04A9"/>
    <w:rsid w:val="009B05EB"/>
    <w:rsid w:val="009B0A30"/>
    <w:rsid w:val="009B1D82"/>
    <w:rsid w:val="009B228B"/>
    <w:rsid w:val="009B2CEB"/>
    <w:rsid w:val="009B3A9C"/>
    <w:rsid w:val="009B5A3E"/>
    <w:rsid w:val="009B5B15"/>
    <w:rsid w:val="009B7132"/>
    <w:rsid w:val="009B793A"/>
    <w:rsid w:val="009C0036"/>
    <w:rsid w:val="009C5379"/>
    <w:rsid w:val="009C57C4"/>
    <w:rsid w:val="009D009A"/>
    <w:rsid w:val="009D0F79"/>
    <w:rsid w:val="009D1042"/>
    <w:rsid w:val="009D2B9E"/>
    <w:rsid w:val="009D3CEE"/>
    <w:rsid w:val="009D3E0A"/>
    <w:rsid w:val="009D49C7"/>
    <w:rsid w:val="009D562E"/>
    <w:rsid w:val="009D5A32"/>
    <w:rsid w:val="009D65B1"/>
    <w:rsid w:val="009D72CF"/>
    <w:rsid w:val="009E0D19"/>
    <w:rsid w:val="009E0FDC"/>
    <w:rsid w:val="009E1B7D"/>
    <w:rsid w:val="009E3002"/>
    <w:rsid w:val="009E373E"/>
    <w:rsid w:val="009E3A28"/>
    <w:rsid w:val="009E5207"/>
    <w:rsid w:val="009E5697"/>
    <w:rsid w:val="009E58CC"/>
    <w:rsid w:val="009E5AB4"/>
    <w:rsid w:val="009E7395"/>
    <w:rsid w:val="009F00E2"/>
    <w:rsid w:val="009F01AA"/>
    <w:rsid w:val="009F0DDB"/>
    <w:rsid w:val="009F110F"/>
    <w:rsid w:val="009F1B90"/>
    <w:rsid w:val="009F1CFC"/>
    <w:rsid w:val="009F2660"/>
    <w:rsid w:val="009F35C2"/>
    <w:rsid w:val="009F4E6D"/>
    <w:rsid w:val="009F5AB0"/>
    <w:rsid w:val="009F71C3"/>
    <w:rsid w:val="009F7CA5"/>
    <w:rsid w:val="00A00192"/>
    <w:rsid w:val="00A01FD1"/>
    <w:rsid w:val="00A02E71"/>
    <w:rsid w:val="00A0466F"/>
    <w:rsid w:val="00A052BB"/>
    <w:rsid w:val="00A06E34"/>
    <w:rsid w:val="00A10255"/>
    <w:rsid w:val="00A11A89"/>
    <w:rsid w:val="00A11A92"/>
    <w:rsid w:val="00A12740"/>
    <w:rsid w:val="00A12B8B"/>
    <w:rsid w:val="00A12D48"/>
    <w:rsid w:val="00A12E8C"/>
    <w:rsid w:val="00A137ED"/>
    <w:rsid w:val="00A13C83"/>
    <w:rsid w:val="00A13EE2"/>
    <w:rsid w:val="00A1635E"/>
    <w:rsid w:val="00A16A5E"/>
    <w:rsid w:val="00A16B6D"/>
    <w:rsid w:val="00A16EA2"/>
    <w:rsid w:val="00A17562"/>
    <w:rsid w:val="00A207FA"/>
    <w:rsid w:val="00A2112C"/>
    <w:rsid w:val="00A2157F"/>
    <w:rsid w:val="00A2296F"/>
    <w:rsid w:val="00A25E9C"/>
    <w:rsid w:val="00A31A05"/>
    <w:rsid w:val="00A322A7"/>
    <w:rsid w:val="00A333CA"/>
    <w:rsid w:val="00A334F9"/>
    <w:rsid w:val="00A3509F"/>
    <w:rsid w:val="00A3533F"/>
    <w:rsid w:val="00A37BFC"/>
    <w:rsid w:val="00A4020C"/>
    <w:rsid w:val="00A41C23"/>
    <w:rsid w:val="00A4282A"/>
    <w:rsid w:val="00A4462A"/>
    <w:rsid w:val="00A44A8C"/>
    <w:rsid w:val="00A45A85"/>
    <w:rsid w:val="00A50FC6"/>
    <w:rsid w:val="00A52685"/>
    <w:rsid w:val="00A53264"/>
    <w:rsid w:val="00A535BB"/>
    <w:rsid w:val="00A53657"/>
    <w:rsid w:val="00A5378F"/>
    <w:rsid w:val="00A54556"/>
    <w:rsid w:val="00A54995"/>
    <w:rsid w:val="00A55272"/>
    <w:rsid w:val="00A56F9E"/>
    <w:rsid w:val="00A57438"/>
    <w:rsid w:val="00A5774F"/>
    <w:rsid w:val="00A57E64"/>
    <w:rsid w:val="00A601DE"/>
    <w:rsid w:val="00A60CD1"/>
    <w:rsid w:val="00A6229E"/>
    <w:rsid w:val="00A62A4C"/>
    <w:rsid w:val="00A6462D"/>
    <w:rsid w:val="00A648CB"/>
    <w:rsid w:val="00A64B76"/>
    <w:rsid w:val="00A701C1"/>
    <w:rsid w:val="00A70B61"/>
    <w:rsid w:val="00A70BF6"/>
    <w:rsid w:val="00A712B1"/>
    <w:rsid w:val="00A71F6F"/>
    <w:rsid w:val="00A74503"/>
    <w:rsid w:val="00A74930"/>
    <w:rsid w:val="00A75061"/>
    <w:rsid w:val="00A753B0"/>
    <w:rsid w:val="00A75B6B"/>
    <w:rsid w:val="00A765DB"/>
    <w:rsid w:val="00A770E2"/>
    <w:rsid w:val="00A803CD"/>
    <w:rsid w:val="00A8349F"/>
    <w:rsid w:val="00A83CF2"/>
    <w:rsid w:val="00A8419C"/>
    <w:rsid w:val="00A85022"/>
    <w:rsid w:val="00A90319"/>
    <w:rsid w:val="00A91C6A"/>
    <w:rsid w:val="00A92062"/>
    <w:rsid w:val="00A92EC4"/>
    <w:rsid w:val="00A94901"/>
    <w:rsid w:val="00A955E9"/>
    <w:rsid w:val="00A95703"/>
    <w:rsid w:val="00A961F7"/>
    <w:rsid w:val="00A975DB"/>
    <w:rsid w:val="00A97A41"/>
    <w:rsid w:val="00A97BD8"/>
    <w:rsid w:val="00A97C63"/>
    <w:rsid w:val="00AA051B"/>
    <w:rsid w:val="00AA0BA2"/>
    <w:rsid w:val="00AA2C05"/>
    <w:rsid w:val="00AA594D"/>
    <w:rsid w:val="00AA664D"/>
    <w:rsid w:val="00AA6EBA"/>
    <w:rsid w:val="00AA7169"/>
    <w:rsid w:val="00AA722E"/>
    <w:rsid w:val="00AA75AE"/>
    <w:rsid w:val="00AB04EB"/>
    <w:rsid w:val="00AB272E"/>
    <w:rsid w:val="00AB2E44"/>
    <w:rsid w:val="00AB2FB8"/>
    <w:rsid w:val="00AB388A"/>
    <w:rsid w:val="00AB3A6E"/>
    <w:rsid w:val="00AB4F28"/>
    <w:rsid w:val="00AB5524"/>
    <w:rsid w:val="00AB67FE"/>
    <w:rsid w:val="00AB76EB"/>
    <w:rsid w:val="00AB78F7"/>
    <w:rsid w:val="00AB7A1F"/>
    <w:rsid w:val="00AC023E"/>
    <w:rsid w:val="00AC091B"/>
    <w:rsid w:val="00AC64B0"/>
    <w:rsid w:val="00AD01B2"/>
    <w:rsid w:val="00AD020D"/>
    <w:rsid w:val="00AD05EF"/>
    <w:rsid w:val="00AD15E1"/>
    <w:rsid w:val="00AD1A23"/>
    <w:rsid w:val="00AD3086"/>
    <w:rsid w:val="00AD4A54"/>
    <w:rsid w:val="00AD4D07"/>
    <w:rsid w:val="00AD7FBF"/>
    <w:rsid w:val="00AE00EE"/>
    <w:rsid w:val="00AE1A28"/>
    <w:rsid w:val="00AE1C01"/>
    <w:rsid w:val="00AE3800"/>
    <w:rsid w:val="00AE3A43"/>
    <w:rsid w:val="00AE4C2A"/>
    <w:rsid w:val="00AE58C2"/>
    <w:rsid w:val="00AE6654"/>
    <w:rsid w:val="00AE763D"/>
    <w:rsid w:val="00AE7D04"/>
    <w:rsid w:val="00AF059E"/>
    <w:rsid w:val="00AF0874"/>
    <w:rsid w:val="00AF09F5"/>
    <w:rsid w:val="00AF10F1"/>
    <w:rsid w:val="00AF2ABB"/>
    <w:rsid w:val="00AF3E5D"/>
    <w:rsid w:val="00AF6B4D"/>
    <w:rsid w:val="00AF6EEA"/>
    <w:rsid w:val="00B0163E"/>
    <w:rsid w:val="00B01E00"/>
    <w:rsid w:val="00B02D17"/>
    <w:rsid w:val="00B03A82"/>
    <w:rsid w:val="00B0429A"/>
    <w:rsid w:val="00B05184"/>
    <w:rsid w:val="00B05A75"/>
    <w:rsid w:val="00B05C13"/>
    <w:rsid w:val="00B05CF2"/>
    <w:rsid w:val="00B05E98"/>
    <w:rsid w:val="00B071D2"/>
    <w:rsid w:val="00B07625"/>
    <w:rsid w:val="00B0795C"/>
    <w:rsid w:val="00B079D7"/>
    <w:rsid w:val="00B07DCC"/>
    <w:rsid w:val="00B10384"/>
    <w:rsid w:val="00B10FA5"/>
    <w:rsid w:val="00B10FBF"/>
    <w:rsid w:val="00B1287A"/>
    <w:rsid w:val="00B13DBC"/>
    <w:rsid w:val="00B13E0B"/>
    <w:rsid w:val="00B13E76"/>
    <w:rsid w:val="00B14036"/>
    <w:rsid w:val="00B146C2"/>
    <w:rsid w:val="00B147B1"/>
    <w:rsid w:val="00B14B29"/>
    <w:rsid w:val="00B151AD"/>
    <w:rsid w:val="00B1649F"/>
    <w:rsid w:val="00B16602"/>
    <w:rsid w:val="00B16CB9"/>
    <w:rsid w:val="00B16F22"/>
    <w:rsid w:val="00B20857"/>
    <w:rsid w:val="00B21130"/>
    <w:rsid w:val="00B216A3"/>
    <w:rsid w:val="00B21ECD"/>
    <w:rsid w:val="00B22008"/>
    <w:rsid w:val="00B22845"/>
    <w:rsid w:val="00B23637"/>
    <w:rsid w:val="00B24620"/>
    <w:rsid w:val="00B24861"/>
    <w:rsid w:val="00B251D6"/>
    <w:rsid w:val="00B253EF"/>
    <w:rsid w:val="00B25F5C"/>
    <w:rsid w:val="00B26214"/>
    <w:rsid w:val="00B26FAC"/>
    <w:rsid w:val="00B3034E"/>
    <w:rsid w:val="00B307B7"/>
    <w:rsid w:val="00B30AE3"/>
    <w:rsid w:val="00B30BB2"/>
    <w:rsid w:val="00B30D93"/>
    <w:rsid w:val="00B3115E"/>
    <w:rsid w:val="00B3164E"/>
    <w:rsid w:val="00B31F43"/>
    <w:rsid w:val="00B31FA6"/>
    <w:rsid w:val="00B32502"/>
    <w:rsid w:val="00B327FD"/>
    <w:rsid w:val="00B33083"/>
    <w:rsid w:val="00B3341B"/>
    <w:rsid w:val="00B33C54"/>
    <w:rsid w:val="00B342F0"/>
    <w:rsid w:val="00B345FF"/>
    <w:rsid w:val="00B36A64"/>
    <w:rsid w:val="00B36DE9"/>
    <w:rsid w:val="00B37B1D"/>
    <w:rsid w:val="00B40438"/>
    <w:rsid w:val="00B42301"/>
    <w:rsid w:val="00B43E51"/>
    <w:rsid w:val="00B45187"/>
    <w:rsid w:val="00B46E3D"/>
    <w:rsid w:val="00B47278"/>
    <w:rsid w:val="00B50C58"/>
    <w:rsid w:val="00B515CF"/>
    <w:rsid w:val="00B52475"/>
    <w:rsid w:val="00B52E11"/>
    <w:rsid w:val="00B54606"/>
    <w:rsid w:val="00B55DFC"/>
    <w:rsid w:val="00B56311"/>
    <w:rsid w:val="00B56F78"/>
    <w:rsid w:val="00B57241"/>
    <w:rsid w:val="00B5782A"/>
    <w:rsid w:val="00B634E4"/>
    <w:rsid w:val="00B639E1"/>
    <w:rsid w:val="00B643CF"/>
    <w:rsid w:val="00B654D6"/>
    <w:rsid w:val="00B65CF4"/>
    <w:rsid w:val="00B65ED6"/>
    <w:rsid w:val="00B66E0D"/>
    <w:rsid w:val="00B71A21"/>
    <w:rsid w:val="00B71A4B"/>
    <w:rsid w:val="00B74BC0"/>
    <w:rsid w:val="00B74CFE"/>
    <w:rsid w:val="00B753AC"/>
    <w:rsid w:val="00B756AA"/>
    <w:rsid w:val="00B77A4C"/>
    <w:rsid w:val="00B80DEE"/>
    <w:rsid w:val="00B80F72"/>
    <w:rsid w:val="00B84D85"/>
    <w:rsid w:val="00B85778"/>
    <w:rsid w:val="00B85820"/>
    <w:rsid w:val="00B86CCD"/>
    <w:rsid w:val="00B9091C"/>
    <w:rsid w:val="00B91331"/>
    <w:rsid w:val="00B933EA"/>
    <w:rsid w:val="00B93917"/>
    <w:rsid w:val="00B93DBA"/>
    <w:rsid w:val="00B94BA0"/>
    <w:rsid w:val="00B950FA"/>
    <w:rsid w:val="00B951B0"/>
    <w:rsid w:val="00B96371"/>
    <w:rsid w:val="00B96A7A"/>
    <w:rsid w:val="00B978DB"/>
    <w:rsid w:val="00BA08D4"/>
    <w:rsid w:val="00BA0AAB"/>
    <w:rsid w:val="00BA257B"/>
    <w:rsid w:val="00BA25E2"/>
    <w:rsid w:val="00BA2D68"/>
    <w:rsid w:val="00BA499C"/>
    <w:rsid w:val="00BA672D"/>
    <w:rsid w:val="00BA736D"/>
    <w:rsid w:val="00BB0941"/>
    <w:rsid w:val="00BB1249"/>
    <w:rsid w:val="00BB14D3"/>
    <w:rsid w:val="00BB1594"/>
    <w:rsid w:val="00BB1E83"/>
    <w:rsid w:val="00BB4521"/>
    <w:rsid w:val="00BB4882"/>
    <w:rsid w:val="00BB69C7"/>
    <w:rsid w:val="00BB6E1E"/>
    <w:rsid w:val="00BB6F87"/>
    <w:rsid w:val="00BB6F95"/>
    <w:rsid w:val="00BB78A3"/>
    <w:rsid w:val="00BB79C9"/>
    <w:rsid w:val="00BC0170"/>
    <w:rsid w:val="00BC123D"/>
    <w:rsid w:val="00BC12D0"/>
    <w:rsid w:val="00BC1605"/>
    <w:rsid w:val="00BC166B"/>
    <w:rsid w:val="00BC1CB8"/>
    <w:rsid w:val="00BC2889"/>
    <w:rsid w:val="00BC42B2"/>
    <w:rsid w:val="00BC6579"/>
    <w:rsid w:val="00BC6ED7"/>
    <w:rsid w:val="00BC7EAC"/>
    <w:rsid w:val="00BD0921"/>
    <w:rsid w:val="00BD0F75"/>
    <w:rsid w:val="00BD1441"/>
    <w:rsid w:val="00BD1B99"/>
    <w:rsid w:val="00BD1EF0"/>
    <w:rsid w:val="00BD3A04"/>
    <w:rsid w:val="00BD3ECE"/>
    <w:rsid w:val="00BD7D2F"/>
    <w:rsid w:val="00BE067C"/>
    <w:rsid w:val="00BE07A2"/>
    <w:rsid w:val="00BE0DE4"/>
    <w:rsid w:val="00BE158D"/>
    <w:rsid w:val="00BE1968"/>
    <w:rsid w:val="00BE3AEC"/>
    <w:rsid w:val="00BE42AC"/>
    <w:rsid w:val="00BE4D06"/>
    <w:rsid w:val="00BE6A05"/>
    <w:rsid w:val="00BF1705"/>
    <w:rsid w:val="00BF1F98"/>
    <w:rsid w:val="00BF2C30"/>
    <w:rsid w:val="00BF4355"/>
    <w:rsid w:val="00BF4845"/>
    <w:rsid w:val="00BF515C"/>
    <w:rsid w:val="00BF5ACD"/>
    <w:rsid w:val="00BF691C"/>
    <w:rsid w:val="00BF6AEA"/>
    <w:rsid w:val="00BF70C5"/>
    <w:rsid w:val="00BF789A"/>
    <w:rsid w:val="00C00029"/>
    <w:rsid w:val="00C00773"/>
    <w:rsid w:val="00C01559"/>
    <w:rsid w:val="00C01F26"/>
    <w:rsid w:val="00C02131"/>
    <w:rsid w:val="00C02920"/>
    <w:rsid w:val="00C03B83"/>
    <w:rsid w:val="00C0407B"/>
    <w:rsid w:val="00C05412"/>
    <w:rsid w:val="00C06E9F"/>
    <w:rsid w:val="00C06EC2"/>
    <w:rsid w:val="00C0790F"/>
    <w:rsid w:val="00C1144E"/>
    <w:rsid w:val="00C11D6B"/>
    <w:rsid w:val="00C120E2"/>
    <w:rsid w:val="00C12640"/>
    <w:rsid w:val="00C12A5F"/>
    <w:rsid w:val="00C160FA"/>
    <w:rsid w:val="00C16165"/>
    <w:rsid w:val="00C162C1"/>
    <w:rsid w:val="00C174AC"/>
    <w:rsid w:val="00C17A7E"/>
    <w:rsid w:val="00C17FF7"/>
    <w:rsid w:val="00C205CF"/>
    <w:rsid w:val="00C20873"/>
    <w:rsid w:val="00C209BA"/>
    <w:rsid w:val="00C20B5B"/>
    <w:rsid w:val="00C21915"/>
    <w:rsid w:val="00C22048"/>
    <w:rsid w:val="00C230D8"/>
    <w:rsid w:val="00C2463C"/>
    <w:rsid w:val="00C249B2"/>
    <w:rsid w:val="00C24F15"/>
    <w:rsid w:val="00C25070"/>
    <w:rsid w:val="00C254C8"/>
    <w:rsid w:val="00C25F34"/>
    <w:rsid w:val="00C30A80"/>
    <w:rsid w:val="00C30AFB"/>
    <w:rsid w:val="00C32002"/>
    <w:rsid w:val="00C34A95"/>
    <w:rsid w:val="00C356E9"/>
    <w:rsid w:val="00C35BE0"/>
    <w:rsid w:val="00C36232"/>
    <w:rsid w:val="00C36CBF"/>
    <w:rsid w:val="00C40113"/>
    <w:rsid w:val="00C41DBE"/>
    <w:rsid w:val="00C41F29"/>
    <w:rsid w:val="00C42633"/>
    <w:rsid w:val="00C43A02"/>
    <w:rsid w:val="00C43E65"/>
    <w:rsid w:val="00C4514F"/>
    <w:rsid w:val="00C45E08"/>
    <w:rsid w:val="00C46CE9"/>
    <w:rsid w:val="00C47C3A"/>
    <w:rsid w:val="00C5265B"/>
    <w:rsid w:val="00C526B6"/>
    <w:rsid w:val="00C53A3E"/>
    <w:rsid w:val="00C54008"/>
    <w:rsid w:val="00C55754"/>
    <w:rsid w:val="00C55816"/>
    <w:rsid w:val="00C5677B"/>
    <w:rsid w:val="00C57205"/>
    <w:rsid w:val="00C62457"/>
    <w:rsid w:val="00C641EC"/>
    <w:rsid w:val="00C64300"/>
    <w:rsid w:val="00C66549"/>
    <w:rsid w:val="00C71F17"/>
    <w:rsid w:val="00C7232A"/>
    <w:rsid w:val="00C72853"/>
    <w:rsid w:val="00C74697"/>
    <w:rsid w:val="00C766E3"/>
    <w:rsid w:val="00C76936"/>
    <w:rsid w:val="00C77133"/>
    <w:rsid w:val="00C80726"/>
    <w:rsid w:val="00C82EF0"/>
    <w:rsid w:val="00C83362"/>
    <w:rsid w:val="00C837D5"/>
    <w:rsid w:val="00C83826"/>
    <w:rsid w:val="00C841CF"/>
    <w:rsid w:val="00C84EB6"/>
    <w:rsid w:val="00C85423"/>
    <w:rsid w:val="00C85508"/>
    <w:rsid w:val="00C86179"/>
    <w:rsid w:val="00C8657B"/>
    <w:rsid w:val="00C865AF"/>
    <w:rsid w:val="00C866DF"/>
    <w:rsid w:val="00C8720F"/>
    <w:rsid w:val="00C87A42"/>
    <w:rsid w:val="00C901C8"/>
    <w:rsid w:val="00C908EB"/>
    <w:rsid w:val="00C91AA9"/>
    <w:rsid w:val="00C91B4C"/>
    <w:rsid w:val="00C91BF6"/>
    <w:rsid w:val="00C94050"/>
    <w:rsid w:val="00C95804"/>
    <w:rsid w:val="00C96503"/>
    <w:rsid w:val="00C96903"/>
    <w:rsid w:val="00C96908"/>
    <w:rsid w:val="00C96B86"/>
    <w:rsid w:val="00C96BAD"/>
    <w:rsid w:val="00C971A4"/>
    <w:rsid w:val="00C97C3E"/>
    <w:rsid w:val="00C97CFD"/>
    <w:rsid w:val="00CA2FB0"/>
    <w:rsid w:val="00CA368B"/>
    <w:rsid w:val="00CA3956"/>
    <w:rsid w:val="00CA5AC7"/>
    <w:rsid w:val="00CA63F7"/>
    <w:rsid w:val="00CA6CA7"/>
    <w:rsid w:val="00CA6CAF"/>
    <w:rsid w:val="00CA743F"/>
    <w:rsid w:val="00CA7739"/>
    <w:rsid w:val="00CB1734"/>
    <w:rsid w:val="00CB21EE"/>
    <w:rsid w:val="00CB22AA"/>
    <w:rsid w:val="00CB29BD"/>
    <w:rsid w:val="00CB3C29"/>
    <w:rsid w:val="00CB4442"/>
    <w:rsid w:val="00CB508C"/>
    <w:rsid w:val="00CB5123"/>
    <w:rsid w:val="00CB5AFD"/>
    <w:rsid w:val="00CB5CC5"/>
    <w:rsid w:val="00CB6BEC"/>
    <w:rsid w:val="00CB75AC"/>
    <w:rsid w:val="00CB7E24"/>
    <w:rsid w:val="00CC000A"/>
    <w:rsid w:val="00CC060E"/>
    <w:rsid w:val="00CC0651"/>
    <w:rsid w:val="00CC2C19"/>
    <w:rsid w:val="00CC3AE4"/>
    <w:rsid w:val="00CC430B"/>
    <w:rsid w:val="00CC5C17"/>
    <w:rsid w:val="00CC6327"/>
    <w:rsid w:val="00CC6510"/>
    <w:rsid w:val="00CC79E1"/>
    <w:rsid w:val="00CC7DDD"/>
    <w:rsid w:val="00CD05EF"/>
    <w:rsid w:val="00CD0749"/>
    <w:rsid w:val="00CD2A52"/>
    <w:rsid w:val="00CD2E1F"/>
    <w:rsid w:val="00CD3B64"/>
    <w:rsid w:val="00CD4101"/>
    <w:rsid w:val="00CD41FB"/>
    <w:rsid w:val="00CD51FC"/>
    <w:rsid w:val="00CD5929"/>
    <w:rsid w:val="00CD65E0"/>
    <w:rsid w:val="00CD6697"/>
    <w:rsid w:val="00CD6A2B"/>
    <w:rsid w:val="00CD6A7D"/>
    <w:rsid w:val="00CD6AC0"/>
    <w:rsid w:val="00CE1D20"/>
    <w:rsid w:val="00CE1FE2"/>
    <w:rsid w:val="00CE2028"/>
    <w:rsid w:val="00CE32A4"/>
    <w:rsid w:val="00CE3489"/>
    <w:rsid w:val="00CE5161"/>
    <w:rsid w:val="00CE547C"/>
    <w:rsid w:val="00CE7230"/>
    <w:rsid w:val="00CE778E"/>
    <w:rsid w:val="00CF01B2"/>
    <w:rsid w:val="00CF6447"/>
    <w:rsid w:val="00CF7ADF"/>
    <w:rsid w:val="00D01B51"/>
    <w:rsid w:val="00D02D43"/>
    <w:rsid w:val="00D03B51"/>
    <w:rsid w:val="00D03CAF"/>
    <w:rsid w:val="00D06BAC"/>
    <w:rsid w:val="00D07EE8"/>
    <w:rsid w:val="00D11EA0"/>
    <w:rsid w:val="00D130DD"/>
    <w:rsid w:val="00D141AE"/>
    <w:rsid w:val="00D15D88"/>
    <w:rsid w:val="00D15E88"/>
    <w:rsid w:val="00D172C6"/>
    <w:rsid w:val="00D20E12"/>
    <w:rsid w:val="00D213BD"/>
    <w:rsid w:val="00D221B1"/>
    <w:rsid w:val="00D22DA9"/>
    <w:rsid w:val="00D2499E"/>
    <w:rsid w:val="00D24ECC"/>
    <w:rsid w:val="00D25639"/>
    <w:rsid w:val="00D272DE"/>
    <w:rsid w:val="00D273A3"/>
    <w:rsid w:val="00D27D0D"/>
    <w:rsid w:val="00D31B6E"/>
    <w:rsid w:val="00D32319"/>
    <w:rsid w:val="00D3260B"/>
    <w:rsid w:val="00D32769"/>
    <w:rsid w:val="00D32C66"/>
    <w:rsid w:val="00D34217"/>
    <w:rsid w:val="00D35874"/>
    <w:rsid w:val="00D3593D"/>
    <w:rsid w:val="00D35A10"/>
    <w:rsid w:val="00D36B82"/>
    <w:rsid w:val="00D36BB2"/>
    <w:rsid w:val="00D40783"/>
    <w:rsid w:val="00D4115E"/>
    <w:rsid w:val="00D41B2C"/>
    <w:rsid w:val="00D421E8"/>
    <w:rsid w:val="00D426DE"/>
    <w:rsid w:val="00D432A0"/>
    <w:rsid w:val="00D455C9"/>
    <w:rsid w:val="00D46794"/>
    <w:rsid w:val="00D47C05"/>
    <w:rsid w:val="00D5041C"/>
    <w:rsid w:val="00D50C62"/>
    <w:rsid w:val="00D51636"/>
    <w:rsid w:val="00D5236D"/>
    <w:rsid w:val="00D52B66"/>
    <w:rsid w:val="00D53908"/>
    <w:rsid w:val="00D56806"/>
    <w:rsid w:val="00D5734C"/>
    <w:rsid w:val="00D57B9B"/>
    <w:rsid w:val="00D57EEF"/>
    <w:rsid w:val="00D609FD"/>
    <w:rsid w:val="00D61349"/>
    <w:rsid w:val="00D6176D"/>
    <w:rsid w:val="00D6177E"/>
    <w:rsid w:val="00D63158"/>
    <w:rsid w:val="00D638D9"/>
    <w:rsid w:val="00D643D2"/>
    <w:rsid w:val="00D64ED1"/>
    <w:rsid w:val="00D652C1"/>
    <w:rsid w:val="00D655BE"/>
    <w:rsid w:val="00D6606F"/>
    <w:rsid w:val="00D66653"/>
    <w:rsid w:val="00D66902"/>
    <w:rsid w:val="00D6701B"/>
    <w:rsid w:val="00D671E5"/>
    <w:rsid w:val="00D6792D"/>
    <w:rsid w:val="00D67F98"/>
    <w:rsid w:val="00D704E5"/>
    <w:rsid w:val="00D72291"/>
    <w:rsid w:val="00D7295C"/>
    <w:rsid w:val="00D73282"/>
    <w:rsid w:val="00D75C61"/>
    <w:rsid w:val="00D77BF7"/>
    <w:rsid w:val="00D801CD"/>
    <w:rsid w:val="00D80713"/>
    <w:rsid w:val="00D80CE8"/>
    <w:rsid w:val="00D80D0D"/>
    <w:rsid w:val="00D81099"/>
    <w:rsid w:val="00D81F27"/>
    <w:rsid w:val="00D81F53"/>
    <w:rsid w:val="00D84B5D"/>
    <w:rsid w:val="00D84EC9"/>
    <w:rsid w:val="00D9064C"/>
    <w:rsid w:val="00D9072A"/>
    <w:rsid w:val="00D915DF"/>
    <w:rsid w:val="00D91A0D"/>
    <w:rsid w:val="00D91A79"/>
    <w:rsid w:val="00D949E5"/>
    <w:rsid w:val="00D94A91"/>
    <w:rsid w:val="00D9650B"/>
    <w:rsid w:val="00D976B9"/>
    <w:rsid w:val="00D978C9"/>
    <w:rsid w:val="00DA01C1"/>
    <w:rsid w:val="00DA0601"/>
    <w:rsid w:val="00DA0F09"/>
    <w:rsid w:val="00DA24D9"/>
    <w:rsid w:val="00DA27C2"/>
    <w:rsid w:val="00DA29A0"/>
    <w:rsid w:val="00DA2C66"/>
    <w:rsid w:val="00DA46F3"/>
    <w:rsid w:val="00DA521A"/>
    <w:rsid w:val="00DA7EA1"/>
    <w:rsid w:val="00DB2CCE"/>
    <w:rsid w:val="00DB2D70"/>
    <w:rsid w:val="00DB2EAC"/>
    <w:rsid w:val="00DB3369"/>
    <w:rsid w:val="00DB347C"/>
    <w:rsid w:val="00DB4BC2"/>
    <w:rsid w:val="00DB5360"/>
    <w:rsid w:val="00DB6AF1"/>
    <w:rsid w:val="00DB73F3"/>
    <w:rsid w:val="00DB7EE8"/>
    <w:rsid w:val="00DC03C9"/>
    <w:rsid w:val="00DC076E"/>
    <w:rsid w:val="00DC0777"/>
    <w:rsid w:val="00DC0A2D"/>
    <w:rsid w:val="00DC0F15"/>
    <w:rsid w:val="00DC2457"/>
    <w:rsid w:val="00DC24E8"/>
    <w:rsid w:val="00DC2DE3"/>
    <w:rsid w:val="00DC3905"/>
    <w:rsid w:val="00DC5D99"/>
    <w:rsid w:val="00DC5E75"/>
    <w:rsid w:val="00DC6E36"/>
    <w:rsid w:val="00DC752D"/>
    <w:rsid w:val="00DC7F9B"/>
    <w:rsid w:val="00DD06A7"/>
    <w:rsid w:val="00DD07A7"/>
    <w:rsid w:val="00DD0921"/>
    <w:rsid w:val="00DD0BA2"/>
    <w:rsid w:val="00DD1852"/>
    <w:rsid w:val="00DD2533"/>
    <w:rsid w:val="00DD3422"/>
    <w:rsid w:val="00DD3EAE"/>
    <w:rsid w:val="00DD41DA"/>
    <w:rsid w:val="00DD5063"/>
    <w:rsid w:val="00DD51C9"/>
    <w:rsid w:val="00DD7845"/>
    <w:rsid w:val="00DD7C1F"/>
    <w:rsid w:val="00DE04D3"/>
    <w:rsid w:val="00DE11E9"/>
    <w:rsid w:val="00DE21BE"/>
    <w:rsid w:val="00DE2A61"/>
    <w:rsid w:val="00DE3932"/>
    <w:rsid w:val="00DE7971"/>
    <w:rsid w:val="00DE7A3E"/>
    <w:rsid w:val="00DF10DC"/>
    <w:rsid w:val="00DF116A"/>
    <w:rsid w:val="00DF283C"/>
    <w:rsid w:val="00DF2AB2"/>
    <w:rsid w:val="00DF2B98"/>
    <w:rsid w:val="00DF6489"/>
    <w:rsid w:val="00DF7117"/>
    <w:rsid w:val="00DF71A6"/>
    <w:rsid w:val="00DF73C0"/>
    <w:rsid w:val="00E00AA6"/>
    <w:rsid w:val="00E00C2C"/>
    <w:rsid w:val="00E017F9"/>
    <w:rsid w:val="00E0437E"/>
    <w:rsid w:val="00E0447A"/>
    <w:rsid w:val="00E0540F"/>
    <w:rsid w:val="00E0589C"/>
    <w:rsid w:val="00E064BE"/>
    <w:rsid w:val="00E06C60"/>
    <w:rsid w:val="00E0731E"/>
    <w:rsid w:val="00E078D0"/>
    <w:rsid w:val="00E07ABF"/>
    <w:rsid w:val="00E107E0"/>
    <w:rsid w:val="00E11D8E"/>
    <w:rsid w:val="00E13298"/>
    <w:rsid w:val="00E178DD"/>
    <w:rsid w:val="00E2428D"/>
    <w:rsid w:val="00E24DAC"/>
    <w:rsid w:val="00E26255"/>
    <w:rsid w:val="00E27B3B"/>
    <w:rsid w:val="00E27F0A"/>
    <w:rsid w:val="00E3072A"/>
    <w:rsid w:val="00E30AEB"/>
    <w:rsid w:val="00E30F07"/>
    <w:rsid w:val="00E3151F"/>
    <w:rsid w:val="00E315DD"/>
    <w:rsid w:val="00E31A40"/>
    <w:rsid w:val="00E34984"/>
    <w:rsid w:val="00E350B4"/>
    <w:rsid w:val="00E35EE8"/>
    <w:rsid w:val="00E3610E"/>
    <w:rsid w:val="00E362B1"/>
    <w:rsid w:val="00E376B7"/>
    <w:rsid w:val="00E37B09"/>
    <w:rsid w:val="00E401A5"/>
    <w:rsid w:val="00E40B5E"/>
    <w:rsid w:val="00E40DF1"/>
    <w:rsid w:val="00E4148D"/>
    <w:rsid w:val="00E443E8"/>
    <w:rsid w:val="00E44BF2"/>
    <w:rsid w:val="00E47040"/>
    <w:rsid w:val="00E50E1F"/>
    <w:rsid w:val="00E51364"/>
    <w:rsid w:val="00E520B2"/>
    <w:rsid w:val="00E545B4"/>
    <w:rsid w:val="00E54DCF"/>
    <w:rsid w:val="00E564EB"/>
    <w:rsid w:val="00E565C8"/>
    <w:rsid w:val="00E57257"/>
    <w:rsid w:val="00E57E76"/>
    <w:rsid w:val="00E6084B"/>
    <w:rsid w:val="00E60ADE"/>
    <w:rsid w:val="00E61C1F"/>
    <w:rsid w:val="00E631BA"/>
    <w:rsid w:val="00E637C8"/>
    <w:rsid w:val="00E643B5"/>
    <w:rsid w:val="00E64EB9"/>
    <w:rsid w:val="00E66482"/>
    <w:rsid w:val="00E666DA"/>
    <w:rsid w:val="00E67AF3"/>
    <w:rsid w:val="00E67FDF"/>
    <w:rsid w:val="00E72454"/>
    <w:rsid w:val="00E72749"/>
    <w:rsid w:val="00E72B56"/>
    <w:rsid w:val="00E732FF"/>
    <w:rsid w:val="00E736A3"/>
    <w:rsid w:val="00E74F1C"/>
    <w:rsid w:val="00E7530E"/>
    <w:rsid w:val="00E754F0"/>
    <w:rsid w:val="00E75925"/>
    <w:rsid w:val="00E75D9C"/>
    <w:rsid w:val="00E7657D"/>
    <w:rsid w:val="00E7682F"/>
    <w:rsid w:val="00E80795"/>
    <w:rsid w:val="00E81B66"/>
    <w:rsid w:val="00E83202"/>
    <w:rsid w:val="00E83431"/>
    <w:rsid w:val="00E83784"/>
    <w:rsid w:val="00E85012"/>
    <w:rsid w:val="00E85EA3"/>
    <w:rsid w:val="00E86480"/>
    <w:rsid w:val="00E8657A"/>
    <w:rsid w:val="00E86A7C"/>
    <w:rsid w:val="00E86F0F"/>
    <w:rsid w:val="00E90198"/>
    <w:rsid w:val="00E9087C"/>
    <w:rsid w:val="00E9099E"/>
    <w:rsid w:val="00E90D21"/>
    <w:rsid w:val="00E936D2"/>
    <w:rsid w:val="00E93D48"/>
    <w:rsid w:val="00E957E4"/>
    <w:rsid w:val="00E968ED"/>
    <w:rsid w:val="00EA118D"/>
    <w:rsid w:val="00EA261E"/>
    <w:rsid w:val="00EA303C"/>
    <w:rsid w:val="00EA49FD"/>
    <w:rsid w:val="00EA4F81"/>
    <w:rsid w:val="00EA593A"/>
    <w:rsid w:val="00EA5D75"/>
    <w:rsid w:val="00EA789A"/>
    <w:rsid w:val="00EB1D41"/>
    <w:rsid w:val="00EB23F3"/>
    <w:rsid w:val="00EB2CCD"/>
    <w:rsid w:val="00EB3B5B"/>
    <w:rsid w:val="00EB41DE"/>
    <w:rsid w:val="00EB4C17"/>
    <w:rsid w:val="00EB4FFF"/>
    <w:rsid w:val="00EB61CA"/>
    <w:rsid w:val="00EB7760"/>
    <w:rsid w:val="00EC13FC"/>
    <w:rsid w:val="00EC1898"/>
    <w:rsid w:val="00EC2F20"/>
    <w:rsid w:val="00EC3B1A"/>
    <w:rsid w:val="00EC3E31"/>
    <w:rsid w:val="00EC4CCF"/>
    <w:rsid w:val="00EC55C2"/>
    <w:rsid w:val="00EC6158"/>
    <w:rsid w:val="00EC7930"/>
    <w:rsid w:val="00ED0896"/>
    <w:rsid w:val="00ED0E14"/>
    <w:rsid w:val="00ED14C7"/>
    <w:rsid w:val="00ED15F8"/>
    <w:rsid w:val="00ED3AF7"/>
    <w:rsid w:val="00ED52CF"/>
    <w:rsid w:val="00ED542B"/>
    <w:rsid w:val="00ED6D77"/>
    <w:rsid w:val="00ED750A"/>
    <w:rsid w:val="00ED7900"/>
    <w:rsid w:val="00ED7AAC"/>
    <w:rsid w:val="00EE1130"/>
    <w:rsid w:val="00EE1560"/>
    <w:rsid w:val="00EE1B27"/>
    <w:rsid w:val="00EE2C49"/>
    <w:rsid w:val="00EE4276"/>
    <w:rsid w:val="00EE4618"/>
    <w:rsid w:val="00EE4E9A"/>
    <w:rsid w:val="00EE5261"/>
    <w:rsid w:val="00EE5742"/>
    <w:rsid w:val="00EE6020"/>
    <w:rsid w:val="00EE7816"/>
    <w:rsid w:val="00EE79F7"/>
    <w:rsid w:val="00EF0785"/>
    <w:rsid w:val="00EF0D28"/>
    <w:rsid w:val="00EF1E3A"/>
    <w:rsid w:val="00EF1E8A"/>
    <w:rsid w:val="00EF2E63"/>
    <w:rsid w:val="00EF3008"/>
    <w:rsid w:val="00EF4C51"/>
    <w:rsid w:val="00EF5456"/>
    <w:rsid w:val="00EF5925"/>
    <w:rsid w:val="00EF5A9E"/>
    <w:rsid w:val="00EF7340"/>
    <w:rsid w:val="00F0179F"/>
    <w:rsid w:val="00F01FD2"/>
    <w:rsid w:val="00F032DB"/>
    <w:rsid w:val="00F0377F"/>
    <w:rsid w:val="00F03B04"/>
    <w:rsid w:val="00F044C1"/>
    <w:rsid w:val="00F047AB"/>
    <w:rsid w:val="00F05715"/>
    <w:rsid w:val="00F0590C"/>
    <w:rsid w:val="00F05F87"/>
    <w:rsid w:val="00F05FA5"/>
    <w:rsid w:val="00F067DF"/>
    <w:rsid w:val="00F11829"/>
    <w:rsid w:val="00F13B09"/>
    <w:rsid w:val="00F13E45"/>
    <w:rsid w:val="00F141BD"/>
    <w:rsid w:val="00F156F1"/>
    <w:rsid w:val="00F16ED8"/>
    <w:rsid w:val="00F16EE7"/>
    <w:rsid w:val="00F205A5"/>
    <w:rsid w:val="00F209F7"/>
    <w:rsid w:val="00F20DE4"/>
    <w:rsid w:val="00F20EC1"/>
    <w:rsid w:val="00F229EB"/>
    <w:rsid w:val="00F22A2B"/>
    <w:rsid w:val="00F23C35"/>
    <w:rsid w:val="00F23F9B"/>
    <w:rsid w:val="00F242C2"/>
    <w:rsid w:val="00F24DA5"/>
    <w:rsid w:val="00F25111"/>
    <w:rsid w:val="00F2605C"/>
    <w:rsid w:val="00F2638D"/>
    <w:rsid w:val="00F270D4"/>
    <w:rsid w:val="00F277FE"/>
    <w:rsid w:val="00F30346"/>
    <w:rsid w:val="00F316D0"/>
    <w:rsid w:val="00F33278"/>
    <w:rsid w:val="00F33B64"/>
    <w:rsid w:val="00F357CA"/>
    <w:rsid w:val="00F35E60"/>
    <w:rsid w:val="00F37411"/>
    <w:rsid w:val="00F407A1"/>
    <w:rsid w:val="00F4228E"/>
    <w:rsid w:val="00F43960"/>
    <w:rsid w:val="00F43C5E"/>
    <w:rsid w:val="00F440AF"/>
    <w:rsid w:val="00F45EEE"/>
    <w:rsid w:val="00F47548"/>
    <w:rsid w:val="00F478BD"/>
    <w:rsid w:val="00F510C4"/>
    <w:rsid w:val="00F517D4"/>
    <w:rsid w:val="00F52178"/>
    <w:rsid w:val="00F548DA"/>
    <w:rsid w:val="00F54E99"/>
    <w:rsid w:val="00F55B3E"/>
    <w:rsid w:val="00F55C16"/>
    <w:rsid w:val="00F55C34"/>
    <w:rsid w:val="00F565E8"/>
    <w:rsid w:val="00F56F13"/>
    <w:rsid w:val="00F57BBF"/>
    <w:rsid w:val="00F605D3"/>
    <w:rsid w:val="00F61FF1"/>
    <w:rsid w:val="00F633D6"/>
    <w:rsid w:val="00F63C8E"/>
    <w:rsid w:val="00F64B3E"/>
    <w:rsid w:val="00F64D6C"/>
    <w:rsid w:val="00F64DF0"/>
    <w:rsid w:val="00F65345"/>
    <w:rsid w:val="00F65BFD"/>
    <w:rsid w:val="00F66641"/>
    <w:rsid w:val="00F676BD"/>
    <w:rsid w:val="00F67878"/>
    <w:rsid w:val="00F70250"/>
    <w:rsid w:val="00F71576"/>
    <w:rsid w:val="00F73C85"/>
    <w:rsid w:val="00F74344"/>
    <w:rsid w:val="00F76942"/>
    <w:rsid w:val="00F76BF3"/>
    <w:rsid w:val="00F774A3"/>
    <w:rsid w:val="00F80186"/>
    <w:rsid w:val="00F8084A"/>
    <w:rsid w:val="00F80A5B"/>
    <w:rsid w:val="00F81693"/>
    <w:rsid w:val="00F818DE"/>
    <w:rsid w:val="00F8202B"/>
    <w:rsid w:val="00F83082"/>
    <w:rsid w:val="00F83567"/>
    <w:rsid w:val="00F83938"/>
    <w:rsid w:val="00F84142"/>
    <w:rsid w:val="00F84670"/>
    <w:rsid w:val="00F84860"/>
    <w:rsid w:val="00F84DEE"/>
    <w:rsid w:val="00F8687F"/>
    <w:rsid w:val="00F87F54"/>
    <w:rsid w:val="00F92512"/>
    <w:rsid w:val="00F93BBF"/>
    <w:rsid w:val="00F940FF"/>
    <w:rsid w:val="00F9449F"/>
    <w:rsid w:val="00F954B0"/>
    <w:rsid w:val="00F96739"/>
    <w:rsid w:val="00F97AA5"/>
    <w:rsid w:val="00F97CEA"/>
    <w:rsid w:val="00F97D6F"/>
    <w:rsid w:val="00FA0182"/>
    <w:rsid w:val="00FA0EEF"/>
    <w:rsid w:val="00FA2242"/>
    <w:rsid w:val="00FA2AE4"/>
    <w:rsid w:val="00FA30DB"/>
    <w:rsid w:val="00FA4207"/>
    <w:rsid w:val="00FA4589"/>
    <w:rsid w:val="00FA5068"/>
    <w:rsid w:val="00FA51DF"/>
    <w:rsid w:val="00FA58BD"/>
    <w:rsid w:val="00FA65BB"/>
    <w:rsid w:val="00FA6FAE"/>
    <w:rsid w:val="00FA79B6"/>
    <w:rsid w:val="00FB018E"/>
    <w:rsid w:val="00FB0815"/>
    <w:rsid w:val="00FB0C9E"/>
    <w:rsid w:val="00FB0CC6"/>
    <w:rsid w:val="00FB16DD"/>
    <w:rsid w:val="00FB1FBE"/>
    <w:rsid w:val="00FB3CEA"/>
    <w:rsid w:val="00FB3D0B"/>
    <w:rsid w:val="00FB405F"/>
    <w:rsid w:val="00FB5735"/>
    <w:rsid w:val="00FB6028"/>
    <w:rsid w:val="00FB6DAD"/>
    <w:rsid w:val="00FB6E49"/>
    <w:rsid w:val="00FB7A2F"/>
    <w:rsid w:val="00FB7A8F"/>
    <w:rsid w:val="00FB7F3B"/>
    <w:rsid w:val="00FC12D4"/>
    <w:rsid w:val="00FC322E"/>
    <w:rsid w:val="00FC3C96"/>
    <w:rsid w:val="00FC405B"/>
    <w:rsid w:val="00FC421D"/>
    <w:rsid w:val="00FC4A59"/>
    <w:rsid w:val="00FC6175"/>
    <w:rsid w:val="00FC7682"/>
    <w:rsid w:val="00FC7D4F"/>
    <w:rsid w:val="00FD00FD"/>
    <w:rsid w:val="00FD0681"/>
    <w:rsid w:val="00FD2B40"/>
    <w:rsid w:val="00FD2E6A"/>
    <w:rsid w:val="00FD3261"/>
    <w:rsid w:val="00FD438C"/>
    <w:rsid w:val="00FD4AD8"/>
    <w:rsid w:val="00FD6EB8"/>
    <w:rsid w:val="00FD793C"/>
    <w:rsid w:val="00FE281E"/>
    <w:rsid w:val="00FE3503"/>
    <w:rsid w:val="00FE39A9"/>
    <w:rsid w:val="00FE3B2D"/>
    <w:rsid w:val="00FE4E7D"/>
    <w:rsid w:val="00FE5B31"/>
    <w:rsid w:val="00FE7E5B"/>
    <w:rsid w:val="00FE7FAC"/>
    <w:rsid w:val="00FF005E"/>
    <w:rsid w:val="00FF3B34"/>
    <w:rsid w:val="00FF3C0C"/>
    <w:rsid w:val="00FF5146"/>
    <w:rsid w:val="00FF53F8"/>
    <w:rsid w:val="00FF643D"/>
    <w:rsid w:val="00FF663E"/>
    <w:rsid w:val="00FF682B"/>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14:docId w14:val="402652C8"/>
  <w15:docId w15:val="{D2154F84-C439-408E-A615-C75061E85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3571"/>
  </w:style>
  <w:style w:type="paragraph" w:styleId="Balk1">
    <w:name w:val="heading 1"/>
    <w:basedOn w:val="Normal"/>
    <w:next w:val="Normal"/>
    <w:link w:val="Balk1Char"/>
    <w:uiPriority w:val="9"/>
    <w:qFormat/>
    <w:rsid w:val="00230471"/>
    <w:pPr>
      <w:keepNext/>
      <w:numPr>
        <w:numId w:val="1"/>
      </w:numPr>
      <w:spacing w:before="240" w:after="60" w:line="480" w:lineRule="auto"/>
      <w:jc w:val="center"/>
      <w:outlineLvl w:val="0"/>
    </w:pPr>
    <w:rPr>
      <w:rFonts w:ascii="Times New Roman" w:eastAsia="Times New Roman" w:hAnsi="Times New Roman" w:cs="Times New Roman"/>
      <w:b/>
      <w:bCs/>
      <w:kern w:val="32"/>
      <w:sz w:val="24"/>
      <w:szCs w:val="24"/>
      <w:lang w:val="en-US" w:eastAsia="zh-CN"/>
    </w:rPr>
  </w:style>
  <w:style w:type="paragraph" w:styleId="Balk2">
    <w:name w:val="heading 2"/>
    <w:basedOn w:val="Normal"/>
    <w:next w:val="Normal"/>
    <w:link w:val="Balk2Char"/>
    <w:uiPriority w:val="9"/>
    <w:qFormat/>
    <w:rsid w:val="00230471"/>
    <w:pPr>
      <w:keepNext/>
      <w:numPr>
        <w:ilvl w:val="1"/>
        <w:numId w:val="1"/>
      </w:numPr>
      <w:spacing w:before="240" w:after="60" w:line="240" w:lineRule="auto"/>
      <w:outlineLvl w:val="1"/>
    </w:pPr>
    <w:rPr>
      <w:rFonts w:ascii="Times New Roman" w:eastAsia="Times New Roman" w:hAnsi="Times New Roman" w:cs="Times New Roman"/>
      <w:b/>
      <w:bCs/>
      <w:i/>
      <w:iCs/>
      <w:sz w:val="24"/>
      <w:szCs w:val="28"/>
      <w:lang w:val="en-US" w:eastAsia="zh-CN"/>
    </w:rPr>
  </w:style>
  <w:style w:type="paragraph" w:styleId="Balk3">
    <w:name w:val="heading 3"/>
    <w:basedOn w:val="Normal"/>
    <w:next w:val="Normal"/>
    <w:link w:val="Balk3Char"/>
    <w:uiPriority w:val="9"/>
    <w:qFormat/>
    <w:rsid w:val="00230471"/>
    <w:pPr>
      <w:keepNext/>
      <w:numPr>
        <w:ilvl w:val="2"/>
        <w:numId w:val="1"/>
      </w:numPr>
      <w:spacing w:before="240" w:after="60" w:line="480" w:lineRule="auto"/>
      <w:outlineLvl w:val="2"/>
    </w:pPr>
    <w:rPr>
      <w:rFonts w:ascii="Times New Roman" w:eastAsia="Times New Roman" w:hAnsi="Times New Roman" w:cs="Times New Roman"/>
      <w:bCs/>
      <w:sz w:val="24"/>
      <w:szCs w:val="24"/>
      <w:u w:val="single"/>
      <w:lang w:val="en-US" w:eastAsia="zh-CN"/>
    </w:rPr>
  </w:style>
  <w:style w:type="paragraph" w:styleId="Balk4">
    <w:name w:val="heading 4"/>
    <w:basedOn w:val="Normal"/>
    <w:next w:val="Normal"/>
    <w:link w:val="Balk4Char"/>
    <w:qFormat/>
    <w:rsid w:val="00230471"/>
    <w:pPr>
      <w:keepNext/>
      <w:numPr>
        <w:ilvl w:val="3"/>
        <w:numId w:val="1"/>
      </w:numPr>
      <w:spacing w:before="240" w:after="60" w:line="240" w:lineRule="auto"/>
      <w:outlineLvl w:val="3"/>
    </w:pPr>
    <w:rPr>
      <w:rFonts w:ascii="Cambria" w:eastAsia="Times New Roman" w:hAnsi="Cambria" w:cs="Times New Roman"/>
      <w:b/>
      <w:bCs/>
      <w:sz w:val="28"/>
      <w:szCs w:val="28"/>
      <w:lang w:val="en-US" w:eastAsia="zh-CN"/>
    </w:rPr>
  </w:style>
  <w:style w:type="paragraph" w:styleId="Balk5">
    <w:name w:val="heading 5"/>
    <w:basedOn w:val="Normal"/>
    <w:next w:val="Normal"/>
    <w:link w:val="Balk5Char"/>
    <w:qFormat/>
    <w:rsid w:val="00230471"/>
    <w:pPr>
      <w:numPr>
        <w:ilvl w:val="4"/>
        <w:numId w:val="1"/>
      </w:numPr>
      <w:spacing w:before="240" w:after="60" w:line="240" w:lineRule="auto"/>
      <w:outlineLvl w:val="4"/>
    </w:pPr>
    <w:rPr>
      <w:rFonts w:ascii="Cambria" w:eastAsia="Times New Roman" w:hAnsi="Cambria" w:cs="Times New Roman"/>
      <w:b/>
      <w:bCs/>
      <w:i/>
      <w:iCs/>
      <w:sz w:val="26"/>
      <w:szCs w:val="26"/>
      <w:lang w:val="en-US" w:eastAsia="zh-CN"/>
    </w:rPr>
  </w:style>
  <w:style w:type="paragraph" w:styleId="Balk6">
    <w:name w:val="heading 6"/>
    <w:basedOn w:val="Normal"/>
    <w:next w:val="Normal"/>
    <w:link w:val="Balk6Char"/>
    <w:uiPriority w:val="9"/>
    <w:qFormat/>
    <w:rsid w:val="00230471"/>
    <w:pPr>
      <w:keepNext/>
      <w:keepLines/>
      <w:numPr>
        <w:ilvl w:val="5"/>
        <w:numId w:val="1"/>
      </w:numPr>
      <w:spacing w:before="200" w:after="0" w:line="240" w:lineRule="auto"/>
      <w:outlineLvl w:val="5"/>
    </w:pPr>
    <w:rPr>
      <w:rFonts w:ascii="Calibri" w:eastAsia="SimSun" w:hAnsi="Calibri" w:cs="Times New Roman"/>
      <w:i/>
      <w:iCs/>
      <w:color w:val="243F60"/>
      <w:sz w:val="24"/>
      <w:szCs w:val="24"/>
      <w:lang w:val="en-US" w:eastAsia="zh-CN"/>
    </w:rPr>
  </w:style>
  <w:style w:type="paragraph" w:styleId="Balk7">
    <w:name w:val="heading 7"/>
    <w:basedOn w:val="Normal"/>
    <w:next w:val="Normal"/>
    <w:link w:val="Balk7Char"/>
    <w:qFormat/>
    <w:rsid w:val="00230471"/>
    <w:pPr>
      <w:keepNext/>
      <w:keepLines/>
      <w:numPr>
        <w:ilvl w:val="6"/>
        <w:numId w:val="1"/>
      </w:numPr>
      <w:spacing w:before="200" w:after="0" w:line="240" w:lineRule="auto"/>
      <w:outlineLvl w:val="6"/>
    </w:pPr>
    <w:rPr>
      <w:rFonts w:ascii="Calibri" w:eastAsia="SimSun" w:hAnsi="Calibri" w:cs="Times New Roman"/>
      <w:i/>
      <w:iCs/>
      <w:color w:val="404040"/>
      <w:sz w:val="24"/>
      <w:szCs w:val="24"/>
      <w:lang w:val="en-US" w:eastAsia="zh-CN"/>
    </w:rPr>
  </w:style>
  <w:style w:type="paragraph" w:styleId="Balk8">
    <w:name w:val="heading 8"/>
    <w:basedOn w:val="Normal"/>
    <w:next w:val="Normal"/>
    <w:link w:val="Balk8Char"/>
    <w:uiPriority w:val="9"/>
    <w:qFormat/>
    <w:rsid w:val="00230471"/>
    <w:pPr>
      <w:keepNext/>
      <w:keepLines/>
      <w:numPr>
        <w:ilvl w:val="7"/>
        <w:numId w:val="1"/>
      </w:numPr>
      <w:spacing w:before="200" w:after="0" w:line="240" w:lineRule="auto"/>
      <w:outlineLvl w:val="7"/>
    </w:pPr>
    <w:rPr>
      <w:rFonts w:ascii="Calibri" w:eastAsia="SimSun" w:hAnsi="Calibri" w:cs="Times New Roman"/>
      <w:color w:val="404040"/>
      <w:sz w:val="20"/>
      <w:szCs w:val="20"/>
      <w:lang w:val="en-US" w:eastAsia="zh-CN"/>
    </w:rPr>
  </w:style>
  <w:style w:type="paragraph" w:styleId="Balk9">
    <w:name w:val="heading 9"/>
    <w:basedOn w:val="Normal"/>
    <w:next w:val="Normal"/>
    <w:link w:val="Balk9Char"/>
    <w:uiPriority w:val="9"/>
    <w:qFormat/>
    <w:rsid w:val="00230471"/>
    <w:pPr>
      <w:keepNext/>
      <w:keepLines/>
      <w:numPr>
        <w:ilvl w:val="8"/>
        <w:numId w:val="1"/>
      </w:numPr>
      <w:spacing w:before="200" w:after="0" w:line="240" w:lineRule="auto"/>
      <w:outlineLvl w:val="8"/>
    </w:pPr>
    <w:rPr>
      <w:rFonts w:ascii="Calibri" w:eastAsia="SimSun" w:hAnsi="Calibri" w:cs="Times New Roman"/>
      <w:i/>
      <w:iCs/>
      <w:color w:val="404040"/>
      <w:sz w:val="20"/>
      <w:szCs w:val="20"/>
      <w:lang w:val="en-US" w:eastAsia="zh-C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DipnotMetni">
    <w:name w:val="footnote text"/>
    <w:basedOn w:val="Normal"/>
    <w:link w:val="DipnotMetniChar"/>
    <w:uiPriority w:val="99"/>
    <w:unhideWhenUsed/>
    <w:rsid w:val="0006020A"/>
    <w:pPr>
      <w:spacing w:after="0" w:line="240" w:lineRule="auto"/>
    </w:pPr>
    <w:rPr>
      <w:sz w:val="20"/>
      <w:szCs w:val="20"/>
    </w:rPr>
  </w:style>
  <w:style w:type="character" w:customStyle="1" w:styleId="DipnotMetniChar">
    <w:name w:val="Dipnot Metni Char"/>
    <w:basedOn w:val="VarsaylanParagrafYazTipi"/>
    <w:link w:val="DipnotMetni"/>
    <w:uiPriority w:val="99"/>
    <w:rsid w:val="0006020A"/>
    <w:rPr>
      <w:sz w:val="20"/>
      <w:szCs w:val="20"/>
    </w:rPr>
  </w:style>
  <w:style w:type="character" w:styleId="DipnotBavurusu">
    <w:name w:val="footnote reference"/>
    <w:basedOn w:val="VarsaylanParagrafYazTipi"/>
    <w:uiPriority w:val="99"/>
    <w:unhideWhenUsed/>
    <w:rsid w:val="0006020A"/>
    <w:rPr>
      <w:vertAlign w:val="superscript"/>
    </w:rPr>
  </w:style>
  <w:style w:type="paragraph" w:customStyle="1" w:styleId="Default">
    <w:name w:val="Default"/>
    <w:link w:val="DefaultChar"/>
    <w:qFormat/>
    <w:rsid w:val="00E7682F"/>
    <w:pPr>
      <w:autoSpaceDE w:val="0"/>
      <w:autoSpaceDN w:val="0"/>
      <w:adjustRightInd w:val="0"/>
      <w:spacing w:after="0" w:line="240" w:lineRule="auto"/>
    </w:pPr>
    <w:rPr>
      <w:rFonts w:ascii="Calibri" w:eastAsia="Calibri" w:hAnsi="Calibri" w:cs="Calibri"/>
      <w:color w:val="000000"/>
      <w:sz w:val="24"/>
      <w:szCs w:val="24"/>
    </w:rPr>
  </w:style>
  <w:style w:type="table" w:styleId="TabloKlavuzu">
    <w:name w:val="Table Grid"/>
    <w:basedOn w:val="NormalTablo"/>
    <w:uiPriority w:val="39"/>
    <w:rsid w:val="00171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kGlgeleme1">
    <w:name w:val="Açık Gölgeleme1"/>
    <w:basedOn w:val="NormalTablo"/>
    <w:uiPriority w:val="60"/>
    <w:rsid w:val="0017131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onMetni">
    <w:name w:val="Balloon Text"/>
    <w:basedOn w:val="Normal"/>
    <w:link w:val="BalonMetniChar"/>
    <w:unhideWhenUsed/>
    <w:rsid w:val="0073283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rsid w:val="00732837"/>
    <w:rPr>
      <w:rFonts w:ascii="Tahoma" w:hAnsi="Tahoma" w:cs="Tahoma"/>
      <w:sz w:val="16"/>
      <w:szCs w:val="16"/>
    </w:rPr>
  </w:style>
  <w:style w:type="paragraph" w:styleId="stBilgi">
    <w:name w:val="header"/>
    <w:basedOn w:val="Normal"/>
    <w:link w:val="stBilgiChar"/>
    <w:uiPriority w:val="99"/>
    <w:unhideWhenUsed/>
    <w:rsid w:val="00236EC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36EC5"/>
  </w:style>
  <w:style w:type="paragraph" w:styleId="AltBilgi">
    <w:name w:val="footer"/>
    <w:basedOn w:val="Normal"/>
    <w:link w:val="AltBilgiChar"/>
    <w:uiPriority w:val="99"/>
    <w:unhideWhenUsed/>
    <w:rsid w:val="00236EC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36EC5"/>
  </w:style>
  <w:style w:type="character" w:styleId="AklamaBavurusu">
    <w:name w:val="annotation reference"/>
    <w:basedOn w:val="VarsaylanParagrafYazTipi"/>
    <w:uiPriority w:val="99"/>
    <w:unhideWhenUsed/>
    <w:rsid w:val="000B7DED"/>
    <w:rPr>
      <w:sz w:val="16"/>
      <w:szCs w:val="16"/>
    </w:rPr>
  </w:style>
  <w:style w:type="paragraph" w:styleId="AklamaMetni">
    <w:name w:val="annotation text"/>
    <w:basedOn w:val="Normal"/>
    <w:link w:val="AklamaMetniChar"/>
    <w:uiPriority w:val="99"/>
    <w:unhideWhenUsed/>
    <w:rsid w:val="000B7DED"/>
    <w:pPr>
      <w:spacing w:line="240" w:lineRule="auto"/>
    </w:pPr>
    <w:rPr>
      <w:sz w:val="20"/>
      <w:szCs w:val="20"/>
    </w:rPr>
  </w:style>
  <w:style w:type="character" w:customStyle="1" w:styleId="AklamaMetniChar">
    <w:name w:val="Açıklama Metni Char"/>
    <w:basedOn w:val="VarsaylanParagrafYazTipi"/>
    <w:link w:val="AklamaMetni"/>
    <w:uiPriority w:val="99"/>
    <w:rsid w:val="000B7DED"/>
    <w:rPr>
      <w:sz w:val="20"/>
      <w:szCs w:val="20"/>
    </w:rPr>
  </w:style>
  <w:style w:type="paragraph" w:styleId="AklamaKonusu">
    <w:name w:val="annotation subject"/>
    <w:basedOn w:val="AklamaMetni"/>
    <w:next w:val="AklamaMetni"/>
    <w:link w:val="AklamaKonusuChar"/>
    <w:unhideWhenUsed/>
    <w:rsid w:val="000B7DED"/>
    <w:rPr>
      <w:b/>
      <w:bCs/>
    </w:rPr>
  </w:style>
  <w:style w:type="character" w:customStyle="1" w:styleId="AklamaKonusuChar">
    <w:name w:val="Açıklama Konusu Char"/>
    <w:basedOn w:val="AklamaMetniChar"/>
    <w:link w:val="AklamaKonusu"/>
    <w:rsid w:val="000B7DED"/>
    <w:rPr>
      <w:b/>
      <w:bCs/>
      <w:sz w:val="20"/>
      <w:szCs w:val="20"/>
    </w:rPr>
  </w:style>
  <w:style w:type="character" w:styleId="Kpr">
    <w:name w:val="Hyperlink"/>
    <w:uiPriority w:val="99"/>
    <w:unhideWhenUsed/>
    <w:rsid w:val="00DA7EA1"/>
    <w:rPr>
      <w:color w:val="0000FF"/>
      <w:u w:val="single"/>
    </w:rPr>
  </w:style>
  <w:style w:type="paragraph" w:styleId="SonNotMetni">
    <w:name w:val="endnote text"/>
    <w:basedOn w:val="Normal"/>
    <w:link w:val="SonNotMetniChar"/>
    <w:uiPriority w:val="99"/>
    <w:unhideWhenUsed/>
    <w:rsid w:val="007D4FAF"/>
    <w:pPr>
      <w:spacing w:after="0" w:line="240" w:lineRule="auto"/>
    </w:pPr>
    <w:rPr>
      <w:sz w:val="20"/>
      <w:szCs w:val="20"/>
    </w:rPr>
  </w:style>
  <w:style w:type="character" w:customStyle="1" w:styleId="SonNotMetniChar">
    <w:name w:val="Son Not Metni Char"/>
    <w:basedOn w:val="VarsaylanParagrafYazTipi"/>
    <w:link w:val="SonNotMetni"/>
    <w:uiPriority w:val="99"/>
    <w:rsid w:val="007D4FAF"/>
    <w:rPr>
      <w:sz w:val="20"/>
      <w:szCs w:val="20"/>
    </w:rPr>
  </w:style>
  <w:style w:type="character" w:styleId="SonNotBavurusu">
    <w:name w:val="endnote reference"/>
    <w:basedOn w:val="VarsaylanParagrafYazTipi"/>
    <w:uiPriority w:val="99"/>
    <w:unhideWhenUsed/>
    <w:rsid w:val="007D4FAF"/>
    <w:rPr>
      <w:vertAlign w:val="superscript"/>
    </w:rPr>
  </w:style>
  <w:style w:type="paragraph" w:styleId="ListeParagraf">
    <w:name w:val="List Paragraph"/>
    <w:basedOn w:val="Normal"/>
    <w:uiPriority w:val="34"/>
    <w:qFormat/>
    <w:rsid w:val="0042015C"/>
    <w:pPr>
      <w:ind w:left="720"/>
      <w:contextualSpacing/>
    </w:pPr>
  </w:style>
  <w:style w:type="character" w:styleId="SatrNumaras">
    <w:name w:val="line number"/>
    <w:basedOn w:val="VarsaylanParagrafYazTipi"/>
    <w:uiPriority w:val="99"/>
    <w:semiHidden/>
    <w:unhideWhenUsed/>
    <w:rsid w:val="0043701B"/>
  </w:style>
  <w:style w:type="character" w:customStyle="1" w:styleId="Balk1Char">
    <w:name w:val="Başlık 1 Char"/>
    <w:basedOn w:val="VarsaylanParagrafYazTipi"/>
    <w:link w:val="Balk1"/>
    <w:uiPriority w:val="9"/>
    <w:rsid w:val="00230471"/>
    <w:rPr>
      <w:rFonts w:ascii="Times New Roman" w:eastAsia="Times New Roman" w:hAnsi="Times New Roman" w:cs="Times New Roman"/>
      <w:b/>
      <w:bCs/>
      <w:kern w:val="32"/>
      <w:sz w:val="24"/>
      <w:szCs w:val="24"/>
      <w:lang w:val="en-US" w:eastAsia="zh-CN"/>
    </w:rPr>
  </w:style>
  <w:style w:type="character" w:customStyle="1" w:styleId="Balk2Char">
    <w:name w:val="Başlık 2 Char"/>
    <w:basedOn w:val="VarsaylanParagrafYazTipi"/>
    <w:link w:val="Balk2"/>
    <w:uiPriority w:val="9"/>
    <w:rsid w:val="00230471"/>
    <w:rPr>
      <w:rFonts w:ascii="Times New Roman" w:eastAsia="Times New Roman" w:hAnsi="Times New Roman" w:cs="Times New Roman"/>
      <w:b/>
      <w:bCs/>
      <w:i/>
      <w:iCs/>
      <w:sz w:val="24"/>
      <w:szCs w:val="28"/>
      <w:lang w:val="en-US" w:eastAsia="zh-CN"/>
    </w:rPr>
  </w:style>
  <w:style w:type="character" w:customStyle="1" w:styleId="Balk3Char">
    <w:name w:val="Başlık 3 Char"/>
    <w:basedOn w:val="VarsaylanParagrafYazTipi"/>
    <w:link w:val="Balk3"/>
    <w:uiPriority w:val="9"/>
    <w:rsid w:val="00230471"/>
    <w:rPr>
      <w:rFonts w:ascii="Times New Roman" w:eastAsia="Times New Roman" w:hAnsi="Times New Roman" w:cs="Times New Roman"/>
      <w:bCs/>
      <w:sz w:val="24"/>
      <w:szCs w:val="24"/>
      <w:u w:val="single"/>
      <w:lang w:val="en-US" w:eastAsia="zh-CN"/>
    </w:rPr>
  </w:style>
  <w:style w:type="character" w:customStyle="1" w:styleId="Balk4Char">
    <w:name w:val="Başlık 4 Char"/>
    <w:basedOn w:val="VarsaylanParagrafYazTipi"/>
    <w:link w:val="Balk4"/>
    <w:rsid w:val="00230471"/>
    <w:rPr>
      <w:rFonts w:ascii="Cambria" w:eastAsia="Times New Roman" w:hAnsi="Cambria" w:cs="Times New Roman"/>
      <w:b/>
      <w:bCs/>
      <w:sz w:val="28"/>
      <w:szCs w:val="28"/>
      <w:lang w:val="en-US" w:eastAsia="zh-CN"/>
    </w:rPr>
  </w:style>
  <w:style w:type="character" w:customStyle="1" w:styleId="Balk5Char">
    <w:name w:val="Başlık 5 Char"/>
    <w:basedOn w:val="VarsaylanParagrafYazTipi"/>
    <w:link w:val="Balk5"/>
    <w:rsid w:val="00230471"/>
    <w:rPr>
      <w:rFonts w:ascii="Cambria" w:eastAsia="Times New Roman" w:hAnsi="Cambria" w:cs="Times New Roman"/>
      <w:b/>
      <w:bCs/>
      <w:i/>
      <w:iCs/>
      <w:sz w:val="26"/>
      <w:szCs w:val="26"/>
      <w:lang w:val="en-US" w:eastAsia="zh-CN"/>
    </w:rPr>
  </w:style>
  <w:style w:type="character" w:customStyle="1" w:styleId="Balk6Char">
    <w:name w:val="Başlık 6 Char"/>
    <w:basedOn w:val="VarsaylanParagrafYazTipi"/>
    <w:link w:val="Balk6"/>
    <w:uiPriority w:val="9"/>
    <w:rsid w:val="00230471"/>
    <w:rPr>
      <w:rFonts w:ascii="Calibri" w:eastAsia="SimSun" w:hAnsi="Calibri" w:cs="Times New Roman"/>
      <w:i/>
      <w:iCs/>
      <w:color w:val="243F60"/>
      <w:sz w:val="24"/>
      <w:szCs w:val="24"/>
      <w:lang w:val="en-US" w:eastAsia="zh-CN"/>
    </w:rPr>
  </w:style>
  <w:style w:type="character" w:customStyle="1" w:styleId="Balk7Char">
    <w:name w:val="Başlık 7 Char"/>
    <w:basedOn w:val="VarsaylanParagrafYazTipi"/>
    <w:link w:val="Balk7"/>
    <w:rsid w:val="00230471"/>
    <w:rPr>
      <w:rFonts w:ascii="Calibri" w:eastAsia="SimSun" w:hAnsi="Calibri" w:cs="Times New Roman"/>
      <w:i/>
      <w:iCs/>
      <w:color w:val="404040"/>
      <w:sz w:val="24"/>
      <w:szCs w:val="24"/>
      <w:lang w:val="en-US" w:eastAsia="zh-CN"/>
    </w:rPr>
  </w:style>
  <w:style w:type="character" w:customStyle="1" w:styleId="Balk8Char">
    <w:name w:val="Başlık 8 Char"/>
    <w:basedOn w:val="VarsaylanParagrafYazTipi"/>
    <w:link w:val="Balk8"/>
    <w:uiPriority w:val="9"/>
    <w:rsid w:val="00230471"/>
    <w:rPr>
      <w:rFonts w:ascii="Calibri" w:eastAsia="SimSun" w:hAnsi="Calibri" w:cs="Times New Roman"/>
      <w:color w:val="404040"/>
      <w:sz w:val="20"/>
      <w:szCs w:val="20"/>
      <w:lang w:val="en-US" w:eastAsia="zh-CN"/>
    </w:rPr>
  </w:style>
  <w:style w:type="character" w:customStyle="1" w:styleId="Balk9Char">
    <w:name w:val="Başlık 9 Char"/>
    <w:basedOn w:val="VarsaylanParagrafYazTipi"/>
    <w:link w:val="Balk9"/>
    <w:uiPriority w:val="9"/>
    <w:rsid w:val="00230471"/>
    <w:rPr>
      <w:rFonts w:ascii="Calibri" w:eastAsia="SimSun" w:hAnsi="Calibri" w:cs="Times New Roman"/>
      <w:i/>
      <w:iCs/>
      <w:color w:val="404040"/>
      <w:sz w:val="20"/>
      <w:szCs w:val="20"/>
      <w:lang w:val="en-US" w:eastAsia="zh-CN"/>
    </w:rPr>
  </w:style>
  <w:style w:type="character" w:customStyle="1" w:styleId="BalloonTextChar">
    <w:name w:val="Balloon Text Char"/>
    <w:basedOn w:val="VarsaylanParagrafYazTipi"/>
    <w:uiPriority w:val="99"/>
    <w:semiHidden/>
    <w:rsid w:val="00230471"/>
    <w:rPr>
      <w:rFonts w:ascii="Lucida Grande" w:hAnsi="Lucida Grande"/>
      <w:sz w:val="18"/>
      <w:szCs w:val="18"/>
    </w:rPr>
  </w:style>
  <w:style w:type="paragraph" w:customStyle="1" w:styleId="MediumGrid1-Accent21">
    <w:name w:val="Medium Grid 1 - Accent 21"/>
    <w:basedOn w:val="Normal"/>
    <w:uiPriority w:val="34"/>
    <w:qFormat/>
    <w:rsid w:val="00230471"/>
    <w:pPr>
      <w:ind w:left="720"/>
      <w:contextualSpacing/>
    </w:pPr>
    <w:rPr>
      <w:rFonts w:ascii="Calibri" w:eastAsia="SimSun" w:hAnsi="Calibri" w:cs="Times New Roman"/>
      <w:lang w:val="en-US" w:eastAsia="zh-CN"/>
    </w:rPr>
  </w:style>
  <w:style w:type="paragraph" w:customStyle="1" w:styleId="bodytextfp">
    <w:name w:val="bodytextfp"/>
    <w:basedOn w:val="Normal"/>
    <w:uiPriority w:val="99"/>
    <w:rsid w:val="00230471"/>
    <w:pPr>
      <w:spacing w:beforeLines="1" w:afterLines="1" w:line="240" w:lineRule="auto"/>
    </w:pPr>
    <w:rPr>
      <w:rFonts w:ascii="Times" w:eastAsia="SimSun" w:hAnsi="Times" w:cs="Times New Roman"/>
      <w:sz w:val="20"/>
      <w:szCs w:val="20"/>
      <w:lang w:val="en-US"/>
    </w:rPr>
  </w:style>
  <w:style w:type="paragraph" w:styleId="ResimYazs">
    <w:name w:val="caption"/>
    <w:basedOn w:val="Normal"/>
    <w:next w:val="Normal"/>
    <w:uiPriority w:val="35"/>
    <w:qFormat/>
    <w:rsid w:val="00230471"/>
    <w:pPr>
      <w:spacing w:line="240" w:lineRule="auto"/>
    </w:pPr>
    <w:rPr>
      <w:rFonts w:ascii="Times New Roman" w:eastAsia="SimSun" w:hAnsi="Times New Roman" w:cs="Times New Roman"/>
      <w:b/>
      <w:bCs/>
      <w:color w:val="4F81BD"/>
      <w:sz w:val="18"/>
      <w:szCs w:val="18"/>
      <w:lang w:val="en-US"/>
    </w:rPr>
  </w:style>
  <w:style w:type="paragraph" w:customStyle="1" w:styleId="ColorfulList-Accent11">
    <w:name w:val="Colorful List - Accent 11"/>
    <w:basedOn w:val="Normal"/>
    <w:uiPriority w:val="34"/>
    <w:qFormat/>
    <w:rsid w:val="00230471"/>
    <w:pPr>
      <w:spacing w:after="0" w:line="240" w:lineRule="auto"/>
      <w:ind w:left="720"/>
      <w:contextualSpacing/>
    </w:pPr>
    <w:rPr>
      <w:rFonts w:ascii="Times New Roman" w:eastAsia="SimSun" w:hAnsi="Times New Roman" w:cs="Times New Roman"/>
      <w:sz w:val="24"/>
      <w:szCs w:val="24"/>
      <w:lang w:val="en-US"/>
    </w:rPr>
  </w:style>
  <w:style w:type="paragraph" w:styleId="Liste">
    <w:name w:val="List"/>
    <w:aliases w:val="l"/>
    <w:basedOn w:val="Normal"/>
    <w:rsid w:val="00230471"/>
    <w:pPr>
      <w:widowControl w:val="0"/>
      <w:suppressAutoHyphens/>
      <w:spacing w:after="120" w:line="240" w:lineRule="auto"/>
    </w:pPr>
    <w:rPr>
      <w:rFonts w:ascii="Verdana" w:eastAsia="SimSun" w:hAnsi="Verdana" w:cs="Tahoma"/>
      <w:kern w:val="1"/>
      <w:sz w:val="20"/>
      <w:szCs w:val="24"/>
      <w:lang w:val="en-US"/>
    </w:rPr>
  </w:style>
  <w:style w:type="paragraph" w:styleId="GvdeMetni">
    <w:name w:val="Body Text"/>
    <w:basedOn w:val="Normal"/>
    <w:link w:val="GvdeMetniChar"/>
    <w:uiPriority w:val="99"/>
    <w:unhideWhenUsed/>
    <w:qFormat/>
    <w:rsid w:val="00230471"/>
    <w:pPr>
      <w:spacing w:after="120"/>
    </w:pPr>
    <w:rPr>
      <w:rFonts w:ascii="Calibri" w:eastAsia="SimSun" w:hAnsi="Calibri" w:cs="Times New Roman"/>
      <w:lang w:val="en-US" w:eastAsia="zh-CN"/>
    </w:rPr>
  </w:style>
  <w:style w:type="character" w:customStyle="1" w:styleId="GvdeMetniChar">
    <w:name w:val="Gövde Metni Char"/>
    <w:basedOn w:val="VarsaylanParagrafYazTipi"/>
    <w:link w:val="GvdeMetni"/>
    <w:uiPriority w:val="99"/>
    <w:rsid w:val="00230471"/>
    <w:rPr>
      <w:rFonts w:ascii="Calibri" w:eastAsia="SimSun" w:hAnsi="Calibri" w:cs="Times New Roman"/>
      <w:lang w:val="en-US" w:eastAsia="zh-CN"/>
    </w:rPr>
  </w:style>
  <w:style w:type="paragraph" w:styleId="TBal">
    <w:name w:val="TOC Heading"/>
    <w:basedOn w:val="Balk1"/>
    <w:next w:val="Normal"/>
    <w:uiPriority w:val="39"/>
    <w:semiHidden/>
    <w:unhideWhenUsed/>
    <w:qFormat/>
    <w:rsid w:val="00230471"/>
    <w:pPr>
      <w:keepLines/>
      <w:numPr>
        <w:numId w:val="0"/>
      </w:numPr>
      <w:spacing w:before="480" w:after="0" w:line="276" w:lineRule="auto"/>
      <w:jc w:val="left"/>
      <w:outlineLvl w:val="9"/>
    </w:pPr>
    <w:rPr>
      <w:rFonts w:ascii="Cambria" w:eastAsia="SimSun" w:hAnsi="Cambria"/>
      <w:color w:val="365F91"/>
      <w:kern w:val="0"/>
      <w:sz w:val="28"/>
      <w:szCs w:val="28"/>
      <w:lang w:eastAsia="en-US"/>
    </w:rPr>
  </w:style>
  <w:style w:type="paragraph" w:styleId="T1">
    <w:name w:val="toc 1"/>
    <w:basedOn w:val="Normal"/>
    <w:next w:val="Normal"/>
    <w:autoRedefine/>
    <w:uiPriority w:val="39"/>
    <w:unhideWhenUsed/>
    <w:rsid w:val="00230471"/>
    <w:pPr>
      <w:tabs>
        <w:tab w:val="right" w:leader="dot" w:pos="9350"/>
      </w:tabs>
    </w:pPr>
    <w:rPr>
      <w:rFonts w:ascii="Calibri" w:eastAsia="SimSun" w:hAnsi="Calibri" w:cs="Times New Roman"/>
      <w:lang w:val="en-US" w:eastAsia="zh-CN"/>
    </w:rPr>
  </w:style>
  <w:style w:type="paragraph" w:styleId="T3">
    <w:name w:val="toc 3"/>
    <w:basedOn w:val="Normal"/>
    <w:next w:val="Normal"/>
    <w:autoRedefine/>
    <w:uiPriority w:val="39"/>
    <w:unhideWhenUsed/>
    <w:rsid w:val="00230471"/>
    <w:pPr>
      <w:ind w:left="440"/>
    </w:pPr>
    <w:rPr>
      <w:rFonts w:ascii="Calibri" w:eastAsia="SimSun" w:hAnsi="Calibri" w:cs="Times New Roman"/>
      <w:lang w:val="en-US" w:eastAsia="zh-CN"/>
    </w:rPr>
  </w:style>
  <w:style w:type="paragraph" w:styleId="T2">
    <w:name w:val="toc 2"/>
    <w:basedOn w:val="Normal"/>
    <w:next w:val="Normal"/>
    <w:autoRedefine/>
    <w:uiPriority w:val="39"/>
    <w:unhideWhenUsed/>
    <w:rsid w:val="00230471"/>
    <w:pPr>
      <w:ind w:left="220"/>
    </w:pPr>
    <w:rPr>
      <w:rFonts w:ascii="Calibri" w:eastAsia="SimSun" w:hAnsi="Calibri" w:cs="Times New Roman"/>
      <w:lang w:val="en-US" w:eastAsia="zh-CN"/>
    </w:rPr>
  </w:style>
  <w:style w:type="character" w:styleId="YerTutucuMetni">
    <w:name w:val="Placeholder Text"/>
    <w:basedOn w:val="VarsaylanParagrafYazTipi"/>
    <w:uiPriority w:val="99"/>
    <w:semiHidden/>
    <w:rsid w:val="00230471"/>
    <w:rPr>
      <w:color w:val="808080"/>
    </w:rPr>
  </w:style>
  <w:style w:type="paragraph" w:styleId="ekillerTablosu">
    <w:name w:val="table of figures"/>
    <w:basedOn w:val="Normal"/>
    <w:next w:val="Normal"/>
    <w:uiPriority w:val="99"/>
    <w:unhideWhenUsed/>
    <w:rsid w:val="00230471"/>
    <w:pPr>
      <w:ind w:left="440" w:hanging="440"/>
    </w:pPr>
    <w:rPr>
      <w:rFonts w:ascii="Calibri" w:eastAsia="SimSun" w:hAnsi="Calibri" w:cs="Times New Roman"/>
      <w:lang w:val="en-US" w:eastAsia="zh-CN"/>
    </w:rPr>
  </w:style>
  <w:style w:type="character" w:customStyle="1" w:styleId="titles-source1">
    <w:name w:val="titles-source1"/>
    <w:uiPriority w:val="99"/>
    <w:rsid w:val="00230471"/>
    <w:rPr>
      <w:color w:val="000000"/>
    </w:rPr>
  </w:style>
  <w:style w:type="character" w:customStyle="1" w:styleId="titles-title1">
    <w:name w:val="titles-title1"/>
    <w:uiPriority w:val="99"/>
    <w:rsid w:val="00230471"/>
    <w:rPr>
      <w:i/>
      <w:iCs/>
      <w:color w:val="000000"/>
    </w:rPr>
  </w:style>
  <w:style w:type="character" w:styleId="zlenenKpr">
    <w:name w:val="FollowedHyperlink"/>
    <w:basedOn w:val="VarsaylanParagrafYazTipi"/>
    <w:rsid w:val="00230471"/>
    <w:rPr>
      <w:color w:val="800080" w:themeColor="followedHyperlink"/>
      <w:u w:val="single"/>
    </w:rPr>
  </w:style>
  <w:style w:type="paragraph" w:styleId="Dzeltme">
    <w:name w:val="Revision"/>
    <w:hidden/>
    <w:uiPriority w:val="71"/>
    <w:rsid w:val="00230471"/>
    <w:pPr>
      <w:spacing w:after="0" w:line="240" w:lineRule="auto"/>
    </w:pPr>
    <w:rPr>
      <w:rFonts w:ascii="Calibri" w:eastAsia="SimSun" w:hAnsi="Calibri" w:cs="Times New Roman"/>
      <w:lang w:val="en-US" w:eastAsia="zh-CN"/>
    </w:rPr>
  </w:style>
  <w:style w:type="character" w:customStyle="1" w:styleId="st">
    <w:name w:val="st"/>
    <w:basedOn w:val="VarsaylanParagrafYazTipi"/>
    <w:rsid w:val="00230471"/>
  </w:style>
  <w:style w:type="character" w:styleId="Vurgu">
    <w:name w:val="Emphasis"/>
    <w:basedOn w:val="VarsaylanParagrafYazTipi"/>
    <w:uiPriority w:val="20"/>
    <w:qFormat/>
    <w:rsid w:val="00230471"/>
    <w:rPr>
      <w:i/>
      <w:iCs/>
    </w:rPr>
  </w:style>
  <w:style w:type="paragraph" w:customStyle="1" w:styleId="ncsbnormal">
    <w:name w:val="ncsb normal"/>
    <w:basedOn w:val="Normal"/>
    <w:rsid w:val="00230471"/>
    <w:pPr>
      <w:spacing w:before="10" w:after="10" w:line="240" w:lineRule="auto"/>
    </w:pPr>
    <w:rPr>
      <w:rFonts w:ascii="Palatino" w:eastAsia="Times New Roman" w:hAnsi="Palatino" w:cs="Times New Roman"/>
      <w:sz w:val="24"/>
      <w:szCs w:val="20"/>
      <w:lang w:val="en-US"/>
    </w:rPr>
  </w:style>
  <w:style w:type="character" w:styleId="HTMLCite">
    <w:name w:val="HTML Cite"/>
    <w:basedOn w:val="VarsaylanParagrafYazTipi"/>
    <w:uiPriority w:val="99"/>
    <w:semiHidden/>
    <w:unhideWhenUsed/>
    <w:rsid w:val="00230471"/>
    <w:rPr>
      <w:i/>
      <w:iCs/>
    </w:rPr>
  </w:style>
  <w:style w:type="character" w:customStyle="1" w:styleId="externalref">
    <w:name w:val="externalref"/>
    <w:basedOn w:val="VarsaylanParagrafYazTipi"/>
    <w:rsid w:val="00230471"/>
  </w:style>
  <w:style w:type="character" w:customStyle="1" w:styleId="refsource">
    <w:name w:val="refsource"/>
    <w:basedOn w:val="VarsaylanParagrafYazTipi"/>
    <w:rsid w:val="00230471"/>
  </w:style>
  <w:style w:type="paragraph" w:styleId="DzMetin">
    <w:name w:val="Plain Text"/>
    <w:basedOn w:val="Normal"/>
    <w:link w:val="DzMetinChar"/>
    <w:uiPriority w:val="99"/>
    <w:semiHidden/>
    <w:unhideWhenUsed/>
    <w:rsid w:val="00230471"/>
    <w:pPr>
      <w:spacing w:after="0" w:line="240" w:lineRule="auto"/>
    </w:pPr>
    <w:rPr>
      <w:rFonts w:ascii="Calibri" w:eastAsiaTheme="minorEastAsia" w:hAnsi="Calibri" w:cs="Consolas"/>
      <w:szCs w:val="21"/>
      <w:lang w:val="en-US" w:eastAsia="zh-CN"/>
    </w:rPr>
  </w:style>
  <w:style w:type="character" w:customStyle="1" w:styleId="DzMetinChar">
    <w:name w:val="Düz Metin Char"/>
    <w:basedOn w:val="VarsaylanParagrafYazTipi"/>
    <w:link w:val="DzMetin"/>
    <w:uiPriority w:val="99"/>
    <w:semiHidden/>
    <w:rsid w:val="00230471"/>
    <w:rPr>
      <w:rFonts w:ascii="Calibri" w:eastAsiaTheme="minorEastAsia" w:hAnsi="Calibri" w:cs="Consolas"/>
      <w:szCs w:val="21"/>
      <w:lang w:val="en-US" w:eastAsia="zh-CN"/>
    </w:rPr>
  </w:style>
  <w:style w:type="character" w:customStyle="1" w:styleId="reference-text">
    <w:name w:val="reference-text"/>
    <w:basedOn w:val="VarsaylanParagrafYazTipi"/>
    <w:rsid w:val="00230471"/>
  </w:style>
  <w:style w:type="character" w:customStyle="1" w:styleId="current-selection">
    <w:name w:val="current-selection"/>
    <w:basedOn w:val="VarsaylanParagrafYazTipi"/>
    <w:rsid w:val="00726448"/>
  </w:style>
  <w:style w:type="character" w:customStyle="1" w:styleId="a">
    <w:name w:val="_"/>
    <w:basedOn w:val="VarsaylanParagrafYazTipi"/>
    <w:rsid w:val="00726448"/>
  </w:style>
  <w:style w:type="character" w:styleId="SayfaNumaras">
    <w:name w:val="page number"/>
    <w:basedOn w:val="VarsaylanParagrafYazTipi"/>
    <w:unhideWhenUsed/>
    <w:rsid w:val="00E90D21"/>
  </w:style>
  <w:style w:type="paragraph" w:styleId="NormalWeb">
    <w:name w:val="Normal (Web)"/>
    <w:basedOn w:val="Normal"/>
    <w:uiPriority w:val="99"/>
    <w:unhideWhenUsed/>
    <w:rsid w:val="00CB5CC5"/>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customStyle="1" w:styleId="apple-converted-space">
    <w:name w:val="apple-converted-space"/>
    <w:basedOn w:val="VarsaylanParagrafYazTipi"/>
    <w:rsid w:val="00CB5CC5"/>
  </w:style>
  <w:style w:type="character" w:styleId="GlVurgulama">
    <w:name w:val="Intense Emphasis"/>
    <w:basedOn w:val="VarsaylanParagrafYazTipi"/>
    <w:uiPriority w:val="21"/>
    <w:rsid w:val="00CB5CC5"/>
    <w:rPr>
      <w:i/>
      <w:iCs/>
      <w:color w:val="4F81BD" w:themeColor="accent1"/>
    </w:rPr>
  </w:style>
  <w:style w:type="paragraph" w:customStyle="1" w:styleId="04-Metinler">
    <w:name w:val="04-Metinler"/>
    <w:basedOn w:val="Normal"/>
    <w:link w:val="04-MetinlerChar"/>
    <w:rsid w:val="00B079D7"/>
    <w:pPr>
      <w:spacing w:before="120" w:after="120" w:line="240" w:lineRule="auto"/>
      <w:ind w:firstLine="562"/>
      <w:jc w:val="both"/>
    </w:pPr>
    <w:rPr>
      <w:rFonts w:ascii="Times New Roman" w:eastAsia="Times New Roman" w:hAnsi="Times New Roman" w:cs="Times New Roman"/>
      <w:szCs w:val="20"/>
    </w:rPr>
  </w:style>
  <w:style w:type="character" w:customStyle="1" w:styleId="04-MetinlerChar">
    <w:name w:val="04-Metinler Char"/>
    <w:link w:val="04-Metinler"/>
    <w:rsid w:val="00B079D7"/>
    <w:rPr>
      <w:rFonts w:ascii="Times New Roman" w:eastAsia="Times New Roman" w:hAnsi="Times New Roman" w:cs="Times New Roman"/>
      <w:szCs w:val="20"/>
    </w:rPr>
  </w:style>
  <w:style w:type="character" w:styleId="Gl">
    <w:name w:val="Strong"/>
    <w:uiPriority w:val="22"/>
    <w:qFormat/>
    <w:rsid w:val="001A06EF"/>
    <w:rPr>
      <w:b/>
      <w:bCs/>
    </w:rPr>
  </w:style>
  <w:style w:type="paragraph" w:customStyle="1" w:styleId="Pa6">
    <w:name w:val="Pa6"/>
    <w:basedOn w:val="Default"/>
    <w:next w:val="Default"/>
    <w:uiPriority w:val="99"/>
    <w:rsid w:val="00EF1E8A"/>
    <w:pPr>
      <w:spacing w:line="201" w:lineRule="atLeast"/>
    </w:pPr>
    <w:rPr>
      <w:rFonts w:ascii="Times New Roman" w:eastAsiaTheme="minorEastAsia" w:hAnsi="Times New Roman" w:cs="Times New Roman"/>
      <w:color w:val="auto"/>
      <w:lang w:val="en-US" w:eastAsia="zh-CN"/>
    </w:rPr>
  </w:style>
  <w:style w:type="character" w:customStyle="1" w:styleId="rdlinkitem">
    <w:name w:val="rdlinkitem"/>
    <w:basedOn w:val="VarsaylanParagrafYazTipi"/>
    <w:rsid w:val="00EF1E8A"/>
  </w:style>
  <w:style w:type="character" w:customStyle="1" w:styleId="contribdegrees">
    <w:name w:val="contribdegrees"/>
    <w:basedOn w:val="VarsaylanParagrafYazTipi"/>
    <w:rsid w:val="00EF1E8A"/>
  </w:style>
  <w:style w:type="character" w:customStyle="1" w:styleId="nlmarticle-title">
    <w:name w:val="nlm_article-title"/>
    <w:basedOn w:val="VarsaylanParagrafYazTipi"/>
    <w:rsid w:val="00EF1E8A"/>
  </w:style>
  <w:style w:type="paragraph" w:styleId="AralkYok">
    <w:name w:val="No Spacing"/>
    <w:uiPriority w:val="1"/>
    <w:qFormat/>
    <w:rsid w:val="00F25111"/>
    <w:pPr>
      <w:spacing w:after="0" w:line="240" w:lineRule="auto"/>
    </w:pPr>
    <w:rPr>
      <w:rFonts w:ascii="Times New Roman" w:eastAsia="Times New Roman" w:hAnsi="Times New Roman" w:cs="Times New Roman"/>
      <w:sz w:val="24"/>
      <w:szCs w:val="24"/>
      <w:lang w:val="en-US"/>
    </w:rPr>
  </w:style>
  <w:style w:type="character" w:customStyle="1" w:styleId="A12">
    <w:name w:val="A12"/>
    <w:uiPriority w:val="99"/>
    <w:rsid w:val="00DE04D3"/>
    <w:rPr>
      <w:rFonts w:cs="DIN Engschrift Std"/>
      <w:color w:val="000000"/>
      <w:sz w:val="40"/>
      <w:szCs w:val="40"/>
    </w:rPr>
  </w:style>
  <w:style w:type="character" w:customStyle="1" w:styleId="cit-title">
    <w:name w:val="cit-title"/>
    <w:basedOn w:val="VarsaylanParagrafYazTipi"/>
    <w:rsid w:val="00D75C61"/>
  </w:style>
  <w:style w:type="character" w:customStyle="1" w:styleId="site-title">
    <w:name w:val="site-title"/>
    <w:basedOn w:val="VarsaylanParagrafYazTipi"/>
    <w:rsid w:val="00D75C61"/>
  </w:style>
  <w:style w:type="character" w:customStyle="1" w:styleId="slug-doi">
    <w:name w:val="slug-doi"/>
    <w:basedOn w:val="VarsaylanParagrafYazTipi"/>
    <w:rsid w:val="00D75C61"/>
  </w:style>
  <w:style w:type="table" w:customStyle="1" w:styleId="TableNormal1">
    <w:name w:val="Table Normal1"/>
    <w:uiPriority w:val="2"/>
    <w:semiHidden/>
    <w:unhideWhenUsed/>
    <w:qFormat/>
    <w:rsid w:val="00CF01B2"/>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F01B2"/>
    <w:pPr>
      <w:widowControl w:val="0"/>
      <w:spacing w:after="0" w:line="240" w:lineRule="auto"/>
      <w:ind w:left="103"/>
    </w:pPr>
    <w:rPr>
      <w:rFonts w:ascii="Calibri" w:eastAsia="Calibri" w:hAnsi="Calibri" w:cs="Calibri"/>
      <w:lang w:val="en-US"/>
    </w:rPr>
  </w:style>
  <w:style w:type="character" w:customStyle="1" w:styleId="nlmyear">
    <w:name w:val="nlm_year"/>
    <w:basedOn w:val="VarsaylanParagrafYazTipi"/>
    <w:rsid w:val="009F1B90"/>
  </w:style>
  <w:style w:type="character" w:customStyle="1" w:styleId="nlmpublisher-loc">
    <w:name w:val="nlm_publisher-loc"/>
    <w:basedOn w:val="VarsaylanParagrafYazTipi"/>
    <w:rsid w:val="009F1B90"/>
  </w:style>
  <w:style w:type="character" w:customStyle="1" w:styleId="nlmpublisher-name">
    <w:name w:val="nlm_publisher-name"/>
    <w:basedOn w:val="VarsaylanParagrafYazTipi"/>
    <w:rsid w:val="009F1B90"/>
  </w:style>
  <w:style w:type="paragraph" w:customStyle="1" w:styleId="Stil">
    <w:name w:val="Stil"/>
    <w:rsid w:val="008A411E"/>
    <w:pPr>
      <w:widowControl w:val="0"/>
      <w:autoSpaceDE w:val="0"/>
      <w:autoSpaceDN w:val="0"/>
      <w:adjustRightInd w:val="0"/>
      <w:spacing w:after="0" w:line="240" w:lineRule="auto"/>
    </w:pPr>
    <w:rPr>
      <w:rFonts w:ascii="Times New Roman" w:eastAsia="Times New Roman" w:hAnsi="Times New Roman" w:cs="Times New Roman"/>
      <w:sz w:val="24"/>
      <w:szCs w:val="24"/>
      <w:lang w:eastAsia="tr-TR"/>
    </w:rPr>
  </w:style>
  <w:style w:type="paragraph" w:customStyle="1" w:styleId="TableContents">
    <w:name w:val="Table Contents"/>
    <w:basedOn w:val="Normal"/>
    <w:qFormat/>
    <w:rsid w:val="008A411E"/>
    <w:pPr>
      <w:spacing w:after="0" w:line="240" w:lineRule="auto"/>
    </w:pPr>
    <w:rPr>
      <w:rFonts w:ascii="Calibri" w:eastAsia="Calibri" w:hAnsi="Calibri" w:cs="Times New Roman"/>
      <w:sz w:val="24"/>
      <w:szCs w:val="24"/>
      <w:lang w:val="en-US"/>
    </w:rPr>
  </w:style>
  <w:style w:type="paragraph" w:customStyle="1" w:styleId="Standard">
    <w:name w:val="Standard"/>
    <w:rsid w:val="008A411E"/>
    <w:pPr>
      <w:widowControl w:val="0"/>
      <w:suppressAutoHyphens/>
      <w:autoSpaceDN w:val="0"/>
      <w:spacing w:after="0" w:line="240" w:lineRule="auto"/>
      <w:textAlignment w:val="baseline"/>
    </w:pPr>
    <w:rPr>
      <w:rFonts w:ascii="Times New Roman" w:eastAsia="SimSun" w:hAnsi="Times New Roman" w:cs="Arial"/>
      <w:kern w:val="3"/>
      <w:sz w:val="24"/>
      <w:szCs w:val="24"/>
      <w:lang w:val="en-US" w:eastAsia="zh-CN" w:bidi="hi-IN"/>
    </w:rPr>
  </w:style>
  <w:style w:type="paragraph" w:customStyle="1" w:styleId="Heading">
    <w:name w:val="Heading"/>
    <w:basedOn w:val="Standard"/>
    <w:next w:val="Textbody"/>
    <w:rsid w:val="008A411E"/>
    <w:pPr>
      <w:keepNext/>
      <w:spacing w:before="240" w:after="120"/>
    </w:pPr>
    <w:rPr>
      <w:rFonts w:ascii="Arial" w:eastAsia="Microsoft YaHei" w:hAnsi="Arial"/>
      <w:sz w:val="28"/>
      <w:szCs w:val="28"/>
    </w:rPr>
  </w:style>
  <w:style w:type="paragraph" w:customStyle="1" w:styleId="Textbody">
    <w:name w:val="Text body"/>
    <w:basedOn w:val="Standard"/>
    <w:rsid w:val="008A411E"/>
    <w:pPr>
      <w:spacing w:after="120"/>
    </w:pPr>
  </w:style>
  <w:style w:type="paragraph" w:styleId="KonuBal">
    <w:name w:val="Title"/>
    <w:basedOn w:val="Standard"/>
    <w:link w:val="KonuBalChar"/>
    <w:qFormat/>
    <w:rsid w:val="008A411E"/>
    <w:pPr>
      <w:suppressLineNumbers/>
      <w:spacing w:before="120" w:after="120"/>
    </w:pPr>
    <w:rPr>
      <w:i/>
      <w:iCs/>
    </w:rPr>
  </w:style>
  <w:style w:type="character" w:customStyle="1" w:styleId="KonuBalChar">
    <w:name w:val="Konu Başlığı Char"/>
    <w:basedOn w:val="VarsaylanParagrafYazTipi"/>
    <w:link w:val="KonuBal"/>
    <w:rsid w:val="008A411E"/>
    <w:rPr>
      <w:rFonts w:ascii="Times New Roman" w:eastAsia="SimSun" w:hAnsi="Times New Roman" w:cs="Arial"/>
      <w:i/>
      <w:iCs/>
      <w:kern w:val="3"/>
      <w:sz w:val="24"/>
      <w:szCs w:val="24"/>
      <w:lang w:val="en-US" w:eastAsia="zh-CN" w:bidi="hi-IN"/>
    </w:rPr>
  </w:style>
  <w:style w:type="paragraph" w:customStyle="1" w:styleId="Index">
    <w:name w:val="Index"/>
    <w:basedOn w:val="Standard"/>
    <w:rsid w:val="008A411E"/>
    <w:pPr>
      <w:suppressLineNumbers/>
    </w:pPr>
  </w:style>
  <w:style w:type="paragraph" w:customStyle="1" w:styleId="Balk21">
    <w:name w:val="Başlık 21"/>
    <w:basedOn w:val="Standard"/>
    <w:next w:val="Textbody"/>
    <w:rsid w:val="008A411E"/>
    <w:pPr>
      <w:keepNext/>
      <w:keepLines/>
      <w:spacing w:before="200"/>
      <w:outlineLvl w:val="1"/>
    </w:pPr>
    <w:rPr>
      <w:rFonts w:ascii="Cambria" w:hAnsi="Cambria" w:cs="F"/>
      <w:b/>
      <w:bCs/>
      <w:color w:val="4F81BD"/>
      <w:sz w:val="26"/>
      <w:szCs w:val="26"/>
    </w:rPr>
  </w:style>
  <w:style w:type="paragraph" w:customStyle="1" w:styleId="Balk31">
    <w:name w:val="Başlık 31"/>
    <w:basedOn w:val="Standard"/>
    <w:next w:val="Textbody"/>
    <w:rsid w:val="008A411E"/>
    <w:pPr>
      <w:keepNext/>
      <w:keepLines/>
      <w:spacing w:before="200"/>
      <w:outlineLvl w:val="2"/>
    </w:pPr>
    <w:rPr>
      <w:rFonts w:ascii="Cambria" w:hAnsi="Cambria" w:cs="F"/>
      <w:b/>
      <w:bCs/>
      <w:color w:val="4F81BD"/>
    </w:rPr>
  </w:style>
  <w:style w:type="paragraph" w:styleId="Kaynaka">
    <w:name w:val="Bibliography"/>
    <w:basedOn w:val="Standard"/>
    <w:uiPriority w:val="37"/>
    <w:rsid w:val="008A411E"/>
  </w:style>
  <w:style w:type="paragraph" w:customStyle="1" w:styleId="Footnote">
    <w:name w:val="Footnote"/>
    <w:basedOn w:val="Standard"/>
    <w:rsid w:val="008A411E"/>
    <w:pPr>
      <w:suppressLineNumbers/>
      <w:ind w:left="283" w:hanging="283"/>
    </w:pPr>
    <w:rPr>
      <w:sz w:val="20"/>
      <w:szCs w:val="20"/>
    </w:rPr>
  </w:style>
  <w:style w:type="character" w:customStyle="1" w:styleId="FootnoteSymbol">
    <w:name w:val="Footnote Symbol"/>
    <w:rsid w:val="008A411E"/>
  </w:style>
  <w:style w:type="character" w:customStyle="1" w:styleId="Footnoteanchor">
    <w:name w:val="Footnote anchor"/>
    <w:rsid w:val="008A411E"/>
    <w:rPr>
      <w:position w:val="0"/>
      <w:vertAlign w:val="superscript"/>
    </w:rPr>
  </w:style>
  <w:style w:type="character" w:customStyle="1" w:styleId="NumberingSymbols">
    <w:name w:val="Numbering Symbols"/>
    <w:rsid w:val="008A411E"/>
  </w:style>
  <w:style w:type="numbering" w:customStyle="1" w:styleId="WWNum1">
    <w:name w:val="WWNum1"/>
    <w:basedOn w:val="ListeYok"/>
    <w:rsid w:val="008A411E"/>
    <w:pPr>
      <w:numPr>
        <w:numId w:val="2"/>
      </w:numPr>
    </w:pPr>
  </w:style>
  <w:style w:type="character" w:customStyle="1" w:styleId="Balk2Char1">
    <w:name w:val="Başlık 2 Char1"/>
    <w:basedOn w:val="VarsaylanParagrafYazTipi"/>
    <w:uiPriority w:val="9"/>
    <w:semiHidden/>
    <w:rsid w:val="008A411E"/>
    <w:rPr>
      <w:rFonts w:asciiTheme="majorHAnsi" w:eastAsiaTheme="majorEastAsia" w:hAnsiTheme="majorHAnsi" w:cstheme="majorBidi"/>
      <w:b/>
      <w:bCs/>
      <w:color w:val="4F81BD" w:themeColor="accent1"/>
      <w:sz w:val="26"/>
      <w:szCs w:val="26"/>
    </w:rPr>
  </w:style>
  <w:style w:type="character" w:customStyle="1" w:styleId="Balk3Char1">
    <w:name w:val="Başlık 3 Char1"/>
    <w:basedOn w:val="VarsaylanParagrafYazTipi"/>
    <w:uiPriority w:val="9"/>
    <w:semiHidden/>
    <w:rsid w:val="008A411E"/>
    <w:rPr>
      <w:rFonts w:asciiTheme="majorHAnsi" w:eastAsiaTheme="majorEastAsia" w:hAnsiTheme="majorHAnsi" w:cstheme="majorBidi"/>
      <w:b/>
      <w:bCs/>
      <w:color w:val="4F81BD" w:themeColor="accent1"/>
    </w:rPr>
  </w:style>
  <w:style w:type="table" w:customStyle="1" w:styleId="TabloKlavuzu1">
    <w:name w:val="Tablo Kılavuzu1"/>
    <w:basedOn w:val="NormalTablo"/>
    <w:next w:val="TabloKlavuzu"/>
    <w:uiPriority w:val="59"/>
    <w:rsid w:val="008A411E"/>
    <w:pPr>
      <w:spacing w:after="0" w:line="240" w:lineRule="auto"/>
    </w:pPr>
    <w:rPr>
      <w:rFonts w:eastAsia="Times New Roman"/>
      <w:szCs w:val="20"/>
      <w:lang w:eastAsia="tr-T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yiv4706706672msonormal">
    <w:name w:val="yiv4706706672msonormal"/>
    <w:basedOn w:val="Normal"/>
    <w:rsid w:val="002A3594"/>
    <w:pPr>
      <w:spacing w:before="100" w:beforeAutospacing="1" w:after="100" w:afterAutospacing="1" w:line="240" w:lineRule="auto"/>
    </w:pPr>
    <w:rPr>
      <w:rFonts w:ascii="Times New Roman" w:eastAsia="Calibri" w:hAnsi="Times New Roman" w:cs="Times New Roman"/>
      <w:sz w:val="24"/>
      <w:szCs w:val="24"/>
      <w:lang w:eastAsia="tr-TR"/>
    </w:rPr>
  </w:style>
  <w:style w:type="character" w:customStyle="1" w:styleId="AltBilgiChar1">
    <w:name w:val="Alt Bilgi Char1"/>
    <w:basedOn w:val="VarsaylanParagrafYazTipi"/>
    <w:uiPriority w:val="99"/>
    <w:semiHidden/>
    <w:rsid w:val="002A3594"/>
    <w:rPr>
      <w:rFonts w:ascii="Times New Roman" w:eastAsia="Times New Roman" w:hAnsi="Times New Roman" w:cs="Times New Roman"/>
      <w:sz w:val="24"/>
      <w:szCs w:val="24"/>
      <w:lang w:eastAsia="tr-TR"/>
    </w:rPr>
  </w:style>
  <w:style w:type="character" w:customStyle="1" w:styleId="zmlenmeyenBahsetme1">
    <w:name w:val="Çözümlenmeyen Bahsetme1"/>
    <w:basedOn w:val="VarsaylanParagrafYazTipi"/>
    <w:uiPriority w:val="99"/>
    <w:semiHidden/>
    <w:unhideWhenUsed/>
    <w:rsid w:val="002A3594"/>
    <w:rPr>
      <w:color w:val="808080"/>
      <w:shd w:val="clear" w:color="auto" w:fill="E6E6E6"/>
    </w:rPr>
  </w:style>
  <w:style w:type="paragraph" w:customStyle="1" w:styleId="Normal1">
    <w:name w:val="Normal1"/>
    <w:rsid w:val="00F52178"/>
    <w:pPr>
      <w:pBdr>
        <w:top w:val="nil"/>
        <w:left w:val="nil"/>
        <w:bottom w:val="nil"/>
        <w:right w:val="nil"/>
        <w:between w:val="nil"/>
      </w:pBdr>
      <w:spacing w:before="120" w:after="120" w:line="360" w:lineRule="auto"/>
      <w:ind w:firstLine="284"/>
      <w:jc w:val="both"/>
    </w:pPr>
    <w:rPr>
      <w:rFonts w:ascii="Calibri" w:eastAsia="Calibri" w:hAnsi="Calibri" w:cs="Calibri"/>
      <w:color w:val="000000"/>
      <w:lang w:val="en-US" w:eastAsia="tr-TR"/>
    </w:rPr>
  </w:style>
  <w:style w:type="paragraph" w:styleId="HTMLncedenBiimlendirilmi">
    <w:name w:val="HTML Preformatted"/>
    <w:basedOn w:val="Normal"/>
    <w:link w:val="HTMLncedenBiimlendirilmiChar"/>
    <w:uiPriority w:val="99"/>
    <w:unhideWhenUsed/>
    <w:rsid w:val="00695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695456"/>
    <w:rPr>
      <w:rFonts w:ascii="Courier New" w:eastAsia="Times New Roman" w:hAnsi="Courier New" w:cs="Courier New"/>
      <w:sz w:val="20"/>
      <w:szCs w:val="20"/>
      <w:lang w:eastAsia="tr-TR"/>
    </w:rPr>
  </w:style>
  <w:style w:type="character" w:customStyle="1" w:styleId="fontstyle01">
    <w:name w:val="fontstyle01"/>
    <w:basedOn w:val="VarsaylanParagrafYazTipi"/>
    <w:rsid w:val="00C62457"/>
    <w:rPr>
      <w:rFonts w:ascii="AdvOT5fcf1b24" w:hAnsi="AdvOT5fcf1b24" w:hint="default"/>
      <w:b w:val="0"/>
      <w:bCs w:val="0"/>
      <w:i w:val="0"/>
      <w:iCs w:val="0"/>
      <w:color w:val="000000"/>
      <w:sz w:val="16"/>
      <w:szCs w:val="16"/>
    </w:rPr>
  </w:style>
  <w:style w:type="character" w:customStyle="1" w:styleId="fontstyle21">
    <w:name w:val="fontstyle21"/>
    <w:basedOn w:val="VarsaylanParagrafYazTipi"/>
    <w:rsid w:val="00C62457"/>
    <w:rPr>
      <w:rFonts w:ascii="AdvOT5fcf1b24+20" w:hAnsi="AdvOT5fcf1b24+20" w:hint="default"/>
      <w:b w:val="0"/>
      <w:bCs w:val="0"/>
      <w:i w:val="0"/>
      <w:iCs w:val="0"/>
      <w:color w:val="000000"/>
      <w:sz w:val="16"/>
      <w:szCs w:val="16"/>
    </w:rPr>
  </w:style>
  <w:style w:type="paragraph" w:customStyle="1" w:styleId="ParagrafMetni">
    <w:name w:val="ParagrafMetni"/>
    <w:basedOn w:val="Normal"/>
    <w:link w:val="ParagrafMetniChar"/>
    <w:qFormat/>
    <w:rsid w:val="0054618E"/>
    <w:pPr>
      <w:autoSpaceDE w:val="0"/>
      <w:autoSpaceDN w:val="0"/>
      <w:adjustRightInd w:val="0"/>
      <w:spacing w:before="120" w:after="120" w:line="240" w:lineRule="auto"/>
      <w:jc w:val="both"/>
    </w:pPr>
    <w:rPr>
      <w:rFonts w:ascii="Times New Roman" w:eastAsia="Calibri" w:hAnsi="Times New Roman" w:cs="Times New Roman"/>
      <w:sz w:val="20"/>
      <w:szCs w:val="20"/>
    </w:rPr>
  </w:style>
  <w:style w:type="character" w:customStyle="1" w:styleId="ParagrafMetniChar">
    <w:name w:val="ParagrafMetni Char"/>
    <w:link w:val="ParagrafMetni"/>
    <w:rsid w:val="0054618E"/>
    <w:rPr>
      <w:rFonts w:ascii="Times New Roman" w:eastAsia="Calibri" w:hAnsi="Times New Roman" w:cs="Times New Roman"/>
      <w:sz w:val="20"/>
      <w:szCs w:val="20"/>
    </w:rPr>
  </w:style>
  <w:style w:type="character" w:customStyle="1" w:styleId="DefaultChar">
    <w:name w:val="Default Char"/>
    <w:link w:val="Default"/>
    <w:qFormat/>
    <w:rsid w:val="0054618E"/>
    <w:rPr>
      <w:rFonts w:ascii="Calibri" w:eastAsia="Calibri" w:hAnsi="Calibri" w:cs="Calibri"/>
      <w:color w:val="000000"/>
      <w:sz w:val="24"/>
      <w:szCs w:val="24"/>
    </w:rPr>
  </w:style>
  <w:style w:type="paragraph" w:customStyle="1" w:styleId="Kaynak">
    <w:name w:val="Kaynak"/>
    <w:basedOn w:val="Default"/>
    <w:link w:val="KaynakChar"/>
    <w:qFormat/>
    <w:rsid w:val="0054618E"/>
    <w:pPr>
      <w:spacing w:before="120"/>
      <w:ind w:left="851" w:hanging="851"/>
      <w:contextualSpacing/>
      <w:jc w:val="both"/>
    </w:pPr>
    <w:rPr>
      <w:rFonts w:ascii="Times New Roman" w:hAnsi="Times New Roman" w:cs="Times New Roman"/>
      <w:sz w:val="20"/>
      <w:szCs w:val="20"/>
    </w:rPr>
  </w:style>
  <w:style w:type="character" w:customStyle="1" w:styleId="KaynakChar">
    <w:name w:val="Kaynak Char"/>
    <w:link w:val="Kaynak"/>
    <w:rsid w:val="0054618E"/>
    <w:rPr>
      <w:rFonts w:ascii="Times New Roman" w:eastAsia="Calibri" w:hAnsi="Times New Roman" w:cs="Times New Roman"/>
      <w:color w:val="000000"/>
      <w:sz w:val="20"/>
      <w:szCs w:val="20"/>
    </w:rPr>
  </w:style>
  <w:style w:type="character" w:customStyle="1" w:styleId="contents">
    <w:name w:val="contents"/>
    <w:basedOn w:val="VarsaylanParagrafYazTipi"/>
    <w:rsid w:val="0054618E"/>
  </w:style>
  <w:style w:type="character" w:customStyle="1" w:styleId="oneclick-link">
    <w:name w:val="oneclick-link"/>
    <w:basedOn w:val="VarsaylanParagrafYazTipi"/>
    <w:rsid w:val="0054618E"/>
  </w:style>
  <w:style w:type="character" w:customStyle="1" w:styleId="nlm-surname">
    <w:name w:val="nlm-surname"/>
    <w:basedOn w:val="VarsaylanParagrafYazTipi"/>
    <w:rsid w:val="0054618E"/>
  </w:style>
  <w:style w:type="character" w:customStyle="1" w:styleId="nlm-given-names">
    <w:name w:val="nlm-given-names"/>
    <w:basedOn w:val="VarsaylanParagrafYazTipi"/>
    <w:rsid w:val="0054618E"/>
  </w:style>
  <w:style w:type="character" w:customStyle="1" w:styleId="zmlenmeyenBahsetme10">
    <w:name w:val="Çözümlenmeyen Bahsetme1"/>
    <w:basedOn w:val="VarsaylanParagrafYazTipi"/>
    <w:uiPriority w:val="99"/>
    <w:unhideWhenUsed/>
    <w:rsid w:val="0054618E"/>
    <w:rPr>
      <w:color w:val="808080"/>
      <w:shd w:val="clear" w:color="auto" w:fill="E6E6E6"/>
    </w:rPr>
  </w:style>
  <w:style w:type="paragraph" w:customStyle="1" w:styleId="04-Text">
    <w:name w:val="04-Text"/>
    <w:basedOn w:val="Normal"/>
    <w:uiPriority w:val="99"/>
    <w:rsid w:val="0054618E"/>
    <w:pPr>
      <w:spacing w:before="120" w:after="120" w:line="240" w:lineRule="auto"/>
      <w:ind w:firstLine="562"/>
      <w:jc w:val="both"/>
    </w:pPr>
    <w:rPr>
      <w:rFonts w:ascii="Times New Roman" w:eastAsia="Times New Roman" w:hAnsi="Times New Roman" w:cs="Times New Roman"/>
      <w:szCs w:val="20"/>
      <w:lang w:val="en-US"/>
    </w:rPr>
  </w:style>
  <w:style w:type="paragraph" w:customStyle="1" w:styleId="03-HeadingL2">
    <w:name w:val="03-Heading_L2"/>
    <w:basedOn w:val="Normal"/>
    <w:uiPriority w:val="99"/>
    <w:rsid w:val="0054618E"/>
    <w:pPr>
      <w:keepNext/>
      <w:spacing w:before="120" w:after="120" w:line="240" w:lineRule="auto"/>
      <w:ind w:left="432" w:hanging="432"/>
      <w:jc w:val="both"/>
    </w:pPr>
    <w:rPr>
      <w:rFonts w:ascii="Times New Roman" w:eastAsia="Times New Roman" w:hAnsi="Times New Roman" w:cs="Times New Roman"/>
      <w:b/>
      <w:szCs w:val="20"/>
      <w:lang w:val="en-US"/>
    </w:rPr>
  </w:style>
  <w:style w:type="paragraph" w:customStyle="1" w:styleId="04KaynaklarEN">
    <w:name w:val="04_Kaynaklar_EN"/>
    <w:basedOn w:val="Normal"/>
    <w:rsid w:val="0054618E"/>
    <w:pPr>
      <w:spacing w:after="120" w:line="360" w:lineRule="auto"/>
      <w:ind w:left="709" w:hanging="709"/>
      <w:jc w:val="both"/>
    </w:pPr>
    <w:rPr>
      <w:rFonts w:ascii="Arial" w:hAnsi="Arial"/>
      <w:sz w:val="24"/>
      <w:lang w:val="en-US"/>
    </w:rPr>
  </w:style>
  <w:style w:type="paragraph" w:customStyle="1" w:styleId="GvdeA">
    <w:name w:val="Gövde A"/>
    <w:rsid w:val="0054618E"/>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en-US" w:eastAsia="ja-JP"/>
    </w:rPr>
  </w:style>
  <w:style w:type="paragraph" w:customStyle="1" w:styleId="BalkveAltlk">
    <w:name w:val="Başlık ve Altlık"/>
    <w:rsid w:val="0054618E"/>
    <w:pPr>
      <w:pBdr>
        <w:top w:val="nil"/>
        <w:left w:val="nil"/>
        <w:bottom w:val="nil"/>
        <w:right w:val="nil"/>
        <w:between w:val="nil"/>
        <w:bar w:val="nil"/>
      </w:pBdr>
      <w:tabs>
        <w:tab w:val="right" w:pos="9020"/>
      </w:tabs>
      <w:spacing w:after="0" w:line="240" w:lineRule="auto"/>
    </w:pPr>
    <w:rPr>
      <w:rFonts w:ascii="Helvetica" w:eastAsia="Arial Unicode MS" w:hAnsi="Arial Unicode MS" w:cs="Arial Unicode MS"/>
      <w:color w:val="000000"/>
      <w:sz w:val="24"/>
      <w:szCs w:val="24"/>
      <w:bdr w:val="nil"/>
      <w:lang w:val="en-US" w:eastAsia="ja-JP"/>
    </w:rPr>
  </w:style>
  <w:style w:type="paragraph" w:customStyle="1" w:styleId="Saptanm">
    <w:name w:val="Saptanmış"/>
    <w:rsid w:val="0054618E"/>
    <w:pPr>
      <w:pBdr>
        <w:top w:val="nil"/>
        <w:left w:val="nil"/>
        <w:bottom w:val="nil"/>
        <w:right w:val="nil"/>
        <w:between w:val="nil"/>
        <w:bar w:val="nil"/>
      </w:pBdr>
      <w:spacing w:after="0" w:line="240" w:lineRule="auto"/>
    </w:pPr>
    <w:rPr>
      <w:rFonts w:ascii="Helvetica" w:eastAsia="Helvetica" w:hAnsi="Helvetica" w:cs="Helvetica"/>
      <w:color w:val="000000"/>
      <w:bdr w:val="nil"/>
      <w:lang w:val="en-US" w:eastAsia="ja-JP"/>
    </w:rPr>
  </w:style>
  <w:style w:type="paragraph" w:customStyle="1" w:styleId="Gvde">
    <w:name w:val="Gövde"/>
    <w:rsid w:val="0054618E"/>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en-US" w:eastAsia="ja-JP" w:bidi="mr-IN"/>
    </w:rPr>
  </w:style>
  <w:style w:type="character" w:customStyle="1" w:styleId="A10">
    <w:name w:val="A10"/>
    <w:uiPriority w:val="99"/>
    <w:rsid w:val="0054618E"/>
    <w:rPr>
      <w:color w:val="221E1F"/>
      <w:sz w:val="19"/>
      <w:szCs w:val="19"/>
    </w:rPr>
  </w:style>
  <w:style w:type="character" w:customStyle="1" w:styleId="nlmfpage">
    <w:name w:val="nlm_fpage"/>
    <w:basedOn w:val="VarsaylanParagrafYazTipi"/>
    <w:rsid w:val="00FB405F"/>
  </w:style>
  <w:style w:type="character" w:customStyle="1" w:styleId="nlmlpage">
    <w:name w:val="nlm_lpage"/>
    <w:basedOn w:val="VarsaylanParagrafYazTipi"/>
    <w:rsid w:val="00FB405F"/>
  </w:style>
  <w:style w:type="paragraph" w:customStyle="1" w:styleId="bodystil">
    <w:name w:val="bodystil"/>
    <w:basedOn w:val="Normal"/>
    <w:qFormat/>
    <w:rsid w:val="00FB405F"/>
    <w:pPr>
      <w:spacing w:after="0" w:line="480" w:lineRule="auto"/>
      <w:ind w:firstLine="720"/>
      <w:jc w:val="both"/>
    </w:pPr>
    <w:rPr>
      <w:rFonts w:ascii="Times New Roman" w:hAnsi="Times New Roman" w:cs="Times New Roman"/>
      <w:sz w:val="24"/>
      <w:szCs w:val="24"/>
      <w:lang w:val="en-US"/>
    </w:rPr>
  </w:style>
  <w:style w:type="table" w:customStyle="1" w:styleId="DzTablo41">
    <w:name w:val="Düz Tablo 41"/>
    <w:basedOn w:val="NormalTablo"/>
    <w:uiPriority w:val="44"/>
    <w:rsid w:val="00FB405F"/>
    <w:pPr>
      <w:spacing w:after="0" w:line="240" w:lineRule="auto"/>
    </w:pPr>
    <w:rPr>
      <w:sz w:val="24"/>
      <w:szCs w:val="24"/>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Normal2">
    <w:name w:val="Table Normal2"/>
    <w:uiPriority w:val="2"/>
    <w:semiHidden/>
    <w:unhideWhenUsed/>
    <w:qFormat/>
    <w:rsid w:val="00FB405F"/>
    <w:pPr>
      <w:widowControl w:val="0"/>
      <w:spacing w:after="0" w:line="240" w:lineRule="auto"/>
    </w:pPr>
    <w:rPr>
      <w:lang w:val="en-US"/>
    </w:rPr>
    <w:tblPr>
      <w:tblInd w:w="0" w:type="dxa"/>
      <w:tblCellMar>
        <w:top w:w="0" w:type="dxa"/>
        <w:left w:w="0" w:type="dxa"/>
        <w:bottom w:w="0" w:type="dxa"/>
        <w:right w:w="0" w:type="dxa"/>
      </w:tblCellMar>
    </w:tblPr>
  </w:style>
  <w:style w:type="character" w:customStyle="1" w:styleId="zmlenmeyenBahsetme2">
    <w:name w:val="Çözümlenmeyen Bahsetme2"/>
    <w:basedOn w:val="VarsaylanParagrafYazTipi"/>
    <w:uiPriority w:val="99"/>
    <w:semiHidden/>
    <w:unhideWhenUsed/>
    <w:rsid w:val="00787122"/>
    <w:rPr>
      <w:color w:val="808080"/>
      <w:shd w:val="clear" w:color="auto" w:fill="E6E6E6"/>
    </w:rPr>
  </w:style>
  <w:style w:type="character" w:customStyle="1" w:styleId="ti">
    <w:name w:val="ti"/>
    <w:basedOn w:val="VarsaylanParagrafYazTipi"/>
    <w:uiPriority w:val="99"/>
    <w:rsid w:val="00452BAE"/>
  </w:style>
  <w:style w:type="character" w:customStyle="1" w:styleId="featuredlinkouts">
    <w:name w:val="featured_linkouts"/>
    <w:basedOn w:val="VarsaylanParagrafYazTipi"/>
    <w:uiPriority w:val="99"/>
    <w:rsid w:val="00452BAE"/>
  </w:style>
  <w:style w:type="character" w:customStyle="1" w:styleId="linkbar">
    <w:name w:val="linkbar"/>
    <w:basedOn w:val="VarsaylanParagrafYazTipi"/>
    <w:uiPriority w:val="99"/>
    <w:rsid w:val="00452BAE"/>
  </w:style>
  <w:style w:type="character" w:customStyle="1" w:styleId="year">
    <w:name w:val="year"/>
    <w:basedOn w:val="VarsaylanParagrafYazTipi"/>
    <w:rsid w:val="00452BAE"/>
  </w:style>
  <w:style w:type="paragraph" w:customStyle="1" w:styleId="Normal2">
    <w:name w:val="Normal2"/>
    <w:rsid w:val="003545A1"/>
    <w:rPr>
      <w:rFonts w:ascii="Calibri" w:eastAsia="Calibri" w:hAnsi="Calibri" w:cs="Calibri"/>
      <w:color w:val="000000"/>
      <w:lang w:eastAsia="tr-TR"/>
    </w:rPr>
  </w:style>
  <w:style w:type="character" w:customStyle="1" w:styleId="highlight">
    <w:name w:val="highlight"/>
    <w:basedOn w:val="VarsaylanParagrafYazTipi"/>
    <w:rsid w:val="003545A1"/>
  </w:style>
  <w:style w:type="character" w:customStyle="1" w:styleId="size-xl">
    <w:name w:val="size-xl"/>
    <w:basedOn w:val="VarsaylanParagrafYazTipi"/>
    <w:rsid w:val="003545A1"/>
  </w:style>
  <w:style w:type="paragraph" w:styleId="GvdeMetni3">
    <w:name w:val="Body Text 3"/>
    <w:basedOn w:val="Normal"/>
    <w:link w:val="GvdeMetni3Char"/>
    <w:uiPriority w:val="99"/>
    <w:semiHidden/>
    <w:unhideWhenUsed/>
    <w:rsid w:val="003545A1"/>
    <w:pPr>
      <w:spacing w:after="120"/>
    </w:pPr>
    <w:rPr>
      <w:rFonts w:ascii="Calibri" w:eastAsia="Calibri" w:hAnsi="Calibri" w:cs="Times New Roman"/>
      <w:sz w:val="16"/>
      <w:szCs w:val="16"/>
      <w:lang w:val="x-none"/>
    </w:rPr>
  </w:style>
  <w:style w:type="character" w:customStyle="1" w:styleId="GvdeMetni3Char">
    <w:name w:val="Gövde Metni 3 Char"/>
    <w:basedOn w:val="VarsaylanParagrafYazTipi"/>
    <w:link w:val="GvdeMetni3"/>
    <w:uiPriority w:val="99"/>
    <w:semiHidden/>
    <w:rsid w:val="003545A1"/>
    <w:rPr>
      <w:rFonts w:ascii="Calibri" w:eastAsia="Calibri" w:hAnsi="Calibri" w:cs="Times New Roman"/>
      <w:sz w:val="16"/>
      <w:szCs w:val="16"/>
      <w:lang w:val="x-none"/>
    </w:rPr>
  </w:style>
  <w:style w:type="character" w:customStyle="1" w:styleId="ref-journal">
    <w:name w:val="ref-journal"/>
    <w:basedOn w:val="VarsaylanParagrafYazTipi"/>
    <w:rsid w:val="004F3C88"/>
  </w:style>
  <w:style w:type="character" w:customStyle="1" w:styleId="ref-vol">
    <w:name w:val="ref-vol"/>
    <w:basedOn w:val="VarsaylanParagrafYazTipi"/>
    <w:rsid w:val="004F3C88"/>
  </w:style>
  <w:style w:type="paragraph" w:customStyle="1" w:styleId="TitleA">
    <w:name w:val="Title A"/>
    <w:next w:val="Normal"/>
    <w:rsid w:val="008F6E41"/>
    <w:pPr>
      <w:pBdr>
        <w:top w:val="nil"/>
        <w:left w:val="nil"/>
        <w:bottom w:val="nil"/>
        <w:right w:val="nil"/>
        <w:between w:val="nil"/>
        <w:bar w:val="nil"/>
      </w:pBdr>
      <w:spacing w:after="0" w:line="240" w:lineRule="auto"/>
    </w:pPr>
    <w:rPr>
      <w:rFonts w:ascii="Calibri Light" w:eastAsia="Calibri Light" w:hAnsi="Calibri Light" w:cs="Calibri Light"/>
      <w:color w:val="000000"/>
      <w:spacing w:val="-10"/>
      <w:kern w:val="28"/>
      <w:sz w:val="56"/>
      <w:szCs w:val="56"/>
      <w:u w:color="000000"/>
      <w:bdr w:val="nil"/>
      <w:lang w:val="en-US"/>
    </w:rPr>
  </w:style>
  <w:style w:type="paragraph" w:customStyle="1" w:styleId="Body">
    <w:name w:val="Body"/>
    <w:rsid w:val="008F6E41"/>
    <w:pPr>
      <w:pBdr>
        <w:top w:val="nil"/>
        <w:left w:val="nil"/>
        <w:bottom w:val="nil"/>
        <w:right w:val="nil"/>
        <w:between w:val="nil"/>
        <w:bar w:val="nil"/>
      </w:pBdr>
      <w:spacing w:after="160" w:line="259" w:lineRule="auto"/>
    </w:pPr>
    <w:rPr>
      <w:rFonts w:ascii="Calibri" w:eastAsia="Calibri" w:hAnsi="Calibri" w:cs="Calibri"/>
      <w:color w:val="000000"/>
      <w:u w:color="000000"/>
      <w:bdr w:val="nil"/>
      <w:lang w:val="en-US"/>
    </w:rPr>
  </w:style>
  <w:style w:type="character" w:customStyle="1" w:styleId="Hyperlink0">
    <w:name w:val="Hyperlink.0"/>
    <w:basedOn w:val="VarsaylanParagrafYazTipi"/>
    <w:rsid w:val="002C2F27"/>
    <w:rPr>
      <w:rFonts w:ascii="Times New Roman" w:eastAsia="Times New Roman" w:hAnsi="Times New Roman" w:cs="Times New Roman"/>
      <w:color w:val="000000"/>
      <w:sz w:val="24"/>
      <w:szCs w:val="24"/>
      <w:u w:val="single" w:color="000000"/>
    </w:rPr>
  </w:style>
  <w:style w:type="character" w:customStyle="1" w:styleId="Hyperlink1">
    <w:name w:val="Hyperlink.1"/>
    <w:basedOn w:val="VarsaylanParagrafYazTipi"/>
    <w:rsid w:val="002C2F27"/>
    <w:rPr>
      <w:rFonts w:ascii="Times New Roman" w:eastAsia="Times New Roman" w:hAnsi="Times New Roman" w:cs="Times New Roman"/>
      <w:color w:val="000000"/>
      <w:sz w:val="24"/>
      <w:szCs w:val="24"/>
      <w:u w:val="single" w:color="000000"/>
      <w:shd w:val="clear" w:color="auto" w:fill="FFFFFF"/>
    </w:rPr>
  </w:style>
  <w:style w:type="table" w:customStyle="1" w:styleId="Stil1">
    <w:name w:val="Stil1"/>
    <w:basedOn w:val="TabloBasit1"/>
    <w:uiPriority w:val="99"/>
    <w:rsid w:val="006D573F"/>
    <w:pPr>
      <w:spacing w:after="0" w:line="240" w:lineRule="auto"/>
    </w:pPr>
    <w:rPr>
      <w:sz w:val="20"/>
      <w:szCs w:val="20"/>
      <w:lang w:val="en-US" w:eastAsia="tr-TR"/>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oBasit1">
    <w:name w:val="Table Simple 1"/>
    <w:basedOn w:val="NormalTablo"/>
    <w:uiPriority w:val="99"/>
    <w:semiHidden/>
    <w:unhideWhenUsed/>
    <w:rsid w:val="006D573F"/>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HTMLKodu">
    <w:name w:val="HTML Code"/>
    <w:basedOn w:val="VarsaylanParagrafYazTipi"/>
    <w:uiPriority w:val="99"/>
    <w:semiHidden/>
    <w:unhideWhenUsed/>
    <w:rsid w:val="00EA303C"/>
    <w:rPr>
      <w:rFonts w:ascii="Courier New" w:eastAsia="Times New Roman" w:hAnsi="Courier New" w:cs="Courier New"/>
      <w:sz w:val="20"/>
      <w:szCs w:val="20"/>
    </w:rPr>
  </w:style>
  <w:style w:type="character" w:customStyle="1" w:styleId="highlight03">
    <w:name w:val="highlight_03"/>
    <w:basedOn w:val="VarsaylanParagrafYazTipi"/>
    <w:rsid w:val="00EA303C"/>
  </w:style>
  <w:style w:type="character" w:customStyle="1" w:styleId="highlight02">
    <w:name w:val="highlight_02"/>
    <w:basedOn w:val="VarsaylanParagrafYazTipi"/>
    <w:rsid w:val="00EA303C"/>
  </w:style>
  <w:style w:type="character" w:customStyle="1" w:styleId="size-m">
    <w:name w:val="size-m"/>
    <w:basedOn w:val="VarsaylanParagrafYazTipi"/>
    <w:rsid w:val="00EA303C"/>
  </w:style>
  <w:style w:type="paragraph" w:customStyle="1" w:styleId="Abstract">
    <w:name w:val="Abstract"/>
    <w:next w:val="Balk1"/>
    <w:link w:val="AbstractCar"/>
    <w:qFormat/>
    <w:rsid w:val="00EA303C"/>
    <w:pPr>
      <w:spacing w:before="100" w:after="100"/>
      <w:jc w:val="both"/>
    </w:pPr>
    <w:rPr>
      <w:rFonts w:ascii="Times New Roman" w:eastAsiaTheme="minorEastAsia" w:hAnsi="Times New Roman" w:cs="Times New Roman"/>
      <w:color w:val="000000"/>
      <w:sz w:val="21"/>
      <w:szCs w:val="21"/>
      <w:lang w:val="en-US"/>
    </w:rPr>
  </w:style>
  <w:style w:type="character" w:customStyle="1" w:styleId="AbstractCar">
    <w:name w:val="Abstract Car"/>
    <w:basedOn w:val="VarsaylanParagrafYazTipi"/>
    <w:link w:val="Abstract"/>
    <w:rsid w:val="00EA303C"/>
    <w:rPr>
      <w:rFonts w:ascii="Times New Roman" w:eastAsiaTheme="minorEastAsia" w:hAnsi="Times New Roman" w:cs="Times New Roman"/>
      <w:color w:val="000000"/>
      <w:sz w:val="21"/>
      <w:szCs w:val="21"/>
      <w:lang w:val="en-US"/>
    </w:rPr>
  </w:style>
  <w:style w:type="paragraph" w:customStyle="1" w:styleId="m2825024991319527547default">
    <w:name w:val="m_2825024991319527547default"/>
    <w:basedOn w:val="Normal"/>
    <w:rsid w:val="00EA303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UnresolvedMention1">
    <w:name w:val="Unresolved Mention1"/>
    <w:basedOn w:val="VarsaylanParagrafYazTipi"/>
    <w:uiPriority w:val="99"/>
    <w:semiHidden/>
    <w:unhideWhenUsed/>
    <w:rsid w:val="008C0BB2"/>
    <w:rPr>
      <w:color w:val="808080"/>
      <w:shd w:val="clear" w:color="auto" w:fill="E6E6E6"/>
    </w:rPr>
  </w:style>
  <w:style w:type="table" w:customStyle="1" w:styleId="TabloKlavuzu11">
    <w:name w:val="Tablo Kılavuzu11"/>
    <w:basedOn w:val="NormalTablo"/>
    <w:next w:val="TabloKlavuzu"/>
    <w:uiPriority w:val="59"/>
    <w:rsid w:val="008C0BB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lgeBalantlar">
    <w:name w:val="Document Map"/>
    <w:basedOn w:val="Normal"/>
    <w:link w:val="BelgeBalantlarChar"/>
    <w:uiPriority w:val="99"/>
    <w:semiHidden/>
    <w:unhideWhenUsed/>
    <w:rsid w:val="008C0BB2"/>
    <w:rPr>
      <w:rFonts w:ascii="PMingLiU" w:eastAsia="PMingLiU"/>
      <w:sz w:val="18"/>
      <w:szCs w:val="18"/>
    </w:rPr>
  </w:style>
  <w:style w:type="character" w:customStyle="1" w:styleId="BelgeBalantlarChar">
    <w:name w:val="Belge Bağlantıları Char"/>
    <w:basedOn w:val="VarsaylanParagrafYazTipi"/>
    <w:link w:val="BelgeBalantlar"/>
    <w:uiPriority w:val="99"/>
    <w:semiHidden/>
    <w:rsid w:val="008C0BB2"/>
    <w:rPr>
      <w:rFonts w:ascii="PMingLiU" w:eastAsia="PMingLiU"/>
      <w:sz w:val="18"/>
      <w:szCs w:val="18"/>
    </w:rPr>
  </w:style>
  <w:style w:type="paragraph" w:customStyle="1" w:styleId="head">
    <w:name w:val="表head"/>
    <w:basedOn w:val="Normal"/>
    <w:link w:val="head0"/>
    <w:qFormat/>
    <w:rsid w:val="008C0BB2"/>
    <w:pPr>
      <w:spacing w:after="0" w:line="240" w:lineRule="auto"/>
      <w:jc w:val="center"/>
    </w:pPr>
    <w:rPr>
      <w:rFonts w:ascii="Times New Roman" w:eastAsia="DFKai-SB" w:hAnsi="Times New Roman" w:cs="Times New Roman"/>
      <w:sz w:val="24"/>
      <w:szCs w:val="24"/>
      <w:lang w:val="en-US" w:eastAsia="zh-TW"/>
    </w:rPr>
  </w:style>
  <w:style w:type="character" w:customStyle="1" w:styleId="head0">
    <w:name w:val="表head 字元"/>
    <w:link w:val="head"/>
    <w:rsid w:val="008C0BB2"/>
    <w:rPr>
      <w:rFonts w:ascii="Times New Roman" w:eastAsia="DFKai-SB" w:hAnsi="Times New Roman" w:cs="Times New Roman"/>
      <w:sz w:val="24"/>
      <w:szCs w:val="24"/>
      <w:lang w:val="en-US" w:eastAsia="zh-TW"/>
    </w:rPr>
  </w:style>
  <w:style w:type="paragraph" w:customStyle="1" w:styleId="a0">
    <w:name w:val="表格文本"/>
    <w:next w:val="Normal"/>
    <w:link w:val="a1"/>
    <w:qFormat/>
    <w:rsid w:val="008C0BB2"/>
    <w:pPr>
      <w:spacing w:after="0" w:line="240" w:lineRule="auto"/>
      <w:jc w:val="center"/>
    </w:pPr>
    <w:rPr>
      <w:rFonts w:ascii="Times New Roman" w:eastAsia="DFKai-SB" w:hAnsi="Times New Roman" w:cs="Times New Roman"/>
      <w:sz w:val="24"/>
      <w:szCs w:val="24"/>
      <w:lang w:val="en-US" w:eastAsia="zh-TW"/>
    </w:rPr>
  </w:style>
  <w:style w:type="character" w:customStyle="1" w:styleId="a1">
    <w:name w:val="表格文本 字元"/>
    <w:link w:val="a0"/>
    <w:rsid w:val="008C0BB2"/>
    <w:rPr>
      <w:rFonts w:ascii="Times New Roman" w:eastAsia="DFKai-SB" w:hAnsi="Times New Roman" w:cs="Times New Roman"/>
      <w:sz w:val="24"/>
      <w:szCs w:val="24"/>
      <w:lang w:val="en-US" w:eastAsia="zh-TW"/>
    </w:rPr>
  </w:style>
  <w:style w:type="paragraph" w:customStyle="1" w:styleId="a2">
    <w:name w:val="圖文本"/>
    <w:next w:val="Normal"/>
    <w:link w:val="a3"/>
    <w:qFormat/>
    <w:rsid w:val="008C0BB2"/>
    <w:pPr>
      <w:spacing w:after="0" w:line="240" w:lineRule="auto"/>
      <w:jc w:val="center"/>
    </w:pPr>
    <w:rPr>
      <w:rFonts w:ascii="Times New Roman" w:eastAsia="DFKai-SB" w:hAnsi="Times New Roman" w:cs="Times New Roman"/>
      <w:kern w:val="2"/>
      <w:sz w:val="24"/>
      <w:lang w:val="en-US" w:eastAsia="zh-TW"/>
    </w:rPr>
  </w:style>
  <w:style w:type="character" w:customStyle="1" w:styleId="a3">
    <w:name w:val="圖文本 字元"/>
    <w:link w:val="a2"/>
    <w:rsid w:val="008C0BB2"/>
    <w:rPr>
      <w:rFonts w:ascii="Times New Roman" w:eastAsia="DFKai-SB" w:hAnsi="Times New Roman" w:cs="Times New Roman"/>
      <w:kern w:val="2"/>
      <w:sz w:val="24"/>
      <w:lang w:val="en-US" w:eastAsia="zh-TW"/>
    </w:rPr>
  </w:style>
  <w:style w:type="paragraph" w:customStyle="1" w:styleId="a4">
    <w:name w:val="表註"/>
    <w:next w:val="Normal"/>
    <w:link w:val="a5"/>
    <w:qFormat/>
    <w:rsid w:val="008C0BB2"/>
    <w:pPr>
      <w:spacing w:afterLines="50" w:line="240" w:lineRule="auto"/>
    </w:pPr>
    <w:rPr>
      <w:rFonts w:ascii="Times New Roman" w:eastAsia="DFKai-SB" w:hAnsi="Times New Roman" w:cs="Times New Roman"/>
      <w:kern w:val="2"/>
      <w:sz w:val="24"/>
      <w:lang w:val="en-US" w:eastAsia="zh-TW"/>
    </w:rPr>
  </w:style>
  <w:style w:type="character" w:customStyle="1" w:styleId="a5">
    <w:name w:val="表註 字元"/>
    <w:link w:val="a4"/>
    <w:rsid w:val="008C0BB2"/>
    <w:rPr>
      <w:rFonts w:ascii="Times New Roman" w:eastAsia="DFKai-SB" w:hAnsi="Times New Roman" w:cs="Times New Roman"/>
      <w:kern w:val="2"/>
      <w:sz w:val="24"/>
      <w:lang w:val="en-US" w:eastAsia="zh-TW"/>
    </w:rPr>
  </w:style>
  <w:style w:type="character" w:customStyle="1" w:styleId="normaltextrun">
    <w:name w:val="normaltextrun"/>
    <w:basedOn w:val="VarsaylanParagrafYazTipi"/>
    <w:rsid w:val="00C91BF6"/>
  </w:style>
  <w:style w:type="paragraph" w:customStyle="1" w:styleId="paragraph">
    <w:name w:val="paragraph"/>
    <w:basedOn w:val="Normal"/>
    <w:rsid w:val="00C91BF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pellingerror">
    <w:name w:val="spellingerror"/>
    <w:basedOn w:val="VarsaylanParagrafYazTipi"/>
    <w:rsid w:val="00C91BF6"/>
  </w:style>
  <w:style w:type="paragraph" w:customStyle="1" w:styleId="APA">
    <w:name w:val="APA"/>
    <w:basedOn w:val="Normal"/>
    <w:qFormat/>
    <w:rsid w:val="00C91BF6"/>
    <w:pPr>
      <w:spacing w:after="0" w:line="480" w:lineRule="auto"/>
      <w:ind w:left="720" w:hanging="720"/>
    </w:pPr>
    <w:rPr>
      <w:rFonts w:ascii="Times New Roman" w:hAnsi="Times New Roman"/>
      <w:sz w:val="24"/>
      <w:szCs w:val="24"/>
      <w:lang w:val="en-US"/>
    </w:rPr>
  </w:style>
  <w:style w:type="character" w:customStyle="1" w:styleId="zmlenmeyenBahsetme3">
    <w:name w:val="Çözümlenmeyen Bahsetme3"/>
    <w:basedOn w:val="VarsaylanParagrafYazTipi"/>
    <w:uiPriority w:val="99"/>
    <w:semiHidden/>
    <w:unhideWhenUsed/>
    <w:rsid w:val="006711F0"/>
    <w:rPr>
      <w:color w:val="605E5C"/>
      <w:shd w:val="clear" w:color="auto" w:fill="E1DFDD"/>
    </w:rPr>
  </w:style>
  <w:style w:type="character" w:styleId="zmlenmeyenBahsetme">
    <w:name w:val="Unresolved Mention"/>
    <w:basedOn w:val="VarsaylanParagrafYazTipi"/>
    <w:uiPriority w:val="99"/>
    <w:semiHidden/>
    <w:unhideWhenUsed/>
    <w:rsid w:val="000F5379"/>
    <w:rPr>
      <w:color w:val="605E5C"/>
      <w:shd w:val="clear" w:color="auto" w:fill="E1DFDD"/>
    </w:rPr>
  </w:style>
  <w:style w:type="character" w:customStyle="1" w:styleId="text-color-purple">
    <w:name w:val="text-color-purple"/>
    <w:basedOn w:val="VarsaylanParagrafYazTipi"/>
    <w:rsid w:val="00673DD6"/>
  </w:style>
  <w:style w:type="character" w:customStyle="1" w:styleId="name">
    <w:name w:val="name"/>
    <w:basedOn w:val="VarsaylanParagrafYazTipi"/>
    <w:rsid w:val="00673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02152">
      <w:bodyDiv w:val="1"/>
      <w:marLeft w:val="0"/>
      <w:marRight w:val="0"/>
      <w:marTop w:val="0"/>
      <w:marBottom w:val="0"/>
      <w:divBdr>
        <w:top w:val="none" w:sz="0" w:space="0" w:color="auto"/>
        <w:left w:val="none" w:sz="0" w:space="0" w:color="auto"/>
        <w:bottom w:val="none" w:sz="0" w:space="0" w:color="auto"/>
        <w:right w:val="none" w:sz="0" w:space="0" w:color="auto"/>
      </w:divBdr>
    </w:div>
    <w:div w:id="84111597">
      <w:bodyDiv w:val="1"/>
      <w:marLeft w:val="0"/>
      <w:marRight w:val="0"/>
      <w:marTop w:val="0"/>
      <w:marBottom w:val="0"/>
      <w:divBdr>
        <w:top w:val="none" w:sz="0" w:space="0" w:color="auto"/>
        <w:left w:val="none" w:sz="0" w:space="0" w:color="auto"/>
        <w:bottom w:val="none" w:sz="0" w:space="0" w:color="auto"/>
        <w:right w:val="none" w:sz="0" w:space="0" w:color="auto"/>
      </w:divBdr>
      <w:divsChild>
        <w:div w:id="1084105811">
          <w:marLeft w:val="0"/>
          <w:marRight w:val="0"/>
          <w:marTop w:val="0"/>
          <w:marBottom w:val="0"/>
          <w:divBdr>
            <w:top w:val="none" w:sz="0" w:space="0" w:color="auto"/>
            <w:left w:val="none" w:sz="0" w:space="0" w:color="auto"/>
            <w:bottom w:val="none" w:sz="0" w:space="0" w:color="auto"/>
            <w:right w:val="none" w:sz="0" w:space="0" w:color="auto"/>
          </w:divBdr>
        </w:div>
        <w:div w:id="1117874138">
          <w:marLeft w:val="0"/>
          <w:marRight w:val="0"/>
          <w:marTop w:val="0"/>
          <w:marBottom w:val="0"/>
          <w:divBdr>
            <w:top w:val="none" w:sz="0" w:space="0" w:color="auto"/>
            <w:left w:val="none" w:sz="0" w:space="0" w:color="auto"/>
            <w:bottom w:val="none" w:sz="0" w:space="0" w:color="auto"/>
            <w:right w:val="none" w:sz="0" w:space="0" w:color="auto"/>
          </w:divBdr>
        </w:div>
      </w:divsChild>
    </w:div>
    <w:div w:id="88545502">
      <w:bodyDiv w:val="1"/>
      <w:marLeft w:val="0"/>
      <w:marRight w:val="0"/>
      <w:marTop w:val="0"/>
      <w:marBottom w:val="0"/>
      <w:divBdr>
        <w:top w:val="none" w:sz="0" w:space="0" w:color="auto"/>
        <w:left w:val="none" w:sz="0" w:space="0" w:color="auto"/>
        <w:bottom w:val="none" w:sz="0" w:space="0" w:color="auto"/>
        <w:right w:val="none" w:sz="0" w:space="0" w:color="auto"/>
      </w:divBdr>
    </w:div>
    <w:div w:id="149029836">
      <w:bodyDiv w:val="1"/>
      <w:marLeft w:val="0"/>
      <w:marRight w:val="0"/>
      <w:marTop w:val="0"/>
      <w:marBottom w:val="0"/>
      <w:divBdr>
        <w:top w:val="none" w:sz="0" w:space="0" w:color="auto"/>
        <w:left w:val="none" w:sz="0" w:space="0" w:color="auto"/>
        <w:bottom w:val="none" w:sz="0" w:space="0" w:color="auto"/>
        <w:right w:val="none" w:sz="0" w:space="0" w:color="auto"/>
      </w:divBdr>
    </w:div>
    <w:div w:id="150297489">
      <w:bodyDiv w:val="1"/>
      <w:marLeft w:val="0"/>
      <w:marRight w:val="0"/>
      <w:marTop w:val="0"/>
      <w:marBottom w:val="0"/>
      <w:divBdr>
        <w:top w:val="none" w:sz="0" w:space="0" w:color="auto"/>
        <w:left w:val="none" w:sz="0" w:space="0" w:color="auto"/>
        <w:bottom w:val="none" w:sz="0" w:space="0" w:color="auto"/>
        <w:right w:val="none" w:sz="0" w:space="0" w:color="auto"/>
      </w:divBdr>
    </w:div>
    <w:div w:id="220867343">
      <w:bodyDiv w:val="1"/>
      <w:marLeft w:val="0"/>
      <w:marRight w:val="0"/>
      <w:marTop w:val="0"/>
      <w:marBottom w:val="0"/>
      <w:divBdr>
        <w:top w:val="none" w:sz="0" w:space="0" w:color="auto"/>
        <w:left w:val="none" w:sz="0" w:space="0" w:color="auto"/>
        <w:bottom w:val="none" w:sz="0" w:space="0" w:color="auto"/>
        <w:right w:val="none" w:sz="0" w:space="0" w:color="auto"/>
      </w:divBdr>
    </w:div>
    <w:div w:id="254018649">
      <w:bodyDiv w:val="1"/>
      <w:marLeft w:val="0"/>
      <w:marRight w:val="0"/>
      <w:marTop w:val="0"/>
      <w:marBottom w:val="0"/>
      <w:divBdr>
        <w:top w:val="none" w:sz="0" w:space="0" w:color="auto"/>
        <w:left w:val="none" w:sz="0" w:space="0" w:color="auto"/>
        <w:bottom w:val="none" w:sz="0" w:space="0" w:color="auto"/>
        <w:right w:val="none" w:sz="0" w:space="0" w:color="auto"/>
      </w:divBdr>
    </w:div>
    <w:div w:id="386027019">
      <w:bodyDiv w:val="1"/>
      <w:marLeft w:val="0"/>
      <w:marRight w:val="0"/>
      <w:marTop w:val="0"/>
      <w:marBottom w:val="0"/>
      <w:divBdr>
        <w:top w:val="none" w:sz="0" w:space="0" w:color="auto"/>
        <w:left w:val="none" w:sz="0" w:space="0" w:color="auto"/>
        <w:bottom w:val="none" w:sz="0" w:space="0" w:color="auto"/>
        <w:right w:val="none" w:sz="0" w:space="0" w:color="auto"/>
      </w:divBdr>
    </w:div>
    <w:div w:id="488593131">
      <w:bodyDiv w:val="1"/>
      <w:marLeft w:val="0"/>
      <w:marRight w:val="0"/>
      <w:marTop w:val="0"/>
      <w:marBottom w:val="0"/>
      <w:divBdr>
        <w:top w:val="none" w:sz="0" w:space="0" w:color="auto"/>
        <w:left w:val="none" w:sz="0" w:space="0" w:color="auto"/>
        <w:bottom w:val="none" w:sz="0" w:space="0" w:color="auto"/>
        <w:right w:val="none" w:sz="0" w:space="0" w:color="auto"/>
      </w:divBdr>
    </w:div>
    <w:div w:id="519929178">
      <w:bodyDiv w:val="1"/>
      <w:marLeft w:val="0"/>
      <w:marRight w:val="0"/>
      <w:marTop w:val="0"/>
      <w:marBottom w:val="0"/>
      <w:divBdr>
        <w:top w:val="none" w:sz="0" w:space="0" w:color="auto"/>
        <w:left w:val="none" w:sz="0" w:space="0" w:color="auto"/>
        <w:bottom w:val="none" w:sz="0" w:space="0" w:color="auto"/>
        <w:right w:val="none" w:sz="0" w:space="0" w:color="auto"/>
      </w:divBdr>
    </w:div>
    <w:div w:id="527762063">
      <w:bodyDiv w:val="1"/>
      <w:marLeft w:val="0"/>
      <w:marRight w:val="0"/>
      <w:marTop w:val="0"/>
      <w:marBottom w:val="0"/>
      <w:divBdr>
        <w:top w:val="none" w:sz="0" w:space="0" w:color="auto"/>
        <w:left w:val="none" w:sz="0" w:space="0" w:color="auto"/>
        <w:bottom w:val="none" w:sz="0" w:space="0" w:color="auto"/>
        <w:right w:val="none" w:sz="0" w:space="0" w:color="auto"/>
      </w:divBdr>
    </w:div>
    <w:div w:id="532034896">
      <w:bodyDiv w:val="1"/>
      <w:marLeft w:val="0"/>
      <w:marRight w:val="0"/>
      <w:marTop w:val="0"/>
      <w:marBottom w:val="0"/>
      <w:divBdr>
        <w:top w:val="none" w:sz="0" w:space="0" w:color="auto"/>
        <w:left w:val="none" w:sz="0" w:space="0" w:color="auto"/>
        <w:bottom w:val="none" w:sz="0" w:space="0" w:color="auto"/>
        <w:right w:val="none" w:sz="0" w:space="0" w:color="auto"/>
      </w:divBdr>
    </w:div>
    <w:div w:id="545682120">
      <w:bodyDiv w:val="1"/>
      <w:marLeft w:val="0"/>
      <w:marRight w:val="0"/>
      <w:marTop w:val="0"/>
      <w:marBottom w:val="0"/>
      <w:divBdr>
        <w:top w:val="none" w:sz="0" w:space="0" w:color="auto"/>
        <w:left w:val="none" w:sz="0" w:space="0" w:color="auto"/>
        <w:bottom w:val="none" w:sz="0" w:space="0" w:color="auto"/>
        <w:right w:val="none" w:sz="0" w:space="0" w:color="auto"/>
      </w:divBdr>
    </w:div>
    <w:div w:id="607543164">
      <w:bodyDiv w:val="1"/>
      <w:marLeft w:val="0"/>
      <w:marRight w:val="0"/>
      <w:marTop w:val="0"/>
      <w:marBottom w:val="0"/>
      <w:divBdr>
        <w:top w:val="none" w:sz="0" w:space="0" w:color="auto"/>
        <w:left w:val="none" w:sz="0" w:space="0" w:color="auto"/>
        <w:bottom w:val="none" w:sz="0" w:space="0" w:color="auto"/>
        <w:right w:val="none" w:sz="0" w:space="0" w:color="auto"/>
      </w:divBdr>
    </w:div>
    <w:div w:id="627321860">
      <w:bodyDiv w:val="1"/>
      <w:marLeft w:val="0"/>
      <w:marRight w:val="0"/>
      <w:marTop w:val="0"/>
      <w:marBottom w:val="0"/>
      <w:divBdr>
        <w:top w:val="none" w:sz="0" w:space="0" w:color="auto"/>
        <w:left w:val="none" w:sz="0" w:space="0" w:color="auto"/>
        <w:bottom w:val="none" w:sz="0" w:space="0" w:color="auto"/>
        <w:right w:val="none" w:sz="0" w:space="0" w:color="auto"/>
      </w:divBdr>
    </w:div>
    <w:div w:id="641230485">
      <w:bodyDiv w:val="1"/>
      <w:marLeft w:val="0"/>
      <w:marRight w:val="0"/>
      <w:marTop w:val="0"/>
      <w:marBottom w:val="0"/>
      <w:divBdr>
        <w:top w:val="none" w:sz="0" w:space="0" w:color="auto"/>
        <w:left w:val="none" w:sz="0" w:space="0" w:color="auto"/>
        <w:bottom w:val="none" w:sz="0" w:space="0" w:color="auto"/>
        <w:right w:val="none" w:sz="0" w:space="0" w:color="auto"/>
      </w:divBdr>
    </w:div>
    <w:div w:id="675961579">
      <w:bodyDiv w:val="1"/>
      <w:marLeft w:val="0"/>
      <w:marRight w:val="0"/>
      <w:marTop w:val="0"/>
      <w:marBottom w:val="0"/>
      <w:divBdr>
        <w:top w:val="none" w:sz="0" w:space="0" w:color="auto"/>
        <w:left w:val="none" w:sz="0" w:space="0" w:color="auto"/>
        <w:bottom w:val="none" w:sz="0" w:space="0" w:color="auto"/>
        <w:right w:val="none" w:sz="0" w:space="0" w:color="auto"/>
      </w:divBdr>
    </w:div>
    <w:div w:id="691107409">
      <w:bodyDiv w:val="1"/>
      <w:marLeft w:val="0"/>
      <w:marRight w:val="0"/>
      <w:marTop w:val="0"/>
      <w:marBottom w:val="0"/>
      <w:divBdr>
        <w:top w:val="none" w:sz="0" w:space="0" w:color="auto"/>
        <w:left w:val="none" w:sz="0" w:space="0" w:color="auto"/>
        <w:bottom w:val="none" w:sz="0" w:space="0" w:color="auto"/>
        <w:right w:val="none" w:sz="0" w:space="0" w:color="auto"/>
      </w:divBdr>
    </w:div>
    <w:div w:id="777678356">
      <w:bodyDiv w:val="1"/>
      <w:marLeft w:val="0"/>
      <w:marRight w:val="0"/>
      <w:marTop w:val="0"/>
      <w:marBottom w:val="0"/>
      <w:divBdr>
        <w:top w:val="none" w:sz="0" w:space="0" w:color="auto"/>
        <w:left w:val="none" w:sz="0" w:space="0" w:color="auto"/>
        <w:bottom w:val="none" w:sz="0" w:space="0" w:color="auto"/>
        <w:right w:val="none" w:sz="0" w:space="0" w:color="auto"/>
      </w:divBdr>
    </w:div>
    <w:div w:id="778334393">
      <w:bodyDiv w:val="1"/>
      <w:marLeft w:val="0"/>
      <w:marRight w:val="0"/>
      <w:marTop w:val="0"/>
      <w:marBottom w:val="0"/>
      <w:divBdr>
        <w:top w:val="none" w:sz="0" w:space="0" w:color="auto"/>
        <w:left w:val="none" w:sz="0" w:space="0" w:color="auto"/>
        <w:bottom w:val="none" w:sz="0" w:space="0" w:color="auto"/>
        <w:right w:val="none" w:sz="0" w:space="0" w:color="auto"/>
      </w:divBdr>
    </w:div>
    <w:div w:id="816651539">
      <w:bodyDiv w:val="1"/>
      <w:marLeft w:val="0"/>
      <w:marRight w:val="0"/>
      <w:marTop w:val="0"/>
      <w:marBottom w:val="0"/>
      <w:divBdr>
        <w:top w:val="none" w:sz="0" w:space="0" w:color="auto"/>
        <w:left w:val="none" w:sz="0" w:space="0" w:color="auto"/>
        <w:bottom w:val="none" w:sz="0" w:space="0" w:color="auto"/>
        <w:right w:val="none" w:sz="0" w:space="0" w:color="auto"/>
      </w:divBdr>
      <w:divsChild>
        <w:div w:id="1383022741">
          <w:marLeft w:val="0"/>
          <w:marRight w:val="0"/>
          <w:marTop w:val="0"/>
          <w:marBottom w:val="0"/>
          <w:divBdr>
            <w:top w:val="none" w:sz="0" w:space="0" w:color="auto"/>
            <w:left w:val="none" w:sz="0" w:space="0" w:color="auto"/>
            <w:bottom w:val="none" w:sz="0" w:space="0" w:color="auto"/>
            <w:right w:val="none" w:sz="0" w:space="0" w:color="auto"/>
          </w:divBdr>
          <w:divsChild>
            <w:div w:id="1378629278">
              <w:marLeft w:val="0"/>
              <w:marRight w:val="0"/>
              <w:marTop w:val="0"/>
              <w:marBottom w:val="0"/>
              <w:divBdr>
                <w:top w:val="none" w:sz="0" w:space="0" w:color="auto"/>
                <w:left w:val="none" w:sz="0" w:space="0" w:color="auto"/>
                <w:bottom w:val="none" w:sz="0" w:space="0" w:color="auto"/>
                <w:right w:val="none" w:sz="0" w:space="0" w:color="auto"/>
              </w:divBdr>
              <w:divsChild>
                <w:div w:id="1873495988">
                  <w:marLeft w:val="0"/>
                  <w:marRight w:val="0"/>
                  <w:marTop w:val="0"/>
                  <w:marBottom w:val="0"/>
                  <w:divBdr>
                    <w:top w:val="none" w:sz="0" w:space="0" w:color="auto"/>
                    <w:left w:val="none" w:sz="0" w:space="0" w:color="auto"/>
                    <w:bottom w:val="none" w:sz="0" w:space="0" w:color="auto"/>
                    <w:right w:val="none" w:sz="0" w:space="0" w:color="auto"/>
                  </w:divBdr>
                  <w:divsChild>
                    <w:div w:id="163081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47311">
      <w:bodyDiv w:val="1"/>
      <w:marLeft w:val="0"/>
      <w:marRight w:val="0"/>
      <w:marTop w:val="0"/>
      <w:marBottom w:val="0"/>
      <w:divBdr>
        <w:top w:val="none" w:sz="0" w:space="0" w:color="auto"/>
        <w:left w:val="none" w:sz="0" w:space="0" w:color="auto"/>
        <w:bottom w:val="none" w:sz="0" w:space="0" w:color="auto"/>
        <w:right w:val="none" w:sz="0" w:space="0" w:color="auto"/>
      </w:divBdr>
    </w:div>
    <w:div w:id="1014650401">
      <w:bodyDiv w:val="1"/>
      <w:marLeft w:val="0"/>
      <w:marRight w:val="0"/>
      <w:marTop w:val="0"/>
      <w:marBottom w:val="0"/>
      <w:divBdr>
        <w:top w:val="none" w:sz="0" w:space="0" w:color="auto"/>
        <w:left w:val="none" w:sz="0" w:space="0" w:color="auto"/>
        <w:bottom w:val="none" w:sz="0" w:space="0" w:color="auto"/>
        <w:right w:val="none" w:sz="0" w:space="0" w:color="auto"/>
      </w:divBdr>
    </w:div>
    <w:div w:id="1062603345">
      <w:bodyDiv w:val="1"/>
      <w:marLeft w:val="0"/>
      <w:marRight w:val="0"/>
      <w:marTop w:val="0"/>
      <w:marBottom w:val="0"/>
      <w:divBdr>
        <w:top w:val="none" w:sz="0" w:space="0" w:color="auto"/>
        <w:left w:val="none" w:sz="0" w:space="0" w:color="auto"/>
        <w:bottom w:val="none" w:sz="0" w:space="0" w:color="auto"/>
        <w:right w:val="none" w:sz="0" w:space="0" w:color="auto"/>
      </w:divBdr>
    </w:div>
    <w:div w:id="1201627045">
      <w:bodyDiv w:val="1"/>
      <w:marLeft w:val="0"/>
      <w:marRight w:val="0"/>
      <w:marTop w:val="0"/>
      <w:marBottom w:val="0"/>
      <w:divBdr>
        <w:top w:val="none" w:sz="0" w:space="0" w:color="auto"/>
        <w:left w:val="none" w:sz="0" w:space="0" w:color="auto"/>
        <w:bottom w:val="none" w:sz="0" w:space="0" w:color="auto"/>
        <w:right w:val="none" w:sz="0" w:space="0" w:color="auto"/>
      </w:divBdr>
    </w:div>
    <w:div w:id="1208489637">
      <w:bodyDiv w:val="1"/>
      <w:marLeft w:val="0"/>
      <w:marRight w:val="0"/>
      <w:marTop w:val="0"/>
      <w:marBottom w:val="0"/>
      <w:divBdr>
        <w:top w:val="none" w:sz="0" w:space="0" w:color="auto"/>
        <w:left w:val="none" w:sz="0" w:space="0" w:color="auto"/>
        <w:bottom w:val="none" w:sz="0" w:space="0" w:color="auto"/>
        <w:right w:val="none" w:sz="0" w:space="0" w:color="auto"/>
      </w:divBdr>
    </w:div>
    <w:div w:id="1307466542">
      <w:bodyDiv w:val="1"/>
      <w:marLeft w:val="0"/>
      <w:marRight w:val="0"/>
      <w:marTop w:val="0"/>
      <w:marBottom w:val="0"/>
      <w:divBdr>
        <w:top w:val="none" w:sz="0" w:space="0" w:color="auto"/>
        <w:left w:val="none" w:sz="0" w:space="0" w:color="auto"/>
        <w:bottom w:val="none" w:sz="0" w:space="0" w:color="auto"/>
        <w:right w:val="none" w:sz="0" w:space="0" w:color="auto"/>
      </w:divBdr>
    </w:div>
    <w:div w:id="1318460772">
      <w:bodyDiv w:val="1"/>
      <w:marLeft w:val="0"/>
      <w:marRight w:val="0"/>
      <w:marTop w:val="0"/>
      <w:marBottom w:val="0"/>
      <w:divBdr>
        <w:top w:val="none" w:sz="0" w:space="0" w:color="auto"/>
        <w:left w:val="none" w:sz="0" w:space="0" w:color="auto"/>
        <w:bottom w:val="none" w:sz="0" w:space="0" w:color="auto"/>
        <w:right w:val="none" w:sz="0" w:space="0" w:color="auto"/>
      </w:divBdr>
    </w:div>
    <w:div w:id="1344669422">
      <w:bodyDiv w:val="1"/>
      <w:marLeft w:val="0"/>
      <w:marRight w:val="0"/>
      <w:marTop w:val="0"/>
      <w:marBottom w:val="0"/>
      <w:divBdr>
        <w:top w:val="none" w:sz="0" w:space="0" w:color="auto"/>
        <w:left w:val="none" w:sz="0" w:space="0" w:color="auto"/>
        <w:bottom w:val="none" w:sz="0" w:space="0" w:color="auto"/>
        <w:right w:val="none" w:sz="0" w:space="0" w:color="auto"/>
      </w:divBdr>
    </w:div>
    <w:div w:id="1378434878">
      <w:bodyDiv w:val="1"/>
      <w:marLeft w:val="0"/>
      <w:marRight w:val="0"/>
      <w:marTop w:val="0"/>
      <w:marBottom w:val="0"/>
      <w:divBdr>
        <w:top w:val="none" w:sz="0" w:space="0" w:color="auto"/>
        <w:left w:val="none" w:sz="0" w:space="0" w:color="auto"/>
        <w:bottom w:val="none" w:sz="0" w:space="0" w:color="auto"/>
        <w:right w:val="none" w:sz="0" w:space="0" w:color="auto"/>
      </w:divBdr>
    </w:div>
    <w:div w:id="1388992117">
      <w:bodyDiv w:val="1"/>
      <w:marLeft w:val="0"/>
      <w:marRight w:val="0"/>
      <w:marTop w:val="0"/>
      <w:marBottom w:val="0"/>
      <w:divBdr>
        <w:top w:val="none" w:sz="0" w:space="0" w:color="auto"/>
        <w:left w:val="none" w:sz="0" w:space="0" w:color="auto"/>
        <w:bottom w:val="none" w:sz="0" w:space="0" w:color="auto"/>
        <w:right w:val="none" w:sz="0" w:space="0" w:color="auto"/>
      </w:divBdr>
    </w:div>
    <w:div w:id="1393888797">
      <w:bodyDiv w:val="1"/>
      <w:marLeft w:val="0"/>
      <w:marRight w:val="0"/>
      <w:marTop w:val="0"/>
      <w:marBottom w:val="0"/>
      <w:divBdr>
        <w:top w:val="none" w:sz="0" w:space="0" w:color="auto"/>
        <w:left w:val="none" w:sz="0" w:space="0" w:color="auto"/>
        <w:bottom w:val="none" w:sz="0" w:space="0" w:color="auto"/>
        <w:right w:val="none" w:sz="0" w:space="0" w:color="auto"/>
      </w:divBdr>
      <w:divsChild>
        <w:div w:id="173961855">
          <w:marLeft w:val="-225"/>
          <w:marRight w:val="-225"/>
          <w:marTop w:val="0"/>
          <w:marBottom w:val="0"/>
          <w:divBdr>
            <w:top w:val="none" w:sz="0" w:space="0" w:color="auto"/>
            <w:left w:val="none" w:sz="0" w:space="0" w:color="auto"/>
            <w:bottom w:val="none" w:sz="0" w:space="0" w:color="auto"/>
            <w:right w:val="none" w:sz="0" w:space="0" w:color="auto"/>
          </w:divBdr>
          <w:divsChild>
            <w:div w:id="1683242856">
              <w:marLeft w:val="0"/>
              <w:marRight w:val="0"/>
              <w:marTop w:val="0"/>
              <w:marBottom w:val="0"/>
              <w:divBdr>
                <w:top w:val="none" w:sz="0" w:space="0" w:color="auto"/>
                <w:left w:val="none" w:sz="0" w:space="0" w:color="auto"/>
                <w:bottom w:val="none" w:sz="0" w:space="0" w:color="auto"/>
                <w:right w:val="none" w:sz="0" w:space="0" w:color="auto"/>
              </w:divBdr>
              <w:divsChild>
                <w:div w:id="1194001004">
                  <w:marLeft w:val="0"/>
                  <w:marRight w:val="0"/>
                  <w:marTop w:val="150"/>
                  <w:marBottom w:val="300"/>
                  <w:divBdr>
                    <w:top w:val="single" w:sz="6" w:space="0" w:color="CCCCCC"/>
                    <w:left w:val="single" w:sz="6" w:space="0" w:color="CCCCCC"/>
                    <w:bottom w:val="single" w:sz="6" w:space="0" w:color="CCCCCC"/>
                    <w:right w:val="single" w:sz="6" w:space="0" w:color="CCCCCC"/>
                  </w:divBdr>
                  <w:divsChild>
                    <w:div w:id="1179075263">
                      <w:marLeft w:val="0"/>
                      <w:marRight w:val="0"/>
                      <w:marTop w:val="0"/>
                      <w:marBottom w:val="0"/>
                      <w:divBdr>
                        <w:top w:val="none" w:sz="0" w:space="0" w:color="auto"/>
                        <w:left w:val="none" w:sz="0" w:space="0" w:color="auto"/>
                        <w:bottom w:val="none" w:sz="0" w:space="0" w:color="auto"/>
                        <w:right w:val="none" w:sz="0" w:space="0" w:color="auto"/>
                      </w:divBdr>
                      <w:divsChild>
                        <w:div w:id="393629059">
                          <w:marLeft w:val="0"/>
                          <w:marRight w:val="0"/>
                          <w:marTop w:val="0"/>
                          <w:marBottom w:val="0"/>
                          <w:divBdr>
                            <w:top w:val="none" w:sz="0" w:space="0" w:color="auto"/>
                            <w:left w:val="none" w:sz="0" w:space="0" w:color="auto"/>
                            <w:bottom w:val="none" w:sz="0" w:space="0" w:color="auto"/>
                            <w:right w:val="none" w:sz="0" w:space="0" w:color="auto"/>
                          </w:divBdr>
                          <w:divsChild>
                            <w:div w:id="8090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925920">
          <w:marLeft w:val="-225"/>
          <w:marRight w:val="-225"/>
          <w:marTop w:val="0"/>
          <w:marBottom w:val="0"/>
          <w:divBdr>
            <w:top w:val="none" w:sz="0" w:space="0" w:color="auto"/>
            <w:left w:val="none" w:sz="0" w:space="0" w:color="auto"/>
            <w:bottom w:val="none" w:sz="0" w:space="0" w:color="auto"/>
            <w:right w:val="none" w:sz="0" w:space="0" w:color="auto"/>
          </w:divBdr>
        </w:div>
      </w:divsChild>
    </w:div>
    <w:div w:id="1413702212">
      <w:bodyDiv w:val="1"/>
      <w:marLeft w:val="0"/>
      <w:marRight w:val="0"/>
      <w:marTop w:val="0"/>
      <w:marBottom w:val="0"/>
      <w:divBdr>
        <w:top w:val="none" w:sz="0" w:space="0" w:color="auto"/>
        <w:left w:val="none" w:sz="0" w:space="0" w:color="auto"/>
        <w:bottom w:val="none" w:sz="0" w:space="0" w:color="auto"/>
        <w:right w:val="none" w:sz="0" w:space="0" w:color="auto"/>
      </w:divBdr>
    </w:div>
    <w:div w:id="1450515696">
      <w:bodyDiv w:val="1"/>
      <w:marLeft w:val="0"/>
      <w:marRight w:val="0"/>
      <w:marTop w:val="0"/>
      <w:marBottom w:val="0"/>
      <w:divBdr>
        <w:top w:val="none" w:sz="0" w:space="0" w:color="auto"/>
        <w:left w:val="none" w:sz="0" w:space="0" w:color="auto"/>
        <w:bottom w:val="none" w:sz="0" w:space="0" w:color="auto"/>
        <w:right w:val="none" w:sz="0" w:space="0" w:color="auto"/>
      </w:divBdr>
    </w:div>
    <w:div w:id="1459715803">
      <w:bodyDiv w:val="1"/>
      <w:marLeft w:val="0"/>
      <w:marRight w:val="0"/>
      <w:marTop w:val="0"/>
      <w:marBottom w:val="0"/>
      <w:divBdr>
        <w:top w:val="none" w:sz="0" w:space="0" w:color="auto"/>
        <w:left w:val="none" w:sz="0" w:space="0" w:color="auto"/>
        <w:bottom w:val="none" w:sz="0" w:space="0" w:color="auto"/>
        <w:right w:val="none" w:sz="0" w:space="0" w:color="auto"/>
      </w:divBdr>
    </w:div>
    <w:div w:id="1516337722">
      <w:bodyDiv w:val="1"/>
      <w:marLeft w:val="0"/>
      <w:marRight w:val="0"/>
      <w:marTop w:val="0"/>
      <w:marBottom w:val="0"/>
      <w:divBdr>
        <w:top w:val="none" w:sz="0" w:space="0" w:color="auto"/>
        <w:left w:val="none" w:sz="0" w:space="0" w:color="auto"/>
        <w:bottom w:val="none" w:sz="0" w:space="0" w:color="auto"/>
        <w:right w:val="none" w:sz="0" w:space="0" w:color="auto"/>
      </w:divBdr>
    </w:div>
    <w:div w:id="1525747581">
      <w:bodyDiv w:val="1"/>
      <w:marLeft w:val="0"/>
      <w:marRight w:val="0"/>
      <w:marTop w:val="0"/>
      <w:marBottom w:val="0"/>
      <w:divBdr>
        <w:top w:val="none" w:sz="0" w:space="0" w:color="auto"/>
        <w:left w:val="none" w:sz="0" w:space="0" w:color="auto"/>
        <w:bottom w:val="none" w:sz="0" w:space="0" w:color="auto"/>
        <w:right w:val="none" w:sz="0" w:space="0" w:color="auto"/>
      </w:divBdr>
    </w:div>
    <w:div w:id="1532719758">
      <w:bodyDiv w:val="1"/>
      <w:marLeft w:val="0"/>
      <w:marRight w:val="0"/>
      <w:marTop w:val="0"/>
      <w:marBottom w:val="0"/>
      <w:divBdr>
        <w:top w:val="none" w:sz="0" w:space="0" w:color="auto"/>
        <w:left w:val="none" w:sz="0" w:space="0" w:color="auto"/>
        <w:bottom w:val="none" w:sz="0" w:space="0" w:color="auto"/>
        <w:right w:val="none" w:sz="0" w:space="0" w:color="auto"/>
      </w:divBdr>
    </w:div>
    <w:div w:id="1541210225">
      <w:bodyDiv w:val="1"/>
      <w:marLeft w:val="0"/>
      <w:marRight w:val="0"/>
      <w:marTop w:val="0"/>
      <w:marBottom w:val="0"/>
      <w:divBdr>
        <w:top w:val="none" w:sz="0" w:space="0" w:color="auto"/>
        <w:left w:val="none" w:sz="0" w:space="0" w:color="auto"/>
        <w:bottom w:val="none" w:sz="0" w:space="0" w:color="auto"/>
        <w:right w:val="none" w:sz="0" w:space="0" w:color="auto"/>
      </w:divBdr>
    </w:div>
    <w:div w:id="1585991358">
      <w:bodyDiv w:val="1"/>
      <w:marLeft w:val="0"/>
      <w:marRight w:val="0"/>
      <w:marTop w:val="0"/>
      <w:marBottom w:val="0"/>
      <w:divBdr>
        <w:top w:val="none" w:sz="0" w:space="0" w:color="auto"/>
        <w:left w:val="none" w:sz="0" w:space="0" w:color="auto"/>
        <w:bottom w:val="none" w:sz="0" w:space="0" w:color="auto"/>
        <w:right w:val="none" w:sz="0" w:space="0" w:color="auto"/>
      </w:divBdr>
      <w:divsChild>
        <w:div w:id="976908720">
          <w:marLeft w:val="-225"/>
          <w:marRight w:val="-225"/>
          <w:marTop w:val="0"/>
          <w:marBottom w:val="0"/>
          <w:divBdr>
            <w:top w:val="none" w:sz="0" w:space="0" w:color="auto"/>
            <w:left w:val="none" w:sz="0" w:space="0" w:color="auto"/>
            <w:bottom w:val="none" w:sz="0" w:space="0" w:color="auto"/>
            <w:right w:val="none" w:sz="0" w:space="0" w:color="auto"/>
          </w:divBdr>
          <w:divsChild>
            <w:div w:id="1318456619">
              <w:marLeft w:val="0"/>
              <w:marRight w:val="0"/>
              <w:marTop w:val="0"/>
              <w:marBottom w:val="0"/>
              <w:divBdr>
                <w:top w:val="none" w:sz="0" w:space="0" w:color="auto"/>
                <w:left w:val="none" w:sz="0" w:space="0" w:color="auto"/>
                <w:bottom w:val="none" w:sz="0" w:space="0" w:color="auto"/>
                <w:right w:val="none" w:sz="0" w:space="0" w:color="auto"/>
              </w:divBdr>
              <w:divsChild>
                <w:div w:id="521676067">
                  <w:marLeft w:val="0"/>
                  <w:marRight w:val="0"/>
                  <w:marTop w:val="150"/>
                  <w:marBottom w:val="300"/>
                  <w:divBdr>
                    <w:top w:val="single" w:sz="6" w:space="0" w:color="CCCCCC"/>
                    <w:left w:val="single" w:sz="6" w:space="0" w:color="CCCCCC"/>
                    <w:bottom w:val="single" w:sz="6" w:space="0" w:color="CCCCCC"/>
                    <w:right w:val="single" w:sz="6" w:space="0" w:color="CCCCCC"/>
                  </w:divBdr>
                  <w:divsChild>
                    <w:div w:id="1733578378">
                      <w:marLeft w:val="0"/>
                      <w:marRight w:val="0"/>
                      <w:marTop w:val="0"/>
                      <w:marBottom w:val="0"/>
                      <w:divBdr>
                        <w:top w:val="none" w:sz="0" w:space="0" w:color="auto"/>
                        <w:left w:val="none" w:sz="0" w:space="0" w:color="auto"/>
                        <w:bottom w:val="none" w:sz="0" w:space="0" w:color="auto"/>
                        <w:right w:val="none" w:sz="0" w:space="0" w:color="auto"/>
                      </w:divBdr>
                      <w:divsChild>
                        <w:div w:id="1097871019">
                          <w:marLeft w:val="0"/>
                          <w:marRight w:val="0"/>
                          <w:marTop w:val="0"/>
                          <w:marBottom w:val="0"/>
                          <w:divBdr>
                            <w:top w:val="none" w:sz="0" w:space="0" w:color="auto"/>
                            <w:left w:val="none" w:sz="0" w:space="0" w:color="auto"/>
                            <w:bottom w:val="none" w:sz="0" w:space="0" w:color="auto"/>
                            <w:right w:val="none" w:sz="0" w:space="0" w:color="auto"/>
                          </w:divBdr>
                          <w:divsChild>
                            <w:div w:id="4838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184910">
          <w:marLeft w:val="-225"/>
          <w:marRight w:val="-225"/>
          <w:marTop w:val="0"/>
          <w:marBottom w:val="0"/>
          <w:divBdr>
            <w:top w:val="none" w:sz="0" w:space="0" w:color="auto"/>
            <w:left w:val="none" w:sz="0" w:space="0" w:color="auto"/>
            <w:bottom w:val="none" w:sz="0" w:space="0" w:color="auto"/>
            <w:right w:val="none" w:sz="0" w:space="0" w:color="auto"/>
          </w:divBdr>
        </w:div>
      </w:divsChild>
    </w:div>
    <w:div w:id="1616403665">
      <w:bodyDiv w:val="1"/>
      <w:marLeft w:val="0"/>
      <w:marRight w:val="0"/>
      <w:marTop w:val="0"/>
      <w:marBottom w:val="0"/>
      <w:divBdr>
        <w:top w:val="none" w:sz="0" w:space="0" w:color="auto"/>
        <w:left w:val="none" w:sz="0" w:space="0" w:color="auto"/>
        <w:bottom w:val="none" w:sz="0" w:space="0" w:color="auto"/>
        <w:right w:val="none" w:sz="0" w:space="0" w:color="auto"/>
      </w:divBdr>
    </w:div>
    <w:div w:id="1625579340">
      <w:bodyDiv w:val="1"/>
      <w:marLeft w:val="0"/>
      <w:marRight w:val="0"/>
      <w:marTop w:val="0"/>
      <w:marBottom w:val="0"/>
      <w:divBdr>
        <w:top w:val="none" w:sz="0" w:space="0" w:color="auto"/>
        <w:left w:val="none" w:sz="0" w:space="0" w:color="auto"/>
        <w:bottom w:val="none" w:sz="0" w:space="0" w:color="auto"/>
        <w:right w:val="none" w:sz="0" w:space="0" w:color="auto"/>
      </w:divBdr>
    </w:div>
    <w:div w:id="1655716016">
      <w:bodyDiv w:val="1"/>
      <w:marLeft w:val="0"/>
      <w:marRight w:val="0"/>
      <w:marTop w:val="0"/>
      <w:marBottom w:val="0"/>
      <w:divBdr>
        <w:top w:val="none" w:sz="0" w:space="0" w:color="auto"/>
        <w:left w:val="none" w:sz="0" w:space="0" w:color="auto"/>
        <w:bottom w:val="none" w:sz="0" w:space="0" w:color="auto"/>
        <w:right w:val="none" w:sz="0" w:space="0" w:color="auto"/>
      </w:divBdr>
    </w:div>
    <w:div w:id="1707439859">
      <w:bodyDiv w:val="1"/>
      <w:marLeft w:val="0"/>
      <w:marRight w:val="0"/>
      <w:marTop w:val="0"/>
      <w:marBottom w:val="0"/>
      <w:divBdr>
        <w:top w:val="none" w:sz="0" w:space="0" w:color="auto"/>
        <w:left w:val="none" w:sz="0" w:space="0" w:color="auto"/>
        <w:bottom w:val="none" w:sz="0" w:space="0" w:color="auto"/>
        <w:right w:val="none" w:sz="0" w:space="0" w:color="auto"/>
      </w:divBdr>
    </w:div>
    <w:div w:id="1767531298">
      <w:bodyDiv w:val="1"/>
      <w:marLeft w:val="0"/>
      <w:marRight w:val="0"/>
      <w:marTop w:val="0"/>
      <w:marBottom w:val="0"/>
      <w:divBdr>
        <w:top w:val="none" w:sz="0" w:space="0" w:color="auto"/>
        <w:left w:val="none" w:sz="0" w:space="0" w:color="auto"/>
        <w:bottom w:val="none" w:sz="0" w:space="0" w:color="auto"/>
        <w:right w:val="none" w:sz="0" w:space="0" w:color="auto"/>
      </w:divBdr>
    </w:div>
    <w:div w:id="1776555009">
      <w:bodyDiv w:val="1"/>
      <w:marLeft w:val="0"/>
      <w:marRight w:val="0"/>
      <w:marTop w:val="0"/>
      <w:marBottom w:val="0"/>
      <w:divBdr>
        <w:top w:val="none" w:sz="0" w:space="0" w:color="auto"/>
        <w:left w:val="none" w:sz="0" w:space="0" w:color="auto"/>
        <w:bottom w:val="none" w:sz="0" w:space="0" w:color="auto"/>
        <w:right w:val="none" w:sz="0" w:space="0" w:color="auto"/>
      </w:divBdr>
    </w:div>
    <w:div w:id="1810902486">
      <w:bodyDiv w:val="1"/>
      <w:marLeft w:val="0"/>
      <w:marRight w:val="0"/>
      <w:marTop w:val="0"/>
      <w:marBottom w:val="0"/>
      <w:divBdr>
        <w:top w:val="none" w:sz="0" w:space="0" w:color="auto"/>
        <w:left w:val="none" w:sz="0" w:space="0" w:color="auto"/>
        <w:bottom w:val="none" w:sz="0" w:space="0" w:color="auto"/>
        <w:right w:val="none" w:sz="0" w:space="0" w:color="auto"/>
      </w:divBdr>
    </w:div>
    <w:div w:id="1846897399">
      <w:bodyDiv w:val="1"/>
      <w:marLeft w:val="0"/>
      <w:marRight w:val="0"/>
      <w:marTop w:val="0"/>
      <w:marBottom w:val="0"/>
      <w:divBdr>
        <w:top w:val="none" w:sz="0" w:space="0" w:color="auto"/>
        <w:left w:val="none" w:sz="0" w:space="0" w:color="auto"/>
        <w:bottom w:val="none" w:sz="0" w:space="0" w:color="auto"/>
        <w:right w:val="none" w:sz="0" w:space="0" w:color="auto"/>
      </w:divBdr>
    </w:div>
    <w:div w:id="1896744693">
      <w:bodyDiv w:val="1"/>
      <w:marLeft w:val="0"/>
      <w:marRight w:val="0"/>
      <w:marTop w:val="0"/>
      <w:marBottom w:val="0"/>
      <w:divBdr>
        <w:top w:val="none" w:sz="0" w:space="0" w:color="auto"/>
        <w:left w:val="none" w:sz="0" w:space="0" w:color="auto"/>
        <w:bottom w:val="none" w:sz="0" w:space="0" w:color="auto"/>
        <w:right w:val="none" w:sz="0" w:space="0" w:color="auto"/>
      </w:divBdr>
    </w:div>
    <w:div w:id="1922181314">
      <w:bodyDiv w:val="1"/>
      <w:marLeft w:val="0"/>
      <w:marRight w:val="0"/>
      <w:marTop w:val="0"/>
      <w:marBottom w:val="0"/>
      <w:divBdr>
        <w:top w:val="none" w:sz="0" w:space="0" w:color="auto"/>
        <w:left w:val="none" w:sz="0" w:space="0" w:color="auto"/>
        <w:bottom w:val="none" w:sz="0" w:space="0" w:color="auto"/>
        <w:right w:val="none" w:sz="0" w:space="0" w:color="auto"/>
      </w:divBdr>
    </w:div>
    <w:div w:id="1980380721">
      <w:bodyDiv w:val="1"/>
      <w:marLeft w:val="0"/>
      <w:marRight w:val="0"/>
      <w:marTop w:val="0"/>
      <w:marBottom w:val="0"/>
      <w:divBdr>
        <w:top w:val="none" w:sz="0" w:space="0" w:color="auto"/>
        <w:left w:val="none" w:sz="0" w:space="0" w:color="auto"/>
        <w:bottom w:val="none" w:sz="0" w:space="0" w:color="auto"/>
        <w:right w:val="none" w:sz="0" w:space="0" w:color="auto"/>
      </w:divBdr>
    </w:div>
    <w:div w:id="2018925640">
      <w:bodyDiv w:val="1"/>
      <w:marLeft w:val="0"/>
      <w:marRight w:val="0"/>
      <w:marTop w:val="0"/>
      <w:marBottom w:val="0"/>
      <w:divBdr>
        <w:top w:val="none" w:sz="0" w:space="0" w:color="auto"/>
        <w:left w:val="none" w:sz="0" w:space="0" w:color="auto"/>
        <w:bottom w:val="none" w:sz="0" w:space="0" w:color="auto"/>
        <w:right w:val="none" w:sz="0" w:space="0" w:color="auto"/>
      </w:divBdr>
    </w:div>
    <w:div w:id="2077391107">
      <w:bodyDiv w:val="1"/>
      <w:marLeft w:val="0"/>
      <w:marRight w:val="0"/>
      <w:marTop w:val="0"/>
      <w:marBottom w:val="0"/>
      <w:divBdr>
        <w:top w:val="none" w:sz="0" w:space="0" w:color="auto"/>
        <w:left w:val="none" w:sz="0" w:space="0" w:color="auto"/>
        <w:bottom w:val="none" w:sz="0" w:space="0" w:color="auto"/>
        <w:right w:val="none" w:sz="0" w:space="0" w:color="auto"/>
      </w:divBdr>
    </w:div>
    <w:div w:id="2104758002">
      <w:bodyDiv w:val="1"/>
      <w:marLeft w:val="0"/>
      <w:marRight w:val="0"/>
      <w:marTop w:val="0"/>
      <w:marBottom w:val="0"/>
      <w:divBdr>
        <w:top w:val="none" w:sz="0" w:space="0" w:color="auto"/>
        <w:left w:val="none" w:sz="0" w:space="0" w:color="auto"/>
        <w:bottom w:val="none" w:sz="0" w:space="0" w:color="auto"/>
        <w:right w:val="none" w:sz="0" w:space="0" w:color="auto"/>
      </w:divBdr>
      <w:divsChild>
        <w:div w:id="279381069">
          <w:marLeft w:val="-225"/>
          <w:marRight w:val="-225"/>
          <w:marTop w:val="0"/>
          <w:marBottom w:val="0"/>
          <w:divBdr>
            <w:top w:val="none" w:sz="0" w:space="0" w:color="auto"/>
            <w:left w:val="none" w:sz="0" w:space="0" w:color="auto"/>
            <w:bottom w:val="none" w:sz="0" w:space="0" w:color="auto"/>
            <w:right w:val="none" w:sz="0" w:space="0" w:color="auto"/>
          </w:divBdr>
          <w:divsChild>
            <w:div w:id="1118910502">
              <w:marLeft w:val="0"/>
              <w:marRight w:val="0"/>
              <w:marTop w:val="0"/>
              <w:marBottom w:val="0"/>
              <w:divBdr>
                <w:top w:val="none" w:sz="0" w:space="0" w:color="auto"/>
                <w:left w:val="none" w:sz="0" w:space="0" w:color="auto"/>
                <w:bottom w:val="none" w:sz="0" w:space="0" w:color="auto"/>
                <w:right w:val="none" w:sz="0" w:space="0" w:color="auto"/>
              </w:divBdr>
              <w:divsChild>
                <w:div w:id="799297673">
                  <w:marLeft w:val="0"/>
                  <w:marRight w:val="0"/>
                  <w:marTop w:val="150"/>
                  <w:marBottom w:val="300"/>
                  <w:divBdr>
                    <w:top w:val="single" w:sz="6" w:space="0" w:color="CCCCCC"/>
                    <w:left w:val="single" w:sz="6" w:space="0" w:color="CCCCCC"/>
                    <w:bottom w:val="single" w:sz="6" w:space="0" w:color="CCCCCC"/>
                    <w:right w:val="single" w:sz="6" w:space="0" w:color="CCCCCC"/>
                  </w:divBdr>
                  <w:divsChild>
                    <w:div w:id="103965587">
                      <w:marLeft w:val="0"/>
                      <w:marRight w:val="0"/>
                      <w:marTop w:val="0"/>
                      <w:marBottom w:val="0"/>
                      <w:divBdr>
                        <w:top w:val="none" w:sz="0" w:space="0" w:color="auto"/>
                        <w:left w:val="none" w:sz="0" w:space="0" w:color="auto"/>
                        <w:bottom w:val="none" w:sz="0" w:space="0" w:color="auto"/>
                        <w:right w:val="none" w:sz="0" w:space="0" w:color="auto"/>
                      </w:divBdr>
                      <w:divsChild>
                        <w:div w:id="1735621661">
                          <w:marLeft w:val="0"/>
                          <w:marRight w:val="0"/>
                          <w:marTop w:val="0"/>
                          <w:marBottom w:val="0"/>
                          <w:divBdr>
                            <w:top w:val="none" w:sz="0" w:space="0" w:color="auto"/>
                            <w:left w:val="none" w:sz="0" w:space="0" w:color="auto"/>
                            <w:bottom w:val="none" w:sz="0" w:space="0" w:color="auto"/>
                            <w:right w:val="none" w:sz="0" w:space="0" w:color="auto"/>
                          </w:divBdr>
                          <w:divsChild>
                            <w:div w:id="83718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402518">
          <w:marLeft w:val="-225"/>
          <w:marRight w:val="-225"/>
          <w:marTop w:val="0"/>
          <w:marBottom w:val="0"/>
          <w:divBdr>
            <w:top w:val="none" w:sz="0" w:space="0" w:color="auto"/>
            <w:left w:val="none" w:sz="0" w:space="0" w:color="auto"/>
            <w:bottom w:val="none" w:sz="0" w:space="0" w:color="auto"/>
            <w:right w:val="none" w:sz="0" w:space="0" w:color="auto"/>
          </w:divBdr>
        </w:div>
      </w:divsChild>
    </w:div>
    <w:div w:id="2139949331">
      <w:bodyDiv w:val="1"/>
      <w:marLeft w:val="0"/>
      <w:marRight w:val="0"/>
      <w:marTop w:val="0"/>
      <w:marBottom w:val="0"/>
      <w:divBdr>
        <w:top w:val="none" w:sz="0" w:space="0" w:color="auto"/>
        <w:left w:val="none" w:sz="0" w:space="0" w:color="auto"/>
        <w:bottom w:val="none" w:sz="0" w:space="0" w:color="auto"/>
        <w:right w:val="none" w:sz="0" w:space="0" w:color="auto"/>
      </w:divBdr>
    </w:div>
    <w:div w:id="214558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astyle.org/" TargetMode="External"/><Relationship Id="rId13" Type="http://schemas.openxmlformats.org/officeDocument/2006/relationships/hyperlink" Target="https://doi.org/10.7282/T3571G5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amazon.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rgipark.org.tr/tr/pub/hunefd/issue/7790/101884" TargetMode="External"/><Relationship Id="rId5" Type="http://schemas.openxmlformats.org/officeDocument/2006/relationships/webSettings" Target="webSettings.xml"/><Relationship Id="rId15" Type="http://schemas.openxmlformats.org/officeDocument/2006/relationships/hyperlink" Target="http://www.R-project.org/" TargetMode="External"/><Relationship Id="rId23" Type="http://schemas.openxmlformats.org/officeDocument/2006/relationships/theme" Target="theme/theme1.xml"/><Relationship Id="rId10" Type="http://schemas.openxmlformats.org/officeDocument/2006/relationships/hyperlink" Target="https://doi.org/10.21449/ijate.554212"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www.wsj.com"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5" Type="http://schemas.openxmlformats.org/officeDocument/2006/relationships/chartUserShapes" Target="../drawings/drawing1.xml"/><Relationship Id="rId4" Type="http://schemas.openxmlformats.org/officeDocument/2006/relationships/oleObject" Target="file:///C:\Users\Horseman\Desktop\10%20min%20germin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dk1">
                <a:tint val="88500"/>
              </a:schemeClr>
            </a:solidFill>
            <a:ln>
              <a:noFill/>
            </a:ln>
            <a:effectLst/>
          </c:spPr>
          <c:invertIfNegative val="0"/>
          <c:errBars>
            <c:errBarType val="plus"/>
            <c:errValType val="cust"/>
            <c:noEndCap val="0"/>
            <c:plus>
              <c:numLit>
                <c:formatCode>General</c:formatCode>
                <c:ptCount val="1"/>
                <c:pt idx="0">
                  <c:v>1</c:v>
                </c:pt>
              </c:numLit>
            </c:plus>
            <c:minus>
              <c:numLit>
                <c:formatCode>General</c:formatCode>
                <c:ptCount val="1"/>
                <c:pt idx="0">
                  <c:v>1</c:v>
                </c:pt>
              </c:numLit>
            </c:minus>
            <c:spPr>
              <a:noFill/>
              <a:ln w="9525" cap="flat" cmpd="sng" algn="ctr">
                <a:solidFill>
                  <a:schemeClr val="tx1">
                    <a:lumMod val="65000"/>
                    <a:lumOff val="35000"/>
                  </a:schemeClr>
                </a:solidFill>
                <a:round/>
              </a:ln>
              <a:effectLst/>
            </c:spPr>
          </c:errBars>
          <c:cat>
            <c:numRef>
              <c:f>'[10 min germination.xlsx]Sayfa1'!$S$8:$S$18</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f>'[10 min germination.xlsx]Sayfa1'!$T$8:$T$18</c:f>
              <c:numCache>
                <c:formatCode>General</c:formatCode>
                <c:ptCount val="11"/>
                <c:pt idx="0">
                  <c:v>75.67</c:v>
                </c:pt>
                <c:pt idx="1">
                  <c:v>89</c:v>
                </c:pt>
                <c:pt idx="2">
                  <c:v>61.97</c:v>
                </c:pt>
                <c:pt idx="3">
                  <c:v>61.62</c:v>
                </c:pt>
                <c:pt idx="4">
                  <c:v>58.92</c:v>
                </c:pt>
                <c:pt idx="5">
                  <c:v>86.25</c:v>
                </c:pt>
                <c:pt idx="6">
                  <c:v>25</c:v>
                </c:pt>
                <c:pt idx="7">
                  <c:v>1.75</c:v>
                </c:pt>
                <c:pt idx="8">
                  <c:v>1.75</c:v>
                </c:pt>
                <c:pt idx="9">
                  <c:v>0</c:v>
                </c:pt>
                <c:pt idx="10">
                  <c:v>61.25</c:v>
                </c:pt>
              </c:numCache>
            </c:numRef>
          </c:val>
          <c:extLst>
            <c:ext xmlns:c16="http://schemas.microsoft.com/office/drawing/2014/chart" uri="{C3380CC4-5D6E-409C-BE32-E72D297353CC}">
              <c16:uniqueId val="{00000000-61A1-4762-BB4B-F565A531A0EB}"/>
            </c:ext>
          </c:extLst>
        </c:ser>
        <c:dLbls>
          <c:showLegendKey val="0"/>
          <c:showVal val="0"/>
          <c:showCatName val="0"/>
          <c:showSerName val="0"/>
          <c:showPercent val="0"/>
          <c:showBubbleSize val="0"/>
        </c:dLbls>
        <c:gapWidth val="219"/>
        <c:overlap val="-27"/>
        <c:axId val="-471852016"/>
        <c:axId val="-471860720"/>
      </c:barChart>
      <c:catAx>
        <c:axId val="-471852016"/>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tr-TR"/>
                  <a:t>Bottom Description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tr-TR"/>
            </a:p>
          </c:txPr>
        </c:title>
        <c:numFmt formatCode="General" sourceLinked="1"/>
        <c:majorTickMark val="none"/>
        <c:minorTickMark val="out"/>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tr-TR"/>
          </a:p>
        </c:txPr>
        <c:crossAx val="-471860720"/>
        <c:crosses val="autoZero"/>
        <c:auto val="1"/>
        <c:lblAlgn val="ctr"/>
        <c:lblOffset val="100"/>
        <c:noMultiLvlLbl val="0"/>
      </c:catAx>
      <c:valAx>
        <c:axId val="-471860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tr-TR"/>
                  <a:t>Side Description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tr-TR"/>
            </a:p>
          </c:txPr>
        </c:title>
        <c:numFmt formatCode="General" sourceLinked="1"/>
        <c:majorTickMark val="out"/>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tr-TR"/>
          </a:p>
        </c:txPr>
        <c:crossAx val="-471852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tr-TR"/>
    </a:p>
  </c:txPr>
  <c:externalData r:id="rId4">
    <c:autoUpdate val="0"/>
  </c:externalData>
  <c:userShapes r:id="rId5"/>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cdr:x>
      <cdr:y>0</cdr:y>
    </cdr:from>
    <cdr:to>
      <cdr:x>0</cdr:x>
      <cdr:y>0</cdr:y>
    </cdr:to>
    <cdr:grpSp>
      <cdr:nvGrpSpPr>
        <cdr:cNvPr id="5" name="Grup 4"/>
        <cdr:cNvGrpSpPr/>
      </cdr:nvGrpSpPr>
      <cdr:grpSpPr>
        <a:xfrm xmlns:a="http://schemas.openxmlformats.org/drawingml/2006/main">
          <a:off x="0" y="0"/>
          <a:ext cx="0" cy="0"/>
          <a:chOff x="0" y="0"/>
          <a:chExt cx="0" cy="0"/>
        </a:xfrm>
      </cdr:grpSpPr>
    </cdr:grpSp>
  </cdr:relSizeAnchor>
</c:userShape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66DC53-6014-6E4D-A21B-1D9607E39063}">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Dön01</b:Tag>
    <b:SourceType>JournalArticle</b:SourceType>
    <b:Guid>{10A364F2-2BE3-482C-B198-45FF419EC103}</b:Guid>
    <b:Author>
      <b:Author>
        <b:NameList>
          <b:Person>
            <b:Last>Dönmez</b:Last>
            <b:First>Burhanettin</b:First>
          </b:Person>
        </b:NameList>
      </b:Author>
    </b:Author>
    <b:Title>Okul güvenliği sorunu ve okul yöneticisinin rolü</b:Title>
    <b:JournalName>Kuram ve Uygulamada Eğitim Yönetimi</b:JournalName>
    <b:Year>2001</b:Year>
    <b:Pages>63-74</b:Pages>
    <b:Issue>25</b:Issue>
    <b:RefOrder>1</b:RefOrder>
  </b:Source>
  <b:Source>
    <b:Tag>Ald13</b:Tag>
    <b:SourceType>JournalArticle</b:SourceType>
    <b:Guid>{55A12040-C008-41BB-B2FA-912CF2080BF2}</b:Guid>
    <b:Author>
      <b:Author>
        <b:NameList>
          <b:Person>
            <b:Last>Aldridge</b:Last>
            <b:First>Jill</b:First>
          </b:Person>
          <b:Person>
            <b:Last>Ala'l</b:Last>
            <b:First>Kate</b:First>
          </b:Person>
        </b:NameList>
      </b:Author>
    </b:Author>
    <b:Title>Assessing students' views of school climate: Developing and validating the What's Happening In This School? (WHITS) questionnaire</b:Title>
    <b:Year>2013</b:Year>
    <b:JournalName>Improving Schools</b:JournalName>
    <b:Pages>47-66</b:Pages>
    <b:Volume>16</b:Volume>
    <b:Issue>1</b:Issue>
    <b:RefOrder>2</b:RefOrder>
  </b:Source>
  <b:Source>
    <b:Tag>Coh09</b:Tag>
    <b:SourceType>JournalArticle</b:SourceType>
    <b:Guid>{17BBD29A-0222-420B-B018-5DFE89516C14}</b:Guid>
    <b:Author>
      <b:Author>
        <b:NameList>
          <b:Person>
            <b:Last>Cohen</b:Last>
            <b:First>Jonathan</b:First>
          </b:Person>
          <b:Person>
            <b:Last>Mccabe</b:Last>
            <b:First>Elizabeth</b:First>
            <b:Middle>M.</b:Middle>
          </b:Person>
          <b:Person>
            <b:Last>Michelli</b:Last>
            <b:First>Nicholas</b:First>
            <b:Middle>M.</b:Middle>
          </b:Person>
          <b:Person>
            <b:Last>Pickeral</b:Last>
            <b:First>Terry</b:First>
          </b:Person>
        </b:NameList>
      </b:Author>
    </b:Author>
    <b:Title>School climate: Research, policy, practice, and teacher education</b:Title>
    <b:JournalName>Teachers College Record</b:JournalName>
    <b:Year>2009</b:Year>
    <b:Pages>180-213</b:Pages>
    <b:Volume>111</b:Volume>
    <b:Issue>1</b:Issue>
    <b:RefOrder>3</b:RefOrder>
  </b:Source>
  <b:Source>
    <b:Tag>Git03</b:Tag>
    <b:SourceType>JournalArticle</b:SourceType>
    <b:Guid>{3126A3DA-0C9E-4C30-B859-E31C8710AF5B}</b:Guid>
    <b:Author>
      <b:Author>
        <b:NameList>
          <b:Person>
            <b:Last>Gittelsohn</b:Last>
            <b:First>Joel</b:First>
          </b:Person>
          <b:Person>
            <b:Last>Merkle</b:Last>
            <b:First>Sarah</b:First>
          </b:Person>
          <b:Person>
            <b:Last>Story</b:Last>
            <b:First>Mary</b:First>
          </b:Person>
          <b:Person>
            <b:Last>Stone</b:Last>
            <b:First>Elaine</b:First>
            <b:Middle>J.</b:Middle>
          </b:Person>
          <b:Person>
            <b:Last>Steckler</b:Last>
            <b:First>Allan</b:First>
          </b:Person>
          <b:Person>
            <b:Last>Noel</b:Last>
            <b:First>Jessica</b:First>
          </b:Person>
          <b:Person>
            <b:Last>Davis</b:Last>
            <b:First>Sally</b:First>
          </b:Person>
          <b:Person>
            <b:Last>Martin</b:Last>
            <b:First>Catherine</b:First>
            <b:Middle>J.</b:Middle>
          </b:Person>
          <b:Person>
            <b:Last>Ethelbah</b:Last>
            <b:First>Becky</b:First>
          </b:Person>
        </b:NameList>
      </b:Author>
    </b:Author>
    <b:Title>School climate and implementation of the Pathways study</b:Title>
    <b:JournalName>Preventive Medicine</b:JournalName>
    <b:Year>2003</b:Year>
    <b:Pages>97-106</b:Pages>
    <b:Volume>37</b:Volume>
    <b:RefOrder>4</b:RefOrder>
  </b:Source>
  <b:Source>
    <b:Tag>Hoy86</b:Tag>
    <b:SourceType>JournalArticle</b:SourceType>
    <b:Guid>{5C088EB1-0164-475D-8DED-B150809A25C9}</b:Guid>
    <b:Author>
      <b:Author>
        <b:NameList>
          <b:Person>
            <b:Last>Hoy</b:Last>
            <b:First>Wayne</b:First>
            <b:Middle>K.</b:Middle>
          </b:Person>
          <b:Person>
            <b:Last>Clover</b:Last>
            <b:First>Sharon</b:First>
            <b:Middle>I. R.</b:Middle>
          </b:Person>
        </b:NameList>
      </b:Author>
    </b:Author>
    <b:Title>Elementary school climate: A revision of the OCDQ</b:Title>
    <b:JournalName>Educational Administration Quarterly</b:JournalName>
    <b:Year>1986</b:Year>
    <b:Pages>93-110</b:Pages>
    <b:Volume>22</b:Volume>
    <b:Issue>1</b:Issue>
    <b:RefOrder>5</b:RefOrder>
  </b:Source>
  <b:Source>
    <b:Tag>Joh06</b:Tag>
    <b:SourceType>JournalArticle</b:SourceType>
    <b:Guid>{4154EFCA-177F-46FC-A029-A5B49D014EA2}</b:Guid>
    <b:Author>
      <b:Author>
        <b:NameList>
          <b:Person>
            <b:Last>Johnson</b:Last>
            <b:First>Bruce</b:First>
          </b:Person>
          <b:Person>
            <b:Last>Stevens</b:Last>
            <b:First>Joseph</b:First>
            <b:Middle>J.</b:Middle>
          </b:Person>
        </b:NameList>
      </b:Author>
    </b:Author>
    <b:Title>Student achievement and elementary teachers' perceptions of school climate</b:Title>
    <b:JournalName>Learning Environments Research</b:JournalName>
    <b:Year>2006</b:Year>
    <b:Pages>111-112</b:Pages>
    <b:Volume>9</b:Volume>
    <b:RefOrder>6</b:RefOrder>
  </b:Source>
  <b:Source>
    <b:Tag>Mil81</b:Tag>
    <b:SourceType>JournalArticle</b:SourceType>
    <b:Guid>{7640A0DF-480B-4F40-B10A-148D53790561}</b:Guid>
    <b:Author>
      <b:Author>
        <b:NameList>
          <b:Person>
            <b:Last>Miller</b:Last>
            <b:First>William</b:First>
            <b:Middle>C.</b:Middle>
          </b:Person>
        </b:NameList>
      </b:Author>
    </b:Author>
    <b:Title>Staff morale, school climate, and educational productivity</b:Title>
    <b:JournalName>Educational Leadership</b:JournalName>
    <b:Year>1981</b:Year>
    <b:Pages>483-486</b:Pages>
    <b:Volume>38</b:Volume>
    <b:Issue>6</b:Issue>
    <b:RefOrder>7</b:RefOrder>
  </b:Source>
  <b:Source>
    <b:Tag>Kar01</b:Tag>
    <b:SourceType>JournalArticle</b:SourceType>
    <b:Guid>{3EB22574-56D8-4D51-A41F-C7C1751301DB}</b:Guid>
    <b:Author>
      <b:Author>
        <b:NameList>
          <b:Person>
            <b:Last>Karcıoğlu</b:Last>
            <b:First>Fatih</b:First>
          </b:Person>
        </b:NameList>
      </b:Author>
    </b:Author>
    <b:Title>Örgüt kültürü ve örgüt iklimi ilişkisi</b:Title>
    <b:JournalName>İktisadi ve İdari Bilimler Dergisi</b:JournalName>
    <b:Year>2001</b:Year>
    <b:Pages>265-283</b:Pages>
    <b:Volume>15</b:Volume>
    <b:Issue>1-2</b:Issue>
    <b:RefOrder>8</b:RefOrder>
  </b:Source>
  <b:Source>
    <b:Tag>Raf03</b:Tag>
    <b:SourceType>JournalArticle</b:SourceType>
    <b:Guid>{052CEF2C-CFBB-403D-9744-F1C3378DCD42}</b:Guid>
    <b:Author>
      <b:Author>
        <b:NameList>
          <b:Person>
            <b:Last>Rafferty</b:Last>
            <b:First>Timothy</b:First>
            <b:Middle>J.</b:Middle>
          </b:Person>
        </b:NameList>
      </b:Author>
    </b:Author>
    <b:Title>School climate and teacher attitudes toward upward communication in secondary schools</b:Title>
    <b:JournalName>American Secondary Education</b:JournalName>
    <b:Year>2003</b:Year>
    <b:Pages>49-70</b:Pages>
    <b:Volume>31</b:Volume>
    <b:Issue>2</b:Issue>
    <b:RefOrder>9</b:RefOrder>
  </b:Source>
  <b:Source>
    <b:Tag>Şiş11</b:Tag>
    <b:SourceType>Book</b:SourceType>
    <b:Guid>{1AA96BC3-42B6-418A-B010-2E94E376FB38}</b:Guid>
    <b:Author>
      <b:Author>
        <b:NameList>
          <b:Person>
            <b:Last>Şişman</b:Last>
            <b:First>Mehmet</b:First>
          </b:Person>
        </b:NameList>
      </b:Author>
    </b:Author>
    <b:Title>Türk eğitim sistemi ve okul yönetimi</b:Title>
    <b:Year>2011</b:Year>
    <b:City>Ankara</b:City>
    <b:Publisher>Pegem Akademi</b:Publisher>
    <b:RefOrder>10</b:RefOrder>
  </b:Source>
  <b:Source>
    <b:Tag>Zul10</b:Tag>
    <b:SourceType>JournalArticle</b:SourceType>
    <b:Guid>{FB182A6B-4AE3-4D38-AD2C-177C911F4C83}</b:Guid>
    <b:Author>
      <b:Author>
        <b:NameList>
          <b:Person>
            <b:Last>Zullig</b:Last>
            <b:First>Keith</b:First>
            <b:Middle>J.</b:Middle>
          </b:Person>
          <b:Person>
            <b:Last>Koopman</b:Last>
            <b:First>Tommy</b:First>
            <b:Middle>M.</b:Middle>
          </b:Person>
          <b:Person>
            <b:Last>Patton</b:Last>
            <b:First>Jon</b:First>
            <b:Middle>M.</b:Middle>
          </b:Person>
          <b:Person>
            <b:Last>Ubbes</b:Last>
            <b:First>Valerie</b:First>
            <b:Middle>A.</b:Middle>
          </b:Person>
        </b:NameList>
      </b:Author>
    </b:Author>
    <b:Title>School climate: Historical review, instrument development, and schhol assessment</b:Title>
    <b:JournalName>Journal of Psychoeducational Assessment</b:JournalName>
    <b:Year>2010</b:Year>
    <b:Pages>139-152</b:Pages>
    <b:Volume>28</b:Volume>
    <b:Issue>2</b:Issue>
    <b:RefOrder>11</b:RefOrder>
  </b:Source>
  <b:Source>
    <b:Tag>Akb11</b:Tag>
    <b:SourceType>JournalArticle</b:SourceType>
    <b:Guid>{724D1971-AD5C-41E3-81CD-E4386311FCA8}</b:Guid>
    <b:Title>Çoklu veri kaynağına dayalı değerlendirmenin okul iklimine etkisi</b:Title>
    <b:Year>2011</b:Year>
    <b:Author>
      <b:Author>
        <b:NameList>
          <b:Person>
            <b:Last>Akbaba Altun</b:Last>
            <b:First>Sadegül</b:First>
          </b:Person>
          <b:Person>
            <b:Last>Memişoğlu</b:Last>
            <b:First>Salih</b:First>
            <b:Middle>Paşa</b:Middle>
          </b:Person>
        </b:NameList>
      </b:Author>
    </b:Author>
    <b:JournalName>İlköğretim Online</b:JournalName>
    <b:Pages>743-756</b:Pages>
    <b:Volume>10</b:Volume>
    <b:Issue>2</b:Issue>
    <b:RefOrder>12</b:RefOrder>
  </b:Source>
  <b:Source>
    <b:Tag>Sez11</b:Tag>
    <b:SourceType>JournalArticle</b:SourceType>
    <b:Guid>{F8F28511-14F8-4B22-B4BA-34273CC1DD68}</b:Guid>
    <b:Author>
      <b:Author>
        <b:NameList>
          <b:Person>
            <b:Last>Sezgin</b:Last>
            <b:First>Ferudun</b:First>
          </b:Person>
          <b:Person>
            <b:Last>Kılınç</b:Last>
            <b:First>Ali</b:First>
            <b:Middle>Çağatay</b:Middle>
          </b:Person>
        </b:NameList>
      </b:Author>
    </b:Author>
    <b:Title>İlköğretim okulu öğretmenlerinin örgüt iklimine ilişkin algılarının incelenmesi</b:Title>
    <b:JournalName>Gazi Üniversitesi Gazi Eğitim Fakültesi Dergisi</b:JournalName>
    <b:Year>2011</b:Year>
    <b:Pages>743-757</b:Pages>
    <b:Volume>31</b:Volume>
    <b:Issue>3</b:Issue>
    <b:RefOrder>13</b:RefOrder>
  </b:Source>
  <b:Source>
    <b:Tag>Özd10</b:Tag>
    <b:SourceType>JournalArticle</b:SourceType>
    <b:Guid>{34DCED95-0C44-4324-87A0-683A8B402BC5}</b:Guid>
    <b:Author>
      <b:Author>
        <b:NameList>
          <b:Person>
            <b:Last>Özdemir</b:Last>
            <b:First>Servet</b:First>
          </b:Person>
          <b:Person>
            <b:Last>Sezgin</b:Last>
            <b:First>Ferudun</b:First>
          </b:Person>
          <b:Person>
            <b:Last>Şirin</b:Last>
            <b:First>Hüseyin</b:First>
          </b:Person>
          <b:Person>
            <b:Last>Karip</b:Last>
            <b:First>Emin</b:First>
          </b:Person>
          <b:Person>
            <b:Last>Erkan</b:Last>
            <b:First>Serdar</b:First>
          </b:Person>
        </b:NameList>
      </b:Author>
    </b:Author>
    <b:Title>İlköğretim okulu öğrencilerinin okul iklimine ilişkin algılarını yordayan değişkenlerin incelenmesi</b:Title>
    <b:JournalName>Hacettepe Üniversitesi Eğitim Fakültesi Dergisi</b:JournalName>
    <b:Year>2010</b:Year>
    <b:Pages>213-224</b:Pages>
    <b:Issue>38</b:Issue>
    <b:RefOrder>14</b:RefOrder>
  </b:Source>
  <b:Source>
    <b:Tag>Bla10</b:Tag>
    <b:SourceType>JournalArticle</b:SourceType>
    <b:Guid>{CD05C139-174D-4611-82B2-383C8E4D57B2}</b:Guid>
    <b:Author>
      <b:Author>
        <b:NameList>
          <b:Person>
            <b:Last>Black</b:Last>
            <b:First>Glenda</b:First>
            <b:Middle>Lee</b:Middle>
          </b:Person>
        </b:NameList>
      </b:Author>
    </b:Author>
    <b:Title>Correlational analysis of servant leadership and school climate</b:Title>
    <b:JournalName>Catholic Education: A Journal of Inquiry and Practice</b:JournalName>
    <b:Year>2010</b:Year>
    <b:Pages>437-466</b:Pages>
    <b:Volume>13</b:Volume>
    <b:Issue>4</b:Issue>
    <b:RefOrder>15</b:RefOrder>
  </b:Source>
  <b:Source>
    <b:Tag>Coh091</b:Tag>
    <b:SourceType>JournalArticle</b:SourceType>
    <b:Guid>{42448987-E937-4F17-8814-3517A43CA9F8}</b:Guid>
    <b:Author>
      <b:Author>
        <b:NameList>
          <b:Person>
            <b:Last>Cohen</b:Last>
            <b:First>Jonathan</b:First>
          </b:Person>
          <b:Person>
            <b:Last>Pickeral</b:Last>
            <b:First>Terry</b:First>
          </b:Person>
          <b:Person>
            <b:Last>McCloskey</b:Last>
            <b:First>Molly</b:First>
          </b:Person>
        </b:NameList>
      </b:Author>
    </b:Author>
    <b:Title>Assessing school climate</b:Title>
    <b:JournalName>Education Digest</b:JournalName>
    <b:Year>2009</b:Year>
    <b:Pages>45-48</b:Pages>
    <b:Volume>74</b:Volume>
    <b:Issue>8</b:Issue>
    <b:RefOrder>16</b:RefOrder>
  </b:Source>
  <b:Source>
    <b:Tag>Dip01</b:Tag>
    <b:SourceType>JournalArticle</b:SourceType>
    <b:Guid>{A02CAC8E-9450-43C6-A372-73F1CE4B29FD}</b:Guid>
    <b:Author>
      <b:Author>
        <b:NameList>
          <b:Person>
            <b:Last>Dipaola</b:Last>
            <b:First>Michael</b:First>
          </b:Person>
          <b:Person>
            <b:Last>Tschannen-Moran</b:Last>
            <b:First>Megan</b:First>
          </b:Person>
        </b:NameList>
      </b:Author>
    </b:Author>
    <b:Title>Organizational citizenship behavior in schools and its relationship to school climate</b:Title>
    <b:JournalName>Journal of School Leadership</b:JournalName>
    <b:Year>2001</b:Year>
    <b:Pages>424-447</b:Pages>
    <b:Volume>11</b:Volume>
    <b:RefOrder>17</b:RefOrder>
  </b:Source>
  <b:Source>
    <b:Tag>Gra08</b:Tag>
    <b:SourceType>JournalArticle</b:SourceType>
    <b:Guid>{14A654A3-B459-4D95-BC9A-A3F3ADC281C1}</b:Guid>
    <b:Author>
      <b:Author>
        <b:NameList>
          <b:Person>
            <b:Last>Grayson</b:Last>
            <b:First>Jessica</b:First>
            <b:Middle>L.</b:Middle>
          </b:Person>
          <b:Person>
            <b:Last>Alvarez</b:Last>
            <b:First>Heather</b:First>
            <b:Middle>K.</b:Middle>
          </b:Person>
        </b:NameList>
      </b:Author>
    </b:Author>
    <b:Title>School climate factors relating to teacher burnout: A mediator model</b:Title>
    <b:JournalName>Teaching and Teacher Education</b:JournalName>
    <b:Year>2008</b:Year>
    <b:Pages>1349-1363</b:Pages>
    <b:Volume>24</b:Volume>
    <b:RefOrder>18</b:RefOrder>
  </b:Source>
  <b:Source>
    <b:Tag>Pep02</b:Tag>
    <b:SourceType>JournalArticle</b:SourceType>
    <b:Guid>{2AC1D0C3-75C8-47A1-B49D-4A47CEFB3225}</b:Guid>
    <b:Author>
      <b:Author>
        <b:NameList>
          <b:Person>
            <b:Last>Pepper</b:Last>
            <b:First>Kaye</b:First>
          </b:Person>
          <b:Person>
            <b:Last>Thomas</b:Last>
            <b:First>Lisa</b:First>
            <b:Middle>Hamilton</b:Middle>
          </b:Person>
        </b:NameList>
      </b:Author>
    </b:Author>
    <b:Title>Making a change: The effects of the leadership role on school climate</b:Title>
    <b:JournalName>Learning Environment Research</b:JournalName>
    <b:Year>2002</b:Year>
    <b:Pages>155-166</b:Pages>
    <b:Volume>5</b:Volume>
    <b:RefOrder>19</b:RefOrder>
  </b:Source>
  <b:Source>
    <b:Tag>Yıl13</b:Tag>
    <b:SourceType>JournalArticle</b:SourceType>
    <b:Guid>{FCC50E4B-7AC9-47D2-9770-640CFBED8B40}</b:Guid>
    <b:Author>
      <b:Author>
        <b:NameList>
          <b:Person>
            <b:Last>Yılmaz</b:Last>
            <b:First>Kürşad</b:First>
          </b:Person>
          <b:Person>
            <b:Last>Altınkurt</b:Last>
            <b:First>Yahya</b:First>
          </b:Person>
        </b:NameList>
      </b:Author>
    </b:Author>
    <b:Title>Örgütsel iklim ölçeğinin Türkçeye uyarlanması: Geçerlik ve güvenirlik çalışması</b:Title>
    <b:JournalName>Trakya Üniversitesi Eğitim Fakültesi Dergisi</b:JournalName>
    <b:Year>2013</b:Year>
    <b:Pages>1-11</b:Pages>
    <b:Volume>3</b:Volume>
    <b:Issue>1</b:Issue>
    <b:RefOrder>20</b:RefOrder>
  </b:Source>
  <b:Source>
    <b:Tag>EFS99</b:Tag>
    <b:SourceType>JournalArticle</b:SourceType>
    <b:Guid>{13743FA8-784F-4789-8139-C17D2A817D17}</b:Guid>
    <b:Title> It’s time for school to implement character education</b:Title>
    <b:JournalName>National Association of Secondary School Principals NASSP Bulletin</b:JournalName>
    <b:Year>1999</b:Year>
    <b:Pages>1-8</b:Pages>
    <b:Author>
      <b:Author>
        <b:NameList>
          <b:Person>
            <b:Last>Schaeffer</b:Last>
            <b:First>E.</b:First>
            <b:Middle>F.</b:Middle>
          </b:Person>
        </b:NameList>
      </b:Author>
    </b:Author>
    <b:Volume>83</b:Volume>
    <b:Issue>609</b:Issue>
    <b:RefOrder>21</b:RefOrder>
  </b:Source>
  <b:Source>
    <b:Tag>Ber05</b:Tag>
    <b:SourceType>Report</b:SourceType>
    <b:Guid>{8E0B3BE8-3E80-4DF1-9D9E-F84EEDBC6AE9}</b:Guid>
    <b:Title>What Works in Character Education: A Research-Driven Guide for Educators</b:Title>
    <b:Year>2005</b:Year>
    <b:Pages>1-37</b:Pages>
    <b:Author>
      <b:Author>
        <b:NameList>
          <b:Person>
            <b:Last>Berkowitz</b:Last>
            <b:First>Marwin</b:First>
            <b:Middle>W.</b:Middle>
          </b:Person>
          <b:Person>
            <b:Last>Bier</b:Last>
            <b:First>Melinda</b:First>
            <b:Middle>C.</b:Middle>
          </b:Person>
        </b:NameList>
      </b:Author>
    </b:Author>
    <b:City>Washington</b:City>
    <b:Publisher>John E. &amp; Frances G. Pepper</b:Publisher>
    <b:RefOrder>22</b:RefOrder>
  </b:Source>
  <b:Source>
    <b:Tag>Ben06</b:Tag>
    <b:SourceType>JournalArticle</b:SourceType>
    <b:Guid>{7DC40EA6-B5B4-4023-89CA-537D3E4908DC}</b:Guid>
    <b:Title>Character and Academics: What Good Schools Do</b:Title>
    <b:Year>2006</b:Year>
    <b:City>Bloomington</b:City>
    <b:Publisher>Phi Delta Kappan</b:Publisher>
    <b:Author>
      <b:Author>
        <b:NameList>
          <b:Person>
            <b:Last>Beninga</b:Last>
            <b:First>Jacques</b:First>
            <b:Middle>S.</b:Middle>
          </b:Person>
          <b:Person>
            <b:Last>Berkowitz</b:Last>
            <b:First>Marwin</b:First>
            <b:Middle>W.</b:Middle>
          </b:Person>
          <b:Person>
            <b:Last>Kuehn</b:Last>
            <b:First>Phyllis</b:First>
          </b:Person>
          <b:Person>
            <b:Last>Smith</b:Last>
            <b:First>Karen</b:First>
          </b:Person>
        </b:NameList>
      </b:Author>
    </b:Author>
    <b:JournalName>Phi Delta Kappan</b:JournalName>
    <b:Pages>448-452</b:Pages>
    <b:Volume>87</b:Volume>
    <b:Issue>6</b:Issue>
    <b:RefOrder>23</b:RefOrder>
  </b:Source>
  <b:Source>
    <b:Tag>And02</b:Tag>
    <b:SourceType>JournalArticle</b:SourceType>
    <b:Guid>{394EBE36-13F7-4875-823A-533716F7D959}</b:Guid>
    <b:Title>Elementary School Teachers' Sense of Efficacy for Character Education</b:Title>
    <b:JournalName>The Journal of Educational Research</b:JournalName>
    <b:Year>2002</b:Year>
    <b:Pages>47-53</b:Pages>
    <b:Author>
      <b:Author>
        <b:NameList>
          <b:Person>
            <b:Last>Milson</b:Last>
            <b:First>Andrew</b:First>
            <b:Middle>J.</b:Middle>
          </b:Person>
          <b:Person>
            <b:Last>Mehlig</b:Last>
            <b:First>Lisa</b:First>
            <b:Middle>M.</b:Middle>
          </b:Person>
        </b:NameList>
      </b:Author>
    </b:Author>
    <b:Volume>96</b:Volume>
    <b:Issue>1</b:Issue>
    <b:RefOrder>24</b:RefOrder>
  </b:Source>
  <b:Source>
    <b:Tag>Niy12</b:Tag>
    <b:SourceType>Book</b:SourceType>
    <b:Guid>{2D4A2488-60F7-4E45-A092-0D331C722CA6}</b:Guid>
    <b:Title>Bilimsel araştırma yöntemi</b:Title>
    <b:Year>2012</b:Year>
    <b:Author>
      <b:Author>
        <b:NameList>
          <b:Person>
            <b:Last>Karasar</b:Last>
            <b:First>Niyazi</b:First>
          </b:Person>
        </b:NameList>
      </b:Author>
    </b:Author>
    <b:City>Ankara</b:City>
    <b:Publisher>Nobel Akademik Yayıncılık</b:Publisher>
    <b:RefOrder>25</b:RefOrder>
  </b:Source>
  <b:Source>
    <b:Tag>Şer10</b:Tag>
    <b:SourceType>Book</b:SourceType>
    <b:Guid>{22CD09CC-A40B-49B6-A4AB-09AD7EFBA24D}</b:Guid>
    <b:Author>
      <b:Author>
        <b:NameList>
          <b:Person>
            <b:Last>Kalaycı</b:Last>
            <b:First>Şeref</b:First>
          </b:Person>
        </b:NameList>
      </b:Author>
    </b:Author>
    <b:Title>SPSS uygulamalı çok değişkenli istatistik teknikleri</b:Title>
    <b:Year>2010</b:Year>
    <b:City>Ankara</b:City>
    <b:Publisher>Asil Yayın Dağıtım</b:Publisher>
    <b:RefOrder>26</b:RefOrder>
  </b:Source>
  <b:Source>
    <b:Tag>Şen10</b:Tag>
    <b:SourceType>Book</b:SourceType>
    <b:Guid>{4DBC8F17-7EFA-4FEC-A702-FB80604DBFD0}</b:Guid>
    <b:Author>
      <b:Author>
        <b:NameList>
          <b:Person>
            <b:Last>Büyüköztürk</b:Last>
            <b:First>Şener</b:First>
          </b:Person>
        </b:NameList>
      </b:Author>
    </b:Author>
    <b:Title>Sosyal bilimler için eri analizi el kitabı</b:Title>
    <b:Year>2010</b:Year>
    <b:City>Ankara</b:City>
    <b:Publisher>Pegem Akademi</b:Publisher>
    <b:RefOrder>27</b:RefOrder>
  </b:Source>
  <b:Source>
    <b:Tag>Cem11</b:Tag>
    <b:SourceType>Book</b:SourceType>
    <b:Guid>{C6667FBB-C54D-4A5A-90AB-052A12EEC418}</b:Guid>
    <b:Author>
      <b:Author>
        <b:NameList>
          <b:Person>
            <b:Last>Meydan</b:Last>
            <b:First>Cem</b:First>
            <b:Middle>Harun</b:Middle>
          </b:Person>
          <b:Person>
            <b:Last>Şeşen</b:Last>
            <b:First>Harun</b:First>
          </b:Person>
        </b:NameList>
      </b:Author>
    </b:Author>
    <b:Title>Yapısal eşitlik modellemesi AMOS uygulamaları</b:Title>
    <b:Year>2011</b:Year>
    <b:City>Ankara</b:City>
    <b:Publisher>Detay Yayıncılık</b:Publisher>
    <b:RefOrder>28</b:RefOrder>
  </b:Source>
  <b:Source>
    <b:Tag>Öma12</b:Tag>
    <b:SourceType>Book</b:SourceType>
    <b:Guid>{D85D6938-0336-4E00-9193-E783F31E4976}</b:Guid>
    <b:Author>
      <b:Author>
        <b:NameList>
          <b:Person>
            <b:Last>Çokluk</b:Last>
            <b:First>Ömay</b:First>
          </b:Person>
          <b:Person>
            <b:Last>Şekercioğlu</b:Last>
            <b:First>Güçlü</b:First>
          </b:Person>
          <b:Person>
            <b:Last>Büyüköztürk</b:Last>
            <b:First>Şener</b:First>
          </b:Person>
        </b:NameList>
      </b:Author>
    </b:Author>
    <b:Title>Sosyal bilimler için çok değişkenli istatistik SPSS ve LISREL uygulamaları</b:Title>
    <b:Year>2012</b:Year>
    <b:City>Ankara</b:City>
    <b:Publisher>Pegem Akademi</b:Publisher>
    <b:RefOrder>29</b:RefOrder>
  </b:Source>
  <b:Source>
    <b:Tag>İsm13</b:Tag>
    <b:SourceType>Book</b:SourceType>
    <b:Guid>{853B028B-C869-48AD-86BF-A603E36C21C8}</b:Guid>
    <b:Author>
      <b:Author>
        <b:NameList>
          <b:Person>
            <b:Last>Seçer</b:Last>
            <b:First>İsmail</b:First>
          </b:Person>
        </b:NameList>
      </b:Author>
    </b:Author>
    <b:Title>SPSS ve LISREL ile pratik veri analizi</b:Title>
    <b:Year>2013</b:Year>
    <b:City>Ankara</b:City>
    <b:Publisher>Anı Yayıncılık</b:Publisher>
    <b:RefOrder>30</b:RefOrder>
  </b:Source>
  <b:Source>
    <b:Tag>Nur10</b:Tag>
    <b:SourceType>Book</b:SourceType>
    <b:Guid>{BD3D1DFC-C190-493F-83C8-20315AC0A463}</b:Guid>
    <b:Author>
      <b:Author>
        <b:NameList>
          <b:Person>
            <b:Last>Bayram</b:Last>
            <b:First>Nuran</b:First>
          </b:Person>
        </b:NameList>
      </b:Author>
    </b:Author>
    <b:Title>Yapısal eşitlik modellemesine giriş: AMOS uygulamaları</b:Title>
    <b:Year>2010</b:Year>
    <b:City>İstanbul</b:City>
    <b:Publisher>Ezgi Kitabevi</b:Publisher>
    <b:RefOrder>31</b:RefOrder>
  </b:Source>
  <b:Source>
    <b:Tag>Ber10</b:Tag>
    <b:SourceType>Book</b:SourceType>
    <b:Guid>{A0DE46D8-5467-44F6-82AA-2E894A7D6181}</b:Guid>
    <b:Author>
      <b:Author>
        <b:NameList>
          <b:Person>
            <b:Last>Sipahi</b:Last>
            <b:First>Beril</b:First>
          </b:Person>
          <b:Person>
            <b:Last>Yurtkoru</b:Last>
            <b:First>E.</b:First>
            <b:Middle>Serra</b:Middle>
          </b:Person>
          <b:Person>
            <b:Last>Çinko</b:Last>
            <b:First>Murat</b:First>
          </b:Person>
        </b:NameList>
      </b:Author>
    </b:Author>
    <b:Title>Sosyal bilimlerde SPSS'le veri analizi</b:Title>
    <b:Year>2010</b:Year>
    <b:City>İstanbul</b:City>
    <b:Publisher>Beta Basım Yayın Dağııtım</b:Publisher>
    <b:RefOrder>32</b:RefOrder>
  </b:Source>
  <b:Source>
    <b:Tag>AAt97</b:Tag>
    <b:SourceType>Book</b:SourceType>
    <b:Guid>{3EE0DD32-6E8A-4751-BCB9-8EC01C81EB2F}</b:Guid>
    <b:Author>
      <b:Author>
        <b:NameList>
          <b:Person>
            <b:Last>Tezbaşaran</b:Last>
            <b:First>A.</b:First>
            <b:Middle>Ata</b:Middle>
          </b:Person>
        </b:NameList>
      </b:Author>
    </b:Author>
    <b:Title>Likert tipi ölçek geliştirme kılavuzu</b:Title>
    <b:Year>1997</b:Year>
    <b:City>Ankara</b:City>
    <b:Publisher>Türk Psikologlar Derneği</b:Publisher>
    <b:RefOrder>33</b:RefOrder>
  </b:Source>
  <b:Source>
    <b:Tag>Yav10</b:Tag>
    <b:SourceType>Book</b:SourceType>
    <b:Guid>{86C7EBB1-DE61-480E-86C9-F2319549B9CA}</b:Guid>
    <b:Author>
      <b:Author>
        <b:NameList>
          <b:Person>
            <b:Last>Akbulut</b:Last>
            <b:First>Yavuz</b:First>
          </b:Person>
        </b:NameList>
      </b:Author>
    </b:Author>
    <b:Title>Sosyal bilimlerde SPSS uygulamaları</b:Title>
    <b:Year>2010</b:Year>
    <b:City>İstanbul</b:City>
    <b:Publisher>İdeal Kültür Yayıncılık</b:Publisher>
    <b:RefOrder>34</b:RefOrder>
  </b:Source>
  <b:Source>
    <b:Tag>Liu14</b:Tag>
    <b:SourceType>JournalArticle</b:SourceType>
    <b:Guid>{75EFC95B-FC51-45DA-83B1-FD7B4FD9358E}</b:Guid>
    <b:Author>
      <b:Author>
        <b:NameList>
          <b:Person>
            <b:Last>Liu</b:Last>
            <b:First>Ying</b:First>
          </b:Person>
          <b:Person>
            <b:Last>Ding</b:Last>
            <b:First>Cody</b:First>
          </b:Person>
          <b:Person>
            <b:Last>Berkowitz</b:Last>
            <b:First>Marvin</b:First>
            <b:Middle>W.</b:Middle>
          </b:Person>
          <b:Person>
            <b:Last>Bier</b:Last>
            <b:First>Melinda</b:First>
            <b:Middle>C.</b:Middle>
          </b:Person>
        </b:NameList>
      </b:Author>
    </b:Author>
    <b:Title>A psychometric evaluation of a revised school climate teacher survey</b:Title>
    <b:Year>2014</b:Year>
    <b:JournalName>Canadian Journal of School Psychology</b:JournalName>
    <b:Pages>54-67</b:Pages>
    <b:Volume>29</b:Volume>
    <b:Issue>1</b:Issue>
    <b:RefOrder>35</b:RefOrder>
  </b:Source>
</b:Sources>
</file>

<file path=customXml/itemProps1.xml><?xml version="1.0" encoding="utf-8"?>
<ds:datastoreItem xmlns:ds="http://schemas.openxmlformats.org/officeDocument/2006/customXml" ds:itemID="{6A785805-F13D-4DF2-94FF-2BB013A99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1811</Words>
  <Characters>10326</Characters>
  <Application>Microsoft Office Word</Application>
  <DocSecurity>0</DocSecurity>
  <Lines>86</Lines>
  <Paragraphs>24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IZZET KARA</dc:creator>
  <cp:keywords/>
  <dc:description/>
  <cp:lastModifiedBy>izzet kara</cp:lastModifiedBy>
  <cp:revision>2</cp:revision>
  <dcterms:created xsi:type="dcterms:W3CDTF">2025-05-06T11:12:00Z</dcterms:created>
  <dcterms:modified xsi:type="dcterms:W3CDTF">2025-05-06T11:12:00Z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documentId_9886</vt:lpwstr>
  </property>
  <property fmtid="{D5CDD505-2E9C-101B-9397-08002B2CF9AE}" pid="3" name="grammarly_documentContext">
    <vt:lpwstr>{"goals":["inform","describe"],"domain":"academic","emotions":[],"dialect":"american","audience":"expert","style":"formal"}</vt:lpwstr>
  </property>
  <property fmtid="{D5CDD505-2E9C-101B-9397-08002B2CF9AE}" pid="4" name="Mendeley Document_1">
    <vt:lpwstr>True</vt:lpwstr>
  </property>
</Properties>
</file>