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BA7C" w14:textId="2E7809F9" w:rsidR="009A2795" w:rsidRDefault="009A2795">
      <w:pPr>
        <w:rPr>
          <w:rFonts w:ascii="Times New Roman" w:hAnsi="Times New Roman" w:cs="Times New Roman"/>
          <w:sz w:val="24"/>
          <w:szCs w:val="24"/>
        </w:rPr>
      </w:pPr>
    </w:p>
    <w:p w14:paraId="4E8F0F05" w14:textId="52452611" w:rsidR="009A2795" w:rsidRPr="004333D9" w:rsidRDefault="009A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work was reviewed by June. She said she really enjoyed </w:t>
      </w:r>
      <w:r w:rsidR="00991593">
        <w:rPr>
          <w:rFonts w:ascii="Times New Roman" w:hAnsi="Times New Roman" w:cs="Times New Roman"/>
          <w:sz w:val="24"/>
          <w:szCs w:val="24"/>
        </w:rPr>
        <w:t>it,</w:t>
      </w:r>
      <w:r>
        <w:rPr>
          <w:rFonts w:ascii="Times New Roman" w:hAnsi="Times New Roman" w:cs="Times New Roman"/>
          <w:sz w:val="24"/>
          <w:szCs w:val="24"/>
        </w:rPr>
        <w:t xml:space="preserve"> but the amount of cursing was a little amusing and could probably be tuned down. I agreed with this and took most of the swearing out. June also said </w:t>
      </w:r>
      <w:r w:rsidR="00274FB8">
        <w:rPr>
          <w:rFonts w:ascii="Times New Roman" w:hAnsi="Times New Roman" w:cs="Times New Roman"/>
          <w:sz w:val="24"/>
          <w:szCs w:val="24"/>
        </w:rPr>
        <w:t>she could tell</w:t>
      </w:r>
      <w:r>
        <w:rPr>
          <w:rFonts w:ascii="Times New Roman" w:hAnsi="Times New Roman" w:cs="Times New Roman"/>
          <w:sz w:val="24"/>
          <w:szCs w:val="24"/>
        </w:rPr>
        <w:t xml:space="preserve"> the farmer </w:t>
      </w:r>
      <w:r w:rsidR="00274FB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distressed and angry about something. She said that some lines didn’t seem to fit that theme though. </w:t>
      </w:r>
      <w:r w:rsidR="00274FB8">
        <w:rPr>
          <w:rFonts w:ascii="Times New Roman" w:hAnsi="Times New Roman" w:cs="Times New Roman"/>
          <w:sz w:val="24"/>
          <w:szCs w:val="24"/>
        </w:rPr>
        <w:t>Specifically,</w:t>
      </w:r>
      <w:r>
        <w:rPr>
          <w:rFonts w:ascii="Times New Roman" w:hAnsi="Times New Roman" w:cs="Times New Roman"/>
          <w:sz w:val="24"/>
          <w:szCs w:val="24"/>
        </w:rPr>
        <w:t xml:space="preserve"> the ones with swearing. She claimed that they felt a little goofy and took her out of the farmer’s headspace. Another reason 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swears</w:t>
      </w:r>
      <w:proofErr w:type="gramEnd"/>
      <w:r>
        <w:rPr>
          <w:rFonts w:ascii="Times New Roman" w:hAnsi="Times New Roman" w:cs="Times New Roman"/>
          <w:sz w:val="24"/>
          <w:szCs w:val="24"/>
        </w:rPr>
        <w:t>. June said she understood that this was a farmer who was going through something difficult, though without knowing the context she could have only guessed that he had lost someone. With this feedback</w:t>
      </w:r>
      <w:r w:rsidR="00274F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I’m going to rewrite my short story to try </w:t>
      </w:r>
      <w:r w:rsidR="00274FB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make the subtext clearer and take out any parts that take the reader out of the headspace I want them in.</w:t>
      </w:r>
    </w:p>
    <w:sectPr w:rsidR="009A2795" w:rsidRPr="0043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4F"/>
    <w:rsid w:val="00196598"/>
    <w:rsid w:val="00274FB8"/>
    <w:rsid w:val="002E4F20"/>
    <w:rsid w:val="003F6984"/>
    <w:rsid w:val="004333D9"/>
    <w:rsid w:val="0052634E"/>
    <w:rsid w:val="007070FD"/>
    <w:rsid w:val="00757A37"/>
    <w:rsid w:val="008B4641"/>
    <w:rsid w:val="00991593"/>
    <w:rsid w:val="009A2795"/>
    <w:rsid w:val="00A4547E"/>
    <w:rsid w:val="00C8784F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E195D"/>
  <w15:chartTrackingRefBased/>
  <w15:docId w15:val="{CB95F12D-0A33-4D2A-BF54-6CD0B62B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155</Words>
  <Characters>701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6</cp:revision>
  <dcterms:created xsi:type="dcterms:W3CDTF">2024-09-09T20:01:00Z</dcterms:created>
  <dcterms:modified xsi:type="dcterms:W3CDTF">2024-09-10T22:02:00Z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ea97ba14c76ea683508dfe4702e50bfb66a60c1a73e8b363b5ca9abec6510447</vt:lpwstr>
  </property>
</Properties>
</file>