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69" w:rsidRDefault="00D51E69" w:rsidP="0003246C">
      <w:pPr>
        <w:rPr>
          <w:rFonts w:ascii="Times New Roman" w:hAnsi="Times New Roman" w:cs="Times New Roman"/>
          <w:b/>
          <w:sz w:val="28"/>
          <w:szCs w:val="28"/>
        </w:rPr>
      </w:pPr>
      <w:r>
        <w:rPr>
          <w:rFonts w:ascii="Times New Roman" w:hAnsi="Times New Roman" w:cs="Times New Roman"/>
          <w:b/>
          <w:sz w:val="28"/>
          <w:szCs w:val="28"/>
        </w:rPr>
        <w:t>Title: Prototyping Model in software development life cycle</w:t>
      </w:r>
    </w:p>
    <w:p w:rsidR="00D51E69" w:rsidRDefault="00D51E69">
      <w:pPr>
        <w:rPr>
          <w:rFonts w:ascii="Times New Roman" w:hAnsi="Times New Roman" w:cs="Times New Roman"/>
          <w:b/>
          <w:sz w:val="28"/>
          <w:szCs w:val="28"/>
        </w:rPr>
      </w:pPr>
      <w:r>
        <w:rPr>
          <w:rFonts w:ascii="Times New Roman" w:hAnsi="Times New Roman" w:cs="Times New Roman"/>
          <w:b/>
          <w:sz w:val="28"/>
          <w:szCs w:val="28"/>
        </w:rPr>
        <w:t>Subtitle: Exploring Features, Advantages, and disadvantages of Prototyping Model</w:t>
      </w:r>
      <w:bookmarkStart w:id="0" w:name="_GoBack"/>
      <w:bookmarkEnd w:id="0"/>
      <w:r>
        <w:rPr>
          <w:rFonts w:ascii="Times New Roman" w:hAnsi="Times New Roman" w:cs="Times New Roman"/>
          <w:b/>
          <w:sz w:val="28"/>
          <w:szCs w:val="28"/>
        </w:rPr>
        <w:br w:type="page"/>
      </w:r>
    </w:p>
    <w:p w:rsidR="0003246C" w:rsidRPr="002164A2" w:rsidRDefault="002164A2" w:rsidP="0003246C">
      <w:pPr>
        <w:rPr>
          <w:rFonts w:ascii="Times New Roman" w:hAnsi="Times New Roman" w:cs="Times New Roman"/>
          <w:sz w:val="24"/>
          <w:szCs w:val="24"/>
        </w:rPr>
      </w:pPr>
      <w:r w:rsidRPr="002164A2">
        <w:rPr>
          <w:rFonts w:ascii="Times New Roman" w:hAnsi="Times New Roman" w:cs="Times New Roman"/>
          <w:b/>
          <w:sz w:val="28"/>
          <w:szCs w:val="28"/>
        </w:rPr>
        <w:lastRenderedPageBreak/>
        <w:t>Prototyping Model</w:t>
      </w:r>
      <w:r>
        <w:t xml:space="preserve">: </w:t>
      </w:r>
      <w:r w:rsidRPr="002164A2">
        <w:rPr>
          <w:rFonts w:ascii="Times New Roman" w:hAnsi="Times New Roman" w:cs="Times New Roman"/>
          <w:sz w:val="24"/>
          <w:szCs w:val="24"/>
        </w:rPr>
        <w:t>The prototyping model is a software development approach that prioritizes the creation of preliminary versions, or prototypes, of a system to gather feedback, refine requirements, and validate design decisions. Unlike traditional sequential models where requirements are finalized upfront, the prototyping model acknowledges the likelihood of evolving user needs and uncertainties in requirements by promoting an iterative and flexible development process.</w:t>
      </w:r>
    </w:p>
    <w:p w:rsidR="0003246C" w:rsidRDefault="0003246C" w:rsidP="0003246C"/>
    <w:p w:rsidR="0003246C" w:rsidRPr="002164A2" w:rsidRDefault="002164A2" w:rsidP="0003246C">
      <w:pPr>
        <w:rPr>
          <w:rFonts w:ascii="Times New Roman" w:hAnsi="Times New Roman" w:cs="Times New Roman"/>
          <w:b/>
          <w:sz w:val="28"/>
          <w:szCs w:val="28"/>
        </w:rPr>
      </w:pPr>
      <w:r w:rsidRPr="002164A2">
        <w:rPr>
          <w:rFonts w:ascii="Times New Roman" w:hAnsi="Times New Roman" w:cs="Times New Roman"/>
          <w:b/>
          <w:sz w:val="28"/>
          <w:szCs w:val="28"/>
        </w:rPr>
        <w:t>Features of Prototyping Model</w:t>
      </w:r>
    </w:p>
    <w:p w:rsidR="0003246C" w:rsidRPr="002164A2" w:rsidRDefault="0003246C" w:rsidP="002164A2">
      <w:pPr>
        <w:pStyle w:val="ListParagraph"/>
        <w:numPr>
          <w:ilvl w:val="0"/>
          <w:numId w:val="1"/>
        </w:numPr>
        <w:ind w:left="450"/>
        <w:rPr>
          <w:rFonts w:ascii="Times New Roman" w:hAnsi="Times New Roman" w:cs="Times New Roman"/>
          <w:sz w:val="24"/>
          <w:szCs w:val="24"/>
        </w:rPr>
      </w:pPr>
      <w:r w:rsidRPr="002164A2">
        <w:rPr>
          <w:rFonts w:ascii="Times New Roman" w:hAnsi="Times New Roman" w:cs="Times New Roman"/>
          <w:sz w:val="24"/>
          <w:szCs w:val="24"/>
        </w:rPr>
        <w:t>Ra</w:t>
      </w:r>
      <w:r w:rsidR="002164A2" w:rsidRPr="002164A2">
        <w:rPr>
          <w:rFonts w:ascii="Times New Roman" w:hAnsi="Times New Roman" w:cs="Times New Roman"/>
          <w:sz w:val="24"/>
          <w:szCs w:val="24"/>
        </w:rPr>
        <w:t>pid Development of Prototypes:</w:t>
      </w:r>
      <w:r w:rsidRPr="002164A2">
        <w:rPr>
          <w:rFonts w:ascii="Times New Roman" w:hAnsi="Times New Roman" w:cs="Times New Roman"/>
          <w:sz w:val="24"/>
          <w:szCs w:val="24"/>
        </w:rPr>
        <w:t xml:space="preserve"> The prototyping model allows for the quick creation of working prototypes that demonstrate key functionalities of the intended system. This rapid development helps in showcasing ideas and concepts early in the process.   </w:t>
      </w:r>
    </w:p>
    <w:p w:rsidR="0003246C" w:rsidRPr="002164A2" w:rsidRDefault="0003246C" w:rsidP="002164A2">
      <w:pPr>
        <w:pStyle w:val="ListParagraph"/>
        <w:numPr>
          <w:ilvl w:val="0"/>
          <w:numId w:val="1"/>
        </w:numPr>
        <w:ind w:left="450"/>
        <w:rPr>
          <w:rFonts w:ascii="Times New Roman" w:hAnsi="Times New Roman" w:cs="Times New Roman"/>
          <w:sz w:val="24"/>
          <w:szCs w:val="24"/>
        </w:rPr>
      </w:pPr>
      <w:r w:rsidRPr="002164A2">
        <w:rPr>
          <w:rFonts w:ascii="Times New Roman" w:hAnsi="Times New Roman" w:cs="Times New Roman"/>
          <w:sz w:val="24"/>
          <w:szCs w:val="24"/>
        </w:rPr>
        <w:t>Close Collabor</w:t>
      </w:r>
      <w:r w:rsidR="002164A2" w:rsidRPr="002164A2">
        <w:rPr>
          <w:rFonts w:ascii="Times New Roman" w:hAnsi="Times New Roman" w:cs="Times New Roman"/>
          <w:sz w:val="24"/>
          <w:szCs w:val="24"/>
        </w:rPr>
        <w:t>ation with Users for Feedback:</w:t>
      </w:r>
      <w:r w:rsidRPr="002164A2">
        <w:rPr>
          <w:rFonts w:ascii="Times New Roman" w:hAnsi="Times New Roman" w:cs="Times New Roman"/>
          <w:sz w:val="24"/>
          <w:szCs w:val="24"/>
        </w:rPr>
        <w:t xml:space="preserve"> Unlike traditional models where user involvement may come later in the process, the prototyping model encourages constant interaction with users. This collaboration ensures that user needs and expectations are accurately captured and incorporated into the prototype.   </w:t>
      </w:r>
    </w:p>
    <w:p w:rsidR="0003246C" w:rsidRPr="002164A2" w:rsidRDefault="0003246C" w:rsidP="002164A2">
      <w:pPr>
        <w:pStyle w:val="ListParagraph"/>
        <w:numPr>
          <w:ilvl w:val="0"/>
          <w:numId w:val="1"/>
        </w:numPr>
        <w:ind w:left="450"/>
        <w:rPr>
          <w:rFonts w:ascii="Times New Roman" w:hAnsi="Times New Roman" w:cs="Times New Roman"/>
          <w:sz w:val="24"/>
          <w:szCs w:val="24"/>
        </w:rPr>
      </w:pPr>
      <w:r w:rsidRPr="002164A2">
        <w:rPr>
          <w:rFonts w:ascii="Times New Roman" w:hAnsi="Times New Roman" w:cs="Times New Roman"/>
          <w:sz w:val="24"/>
          <w:szCs w:val="24"/>
        </w:rPr>
        <w:t>Flexible and Adapt</w:t>
      </w:r>
      <w:r w:rsidR="002164A2" w:rsidRPr="002164A2">
        <w:rPr>
          <w:rFonts w:ascii="Times New Roman" w:hAnsi="Times New Roman" w:cs="Times New Roman"/>
          <w:sz w:val="24"/>
          <w:szCs w:val="24"/>
        </w:rPr>
        <w:t>able to Changing Requirements:</w:t>
      </w:r>
      <w:r w:rsidRPr="002164A2">
        <w:rPr>
          <w:rFonts w:ascii="Times New Roman" w:hAnsi="Times New Roman" w:cs="Times New Roman"/>
          <w:sz w:val="24"/>
          <w:szCs w:val="24"/>
        </w:rPr>
        <w:t xml:space="preserve"> Since the focus is on iterative development and refinement, the prototyping model is well-suited for projects with evolving or unclear requirements. It enables stakeholders to refine their understanding of the system as the project progresses, allowing for adjustments and changes along the way.   </w:t>
      </w:r>
    </w:p>
    <w:p w:rsidR="0003246C" w:rsidRPr="002164A2" w:rsidRDefault="0003246C" w:rsidP="002164A2">
      <w:pPr>
        <w:pStyle w:val="ListParagraph"/>
        <w:numPr>
          <w:ilvl w:val="0"/>
          <w:numId w:val="1"/>
        </w:numPr>
        <w:ind w:left="450"/>
        <w:rPr>
          <w:rFonts w:ascii="Times New Roman" w:hAnsi="Times New Roman" w:cs="Times New Roman"/>
          <w:sz w:val="24"/>
          <w:szCs w:val="24"/>
        </w:rPr>
      </w:pPr>
      <w:r w:rsidRPr="002164A2">
        <w:rPr>
          <w:rFonts w:ascii="Times New Roman" w:hAnsi="Times New Roman" w:cs="Times New Roman"/>
          <w:sz w:val="24"/>
          <w:szCs w:val="24"/>
        </w:rPr>
        <w:t>Emphasis on User Invol</w:t>
      </w:r>
      <w:r w:rsidR="002164A2" w:rsidRPr="002164A2">
        <w:rPr>
          <w:rFonts w:ascii="Times New Roman" w:hAnsi="Times New Roman" w:cs="Times New Roman"/>
          <w:sz w:val="24"/>
          <w:szCs w:val="24"/>
        </w:rPr>
        <w:t>vement throughout the Process:</w:t>
      </w:r>
      <w:r w:rsidRPr="002164A2">
        <w:rPr>
          <w:rFonts w:ascii="Times New Roman" w:hAnsi="Times New Roman" w:cs="Times New Roman"/>
          <w:sz w:val="24"/>
          <w:szCs w:val="24"/>
        </w:rPr>
        <w:t xml:space="preserve"> Users play a central role in the prototyping model, providing feedback and suggestions at various stages of prototype development. This ensures that the final product aligns closely with user needs and preferences.</w:t>
      </w:r>
    </w:p>
    <w:p w:rsidR="0003246C" w:rsidRDefault="0003246C" w:rsidP="0003246C"/>
    <w:p w:rsidR="0003246C" w:rsidRDefault="002164A2" w:rsidP="0003246C">
      <w:r w:rsidRPr="00D51E69">
        <w:rPr>
          <w:rFonts w:ascii="Times New Roman" w:hAnsi="Times New Roman" w:cs="Times New Roman"/>
          <w:b/>
          <w:sz w:val="28"/>
          <w:szCs w:val="28"/>
        </w:rPr>
        <w:t>Cases When It's Used</w:t>
      </w:r>
      <w:r>
        <w:t>:</w:t>
      </w:r>
    </w:p>
    <w:p w:rsidR="0003246C" w:rsidRDefault="0003246C" w:rsidP="00D51E69">
      <w:pPr>
        <w:pStyle w:val="ListParagraph"/>
        <w:numPr>
          <w:ilvl w:val="0"/>
          <w:numId w:val="3"/>
        </w:numPr>
        <w:ind w:left="450"/>
      </w:pPr>
      <w:r>
        <w:t>Uncertain or Evolving Requireme</w:t>
      </w:r>
      <w:r w:rsidR="002164A2">
        <w:t>nts:</w:t>
      </w:r>
      <w:r>
        <w:t xml:space="preserve"> When requirements are not well-defined or are likely to change over time, the prototyping model offers a flexible approach to development.   </w:t>
      </w:r>
    </w:p>
    <w:p w:rsidR="0003246C" w:rsidRDefault="0003246C" w:rsidP="00D51E69">
      <w:pPr>
        <w:pStyle w:val="ListParagraph"/>
        <w:numPr>
          <w:ilvl w:val="0"/>
          <w:numId w:val="3"/>
        </w:numPr>
        <w:ind w:left="450"/>
      </w:pPr>
      <w:r>
        <w:t>High User Intera</w:t>
      </w:r>
      <w:r w:rsidR="002164A2">
        <w:t>ction or Interface Complexity:</w:t>
      </w:r>
      <w:r>
        <w:t xml:space="preserve"> Projects that involve complex user interfaces or extensive user interaction benefit from the prototyping model. It allows designers to test different interface designs and interaction patterns to find the most intuitive solution.   </w:t>
      </w:r>
    </w:p>
    <w:p w:rsidR="0003246C" w:rsidRDefault="0003246C" w:rsidP="00D51E69">
      <w:pPr>
        <w:pStyle w:val="ListParagraph"/>
        <w:numPr>
          <w:ilvl w:val="0"/>
          <w:numId w:val="3"/>
        </w:numPr>
        <w:ind w:left="450"/>
      </w:pPr>
      <w:r>
        <w:t>Innova</w:t>
      </w:r>
      <w:r w:rsidR="002164A2">
        <w:t>tive or Experimental Projects:</w:t>
      </w:r>
      <w:r>
        <w:t xml:space="preserve"> Prototyping is often used for projects where innovation and experimentation are key. It allows teams to explore new ideas and concepts quickly, gathering feedback to refine and improve them.</w:t>
      </w:r>
    </w:p>
    <w:p w:rsidR="0003246C" w:rsidRDefault="0003246C" w:rsidP="0003246C"/>
    <w:p w:rsidR="00D51E69" w:rsidRDefault="00D51E69" w:rsidP="0003246C"/>
    <w:p w:rsidR="00D51E69" w:rsidRDefault="00D51E69" w:rsidP="0003246C"/>
    <w:p w:rsidR="00D51E69" w:rsidRDefault="00D51E69" w:rsidP="0003246C"/>
    <w:p w:rsidR="0003246C" w:rsidRPr="00D51E69" w:rsidRDefault="002164A2" w:rsidP="00D51E69">
      <w:pPr>
        <w:jc w:val="center"/>
        <w:rPr>
          <w:rFonts w:ascii="Times New Roman" w:hAnsi="Times New Roman" w:cs="Times New Roman"/>
          <w:b/>
          <w:sz w:val="28"/>
          <w:szCs w:val="28"/>
        </w:rPr>
      </w:pPr>
      <w:r w:rsidRPr="00D51E69">
        <w:rPr>
          <w:rFonts w:ascii="Times New Roman" w:hAnsi="Times New Roman" w:cs="Times New Roman"/>
          <w:b/>
          <w:sz w:val="28"/>
          <w:szCs w:val="28"/>
        </w:rPr>
        <w:lastRenderedPageBreak/>
        <w:t>Advantages</w:t>
      </w:r>
      <w:r w:rsidR="00D51E69" w:rsidRPr="00D51E69">
        <w:rPr>
          <w:rFonts w:ascii="Times New Roman" w:hAnsi="Times New Roman" w:cs="Times New Roman"/>
          <w:b/>
          <w:sz w:val="28"/>
          <w:szCs w:val="28"/>
        </w:rPr>
        <w:t xml:space="preserve"> of Prototyping Model</w:t>
      </w:r>
    </w:p>
    <w:p w:rsidR="0003246C" w:rsidRDefault="0003246C" w:rsidP="00D51E69">
      <w:pPr>
        <w:pStyle w:val="ListParagraph"/>
        <w:numPr>
          <w:ilvl w:val="0"/>
          <w:numId w:val="5"/>
        </w:numPr>
        <w:ind w:left="270" w:hanging="90"/>
        <w:rPr>
          <w:rFonts w:ascii="Times New Roman" w:hAnsi="Times New Roman" w:cs="Times New Roman"/>
          <w:sz w:val="24"/>
          <w:szCs w:val="24"/>
        </w:rPr>
      </w:pPr>
      <w:r w:rsidRPr="00D51E69">
        <w:rPr>
          <w:rFonts w:ascii="Times New Roman" w:hAnsi="Times New Roman" w:cs="Times New Roman"/>
          <w:sz w:val="24"/>
          <w:szCs w:val="24"/>
        </w:rPr>
        <w:t xml:space="preserve">Early Identification of User </w:t>
      </w:r>
      <w:r w:rsidR="002164A2" w:rsidRPr="00D51E69">
        <w:rPr>
          <w:rFonts w:ascii="Times New Roman" w:hAnsi="Times New Roman" w:cs="Times New Roman"/>
          <w:sz w:val="24"/>
          <w:szCs w:val="24"/>
        </w:rPr>
        <w:t>Requirements and Design Flaws:</w:t>
      </w:r>
      <w:r w:rsidRPr="00D51E69">
        <w:rPr>
          <w:rFonts w:ascii="Times New Roman" w:hAnsi="Times New Roman" w:cs="Times New Roman"/>
          <w:sz w:val="24"/>
          <w:szCs w:val="24"/>
        </w:rPr>
        <w:t xml:space="preserve"> By creating prototypes early in the development process, potential issues with requirements or design can be identified and addressed before significant time and resources are invested.   </w:t>
      </w:r>
    </w:p>
    <w:p w:rsidR="00D51E69" w:rsidRPr="00D51E69" w:rsidRDefault="00D51E69" w:rsidP="00D51E69">
      <w:pPr>
        <w:pStyle w:val="ListParagraph"/>
        <w:ind w:left="270"/>
        <w:rPr>
          <w:rFonts w:ascii="Times New Roman" w:hAnsi="Times New Roman" w:cs="Times New Roman"/>
          <w:sz w:val="24"/>
          <w:szCs w:val="24"/>
        </w:rPr>
      </w:pPr>
    </w:p>
    <w:p w:rsidR="0003246C" w:rsidRDefault="0003246C" w:rsidP="00D51E69">
      <w:pPr>
        <w:pStyle w:val="ListParagraph"/>
        <w:numPr>
          <w:ilvl w:val="0"/>
          <w:numId w:val="5"/>
        </w:numPr>
        <w:ind w:left="270" w:hanging="90"/>
        <w:rPr>
          <w:rFonts w:ascii="Times New Roman" w:hAnsi="Times New Roman" w:cs="Times New Roman"/>
          <w:sz w:val="24"/>
          <w:szCs w:val="24"/>
        </w:rPr>
      </w:pPr>
      <w:r w:rsidRPr="00D51E69">
        <w:rPr>
          <w:rFonts w:ascii="Times New Roman" w:hAnsi="Times New Roman" w:cs="Times New Roman"/>
          <w:sz w:val="24"/>
          <w:szCs w:val="24"/>
        </w:rPr>
        <w:t>Encourage</w:t>
      </w:r>
      <w:r w:rsidR="002164A2" w:rsidRPr="00D51E69">
        <w:rPr>
          <w:rFonts w:ascii="Times New Roman" w:hAnsi="Times New Roman" w:cs="Times New Roman"/>
          <w:sz w:val="24"/>
          <w:szCs w:val="24"/>
        </w:rPr>
        <w:t>s User Involvement and Buy-In:</w:t>
      </w:r>
      <w:r w:rsidRPr="00D51E69">
        <w:rPr>
          <w:rFonts w:ascii="Times New Roman" w:hAnsi="Times New Roman" w:cs="Times New Roman"/>
          <w:sz w:val="24"/>
          <w:szCs w:val="24"/>
        </w:rPr>
        <w:t xml:space="preserve"> Continuous involvement of users throughout the prototyping process increases their sense of ownership over the final product. This leads to greater user satisfaction and acceptance.   </w:t>
      </w:r>
    </w:p>
    <w:p w:rsidR="00D51E69" w:rsidRPr="00D51E69" w:rsidRDefault="00D51E69" w:rsidP="00D51E69">
      <w:pPr>
        <w:pStyle w:val="ListParagraph"/>
        <w:rPr>
          <w:rFonts w:ascii="Times New Roman" w:hAnsi="Times New Roman" w:cs="Times New Roman"/>
          <w:sz w:val="24"/>
          <w:szCs w:val="24"/>
        </w:rPr>
      </w:pPr>
    </w:p>
    <w:p w:rsidR="00D51E69" w:rsidRPr="00D51E69" w:rsidRDefault="00D51E69" w:rsidP="00D51E69">
      <w:pPr>
        <w:pStyle w:val="ListParagraph"/>
        <w:ind w:left="270"/>
        <w:rPr>
          <w:rFonts w:ascii="Times New Roman" w:hAnsi="Times New Roman" w:cs="Times New Roman"/>
          <w:sz w:val="24"/>
          <w:szCs w:val="24"/>
        </w:rPr>
      </w:pPr>
    </w:p>
    <w:p w:rsidR="0003246C" w:rsidRPr="00D51E69" w:rsidRDefault="002164A2" w:rsidP="00D51E69">
      <w:pPr>
        <w:pStyle w:val="ListParagraph"/>
        <w:numPr>
          <w:ilvl w:val="0"/>
          <w:numId w:val="5"/>
        </w:numPr>
        <w:ind w:left="270" w:hanging="90"/>
        <w:rPr>
          <w:rFonts w:ascii="Times New Roman" w:hAnsi="Times New Roman" w:cs="Times New Roman"/>
          <w:sz w:val="24"/>
          <w:szCs w:val="24"/>
        </w:rPr>
      </w:pPr>
      <w:r w:rsidRPr="00D51E69">
        <w:rPr>
          <w:rFonts w:ascii="Times New Roman" w:hAnsi="Times New Roman" w:cs="Times New Roman"/>
          <w:sz w:val="24"/>
          <w:szCs w:val="24"/>
        </w:rPr>
        <w:t>Saves Time and Cost:</w:t>
      </w:r>
      <w:r w:rsidR="0003246C" w:rsidRPr="00D51E69">
        <w:rPr>
          <w:rFonts w:ascii="Times New Roman" w:hAnsi="Times New Roman" w:cs="Times New Roman"/>
          <w:sz w:val="24"/>
          <w:szCs w:val="24"/>
        </w:rPr>
        <w:t xml:space="preserve"> By addressing issues early and iteratively refining the prototype, the prototyping model can help reduce the overall time and cost of development. It minimizes rework by ensuring that the final product closely aligns with user needs and expectations.</w:t>
      </w:r>
    </w:p>
    <w:p w:rsidR="0003246C" w:rsidRDefault="0003246C" w:rsidP="0003246C"/>
    <w:p w:rsidR="00D51E69" w:rsidRPr="00D51E69" w:rsidRDefault="00D51E69" w:rsidP="00D51E69">
      <w:pPr>
        <w:jc w:val="center"/>
        <w:rPr>
          <w:rFonts w:ascii="Times New Roman" w:hAnsi="Times New Roman" w:cs="Times New Roman"/>
          <w:b/>
          <w:sz w:val="28"/>
          <w:szCs w:val="28"/>
        </w:rPr>
      </w:pPr>
      <w:r>
        <w:rPr>
          <w:rFonts w:ascii="Times New Roman" w:hAnsi="Times New Roman" w:cs="Times New Roman"/>
          <w:b/>
          <w:sz w:val="28"/>
          <w:szCs w:val="28"/>
        </w:rPr>
        <w:t>Disa</w:t>
      </w:r>
      <w:r w:rsidRPr="00D51E69">
        <w:rPr>
          <w:rFonts w:ascii="Times New Roman" w:hAnsi="Times New Roman" w:cs="Times New Roman"/>
          <w:b/>
          <w:sz w:val="28"/>
          <w:szCs w:val="28"/>
        </w:rPr>
        <w:t>dvantages of Prototyping Model</w:t>
      </w:r>
    </w:p>
    <w:p w:rsidR="0003246C" w:rsidRDefault="0003246C" w:rsidP="0003246C"/>
    <w:p w:rsidR="0003246C" w:rsidRPr="00D51E69" w:rsidRDefault="002164A2" w:rsidP="00D51E69">
      <w:pPr>
        <w:pStyle w:val="ListParagraph"/>
        <w:numPr>
          <w:ilvl w:val="0"/>
          <w:numId w:val="7"/>
        </w:numPr>
        <w:ind w:left="450"/>
        <w:rPr>
          <w:rFonts w:ascii="Times New Roman" w:hAnsi="Times New Roman" w:cs="Times New Roman"/>
          <w:sz w:val="24"/>
          <w:szCs w:val="24"/>
        </w:rPr>
      </w:pPr>
      <w:r w:rsidRPr="00D51E69">
        <w:rPr>
          <w:rFonts w:ascii="Times New Roman" w:hAnsi="Times New Roman" w:cs="Times New Roman"/>
          <w:sz w:val="24"/>
          <w:szCs w:val="24"/>
        </w:rPr>
        <w:t>Risk of Scope Creep:</w:t>
      </w:r>
      <w:r w:rsidR="0003246C" w:rsidRPr="00D51E69">
        <w:rPr>
          <w:rFonts w:ascii="Times New Roman" w:hAnsi="Times New Roman" w:cs="Times New Roman"/>
          <w:sz w:val="24"/>
          <w:szCs w:val="24"/>
        </w:rPr>
        <w:t xml:space="preserve"> Without proper management, the prototyping process can lead to scope creep, where additional features and requirements are continuously added, expanding the project beyond its original scope.</w:t>
      </w:r>
    </w:p>
    <w:p w:rsidR="0003246C" w:rsidRPr="00D51E69" w:rsidRDefault="0003246C" w:rsidP="00D51E69">
      <w:pPr>
        <w:ind w:left="450" w:firstLine="150"/>
        <w:rPr>
          <w:rFonts w:ascii="Times New Roman" w:hAnsi="Times New Roman" w:cs="Times New Roman"/>
          <w:sz w:val="24"/>
          <w:szCs w:val="24"/>
        </w:rPr>
      </w:pPr>
    </w:p>
    <w:p w:rsidR="0003246C" w:rsidRPr="00D51E69" w:rsidRDefault="002164A2" w:rsidP="00D51E69">
      <w:pPr>
        <w:pStyle w:val="ListParagraph"/>
        <w:numPr>
          <w:ilvl w:val="0"/>
          <w:numId w:val="7"/>
        </w:numPr>
        <w:ind w:left="450"/>
        <w:rPr>
          <w:rFonts w:ascii="Times New Roman" w:hAnsi="Times New Roman" w:cs="Times New Roman"/>
          <w:sz w:val="24"/>
          <w:szCs w:val="24"/>
        </w:rPr>
      </w:pPr>
      <w:r w:rsidRPr="00D51E69">
        <w:rPr>
          <w:rFonts w:ascii="Times New Roman" w:hAnsi="Times New Roman" w:cs="Times New Roman"/>
          <w:sz w:val="24"/>
          <w:szCs w:val="24"/>
        </w:rPr>
        <w:t>Potential for Confusion:</w:t>
      </w:r>
      <w:r w:rsidR="0003246C" w:rsidRPr="00D51E69">
        <w:rPr>
          <w:rFonts w:ascii="Times New Roman" w:hAnsi="Times New Roman" w:cs="Times New Roman"/>
          <w:sz w:val="24"/>
          <w:szCs w:val="24"/>
        </w:rPr>
        <w:t xml:space="preserve"> If stakeholders mistake the prototype for the final product, there can be confusion or disappointment when they realize that additional work is still needed. Clear communication about the purpose and limitations of the prototype is essential.</w:t>
      </w:r>
    </w:p>
    <w:p w:rsidR="0003246C" w:rsidRPr="00D51E69" w:rsidRDefault="0003246C" w:rsidP="00D51E69">
      <w:pPr>
        <w:ind w:left="450" w:firstLine="150"/>
        <w:rPr>
          <w:rFonts w:ascii="Times New Roman" w:hAnsi="Times New Roman" w:cs="Times New Roman"/>
          <w:sz w:val="24"/>
          <w:szCs w:val="24"/>
        </w:rPr>
      </w:pPr>
    </w:p>
    <w:p w:rsidR="00BC37F2" w:rsidRPr="00D51E69" w:rsidRDefault="0003246C" w:rsidP="00D51E69">
      <w:pPr>
        <w:pStyle w:val="ListParagraph"/>
        <w:numPr>
          <w:ilvl w:val="0"/>
          <w:numId w:val="7"/>
        </w:numPr>
        <w:ind w:left="450"/>
        <w:rPr>
          <w:rFonts w:ascii="Times New Roman" w:hAnsi="Times New Roman" w:cs="Times New Roman"/>
          <w:sz w:val="24"/>
          <w:szCs w:val="24"/>
        </w:rPr>
      </w:pPr>
      <w:r w:rsidRPr="00D51E69">
        <w:rPr>
          <w:rFonts w:ascii="Times New Roman" w:hAnsi="Times New Roman" w:cs="Times New Roman"/>
          <w:sz w:val="24"/>
          <w:szCs w:val="24"/>
        </w:rPr>
        <w:t>Req</w:t>
      </w:r>
      <w:r w:rsidR="002164A2" w:rsidRPr="00D51E69">
        <w:rPr>
          <w:rFonts w:ascii="Times New Roman" w:hAnsi="Times New Roman" w:cs="Times New Roman"/>
          <w:sz w:val="24"/>
          <w:szCs w:val="24"/>
        </w:rPr>
        <w:t>uires Active User Involvement:</w:t>
      </w:r>
      <w:r w:rsidRPr="00D51E69">
        <w:rPr>
          <w:rFonts w:ascii="Times New Roman" w:hAnsi="Times New Roman" w:cs="Times New Roman"/>
          <w:sz w:val="24"/>
          <w:szCs w:val="24"/>
        </w:rPr>
        <w:t xml:space="preserve"> While user involvement is a strength of the prototyping model, it also requires a significant investment of time and effort from users. This may not always be feasible, especially in large or distributed organizations.</w:t>
      </w:r>
    </w:p>
    <w:sectPr w:rsidR="00BC37F2" w:rsidRPr="00D5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50970"/>
    <w:multiLevelType w:val="hybridMultilevel"/>
    <w:tmpl w:val="AD9A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54A4C"/>
    <w:multiLevelType w:val="hybridMultilevel"/>
    <w:tmpl w:val="47D8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0157E"/>
    <w:multiLevelType w:val="hybridMultilevel"/>
    <w:tmpl w:val="5A4A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41C9C"/>
    <w:multiLevelType w:val="hybridMultilevel"/>
    <w:tmpl w:val="9F2C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951B4"/>
    <w:multiLevelType w:val="hybridMultilevel"/>
    <w:tmpl w:val="5F22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9689B"/>
    <w:multiLevelType w:val="hybridMultilevel"/>
    <w:tmpl w:val="6EBC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B77D6"/>
    <w:multiLevelType w:val="hybridMultilevel"/>
    <w:tmpl w:val="EDC4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22121"/>
    <w:multiLevelType w:val="hybridMultilevel"/>
    <w:tmpl w:val="474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6C"/>
    <w:rsid w:val="0003246C"/>
    <w:rsid w:val="002164A2"/>
    <w:rsid w:val="00BC37F2"/>
    <w:rsid w:val="00D5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A0A5E-ACB2-4B62-98FF-D72C95D5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2024-02-29T07:16:00Z</dcterms:created>
  <dcterms:modified xsi:type="dcterms:W3CDTF">2024-02-29T07:44:00Z</dcterms:modified>
</cp:coreProperties>
</file>