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932" w:rsidRPr="00F13181" w:rsidRDefault="00D61932" w:rsidP="00D61932">
      <w:pPr>
        <w:pStyle w:val="ListParagraph"/>
        <w:numPr>
          <w:ilvl w:val="0"/>
          <w:numId w:val="9"/>
        </w:numPr>
        <w:spacing w:line="240" w:lineRule="auto"/>
        <w:rPr>
          <w:rFonts w:ascii="Times New Roman" w:eastAsia="Times New Roman" w:hAnsi="Times New Roman" w:cs="Times New Roman"/>
          <w:b/>
          <w:sz w:val="24"/>
          <w:szCs w:val="24"/>
          <w:u w:val="single"/>
        </w:rPr>
      </w:pPr>
      <w:r w:rsidRPr="00F13181">
        <w:rPr>
          <w:rFonts w:ascii="Times New Roman" w:eastAsia="Times New Roman" w:hAnsi="Times New Roman" w:cs="Times New Roman"/>
          <w:b/>
          <w:sz w:val="24"/>
          <w:szCs w:val="24"/>
          <w:u w:val="single"/>
        </w:rPr>
        <w:t xml:space="preserve">Equipment Insight </w:t>
      </w:r>
    </w:p>
    <w:p w:rsidR="00D61932" w:rsidRDefault="00D61932" w:rsidP="00D61932">
      <w:pPr>
        <w:spacing w:line="240" w:lineRule="auto"/>
        <w:rPr>
          <w:rFonts w:ascii="Times New Roman" w:eastAsia="Times New Roman" w:hAnsi="Times New Roman" w:cs="Times New Roman"/>
          <w:sz w:val="24"/>
          <w:szCs w:val="24"/>
        </w:rPr>
      </w:pPr>
    </w:p>
    <w:p w:rsidR="00D61932" w:rsidRPr="006E47E8" w:rsidRDefault="00D61932" w:rsidP="00D61932">
      <w:pPr>
        <w:pStyle w:val="ListParagraph"/>
        <w:numPr>
          <w:ilvl w:val="0"/>
          <w:numId w:val="8"/>
        </w:numPr>
        <w:spacing w:line="240" w:lineRule="auto"/>
        <w:rPr>
          <w:rFonts w:ascii="Times New Roman" w:eastAsia="Times New Roman" w:hAnsi="Times New Roman" w:cs="Times New Roman"/>
          <w:b/>
          <w:sz w:val="24"/>
          <w:szCs w:val="24"/>
        </w:rPr>
      </w:pPr>
      <w:r w:rsidRPr="006E47E8">
        <w:rPr>
          <w:rFonts w:ascii="Times New Roman" w:eastAsia="Times New Roman" w:hAnsi="Times New Roman" w:cs="Times New Roman"/>
          <w:b/>
          <w:sz w:val="24"/>
          <w:szCs w:val="24"/>
        </w:rPr>
        <w:t>Quantity currently in store and quantity currently rented out of store</w:t>
      </w:r>
    </w:p>
    <w:p w:rsidR="00D61932" w:rsidRDefault="00D61932" w:rsidP="00D61932">
      <w:pPr>
        <w:pStyle w:val="ListParagraph"/>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We’ve decided to answer both in one query</w:t>
      </w:r>
    </w:p>
    <w:p w:rsidR="00D61932" w:rsidRDefault="00D61932" w:rsidP="00D619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we’ve found that </w:t>
      </w:r>
      <w:r w:rsidRPr="008C48AF">
        <w:rPr>
          <w:rFonts w:ascii="Times New Roman" w:eastAsia="Times New Roman" w:hAnsi="Times New Roman" w:cs="Times New Roman"/>
          <w:b/>
          <w:i/>
          <w:sz w:val="24"/>
          <w:szCs w:val="24"/>
        </w:rPr>
        <w:t>Store 1</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they have </w:t>
      </w:r>
      <w:r w:rsidRPr="008C48AF">
        <w:rPr>
          <w:rFonts w:ascii="Times New Roman" w:eastAsia="Times New Roman" w:hAnsi="Times New Roman" w:cs="Times New Roman"/>
          <w:b/>
          <w:sz w:val="24"/>
          <w:szCs w:val="24"/>
          <w:u w:val="single"/>
        </w:rPr>
        <w:t>38 total items</w:t>
      </w:r>
      <w:r>
        <w:rPr>
          <w:rFonts w:ascii="Times New Roman" w:eastAsia="Times New Roman" w:hAnsi="Times New Roman" w:cs="Times New Roman"/>
          <w:sz w:val="24"/>
          <w:szCs w:val="24"/>
        </w:rPr>
        <w:t xml:space="preserve"> in their inventory that they rent out. </w:t>
      </w:r>
      <w:r w:rsidRPr="008C48AF">
        <w:rPr>
          <w:rFonts w:ascii="Times New Roman" w:eastAsia="Times New Roman" w:hAnsi="Times New Roman" w:cs="Times New Roman"/>
          <w:b/>
          <w:sz w:val="24"/>
          <w:szCs w:val="24"/>
          <w:u w:val="single"/>
        </w:rPr>
        <w:t>Five of those items</w:t>
      </w:r>
      <w:r>
        <w:rPr>
          <w:rFonts w:ascii="Times New Roman" w:eastAsia="Times New Roman" w:hAnsi="Times New Roman" w:cs="Times New Roman"/>
          <w:sz w:val="24"/>
          <w:szCs w:val="24"/>
        </w:rPr>
        <w:t xml:space="preserve"> are currently being rented out (with the rental end date being March 18), with </w:t>
      </w:r>
      <w:r w:rsidRPr="008C48AF">
        <w:rPr>
          <w:rFonts w:ascii="Times New Roman" w:eastAsia="Times New Roman" w:hAnsi="Times New Roman" w:cs="Times New Roman"/>
          <w:b/>
          <w:sz w:val="24"/>
          <w:szCs w:val="24"/>
          <w:u w:val="single"/>
        </w:rPr>
        <w:t>33 of those items</w:t>
      </w:r>
      <w:r>
        <w:rPr>
          <w:rFonts w:ascii="Times New Roman" w:eastAsia="Times New Roman" w:hAnsi="Times New Roman" w:cs="Times New Roman"/>
          <w:sz w:val="24"/>
          <w:szCs w:val="24"/>
        </w:rPr>
        <w:t xml:space="preserve"> which are still in store.</w:t>
      </w: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We’ve also decided to retrieve data regarding one specific table saw based on its serial number. We found that the specific table saw is </w:t>
      </w:r>
      <w:r w:rsidRPr="008C48AF">
        <w:rPr>
          <w:rFonts w:ascii="Times New Roman" w:eastAsia="Times New Roman" w:hAnsi="Times New Roman" w:cs="Times New Roman"/>
          <w:b/>
          <w:sz w:val="24"/>
          <w:szCs w:val="24"/>
          <w:u w:val="single"/>
        </w:rPr>
        <w:t>currently being rented out from Store 1</w:t>
      </w:r>
      <w:r>
        <w:rPr>
          <w:rFonts w:ascii="Times New Roman" w:eastAsia="Times New Roman" w:hAnsi="Times New Roman" w:cs="Times New Roman"/>
          <w:sz w:val="24"/>
          <w:szCs w:val="24"/>
        </w:rPr>
        <w:t xml:space="preserve">. We’ve also found that Store 1 carries three of the same table saws, </w:t>
      </w:r>
      <w:r w:rsidRPr="004945C2">
        <w:rPr>
          <w:rFonts w:ascii="Times New Roman" w:eastAsia="Times New Roman" w:hAnsi="Times New Roman" w:cs="Times New Roman"/>
          <w:b/>
          <w:sz w:val="24"/>
          <w:szCs w:val="24"/>
          <w:u w:val="single"/>
        </w:rPr>
        <w:t>and that one is currently being rented out.</w:t>
      </w:r>
      <w:r>
        <w:rPr>
          <w:rFonts w:ascii="Times New Roman" w:eastAsia="Times New Roman" w:hAnsi="Times New Roman" w:cs="Times New Roman"/>
          <w:sz w:val="24"/>
          <w:szCs w:val="24"/>
        </w:rPr>
        <w:t xml:space="preserve"> </w:t>
      </w:r>
      <w:r w:rsidRPr="004945C2">
        <w:rPr>
          <w:rFonts w:ascii="Times New Roman" w:eastAsia="Times New Roman" w:hAnsi="Times New Roman" w:cs="Times New Roman"/>
          <w:b/>
          <w:sz w:val="24"/>
          <w:szCs w:val="24"/>
          <w:u w:val="single"/>
        </w:rPr>
        <w:t>This means two table saws remain in store.</w:t>
      </w:r>
    </w:p>
    <w:p w:rsidR="00D61932" w:rsidRDefault="00D61932" w:rsidP="00D61932">
      <w:pPr>
        <w:spacing w:line="240" w:lineRule="auto"/>
        <w:rPr>
          <w:rFonts w:ascii="Times New Roman" w:eastAsia="Times New Roman" w:hAnsi="Times New Roman" w:cs="Times New Roman"/>
          <w:b/>
          <w:sz w:val="24"/>
          <w:szCs w:val="24"/>
          <w:u w:val="single"/>
        </w:rPr>
      </w:pPr>
    </w:p>
    <w:p w:rsidR="00D61932" w:rsidRDefault="00D61932" w:rsidP="00D61932">
      <w:pPr>
        <w:spacing w:line="240" w:lineRule="auto"/>
        <w:rPr>
          <w:rFonts w:ascii="Times New Roman" w:eastAsia="Times New Roman" w:hAnsi="Times New Roman" w:cs="Times New Roman"/>
          <w:b/>
          <w:sz w:val="24"/>
          <w:szCs w:val="24"/>
          <w:u w:val="single"/>
        </w:rPr>
      </w:pPr>
    </w:p>
    <w:p w:rsidR="00D61932" w:rsidRDefault="00D61932" w:rsidP="00D619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w:t>
      </w:r>
      <w:bookmarkStart w:id="0" w:name="_GoBack"/>
      <w:bookmarkEnd w:id="0"/>
      <w:r>
        <w:rPr>
          <w:rFonts w:ascii="Times New Roman" w:eastAsia="Times New Roman" w:hAnsi="Times New Roman" w:cs="Times New Roman"/>
          <w:sz w:val="24"/>
          <w:szCs w:val="24"/>
        </w:rPr>
        <w:t xml:space="preserve">y: </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808080"/>
          <w:sz w:val="19"/>
          <w:szCs w:val="19"/>
        </w:rPr>
        <w:t>*</w:t>
      </w:r>
      <w:proofErr w:type="gramEnd"/>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StoreID</w:t>
      </w:r>
      <w:proofErr w:type="spellEnd"/>
      <w:r>
        <w:rPr>
          <w:rFonts w:ascii="Consolas" w:hAnsi="Consolas" w:cs="Consolas"/>
          <w:color w:val="808080"/>
          <w:sz w:val="19"/>
          <w:szCs w:val="19"/>
        </w:rPr>
        <w:t>=</w:t>
      </w:r>
      <w:r>
        <w:rPr>
          <w:rFonts w:ascii="Consolas" w:hAnsi="Consolas" w:cs="Consolas"/>
          <w:color w:val="FF0000"/>
          <w:sz w:val="19"/>
          <w:szCs w:val="19"/>
        </w:rPr>
        <w:t>'1'</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number of products the store has, in stock or rented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declare</w:t>
      </w:r>
      <w:proofErr w:type="gramEnd"/>
      <w:r>
        <w:rPr>
          <w:rFonts w:ascii="Consolas" w:hAnsi="Consolas" w:cs="Consolas"/>
          <w:color w:val="000000"/>
          <w:sz w:val="19"/>
          <w:szCs w:val="19"/>
        </w:rPr>
        <w:t xml:space="preserve"> @NUM </w:t>
      </w:r>
      <w:proofErr w:type="spellStart"/>
      <w:r>
        <w:rPr>
          <w:rFonts w:ascii="Consolas" w:hAnsi="Consolas" w:cs="Consolas"/>
          <w:color w:val="0000FF"/>
          <w:sz w:val="19"/>
          <w:szCs w:val="19"/>
        </w:rPr>
        <w:t>int</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ProductSerialNumber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StoreID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@NUM</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March 18, 2021 will be the end date to show active orders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ProductSerialNumber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Order_ProductRelID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full</w:t>
      </w:r>
      <w:proofErr w:type="gramEnd"/>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ProductSerialNumber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ProductSerialNumber</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full</w:t>
      </w:r>
      <w:proofErr w:type="gram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StoreID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EndDate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'2021-03-18'</w:t>
      </w:r>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to determine how </w:t>
      </w:r>
      <w:proofErr w:type="spellStart"/>
      <w:r>
        <w:rPr>
          <w:rFonts w:ascii="Consolas" w:hAnsi="Consolas" w:cs="Consolas"/>
          <w:color w:val="008000"/>
          <w:sz w:val="19"/>
          <w:szCs w:val="19"/>
        </w:rPr>
        <w:t>mant</w:t>
      </w:r>
      <w:proofErr w:type="spellEnd"/>
      <w:r>
        <w:rPr>
          <w:rFonts w:ascii="Consolas" w:hAnsi="Consolas" w:cs="Consolas"/>
          <w:color w:val="008000"/>
          <w:sz w:val="19"/>
          <w:szCs w:val="19"/>
        </w:rPr>
        <w:t xml:space="preserve"> items are currently being rented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declare</w:t>
      </w:r>
      <w:proofErr w:type="gramEnd"/>
      <w:r>
        <w:rPr>
          <w:rFonts w:ascii="Consolas" w:hAnsi="Consolas" w:cs="Consolas"/>
          <w:color w:val="000000"/>
          <w:sz w:val="19"/>
          <w:szCs w:val="19"/>
        </w:rPr>
        <w:t xml:space="preserve"> @renting </w:t>
      </w:r>
      <w:proofErr w:type="spellStart"/>
      <w:r>
        <w:rPr>
          <w:rFonts w:ascii="Consolas" w:hAnsi="Consolas" w:cs="Consolas"/>
          <w:color w:val="0000FF"/>
          <w:sz w:val="19"/>
          <w:szCs w:val="19"/>
        </w:rPr>
        <w:t>int</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@renting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ProductSerialNumber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'7376'</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'7393'</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'7400'</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'7410'</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'7420'</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@renting</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To</w:t>
      </w:r>
      <w:proofErr w:type="gramEnd"/>
      <w:r>
        <w:rPr>
          <w:rFonts w:ascii="Consolas" w:hAnsi="Consolas" w:cs="Consolas"/>
          <w:color w:val="008000"/>
          <w:sz w:val="19"/>
          <w:szCs w:val="19"/>
        </w:rPr>
        <w:t xml:space="preserve"> determine total items in store in store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@NUM </w:t>
      </w:r>
      <w:r>
        <w:rPr>
          <w:rFonts w:ascii="Consolas" w:hAnsi="Consolas" w:cs="Consolas"/>
          <w:color w:val="808080"/>
          <w:sz w:val="19"/>
          <w:szCs w:val="19"/>
        </w:rPr>
        <w:t>-</w:t>
      </w:r>
      <w:r>
        <w:rPr>
          <w:rFonts w:ascii="Consolas" w:hAnsi="Consolas" w:cs="Consolas"/>
          <w:color w:val="000000"/>
          <w:sz w:val="19"/>
          <w:szCs w:val="19"/>
        </w:rPr>
        <w:t xml:space="preserve"> @renting</w:t>
      </w:r>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Now we repeat a similar process, but for one single item: A Table saw from </w:t>
      </w:r>
      <w:proofErr w:type="spellStart"/>
      <w:r>
        <w:rPr>
          <w:rFonts w:ascii="Consolas" w:hAnsi="Consolas" w:cs="Consolas"/>
          <w:color w:val="008000"/>
          <w:sz w:val="19"/>
          <w:szCs w:val="19"/>
        </w:rPr>
        <w:t>StoreID</w:t>
      </w:r>
      <w:proofErr w:type="spellEnd"/>
      <w:r>
        <w:rPr>
          <w:rFonts w:ascii="Consolas" w:hAnsi="Consolas" w:cs="Consolas"/>
          <w:color w:val="008000"/>
          <w:sz w:val="19"/>
          <w:szCs w:val="19"/>
        </w:rPr>
        <w:t>=1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FF"/>
          <w:sz w:val="19"/>
          <w:szCs w:val="19"/>
        </w:rPr>
        <w:t>Name</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808080"/>
          <w:sz w:val="19"/>
          <w:szCs w:val="19"/>
        </w:rPr>
        <w:t>inner</w:t>
      </w:r>
      <w:proofErr w:type="gram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ProductID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ProductSerialNumber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'229QE7JL'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StoreID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ProductSerialNumber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StoreID</w:t>
      </w:r>
      <w:proofErr w:type="spellEnd"/>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ProductSerialNumber</w:t>
      </w:r>
      <w:proofErr w:type="spellEnd"/>
      <w:r>
        <w:rPr>
          <w:rFonts w:ascii="Consolas" w:hAnsi="Consolas" w:cs="Consolas"/>
          <w:color w:val="808080"/>
          <w:sz w:val="19"/>
          <w:szCs w:val="19"/>
        </w:rPr>
        <w:t>=</w:t>
      </w:r>
      <w:r>
        <w:rPr>
          <w:rFonts w:ascii="Consolas" w:hAnsi="Consolas" w:cs="Consolas"/>
          <w:color w:val="FF0000"/>
          <w:sz w:val="19"/>
          <w:szCs w:val="19"/>
        </w:rPr>
        <w:t>'229QE7JL'</w:t>
      </w:r>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ProductSerialNumber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Order_ProductRelID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full</w:t>
      </w:r>
      <w:proofErr w:type="gramEnd"/>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ProductSerialNumber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ProductSerialNumber</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full</w:t>
      </w:r>
      <w:proofErr w:type="gram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StoreID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EndDate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'2021-03-18'</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ProductSerialNumber</w:t>
      </w:r>
      <w:proofErr w:type="spellEnd"/>
      <w:r>
        <w:rPr>
          <w:rFonts w:ascii="Consolas" w:hAnsi="Consolas" w:cs="Consolas"/>
          <w:color w:val="808080"/>
          <w:sz w:val="19"/>
          <w:szCs w:val="19"/>
        </w:rPr>
        <w:t>=</w:t>
      </w:r>
      <w:r>
        <w:rPr>
          <w:rFonts w:ascii="Consolas" w:hAnsi="Consolas" w:cs="Consolas"/>
          <w:color w:val="FF0000"/>
          <w:sz w:val="19"/>
          <w:szCs w:val="19"/>
        </w:rPr>
        <w:t>'229QE7JL'</w:t>
      </w:r>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As</w:t>
      </w:r>
      <w:proofErr w:type="gramEnd"/>
      <w:r>
        <w:rPr>
          <w:rFonts w:ascii="Consolas" w:hAnsi="Consolas" w:cs="Consolas"/>
          <w:color w:val="008000"/>
          <w:sz w:val="19"/>
          <w:szCs w:val="19"/>
        </w:rPr>
        <w:t xml:space="preserve"> you can see, that specific Table Saw from </w:t>
      </w:r>
      <w:proofErr w:type="spellStart"/>
      <w:r>
        <w:rPr>
          <w:rFonts w:ascii="Consolas" w:hAnsi="Consolas" w:cs="Consolas"/>
          <w:color w:val="008000"/>
          <w:sz w:val="19"/>
          <w:szCs w:val="19"/>
        </w:rPr>
        <w:t>StoreID</w:t>
      </w:r>
      <w:proofErr w:type="spellEnd"/>
      <w:r>
        <w:rPr>
          <w:rFonts w:ascii="Consolas" w:hAnsi="Consolas" w:cs="Consolas"/>
          <w:color w:val="008000"/>
          <w:sz w:val="19"/>
          <w:szCs w:val="19"/>
        </w:rPr>
        <w:t>=1 is currently being rented out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Now lets how many Tables saws the </w:t>
      </w:r>
      <w:proofErr w:type="spellStart"/>
      <w:r>
        <w:rPr>
          <w:rFonts w:ascii="Consolas" w:hAnsi="Consolas" w:cs="Consolas"/>
          <w:color w:val="008000"/>
          <w:sz w:val="19"/>
          <w:szCs w:val="19"/>
        </w:rPr>
        <w:t>StoreID</w:t>
      </w:r>
      <w:proofErr w:type="spellEnd"/>
      <w:r>
        <w:rPr>
          <w:rFonts w:ascii="Consolas" w:hAnsi="Consolas" w:cs="Consolas"/>
          <w:color w:val="008000"/>
          <w:sz w:val="19"/>
          <w:szCs w:val="19"/>
        </w:rPr>
        <w:t>=1 has, and lets see how many are being rented out currently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declare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ProductSerialNumber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FF0000"/>
          <w:sz w:val="19"/>
          <w:szCs w:val="19"/>
        </w:rPr>
        <w:t>'A225489'</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StoreID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w:t>
      </w:r>
      <w:proofErr w:type="spellEnd"/>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there are 3 table saws belonging to this store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ProductSerialNumber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Orders</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full</w:t>
      </w:r>
      <w:proofErr w:type="gramEnd"/>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full</w:t>
      </w:r>
      <w:proofErr w:type="gram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ProductSerialNumber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ProductSerialNumber</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StoreID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FF0000"/>
          <w:sz w:val="19"/>
          <w:szCs w:val="19"/>
        </w:rPr>
        <w:t>'A225489'</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EndDate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'2021-03-18'</w:t>
      </w:r>
      <w:r>
        <w:rPr>
          <w:rFonts w:ascii="Consolas" w:hAnsi="Consolas" w:cs="Consolas"/>
          <w:color w:val="808080"/>
          <w:sz w:val="19"/>
          <w:szCs w:val="19"/>
        </w:rPr>
        <w:t>;</w:t>
      </w:r>
      <w:r>
        <w:rPr>
          <w:rFonts w:ascii="Consolas" w:hAnsi="Consolas" w:cs="Consolas"/>
          <w:color w:val="000000"/>
          <w:sz w:val="19"/>
          <w:szCs w:val="19"/>
        </w:rPr>
        <w:t xml:space="preserve">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declare</w:t>
      </w:r>
      <w:proofErr w:type="gramEnd"/>
      <w:r>
        <w:rPr>
          <w:rFonts w:ascii="Consolas" w:hAnsi="Consolas" w:cs="Consolas"/>
          <w:color w:val="000000"/>
          <w:sz w:val="19"/>
          <w:szCs w:val="19"/>
        </w:rPr>
        <w:t xml:space="preserve"> @out </w:t>
      </w:r>
      <w:proofErr w:type="spellStart"/>
      <w:r>
        <w:rPr>
          <w:rFonts w:ascii="Consolas" w:hAnsi="Consolas" w:cs="Consolas"/>
          <w:color w:val="0000FF"/>
          <w:sz w:val="19"/>
          <w:szCs w:val="19"/>
        </w:rPr>
        <w:t>int</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@out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ProductSerialNumber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ProductSerialNumber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'229QE7JL'</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@out </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1 table saw is currently being rented out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tb</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@out</w:t>
      </w:r>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2 table saws are currently in store, and 1 is being rented out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Results:</w:t>
      </w: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r>
        <w:rPr>
          <w:noProof/>
        </w:rPr>
        <w:drawing>
          <wp:inline distT="0" distB="0" distL="0" distR="0" wp14:anchorId="7DFC1B24" wp14:editId="4BAA376D">
            <wp:extent cx="5229225" cy="4781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9225" cy="4781550"/>
                    </a:xfrm>
                    <a:prstGeom prst="rect">
                      <a:avLst/>
                    </a:prstGeom>
                  </pic:spPr>
                </pic:pic>
              </a:graphicData>
            </a:graphic>
          </wp:inline>
        </w:drawing>
      </w:r>
    </w:p>
    <w:p w:rsidR="00D61932" w:rsidRPr="004945C2" w:rsidRDefault="00D61932" w:rsidP="00D61932">
      <w:pPr>
        <w:spacing w:line="240" w:lineRule="auto"/>
        <w:rPr>
          <w:rFonts w:ascii="Times New Roman" w:eastAsia="Times New Roman" w:hAnsi="Times New Roman" w:cs="Times New Roman"/>
          <w:sz w:val="24"/>
          <w:szCs w:val="24"/>
        </w:rPr>
      </w:pPr>
      <w:r>
        <w:rPr>
          <w:noProof/>
        </w:rPr>
        <w:drawing>
          <wp:inline distT="0" distB="0" distL="0" distR="0" wp14:anchorId="5C1D3A78" wp14:editId="685900AE">
            <wp:extent cx="3305175" cy="2571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175" cy="2571750"/>
                    </a:xfrm>
                    <a:prstGeom prst="rect">
                      <a:avLst/>
                    </a:prstGeom>
                  </pic:spPr>
                </pic:pic>
              </a:graphicData>
            </a:graphic>
          </wp:inline>
        </w:drawing>
      </w:r>
    </w:p>
    <w:p w:rsidR="00D61932" w:rsidRDefault="00D61932" w:rsidP="00D61932">
      <w:pPr>
        <w:spacing w:line="240" w:lineRule="auto"/>
        <w:rPr>
          <w:rFonts w:ascii="Times New Roman" w:eastAsia="Times New Roman" w:hAnsi="Times New Roman" w:cs="Times New Roman"/>
          <w:b/>
          <w:sz w:val="24"/>
          <w:szCs w:val="24"/>
          <w:u w:val="single"/>
        </w:rPr>
      </w:pPr>
    </w:p>
    <w:p w:rsidR="00D61932" w:rsidRDefault="00D61932" w:rsidP="00D61932">
      <w:pPr>
        <w:spacing w:line="240" w:lineRule="auto"/>
        <w:rPr>
          <w:rFonts w:ascii="Times New Roman" w:eastAsia="Times New Roman" w:hAnsi="Times New Roman" w:cs="Times New Roman"/>
          <w:b/>
          <w:sz w:val="24"/>
          <w:szCs w:val="24"/>
          <w:u w:val="single"/>
        </w:rPr>
      </w:pPr>
    </w:p>
    <w:p w:rsidR="00D61932" w:rsidRDefault="00D61932" w:rsidP="00D61932">
      <w:pPr>
        <w:spacing w:line="240" w:lineRule="auto"/>
        <w:rPr>
          <w:rFonts w:ascii="Times New Roman" w:eastAsia="Times New Roman" w:hAnsi="Times New Roman" w:cs="Times New Roman"/>
          <w:b/>
          <w:sz w:val="24"/>
          <w:szCs w:val="24"/>
          <w:u w:val="single"/>
        </w:rPr>
      </w:pPr>
    </w:p>
    <w:p w:rsidR="00D61932" w:rsidRPr="006E47E8" w:rsidRDefault="00D61932" w:rsidP="00D61932">
      <w:pPr>
        <w:pStyle w:val="ListParagraph"/>
        <w:numPr>
          <w:ilvl w:val="0"/>
          <w:numId w:val="8"/>
        </w:numPr>
        <w:spacing w:line="240" w:lineRule="auto"/>
        <w:rPr>
          <w:rFonts w:ascii="Times New Roman" w:eastAsia="Times New Roman" w:hAnsi="Times New Roman" w:cs="Times New Roman"/>
          <w:b/>
          <w:sz w:val="24"/>
          <w:szCs w:val="24"/>
          <w:u w:val="single"/>
        </w:rPr>
      </w:pPr>
      <w:r w:rsidRPr="00F13181">
        <w:rPr>
          <w:rFonts w:ascii="Times New Roman" w:eastAsia="Times New Roman" w:hAnsi="Times New Roman" w:cs="Times New Roman"/>
          <w:b/>
          <w:sz w:val="24"/>
          <w:szCs w:val="24"/>
          <w:u w:val="single"/>
        </w:rPr>
        <w:lastRenderedPageBreak/>
        <w:t xml:space="preserve">The quantity of table saws returning to </w:t>
      </w:r>
      <w:proofErr w:type="spellStart"/>
      <w:r w:rsidRPr="00F13181">
        <w:rPr>
          <w:rFonts w:ascii="Times New Roman" w:eastAsia="Times New Roman" w:hAnsi="Times New Roman" w:cs="Times New Roman"/>
          <w:b/>
          <w:sz w:val="24"/>
          <w:szCs w:val="24"/>
          <w:u w:val="single"/>
        </w:rPr>
        <w:t>StoreID</w:t>
      </w:r>
      <w:proofErr w:type="spellEnd"/>
      <w:r w:rsidRPr="00F13181">
        <w:rPr>
          <w:rFonts w:ascii="Times New Roman" w:eastAsia="Times New Roman" w:hAnsi="Times New Roman" w:cs="Times New Roman"/>
          <w:b/>
          <w:sz w:val="24"/>
          <w:szCs w:val="24"/>
          <w:u w:val="single"/>
        </w:rPr>
        <w:t>=1 is just one</w:t>
      </w:r>
      <w:r>
        <w:rPr>
          <w:rFonts w:ascii="Times New Roman" w:eastAsia="Times New Roman" w:hAnsi="Times New Roman" w:cs="Times New Roman"/>
          <w:sz w:val="24"/>
          <w:szCs w:val="24"/>
        </w:rPr>
        <w:t xml:space="preserve">; it will be returning </w:t>
      </w:r>
      <w:r w:rsidRPr="00F13181">
        <w:rPr>
          <w:rFonts w:ascii="Times New Roman" w:eastAsia="Times New Roman" w:hAnsi="Times New Roman" w:cs="Times New Roman"/>
          <w:b/>
          <w:sz w:val="24"/>
          <w:szCs w:val="24"/>
          <w:u w:val="single"/>
        </w:rPr>
        <w:t>April 12</w:t>
      </w:r>
      <w:r w:rsidRPr="00F13181">
        <w:rPr>
          <w:rFonts w:ascii="Times New Roman" w:eastAsia="Times New Roman" w:hAnsi="Times New Roman" w:cs="Times New Roman"/>
          <w:b/>
          <w:sz w:val="24"/>
          <w:szCs w:val="24"/>
          <w:u w:val="single"/>
          <w:vertAlign w:val="superscript"/>
        </w:rPr>
        <w:t>th</w:t>
      </w:r>
      <w:r w:rsidRPr="00F13181">
        <w:rPr>
          <w:rFonts w:ascii="Times New Roman" w:eastAsia="Times New Roman" w:hAnsi="Times New Roman" w:cs="Times New Roman"/>
          <w:b/>
          <w:sz w:val="24"/>
          <w:szCs w:val="24"/>
          <w:u w:val="single"/>
        </w:rPr>
        <w:t>, 2021.</w:t>
      </w:r>
    </w:p>
    <w:p w:rsidR="00D61932" w:rsidRDefault="00D61932" w:rsidP="00D61932">
      <w:pPr>
        <w:spacing w:line="240" w:lineRule="auto"/>
        <w:ind w:left="360"/>
        <w:rPr>
          <w:rFonts w:ascii="Times New Roman" w:eastAsia="Times New Roman" w:hAnsi="Times New Roman" w:cs="Times New Roman"/>
          <w:b/>
          <w:sz w:val="24"/>
          <w:szCs w:val="24"/>
          <w:u w:val="single"/>
        </w:rPr>
      </w:pPr>
    </w:p>
    <w:p w:rsidR="00D61932" w:rsidRDefault="00D61932" w:rsidP="00D61932">
      <w:pPr>
        <w:spacing w:line="240" w:lineRule="auto"/>
        <w:ind w:left="360"/>
        <w:rPr>
          <w:rFonts w:ascii="Times New Roman" w:eastAsia="Times New Roman" w:hAnsi="Times New Roman" w:cs="Times New Roman"/>
          <w:sz w:val="24"/>
          <w:szCs w:val="24"/>
        </w:rPr>
      </w:pPr>
      <w:r w:rsidRPr="006E47E8">
        <w:rPr>
          <w:rFonts w:ascii="Times New Roman" w:eastAsia="Times New Roman" w:hAnsi="Times New Roman" w:cs="Times New Roman"/>
          <w:sz w:val="24"/>
          <w:szCs w:val="24"/>
        </w:rPr>
        <w:t>Query:</w:t>
      </w:r>
    </w:p>
    <w:p w:rsidR="00D61932" w:rsidRDefault="00D61932" w:rsidP="00D61932">
      <w:pPr>
        <w:spacing w:line="240" w:lineRule="auto"/>
        <w:ind w:left="360"/>
        <w:rPr>
          <w:rFonts w:ascii="Times New Roman" w:eastAsia="Times New Roman" w:hAnsi="Times New Roman" w:cs="Times New Roman"/>
          <w:sz w:val="24"/>
          <w:szCs w:val="24"/>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EndDate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ProductSerialNumber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StoreID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Orders</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808080"/>
          <w:sz w:val="19"/>
          <w:szCs w:val="19"/>
        </w:rPr>
        <w:t>inner</w:t>
      </w:r>
      <w:proofErr w:type="gram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OrderID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808080"/>
          <w:sz w:val="19"/>
          <w:szCs w:val="19"/>
        </w:rPr>
        <w:t>inner</w:t>
      </w:r>
      <w:proofErr w:type="gram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ProductSerialNumber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ProductSerialNumber</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StoreID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EndDate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'2021-03-18'</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FF0000"/>
          <w:sz w:val="19"/>
          <w:szCs w:val="19"/>
        </w:rPr>
        <w:t>'A225489'</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spacing w:line="240" w:lineRule="auto"/>
        <w:ind w:left="36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As</w:t>
      </w:r>
      <w:proofErr w:type="gramEnd"/>
      <w:r>
        <w:rPr>
          <w:rFonts w:ascii="Consolas" w:hAnsi="Consolas" w:cs="Consolas"/>
          <w:color w:val="008000"/>
          <w:sz w:val="19"/>
          <w:szCs w:val="19"/>
        </w:rPr>
        <w:t xml:space="preserve"> you can see from the join results, there is one Table Saw being rented out, and it will be returning to </w:t>
      </w:r>
      <w:proofErr w:type="spellStart"/>
      <w:r>
        <w:rPr>
          <w:rFonts w:ascii="Consolas" w:hAnsi="Consolas" w:cs="Consolas"/>
          <w:color w:val="008000"/>
          <w:sz w:val="19"/>
          <w:szCs w:val="19"/>
        </w:rPr>
        <w:t>StoreID</w:t>
      </w:r>
      <w:proofErr w:type="spellEnd"/>
      <w:r>
        <w:rPr>
          <w:rFonts w:ascii="Consolas" w:hAnsi="Consolas" w:cs="Consolas"/>
          <w:color w:val="008000"/>
          <w:sz w:val="19"/>
          <w:szCs w:val="19"/>
        </w:rPr>
        <w:t>=1 on April 12, 2021 */</w:t>
      </w:r>
    </w:p>
    <w:p w:rsidR="00D61932" w:rsidRDefault="00D61932" w:rsidP="00D61932">
      <w:pPr>
        <w:spacing w:line="240" w:lineRule="auto"/>
        <w:ind w:left="360"/>
        <w:rPr>
          <w:rFonts w:ascii="Consolas" w:hAnsi="Consolas" w:cs="Consolas"/>
          <w:color w:val="008000"/>
          <w:sz w:val="19"/>
          <w:szCs w:val="19"/>
        </w:rPr>
      </w:pPr>
    </w:p>
    <w:p w:rsidR="00D61932" w:rsidRDefault="00D61932" w:rsidP="00D61932">
      <w:pPr>
        <w:spacing w:line="240" w:lineRule="auto"/>
        <w:ind w:left="360"/>
        <w:rPr>
          <w:rFonts w:ascii="Consolas" w:hAnsi="Consolas" w:cs="Consolas"/>
          <w:color w:val="008000"/>
          <w:sz w:val="19"/>
          <w:szCs w:val="19"/>
        </w:rPr>
      </w:pPr>
    </w:p>
    <w:p w:rsidR="00D61932" w:rsidRDefault="00D61932" w:rsidP="00D61932">
      <w:pPr>
        <w:spacing w:line="240" w:lineRule="auto"/>
        <w:rPr>
          <w:rFonts w:ascii="Times New Roman" w:eastAsia="Times New Roman" w:hAnsi="Times New Roman" w:cs="Times New Roman"/>
          <w:b/>
          <w:sz w:val="24"/>
          <w:szCs w:val="24"/>
          <w:u w:val="single"/>
        </w:rPr>
      </w:pPr>
    </w:p>
    <w:p w:rsidR="00D61932" w:rsidRDefault="00D61932" w:rsidP="00D61932">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r w:rsidRPr="006E47E8">
        <w:rPr>
          <w:rFonts w:ascii="Times New Roman" w:eastAsia="Times New Roman" w:hAnsi="Times New Roman" w:cs="Times New Roman"/>
          <w:sz w:val="24"/>
          <w:szCs w:val="24"/>
        </w:rPr>
        <w:t>:</w:t>
      </w:r>
    </w:p>
    <w:p w:rsidR="00D61932" w:rsidRDefault="00D61932" w:rsidP="00D61932">
      <w:pPr>
        <w:spacing w:line="240" w:lineRule="auto"/>
        <w:ind w:left="360"/>
        <w:rPr>
          <w:rFonts w:ascii="Times New Roman" w:eastAsia="Times New Roman" w:hAnsi="Times New Roman" w:cs="Times New Roman"/>
          <w:sz w:val="24"/>
          <w:szCs w:val="24"/>
        </w:rPr>
      </w:pPr>
      <w:r>
        <w:rPr>
          <w:noProof/>
        </w:rPr>
        <w:drawing>
          <wp:inline distT="0" distB="0" distL="0" distR="0" wp14:anchorId="397C136A" wp14:editId="68019B2D">
            <wp:extent cx="2657475" cy="400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7475" cy="400050"/>
                    </a:xfrm>
                    <a:prstGeom prst="rect">
                      <a:avLst/>
                    </a:prstGeom>
                  </pic:spPr>
                </pic:pic>
              </a:graphicData>
            </a:graphic>
          </wp:inline>
        </w:drawing>
      </w:r>
    </w:p>
    <w:p w:rsidR="00D61932" w:rsidRDefault="00D61932" w:rsidP="00D61932">
      <w:pPr>
        <w:spacing w:line="240" w:lineRule="auto"/>
        <w:ind w:left="360"/>
        <w:rPr>
          <w:rFonts w:ascii="Times New Roman" w:eastAsia="Times New Roman" w:hAnsi="Times New Roman" w:cs="Times New Roman"/>
          <w:sz w:val="24"/>
          <w:szCs w:val="24"/>
        </w:rPr>
      </w:pPr>
    </w:p>
    <w:p w:rsidR="00D61932" w:rsidRDefault="00D61932" w:rsidP="00D61932">
      <w:pPr>
        <w:spacing w:line="240" w:lineRule="auto"/>
        <w:ind w:left="360"/>
        <w:rPr>
          <w:rFonts w:ascii="Times New Roman" w:eastAsia="Times New Roman" w:hAnsi="Times New Roman" w:cs="Times New Roman"/>
          <w:sz w:val="24"/>
          <w:szCs w:val="24"/>
        </w:rPr>
      </w:pPr>
    </w:p>
    <w:p w:rsidR="00D61932" w:rsidRDefault="00D61932" w:rsidP="00D61932">
      <w:pPr>
        <w:spacing w:line="240" w:lineRule="auto"/>
        <w:ind w:left="360"/>
        <w:rPr>
          <w:rFonts w:ascii="Times New Roman" w:eastAsia="Times New Roman" w:hAnsi="Times New Roman" w:cs="Times New Roman"/>
          <w:sz w:val="24"/>
          <w:szCs w:val="24"/>
        </w:rPr>
      </w:pPr>
    </w:p>
    <w:p w:rsidR="00D61932" w:rsidRPr="00263CB2" w:rsidRDefault="00D61932" w:rsidP="00D61932">
      <w:pPr>
        <w:pStyle w:val="ListParagraph"/>
        <w:numPr>
          <w:ilvl w:val="0"/>
          <w:numId w:val="8"/>
        </w:numPr>
        <w:spacing w:line="240" w:lineRule="auto"/>
        <w:rPr>
          <w:rFonts w:ascii="Times New Roman" w:eastAsia="Times New Roman" w:hAnsi="Times New Roman" w:cs="Times New Roman"/>
          <w:sz w:val="24"/>
          <w:szCs w:val="24"/>
        </w:rPr>
      </w:pPr>
      <w:r w:rsidRPr="007B10EC">
        <w:rPr>
          <w:rFonts w:ascii="Times New Roman" w:eastAsia="Times New Roman" w:hAnsi="Times New Roman" w:cs="Times New Roman"/>
          <w:b/>
          <w:sz w:val="24"/>
          <w:szCs w:val="24"/>
          <w:u w:val="single"/>
        </w:rPr>
        <w:t>The average days in rental for defective rentals is three</w:t>
      </w:r>
      <w:r>
        <w:rPr>
          <w:rFonts w:ascii="Times New Roman" w:eastAsia="Times New Roman" w:hAnsi="Times New Roman" w:cs="Times New Roman"/>
          <w:sz w:val="24"/>
          <w:szCs w:val="24"/>
        </w:rPr>
        <w:t>. We found three total table saws that were defective and were returned. Two table saws were on the same order and were returned on the same day for both being defective. They were retrieved after 5 days. The third table saw was returned after 1 day</w:t>
      </w:r>
    </w:p>
    <w:p w:rsidR="00D61932" w:rsidRDefault="00D61932" w:rsidP="00D61932">
      <w:pPr>
        <w:spacing w:line="240" w:lineRule="auto"/>
        <w:ind w:left="360"/>
        <w:rPr>
          <w:rFonts w:ascii="Times New Roman" w:eastAsia="Times New Roman" w:hAnsi="Times New Roman" w:cs="Times New Roman"/>
          <w:sz w:val="24"/>
          <w:szCs w:val="24"/>
        </w:rPr>
      </w:pPr>
    </w:p>
    <w:p w:rsidR="00D61932" w:rsidRDefault="00D61932" w:rsidP="00D61932">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Query:</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average lifetime queries will be done for Table saws that are not from </w:t>
      </w:r>
      <w:proofErr w:type="spellStart"/>
      <w:r>
        <w:rPr>
          <w:rFonts w:ascii="Consolas" w:hAnsi="Consolas" w:cs="Consolas"/>
          <w:color w:val="008000"/>
          <w:sz w:val="19"/>
          <w:szCs w:val="19"/>
        </w:rPr>
        <w:t>StoreID</w:t>
      </w:r>
      <w:proofErr w:type="spellEnd"/>
      <w:r>
        <w:rPr>
          <w:rFonts w:ascii="Consolas" w:hAnsi="Consolas" w:cs="Consolas"/>
          <w:color w:val="008000"/>
          <w:sz w:val="19"/>
          <w:szCs w:val="19"/>
        </w:rPr>
        <w:t xml:space="preserve">=1 because none from that store are defective, </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8000"/>
          <w:sz w:val="19"/>
          <w:szCs w:val="19"/>
        </w:rPr>
        <w:t>so</w:t>
      </w:r>
      <w:proofErr w:type="gramEnd"/>
      <w:r>
        <w:rPr>
          <w:rFonts w:ascii="Consolas" w:hAnsi="Consolas" w:cs="Consolas"/>
          <w:color w:val="008000"/>
          <w:sz w:val="19"/>
          <w:szCs w:val="19"/>
        </w:rPr>
        <w:t xml:space="preserve"> we will be choosing another table saw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ProductInventory</w:t>
      </w:r>
      <w:r>
        <w:rPr>
          <w:rFonts w:ascii="Consolas" w:hAnsi="Consolas" w:cs="Consolas"/>
          <w:color w:val="808080"/>
          <w:sz w:val="19"/>
          <w:szCs w:val="19"/>
        </w:rPr>
        <w:t>.</w:t>
      </w:r>
      <w:r>
        <w:rPr>
          <w:rFonts w:ascii="Consolas" w:hAnsi="Consolas" w:cs="Consolas"/>
          <w:color w:val="000000"/>
          <w:sz w:val="19"/>
          <w:szCs w:val="19"/>
        </w:rPr>
        <w:t>ProductSerialNumber</w:t>
      </w:r>
      <w:r>
        <w:rPr>
          <w:rFonts w:ascii="Consolas" w:hAnsi="Consolas" w:cs="Consolas"/>
          <w:color w:val="808080"/>
          <w:sz w:val="19"/>
          <w:szCs w:val="19"/>
        </w:rPr>
        <w:t>,</w:t>
      </w:r>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Order_ProductRelID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Defects</w:t>
      </w:r>
      <w:r>
        <w:rPr>
          <w:rFonts w:ascii="Consolas" w:hAnsi="Consolas" w:cs="Consolas"/>
          <w:color w:val="808080"/>
          <w:sz w:val="19"/>
          <w:szCs w:val="19"/>
        </w:rPr>
        <w:t>.</w:t>
      </w:r>
      <w:r>
        <w:rPr>
          <w:rFonts w:ascii="Consolas" w:hAnsi="Consolas" w:cs="Consolas"/>
          <w:color w:val="000000"/>
          <w:sz w:val="19"/>
          <w:szCs w:val="19"/>
        </w:rPr>
        <w:t>RetrivalID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808080"/>
          <w:sz w:val="19"/>
          <w:szCs w:val="19"/>
        </w:rPr>
        <w:t>inner</w:t>
      </w:r>
      <w:proofErr w:type="gram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ProductSerialNumber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ProductSerialNumber</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808080"/>
          <w:sz w:val="19"/>
          <w:szCs w:val="19"/>
        </w:rPr>
        <w:t>inner</w:t>
      </w:r>
      <w:proofErr w:type="gram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Defects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Defects</w:t>
      </w:r>
      <w:r>
        <w:rPr>
          <w:rFonts w:ascii="Consolas" w:hAnsi="Consolas" w:cs="Consolas"/>
          <w:color w:val="808080"/>
          <w:sz w:val="19"/>
          <w:szCs w:val="19"/>
        </w:rPr>
        <w:t>.</w:t>
      </w:r>
      <w:r>
        <w:rPr>
          <w:rFonts w:ascii="Consolas" w:hAnsi="Consolas" w:cs="Consolas"/>
          <w:color w:val="000000"/>
          <w:sz w:val="19"/>
          <w:szCs w:val="19"/>
        </w:rPr>
        <w:t>Order_ProductRelID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'A225489'</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StoreID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ProductInventory</w:t>
      </w:r>
      <w:r>
        <w:rPr>
          <w:rFonts w:ascii="Consolas" w:hAnsi="Consolas" w:cs="Consolas"/>
          <w:color w:val="808080"/>
          <w:sz w:val="19"/>
          <w:szCs w:val="19"/>
        </w:rPr>
        <w:t>.</w:t>
      </w:r>
      <w:r>
        <w:rPr>
          <w:rFonts w:ascii="Consolas" w:hAnsi="Consolas" w:cs="Consolas"/>
          <w:color w:val="000000"/>
          <w:sz w:val="19"/>
          <w:szCs w:val="19"/>
        </w:rPr>
        <w:t>ProductSerialNumber</w:t>
      </w:r>
      <w:r>
        <w:rPr>
          <w:rFonts w:ascii="Consolas" w:hAnsi="Consolas" w:cs="Consolas"/>
          <w:color w:val="808080"/>
          <w:sz w:val="19"/>
          <w:szCs w:val="19"/>
        </w:rPr>
        <w:t>,</w:t>
      </w:r>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Order_ProductRelID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Defects</w:t>
      </w:r>
      <w:r>
        <w:rPr>
          <w:rFonts w:ascii="Consolas" w:hAnsi="Consolas" w:cs="Consolas"/>
          <w:color w:val="808080"/>
          <w:sz w:val="19"/>
          <w:szCs w:val="19"/>
        </w:rPr>
        <w:t>.</w:t>
      </w:r>
      <w:r>
        <w:rPr>
          <w:rFonts w:ascii="Consolas" w:hAnsi="Consolas" w:cs="Consolas"/>
          <w:color w:val="000000"/>
          <w:sz w:val="19"/>
          <w:szCs w:val="19"/>
        </w:rPr>
        <w:t>RetrivalID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808080"/>
          <w:sz w:val="19"/>
          <w:szCs w:val="19"/>
        </w:rPr>
        <w:t>inner</w:t>
      </w:r>
      <w:proofErr w:type="gram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ProductSerialNumber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ProductSerialNumber</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808080"/>
          <w:sz w:val="19"/>
          <w:szCs w:val="19"/>
        </w:rPr>
        <w:t>inner</w:t>
      </w:r>
      <w:proofErr w:type="gram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Defects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Defects</w:t>
      </w:r>
      <w:r>
        <w:rPr>
          <w:rFonts w:ascii="Consolas" w:hAnsi="Consolas" w:cs="Consolas"/>
          <w:color w:val="808080"/>
          <w:sz w:val="19"/>
          <w:szCs w:val="19"/>
        </w:rPr>
        <w:t>.</w:t>
      </w:r>
      <w:r>
        <w:rPr>
          <w:rFonts w:ascii="Consolas" w:hAnsi="Consolas" w:cs="Consolas"/>
          <w:color w:val="000000"/>
          <w:sz w:val="19"/>
          <w:szCs w:val="19"/>
        </w:rPr>
        <w:t>Order_ProductRelID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'A225489'</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/*there have been three defective table saws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ProductSerialNumber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StoreID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from</w:t>
      </w:r>
      <w:proofErr w:type="gramEnd"/>
      <w:r>
        <w:rPr>
          <w:rFonts w:ascii="Consolas" w:hAnsi="Consolas" w:cs="Consolas"/>
          <w:color w:val="000000"/>
          <w:sz w:val="19"/>
          <w:szCs w:val="19"/>
        </w:rPr>
        <w:t xml:space="preserve"> Product</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808080"/>
          <w:sz w:val="19"/>
          <w:szCs w:val="19"/>
        </w:rPr>
        <w:t>inner</w:t>
      </w:r>
      <w:proofErr w:type="gram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ProductSerialNumber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'263Q9BK3'</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/*the table saw we will use now is from </w:t>
      </w:r>
      <w:proofErr w:type="spellStart"/>
      <w:r>
        <w:rPr>
          <w:rFonts w:ascii="Consolas" w:hAnsi="Consolas" w:cs="Consolas"/>
          <w:color w:val="008000"/>
          <w:sz w:val="19"/>
          <w:szCs w:val="19"/>
        </w:rPr>
        <w:t>StoreID</w:t>
      </w:r>
      <w:proofErr w:type="spellEnd"/>
      <w:r>
        <w:rPr>
          <w:rFonts w:ascii="Consolas" w:hAnsi="Consolas" w:cs="Consolas"/>
          <w:color w:val="008000"/>
          <w:sz w:val="19"/>
          <w:szCs w:val="19"/>
        </w:rPr>
        <w:t>=4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/*Now looking for total days rented before being returned for defect */</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declare</w:t>
      </w:r>
      <w:proofErr w:type="gramEnd"/>
      <w:r>
        <w:rPr>
          <w:rFonts w:ascii="Consolas" w:hAnsi="Consolas" w:cs="Consolas"/>
          <w:color w:val="000000"/>
          <w:sz w:val="19"/>
          <w:szCs w:val="19"/>
        </w:rPr>
        <w:t xml:space="preserve"> @date </w:t>
      </w:r>
      <w:proofErr w:type="spellStart"/>
      <w:r>
        <w:rPr>
          <w:rFonts w:ascii="Consolas" w:hAnsi="Consolas" w:cs="Consolas"/>
          <w:color w:val="0000FF"/>
          <w:sz w:val="19"/>
          <w:szCs w:val="19"/>
        </w:rPr>
        <w:t>date</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@date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DateRetrived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Retrieval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RetrivalID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'9271257677'</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@date</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StartDate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ProductSerialNumber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Orders</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OrderId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ProductSerialNumber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'263Q9BK3'</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declare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StartDate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'6581789623'</w:t>
      </w:r>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bdate</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declare</w:t>
      </w:r>
      <w:proofErr w:type="gramEnd"/>
      <w:r>
        <w:rPr>
          <w:rFonts w:ascii="Consolas" w:hAnsi="Consolas" w:cs="Consolas"/>
          <w:color w:val="000000"/>
          <w:sz w:val="19"/>
          <w:szCs w:val="19"/>
        </w:rPr>
        <w:t xml:space="preserve"> @x </w:t>
      </w:r>
      <w:proofErr w:type="spellStart"/>
      <w:r>
        <w:rPr>
          <w:rFonts w:ascii="Consolas" w:hAnsi="Consolas" w:cs="Consolas"/>
          <w:color w:val="0000FF"/>
          <w:sz w:val="19"/>
          <w:szCs w:val="19"/>
        </w:rPr>
        <w:t>int</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@x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bdate</w:t>
      </w:r>
      <w:proofErr w:type="spellEnd"/>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@x</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5 day </w:t>
      </w:r>
      <w:proofErr w:type="spellStart"/>
      <w:r>
        <w:rPr>
          <w:rFonts w:ascii="Consolas" w:hAnsi="Consolas" w:cs="Consolas"/>
          <w:color w:val="008000"/>
          <w:sz w:val="19"/>
          <w:szCs w:val="19"/>
        </w:rPr>
        <w:t>fdifference</w:t>
      </w:r>
      <w:proofErr w:type="spellEnd"/>
      <w:r>
        <w:rPr>
          <w:rFonts w:ascii="Consolas" w:hAnsi="Consolas" w:cs="Consolas"/>
          <w:color w:val="008000"/>
          <w:sz w:val="19"/>
          <w:szCs w:val="19"/>
        </w:rPr>
        <w:t xml:space="preserve"> difference for this table saw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Note that two different table saws, including the one queried above, were on the same order and were both defective, thus have the same </w:t>
      </w:r>
      <w:proofErr w:type="spellStart"/>
      <w:r>
        <w:rPr>
          <w:rFonts w:ascii="Consolas" w:hAnsi="Consolas" w:cs="Consolas"/>
          <w:color w:val="008000"/>
          <w:sz w:val="19"/>
          <w:szCs w:val="19"/>
        </w:rPr>
        <w:t>retrivalID</w:t>
      </w:r>
      <w:proofErr w:type="spellEnd"/>
      <w:r>
        <w:rPr>
          <w:rFonts w:ascii="Consolas" w:hAnsi="Consolas" w:cs="Consolas"/>
          <w:color w:val="008000"/>
          <w:sz w:val="19"/>
          <w:szCs w:val="19"/>
        </w:rPr>
        <w:t xml:space="preserve"> and the same 5 day difference.</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Now lets see the average for all table saws that were returned (2 tables saws on the same order were both defective)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StartDate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Retrieval</w:t>
      </w:r>
      <w:r>
        <w:rPr>
          <w:rFonts w:ascii="Consolas" w:hAnsi="Consolas" w:cs="Consolas"/>
          <w:color w:val="808080"/>
          <w:sz w:val="19"/>
          <w:szCs w:val="19"/>
        </w:rPr>
        <w:t>.</w:t>
      </w:r>
      <w:r>
        <w:rPr>
          <w:rFonts w:ascii="Consolas" w:hAnsi="Consolas" w:cs="Consolas"/>
          <w:color w:val="000000"/>
          <w:sz w:val="19"/>
          <w:szCs w:val="19"/>
        </w:rPr>
        <w:t>RetrivalID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Orders</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Retrieval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Retrieval</w:t>
      </w:r>
      <w:r>
        <w:rPr>
          <w:rFonts w:ascii="Consolas" w:hAnsi="Consolas" w:cs="Consolas"/>
          <w:color w:val="808080"/>
          <w:sz w:val="19"/>
          <w:szCs w:val="19"/>
        </w:rPr>
        <w:t>.</w:t>
      </w:r>
      <w:r>
        <w:rPr>
          <w:rFonts w:ascii="Consolas" w:hAnsi="Consolas" w:cs="Consolas"/>
          <w:color w:val="000000"/>
          <w:sz w:val="19"/>
          <w:szCs w:val="19"/>
        </w:rPr>
        <w:t>OrderID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Retrieval</w:t>
      </w:r>
      <w:r>
        <w:rPr>
          <w:rFonts w:ascii="Consolas" w:hAnsi="Consolas" w:cs="Consolas"/>
          <w:color w:val="808080"/>
          <w:sz w:val="19"/>
          <w:szCs w:val="19"/>
        </w:rPr>
        <w:t>.</w:t>
      </w:r>
      <w:r>
        <w:rPr>
          <w:rFonts w:ascii="Consolas" w:hAnsi="Consolas" w:cs="Consolas"/>
          <w:color w:val="000000"/>
          <w:sz w:val="19"/>
          <w:szCs w:val="19"/>
        </w:rPr>
        <w:t>RetrivalID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'928064832'</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declare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StartDate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FF0000"/>
          <w:sz w:val="19"/>
          <w:szCs w:val="19"/>
        </w:rPr>
        <w:t>'4679537191'</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declare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DateRetrived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Retrieval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RetrivalID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'928064832'</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ddate</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declare</w:t>
      </w:r>
      <w:proofErr w:type="gramEnd"/>
      <w:r>
        <w:rPr>
          <w:rFonts w:ascii="Consolas" w:hAnsi="Consolas" w:cs="Consolas"/>
          <w:color w:val="000000"/>
          <w:sz w:val="19"/>
          <w:szCs w:val="19"/>
        </w:rPr>
        <w:t xml:space="preserve"> @y </w:t>
      </w:r>
      <w:proofErr w:type="spellStart"/>
      <w:r>
        <w:rPr>
          <w:rFonts w:ascii="Consolas" w:hAnsi="Consolas" w:cs="Consolas"/>
          <w:color w:val="0000FF"/>
          <w:sz w:val="19"/>
          <w:szCs w:val="19"/>
        </w:rPr>
        <w:t>int</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ddate</w:t>
      </w:r>
      <w:proofErr w:type="spellEnd"/>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@y</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000000"/>
          <w:sz w:val="19"/>
          <w:szCs w:val="19"/>
        </w:rPr>
        <w:t xml:space="preserve">@y </w:t>
      </w:r>
      <w:r>
        <w:rPr>
          <w:rFonts w:ascii="Consolas" w:hAnsi="Consolas" w:cs="Consolas"/>
          <w:color w:val="808080"/>
          <w:sz w:val="19"/>
          <w:szCs w:val="19"/>
        </w:rPr>
        <w:t>+</w:t>
      </w:r>
      <w:r>
        <w:rPr>
          <w:rFonts w:ascii="Consolas" w:hAnsi="Consolas" w:cs="Consolas"/>
          <w:color w:val="000000"/>
          <w:sz w:val="19"/>
          <w:szCs w:val="19"/>
        </w:rPr>
        <w:t xml:space="preserve"> @x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Average days before being recalled as a defect is 3 days for the three table saws)</w:t>
      </w:r>
    </w:p>
    <w:p w:rsidR="00D61932" w:rsidRDefault="00D61932" w:rsidP="00D61932">
      <w:pPr>
        <w:spacing w:line="240" w:lineRule="auto"/>
        <w:ind w:left="360"/>
        <w:rPr>
          <w:rFonts w:ascii="Times New Roman" w:eastAsia="Times New Roman" w:hAnsi="Times New Roman" w:cs="Times New Roman"/>
          <w:sz w:val="24"/>
          <w:szCs w:val="24"/>
        </w:rPr>
      </w:pPr>
    </w:p>
    <w:p w:rsidR="00D61932" w:rsidRDefault="00D61932" w:rsidP="00D61932">
      <w:pPr>
        <w:spacing w:line="240" w:lineRule="auto"/>
        <w:ind w:left="360"/>
        <w:rPr>
          <w:rFonts w:ascii="Times New Roman" w:eastAsia="Times New Roman" w:hAnsi="Times New Roman" w:cs="Times New Roman"/>
          <w:sz w:val="24"/>
          <w:szCs w:val="24"/>
        </w:rPr>
      </w:pPr>
    </w:p>
    <w:p w:rsidR="00D61932" w:rsidRDefault="00D61932" w:rsidP="00D61932">
      <w:pPr>
        <w:spacing w:line="240" w:lineRule="auto"/>
        <w:ind w:left="360"/>
        <w:rPr>
          <w:rFonts w:ascii="Times New Roman" w:eastAsia="Times New Roman" w:hAnsi="Times New Roman" w:cs="Times New Roman"/>
          <w:sz w:val="24"/>
          <w:szCs w:val="24"/>
        </w:rPr>
      </w:pPr>
    </w:p>
    <w:p w:rsidR="00D61932" w:rsidRDefault="00D61932" w:rsidP="00D61932">
      <w:pPr>
        <w:spacing w:line="240" w:lineRule="auto"/>
        <w:ind w:left="360"/>
        <w:rPr>
          <w:rFonts w:ascii="Times New Roman" w:eastAsia="Times New Roman" w:hAnsi="Times New Roman" w:cs="Times New Roman"/>
          <w:sz w:val="24"/>
          <w:szCs w:val="24"/>
        </w:rPr>
      </w:pPr>
    </w:p>
    <w:p w:rsidR="00D61932" w:rsidRDefault="00D61932" w:rsidP="00D61932">
      <w:pPr>
        <w:spacing w:line="240" w:lineRule="auto"/>
        <w:ind w:left="360"/>
        <w:rPr>
          <w:rFonts w:ascii="Times New Roman" w:eastAsia="Times New Roman" w:hAnsi="Times New Roman" w:cs="Times New Roman"/>
          <w:sz w:val="24"/>
          <w:szCs w:val="24"/>
        </w:rPr>
      </w:pPr>
    </w:p>
    <w:p w:rsidR="00D61932" w:rsidRDefault="00D61932" w:rsidP="00D61932">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Results:</w:t>
      </w:r>
    </w:p>
    <w:p w:rsidR="00D61932" w:rsidRDefault="00D61932" w:rsidP="00D61932">
      <w:pPr>
        <w:spacing w:line="240" w:lineRule="auto"/>
        <w:ind w:left="360"/>
        <w:rPr>
          <w:rFonts w:ascii="Times New Roman" w:eastAsia="Times New Roman" w:hAnsi="Times New Roman" w:cs="Times New Roman"/>
          <w:sz w:val="24"/>
          <w:szCs w:val="24"/>
        </w:rPr>
      </w:pPr>
      <w:r>
        <w:rPr>
          <w:noProof/>
        </w:rPr>
        <w:drawing>
          <wp:inline distT="0" distB="0" distL="0" distR="0" wp14:anchorId="20AB0D1A" wp14:editId="5D226CAB">
            <wp:extent cx="3400425" cy="4600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4600575"/>
                    </a:xfrm>
                    <a:prstGeom prst="rect">
                      <a:avLst/>
                    </a:prstGeom>
                  </pic:spPr>
                </pic:pic>
              </a:graphicData>
            </a:graphic>
          </wp:inline>
        </w:drawing>
      </w:r>
    </w:p>
    <w:p w:rsidR="00D61932" w:rsidRDefault="00D61932" w:rsidP="00D61932">
      <w:pPr>
        <w:spacing w:line="240" w:lineRule="auto"/>
        <w:ind w:left="360"/>
        <w:rPr>
          <w:rFonts w:ascii="Times New Roman" w:eastAsia="Times New Roman" w:hAnsi="Times New Roman" w:cs="Times New Roman"/>
          <w:sz w:val="24"/>
          <w:szCs w:val="24"/>
        </w:rPr>
      </w:pPr>
      <w:r>
        <w:rPr>
          <w:noProof/>
        </w:rPr>
        <w:drawing>
          <wp:inline distT="0" distB="0" distL="0" distR="0" wp14:anchorId="0CAFCE3E" wp14:editId="4F87C623">
            <wp:extent cx="1371600" cy="809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1600" cy="809625"/>
                    </a:xfrm>
                    <a:prstGeom prst="rect">
                      <a:avLst/>
                    </a:prstGeom>
                  </pic:spPr>
                </pic:pic>
              </a:graphicData>
            </a:graphic>
          </wp:inline>
        </w:drawing>
      </w:r>
    </w:p>
    <w:p w:rsidR="00D61932" w:rsidRDefault="00D61932" w:rsidP="00D61932">
      <w:pPr>
        <w:spacing w:line="240" w:lineRule="auto"/>
        <w:ind w:left="360"/>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b/>
          <w:sz w:val="24"/>
          <w:szCs w:val="24"/>
          <w:u w:val="single"/>
        </w:rPr>
      </w:pPr>
    </w:p>
    <w:p w:rsidR="00D61932" w:rsidRDefault="00D61932" w:rsidP="00D61932">
      <w:pPr>
        <w:spacing w:line="240" w:lineRule="auto"/>
        <w:rPr>
          <w:rFonts w:ascii="Times New Roman" w:eastAsia="Times New Roman" w:hAnsi="Times New Roman" w:cs="Times New Roman"/>
          <w:b/>
          <w:sz w:val="24"/>
          <w:szCs w:val="24"/>
          <w:u w:val="single"/>
        </w:rPr>
      </w:pPr>
    </w:p>
    <w:p w:rsidR="00D61932" w:rsidRDefault="00D61932" w:rsidP="00D61932">
      <w:pPr>
        <w:spacing w:line="240" w:lineRule="auto"/>
        <w:rPr>
          <w:rFonts w:ascii="Times New Roman" w:eastAsia="Times New Roman" w:hAnsi="Times New Roman" w:cs="Times New Roman"/>
          <w:b/>
          <w:sz w:val="24"/>
          <w:szCs w:val="24"/>
          <w:u w:val="single"/>
        </w:rPr>
      </w:pPr>
    </w:p>
    <w:p w:rsidR="00D61932" w:rsidRDefault="00D61932" w:rsidP="00D61932">
      <w:pPr>
        <w:spacing w:line="240" w:lineRule="auto"/>
        <w:rPr>
          <w:rFonts w:ascii="Times New Roman" w:eastAsia="Times New Roman" w:hAnsi="Times New Roman" w:cs="Times New Roman"/>
          <w:b/>
          <w:sz w:val="24"/>
          <w:szCs w:val="24"/>
          <w:u w:val="single"/>
        </w:rPr>
      </w:pPr>
    </w:p>
    <w:p w:rsidR="00D61932" w:rsidRDefault="00D61932" w:rsidP="00D61932">
      <w:pPr>
        <w:spacing w:line="240" w:lineRule="auto"/>
        <w:rPr>
          <w:rFonts w:ascii="Times New Roman" w:eastAsia="Times New Roman" w:hAnsi="Times New Roman" w:cs="Times New Roman"/>
          <w:b/>
          <w:sz w:val="24"/>
          <w:szCs w:val="24"/>
          <w:u w:val="single"/>
        </w:rPr>
      </w:pPr>
    </w:p>
    <w:p w:rsidR="00D61932" w:rsidRDefault="00D61932" w:rsidP="00D61932">
      <w:pPr>
        <w:spacing w:line="240" w:lineRule="auto"/>
        <w:rPr>
          <w:rFonts w:ascii="Times New Roman" w:eastAsia="Times New Roman" w:hAnsi="Times New Roman" w:cs="Times New Roman"/>
          <w:b/>
          <w:sz w:val="24"/>
          <w:szCs w:val="24"/>
          <w:u w:val="single"/>
        </w:rPr>
      </w:pPr>
    </w:p>
    <w:p w:rsidR="00D61932" w:rsidRDefault="00D61932" w:rsidP="00D61932">
      <w:pPr>
        <w:spacing w:line="240" w:lineRule="auto"/>
        <w:rPr>
          <w:rFonts w:ascii="Times New Roman" w:eastAsia="Times New Roman" w:hAnsi="Times New Roman" w:cs="Times New Roman"/>
          <w:b/>
          <w:sz w:val="24"/>
          <w:szCs w:val="24"/>
          <w:u w:val="single"/>
        </w:rPr>
      </w:pPr>
    </w:p>
    <w:p w:rsidR="00D61932" w:rsidRDefault="00D61932" w:rsidP="00D61932">
      <w:pPr>
        <w:spacing w:line="240" w:lineRule="auto"/>
        <w:rPr>
          <w:rFonts w:ascii="Times New Roman" w:eastAsia="Times New Roman" w:hAnsi="Times New Roman" w:cs="Times New Roman"/>
          <w:b/>
          <w:sz w:val="24"/>
          <w:szCs w:val="24"/>
          <w:u w:val="single"/>
        </w:rPr>
      </w:pPr>
    </w:p>
    <w:p w:rsidR="00D61932" w:rsidRDefault="00D61932" w:rsidP="00D61932">
      <w:pPr>
        <w:spacing w:line="240" w:lineRule="auto"/>
        <w:rPr>
          <w:rFonts w:ascii="Times New Roman" w:eastAsia="Times New Roman" w:hAnsi="Times New Roman" w:cs="Times New Roman"/>
          <w:b/>
          <w:sz w:val="24"/>
          <w:szCs w:val="24"/>
          <w:u w:val="single"/>
        </w:rPr>
      </w:pPr>
    </w:p>
    <w:p w:rsidR="00D61932" w:rsidRDefault="00D61932" w:rsidP="00D61932">
      <w:pPr>
        <w:spacing w:line="240" w:lineRule="auto"/>
        <w:rPr>
          <w:rFonts w:ascii="Times New Roman" w:eastAsia="Times New Roman" w:hAnsi="Times New Roman" w:cs="Times New Roman"/>
          <w:b/>
          <w:sz w:val="24"/>
          <w:szCs w:val="24"/>
          <w:u w:val="single"/>
        </w:rPr>
      </w:pPr>
    </w:p>
    <w:p w:rsidR="00D61932" w:rsidRDefault="00D61932" w:rsidP="00D61932">
      <w:pPr>
        <w:spacing w:line="240" w:lineRule="auto"/>
        <w:rPr>
          <w:rFonts w:ascii="Times New Roman" w:eastAsia="Times New Roman" w:hAnsi="Times New Roman" w:cs="Times New Roman"/>
          <w:color w:val="000000"/>
          <w:sz w:val="24"/>
          <w:szCs w:val="24"/>
        </w:rPr>
      </w:pPr>
    </w:p>
    <w:p w:rsidR="00D61932" w:rsidRDefault="00D61932" w:rsidP="00D61932">
      <w:pPr>
        <w:spacing w:line="240" w:lineRule="auto"/>
        <w:rPr>
          <w:rFonts w:ascii="Times New Roman" w:eastAsia="Times New Roman" w:hAnsi="Times New Roman" w:cs="Times New Roman"/>
          <w:color w:val="000000"/>
          <w:sz w:val="24"/>
          <w:szCs w:val="24"/>
        </w:rPr>
      </w:pPr>
    </w:p>
    <w:p w:rsidR="00D61932" w:rsidRDefault="00D61932" w:rsidP="00D61932">
      <w:pPr>
        <w:spacing w:line="240" w:lineRule="auto"/>
        <w:rPr>
          <w:rFonts w:ascii="Times New Roman" w:eastAsia="Times New Roman" w:hAnsi="Times New Roman" w:cs="Times New Roman"/>
          <w:color w:val="000000"/>
          <w:sz w:val="24"/>
          <w:szCs w:val="24"/>
        </w:rPr>
      </w:pPr>
    </w:p>
    <w:p w:rsidR="00D61932" w:rsidRDefault="00D61932" w:rsidP="00D61932">
      <w:pPr>
        <w:spacing w:line="240" w:lineRule="auto"/>
        <w:rPr>
          <w:rFonts w:ascii="Times New Roman" w:eastAsia="Times New Roman" w:hAnsi="Times New Roman" w:cs="Times New Roman"/>
          <w:color w:val="000000"/>
          <w:sz w:val="24"/>
          <w:szCs w:val="24"/>
        </w:rPr>
      </w:pPr>
    </w:p>
    <w:p w:rsidR="00D61932" w:rsidRPr="00F13181" w:rsidRDefault="00D61932" w:rsidP="00D61932">
      <w:pPr>
        <w:pStyle w:val="ListParagraph"/>
        <w:numPr>
          <w:ilvl w:val="0"/>
          <w:numId w:val="9"/>
        </w:numPr>
        <w:spacing w:line="240" w:lineRule="auto"/>
        <w:rPr>
          <w:rFonts w:ascii="Times New Roman" w:eastAsia="Times New Roman" w:hAnsi="Times New Roman" w:cs="Times New Roman"/>
          <w:b/>
          <w:sz w:val="24"/>
          <w:szCs w:val="24"/>
        </w:rPr>
      </w:pPr>
      <w:r w:rsidRPr="00F13181">
        <w:rPr>
          <w:rFonts w:ascii="Times New Roman" w:eastAsia="Times New Roman" w:hAnsi="Times New Roman" w:cs="Times New Roman"/>
          <w:b/>
          <w:color w:val="000000"/>
          <w:sz w:val="24"/>
          <w:szCs w:val="24"/>
        </w:rPr>
        <w:t>Business Customer Insight Queries </w:t>
      </w:r>
    </w:p>
    <w:p w:rsidR="00D61932" w:rsidRPr="00FE44DF" w:rsidRDefault="00D61932" w:rsidP="00D61932">
      <w:pPr>
        <w:spacing w:line="240" w:lineRule="auto"/>
        <w:rPr>
          <w:rFonts w:ascii="Times New Roman" w:eastAsia="Times New Roman" w:hAnsi="Times New Roman" w:cs="Times New Roman"/>
          <w:sz w:val="24"/>
          <w:szCs w:val="24"/>
        </w:rPr>
      </w:pPr>
      <w:r w:rsidRPr="00FE44DF">
        <w:rPr>
          <w:rFonts w:ascii="Times New Roman" w:eastAsia="Times New Roman" w:hAnsi="Times New Roman" w:cs="Times New Roman"/>
          <w:sz w:val="24"/>
          <w:szCs w:val="24"/>
        </w:rPr>
        <w:br/>
      </w:r>
    </w:p>
    <w:p w:rsidR="00D61932" w:rsidRPr="00FE44DF" w:rsidRDefault="00D61932" w:rsidP="00D61932">
      <w:pPr>
        <w:numPr>
          <w:ilvl w:val="0"/>
          <w:numId w:val="2"/>
        </w:numPr>
        <w:spacing w:line="240" w:lineRule="auto"/>
        <w:textAlignment w:val="baseline"/>
        <w:rPr>
          <w:rFonts w:ascii="Times New Roman" w:eastAsia="Times New Roman" w:hAnsi="Times New Roman" w:cs="Times New Roman"/>
          <w:color w:val="000000"/>
          <w:sz w:val="24"/>
          <w:szCs w:val="24"/>
        </w:rPr>
      </w:pPr>
      <w:r w:rsidRPr="00FE44DF">
        <w:rPr>
          <w:rFonts w:ascii="Times New Roman" w:eastAsia="Times New Roman" w:hAnsi="Times New Roman" w:cs="Times New Roman"/>
          <w:color w:val="000000"/>
          <w:sz w:val="24"/>
          <w:szCs w:val="24"/>
        </w:rPr>
        <w:t>Acceptance Rate for PM</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Jobi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Bamlett</w:t>
      </w:r>
      <w:proofErr w:type="spellEnd"/>
      <w:r>
        <w:rPr>
          <w:rFonts w:ascii="Times New Roman" w:eastAsia="Times New Roman" w:hAnsi="Times New Roman" w:cs="Times New Roman"/>
          <w:color w:val="000000"/>
          <w:sz w:val="24"/>
          <w:szCs w:val="24"/>
        </w:rPr>
        <w:t xml:space="preserve"> is: 80% </w:t>
      </w: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rPr>
          <w:rFonts w:ascii="Times New Roman" w:eastAsia="Times New Roman" w:hAnsi="Times New Roman" w:cs="Times New Roman"/>
          <w:sz w:val="24"/>
          <w:szCs w:val="24"/>
        </w:rPr>
      </w:pPr>
      <w:r>
        <w:rPr>
          <w:rFonts w:ascii="Times New Roman" w:eastAsia="Times New Roman" w:hAnsi="Times New Roman" w:cs="Times New Roman"/>
          <w:sz w:val="24"/>
          <w:szCs w:val="24"/>
        </w:rPr>
        <w:t>Query:</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For</w:t>
      </w:r>
      <w:proofErr w:type="gramEnd"/>
      <w:r>
        <w:rPr>
          <w:rFonts w:ascii="Consolas" w:hAnsi="Consolas" w:cs="Consolas"/>
          <w:color w:val="008000"/>
          <w:sz w:val="19"/>
          <w:szCs w:val="19"/>
        </w:rPr>
        <w:t xml:space="preserve"> this query, we will be picking one Project Manager (</w:t>
      </w:r>
      <w:proofErr w:type="spellStart"/>
      <w:r>
        <w:rPr>
          <w:rFonts w:ascii="Consolas" w:hAnsi="Consolas" w:cs="Consolas"/>
          <w:color w:val="008000"/>
          <w:sz w:val="19"/>
          <w:szCs w:val="19"/>
        </w:rPr>
        <w:t>Jobi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Bamlett</w:t>
      </w:r>
      <w:proofErr w:type="spellEnd"/>
      <w:r>
        <w:rPr>
          <w:rFonts w:ascii="Consolas" w:hAnsi="Consolas" w:cs="Consolas"/>
          <w:color w:val="008000"/>
          <w:sz w:val="19"/>
          <w:szCs w:val="19"/>
        </w:rPr>
        <w:t>) to see his acceptance rate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AccountID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RoleID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this is to show all the project managers (PM is </w:t>
      </w:r>
      <w:proofErr w:type="spellStart"/>
      <w:r>
        <w:rPr>
          <w:rFonts w:ascii="Consolas" w:hAnsi="Consolas" w:cs="Consolas"/>
          <w:color w:val="008000"/>
          <w:sz w:val="19"/>
          <w:szCs w:val="19"/>
        </w:rPr>
        <w:t>AccountID</w:t>
      </w:r>
      <w:proofErr w:type="spellEnd"/>
      <w:r>
        <w:rPr>
          <w:rFonts w:ascii="Consolas" w:hAnsi="Consolas" w:cs="Consolas"/>
          <w:color w:val="008000"/>
          <w:sz w:val="19"/>
          <w:szCs w:val="19"/>
        </w:rPr>
        <w:t xml:space="preserve">=1, and Support Staff is </w:t>
      </w:r>
      <w:proofErr w:type="spellStart"/>
      <w:r>
        <w:rPr>
          <w:rFonts w:ascii="Consolas" w:hAnsi="Consolas" w:cs="Consolas"/>
          <w:color w:val="008000"/>
          <w:sz w:val="19"/>
          <w:szCs w:val="19"/>
        </w:rPr>
        <w:t>AccountID</w:t>
      </w:r>
      <w:proofErr w:type="spellEnd"/>
      <w:r>
        <w:rPr>
          <w:rFonts w:ascii="Consolas" w:hAnsi="Consolas" w:cs="Consolas"/>
          <w:color w:val="008000"/>
          <w:sz w:val="19"/>
          <w:szCs w:val="19"/>
        </w:rPr>
        <w:t>=2)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AccountID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Jobi</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Bamlett</w:t>
      </w:r>
      <w:proofErr w:type="spellEnd"/>
      <w:r>
        <w:rPr>
          <w:rFonts w:ascii="Consolas" w:hAnsi="Consolas" w:cs="Consolas"/>
          <w:color w:val="FF0000"/>
          <w:sz w:val="19"/>
          <w:szCs w:val="19"/>
        </w:rPr>
        <w:t>'</w:t>
      </w:r>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'1159769643'</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AccountID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AccountID</w:t>
      </w:r>
      <w:proofErr w:type="spellEnd"/>
      <w:r>
        <w:rPr>
          <w:rFonts w:ascii="Consolas" w:hAnsi="Consolas" w:cs="Consolas"/>
          <w:color w:val="808080"/>
          <w:sz w:val="19"/>
          <w:szCs w:val="19"/>
        </w:rPr>
        <w:t>=</w:t>
      </w:r>
      <w:r>
        <w:rPr>
          <w:rFonts w:ascii="Consolas" w:hAnsi="Consolas" w:cs="Consolas"/>
          <w:color w:val="FF0000"/>
          <w:sz w:val="19"/>
          <w:szCs w:val="19"/>
        </w:rPr>
        <w:t>'1159769643'</w:t>
      </w:r>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@Total </w:t>
      </w:r>
      <w:r>
        <w:rPr>
          <w:rFonts w:ascii="Consolas" w:hAnsi="Consolas" w:cs="Consolas"/>
          <w:color w:val="0000FF"/>
          <w:sz w:val="19"/>
          <w:szCs w:val="19"/>
        </w:rPr>
        <w:t>decimal</w:t>
      </w:r>
      <w:r>
        <w:rPr>
          <w:rFonts w:ascii="Consolas" w:hAnsi="Consolas" w:cs="Consolas"/>
          <w:color w:val="000000"/>
          <w:sz w:val="19"/>
          <w:szCs w:val="19"/>
        </w:rPr>
        <w:t xml:space="preserve"> </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@Total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AccountID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AccountID</w:t>
      </w:r>
      <w:proofErr w:type="spellEnd"/>
      <w:r>
        <w:rPr>
          <w:rFonts w:ascii="Consolas" w:hAnsi="Consolas" w:cs="Consolas"/>
          <w:color w:val="808080"/>
          <w:sz w:val="19"/>
          <w:szCs w:val="19"/>
        </w:rPr>
        <w:t>=</w:t>
      </w:r>
      <w:r>
        <w:rPr>
          <w:rFonts w:ascii="Consolas" w:hAnsi="Consolas" w:cs="Consolas"/>
          <w:color w:val="FF0000"/>
          <w:sz w:val="19"/>
          <w:szCs w:val="19"/>
        </w:rPr>
        <w:t>'1159769643'</w:t>
      </w:r>
      <w:r>
        <w:rPr>
          <w:rFonts w:ascii="Consolas" w:hAnsi="Consolas" w:cs="Consolas"/>
          <w:color w:val="000000"/>
          <w:sz w:val="19"/>
          <w:szCs w:val="19"/>
        </w:rPr>
        <w:t xml:space="preserve"> </w:t>
      </w:r>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@Total</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/*PM was associated with a total of five order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@Approved </w:t>
      </w:r>
      <w:r>
        <w:rPr>
          <w:rFonts w:ascii="Consolas" w:hAnsi="Consolas" w:cs="Consolas"/>
          <w:color w:val="0000FF"/>
          <w:sz w:val="19"/>
          <w:szCs w:val="19"/>
        </w:rPr>
        <w:t>decimal</w:t>
      </w:r>
      <w:r>
        <w:rPr>
          <w:rFonts w:ascii="Consolas" w:hAnsi="Consolas" w:cs="Consolas"/>
          <w:color w:val="000000"/>
          <w:sz w:val="19"/>
          <w:szCs w:val="19"/>
        </w:rPr>
        <w:t xml:space="preserve"> </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@Approved </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AccountID</w:t>
      </w:r>
      <w:proofErr w:type="spellEnd"/>
      <w:r>
        <w:rPr>
          <w:rFonts w:ascii="Consolas" w:hAnsi="Consolas" w:cs="Consolas"/>
          <w:color w:val="808080"/>
          <w:sz w:val="19"/>
          <w:szCs w:val="19"/>
        </w:rPr>
        <w:t>=</w:t>
      </w:r>
      <w:r>
        <w:rPr>
          <w:rFonts w:ascii="Consolas" w:hAnsi="Consolas" w:cs="Consolas"/>
          <w:color w:val="FF0000"/>
          <w:sz w:val="19"/>
          <w:szCs w:val="19"/>
        </w:rPr>
        <w:t>'1159769643'</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'Quote Approved - </w:t>
      </w:r>
      <w:proofErr w:type="spellStart"/>
      <w:r>
        <w:rPr>
          <w:rFonts w:ascii="Consolas" w:hAnsi="Consolas" w:cs="Consolas"/>
          <w:color w:val="FF0000"/>
          <w:sz w:val="19"/>
          <w:szCs w:val="19"/>
        </w:rPr>
        <w:t>Inv</w:t>
      </w:r>
      <w:proofErr w:type="spellEnd"/>
      <w:r>
        <w:rPr>
          <w:rFonts w:ascii="Consolas" w:hAnsi="Consolas" w:cs="Consolas"/>
          <w:color w:val="FF0000"/>
          <w:sz w:val="19"/>
          <w:szCs w:val="19"/>
        </w:rPr>
        <w:t>'</w:t>
      </w:r>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@Approved</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four out of the five orders were </w:t>
      </w:r>
      <w:proofErr w:type="spellStart"/>
      <w:r>
        <w:rPr>
          <w:rFonts w:ascii="Consolas" w:hAnsi="Consolas" w:cs="Consolas"/>
          <w:color w:val="008000"/>
          <w:sz w:val="19"/>
          <w:szCs w:val="19"/>
        </w:rPr>
        <w:t>approveed</w:t>
      </w:r>
      <w:proofErr w:type="spellEnd"/>
      <w:r>
        <w:rPr>
          <w:rFonts w:ascii="Consolas" w:hAnsi="Consolas" w:cs="Consolas"/>
          <w:color w:val="008000"/>
          <w:sz w:val="19"/>
          <w:szCs w:val="19"/>
        </w:rPr>
        <w:t xml:space="preserve">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@Approved</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Pr="00FE44DF" w:rsidRDefault="00D61932" w:rsidP="00D61932">
      <w:pPr>
        <w:spacing w:after="240"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color w:val="000000"/>
          <w:sz w:val="24"/>
          <w:szCs w:val="24"/>
        </w:rPr>
      </w:pPr>
    </w:p>
    <w:p w:rsidR="00D61932" w:rsidRDefault="00D61932" w:rsidP="00D61932">
      <w:pPr>
        <w:spacing w:line="240" w:lineRule="auto"/>
        <w:rPr>
          <w:rFonts w:ascii="Times New Roman" w:eastAsia="Times New Roman" w:hAnsi="Times New Roman" w:cs="Times New Roman"/>
          <w:color w:val="000000"/>
          <w:sz w:val="24"/>
          <w:szCs w:val="24"/>
        </w:rPr>
      </w:pPr>
    </w:p>
    <w:p w:rsidR="00D61932" w:rsidRDefault="00D61932" w:rsidP="00D61932">
      <w:pPr>
        <w:spacing w:line="240" w:lineRule="auto"/>
        <w:rPr>
          <w:rFonts w:ascii="Times New Roman" w:eastAsia="Times New Roman" w:hAnsi="Times New Roman" w:cs="Times New Roman"/>
          <w:color w:val="000000"/>
          <w:sz w:val="24"/>
          <w:szCs w:val="24"/>
        </w:rPr>
      </w:pPr>
    </w:p>
    <w:p w:rsidR="00D61932" w:rsidRDefault="00D61932" w:rsidP="00D61932">
      <w:pPr>
        <w:spacing w:line="240" w:lineRule="auto"/>
        <w:rPr>
          <w:rFonts w:ascii="Times New Roman" w:eastAsia="Times New Roman" w:hAnsi="Times New Roman" w:cs="Times New Roman"/>
          <w:color w:val="000000"/>
          <w:sz w:val="24"/>
          <w:szCs w:val="24"/>
        </w:rPr>
      </w:pPr>
    </w:p>
    <w:p w:rsidR="00D61932" w:rsidRDefault="00D61932" w:rsidP="00D61932">
      <w:pPr>
        <w:spacing w:line="240" w:lineRule="auto"/>
        <w:rPr>
          <w:rFonts w:ascii="Times New Roman" w:eastAsia="Times New Roman" w:hAnsi="Times New Roman" w:cs="Times New Roman"/>
          <w:color w:val="000000"/>
          <w:sz w:val="24"/>
          <w:szCs w:val="24"/>
        </w:rPr>
      </w:pPr>
    </w:p>
    <w:p w:rsidR="00D61932" w:rsidRDefault="00D61932" w:rsidP="00D61932">
      <w:pPr>
        <w:spacing w:line="240" w:lineRule="auto"/>
        <w:rPr>
          <w:rFonts w:ascii="Times New Roman" w:eastAsia="Times New Roman" w:hAnsi="Times New Roman" w:cs="Times New Roman"/>
          <w:color w:val="000000"/>
          <w:sz w:val="24"/>
          <w:szCs w:val="24"/>
        </w:rPr>
      </w:pPr>
    </w:p>
    <w:p w:rsidR="00D61932" w:rsidRDefault="00D61932" w:rsidP="00D61932">
      <w:pPr>
        <w:spacing w:line="240" w:lineRule="auto"/>
        <w:rPr>
          <w:rFonts w:ascii="Times New Roman" w:eastAsia="Times New Roman" w:hAnsi="Times New Roman" w:cs="Times New Roman"/>
          <w:color w:val="000000"/>
          <w:sz w:val="24"/>
          <w:szCs w:val="24"/>
        </w:rPr>
      </w:pPr>
    </w:p>
    <w:p w:rsidR="00D61932" w:rsidRDefault="00D61932" w:rsidP="00D61932">
      <w:pPr>
        <w:spacing w:line="240" w:lineRule="auto"/>
        <w:rPr>
          <w:rFonts w:ascii="Times New Roman" w:eastAsia="Times New Roman" w:hAnsi="Times New Roman" w:cs="Times New Roman"/>
          <w:color w:val="000000"/>
          <w:sz w:val="24"/>
          <w:szCs w:val="24"/>
        </w:rPr>
      </w:pPr>
    </w:p>
    <w:p w:rsidR="00D61932" w:rsidRDefault="00D61932" w:rsidP="00D61932">
      <w:pPr>
        <w:spacing w:line="240" w:lineRule="auto"/>
        <w:rPr>
          <w:rFonts w:ascii="Times New Roman" w:eastAsia="Times New Roman" w:hAnsi="Times New Roman" w:cs="Times New Roman"/>
          <w:color w:val="000000"/>
          <w:sz w:val="24"/>
          <w:szCs w:val="24"/>
        </w:rPr>
      </w:pPr>
    </w:p>
    <w:p w:rsidR="00D61932" w:rsidRDefault="00D61932" w:rsidP="00D61932">
      <w:pPr>
        <w:spacing w:line="240" w:lineRule="auto"/>
        <w:rPr>
          <w:rFonts w:ascii="Times New Roman" w:eastAsia="Times New Roman" w:hAnsi="Times New Roman" w:cs="Times New Roman"/>
          <w:color w:val="000000"/>
          <w:sz w:val="24"/>
          <w:szCs w:val="24"/>
        </w:rPr>
      </w:pPr>
    </w:p>
    <w:p w:rsidR="00D61932" w:rsidRDefault="00D61932" w:rsidP="00D61932">
      <w:pPr>
        <w:spacing w:line="240" w:lineRule="auto"/>
        <w:rPr>
          <w:rFonts w:ascii="Times New Roman" w:eastAsia="Times New Roman" w:hAnsi="Times New Roman" w:cs="Times New Roman"/>
          <w:color w:val="000000"/>
          <w:sz w:val="24"/>
          <w:szCs w:val="24"/>
        </w:rPr>
      </w:pPr>
    </w:p>
    <w:p w:rsidR="00D61932" w:rsidRDefault="00D61932" w:rsidP="00D61932">
      <w:pPr>
        <w:spacing w:line="240" w:lineRule="auto"/>
        <w:rPr>
          <w:rFonts w:ascii="Times New Roman" w:eastAsia="Times New Roman" w:hAnsi="Times New Roman" w:cs="Times New Roman"/>
          <w:color w:val="000000"/>
          <w:sz w:val="24"/>
          <w:szCs w:val="24"/>
        </w:rPr>
      </w:pPr>
    </w:p>
    <w:p w:rsidR="00D61932" w:rsidRDefault="00D61932" w:rsidP="00D61932">
      <w:pPr>
        <w:spacing w:line="240" w:lineRule="auto"/>
        <w:rPr>
          <w:rFonts w:ascii="Times New Roman" w:eastAsia="Times New Roman" w:hAnsi="Times New Roman" w:cs="Times New Roman"/>
          <w:color w:val="000000"/>
          <w:sz w:val="24"/>
          <w:szCs w:val="24"/>
        </w:rPr>
      </w:pPr>
    </w:p>
    <w:p w:rsidR="00D61932" w:rsidRDefault="00D61932" w:rsidP="00D61932">
      <w:pPr>
        <w:spacing w:line="240" w:lineRule="auto"/>
        <w:rPr>
          <w:rFonts w:ascii="Times New Roman" w:eastAsia="Times New Roman" w:hAnsi="Times New Roman" w:cs="Times New Roman"/>
          <w:color w:val="000000"/>
          <w:sz w:val="24"/>
          <w:szCs w:val="24"/>
        </w:rPr>
      </w:pPr>
    </w:p>
    <w:p w:rsidR="00D61932" w:rsidRDefault="00D61932" w:rsidP="00D61932">
      <w:pPr>
        <w:spacing w:line="240" w:lineRule="auto"/>
        <w:rPr>
          <w:rFonts w:ascii="Times New Roman" w:eastAsia="Times New Roman" w:hAnsi="Times New Roman" w:cs="Times New Roman"/>
          <w:color w:val="000000"/>
          <w:sz w:val="24"/>
          <w:szCs w:val="24"/>
        </w:rPr>
      </w:pPr>
      <w:r w:rsidRPr="00FE44DF">
        <w:rPr>
          <w:rFonts w:ascii="Times New Roman" w:eastAsia="Times New Roman" w:hAnsi="Times New Roman" w:cs="Times New Roman"/>
          <w:color w:val="000000"/>
          <w:sz w:val="24"/>
          <w:szCs w:val="24"/>
        </w:rPr>
        <w:t>Results</w:t>
      </w:r>
      <w:r>
        <w:rPr>
          <w:rFonts w:ascii="Times New Roman" w:eastAsia="Times New Roman" w:hAnsi="Times New Roman" w:cs="Times New Roman"/>
          <w:color w:val="000000"/>
          <w:sz w:val="24"/>
          <w:szCs w:val="24"/>
        </w:rPr>
        <w:t>:</w:t>
      </w: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r>
        <w:rPr>
          <w:noProof/>
        </w:rPr>
        <w:drawing>
          <wp:inline distT="0" distB="0" distL="0" distR="0" wp14:anchorId="26C90D99" wp14:editId="0A1B7B1B">
            <wp:extent cx="1562100" cy="4391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2100" cy="4391025"/>
                    </a:xfrm>
                    <a:prstGeom prst="rect">
                      <a:avLst/>
                    </a:prstGeom>
                  </pic:spPr>
                </pic:pic>
              </a:graphicData>
            </a:graphic>
          </wp:inline>
        </w:drawing>
      </w:r>
    </w:p>
    <w:p w:rsidR="00D61932" w:rsidRDefault="00D61932" w:rsidP="00D61932">
      <w:pPr>
        <w:spacing w:line="240" w:lineRule="auto"/>
        <w:rPr>
          <w:rFonts w:ascii="Times New Roman" w:eastAsia="Times New Roman" w:hAnsi="Times New Roman" w:cs="Times New Roman"/>
          <w:sz w:val="24"/>
          <w:szCs w:val="24"/>
        </w:rPr>
      </w:pPr>
      <w:r>
        <w:rPr>
          <w:noProof/>
        </w:rPr>
        <w:drawing>
          <wp:inline distT="0" distB="0" distL="0" distR="0" wp14:anchorId="5B4E6A16" wp14:editId="6A48BF6E">
            <wp:extent cx="2286000" cy="2419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0" cy="2419350"/>
                    </a:xfrm>
                    <a:prstGeom prst="rect">
                      <a:avLst/>
                    </a:prstGeom>
                  </pic:spPr>
                </pic:pic>
              </a:graphicData>
            </a:graphic>
          </wp:inline>
        </w:drawing>
      </w: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Pr="00C212D8" w:rsidRDefault="00D61932" w:rsidP="00D61932">
      <w:pPr>
        <w:spacing w:line="240" w:lineRule="auto"/>
        <w:rPr>
          <w:rFonts w:ascii="Times New Roman" w:eastAsia="Times New Roman" w:hAnsi="Times New Roman" w:cs="Times New Roman"/>
          <w:sz w:val="24"/>
          <w:szCs w:val="24"/>
        </w:rPr>
      </w:pPr>
    </w:p>
    <w:p w:rsidR="00D61932" w:rsidRPr="00C212D8" w:rsidRDefault="00D61932" w:rsidP="00D61932">
      <w:pPr>
        <w:spacing w:line="240" w:lineRule="auto"/>
        <w:rPr>
          <w:rFonts w:ascii="Times New Roman" w:eastAsia="Times New Roman" w:hAnsi="Times New Roman" w:cs="Times New Roman"/>
          <w:sz w:val="24"/>
          <w:szCs w:val="24"/>
        </w:rPr>
      </w:pPr>
    </w:p>
    <w:p w:rsidR="00D61932" w:rsidRDefault="00D61932" w:rsidP="00D61932">
      <w:pPr>
        <w:pStyle w:val="ListParagraph"/>
        <w:numPr>
          <w:ilvl w:val="0"/>
          <w:numId w:val="5"/>
        </w:numPr>
        <w:spacing w:line="240" w:lineRule="auto"/>
        <w:rPr>
          <w:rFonts w:ascii="Times New Roman" w:eastAsia="Times New Roman" w:hAnsi="Times New Roman" w:cs="Times New Roman"/>
          <w:sz w:val="24"/>
          <w:szCs w:val="24"/>
        </w:rPr>
      </w:pPr>
      <w:r w:rsidRPr="00C212D8">
        <w:rPr>
          <w:rFonts w:ascii="Times New Roman" w:eastAsia="Times New Roman" w:hAnsi="Times New Roman" w:cs="Times New Roman"/>
          <w:sz w:val="24"/>
          <w:szCs w:val="24"/>
        </w:rPr>
        <w:t xml:space="preserve">The Support Staff </w:t>
      </w:r>
      <w:r w:rsidRPr="00F13181">
        <w:rPr>
          <w:rFonts w:ascii="Times New Roman" w:eastAsia="Times New Roman" w:hAnsi="Times New Roman" w:cs="Times New Roman"/>
          <w:b/>
          <w:sz w:val="24"/>
          <w:szCs w:val="24"/>
          <w:u w:val="single"/>
        </w:rPr>
        <w:t xml:space="preserve">extension rate for </w:t>
      </w:r>
      <w:proofErr w:type="spellStart"/>
      <w:r w:rsidRPr="00F13181">
        <w:rPr>
          <w:rFonts w:ascii="Times New Roman" w:eastAsia="Times New Roman" w:hAnsi="Times New Roman" w:cs="Times New Roman"/>
          <w:b/>
          <w:sz w:val="24"/>
          <w:szCs w:val="24"/>
          <w:u w:val="single"/>
        </w:rPr>
        <w:t>Rossie</w:t>
      </w:r>
      <w:proofErr w:type="spellEnd"/>
      <w:r w:rsidRPr="00F13181">
        <w:rPr>
          <w:rFonts w:ascii="Times New Roman" w:eastAsia="Times New Roman" w:hAnsi="Times New Roman" w:cs="Times New Roman"/>
          <w:b/>
          <w:sz w:val="24"/>
          <w:szCs w:val="24"/>
          <w:u w:val="single"/>
        </w:rPr>
        <w:t xml:space="preserve"> Amy is 33.3%</w:t>
      </w: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Query:</w:t>
      </w: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rsidR="00D61932" w:rsidRDefault="00D61932" w:rsidP="00D61932">
      <w:pPr>
        <w:spacing w:line="240" w:lineRule="auto"/>
        <w:rPr>
          <w:rFonts w:ascii="Times New Roman" w:eastAsia="Times New Roman" w:hAnsi="Times New Roman" w:cs="Times New Roman"/>
          <w:sz w:val="24"/>
          <w:szCs w:val="24"/>
        </w:rPr>
      </w:pPr>
      <w:r>
        <w:rPr>
          <w:noProof/>
        </w:rPr>
        <w:drawing>
          <wp:inline distT="0" distB="0" distL="0" distR="0" wp14:anchorId="03E4DF51" wp14:editId="7E57DFAB">
            <wp:extent cx="5943600" cy="3507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7105"/>
                    </a:xfrm>
                    <a:prstGeom prst="rect">
                      <a:avLst/>
                    </a:prstGeom>
                  </pic:spPr>
                </pic:pic>
              </a:graphicData>
            </a:graphic>
          </wp:inline>
        </w:drawing>
      </w:r>
    </w:p>
    <w:p w:rsidR="00D61932" w:rsidRDefault="00D61932" w:rsidP="00D61932">
      <w:pPr>
        <w:spacing w:line="240" w:lineRule="auto"/>
        <w:rPr>
          <w:rFonts w:ascii="Times New Roman" w:eastAsia="Times New Roman" w:hAnsi="Times New Roman" w:cs="Times New Roman"/>
          <w:sz w:val="24"/>
          <w:szCs w:val="24"/>
        </w:rPr>
      </w:pPr>
      <w:r>
        <w:rPr>
          <w:noProof/>
        </w:rPr>
        <w:drawing>
          <wp:inline distT="0" distB="0" distL="0" distR="0" wp14:anchorId="0C2C9AA3" wp14:editId="263507E7">
            <wp:extent cx="5943600" cy="17697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69745"/>
                    </a:xfrm>
                    <a:prstGeom prst="rect">
                      <a:avLst/>
                    </a:prstGeom>
                  </pic:spPr>
                </pic:pic>
              </a:graphicData>
            </a:graphic>
          </wp:inline>
        </w:drawing>
      </w: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pStyle w:val="ListParagraph"/>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Defective Return Rate for the orders belonging to </w:t>
      </w:r>
      <w:r w:rsidRPr="00F13181">
        <w:rPr>
          <w:rFonts w:ascii="Times New Roman" w:eastAsia="Times New Roman" w:hAnsi="Times New Roman" w:cs="Times New Roman"/>
          <w:b/>
          <w:sz w:val="24"/>
          <w:szCs w:val="24"/>
          <w:u w:val="single"/>
        </w:rPr>
        <w:t xml:space="preserve">Customer </w:t>
      </w:r>
      <w:proofErr w:type="spellStart"/>
      <w:r w:rsidRPr="00F13181">
        <w:rPr>
          <w:rFonts w:ascii="Times New Roman" w:eastAsia="Times New Roman" w:hAnsi="Times New Roman" w:cs="Times New Roman"/>
          <w:b/>
          <w:sz w:val="24"/>
          <w:szCs w:val="24"/>
          <w:u w:val="single"/>
        </w:rPr>
        <w:t>Cybercash</w:t>
      </w:r>
      <w:proofErr w:type="spellEnd"/>
      <w:r w:rsidRPr="00F13181">
        <w:rPr>
          <w:rFonts w:ascii="Times New Roman" w:eastAsia="Times New Roman" w:hAnsi="Times New Roman" w:cs="Times New Roman"/>
          <w:b/>
          <w:sz w:val="24"/>
          <w:szCs w:val="24"/>
          <w:u w:val="single"/>
        </w:rPr>
        <w:t xml:space="preserve"> is 100%,</w:t>
      </w:r>
      <w:r>
        <w:rPr>
          <w:rFonts w:ascii="Times New Roman" w:eastAsia="Times New Roman" w:hAnsi="Times New Roman" w:cs="Times New Roman"/>
          <w:sz w:val="24"/>
          <w:szCs w:val="24"/>
        </w:rPr>
        <w:t xml:space="preserve"> but the defective item rate for the same </w:t>
      </w:r>
      <w:r w:rsidRPr="00F13181">
        <w:rPr>
          <w:rFonts w:ascii="Times New Roman" w:eastAsia="Times New Roman" w:hAnsi="Times New Roman" w:cs="Times New Roman"/>
          <w:b/>
          <w:sz w:val="24"/>
          <w:szCs w:val="24"/>
          <w:u w:val="single"/>
        </w:rPr>
        <w:t xml:space="preserve">customer is </w:t>
      </w:r>
      <w:r>
        <w:rPr>
          <w:rFonts w:ascii="Times New Roman" w:eastAsia="Times New Roman" w:hAnsi="Times New Roman" w:cs="Times New Roman"/>
          <w:b/>
          <w:sz w:val="24"/>
          <w:szCs w:val="24"/>
          <w:u w:val="single"/>
        </w:rPr>
        <w:t>20%</w:t>
      </w: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Query:</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Account</w:t>
      </w:r>
      <w:r>
        <w:rPr>
          <w:rFonts w:ascii="Consolas" w:hAnsi="Consolas" w:cs="Consolas"/>
          <w:color w:val="808080"/>
          <w:sz w:val="19"/>
          <w:szCs w:val="19"/>
        </w:rPr>
        <w:t>.</w:t>
      </w:r>
      <w:r>
        <w:rPr>
          <w:rFonts w:ascii="Consolas" w:hAnsi="Consolas" w:cs="Consolas"/>
          <w:color w:val="000000"/>
          <w:sz w:val="19"/>
          <w:szCs w:val="19"/>
        </w:rPr>
        <w:t>AccountID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CompanyEntityID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CompanyEntity</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r>
        <w:rPr>
          <w:rFonts w:ascii="Consolas" w:hAnsi="Consolas" w:cs="Consolas"/>
          <w:color w:val="000000"/>
          <w:sz w:val="19"/>
          <w:szCs w:val="19"/>
        </w:rPr>
        <w:t xml:space="preserve"> </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Account</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Person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AccountID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Account</w:t>
      </w:r>
      <w:r>
        <w:rPr>
          <w:rFonts w:ascii="Consolas" w:hAnsi="Consolas" w:cs="Consolas"/>
          <w:color w:val="808080"/>
          <w:sz w:val="19"/>
          <w:szCs w:val="19"/>
        </w:rPr>
        <w:t>.</w:t>
      </w:r>
      <w:r>
        <w:rPr>
          <w:rFonts w:ascii="Consolas" w:hAnsi="Consolas" w:cs="Consolas"/>
          <w:color w:val="000000"/>
          <w:sz w:val="19"/>
          <w:szCs w:val="19"/>
        </w:rPr>
        <w:t>AccountID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CompanyEntity</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CompanyEntityID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CompanyEntity</w:t>
      </w:r>
      <w:r>
        <w:rPr>
          <w:rFonts w:ascii="Consolas" w:hAnsi="Consolas" w:cs="Consolas"/>
          <w:color w:val="808080"/>
          <w:sz w:val="19"/>
          <w:szCs w:val="19"/>
        </w:rPr>
        <w:t>.</w:t>
      </w:r>
      <w:r>
        <w:rPr>
          <w:rFonts w:ascii="Consolas" w:hAnsi="Consolas" w:cs="Consolas"/>
          <w:color w:val="000000"/>
          <w:sz w:val="19"/>
          <w:szCs w:val="19"/>
        </w:rPr>
        <w:t>CompanyEntityID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BusinessType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'B2B'</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AccountID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Account</w:t>
      </w:r>
      <w:r>
        <w:rPr>
          <w:rFonts w:ascii="Consolas" w:hAnsi="Consolas" w:cs="Consolas"/>
          <w:color w:val="808080"/>
          <w:sz w:val="19"/>
          <w:szCs w:val="19"/>
        </w:rPr>
        <w:t>.</w:t>
      </w:r>
      <w:r>
        <w:rPr>
          <w:rFonts w:ascii="Consolas" w:hAnsi="Consolas" w:cs="Consolas"/>
          <w:color w:val="000000"/>
          <w:sz w:val="19"/>
          <w:szCs w:val="19"/>
        </w:rPr>
        <w:t>AccountID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Retrieval</w:t>
      </w:r>
      <w:r>
        <w:rPr>
          <w:rFonts w:ascii="Consolas" w:hAnsi="Consolas" w:cs="Consolas"/>
          <w:color w:val="808080"/>
          <w:sz w:val="19"/>
          <w:szCs w:val="19"/>
        </w:rPr>
        <w:t>.</w:t>
      </w:r>
      <w:r>
        <w:rPr>
          <w:rFonts w:ascii="Consolas" w:hAnsi="Consolas" w:cs="Consolas"/>
          <w:color w:val="000000"/>
          <w:sz w:val="19"/>
          <w:szCs w:val="19"/>
        </w:rPr>
        <w:t>RetrivalID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Account</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AccountID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Account</w:t>
      </w:r>
      <w:r>
        <w:rPr>
          <w:rFonts w:ascii="Consolas" w:hAnsi="Consolas" w:cs="Consolas"/>
          <w:color w:val="808080"/>
          <w:sz w:val="19"/>
          <w:szCs w:val="19"/>
        </w:rPr>
        <w:t>.</w:t>
      </w:r>
      <w:r>
        <w:rPr>
          <w:rFonts w:ascii="Consolas" w:hAnsi="Consolas" w:cs="Consolas"/>
          <w:color w:val="000000"/>
          <w:sz w:val="19"/>
          <w:szCs w:val="19"/>
        </w:rPr>
        <w:t>AccountID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Retrieval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Retrieval</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AccountID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'3105521437'</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BusinessType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'B2B'</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AccountID</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Looking</w:t>
      </w:r>
      <w:proofErr w:type="gramEnd"/>
      <w:r>
        <w:rPr>
          <w:rFonts w:ascii="Consolas" w:hAnsi="Consolas" w:cs="Consolas"/>
          <w:color w:val="008000"/>
          <w:sz w:val="19"/>
          <w:szCs w:val="19"/>
        </w:rPr>
        <w:t xml:space="preserve"> at the joined tables, we will look at the defective orders of the company </w:t>
      </w:r>
      <w:proofErr w:type="spellStart"/>
      <w:r>
        <w:rPr>
          <w:rFonts w:ascii="Consolas" w:hAnsi="Consolas" w:cs="Consolas"/>
          <w:color w:val="008000"/>
          <w:sz w:val="19"/>
          <w:szCs w:val="19"/>
        </w:rPr>
        <w:t>Cybercash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AccountID</w:t>
      </w:r>
      <w:proofErr w:type="spellEnd"/>
      <w:r>
        <w:rPr>
          <w:rFonts w:ascii="Consolas" w:hAnsi="Consolas" w:cs="Consolas"/>
          <w:color w:val="008000"/>
          <w:sz w:val="19"/>
          <w:szCs w:val="19"/>
        </w:rPr>
        <w:t xml:space="preserve"> = '3105521437') */</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We selected all the orders from the </w:t>
      </w:r>
      <w:proofErr w:type="spellStart"/>
      <w:r>
        <w:rPr>
          <w:rFonts w:ascii="Consolas" w:hAnsi="Consolas" w:cs="Consolas"/>
          <w:color w:val="008000"/>
          <w:sz w:val="19"/>
          <w:szCs w:val="19"/>
        </w:rPr>
        <w:t>Retreival</w:t>
      </w:r>
      <w:proofErr w:type="spellEnd"/>
      <w:r>
        <w:rPr>
          <w:rFonts w:ascii="Consolas" w:hAnsi="Consolas" w:cs="Consolas"/>
          <w:color w:val="008000"/>
          <w:sz w:val="19"/>
          <w:szCs w:val="19"/>
        </w:rPr>
        <w:t xml:space="preserve"> table belonging to </w:t>
      </w:r>
      <w:proofErr w:type="spellStart"/>
      <w:r>
        <w:rPr>
          <w:rFonts w:ascii="Consolas" w:hAnsi="Consolas" w:cs="Consolas"/>
          <w:color w:val="008000"/>
          <w:sz w:val="19"/>
          <w:szCs w:val="19"/>
        </w:rPr>
        <w:t>Cybercassh</w:t>
      </w:r>
      <w:proofErr w:type="spellEnd"/>
      <w:r>
        <w:rPr>
          <w:rFonts w:ascii="Consolas" w:hAnsi="Consolas" w:cs="Consolas"/>
          <w:color w:val="008000"/>
          <w:sz w:val="19"/>
          <w:szCs w:val="19"/>
        </w:rPr>
        <w:t xml:space="preserve">, and queried the </w:t>
      </w:r>
      <w:proofErr w:type="spellStart"/>
      <w:r>
        <w:rPr>
          <w:rFonts w:ascii="Consolas" w:hAnsi="Consolas" w:cs="Consolas"/>
          <w:color w:val="008000"/>
          <w:sz w:val="19"/>
          <w:szCs w:val="19"/>
        </w:rPr>
        <w:t>retreival</w:t>
      </w:r>
      <w:proofErr w:type="spellEnd"/>
      <w:r>
        <w:rPr>
          <w:rFonts w:ascii="Consolas" w:hAnsi="Consolas" w:cs="Consolas"/>
          <w:color w:val="008000"/>
          <w:sz w:val="19"/>
          <w:szCs w:val="19"/>
        </w:rPr>
        <w:t xml:space="preserve"> table with those orders to see if there were any defective orders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Retrieval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'72555793'</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'8157165601'</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'8310982763'</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'7620342230'</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'6598187338'</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'4895202534'</w:t>
      </w:r>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declare</w:t>
      </w:r>
      <w:proofErr w:type="gramEnd"/>
      <w:r>
        <w:rPr>
          <w:rFonts w:ascii="Consolas" w:hAnsi="Consolas" w:cs="Consolas"/>
          <w:color w:val="000000"/>
          <w:sz w:val="19"/>
          <w:szCs w:val="19"/>
        </w:rPr>
        <w:t xml:space="preserve"> @total </w:t>
      </w:r>
      <w:r>
        <w:rPr>
          <w:rFonts w:ascii="Consolas" w:hAnsi="Consolas" w:cs="Consolas"/>
          <w:color w:val="0000FF"/>
          <w:sz w:val="19"/>
          <w:szCs w:val="19"/>
        </w:rPr>
        <w:t>decimal</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@total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RetrivalType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Retrieval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'72555793'</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'8157165601'</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'8310982763'</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'7620342230'</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'6598187338'</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'4895202534'</w:t>
      </w:r>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@total</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declare</w:t>
      </w:r>
      <w:proofErr w:type="gramEnd"/>
      <w:r>
        <w:rPr>
          <w:rFonts w:ascii="Consolas" w:hAnsi="Consolas" w:cs="Consolas"/>
          <w:color w:val="000000"/>
          <w:sz w:val="19"/>
          <w:szCs w:val="19"/>
        </w:rPr>
        <w:t xml:space="preserve"> @defective </w:t>
      </w:r>
      <w:r>
        <w:rPr>
          <w:rFonts w:ascii="Consolas" w:hAnsi="Consolas" w:cs="Consolas"/>
          <w:color w:val="0000FF"/>
          <w:sz w:val="19"/>
          <w:szCs w:val="19"/>
        </w:rPr>
        <w:t>decimal</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@defective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RetrivalID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Retrieval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'72555793'</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'8157165601'</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'8310982763'</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'7620342230'</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'6598187338'</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'4895202534'</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RetrivalType</w:t>
      </w:r>
      <w:proofErr w:type="spellEnd"/>
      <w:r>
        <w:rPr>
          <w:rFonts w:ascii="Consolas" w:hAnsi="Consolas" w:cs="Consolas"/>
          <w:color w:val="808080"/>
          <w:sz w:val="19"/>
          <w:szCs w:val="19"/>
        </w:rPr>
        <w:t>=</w:t>
      </w:r>
      <w:r>
        <w:rPr>
          <w:rFonts w:ascii="Consolas" w:hAnsi="Consolas" w:cs="Consolas"/>
          <w:color w:val="FF0000"/>
          <w:sz w:val="19"/>
          <w:szCs w:val="19"/>
        </w:rPr>
        <w:t>'Bad Item Return'</w:t>
      </w:r>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@defective</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808080"/>
          <w:sz w:val="19"/>
          <w:szCs w:val="19"/>
        </w:rPr>
        <w:t>(</w:t>
      </w:r>
      <w:proofErr w:type="gramEnd"/>
      <w:r>
        <w:rPr>
          <w:rFonts w:ascii="Consolas" w:hAnsi="Consolas" w:cs="Consolas"/>
          <w:color w:val="000000"/>
          <w:sz w:val="19"/>
          <w:szCs w:val="19"/>
        </w:rPr>
        <w:t>@defective</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now to query the database to see the defective EQUIPMENT RATE */</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808080"/>
          <w:sz w:val="19"/>
          <w:szCs w:val="19"/>
        </w:rPr>
        <w:t>*</w:t>
      </w:r>
      <w:proofErr w:type="gramEnd"/>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'72555793'</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'8157165601'</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'8310982763'</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'7620342230'</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'6598187338'</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'4895202534'</w:t>
      </w:r>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declare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totalItem</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totalItem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ProductSerialNumber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'72555793'</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'8157165601'</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'8310982763'</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'7620342230'</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'6598187338'</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'4895202534'</w:t>
      </w:r>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totalItem</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declare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defectiveItems</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defectiveItems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Order_ProductRelID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Defects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'7391'</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'7392'</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'7393'</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lastRenderedPageBreak/>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'7394'</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'7395'</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'7396'</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'7397'</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'7398'</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'7399'</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'7400'</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'7401'</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'7402'</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'7403'</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'7404'</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'7405'</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'7406'</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'7407'</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'7408'</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'7409'</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'7410'</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808080"/>
          <w:sz w:val="19"/>
          <w:szCs w:val="19"/>
        </w:rPr>
        <w:t>=</w:t>
      </w:r>
      <w:r>
        <w:rPr>
          <w:rFonts w:ascii="Consolas" w:hAnsi="Consolas" w:cs="Consolas"/>
          <w:color w:val="FF0000"/>
          <w:sz w:val="19"/>
          <w:szCs w:val="19"/>
        </w:rPr>
        <w:t>'7411'</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'7412'</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'7413'</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'7414'</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'7415'</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'7416'</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'7417'</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'7418'</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'7419'</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'7420'</w:t>
      </w:r>
      <w:r>
        <w:rPr>
          <w:rFonts w:ascii="Consolas" w:hAnsi="Consolas" w:cs="Consolas"/>
          <w:color w:val="000000"/>
          <w:sz w:val="19"/>
          <w:szCs w:val="19"/>
        </w:rPr>
        <w:t xml:space="preserve">    </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defectiveItems</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defectiveItems</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totalItem</w:t>
      </w:r>
      <w:proofErr w:type="spellEnd"/>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spacing w:line="240" w:lineRule="auto"/>
        <w:rPr>
          <w:rFonts w:ascii="Consolas" w:hAnsi="Consolas" w:cs="Consolas"/>
          <w:color w:val="000000"/>
          <w:sz w:val="19"/>
          <w:szCs w:val="19"/>
        </w:rPr>
      </w:pPr>
    </w:p>
    <w:p w:rsidR="00D61932" w:rsidRDefault="00D61932" w:rsidP="00D61932">
      <w:pPr>
        <w:spacing w:line="240" w:lineRule="auto"/>
        <w:rPr>
          <w:rFonts w:ascii="Times New Roman" w:hAnsi="Times New Roman" w:cs="Times New Roman"/>
          <w:color w:val="000000"/>
          <w:sz w:val="24"/>
          <w:szCs w:val="19"/>
        </w:rPr>
      </w:pPr>
      <w:r>
        <w:rPr>
          <w:rFonts w:ascii="Times New Roman" w:hAnsi="Times New Roman" w:cs="Times New Roman"/>
          <w:color w:val="000000"/>
          <w:sz w:val="24"/>
          <w:szCs w:val="19"/>
        </w:rPr>
        <w:t>Results:</w:t>
      </w:r>
    </w:p>
    <w:p w:rsidR="00D61932" w:rsidRDefault="00D61932" w:rsidP="00D61932">
      <w:pPr>
        <w:spacing w:line="240" w:lineRule="auto"/>
        <w:rPr>
          <w:rFonts w:ascii="Times New Roman" w:hAnsi="Times New Roman" w:cs="Times New Roman"/>
          <w:color w:val="000000"/>
          <w:sz w:val="24"/>
          <w:szCs w:val="19"/>
        </w:rPr>
      </w:pPr>
      <w:r>
        <w:rPr>
          <w:noProof/>
        </w:rPr>
        <w:drawing>
          <wp:inline distT="0" distB="0" distL="0" distR="0" wp14:anchorId="5B7CF498" wp14:editId="63C05697">
            <wp:extent cx="3333750" cy="2628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750" cy="2628900"/>
                    </a:xfrm>
                    <a:prstGeom prst="rect">
                      <a:avLst/>
                    </a:prstGeom>
                  </pic:spPr>
                </pic:pic>
              </a:graphicData>
            </a:graphic>
          </wp:inline>
        </w:drawing>
      </w:r>
    </w:p>
    <w:p w:rsidR="00D61932" w:rsidRDefault="00D61932" w:rsidP="00D61932">
      <w:pPr>
        <w:spacing w:line="240" w:lineRule="auto"/>
        <w:rPr>
          <w:rFonts w:ascii="Times New Roman" w:hAnsi="Times New Roman" w:cs="Times New Roman"/>
          <w:color w:val="000000"/>
          <w:sz w:val="24"/>
          <w:szCs w:val="19"/>
        </w:rPr>
      </w:pPr>
      <w:r>
        <w:rPr>
          <w:noProof/>
        </w:rPr>
        <w:drawing>
          <wp:inline distT="0" distB="0" distL="0" distR="0" wp14:anchorId="64C6C3DB" wp14:editId="3854A311">
            <wp:extent cx="2524125" cy="1323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1323975"/>
                    </a:xfrm>
                    <a:prstGeom prst="rect">
                      <a:avLst/>
                    </a:prstGeom>
                  </pic:spPr>
                </pic:pic>
              </a:graphicData>
            </a:graphic>
          </wp:inline>
        </w:drawing>
      </w:r>
    </w:p>
    <w:p w:rsidR="00D61932" w:rsidRDefault="00D61932" w:rsidP="00D61932">
      <w:pPr>
        <w:spacing w:line="240" w:lineRule="auto"/>
        <w:rPr>
          <w:rFonts w:ascii="Times New Roman" w:hAnsi="Times New Roman" w:cs="Times New Roman"/>
          <w:color w:val="000000"/>
          <w:sz w:val="24"/>
          <w:szCs w:val="19"/>
        </w:rPr>
      </w:pPr>
      <w:r>
        <w:rPr>
          <w:noProof/>
        </w:rPr>
        <w:drawing>
          <wp:inline distT="0" distB="0" distL="0" distR="0" wp14:anchorId="22009C58" wp14:editId="0C7A954B">
            <wp:extent cx="4067175" cy="1295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7175" cy="1295400"/>
                    </a:xfrm>
                    <a:prstGeom prst="rect">
                      <a:avLst/>
                    </a:prstGeom>
                  </pic:spPr>
                </pic:pic>
              </a:graphicData>
            </a:graphic>
          </wp:inline>
        </w:drawing>
      </w:r>
    </w:p>
    <w:p w:rsidR="00D61932" w:rsidRDefault="00D61932" w:rsidP="00D61932">
      <w:pPr>
        <w:spacing w:line="240" w:lineRule="auto"/>
        <w:rPr>
          <w:rFonts w:ascii="Times New Roman" w:hAnsi="Times New Roman" w:cs="Times New Roman"/>
          <w:color w:val="000000"/>
          <w:sz w:val="24"/>
          <w:szCs w:val="19"/>
        </w:rPr>
      </w:pPr>
      <w:r>
        <w:rPr>
          <w:noProof/>
        </w:rPr>
        <w:lastRenderedPageBreak/>
        <w:drawing>
          <wp:inline distT="0" distB="0" distL="0" distR="0" wp14:anchorId="55BE0FFF" wp14:editId="77789ADA">
            <wp:extent cx="1771650" cy="1219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1650" cy="1219200"/>
                    </a:xfrm>
                    <a:prstGeom prst="rect">
                      <a:avLst/>
                    </a:prstGeom>
                  </pic:spPr>
                </pic:pic>
              </a:graphicData>
            </a:graphic>
          </wp:inline>
        </w:drawing>
      </w:r>
    </w:p>
    <w:p w:rsidR="00D61932" w:rsidRDefault="00D61932" w:rsidP="00D61932">
      <w:pPr>
        <w:spacing w:line="240" w:lineRule="auto"/>
        <w:rPr>
          <w:rFonts w:ascii="Times New Roman" w:hAnsi="Times New Roman" w:cs="Times New Roman"/>
          <w:color w:val="000000"/>
          <w:sz w:val="24"/>
          <w:szCs w:val="19"/>
        </w:rPr>
      </w:pPr>
      <w:r>
        <w:rPr>
          <w:noProof/>
        </w:rPr>
        <w:drawing>
          <wp:inline distT="0" distB="0" distL="0" distR="0" wp14:anchorId="68D988A4" wp14:editId="7C5BE7B2">
            <wp:extent cx="3228975" cy="4019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8975" cy="4019550"/>
                    </a:xfrm>
                    <a:prstGeom prst="rect">
                      <a:avLst/>
                    </a:prstGeom>
                  </pic:spPr>
                </pic:pic>
              </a:graphicData>
            </a:graphic>
          </wp:inline>
        </w:drawing>
      </w:r>
    </w:p>
    <w:p w:rsidR="00D61932" w:rsidRDefault="00D61932" w:rsidP="00D61932">
      <w:pPr>
        <w:spacing w:line="240" w:lineRule="auto"/>
        <w:rPr>
          <w:rFonts w:ascii="Times New Roman" w:hAnsi="Times New Roman" w:cs="Times New Roman"/>
          <w:color w:val="000000"/>
          <w:sz w:val="24"/>
          <w:szCs w:val="19"/>
        </w:rPr>
      </w:pPr>
      <w:r>
        <w:rPr>
          <w:noProof/>
        </w:rPr>
        <w:drawing>
          <wp:inline distT="0" distB="0" distL="0" distR="0" wp14:anchorId="6CD49BFC" wp14:editId="33710A5C">
            <wp:extent cx="3228975" cy="1638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8975" cy="1638300"/>
                    </a:xfrm>
                    <a:prstGeom prst="rect">
                      <a:avLst/>
                    </a:prstGeom>
                  </pic:spPr>
                </pic:pic>
              </a:graphicData>
            </a:graphic>
          </wp:inline>
        </w:drawing>
      </w:r>
    </w:p>
    <w:p w:rsidR="00D61932" w:rsidRPr="008922DA" w:rsidRDefault="00D61932" w:rsidP="00D61932">
      <w:pPr>
        <w:spacing w:line="240" w:lineRule="auto"/>
        <w:rPr>
          <w:rFonts w:ascii="Times New Roman" w:hAnsi="Times New Roman" w:cs="Times New Roman"/>
          <w:color w:val="000000"/>
          <w:sz w:val="24"/>
          <w:szCs w:val="19"/>
        </w:rPr>
      </w:pPr>
      <w:r>
        <w:rPr>
          <w:noProof/>
        </w:rPr>
        <w:drawing>
          <wp:inline distT="0" distB="0" distL="0" distR="0" wp14:anchorId="12A72FFC" wp14:editId="32E891BE">
            <wp:extent cx="1762125" cy="1257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2125" cy="1257300"/>
                    </a:xfrm>
                    <a:prstGeom prst="rect">
                      <a:avLst/>
                    </a:prstGeom>
                  </pic:spPr>
                </pic:pic>
              </a:graphicData>
            </a:graphic>
          </wp:inline>
        </w:drawing>
      </w: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pStyle w:val="ListParagraph"/>
        <w:numPr>
          <w:ilvl w:val="0"/>
          <w:numId w:val="9"/>
        </w:numPr>
        <w:spacing w:line="240" w:lineRule="auto"/>
        <w:rPr>
          <w:rFonts w:ascii="Times New Roman" w:eastAsia="Times New Roman" w:hAnsi="Times New Roman" w:cs="Times New Roman"/>
          <w:b/>
          <w:sz w:val="24"/>
          <w:szCs w:val="24"/>
          <w:u w:val="single"/>
        </w:rPr>
      </w:pPr>
      <w:r w:rsidRPr="00F13181">
        <w:rPr>
          <w:rFonts w:ascii="Times New Roman" w:eastAsia="Times New Roman" w:hAnsi="Times New Roman" w:cs="Times New Roman"/>
          <w:b/>
          <w:sz w:val="24"/>
          <w:szCs w:val="24"/>
          <w:u w:val="single"/>
        </w:rPr>
        <w:t>Financial Insight</w:t>
      </w:r>
    </w:p>
    <w:p w:rsidR="00D61932" w:rsidRDefault="00D61932" w:rsidP="00D61932">
      <w:pPr>
        <w:spacing w:line="240" w:lineRule="auto"/>
        <w:rPr>
          <w:rFonts w:ascii="Times New Roman" w:eastAsia="Times New Roman" w:hAnsi="Times New Roman" w:cs="Times New Roman"/>
          <w:b/>
          <w:sz w:val="24"/>
          <w:szCs w:val="24"/>
          <w:u w:val="single"/>
        </w:rPr>
      </w:pPr>
    </w:p>
    <w:p w:rsidR="00D61932" w:rsidRPr="003D0673" w:rsidRDefault="00D61932" w:rsidP="00D61932">
      <w:pPr>
        <w:pStyle w:val="ListParagraph"/>
        <w:numPr>
          <w:ilvl w:val="0"/>
          <w:numId w:val="8"/>
        </w:num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Total Invoices past due is </w:t>
      </w:r>
      <w:r w:rsidRPr="003D0673">
        <w:rPr>
          <w:rFonts w:ascii="Times New Roman" w:eastAsia="Times New Roman" w:hAnsi="Times New Roman" w:cs="Times New Roman"/>
          <w:b/>
          <w:sz w:val="24"/>
          <w:szCs w:val="24"/>
          <w:u w:val="single"/>
        </w:rPr>
        <w:t xml:space="preserve"> $</w:t>
      </w:r>
      <w:r>
        <w:rPr>
          <w:rFonts w:ascii="Times New Roman" w:eastAsia="Times New Roman" w:hAnsi="Times New Roman" w:cs="Times New Roman"/>
          <w:b/>
          <w:sz w:val="24"/>
          <w:szCs w:val="24"/>
          <w:u w:val="single"/>
        </w:rPr>
        <w:t>255,954</w:t>
      </w: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autoSpaceDE w:val="0"/>
        <w:autoSpaceDN w:val="0"/>
        <w:adjustRightInd w:val="0"/>
        <w:spacing w:line="240" w:lineRule="auto"/>
        <w:rPr>
          <w:rFonts w:ascii="Consolas" w:hAnsi="Consolas" w:cs="Consolas"/>
          <w:color w:val="008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first Query is here to determine the number of days that the contract is; this is important as we need to determine how many days we need to charge each item for*/</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StartDate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'Contract Length in Days'</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InvoiceID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rPr>
          <w:rFonts w:ascii="Consolas" w:hAnsi="Consolas" w:cs="Consolas"/>
          <w:color w:val="008000"/>
          <w:sz w:val="19"/>
          <w:szCs w:val="19"/>
        </w:rPr>
      </w:pPr>
      <w:r>
        <w:rPr>
          <w:rFonts w:ascii="Consolas" w:hAnsi="Consolas" w:cs="Consolas"/>
          <w:color w:val="008000"/>
          <w:sz w:val="19"/>
          <w:szCs w:val="19"/>
        </w:rPr>
        <w:t>/* Now that we have the totals of the invoices, we can determine which invoices still need to be paid and which ones have already been paid; When we determine the invoices that have been paid, we can determine to total amount*/</w:t>
      </w:r>
    </w:p>
    <w:p w:rsidR="00D61932" w:rsidRDefault="00D61932" w:rsidP="00D61932">
      <w:pPr>
        <w:rPr>
          <w:rFonts w:ascii="Consolas" w:hAnsi="Consolas" w:cs="Consolas"/>
          <w:color w:val="008000"/>
          <w:sz w:val="19"/>
          <w:szCs w:val="19"/>
        </w:rPr>
      </w:pPr>
      <w:r>
        <w:rPr>
          <w:rFonts w:ascii="Consolas" w:hAnsi="Consolas" w:cs="Consolas"/>
          <w:color w:val="008000"/>
          <w:sz w:val="19"/>
          <w:szCs w:val="19"/>
        </w:rPr>
        <w:t xml:space="preserve">We need to preform inner joins as the daily cost for each item rental is found in the Product table. </w:t>
      </w:r>
    </w:p>
    <w:p w:rsidR="00D61932" w:rsidRDefault="00D61932" w:rsidP="00D61932">
      <w:pPr>
        <w:rPr>
          <w:rFonts w:ascii="Consolas" w:hAnsi="Consolas" w:cs="Consolas"/>
          <w:color w:val="008000"/>
          <w:sz w:val="19"/>
          <w:szCs w:val="19"/>
        </w:rPr>
      </w:pPr>
    </w:p>
    <w:p w:rsidR="00D61932" w:rsidRDefault="00D61932" w:rsidP="00D61932">
      <w:pPr>
        <w:autoSpaceDE w:val="0"/>
        <w:autoSpaceDN w:val="0"/>
        <w:adjustRightInd w:val="0"/>
        <w:spacing w:line="240" w:lineRule="auto"/>
        <w:rPr>
          <w:rFonts w:ascii="Consolas" w:hAnsi="Consolas" w:cs="Consolas"/>
          <w:color w:val="008000"/>
          <w:sz w:val="19"/>
          <w:szCs w:val="19"/>
        </w:rPr>
      </w:pPr>
      <w:r>
        <w:rPr>
          <w:rFonts w:ascii="Consolas" w:hAnsi="Consolas" w:cs="Consolas"/>
          <w:color w:val="008000"/>
          <w:sz w:val="19"/>
          <w:szCs w:val="19"/>
        </w:rPr>
        <w:t xml:space="preserve"> The follow displays the Total amount that the company has been paid*/</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RentalCost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StartDate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'Invoice Total Paid in Dollars'</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proofErr w:type="spellEnd"/>
      <w:r>
        <w:rPr>
          <w:rFonts w:ascii="Consolas" w:hAnsi="Consolas" w:cs="Consolas"/>
          <w:color w:val="000000"/>
          <w:sz w:val="19"/>
          <w:szCs w:val="19"/>
        </w:rPr>
        <w:t xml:space="preserve">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"Orders"</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Payment </w:t>
      </w:r>
      <w:r>
        <w:rPr>
          <w:rFonts w:ascii="Consolas" w:hAnsi="Consolas" w:cs="Consolas"/>
          <w:color w:val="0000FF"/>
          <w:sz w:val="19"/>
          <w:szCs w:val="19"/>
        </w:rPr>
        <w:t>on</w:t>
      </w:r>
      <w:r>
        <w:rPr>
          <w:rFonts w:ascii="Consolas" w:hAnsi="Consolas" w:cs="Consolas"/>
          <w:color w:val="000000"/>
          <w:sz w:val="19"/>
          <w:szCs w:val="19"/>
        </w:rPr>
        <w:t xml:space="preserve"> "Orders"</w:t>
      </w:r>
      <w:r>
        <w:rPr>
          <w:rFonts w:ascii="Consolas" w:hAnsi="Consolas" w:cs="Consolas"/>
          <w:color w:val="808080"/>
          <w:sz w:val="19"/>
          <w:szCs w:val="19"/>
        </w:rPr>
        <w:t>.</w:t>
      </w:r>
      <w:proofErr w:type="spellStart"/>
      <w:r>
        <w:rPr>
          <w:rFonts w:ascii="Consolas" w:hAnsi="Consolas" w:cs="Consolas"/>
          <w:color w:val="000000"/>
          <w:sz w:val="19"/>
          <w:szCs w:val="19"/>
        </w:rPr>
        <w:t>InvoiceID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Payment</w:t>
      </w:r>
      <w:r>
        <w:rPr>
          <w:rFonts w:ascii="Consolas" w:hAnsi="Consolas" w:cs="Consolas"/>
          <w:color w:val="808080"/>
          <w:sz w:val="19"/>
          <w:szCs w:val="19"/>
        </w:rPr>
        <w:t>.</w:t>
      </w:r>
      <w:r>
        <w:rPr>
          <w:rFonts w:ascii="Consolas" w:hAnsi="Consolas" w:cs="Consolas"/>
          <w:color w:val="000000"/>
          <w:sz w:val="19"/>
          <w:szCs w:val="19"/>
        </w:rPr>
        <w:t>InvoiceID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ProductSerialNumber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ProductSerialNumber</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ProductID</w:t>
      </w:r>
      <w:proofErr w:type="spellEnd"/>
    </w:p>
    <w:p w:rsidR="00D61932" w:rsidRDefault="00D61932" w:rsidP="00D61932">
      <w:pPr>
        <w:rPr>
          <w:rFonts w:ascii="Consolas" w:hAnsi="Consolas" w:cs="Consolas"/>
          <w:color w:val="0000FF"/>
          <w:sz w:val="19"/>
          <w:szCs w:val="19"/>
        </w:rPr>
      </w:pPr>
    </w:p>
    <w:p w:rsidR="00D61932" w:rsidRDefault="00D61932" w:rsidP="00D61932">
      <w:pPr>
        <w:rPr>
          <w:rFonts w:ascii="Consolas" w:hAnsi="Consolas" w:cs="Consolas"/>
          <w:color w:val="80808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Payment</w:t>
      </w:r>
      <w:r>
        <w:rPr>
          <w:rFonts w:ascii="Consolas" w:hAnsi="Consolas" w:cs="Consolas"/>
          <w:color w:val="808080"/>
          <w:sz w:val="19"/>
          <w:szCs w:val="19"/>
        </w:rPr>
        <w:t>.</w:t>
      </w:r>
      <w:r>
        <w:rPr>
          <w:rFonts w:ascii="Consolas" w:hAnsi="Consolas" w:cs="Consolas"/>
          <w:color w:val="000000"/>
          <w:sz w:val="19"/>
          <w:szCs w:val="19"/>
        </w:rPr>
        <w:t>PaymentDate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61932" w:rsidRDefault="00D61932" w:rsidP="00D61932">
      <w:pPr>
        <w:rPr>
          <w:rFonts w:ascii="Consolas" w:hAnsi="Consolas" w:cs="Consolas"/>
          <w:bCs/>
          <w:sz w:val="19"/>
          <w:szCs w:val="19"/>
        </w:rPr>
      </w:pPr>
      <w:r w:rsidRPr="003D0673">
        <w:rPr>
          <w:rFonts w:ascii="Consolas" w:hAnsi="Consolas" w:cs="Consolas"/>
          <w:bCs/>
          <w:sz w:val="19"/>
          <w:szCs w:val="19"/>
        </w:rPr>
        <w:t>Results:</w:t>
      </w:r>
    </w:p>
    <w:p w:rsidR="00D61932" w:rsidRDefault="00D61932" w:rsidP="00D61932">
      <w:pPr>
        <w:rPr>
          <w:rFonts w:ascii="Consolas" w:hAnsi="Consolas" w:cs="Consolas"/>
          <w:bCs/>
          <w:sz w:val="19"/>
          <w:szCs w:val="19"/>
        </w:rPr>
      </w:pPr>
      <w:r>
        <w:rPr>
          <w:noProof/>
        </w:rPr>
        <w:lastRenderedPageBreak/>
        <w:drawing>
          <wp:inline distT="0" distB="0" distL="0" distR="0" wp14:anchorId="1F2BEC89" wp14:editId="731DF452">
            <wp:extent cx="1638300" cy="487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38300" cy="4876800"/>
                    </a:xfrm>
                    <a:prstGeom prst="rect">
                      <a:avLst/>
                    </a:prstGeom>
                  </pic:spPr>
                </pic:pic>
              </a:graphicData>
            </a:graphic>
          </wp:inline>
        </w:drawing>
      </w:r>
    </w:p>
    <w:p w:rsidR="00D61932" w:rsidRDefault="00D61932" w:rsidP="00D61932">
      <w:pPr>
        <w:rPr>
          <w:rFonts w:ascii="Consolas" w:hAnsi="Consolas" w:cs="Consolas"/>
          <w:bCs/>
          <w:sz w:val="19"/>
          <w:szCs w:val="19"/>
        </w:rPr>
      </w:pPr>
      <w:r>
        <w:rPr>
          <w:rFonts w:ascii="Consolas" w:hAnsi="Consolas" w:cs="Consolas"/>
          <w:bCs/>
          <w:sz w:val="19"/>
          <w:szCs w:val="19"/>
        </w:rPr>
        <w:t>25-48 continued below</w:t>
      </w:r>
    </w:p>
    <w:p w:rsidR="00D61932" w:rsidRDefault="00D61932" w:rsidP="00D61932">
      <w:pPr>
        <w:rPr>
          <w:rFonts w:ascii="Consolas" w:hAnsi="Consolas" w:cs="Consolas"/>
          <w:bCs/>
          <w:sz w:val="19"/>
          <w:szCs w:val="19"/>
        </w:rPr>
      </w:pPr>
      <w:r>
        <w:rPr>
          <w:noProof/>
        </w:rPr>
        <w:lastRenderedPageBreak/>
        <w:drawing>
          <wp:inline distT="0" distB="0" distL="0" distR="0" wp14:anchorId="5F32E29A" wp14:editId="3E2C0EAE">
            <wp:extent cx="1600200" cy="4352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0200" cy="4352925"/>
                    </a:xfrm>
                    <a:prstGeom prst="rect">
                      <a:avLst/>
                    </a:prstGeom>
                  </pic:spPr>
                </pic:pic>
              </a:graphicData>
            </a:graphic>
          </wp:inline>
        </w:drawing>
      </w:r>
    </w:p>
    <w:p w:rsidR="00D61932" w:rsidRDefault="00D61932" w:rsidP="00D61932">
      <w:pPr>
        <w:rPr>
          <w:rFonts w:ascii="Consolas" w:hAnsi="Consolas" w:cs="Consolas"/>
          <w:bCs/>
          <w:sz w:val="19"/>
          <w:szCs w:val="19"/>
        </w:rPr>
      </w:pPr>
      <w:r>
        <w:rPr>
          <w:rFonts w:ascii="Consolas" w:hAnsi="Consolas" w:cs="Consolas"/>
          <w:bCs/>
          <w:sz w:val="19"/>
          <w:szCs w:val="19"/>
        </w:rPr>
        <w:t>49-72 continued below</w:t>
      </w:r>
    </w:p>
    <w:p w:rsidR="00D61932" w:rsidRDefault="00D61932" w:rsidP="00D61932">
      <w:pPr>
        <w:rPr>
          <w:rFonts w:ascii="Consolas" w:hAnsi="Consolas" w:cs="Consolas"/>
          <w:bCs/>
          <w:sz w:val="19"/>
          <w:szCs w:val="19"/>
        </w:rPr>
      </w:pPr>
      <w:r>
        <w:rPr>
          <w:noProof/>
        </w:rPr>
        <w:lastRenderedPageBreak/>
        <w:drawing>
          <wp:inline distT="0" distB="0" distL="0" distR="0" wp14:anchorId="3B3BEFCB" wp14:editId="056B1CA3">
            <wp:extent cx="1581150" cy="4371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81150" cy="4371975"/>
                    </a:xfrm>
                    <a:prstGeom prst="rect">
                      <a:avLst/>
                    </a:prstGeom>
                  </pic:spPr>
                </pic:pic>
              </a:graphicData>
            </a:graphic>
          </wp:inline>
        </w:drawing>
      </w:r>
    </w:p>
    <w:p w:rsidR="00D61932" w:rsidRPr="003D0673" w:rsidRDefault="00D61932" w:rsidP="00D61932">
      <w:pPr>
        <w:rPr>
          <w:rFonts w:ascii="Consolas" w:hAnsi="Consolas" w:cs="Consolas"/>
          <w:bCs/>
          <w:sz w:val="19"/>
          <w:szCs w:val="19"/>
        </w:rPr>
      </w:pPr>
      <w:r>
        <w:rPr>
          <w:noProof/>
        </w:rPr>
        <w:drawing>
          <wp:inline distT="0" distB="0" distL="0" distR="0" wp14:anchorId="79363D2D" wp14:editId="30D5EEBF">
            <wp:extent cx="1485900" cy="914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85900" cy="914400"/>
                    </a:xfrm>
                    <a:prstGeom prst="rect">
                      <a:avLst/>
                    </a:prstGeom>
                  </pic:spPr>
                </pic:pic>
              </a:graphicData>
            </a:graphic>
          </wp:inline>
        </w:drawing>
      </w:r>
    </w:p>
    <w:p w:rsidR="00D61932" w:rsidRDefault="00D61932" w:rsidP="00D61932">
      <w:r>
        <w:rPr>
          <w:noProof/>
        </w:rPr>
        <w:drawing>
          <wp:inline distT="0" distB="0" distL="0" distR="0" wp14:anchorId="1A34D18F" wp14:editId="775808F4">
            <wp:extent cx="1724025" cy="381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24025" cy="381000"/>
                    </a:xfrm>
                    <a:prstGeom prst="rect">
                      <a:avLst/>
                    </a:prstGeom>
                  </pic:spPr>
                </pic:pic>
              </a:graphicData>
            </a:graphic>
          </wp:inline>
        </w:drawing>
      </w:r>
    </w:p>
    <w:p w:rsidR="00D61932" w:rsidRPr="008906A8" w:rsidRDefault="00D61932" w:rsidP="00D61932">
      <w:pPr>
        <w:pStyle w:val="ListParagraph"/>
        <w:numPr>
          <w:ilvl w:val="0"/>
          <w:numId w:val="8"/>
        </w:numPr>
        <w:autoSpaceDE w:val="0"/>
        <w:autoSpaceDN w:val="0"/>
        <w:adjustRightInd w:val="0"/>
        <w:spacing w:line="240" w:lineRule="auto"/>
        <w:rPr>
          <w:rFonts w:ascii="Consolas" w:hAnsi="Consolas" w:cs="Consolas"/>
          <w:b/>
          <w:color w:val="008000"/>
          <w:sz w:val="19"/>
          <w:szCs w:val="19"/>
        </w:rPr>
      </w:pPr>
      <w:r w:rsidRPr="008906A8">
        <w:rPr>
          <w:rFonts w:ascii="Times New Roman" w:hAnsi="Times New Roman" w:cs="Times New Roman"/>
          <w:b/>
          <w:sz w:val="24"/>
          <w:szCs w:val="19"/>
        </w:rPr>
        <w:t>Total</w:t>
      </w:r>
      <w:r>
        <w:rPr>
          <w:rFonts w:ascii="Times New Roman" w:hAnsi="Times New Roman" w:cs="Times New Roman"/>
          <w:b/>
          <w:sz w:val="24"/>
          <w:szCs w:val="19"/>
        </w:rPr>
        <w:t xml:space="preserve"> due today is $59642</w:t>
      </w:r>
    </w:p>
    <w:p w:rsidR="00D61932" w:rsidRDefault="00D61932" w:rsidP="00D61932">
      <w:pPr>
        <w:autoSpaceDE w:val="0"/>
        <w:autoSpaceDN w:val="0"/>
        <w:adjustRightInd w:val="0"/>
        <w:spacing w:line="240" w:lineRule="auto"/>
        <w:rPr>
          <w:rFonts w:ascii="Consolas" w:hAnsi="Consolas" w:cs="Consolas"/>
          <w:color w:val="008000"/>
          <w:sz w:val="19"/>
          <w:szCs w:val="19"/>
        </w:rPr>
      </w:pPr>
    </w:p>
    <w:p w:rsidR="00D61932" w:rsidRDefault="00D61932" w:rsidP="00D61932">
      <w:pPr>
        <w:autoSpaceDE w:val="0"/>
        <w:autoSpaceDN w:val="0"/>
        <w:adjustRightInd w:val="0"/>
        <w:spacing w:line="240" w:lineRule="auto"/>
        <w:rPr>
          <w:rFonts w:ascii="Consolas" w:hAnsi="Consolas" w:cs="Consolas"/>
          <w:color w:val="008000"/>
          <w:sz w:val="19"/>
          <w:szCs w:val="19"/>
        </w:rPr>
      </w:pPr>
      <w:r>
        <w:rPr>
          <w:rFonts w:ascii="Consolas" w:hAnsi="Consolas" w:cs="Consolas"/>
          <w:color w:val="008000"/>
          <w:sz w:val="19"/>
          <w:szCs w:val="19"/>
        </w:rPr>
        <w:t>/* There are some invoices however that have not been paid out yet. This query will display this amount that is still with standing/the company is entitled.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RentalCost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StartDate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'Invoice Total Pending in Dollars'</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proofErr w:type="spellEnd"/>
      <w:r>
        <w:rPr>
          <w:rFonts w:ascii="Consolas" w:hAnsi="Consolas" w:cs="Consolas"/>
          <w:color w:val="000000"/>
          <w:sz w:val="19"/>
          <w:szCs w:val="19"/>
        </w:rPr>
        <w:t xml:space="preserve">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"Orders"</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Payment </w:t>
      </w:r>
      <w:r>
        <w:rPr>
          <w:rFonts w:ascii="Consolas" w:hAnsi="Consolas" w:cs="Consolas"/>
          <w:color w:val="0000FF"/>
          <w:sz w:val="19"/>
          <w:szCs w:val="19"/>
        </w:rPr>
        <w:t>on</w:t>
      </w:r>
      <w:r>
        <w:rPr>
          <w:rFonts w:ascii="Consolas" w:hAnsi="Consolas" w:cs="Consolas"/>
          <w:color w:val="000000"/>
          <w:sz w:val="19"/>
          <w:szCs w:val="19"/>
        </w:rPr>
        <w:t xml:space="preserve"> "Orders"</w:t>
      </w:r>
      <w:r>
        <w:rPr>
          <w:rFonts w:ascii="Consolas" w:hAnsi="Consolas" w:cs="Consolas"/>
          <w:color w:val="808080"/>
          <w:sz w:val="19"/>
          <w:szCs w:val="19"/>
        </w:rPr>
        <w:t>.</w:t>
      </w:r>
      <w:proofErr w:type="spellStart"/>
      <w:r>
        <w:rPr>
          <w:rFonts w:ascii="Consolas" w:hAnsi="Consolas" w:cs="Consolas"/>
          <w:color w:val="000000"/>
          <w:sz w:val="19"/>
          <w:szCs w:val="19"/>
        </w:rPr>
        <w:t>InvoiceID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Payment</w:t>
      </w:r>
      <w:r>
        <w:rPr>
          <w:rFonts w:ascii="Consolas" w:hAnsi="Consolas" w:cs="Consolas"/>
          <w:color w:val="808080"/>
          <w:sz w:val="19"/>
          <w:szCs w:val="19"/>
        </w:rPr>
        <w:t>.</w:t>
      </w:r>
      <w:r>
        <w:rPr>
          <w:rFonts w:ascii="Consolas" w:hAnsi="Consolas" w:cs="Consolas"/>
          <w:color w:val="000000"/>
          <w:sz w:val="19"/>
          <w:szCs w:val="19"/>
        </w:rPr>
        <w:t>InvoiceID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ProductSerialNumber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ProductSerialNumber</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ProductID</w:t>
      </w:r>
      <w:proofErr w:type="spellEnd"/>
    </w:p>
    <w:p w:rsidR="00D61932" w:rsidRDefault="00D61932" w:rsidP="00D61932">
      <w:pPr>
        <w:rPr>
          <w:rFonts w:ascii="Consolas" w:hAnsi="Consolas" w:cs="Consolas"/>
          <w:color w:val="80808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Payment</w:t>
      </w:r>
      <w:r>
        <w:rPr>
          <w:rFonts w:ascii="Consolas" w:hAnsi="Consolas" w:cs="Consolas"/>
          <w:color w:val="808080"/>
          <w:sz w:val="19"/>
          <w:szCs w:val="19"/>
        </w:rPr>
        <w:t>.</w:t>
      </w:r>
      <w:r>
        <w:rPr>
          <w:rFonts w:ascii="Consolas" w:hAnsi="Consolas" w:cs="Consolas"/>
          <w:color w:val="000000"/>
          <w:sz w:val="19"/>
          <w:szCs w:val="19"/>
        </w:rPr>
        <w:t>PaymentDate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D61932" w:rsidRPr="00317824" w:rsidRDefault="00D61932" w:rsidP="00D61932">
      <w:pPr>
        <w:rPr>
          <w:rFonts w:ascii="Consolas" w:hAnsi="Consolas" w:cs="Consolas"/>
          <w:bCs/>
          <w:sz w:val="19"/>
          <w:szCs w:val="19"/>
        </w:rPr>
      </w:pPr>
      <w:r>
        <w:rPr>
          <w:rFonts w:ascii="Consolas" w:hAnsi="Consolas" w:cs="Consolas"/>
          <w:bCs/>
          <w:sz w:val="19"/>
          <w:szCs w:val="19"/>
        </w:rPr>
        <w:t>Results:</w:t>
      </w:r>
    </w:p>
    <w:p w:rsidR="00D61932" w:rsidRDefault="00D61932" w:rsidP="00D61932">
      <w:r>
        <w:rPr>
          <w:noProof/>
        </w:rPr>
        <w:lastRenderedPageBreak/>
        <w:drawing>
          <wp:inline distT="0" distB="0" distL="0" distR="0" wp14:anchorId="075C66B7" wp14:editId="7EDD2782">
            <wp:extent cx="261937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9375" cy="800100"/>
                    </a:xfrm>
                    <a:prstGeom prst="rect">
                      <a:avLst/>
                    </a:prstGeom>
                  </pic:spPr>
                </pic:pic>
              </a:graphicData>
            </a:graphic>
          </wp:inline>
        </w:drawing>
      </w:r>
    </w:p>
    <w:p w:rsidR="00D61932" w:rsidRDefault="00D61932" w:rsidP="00D61932">
      <w:pPr>
        <w:autoSpaceDE w:val="0"/>
        <w:autoSpaceDN w:val="0"/>
        <w:adjustRightInd w:val="0"/>
        <w:spacing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Can also look at the individual Invoice totals that have been paid out to the company; we can also check the amount that the company is waiting to receive b </w:t>
      </w:r>
      <w:proofErr w:type="spellStart"/>
      <w:r>
        <w:rPr>
          <w:rFonts w:ascii="Consolas" w:hAnsi="Consolas" w:cs="Consolas"/>
          <w:color w:val="008000"/>
          <w:sz w:val="19"/>
          <w:szCs w:val="19"/>
        </w:rPr>
        <w:t>ychaning</w:t>
      </w:r>
      <w:proofErr w:type="spellEnd"/>
      <w:r>
        <w:rPr>
          <w:rFonts w:ascii="Consolas" w:hAnsi="Consolas" w:cs="Consolas"/>
          <w:color w:val="008000"/>
          <w:sz w:val="19"/>
          <w:szCs w:val="19"/>
        </w:rPr>
        <w:t xml:space="preserve"> the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Payment</w:t>
      </w:r>
      <w:r>
        <w:rPr>
          <w:rFonts w:ascii="Consolas" w:hAnsi="Consolas" w:cs="Consolas"/>
          <w:color w:val="808080"/>
          <w:sz w:val="19"/>
          <w:szCs w:val="19"/>
        </w:rPr>
        <w:t>.</w:t>
      </w:r>
      <w:r>
        <w:rPr>
          <w:rFonts w:ascii="Consolas" w:hAnsi="Consolas" w:cs="Consolas"/>
          <w:color w:val="000000"/>
          <w:sz w:val="19"/>
          <w:szCs w:val="19"/>
        </w:rPr>
        <w:t>PaymentDate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part of the code to is null</w:t>
      </w:r>
      <w:r>
        <w:rPr>
          <w:rFonts w:ascii="Consolas" w:hAnsi="Consolas" w:cs="Consolas"/>
          <w:color w:val="008000"/>
          <w:sz w:val="19"/>
          <w:szCs w:val="19"/>
        </w:rPr>
        <w:t xml:space="preserve">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Payment</w:t>
      </w:r>
      <w:r>
        <w:rPr>
          <w:rFonts w:ascii="Consolas" w:hAnsi="Consolas" w:cs="Consolas"/>
          <w:color w:val="808080"/>
          <w:sz w:val="19"/>
          <w:szCs w:val="19"/>
        </w:rPr>
        <w:t>.</w:t>
      </w:r>
      <w:r>
        <w:rPr>
          <w:rFonts w:ascii="Consolas" w:hAnsi="Consolas" w:cs="Consolas"/>
          <w:color w:val="000000"/>
          <w:sz w:val="19"/>
          <w:szCs w:val="19"/>
        </w:rPr>
        <w:t>InvoiceID</w:t>
      </w:r>
      <w:proofErr w:type="spellEnd"/>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proofErr w:type="gramEnd"/>
      <w:r>
        <w:rPr>
          <w:rFonts w:ascii="Consolas" w:hAnsi="Consolas" w:cs="Consolas"/>
          <w:color w:val="808080"/>
          <w:sz w:val="19"/>
          <w:szCs w:val="19"/>
        </w:rPr>
        <w:t>(</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RentalCost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StartDate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'Invoice Total Paid in Dollars'</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proofErr w:type="spellEnd"/>
      <w:r>
        <w:rPr>
          <w:rFonts w:ascii="Consolas" w:hAnsi="Consolas" w:cs="Consolas"/>
          <w:color w:val="000000"/>
          <w:sz w:val="19"/>
          <w:szCs w:val="19"/>
        </w:rPr>
        <w:t xml:space="preserve">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"Orders"</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Payment </w:t>
      </w:r>
      <w:r>
        <w:rPr>
          <w:rFonts w:ascii="Consolas" w:hAnsi="Consolas" w:cs="Consolas"/>
          <w:color w:val="0000FF"/>
          <w:sz w:val="19"/>
          <w:szCs w:val="19"/>
        </w:rPr>
        <w:t>on</w:t>
      </w:r>
      <w:r>
        <w:rPr>
          <w:rFonts w:ascii="Consolas" w:hAnsi="Consolas" w:cs="Consolas"/>
          <w:color w:val="000000"/>
          <w:sz w:val="19"/>
          <w:szCs w:val="19"/>
        </w:rPr>
        <w:t xml:space="preserve"> "Orders"</w:t>
      </w:r>
      <w:r>
        <w:rPr>
          <w:rFonts w:ascii="Consolas" w:hAnsi="Consolas" w:cs="Consolas"/>
          <w:color w:val="808080"/>
          <w:sz w:val="19"/>
          <w:szCs w:val="19"/>
        </w:rPr>
        <w:t>.</w:t>
      </w:r>
      <w:proofErr w:type="spellStart"/>
      <w:r>
        <w:rPr>
          <w:rFonts w:ascii="Consolas" w:hAnsi="Consolas" w:cs="Consolas"/>
          <w:color w:val="000000"/>
          <w:sz w:val="19"/>
          <w:szCs w:val="19"/>
        </w:rPr>
        <w:t>InvoiceID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Payment</w:t>
      </w:r>
      <w:r>
        <w:rPr>
          <w:rFonts w:ascii="Consolas" w:hAnsi="Consolas" w:cs="Consolas"/>
          <w:color w:val="808080"/>
          <w:sz w:val="19"/>
          <w:szCs w:val="19"/>
        </w:rPr>
        <w:t>.</w:t>
      </w:r>
      <w:r>
        <w:rPr>
          <w:rFonts w:ascii="Consolas" w:hAnsi="Consolas" w:cs="Consolas"/>
          <w:color w:val="000000"/>
          <w:sz w:val="19"/>
          <w:szCs w:val="19"/>
        </w:rPr>
        <w:t>InvoiceID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Order_ProductRel</w:t>
      </w:r>
      <w:r>
        <w:rPr>
          <w:rFonts w:ascii="Consolas" w:hAnsi="Consolas" w:cs="Consolas"/>
          <w:color w:val="808080"/>
          <w:sz w:val="19"/>
          <w:szCs w:val="19"/>
        </w:rPr>
        <w:t>.</w:t>
      </w:r>
      <w:r>
        <w:rPr>
          <w:rFonts w:ascii="Consolas" w:hAnsi="Consolas" w:cs="Consolas"/>
          <w:color w:val="000000"/>
          <w:sz w:val="19"/>
          <w:szCs w:val="19"/>
        </w:rPr>
        <w:t>ProductSerialNumber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ProductSerialNumber</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ProductInventory</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ProductID</w:t>
      </w:r>
      <w:proofErr w:type="spellEnd"/>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Payment</w:t>
      </w:r>
      <w:r>
        <w:rPr>
          <w:rFonts w:ascii="Consolas" w:hAnsi="Consolas" w:cs="Consolas"/>
          <w:color w:val="808080"/>
          <w:sz w:val="19"/>
          <w:szCs w:val="19"/>
        </w:rPr>
        <w:t>.</w:t>
      </w:r>
      <w:r>
        <w:rPr>
          <w:rFonts w:ascii="Consolas" w:hAnsi="Consolas" w:cs="Consolas"/>
          <w:color w:val="000000"/>
          <w:sz w:val="19"/>
          <w:szCs w:val="19"/>
        </w:rPr>
        <w:t>PaymentDate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61932" w:rsidRDefault="00D61932" w:rsidP="00D61932">
      <w:pPr>
        <w:rPr>
          <w:rFonts w:ascii="Consolas" w:hAnsi="Consolas" w:cs="Consolas"/>
          <w:color w:val="000000"/>
          <w:sz w:val="19"/>
          <w:szCs w:val="19"/>
        </w:rPr>
      </w:pPr>
      <w:proofErr w:type="gramStart"/>
      <w:r>
        <w:rPr>
          <w:rFonts w:ascii="Consolas" w:hAnsi="Consolas" w:cs="Consolas"/>
          <w:color w:val="0000FF"/>
          <w:sz w:val="19"/>
          <w:szCs w:val="19"/>
        </w:rPr>
        <w:t>group</w:t>
      </w:r>
      <w:proofErr w:type="gramEnd"/>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Payment</w:t>
      </w:r>
      <w:r>
        <w:rPr>
          <w:rFonts w:ascii="Consolas" w:hAnsi="Consolas" w:cs="Consolas"/>
          <w:color w:val="808080"/>
          <w:sz w:val="19"/>
          <w:szCs w:val="19"/>
        </w:rPr>
        <w:t>.</w:t>
      </w:r>
      <w:r>
        <w:rPr>
          <w:rFonts w:ascii="Consolas" w:hAnsi="Consolas" w:cs="Consolas"/>
          <w:color w:val="000000"/>
          <w:sz w:val="19"/>
          <w:szCs w:val="19"/>
        </w:rPr>
        <w:t>InvoiceID</w:t>
      </w:r>
      <w:proofErr w:type="spellEnd"/>
    </w:p>
    <w:p w:rsidR="00D61932" w:rsidRDefault="00D61932" w:rsidP="00D61932">
      <w:pPr>
        <w:rPr>
          <w:rFonts w:ascii="Consolas" w:hAnsi="Consolas" w:cs="Consolas"/>
          <w:color w:val="000000"/>
          <w:sz w:val="19"/>
          <w:szCs w:val="19"/>
        </w:rPr>
      </w:pPr>
    </w:p>
    <w:p w:rsidR="00D61932" w:rsidRPr="001431CF" w:rsidRDefault="00D61932" w:rsidP="00D61932">
      <w:r>
        <w:rPr>
          <w:noProof/>
        </w:rPr>
        <w:drawing>
          <wp:inline distT="0" distB="0" distL="0" distR="0" wp14:anchorId="0541ACCD" wp14:editId="438EF0A4">
            <wp:extent cx="2126512" cy="3048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0418" cy="3053599"/>
                    </a:xfrm>
                    <a:prstGeom prst="rect">
                      <a:avLst/>
                    </a:prstGeom>
                  </pic:spPr>
                </pic:pic>
              </a:graphicData>
            </a:graphic>
          </wp:inline>
        </w:drawing>
      </w:r>
      <w:r>
        <w:rPr>
          <w:noProof/>
        </w:rPr>
        <w:drawing>
          <wp:inline distT="0" distB="0" distL="0" distR="0" wp14:anchorId="5DB297F2" wp14:editId="277C0CFC">
            <wp:extent cx="1981498" cy="3019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86566" cy="3027148"/>
                    </a:xfrm>
                    <a:prstGeom prst="rect">
                      <a:avLst/>
                    </a:prstGeom>
                  </pic:spPr>
                </pic:pic>
              </a:graphicData>
            </a:graphic>
          </wp:inline>
        </w:drawing>
      </w:r>
    </w:p>
    <w:p w:rsidR="00D61932" w:rsidRDefault="00D61932" w:rsidP="00D61932">
      <w:pPr>
        <w:spacing w:line="240" w:lineRule="auto"/>
        <w:rPr>
          <w:rFonts w:ascii="Times New Roman" w:eastAsia="Times New Roman" w:hAnsi="Times New Roman" w:cs="Times New Roman"/>
          <w:sz w:val="24"/>
          <w:szCs w:val="24"/>
        </w:rPr>
      </w:pPr>
      <w:r>
        <w:rPr>
          <w:noProof/>
        </w:rPr>
        <w:drawing>
          <wp:inline distT="0" distB="0" distL="0" distR="0" wp14:anchorId="5D0AF2DE" wp14:editId="081407E4">
            <wp:extent cx="2895600" cy="93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95600" cy="933450"/>
                    </a:xfrm>
                    <a:prstGeom prst="rect">
                      <a:avLst/>
                    </a:prstGeom>
                  </pic:spPr>
                </pic:pic>
              </a:graphicData>
            </a:graphic>
          </wp:inline>
        </w:drawing>
      </w: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pStyle w:val="ListParagraph"/>
        <w:numPr>
          <w:ilvl w:val="0"/>
          <w:numId w:val="9"/>
        </w:numPr>
        <w:spacing w:line="240" w:lineRule="auto"/>
        <w:rPr>
          <w:rFonts w:ascii="Times New Roman" w:eastAsia="Times New Roman" w:hAnsi="Times New Roman" w:cs="Times New Roman"/>
          <w:b/>
          <w:sz w:val="24"/>
          <w:szCs w:val="24"/>
          <w:u w:val="single"/>
        </w:rPr>
      </w:pPr>
      <w:r w:rsidRPr="00F13181">
        <w:rPr>
          <w:rFonts w:ascii="Times New Roman" w:eastAsia="Times New Roman" w:hAnsi="Times New Roman" w:cs="Times New Roman"/>
          <w:b/>
          <w:sz w:val="24"/>
          <w:szCs w:val="24"/>
          <w:u w:val="single"/>
        </w:rPr>
        <w:t>Staff Insight</w:t>
      </w:r>
    </w:p>
    <w:p w:rsidR="00D61932" w:rsidRPr="00F13181" w:rsidRDefault="00D61932" w:rsidP="00D61932">
      <w:pPr>
        <w:pStyle w:val="ListParagraph"/>
        <w:spacing w:line="240" w:lineRule="auto"/>
        <w:rPr>
          <w:rFonts w:ascii="Times New Roman" w:eastAsia="Times New Roman" w:hAnsi="Times New Roman" w:cs="Times New Roman"/>
          <w:b/>
          <w:sz w:val="24"/>
          <w:szCs w:val="24"/>
          <w:u w:val="single"/>
        </w:rPr>
      </w:pPr>
    </w:p>
    <w:p w:rsidR="00D61932" w:rsidRPr="00F13181" w:rsidRDefault="00D61932" w:rsidP="00D61932">
      <w:pPr>
        <w:pStyle w:val="ListParagraph"/>
        <w:numPr>
          <w:ilvl w:val="0"/>
          <w:numId w:val="8"/>
        </w:numPr>
        <w:spacing w:line="240" w:lineRule="auto"/>
        <w:rPr>
          <w:rFonts w:ascii="Times New Roman" w:eastAsia="Times New Roman" w:hAnsi="Times New Roman" w:cs="Times New Roman"/>
          <w:b/>
          <w:sz w:val="24"/>
          <w:szCs w:val="24"/>
          <w:u w:val="single"/>
        </w:rPr>
      </w:pPr>
      <w:r w:rsidRPr="00F13181">
        <w:rPr>
          <w:rFonts w:ascii="Times New Roman" w:eastAsia="Times New Roman" w:hAnsi="Times New Roman" w:cs="Times New Roman"/>
          <w:sz w:val="24"/>
          <w:szCs w:val="24"/>
        </w:rPr>
        <w:t xml:space="preserve">The </w:t>
      </w:r>
      <w:r w:rsidRPr="00F13181">
        <w:rPr>
          <w:rFonts w:ascii="Times New Roman" w:eastAsia="Times New Roman" w:hAnsi="Times New Roman" w:cs="Times New Roman"/>
          <w:b/>
          <w:sz w:val="24"/>
          <w:szCs w:val="24"/>
          <w:u w:val="single"/>
        </w:rPr>
        <w:t xml:space="preserve">wrong </w:t>
      </w:r>
      <w:proofErr w:type="spellStart"/>
      <w:r w:rsidRPr="00F13181">
        <w:rPr>
          <w:rFonts w:ascii="Times New Roman" w:eastAsia="Times New Roman" w:hAnsi="Times New Roman" w:cs="Times New Roman"/>
          <w:b/>
          <w:sz w:val="24"/>
          <w:szCs w:val="24"/>
          <w:u w:val="single"/>
        </w:rPr>
        <w:t>delvery</w:t>
      </w:r>
      <w:proofErr w:type="spellEnd"/>
      <w:r w:rsidRPr="00F13181">
        <w:rPr>
          <w:rFonts w:ascii="Times New Roman" w:eastAsia="Times New Roman" w:hAnsi="Times New Roman" w:cs="Times New Roman"/>
          <w:b/>
          <w:sz w:val="24"/>
          <w:szCs w:val="24"/>
          <w:u w:val="single"/>
        </w:rPr>
        <w:t xml:space="preserve"> rate for Drew </w:t>
      </w:r>
      <w:proofErr w:type="spellStart"/>
      <w:r w:rsidRPr="00F13181">
        <w:rPr>
          <w:rFonts w:ascii="Times New Roman" w:eastAsia="Times New Roman" w:hAnsi="Times New Roman" w:cs="Times New Roman"/>
          <w:b/>
          <w:sz w:val="24"/>
          <w:szCs w:val="24"/>
          <w:u w:val="single"/>
        </w:rPr>
        <w:t>Loenescu</w:t>
      </w:r>
      <w:proofErr w:type="spellEnd"/>
      <w:r w:rsidRPr="00F13181">
        <w:rPr>
          <w:rFonts w:ascii="Times New Roman" w:eastAsia="Times New Roman" w:hAnsi="Times New Roman" w:cs="Times New Roman"/>
          <w:b/>
          <w:sz w:val="24"/>
          <w:szCs w:val="24"/>
          <w:u w:val="single"/>
        </w:rPr>
        <w:t xml:space="preserve"> (shipper for ATSR) is 12.5%</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as 2 out of the 16 orders he delivered were wrong</w:t>
      </w:r>
    </w:p>
    <w:p w:rsidR="00D61932" w:rsidRDefault="00D61932" w:rsidP="00D61932">
      <w:pPr>
        <w:spacing w:line="240" w:lineRule="auto"/>
        <w:rPr>
          <w:rFonts w:ascii="Times New Roman" w:eastAsia="Times New Roman" w:hAnsi="Times New Roman" w:cs="Times New Roman"/>
          <w:b/>
          <w:sz w:val="24"/>
          <w:szCs w:val="24"/>
          <w:u w:val="single"/>
        </w:rPr>
      </w:pPr>
    </w:p>
    <w:p w:rsidR="00D61932" w:rsidRDefault="00D61932" w:rsidP="00D61932">
      <w:pPr>
        <w:spacing w:line="240" w:lineRule="auto"/>
        <w:rPr>
          <w:rFonts w:ascii="Times New Roman" w:eastAsia="Times New Roman" w:hAnsi="Times New Roman" w:cs="Times New Roman"/>
          <w:sz w:val="24"/>
          <w:szCs w:val="24"/>
        </w:rPr>
      </w:pPr>
      <w:r w:rsidRPr="00F13181">
        <w:rPr>
          <w:rFonts w:ascii="Times New Roman" w:eastAsia="Times New Roman" w:hAnsi="Times New Roman" w:cs="Times New Roman"/>
          <w:sz w:val="24"/>
          <w:szCs w:val="24"/>
        </w:rPr>
        <w:t>Query:</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Retrieval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RetrivalType</w:t>
      </w:r>
      <w:proofErr w:type="spellEnd"/>
      <w:r>
        <w:rPr>
          <w:rFonts w:ascii="Consolas" w:hAnsi="Consolas" w:cs="Consolas"/>
          <w:color w:val="808080"/>
          <w:sz w:val="19"/>
          <w:szCs w:val="19"/>
        </w:rPr>
        <w:t>=</w:t>
      </w:r>
      <w:r>
        <w:rPr>
          <w:rFonts w:ascii="Consolas" w:hAnsi="Consolas" w:cs="Consolas"/>
          <w:color w:val="FF0000"/>
          <w:sz w:val="19"/>
          <w:szCs w:val="19"/>
        </w:rPr>
        <w:t>'Wrong Order'</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Shipment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FF0000"/>
          <w:sz w:val="19"/>
          <w:szCs w:val="19"/>
        </w:rPr>
        <w:t>'3661181459'</w:t>
      </w:r>
      <w:r>
        <w:rPr>
          <w:rFonts w:ascii="Consolas" w:hAnsi="Consolas" w:cs="Consolas"/>
          <w:color w:val="000000"/>
          <w:sz w:val="19"/>
          <w:szCs w:val="19"/>
        </w:rPr>
        <w:t xml:space="preserve"> </w:t>
      </w:r>
      <w:proofErr w:type="gramStart"/>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FF0000"/>
          <w:sz w:val="19"/>
          <w:szCs w:val="19"/>
        </w:rPr>
        <w:t>'9111771593'</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FF0000"/>
          <w:sz w:val="19"/>
          <w:szCs w:val="19"/>
        </w:rPr>
        <w:t>'0006426851'</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Now we know out of all the orders, only two were incorrect, and they were both incorrectly delivered by Drew </w:t>
      </w:r>
      <w:proofErr w:type="spellStart"/>
      <w:r>
        <w:rPr>
          <w:rFonts w:ascii="Consolas" w:hAnsi="Consolas" w:cs="Consolas"/>
          <w:color w:val="008000"/>
          <w:sz w:val="19"/>
          <w:szCs w:val="19"/>
        </w:rPr>
        <w:t>Lonescu</w:t>
      </w:r>
      <w:proofErr w:type="spellEnd"/>
      <w:r>
        <w:rPr>
          <w:rFonts w:ascii="Consolas" w:hAnsi="Consolas" w:cs="Consolas"/>
          <w:color w:val="008000"/>
          <w:sz w:val="19"/>
          <w:szCs w:val="19"/>
        </w:rPr>
        <w:t xml:space="preserve"> </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Lets see how many orders he </w:t>
      </w:r>
      <w:proofErr w:type="spellStart"/>
      <w:r>
        <w:rPr>
          <w:rFonts w:ascii="Consolas" w:hAnsi="Consolas" w:cs="Consolas"/>
          <w:color w:val="008000"/>
          <w:sz w:val="19"/>
          <w:szCs w:val="19"/>
        </w:rPr>
        <w:t>delviered</w:t>
      </w:r>
      <w:proofErr w:type="spellEnd"/>
      <w:r>
        <w:rPr>
          <w:rFonts w:ascii="Consolas" w:hAnsi="Consolas" w:cs="Consolas"/>
          <w:color w:val="008000"/>
          <w:sz w:val="19"/>
          <w:szCs w:val="19"/>
        </w:rPr>
        <w:t xml:space="preserve"> in total, and find out the rate at which orders he delivers wrong*/</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@total </w:t>
      </w:r>
      <w:r>
        <w:rPr>
          <w:rFonts w:ascii="Consolas" w:hAnsi="Consolas" w:cs="Consolas"/>
          <w:color w:val="0000FF"/>
          <w:sz w:val="19"/>
          <w:szCs w:val="19"/>
        </w:rPr>
        <w:t>decimal</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@total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ShipmentID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Shipment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FF0000"/>
          <w:sz w:val="19"/>
          <w:szCs w:val="19"/>
        </w:rPr>
        <w:t>'0006426851'</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@total</w:t>
      </w: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/*note that the person who delivers the order does not have to be the person who </w:t>
      </w:r>
      <w:proofErr w:type="spellStart"/>
      <w:r>
        <w:rPr>
          <w:rFonts w:ascii="Consolas" w:hAnsi="Consolas" w:cs="Consolas"/>
          <w:color w:val="008000"/>
          <w:sz w:val="19"/>
          <w:szCs w:val="19"/>
        </w:rPr>
        <w:t>retreives</w:t>
      </w:r>
      <w:proofErr w:type="spellEnd"/>
      <w:r>
        <w:rPr>
          <w:rFonts w:ascii="Consolas" w:hAnsi="Consolas" w:cs="Consolas"/>
          <w:color w:val="008000"/>
          <w:sz w:val="19"/>
          <w:szCs w:val="19"/>
        </w:rPr>
        <w:t xml:space="preserve"> the order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@wrong </w:t>
      </w:r>
      <w:r>
        <w:rPr>
          <w:rFonts w:ascii="Consolas" w:hAnsi="Consolas" w:cs="Consolas"/>
          <w:color w:val="0000FF"/>
          <w:sz w:val="19"/>
          <w:szCs w:val="19"/>
        </w:rPr>
        <w:t>decimal</w:t>
      </w:r>
      <w:r>
        <w:rPr>
          <w:rFonts w:ascii="Consolas" w:hAnsi="Consolas" w:cs="Consolas"/>
          <w:color w:val="000000"/>
          <w:sz w:val="19"/>
          <w:szCs w:val="19"/>
        </w:rPr>
        <w:t xml:space="preserve"> </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@wrong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RetrivalID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Retrieval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RetrivalType</w:t>
      </w:r>
      <w:proofErr w:type="spellEnd"/>
      <w:r>
        <w:rPr>
          <w:rFonts w:ascii="Consolas" w:hAnsi="Consolas" w:cs="Consolas"/>
          <w:color w:val="808080"/>
          <w:sz w:val="19"/>
          <w:szCs w:val="19"/>
        </w:rPr>
        <w:t>=</w:t>
      </w:r>
      <w:r>
        <w:rPr>
          <w:rFonts w:ascii="Consolas" w:hAnsi="Consolas" w:cs="Consolas"/>
          <w:color w:val="FF0000"/>
          <w:sz w:val="19"/>
          <w:szCs w:val="19"/>
        </w:rPr>
        <w:t>'Wrong Order'</w:t>
      </w: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@wrong</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@wrong</w:t>
      </w:r>
      <w:r>
        <w:rPr>
          <w:rFonts w:ascii="Consolas" w:hAnsi="Consolas" w:cs="Consolas"/>
          <w:color w:val="808080"/>
          <w:sz w:val="19"/>
          <w:szCs w:val="19"/>
        </w:rPr>
        <w:t>/</w:t>
      </w:r>
      <w:r>
        <w:rPr>
          <w:rFonts w:ascii="Consolas" w:hAnsi="Consolas" w:cs="Consolas"/>
          <w:color w:val="000000"/>
          <w:sz w:val="19"/>
          <w:szCs w:val="19"/>
        </w:rPr>
        <w:t xml:space="preserve">@total </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Drew has a wrong delivery rate of 12.5% */</w:t>
      </w: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autoSpaceDE w:val="0"/>
        <w:autoSpaceDN w:val="0"/>
        <w:adjustRightInd w:val="0"/>
        <w:spacing w:line="240" w:lineRule="auto"/>
        <w:rPr>
          <w:rFonts w:ascii="Consolas" w:hAnsi="Consolas" w:cs="Consolas"/>
          <w:color w:val="000000"/>
          <w:sz w:val="19"/>
          <w:szCs w:val="19"/>
        </w:rPr>
      </w:pPr>
    </w:p>
    <w:p w:rsidR="00D61932" w:rsidRDefault="00D61932" w:rsidP="00D619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rsidR="00D61932" w:rsidRPr="00F13181" w:rsidRDefault="00D61932" w:rsidP="00D61932">
      <w:pPr>
        <w:spacing w:line="240" w:lineRule="auto"/>
        <w:rPr>
          <w:rFonts w:ascii="Times New Roman" w:eastAsia="Times New Roman" w:hAnsi="Times New Roman" w:cs="Times New Roman"/>
          <w:sz w:val="24"/>
          <w:szCs w:val="24"/>
        </w:rPr>
      </w:pPr>
      <w:r>
        <w:rPr>
          <w:noProof/>
        </w:rPr>
        <w:drawing>
          <wp:inline distT="0" distB="0" distL="0" distR="0" wp14:anchorId="037F761F" wp14:editId="4BE330E5">
            <wp:extent cx="3530009" cy="2722491"/>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36890" cy="2727798"/>
                    </a:xfrm>
                    <a:prstGeom prst="rect">
                      <a:avLst/>
                    </a:prstGeom>
                  </pic:spPr>
                </pic:pic>
              </a:graphicData>
            </a:graphic>
          </wp:inline>
        </w:drawing>
      </w: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Default="00D61932" w:rsidP="00D61932">
      <w:pPr>
        <w:spacing w:line="240" w:lineRule="auto"/>
        <w:rPr>
          <w:rFonts w:ascii="Times New Roman" w:eastAsia="Times New Roman" w:hAnsi="Times New Roman" w:cs="Times New Roman"/>
          <w:sz w:val="24"/>
          <w:szCs w:val="24"/>
        </w:rPr>
      </w:pPr>
    </w:p>
    <w:p w:rsidR="00D61932" w:rsidRPr="00DB0C95" w:rsidRDefault="00D61932" w:rsidP="00D61932">
      <w:pPr>
        <w:spacing w:line="240" w:lineRule="auto"/>
        <w:rPr>
          <w:rFonts w:ascii="Times New Roman" w:eastAsia="Times New Roman" w:hAnsi="Times New Roman" w:cs="Times New Roman"/>
          <w:sz w:val="24"/>
          <w:szCs w:val="24"/>
        </w:rPr>
      </w:pPr>
    </w:p>
    <w:p w:rsidR="00D61932" w:rsidRDefault="00D61932" w:rsidP="00D61932"/>
    <w:p w:rsidR="00DB0594" w:rsidRDefault="00D61932"/>
    <w:sectPr w:rsidR="00DB059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85F77"/>
    <w:multiLevelType w:val="hybridMultilevel"/>
    <w:tmpl w:val="DD4A05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312697"/>
    <w:multiLevelType w:val="hybridMultilevel"/>
    <w:tmpl w:val="EDD6B410"/>
    <w:lvl w:ilvl="0" w:tplc="7BF85298">
      <w:start w:val="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B642F0"/>
    <w:multiLevelType w:val="hybridMultilevel"/>
    <w:tmpl w:val="BD6E9522"/>
    <w:lvl w:ilvl="0" w:tplc="B312707C">
      <w:start w:val="2"/>
      <w:numFmt w:val="bullet"/>
      <w:lvlText w:val="-"/>
      <w:lvlJc w:val="left"/>
      <w:pPr>
        <w:ind w:left="720" w:hanging="360"/>
      </w:pPr>
      <w:rPr>
        <w:rFonts w:ascii="Consolas" w:eastAsiaTheme="minorHAnsi" w:hAnsi="Consolas" w:cs="Consolas" w:hint="default"/>
        <w:color w:val="0000FF"/>
        <w:sz w:val="19"/>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B7694C"/>
    <w:multiLevelType w:val="hybridMultilevel"/>
    <w:tmpl w:val="792ABC5E"/>
    <w:lvl w:ilvl="0" w:tplc="10090001">
      <w:start w:val="1"/>
      <w:numFmt w:val="bullet"/>
      <w:lvlText w:val=""/>
      <w:lvlJc w:val="left"/>
      <w:pPr>
        <w:ind w:left="720" w:hanging="360"/>
      </w:pPr>
      <w:rPr>
        <w:rFonts w:ascii="Symbol" w:hAnsi="Symbol" w:hint="default"/>
        <w:color w:val="auto"/>
        <w:sz w:val="24"/>
        <w:szCs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DD3143"/>
    <w:multiLevelType w:val="hybridMultilevel"/>
    <w:tmpl w:val="8EAAAC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F650AC6"/>
    <w:multiLevelType w:val="hybridMultilevel"/>
    <w:tmpl w:val="057A6394"/>
    <w:lvl w:ilvl="0" w:tplc="C98EF596">
      <w:start w:val="1"/>
      <w:numFmt w:val="decimal"/>
      <w:lvlText w:val="%1."/>
      <w:lvlJc w:val="left"/>
      <w:pPr>
        <w:ind w:left="843" w:hanging="360"/>
      </w:pPr>
      <w:rPr>
        <w:rFonts w:hint="default"/>
        <w:b/>
      </w:rPr>
    </w:lvl>
    <w:lvl w:ilvl="1" w:tplc="10090019" w:tentative="1">
      <w:start w:val="1"/>
      <w:numFmt w:val="lowerLetter"/>
      <w:lvlText w:val="%2."/>
      <w:lvlJc w:val="left"/>
      <w:pPr>
        <w:ind w:left="1563" w:hanging="360"/>
      </w:pPr>
    </w:lvl>
    <w:lvl w:ilvl="2" w:tplc="1009001B" w:tentative="1">
      <w:start w:val="1"/>
      <w:numFmt w:val="lowerRoman"/>
      <w:lvlText w:val="%3."/>
      <w:lvlJc w:val="right"/>
      <w:pPr>
        <w:ind w:left="2283" w:hanging="180"/>
      </w:pPr>
    </w:lvl>
    <w:lvl w:ilvl="3" w:tplc="1009000F" w:tentative="1">
      <w:start w:val="1"/>
      <w:numFmt w:val="decimal"/>
      <w:lvlText w:val="%4."/>
      <w:lvlJc w:val="left"/>
      <w:pPr>
        <w:ind w:left="3003" w:hanging="360"/>
      </w:pPr>
    </w:lvl>
    <w:lvl w:ilvl="4" w:tplc="10090019" w:tentative="1">
      <w:start w:val="1"/>
      <w:numFmt w:val="lowerLetter"/>
      <w:lvlText w:val="%5."/>
      <w:lvlJc w:val="left"/>
      <w:pPr>
        <w:ind w:left="3723" w:hanging="360"/>
      </w:pPr>
    </w:lvl>
    <w:lvl w:ilvl="5" w:tplc="1009001B" w:tentative="1">
      <w:start w:val="1"/>
      <w:numFmt w:val="lowerRoman"/>
      <w:lvlText w:val="%6."/>
      <w:lvlJc w:val="right"/>
      <w:pPr>
        <w:ind w:left="4443" w:hanging="180"/>
      </w:pPr>
    </w:lvl>
    <w:lvl w:ilvl="6" w:tplc="1009000F" w:tentative="1">
      <w:start w:val="1"/>
      <w:numFmt w:val="decimal"/>
      <w:lvlText w:val="%7."/>
      <w:lvlJc w:val="left"/>
      <w:pPr>
        <w:ind w:left="5163" w:hanging="360"/>
      </w:pPr>
    </w:lvl>
    <w:lvl w:ilvl="7" w:tplc="10090019" w:tentative="1">
      <w:start w:val="1"/>
      <w:numFmt w:val="lowerLetter"/>
      <w:lvlText w:val="%8."/>
      <w:lvlJc w:val="left"/>
      <w:pPr>
        <w:ind w:left="5883" w:hanging="360"/>
      </w:pPr>
    </w:lvl>
    <w:lvl w:ilvl="8" w:tplc="1009001B" w:tentative="1">
      <w:start w:val="1"/>
      <w:numFmt w:val="lowerRoman"/>
      <w:lvlText w:val="%9."/>
      <w:lvlJc w:val="right"/>
      <w:pPr>
        <w:ind w:left="6603" w:hanging="180"/>
      </w:pPr>
    </w:lvl>
  </w:abstractNum>
  <w:abstractNum w:abstractNumId="6" w15:restartNumberingAfterBreak="0">
    <w:nsid w:val="53D150B4"/>
    <w:multiLevelType w:val="hybridMultilevel"/>
    <w:tmpl w:val="50F2E6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8464F1"/>
    <w:multiLevelType w:val="hybridMultilevel"/>
    <w:tmpl w:val="65C218FC"/>
    <w:lvl w:ilvl="0" w:tplc="191A7F28">
      <w:start w:val="1"/>
      <w:numFmt w:val="bullet"/>
      <w:lvlText w:val=""/>
      <w:lvlJc w:val="left"/>
      <w:pPr>
        <w:ind w:left="1080" w:hanging="360"/>
      </w:pPr>
      <w:rPr>
        <w:rFonts w:ascii="Symbol" w:hAnsi="Symbol" w:hint="default"/>
        <w:color w:val="auto"/>
        <w:sz w:val="19"/>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79BC0146"/>
    <w:multiLevelType w:val="multilevel"/>
    <w:tmpl w:val="2F14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0"/>
  </w:num>
  <w:num w:numId="4">
    <w:abstractNumId w:val="2"/>
  </w:num>
  <w:num w:numId="5">
    <w:abstractNumId w:val="7"/>
  </w:num>
  <w:num w:numId="6">
    <w:abstractNumId w:val="1"/>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932"/>
    <w:rsid w:val="000E0962"/>
    <w:rsid w:val="009828A8"/>
    <w:rsid w:val="00D619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12405-B8C0-4B12-8BB6-065560BF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61932"/>
    <w:pPr>
      <w:spacing w:after="0" w:line="276" w:lineRule="auto"/>
    </w:pPr>
    <w:rPr>
      <w:rFonts w:ascii="Arial" w:eastAsia="Arial" w:hAnsi="Arial" w:cs="Arial"/>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932"/>
    <w:pPr>
      <w:ind w:left="720"/>
      <w:contextualSpacing/>
    </w:pPr>
  </w:style>
  <w:style w:type="paragraph" w:styleId="NormalWeb">
    <w:name w:val="Normal (Web)"/>
    <w:basedOn w:val="Normal"/>
    <w:uiPriority w:val="99"/>
    <w:semiHidden/>
    <w:unhideWhenUsed/>
    <w:rsid w:val="00D619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Demeke</dc:creator>
  <cp:keywords/>
  <dc:description/>
  <cp:lastModifiedBy>Mattias Demeke</cp:lastModifiedBy>
  <cp:revision>1</cp:revision>
  <dcterms:created xsi:type="dcterms:W3CDTF">2021-11-04T19:43:00Z</dcterms:created>
  <dcterms:modified xsi:type="dcterms:W3CDTF">2021-11-04T19:44:00Z</dcterms:modified>
</cp:coreProperties>
</file>