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622B40" w14:textId="4C1EA4D3" w:rsidR="00805B01" w:rsidRDefault="00283CA3">
      <w:pPr>
        <w:rPr>
          <w:b/>
        </w:rPr>
      </w:pPr>
      <w:r w:rsidRPr="001F4EA8">
        <w:rPr>
          <w:b/>
        </w:rPr>
        <w:t>MAVEN</w:t>
      </w:r>
    </w:p>
    <w:p w14:paraId="4A304471" w14:textId="77777777" w:rsidR="0084628E" w:rsidRDefault="0084628E">
      <w:pPr>
        <w:rPr>
          <w:b/>
        </w:rPr>
      </w:pPr>
    </w:p>
    <w:p w14:paraId="1C933B24" w14:textId="575099FC" w:rsidR="0084628E" w:rsidRPr="001F4EA8" w:rsidRDefault="0084628E">
      <w:pPr>
        <w:rPr>
          <w:b/>
        </w:rPr>
      </w:pPr>
      <w:r>
        <w:rPr>
          <w:b/>
        </w:rPr>
        <w:t>Introduzione</w:t>
      </w:r>
    </w:p>
    <w:p w14:paraId="7885BEE2" w14:textId="4423A381" w:rsidR="001F4EA8" w:rsidRDefault="0084628E">
      <w:r>
        <w:rPr>
          <w:noProof/>
        </w:rPr>
        <w:drawing>
          <wp:anchor distT="0" distB="0" distL="114300" distR="114300" simplePos="0" relativeHeight="251658240" behindDoc="0" locked="0" layoutInCell="1" allowOverlap="1" wp14:anchorId="2BCC15FD" wp14:editId="26446016">
            <wp:simplePos x="0" y="0"/>
            <wp:positionH relativeFrom="margin">
              <wp:posOffset>-114300</wp:posOffset>
            </wp:positionH>
            <wp:positionV relativeFrom="margin">
              <wp:posOffset>571500</wp:posOffset>
            </wp:positionV>
            <wp:extent cx="2514600" cy="859155"/>
            <wp:effectExtent l="0" t="0" r="0" b="444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ven.png"/>
                    <pic:cNvPicPr/>
                  </pic:nvPicPr>
                  <pic:blipFill>
                    <a:blip r:embed="rId6">
                      <a:extLst>
                        <a:ext uri="{28A0092B-C50C-407E-A947-70E740481C1C}">
                          <a14:useLocalDpi xmlns:a14="http://schemas.microsoft.com/office/drawing/2010/main" val="0"/>
                        </a:ext>
                      </a:extLst>
                    </a:blip>
                    <a:stretch>
                      <a:fillRect/>
                    </a:stretch>
                  </pic:blipFill>
                  <pic:spPr>
                    <a:xfrm>
                      <a:off x="0" y="0"/>
                      <a:ext cx="2514600" cy="859155"/>
                    </a:xfrm>
                    <a:prstGeom prst="rect">
                      <a:avLst/>
                    </a:prstGeom>
                  </pic:spPr>
                </pic:pic>
              </a:graphicData>
            </a:graphic>
            <wp14:sizeRelH relativeFrom="margin">
              <wp14:pctWidth>0</wp14:pctWidth>
            </wp14:sizeRelH>
            <wp14:sizeRelV relativeFrom="margin">
              <wp14:pctHeight>0</wp14:pctHeight>
            </wp14:sizeRelV>
          </wp:anchor>
        </w:drawing>
      </w:r>
    </w:p>
    <w:p w14:paraId="66CA4353" w14:textId="06E2C170" w:rsidR="001F4EA8" w:rsidRDefault="001F4EA8"/>
    <w:p w14:paraId="4221FD95" w14:textId="77777777" w:rsidR="00283CA3" w:rsidRDefault="00283CA3"/>
    <w:p w14:paraId="1B5F107E" w14:textId="04A51197" w:rsidR="00283CA3" w:rsidRDefault="00A60BD2" w:rsidP="00E96529">
      <w:pPr>
        <w:pStyle w:val="NormaleWeb"/>
        <w:rPr>
          <w:rFonts w:eastAsia="Times New Roman"/>
          <w:sz w:val="21"/>
          <w:szCs w:val="21"/>
        </w:rPr>
      </w:pPr>
      <w:proofErr w:type="spellStart"/>
      <w:r>
        <w:rPr>
          <w:rFonts w:eastAsia="Times New Roman"/>
          <w:sz w:val="21"/>
          <w:szCs w:val="21"/>
        </w:rPr>
        <w:t>Maven</w:t>
      </w:r>
      <w:proofErr w:type="spellEnd"/>
      <w:r>
        <w:rPr>
          <w:rFonts w:eastAsia="Times New Roman"/>
          <w:sz w:val="21"/>
          <w:szCs w:val="21"/>
        </w:rPr>
        <w:t xml:space="preserve"> è </w:t>
      </w:r>
      <w:proofErr w:type="gramStart"/>
      <w:r>
        <w:rPr>
          <w:rFonts w:eastAsia="Times New Roman"/>
          <w:sz w:val="21"/>
          <w:szCs w:val="21"/>
        </w:rPr>
        <w:t>un potente</w:t>
      </w:r>
      <w:r w:rsidR="00283CA3">
        <w:rPr>
          <w:rFonts w:eastAsia="Times New Roman"/>
          <w:sz w:val="21"/>
          <w:szCs w:val="21"/>
        </w:rPr>
        <w:t xml:space="preserve"> strumento open source</w:t>
      </w:r>
      <w:proofErr w:type="gramEnd"/>
      <w:r w:rsidR="00283CA3">
        <w:rPr>
          <w:rFonts w:eastAsia="Times New Roman"/>
          <w:sz w:val="21"/>
          <w:szCs w:val="21"/>
        </w:rPr>
        <w:t xml:space="preserve"> pe</w:t>
      </w:r>
      <w:r>
        <w:rPr>
          <w:rFonts w:eastAsia="Times New Roman"/>
          <w:sz w:val="21"/>
          <w:szCs w:val="21"/>
        </w:rPr>
        <w:t xml:space="preserve">r la gestione dei progetti Java, in termini di compilazione del codice, distribuzione, documentazione e collaborazione del team di sviluppo. </w:t>
      </w:r>
      <w:proofErr w:type="spellStart"/>
      <w:r>
        <w:rPr>
          <w:rFonts w:eastAsia="Times New Roman"/>
          <w:sz w:val="21"/>
          <w:szCs w:val="21"/>
        </w:rPr>
        <w:t>Maven</w:t>
      </w:r>
      <w:proofErr w:type="spellEnd"/>
      <w:r>
        <w:rPr>
          <w:rFonts w:eastAsia="Times New Roman"/>
          <w:sz w:val="21"/>
          <w:szCs w:val="21"/>
        </w:rPr>
        <w:t xml:space="preserve"> è basato sul concetto di Project Object Model (POM), un file XML, che descrive le dipendenze tra il progetto e le varie versioni di librerie </w:t>
      </w:r>
      <w:proofErr w:type="gramStart"/>
      <w:r>
        <w:rPr>
          <w:rFonts w:eastAsia="Times New Roman"/>
          <w:sz w:val="21"/>
          <w:szCs w:val="21"/>
        </w:rPr>
        <w:t>nonché</w:t>
      </w:r>
      <w:proofErr w:type="gramEnd"/>
      <w:r>
        <w:rPr>
          <w:rFonts w:eastAsia="Times New Roman"/>
          <w:sz w:val="21"/>
          <w:szCs w:val="21"/>
        </w:rPr>
        <w:t xml:space="preserve"> standardizza la struttura delle directory.  In questo modo si separano le librerie dalla directory di progetto utilizzando questo file descrittivo per definirne le relazioni. </w:t>
      </w:r>
      <w:proofErr w:type="spellStart"/>
      <w:r w:rsidRPr="00A60BD2">
        <w:rPr>
          <w:rFonts w:eastAsia="Times New Roman"/>
          <w:sz w:val="21"/>
          <w:szCs w:val="21"/>
        </w:rPr>
        <w:t>Maven</w:t>
      </w:r>
      <w:proofErr w:type="spellEnd"/>
      <w:r w:rsidRPr="00A60BD2">
        <w:rPr>
          <w:rFonts w:eastAsia="Times New Roman"/>
          <w:sz w:val="21"/>
          <w:szCs w:val="21"/>
        </w:rPr>
        <w:t xml:space="preserve"> </w:t>
      </w:r>
      <w:proofErr w:type="gramStart"/>
      <w:r w:rsidRPr="00A60BD2">
        <w:rPr>
          <w:rFonts w:eastAsia="Times New Roman"/>
          <w:sz w:val="21"/>
          <w:szCs w:val="21"/>
        </w:rPr>
        <w:t>effettua</w:t>
      </w:r>
      <w:proofErr w:type="gramEnd"/>
      <w:r w:rsidRPr="00A60BD2">
        <w:rPr>
          <w:rFonts w:eastAsia="Times New Roman"/>
          <w:sz w:val="21"/>
          <w:szCs w:val="21"/>
        </w:rPr>
        <w:t xml:space="preserve"> automaticamente il download di librerie Java e plug-in </w:t>
      </w:r>
      <w:proofErr w:type="spellStart"/>
      <w:r w:rsidRPr="00A60BD2">
        <w:rPr>
          <w:rFonts w:eastAsia="Times New Roman"/>
          <w:sz w:val="21"/>
          <w:szCs w:val="21"/>
        </w:rPr>
        <w:t>Maven</w:t>
      </w:r>
      <w:proofErr w:type="spellEnd"/>
      <w:r w:rsidRPr="00A60BD2">
        <w:rPr>
          <w:rFonts w:eastAsia="Times New Roman"/>
          <w:sz w:val="21"/>
          <w:szCs w:val="21"/>
        </w:rPr>
        <w:t xml:space="preserve"> dai vari </w:t>
      </w:r>
      <w:proofErr w:type="spellStart"/>
      <w:r w:rsidRPr="00A60BD2">
        <w:rPr>
          <w:rFonts w:eastAsia="Times New Roman"/>
          <w:sz w:val="21"/>
          <w:szCs w:val="21"/>
        </w:rPr>
        <w:t>repository</w:t>
      </w:r>
      <w:proofErr w:type="spellEnd"/>
      <w:r w:rsidRPr="00A60BD2">
        <w:rPr>
          <w:rFonts w:eastAsia="Times New Roman"/>
          <w:sz w:val="21"/>
          <w:szCs w:val="21"/>
        </w:rPr>
        <w:t xml:space="preserve"> definiti scaricandoli in locale o in un </w:t>
      </w:r>
      <w:proofErr w:type="spellStart"/>
      <w:r w:rsidRPr="00A60BD2">
        <w:rPr>
          <w:rFonts w:eastAsia="Times New Roman"/>
          <w:sz w:val="21"/>
          <w:szCs w:val="21"/>
        </w:rPr>
        <w:t>repository</w:t>
      </w:r>
      <w:proofErr w:type="spellEnd"/>
      <w:r w:rsidRPr="00A60BD2">
        <w:rPr>
          <w:rFonts w:eastAsia="Times New Roman"/>
          <w:sz w:val="21"/>
          <w:szCs w:val="21"/>
        </w:rPr>
        <w:t xml:space="preserve"> centralizzato lato sviluppo. Questo permette di recuperare in modo uniforme i vari file JAR e di poter spostare il progetto indipendentemente da un ambiente all'altro avendo la sicurezza di utilizzare sempre le stesse versioni delle librerie.</w:t>
      </w:r>
      <w:r w:rsidR="00E96529">
        <w:rPr>
          <w:rFonts w:eastAsia="Times New Roman"/>
          <w:sz w:val="21"/>
          <w:szCs w:val="21"/>
        </w:rPr>
        <w:t xml:space="preserve"> </w:t>
      </w:r>
      <w:r w:rsidR="00283CA3">
        <w:rPr>
          <w:rFonts w:eastAsia="Times New Roman"/>
          <w:sz w:val="21"/>
          <w:szCs w:val="21"/>
        </w:rPr>
        <w:t xml:space="preserve">Apprendere il suo uso può semplificare di molto il difficile compito di compilazione e di gestione dei progetti Java viste le numerose funzionalità che esso offre. Ne deriva un'estrema semplificazione del processo: con </w:t>
      </w:r>
      <w:proofErr w:type="spellStart"/>
      <w:r w:rsidR="00283CA3">
        <w:rPr>
          <w:rFonts w:eastAsia="Times New Roman"/>
          <w:sz w:val="21"/>
          <w:szCs w:val="21"/>
        </w:rPr>
        <w:t>Maven</w:t>
      </w:r>
      <w:proofErr w:type="spellEnd"/>
      <w:r w:rsidR="00283CA3">
        <w:rPr>
          <w:rFonts w:eastAsia="Times New Roman"/>
          <w:sz w:val="21"/>
          <w:szCs w:val="21"/>
        </w:rPr>
        <w:t xml:space="preserve"> non è più necessario conoscere nel dettaglio i meccanismi di </w:t>
      </w:r>
      <w:proofErr w:type="spellStart"/>
      <w:r w:rsidR="00283CA3">
        <w:rPr>
          <w:rFonts w:eastAsia="Times New Roman"/>
          <w:sz w:val="21"/>
          <w:szCs w:val="21"/>
        </w:rPr>
        <w:t>complilazione</w:t>
      </w:r>
      <w:proofErr w:type="spellEnd"/>
      <w:r w:rsidR="00283CA3">
        <w:rPr>
          <w:rFonts w:eastAsia="Times New Roman"/>
          <w:sz w:val="21"/>
          <w:szCs w:val="21"/>
        </w:rPr>
        <w:t>.</w:t>
      </w:r>
      <w:r>
        <w:rPr>
          <w:rFonts w:eastAsia="Times New Roman"/>
          <w:sz w:val="21"/>
          <w:szCs w:val="21"/>
        </w:rPr>
        <w:t xml:space="preserve"> </w:t>
      </w:r>
    </w:p>
    <w:p w14:paraId="01654CCE" w14:textId="77777777" w:rsidR="00E96529" w:rsidRPr="00E96529" w:rsidRDefault="00E96529" w:rsidP="00E96529">
      <w:pPr>
        <w:spacing w:before="100" w:beforeAutospacing="1" w:after="100" w:afterAutospacing="1"/>
        <w:jc w:val="both"/>
        <w:rPr>
          <w:rFonts w:ascii="Times" w:hAnsi="Times" w:cs="Times New Roman"/>
          <w:sz w:val="20"/>
          <w:szCs w:val="20"/>
        </w:rPr>
      </w:pPr>
      <w:r w:rsidRPr="00E96529">
        <w:rPr>
          <w:rFonts w:ascii="Times" w:hAnsi="Times" w:cs="Times New Roman"/>
          <w:sz w:val="20"/>
          <w:szCs w:val="20"/>
        </w:rPr>
        <w:t xml:space="preserve">I vantaggi principali di </w:t>
      </w:r>
      <w:proofErr w:type="spellStart"/>
      <w:r w:rsidRPr="00E96529">
        <w:rPr>
          <w:rFonts w:ascii="Times" w:hAnsi="Times" w:cs="Times New Roman"/>
          <w:sz w:val="20"/>
          <w:szCs w:val="20"/>
        </w:rPr>
        <w:t>Maven</w:t>
      </w:r>
      <w:proofErr w:type="spellEnd"/>
      <w:r w:rsidRPr="00E96529">
        <w:rPr>
          <w:rFonts w:ascii="Times" w:hAnsi="Times" w:cs="Times New Roman"/>
          <w:sz w:val="20"/>
          <w:szCs w:val="20"/>
        </w:rPr>
        <w:t xml:space="preserve"> sono i seguenti:</w:t>
      </w:r>
    </w:p>
    <w:p w14:paraId="264033DC" w14:textId="77777777" w:rsidR="00E96529" w:rsidRPr="00E96529" w:rsidRDefault="00E96529" w:rsidP="00E96529">
      <w:pPr>
        <w:numPr>
          <w:ilvl w:val="0"/>
          <w:numId w:val="6"/>
        </w:numPr>
        <w:spacing w:before="100" w:beforeAutospacing="1" w:after="100" w:afterAutospacing="1"/>
        <w:jc w:val="both"/>
        <w:rPr>
          <w:rFonts w:ascii="Times" w:eastAsia="Times New Roman" w:hAnsi="Times" w:cs="Times New Roman"/>
          <w:sz w:val="20"/>
          <w:szCs w:val="20"/>
        </w:rPr>
      </w:pPr>
      <w:r w:rsidRPr="00E96529">
        <w:rPr>
          <w:rFonts w:ascii="Times" w:eastAsia="Times New Roman" w:hAnsi="Times" w:cs="Times New Roman"/>
          <w:sz w:val="20"/>
          <w:szCs w:val="20"/>
        </w:rPr>
        <w:t>Standardizzazione della struttura di un progetto e del processo di compilazione.</w:t>
      </w:r>
    </w:p>
    <w:p w14:paraId="08123B2B" w14:textId="77777777" w:rsidR="00E96529" w:rsidRPr="00E96529" w:rsidRDefault="00E96529" w:rsidP="00E96529">
      <w:pPr>
        <w:numPr>
          <w:ilvl w:val="0"/>
          <w:numId w:val="6"/>
        </w:numPr>
        <w:spacing w:before="100" w:beforeAutospacing="1" w:after="100" w:afterAutospacing="1"/>
        <w:jc w:val="both"/>
        <w:rPr>
          <w:rFonts w:ascii="Times" w:eastAsia="Times New Roman" w:hAnsi="Times" w:cs="Times New Roman"/>
          <w:sz w:val="20"/>
          <w:szCs w:val="20"/>
        </w:rPr>
      </w:pPr>
      <w:r w:rsidRPr="00E96529">
        <w:rPr>
          <w:rFonts w:ascii="Times" w:eastAsia="Times New Roman" w:hAnsi="Times" w:cs="Times New Roman"/>
          <w:sz w:val="20"/>
          <w:szCs w:val="20"/>
        </w:rPr>
        <w:t>Test ed esportazione automatizzati.</w:t>
      </w:r>
    </w:p>
    <w:p w14:paraId="3E74A119" w14:textId="77777777" w:rsidR="00E96529" w:rsidRPr="00E96529" w:rsidRDefault="00E96529" w:rsidP="00E96529">
      <w:pPr>
        <w:numPr>
          <w:ilvl w:val="0"/>
          <w:numId w:val="6"/>
        </w:numPr>
        <w:spacing w:before="100" w:beforeAutospacing="1" w:after="100" w:afterAutospacing="1"/>
        <w:jc w:val="both"/>
        <w:rPr>
          <w:rFonts w:ascii="Times" w:eastAsia="Times New Roman" w:hAnsi="Times" w:cs="Times New Roman"/>
          <w:sz w:val="20"/>
          <w:szCs w:val="20"/>
        </w:rPr>
      </w:pPr>
      <w:proofErr w:type="gramStart"/>
      <w:r w:rsidRPr="00E96529">
        <w:rPr>
          <w:rFonts w:ascii="Times" w:eastAsia="Times New Roman" w:hAnsi="Times" w:cs="Times New Roman"/>
          <w:sz w:val="20"/>
          <w:szCs w:val="20"/>
        </w:rPr>
        <w:t>Gestione e download automatico delle librerie necessarie al progetto con risoluzione delle eventuali dipendenze transitive.</w:t>
      </w:r>
      <w:proofErr w:type="gramEnd"/>
    </w:p>
    <w:p w14:paraId="1B550E52" w14:textId="77777777" w:rsidR="00E96529" w:rsidRPr="00E96529" w:rsidRDefault="00E96529" w:rsidP="00E96529">
      <w:pPr>
        <w:numPr>
          <w:ilvl w:val="0"/>
          <w:numId w:val="6"/>
        </w:numPr>
        <w:spacing w:before="100" w:beforeAutospacing="1" w:after="100" w:afterAutospacing="1"/>
        <w:jc w:val="both"/>
        <w:rPr>
          <w:rFonts w:ascii="Times" w:eastAsia="Times New Roman" w:hAnsi="Times" w:cs="Times New Roman"/>
          <w:sz w:val="20"/>
          <w:szCs w:val="20"/>
        </w:rPr>
      </w:pPr>
      <w:r w:rsidRPr="00E96529">
        <w:rPr>
          <w:rFonts w:ascii="Times" w:eastAsia="Times New Roman" w:hAnsi="Times" w:cs="Times New Roman"/>
          <w:sz w:val="20"/>
          <w:szCs w:val="20"/>
        </w:rPr>
        <w:t xml:space="preserve">Facilità di ampliarne </w:t>
      </w:r>
      <w:proofErr w:type="gramStart"/>
      <w:r w:rsidRPr="00E96529">
        <w:rPr>
          <w:rFonts w:ascii="Times" w:eastAsia="Times New Roman" w:hAnsi="Times" w:cs="Times New Roman"/>
          <w:sz w:val="20"/>
          <w:szCs w:val="20"/>
        </w:rPr>
        <w:t>le funzionalità</w:t>
      </w:r>
      <w:proofErr w:type="gramEnd"/>
      <w:r w:rsidRPr="00E96529">
        <w:rPr>
          <w:rFonts w:ascii="Times" w:eastAsia="Times New Roman" w:hAnsi="Times" w:cs="Times New Roman"/>
          <w:sz w:val="20"/>
          <w:szCs w:val="20"/>
        </w:rPr>
        <w:t xml:space="preserve"> iniziali tramite l’utilizzo di </w:t>
      </w:r>
      <w:proofErr w:type="spellStart"/>
      <w:r w:rsidRPr="00E96529">
        <w:rPr>
          <w:rFonts w:ascii="Times" w:eastAsia="Times New Roman" w:hAnsi="Times" w:cs="Times New Roman"/>
          <w:sz w:val="20"/>
          <w:szCs w:val="20"/>
        </w:rPr>
        <w:t>plugin</w:t>
      </w:r>
      <w:proofErr w:type="spellEnd"/>
      <w:r w:rsidRPr="00E96529">
        <w:rPr>
          <w:rFonts w:ascii="Times" w:eastAsia="Times New Roman" w:hAnsi="Times" w:cs="Times New Roman"/>
          <w:sz w:val="20"/>
          <w:szCs w:val="20"/>
        </w:rPr>
        <w:t>.</w:t>
      </w:r>
    </w:p>
    <w:p w14:paraId="29130D7F" w14:textId="77777777" w:rsidR="00E96529" w:rsidRPr="00E96529" w:rsidRDefault="00E96529" w:rsidP="00E96529">
      <w:pPr>
        <w:numPr>
          <w:ilvl w:val="0"/>
          <w:numId w:val="6"/>
        </w:numPr>
        <w:spacing w:before="100" w:beforeAutospacing="1" w:after="100" w:afterAutospacing="1"/>
        <w:jc w:val="both"/>
        <w:rPr>
          <w:rFonts w:ascii="Times" w:eastAsia="Times New Roman" w:hAnsi="Times" w:cs="Times New Roman"/>
          <w:sz w:val="20"/>
          <w:szCs w:val="20"/>
        </w:rPr>
      </w:pPr>
      <w:r w:rsidRPr="00E96529">
        <w:rPr>
          <w:rFonts w:ascii="Times" w:eastAsia="Times New Roman" w:hAnsi="Times" w:cs="Times New Roman"/>
          <w:sz w:val="20"/>
          <w:szCs w:val="20"/>
        </w:rPr>
        <w:t xml:space="preserve">Creazione automatica di un semplice sito di documentazione </w:t>
      </w:r>
      <w:proofErr w:type="gramStart"/>
      <w:r w:rsidRPr="00E96529">
        <w:rPr>
          <w:rFonts w:ascii="Times" w:eastAsia="Times New Roman" w:hAnsi="Times" w:cs="Times New Roman"/>
          <w:sz w:val="20"/>
          <w:szCs w:val="20"/>
        </w:rPr>
        <w:t>del</w:t>
      </w:r>
      <w:proofErr w:type="gramEnd"/>
      <w:r w:rsidRPr="00E96529">
        <w:rPr>
          <w:rFonts w:ascii="Times" w:eastAsia="Times New Roman" w:hAnsi="Times" w:cs="Times New Roman"/>
          <w:sz w:val="20"/>
          <w:szCs w:val="20"/>
        </w:rPr>
        <w:t xml:space="preserve"> progetto.</w:t>
      </w:r>
    </w:p>
    <w:p w14:paraId="5AF99355" w14:textId="77777777" w:rsidR="00E96529" w:rsidRPr="00E96529" w:rsidRDefault="00E96529" w:rsidP="00E96529">
      <w:pPr>
        <w:numPr>
          <w:ilvl w:val="0"/>
          <w:numId w:val="6"/>
        </w:numPr>
        <w:spacing w:before="100" w:beforeAutospacing="1" w:after="100" w:afterAutospacing="1"/>
        <w:jc w:val="both"/>
        <w:rPr>
          <w:rFonts w:ascii="Times" w:eastAsia="Times New Roman" w:hAnsi="Times" w:cs="Times New Roman"/>
          <w:sz w:val="20"/>
          <w:szCs w:val="20"/>
        </w:rPr>
      </w:pPr>
      <w:r w:rsidRPr="00E96529">
        <w:rPr>
          <w:rFonts w:ascii="Times" w:eastAsia="Times New Roman" w:hAnsi="Times" w:cs="Times New Roman"/>
          <w:sz w:val="20"/>
          <w:szCs w:val="20"/>
        </w:rPr>
        <w:t>Molto altro ancora.</w:t>
      </w:r>
    </w:p>
    <w:p w14:paraId="67A0FEF2" w14:textId="77777777" w:rsidR="00283CA3" w:rsidRPr="00283CA3" w:rsidRDefault="00283CA3" w:rsidP="00283CA3">
      <w:pPr>
        <w:spacing w:before="100" w:beforeAutospacing="1" w:after="100" w:afterAutospacing="1"/>
        <w:outlineLvl w:val="2"/>
        <w:rPr>
          <w:rFonts w:ascii="Times" w:eastAsia="Times New Roman" w:hAnsi="Times" w:cs="Times New Roman"/>
          <w:b/>
          <w:bCs/>
          <w:sz w:val="27"/>
          <w:szCs w:val="27"/>
        </w:rPr>
      </w:pPr>
      <w:r w:rsidRPr="00283CA3">
        <w:rPr>
          <w:rFonts w:ascii="Times" w:eastAsia="Times New Roman" w:hAnsi="Times" w:cs="Times New Roman"/>
          <w:b/>
          <w:bCs/>
          <w:sz w:val="27"/>
          <w:szCs w:val="27"/>
        </w:rPr>
        <w:t xml:space="preserve">Breve storia di </w:t>
      </w:r>
      <w:proofErr w:type="spellStart"/>
      <w:r w:rsidRPr="00283CA3">
        <w:rPr>
          <w:rFonts w:ascii="Times" w:eastAsia="Times New Roman" w:hAnsi="Times" w:cs="Times New Roman"/>
          <w:b/>
          <w:bCs/>
          <w:sz w:val="27"/>
          <w:szCs w:val="27"/>
        </w:rPr>
        <w:t>Maven</w:t>
      </w:r>
      <w:proofErr w:type="spellEnd"/>
    </w:p>
    <w:p w14:paraId="1E17208C" w14:textId="34CEA206" w:rsidR="00283CA3" w:rsidRPr="00283CA3" w:rsidRDefault="00283CA3" w:rsidP="00283CA3">
      <w:pPr>
        <w:spacing w:before="100" w:beforeAutospacing="1" w:after="100" w:afterAutospacing="1"/>
        <w:rPr>
          <w:rFonts w:ascii="Times" w:hAnsi="Times" w:cs="Times New Roman"/>
          <w:sz w:val="20"/>
          <w:szCs w:val="20"/>
        </w:rPr>
      </w:pPr>
      <w:r w:rsidRPr="00283CA3">
        <w:rPr>
          <w:rFonts w:ascii="Times" w:hAnsi="Times" w:cs="Times New Roman"/>
          <w:sz w:val="20"/>
          <w:szCs w:val="20"/>
        </w:rPr>
        <w:t xml:space="preserve">L'idea iniziale, come spesso accade nel mondo dell'Open </w:t>
      </w:r>
      <w:proofErr w:type="gramStart"/>
      <w:r w:rsidRPr="00283CA3">
        <w:rPr>
          <w:rFonts w:ascii="Times" w:hAnsi="Times" w:cs="Times New Roman"/>
          <w:sz w:val="20"/>
          <w:szCs w:val="20"/>
        </w:rPr>
        <w:t>Source</w:t>
      </w:r>
      <w:proofErr w:type="gramEnd"/>
      <w:r w:rsidRPr="00283CA3">
        <w:rPr>
          <w:rFonts w:ascii="Times" w:hAnsi="Times" w:cs="Times New Roman"/>
          <w:sz w:val="20"/>
          <w:szCs w:val="20"/>
        </w:rPr>
        <w:t xml:space="preserve"> è nata dall'esigenza di</w:t>
      </w:r>
      <w:r w:rsidR="001F4EA8">
        <w:rPr>
          <w:rFonts w:ascii="Times" w:hAnsi="Times" w:cs="Times New Roman"/>
          <w:sz w:val="20"/>
          <w:szCs w:val="20"/>
        </w:rPr>
        <w:t xml:space="preserve"> risolvere un problema pratico</w:t>
      </w:r>
      <w:r w:rsidRPr="00283CA3">
        <w:rPr>
          <w:rFonts w:ascii="Times" w:hAnsi="Times" w:cs="Times New Roman"/>
          <w:sz w:val="20"/>
          <w:szCs w:val="20"/>
        </w:rPr>
        <w:t xml:space="preserve">. La realizzazione di </w:t>
      </w:r>
      <w:proofErr w:type="spellStart"/>
      <w:r w:rsidRPr="00283CA3">
        <w:rPr>
          <w:rFonts w:ascii="Times" w:hAnsi="Times" w:cs="Times New Roman"/>
          <w:sz w:val="20"/>
          <w:szCs w:val="20"/>
        </w:rPr>
        <w:t>Maven</w:t>
      </w:r>
      <w:proofErr w:type="spellEnd"/>
      <w:r w:rsidRPr="00283CA3">
        <w:rPr>
          <w:rFonts w:ascii="Times" w:hAnsi="Times" w:cs="Times New Roman"/>
          <w:sz w:val="20"/>
          <w:szCs w:val="20"/>
        </w:rPr>
        <w:t xml:space="preserve"> è partita nell'ambito del progetto Jakarta Alexandria (</w:t>
      </w:r>
      <w:proofErr w:type="gramStart"/>
      <w:r w:rsidRPr="00283CA3">
        <w:rPr>
          <w:rFonts w:ascii="Times" w:hAnsi="Times" w:cs="Times New Roman"/>
          <w:sz w:val="20"/>
          <w:szCs w:val="20"/>
        </w:rPr>
        <w:t>attualmente</w:t>
      </w:r>
      <w:proofErr w:type="gramEnd"/>
      <w:r w:rsidRPr="00283CA3">
        <w:rPr>
          <w:rFonts w:ascii="Times" w:hAnsi="Times" w:cs="Times New Roman"/>
          <w:sz w:val="20"/>
          <w:szCs w:val="20"/>
        </w:rPr>
        <w:t xml:space="preserve"> abbandonato) </w:t>
      </w:r>
      <w:r w:rsidR="001F4EA8">
        <w:rPr>
          <w:rFonts w:ascii="Times" w:hAnsi="Times" w:cs="Times New Roman"/>
          <w:sz w:val="20"/>
          <w:szCs w:val="20"/>
        </w:rPr>
        <w:t>per poi migrare all’interno</w:t>
      </w:r>
      <w:r w:rsidRPr="00283CA3">
        <w:rPr>
          <w:rFonts w:ascii="Times" w:hAnsi="Times" w:cs="Times New Roman"/>
          <w:sz w:val="20"/>
          <w:szCs w:val="20"/>
        </w:rPr>
        <w:t xml:space="preserve"> </w:t>
      </w:r>
      <w:r w:rsidR="001F4EA8">
        <w:rPr>
          <w:rFonts w:ascii="Times" w:hAnsi="Times" w:cs="Times New Roman"/>
          <w:sz w:val="20"/>
          <w:szCs w:val="20"/>
        </w:rPr>
        <w:t xml:space="preserve">del </w:t>
      </w:r>
      <w:r w:rsidRPr="00283CA3">
        <w:rPr>
          <w:rFonts w:ascii="Times" w:hAnsi="Times" w:cs="Times New Roman"/>
          <w:sz w:val="20"/>
          <w:szCs w:val="20"/>
        </w:rPr>
        <w:t xml:space="preserve">progetto Turbine (framework </w:t>
      </w:r>
      <w:proofErr w:type="spellStart"/>
      <w:r w:rsidRPr="00283CA3">
        <w:rPr>
          <w:rFonts w:ascii="Times" w:hAnsi="Times" w:cs="Times New Roman"/>
          <w:sz w:val="20"/>
          <w:szCs w:val="20"/>
        </w:rPr>
        <w:t>Servlet</w:t>
      </w:r>
      <w:proofErr w:type="spellEnd"/>
      <w:r w:rsidRPr="00283CA3">
        <w:rPr>
          <w:rFonts w:ascii="Times" w:hAnsi="Times" w:cs="Times New Roman"/>
          <w:sz w:val="20"/>
          <w:szCs w:val="20"/>
        </w:rPr>
        <w:t xml:space="preserve"> disegnato per la rapida produzione di applicazioni web). L'obiettivo iniziale era di implementare un </w:t>
      </w:r>
      <w:proofErr w:type="spellStart"/>
      <w:r w:rsidRPr="00283CA3">
        <w:rPr>
          <w:rFonts w:ascii="Times" w:hAnsi="Times" w:cs="Times New Roman"/>
          <w:sz w:val="20"/>
          <w:szCs w:val="20"/>
        </w:rPr>
        <w:t>tool</w:t>
      </w:r>
      <w:proofErr w:type="spellEnd"/>
      <w:r w:rsidRPr="00283CA3">
        <w:rPr>
          <w:rFonts w:ascii="Times" w:hAnsi="Times" w:cs="Times New Roman"/>
          <w:sz w:val="20"/>
          <w:szCs w:val="20"/>
        </w:rPr>
        <w:t xml:space="preserve"> per semplificare, uniformare e automatizzare il processo</w:t>
      </w:r>
      <w:r w:rsidR="001F4EA8">
        <w:rPr>
          <w:rFonts w:ascii="Times" w:hAnsi="Times" w:cs="Times New Roman"/>
          <w:sz w:val="20"/>
          <w:szCs w:val="20"/>
        </w:rPr>
        <w:t xml:space="preserve"> di </w:t>
      </w:r>
      <w:proofErr w:type="spellStart"/>
      <w:r w:rsidR="001F4EA8">
        <w:rPr>
          <w:rFonts w:ascii="Times" w:hAnsi="Times" w:cs="Times New Roman"/>
          <w:sz w:val="20"/>
          <w:szCs w:val="20"/>
        </w:rPr>
        <w:t>build</w:t>
      </w:r>
      <w:proofErr w:type="spellEnd"/>
      <w:r w:rsidR="001F4EA8">
        <w:rPr>
          <w:rFonts w:ascii="Times" w:hAnsi="Times" w:cs="Times New Roman"/>
          <w:sz w:val="20"/>
          <w:szCs w:val="20"/>
        </w:rPr>
        <w:t xml:space="preserve"> di sistemi complessi. Per ottemperare a tali scopi </w:t>
      </w:r>
      <w:r w:rsidRPr="00283CA3">
        <w:rPr>
          <w:rFonts w:ascii="Times" w:hAnsi="Times" w:cs="Times New Roman"/>
          <w:sz w:val="20"/>
          <w:szCs w:val="20"/>
        </w:rPr>
        <w:t xml:space="preserve">serviva sia creare un modello di progetto, sia una struttura di file </w:t>
      </w:r>
      <w:proofErr w:type="spellStart"/>
      <w:r w:rsidRPr="00283CA3">
        <w:rPr>
          <w:rFonts w:ascii="Times" w:hAnsi="Times" w:cs="Times New Roman"/>
          <w:sz w:val="20"/>
          <w:szCs w:val="20"/>
        </w:rPr>
        <w:t>system</w:t>
      </w:r>
      <w:proofErr w:type="spellEnd"/>
      <w:r w:rsidRPr="00283CA3">
        <w:rPr>
          <w:rFonts w:ascii="Times" w:hAnsi="Times" w:cs="Times New Roman"/>
          <w:sz w:val="20"/>
          <w:szCs w:val="20"/>
        </w:rPr>
        <w:t xml:space="preserve"> standard. </w:t>
      </w:r>
      <w:r w:rsidR="001F4EA8">
        <w:rPr>
          <w:rFonts w:ascii="Times" w:hAnsi="Times" w:cs="Times New Roman"/>
          <w:sz w:val="20"/>
          <w:szCs w:val="20"/>
        </w:rPr>
        <w:t xml:space="preserve">Era necessario anche </w:t>
      </w:r>
      <w:r w:rsidRPr="00283CA3">
        <w:rPr>
          <w:rFonts w:ascii="Times" w:hAnsi="Times" w:cs="Times New Roman"/>
          <w:sz w:val="20"/>
          <w:szCs w:val="20"/>
        </w:rPr>
        <w:t xml:space="preserve">fare in modo che i diversi progetti Apache funzionassero in maniera analoga. Prima del rilascio di </w:t>
      </w:r>
      <w:proofErr w:type="spellStart"/>
      <w:r w:rsidRPr="00283CA3">
        <w:rPr>
          <w:rFonts w:ascii="Times" w:hAnsi="Times" w:cs="Times New Roman"/>
          <w:sz w:val="20"/>
          <w:szCs w:val="20"/>
        </w:rPr>
        <w:t>Maven</w:t>
      </w:r>
      <w:proofErr w:type="spellEnd"/>
      <w:r w:rsidRPr="00283CA3">
        <w:rPr>
          <w:rFonts w:ascii="Times" w:hAnsi="Times" w:cs="Times New Roman"/>
          <w:sz w:val="20"/>
          <w:szCs w:val="20"/>
        </w:rPr>
        <w:t xml:space="preserve">, </w:t>
      </w:r>
      <w:r w:rsidR="001F4EA8">
        <w:rPr>
          <w:rFonts w:ascii="Times" w:hAnsi="Times" w:cs="Times New Roman"/>
          <w:sz w:val="20"/>
          <w:szCs w:val="20"/>
        </w:rPr>
        <w:t>infatti</w:t>
      </w:r>
      <w:r w:rsidRPr="00283CA3">
        <w:rPr>
          <w:rFonts w:ascii="Times" w:hAnsi="Times" w:cs="Times New Roman"/>
          <w:sz w:val="20"/>
          <w:szCs w:val="20"/>
        </w:rPr>
        <w:t xml:space="preserve">, ciascun progetto Apache, presentava differenti approcci alla compilazione, alla distribuzione e alla generazione del sito web </w:t>
      </w:r>
      <w:proofErr w:type="gramStart"/>
      <w:r w:rsidRPr="00283CA3">
        <w:rPr>
          <w:rFonts w:ascii="Times" w:hAnsi="Times" w:cs="Times New Roman"/>
          <w:sz w:val="20"/>
          <w:szCs w:val="20"/>
        </w:rPr>
        <w:t>relativo al</w:t>
      </w:r>
      <w:proofErr w:type="gramEnd"/>
      <w:r w:rsidRPr="00283CA3">
        <w:rPr>
          <w:rFonts w:ascii="Times" w:hAnsi="Times" w:cs="Times New Roman"/>
          <w:sz w:val="20"/>
          <w:szCs w:val="20"/>
        </w:rPr>
        <w:t xml:space="preserve"> progetto, creando evidenti problemi di allocazione delle risorse umane, di riutilizzo di script, di im</w:t>
      </w:r>
      <w:r w:rsidR="001F4EA8">
        <w:rPr>
          <w:rFonts w:ascii="Times" w:hAnsi="Times" w:cs="Times New Roman"/>
          <w:sz w:val="20"/>
          <w:szCs w:val="20"/>
        </w:rPr>
        <w:t xml:space="preserve">plementazione di best </w:t>
      </w:r>
      <w:proofErr w:type="spellStart"/>
      <w:r w:rsidR="001F4EA8">
        <w:rPr>
          <w:rFonts w:ascii="Times" w:hAnsi="Times" w:cs="Times New Roman"/>
          <w:sz w:val="20"/>
          <w:szCs w:val="20"/>
        </w:rPr>
        <w:t>practice</w:t>
      </w:r>
      <w:proofErr w:type="spellEnd"/>
      <w:r w:rsidR="001F4EA8">
        <w:rPr>
          <w:rFonts w:ascii="Times" w:hAnsi="Times" w:cs="Times New Roman"/>
          <w:sz w:val="20"/>
          <w:szCs w:val="20"/>
        </w:rPr>
        <w:t xml:space="preserve">. </w:t>
      </w:r>
      <w:r w:rsidRPr="00283CA3">
        <w:rPr>
          <w:rFonts w:ascii="Times" w:hAnsi="Times" w:cs="Times New Roman"/>
          <w:sz w:val="20"/>
          <w:szCs w:val="20"/>
        </w:rPr>
        <w:t xml:space="preserve">Questi problemi non erano di poco conto, visto il molto </w:t>
      </w:r>
      <w:proofErr w:type="gramStart"/>
      <w:r w:rsidRPr="00283CA3">
        <w:rPr>
          <w:rFonts w:ascii="Times" w:hAnsi="Times" w:cs="Times New Roman"/>
          <w:sz w:val="20"/>
          <w:szCs w:val="20"/>
        </w:rPr>
        <w:t>tempo</w:t>
      </w:r>
      <w:proofErr w:type="gramEnd"/>
      <w:r w:rsidRPr="00283CA3">
        <w:rPr>
          <w:rFonts w:ascii="Times" w:hAnsi="Times" w:cs="Times New Roman"/>
          <w:sz w:val="20"/>
          <w:szCs w:val="20"/>
        </w:rPr>
        <w:t xml:space="preserve"> speso dagli sviluppatori per configurare i vari ambienti, per comprenderne il funzionamento e per mantenere i vari script di compilazione. Oltre a creare elementi di distrazione dal loro obiettivo principale (realizzare sistemi software di elevata qualità), tutto ciò spesso finiva anche per far desistere nuovi potenziali collaboratori.</w:t>
      </w:r>
      <w:r w:rsidR="001F4EA8">
        <w:rPr>
          <w:rFonts w:ascii="Times" w:hAnsi="Times" w:cs="Times New Roman"/>
          <w:sz w:val="20"/>
          <w:szCs w:val="20"/>
        </w:rPr>
        <w:t xml:space="preserve"> </w:t>
      </w:r>
      <w:r w:rsidRPr="00283CA3">
        <w:rPr>
          <w:rFonts w:ascii="Times" w:hAnsi="Times" w:cs="Times New Roman"/>
          <w:sz w:val="20"/>
          <w:szCs w:val="20"/>
        </w:rPr>
        <w:t xml:space="preserve">Dato l'elevato livello </w:t>
      </w:r>
      <w:proofErr w:type="gramStart"/>
      <w:r w:rsidRPr="00283CA3">
        <w:rPr>
          <w:rFonts w:ascii="Times" w:hAnsi="Times" w:cs="Times New Roman"/>
          <w:sz w:val="20"/>
          <w:szCs w:val="20"/>
        </w:rPr>
        <w:t xml:space="preserve">di </w:t>
      </w:r>
      <w:proofErr w:type="gramEnd"/>
      <w:r w:rsidRPr="00283CA3">
        <w:rPr>
          <w:rFonts w:ascii="Times" w:hAnsi="Times" w:cs="Times New Roman"/>
          <w:sz w:val="20"/>
          <w:szCs w:val="20"/>
        </w:rPr>
        <w:t xml:space="preserve">interdipendenza dei progetti open-source, la capacità di </w:t>
      </w:r>
      <w:proofErr w:type="spellStart"/>
      <w:r w:rsidRPr="00283CA3">
        <w:rPr>
          <w:rFonts w:ascii="Times" w:hAnsi="Times" w:cs="Times New Roman"/>
          <w:sz w:val="20"/>
          <w:szCs w:val="20"/>
        </w:rPr>
        <w:t>Maven</w:t>
      </w:r>
      <w:proofErr w:type="spellEnd"/>
      <w:r w:rsidRPr="00283CA3">
        <w:rPr>
          <w:rFonts w:ascii="Times" w:hAnsi="Times" w:cs="Times New Roman"/>
          <w:sz w:val="20"/>
          <w:szCs w:val="20"/>
        </w:rPr>
        <w:t xml:space="preserve"> di standardizzare l'ubicazione dei vari file (sorgenti, documentazione, distribuzione, etc.), di fornire una struttura comune per i vari progetti, di permettere il reperimento dei file di distribuzione attraverso un meccanismo di </w:t>
      </w:r>
      <w:proofErr w:type="spellStart"/>
      <w:r w:rsidRPr="00283CA3">
        <w:rPr>
          <w:rFonts w:ascii="Times" w:hAnsi="Times" w:cs="Times New Roman"/>
          <w:sz w:val="20"/>
          <w:szCs w:val="20"/>
        </w:rPr>
        <w:t>repository</w:t>
      </w:r>
      <w:proofErr w:type="spellEnd"/>
      <w:r w:rsidRPr="00283CA3">
        <w:rPr>
          <w:rFonts w:ascii="Times" w:hAnsi="Times" w:cs="Times New Roman"/>
          <w:sz w:val="20"/>
          <w:szCs w:val="20"/>
        </w:rPr>
        <w:t xml:space="preserve"> condiviso e di far sì che il processo di </w:t>
      </w:r>
      <w:proofErr w:type="spellStart"/>
      <w:r w:rsidRPr="00283CA3">
        <w:rPr>
          <w:rFonts w:ascii="Times" w:hAnsi="Times" w:cs="Times New Roman"/>
          <w:sz w:val="20"/>
          <w:szCs w:val="20"/>
        </w:rPr>
        <w:t>build</w:t>
      </w:r>
      <w:proofErr w:type="spellEnd"/>
      <w:r w:rsidRPr="00283CA3">
        <w:rPr>
          <w:rFonts w:ascii="Times" w:hAnsi="Times" w:cs="Times New Roman"/>
          <w:sz w:val="20"/>
          <w:szCs w:val="20"/>
        </w:rPr>
        <w:t xml:space="preserve"> diventasse più agevole, trasparente e meno complesso, ha rappresentato un elemento chiave che ne ha assicurato il successo fin dalle prime versioni.</w:t>
      </w:r>
      <w:r w:rsidR="001F4EA8">
        <w:rPr>
          <w:rFonts w:ascii="Times" w:hAnsi="Times" w:cs="Times New Roman"/>
          <w:sz w:val="20"/>
          <w:szCs w:val="20"/>
        </w:rPr>
        <w:t xml:space="preserve"> </w:t>
      </w:r>
      <w:r w:rsidRPr="00283CA3">
        <w:rPr>
          <w:rFonts w:ascii="Times" w:hAnsi="Times" w:cs="Times New Roman"/>
          <w:sz w:val="20"/>
          <w:szCs w:val="20"/>
        </w:rPr>
        <w:t xml:space="preserve">Già </w:t>
      </w:r>
      <w:proofErr w:type="spellStart"/>
      <w:r w:rsidRPr="00283CA3">
        <w:rPr>
          <w:rFonts w:ascii="Times" w:hAnsi="Times" w:cs="Times New Roman"/>
          <w:sz w:val="20"/>
          <w:szCs w:val="20"/>
        </w:rPr>
        <w:t>Ant</w:t>
      </w:r>
      <w:proofErr w:type="spellEnd"/>
      <w:r w:rsidRPr="00283CA3">
        <w:rPr>
          <w:rFonts w:ascii="Times" w:hAnsi="Times" w:cs="Times New Roman"/>
          <w:sz w:val="20"/>
          <w:szCs w:val="20"/>
        </w:rPr>
        <w:t xml:space="preserve"> </w:t>
      </w:r>
      <w:r w:rsidR="001F4EA8">
        <w:rPr>
          <w:rFonts w:ascii="Times" w:hAnsi="Times" w:cs="Times New Roman"/>
          <w:sz w:val="20"/>
          <w:szCs w:val="20"/>
        </w:rPr>
        <w:t xml:space="preserve">(strumento simile a </w:t>
      </w:r>
      <w:proofErr w:type="spellStart"/>
      <w:r w:rsidR="001F4EA8">
        <w:rPr>
          <w:rFonts w:ascii="Times" w:hAnsi="Times" w:cs="Times New Roman"/>
          <w:sz w:val="20"/>
          <w:szCs w:val="20"/>
        </w:rPr>
        <w:t>Maven</w:t>
      </w:r>
      <w:proofErr w:type="spellEnd"/>
      <w:r w:rsidR="001F4EA8">
        <w:rPr>
          <w:rFonts w:ascii="Times" w:hAnsi="Times" w:cs="Times New Roman"/>
          <w:sz w:val="20"/>
          <w:szCs w:val="20"/>
        </w:rPr>
        <w:t xml:space="preserve">) </w:t>
      </w:r>
      <w:r w:rsidRPr="00283CA3">
        <w:rPr>
          <w:rFonts w:ascii="Times" w:hAnsi="Times" w:cs="Times New Roman"/>
          <w:sz w:val="20"/>
          <w:szCs w:val="20"/>
        </w:rPr>
        <w:t xml:space="preserve">aveva risolto molti problemi </w:t>
      </w:r>
      <w:proofErr w:type="gramStart"/>
      <w:r w:rsidRPr="00283CA3">
        <w:rPr>
          <w:rFonts w:ascii="Times" w:hAnsi="Times" w:cs="Times New Roman"/>
          <w:sz w:val="20"/>
          <w:szCs w:val="20"/>
        </w:rPr>
        <w:t>relativi al</w:t>
      </w:r>
      <w:proofErr w:type="gramEnd"/>
      <w:r w:rsidRPr="00283CA3">
        <w:rPr>
          <w:rFonts w:ascii="Times" w:hAnsi="Times" w:cs="Times New Roman"/>
          <w:sz w:val="20"/>
          <w:szCs w:val="20"/>
        </w:rPr>
        <w:t xml:space="preserve"> processo di </w:t>
      </w:r>
      <w:proofErr w:type="spellStart"/>
      <w:r w:rsidRPr="00283CA3">
        <w:rPr>
          <w:rFonts w:ascii="Times" w:hAnsi="Times" w:cs="Times New Roman"/>
          <w:sz w:val="20"/>
          <w:szCs w:val="20"/>
        </w:rPr>
        <w:t>build</w:t>
      </w:r>
      <w:proofErr w:type="spellEnd"/>
      <w:r w:rsidRPr="00283CA3">
        <w:rPr>
          <w:rFonts w:ascii="Times" w:hAnsi="Times" w:cs="Times New Roman"/>
          <w:sz w:val="20"/>
          <w:szCs w:val="20"/>
        </w:rPr>
        <w:t xml:space="preserve">; </w:t>
      </w:r>
      <w:proofErr w:type="spellStart"/>
      <w:r w:rsidRPr="00283CA3">
        <w:rPr>
          <w:rFonts w:ascii="Times" w:hAnsi="Times" w:cs="Times New Roman"/>
          <w:sz w:val="20"/>
          <w:szCs w:val="20"/>
        </w:rPr>
        <w:t>Maven</w:t>
      </w:r>
      <w:proofErr w:type="spellEnd"/>
      <w:r w:rsidRPr="00283CA3">
        <w:rPr>
          <w:rFonts w:ascii="Times" w:hAnsi="Times" w:cs="Times New Roman"/>
          <w:sz w:val="20"/>
          <w:szCs w:val="20"/>
        </w:rPr>
        <w:t xml:space="preserve"> permise di effettuare l'ulteriore passo in avanti, risolvendo </w:t>
      </w:r>
      <w:r w:rsidR="001F4EA8">
        <w:rPr>
          <w:rFonts w:ascii="Times" w:hAnsi="Times" w:cs="Times New Roman"/>
          <w:sz w:val="20"/>
          <w:szCs w:val="20"/>
        </w:rPr>
        <w:t xml:space="preserve">le rimanenti problematiche </w:t>
      </w:r>
      <w:r w:rsidRPr="00283CA3">
        <w:rPr>
          <w:rFonts w:ascii="Times" w:hAnsi="Times" w:cs="Times New Roman"/>
          <w:sz w:val="20"/>
          <w:szCs w:val="20"/>
        </w:rPr>
        <w:t xml:space="preserve">presenti nello sviluppo di sistemi complessi basati su </w:t>
      </w:r>
      <w:proofErr w:type="spellStart"/>
      <w:r w:rsidRPr="00283CA3">
        <w:rPr>
          <w:rFonts w:ascii="Times" w:hAnsi="Times" w:cs="Times New Roman"/>
          <w:sz w:val="20"/>
          <w:szCs w:val="20"/>
        </w:rPr>
        <w:t>sottoprogetti</w:t>
      </w:r>
      <w:proofErr w:type="spellEnd"/>
      <w:r w:rsidRPr="00283CA3">
        <w:rPr>
          <w:rFonts w:ascii="Times" w:hAnsi="Times" w:cs="Times New Roman"/>
          <w:sz w:val="20"/>
          <w:szCs w:val="20"/>
        </w:rPr>
        <w:t xml:space="preserve"> interdipendenti: </w:t>
      </w:r>
    </w:p>
    <w:p w14:paraId="78486303" w14:textId="77777777" w:rsidR="00283CA3" w:rsidRPr="00283CA3" w:rsidRDefault="00283CA3" w:rsidP="00283CA3">
      <w:pPr>
        <w:numPr>
          <w:ilvl w:val="0"/>
          <w:numId w:val="1"/>
        </w:numPr>
        <w:spacing w:before="100" w:beforeAutospacing="1" w:after="100" w:afterAutospacing="1"/>
        <w:rPr>
          <w:rFonts w:ascii="Times" w:eastAsia="Times New Roman" w:hAnsi="Times" w:cs="Times New Roman"/>
          <w:sz w:val="20"/>
          <w:szCs w:val="20"/>
        </w:rPr>
      </w:pPr>
      <w:proofErr w:type="gramStart"/>
      <w:r w:rsidRPr="00283CA3">
        <w:rPr>
          <w:rFonts w:ascii="Times" w:eastAsia="Times New Roman" w:hAnsi="Times" w:cs="Times New Roman"/>
          <w:sz w:val="20"/>
          <w:szCs w:val="20"/>
        </w:rPr>
        <w:t>eliminazione</w:t>
      </w:r>
      <w:proofErr w:type="gramEnd"/>
      <w:r w:rsidRPr="00283CA3">
        <w:rPr>
          <w:rFonts w:ascii="Times" w:eastAsia="Times New Roman" w:hAnsi="Times" w:cs="Times New Roman"/>
          <w:sz w:val="20"/>
          <w:szCs w:val="20"/>
        </w:rPr>
        <w:t xml:space="preserve"> di diversi script di </w:t>
      </w:r>
      <w:proofErr w:type="spellStart"/>
      <w:r w:rsidRPr="00283CA3">
        <w:rPr>
          <w:rFonts w:ascii="Times" w:eastAsia="Times New Roman" w:hAnsi="Times" w:cs="Times New Roman"/>
          <w:sz w:val="20"/>
          <w:szCs w:val="20"/>
        </w:rPr>
        <w:t>build</w:t>
      </w:r>
      <w:proofErr w:type="spellEnd"/>
      <w:r w:rsidRPr="00283CA3">
        <w:rPr>
          <w:rFonts w:ascii="Times" w:eastAsia="Times New Roman" w:hAnsi="Times" w:cs="Times New Roman"/>
          <w:sz w:val="20"/>
          <w:szCs w:val="20"/>
        </w:rPr>
        <w:t xml:space="preserve"> da eseguire secondo un rigido ordine; </w:t>
      </w:r>
    </w:p>
    <w:p w14:paraId="0C0B6739" w14:textId="77777777" w:rsidR="00283CA3" w:rsidRPr="00283CA3" w:rsidRDefault="00283CA3" w:rsidP="00283CA3">
      <w:pPr>
        <w:numPr>
          <w:ilvl w:val="0"/>
          <w:numId w:val="1"/>
        </w:numPr>
        <w:spacing w:before="100" w:beforeAutospacing="1" w:after="100" w:afterAutospacing="1"/>
        <w:rPr>
          <w:rFonts w:ascii="Times" w:eastAsia="Times New Roman" w:hAnsi="Times" w:cs="Times New Roman"/>
          <w:sz w:val="20"/>
          <w:szCs w:val="20"/>
        </w:rPr>
      </w:pPr>
      <w:proofErr w:type="gramStart"/>
      <w:r w:rsidRPr="00283CA3">
        <w:rPr>
          <w:rFonts w:ascii="Times" w:eastAsia="Times New Roman" w:hAnsi="Times" w:cs="Times New Roman"/>
          <w:sz w:val="20"/>
          <w:szCs w:val="20"/>
        </w:rPr>
        <w:t>eliminazione</w:t>
      </w:r>
      <w:proofErr w:type="gramEnd"/>
      <w:r w:rsidRPr="00283CA3">
        <w:rPr>
          <w:rFonts w:ascii="Times" w:eastAsia="Times New Roman" w:hAnsi="Times" w:cs="Times New Roman"/>
          <w:sz w:val="20"/>
          <w:szCs w:val="20"/>
        </w:rPr>
        <w:t xml:space="preserve"> della necessità di copiare porzioni di file di script da un progetto a un altro (con la conseguente necessità di doverne gestire una moltitudine); </w:t>
      </w:r>
    </w:p>
    <w:p w14:paraId="2C83B65F" w14:textId="77777777" w:rsidR="00283CA3" w:rsidRPr="00283CA3" w:rsidRDefault="00283CA3" w:rsidP="00283CA3">
      <w:pPr>
        <w:numPr>
          <w:ilvl w:val="0"/>
          <w:numId w:val="1"/>
        </w:numPr>
        <w:spacing w:before="100" w:beforeAutospacing="1" w:after="100" w:afterAutospacing="1"/>
        <w:rPr>
          <w:rFonts w:ascii="Times" w:eastAsia="Times New Roman" w:hAnsi="Times" w:cs="Times New Roman"/>
          <w:sz w:val="20"/>
          <w:szCs w:val="20"/>
        </w:rPr>
      </w:pPr>
      <w:proofErr w:type="gramStart"/>
      <w:r w:rsidRPr="00283CA3">
        <w:rPr>
          <w:rFonts w:ascii="Times" w:eastAsia="Times New Roman" w:hAnsi="Times" w:cs="Times New Roman"/>
          <w:sz w:val="20"/>
          <w:szCs w:val="20"/>
        </w:rPr>
        <w:t>rimozione</w:t>
      </w:r>
      <w:proofErr w:type="gramEnd"/>
      <w:r w:rsidRPr="00283CA3">
        <w:rPr>
          <w:rFonts w:ascii="Times" w:eastAsia="Times New Roman" w:hAnsi="Times" w:cs="Times New Roman"/>
          <w:sz w:val="20"/>
          <w:szCs w:val="20"/>
        </w:rPr>
        <w:t xml:space="preserve"> della necessità di copiare i vari file </w:t>
      </w:r>
      <w:proofErr w:type="spellStart"/>
      <w:r w:rsidRPr="00283CA3">
        <w:rPr>
          <w:rFonts w:ascii="Times" w:eastAsia="Times New Roman" w:hAnsi="Times" w:cs="Times New Roman"/>
          <w:sz w:val="20"/>
          <w:szCs w:val="20"/>
        </w:rPr>
        <w:t>jar</w:t>
      </w:r>
      <w:proofErr w:type="spellEnd"/>
      <w:r w:rsidRPr="00283CA3">
        <w:rPr>
          <w:rFonts w:ascii="Times" w:eastAsia="Times New Roman" w:hAnsi="Times" w:cs="Times New Roman"/>
          <w:sz w:val="20"/>
          <w:szCs w:val="20"/>
        </w:rPr>
        <w:t xml:space="preserve">, soprattutto di quelli prodotti dai vari sotto-progetti; </w:t>
      </w:r>
    </w:p>
    <w:p w14:paraId="7DE45625" w14:textId="77777777" w:rsidR="001F4EA8" w:rsidRPr="001F4EA8" w:rsidRDefault="00283CA3" w:rsidP="00283CA3">
      <w:pPr>
        <w:numPr>
          <w:ilvl w:val="0"/>
          <w:numId w:val="1"/>
        </w:numPr>
        <w:spacing w:before="100" w:beforeAutospacing="1" w:after="100" w:afterAutospacing="1"/>
        <w:rPr>
          <w:rFonts w:ascii="Times" w:hAnsi="Times" w:cs="Times New Roman"/>
          <w:sz w:val="20"/>
          <w:szCs w:val="20"/>
        </w:rPr>
      </w:pPr>
      <w:proofErr w:type="gramStart"/>
      <w:r w:rsidRPr="001F4EA8">
        <w:rPr>
          <w:rFonts w:ascii="Times" w:eastAsia="Times New Roman" w:hAnsi="Times" w:cs="Times New Roman"/>
          <w:sz w:val="20"/>
          <w:szCs w:val="20"/>
        </w:rPr>
        <w:lastRenderedPageBreak/>
        <w:t>risoluzione</w:t>
      </w:r>
      <w:proofErr w:type="gramEnd"/>
      <w:r w:rsidRPr="001F4EA8">
        <w:rPr>
          <w:rFonts w:ascii="Times" w:eastAsia="Times New Roman" w:hAnsi="Times" w:cs="Times New Roman"/>
          <w:sz w:val="20"/>
          <w:szCs w:val="20"/>
        </w:rPr>
        <w:t xml:space="preserve"> dei problemi relativi alla condivisione delle librerie (diverse versioni, mancanza di allineamento): </w:t>
      </w:r>
      <w:proofErr w:type="spellStart"/>
      <w:r w:rsidRPr="001F4EA8">
        <w:rPr>
          <w:rFonts w:ascii="Times" w:eastAsia="Times New Roman" w:hAnsi="Times" w:cs="Times New Roman"/>
          <w:sz w:val="20"/>
          <w:szCs w:val="20"/>
        </w:rPr>
        <w:t>Maven</w:t>
      </w:r>
      <w:proofErr w:type="spellEnd"/>
      <w:r w:rsidRPr="001F4EA8">
        <w:rPr>
          <w:rFonts w:ascii="Times" w:eastAsia="Times New Roman" w:hAnsi="Times" w:cs="Times New Roman"/>
          <w:sz w:val="20"/>
          <w:szCs w:val="20"/>
        </w:rPr>
        <w:t xml:space="preserve"> rende possibile disporre di un progetto "genitore" dal quale far ereditare sotto-progetti. </w:t>
      </w:r>
    </w:p>
    <w:p w14:paraId="7295E288" w14:textId="451909D5" w:rsidR="00283CA3" w:rsidRPr="001F4EA8" w:rsidRDefault="00283CA3" w:rsidP="001F4EA8">
      <w:pPr>
        <w:spacing w:before="100" w:beforeAutospacing="1" w:after="100" w:afterAutospacing="1"/>
        <w:rPr>
          <w:rFonts w:ascii="Times" w:hAnsi="Times" w:cs="Times New Roman"/>
          <w:sz w:val="20"/>
          <w:szCs w:val="20"/>
        </w:rPr>
      </w:pPr>
      <w:r w:rsidRPr="001F4EA8">
        <w:rPr>
          <w:rFonts w:ascii="Times" w:hAnsi="Times" w:cs="Times New Roman"/>
          <w:sz w:val="20"/>
          <w:szCs w:val="20"/>
        </w:rPr>
        <w:br/>
        <w:t xml:space="preserve">Dalla versione iniziale, </w:t>
      </w:r>
      <w:proofErr w:type="spellStart"/>
      <w:r w:rsidRPr="001F4EA8">
        <w:rPr>
          <w:rFonts w:ascii="Times" w:hAnsi="Times" w:cs="Times New Roman"/>
          <w:sz w:val="20"/>
          <w:szCs w:val="20"/>
        </w:rPr>
        <w:t>Maven</w:t>
      </w:r>
      <w:proofErr w:type="spellEnd"/>
      <w:r w:rsidRPr="001F4EA8">
        <w:rPr>
          <w:rFonts w:ascii="Times" w:hAnsi="Times" w:cs="Times New Roman"/>
          <w:sz w:val="20"/>
          <w:szCs w:val="20"/>
        </w:rPr>
        <w:t xml:space="preserve"> ha fatto molti progressi e ha contribuito enormemente a semplificare le quotidiane attività del team di sviluppo. </w:t>
      </w:r>
    </w:p>
    <w:p w14:paraId="7B206534" w14:textId="77777777" w:rsidR="00283CA3" w:rsidRPr="00283CA3" w:rsidRDefault="00283CA3" w:rsidP="00283CA3">
      <w:pPr>
        <w:spacing w:before="100" w:beforeAutospacing="1" w:after="100" w:afterAutospacing="1"/>
        <w:outlineLvl w:val="2"/>
        <w:rPr>
          <w:rFonts w:ascii="Times" w:eastAsia="Times New Roman" w:hAnsi="Times" w:cs="Times New Roman"/>
          <w:b/>
          <w:bCs/>
          <w:sz w:val="27"/>
          <w:szCs w:val="27"/>
        </w:rPr>
      </w:pPr>
      <w:r w:rsidRPr="00283CA3">
        <w:rPr>
          <w:rFonts w:ascii="Times" w:eastAsia="Times New Roman" w:hAnsi="Times" w:cs="Times New Roman"/>
          <w:b/>
          <w:bCs/>
          <w:sz w:val="27"/>
          <w:szCs w:val="27"/>
        </w:rPr>
        <w:t xml:space="preserve">Obiettivi primari di </w:t>
      </w:r>
      <w:proofErr w:type="spellStart"/>
      <w:r w:rsidRPr="00283CA3">
        <w:rPr>
          <w:rFonts w:ascii="Times" w:eastAsia="Times New Roman" w:hAnsi="Times" w:cs="Times New Roman"/>
          <w:b/>
          <w:bCs/>
          <w:sz w:val="27"/>
          <w:szCs w:val="27"/>
        </w:rPr>
        <w:t>Maven</w:t>
      </w:r>
      <w:proofErr w:type="spellEnd"/>
    </w:p>
    <w:p w14:paraId="76BE191F" w14:textId="2826E5C4" w:rsidR="00283CA3" w:rsidRPr="00283CA3" w:rsidRDefault="00283CA3" w:rsidP="00283CA3">
      <w:pPr>
        <w:spacing w:before="100" w:beforeAutospacing="1" w:after="100" w:afterAutospacing="1"/>
        <w:rPr>
          <w:rFonts w:ascii="Times" w:hAnsi="Times" w:cs="Times New Roman"/>
          <w:sz w:val="20"/>
          <w:szCs w:val="20"/>
        </w:rPr>
      </w:pPr>
      <w:r w:rsidRPr="00283CA3">
        <w:rPr>
          <w:rFonts w:ascii="Times" w:hAnsi="Times" w:cs="Times New Roman"/>
          <w:sz w:val="20"/>
          <w:szCs w:val="20"/>
        </w:rPr>
        <w:t xml:space="preserve">Gli obiettivi principali di </w:t>
      </w:r>
      <w:proofErr w:type="spellStart"/>
      <w:r w:rsidRPr="00283CA3">
        <w:rPr>
          <w:rFonts w:ascii="Times" w:hAnsi="Times" w:cs="Times New Roman"/>
          <w:sz w:val="20"/>
          <w:szCs w:val="20"/>
        </w:rPr>
        <w:t>Maven</w:t>
      </w:r>
      <w:proofErr w:type="spellEnd"/>
      <w:r w:rsidRPr="00283CA3">
        <w:rPr>
          <w:rFonts w:ascii="Times" w:hAnsi="Times" w:cs="Times New Roman"/>
          <w:sz w:val="20"/>
          <w:szCs w:val="20"/>
        </w:rPr>
        <w:t xml:space="preserve"> sono</w:t>
      </w:r>
      <w:r w:rsidR="0084628E">
        <w:rPr>
          <w:rFonts w:ascii="Times" w:hAnsi="Times" w:cs="Times New Roman"/>
          <w:sz w:val="20"/>
          <w:szCs w:val="20"/>
        </w:rPr>
        <w:t>:</w:t>
      </w:r>
    </w:p>
    <w:p w14:paraId="75D6B8E3" w14:textId="77777777" w:rsidR="00283CA3" w:rsidRPr="00283CA3" w:rsidRDefault="00283CA3" w:rsidP="00283CA3">
      <w:pPr>
        <w:numPr>
          <w:ilvl w:val="0"/>
          <w:numId w:val="2"/>
        </w:numPr>
        <w:spacing w:before="100" w:beforeAutospacing="1" w:after="100" w:afterAutospacing="1"/>
        <w:rPr>
          <w:rFonts w:ascii="Times" w:eastAsia="Times New Roman" w:hAnsi="Times" w:cs="Times New Roman"/>
          <w:sz w:val="20"/>
          <w:szCs w:val="20"/>
        </w:rPr>
      </w:pPr>
      <w:r w:rsidRPr="00283CA3">
        <w:rPr>
          <w:rFonts w:ascii="Times" w:eastAsia="Times New Roman" w:hAnsi="Times" w:cs="Times New Roman"/>
          <w:sz w:val="20"/>
          <w:szCs w:val="20"/>
        </w:rPr>
        <w:t xml:space="preserve">Semplificazione del processo di </w:t>
      </w:r>
      <w:proofErr w:type="spellStart"/>
      <w:r w:rsidRPr="00283CA3">
        <w:rPr>
          <w:rFonts w:ascii="Times" w:eastAsia="Times New Roman" w:hAnsi="Times" w:cs="Times New Roman"/>
          <w:sz w:val="20"/>
          <w:szCs w:val="20"/>
        </w:rPr>
        <w:t>build</w:t>
      </w:r>
      <w:proofErr w:type="spellEnd"/>
      <w:r w:rsidRPr="00283CA3">
        <w:rPr>
          <w:rFonts w:ascii="Times" w:eastAsia="Times New Roman" w:hAnsi="Times" w:cs="Times New Roman"/>
          <w:sz w:val="20"/>
          <w:szCs w:val="20"/>
        </w:rPr>
        <w:t xml:space="preserve"> </w:t>
      </w:r>
      <w:proofErr w:type="gramStart"/>
      <w:r w:rsidRPr="00283CA3">
        <w:rPr>
          <w:rFonts w:ascii="Times" w:eastAsia="Times New Roman" w:hAnsi="Times" w:cs="Times New Roman"/>
          <w:sz w:val="20"/>
          <w:szCs w:val="20"/>
        </w:rPr>
        <w:t>dei</w:t>
      </w:r>
      <w:proofErr w:type="gramEnd"/>
      <w:r w:rsidRPr="00283CA3">
        <w:rPr>
          <w:rFonts w:ascii="Times" w:eastAsia="Times New Roman" w:hAnsi="Times" w:cs="Times New Roman"/>
          <w:sz w:val="20"/>
          <w:szCs w:val="20"/>
        </w:rPr>
        <w:t xml:space="preserve"> sistemi Java. In particolare, </w:t>
      </w:r>
      <w:proofErr w:type="spellStart"/>
      <w:r w:rsidRPr="00283CA3">
        <w:rPr>
          <w:rFonts w:ascii="Times" w:eastAsia="Times New Roman" w:hAnsi="Times" w:cs="Times New Roman"/>
          <w:sz w:val="20"/>
          <w:szCs w:val="20"/>
        </w:rPr>
        <w:t>Maven</w:t>
      </w:r>
      <w:proofErr w:type="spellEnd"/>
      <w:r w:rsidRPr="00283CA3">
        <w:rPr>
          <w:rFonts w:ascii="Times" w:eastAsia="Times New Roman" w:hAnsi="Times" w:cs="Times New Roman"/>
          <w:sz w:val="20"/>
          <w:szCs w:val="20"/>
        </w:rPr>
        <w:t xml:space="preserve"> si fa carico di risolvere tutta una serie di dettagli senza ricorrere all'utilizzo di file di script</w:t>
      </w:r>
      <w:proofErr w:type="gramStart"/>
      <w:r w:rsidRPr="00283CA3">
        <w:rPr>
          <w:rFonts w:ascii="Times" w:eastAsia="Times New Roman" w:hAnsi="Times" w:cs="Times New Roman"/>
          <w:sz w:val="20"/>
          <w:szCs w:val="20"/>
        </w:rPr>
        <w:t>,</w:t>
      </w:r>
      <w:proofErr w:type="gramEnd"/>
      <w:r w:rsidRPr="00283CA3">
        <w:rPr>
          <w:rFonts w:ascii="Times" w:eastAsia="Times New Roman" w:hAnsi="Times" w:cs="Times New Roman"/>
          <w:sz w:val="20"/>
          <w:szCs w:val="20"/>
        </w:rPr>
        <w:t xml:space="preserve"> </w:t>
      </w:r>
    </w:p>
    <w:p w14:paraId="497FDBC5" w14:textId="65E2EA29" w:rsidR="00283CA3" w:rsidRPr="00283CA3" w:rsidRDefault="00283CA3" w:rsidP="00283CA3">
      <w:pPr>
        <w:numPr>
          <w:ilvl w:val="0"/>
          <w:numId w:val="2"/>
        </w:numPr>
        <w:spacing w:before="100" w:beforeAutospacing="1" w:after="100" w:afterAutospacing="1"/>
        <w:rPr>
          <w:rFonts w:ascii="Times" w:eastAsia="Times New Roman" w:hAnsi="Times" w:cs="Times New Roman"/>
          <w:sz w:val="20"/>
          <w:szCs w:val="20"/>
        </w:rPr>
      </w:pPr>
      <w:r w:rsidRPr="00283CA3">
        <w:rPr>
          <w:rFonts w:ascii="Times" w:eastAsia="Times New Roman" w:hAnsi="Times" w:cs="Times New Roman"/>
          <w:sz w:val="20"/>
          <w:szCs w:val="20"/>
        </w:rPr>
        <w:t xml:space="preserve">Sviluppo di un ambiente uniforme di </w:t>
      </w:r>
      <w:proofErr w:type="spellStart"/>
      <w:r w:rsidRPr="00283CA3">
        <w:rPr>
          <w:rFonts w:ascii="Times" w:eastAsia="Times New Roman" w:hAnsi="Times" w:cs="Times New Roman"/>
          <w:sz w:val="20"/>
          <w:szCs w:val="20"/>
        </w:rPr>
        <w:t>build</w:t>
      </w:r>
      <w:proofErr w:type="spellEnd"/>
      <w:r w:rsidRPr="00283CA3">
        <w:rPr>
          <w:rFonts w:ascii="Times" w:eastAsia="Times New Roman" w:hAnsi="Times" w:cs="Times New Roman"/>
          <w:sz w:val="20"/>
          <w:szCs w:val="20"/>
        </w:rPr>
        <w:t xml:space="preserve">. </w:t>
      </w:r>
      <w:proofErr w:type="spellStart"/>
      <w:r w:rsidRPr="00283CA3">
        <w:rPr>
          <w:rFonts w:ascii="Times" w:eastAsia="Times New Roman" w:hAnsi="Times" w:cs="Times New Roman"/>
          <w:sz w:val="20"/>
          <w:szCs w:val="20"/>
        </w:rPr>
        <w:t>Maven</w:t>
      </w:r>
      <w:proofErr w:type="spellEnd"/>
      <w:r w:rsidRPr="00283CA3">
        <w:rPr>
          <w:rFonts w:ascii="Times" w:eastAsia="Times New Roman" w:hAnsi="Times" w:cs="Times New Roman"/>
          <w:sz w:val="20"/>
          <w:szCs w:val="20"/>
        </w:rPr>
        <w:t xml:space="preserve"> gestisce progetti basati sul proprio modello a oggetti del progetto (POM, Project Object Model). </w:t>
      </w:r>
      <w:r w:rsidR="00C320D9">
        <w:rPr>
          <w:rFonts w:ascii="Times" w:eastAsia="Times New Roman" w:hAnsi="Times" w:cs="Times New Roman"/>
          <w:sz w:val="20"/>
          <w:szCs w:val="20"/>
        </w:rPr>
        <w:t xml:space="preserve">Sebbene </w:t>
      </w:r>
      <w:r w:rsidRPr="00283CA3">
        <w:rPr>
          <w:rFonts w:ascii="Times" w:eastAsia="Times New Roman" w:hAnsi="Times" w:cs="Times New Roman"/>
          <w:sz w:val="20"/>
          <w:szCs w:val="20"/>
        </w:rPr>
        <w:t xml:space="preserve">molti aspetti di </w:t>
      </w:r>
      <w:proofErr w:type="spellStart"/>
      <w:r w:rsidRPr="00283CA3">
        <w:rPr>
          <w:rFonts w:ascii="Times" w:eastAsia="Times New Roman" w:hAnsi="Times" w:cs="Times New Roman"/>
          <w:sz w:val="20"/>
          <w:szCs w:val="20"/>
        </w:rPr>
        <w:t>Maven</w:t>
      </w:r>
      <w:proofErr w:type="spellEnd"/>
      <w:r w:rsidRPr="00283CA3">
        <w:rPr>
          <w:rFonts w:ascii="Times" w:eastAsia="Times New Roman" w:hAnsi="Times" w:cs="Times New Roman"/>
          <w:sz w:val="20"/>
          <w:szCs w:val="20"/>
        </w:rPr>
        <w:t xml:space="preserve"> possano essere personalizzati, </w:t>
      </w:r>
      <w:proofErr w:type="spellStart"/>
      <w:r w:rsidRPr="00283CA3">
        <w:rPr>
          <w:rFonts w:ascii="Times" w:eastAsia="Times New Roman" w:hAnsi="Times" w:cs="Times New Roman"/>
          <w:sz w:val="20"/>
          <w:szCs w:val="20"/>
        </w:rPr>
        <w:t>Maven</w:t>
      </w:r>
      <w:proofErr w:type="spellEnd"/>
      <w:r w:rsidRPr="00283CA3">
        <w:rPr>
          <w:rFonts w:ascii="Times" w:eastAsia="Times New Roman" w:hAnsi="Times" w:cs="Times New Roman"/>
          <w:sz w:val="20"/>
          <w:szCs w:val="20"/>
        </w:rPr>
        <w:t xml:space="preserve"> </w:t>
      </w:r>
      <w:proofErr w:type="gramStart"/>
      <w:r w:rsidRPr="00283CA3">
        <w:rPr>
          <w:rFonts w:ascii="Times" w:eastAsia="Times New Roman" w:hAnsi="Times" w:cs="Times New Roman"/>
          <w:sz w:val="20"/>
          <w:szCs w:val="20"/>
        </w:rPr>
        <w:t>dispone di</w:t>
      </w:r>
      <w:proofErr w:type="gramEnd"/>
      <w:r w:rsidRPr="00283CA3">
        <w:rPr>
          <w:rFonts w:ascii="Times" w:eastAsia="Times New Roman" w:hAnsi="Times" w:cs="Times New Roman"/>
          <w:sz w:val="20"/>
          <w:szCs w:val="20"/>
        </w:rPr>
        <w:t xml:space="preserve"> una serie di "standard", studiati per essere efficacemente utilizzati per i vari progetti. Pertanto, una volta compreso il funzionamento d</w:t>
      </w:r>
      <w:r w:rsidR="00A30924">
        <w:rPr>
          <w:rFonts w:ascii="Times" w:eastAsia="Times New Roman" w:hAnsi="Times" w:cs="Times New Roman"/>
          <w:sz w:val="20"/>
          <w:szCs w:val="20"/>
        </w:rPr>
        <w:t xml:space="preserve">i un progetto gestito da </w:t>
      </w:r>
      <w:proofErr w:type="spellStart"/>
      <w:r w:rsidR="00A30924">
        <w:rPr>
          <w:rFonts w:ascii="Times" w:eastAsia="Times New Roman" w:hAnsi="Times" w:cs="Times New Roman"/>
          <w:sz w:val="20"/>
          <w:szCs w:val="20"/>
        </w:rPr>
        <w:t>Maven</w:t>
      </w:r>
      <w:proofErr w:type="spellEnd"/>
      <w:r w:rsidRPr="00283CA3">
        <w:rPr>
          <w:rFonts w:ascii="Times" w:eastAsia="Times New Roman" w:hAnsi="Times" w:cs="Times New Roman"/>
          <w:sz w:val="20"/>
          <w:szCs w:val="20"/>
        </w:rPr>
        <w:t>, si sa come gestir</w:t>
      </w:r>
      <w:r w:rsidR="00A30924">
        <w:rPr>
          <w:rFonts w:ascii="Times" w:eastAsia="Times New Roman" w:hAnsi="Times" w:cs="Times New Roman"/>
          <w:sz w:val="20"/>
          <w:szCs w:val="20"/>
        </w:rPr>
        <w:t>n</w:t>
      </w:r>
      <w:r w:rsidRPr="00283CA3">
        <w:rPr>
          <w:rFonts w:ascii="Times" w:eastAsia="Times New Roman" w:hAnsi="Times" w:cs="Times New Roman"/>
          <w:sz w:val="20"/>
          <w:szCs w:val="20"/>
        </w:rPr>
        <w:t xml:space="preserve">e quasi ogni altro (a meno di forti personalizzazioni). Il che si traduce in un notevole risparmio di tempo, energie e frustrazione. </w:t>
      </w:r>
    </w:p>
    <w:p w14:paraId="491EDF6B" w14:textId="61EDB897" w:rsidR="00283CA3" w:rsidRPr="00283CA3" w:rsidRDefault="00283CA3" w:rsidP="00283CA3">
      <w:pPr>
        <w:numPr>
          <w:ilvl w:val="0"/>
          <w:numId w:val="2"/>
        </w:numPr>
        <w:spacing w:before="100" w:beforeAutospacing="1" w:after="100" w:afterAutospacing="1"/>
        <w:rPr>
          <w:rFonts w:ascii="Times" w:eastAsia="Times New Roman" w:hAnsi="Times" w:cs="Times New Roman"/>
          <w:sz w:val="20"/>
          <w:szCs w:val="20"/>
        </w:rPr>
      </w:pPr>
      <w:r w:rsidRPr="00283CA3">
        <w:rPr>
          <w:rFonts w:ascii="Times" w:eastAsia="Times New Roman" w:hAnsi="Times" w:cs="Times New Roman"/>
          <w:sz w:val="20"/>
          <w:szCs w:val="20"/>
        </w:rPr>
        <w:t xml:space="preserve">Produzione </w:t>
      </w:r>
      <w:proofErr w:type="gramStart"/>
      <w:r w:rsidRPr="00283CA3">
        <w:rPr>
          <w:rFonts w:ascii="Times" w:eastAsia="Times New Roman" w:hAnsi="Times" w:cs="Times New Roman"/>
          <w:sz w:val="20"/>
          <w:szCs w:val="20"/>
        </w:rPr>
        <w:t xml:space="preserve">di </w:t>
      </w:r>
      <w:proofErr w:type="gramEnd"/>
      <w:r w:rsidRPr="00283CA3">
        <w:rPr>
          <w:rFonts w:ascii="Times" w:eastAsia="Times New Roman" w:hAnsi="Times" w:cs="Times New Roman"/>
          <w:sz w:val="20"/>
          <w:szCs w:val="20"/>
        </w:rPr>
        <w:t xml:space="preserve">informazioni qualitative circa il progetto. </w:t>
      </w:r>
      <w:r w:rsidR="00A30924">
        <w:rPr>
          <w:rFonts w:ascii="Times" w:eastAsia="Times New Roman" w:hAnsi="Times" w:cs="Times New Roman"/>
          <w:sz w:val="20"/>
          <w:szCs w:val="20"/>
        </w:rPr>
        <w:t xml:space="preserve">Sebbene </w:t>
      </w:r>
      <w:proofErr w:type="spellStart"/>
      <w:r w:rsidRPr="00283CA3">
        <w:rPr>
          <w:rFonts w:ascii="Times" w:eastAsia="Times New Roman" w:hAnsi="Times" w:cs="Times New Roman"/>
          <w:sz w:val="20"/>
          <w:szCs w:val="20"/>
        </w:rPr>
        <w:t>Maven</w:t>
      </w:r>
      <w:proofErr w:type="spellEnd"/>
      <w:r w:rsidRPr="00283CA3">
        <w:rPr>
          <w:rFonts w:ascii="Times" w:eastAsia="Times New Roman" w:hAnsi="Times" w:cs="Times New Roman"/>
          <w:sz w:val="20"/>
          <w:szCs w:val="20"/>
        </w:rPr>
        <w:t xml:space="preserve"> non sia né uno strumento di documentazione né un generatore di siti web, rappresenta un'ottima infrastruttura che permette di utilizzare tutta una serie di plug-in per la generazione </w:t>
      </w:r>
      <w:proofErr w:type="gramStart"/>
      <w:r w:rsidRPr="00283CA3">
        <w:rPr>
          <w:rFonts w:ascii="Times" w:eastAsia="Times New Roman" w:hAnsi="Times" w:cs="Times New Roman"/>
          <w:sz w:val="20"/>
          <w:szCs w:val="20"/>
        </w:rPr>
        <w:t xml:space="preserve">di </w:t>
      </w:r>
      <w:proofErr w:type="gramEnd"/>
      <w:r w:rsidRPr="00283CA3">
        <w:rPr>
          <w:rFonts w:ascii="Times" w:eastAsia="Times New Roman" w:hAnsi="Times" w:cs="Times New Roman"/>
          <w:sz w:val="20"/>
          <w:szCs w:val="20"/>
        </w:rPr>
        <w:t xml:space="preserve">informazioni utili relative ai progetti. Per esempio, permette di generare documenti </w:t>
      </w:r>
      <w:proofErr w:type="gramStart"/>
      <w:r w:rsidRPr="00283CA3">
        <w:rPr>
          <w:rFonts w:ascii="Times" w:eastAsia="Times New Roman" w:hAnsi="Times" w:cs="Times New Roman"/>
          <w:sz w:val="20"/>
          <w:szCs w:val="20"/>
        </w:rPr>
        <w:t>relativi alle</w:t>
      </w:r>
      <w:proofErr w:type="gramEnd"/>
      <w:r w:rsidRPr="00283CA3">
        <w:rPr>
          <w:rFonts w:ascii="Times" w:eastAsia="Times New Roman" w:hAnsi="Times" w:cs="Times New Roman"/>
          <w:sz w:val="20"/>
          <w:szCs w:val="20"/>
        </w:rPr>
        <w:t xml:space="preserve"> variazioni effettuate (interagendo con i sistemi di source control), ai riferimenti incrociati dei sorgenti, alle mailing list, alle dipendenze, ai rapporti relativi alla copertura del codice da parte dei test, etc. Il tutto in maniera assolutamente trasparente e automatica. </w:t>
      </w:r>
    </w:p>
    <w:p w14:paraId="406DF752" w14:textId="77777777" w:rsidR="00283CA3" w:rsidRPr="00283CA3" w:rsidRDefault="00283CA3" w:rsidP="00283CA3">
      <w:pPr>
        <w:numPr>
          <w:ilvl w:val="0"/>
          <w:numId w:val="2"/>
        </w:numPr>
        <w:spacing w:before="100" w:beforeAutospacing="1" w:after="100" w:afterAutospacing="1"/>
        <w:rPr>
          <w:rFonts w:ascii="Times" w:eastAsia="Times New Roman" w:hAnsi="Times" w:cs="Times New Roman"/>
          <w:sz w:val="20"/>
          <w:szCs w:val="20"/>
        </w:rPr>
      </w:pPr>
      <w:proofErr w:type="gramStart"/>
      <w:r w:rsidRPr="00283CA3">
        <w:rPr>
          <w:rFonts w:ascii="Times" w:eastAsia="Times New Roman" w:hAnsi="Times" w:cs="Times New Roman"/>
          <w:sz w:val="20"/>
          <w:szCs w:val="20"/>
        </w:rPr>
        <w:t xml:space="preserve">Erogazione di linee guida corredate da un opportuno supporto per l'applicazione di best </w:t>
      </w:r>
      <w:proofErr w:type="spellStart"/>
      <w:r w:rsidRPr="00283CA3">
        <w:rPr>
          <w:rFonts w:ascii="Times" w:eastAsia="Times New Roman" w:hAnsi="Times" w:cs="Times New Roman"/>
          <w:sz w:val="20"/>
          <w:szCs w:val="20"/>
        </w:rPr>
        <w:t>practice</w:t>
      </w:r>
      <w:proofErr w:type="spellEnd"/>
      <w:r w:rsidRPr="00283CA3">
        <w:rPr>
          <w:rFonts w:ascii="Times" w:eastAsia="Times New Roman" w:hAnsi="Times" w:cs="Times New Roman"/>
          <w:sz w:val="20"/>
          <w:szCs w:val="20"/>
        </w:rPr>
        <w:t xml:space="preserve"> per lo sviluppo di sistemi</w:t>
      </w:r>
      <w:proofErr w:type="gramEnd"/>
      <w:r w:rsidRPr="00283CA3">
        <w:rPr>
          <w:rFonts w:ascii="Times" w:eastAsia="Times New Roman" w:hAnsi="Times" w:cs="Times New Roman"/>
          <w:sz w:val="20"/>
          <w:szCs w:val="20"/>
        </w:rPr>
        <w:t xml:space="preserve">. L'esempio più evidente </w:t>
      </w:r>
      <w:proofErr w:type="gramStart"/>
      <w:r w:rsidRPr="00283CA3">
        <w:rPr>
          <w:rFonts w:ascii="Times" w:eastAsia="Times New Roman" w:hAnsi="Times" w:cs="Times New Roman"/>
          <w:sz w:val="20"/>
          <w:szCs w:val="20"/>
        </w:rPr>
        <w:t>è relativo alla</w:t>
      </w:r>
      <w:proofErr w:type="gramEnd"/>
      <w:r w:rsidRPr="00283CA3">
        <w:rPr>
          <w:rFonts w:ascii="Times" w:eastAsia="Times New Roman" w:hAnsi="Times" w:cs="Times New Roman"/>
          <w:sz w:val="20"/>
          <w:szCs w:val="20"/>
        </w:rPr>
        <w:t xml:space="preserve"> presenza esplicita, nel processo di </w:t>
      </w:r>
      <w:proofErr w:type="spellStart"/>
      <w:r w:rsidRPr="00283CA3">
        <w:rPr>
          <w:rFonts w:ascii="Times" w:eastAsia="Times New Roman" w:hAnsi="Times" w:cs="Times New Roman"/>
          <w:sz w:val="20"/>
          <w:szCs w:val="20"/>
        </w:rPr>
        <w:t>build</w:t>
      </w:r>
      <w:proofErr w:type="spellEnd"/>
      <w:r w:rsidRPr="00283CA3">
        <w:rPr>
          <w:rFonts w:ascii="Times" w:eastAsia="Times New Roman" w:hAnsi="Times" w:cs="Times New Roman"/>
          <w:sz w:val="20"/>
          <w:szCs w:val="20"/>
        </w:rPr>
        <w:t xml:space="preserve"> standard, della definizione, specifica ed esecuzione dei test di unità. Inoltre vi sono </w:t>
      </w:r>
      <w:proofErr w:type="spellStart"/>
      <w:r w:rsidRPr="00283CA3">
        <w:rPr>
          <w:rFonts w:ascii="Times" w:eastAsia="Times New Roman" w:hAnsi="Times" w:cs="Times New Roman"/>
          <w:sz w:val="20"/>
          <w:szCs w:val="20"/>
        </w:rPr>
        <w:t>workflow</w:t>
      </w:r>
      <w:proofErr w:type="spellEnd"/>
      <w:r w:rsidRPr="00283CA3">
        <w:rPr>
          <w:rFonts w:ascii="Times" w:eastAsia="Times New Roman" w:hAnsi="Times" w:cs="Times New Roman"/>
          <w:sz w:val="20"/>
          <w:szCs w:val="20"/>
        </w:rPr>
        <w:t xml:space="preserve"> necessari per il rilascio e la distribuzione di nuove release del sistema. </w:t>
      </w:r>
    </w:p>
    <w:p w14:paraId="55B5CA65" w14:textId="77777777" w:rsidR="00283CA3" w:rsidRPr="00283CA3" w:rsidRDefault="00283CA3" w:rsidP="00283CA3">
      <w:pPr>
        <w:numPr>
          <w:ilvl w:val="0"/>
          <w:numId w:val="2"/>
        </w:numPr>
        <w:spacing w:before="100" w:beforeAutospacing="1" w:after="100" w:afterAutospacing="1"/>
        <w:rPr>
          <w:rFonts w:ascii="Times" w:eastAsia="Times New Roman" w:hAnsi="Times" w:cs="Times New Roman"/>
          <w:sz w:val="20"/>
          <w:szCs w:val="20"/>
        </w:rPr>
      </w:pPr>
      <w:r w:rsidRPr="00283CA3">
        <w:rPr>
          <w:rFonts w:ascii="Times" w:eastAsia="Times New Roman" w:hAnsi="Times" w:cs="Times New Roman"/>
          <w:sz w:val="20"/>
          <w:szCs w:val="20"/>
        </w:rPr>
        <w:t xml:space="preserve">Supporto alla migrazione, quanto mai trasparente, verso </w:t>
      </w:r>
      <w:proofErr w:type="gramStart"/>
      <w:r w:rsidRPr="00283CA3">
        <w:rPr>
          <w:rFonts w:ascii="Times" w:eastAsia="Times New Roman" w:hAnsi="Times" w:cs="Times New Roman"/>
          <w:sz w:val="20"/>
          <w:szCs w:val="20"/>
        </w:rPr>
        <w:t xml:space="preserve">nuove </w:t>
      </w:r>
      <w:proofErr w:type="spellStart"/>
      <w:r w:rsidRPr="00283CA3">
        <w:rPr>
          <w:rFonts w:ascii="Times" w:eastAsia="Times New Roman" w:hAnsi="Times" w:cs="Times New Roman"/>
          <w:sz w:val="20"/>
          <w:szCs w:val="20"/>
        </w:rPr>
        <w:t>feature</w:t>
      </w:r>
      <w:proofErr w:type="spellEnd"/>
      <w:proofErr w:type="gramEnd"/>
      <w:r w:rsidRPr="00283CA3">
        <w:rPr>
          <w:rFonts w:ascii="Times" w:eastAsia="Times New Roman" w:hAnsi="Times" w:cs="Times New Roman"/>
          <w:sz w:val="20"/>
          <w:szCs w:val="20"/>
        </w:rPr>
        <w:t xml:space="preserve">. </w:t>
      </w:r>
    </w:p>
    <w:p w14:paraId="3A227B14" w14:textId="77777777" w:rsidR="00283CA3" w:rsidRPr="00283CA3" w:rsidRDefault="00283CA3" w:rsidP="00283CA3">
      <w:pPr>
        <w:spacing w:before="100" w:beforeAutospacing="1" w:after="100" w:afterAutospacing="1"/>
        <w:outlineLvl w:val="2"/>
        <w:rPr>
          <w:rFonts w:ascii="Times" w:eastAsia="Times New Roman" w:hAnsi="Times" w:cs="Times New Roman"/>
          <w:b/>
          <w:bCs/>
          <w:sz w:val="27"/>
          <w:szCs w:val="27"/>
        </w:rPr>
      </w:pPr>
      <w:r w:rsidRPr="00283CA3">
        <w:rPr>
          <w:rFonts w:ascii="Times" w:eastAsia="Times New Roman" w:hAnsi="Times" w:cs="Times New Roman"/>
          <w:b/>
          <w:bCs/>
          <w:sz w:val="27"/>
          <w:szCs w:val="27"/>
        </w:rPr>
        <w:t>Caratteristiche</w:t>
      </w:r>
    </w:p>
    <w:p w14:paraId="28DEC600" w14:textId="77CF76E2" w:rsidR="00283CA3" w:rsidRPr="00283CA3" w:rsidRDefault="00283CA3" w:rsidP="00283CA3">
      <w:pPr>
        <w:spacing w:before="100" w:beforeAutospacing="1" w:after="100" w:afterAutospacing="1"/>
        <w:rPr>
          <w:rFonts w:ascii="Times" w:hAnsi="Times" w:cs="Times New Roman"/>
          <w:sz w:val="20"/>
          <w:szCs w:val="20"/>
        </w:rPr>
      </w:pPr>
      <w:r w:rsidRPr="00283CA3">
        <w:rPr>
          <w:rFonts w:ascii="Times" w:hAnsi="Times" w:cs="Times New Roman"/>
          <w:sz w:val="20"/>
          <w:szCs w:val="20"/>
        </w:rPr>
        <w:t xml:space="preserve">Le principali caratteristiche offerte da </w:t>
      </w:r>
      <w:proofErr w:type="spellStart"/>
      <w:r w:rsidRPr="00283CA3">
        <w:rPr>
          <w:rFonts w:ascii="Times" w:hAnsi="Times" w:cs="Times New Roman"/>
          <w:sz w:val="20"/>
          <w:szCs w:val="20"/>
        </w:rPr>
        <w:t>Maven</w:t>
      </w:r>
      <w:proofErr w:type="spellEnd"/>
      <w:r w:rsidRPr="00283CA3">
        <w:rPr>
          <w:rFonts w:ascii="Times" w:hAnsi="Times" w:cs="Times New Roman"/>
          <w:sz w:val="20"/>
          <w:szCs w:val="20"/>
        </w:rPr>
        <w:t xml:space="preserve"> </w:t>
      </w:r>
      <w:proofErr w:type="gramStart"/>
      <w:r w:rsidRPr="00283CA3">
        <w:rPr>
          <w:rFonts w:ascii="Times" w:hAnsi="Times" w:cs="Times New Roman"/>
          <w:sz w:val="20"/>
          <w:szCs w:val="20"/>
        </w:rPr>
        <w:t>sono</w:t>
      </w:r>
      <w:proofErr w:type="gramEnd"/>
    </w:p>
    <w:p w14:paraId="055EB184" w14:textId="77777777" w:rsidR="00283CA3" w:rsidRPr="00283CA3" w:rsidRDefault="00283CA3" w:rsidP="00283CA3">
      <w:pPr>
        <w:numPr>
          <w:ilvl w:val="0"/>
          <w:numId w:val="3"/>
        </w:numPr>
        <w:spacing w:before="100" w:beforeAutospacing="1" w:after="100" w:afterAutospacing="1"/>
        <w:rPr>
          <w:rFonts w:ascii="Times" w:eastAsia="Times New Roman" w:hAnsi="Times" w:cs="Times New Roman"/>
          <w:sz w:val="20"/>
          <w:szCs w:val="20"/>
        </w:rPr>
      </w:pPr>
      <w:proofErr w:type="gramStart"/>
      <w:r w:rsidRPr="00283CA3">
        <w:rPr>
          <w:rFonts w:ascii="Times" w:eastAsia="Times New Roman" w:hAnsi="Times" w:cs="Times New Roman"/>
          <w:sz w:val="20"/>
          <w:szCs w:val="20"/>
        </w:rPr>
        <w:t>setup</w:t>
      </w:r>
      <w:proofErr w:type="gramEnd"/>
      <w:r w:rsidRPr="00283CA3">
        <w:rPr>
          <w:rFonts w:ascii="Times" w:eastAsia="Times New Roman" w:hAnsi="Times" w:cs="Times New Roman"/>
          <w:sz w:val="20"/>
          <w:szCs w:val="20"/>
        </w:rPr>
        <w:t xml:space="preserve"> semplificato dei progetti in rispetto alle best </w:t>
      </w:r>
      <w:proofErr w:type="spellStart"/>
      <w:r w:rsidRPr="00283CA3">
        <w:rPr>
          <w:rFonts w:ascii="Times" w:eastAsia="Times New Roman" w:hAnsi="Times" w:cs="Times New Roman"/>
          <w:sz w:val="20"/>
          <w:szCs w:val="20"/>
        </w:rPr>
        <w:t>practices</w:t>
      </w:r>
      <w:proofErr w:type="spellEnd"/>
      <w:r w:rsidRPr="00283CA3">
        <w:rPr>
          <w:rFonts w:ascii="Times" w:eastAsia="Times New Roman" w:hAnsi="Times" w:cs="Times New Roman"/>
          <w:sz w:val="20"/>
          <w:szCs w:val="20"/>
        </w:rPr>
        <w:t xml:space="preserve"> "implementate": preparare un nuovo progetto o estrapolare un modulo richiede un tempo inferiore al minuto; </w:t>
      </w:r>
    </w:p>
    <w:p w14:paraId="1CCCBB52" w14:textId="77777777" w:rsidR="00283CA3" w:rsidRPr="00283CA3" w:rsidRDefault="00283CA3" w:rsidP="00283CA3">
      <w:pPr>
        <w:numPr>
          <w:ilvl w:val="0"/>
          <w:numId w:val="3"/>
        </w:numPr>
        <w:spacing w:before="100" w:beforeAutospacing="1" w:after="100" w:afterAutospacing="1"/>
        <w:rPr>
          <w:rFonts w:ascii="Times" w:eastAsia="Times New Roman" w:hAnsi="Times" w:cs="Times New Roman"/>
          <w:sz w:val="20"/>
          <w:szCs w:val="20"/>
        </w:rPr>
      </w:pPr>
      <w:proofErr w:type="gramStart"/>
      <w:r w:rsidRPr="00283CA3">
        <w:rPr>
          <w:rFonts w:ascii="Times" w:eastAsia="Times New Roman" w:hAnsi="Times" w:cs="Times New Roman"/>
          <w:sz w:val="20"/>
          <w:szCs w:val="20"/>
        </w:rPr>
        <w:t>utilizzo</w:t>
      </w:r>
      <w:proofErr w:type="gramEnd"/>
      <w:r w:rsidRPr="00283CA3">
        <w:rPr>
          <w:rFonts w:ascii="Times" w:eastAsia="Times New Roman" w:hAnsi="Times" w:cs="Times New Roman"/>
          <w:sz w:val="20"/>
          <w:szCs w:val="20"/>
        </w:rPr>
        <w:t xml:space="preserve"> consistente indipendente dai singoli progetti, il che equivale a minimizzare la curva di apprendimento; </w:t>
      </w:r>
    </w:p>
    <w:p w14:paraId="753AEC43" w14:textId="77777777" w:rsidR="00283CA3" w:rsidRPr="00283CA3" w:rsidRDefault="00283CA3" w:rsidP="00283CA3">
      <w:pPr>
        <w:numPr>
          <w:ilvl w:val="0"/>
          <w:numId w:val="3"/>
        </w:numPr>
        <w:spacing w:before="100" w:beforeAutospacing="1" w:after="100" w:afterAutospacing="1"/>
        <w:rPr>
          <w:rFonts w:ascii="Times" w:eastAsia="Times New Roman" w:hAnsi="Times" w:cs="Times New Roman"/>
          <w:sz w:val="20"/>
          <w:szCs w:val="20"/>
        </w:rPr>
      </w:pPr>
      <w:proofErr w:type="gramStart"/>
      <w:r w:rsidRPr="00283CA3">
        <w:rPr>
          <w:rFonts w:ascii="Times" w:eastAsia="Times New Roman" w:hAnsi="Times" w:cs="Times New Roman"/>
          <w:sz w:val="20"/>
          <w:szCs w:val="20"/>
        </w:rPr>
        <w:t>gestione</w:t>
      </w:r>
      <w:proofErr w:type="gramEnd"/>
      <w:r w:rsidRPr="00283CA3">
        <w:rPr>
          <w:rFonts w:ascii="Times" w:eastAsia="Times New Roman" w:hAnsi="Times" w:cs="Times New Roman"/>
          <w:sz w:val="20"/>
          <w:szCs w:val="20"/>
        </w:rPr>
        <w:t xml:space="preserve"> avanzata delle dipendenze corredata da aggiornamento automatico e gestione delle dipendenze transitive (A -&gt; B, B -&gt; C =&gt; A -&gt; C); </w:t>
      </w:r>
    </w:p>
    <w:p w14:paraId="7086BE5F" w14:textId="77777777" w:rsidR="00283CA3" w:rsidRPr="00283CA3" w:rsidRDefault="00283CA3" w:rsidP="00283CA3">
      <w:pPr>
        <w:numPr>
          <w:ilvl w:val="0"/>
          <w:numId w:val="3"/>
        </w:numPr>
        <w:spacing w:before="100" w:beforeAutospacing="1" w:after="100" w:afterAutospacing="1"/>
        <w:rPr>
          <w:rFonts w:ascii="Times" w:eastAsia="Times New Roman" w:hAnsi="Times" w:cs="Times New Roman"/>
          <w:sz w:val="20"/>
          <w:szCs w:val="20"/>
        </w:rPr>
      </w:pPr>
      <w:proofErr w:type="gramStart"/>
      <w:r w:rsidRPr="00283CA3">
        <w:rPr>
          <w:rFonts w:ascii="Times" w:eastAsia="Times New Roman" w:hAnsi="Times" w:cs="Times New Roman"/>
          <w:sz w:val="20"/>
          <w:szCs w:val="20"/>
        </w:rPr>
        <w:t>gestione</w:t>
      </w:r>
      <w:proofErr w:type="gramEnd"/>
      <w:r w:rsidRPr="00283CA3">
        <w:rPr>
          <w:rFonts w:ascii="Times" w:eastAsia="Times New Roman" w:hAnsi="Times" w:cs="Times New Roman"/>
          <w:sz w:val="20"/>
          <w:szCs w:val="20"/>
        </w:rPr>
        <w:t xml:space="preserve"> simultanea di diversi progetti; </w:t>
      </w:r>
    </w:p>
    <w:p w14:paraId="7C424269" w14:textId="77777777" w:rsidR="00283CA3" w:rsidRPr="00283CA3" w:rsidRDefault="00283CA3" w:rsidP="00283CA3">
      <w:pPr>
        <w:numPr>
          <w:ilvl w:val="0"/>
          <w:numId w:val="3"/>
        </w:numPr>
        <w:spacing w:before="100" w:beforeAutospacing="1" w:after="100" w:afterAutospacing="1"/>
        <w:rPr>
          <w:rFonts w:ascii="Times" w:eastAsia="Times New Roman" w:hAnsi="Times" w:cs="Times New Roman"/>
          <w:sz w:val="20"/>
          <w:szCs w:val="20"/>
        </w:rPr>
      </w:pPr>
      <w:proofErr w:type="gramStart"/>
      <w:r w:rsidRPr="00283CA3">
        <w:rPr>
          <w:rFonts w:ascii="Times" w:eastAsia="Times New Roman" w:hAnsi="Times" w:cs="Times New Roman"/>
          <w:sz w:val="20"/>
          <w:szCs w:val="20"/>
        </w:rPr>
        <w:t>continua</w:t>
      </w:r>
      <w:proofErr w:type="gramEnd"/>
      <w:r w:rsidRPr="00283CA3">
        <w:rPr>
          <w:rFonts w:ascii="Times" w:eastAsia="Times New Roman" w:hAnsi="Times" w:cs="Times New Roman"/>
          <w:sz w:val="20"/>
          <w:szCs w:val="20"/>
        </w:rPr>
        <w:t xml:space="preserve"> espansione della già considerevole disponibilità di plug-in, librerie e meta-dati da utilizzarsi per la gestione dei propri progetti: molti di questi elementi, inoltre, sono open-source e la relativa comunità è molto attiva; </w:t>
      </w:r>
    </w:p>
    <w:p w14:paraId="14FAB8BF" w14:textId="77777777" w:rsidR="00283CA3" w:rsidRPr="00283CA3" w:rsidRDefault="00283CA3" w:rsidP="00283CA3">
      <w:pPr>
        <w:numPr>
          <w:ilvl w:val="0"/>
          <w:numId w:val="3"/>
        </w:numPr>
        <w:spacing w:before="100" w:beforeAutospacing="1" w:after="100" w:afterAutospacing="1"/>
        <w:rPr>
          <w:rFonts w:ascii="Times" w:eastAsia="Times New Roman" w:hAnsi="Times" w:cs="Times New Roman"/>
          <w:sz w:val="20"/>
          <w:szCs w:val="20"/>
        </w:rPr>
      </w:pPr>
      <w:proofErr w:type="gramStart"/>
      <w:r w:rsidRPr="00283CA3">
        <w:rPr>
          <w:rFonts w:ascii="Times" w:eastAsia="Times New Roman" w:hAnsi="Times" w:cs="Times New Roman"/>
          <w:sz w:val="20"/>
          <w:szCs w:val="20"/>
        </w:rPr>
        <w:t>estensibilità</w:t>
      </w:r>
      <w:proofErr w:type="gramEnd"/>
      <w:r w:rsidRPr="00283CA3">
        <w:rPr>
          <w:rFonts w:ascii="Times" w:eastAsia="Times New Roman" w:hAnsi="Times" w:cs="Times New Roman"/>
          <w:sz w:val="20"/>
          <w:szCs w:val="20"/>
        </w:rPr>
        <w:t xml:space="preserve">, è possibile non solo modificare le impostazioni di default, ma anche scrivere propri plug-in; </w:t>
      </w:r>
    </w:p>
    <w:p w14:paraId="718E41F0" w14:textId="77777777" w:rsidR="00283CA3" w:rsidRPr="00283CA3" w:rsidRDefault="00283CA3" w:rsidP="00283CA3">
      <w:pPr>
        <w:numPr>
          <w:ilvl w:val="0"/>
          <w:numId w:val="3"/>
        </w:numPr>
        <w:spacing w:before="100" w:beforeAutospacing="1" w:after="100" w:afterAutospacing="1"/>
        <w:rPr>
          <w:rFonts w:ascii="Times" w:eastAsia="Times New Roman" w:hAnsi="Times" w:cs="Times New Roman"/>
          <w:sz w:val="20"/>
          <w:szCs w:val="20"/>
        </w:rPr>
      </w:pPr>
      <w:proofErr w:type="gramStart"/>
      <w:r w:rsidRPr="00283CA3">
        <w:rPr>
          <w:rFonts w:ascii="Times" w:eastAsia="Times New Roman" w:hAnsi="Times" w:cs="Times New Roman"/>
          <w:sz w:val="20"/>
          <w:szCs w:val="20"/>
        </w:rPr>
        <w:t>immediato</w:t>
      </w:r>
      <w:proofErr w:type="gramEnd"/>
      <w:r w:rsidRPr="00283CA3">
        <w:rPr>
          <w:rFonts w:ascii="Times" w:eastAsia="Times New Roman" w:hAnsi="Times" w:cs="Times New Roman"/>
          <w:sz w:val="20"/>
          <w:szCs w:val="20"/>
        </w:rPr>
        <w:t xml:space="preserve"> accesso alle nuove </w:t>
      </w:r>
      <w:proofErr w:type="spellStart"/>
      <w:r w:rsidRPr="00283CA3">
        <w:rPr>
          <w:rFonts w:ascii="Times" w:eastAsia="Times New Roman" w:hAnsi="Times" w:cs="Times New Roman"/>
          <w:sz w:val="20"/>
          <w:szCs w:val="20"/>
        </w:rPr>
        <w:t>feature</w:t>
      </w:r>
      <w:proofErr w:type="spellEnd"/>
      <w:r w:rsidRPr="00283CA3">
        <w:rPr>
          <w:rFonts w:ascii="Times" w:eastAsia="Times New Roman" w:hAnsi="Times" w:cs="Times New Roman"/>
          <w:sz w:val="20"/>
          <w:szCs w:val="20"/>
        </w:rPr>
        <w:t xml:space="preserve"> con minimo dispendio di tempo; </w:t>
      </w:r>
    </w:p>
    <w:p w14:paraId="79848A1F" w14:textId="77777777" w:rsidR="00283CA3" w:rsidRPr="00283CA3" w:rsidRDefault="00283CA3" w:rsidP="00283CA3">
      <w:pPr>
        <w:numPr>
          <w:ilvl w:val="0"/>
          <w:numId w:val="3"/>
        </w:numPr>
        <w:spacing w:before="100" w:beforeAutospacing="1" w:after="100" w:afterAutospacing="1"/>
        <w:rPr>
          <w:rFonts w:ascii="Times" w:eastAsia="Times New Roman" w:hAnsi="Times" w:cs="Times New Roman"/>
          <w:sz w:val="20"/>
          <w:szCs w:val="20"/>
        </w:rPr>
      </w:pPr>
      <w:proofErr w:type="gramStart"/>
      <w:r w:rsidRPr="00283CA3">
        <w:rPr>
          <w:rFonts w:ascii="Times" w:eastAsia="Times New Roman" w:hAnsi="Times" w:cs="Times New Roman"/>
          <w:sz w:val="20"/>
          <w:szCs w:val="20"/>
        </w:rPr>
        <w:t>disponibilità</w:t>
      </w:r>
      <w:proofErr w:type="gramEnd"/>
      <w:r w:rsidRPr="00283CA3">
        <w:rPr>
          <w:rFonts w:ascii="Times" w:eastAsia="Times New Roman" w:hAnsi="Times" w:cs="Times New Roman"/>
          <w:sz w:val="20"/>
          <w:szCs w:val="20"/>
        </w:rPr>
        <w:t xml:space="preserve"> di task </w:t>
      </w:r>
      <w:proofErr w:type="spellStart"/>
      <w:r w:rsidRPr="00283CA3">
        <w:rPr>
          <w:rFonts w:ascii="Times" w:eastAsia="Times New Roman" w:hAnsi="Times" w:cs="Times New Roman"/>
          <w:sz w:val="20"/>
          <w:szCs w:val="20"/>
        </w:rPr>
        <w:t>Ant</w:t>
      </w:r>
      <w:proofErr w:type="spellEnd"/>
      <w:r w:rsidRPr="00283CA3">
        <w:rPr>
          <w:rFonts w:ascii="Times" w:eastAsia="Times New Roman" w:hAnsi="Times" w:cs="Times New Roman"/>
          <w:sz w:val="20"/>
          <w:szCs w:val="20"/>
        </w:rPr>
        <w:t xml:space="preserve"> per la gestione delle dipendenze e per il </w:t>
      </w:r>
      <w:proofErr w:type="spellStart"/>
      <w:r w:rsidRPr="00283CA3">
        <w:rPr>
          <w:rFonts w:ascii="Times" w:eastAsia="Times New Roman" w:hAnsi="Times" w:cs="Times New Roman"/>
          <w:sz w:val="20"/>
          <w:szCs w:val="20"/>
        </w:rPr>
        <w:t>deployment</w:t>
      </w:r>
      <w:proofErr w:type="spellEnd"/>
      <w:r w:rsidRPr="00283CA3">
        <w:rPr>
          <w:rFonts w:ascii="Times" w:eastAsia="Times New Roman" w:hAnsi="Times" w:cs="Times New Roman"/>
          <w:sz w:val="20"/>
          <w:szCs w:val="20"/>
        </w:rPr>
        <w:t xml:space="preserve"> esterno all'ambiente </w:t>
      </w:r>
      <w:proofErr w:type="spellStart"/>
      <w:r w:rsidRPr="00283CA3">
        <w:rPr>
          <w:rFonts w:ascii="Times" w:eastAsia="Times New Roman" w:hAnsi="Times" w:cs="Times New Roman"/>
          <w:sz w:val="20"/>
          <w:szCs w:val="20"/>
        </w:rPr>
        <w:t>Maven</w:t>
      </w:r>
      <w:proofErr w:type="spellEnd"/>
      <w:r w:rsidRPr="00283CA3">
        <w:rPr>
          <w:rFonts w:ascii="Times" w:eastAsia="Times New Roman" w:hAnsi="Times" w:cs="Times New Roman"/>
          <w:sz w:val="20"/>
          <w:szCs w:val="20"/>
        </w:rPr>
        <w:t xml:space="preserve">; </w:t>
      </w:r>
    </w:p>
    <w:p w14:paraId="6CB3C3DD" w14:textId="77777777" w:rsidR="00283CA3" w:rsidRPr="00283CA3" w:rsidRDefault="00283CA3" w:rsidP="00283CA3">
      <w:pPr>
        <w:numPr>
          <w:ilvl w:val="0"/>
          <w:numId w:val="3"/>
        </w:numPr>
        <w:spacing w:before="100" w:beforeAutospacing="1" w:after="100" w:afterAutospacing="1"/>
        <w:rPr>
          <w:rFonts w:ascii="Times" w:eastAsia="Times New Roman" w:hAnsi="Times" w:cs="Times New Roman"/>
          <w:sz w:val="20"/>
          <w:szCs w:val="20"/>
        </w:rPr>
      </w:pPr>
      <w:proofErr w:type="spellStart"/>
      <w:proofErr w:type="gramStart"/>
      <w:r w:rsidRPr="00283CA3">
        <w:rPr>
          <w:rFonts w:ascii="Times" w:eastAsia="Times New Roman" w:hAnsi="Times" w:cs="Times New Roman"/>
          <w:sz w:val="20"/>
          <w:szCs w:val="20"/>
        </w:rPr>
        <w:t>build</w:t>
      </w:r>
      <w:proofErr w:type="spellEnd"/>
      <w:proofErr w:type="gramEnd"/>
      <w:r w:rsidRPr="00283CA3">
        <w:rPr>
          <w:rFonts w:ascii="Times" w:eastAsia="Times New Roman" w:hAnsi="Times" w:cs="Times New Roman"/>
          <w:sz w:val="20"/>
          <w:szCs w:val="20"/>
        </w:rPr>
        <w:t xml:space="preserve"> basati su modello: </w:t>
      </w:r>
      <w:proofErr w:type="spellStart"/>
      <w:r w:rsidRPr="00283CA3">
        <w:rPr>
          <w:rFonts w:ascii="Times" w:eastAsia="Times New Roman" w:hAnsi="Times" w:cs="Times New Roman"/>
          <w:sz w:val="20"/>
          <w:szCs w:val="20"/>
        </w:rPr>
        <w:t>Maven</w:t>
      </w:r>
      <w:proofErr w:type="spellEnd"/>
      <w:r w:rsidRPr="00283CA3">
        <w:rPr>
          <w:rFonts w:ascii="Times" w:eastAsia="Times New Roman" w:hAnsi="Times" w:cs="Times New Roman"/>
          <w:sz w:val="20"/>
          <w:szCs w:val="20"/>
        </w:rPr>
        <w:t xml:space="preserve"> è in grado di eseguire il </w:t>
      </w:r>
      <w:proofErr w:type="spellStart"/>
      <w:r w:rsidRPr="00283CA3">
        <w:rPr>
          <w:rFonts w:ascii="Times" w:eastAsia="Times New Roman" w:hAnsi="Times" w:cs="Times New Roman"/>
          <w:sz w:val="20"/>
          <w:szCs w:val="20"/>
        </w:rPr>
        <w:t>build</w:t>
      </w:r>
      <w:proofErr w:type="spellEnd"/>
      <w:r w:rsidRPr="00283CA3">
        <w:rPr>
          <w:rFonts w:ascii="Times" w:eastAsia="Times New Roman" w:hAnsi="Times" w:cs="Times New Roman"/>
          <w:sz w:val="20"/>
          <w:szCs w:val="20"/>
        </w:rPr>
        <w:t xml:space="preserve"> di una serie di progetti e di includere le relative distribuzioni in appositi file .</w:t>
      </w:r>
      <w:proofErr w:type="spellStart"/>
      <w:r w:rsidRPr="00283CA3">
        <w:rPr>
          <w:rFonts w:ascii="Times" w:eastAsia="Times New Roman" w:hAnsi="Times" w:cs="Times New Roman"/>
          <w:sz w:val="20"/>
          <w:szCs w:val="20"/>
        </w:rPr>
        <w:t>jar</w:t>
      </w:r>
      <w:proofErr w:type="spellEnd"/>
      <w:r w:rsidRPr="00283CA3">
        <w:rPr>
          <w:rFonts w:ascii="Times" w:eastAsia="Times New Roman" w:hAnsi="Times" w:cs="Times New Roman"/>
          <w:sz w:val="20"/>
          <w:szCs w:val="20"/>
        </w:rPr>
        <w:t xml:space="preserve">, .war etc. senza dover ricorrere ad nessuno script; </w:t>
      </w:r>
    </w:p>
    <w:p w14:paraId="476DF82F" w14:textId="77777777" w:rsidR="00283CA3" w:rsidRPr="00283CA3" w:rsidRDefault="00283CA3" w:rsidP="00283CA3">
      <w:pPr>
        <w:numPr>
          <w:ilvl w:val="0"/>
          <w:numId w:val="3"/>
        </w:numPr>
        <w:spacing w:before="100" w:beforeAutospacing="1" w:after="100" w:afterAutospacing="1"/>
        <w:rPr>
          <w:rFonts w:ascii="Times" w:eastAsia="Times New Roman" w:hAnsi="Times" w:cs="Times New Roman"/>
          <w:sz w:val="20"/>
          <w:szCs w:val="20"/>
        </w:rPr>
      </w:pPr>
      <w:proofErr w:type="gramStart"/>
      <w:r w:rsidRPr="00283CA3">
        <w:rPr>
          <w:rFonts w:ascii="Times" w:eastAsia="Times New Roman" w:hAnsi="Times" w:cs="Times New Roman"/>
          <w:sz w:val="20"/>
          <w:szCs w:val="20"/>
        </w:rPr>
        <w:t>sito</w:t>
      </w:r>
      <w:proofErr w:type="gramEnd"/>
      <w:r w:rsidRPr="00283CA3">
        <w:rPr>
          <w:rFonts w:ascii="Times" w:eastAsia="Times New Roman" w:hAnsi="Times" w:cs="Times New Roman"/>
          <w:sz w:val="20"/>
          <w:szCs w:val="20"/>
        </w:rPr>
        <w:t xml:space="preserve"> coerente di informazioni relative al progetto: a tal fine </w:t>
      </w:r>
      <w:proofErr w:type="spellStart"/>
      <w:r w:rsidRPr="00283CA3">
        <w:rPr>
          <w:rFonts w:ascii="Times" w:eastAsia="Times New Roman" w:hAnsi="Times" w:cs="Times New Roman"/>
          <w:sz w:val="20"/>
          <w:szCs w:val="20"/>
        </w:rPr>
        <w:t>Maven</w:t>
      </w:r>
      <w:proofErr w:type="spellEnd"/>
      <w:r w:rsidRPr="00283CA3">
        <w:rPr>
          <w:rFonts w:ascii="Times" w:eastAsia="Times New Roman" w:hAnsi="Times" w:cs="Times New Roman"/>
          <w:sz w:val="20"/>
          <w:szCs w:val="20"/>
        </w:rPr>
        <w:t xml:space="preserve"> utilizza gli stessi dati utilizzati dal processi di </w:t>
      </w:r>
      <w:proofErr w:type="spellStart"/>
      <w:r w:rsidRPr="00283CA3">
        <w:rPr>
          <w:rFonts w:ascii="Times" w:eastAsia="Times New Roman" w:hAnsi="Times" w:cs="Times New Roman"/>
          <w:sz w:val="20"/>
          <w:szCs w:val="20"/>
        </w:rPr>
        <w:t>build</w:t>
      </w:r>
      <w:proofErr w:type="spellEnd"/>
      <w:r w:rsidRPr="00283CA3">
        <w:rPr>
          <w:rFonts w:ascii="Times" w:eastAsia="Times New Roman" w:hAnsi="Times" w:cs="Times New Roman"/>
          <w:sz w:val="20"/>
          <w:szCs w:val="20"/>
        </w:rPr>
        <w:t xml:space="preserve">; </w:t>
      </w:r>
      <w:proofErr w:type="spellStart"/>
      <w:r w:rsidRPr="00283CA3">
        <w:rPr>
          <w:rFonts w:ascii="Times" w:eastAsia="Times New Roman" w:hAnsi="Times" w:cs="Times New Roman"/>
          <w:sz w:val="20"/>
          <w:szCs w:val="20"/>
        </w:rPr>
        <w:t>Maven</w:t>
      </w:r>
      <w:proofErr w:type="spellEnd"/>
      <w:r w:rsidRPr="00283CA3">
        <w:rPr>
          <w:rFonts w:ascii="Times" w:eastAsia="Times New Roman" w:hAnsi="Times" w:cs="Times New Roman"/>
          <w:sz w:val="20"/>
          <w:szCs w:val="20"/>
        </w:rPr>
        <w:t xml:space="preserve">, inoltre è in grado di generare rapporti in una serie di formati, incluso il PDF; </w:t>
      </w:r>
    </w:p>
    <w:p w14:paraId="60D70980" w14:textId="77777777" w:rsidR="00283CA3" w:rsidRPr="00283CA3" w:rsidRDefault="00283CA3" w:rsidP="00283CA3">
      <w:pPr>
        <w:numPr>
          <w:ilvl w:val="0"/>
          <w:numId w:val="3"/>
        </w:numPr>
        <w:spacing w:before="100" w:beforeAutospacing="1" w:after="100" w:afterAutospacing="1"/>
        <w:rPr>
          <w:rFonts w:ascii="Times" w:eastAsia="Times New Roman" w:hAnsi="Times" w:cs="Times New Roman"/>
          <w:sz w:val="20"/>
          <w:szCs w:val="20"/>
        </w:rPr>
      </w:pPr>
      <w:proofErr w:type="gramStart"/>
      <w:r w:rsidRPr="00283CA3">
        <w:rPr>
          <w:rFonts w:ascii="Times" w:eastAsia="Times New Roman" w:hAnsi="Times" w:cs="Times New Roman"/>
          <w:sz w:val="20"/>
          <w:szCs w:val="20"/>
        </w:rPr>
        <w:t>gestione</w:t>
      </w:r>
      <w:proofErr w:type="gramEnd"/>
      <w:r w:rsidRPr="00283CA3">
        <w:rPr>
          <w:rFonts w:ascii="Times" w:eastAsia="Times New Roman" w:hAnsi="Times" w:cs="Times New Roman"/>
          <w:sz w:val="20"/>
          <w:szCs w:val="20"/>
        </w:rPr>
        <w:t xml:space="preserve"> del processo di rilascio di nuove versioni e pubblicazione dei file di distribuzione: ciò avviene in maniera quasi trasparente anche in presenza di sistemi di Control </w:t>
      </w:r>
      <w:proofErr w:type="spellStart"/>
      <w:r w:rsidRPr="00283CA3">
        <w:rPr>
          <w:rFonts w:ascii="Times" w:eastAsia="Times New Roman" w:hAnsi="Times" w:cs="Times New Roman"/>
          <w:sz w:val="20"/>
          <w:szCs w:val="20"/>
        </w:rPr>
        <w:t>Managment</w:t>
      </w:r>
      <w:proofErr w:type="spellEnd"/>
      <w:r w:rsidRPr="00283CA3">
        <w:rPr>
          <w:rFonts w:ascii="Times" w:eastAsia="Times New Roman" w:hAnsi="Times" w:cs="Times New Roman"/>
          <w:sz w:val="20"/>
          <w:szCs w:val="20"/>
        </w:rPr>
        <w:t xml:space="preserve"> come CVS e </w:t>
      </w:r>
      <w:proofErr w:type="spellStart"/>
      <w:r w:rsidRPr="00283CA3">
        <w:rPr>
          <w:rFonts w:ascii="Times" w:eastAsia="Times New Roman" w:hAnsi="Times" w:cs="Times New Roman"/>
          <w:sz w:val="20"/>
          <w:szCs w:val="20"/>
        </w:rPr>
        <w:t>ClearCase</w:t>
      </w:r>
      <w:proofErr w:type="spellEnd"/>
      <w:r w:rsidRPr="00283CA3">
        <w:rPr>
          <w:rFonts w:ascii="Times" w:eastAsia="Times New Roman" w:hAnsi="Times" w:cs="Times New Roman"/>
          <w:sz w:val="20"/>
          <w:szCs w:val="20"/>
        </w:rPr>
        <w:t xml:space="preserve">; </w:t>
      </w:r>
    </w:p>
    <w:p w14:paraId="349458F4" w14:textId="77777777" w:rsidR="00283CA3" w:rsidRPr="00283CA3" w:rsidRDefault="00283CA3" w:rsidP="00283CA3">
      <w:pPr>
        <w:numPr>
          <w:ilvl w:val="0"/>
          <w:numId w:val="3"/>
        </w:numPr>
        <w:spacing w:before="100" w:beforeAutospacing="1" w:after="100" w:afterAutospacing="1"/>
        <w:rPr>
          <w:rFonts w:ascii="Times" w:eastAsia="Times New Roman" w:hAnsi="Times" w:cs="Times New Roman"/>
          <w:sz w:val="20"/>
          <w:szCs w:val="20"/>
        </w:rPr>
      </w:pPr>
      <w:proofErr w:type="gramStart"/>
      <w:r w:rsidRPr="00283CA3">
        <w:rPr>
          <w:rFonts w:ascii="Times" w:eastAsia="Times New Roman" w:hAnsi="Times" w:cs="Times New Roman"/>
          <w:sz w:val="20"/>
          <w:szCs w:val="20"/>
        </w:rPr>
        <w:t>gestione</w:t>
      </w:r>
      <w:proofErr w:type="gramEnd"/>
      <w:r w:rsidRPr="00283CA3">
        <w:rPr>
          <w:rFonts w:ascii="Times" w:eastAsia="Times New Roman" w:hAnsi="Times" w:cs="Times New Roman"/>
          <w:sz w:val="20"/>
          <w:szCs w:val="20"/>
        </w:rPr>
        <w:t xml:space="preserve"> delle dipendenze: </w:t>
      </w:r>
      <w:proofErr w:type="spellStart"/>
      <w:r w:rsidRPr="00283CA3">
        <w:rPr>
          <w:rFonts w:ascii="Times" w:eastAsia="Times New Roman" w:hAnsi="Times" w:cs="Times New Roman"/>
          <w:sz w:val="20"/>
          <w:szCs w:val="20"/>
        </w:rPr>
        <w:t>Maven</w:t>
      </w:r>
      <w:proofErr w:type="spellEnd"/>
      <w:r w:rsidRPr="00283CA3">
        <w:rPr>
          <w:rFonts w:ascii="Times" w:eastAsia="Times New Roman" w:hAnsi="Times" w:cs="Times New Roman"/>
          <w:sz w:val="20"/>
          <w:szCs w:val="20"/>
        </w:rPr>
        <w:t xml:space="preserve"> incoraggia l'utilizzo di </w:t>
      </w:r>
      <w:proofErr w:type="spellStart"/>
      <w:r w:rsidRPr="00283CA3">
        <w:rPr>
          <w:rFonts w:ascii="Times" w:eastAsia="Times New Roman" w:hAnsi="Times" w:cs="Times New Roman"/>
          <w:sz w:val="20"/>
          <w:szCs w:val="20"/>
        </w:rPr>
        <w:t>repository</w:t>
      </w:r>
      <w:proofErr w:type="spellEnd"/>
      <w:r w:rsidRPr="00283CA3">
        <w:rPr>
          <w:rFonts w:ascii="Times" w:eastAsia="Times New Roman" w:hAnsi="Times" w:cs="Times New Roman"/>
          <w:sz w:val="20"/>
          <w:szCs w:val="20"/>
        </w:rPr>
        <w:t xml:space="preserve"> sia locali sia remoti, per la memorizzazione dei file di distribuzione. Inoltre, </w:t>
      </w:r>
      <w:proofErr w:type="gramStart"/>
      <w:r w:rsidRPr="00283CA3">
        <w:rPr>
          <w:rFonts w:ascii="Times" w:eastAsia="Times New Roman" w:hAnsi="Times" w:cs="Times New Roman"/>
          <w:sz w:val="20"/>
          <w:szCs w:val="20"/>
        </w:rPr>
        <w:t>dispone di</w:t>
      </w:r>
      <w:proofErr w:type="gramEnd"/>
      <w:r w:rsidRPr="00283CA3">
        <w:rPr>
          <w:rFonts w:ascii="Times" w:eastAsia="Times New Roman" w:hAnsi="Times" w:cs="Times New Roman"/>
          <w:sz w:val="20"/>
          <w:szCs w:val="20"/>
        </w:rPr>
        <w:t xml:space="preserve"> una serie di meccanismi che permettono di eseguire il download, da un sito globale, di specifiche librerie richieste dal proprio progetto: questo semplifica il riutilizzo degli stessi file .</w:t>
      </w:r>
      <w:proofErr w:type="spellStart"/>
      <w:r w:rsidRPr="00283CA3">
        <w:rPr>
          <w:rFonts w:ascii="Times" w:eastAsia="Times New Roman" w:hAnsi="Times" w:cs="Times New Roman"/>
          <w:sz w:val="20"/>
          <w:szCs w:val="20"/>
        </w:rPr>
        <w:t>jar</w:t>
      </w:r>
      <w:proofErr w:type="spellEnd"/>
      <w:r w:rsidRPr="00283CA3">
        <w:rPr>
          <w:rFonts w:ascii="Times" w:eastAsia="Times New Roman" w:hAnsi="Times" w:cs="Times New Roman"/>
          <w:sz w:val="20"/>
          <w:szCs w:val="20"/>
        </w:rPr>
        <w:t xml:space="preserve"> da parte di diversi progetti, fornendo anche informazioni necessarie per gestire problemi relativi alla </w:t>
      </w:r>
      <w:proofErr w:type="spellStart"/>
      <w:r w:rsidRPr="00283CA3">
        <w:rPr>
          <w:rFonts w:ascii="Times" w:eastAsia="Times New Roman" w:hAnsi="Times" w:cs="Times New Roman"/>
          <w:sz w:val="20"/>
          <w:szCs w:val="20"/>
        </w:rPr>
        <w:t>retrocompatibilità</w:t>
      </w:r>
      <w:proofErr w:type="spellEnd"/>
      <w:r w:rsidRPr="00283CA3">
        <w:rPr>
          <w:rFonts w:ascii="Times" w:eastAsia="Times New Roman" w:hAnsi="Times" w:cs="Times New Roman"/>
          <w:sz w:val="20"/>
          <w:szCs w:val="20"/>
        </w:rPr>
        <w:t xml:space="preserve"> (</w:t>
      </w:r>
      <w:proofErr w:type="spellStart"/>
      <w:r w:rsidRPr="00283CA3">
        <w:rPr>
          <w:rFonts w:ascii="Times" w:eastAsia="Times New Roman" w:hAnsi="Times" w:cs="Times New Roman"/>
          <w:sz w:val="20"/>
          <w:szCs w:val="20"/>
        </w:rPr>
        <w:t>backward</w:t>
      </w:r>
      <w:proofErr w:type="spellEnd"/>
      <w:r w:rsidRPr="00283CA3">
        <w:rPr>
          <w:rFonts w:ascii="Times" w:eastAsia="Times New Roman" w:hAnsi="Times" w:cs="Times New Roman"/>
          <w:sz w:val="20"/>
          <w:szCs w:val="20"/>
        </w:rPr>
        <w:t xml:space="preserve"> </w:t>
      </w:r>
      <w:proofErr w:type="spellStart"/>
      <w:r w:rsidRPr="00283CA3">
        <w:rPr>
          <w:rFonts w:ascii="Times" w:eastAsia="Times New Roman" w:hAnsi="Times" w:cs="Times New Roman"/>
          <w:sz w:val="20"/>
          <w:szCs w:val="20"/>
        </w:rPr>
        <w:t>compatibility</w:t>
      </w:r>
      <w:proofErr w:type="spellEnd"/>
      <w:r w:rsidRPr="00283CA3">
        <w:rPr>
          <w:rFonts w:ascii="Times" w:eastAsia="Times New Roman" w:hAnsi="Times" w:cs="Times New Roman"/>
          <w:sz w:val="20"/>
          <w:szCs w:val="20"/>
        </w:rPr>
        <w:t xml:space="preserve">). </w:t>
      </w:r>
    </w:p>
    <w:p w14:paraId="3A25603C" w14:textId="77777777" w:rsidR="00283CA3" w:rsidRPr="00283CA3" w:rsidRDefault="00283CA3" w:rsidP="00283CA3">
      <w:pPr>
        <w:spacing w:before="100" w:beforeAutospacing="1" w:after="100" w:afterAutospacing="1"/>
        <w:outlineLvl w:val="2"/>
        <w:rPr>
          <w:rFonts w:ascii="Times" w:eastAsia="Times New Roman" w:hAnsi="Times" w:cs="Times New Roman"/>
          <w:b/>
          <w:bCs/>
          <w:sz w:val="27"/>
          <w:szCs w:val="27"/>
        </w:rPr>
      </w:pPr>
      <w:r w:rsidRPr="00283CA3">
        <w:rPr>
          <w:rFonts w:ascii="Times" w:eastAsia="Times New Roman" w:hAnsi="Times" w:cs="Times New Roman"/>
          <w:b/>
          <w:bCs/>
          <w:sz w:val="27"/>
          <w:szCs w:val="27"/>
        </w:rPr>
        <w:t xml:space="preserve">Vantaggi derivati dall'utilizzo di </w:t>
      </w:r>
      <w:proofErr w:type="spellStart"/>
      <w:r w:rsidRPr="00283CA3">
        <w:rPr>
          <w:rFonts w:ascii="Times" w:eastAsia="Times New Roman" w:hAnsi="Times" w:cs="Times New Roman"/>
          <w:b/>
          <w:bCs/>
          <w:sz w:val="27"/>
          <w:szCs w:val="27"/>
        </w:rPr>
        <w:t>Maven</w:t>
      </w:r>
      <w:proofErr w:type="spellEnd"/>
      <w:r w:rsidRPr="00283CA3">
        <w:rPr>
          <w:rFonts w:ascii="Times" w:eastAsia="Times New Roman" w:hAnsi="Times" w:cs="Times New Roman"/>
          <w:b/>
          <w:bCs/>
          <w:sz w:val="27"/>
          <w:szCs w:val="27"/>
        </w:rPr>
        <w:t xml:space="preserve"> in un </w:t>
      </w:r>
      <w:proofErr w:type="gramStart"/>
      <w:r w:rsidRPr="00283CA3">
        <w:rPr>
          <w:rFonts w:ascii="Times" w:eastAsia="Times New Roman" w:hAnsi="Times" w:cs="Times New Roman"/>
          <w:b/>
          <w:bCs/>
          <w:sz w:val="27"/>
          <w:szCs w:val="27"/>
        </w:rPr>
        <w:t>progetto</w:t>
      </w:r>
      <w:proofErr w:type="gramEnd"/>
    </w:p>
    <w:p w14:paraId="0B6845BB" w14:textId="5F891AF5" w:rsidR="00283CA3" w:rsidRPr="00283CA3" w:rsidRDefault="00283CA3" w:rsidP="00283CA3">
      <w:pPr>
        <w:spacing w:before="100" w:beforeAutospacing="1" w:after="100" w:afterAutospacing="1"/>
        <w:rPr>
          <w:rFonts w:ascii="Times" w:hAnsi="Times" w:cs="Times New Roman"/>
          <w:sz w:val="20"/>
          <w:szCs w:val="20"/>
        </w:rPr>
      </w:pPr>
      <w:r w:rsidRPr="00283CA3">
        <w:rPr>
          <w:rFonts w:ascii="Times" w:hAnsi="Times" w:cs="Times New Roman"/>
          <w:sz w:val="20"/>
          <w:szCs w:val="20"/>
        </w:rPr>
        <w:t xml:space="preserve">Date le caratteristiche di </w:t>
      </w:r>
      <w:proofErr w:type="spellStart"/>
      <w:r w:rsidRPr="00283CA3">
        <w:rPr>
          <w:rFonts w:ascii="Times" w:hAnsi="Times" w:cs="Times New Roman"/>
          <w:sz w:val="20"/>
          <w:szCs w:val="20"/>
        </w:rPr>
        <w:t>Maven</w:t>
      </w:r>
      <w:proofErr w:type="spellEnd"/>
      <w:r w:rsidRPr="00283CA3">
        <w:rPr>
          <w:rFonts w:ascii="Times" w:hAnsi="Times" w:cs="Times New Roman"/>
          <w:sz w:val="20"/>
          <w:szCs w:val="20"/>
        </w:rPr>
        <w:t xml:space="preserve"> evidenziate nei paragrafi precedenti, dovrebbero essere ormai chiari quali siano i vantaggi derivanti dall'utilizzo nella gestione dei progetti software, specie in quelli non semplici. In particolare: </w:t>
      </w:r>
    </w:p>
    <w:p w14:paraId="3A47D9EC" w14:textId="77777777" w:rsidR="00283CA3" w:rsidRPr="00283CA3" w:rsidRDefault="00283CA3" w:rsidP="00283CA3">
      <w:pPr>
        <w:numPr>
          <w:ilvl w:val="0"/>
          <w:numId w:val="4"/>
        </w:numPr>
        <w:spacing w:before="100" w:beforeAutospacing="1" w:after="100" w:afterAutospacing="1"/>
        <w:rPr>
          <w:rFonts w:ascii="Times" w:eastAsia="Times New Roman" w:hAnsi="Times" w:cs="Times New Roman"/>
          <w:sz w:val="20"/>
          <w:szCs w:val="20"/>
        </w:rPr>
      </w:pPr>
      <w:r w:rsidRPr="000F3351">
        <w:rPr>
          <w:rFonts w:ascii="Times" w:eastAsia="Times New Roman" w:hAnsi="Times" w:cs="Times New Roman"/>
          <w:b/>
          <w:sz w:val="20"/>
          <w:szCs w:val="20"/>
        </w:rPr>
        <w:t>Coerenza</w:t>
      </w:r>
      <w:r w:rsidRPr="00283CA3">
        <w:rPr>
          <w:rFonts w:ascii="Times" w:eastAsia="Times New Roman" w:hAnsi="Times" w:cs="Times New Roman"/>
          <w:sz w:val="20"/>
          <w:szCs w:val="20"/>
        </w:rPr>
        <w:t xml:space="preserve">: le varie organizzazioni possono standardizzare la gestione dei progetti Java utilizzando l'insieme di best </w:t>
      </w:r>
      <w:proofErr w:type="spellStart"/>
      <w:r w:rsidRPr="00283CA3">
        <w:rPr>
          <w:rFonts w:ascii="Times" w:eastAsia="Times New Roman" w:hAnsi="Times" w:cs="Times New Roman"/>
          <w:sz w:val="20"/>
          <w:szCs w:val="20"/>
        </w:rPr>
        <w:t>practice</w:t>
      </w:r>
      <w:proofErr w:type="spellEnd"/>
      <w:r w:rsidRPr="00283CA3">
        <w:rPr>
          <w:rFonts w:ascii="Times" w:eastAsia="Times New Roman" w:hAnsi="Times" w:cs="Times New Roman"/>
          <w:sz w:val="20"/>
          <w:szCs w:val="20"/>
        </w:rPr>
        <w:t xml:space="preserve"> alla base di </w:t>
      </w:r>
      <w:proofErr w:type="spellStart"/>
      <w:r w:rsidRPr="00283CA3">
        <w:rPr>
          <w:rFonts w:ascii="Times" w:eastAsia="Times New Roman" w:hAnsi="Times" w:cs="Times New Roman"/>
          <w:sz w:val="20"/>
          <w:szCs w:val="20"/>
        </w:rPr>
        <w:t>Maven</w:t>
      </w:r>
      <w:proofErr w:type="spellEnd"/>
      <w:r w:rsidRPr="00283CA3">
        <w:rPr>
          <w:rFonts w:ascii="Times" w:eastAsia="Times New Roman" w:hAnsi="Times" w:cs="Times New Roman"/>
          <w:sz w:val="20"/>
          <w:szCs w:val="20"/>
        </w:rPr>
        <w:t xml:space="preserve">. Accettando una serie di comodi standard, si accede a tutta una serie di servizi predefiniti. Il livello di qualità dei vari progetti, inevitabilmente, si eleva; i </w:t>
      </w:r>
      <w:proofErr w:type="gramStart"/>
      <w:r w:rsidRPr="00283CA3">
        <w:rPr>
          <w:rFonts w:ascii="Times" w:eastAsia="Times New Roman" w:hAnsi="Times" w:cs="Times New Roman"/>
          <w:sz w:val="20"/>
          <w:szCs w:val="20"/>
        </w:rPr>
        <w:t>progetti</w:t>
      </w:r>
      <w:proofErr w:type="gramEnd"/>
      <w:r w:rsidRPr="00283CA3">
        <w:rPr>
          <w:rFonts w:ascii="Times" w:eastAsia="Times New Roman" w:hAnsi="Times" w:cs="Times New Roman"/>
          <w:sz w:val="20"/>
          <w:szCs w:val="20"/>
        </w:rPr>
        <w:t xml:space="preserve"> stessi diventano quindi più trasparenti, si minimizza il tempo necessario per comprendere i vari progetti e quindi si facilita il movimento delle risorse umane. </w:t>
      </w:r>
    </w:p>
    <w:p w14:paraId="717FF50B" w14:textId="77777777" w:rsidR="00283CA3" w:rsidRPr="00283CA3" w:rsidRDefault="00283CA3" w:rsidP="00283CA3">
      <w:pPr>
        <w:numPr>
          <w:ilvl w:val="0"/>
          <w:numId w:val="4"/>
        </w:numPr>
        <w:spacing w:before="100" w:beforeAutospacing="1" w:after="100" w:afterAutospacing="1"/>
        <w:rPr>
          <w:rFonts w:ascii="Times" w:eastAsia="Times New Roman" w:hAnsi="Times" w:cs="Times New Roman"/>
          <w:sz w:val="20"/>
          <w:szCs w:val="20"/>
        </w:rPr>
      </w:pPr>
      <w:r w:rsidRPr="00DB7A84">
        <w:rPr>
          <w:rFonts w:ascii="Times" w:eastAsia="Times New Roman" w:hAnsi="Times" w:cs="Times New Roman"/>
          <w:b/>
          <w:sz w:val="20"/>
          <w:szCs w:val="20"/>
        </w:rPr>
        <w:t>Riutilizzo</w:t>
      </w:r>
      <w:r w:rsidRPr="00283CA3">
        <w:rPr>
          <w:rFonts w:ascii="Times" w:eastAsia="Times New Roman" w:hAnsi="Times" w:cs="Times New Roman"/>
          <w:sz w:val="20"/>
          <w:szCs w:val="20"/>
        </w:rPr>
        <w:t xml:space="preserve">: si tratta uno degli elementi alla base di </w:t>
      </w:r>
      <w:proofErr w:type="spellStart"/>
      <w:r w:rsidRPr="00283CA3">
        <w:rPr>
          <w:rFonts w:ascii="Times" w:eastAsia="Times New Roman" w:hAnsi="Times" w:cs="Times New Roman"/>
          <w:sz w:val="20"/>
          <w:szCs w:val="20"/>
        </w:rPr>
        <w:t>Maven</w:t>
      </w:r>
      <w:proofErr w:type="spellEnd"/>
      <w:r w:rsidRPr="00283CA3">
        <w:rPr>
          <w:rFonts w:ascii="Times" w:eastAsia="Times New Roman" w:hAnsi="Times" w:cs="Times New Roman"/>
          <w:sz w:val="20"/>
          <w:szCs w:val="20"/>
        </w:rPr>
        <w:t xml:space="preserve">, il cui uso, </w:t>
      </w:r>
      <w:proofErr w:type="gramStart"/>
      <w:r w:rsidRPr="00283CA3">
        <w:rPr>
          <w:rFonts w:ascii="Times" w:eastAsia="Times New Roman" w:hAnsi="Times" w:cs="Times New Roman"/>
          <w:sz w:val="20"/>
          <w:szCs w:val="20"/>
        </w:rPr>
        <w:t>di fatto</w:t>
      </w:r>
      <w:proofErr w:type="gramEnd"/>
      <w:r w:rsidRPr="00283CA3">
        <w:rPr>
          <w:rFonts w:ascii="Times" w:eastAsia="Times New Roman" w:hAnsi="Times" w:cs="Times New Roman"/>
          <w:sz w:val="20"/>
          <w:szCs w:val="20"/>
        </w:rPr>
        <w:t xml:space="preserve"> è già esso stesso un primo riutilizzo di best </w:t>
      </w:r>
      <w:proofErr w:type="spellStart"/>
      <w:r w:rsidRPr="00283CA3">
        <w:rPr>
          <w:rFonts w:ascii="Times" w:eastAsia="Times New Roman" w:hAnsi="Times" w:cs="Times New Roman"/>
          <w:sz w:val="20"/>
          <w:szCs w:val="20"/>
        </w:rPr>
        <w:t>practice</w:t>
      </w:r>
      <w:proofErr w:type="spellEnd"/>
      <w:r w:rsidRPr="00283CA3">
        <w:rPr>
          <w:rFonts w:ascii="Times" w:eastAsia="Times New Roman" w:hAnsi="Times" w:cs="Times New Roman"/>
          <w:sz w:val="20"/>
          <w:szCs w:val="20"/>
        </w:rPr>
        <w:t xml:space="preserve">. Un </w:t>
      </w:r>
      <w:proofErr w:type="gramStart"/>
      <w:r w:rsidRPr="00283CA3">
        <w:rPr>
          <w:rFonts w:ascii="Times" w:eastAsia="Times New Roman" w:hAnsi="Times" w:cs="Times New Roman"/>
          <w:sz w:val="20"/>
          <w:szCs w:val="20"/>
        </w:rPr>
        <w:t>ulteriore</w:t>
      </w:r>
      <w:proofErr w:type="gramEnd"/>
      <w:r w:rsidRPr="00283CA3">
        <w:rPr>
          <w:rFonts w:ascii="Times" w:eastAsia="Times New Roman" w:hAnsi="Times" w:cs="Times New Roman"/>
          <w:sz w:val="20"/>
          <w:szCs w:val="20"/>
        </w:rPr>
        <w:t xml:space="preserve"> livello di riutilizzo è garantito dal fatto che la business </w:t>
      </w:r>
      <w:proofErr w:type="spellStart"/>
      <w:r w:rsidRPr="00283CA3">
        <w:rPr>
          <w:rFonts w:ascii="Times" w:eastAsia="Times New Roman" w:hAnsi="Times" w:cs="Times New Roman"/>
          <w:sz w:val="20"/>
          <w:szCs w:val="20"/>
        </w:rPr>
        <w:t>logic</w:t>
      </w:r>
      <w:proofErr w:type="spellEnd"/>
      <w:r w:rsidRPr="00283CA3">
        <w:rPr>
          <w:rFonts w:ascii="Times" w:eastAsia="Times New Roman" w:hAnsi="Times" w:cs="Times New Roman"/>
          <w:sz w:val="20"/>
          <w:szCs w:val="20"/>
        </w:rPr>
        <w:t xml:space="preserve"> è incapsulata in comodi moduli (plug-in); </w:t>
      </w:r>
    </w:p>
    <w:p w14:paraId="54E89DAE" w14:textId="7111404A" w:rsidR="00283CA3" w:rsidRPr="00283CA3" w:rsidRDefault="00283CA3" w:rsidP="00283CA3">
      <w:pPr>
        <w:numPr>
          <w:ilvl w:val="0"/>
          <w:numId w:val="4"/>
        </w:numPr>
        <w:spacing w:before="100" w:beforeAutospacing="1" w:after="100" w:afterAutospacing="1"/>
        <w:rPr>
          <w:rFonts w:ascii="Times" w:eastAsia="Times New Roman" w:hAnsi="Times" w:cs="Times New Roman"/>
          <w:sz w:val="20"/>
          <w:szCs w:val="20"/>
        </w:rPr>
      </w:pPr>
      <w:r w:rsidRPr="00DB7A84">
        <w:rPr>
          <w:rFonts w:ascii="Times" w:eastAsia="Times New Roman" w:hAnsi="Times" w:cs="Times New Roman"/>
          <w:b/>
          <w:sz w:val="20"/>
          <w:szCs w:val="20"/>
        </w:rPr>
        <w:t>Maggiore agilità</w:t>
      </w:r>
      <w:r w:rsidRPr="00283CA3">
        <w:rPr>
          <w:rFonts w:ascii="Times" w:eastAsia="Times New Roman" w:hAnsi="Times" w:cs="Times New Roman"/>
          <w:sz w:val="20"/>
          <w:szCs w:val="20"/>
        </w:rPr>
        <w:t xml:space="preserve">: utilizzando </w:t>
      </w:r>
      <w:proofErr w:type="spellStart"/>
      <w:r w:rsidRPr="00283CA3">
        <w:rPr>
          <w:rFonts w:ascii="Times" w:eastAsia="Times New Roman" w:hAnsi="Times" w:cs="Times New Roman"/>
          <w:sz w:val="20"/>
          <w:szCs w:val="20"/>
        </w:rPr>
        <w:t>Maven</w:t>
      </w:r>
      <w:proofErr w:type="spellEnd"/>
      <w:r w:rsidRPr="00283CA3">
        <w:rPr>
          <w:rFonts w:ascii="Times" w:eastAsia="Times New Roman" w:hAnsi="Times" w:cs="Times New Roman"/>
          <w:sz w:val="20"/>
          <w:szCs w:val="20"/>
        </w:rPr>
        <w:t xml:space="preserve"> si semplifica il processo di generazione di nuovi </w:t>
      </w:r>
      <w:proofErr w:type="gramStart"/>
      <w:r w:rsidRPr="00283CA3">
        <w:rPr>
          <w:rFonts w:ascii="Times" w:eastAsia="Times New Roman" w:hAnsi="Times" w:cs="Times New Roman"/>
          <w:sz w:val="20"/>
          <w:szCs w:val="20"/>
        </w:rPr>
        <w:t>componenti</w:t>
      </w:r>
      <w:proofErr w:type="gramEnd"/>
      <w:r w:rsidRPr="00283CA3">
        <w:rPr>
          <w:rFonts w:ascii="Times" w:eastAsia="Times New Roman" w:hAnsi="Times" w:cs="Times New Roman"/>
          <w:sz w:val="20"/>
          <w:szCs w:val="20"/>
        </w:rPr>
        <w:t>, di integrazione tra componenti, di condivisione di file eseguibili, inoltre, la curva di apprendimento di ciascun progetto viene incredibilmente ridotta</w:t>
      </w:r>
      <w:r w:rsidR="00DB7A84">
        <w:rPr>
          <w:rFonts w:ascii="Times" w:eastAsia="Times New Roman" w:hAnsi="Times" w:cs="Times New Roman"/>
          <w:sz w:val="20"/>
          <w:szCs w:val="20"/>
        </w:rPr>
        <w:t>.</w:t>
      </w:r>
      <w:r w:rsidRPr="00283CA3">
        <w:rPr>
          <w:rFonts w:ascii="Times" w:eastAsia="Times New Roman" w:hAnsi="Times" w:cs="Times New Roman"/>
          <w:sz w:val="20"/>
          <w:szCs w:val="20"/>
        </w:rPr>
        <w:t xml:space="preserve"> </w:t>
      </w:r>
    </w:p>
    <w:p w14:paraId="7AF6119F" w14:textId="77777777" w:rsidR="00283CA3" w:rsidRPr="00283CA3" w:rsidRDefault="00283CA3" w:rsidP="00283CA3">
      <w:pPr>
        <w:numPr>
          <w:ilvl w:val="0"/>
          <w:numId w:val="4"/>
        </w:numPr>
        <w:spacing w:before="100" w:beforeAutospacing="1" w:after="100" w:afterAutospacing="1"/>
        <w:rPr>
          <w:rFonts w:ascii="Times" w:eastAsia="Times New Roman" w:hAnsi="Times" w:cs="Times New Roman"/>
          <w:sz w:val="20"/>
          <w:szCs w:val="20"/>
        </w:rPr>
      </w:pPr>
      <w:r w:rsidRPr="00DB7A84">
        <w:rPr>
          <w:rFonts w:ascii="Times" w:eastAsia="Times New Roman" w:hAnsi="Times" w:cs="Times New Roman"/>
          <w:b/>
          <w:sz w:val="20"/>
          <w:szCs w:val="20"/>
        </w:rPr>
        <w:t>Semplificazione della manutenzione</w:t>
      </w:r>
      <w:r w:rsidRPr="00283CA3">
        <w:rPr>
          <w:rFonts w:ascii="Times" w:eastAsia="Times New Roman" w:hAnsi="Times" w:cs="Times New Roman"/>
          <w:sz w:val="20"/>
          <w:szCs w:val="20"/>
        </w:rPr>
        <w:t xml:space="preserve">: non è più necessario investire tempo e risorse per manutenere gli ambienti e script di </w:t>
      </w:r>
      <w:proofErr w:type="spellStart"/>
      <w:r w:rsidRPr="00283CA3">
        <w:rPr>
          <w:rFonts w:ascii="Times" w:eastAsia="Times New Roman" w:hAnsi="Times" w:cs="Times New Roman"/>
          <w:sz w:val="20"/>
          <w:szCs w:val="20"/>
        </w:rPr>
        <w:t>build</w:t>
      </w:r>
      <w:proofErr w:type="spellEnd"/>
      <w:r w:rsidRPr="00283CA3">
        <w:rPr>
          <w:rFonts w:ascii="Times" w:eastAsia="Times New Roman" w:hAnsi="Times" w:cs="Times New Roman"/>
          <w:sz w:val="20"/>
          <w:szCs w:val="20"/>
        </w:rPr>
        <w:t xml:space="preserve">, i quali, oltre ad essere standardizzati, </w:t>
      </w:r>
      <w:proofErr w:type="gramStart"/>
      <w:r w:rsidRPr="00283CA3">
        <w:rPr>
          <w:rFonts w:ascii="Times" w:eastAsia="Times New Roman" w:hAnsi="Times" w:cs="Times New Roman"/>
          <w:sz w:val="20"/>
          <w:szCs w:val="20"/>
        </w:rPr>
        <w:t>sono</w:t>
      </w:r>
      <w:proofErr w:type="gramEnd"/>
      <w:r w:rsidRPr="00283CA3">
        <w:rPr>
          <w:rFonts w:ascii="Times" w:eastAsia="Times New Roman" w:hAnsi="Times" w:cs="Times New Roman"/>
          <w:sz w:val="20"/>
          <w:szCs w:val="20"/>
        </w:rPr>
        <w:t xml:space="preserve"> gestiti da </w:t>
      </w:r>
      <w:proofErr w:type="spellStart"/>
      <w:r w:rsidRPr="00283CA3">
        <w:rPr>
          <w:rFonts w:ascii="Times" w:eastAsia="Times New Roman" w:hAnsi="Times" w:cs="Times New Roman"/>
          <w:sz w:val="20"/>
          <w:szCs w:val="20"/>
        </w:rPr>
        <w:t>Maven</w:t>
      </w:r>
      <w:proofErr w:type="spellEnd"/>
      <w:r w:rsidRPr="00283CA3">
        <w:rPr>
          <w:rFonts w:ascii="Times" w:eastAsia="Times New Roman" w:hAnsi="Times" w:cs="Times New Roman"/>
          <w:sz w:val="20"/>
          <w:szCs w:val="20"/>
        </w:rPr>
        <w:t xml:space="preserve">. </w:t>
      </w:r>
    </w:p>
    <w:p w14:paraId="4D0EF2CD" w14:textId="77777777" w:rsidR="00283CA3" w:rsidRPr="00283CA3" w:rsidRDefault="00283CA3" w:rsidP="00283CA3">
      <w:pPr>
        <w:spacing w:before="100" w:beforeAutospacing="1" w:after="100" w:afterAutospacing="1"/>
        <w:outlineLvl w:val="2"/>
        <w:rPr>
          <w:rFonts w:ascii="Times" w:eastAsia="Times New Roman" w:hAnsi="Times" w:cs="Times New Roman"/>
          <w:b/>
          <w:bCs/>
          <w:sz w:val="27"/>
          <w:szCs w:val="27"/>
        </w:rPr>
      </w:pPr>
      <w:r w:rsidRPr="00283CA3">
        <w:rPr>
          <w:rFonts w:ascii="Times" w:eastAsia="Times New Roman" w:hAnsi="Times" w:cs="Times New Roman"/>
          <w:b/>
          <w:bCs/>
          <w:sz w:val="27"/>
          <w:szCs w:val="27"/>
        </w:rPr>
        <w:t xml:space="preserve">I principi base di </w:t>
      </w:r>
      <w:proofErr w:type="spellStart"/>
      <w:r w:rsidRPr="00283CA3">
        <w:rPr>
          <w:rFonts w:ascii="Times" w:eastAsia="Times New Roman" w:hAnsi="Times" w:cs="Times New Roman"/>
          <w:b/>
          <w:bCs/>
          <w:sz w:val="27"/>
          <w:szCs w:val="27"/>
        </w:rPr>
        <w:t>Maven</w:t>
      </w:r>
      <w:proofErr w:type="spellEnd"/>
    </w:p>
    <w:p w14:paraId="0BA53C38" w14:textId="0C2EF9B4" w:rsidR="00283CA3" w:rsidRPr="00283CA3" w:rsidRDefault="00283CA3" w:rsidP="00283CA3">
      <w:pPr>
        <w:spacing w:before="100" w:beforeAutospacing="1" w:after="100" w:afterAutospacing="1"/>
        <w:rPr>
          <w:rFonts w:ascii="Times" w:hAnsi="Times" w:cs="Times New Roman"/>
          <w:sz w:val="20"/>
          <w:szCs w:val="20"/>
        </w:rPr>
      </w:pPr>
      <w:r w:rsidRPr="00283CA3">
        <w:rPr>
          <w:rFonts w:ascii="Times" w:hAnsi="Times" w:cs="Times New Roman"/>
          <w:sz w:val="20"/>
          <w:szCs w:val="20"/>
        </w:rPr>
        <w:t xml:space="preserve">L'idea base durante la progettazione di </w:t>
      </w:r>
      <w:proofErr w:type="spellStart"/>
      <w:r w:rsidRPr="00283CA3">
        <w:rPr>
          <w:rFonts w:ascii="Times" w:hAnsi="Times" w:cs="Times New Roman"/>
          <w:sz w:val="20"/>
          <w:szCs w:val="20"/>
        </w:rPr>
        <w:t>Maven</w:t>
      </w:r>
      <w:proofErr w:type="spellEnd"/>
      <w:r w:rsidRPr="00283CA3">
        <w:rPr>
          <w:rFonts w:ascii="Times" w:hAnsi="Times" w:cs="Times New Roman"/>
          <w:sz w:val="20"/>
          <w:szCs w:val="20"/>
        </w:rPr>
        <w:t xml:space="preserve"> era di creare un linguaggio condiviso per lo sviluppo di p</w:t>
      </w:r>
      <w:r w:rsidR="00DB46FC">
        <w:rPr>
          <w:rFonts w:ascii="Times" w:hAnsi="Times" w:cs="Times New Roman"/>
          <w:sz w:val="20"/>
          <w:szCs w:val="20"/>
        </w:rPr>
        <w:t>rogetti software basati su Java ovvero c</w:t>
      </w:r>
      <w:r w:rsidRPr="00283CA3">
        <w:rPr>
          <w:rFonts w:ascii="Times" w:hAnsi="Times" w:cs="Times New Roman"/>
          <w:sz w:val="20"/>
          <w:szCs w:val="20"/>
        </w:rPr>
        <w:t xml:space="preserve">iò che Christopher Alexander ha formalmente definito pattern. Avere un linguaggio condiviso ad alto </w:t>
      </w:r>
      <w:proofErr w:type="gramStart"/>
      <w:r w:rsidRPr="00283CA3">
        <w:rPr>
          <w:rFonts w:ascii="Times" w:hAnsi="Times" w:cs="Times New Roman"/>
          <w:sz w:val="20"/>
          <w:szCs w:val="20"/>
        </w:rPr>
        <w:t>livello</w:t>
      </w:r>
      <w:proofErr w:type="gramEnd"/>
      <w:r w:rsidRPr="00283CA3">
        <w:rPr>
          <w:rFonts w:ascii="Times" w:hAnsi="Times" w:cs="Times New Roman"/>
          <w:sz w:val="20"/>
          <w:szCs w:val="20"/>
        </w:rPr>
        <w:t xml:space="preserve"> permette agli sviluppatori di trattare ad elevato livello di astrazione quei progetti la cui struttura sia fortemente standardizzata. Ne consegue una rete di comunicazioni più efficaci, una serie di servizi automatizzati e quindi un miglioramento della qualità generale e della produttività del progetto.</w:t>
      </w:r>
      <w:r w:rsidR="00DB46FC">
        <w:rPr>
          <w:rFonts w:ascii="Times" w:hAnsi="Times" w:cs="Times New Roman"/>
          <w:sz w:val="20"/>
          <w:szCs w:val="20"/>
        </w:rPr>
        <w:t xml:space="preserve"> </w:t>
      </w:r>
      <w:r w:rsidRPr="00283CA3">
        <w:rPr>
          <w:rFonts w:ascii="Times" w:hAnsi="Times" w:cs="Times New Roman"/>
          <w:sz w:val="20"/>
          <w:szCs w:val="20"/>
        </w:rPr>
        <w:t>Definire un pattern per lo sviluppo dei progetti software richiedeva i seguenti principi base:</w:t>
      </w:r>
    </w:p>
    <w:p w14:paraId="5D03D5E2" w14:textId="77777777" w:rsidR="00283CA3" w:rsidRPr="00283CA3" w:rsidRDefault="00283CA3" w:rsidP="00283CA3">
      <w:pPr>
        <w:spacing w:before="100" w:beforeAutospacing="1" w:after="100" w:afterAutospacing="1"/>
        <w:rPr>
          <w:rFonts w:ascii="Times" w:hAnsi="Times" w:cs="Times New Roman"/>
          <w:sz w:val="20"/>
          <w:szCs w:val="20"/>
        </w:rPr>
      </w:pPr>
      <w:r w:rsidRPr="00283CA3">
        <w:rPr>
          <w:rFonts w:ascii="Times" w:hAnsi="Times" w:cs="Times New Roman"/>
          <w:sz w:val="20"/>
          <w:szCs w:val="20"/>
        </w:rPr>
        <w:t xml:space="preserve">1. convenzioni sulla configurazione (convention over </w:t>
      </w:r>
      <w:proofErr w:type="spellStart"/>
      <w:r w:rsidRPr="00283CA3">
        <w:rPr>
          <w:rFonts w:ascii="Times" w:hAnsi="Times" w:cs="Times New Roman"/>
          <w:sz w:val="20"/>
          <w:szCs w:val="20"/>
        </w:rPr>
        <w:t>configuration</w:t>
      </w:r>
      <w:proofErr w:type="spellEnd"/>
      <w:r w:rsidRPr="00283CA3">
        <w:rPr>
          <w:rFonts w:ascii="Times" w:hAnsi="Times" w:cs="Times New Roman"/>
          <w:sz w:val="20"/>
          <w:szCs w:val="20"/>
        </w:rPr>
        <w:t xml:space="preserve">) e in particolare: </w:t>
      </w:r>
    </w:p>
    <w:p w14:paraId="77311903" w14:textId="77777777" w:rsidR="00283CA3" w:rsidRPr="00283CA3" w:rsidRDefault="00283CA3" w:rsidP="00283CA3">
      <w:pPr>
        <w:spacing w:before="100" w:beforeAutospacing="1" w:after="100" w:afterAutospacing="1"/>
        <w:rPr>
          <w:rFonts w:ascii="Times" w:hAnsi="Times" w:cs="Times New Roman"/>
          <w:sz w:val="20"/>
          <w:szCs w:val="20"/>
        </w:rPr>
      </w:pPr>
      <w:r w:rsidRPr="00283CA3">
        <w:rPr>
          <w:rFonts w:ascii="Times" w:hAnsi="Times" w:cs="Times New Roman"/>
          <w:sz w:val="20"/>
          <w:szCs w:val="20"/>
        </w:rPr>
        <w:t xml:space="preserve">1.1. organizzazione standard della directory dei progetti (ubicazione delle risorse del </w:t>
      </w:r>
      <w:proofErr w:type="gramStart"/>
      <w:r w:rsidRPr="00283CA3">
        <w:rPr>
          <w:rFonts w:ascii="Times" w:hAnsi="Times" w:cs="Times New Roman"/>
          <w:sz w:val="20"/>
          <w:szCs w:val="20"/>
        </w:rPr>
        <w:t>progetto</w:t>
      </w:r>
      <w:proofErr w:type="gramEnd"/>
      <w:r w:rsidRPr="00283CA3">
        <w:rPr>
          <w:rFonts w:ascii="Times" w:hAnsi="Times" w:cs="Times New Roman"/>
          <w:sz w:val="20"/>
          <w:szCs w:val="20"/>
        </w:rPr>
        <w:t>, dei file di configurazione, di quelli generati, della documentazione, etc.);</w:t>
      </w:r>
    </w:p>
    <w:p w14:paraId="31998718" w14:textId="77777777" w:rsidR="00283CA3" w:rsidRPr="00283CA3" w:rsidRDefault="00283CA3" w:rsidP="00283CA3">
      <w:pPr>
        <w:spacing w:before="100" w:beforeAutospacing="1" w:after="100" w:afterAutospacing="1"/>
        <w:rPr>
          <w:rFonts w:ascii="Times" w:hAnsi="Times" w:cs="Times New Roman"/>
          <w:sz w:val="20"/>
          <w:szCs w:val="20"/>
        </w:rPr>
      </w:pPr>
      <w:r w:rsidRPr="00283CA3">
        <w:rPr>
          <w:rFonts w:ascii="Times" w:hAnsi="Times" w:cs="Times New Roman"/>
          <w:sz w:val="20"/>
          <w:szCs w:val="20"/>
        </w:rPr>
        <w:t xml:space="preserve">1.2. definizione del vincolo base secondo cui un progetto </w:t>
      </w:r>
      <w:proofErr w:type="spellStart"/>
      <w:r w:rsidRPr="00283CA3">
        <w:rPr>
          <w:rFonts w:ascii="Times" w:hAnsi="Times" w:cs="Times New Roman"/>
          <w:sz w:val="20"/>
          <w:szCs w:val="20"/>
        </w:rPr>
        <w:t>Maven</w:t>
      </w:r>
      <w:proofErr w:type="spellEnd"/>
      <w:r w:rsidRPr="00283CA3">
        <w:rPr>
          <w:rFonts w:ascii="Times" w:hAnsi="Times" w:cs="Times New Roman"/>
          <w:sz w:val="20"/>
          <w:szCs w:val="20"/>
        </w:rPr>
        <w:t xml:space="preserve"> genera un solo output (file di distribuzione). Ciò porta naturalmente alla realizzazione di file </w:t>
      </w:r>
      <w:proofErr w:type="gramStart"/>
      <w:r w:rsidRPr="00283CA3">
        <w:rPr>
          <w:rFonts w:ascii="Times" w:hAnsi="Times" w:cs="Times New Roman"/>
          <w:sz w:val="20"/>
          <w:szCs w:val="20"/>
        </w:rPr>
        <w:t>pom.xml</w:t>
      </w:r>
      <w:proofErr w:type="gramEnd"/>
      <w:r w:rsidRPr="00283CA3">
        <w:rPr>
          <w:rFonts w:ascii="Times" w:hAnsi="Times" w:cs="Times New Roman"/>
          <w:sz w:val="20"/>
          <w:szCs w:val="20"/>
        </w:rPr>
        <w:t xml:space="preserve"> con un obiettivo limitato e ben definito, e quindi all'applicazione del principio di separazione delle responsabilità;</w:t>
      </w:r>
    </w:p>
    <w:p w14:paraId="69E0790F" w14:textId="77777777" w:rsidR="00283CA3" w:rsidRPr="00283CA3" w:rsidRDefault="00283CA3" w:rsidP="00283CA3">
      <w:pPr>
        <w:spacing w:before="100" w:beforeAutospacing="1" w:after="100" w:afterAutospacing="1"/>
        <w:rPr>
          <w:rFonts w:ascii="Times" w:hAnsi="Times" w:cs="Times New Roman"/>
          <w:sz w:val="20"/>
          <w:szCs w:val="20"/>
        </w:rPr>
      </w:pPr>
      <w:r w:rsidRPr="00283CA3">
        <w:rPr>
          <w:rFonts w:ascii="Times" w:hAnsi="Times" w:cs="Times New Roman"/>
          <w:sz w:val="20"/>
          <w:szCs w:val="20"/>
        </w:rPr>
        <w:t>1.3. convenzione sui nomi;</w:t>
      </w:r>
    </w:p>
    <w:p w14:paraId="63913061" w14:textId="77777777" w:rsidR="00283CA3" w:rsidRPr="00283CA3" w:rsidRDefault="00283CA3" w:rsidP="00283CA3">
      <w:pPr>
        <w:spacing w:before="100" w:beforeAutospacing="1" w:after="100" w:afterAutospacing="1"/>
        <w:rPr>
          <w:rFonts w:ascii="Times" w:hAnsi="Times" w:cs="Times New Roman"/>
          <w:sz w:val="20"/>
          <w:szCs w:val="20"/>
        </w:rPr>
      </w:pPr>
      <w:r w:rsidRPr="00283CA3">
        <w:rPr>
          <w:rFonts w:ascii="Times" w:hAnsi="Times" w:cs="Times New Roman"/>
          <w:sz w:val="20"/>
          <w:szCs w:val="20"/>
        </w:rPr>
        <w:t>2. esecuzione dichiarativa;</w:t>
      </w:r>
    </w:p>
    <w:p w14:paraId="53F9E3B6" w14:textId="77777777" w:rsidR="00283CA3" w:rsidRPr="00283CA3" w:rsidRDefault="00283CA3" w:rsidP="00283CA3">
      <w:pPr>
        <w:spacing w:before="100" w:beforeAutospacing="1" w:after="100" w:afterAutospacing="1"/>
        <w:rPr>
          <w:rFonts w:ascii="Times" w:hAnsi="Times" w:cs="Times New Roman"/>
          <w:sz w:val="20"/>
          <w:szCs w:val="20"/>
        </w:rPr>
      </w:pPr>
      <w:r w:rsidRPr="00283CA3">
        <w:rPr>
          <w:rFonts w:ascii="Times" w:hAnsi="Times" w:cs="Times New Roman"/>
          <w:sz w:val="20"/>
          <w:szCs w:val="20"/>
        </w:rPr>
        <w:t xml:space="preserve">3. riutilizzo di logica di </w:t>
      </w:r>
      <w:proofErr w:type="spellStart"/>
      <w:r w:rsidRPr="00283CA3">
        <w:rPr>
          <w:rFonts w:ascii="Times" w:hAnsi="Times" w:cs="Times New Roman"/>
          <w:sz w:val="20"/>
          <w:szCs w:val="20"/>
        </w:rPr>
        <w:t>build</w:t>
      </w:r>
      <w:proofErr w:type="spellEnd"/>
      <w:r w:rsidRPr="00283CA3">
        <w:rPr>
          <w:rFonts w:ascii="Times" w:hAnsi="Times" w:cs="Times New Roman"/>
          <w:sz w:val="20"/>
          <w:szCs w:val="20"/>
        </w:rPr>
        <w:t>;</w:t>
      </w:r>
    </w:p>
    <w:p w14:paraId="34A19B3A" w14:textId="77777777" w:rsidR="00283CA3" w:rsidRPr="00283CA3" w:rsidRDefault="00283CA3" w:rsidP="00283CA3">
      <w:pPr>
        <w:spacing w:before="100" w:beforeAutospacing="1" w:after="100" w:afterAutospacing="1"/>
        <w:rPr>
          <w:rFonts w:ascii="Times" w:hAnsi="Times" w:cs="Times New Roman"/>
          <w:sz w:val="20"/>
          <w:szCs w:val="20"/>
        </w:rPr>
      </w:pPr>
      <w:r w:rsidRPr="00283CA3">
        <w:rPr>
          <w:rFonts w:ascii="Times" w:hAnsi="Times" w:cs="Times New Roman"/>
          <w:sz w:val="20"/>
          <w:szCs w:val="20"/>
        </w:rPr>
        <w:t>4. organizzazione coerente delle dipendenze.</w:t>
      </w:r>
    </w:p>
    <w:p w14:paraId="65ABBB74" w14:textId="77777777" w:rsidR="002E6225" w:rsidRDefault="00283CA3" w:rsidP="00283CA3">
      <w:pPr>
        <w:spacing w:before="100" w:beforeAutospacing="1" w:after="100" w:afterAutospacing="1"/>
        <w:rPr>
          <w:rFonts w:ascii="Times" w:hAnsi="Times" w:cs="Times New Roman"/>
          <w:sz w:val="20"/>
          <w:szCs w:val="20"/>
        </w:rPr>
      </w:pPr>
      <w:r w:rsidRPr="00283CA3">
        <w:rPr>
          <w:rFonts w:ascii="Times" w:hAnsi="Times" w:cs="Times New Roman"/>
          <w:sz w:val="20"/>
          <w:szCs w:val="20"/>
        </w:rPr>
        <w:t xml:space="preserve">Per quanto concerne il primo punto, l'idea base, molto semplice, è che se si </w:t>
      </w:r>
      <w:proofErr w:type="gramStart"/>
      <w:r w:rsidRPr="00283CA3">
        <w:rPr>
          <w:rFonts w:ascii="Times" w:hAnsi="Times" w:cs="Times New Roman"/>
          <w:sz w:val="20"/>
          <w:szCs w:val="20"/>
        </w:rPr>
        <w:t>accettano</w:t>
      </w:r>
      <w:proofErr w:type="gramEnd"/>
      <w:r w:rsidRPr="00283CA3">
        <w:rPr>
          <w:rFonts w:ascii="Times" w:hAnsi="Times" w:cs="Times New Roman"/>
          <w:sz w:val="20"/>
          <w:szCs w:val="20"/>
        </w:rPr>
        <w:t xml:space="preserve"> una serie di valide convenzioni (frutto di lungo studio ed esperienza), si ottiene una serie di vantaggi, non solo legati al fatto che lo stesso problema è già stato ben analizzato e validamente risolto. Per esempio, se si organizza la struttura dei propri progetti in base allo standard </w:t>
      </w:r>
      <w:proofErr w:type="spellStart"/>
      <w:r w:rsidRPr="00283CA3">
        <w:rPr>
          <w:rFonts w:ascii="Times" w:hAnsi="Times" w:cs="Times New Roman"/>
          <w:sz w:val="20"/>
          <w:szCs w:val="20"/>
        </w:rPr>
        <w:t>Maven</w:t>
      </w:r>
      <w:proofErr w:type="spellEnd"/>
      <w:r w:rsidRPr="00283CA3">
        <w:rPr>
          <w:rFonts w:ascii="Times" w:hAnsi="Times" w:cs="Times New Roman"/>
          <w:sz w:val="20"/>
          <w:szCs w:val="20"/>
        </w:rPr>
        <w:t xml:space="preserve">, quest'ultimo è in grado di fornire automaticamente una serie di servizi, come la generazione dei file di progetto per i vari IDE, la compilazione automatica, etc. </w:t>
      </w:r>
      <w:r w:rsidRPr="00283CA3">
        <w:rPr>
          <w:rFonts w:ascii="Times" w:hAnsi="Times" w:cs="Times New Roman"/>
          <w:sz w:val="20"/>
          <w:szCs w:val="20"/>
        </w:rPr>
        <w:br/>
        <w:t xml:space="preserve">Convention over </w:t>
      </w:r>
      <w:proofErr w:type="spellStart"/>
      <w:r w:rsidRPr="00283CA3">
        <w:rPr>
          <w:rFonts w:ascii="Times" w:hAnsi="Times" w:cs="Times New Roman"/>
          <w:sz w:val="20"/>
          <w:szCs w:val="20"/>
        </w:rPr>
        <w:t>configuration</w:t>
      </w:r>
      <w:proofErr w:type="spellEnd"/>
      <w:r w:rsidRPr="00283CA3">
        <w:rPr>
          <w:rFonts w:ascii="Times" w:hAnsi="Times" w:cs="Times New Roman"/>
          <w:sz w:val="20"/>
          <w:szCs w:val="20"/>
        </w:rPr>
        <w:t xml:space="preserve"> non è altro che la ripetizione di una serie di semplici regole di buon senso </w:t>
      </w:r>
      <w:proofErr w:type="gramStart"/>
      <w:r w:rsidRPr="00283CA3">
        <w:rPr>
          <w:rFonts w:ascii="Times" w:hAnsi="Times" w:cs="Times New Roman"/>
          <w:sz w:val="20"/>
          <w:szCs w:val="20"/>
        </w:rPr>
        <w:t>relative all'</w:t>
      </w:r>
      <w:proofErr w:type="gramEnd"/>
      <w:r w:rsidRPr="00283CA3">
        <w:rPr>
          <w:rFonts w:ascii="Times" w:hAnsi="Times" w:cs="Times New Roman"/>
          <w:sz w:val="20"/>
          <w:szCs w:val="20"/>
        </w:rPr>
        <w:t xml:space="preserve">applicazione di standard. In particolare, l'applicazione di standard fa risparmiare tempo, semplifica la comunicazione, facilita il reperimento di risorse, permette di creare </w:t>
      </w:r>
      <w:proofErr w:type="gramStart"/>
      <w:r w:rsidRPr="00283CA3">
        <w:rPr>
          <w:rFonts w:ascii="Times" w:hAnsi="Times" w:cs="Times New Roman"/>
          <w:sz w:val="20"/>
          <w:szCs w:val="20"/>
        </w:rPr>
        <w:t>ulteriore</w:t>
      </w:r>
      <w:proofErr w:type="gramEnd"/>
      <w:r w:rsidRPr="00283CA3">
        <w:rPr>
          <w:rFonts w:ascii="Times" w:hAnsi="Times" w:cs="Times New Roman"/>
          <w:sz w:val="20"/>
          <w:szCs w:val="20"/>
        </w:rPr>
        <w:t xml:space="preserve"> valore aggiunto partendo da solide infrastrutture, permette di condividere il lavoro, e così via.</w:t>
      </w:r>
      <w:r w:rsidRPr="00283CA3">
        <w:rPr>
          <w:rFonts w:ascii="Times" w:hAnsi="Times" w:cs="Times New Roman"/>
          <w:sz w:val="20"/>
          <w:szCs w:val="20"/>
        </w:rPr>
        <w:br/>
        <w:t xml:space="preserve">Per quanto riguarda l'esecuzione dichiarativa (punto 2) basti dire che tutto in </w:t>
      </w:r>
      <w:proofErr w:type="spellStart"/>
      <w:r w:rsidRPr="00283CA3">
        <w:rPr>
          <w:rFonts w:ascii="Times" w:hAnsi="Times" w:cs="Times New Roman"/>
          <w:sz w:val="20"/>
          <w:szCs w:val="20"/>
        </w:rPr>
        <w:t>Maven</w:t>
      </w:r>
      <w:proofErr w:type="spellEnd"/>
      <w:r w:rsidRPr="00283CA3">
        <w:rPr>
          <w:rFonts w:ascii="Times" w:hAnsi="Times" w:cs="Times New Roman"/>
          <w:sz w:val="20"/>
          <w:szCs w:val="20"/>
        </w:rPr>
        <w:t xml:space="preserve"> ha una natura dichiarativa (che tuttavia, volendo, può essere alterata). L'elemento base di </w:t>
      </w:r>
      <w:proofErr w:type="spellStart"/>
      <w:r w:rsidRPr="00283CA3">
        <w:rPr>
          <w:rFonts w:ascii="Times" w:hAnsi="Times" w:cs="Times New Roman"/>
          <w:sz w:val="20"/>
          <w:szCs w:val="20"/>
        </w:rPr>
        <w:t>Maven</w:t>
      </w:r>
      <w:proofErr w:type="spellEnd"/>
      <w:r w:rsidRPr="00283CA3">
        <w:rPr>
          <w:rFonts w:ascii="Times" w:hAnsi="Times" w:cs="Times New Roman"/>
          <w:sz w:val="20"/>
          <w:szCs w:val="20"/>
        </w:rPr>
        <w:t xml:space="preserve">, il file </w:t>
      </w:r>
      <w:proofErr w:type="gramStart"/>
      <w:r w:rsidRPr="00283CA3">
        <w:rPr>
          <w:rFonts w:ascii="Times" w:hAnsi="Times" w:cs="Times New Roman"/>
          <w:sz w:val="20"/>
          <w:szCs w:val="20"/>
        </w:rPr>
        <w:t>pom.xml</w:t>
      </w:r>
      <w:proofErr w:type="gramEnd"/>
      <w:r w:rsidRPr="00283CA3">
        <w:rPr>
          <w:rFonts w:ascii="Times" w:hAnsi="Times" w:cs="Times New Roman"/>
          <w:sz w:val="20"/>
          <w:szCs w:val="20"/>
        </w:rPr>
        <w:t xml:space="preserve">, è probabilmente l'esempio più classico di struttura dichiarativa. </w:t>
      </w:r>
      <w:r w:rsidR="002E6225">
        <w:rPr>
          <w:rFonts w:ascii="Times" w:hAnsi="Times" w:cs="Times New Roman"/>
          <w:sz w:val="20"/>
          <w:szCs w:val="20"/>
        </w:rPr>
        <w:t>C</w:t>
      </w:r>
      <w:r w:rsidRPr="00283CA3">
        <w:rPr>
          <w:rFonts w:ascii="Times" w:hAnsi="Times" w:cs="Times New Roman"/>
          <w:sz w:val="20"/>
          <w:szCs w:val="20"/>
        </w:rPr>
        <w:t>on una decina di righe di carattere dichiarativo (e non procedurale), è possibile compilare, verificare, generare la documentazione e il file di distribuzione di semplici progetti.</w:t>
      </w:r>
      <w:r w:rsidR="002E6225">
        <w:rPr>
          <w:rFonts w:ascii="Times" w:hAnsi="Times" w:cs="Times New Roman"/>
          <w:sz w:val="20"/>
          <w:szCs w:val="20"/>
        </w:rPr>
        <w:t xml:space="preserve">  </w:t>
      </w:r>
    </w:p>
    <w:p w14:paraId="7A10FB52" w14:textId="65F6625A" w:rsidR="00283CA3" w:rsidRDefault="00283CA3" w:rsidP="00283CA3">
      <w:pPr>
        <w:spacing w:before="100" w:beforeAutospacing="1" w:after="100" w:afterAutospacing="1"/>
        <w:rPr>
          <w:rFonts w:ascii="Times" w:hAnsi="Times" w:cs="Times New Roman"/>
          <w:sz w:val="20"/>
          <w:szCs w:val="20"/>
        </w:rPr>
      </w:pPr>
      <w:r w:rsidRPr="00283CA3">
        <w:rPr>
          <w:rFonts w:ascii="Times" w:hAnsi="Times" w:cs="Times New Roman"/>
          <w:sz w:val="20"/>
          <w:szCs w:val="20"/>
        </w:rPr>
        <w:t xml:space="preserve">Per quanto attiene il punto </w:t>
      </w:r>
      <w:proofErr w:type="gramStart"/>
      <w:r w:rsidRPr="00283CA3">
        <w:rPr>
          <w:rFonts w:ascii="Times" w:hAnsi="Times" w:cs="Times New Roman"/>
          <w:sz w:val="20"/>
          <w:szCs w:val="20"/>
        </w:rPr>
        <w:t>3</w:t>
      </w:r>
      <w:proofErr w:type="gramEnd"/>
      <w:r w:rsidRPr="00283CA3">
        <w:rPr>
          <w:rFonts w:ascii="Times" w:hAnsi="Times" w:cs="Times New Roman"/>
          <w:sz w:val="20"/>
          <w:szCs w:val="20"/>
        </w:rPr>
        <w:t xml:space="preserve">, </w:t>
      </w:r>
      <w:proofErr w:type="spellStart"/>
      <w:r w:rsidRPr="00283CA3">
        <w:rPr>
          <w:rFonts w:ascii="Times" w:hAnsi="Times" w:cs="Times New Roman"/>
          <w:sz w:val="20"/>
          <w:szCs w:val="20"/>
        </w:rPr>
        <w:t>Maven</w:t>
      </w:r>
      <w:proofErr w:type="spellEnd"/>
      <w:r w:rsidRPr="00283CA3">
        <w:rPr>
          <w:rFonts w:ascii="Times" w:hAnsi="Times" w:cs="Times New Roman"/>
          <w:sz w:val="20"/>
          <w:szCs w:val="20"/>
        </w:rPr>
        <w:t xml:space="preserve"> semplifica enormemente il riutilizzo del codice, incapsulando la business </w:t>
      </w:r>
      <w:proofErr w:type="spellStart"/>
      <w:r w:rsidRPr="00283CA3">
        <w:rPr>
          <w:rFonts w:ascii="Times" w:hAnsi="Times" w:cs="Times New Roman"/>
          <w:sz w:val="20"/>
          <w:szCs w:val="20"/>
        </w:rPr>
        <w:t>logic</w:t>
      </w:r>
      <w:proofErr w:type="spellEnd"/>
      <w:r w:rsidRPr="00283CA3">
        <w:rPr>
          <w:rFonts w:ascii="Times" w:hAnsi="Times" w:cs="Times New Roman"/>
          <w:sz w:val="20"/>
          <w:szCs w:val="20"/>
        </w:rPr>
        <w:t xml:space="preserve"> in appositi moduli: i plug-in, di cui esiste un insieme base (come quello per compilare, per eseguire i test, per creare file .</w:t>
      </w:r>
      <w:proofErr w:type="spellStart"/>
      <w:r w:rsidRPr="00283CA3">
        <w:rPr>
          <w:rFonts w:ascii="Times" w:hAnsi="Times" w:cs="Times New Roman"/>
          <w:sz w:val="20"/>
          <w:szCs w:val="20"/>
        </w:rPr>
        <w:t>jar</w:t>
      </w:r>
      <w:proofErr w:type="spellEnd"/>
      <w:r w:rsidRPr="00283CA3">
        <w:rPr>
          <w:rFonts w:ascii="Times" w:hAnsi="Times" w:cs="Times New Roman"/>
          <w:sz w:val="20"/>
          <w:szCs w:val="20"/>
        </w:rPr>
        <w:t>, etc.) oltre a un insieme vastissimo di plug-in forniti da terze parti.</w:t>
      </w:r>
      <w:r w:rsidR="002E6225">
        <w:rPr>
          <w:rFonts w:ascii="Times" w:hAnsi="Times" w:cs="Times New Roman"/>
          <w:sz w:val="20"/>
          <w:szCs w:val="20"/>
        </w:rPr>
        <w:t xml:space="preserve"> </w:t>
      </w:r>
      <w:r w:rsidRPr="00283CA3">
        <w:rPr>
          <w:rFonts w:ascii="Times" w:hAnsi="Times" w:cs="Times New Roman"/>
          <w:sz w:val="20"/>
          <w:szCs w:val="20"/>
        </w:rPr>
        <w:br/>
        <w:t xml:space="preserve">Per quanto riguarda poi l'organizzazione coerente delle dipendenze (punto 4), questa è ottenuta attraverso una serie di meccanismi di </w:t>
      </w:r>
      <w:proofErr w:type="spellStart"/>
      <w:r w:rsidRPr="00283CA3">
        <w:rPr>
          <w:rFonts w:ascii="Times" w:hAnsi="Times" w:cs="Times New Roman"/>
          <w:sz w:val="20"/>
          <w:szCs w:val="20"/>
        </w:rPr>
        <w:t>repository</w:t>
      </w:r>
      <w:proofErr w:type="spellEnd"/>
      <w:r w:rsidRPr="00283CA3">
        <w:rPr>
          <w:rFonts w:ascii="Times" w:hAnsi="Times" w:cs="Times New Roman"/>
          <w:sz w:val="20"/>
          <w:szCs w:val="20"/>
        </w:rPr>
        <w:t xml:space="preserve">. In primo luogo esiste una sezione all'interno del file </w:t>
      </w:r>
      <w:proofErr w:type="gramStart"/>
      <w:r w:rsidRPr="00283CA3">
        <w:rPr>
          <w:rFonts w:ascii="Times" w:hAnsi="Times" w:cs="Times New Roman"/>
          <w:sz w:val="20"/>
          <w:szCs w:val="20"/>
        </w:rPr>
        <w:t>pom.xml</w:t>
      </w:r>
      <w:proofErr w:type="gramEnd"/>
      <w:r w:rsidRPr="00283CA3">
        <w:rPr>
          <w:rFonts w:ascii="Times" w:hAnsi="Times" w:cs="Times New Roman"/>
          <w:sz w:val="20"/>
          <w:szCs w:val="20"/>
        </w:rPr>
        <w:t>, dedicata alla dichiarazione delle dipendenze. Una volta definita una nuova dipendenza nel pom.xml, non è necessario copiare il relativo file in un'</w:t>
      </w:r>
      <w:proofErr w:type="gramStart"/>
      <w:r w:rsidRPr="00283CA3">
        <w:rPr>
          <w:rFonts w:ascii="Times" w:hAnsi="Times" w:cs="Times New Roman"/>
          <w:sz w:val="20"/>
          <w:szCs w:val="20"/>
        </w:rPr>
        <w:t>apposita</w:t>
      </w:r>
      <w:proofErr w:type="gramEnd"/>
      <w:r w:rsidRPr="00283CA3">
        <w:rPr>
          <w:rFonts w:ascii="Times" w:hAnsi="Times" w:cs="Times New Roman"/>
          <w:sz w:val="20"/>
          <w:szCs w:val="20"/>
        </w:rPr>
        <w:t xml:space="preserve"> directory del progetto, poiché risiederà in un </w:t>
      </w:r>
      <w:proofErr w:type="spellStart"/>
      <w:r w:rsidRPr="00283CA3">
        <w:rPr>
          <w:rFonts w:ascii="Times" w:hAnsi="Times" w:cs="Times New Roman"/>
          <w:sz w:val="20"/>
          <w:szCs w:val="20"/>
        </w:rPr>
        <w:t>repository</w:t>
      </w:r>
      <w:proofErr w:type="spellEnd"/>
      <w:r w:rsidRPr="00283CA3">
        <w:rPr>
          <w:rFonts w:ascii="Times" w:hAnsi="Times" w:cs="Times New Roman"/>
          <w:sz w:val="20"/>
          <w:szCs w:val="20"/>
        </w:rPr>
        <w:t xml:space="preserve">. La presenza dei </w:t>
      </w:r>
      <w:proofErr w:type="spellStart"/>
      <w:r w:rsidRPr="00283CA3">
        <w:rPr>
          <w:rFonts w:ascii="Times" w:hAnsi="Times" w:cs="Times New Roman"/>
          <w:sz w:val="20"/>
          <w:szCs w:val="20"/>
        </w:rPr>
        <w:t>repository</w:t>
      </w:r>
      <w:proofErr w:type="spellEnd"/>
      <w:r w:rsidRPr="00283CA3">
        <w:rPr>
          <w:rFonts w:ascii="Times" w:hAnsi="Times" w:cs="Times New Roman"/>
          <w:sz w:val="20"/>
          <w:szCs w:val="20"/>
        </w:rPr>
        <w:t xml:space="preserve"> risolve una serie di problemi tipici concernenti l'indicazione dei </w:t>
      </w:r>
      <w:proofErr w:type="spellStart"/>
      <w:r w:rsidRPr="00283CA3">
        <w:rPr>
          <w:rFonts w:ascii="Times" w:hAnsi="Times" w:cs="Times New Roman"/>
          <w:sz w:val="20"/>
          <w:szCs w:val="20"/>
        </w:rPr>
        <w:t>path</w:t>
      </w:r>
      <w:proofErr w:type="spellEnd"/>
      <w:r w:rsidRPr="00283CA3">
        <w:rPr>
          <w:rFonts w:ascii="Times" w:hAnsi="Times" w:cs="Times New Roman"/>
          <w:sz w:val="20"/>
          <w:szCs w:val="20"/>
        </w:rPr>
        <w:t xml:space="preserve">, le diverse versioni delle librerie e così via. </w:t>
      </w:r>
      <w:r w:rsidRPr="00283CA3">
        <w:rPr>
          <w:rFonts w:ascii="Times" w:hAnsi="Times" w:cs="Times New Roman"/>
          <w:sz w:val="20"/>
          <w:szCs w:val="20"/>
        </w:rPr>
        <w:br/>
      </w:r>
      <w:proofErr w:type="spellStart"/>
      <w:r w:rsidRPr="00283CA3">
        <w:rPr>
          <w:rFonts w:ascii="Times" w:hAnsi="Times" w:cs="Times New Roman"/>
          <w:sz w:val="20"/>
          <w:szCs w:val="20"/>
        </w:rPr>
        <w:t>Maven</w:t>
      </w:r>
      <w:proofErr w:type="spellEnd"/>
      <w:r w:rsidRPr="00283CA3">
        <w:rPr>
          <w:rFonts w:ascii="Times" w:hAnsi="Times" w:cs="Times New Roman"/>
          <w:sz w:val="20"/>
          <w:szCs w:val="20"/>
        </w:rPr>
        <w:t xml:space="preserve"> </w:t>
      </w:r>
      <w:proofErr w:type="gramStart"/>
      <w:r w:rsidRPr="00283CA3">
        <w:rPr>
          <w:rFonts w:ascii="Times" w:hAnsi="Times" w:cs="Times New Roman"/>
          <w:sz w:val="20"/>
          <w:szCs w:val="20"/>
        </w:rPr>
        <w:t>dispone di</w:t>
      </w:r>
      <w:proofErr w:type="gramEnd"/>
      <w:r w:rsidRPr="00283CA3">
        <w:rPr>
          <w:rFonts w:ascii="Times" w:hAnsi="Times" w:cs="Times New Roman"/>
          <w:sz w:val="20"/>
          <w:szCs w:val="20"/>
        </w:rPr>
        <w:t xml:space="preserve"> due tipi di </w:t>
      </w:r>
      <w:proofErr w:type="spellStart"/>
      <w:r w:rsidRPr="00283CA3">
        <w:rPr>
          <w:rFonts w:ascii="Times" w:hAnsi="Times" w:cs="Times New Roman"/>
          <w:sz w:val="20"/>
          <w:szCs w:val="20"/>
        </w:rPr>
        <w:t>repository</w:t>
      </w:r>
      <w:proofErr w:type="spellEnd"/>
      <w:r w:rsidRPr="00283CA3">
        <w:rPr>
          <w:rFonts w:ascii="Times" w:hAnsi="Times" w:cs="Times New Roman"/>
          <w:sz w:val="20"/>
          <w:szCs w:val="20"/>
        </w:rPr>
        <w:t xml:space="preserve">: locale e remoto. Durante il normale funzionamento, </w:t>
      </w:r>
      <w:proofErr w:type="spellStart"/>
      <w:r w:rsidRPr="00283CA3">
        <w:rPr>
          <w:rFonts w:ascii="Times" w:hAnsi="Times" w:cs="Times New Roman"/>
          <w:sz w:val="20"/>
          <w:szCs w:val="20"/>
        </w:rPr>
        <w:t>Maven</w:t>
      </w:r>
      <w:proofErr w:type="spellEnd"/>
      <w:r w:rsidRPr="00283CA3">
        <w:rPr>
          <w:rFonts w:ascii="Times" w:hAnsi="Times" w:cs="Times New Roman"/>
          <w:sz w:val="20"/>
          <w:szCs w:val="20"/>
        </w:rPr>
        <w:t xml:space="preserve">, interagisce con il </w:t>
      </w:r>
      <w:proofErr w:type="spellStart"/>
      <w:r w:rsidRPr="00283CA3">
        <w:rPr>
          <w:rFonts w:ascii="Times" w:hAnsi="Times" w:cs="Times New Roman"/>
          <w:sz w:val="20"/>
          <w:szCs w:val="20"/>
        </w:rPr>
        <w:t>repository</w:t>
      </w:r>
      <w:proofErr w:type="spellEnd"/>
      <w:r w:rsidRPr="00283CA3">
        <w:rPr>
          <w:rFonts w:ascii="Times" w:hAnsi="Times" w:cs="Times New Roman"/>
          <w:sz w:val="20"/>
          <w:szCs w:val="20"/>
        </w:rPr>
        <w:t xml:space="preserve"> locale; qualora però una dipendenza non sia presente all'interno di tale </w:t>
      </w:r>
      <w:proofErr w:type="spellStart"/>
      <w:r w:rsidRPr="00283CA3">
        <w:rPr>
          <w:rFonts w:ascii="Times" w:hAnsi="Times" w:cs="Times New Roman"/>
          <w:sz w:val="20"/>
          <w:szCs w:val="20"/>
        </w:rPr>
        <w:t>repository</w:t>
      </w:r>
      <w:proofErr w:type="spellEnd"/>
      <w:r w:rsidRPr="00283CA3">
        <w:rPr>
          <w:rFonts w:ascii="Times" w:hAnsi="Times" w:cs="Times New Roman"/>
          <w:sz w:val="20"/>
          <w:szCs w:val="20"/>
        </w:rPr>
        <w:t xml:space="preserve">, </w:t>
      </w:r>
      <w:proofErr w:type="spellStart"/>
      <w:r w:rsidRPr="00283CA3">
        <w:rPr>
          <w:rFonts w:ascii="Times" w:hAnsi="Times" w:cs="Times New Roman"/>
          <w:sz w:val="20"/>
          <w:szCs w:val="20"/>
        </w:rPr>
        <w:t>Maven</w:t>
      </w:r>
      <w:proofErr w:type="spellEnd"/>
      <w:r w:rsidRPr="00283CA3">
        <w:rPr>
          <w:rFonts w:ascii="Times" w:hAnsi="Times" w:cs="Times New Roman"/>
          <w:sz w:val="20"/>
          <w:szCs w:val="20"/>
        </w:rPr>
        <w:t xml:space="preserve"> si occupa di consultare i </w:t>
      </w:r>
      <w:proofErr w:type="spellStart"/>
      <w:r w:rsidRPr="00283CA3">
        <w:rPr>
          <w:rFonts w:ascii="Times" w:hAnsi="Times" w:cs="Times New Roman"/>
          <w:sz w:val="20"/>
          <w:szCs w:val="20"/>
        </w:rPr>
        <w:t>repository</w:t>
      </w:r>
      <w:proofErr w:type="spellEnd"/>
      <w:r w:rsidRPr="00283CA3">
        <w:rPr>
          <w:rFonts w:ascii="Times" w:hAnsi="Times" w:cs="Times New Roman"/>
          <w:sz w:val="20"/>
          <w:szCs w:val="20"/>
        </w:rPr>
        <w:t xml:space="preserve"> remoti ai quali ha accesso, al fine di risolvere la dipendenza mancante. Qualora non si definisca diversamente, l'ultimo </w:t>
      </w:r>
      <w:proofErr w:type="spellStart"/>
      <w:r w:rsidRPr="00283CA3">
        <w:rPr>
          <w:rFonts w:ascii="Times" w:hAnsi="Times" w:cs="Times New Roman"/>
          <w:sz w:val="20"/>
          <w:szCs w:val="20"/>
        </w:rPr>
        <w:t>repository</w:t>
      </w:r>
      <w:proofErr w:type="spellEnd"/>
      <w:r w:rsidRPr="00283CA3">
        <w:rPr>
          <w:rFonts w:ascii="Times" w:hAnsi="Times" w:cs="Times New Roman"/>
          <w:sz w:val="20"/>
          <w:szCs w:val="20"/>
        </w:rPr>
        <w:t xml:space="preserve"> acceduto in ordine di tempo è il </w:t>
      </w:r>
      <w:proofErr w:type="spellStart"/>
      <w:r w:rsidRPr="00283CA3">
        <w:rPr>
          <w:rFonts w:ascii="Times" w:hAnsi="Times" w:cs="Times New Roman"/>
          <w:sz w:val="20"/>
          <w:szCs w:val="20"/>
        </w:rPr>
        <w:t>repository</w:t>
      </w:r>
      <w:proofErr w:type="spellEnd"/>
      <w:r w:rsidRPr="00283CA3">
        <w:rPr>
          <w:rFonts w:ascii="Times" w:hAnsi="Times" w:cs="Times New Roman"/>
          <w:sz w:val="20"/>
          <w:szCs w:val="20"/>
        </w:rPr>
        <w:t xml:space="preserve"> globale presso </w:t>
      </w:r>
      <w:proofErr w:type="spellStart"/>
      <w:r w:rsidRPr="00283CA3">
        <w:rPr>
          <w:rFonts w:ascii="Times" w:hAnsi="Times" w:cs="Times New Roman"/>
          <w:sz w:val="20"/>
          <w:szCs w:val="20"/>
        </w:rPr>
        <w:t>ibiblio</w:t>
      </w:r>
      <w:proofErr w:type="spellEnd"/>
      <w:r w:rsidRPr="00283CA3">
        <w:rPr>
          <w:rFonts w:ascii="Times" w:hAnsi="Times" w:cs="Times New Roman"/>
          <w:sz w:val="20"/>
          <w:szCs w:val="20"/>
        </w:rPr>
        <w:t xml:space="preserve"> (http://mirrors.ibiblio.org/pub/mirrors/maven2/). Questa consultazione serve per individuare, e quindi scaricare nei vari </w:t>
      </w:r>
      <w:proofErr w:type="spellStart"/>
      <w:r w:rsidRPr="00283CA3">
        <w:rPr>
          <w:rFonts w:ascii="Times" w:hAnsi="Times" w:cs="Times New Roman"/>
          <w:sz w:val="20"/>
          <w:szCs w:val="20"/>
        </w:rPr>
        <w:t>repository</w:t>
      </w:r>
      <w:proofErr w:type="spellEnd"/>
      <w:r w:rsidRPr="00283CA3">
        <w:rPr>
          <w:rFonts w:ascii="Times" w:hAnsi="Times" w:cs="Times New Roman"/>
          <w:sz w:val="20"/>
          <w:szCs w:val="20"/>
        </w:rPr>
        <w:t xml:space="preserve"> (dapprima quelli remoti e poi automaticamente in quelli locali) i file necessari per risolvere la dipendenza dichiarata (tipicamente degli archivi JAR). </w:t>
      </w:r>
    </w:p>
    <w:p w14:paraId="4070DC03" w14:textId="5709D1D8" w:rsidR="001C0C12" w:rsidRPr="00693B36" w:rsidRDefault="00A816B8" w:rsidP="00283CA3">
      <w:pPr>
        <w:spacing w:before="100" w:beforeAutospacing="1" w:after="100" w:afterAutospacing="1"/>
        <w:rPr>
          <w:rFonts w:ascii="Times" w:hAnsi="Times" w:cs="Times New Roman"/>
          <w:b/>
          <w:sz w:val="20"/>
          <w:szCs w:val="20"/>
        </w:rPr>
      </w:pPr>
      <w:r w:rsidRPr="00693B36">
        <w:rPr>
          <w:rFonts w:ascii="Times" w:hAnsi="Times" w:cs="Times New Roman"/>
          <w:b/>
          <w:sz w:val="20"/>
          <w:szCs w:val="20"/>
        </w:rPr>
        <w:t xml:space="preserve">Concetti di </w:t>
      </w:r>
      <w:proofErr w:type="spellStart"/>
      <w:r w:rsidRPr="00693B36">
        <w:rPr>
          <w:rFonts w:ascii="Times" w:hAnsi="Times" w:cs="Times New Roman"/>
          <w:b/>
          <w:sz w:val="20"/>
          <w:szCs w:val="20"/>
        </w:rPr>
        <w:t>Maven</w:t>
      </w:r>
      <w:proofErr w:type="spellEnd"/>
    </w:p>
    <w:p w14:paraId="4C68441C" w14:textId="45109E5A" w:rsidR="00A816B8" w:rsidRDefault="00A816B8" w:rsidP="00283CA3">
      <w:pPr>
        <w:spacing w:before="100" w:beforeAutospacing="1" w:after="100" w:afterAutospacing="1"/>
        <w:rPr>
          <w:rFonts w:ascii="Times" w:hAnsi="Times" w:cs="Times New Roman"/>
          <w:sz w:val="20"/>
          <w:szCs w:val="20"/>
        </w:rPr>
      </w:pPr>
      <w:proofErr w:type="gramStart"/>
      <w:r>
        <w:rPr>
          <w:rFonts w:ascii="Times" w:hAnsi="Times" w:cs="Times New Roman"/>
          <w:sz w:val="20"/>
          <w:szCs w:val="20"/>
        </w:rPr>
        <w:t>Di s</w:t>
      </w:r>
      <w:r w:rsidR="00F32E80">
        <w:rPr>
          <w:rFonts w:ascii="Times" w:hAnsi="Times" w:cs="Times New Roman"/>
          <w:sz w:val="20"/>
          <w:szCs w:val="20"/>
        </w:rPr>
        <w:t xml:space="preserve">eguito alcuni concetti basilari di </w:t>
      </w:r>
      <w:proofErr w:type="spellStart"/>
      <w:r w:rsidR="00F32E80">
        <w:rPr>
          <w:rFonts w:ascii="Times" w:hAnsi="Times" w:cs="Times New Roman"/>
          <w:sz w:val="20"/>
          <w:szCs w:val="20"/>
        </w:rPr>
        <w:t>Maven</w:t>
      </w:r>
      <w:proofErr w:type="spellEnd"/>
      <w:r w:rsidR="00F32E80">
        <w:rPr>
          <w:rFonts w:ascii="Times" w:hAnsi="Times" w:cs="Times New Roman"/>
          <w:sz w:val="20"/>
          <w:szCs w:val="20"/>
        </w:rPr>
        <w:t xml:space="preserve"> utilizzati nel lavoro di tesi.</w:t>
      </w:r>
      <w:proofErr w:type="gramEnd"/>
    </w:p>
    <w:p w14:paraId="3CFC40A0" w14:textId="4AD12C4F" w:rsidR="00693B36" w:rsidRDefault="00693B36" w:rsidP="001C0C12">
      <w:pPr>
        <w:spacing w:before="100" w:beforeAutospacing="1" w:after="100" w:afterAutospacing="1"/>
        <w:rPr>
          <w:rFonts w:ascii="Times" w:hAnsi="Times" w:cs="Times New Roman"/>
          <w:b/>
          <w:sz w:val="20"/>
          <w:szCs w:val="20"/>
        </w:rPr>
      </w:pPr>
      <w:r w:rsidRPr="00693B36">
        <w:rPr>
          <w:rFonts w:ascii="Times" w:hAnsi="Times" w:cs="Times New Roman"/>
          <w:b/>
          <w:sz w:val="20"/>
          <w:szCs w:val="20"/>
        </w:rPr>
        <w:t>File di POM</w:t>
      </w:r>
    </w:p>
    <w:p w14:paraId="41832CD3" w14:textId="77777777" w:rsidR="0056100C" w:rsidRPr="0056100C" w:rsidRDefault="0056100C" w:rsidP="0056100C">
      <w:pPr>
        <w:spacing w:before="100" w:beforeAutospacing="1" w:after="100" w:afterAutospacing="1"/>
        <w:jc w:val="both"/>
        <w:rPr>
          <w:rFonts w:ascii="Times" w:hAnsi="Times" w:cs="Times New Roman"/>
          <w:sz w:val="20"/>
          <w:szCs w:val="20"/>
        </w:rPr>
      </w:pPr>
      <w:r w:rsidRPr="0056100C">
        <w:rPr>
          <w:rFonts w:ascii="Times" w:hAnsi="Times" w:cs="Times New Roman"/>
          <w:b/>
          <w:bCs/>
          <w:sz w:val="20"/>
          <w:szCs w:val="20"/>
        </w:rPr>
        <w:t>POM</w:t>
      </w:r>
      <w:r w:rsidRPr="0056100C">
        <w:rPr>
          <w:rFonts w:ascii="Times" w:hAnsi="Times" w:cs="Times New Roman"/>
          <w:sz w:val="20"/>
          <w:szCs w:val="20"/>
        </w:rPr>
        <w:t xml:space="preserve"> sta per Project Object Model e ogni singolo progetto è descritto attraverso il file di configurazione </w:t>
      </w:r>
      <w:proofErr w:type="gramStart"/>
      <w:r w:rsidRPr="0056100C">
        <w:rPr>
          <w:rFonts w:ascii="Courier" w:hAnsi="Courier" w:cs="Courier"/>
          <w:sz w:val="20"/>
          <w:szCs w:val="20"/>
        </w:rPr>
        <w:t>pom.xml</w:t>
      </w:r>
      <w:proofErr w:type="gramEnd"/>
      <w:r w:rsidRPr="0056100C">
        <w:rPr>
          <w:rFonts w:ascii="Times" w:hAnsi="Times" w:cs="Times New Roman"/>
          <w:sz w:val="20"/>
          <w:szCs w:val="20"/>
        </w:rPr>
        <w:t xml:space="preserve">, senza il quale </w:t>
      </w:r>
      <w:proofErr w:type="spellStart"/>
      <w:r w:rsidRPr="0056100C">
        <w:rPr>
          <w:rFonts w:ascii="Times" w:hAnsi="Times" w:cs="Times New Roman"/>
          <w:sz w:val="20"/>
          <w:szCs w:val="20"/>
        </w:rPr>
        <w:t>Maven</w:t>
      </w:r>
      <w:proofErr w:type="spellEnd"/>
      <w:r w:rsidRPr="0056100C">
        <w:rPr>
          <w:rFonts w:ascii="Times" w:hAnsi="Times" w:cs="Times New Roman"/>
          <w:sz w:val="20"/>
          <w:szCs w:val="20"/>
        </w:rPr>
        <w:t xml:space="preserve"> non può fare niente. Il POM è un file XML e guida l’esecuzione in </w:t>
      </w:r>
      <w:proofErr w:type="spellStart"/>
      <w:r w:rsidRPr="0056100C">
        <w:rPr>
          <w:rFonts w:ascii="Times" w:hAnsi="Times" w:cs="Times New Roman"/>
          <w:sz w:val="20"/>
          <w:szCs w:val="20"/>
        </w:rPr>
        <w:t>Maven</w:t>
      </w:r>
      <w:proofErr w:type="spellEnd"/>
      <w:r w:rsidRPr="0056100C">
        <w:rPr>
          <w:rFonts w:ascii="Times" w:hAnsi="Times" w:cs="Times New Roman"/>
          <w:sz w:val="20"/>
          <w:szCs w:val="20"/>
        </w:rPr>
        <w:t xml:space="preserve"> definendo in modo chiaro l’identità e la struttura di un progetto in ogni suo aspetto. Tutto è descritto nel POM: informazioni generali</w:t>
      </w:r>
      <w:proofErr w:type="gramStart"/>
      <w:r w:rsidRPr="0056100C">
        <w:rPr>
          <w:rFonts w:ascii="Times" w:hAnsi="Times" w:cs="Times New Roman"/>
          <w:sz w:val="20"/>
          <w:szCs w:val="20"/>
        </w:rPr>
        <w:t xml:space="preserve">  </w:t>
      </w:r>
      <w:proofErr w:type="gramEnd"/>
      <w:r w:rsidRPr="0056100C">
        <w:rPr>
          <w:rFonts w:ascii="Times" w:hAnsi="Times" w:cs="Times New Roman"/>
          <w:sz w:val="20"/>
          <w:szCs w:val="20"/>
        </w:rPr>
        <w:t>del progetto, dipendenze, processo di compilazione e fasi secondarie come la generazione di documentazione.</w:t>
      </w:r>
    </w:p>
    <w:p w14:paraId="605B6308" w14:textId="77777777" w:rsidR="0056100C" w:rsidRPr="0056100C" w:rsidRDefault="0056100C" w:rsidP="0056100C">
      <w:pPr>
        <w:spacing w:before="100" w:beforeAutospacing="1" w:after="100" w:afterAutospacing="1"/>
        <w:jc w:val="both"/>
        <w:rPr>
          <w:rFonts w:ascii="Times" w:hAnsi="Times" w:cs="Times New Roman"/>
          <w:sz w:val="20"/>
          <w:szCs w:val="20"/>
        </w:rPr>
      </w:pPr>
      <w:r w:rsidRPr="0056100C">
        <w:rPr>
          <w:rFonts w:ascii="Times" w:hAnsi="Times" w:cs="Times New Roman"/>
          <w:sz w:val="20"/>
          <w:szCs w:val="20"/>
        </w:rPr>
        <w:t xml:space="preserve">Un POM ai minimi termini è composto </w:t>
      </w:r>
      <w:proofErr w:type="gramStart"/>
      <w:r w:rsidRPr="0056100C">
        <w:rPr>
          <w:rFonts w:ascii="Times" w:hAnsi="Times" w:cs="Times New Roman"/>
          <w:sz w:val="20"/>
          <w:szCs w:val="20"/>
        </w:rPr>
        <w:t>da</w:t>
      </w:r>
      <w:proofErr w:type="gramEnd"/>
      <w:r w:rsidRPr="0056100C">
        <w:rPr>
          <w:rFonts w:ascii="Times" w:hAnsi="Times" w:cs="Times New Roman"/>
          <w:sz w:val="20"/>
          <w:szCs w:val="20"/>
        </w:rPr>
        <w:t xml:space="preserve"> un </w:t>
      </w:r>
      <w:proofErr w:type="spellStart"/>
      <w:r w:rsidRPr="0056100C">
        <w:rPr>
          <w:rFonts w:ascii="Times" w:hAnsi="Times" w:cs="Times New Roman"/>
          <w:sz w:val="20"/>
          <w:szCs w:val="20"/>
        </w:rPr>
        <w:t>tag</w:t>
      </w:r>
      <w:proofErr w:type="spellEnd"/>
      <w:r w:rsidRPr="0056100C">
        <w:rPr>
          <w:rFonts w:ascii="Times" w:hAnsi="Times" w:cs="Times New Roman"/>
          <w:sz w:val="20"/>
          <w:szCs w:val="20"/>
        </w:rPr>
        <w:t xml:space="preserve"> </w:t>
      </w:r>
      <w:proofErr w:type="spellStart"/>
      <w:r w:rsidRPr="0056100C">
        <w:rPr>
          <w:rFonts w:ascii="Times" w:hAnsi="Times" w:cs="Times New Roman"/>
          <w:sz w:val="20"/>
          <w:szCs w:val="20"/>
        </w:rPr>
        <w:t>root</w:t>
      </w:r>
      <w:proofErr w:type="spellEnd"/>
      <w:r w:rsidRPr="0056100C">
        <w:rPr>
          <w:rFonts w:ascii="Times" w:hAnsi="Times" w:cs="Times New Roman"/>
          <w:sz w:val="20"/>
          <w:szCs w:val="20"/>
        </w:rPr>
        <w:t xml:space="preserve"> </w:t>
      </w:r>
      <w:r w:rsidRPr="0056100C">
        <w:rPr>
          <w:rFonts w:ascii="Courier" w:hAnsi="Courier" w:cs="Courier"/>
          <w:sz w:val="20"/>
          <w:szCs w:val="20"/>
        </w:rPr>
        <w:t>&lt;</w:t>
      </w:r>
      <w:proofErr w:type="spellStart"/>
      <w:r w:rsidRPr="0056100C">
        <w:rPr>
          <w:rFonts w:ascii="Courier" w:hAnsi="Courier" w:cs="Courier"/>
          <w:sz w:val="20"/>
          <w:szCs w:val="20"/>
        </w:rPr>
        <w:t>project</w:t>
      </w:r>
      <w:proofErr w:type="spellEnd"/>
      <w:r w:rsidRPr="0056100C">
        <w:rPr>
          <w:rFonts w:ascii="Courier" w:hAnsi="Courier" w:cs="Courier"/>
          <w:sz w:val="20"/>
          <w:szCs w:val="20"/>
        </w:rPr>
        <w:t>&gt;</w:t>
      </w:r>
      <w:r w:rsidRPr="0056100C">
        <w:rPr>
          <w:rFonts w:ascii="Times" w:hAnsi="Times" w:cs="Times New Roman"/>
          <w:sz w:val="20"/>
          <w:szCs w:val="20"/>
        </w:rPr>
        <w:t xml:space="preserve"> che conterrà i </w:t>
      </w:r>
      <w:proofErr w:type="spellStart"/>
      <w:r w:rsidRPr="0056100C">
        <w:rPr>
          <w:rFonts w:ascii="Times" w:hAnsi="Times" w:cs="Times New Roman"/>
          <w:sz w:val="20"/>
          <w:szCs w:val="20"/>
        </w:rPr>
        <w:t>tag</w:t>
      </w:r>
      <w:proofErr w:type="spellEnd"/>
      <w:r w:rsidRPr="0056100C">
        <w:rPr>
          <w:rFonts w:ascii="Times" w:hAnsi="Times" w:cs="Times New Roman"/>
          <w:sz w:val="20"/>
          <w:szCs w:val="20"/>
        </w:rPr>
        <w:t>:</w:t>
      </w:r>
    </w:p>
    <w:p w14:paraId="2CF31594" w14:textId="77777777" w:rsidR="0056100C" w:rsidRPr="0056100C" w:rsidRDefault="0056100C" w:rsidP="0056100C">
      <w:pPr>
        <w:numPr>
          <w:ilvl w:val="0"/>
          <w:numId w:val="8"/>
        </w:numPr>
        <w:spacing w:before="100" w:beforeAutospacing="1" w:after="100" w:afterAutospacing="1"/>
        <w:jc w:val="both"/>
        <w:rPr>
          <w:rFonts w:ascii="Times" w:eastAsia="Times New Roman" w:hAnsi="Times" w:cs="Times New Roman"/>
          <w:sz w:val="20"/>
          <w:szCs w:val="20"/>
        </w:rPr>
      </w:pPr>
      <w:r w:rsidRPr="0056100C">
        <w:rPr>
          <w:rFonts w:ascii="Courier" w:hAnsi="Courier" w:cs="Courier"/>
          <w:sz w:val="20"/>
          <w:szCs w:val="20"/>
        </w:rPr>
        <w:t>&lt;</w:t>
      </w:r>
      <w:proofErr w:type="spellStart"/>
      <w:proofErr w:type="gramStart"/>
      <w:r w:rsidRPr="0056100C">
        <w:rPr>
          <w:rFonts w:ascii="Courier" w:hAnsi="Courier" w:cs="Courier"/>
          <w:sz w:val="20"/>
          <w:szCs w:val="20"/>
        </w:rPr>
        <w:t>modelVersion</w:t>
      </w:r>
      <w:proofErr w:type="spellEnd"/>
      <w:proofErr w:type="gramEnd"/>
      <w:r w:rsidRPr="0056100C">
        <w:rPr>
          <w:rFonts w:ascii="Courier" w:hAnsi="Courier" w:cs="Courier"/>
          <w:sz w:val="20"/>
          <w:szCs w:val="20"/>
        </w:rPr>
        <w:t>&gt;</w:t>
      </w:r>
      <w:r w:rsidRPr="0056100C">
        <w:rPr>
          <w:rFonts w:ascii="Times" w:eastAsia="Times New Roman" w:hAnsi="Times" w:cs="Times New Roman"/>
          <w:sz w:val="20"/>
          <w:szCs w:val="20"/>
        </w:rPr>
        <w:t xml:space="preserve"> che dichiara a quale versione di POM questo progetto è conforme (a noi ci basta sapere che deve essere settato a 4.0.0)</w:t>
      </w:r>
    </w:p>
    <w:p w14:paraId="048FA948" w14:textId="77777777" w:rsidR="0056100C" w:rsidRPr="0056100C" w:rsidRDefault="0056100C" w:rsidP="0056100C">
      <w:pPr>
        <w:numPr>
          <w:ilvl w:val="0"/>
          <w:numId w:val="8"/>
        </w:numPr>
        <w:spacing w:before="100" w:beforeAutospacing="1" w:after="100" w:afterAutospacing="1"/>
        <w:jc w:val="both"/>
        <w:rPr>
          <w:rFonts w:ascii="Times" w:eastAsia="Times New Roman" w:hAnsi="Times" w:cs="Times New Roman"/>
          <w:sz w:val="20"/>
          <w:szCs w:val="20"/>
        </w:rPr>
      </w:pPr>
      <w:r w:rsidRPr="0056100C">
        <w:rPr>
          <w:rFonts w:ascii="Courier" w:hAnsi="Courier" w:cs="Courier"/>
          <w:sz w:val="20"/>
          <w:szCs w:val="20"/>
        </w:rPr>
        <w:t>&lt;</w:t>
      </w:r>
      <w:proofErr w:type="spellStart"/>
      <w:proofErr w:type="gramStart"/>
      <w:r w:rsidRPr="0056100C">
        <w:rPr>
          <w:rFonts w:ascii="Courier" w:hAnsi="Courier" w:cs="Courier"/>
          <w:sz w:val="20"/>
          <w:szCs w:val="20"/>
        </w:rPr>
        <w:t>groupId</w:t>
      </w:r>
      <w:proofErr w:type="spellEnd"/>
      <w:proofErr w:type="gramEnd"/>
      <w:r w:rsidRPr="0056100C">
        <w:rPr>
          <w:rFonts w:ascii="Courier" w:hAnsi="Courier" w:cs="Courier"/>
          <w:sz w:val="20"/>
          <w:szCs w:val="20"/>
        </w:rPr>
        <w:t>&gt;</w:t>
      </w:r>
      <w:r w:rsidRPr="0056100C">
        <w:rPr>
          <w:rFonts w:ascii="Times" w:eastAsia="Times New Roman" w:hAnsi="Times" w:cs="Times New Roman"/>
          <w:sz w:val="20"/>
          <w:szCs w:val="20"/>
        </w:rPr>
        <w:t xml:space="preserve"> ID del gruppo del progetto</w:t>
      </w:r>
    </w:p>
    <w:p w14:paraId="165DF2D2" w14:textId="77777777" w:rsidR="0056100C" w:rsidRPr="0056100C" w:rsidRDefault="0056100C" w:rsidP="0056100C">
      <w:pPr>
        <w:numPr>
          <w:ilvl w:val="0"/>
          <w:numId w:val="8"/>
        </w:numPr>
        <w:spacing w:before="100" w:beforeAutospacing="1" w:after="100" w:afterAutospacing="1"/>
        <w:jc w:val="both"/>
        <w:rPr>
          <w:rFonts w:ascii="Times" w:eastAsia="Times New Roman" w:hAnsi="Times" w:cs="Times New Roman"/>
          <w:sz w:val="20"/>
          <w:szCs w:val="20"/>
        </w:rPr>
      </w:pPr>
      <w:r w:rsidRPr="0056100C">
        <w:rPr>
          <w:rFonts w:ascii="Courier" w:hAnsi="Courier" w:cs="Courier"/>
          <w:sz w:val="20"/>
          <w:szCs w:val="20"/>
        </w:rPr>
        <w:t>&lt;</w:t>
      </w:r>
      <w:proofErr w:type="spellStart"/>
      <w:proofErr w:type="gramStart"/>
      <w:r w:rsidRPr="0056100C">
        <w:rPr>
          <w:rFonts w:ascii="Courier" w:hAnsi="Courier" w:cs="Courier"/>
          <w:sz w:val="20"/>
          <w:szCs w:val="20"/>
        </w:rPr>
        <w:t>artifactId</w:t>
      </w:r>
      <w:proofErr w:type="spellEnd"/>
      <w:proofErr w:type="gramEnd"/>
      <w:r w:rsidRPr="0056100C">
        <w:rPr>
          <w:rFonts w:ascii="Courier" w:hAnsi="Courier" w:cs="Courier"/>
          <w:sz w:val="20"/>
          <w:szCs w:val="20"/>
        </w:rPr>
        <w:t>&gt;</w:t>
      </w:r>
      <w:r w:rsidRPr="0056100C">
        <w:rPr>
          <w:rFonts w:ascii="Times" w:eastAsia="Times New Roman" w:hAnsi="Times" w:cs="Times New Roman"/>
          <w:sz w:val="20"/>
          <w:szCs w:val="20"/>
        </w:rPr>
        <w:t xml:space="preserve"> ID dell’artefatto (del progetto)</w:t>
      </w:r>
    </w:p>
    <w:p w14:paraId="2D391697" w14:textId="77777777" w:rsidR="0056100C" w:rsidRPr="0056100C" w:rsidRDefault="0056100C" w:rsidP="0056100C">
      <w:pPr>
        <w:numPr>
          <w:ilvl w:val="0"/>
          <w:numId w:val="8"/>
        </w:numPr>
        <w:spacing w:before="100" w:beforeAutospacing="1" w:after="100" w:afterAutospacing="1"/>
        <w:jc w:val="both"/>
        <w:rPr>
          <w:rFonts w:ascii="Times" w:eastAsia="Times New Roman" w:hAnsi="Times" w:cs="Times New Roman"/>
          <w:sz w:val="20"/>
          <w:szCs w:val="20"/>
        </w:rPr>
      </w:pPr>
      <w:r w:rsidRPr="0056100C">
        <w:rPr>
          <w:rFonts w:ascii="Courier" w:hAnsi="Courier" w:cs="Courier"/>
          <w:sz w:val="20"/>
          <w:szCs w:val="20"/>
        </w:rPr>
        <w:t>&lt;</w:t>
      </w:r>
      <w:proofErr w:type="spellStart"/>
      <w:r w:rsidRPr="0056100C">
        <w:rPr>
          <w:rFonts w:ascii="Courier" w:hAnsi="Courier" w:cs="Courier"/>
          <w:sz w:val="20"/>
          <w:szCs w:val="20"/>
        </w:rPr>
        <w:t>version</w:t>
      </w:r>
      <w:proofErr w:type="spellEnd"/>
      <w:r w:rsidRPr="0056100C">
        <w:rPr>
          <w:rFonts w:ascii="Courier" w:hAnsi="Courier" w:cs="Courier"/>
          <w:sz w:val="20"/>
          <w:szCs w:val="20"/>
        </w:rPr>
        <w:t>&gt;</w:t>
      </w:r>
      <w:r w:rsidRPr="0056100C">
        <w:rPr>
          <w:rFonts w:ascii="Times" w:eastAsia="Times New Roman" w:hAnsi="Times" w:cs="Times New Roman"/>
          <w:sz w:val="20"/>
          <w:szCs w:val="20"/>
        </w:rPr>
        <w:t xml:space="preserve"> cioè la versione del progetto</w:t>
      </w:r>
    </w:p>
    <w:p w14:paraId="02247075" w14:textId="77777777" w:rsidR="0056100C" w:rsidRPr="0056100C" w:rsidRDefault="0056100C" w:rsidP="0056100C">
      <w:pPr>
        <w:numPr>
          <w:ilvl w:val="0"/>
          <w:numId w:val="8"/>
        </w:numPr>
        <w:spacing w:before="100" w:beforeAutospacing="1" w:after="100" w:afterAutospacing="1"/>
        <w:jc w:val="both"/>
        <w:rPr>
          <w:rFonts w:ascii="Times" w:eastAsia="Times New Roman" w:hAnsi="Times" w:cs="Times New Roman"/>
          <w:sz w:val="20"/>
          <w:szCs w:val="20"/>
        </w:rPr>
      </w:pPr>
      <w:r w:rsidRPr="0056100C">
        <w:rPr>
          <w:rFonts w:ascii="Courier" w:hAnsi="Courier" w:cs="Courier"/>
          <w:sz w:val="20"/>
          <w:szCs w:val="20"/>
        </w:rPr>
        <w:t>&lt;packaging&gt;</w:t>
      </w:r>
      <w:r w:rsidRPr="0056100C">
        <w:rPr>
          <w:rFonts w:ascii="Times" w:eastAsia="Times New Roman" w:hAnsi="Times" w:cs="Times New Roman"/>
          <w:sz w:val="20"/>
          <w:szCs w:val="20"/>
        </w:rPr>
        <w:t xml:space="preserve"> che è il tipo di archivio che vogliamo esportare (</w:t>
      </w:r>
      <w:proofErr w:type="spellStart"/>
      <w:r w:rsidRPr="0056100C">
        <w:rPr>
          <w:rFonts w:ascii="Times" w:eastAsia="Times New Roman" w:hAnsi="Times" w:cs="Times New Roman"/>
          <w:b/>
          <w:bCs/>
          <w:sz w:val="20"/>
          <w:szCs w:val="20"/>
        </w:rPr>
        <w:t>jar</w:t>
      </w:r>
      <w:proofErr w:type="spellEnd"/>
      <w:r w:rsidRPr="0056100C">
        <w:rPr>
          <w:rFonts w:ascii="Times" w:eastAsia="Times New Roman" w:hAnsi="Times" w:cs="Times New Roman"/>
          <w:sz w:val="20"/>
          <w:szCs w:val="20"/>
        </w:rPr>
        <w:t xml:space="preserve">, </w:t>
      </w:r>
      <w:r w:rsidRPr="0056100C">
        <w:rPr>
          <w:rFonts w:ascii="Times" w:eastAsia="Times New Roman" w:hAnsi="Times" w:cs="Times New Roman"/>
          <w:b/>
          <w:bCs/>
          <w:sz w:val="20"/>
          <w:szCs w:val="20"/>
        </w:rPr>
        <w:t>war</w:t>
      </w:r>
      <w:r w:rsidRPr="0056100C">
        <w:rPr>
          <w:rFonts w:ascii="Times" w:eastAsia="Times New Roman" w:hAnsi="Times" w:cs="Times New Roman"/>
          <w:sz w:val="20"/>
          <w:szCs w:val="20"/>
        </w:rPr>
        <w:t xml:space="preserve"> o </w:t>
      </w:r>
      <w:proofErr w:type="spellStart"/>
      <w:r w:rsidRPr="0056100C">
        <w:rPr>
          <w:rFonts w:ascii="Times" w:eastAsia="Times New Roman" w:hAnsi="Times" w:cs="Times New Roman"/>
          <w:b/>
          <w:bCs/>
          <w:sz w:val="20"/>
          <w:szCs w:val="20"/>
        </w:rPr>
        <w:t>ear</w:t>
      </w:r>
      <w:proofErr w:type="spellEnd"/>
      <w:r w:rsidRPr="0056100C">
        <w:rPr>
          <w:rFonts w:ascii="Times" w:eastAsia="Times New Roman" w:hAnsi="Times" w:cs="Times New Roman"/>
          <w:sz w:val="20"/>
          <w:szCs w:val="20"/>
        </w:rPr>
        <w:t xml:space="preserve">, come </w:t>
      </w:r>
      <w:proofErr w:type="gramStart"/>
      <w:r w:rsidRPr="0056100C">
        <w:rPr>
          <w:rFonts w:ascii="Times" w:eastAsia="Times New Roman" w:hAnsi="Times" w:cs="Times New Roman"/>
          <w:sz w:val="20"/>
          <w:szCs w:val="20"/>
        </w:rPr>
        <w:t>vedremo</w:t>
      </w:r>
      <w:proofErr w:type="gramEnd"/>
      <w:r w:rsidRPr="0056100C">
        <w:rPr>
          <w:rFonts w:ascii="Times" w:eastAsia="Times New Roman" w:hAnsi="Times" w:cs="Times New Roman"/>
          <w:sz w:val="20"/>
          <w:szCs w:val="20"/>
        </w:rPr>
        <w:t xml:space="preserve"> troveremo in una cartella chiamata “</w:t>
      </w:r>
      <w:r w:rsidRPr="0056100C">
        <w:rPr>
          <w:rFonts w:ascii="Times" w:eastAsia="Times New Roman" w:hAnsi="Times" w:cs="Times New Roman"/>
          <w:b/>
          <w:bCs/>
          <w:sz w:val="20"/>
          <w:szCs w:val="20"/>
        </w:rPr>
        <w:t>target</w:t>
      </w:r>
      <w:r w:rsidRPr="0056100C">
        <w:rPr>
          <w:rFonts w:ascii="Times" w:eastAsia="Times New Roman" w:hAnsi="Times" w:cs="Times New Roman"/>
          <w:sz w:val="20"/>
          <w:szCs w:val="20"/>
        </w:rPr>
        <w:t>” l’archivio esportato)</w:t>
      </w:r>
    </w:p>
    <w:p w14:paraId="559DB441" w14:textId="21870EE4" w:rsidR="00693B36" w:rsidRDefault="0056100C" w:rsidP="001C0C12">
      <w:pPr>
        <w:spacing w:before="100" w:beforeAutospacing="1" w:after="100" w:afterAutospacing="1"/>
        <w:rPr>
          <w:rFonts w:eastAsia="Times New Roman" w:cs="Times New Roman"/>
        </w:rPr>
      </w:pPr>
      <w:r>
        <w:rPr>
          <w:rFonts w:eastAsia="Times New Roman" w:cs="Times New Roman"/>
        </w:rPr>
        <w:t xml:space="preserve">I parametri </w:t>
      </w:r>
      <w:proofErr w:type="spellStart"/>
      <w:proofErr w:type="gramStart"/>
      <w:r>
        <w:rPr>
          <w:rStyle w:val="Enfasigrassetto"/>
          <w:rFonts w:eastAsia="Times New Roman" w:cs="Times New Roman"/>
        </w:rPr>
        <w:t>groupId</w:t>
      </w:r>
      <w:proofErr w:type="spellEnd"/>
      <w:proofErr w:type="gramEnd"/>
      <w:r>
        <w:rPr>
          <w:rFonts w:eastAsia="Times New Roman" w:cs="Times New Roman"/>
        </w:rPr>
        <w:t xml:space="preserve">, </w:t>
      </w:r>
      <w:proofErr w:type="spellStart"/>
      <w:r>
        <w:rPr>
          <w:rStyle w:val="Enfasigrassetto"/>
          <w:rFonts w:eastAsia="Times New Roman" w:cs="Times New Roman"/>
        </w:rPr>
        <w:t>artifactId</w:t>
      </w:r>
      <w:proofErr w:type="spellEnd"/>
      <w:r>
        <w:rPr>
          <w:rFonts w:eastAsia="Times New Roman" w:cs="Times New Roman"/>
        </w:rPr>
        <w:t xml:space="preserve">, </w:t>
      </w:r>
      <w:proofErr w:type="spellStart"/>
      <w:r>
        <w:rPr>
          <w:rStyle w:val="Enfasigrassetto"/>
          <w:rFonts w:eastAsia="Times New Roman" w:cs="Times New Roman"/>
        </w:rPr>
        <w:t>version</w:t>
      </w:r>
      <w:proofErr w:type="spellEnd"/>
      <w:r>
        <w:rPr>
          <w:rFonts w:eastAsia="Times New Roman" w:cs="Times New Roman"/>
        </w:rPr>
        <w:t xml:space="preserve"> e </w:t>
      </w:r>
      <w:r>
        <w:rPr>
          <w:rStyle w:val="Enfasigrassetto"/>
          <w:rFonts w:eastAsia="Times New Roman" w:cs="Times New Roman"/>
        </w:rPr>
        <w:t>packaging</w:t>
      </w:r>
      <w:r>
        <w:rPr>
          <w:rFonts w:eastAsia="Times New Roman" w:cs="Times New Roman"/>
        </w:rPr>
        <w:t xml:space="preserve"> identificheranno univocamente un progetto. Se packaging non è specificato nel POM, assumerà “</w:t>
      </w:r>
      <w:proofErr w:type="spellStart"/>
      <w:r>
        <w:rPr>
          <w:rFonts w:eastAsia="Times New Roman" w:cs="Times New Roman"/>
        </w:rPr>
        <w:t>jar</w:t>
      </w:r>
      <w:proofErr w:type="spellEnd"/>
      <w:r>
        <w:rPr>
          <w:rFonts w:eastAsia="Times New Roman" w:cs="Times New Roman"/>
        </w:rPr>
        <w:t>” a valore di default.</w:t>
      </w:r>
      <w:r>
        <w:rPr>
          <w:rFonts w:eastAsia="Times New Roman" w:cs="Times New Roman"/>
        </w:rPr>
        <w:br/>
        <w:t xml:space="preserve">Ecco un esempio di </w:t>
      </w:r>
      <w:proofErr w:type="gramStart"/>
      <w:r>
        <w:rPr>
          <w:rStyle w:val="MacchinadascrivereHTML"/>
        </w:rPr>
        <w:t>pom.xml</w:t>
      </w:r>
      <w:proofErr w:type="gramEnd"/>
      <w:r>
        <w:rPr>
          <w:rFonts w:eastAsia="Times New Roman" w:cs="Times New Roman"/>
        </w:rPr>
        <w:t xml:space="preserve"> minimale con packaging non specificato:</w:t>
      </w:r>
    </w:p>
    <w:p w14:paraId="31C66302" w14:textId="4720E69F" w:rsidR="0056100C" w:rsidRDefault="0056100C" w:rsidP="001C0C12">
      <w:pPr>
        <w:spacing w:before="100" w:beforeAutospacing="1" w:after="100" w:afterAutospacing="1"/>
        <w:rPr>
          <w:rFonts w:eastAsia="Times New Roman" w:cs="Times New Roman"/>
        </w:rPr>
      </w:pPr>
      <w:r>
        <w:rPr>
          <w:rFonts w:eastAsia="Times New Roman" w:cs="Times New Roman"/>
          <w:noProof/>
        </w:rPr>
        <w:drawing>
          <wp:inline distT="0" distB="0" distL="0" distR="0" wp14:anchorId="543C3861" wp14:editId="0862FD9A">
            <wp:extent cx="2972223" cy="1152689"/>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venCode1.png"/>
                    <pic:cNvPicPr/>
                  </pic:nvPicPr>
                  <pic:blipFill>
                    <a:blip r:embed="rId7">
                      <a:extLst>
                        <a:ext uri="{28A0092B-C50C-407E-A947-70E740481C1C}">
                          <a14:useLocalDpi xmlns:a14="http://schemas.microsoft.com/office/drawing/2010/main" val="0"/>
                        </a:ext>
                      </a:extLst>
                    </a:blip>
                    <a:stretch>
                      <a:fillRect/>
                    </a:stretch>
                  </pic:blipFill>
                  <pic:spPr>
                    <a:xfrm>
                      <a:off x="0" y="0"/>
                      <a:ext cx="2972223" cy="1152689"/>
                    </a:xfrm>
                    <a:prstGeom prst="rect">
                      <a:avLst/>
                    </a:prstGeom>
                  </pic:spPr>
                </pic:pic>
              </a:graphicData>
            </a:graphic>
          </wp:inline>
        </w:drawing>
      </w:r>
    </w:p>
    <w:p w14:paraId="734ED196" w14:textId="77777777" w:rsidR="0056100C" w:rsidRPr="0056100C" w:rsidRDefault="0056100C" w:rsidP="0056100C">
      <w:pPr>
        <w:spacing w:before="100" w:beforeAutospacing="1" w:after="100" w:afterAutospacing="1"/>
        <w:jc w:val="both"/>
        <w:rPr>
          <w:rFonts w:ascii="Times" w:hAnsi="Times" w:cs="Times New Roman"/>
          <w:sz w:val="20"/>
          <w:szCs w:val="20"/>
        </w:rPr>
      </w:pPr>
      <w:r w:rsidRPr="0056100C">
        <w:rPr>
          <w:rFonts w:ascii="Times" w:hAnsi="Times" w:cs="Times New Roman"/>
          <w:sz w:val="20"/>
          <w:szCs w:val="20"/>
        </w:rPr>
        <w:t xml:space="preserve">Per ogni dipendenza è possibile anche definire </w:t>
      </w:r>
      <w:proofErr w:type="gramStart"/>
      <w:r w:rsidRPr="0056100C">
        <w:rPr>
          <w:rFonts w:ascii="Times" w:hAnsi="Times" w:cs="Times New Roman"/>
          <w:sz w:val="20"/>
          <w:szCs w:val="20"/>
        </w:rPr>
        <w:t>uno</w:t>
      </w:r>
      <w:proofErr w:type="gramEnd"/>
      <w:r w:rsidRPr="0056100C">
        <w:rPr>
          <w:rFonts w:ascii="Times" w:hAnsi="Times" w:cs="Times New Roman"/>
          <w:sz w:val="20"/>
          <w:szCs w:val="20"/>
        </w:rPr>
        <w:t xml:space="preserve"> scope:</w:t>
      </w:r>
    </w:p>
    <w:p w14:paraId="31CB6872" w14:textId="77777777" w:rsidR="0056100C" w:rsidRPr="0056100C" w:rsidRDefault="0056100C" w:rsidP="0056100C">
      <w:pPr>
        <w:numPr>
          <w:ilvl w:val="0"/>
          <w:numId w:val="9"/>
        </w:numPr>
        <w:spacing w:before="100" w:beforeAutospacing="1" w:after="100" w:afterAutospacing="1"/>
        <w:jc w:val="both"/>
        <w:rPr>
          <w:rFonts w:ascii="Times" w:eastAsia="Times New Roman" w:hAnsi="Times" w:cs="Times New Roman"/>
          <w:sz w:val="20"/>
          <w:szCs w:val="20"/>
        </w:rPr>
      </w:pPr>
      <w:proofErr w:type="gramStart"/>
      <w:r w:rsidRPr="0056100C">
        <w:rPr>
          <w:rFonts w:ascii="Times" w:eastAsia="Times New Roman" w:hAnsi="Times" w:cs="Times New Roman"/>
          <w:b/>
          <w:bCs/>
          <w:sz w:val="20"/>
          <w:szCs w:val="20"/>
        </w:rPr>
        <w:t>compile</w:t>
      </w:r>
      <w:proofErr w:type="gramEnd"/>
      <w:r w:rsidRPr="0056100C">
        <w:rPr>
          <w:rFonts w:ascii="Times" w:eastAsia="Times New Roman" w:hAnsi="Times" w:cs="Times New Roman"/>
          <w:sz w:val="20"/>
          <w:szCs w:val="20"/>
        </w:rPr>
        <w:t xml:space="preserve"> (default) – le dipendenze sono disponibili in tutti i </w:t>
      </w:r>
      <w:proofErr w:type="spellStart"/>
      <w:r w:rsidRPr="0056100C">
        <w:rPr>
          <w:rFonts w:ascii="Times" w:eastAsia="Times New Roman" w:hAnsi="Times" w:cs="Times New Roman"/>
          <w:sz w:val="20"/>
          <w:szCs w:val="20"/>
        </w:rPr>
        <w:t>classpath</w:t>
      </w:r>
      <w:proofErr w:type="spellEnd"/>
      <w:r w:rsidRPr="0056100C">
        <w:rPr>
          <w:rFonts w:ascii="Times" w:eastAsia="Times New Roman" w:hAnsi="Times" w:cs="Times New Roman"/>
          <w:sz w:val="20"/>
          <w:szCs w:val="20"/>
        </w:rPr>
        <w:t xml:space="preserve"> del progetto</w:t>
      </w:r>
    </w:p>
    <w:p w14:paraId="6372A81E" w14:textId="77777777" w:rsidR="0056100C" w:rsidRPr="0056100C" w:rsidRDefault="0056100C" w:rsidP="0056100C">
      <w:pPr>
        <w:numPr>
          <w:ilvl w:val="0"/>
          <w:numId w:val="9"/>
        </w:numPr>
        <w:spacing w:before="100" w:beforeAutospacing="1" w:after="100" w:afterAutospacing="1"/>
        <w:jc w:val="both"/>
        <w:rPr>
          <w:rFonts w:ascii="Times" w:eastAsia="Times New Roman" w:hAnsi="Times" w:cs="Times New Roman"/>
          <w:sz w:val="20"/>
          <w:szCs w:val="20"/>
        </w:rPr>
      </w:pPr>
      <w:proofErr w:type="spellStart"/>
      <w:proofErr w:type="gramStart"/>
      <w:r w:rsidRPr="0056100C">
        <w:rPr>
          <w:rFonts w:ascii="Times" w:eastAsia="Times New Roman" w:hAnsi="Times" w:cs="Times New Roman"/>
          <w:b/>
          <w:bCs/>
          <w:sz w:val="20"/>
          <w:szCs w:val="20"/>
        </w:rPr>
        <w:t>provided</w:t>
      </w:r>
      <w:proofErr w:type="spellEnd"/>
      <w:proofErr w:type="gramEnd"/>
      <w:r w:rsidRPr="0056100C">
        <w:rPr>
          <w:rFonts w:ascii="Times" w:eastAsia="Times New Roman" w:hAnsi="Times" w:cs="Times New Roman"/>
          <w:sz w:val="20"/>
          <w:szCs w:val="20"/>
        </w:rPr>
        <w:t xml:space="preserve"> – è simile a compile, ma prevede che a </w:t>
      </w:r>
      <w:proofErr w:type="spellStart"/>
      <w:r w:rsidRPr="0056100C">
        <w:rPr>
          <w:rFonts w:ascii="Times" w:eastAsia="Times New Roman" w:hAnsi="Times" w:cs="Times New Roman"/>
          <w:sz w:val="20"/>
          <w:szCs w:val="20"/>
        </w:rPr>
        <w:t>runtime</w:t>
      </w:r>
      <w:proofErr w:type="spellEnd"/>
      <w:r w:rsidRPr="0056100C">
        <w:rPr>
          <w:rFonts w:ascii="Times" w:eastAsia="Times New Roman" w:hAnsi="Times" w:cs="Times New Roman"/>
          <w:sz w:val="20"/>
          <w:szCs w:val="20"/>
        </w:rPr>
        <w:t xml:space="preserve"> le dipendenze siano rese disponibili dall’ambiente di esecuzione (per esempio le </w:t>
      </w:r>
      <w:proofErr w:type="spellStart"/>
      <w:r w:rsidRPr="0056100C">
        <w:rPr>
          <w:rFonts w:ascii="Times" w:eastAsia="Times New Roman" w:hAnsi="Times" w:cs="Times New Roman"/>
          <w:sz w:val="20"/>
          <w:szCs w:val="20"/>
        </w:rPr>
        <w:t>JavaEE</w:t>
      </w:r>
      <w:proofErr w:type="spellEnd"/>
      <w:r w:rsidRPr="0056100C">
        <w:rPr>
          <w:rFonts w:ascii="Times" w:eastAsia="Times New Roman" w:hAnsi="Times" w:cs="Times New Roman"/>
          <w:sz w:val="20"/>
          <w:szCs w:val="20"/>
        </w:rPr>
        <w:t xml:space="preserve"> </w:t>
      </w:r>
      <w:proofErr w:type="spellStart"/>
      <w:r w:rsidRPr="0056100C">
        <w:rPr>
          <w:rFonts w:ascii="Times" w:eastAsia="Times New Roman" w:hAnsi="Times" w:cs="Times New Roman"/>
          <w:sz w:val="20"/>
          <w:szCs w:val="20"/>
        </w:rPr>
        <w:t>APIs</w:t>
      </w:r>
      <w:proofErr w:type="spellEnd"/>
      <w:r w:rsidRPr="0056100C">
        <w:rPr>
          <w:rFonts w:ascii="Times" w:eastAsia="Times New Roman" w:hAnsi="Times" w:cs="Times New Roman"/>
          <w:sz w:val="20"/>
          <w:szCs w:val="20"/>
        </w:rPr>
        <w:t xml:space="preserve"> per un’applicazione </w:t>
      </w:r>
      <w:proofErr w:type="spellStart"/>
      <w:r w:rsidRPr="0056100C">
        <w:rPr>
          <w:rFonts w:ascii="Times" w:eastAsia="Times New Roman" w:hAnsi="Times" w:cs="Times New Roman"/>
          <w:sz w:val="20"/>
          <w:szCs w:val="20"/>
        </w:rPr>
        <w:t>enterprise</w:t>
      </w:r>
      <w:proofErr w:type="spellEnd"/>
      <w:r w:rsidRPr="0056100C">
        <w:rPr>
          <w:rFonts w:ascii="Times" w:eastAsia="Times New Roman" w:hAnsi="Times" w:cs="Times New Roman"/>
          <w:sz w:val="20"/>
          <w:szCs w:val="20"/>
        </w:rPr>
        <w:t>)</w:t>
      </w:r>
    </w:p>
    <w:p w14:paraId="40A86469" w14:textId="77777777" w:rsidR="0056100C" w:rsidRPr="0056100C" w:rsidRDefault="0056100C" w:rsidP="0056100C">
      <w:pPr>
        <w:numPr>
          <w:ilvl w:val="0"/>
          <w:numId w:val="9"/>
        </w:numPr>
        <w:spacing w:before="100" w:beforeAutospacing="1" w:after="100" w:afterAutospacing="1"/>
        <w:jc w:val="both"/>
        <w:rPr>
          <w:rFonts w:ascii="Times" w:eastAsia="Times New Roman" w:hAnsi="Times" w:cs="Times New Roman"/>
          <w:sz w:val="20"/>
          <w:szCs w:val="20"/>
        </w:rPr>
      </w:pPr>
      <w:proofErr w:type="spellStart"/>
      <w:proofErr w:type="gramStart"/>
      <w:r w:rsidRPr="0056100C">
        <w:rPr>
          <w:rFonts w:ascii="Times" w:eastAsia="Times New Roman" w:hAnsi="Times" w:cs="Times New Roman"/>
          <w:b/>
          <w:bCs/>
          <w:sz w:val="20"/>
          <w:szCs w:val="20"/>
        </w:rPr>
        <w:t>runtime</w:t>
      </w:r>
      <w:proofErr w:type="spellEnd"/>
      <w:proofErr w:type="gramEnd"/>
      <w:r w:rsidRPr="0056100C">
        <w:rPr>
          <w:rFonts w:ascii="Times" w:eastAsia="Times New Roman" w:hAnsi="Times" w:cs="Times New Roman"/>
          <w:sz w:val="20"/>
          <w:szCs w:val="20"/>
        </w:rPr>
        <w:t xml:space="preserve"> – le dipendenze sono richieste solo in esecuzione</w:t>
      </w:r>
    </w:p>
    <w:p w14:paraId="1720DDFF" w14:textId="77777777" w:rsidR="0056100C" w:rsidRPr="0056100C" w:rsidRDefault="0056100C" w:rsidP="0056100C">
      <w:pPr>
        <w:numPr>
          <w:ilvl w:val="0"/>
          <w:numId w:val="9"/>
        </w:numPr>
        <w:spacing w:before="100" w:beforeAutospacing="1" w:after="100" w:afterAutospacing="1"/>
        <w:jc w:val="both"/>
        <w:rPr>
          <w:rFonts w:ascii="Times" w:eastAsia="Times New Roman" w:hAnsi="Times" w:cs="Times New Roman"/>
          <w:sz w:val="20"/>
          <w:szCs w:val="20"/>
        </w:rPr>
      </w:pPr>
      <w:proofErr w:type="gramStart"/>
      <w:r w:rsidRPr="0056100C">
        <w:rPr>
          <w:rFonts w:ascii="Times" w:eastAsia="Times New Roman" w:hAnsi="Times" w:cs="Times New Roman"/>
          <w:b/>
          <w:bCs/>
          <w:sz w:val="20"/>
          <w:szCs w:val="20"/>
        </w:rPr>
        <w:t>test</w:t>
      </w:r>
      <w:proofErr w:type="gramEnd"/>
      <w:r w:rsidRPr="0056100C">
        <w:rPr>
          <w:rFonts w:ascii="Times" w:eastAsia="Times New Roman" w:hAnsi="Times" w:cs="Times New Roman"/>
          <w:sz w:val="20"/>
          <w:szCs w:val="20"/>
        </w:rPr>
        <w:t xml:space="preserve"> – le dipendenze sono richieste solo per la compilazione e l’esecuzione dei test</w:t>
      </w:r>
    </w:p>
    <w:p w14:paraId="62F14EE9" w14:textId="77777777" w:rsidR="0056100C" w:rsidRPr="0056100C" w:rsidRDefault="0056100C" w:rsidP="0056100C">
      <w:pPr>
        <w:numPr>
          <w:ilvl w:val="0"/>
          <w:numId w:val="9"/>
        </w:numPr>
        <w:spacing w:before="100" w:beforeAutospacing="1" w:after="100" w:afterAutospacing="1"/>
        <w:jc w:val="both"/>
        <w:rPr>
          <w:rFonts w:ascii="Times" w:eastAsia="Times New Roman" w:hAnsi="Times" w:cs="Times New Roman"/>
          <w:sz w:val="20"/>
          <w:szCs w:val="20"/>
        </w:rPr>
      </w:pPr>
      <w:proofErr w:type="spellStart"/>
      <w:proofErr w:type="gramStart"/>
      <w:r w:rsidRPr="0056100C">
        <w:rPr>
          <w:rFonts w:ascii="Times" w:eastAsia="Times New Roman" w:hAnsi="Times" w:cs="Times New Roman"/>
          <w:b/>
          <w:bCs/>
          <w:sz w:val="20"/>
          <w:szCs w:val="20"/>
        </w:rPr>
        <w:t>system</w:t>
      </w:r>
      <w:proofErr w:type="spellEnd"/>
      <w:proofErr w:type="gramEnd"/>
      <w:r w:rsidRPr="0056100C">
        <w:rPr>
          <w:rFonts w:ascii="Times" w:eastAsia="Times New Roman" w:hAnsi="Times" w:cs="Times New Roman"/>
          <w:sz w:val="20"/>
          <w:szCs w:val="20"/>
        </w:rPr>
        <w:t xml:space="preserve"> – la dipendenza non viene recuperata tramite </w:t>
      </w:r>
      <w:proofErr w:type="spellStart"/>
      <w:r w:rsidRPr="0056100C">
        <w:rPr>
          <w:rFonts w:ascii="Times" w:eastAsia="Times New Roman" w:hAnsi="Times" w:cs="Times New Roman"/>
          <w:sz w:val="20"/>
          <w:szCs w:val="20"/>
        </w:rPr>
        <w:t>repository</w:t>
      </w:r>
      <w:proofErr w:type="spellEnd"/>
      <w:r w:rsidRPr="0056100C">
        <w:rPr>
          <w:rFonts w:ascii="Times" w:eastAsia="Times New Roman" w:hAnsi="Times" w:cs="Times New Roman"/>
          <w:sz w:val="20"/>
          <w:szCs w:val="20"/>
        </w:rPr>
        <w:t>, ma ne viene esplicitamente dichiarata la posizione locale</w:t>
      </w:r>
    </w:p>
    <w:p w14:paraId="69AA7172" w14:textId="1BA08D15" w:rsidR="0056100C" w:rsidRDefault="0056100C" w:rsidP="0056100C">
      <w:pPr>
        <w:spacing w:before="100" w:beforeAutospacing="1" w:after="100" w:afterAutospacing="1"/>
        <w:rPr>
          <w:rFonts w:ascii="Times" w:hAnsi="Times" w:cs="Times New Roman"/>
          <w:sz w:val="20"/>
          <w:szCs w:val="20"/>
        </w:rPr>
      </w:pPr>
      <w:r>
        <w:rPr>
          <w:rFonts w:ascii="Times" w:hAnsi="Times" w:cs="Times New Roman"/>
          <w:sz w:val="20"/>
          <w:szCs w:val="20"/>
        </w:rPr>
        <w:t>Ad esempio:</w:t>
      </w:r>
    </w:p>
    <w:p w14:paraId="4785958F" w14:textId="34A38B59" w:rsidR="0056100C" w:rsidRDefault="0056100C" w:rsidP="0056100C">
      <w:pPr>
        <w:spacing w:before="100" w:beforeAutospacing="1" w:after="100" w:afterAutospacing="1"/>
        <w:rPr>
          <w:rFonts w:ascii="Times" w:hAnsi="Times" w:cs="Times New Roman"/>
          <w:sz w:val="20"/>
          <w:szCs w:val="20"/>
        </w:rPr>
      </w:pPr>
      <w:r>
        <w:rPr>
          <w:rFonts w:ascii="Times" w:hAnsi="Times" w:cs="Times New Roman"/>
          <w:noProof/>
          <w:sz w:val="20"/>
          <w:szCs w:val="20"/>
        </w:rPr>
        <w:drawing>
          <wp:inline distT="0" distB="0" distL="0" distR="0" wp14:anchorId="012596F9" wp14:editId="1C01D3FC">
            <wp:extent cx="2516653" cy="104372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venCode2.png"/>
                    <pic:cNvPicPr/>
                  </pic:nvPicPr>
                  <pic:blipFill>
                    <a:blip r:embed="rId8">
                      <a:extLst>
                        <a:ext uri="{28A0092B-C50C-407E-A947-70E740481C1C}">
                          <a14:useLocalDpi xmlns:a14="http://schemas.microsoft.com/office/drawing/2010/main" val="0"/>
                        </a:ext>
                      </a:extLst>
                    </a:blip>
                    <a:stretch>
                      <a:fillRect/>
                    </a:stretch>
                  </pic:blipFill>
                  <pic:spPr>
                    <a:xfrm>
                      <a:off x="0" y="0"/>
                      <a:ext cx="2516653" cy="1043728"/>
                    </a:xfrm>
                    <a:prstGeom prst="rect">
                      <a:avLst/>
                    </a:prstGeom>
                  </pic:spPr>
                </pic:pic>
              </a:graphicData>
            </a:graphic>
          </wp:inline>
        </w:drawing>
      </w:r>
    </w:p>
    <w:p w14:paraId="734B7B6C" w14:textId="31CAE661" w:rsidR="00F445C5" w:rsidRPr="00F445C5" w:rsidRDefault="00F445C5" w:rsidP="00F445C5">
      <w:pPr>
        <w:pStyle w:val="NormaleWeb"/>
        <w:jc w:val="both"/>
        <w:rPr>
          <w:b/>
        </w:rPr>
      </w:pPr>
      <w:proofErr w:type="spellStart"/>
      <w:r w:rsidRPr="00F445C5">
        <w:rPr>
          <w:b/>
        </w:rPr>
        <w:t>Plugin</w:t>
      </w:r>
      <w:proofErr w:type="spellEnd"/>
      <w:r w:rsidRPr="00F445C5">
        <w:rPr>
          <w:b/>
        </w:rPr>
        <w:t xml:space="preserve"> e Goal</w:t>
      </w:r>
    </w:p>
    <w:p w14:paraId="653FED26" w14:textId="77777777" w:rsidR="00F445C5" w:rsidRDefault="00F445C5" w:rsidP="00F445C5">
      <w:pPr>
        <w:pStyle w:val="NormaleWeb"/>
        <w:jc w:val="both"/>
      </w:pPr>
      <w:r>
        <w:t xml:space="preserve">Un </w:t>
      </w:r>
      <w:r>
        <w:rPr>
          <w:rStyle w:val="Enfasigrassetto"/>
        </w:rPr>
        <w:t>goal</w:t>
      </w:r>
      <w:r>
        <w:t xml:space="preserve"> è una singola funzione che può essere eseguita sul progetto, l’equivalente </w:t>
      </w:r>
      <w:proofErr w:type="spellStart"/>
      <w:r>
        <w:t>Maven</w:t>
      </w:r>
      <w:proofErr w:type="spellEnd"/>
      <w:r>
        <w:t xml:space="preserve"> dei task </w:t>
      </w:r>
      <w:proofErr w:type="spellStart"/>
      <w:r>
        <w:t>Ant</w:t>
      </w:r>
      <w:proofErr w:type="spellEnd"/>
      <w:r>
        <w:t xml:space="preserve">. I Goal possono essere sia specifici per il </w:t>
      </w:r>
      <w:proofErr w:type="gramStart"/>
      <w:r>
        <w:t>progetto dove</w:t>
      </w:r>
      <w:proofErr w:type="gramEnd"/>
      <w:r>
        <w:t xml:space="preserve"> sono inclusi, sia riusabili. I </w:t>
      </w:r>
      <w:proofErr w:type="spellStart"/>
      <w:r>
        <w:rPr>
          <w:rStyle w:val="Enfasigrassetto"/>
        </w:rPr>
        <w:t>Plugin</w:t>
      </w:r>
      <w:proofErr w:type="spellEnd"/>
      <w:r>
        <w:t xml:space="preserve"> sono goal riutilizzabili in tutti i progetti.</w:t>
      </w:r>
      <w:r>
        <w:br/>
      </w:r>
      <w:proofErr w:type="spellStart"/>
      <w:r>
        <w:t>Maven</w:t>
      </w:r>
      <w:proofErr w:type="spellEnd"/>
      <w:r>
        <w:t xml:space="preserve"> ha una serie di </w:t>
      </w:r>
      <w:proofErr w:type="spellStart"/>
      <w:r>
        <w:t>plugin</w:t>
      </w:r>
      <w:proofErr w:type="spellEnd"/>
      <w:r>
        <w:t xml:space="preserve"> </w:t>
      </w:r>
      <w:proofErr w:type="spellStart"/>
      <w:r>
        <w:t>built</w:t>
      </w:r>
      <w:proofErr w:type="spellEnd"/>
      <w:r>
        <w:t>-in disponibili, i principali sono i seguenti:</w:t>
      </w:r>
    </w:p>
    <w:p w14:paraId="6079C875" w14:textId="77777777" w:rsidR="00F445C5" w:rsidRDefault="00F445C5" w:rsidP="00F445C5">
      <w:pPr>
        <w:numPr>
          <w:ilvl w:val="0"/>
          <w:numId w:val="10"/>
        </w:numPr>
        <w:spacing w:before="100" w:beforeAutospacing="1" w:after="100" w:afterAutospacing="1"/>
        <w:jc w:val="both"/>
        <w:rPr>
          <w:rFonts w:eastAsia="Times New Roman" w:cs="Times New Roman"/>
        </w:rPr>
      </w:pPr>
      <w:proofErr w:type="spellStart"/>
      <w:proofErr w:type="gramStart"/>
      <w:r>
        <w:rPr>
          <w:rStyle w:val="Enfasigrassetto"/>
          <w:rFonts w:eastAsia="Times New Roman" w:cs="Times New Roman"/>
        </w:rPr>
        <w:t>c</w:t>
      </w:r>
      <w:proofErr w:type="gramEnd"/>
      <w:r>
        <w:rPr>
          <w:rStyle w:val="Enfasigrassetto"/>
          <w:rFonts w:eastAsia="Times New Roman" w:cs="Times New Roman"/>
        </w:rPr>
        <w:t>lean</w:t>
      </w:r>
      <w:proofErr w:type="spellEnd"/>
      <w:r>
        <w:rPr>
          <w:rFonts w:eastAsia="Times New Roman" w:cs="Times New Roman"/>
        </w:rPr>
        <w:t>: che permette di cancellare i compilati dal progetto;</w:t>
      </w:r>
    </w:p>
    <w:p w14:paraId="3B0C21CC" w14:textId="77777777" w:rsidR="00F445C5" w:rsidRDefault="00F445C5" w:rsidP="00F445C5">
      <w:pPr>
        <w:numPr>
          <w:ilvl w:val="0"/>
          <w:numId w:val="10"/>
        </w:numPr>
        <w:spacing w:before="100" w:beforeAutospacing="1" w:after="100" w:afterAutospacing="1"/>
        <w:jc w:val="both"/>
        <w:rPr>
          <w:rFonts w:eastAsia="Times New Roman" w:cs="Times New Roman"/>
        </w:rPr>
      </w:pPr>
      <w:proofErr w:type="spellStart"/>
      <w:proofErr w:type="gramStart"/>
      <w:r>
        <w:rPr>
          <w:rStyle w:val="Enfasigrassetto"/>
          <w:rFonts w:eastAsia="Times New Roman" w:cs="Times New Roman"/>
        </w:rPr>
        <w:t>compiler</w:t>
      </w:r>
      <w:proofErr w:type="spellEnd"/>
      <w:proofErr w:type="gramEnd"/>
      <w:r>
        <w:rPr>
          <w:rFonts w:eastAsia="Times New Roman" w:cs="Times New Roman"/>
        </w:rPr>
        <w:t>: che permette di compilare i file sorgenti;</w:t>
      </w:r>
    </w:p>
    <w:p w14:paraId="5B795B29" w14:textId="77777777" w:rsidR="00F445C5" w:rsidRDefault="00F445C5" w:rsidP="00F445C5">
      <w:pPr>
        <w:numPr>
          <w:ilvl w:val="0"/>
          <w:numId w:val="10"/>
        </w:numPr>
        <w:spacing w:before="100" w:beforeAutospacing="1" w:after="100" w:afterAutospacing="1"/>
        <w:jc w:val="both"/>
        <w:rPr>
          <w:rFonts w:eastAsia="Times New Roman" w:cs="Times New Roman"/>
        </w:rPr>
      </w:pPr>
      <w:proofErr w:type="spellStart"/>
      <w:proofErr w:type="gramStart"/>
      <w:r>
        <w:rPr>
          <w:rStyle w:val="Enfasigrassetto"/>
          <w:rFonts w:eastAsia="Times New Roman" w:cs="Times New Roman"/>
        </w:rPr>
        <w:t>deploy</w:t>
      </w:r>
      <w:proofErr w:type="spellEnd"/>
      <w:proofErr w:type="gramEnd"/>
      <w:r>
        <w:rPr>
          <w:rFonts w:eastAsia="Times New Roman" w:cs="Times New Roman"/>
        </w:rPr>
        <w:t xml:space="preserve">: che permette di depositare il pacchetto generato nel </w:t>
      </w:r>
      <w:proofErr w:type="spellStart"/>
      <w:r>
        <w:rPr>
          <w:rFonts w:eastAsia="Times New Roman" w:cs="Times New Roman"/>
        </w:rPr>
        <w:t>repository</w:t>
      </w:r>
      <w:proofErr w:type="spellEnd"/>
      <w:r>
        <w:rPr>
          <w:rFonts w:eastAsia="Times New Roman" w:cs="Times New Roman"/>
        </w:rPr>
        <w:t xml:space="preserve"> remoto;</w:t>
      </w:r>
    </w:p>
    <w:p w14:paraId="59AB1BBE" w14:textId="77777777" w:rsidR="00F445C5" w:rsidRDefault="00F445C5" w:rsidP="00F445C5">
      <w:pPr>
        <w:numPr>
          <w:ilvl w:val="0"/>
          <w:numId w:val="10"/>
        </w:numPr>
        <w:spacing w:before="100" w:beforeAutospacing="1" w:after="100" w:afterAutospacing="1"/>
        <w:jc w:val="both"/>
        <w:rPr>
          <w:rFonts w:eastAsia="Times New Roman" w:cs="Times New Roman"/>
        </w:rPr>
      </w:pPr>
      <w:proofErr w:type="spellStart"/>
      <w:proofErr w:type="gramStart"/>
      <w:r>
        <w:rPr>
          <w:rStyle w:val="Enfasigrassetto"/>
          <w:rFonts w:eastAsia="Times New Roman" w:cs="Times New Roman"/>
        </w:rPr>
        <w:t>install</w:t>
      </w:r>
      <w:proofErr w:type="spellEnd"/>
      <w:proofErr w:type="gramEnd"/>
      <w:r>
        <w:rPr>
          <w:rFonts w:eastAsia="Times New Roman" w:cs="Times New Roman"/>
        </w:rPr>
        <w:t xml:space="preserve">: che permette di depositare il pacchetto generato nel </w:t>
      </w:r>
      <w:proofErr w:type="spellStart"/>
      <w:r>
        <w:rPr>
          <w:rFonts w:eastAsia="Times New Roman" w:cs="Times New Roman"/>
        </w:rPr>
        <w:t>repository</w:t>
      </w:r>
      <w:proofErr w:type="spellEnd"/>
      <w:r>
        <w:rPr>
          <w:rFonts w:eastAsia="Times New Roman" w:cs="Times New Roman"/>
        </w:rPr>
        <w:t xml:space="preserve"> locale;</w:t>
      </w:r>
    </w:p>
    <w:p w14:paraId="14543ECA" w14:textId="77777777" w:rsidR="00F445C5" w:rsidRDefault="00F445C5" w:rsidP="00F445C5">
      <w:pPr>
        <w:numPr>
          <w:ilvl w:val="0"/>
          <w:numId w:val="10"/>
        </w:numPr>
        <w:spacing w:before="100" w:beforeAutospacing="1" w:after="100" w:afterAutospacing="1"/>
        <w:jc w:val="both"/>
        <w:rPr>
          <w:rFonts w:eastAsia="Times New Roman" w:cs="Times New Roman"/>
        </w:rPr>
      </w:pPr>
      <w:proofErr w:type="gramStart"/>
      <w:r>
        <w:rPr>
          <w:rStyle w:val="Enfasigrassetto"/>
          <w:rFonts w:eastAsia="Times New Roman" w:cs="Times New Roman"/>
        </w:rPr>
        <w:t>site</w:t>
      </w:r>
      <w:proofErr w:type="gramEnd"/>
      <w:r>
        <w:rPr>
          <w:rFonts w:eastAsia="Times New Roman" w:cs="Times New Roman"/>
        </w:rPr>
        <w:t>: che permette di generare la documentazione del progetto;</w:t>
      </w:r>
    </w:p>
    <w:p w14:paraId="7EF97B09" w14:textId="77777777" w:rsidR="00F445C5" w:rsidRDefault="00F445C5" w:rsidP="00F445C5">
      <w:pPr>
        <w:numPr>
          <w:ilvl w:val="0"/>
          <w:numId w:val="10"/>
        </w:numPr>
        <w:spacing w:before="100" w:beforeAutospacing="1" w:after="100" w:afterAutospacing="1"/>
        <w:jc w:val="both"/>
        <w:rPr>
          <w:rFonts w:eastAsia="Times New Roman" w:cs="Times New Roman"/>
        </w:rPr>
      </w:pPr>
      <w:proofErr w:type="spellStart"/>
      <w:proofErr w:type="gramStart"/>
      <w:r>
        <w:rPr>
          <w:rStyle w:val="Enfasigrassetto"/>
          <w:rFonts w:eastAsia="Times New Roman" w:cs="Times New Roman"/>
        </w:rPr>
        <w:t>archetype</w:t>
      </w:r>
      <w:proofErr w:type="spellEnd"/>
      <w:proofErr w:type="gramEnd"/>
      <w:r>
        <w:rPr>
          <w:rFonts w:eastAsia="Times New Roman" w:cs="Times New Roman"/>
        </w:rPr>
        <w:t xml:space="preserve">: che permette di generare la struttura di un progetto a partire da un </w:t>
      </w:r>
      <w:proofErr w:type="spellStart"/>
      <w:r>
        <w:rPr>
          <w:rFonts w:eastAsia="Times New Roman" w:cs="Times New Roman"/>
        </w:rPr>
        <w:t>template</w:t>
      </w:r>
      <w:proofErr w:type="spellEnd"/>
      <w:r>
        <w:rPr>
          <w:rFonts w:eastAsia="Times New Roman" w:cs="Times New Roman"/>
        </w:rPr>
        <w:t>.</w:t>
      </w:r>
    </w:p>
    <w:p w14:paraId="43F1F630" w14:textId="08CF0FD8" w:rsidR="00F445C5" w:rsidRDefault="00F445C5" w:rsidP="00F445C5">
      <w:pPr>
        <w:pStyle w:val="NormaleWeb"/>
        <w:jc w:val="both"/>
      </w:pPr>
      <w:r>
        <w:t xml:space="preserve">Ciascun </w:t>
      </w:r>
      <w:proofErr w:type="spellStart"/>
      <w:r>
        <w:t>plugin</w:t>
      </w:r>
      <w:proofErr w:type="spellEnd"/>
      <w:r>
        <w:t xml:space="preserve"> mette a disposizione dei goal specifici o più di un goal (per esempio, il </w:t>
      </w:r>
      <w:proofErr w:type="spellStart"/>
      <w:r>
        <w:t>plugin</w:t>
      </w:r>
      <w:proofErr w:type="spellEnd"/>
      <w:r>
        <w:t xml:space="preserve"> di compilazione, </w:t>
      </w:r>
      <w:proofErr w:type="spellStart"/>
      <w:proofErr w:type="gramStart"/>
      <w:r>
        <w:rPr>
          <w:rStyle w:val="Enfasigrassetto"/>
        </w:rPr>
        <w:t>compiler</w:t>
      </w:r>
      <w:proofErr w:type="spellEnd"/>
      <w:proofErr w:type="gramEnd"/>
      <w:r>
        <w:t>, prevede un goal per la compilazione del codice sorgente e un altro per la compilazione dei casi di test). Ciascun goal, a sua volta, riceve in ingresso specifici parametri, facoltativi o obbligatori.</w:t>
      </w:r>
      <w:r>
        <w:br/>
        <w:t xml:space="preserve">Altri </w:t>
      </w:r>
      <w:proofErr w:type="spellStart"/>
      <w:r>
        <w:t>plugin</w:t>
      </w:r>
      <w:proofErr w:type="spellEnd"/>
      <w:r>
        <w:t xml:space="preserve"> possono essere realizzati qualora sia necessario estendere ulteriormente le capacità di </w:t>
      </w:r>
      <w:proofErr w:type="spellStart"/>
      <w:r>
        <w:t>Maven</w:t>
      </w:r>
      <w:proofErr w:type="spellEnd"/>
      <w:r>
        <w:t xml:space="preserve"> a causa di particolari esigenze.</w:t>
      </w:r>
    </w:p>
    <w:p w14:paraId="5FE66BC0" w14:textId="77777777" w:rsidR="00F445C5" w:rsidRPr="001C0C12" w:rsidRDefault="00F445C5" w:rsidP="00F445C5">
      <w:pPr>
        <w:spacing w:before="100" w:beforeAutospacing="1" w:after="100" w:afterAutospacing="1"/>
        <w:outlineLvl w:val="2"/>
        <w:rPr>
          <w:rFonts w:ascii="Times" w:eastAsia="Times New Roman" w:hAnsi="Times" w:cs="Times New Roman"/>
          <w:b/>
          <w:bCs/>
          <w:sz w:val="27"/>
          <w:szCs w:val="27"/>
        </w:rPr>
      </w:pPr>
      <w:r w:rsidRPr="001C0C12">
        <w:rPr>
          <w:rFonts w:ascii="Times" w:eastAsia="Times New Roman" w:hAnsi="Times" w:cs="Times New Roman"/>
          <w:b/>
          <w:bCs/>
          <w:sz w:val="27"/>
          <w:szCs w:val="27"/>
        </w:rPr>
        <w:t xml:space="preserve">L’archetipo di </w:t>
      </w:r>
      <w:proofErr w:type="spellStart"/>
      <w:r w:rsidRPr="001C0C12">
        <w:rPr>
          <w:rFonts w:ascii="Times" w:eastAsia="Times New Roman" w:hAnsi="Times" w:cs="Times New Roman"/>
          <w:b/>
          <w:bCs/>
          <w:sz w:val="27"/>
          <w:szCs w:val="27"/>
        </w:rPr>
        <w:t>Maven</w:t>
      </w:r>
      <w:proofErr w:type="spellEnd"/>
    </w:p>
    <w:p w14:paraId="25C09B23" w14:textId="77777777" w:rsidR="00F445C5" w:rsidRPr="001C0C12" w:rsidRDefault="00F445C5" w:rsidP="00F445C5">
      <w:pPr>
        <w:spacing w:before="100" w:beforeAutospacing="1" w:after="100" w:afterAutospacing="1"/>
        <w:rPr>
          <w:rFonts w:ascii="Times" w:hAnsi="Times" w:cs="Times New Roman"/>
          <w:sz w:val="20"/>
          <w:szCs w:val="20"/>
        </w:rPr>
      </w:pPr>
      <w:r w:rsidRPr="001C0C12">
        <w:rPr>
          <w:rFonts w:ascii="Times" w:hAnsi="Times" w:cs="Times New Roman"/>
          <w:sz w:val="20"/>
          <w:szCs w:val="20"/>
        </w:rPr>
        <w:t xml:space="preserve">Una delle caratteristiche particolarmente apprezzate di </w:t>
      </w:r>
      <w:proofErr w:type="spellStart"/>
      <w:r w:rsidRPr="001C0C12">
        <w:rPr>
          <w:rFonts w:ascii="Times" w:hAnsi="Times" w:cs="Times New Roman"/>
          <w:sz w:val="20"/>
          <w:szCs w:val="20"/>
        </w:rPr>
        <w:t>Maven</w:t>
      </w:r>
      <w:proofErr w:type="spellEnd"/>
      <w:r w:rsidRPr="001C0C12">
        <w:rPr>
          <w:rFonts w:ascii="Times" w:hAnsi="Times" w:cs="Times New Roman"/>
          <w:sz w:val="20"/>
          <w:szCs w:val="20"/>
        </w:rPr>
        <w:t xml:space="preserve"> è </w:t>
      </w:r>
      <w:proofErr w:type="gramStart"/>
      <w:r w:rsidRPr="001C0C12">
        <w:rPr>
          <w:rFonts w:ascii="Times" w:hAnsi="Times" w:cs="Times New Roman"/>
          <w:sz w:val="20"/>
          <w:szCs w:val="20"/>
        </w:rPr>
        <w:t>quella di</w:t>
      </w:r>
      <w:proofErr w:type="gramEnd"/>
      <w:r w:rsidRPr="001C0C12">
        <w:rPr>
          <w:rFonts w:ascii="Times" w:hAnsi="Times" w:cs="Times New Roman"/>
          <w:sz w:val="20"/>
          <w:szCs w:val="20"/>
        </w:rPr>
        <w:t xml:space="preserve"> fornire un insieme di standard che rendono possibile l’applicazione di tutta una serie di "buone pratiche". Uno di questi standard è costituito dalla struttura della directory del progetto, </w:t>
      </w:r>
      <w:proofErr w:type="gramStart"/>
      <w:r w:rsidRPr="001C0C12">
        <w:rPr>
          <w:rFonts w:ascii="Times" w:hAnsi="Times" w:cs="Times New Roman"/>
          <w:sz w:val="20"/>
          <w:szCs w:val="20"/>
        </w:rPr>
        <w:t>denominata</w:t>
      </w:r>
      <w:proofErr w:type="gramEnd"/>
      <w:r w:rsidRPr="001C0C12">
        <w:rPr>
          <w:rFonts w:ascii="Times" w:hAnsi="Times" w:cs="Times New Roman"/>
          <w:sz w:val="20"/>
          <w:szCs w:val="20"/>
        </w:rPr>
        <w:t xml:space="preserve"> </w:t>
      </w:r>
      <w:proofErr w:type="spellStart"/>
      <w:r w:rsidRPr="001C0C12">
        <w:rPr>
          <w:rFonts w:ascii="Times" w:hAnsi="Times" w:cs="Times New Roman"/>
          <w:sz w:val="20"/>
          <w:szCs w:val="20"/>
        </w:rPr>
        <w:t>archetype</w:t>
      </w:r>
      <w:proofErr w:type="spellEnd"/>
      <w:r w:rsidRPr="001C0C12">
        <w:rPr>
          <w:rFonts w:ascii="Times" w:hAnsi="Times" w:cs="Times New Roman"/>
          <w:sz w:val="20"/>
          <w:szCs w:val="20"/>
        </w:rPr>
        <w:t xml:space="preserve"> (archetipo). Coerentemente con l’impostazione di </w:t>
      </w:r>
      <w:proofErr w:type="spellStart"/>
      <w:r w:rsidRPr="001C0C12">
        <w:rPr>
          <w:rFonts w:ascii="Times" w:hAnsi="Times" w:cs="Times New Roman"/>
          <w:sz w:val="20"/>
          <w:szCs w:val="20"/>
        </w:rPr>
        <w:t>Maven</w:t>
      </w:r>
      <w:proofErr w:type="spellEnd"/>
      <w:r w:rsidRPr="001C0C12">
        <w:rPr>
          <w:rFonts w:ascii="Times" w:hAnsi="Times" w:cs="Times New Roman"/>
          <w:sz w:val="20"/>
          <w:szCs w:val="20"/>
        </w:rPr>
        <w:t xml:space="preserve">, applicare tale standard non è obbligatorio, sebbene sia consigliabile: </w:t>
      </w:r>
      <w:proofErr w:type="spellStart"/>
      <w:r w:rsidRPr="001C0C12">
        <w:rPr>
          <w:rFonts w:ascii="Times" w:hAnsi="Times" w:cs="Times New Roman"/>
          <w:sz w:val="20"/>
          <w:szCs w:val="20"/>
        </w:rPr>
        <w:t>Maven</w:t>
      </w:r>
      <w:proofErr w:type="spellEnd"/>
      <w:r w:rsidRPr="001C0C12">
        <w:rPr>
          <w:rFonts w:ascii="Times" w:hAnsi="Times" w:cs="Times New Roman"/>
          <w:sz w:val="20"/>
          <w:szCs w:val="20"/>
        </w:rPr>
        <w:t xml:space="preserve"> fornisce una serie di strumenti che permettono di utilizzare strutture diverse e, in casi molto particolari, è anche possibile non conformarsi agli standard. </w:t>
      </w:r>
      <w:proofErr w:type="gramStart"/>
      <w:r w:rsidRPr="001C0C12">
        <w:rPr>
          <w:rFonts w:ascii="Times" w:hAnsi="Times" w:cs="Times New Roman"/>
          <w:sz w:val="20"/>
          <w:szCs w:val="20"/>
        </w:rPr>
        <w:t>Ma</w:t>
      </w:r>
      <w:proofErr w:type="gramEnd"/>
      <w:r w:rsidRPr="001C0C12">
        <w:rPr>
          <w:rFonts w:ascii="Times" w:hAnsi="Times" w:cs="Times New Roman"/>
          <w:sz w:val="20"/>
          <w:szCs w:val="20"/>
        </w:rPr>
        <w:t xml:space="preserve"> occorre comunque ricordare che deviare dalle impostazioni standard tende a invalidare, o comunque a ridurre, la portata di tutta una serie di vantaggi, quali quelli tipici derivanti dal fatto che si tratti di uno “standard”:</w:t>
      </w:r>
    </w:p>
    <w:p w14:paraId="690C6741" w14:textId="77777777" w:rsidR="00F445C5" w:rsidRPr="001C0C12" w:rsidRDefault="00F445C5" w:rsidP="00F445C5">
      <w:pPr>
        <w:spacing w:before="100" w:beforeAutospacing="1" w:after="100" w:afterAutospacing="1"/>
        <w:rPr>
          <w:rFonts w:ascii="Times" w:hAnsi="Times" w:cs="Times New Roman"/>
          <w:sz w:val="20"/>
          <w:szCs w:val="20"/>
        </w:rPr>
      </w:pPr>
      <w:proofErr w:type="gramStart"/>
      <w:r w:rsidRPr="001C0C12">
        <w:rPr>
          <w:rFonts w:ascii="Times" w:hAnsi="Times" w:cs="Times New Roman"/>
          <w:sz w:val="20"/>
          <w:szCs w:val="20"/>
        </w:rPr>
        <w:t>i</w:t>
      </w:r>
      <w:proofErr w:type="gramEnd"/>
      <w:r w:rsidRPr="001C0C12">
        <w:rPr>
          <w:rFonts w:ascii="Times" w:hAnsi="Times" w:cs="Times New Roman"/>
          <w:sz w:val="20"/>
          <w:szCs w:val="20"/>
        </w:rPr>
        <w:t xml:space="preserve"> vari servizi di </w:t>
      </w:r>
      <w:proofErr w:type="spellStart"/>
      <w:r w:rsidRPr="001C0C12">
        <w:rPr>
          <w:rFonts w:ascii="Times" w:hAnsi="Times" w:cs="Times New Roman"/>
          <w:sz w:val="20"/>
          <w:szCs w:val="20"/>
        </w:rPr>
        <w:t>Maven</w:t>
      </w:r>
      <w:proofErr w:type="spellEnd"/>
      <w:r w:rsidRPr="001C0C12">
        <w:rPr>
          <w:rFonts w:ascii="Times" w:hAnsi="Times" w:cs="Times New Roman"/>
          <w:sz w:val="20"/>
          <w:szCs w:val="20"/>
        </w:rPr>
        <w:t xml:space="preserve"> sono predisposti per funzionare con questa struttura e quindi nessuna ulteriore operazione è richiesta per farli funzionare;</w:t>
      </w:r>
    </w:p>
    <w:p w14:paraId="1BE204C7" w14:textId="77777777" w:rsidR="00F445C5" w:rsidRPr="001C0C12" w:rsidRDefault="00F445C5" w:rsidP="00F445C5">
      <w:pPr>
        <w:numPr>
          <w:ilvl w:val="0"/>
          <w:numId w:val="7"/>
        </w:numPr>
        <w:spacing w:before="100" w:beforeAutospacing="1" w:after="100" w:afterAutospacing="1"/>
        <w:rPr>
          <w:rFonts w:ascii="Times" w:eastAsia="Times New Roman" w:hAnsi="Times" w:cs="Times New Roman"/>
          <w:sz w:val="20"/>
          <w:szCs w:val="20"/>
        </w:rPr>
      </w:pPr>
      <w:proofErr w:type="gramStart"/>
      <w:r w:rsidRPr="001C0C12">
        <w:rPr>
          <w:rFonts w:ascii="Times" w:eastAsia="Times New Roman" w:hAnsi="Times" w:cs="Times New Roman"/>
          <w:sz w:val="20"/>
          <w:szCs w:val="20"/>
        </w:rPr>
        <w:t>tale</w:t>
      </w:r>
      <w:proofErr w:type="gramEnd"/>
      <w:r w:rsidRPr="001C0C12">
        <w:rPr>
          <w:rFonts w:ascii="Times" w:eastAsia="Times New Roman" w:hAnsi="Times" w:cs="Times New Roman"/>
          <w:sz w:val="20"/>
          <w:szCs w:val="20"/>
        </w:rPr>
        <w:t xml:space="preserve"> standard permette di uniformare i vari progetti presenti all’interno di un’organizzazione; </w:t>
      </w:r>
    </w:p>
    <w:p w14:paraId="48DE09CE" w14:textId="77777777" w:rsidR="00F445C5" w:rsidRPr="001C0C12" w:rsidRDefault="00F445C5" w:rsidP="00F445C5">
      <w:pPr>
        <w:numPr>
          <w:ilvl w:val="0"/>
          <w:numId w:val="7"/>
        </w:numPr>
        <w:spacing w:before="100" w:beforeAutospacing="1" w:after="100" w:afterAutospacing="1"/>
        <w:rPr>
          <w:rFonts w:ascii="Times" w:eastAsia="Times New Roman" w:hAnsi="Times" w:cs="Times New Roman"/>
          <w:sz w:val="20"/>
          <w:szCs w:val="20"/>
        </w:rPr>
      </w:pPr>
      <w:proofErr w:type="gramStart"/>
      <w:r w:rsidRPr="001C0C12">
        <w:rPr>
          <w:rFonts w:ascii="Times" w:eastAsia="Times New Roman" w:hAnsi="Times" w:cs="Times New Roman"/>
          <w:sz w:val="20"/>
          <w:szCs w:val="20"/>
        </w:rPr>
        <w:t>tale</w:t>
      </w:r>
      <w:proofErr w:type="gramEnd"/>
      <w:r w:rsidRPr="001C0C12">
        <w:rPr>
          <w:rFonts w:ascii="Times" w:eastAsia="Times New Roman" w:hAnsi="Times" w:cs="Times New Roman"/>
          <w:sz w:val="20"/>
          <w:szCs w:val="20"/>
        </w:rPr>
        <w:t xml:space="preserve"> struttura semplifica l’apprendimento dei progetti e quindi favorisce lo spostamento del personale; </w:t>
      </w:r>
    </w:p>
    <w:p w14:paraId="092AF091" w14:textId="77777777" w:rsidR="00F445C5" w:rsidRPr="001C0C12" w:rsidRDefault="00F445C5" w:rsidP="00F445C5">
      <w:pPr>
        <w:numPr>
          <w:ilvl w:val="0"/>
          <w:numId w:val="7"/>
        </w:numPr>
        <w:spacing w:before="100" w:beforeAutospacing="1" w:after="100" w:afterAutospacing="1"/>
        <w:rPr>
          <w:rFonts w:ascii="Times" w:eastAsia="Times New Roman" w:hAnsi="Times" w:cs="Times New Roman"/>
          <w:sz w:val="20"/>
          <w:szCs w:val="20"/>
        </w:rPr>
      </w:pPr>
      <w:proofErr w:type="gramStart"/>
      <w:r w:rsidRPr="001C0C12">
        <w:rPr>
          <w:rFonts w:ascii="Times" w:eastAsia="Times New Roman" w:hAnsi="Times" w:cs="Times New Roman"/>
          <w:sz w:val="20"/>
          <w:szCs w:val="20"/>
        </w:rPr>
        <w:t>si</w:t>
      </w:r>
      <w:proofErr w:type="gramEnd"/>
      <w:r w:rsidRPr="001C0C12">
        <w:rPr>
          <w:rFonts w:ascii="Times" w:eastAsia="Times New Roman" w:hAnsi="Times" w:cs="Times New Roman"/>
          <w:sz w:val="20"/>
          <w:szCs w:val="20"/>
        </w:rPr>
        <w:t xml:space="preserve"> evitano inutili perdite di tempo legate a discussioni relative alla struttura del progetto ("dove posizioniamo il file X ?"), alla necessità di creare nuove directory per memorizzare determinati file, e così via. </w:t>
      </w:r>
    </w:p>
    <w:p w14:paraId="4F5B9E27" w14:textId="77777777" w:rsidR="00F445C5" w:rsidRDefault="00F445C5" w:rsidP="00F445C5">
      <w:pPr>
        <w:spacing w:before="100" w:beforeAutospacing="1" w:after="100" w:afterAutospacing="1"/>
        <w:rPr>
          <w:rFonts w:ascii="Times" w:hAnsi="Times" w:cs="Times New Roman"/>
          <w:sz w:val="20"/>
          <w:szCs w:val="20"/>
        </w:rPr>
      </w:pPr>
      <w:r w:rsidRPr="001C0C12">
        <w:rPr>
          <w:rFonts w:ascii="Times" w:hAnsi="Times" w:cs="Times New Roman"/>
          <w:sz w:val="20"/>
          <w:szCs w:val="20"/>
        </w:rPr>
        <w:t xml:space="preserve">Non va dimenticato poi che ci sono vantaggi legati al fatto che l’archetipo è il risultato di un attento e prolungato studio. Quindi, invece di cercare di inventarsi l’ennesima struttura, con il rischio peraltro di ottenere risultati modesti o addirittura </w:t>
      </w:r>
      <w:proofErr w:type="gramStart"/>
      <w:r w:rsidRPr="001C0C12">
        <w:rPr>
          <w:rFonts w:ascii="Times" w:hAnsi="Times" w:cs="Times New Roman"/>
          <w:sz w:val="20"/>
          <w:szCs w:val="20"/>
        </w:rPr>
        <w:t>problematici</w:t>
      </w:r>
      <w:proofErr w:type="gramEnd"/>
      <w:r w:rsidRPr="001C0C12">
        <w:rPr>
          <w:rFonts w:ascii="Times" w:hAnsi="Times" w:cs="Times New Roman"/>
          <w:sz w:val="20"/>
          <w:szCs w:val="20"/>
        </w:rPr>
        <w:t xml:space="preserve">, è decisamente più facile e conveniente beneficiare di un disegno derivante da una lunga esperienza che include anche l’uso di plug-in e di svariati </w:t>
      </w:r>
      <w:proofErr w:type="spellStart"/>
      <w:r w:rsidRPr="001C0C12">
        <w:rPr>
          <w:rFonts w:ascii="Times" w:hAnsi="Times" w:cs="Times New Roman"/>
          <w:sz w:val="20"/>
          <w:szCs w:val="20"/>
        </w:rPr>
        <w:t>tool</w:t>
      </w:r>
      <w:proofErr w:type="spellEnd"/>
      <w:r w:rsidRPr="001C0C12">
        <w:rPr>
          <w:rFonts w:ascii="Times" w:hAnsi="Times" w:cs="Times New Roman"/>
          <w:sz w:val="20"/>
          <w:szCs w:val="20"/>
        </w:rPr>
        <w:t xml:space="preserve">. Pertanto, l'utilizzo della struttura standard elimina alla radice il rischio di utilizzare un'organizzazione delle cose poco adatta all'uso </w:t>
      </w:r>
      <w:proofErr w:type="gramStart"/>
      <w:r w:rsidRPr="001C0C12">
        <w:rPr>
          <w:rFonts w:ascii="Times" w:hAnsi="Times" w:cs="Times New Roman"/>
          <w:sz w:val="20"/>
          <w:szCs w:val="20"/>
        </w:rPr>
        <w:t xml:space="preserve">di </w:t>
      </w:r>
      <w:proofErr w:type="gramEnd"/>
      <w:r w:rsidRPr="001C0C12">
        <w:rPr>
          <w:rFonts w:ascii="Times" w:hAnsi="Times" w:cs="Times New Roman"/>
          <w:sz w:val="20"/>
          <w:szCs w:val="20"/>
        </w:rPr>
        <w:t xml:space="preserve">importanti </w:t>
      </w:r>
      <w:proofErr w:type="spellStart"/>
      <w:r w:rsidRPr="001C0C12">
        <w:rPr>
          <w:rFonts w:ascii="Times" w:hAnsi="Times" w:cs="Times New Roman"/>
          <w:sz w:val="20"/>
          <w:szCs w:val="20"/>
        </w:rPr>
        <w:t>tool</w:t>
      </w:r>
      <w:proofErr w:type="spellEnd"/>
      <w:r w:rsidRPr="001C0C12">
        <w:rPr>
          <w:rFonts w:ascii="Times" w:hAnsi="Times" w:cs="Times New Roman"/>
          <w:sz w:val="20"/>
          <w:szCs w:val="20"/>
        </w:rPr>
        <w:t xml:space="preserve"> di sviluppo/plug-in.</w:t>
      </w:r>
    </w:p>
    <w:p w14:paraId="6C753534" w14:textId="77777777" w:rsidR="006944FD" w:rsidRPr="006944FD" w:rsidRDefault="006944FD" w:rsidP="006944FD">
      <w:pPr>
        <w:pStyle w:val="NormaleWeb"/>
        <w:jc w:val="both"/>
        <w:rPr>
          <w:b/>
        </w:rPr>
      </w:pPr>
      <w:r w:rsidRPr="006944FD">
        <w:rPr>
          <w:b/>
        </w:rPr>
        <w:t>Ereditarietà</w:t>
      </w:r>
    </w:p>
    <w:p w14:paraId="4AD73F99" w14:textId="6786F28A" w:rsidR="006944FD" w:rsidRDefault="006944FD" w:rsidP="003221D0">
      <w:pPr>
        <w:pStyle w:val="NormaleWeb"/>
      </w:pPr>
      <w:r>
        <w:t xml:space="preserve">Un’altra caratteristica molto potente e unica di </w:t>
      </w:r>
      <w:proofErr w:type="spellStart"/>
      <w:r>
        <w:t>Maven</w:t>
      </w:r>
      <w:proofErr w:type="spellEnd"/>
      <w:r>
        <w:t xml:space="preserve"> è la possibilità di </w:t>
      </w:r>
      <w:proofErr w:type="gramStart"/>
      <w:r>
        <w:t>relazionare</w:t>
      </w:r>
      <w:proofErr w:type="gramEnd"/>
      <w:r>
        <w:t xml:space="preserve"> tra loro i progetti con </w:t>
      </w:r>
      <w:r>
        <w:rPr>
          <w:rStyle w:val="Enfasigrassetto"/>
        </w:rPr>
        <w:t>legami di ereditarietà</w:t>
      </w:r>
      <w:r>
        <w:t>, un po’ come avviene con le classi Java.</w:t>
      </w:r>
      <w:r>
        <w:br/>
        <w:t xml:space="preserve">In </w:t>
      </w:r>
      <w:proofErr w:type="spellStart"/>
      <w:r>
        <w:t>Maven</w:t>
      </w:r>
      <w:proofErr w:type="spellEnd"/>
      <w:r>
        <w:t xml:space="preserve"> l’ereditarietà permette di creare nuovi </w:t>
      </w:r>
      <w:r>
        <w:rPr>
          <w:rStyle w:val="Enfasigrassetto"/>
        </w:rPr>
        <w:t>POM</w:t>
      </w:r>
      <w:r>
        <w:t xml:space="preserve"> file che </w:t>
      </w:r>
      <w:proofErr w:type="gramStart"/>
      <w:r>
        <w:t>ereditano</w:t>
      </w:r>
      <w:proofErr w:type="gramEnd"/>
      <w:r>
        <w:t xml:space="preserve"> le relazioni definite in un altro POM genitore detto </w:t>
      </w:r>
      <w:r>
        <w:rPr>
          <w:rStyle w:val="Enfasigrassetto"/>
        </w:rPr>
        <w:t>super POM</w:t>
      </w:r>
      <w:r>
        <w:t xml:space="preserve">. I progetti genitori e, come abbiamo </w:t>
      </w:r>
      <w:proofErr w:type="gramStart"/>
      <w:r>
        <w:t>visto,</w:t>
      </w:r>
      <w:proofErr w:type="gramEnd"/>
      <w:r>
        <w:t xml:space="preserve"> quelli esclusivamente aggregabili devono specificare il valore </w:t>
      </w:r>
      <w:proofErr w:type="spellStart"/>
      <w:r>
        <w:rPr>
          <w:rStyle w:val="CodiceHTML"/>
        </w:rPr>
        <w:t>pom</w:t>
      </w:r>
      <w:proofErr w:type="spellEnd"/>
      <w:r>
        <w:t xml:space="preserve"> all’interno del campo </w:t>
      </w:r>
      <w:r>
        <w:rPr>
          <w:rStyle w:val="CodiceHTML"/>
        </w:rPr>
        <w:t>packaging</w:t>
      </w:r>
      <w:r>
        <w:t xml:space="preserve">. Questo campo serve in generale per indicare la natura del prodotto finale: </w:t>
      </w:r>
      <w:proofErr w:type="spellStart"/>
      <w:r>
        <w:rPr>
          <w:rStyle w:val="Enfasigrassetto"/>
        </w:rPr>
        <w:t>jar</w:t>
      </w:r>
      <w:proofErr w:type="spellEnd"/>
      <w:r>
        <w:t xml:space="preserve">, </w:t>
      </w:r>
      <w:r>
        <w:rPr>
          <w:rStyle w:val="Enfasigrassetto"/>
        </w:rPr>
        <w:t>war</w:t>
      </w:r>
      <w:r>
        <w:t xml:space="preserve">, </w:t>
      </w:r>
      <w:proofErr w:type="spellStart"/>
      <w:r>
        <w:rPr>
          <w:rStyle w:val="Enfasigrassetto"/>
        </w:rPr>
        <w:t>ear</w:t>
      </w:r>
      <w:proofErr w:type="spellEnd"/>
      <w:r>
        <w:t xml:space="preserve">, ma anche </w:t>
      </w:r>
      <w:proofErr w:type="spellStart"/>
      <w:r>
        <w:rPr>
          <w:rStyle w:val="Enfasigrassetto"/>
        </w:rPr>
        <w:t>Maven-plugin</w:t>
      </w:r>
      <w:proofErr w:type="spellEnd"/>
      <w:r>
        <w:t xml:space="preserve">, </w:t>
      </w:r>
      <w:proofErr w:type="spellStart"/>
      <w:r>
        <w:rPr>
          <w:rStyle w:val="Enfasigrassetto"/>
        </w:rPr>
        <w:t>rar</w:t>
      </w:r>
      <w:proofErr w:type="spellEnd"/>
      <w:r>
        <w:t xml:space="preserve">, </w:t>
      </w:r>
      <w:proofErr w:type="spellStart"/>
      <w:r>
        <w:t>etc</w:t>
      </w:r>
      <w:proofErr w:type="spellEnd"/>
      <w:r>
        <w:t xml:space="preserve">… </w:t>
      </w:r>
      <w:proofErr w:type="gramStart"/>
      <w:r>
        <w:t>A meno che</w:t>
      </w:r>
      <w:proofErr w:type="gramEnd"/>
      <w:r>
        <w:t xml:space="preserve"> il valore non corrisponda a </w:t>
      </w:r>
      <w:proofErr w:type="spellStart"/>
      <w:r>
        <w:rPr>
          <w:rStyle w:val="CodiceHTML"/>
        </w:rPr>
        <w:t>pom</w:t>
      </w:r>
      <w:proofErr w:type="spellEnd"/>
      <w:r>
        <w:t>, nel qual caso si indicano progetti “genitore” o aggregabili.</w:t>
      </w:r>
      <w:r>
        <w:br/>
        <w:t xml:space="preserve">Gli elementi ereditabili dai discendenti che si possono specificare </w:t>
      </w:r>
      <w:bookmarkStart w:id="0" w:name="_GoBack"/>
      <w:bookmarkEnd w:id="0"/>
      <w:r>
        <w:t>in un POM genitore sono:</w:t>
      </w:r>
    </w:p>
    <w:p w14:paraId="3EAFA57A" w14:textId="77777777" w:rsidR="006944FD" w:rsidRDefault="006944FD" w:rsidP="006944FD">
      <w:pPr>
        <w:numPr>
          <w:ilvl w:val="0"/>
          <w:numId w:val="11"/>
        </w:numPr>
        <w:spacing w:before="100" w:beforeAutospacing="1" w:after="100" w:afterAutospacing="1"/>
        <w:rPr>
          <w:rFonts w:eastAsia="Times New Roman" w:cs="Times New Roman"/>
        </w:rPr>
      </w:pPr>
      <w:proofErr w:type="gramStart"/>
      <w:r>
        <w:rPr>
          <w:rFonts w:eastAsia="Times New Roman" w:cs="Times New Roman"/>
        </w:rPr>
        <w:t>dipendenze</w:t>
      </w:r>
      <w:proofErr w:type="gramEnd"/>
    </w:p>
    <w:p w14:paraId="736C0B70" w14:textId="77777777" w:rsidR="006944FD" w:rsidRDefault="006944FD" w:rsidP="006944FD">
      <w:pPr>
        <w:numPr>
          <w:ilvl w:val="0"/>
          <w:numId w:val="11"/>
        </w:numPr>
        <w:spacing w:before="100" w:beforeAutospacing="1" w:after="100" w:afterAutospacing="1"/>
        <w:rPr>
          <w:rFonts w:eastAsia="Times New Roman" w:cs="Times New Roman"/>
        </w:rPr>
      </w:pPr>
      <w:proofErr w:type="gramStart"/>
      <w:r>
        <w:rPr>
          <w:rFonts w:eastAsia="Times New Roman" w:cs="Times New Roman"/>
        </w:rPr>
        <w:t>lista</w:t>
      </w:r>
      <w:proofErr w:type="gramEnd"/>
      <w:r>
        <w:rPr>
          <w:rFonts w:eastAsia="Times New Roman" w:cs="Times New Roman"/>
        </w:rPr>
        <w:t xml:space="preserve"> degli sviluppatori e contributori</w:t>
      </w:r>
    </w:p>
    <w:p w14:paraId="12FFCAE4" w14:textId="77777777" w:rsidR="006944FD" w:rsidRDefault="006944FD" w:rsidP="006944FD">
      <w:pPr>
        <w:numPr>
          <w:ilvl w:val="0"/>
          <w:numId w:val="11"/>
        </w:numPr>
        <w:spacing w:before="100" w:beforeAutospacing="1" w:after="100" w:afterAutospacing="1"/>
        <w:rPr>
          <w:rFonts w:eastAsia="Times New Roman" w:cs="Times New Roman"/>
        </w:rPr>
      </w:pPr>
      <w:proofErr w:type="gramStart"/>
      <w:r>
        <w:rPr>
          <w:rFonts w:eastAsia="Times New Roman" w:cs="Times New Roman"/>
        </w:rPr>
        <w:t>esecuzioni</w:t>
      </w:r>
      <w:proofErr w:type="gramEnd"/>
      <w:r>
        <w:rPr>
          <w:rFonts w:eastAsia="Times New Roman" w:cs="Times New Roman"/>
        </w:rPr>
        <w:t xml:space="preserve"> dei </w:t>
      </w:r>
      <w:proofErr w:type="spellStart"/>
      <w:r>
        <w:rPr>
          <w:rFonts w:eastAsia="Times New Roman" w:cs="Times New Roman"/>
        </w:rPr>
        <w:t>plugin</w:t>
      </w:r>
      <w:proofErr w:type="spellEnd"/>
      <w:r>
        <w:rPr>
          <w:rFonts w:eastAsia="Times New Roman" w:cs="Times New Roman"/>
        </w:rPr>
        <w:t xml:space="preserve"> con id corrispondenti</w:t>
      </w:r>
    </w:p>
    <w:p w14:paraId="7A174266" w14:textId="77777777" w:rsidR="006944FD" w:rsidRDefault="006944FD" w:rsidP="006944FD">
      <w:pPr>
        <w:numPr>
          <w:ilvl w:val="0"/>
          <w:numId w:val="11"/>
        </w:numPr>
        <w:spacing w:before="100" w:beforeAutospacing="1" w:after="100" w:afterAutospacing="1"/>
        <w:rPr>
          <w:rFonts w:eastAsia="Times New Roman" w:cs="Times New Roman"/>
        </w:rPr>
      </w:pPr>
      <w:proofErr w:type="gramStart"/>
      <w:r>
        <w:rPr>
          <w:rFonts w:eastAsia="Times New Roman" w:cs="Times New Roman"/>
        </w:rPr>
        <w:t>configurazione</w:t>
      </w:r>
      <w:proofErr w:type="gramEnd"/>
      <w:r>
        <w:rPr>
          <w:rFonts w:eastAsia="Times New Roman" w:cs="Times New Roman"/>
        </w:rPr>
        <w:t xml:space="preserve"> dei </w:t>
      </w:r>
      <w:proofErr w:type="spellStart"/>
      <w:r>
        <w:rPr>
          <w:rFonts w:eastAsia="Times New Roman" w:cs="Times New Roman"/>
        </w:rPr>
        <w:t>plugin</w:t>
      </w:r>
      <w:proofErr w:type="spellEnd"/>
    </w:p>
    <w:p w14:paraId="695B3E62" w14:textId="77777777" w:rsidR="006944FD" w:rsidRDefault="006944FD" w:rsidP="006944FD">
      <w:pPr>
        <w:numPr>
          <w:ilvl w:val="0"/>
          <w:numId w:val="11"/>
        </w:numPr>
        <w:spacing w:before="100" w:beforeAutospacing="1" w:after="100" w:afterAutospacing="1"/>
        <w:rPr>
          <w:rFonts w:eastAsia="Times New Roman" w:cs="Times New Roman"/>
        </w:rPr>
      </w:pPr>
      <w:proofErr w:type="gramStart"/>
      <w:r>
        <w:rPr>
          <w:rFonts w:eastAsia="Times New Roman" w:cs="Times New Roman"/>
        </w:rPr>
        <w:t>risorse</w:t>
      </w:r>
      <w:proofErr w:type="gramEnd"/>
    </w:p>
    <w:p w14:paraId="5880B1B1" w14:textId="77777777" w:rsidR="006944FD" w:rsidRDefault="006944FD" w:rsidP="0056100C">
      <w:pPr>
        <w:spacing w:before="100" w:beforeAutospacing="1" w:after="100" w:afterAutospacing="1"/>
        <w:rPr>
          <w:rFonts w:ascii="Times" w:hAnsi="Times" w:cs="Times New Roman"/>
          <w:b/>
          <w:sz w:val="20"/>
          <w:szCs w:val="20"/>
        </w:rPr>
      </w:pPr>
    </w:p>
    <w:p w14:paraId="5C2DBA8D" w14:textId="77777777" w:rsidR="006944FD" w:rsidRDefault="006944FD" w:rsidP="0056100C">
      <w:pPr>
        <w:spacing w:before="100" w:beforeAutospacing="1" w:after="100" w:afterAutospacing="1"/>
        <w:rPr>
          <w:rFonts w:ascii="Times" w:hAnsi="Times" w:cs="Times New Roman"/>
          <w:b/>
          <w:sz w:val="20"/>
          <w:szCs w:val="20"/>
        </w:rPr>
      </w:pPr>
    </w:p>
    <w:p w14:paraId="0D2E279E" w14:textId="02D4031D" w:rsidR="0056100C" w:rsidRPr="006944FD" w:rsidRDefault="009F24AA" w:rsidP="0056100C">
      <w:pPr>
        <w:spacing w:before="100" w:beforeAutospacing="1" w:after="100" w:afterAutospacing="1"/>
        <w:rPr>
          <w:rFonts w:ascii="Times" w:hAnsi="Times" w:cs="Times New Roman"/>
          <w:b/>
          <w:sz w:val="20"/>
          <w:szCs w:val="20"/>
        </w:rPr>
      </w:pPr>
      <w:proofErr w:type="spellStart"/>
      <w:r w:rsidRPr="006944FD">
        <w:rPr>
          <w:rFonts w:ascii="Times" w:hAnsi="Times" w:cs="Times New Roman"/>
          <w:b/>
          <w:sz w:val="20"/>
          <w:szCs w:val="20"/>
        </w:rPr>
        <w:t>Maven</w:t>
      </w:r>
      <w:proofErr w:type="spellEnd"/>
      <w:r w:rsidRPr="006944FD">
        <w:rPr>
          <w:rFonts w:ascii="Times" w:hAnsi="Times" w:cs="Times New Roman"/>
          <w:b/>
          <w:sz w:val="20"/>
          <w:szCs w:val="20"/>
        </w:rPr>
        <w:t xml:space="preserve"> ed </w:t>
      </w:r>
      <w:proofErr w:type="spellStart"/>
      <w:r w:rsidRPr="006944FD">
        <w:rPr>
          <w:rFonts w:ascii="Times" w:hAnsi="Times" w:cs="Times New Roman"/>
          <w:b/>
          <w:sz w:val="20"/>
          <w:szCs w:val="20"/>
        </w:rPr>
        <w:t>Eclipse</w:t>
      </w:r>
      <w:proofErr w:type="spellEnd"/>
    </w:p>
    <w:p w14:paraId="47221D8A" w14:textId="342CE616" w:rsidR="009F24AA" w:rsidRDefault="009F24AA" w:rsidP="0056100C">
      <w:pPr>
        <w:spacing w:before="100" w:beforeAutospacing="1" w:after="100" w:afterAutospacing="1"/>
        <w:rPr>
          <w:rFonts w:ascii="Times" w:hAnsi="Times" w:cs="Times New Roman"/>
          <w:sz w:val="20"/>
          <w:szCs w:val="20"/>
        </w:rPr>
      </w:pPr>
      <w:r>
        <w:rPr>
          <w:rFonts w:ascii="Times" w:hAnsi="Times" w:cs="Times New Roman"/>
          <w:sz w:val="20"/>
          <w:szCs w:val="20"/>
        </w:rPr>
        <w:t xml:space="preserve">E’ possibile utilizzare </w:t>
      </w:r>
      <w:proofErr w:type="spellStart"/>
      <w:r>
        <w:rPr>
          <w:rFonts w:ascii="Times" w:hAnsi="Times" w:cs="Times New Roman"/>
          <w:sz w:val="20"/>
          <w:szCs w:val="20"/>
        </w:rPr>
        <w:t>Maven</w:t>
      </w:r>
      <w:proofErr w:type="spellEnd"/>
      <w:r>
        <w:rPr>
          <w:rFonts w:ascii="Times" w:hAnsi="Times" w:cs="Times New Roman"/>
          <w:sz w:val="20"/>
          <w:szCs w:val="20"/>
        </w:rPr>
        <w:t xml:space="preserve"> in </w:t>
      </w:r>
      <w:proofErr w:type="spellStart"/>
      <w:r>
        <w:rPr>
          <w:rFonts w:ascii="Times" w:hAnsi="Times" w:cs="Times New Roman"/>
          <w:sz w:val="20"/>
          <w:szCs w:val="20"/>
        </w:rPr>
        <w:t>Eclipse</w:t>
      </w:r>
      <w:proofErr w:type="spellEnd"/>
      <w:r>
        <w:rPr>
          <w:rFonts w:ascii="Times" w:hAnsi="Times" w:cs="Times New Roman"/>
          <w:sz w:val="20"/>
          <w:szCs w:val="20"/>
        </w:rPr>
        <w:t xml:space="preserve"> senza ricorrere all’istallazione di </w:t>
      </w:r>
      <w:proofErr w:type="spellStart"/>
      <w:r>
        <w:rPr>
          <w:rFonts w:ascii="Times" w:hAnsi="Times" w:cs="Times New Roman"/>
          <w:sz w:val="20"/>
          <w:szCs w:val="20"/>
        </w:rPr>
        <w:t>Maven</w:t>
      </w:r>
      <w:proofErr w:type="spellEnd"/>
      <w:r>
        <w:rPr>
          <w:rFonts w:ascii="Times" w:hAnsi="Times" w:cs="Times New Roman"/>
          <w:sz w:val="20"/>
          <w:szCs w:val="20"/>
        </w:rPr>
        <w:t xml:space="preserve"> sul computer. Esiste</w:t>
      </w:r>
      <w:proofErr w:type="gramStart"/>
      <w:r>
        <w:rPr>
          <w:rFonts w:ascii="Times" w:hAnsi="Times" w:cs="Times New Roman"/>
          <w:sz w:val="20"/>
          <w:szCs w:val="20"/>
        </w:rPr>
        <w:t xml:space="preserve"> infatti</w:t>
      </w:r>
      <w:proofErr w:type="gramEnd"/>
      <w:r>
        <w:rPr>
          <w:rFonts w:ascii="Times" w:hAnsi="Times" w:cs="Times New Roman"/>
          <w:sz w:val="20"/>
          <w:szCs w:val="20"/>
        </w:rPr>
        <w:t xml:space="preserve"> un </w:t>
      </w:r>
      <w:proofErr w:type="spellStart"/>
      <w:r>
        <w:rPr>
          <w:rFonts w:ascii="Times" w:hAnsi="Times" w:cs="Times New Roman"/>
          <w:sz w:val="20"/>
          <w:szCs w:val="20"/>
        </w:rPr>
        <w:t>plugin</w:t>
      </w:r>
      <w:proofErr w:type="spellEnd"/>
      <w:r>
        <w:rPr>
          <w:rFonts w:ascii="Times" w:hAnsi="Times" w:cs="Times New Roman"/>
          <w:sz w:val="20"/>
          <w:szCs w:val="20"/>
        </w:rPr>
        <w:t xml:space="preserve"> chiamato m2e che permette di sfruttare la potenza di </w:t>
      </w:r>
      <w:proofErr w:type="spellStart"/>
      <w:r>
        <w:rPr>
          <w:rFonts w:ascii="Times" w:hAnsi="Times" w:cs="Times New Roman"/>
          <w:sz w:val="20"/>
          <w:szCs w:val="20"/>
        </w:rPr>
        <w:t>Maven</w:t>
      </w:r>
      <w:proofErr w:type="spellEnd"/>
      <w:r>
        <w:rPr>
          <w:rFonts w:ascii="Times" w:hAnsi="Times" w:cs="Times New Roman"/>
          <w:sz w:val="20"/>
          <w:szCs w:val="20"/>
        </w:rPr>
        <w:t xml:space="preserve"> in </w:t>
      </w:r>
      <w:proofErr w:type="spellStart"/>
      <w:r>
        <w:rPr>
          <w:rFonts w:ascii="Times" w:hAnsi="Times" w:cs="Times New Roman"/>
          <w:sz w:val="20"/>
          <w:szCs w:val="20"/>
        </w:rPr>
        <w:t>Eclipse</w:t>
      </w:r>
      <w:proofErr w:type="spellEnd"/>
      <w:r>
        <w:rPr>
          <w:rFonts w:ascii="Times" w:hAnsi="Times" w:cs="Times New Roman"/>
          <w:sz w:val="20"/>
          <w:szCs w:val="20"/>
        </w:rPr>
        <w:t xml:space="preserve">. E’ possibile trovare </w:t>
      </w:r>
      <w:proofErr w:type="gramStart"/>
      <w:r>
        <w:rPr>
          <w:rFonts w:ascii="Times" w:hAnsi="Times" w:cs="Times New Roman"/>
          <w:sz w:val="20"/>
          <w:szCs w:val="20"/>
        </w:rPr>
        <w:t>ed</w:t>
      </w:r>
      <w:proofErr w:type="gramEnd"/>
      <w:r>
        <w:rPr>
          <w:rFonts w:ascii="Times" w:hAnsi="Times" w:cs="Times New Roman"/>
          <w:sz w:val="20"/>
          <w:szCs w:val="20"/>
        </w:rPr>
        <w:t xml:space="preserve"> installare il </w:t>
      </w:r>
      <w:proofErr w:type="spellStart"/>
      <w:r>
        <w:rPr>
          <w:rFonts w:ascii="Times" w:hAnsi="Times" w:cs="Times New Roman"/>
          <w:sz w:val="20"/>
          <w:szCs w:val="20"/>
        </w:rPr>
        <w:t>plugin</w:t>
      </w:r>
      <w:proofErr w:type="spellEnd"/>
      <w:r>
        <w:rPr>
          <w:rFonts w:ascii="Times" w:hAnsi="Times" w:cs="Times New Roman"/>
          <w:sz w:val="20"/>
          <w:szCs w:val="20"/>
        </w:rPr>
        <w:t xml:space="preserve"> m2e sul </w:t>
      </w:r>
      <w:proofErr w:type="spellStart"/>
      <w:r>
        <w:rPr>
          <w:rFonts w:ascii="Times" w:hAnsi="Times" w:cs="Times New Roman"/>
          <w:sz w:val="20"/>
          <w:szCs w:val="20"/>
        </w:rPr>
        <w:t>marketplace</w:t>
      </w:r>
      <w:proofErr w:type="spellEnd"/>
      <w:r>
        <w:rPr>
          <w:rFonts w:ascii="Times" w:hAnsi="Times" w:cs="Times New Roman"/>
          <w:sz w:val="20"/>
          <w:szCs w:val="20"/>
        </w:rPr>
        <w:t>.</w:t>
      </w:r>
    </w:p>
    <w:p w14:paraId="3EB28D4C" w14:textId="77777777" w:rsidR="0056100C" w:rsidRDefault="0056100C" w:rsidP="0056100C">
      <w:pPr>
        <w:spacing w:before="100" w:beforeAutospacing="1" w:after="100" w:afterAutospacing="1"/>
        <w:rPr>
          <w:rFonts w:ascii="Times" w:hAnsi="Times" w:cs="Times New Roman"/>
          <w:sz w:val="20"/>
          <w:szCs w:val="20"/>
        </w:rPr>
      </w:pPr>
    </w:p>
    <w:p w14:paraId="5E6D213A" w14:textId="54C9C272" w:rsidR="0056100C" w:rsidRDefault="00F07CCB" w:rsidP="0056100C">
      <w:pPr>
        <w:spacing w:before="100" w:beforeAutospacing="1" w:after="100" w:afterAutospacing="1"/>
        <w:rPr>
          <w:rFonts w:ascii="Times" w:hAnsi="Times" w:cs="Times New Roman"/>
          <w:sz w:val="20"/>
          <w:szCs w:val="20"/>
        </w:rPr>
      </w:pPr>
      <w:hyperlink r:id="rId9" w:history="1">
        <w:r w:rsidRPr="009E6B9B">
          <w:rPr>
            <w:rStyle w:val="Collegamentoipertestuale"/>
            <w:rFonts w:ascii="Times" w:hAnsi="Times" w:cs="Times New Roman"/>
            <w:sz w:val="20"/>
            <w:szCs w:val="20"/>
          </w:rPr>
          <w:t>http://www.cosenonjaviste.it/organizziamoci-con-maven-parte-i/</w:t>
        </w:r>
      </w:hyperlink>
    </w:p>
    <w:p w14:paraId="331A71C5" w14:textId="2AF135D7" w:rsidR="00F07CCB" w:rsidRPr="00693B36" w:rsidRDefault="00F07CCB" w:rsidP="0056100C">
      <w:pPr>
        <w:spacing w:before="100" w:beforeAutospacing="1" w:after="100" w:afterAutospacing="1"/>
        <w:rPr>
          <w:rFonts w:ascii="Times" w:hAnsi="Times" w:cs="Times New Roman"/>
          <w:sz w:val="20"/>
          <w:szCs w:val="20"/>
        </w:rPr>
      </w:pPr>
      <w:r w:rsidRPr="00F07CCB">
        <w:rPr>
          <w:rFonts w:ascii="Times" w:hAnsi="Times" w:cs="Times New Roman"/>
          <w:sz w:val="20"/>
          <w:szCs w:val="20"/>
        </w:rPr>
        <w:t>http://www2.mokabyte.it/cms/article.run?articleId=S85-L5J-HP3-86O_7f000001_30480431_0844866c</w:t>
      </w:r>
    </w:p>
    <w:p w14:paraId="34480AC0" w14:textId="77777777" w:rsidR="00693B36" w:rsidRPr="001C0C12" w:rsidRDefault="00693B36" w:rsidP="001C0C12">
      <w:pPr>
        <w:spacing w:before="100" w:beforeAutospacing="1" w:after="100" w:afterAutospacing="1"/>
        <w:rPr>
          <w:rFonts w:ascii="Times" w:hAnsi="Times" w:cs="Times New Roman"/>
          <w:sz w:val="20"/>
          <w:szCs w:val="20"/>
        </w:rPr>
      </w:pPr>
    </w:p>
    <w:p w14:paraId="44B52872" w14:textId="77777777" w:rsidR="001C0C12" w:rsidRPr="00283CA3" w:rsidRDefault="001C0C12" w:rsidP="00283CA3">
      <w:pPr>
        <w:spacing w:before="100" w:beforeAutospacing="1" w:after="100" w:afterAutospacing="1"/>
        <w:rPr>
          <w:rFonts w:ascii="Times" w:hAnsi="Times" w:cs="Times New Roman"/>
          <w:sz w:val="20"/>
          <w:szCs w:val="20"/>
        </w:rPr>
      </w:pPr>
    </w:p>
    <w:p w14:paraId="78866E59" w14:textId="77777777" w:rsidR="00283CA3" w:rsidRDefault="00283CA3" w:rsidP="00283CA3">
      <w:pPr>
        <w:pStyle w:val="NormaleWeb"/>
      </w:pPr>
    </w:p>
    <w:p w14:paraId="58444C62" w14:textId="77777777" w:rsidR="00283CA3" w:rsidRDefault="00283CA3"/>
    <w:sectPr w:rsidR="00283CA3" w:rsidSect="00796EF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54B8"/>
    <w:multiLevelType w:val="multilevel"/>
    <w:tmpl w:val="CA360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5D7B3D"/>
    <w:multiLevelType w:val="multilevel"/>
    <w:tmpl w:val="618C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1146FF"/>
    <w:multiLevelType w:val="multilevel"/>
    <w:tmpl w:val="AD6C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633480"/>
    <w:multiLevelType w:val="multilevel"/>
    <w:tmpl w:val="928A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7F676F"/>
    <w:multiLevelType w:val="multilevel"/>
    <w:tmpl w:val="B7F4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1D6BEC"/>
    <w:multiLevelType w:val="multilevel"/>
    <w:tmpl w:val="0EDE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2D6491"/>
    <w:multiLevelType w:val="multilevel"/>
    <w:tmpl w:val="B990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555117"/>
    <w:multiLevelType w:val="multilevel"/>
    <w:tmpl w:val="6FAEC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362AD2"/>
    <w:multiLevelType w:val="multilevel"/>
    <w:tmpl w:val="F3D0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5C7ACE"/>
    <w:multiLevelType w:val="multilevel"/>
    <w:tmpl w:val="0BA6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356C67"/>
    <w:multiLevelType w:val="multilevel"/>
    <w:tmpl w:val="F61E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5"/>
  </w:num>
  <w:num w:numId="4">
    <w:abstractNumId w:val="10"/>
  </w:num>
  <w:num w:numId="5">
    <w:abstractNumId w:val="2"/>
  </w:num>
  <w:num w:numId="6">
    <w:abstractNumId w:val="9"/>
  </w:num>
  <w:num w:numId="7">
    <w:abstractNumId w:val="0"/>
  </w:num>
  <w:num w:numId="8">
    <w:abstractNumId w:val="4"/>
  </w:num>
  <w:num w:numId="9">
    <w:abstractNumId w:val="3"/>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AD2"/>
    <w:rsid w:val="000F3351"/>
    <w:rsid w:val="001C0C12"/>
    <w:rsid w:val="001F4EA8"/>
    <w:rsid w:val="00283CA3"/>
    <w:rsid w:val="002E6225"/>
    <w:rsid w:val="003221D0"/>
    <w:rsid w:val="0056100C"/>
    <w:rsid w:val="00693B36"/>
    <w:rsid w:val="006944FD"/>
    <w:rsid w:val="00796EF2"/>
    <w:rsid w:val="00805B01"/>
    <w:rsid w:val="0084628E"/>
    <w:rsid w:val="009F24AA"/>
    <w:rsid w:val="00A30924"/>
    <w:rsid w:val="00A60BD2"/>
    <w:rsid w:val="00A816B8"/>
    <w:rsid w:val="00C0785D"/>
    <w:rsid w:val="00C320D9"/>
    <w:rsid w:val="00C67B9F"/>
    <w:rsid w:val="00CD1401"/>
    <w:rsid w:val="00DB46FC"/>
    <w:rsid w:val="00DB7A84"/>
    <w:rsid w:val="00DE1AD2"/>
    <w:rsid w:val="00E56E4E"/>
    <w:rsid w:val="00E96529"/>
    <w:rsid w:val="00F07CCB"/>
    <w:rsid w:val="00F32E80"/>
    <w:rsid w:val="00F445C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A2D5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uiPriority w:val="9"/>
    <w:semiHidden/>
    <w:unhideWhenUsed/>
    <w:qFormat/>
    <w:rsid w:val="00F445C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link w:val="Titolo3Carattere"/>
    <w:uiPriority w:val="9"/>
    <w:qFormat/>
    <w:rsid w:val="00283CA3"/>
    <w:pPr>
      <w:spacing w:before="100" w:beforeAutospacing="1" w:after="100" w:afterAutospacing="1"/>
      <w:outlineLvl w:val="2"/>
    </w:pPr>
    <w:rPr>
      <w:rFonts w:ascii="Times" w:hAnsi="Times"/>
      <w:b/>
      <w:bCs/>
      <w:sz w:val="27"/>
      <w:szCs w:val="27"/>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283CA3"/>
    <w:pPr>
      <w:spacing w:before="100" w:beforeAutospacing="1" w:after="100" w:afterAutospacing="1"/>
    </w:pPr>
    <w:rPr>
      <w:rFonts w:ascii="Times" w:hAnsi="Times" w:cs="Times New Roman"/>
      <w:sz w:val="20"/>
      <w:szCs w:val="20"/>
    </w:rPr>
  </w:style>
  <w:style w:type="character" w:styleId="Collegamentoipertestuale">
    <w:name w:val="Hyperlink"/>
    <w:basedOn w:val="Caratterepredefinitoparagrafo"/>
    <w:uiPriority w:val="99"/>
    <w:unhideWhenUsed/>
    <w:rsid w:val="00283CA3"/>
    <w:rPr>
      <w:color w:val="0000FF"/>
      <w:u w:val="single"/>
    </w:rPr>
  </w:style>
  <w:style w:type="character" w:customStyle="1" w:styleId="Titolo3Carattere">
    <w:name w:val="Titolo 3 Carattere"/>
    <w:basedOn w:val="Caratterepredefinitoparagrafo"/>
    <w:link w:val="Titolo3"/>
    <w:uiPriority w:val="9"/>
    <w:rsid w:val="00283CA3"/>
    <w:rPr>
      <w:rFonts w:ascii="Times" w:hAnsi="Times"/>
      <w:b/>
      <w:bCs/>
      <w:sz w:val="27"/>
      <w:szCs w:val="27"/>
    </w:rPr>
  </w:style>
  <w:style w:type="character" w:styleId="Collegamentovisitato">
    <w:name w:val="FollowedHyperlink"/>
    <w:basedOn w:val="Caratterepredefinitoparagrafo"/>
    <w:uiPriority w:val="99"/>
    <w:semiHidden/>
    <w:unhideWhenUsed/>
    <w:rsid w:val="00A60BD2"/>
    <w:rPr>
      <w:color w:val="800080" w:themeColor="followedHyperlink"/>
      <w:u w:val="single"/>
    </w:rPr>
  </w:style>
  <w:style w:type="paragraph" w:styleId="Testofumetto">
    <w:name w:val="Balloon Text"/>
    <w:basedOn w:val="Normale"/>
    <w:link w:val="TestofumettoCarattere"/>
    <w:uiPriority w:val="99"/>
    <w:semiHidden/>
    <w:unhideWhenUsed/>
    <w:rsid w:val="00C67B9F"/>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C67B9F"/>
    <w:rPr>
      <w:rFonts w:ascii="Lucida Grande" w:hAnsi="Lucida Grande"/>
      <w:sz w:val="18"/>
      <w:szCs w:val="18"/>
    </w:rPr>
  </w:style>
  <w:style w:type="character" w:styleId="Enfasigrassetto">
    <w:name w:val="Strong"/>
    <w:basedOn w:val="Caratterepredefinitoparagrafo"/>
    <w:uiPriority w:val="22"/>
    <w:qFormat/>
    <w:rsid w:val="0056100C"/>
    <w:rPr>
      <w:b/>
      <w:bCs/>
    </w:rPr>
  </w:style>
  <w:style w:type="character" w:styleId="MacchinadascrivereHTML">
    <w:name w:val="HTML Typewriter"/>
    <w:basedOn w:val="Caratterepredefinitoparagrafo"/>
    <w:uiPriority w:val="99"/>
    <w:semiHidden/>
    <w:unhideWhenUsed/>
    <w:rsid w:val="0056100C"/>
    <w:rPr>
      <w:rFonts w:ascii="Courier" w:eastAsiaTheme="minorEastAsia" w:hAnsi="Courier" w:cs="Courier"/>
      <w:sz w:val="20"/>
      <w:szCs w:val="20"/>
    </w:rPr>
  </w:style>
  <w:style w:type="character" w:styleId="CodiceHTML">
    <w:name w:val="HTML Code"/>
    <w:basedOn w:val="Caratterepredefinitoparagrafo"/>
    <w:uiPriority w:val="99"/>
    <w:semiHidden/>
    <w:unhideWhenUsed/>
    <w:rsid w:val="0056100C"/>
    <w:rPr>
      <w:rFonts w:ascii="Courier" w:eastAsiaTheme="minorEastAsia" w:hAnsi="Courier" w:cs="Courier"/>
      <w:sz w:val="20"/>
      <w:szCs w:val="20"/>
    </w:rPr>
  </w:style>
  <w:style w:type="character" w:customStyle="1" w:styleId="Titolo2Carattere">
    <w:name w:val="Titolo 2 Carattere"/>
    <w:basedOn w:val="Caratterepredefinitoparagrafo"/>
    <w:link w:val="Titolo2"/>
    <w:uiPriority w:val="9"/>
    <w:semiHidden/>
    <w:rsid w:val="00F445C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uiPriority w:val="9"/>
    <w:semiHidden/>
    <w:unhideWhenUsed/>
    <w:qFormat/>
    <w:rsid w:val="00F445C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link w:val="Titolo3Carattere"/>
    <w:uiPriority w:val="9"/>
    <w:qFormat/>
    <w:rsid w:val="00283CA3"/>
    <w:pPr>
      <w:spacing w:before="100" w:beforeAutospacing="1" w:after="100" w:afterAutospacing="1"/>
      <w:outlineLvl w:val="2"/>
    </w:pPr>
    <w:rPr>
      <w:rFonts w:ascii="Times" w:hAnsi="Times"/>
      <w:b/>
      <w:bCs/>
      <w:sz w:val="27"/>
      <w:szCs w:val="27"/>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283CA3"/>
    <w:pPr>
      <w:spacing w:before="100" w:beforeAutospacing="1" w:after="100" w:afterAutospacing="1"/>
    </w:pPr>
    <w:rPr>
      <w:rFonts w:ascii="Times" w:hAnsi="Times" w:cs="Times New Roman"/>
      <w:sz w:val="20"/>
      <w:szCs w:val="20"/>
    </w:rPr>
  </w:style>
  <w:style w:type="character" w:styleId="Collegamentoipertestuale">
    <w:name w:val="Hyperlink"/>
    <w:basedOn w:val="Caratterepredefinitoparagrafo"/>
    <w:uiPriority w:val="99"/>
    <w:unhideWhenUsed/>
    <w:rsid w:val="00283CA3"/>
    <w:rPr>
      <w:color w:val="0000FF"/>
      <w:u w:val="single"/>
    </w:rPr>
  </w:style>
  <w:style w:type="character" w:customStyle="1" w:styleId="Titolo3Carattere">
    <w:name w:val="Titolo 3 Carattere"/>
    <w:basedOn w:val="Caratterepredefinitoparagrafo"/>
    <w:link w:val="Titolo3"/>
    <w:uiPriority w:val="9"/>
    <w:rsid w:val="00283CA3"/>
    <w:rPr>
      <w:rFonts w:ascii="Times" w:hAnsi="Times"/>
      <w:b/>
      <w:bCs/>
      <w:sz w:val="27"/>
      <w:szCs w:val="27"/>
    </w:rPr>
  </w:style>
  <w:style w:type="character" w:styleId="Collegamentovisitato">
    <w:name w:val="FollowedHyperlink"/>
    <w:basedOn w:val="Caratterepredefinitoparagrafo"/>
    <w:uiPriority w:val="99"/>
    <w:semiHidden/>
    <w:unhideWhenUsed/>
    <w:rsid w:val="00A60BD2"/>
    <w:rPr>
      <w:color w:val="800080" w:themeColor="followedHyperlink"/>
      <w:u w:val="single"/>
    </w:rPr>
  </w:style>
  <w:style w:type="paragraph" w:styleId="Testofumetto">
    <w:name w:val="Balloon Text"/>
    <w:basedOn w:val="Normale"/>
    <w:link w:val="TestofumettoCarattere"/>
    <w:uiPriority w:val="99"/>
    <w:semiHidden/>
    <w:unhideWhenUsed/>
    <w:rsid w:val="00C67B9F"/>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C67B9F"/>
    <w:rPr>
      <w:rFonts w:ascii="Lucida Grande" w:hAnsi="Lucida Grande"/>
      <w:sz w:val="18"/>
      <w:szCs w:val="18"/>
    </w:rPr>
  </w:style>
  <w:style w:type="character" w:styleId="Enfasigrassetto">
    <w:name w:val="Strong"/>
    <w:basedOn w:val="Caratterepredefinitoparagrafo"/>
    <w:uiPriority w:val="22"/>
    <w:qFormat/>
    <w:rsid w:val="0056100C"/>
    <w:rPr>
      <w:b/>
      <w:bCs/>
    </w:rPr>
  </w:style>
  <w:style w:type="character" w:styleId="MacchinadascrivereHTML">
    <w:name w:val="HTML Typewriter"/>
    <w:basedOn w:val="Caratterepredefinitoparagrafo"/>
    <w:uiPriority w:val="99"/>
    <w:semiHidden/>
    <w:unhideWhenUsed/>
    <w:rsid w:val="0056100C"/>
    <w:rPr>
      <w:rFonts w:ascii="Courier" w:eastAsiaTheme="minorEastAsia" w:hAnsi="Courier" w:cs="Courier"/>
      <w:sz w:val="20"/>
      <w:szCs w:val="20"/>
    </w:rPr>
  </w:style>
  <w:style w:type="character" w:styleId="CodiceHTML">
    <w:name w:val="HTML Code"/>
    <w:basedOn w:val="Caratterepredefinitoparagrafo"/>
    <w:uiPriority w:val="99"/>
    <w:semiHidden/>
    <w:unhideWhenUsed/>
    <w:rsid w:val="0056100C"/>
    <w:rPr>
      <w:rFonts w:ascii="Courier" w:eastAsiaTheme="minorEastAsia" w:hAnsi="Courier" w:cs="Courier"/>
      <w:sz w:val="20"/>
      <w:szCs w:val="20"/>
    </w:rPr>
  </w:style>
  <w:style w:type="character" w:customStyle="1" w:styleId="Titolo2Carattere">
    <w:name w:val="Titolo 2 Carattere"/>
    <w:basedOn w:val="Caratterepredefinitoparagrafo"/>
    <w:link w:val="Titolo2"/>
    <w:uiPriority w:val="9"/>
    <w:semiHidden/>
    <w:rsid w:val="00F445C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55921">
      <w:bodyDiv w:val="1"/>
      <w:marLeft w:val="0"/>
      <w:marRight w:val="0"/>
      <w:marTop w:val="0"/>
      <w:marBottom w:val="0"/>
      <w:divBdr>
        <w:top w:val="none" w:sz="0" w:space="0" w:color="auto"/>
        <w:left w:val="none" w:sz="0" w:space="0" w:color="auto"/>
        <w:bottom w:val="none" w:sz="0" w:space="0" w:color="auto"/>
        <w:right w:val="none" w:sz="0" w:space="0" w:color="auto"/>
      </w:divBdr>
    </w:div>
    <w:div w:id="443305763">
      <w:bodyDiv w:val="1"/>
      <w:marLeft w:val="0"/>
      <w:marRight w:val="0"/>
      <w:marTop w:val="0"/>
      <w:marBottom w:val="0"/>
      <w:divBdr>
        <w:top w:val="none" w:sz="0" w:space="0" w:color="auto"/>
        <w:left w:val="none" w:sz="0" w:space="0" w:color="auto"/>
        <w:bottom w:val="none" w:sz="0" w:space="0" w:color="auto"/>
        <w:right w:val="none" w:sz="0" w:space="0" w:color="auto"/>
      </w:divBdr>
    </w:div>
    <w:div w:id="674768038">
      <w:bodyDiv w:val="1"/>
      <w:marLeft w:val="0"/>
      <w:marRight w:val="0"/>
      <w:marTop w:val="0"/>
      <w:marBottom w:val="0"/>
      <w:divBdr>
        <w:top w:val="none" w:sz="0" w:space="0" w:color="auto"/>
        <w:left w:val="none" w:sz="0" w:space="0" w:color="auto"/>
        <w:bottom w:val="none" w:sz="0" w:space="0" w:color="auto"/>
        <w:right w:val="none" w:sz="0" w:space="0" w:color="auto"/>
      </w:divBdr>
    </w:div>
    <w:div w:id="721631827">
      <w:bodyDiv w:val="1"/>
      <w:marLeft w:val="0"/>
      <w:marRight w:val="0"/>
      <w:marTop w:val="0"/>
      <w:marBottom w:val="0"/>
      <w:divBdr>
        <w:top w:val="none" w:sz="0" w:space="0" w:color="auto"/>
        <w:left w:val="none" w:sz="0" w:space="0" w:color="auto"/>
        <w:bottom w:val="none" w:sz="0" w:space="0" w:color="auto"/>
        <w:right w:val="none" w:sz="0" w:space="0" w:color="auto"/>
      </w:divBdr>
    </w:div>
    <w:div w:id="865172319">
      <w:bodyDiv w:val="1"/>
      <w:marLeft w:val="0"/>
      <w:marRight w:val="0"/>
      <w:marTop w:val="0"/>
      <w:marBottom w:val="0"/>
      <w:divBdr>
        <w:top w:val="none" w:sz="0" w:space="0" w:color="auto"/>
        <w:left w:val="none" w:sz="0" w:space="0" w:color="auto"/>
        <w:bottom w:val="none" w:sz="0" w:space="0" w:color="auto"/>
        <w:right w:val="none" w:sz="0" w:space="0" w:color="auto"/>
      </w:divBdr>
    </w:div>
    <w:div w:id="1112089722">
      <w:bodyDiv w:val="1"/>
      <w:marLeft w:val="0"/>
      <w:marRight w:val="0"/>
      <w:marTop w:val="0"/>
      <w:marBottom w:val="0"/>
      <w:divBdr>
        <w:top w:val="none" w:sz="0" w:space="0" w:color="auto"/>
        <w:left w:val="none" w:sz="0" w:space="0" w:color="auto"/>
        <w:bottom w:val="none" w:sz="0" w:space="0" w:color="auto"/>
        <w:right w:val="none" w:sz="0" w:space="0" w:color="auto"/>
      </w:divBdr>
    </w:div>
    <w:div w:id="1309941411">
      <w:bodyDiv w:val="1"/>
      <w:marLeft w:val="0"/>
      <w:marRight w:val="0"/>
      <w:marTop w:val="0"/>
      <w:marBottom w:val="0"/>
      <w:divBdr>
        <w:top w:val="none" w:sz="0" w:space="0" w:color="auto"/>
        <w:left w:val="none" w:sz="0" w:space="0" w:color="auto"/>
        <w:bottom w:val="none" w:sz="0" w:space="0" w:color="auto"/>
        <w:right w:val="none" w:sz="0" w:space="0" w:color="auto"/>
      </w:divBdr>
    </w:div>
    <w:div w:id="1313607687">
      <w:bodyDiv w:val="1"/>
      <w:marLeft w:val="0"/>
      <w:marRight w:val="0"/>
      <w:marTop w:val="0"/>
      <w:marBottom w:val="0"/>
      <w:divBdr>
        <w:top w:val="none" w:sz="0" w:space="0" w:color="auto"/>
        <w:left w:val="none" w:sz="0" w:space="0" w:color="auto"/>
        <w:bottom w:val="none" w:sz="0" w:space="0" w:color="auto"/>
        <w:right w:val="none" w:sz="0" w:space="0" w:color="auto"/>
      </w:divBdr>
      <w:divsChild>
        <w:div w:id="1929465441">
          <w:marLeft w:val="0"/>
          <w:marRight w:val="0"/>
          <w:marTop w:val="0"/>
          <w:marBottom w:val="0"/>
          <w:divBdr>
            <w:top w:val="none" w:sz="0" w:space="0" w:color="auto"/>
            <w:left w:val="none" w:sz="0" w:space="0" w:color="auto"/>
            <w:bottom w:val="none" w:sz="0" w:space="0" w:color="auto"/>
            <w:right w:val="none" w:sz="0" w:space="0" w:color="auto"/>
          </w:divBdr>
        </w:div>
        <w:div w:id="1873423878">
          <w:marLeft w:val="0"/>
          <w:marRight w:val="0"/>
          <w:marTop w:val="0"/>
          <w:marBottom w:val="0"/>
          <w:divBdr>
            <w:top w:val="none" w:sz="0" w:space="0" w:color="auto"/>
            <w:left w:val="none" w:sz="0" w:space="0" w:color="auto"/>
            <w:bottom w:val="none" w:sz="0" w:space="0" w:color="auto"/>
            <w:right w:val="none" w:sz="0" w:space="0" w:color="auto"/>
          </w:divBdr>
        </w:div>
        <w:div w:id="1780640542">
          <w:marLeft w:val="0"/>
          <w:marRight w:val="0"/>
          <w:marTop w:val="0"/>
          <w:marBottom w:val="0"/>
          <w:divBdr>
            <w:top w:val="none" w:sz="0" w:space="0" w:color="auto"/>
            <w:left w:val="none" w:sz="0" w:space="0" w:color="auto"/>
            <w:bottom w:val="none" w:sz="0" w:space="0" w:color="auto"/>
            <w:right w:val="none" w:sz="0" w:space="0" w:color="auto"/>
          </w:divBdr>
        </w:div>
      </w:divsChild>
    </w:div>
    <w:div w:id="1466198657">
      <w:bodyDiv w:val="1"/>
      <w:marLeft w:val="0"/>
      <w:marRight w:val="0"/>
      <w:marTop w:val="0"/>
      <w:marBottom w:val="0"/>
      <w:divBdr>
        <w:top w:val="none" w:sz="0" w:space="0" w:color="auto"/>
        <w:left w:val="none" w:sz="0" w:space="0" w:color="auto"/>
        <w:bottom w:val="none" w:sz="0" w:space="0" w:color="auto"/>
        <w:right w:val="none" w:sz="0" w:space="0" w:color="auto"/>
      </w:divBdr>
    </w:div>
    <w:div w:id="1707439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cosenonjaviste.it/organizziamoci-con-maven-parte-i/"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3155</Words>
  <Characters>17988</Characters>
  <Application>Microsoft Macintosh Word</Application>
  <DocSecurity>0</DocSecurity>
  <Lines>149</Lines>
  <Paragraphs>42</Paragraphs>
  <ScaleCrop>false</ScaleCrop>
  <Company/>
  <LinksUpToDate>false</LinksUpToDate>
  <CharactersWithSpaces>21101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Paris</dc:creator>
  <cp:keywords/>
  <dc:description/>
  <cp:lastModifiedBy>Francesco Paris</cp:lastModifiedBy>
  <cp:revision>29</cp:revision>
  <dcterms:created xsi:type="dcterms:W3CDTF">2014-10-29T19:51:00Z</dcterms:created>
  <dcterms:modified xsi:type="dcterms:W3CDTF">2014-10-29T23:34:00Z</dcterms:modified>
</cp:coreProperties>
</file>