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rFonts w:eastAsia="Microsoft JhengHei" w:ascii="Calibri"/>
        </w:rPr>
        <w:t xml:space="preserve">PWA Avatar Notification Platform</w:t>
      </w:r>
    </w:p>
    <w:p>
      <w:pPr>
        <w:pStyle w:val="Subtitle"/>
      </w:pPr>
      <w:r>
        <w:rPr>
          <w:rFonts w:eastAsia="Microsoft JhengHei" w:ascii="Calibri"/>
        </w:rPr>
        <w:t xml:space="preserve">第一版規格書（v1.0 Draft）</w:t>
      </w:r>
    </w:p>
    <w:p>
      <w:r>
        <w:rPr>
          <w:rFonts w:eastAsia="Microsoft JhengHei" w:ascii="Calibri"/>
        </w:rPr>
        <w:t xml:space="preserve">日期：2026-05-25</w:t>
      </w:r>
    </w:p>
    <w:p>
      <w:r>
        <w:rPr>
          <w:rFonts w:eastAsia="Microsoft JhengHei" w:ascii="Calibri"/>
        </w:rPr>
        <w:t xml:space="preserve">專案：Gmail INBOX 未讀驅動 Avatar 的 PWA 應用</w:t>
      </w:r>
    </w:p>
    <w:p>
      <w:r>
        <w:rPr>
          <w:rFonts w:eastAsia="Microsoft JhengHei" w:ascii="Calibri"/>
        </w:rPr>
        <w:t xml:space="preserve">讀者說明：本文件以白話整理目前功能；專業術語已集中整理於最後一章。</w:t>
      </w:r>
    </w:p>
    <w:p>
      <w:pPr>
        <w:pStyle w:val="Heading1"/>
      </w:pPr>
      <w:r>
        <w:rPr>
          <w:rFonts w:eastAsia="Microsoft JhengHei" w:ascii="Calibri"/>
        </w:rPr>
        <w:t xml:space="preserve">1. 產品目標</w:t>
      </w:r>
    </w:p>
    <w:p>
      <w:r>
        <w:rPr>
          <w:rFonts w:eastAsia="Microsoft JhengHei" w:ascii="Calibri"/>
        </w:rPr>
        <w:t xml:space="preserve">本產品是一個可以安裝到手機主畫面的 PWA App。使用者連接 Gmail 後，系統會讀取 Gmail INBOX 的未讀信數，並用 Avatar 顯示目前狀態。</w:t>
      </w:r>
    </w:p>
    <w:p>
      <w:r>
        <w:rPr>
          <w:rFonts w:eastAsia="Microsoft JhengHei" w:ascii="Calibri"/>
        </w:rPr>
        <w:t xml:space="preserve">Avatar 共有四種狀態：sleep、normal、busy、panic。未讀信越多，Avatar 狀態會越緊張。</w:t>
      </w:r>
    </w:p>
    <w:p>
      <w:pPr>
        <w:pStyle w:val="Heading1"/>
      </w:pPr>
      <w:r>
        <w:rPr>
          <w:rFonts w:eastAsia="Microsoft JhengHei" w:ascii="Calibri"/>
        </w:rPr>
        <w:t xml:space="preserve">2. 目前完成狀態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階段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狀態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內容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Phase A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已完成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Vue + Vite + PWA 骨架、路由、IndexedDB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Phase B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已完成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模組系統、cat-pack 預設模組、Avatar 渲染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Phase C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已完成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設定頁門檻編輯器、Dashboard 與 store 連動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Phase D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已完成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Gmail OAuth、INBOX 未讀同步、訊息列表、60 秒前景輪詢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Phase E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已完成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本機通知、App Badge、規則一／二整合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Phase F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下一步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測試打磨、離線提示、iOS / Android 手動驗收</w:t>
            </w:r>
          </w:p>
        </w:tc>
      </w:tr>
    </w:tbl>
    <w:p>
      <w:pPr>
        <w:pStyle w:val="Heading1"/>
      </w:pPr>
      <w:r>
        <w:rPr>
          <w:rFonts w:eastAsia="Microsoft JhengHei" w:ascii="Calibri"/>
        </w:rPr>
        <w:t xml:space="preserve">3. 使用者主要流程</w:t>
      </w:r>
    </w:p>
    <w:p>
      <w:r>
        <w:rPr>
          <w:rFonts w:eastAsia="Microsoft JhengHei" w:ascii="Calibri"/>
        </w:rPr>
        <w:t xml:space="preserve">• 使用者開啟 App，看到 Dashboard 與 Avatar。</w:t>
      </w:r>
    </w:p>
    <w:p>
      <w:r>
        <w:rPr>
          <w:rFonts w:eastAsia="Microsoft JhengHei" w:ascii="Calibri"/>
        </w:rPr>
        <w:t xml:space="preserve">• 使用者按「連線 Gmail」，完成 Google 授權。</w:t>
      </w:r>
    </w:p>
    <w:p>
      <w:r>
        <w:rPr>
          <w:rFonts w:eastAsia="Microsoft JhengHei" w:ascii="Calibri"/>
        </w:rPr>
        <w:t xml:space="preserve">• App 讀取 Gmail INBOX 未讀總數。</w:t>
      </w:r>
    </w:p>
    <w:p>
      <w:r>
        <w:rPr>
          <w:rFonts w:eastAsia="Microsoft JhengHei" w:ascii="Calibri"/>
        </w:rPr>
        <w:t xml:space="preserve">• 系統依照使用者設定的門檻，把未讀數轉成 Avatar 狀態。</w:t>
      </w:r>
    </w:p>
    <w:p>
      <w:r>
        <w:rPr>
          <w:rFonts w:eastAsia="Microsoft JhengHei" w:ascii="Calibri"/>
        </w:rPr>
        <w:t xml:space="preserve">• Dashboard 顯示 Avatar、實際未讀數、顯示用未讀數與目前狀態。</w:t>
      </w:r>
    </w:p>
    <w:p>
      <w:r>
        <w:rPr>
          <w:rFonts w:eastAsia="Microsoft JhengHei" w:ascii="Calibri"/>
        </w:rPr>
        <w:t xml:space="preserve">• 若使用者允許通知，未讀或狀態變化時顯示本機通知。</w:t>
      </w:r>
    </w:p>
    <w:p>
      <w:pPr>
        <w:pStyle w:val="Heading1"/>
      </w:pPr>
      <w:r>
        <w:rPr>
          <w:rFonts w:eastAsia="Microsoft JhengHei" w:ascii="Calibri"/>
        </w:rPr>
        <w:t xml:space="preserve">4. 功能範圍</w:t>
      </w:r>
    </w:p>
    <w:p>
      <w:pPr>
        <w:pStyle w:val="Heading2"/>
      </w:pPr>
      <w:r>
        <w:rPr>
          <w:rFonts w:eastAsia="Microsoft JhengHei" w:ascii="Calibri"/>
        </w:rPr>
        <w:t xml:space="preserve">4.1 MVP 內包含</w:t>
      </w:r>
    </w:p>
    <w:p>
      <w:r>
        <w:rPr>
          <w:rFonts w:eastAsia="Microsoft JhengHei" w:ascii="Calibri"/>
        </w:rPr>
        <w:t xml:space="preserve">• Gmail 單帳號連線。</w:t>
      </w:r>
    </w:p>
    <w:p>
      <w:r>
        <w:rPr>
          <w:rFonts w:eastAsia="Microsoft JhengHei" w:ascii="Calibri"/>
        </w:rPr>
        <w:t xml:space="preserve">• 只計算 Gmail INBOX 未讀，不讀完整郵件正文。</w:t>
      </w:r>
    </w:p>
    <w:p>
      <w:r>
        <w:rPr>
          <w:rFonts w:eastAsia="Microsoft JhengHei" w:ascii="Calibri"/>
        </w:rPr>
        <w:t xml:space="preserve">• Dashboard Avatar 顯示。</w:t>
      </w:r>
    </w:p>
    <w:p>
      <w:r>
        <w:rPr>
          <w:rFonts w:eastAsia="Microsoft JhengHei" w:ascii="Calibri"/>
        </w:rPr>
        <w:t xml:space="preserve">• 四狀態門檻設定：sleep / normal / busy / panic。</w:t>
      </w:r>
    </w:p>
    <w:p>
      <w:r>
        <w:rPr>
          <w:rFonts w:eastAsia="Microsoft JhengHei" w:ascii="Calibri"/>
        </w:rPr>
        <w:t xml:space="preserve">• 訊息列表：最多顯示未讀摘要，不做完整郵件客戶端。</w:t>
      </w:r>
    </w:p>
    <w:p>
      <w:r>
        <w:rPr>
          <w:rFonts w:eastAsia="Microsoft JhengHei" w:ascii="Calibri"/>
        </w:rPr>
        <w:t xml:space="preserve">• PWA 安裝與離線快取基礎能力。</w:t>
      </w:r>
    </w:p>
    <w:p>
      <w:r>
        <w:rPr>
          <w:rFonts w:eastAsia="Microsoft JhengHei" w:ascii="Calibri"/>
        </w:rPr>
        <w:t xml:space="preserve">• Notification API 本機通知與 App Badge。</w:t>
      </w:r>
    </w:p>
    <w:p>
      <w:pPr>
        <w:pStyle w:val="Heading2"/>
      </w:pPr>
      <w:r>
        <w:rPr>
          <w:rFonts w:eastAsia="Microsoft JhengHei" w:ascii="Calibri"/>
        </w:rPr>
        <w:t xml:space="preserve">4.2 MVP 不包含</w:t>
      </w:r>
    </w:p>
    <w:p>
      <w:r>
        <w:rPr>
          <w:rFonts w:eastAsia="Microsoft JhengHei" w:ascii="Calibri"/>
        </w:rPr>
        <w:t xml:space="preserve">• C# 後端、Web Push、Webhook。</w:t>
      </w:r>
    </w:p>
    <w:p>
      <w:r>
        <w:rPr>
          <w:rFonts w:eastAsia="Microsoft JhengHei" w:ascii="Calibri"/>
        </w:rPr>
        <w:t xml:space="preserve">• LINE、Messenger、其他訊息來源。</w:t>
      </w:r>
    </w:p>
    <w:p>
      <w:r>
        <w:rPr>
          <w:rFonts w:eastAsia="Microsoft JhengHei" w:ascii="Calibri"/>
        </w:rPr>
        <w:t xml:space="preserve">• 多 Gmail 帳號。</w:t>
      </w:r>
    </w:p>
    <w:p>
      <w:r>
        <w:rPr>
          <w:rFonts w:eastAsia="Microsoft JhengHei" w:ascii="Calibri"/>
        </w:rPr>
        <w:t xml:space="preserve">• 完整收發郵件功能。</w:t>
      </w:r>
    </w:p>
    <w:p>
      <w:r>
        <w:rPr>
          <w:rFonts w:eastAsia="Microsoft JhengHei" w:ascii="Calibri"/>
        </w:rPr>
        <w:t xml:space="preserve">• 模組商城、雲端同步、AI Avatar、Live2D。</w:t>
      </w:r>
    </w:p>
    <w:p>
      <w:pPr>
        <w:pStyle w:val="Heading1"/>
      </w:pPr>
      <w:r>
        <w:rPr>
          <w:rFonts w:eastAsia="Microsoft JhengHei" w:ascii="Calibri"/>
        </w:rPr>
        <w:t xml:space="preserve">5. Avatar 狀態規則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狀態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預設未讀數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說明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sleep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0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沒有未讀或壓力最低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normal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1–5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正常狀態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busy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6–20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較忙碌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panic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21 以上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未讀很多，需要注意</w:t>
            </w:r>
          </w:p>
        </w:tc>
      </w:tr>
    </w:tbl>
    <w:p>
      <w:r>
        <w:rPr>
          <w:rFonts w:eastAsia="Microsoft JhengHei" w:ascii="Calibri"/>
        </w:rPr>
        <w:t xml:space="preserve">使用者可在設定頁修改這些門檻。系統會檢查門檻不可重疊、不可漏掉數字，且 panic 可設定為無上限。</w:t>
      </w:r>
    </w:p>
    <w:p>
      <w:pPr>
        <w:pStyle w:val="Heading1"/>
      </w:pPr>
      <w:r>
        <w:rPr>
          <w:rFonts w:eastAsia="Microsoft JhengHei" w:ascii="Calibri"/>
        </w:rPr>
        <w:t xml:space="preserve">6. 顯示規則</w:t>
      </w:r>
    </w:p>
    <w:p>
      <w:pPr>
        <w:pStyle w:val="Heading2"/>
      </w:pPr>
      <w:r>
        <w:rPr>
          <w:rFonts w:eastAsia="Microsoft JhengHei" w:ascii="Calibri"/>
        </w:rPr>
        <w:t xml:space="preserve">規則一：解除待機後重置基準</w:t>
      </w:r>
    </w:p>
    <w:p>
      <w:r>
        <w:rPr>
          <w:rFonts w:eastAsia="Microsoft JhengHei" w:ascii="Calibri"/>
        </w:rPr>
        <w:t xml:space="preserve">當 App 從背景回到前景時，把當下的 Gmail 未讀數當作新的基準。之後只顯示新增的未讀數。適合不想一直看到舊未讀的人。</w:t>
      </w:r>
    </w:p>
    <w:p>
      <w:pPr>
        <w:pStyle w:val="Heading2"/>
      </w:pPr>
      <w:r>
        <w:rPr>
          <w:rFonts w:eastAsia="Microsoft JhengHei" w:ascii="Calibri"/>
        </w:rPr>
        <w:t xml:space="preserve">規則二：依 Gmail 實際未讀顯示</w:t>
      </w:r>
    </w:p>
    <w:p>
      <w:r>
        <w:rPr>
          <w:rFonts w:eastAsia="Microsoft JhengHei" w:ascii="Calibri"/>
        </w:rPr>
        <w:t xml:space="preserve">永遠直接顯示 Gmail INBOX 實際未讀總數。這是目前預設規則。</w:t>
      </w:r>
    </w:p>
    <w:p>
      <w:pPr>
        <w:pStyle w:val="Heading1"/>
      </w:pPr>
      <w:r>
        <w:rPr>
          <w:rFonts w:eastAsia="Microsoft JhengHei" w:ascii="Calibri"/>
        </w:rPr>
        <w:t xml:space="preserve">7. 系統架構概觀</w:t>
      </w:r>
    </w:p>
    <w:p>
      <w:r>
        <w:rPr>
          <w:rFonts w:eastAsia="Microsoft JhengHei" w:ascii="Calibri"/>
        </w:rPr>
        <w:t xml:space="preserve">本專案目前是前端為主的 Vue PWA，沒有後端。核心資料存在瀏覽器本機 IndexedDB。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模組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用途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PWA 前端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使用者操作介面，可安裝到手機主畫面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Gmail Service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負責 OAuth 登入與 Gmail API 同步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Avatar Engine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把未讀數轉成 Avatar 狀態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Module Loader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載入 Avatar 模組，例如 cat-pack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Render Engine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顯示靜態圖或動畫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IndexedDB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儲存設定、快取訊息、未讀狀態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Notification Service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處理通知權限、通知內容與 App Badge</w:t>
            </w:r>
          </w:p>
        </w:tc>
      </w:tr>
    </w:tbl>
    <w:p>
      <w:pPr>
        <w:pStyle w:val="Heading1"/>
      </w:pPr>
      <w:r>
        <w:rPr>
          <w:rFonts w:eastAsia="Microsoft JhengHei" w:ascii="Calibri"/>
        </w:rPr>
        <w:t xml:space="preserve">8. 頁面說明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頁面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用途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Dashboard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顯示 Avatar、Gmail 未讀數、目前狀態與同步狀態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模組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查看與選擇 Avatar 模組，目前內建 cat-pack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訊息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顯示 Gmail INBOX 未讀摘要，最多 20 筆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設定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Gmail 連線、通知權限、顯示規則、狀態門檻設定</w:t>
            </w:r>
          </w:p>
        </w:tc>
      </w:tr>
    </w:tbl>
    <w:p>
      <w:pPr>
        <w:pStyle w:val="Heading1"/>
      </w:pPr>
      <w:r>
        <w:rPr>
          <w:rFonts w:eastAsia="Microsoft JhengHei" w:ascii="Calibri"/>
        </w:rPr>
        <w:t xml:space="preserve">9. 資料與隱私</w:t>
      </w:r>
    </w:p>
    <w:p>
      <w:r>
        <w:rPr>
          <w:rFonts w:eastAsia="Microsoft JhengHei" w:ascii="Calibri"/>
        </w:rPr>
        <w:t xml:space="preserve">• Access Token 只放在 sessionStorage，關閉瀏覽器後會失效。</w:t>
      </w:r>
    </w:p>
    <w:p>
      <w:r>
        <w:rPr>
          <w:rFonts w:eastAsia="Microsoft JhengHei" w:ascii="Calibri"/>
        </w:rPr>
        <w:t xml:space="preserve">• 不儲存 Gmail 完整正文。</w:t>
      </w:r>
    </w:p>
    <w:p>
      <w:r>
        <w:rPr>
          <w:rFonts w:eastAsia="Microsoft JhengHei" w:ascii="Calibri"/>
        </w:rPr>
        <w:t xml:space="preserve">• 只儲存未讀摘要，例如寄件者、主旨、snippet 與時間。</w:t>
      </w:r>
    </w:p>
    <w:p>
      <w:r>
        <w:rPr>
          <w:rFonts w:eastAsia="Microsoft JhengHei" w:ascii="Calibri"/>
        </w:rPr>
        <w:t xml:space="preserve">• 最多保存 50 筆未讀摘要，避免本機資料過多。</w:t>
      </w:r>
    </w:p>
    <w:p>
      <w:r>
        <w:rPr>
          <w:rFonts w:eastAsia="Microsoft JhengHei" w:ascii="Calibri"/>
        </w:rPr>
        <w:t xml:space="preserve">• .env 只放本機環境變數，不應提交到 Git。</w:t>
      </w:r>
    </w:p>
    <w:p>
      <w:pPr>
        <w:pStyle w:val="Heading1"/>
      </w:pPr>
      <w:r>
        <w:rPr>
          <w:rFonts w:eastAsia="Microsoft JhengHei" w:ascii="Calibri"/>
        </w:rPr>
        <w:t xml:space="preserve">10. Gmail OAuth 設定</w:t>
      </w:r>
    </w:p>
    <w:p>
      <w:r>
        <w:rPr>
          <w:rFonts w:eastAsia="Microsoft JhengHei" w:ascii="Calibri"/>
        </w:rPr>
        <w:t xml:space="preserve">Google Cloud Console 需建立 OAuth Web application client。</w:t>
      </w:r>
    </w:p>
    <w:p>
      <w:r>
        <w:rPr>
          <w:rFonts w:eastAsia="Microsoft JhengHei" w:ascii="Calibri"/>
        </w:rPr>
        <w:t xml:space="preserve">• Authorized JavaScript origins：http://localhost:5173</w:t>
      </w:r>
    </w:p>
    <w:p>
      <w:r>
        <w:rPr>
          <w:rFonts w:eastAsia="Microsoft JhengHei" w:ascii="Calibri"/>
        </w:rPr>
        <w:t xml:space="preserve">• Authorized redirect URIs：http://localhost:5173/</w:t>
      </w:r>
    </w:p>
    <w:p>
      <w:r>
        <w:rPr>
          <w:rFonts w:eastAsia="Microsoft JhengHei" w:ascii="Calibri"/>
        </w:rPr>
        <w:t xml:space="preserve">• Scope：https://www.googleapis.com/auth/gmail.readonly</w:t>
      </w:r>
    </w:p>
    <w:p>
      <w:r>
        <w:rPr>
          <w:rFonts w:eastAsia="Microsoft JhengHei" w:ascii="Calibri"/>
        </w:rPr>
        <w:t xml:space="preserve">• 本專案目前使用前端 token flow，不需要也不應放 Client Secret。</w:t>
      </w:r>
    </w:p>
    <w:p>
      <w:pPr>
        <w:pStyle w:val="Heading1"/>
      </w:pPr>
      <w:r>
        <w:rPr>
          <w:rFonts w:eastAsia="Microsoft JhengHei" w:ascii="Calibri"/>
        </w:rPr>
        <w:t xml:space="preserve">11. 驗收項目</w:t>
      </w:r>
    </w:p>
    <w:p>
      <w:r>
        <w:rPr>
          <w:rFonts w:eastAsia="Microsoft JhengHei" w:ascii="Calibri"/>
        </w:rPr>
        <w:t xml:space="preserve">• npm test 全部通過。</w:t>
      </w:r>
    </w:p>
    <w:p>
      <w:r>
        <w:rPr>
          <w:rFonts w:eastAsia="Microsoft JhengHei" w:ascii="Calibri"/>
        </w:rPr>
        <w:t xml:space="preserve">• npm run build 成功。</w:t>
      </w:r>
    </w:p>
    <w:p>
      <w:r>
        <w:rPr>
          <w:rFonts w:eastAsia="Microsoft JhengHei" w:ascii="Calibri"/>
        </w:rPr>
        <w:t xml:space="preserve">• 未連 Gmail 時，Dashboard 開發模式可用滑桿模擬四狀態。</w:t>
      </w:r>
    </w:p>
    <w:p>
      <w:r>
        <w:rPr>
          <w:rFonts w:eastAsia="Microsoft JhengHei" w:ascii="Calibri"/>
        </w:rPr>
        <w:t xml:space="preserve">• 連 Gmail 後，Dashboard 顯示真實 INBOX 未讀數。</w:t>
      </w:r>
    </w:p>
    <w:p>
      <w:r>
        <w:rPr>
          <w:rFonts w:eastAsia="Microsoft JhengHei" w:ascii="Calibri"/>
        </w:rPr>
        <w:t xml:space="preserve">• 設定頁修改門檻後，Dashboard 狀態會跟著變。</w:t>
      </w:r>
    </w:p>
    <w:p>
      <w:r>
        <w:rPr>
          <w:rFonts w:eastAsia="Microsoft JhengHei" w:ascii="Calibri"/>
        </w:rPr>
        <w:t xml:space="preserve">• 切回 App 前景時，會立即同步。</w:t>
      </w:r>
    </w:p>
    <w:p>
      <w:r>
        <w:rPr>
          <w:rFonts w:eastAsia="Microsoft JhengHei" w:ascii="Calibri"/>
        </w:rPr>
        <w:t xml:space="preserve">• 允許通知後，未讀或狀態變化時會顯示本機通知。</w:t>
      </w:r>
    </w:p>
    <w:p>
      <w:pPr>
        <w:pStyle w:val="Heading1"/>
      </w:pPr>
      <w:r>
        <w:rPr>
          <w:rFonts w:eastAsia="Microsoft JhengHei" w:ascii="Calibri"/>
        </w:rPr>
        <w:t xml:space="preserve">12. 下一步建議</w:t>
      </w:r>
    </w:p>
    <w:p>
      <w:r>
        <w:rPr>
          <w:rFonts w:eastAsia="Microsoft JhengHei" w:ascii="Calibri"/>
        </w:rPr>
        <w:t xml:space="preserve">• 完成 Phase F：離線 / 授權失效 UX 打磨。</w:t>
      </w:r>
    </w:p>
    <w:p>
      <w:r>
        <w:rPr>
          <w:rFonts w:eastAsia="Microsoft JhengHei" w:ascii="Calibri"/>
        </w:rPr>
        <w:t xml:space="preserve">• 補充手動驗收清單，分別測 Windows Chrome、Android Chrome、iOS Safari。</w:t>
      </w:r>
    </w:p>
    <w:p>
      <w:r>
        <w:rPr>
          <w:rFonts w:eastAsia="Microsoft JhengHei" w:ascii="Calibri"/>
        </w:rPr>
        <w:t xml:space="preserve">• 若要部署到正式網址，需在 Google OAuth 裡新增正式網域的 origins 與 redirect URI。</w:t>
      </w:r>
    </w:p>
    <w:p>
      <w:r>
        <w:rPr>
          <w:rFonts w:eastAsia="Microsoft JhengHei" w:ascii="Calibri"/>
        </w:rPr>
        <w:t xml:space="preserve">• 之後若要支援背景推播，可進入 Phase 2：C# Web Push + Webhook。</w:t>
      </w:r>
    </w:p>
    <w:p>
      <w:pPr>
        <w:pStyle w:val="Heading1"/>
      </w:pPr>
      <w:r>
        <w:rPr>
          <w:rFonts w:eastAsia="Microsoft JhengHei" w:ascii="Calibri"/>
        </w:rPr>
        <w:t xml:space="preserve">13. 術語備註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術語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白話說明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PWA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可像 App 一樣安裝到手機主畫面的網站。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Vue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前端畫面框架，用來做互動式網頁。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Vite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開發伺服器與打包工具，讓前端專案能快速啟動。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TypeScript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JavaScript 的加強版，可提前檢查型別錯誤。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OAuth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讓使用者安全授權 App 讀取 Gmail，不需把密碼給 App。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Client ID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Google 給這個 App 的公開識別碼，可放前端。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Client Secret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Google 給伺服器用的秘密，不可放前端。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Access Token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Google 授權後給 App 的短期通行證。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Gmail API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Google 提供的程式介面，用來讀 Gmail 資料。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INBOX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Gmail 收件匣，本專案只計算這個區域的未讀。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IndexedDB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瀏覽器內建的本機資料庫。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Pinia store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Vue 的狀態管理工具，負責保存畫面共用狀態。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Service Worker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PWA 的背景工作腳本，可做快取與離線能力。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Notification API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瀏覽器提供的本機通知功能。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App Badge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主畫面圖示上的數字角標，支援度依裝置而定。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Manifest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模組說明檔，告訴系統圖片、動畫、版本與相容性。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Lottie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一種 JSON 動畫格式，常用於輕量動畫。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Renderer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負責把圖片或動畫顯示到畫面上的程式。</w:t>
            </w:r>
          </w:p>
        </w:tc>
      </w:tr>
      <w:tr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MVP</w:t>
            </w:r>
          </w:p>
        </w:tc>
        <w:tc>
          <w:tcPr>
            <w:tcW w:w="2600" w:type="dxa"/>
          </w:tcPr>
          <w:p>
            <w:r>
              <w:rPr>
                <w:rFonts w:eastAsia="Microsoft JhengHei" w:ascii="Calibri"/>
              </w:rPr>
              <w:t xml:space="preserve">最小可用產品，先完成核心功能再慢慢擴充。</w:t>
            </w:r>
          </w:p>
        </w:tc>
      </w:tr>
    </w:tbl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2"/>
      <w:rFonts w:eastAsia="Microsoft JhengHei" w:ascii="Calibri"/>
    </w:rPr>
    <w:pPr>
      <w:spacing w:after="120"/>
    </w:pPr>
  </w:style>
  <w:style w:type="paragraph" w:styleId="Title">
    <w:name w:val="Title"/>
    <w:rPr>
      <w:b/>
      <w:sz w:val="36"/>
      <w:rFonts w:eastAsia="Microsoft JhengHei" w:ascii="Calibri"/>
    </w:rPr>
    <w:pPr>
      <w:spacing w:after="240"/>
    </w:pPr>
  </w:style>
  <w:style w:type="paragraph" w:styleId="Subtitle">
    <w:name w:val="Subtitle"/>
    <w:rPr>
      <w:i/>
      <w:sz w:val="26"/>
      <w:rFonts w:eastAsia="Microsoft JhengHei" w:ascii="Calibri"/>
    </w:rPr>
  </w:style>
  <w:style w:type="paragraph" w:styleId="Heading1">
    <w:name w:val="heading 1"/>
    <w:rPr>
      <w:b/>
      <w:sz w:val="30"/>
      <w:rFonts w:eastAsia="Microsoft JhengHei" w:ascii="Calibri"/>
    </w:rPr>
    <w:pPr>
      <w:spacing w:before="360" w:after="160"/>
    </w:pPr>
  </w:style>
  <w:style w:type="paragraph" w:styleId="Heading2">
    <w:name w:val="heading 2"/>
    <w:rPr>
      <w:b/>
      <w:sz w:val="26"/>
      <w:rFonts w:eastAsia="Microsoft JhengHei" w:ascii="Calibri"/>
    </w:rPr>
    <w:pPr>
      <w:spacing w:before="240" w:after="12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PWA Avatar Notification Platform 第一版規格書</dc:title>
  <dc:creator>Cursor Agent</dc:creator>
  <cp:lastModifiedBy>Cursor Agent</cp:lastModifiedBy>
  <dcterms:created xsi:type="dcterms:W3CDTF">2026-05-24T16:37:56Z</dcterms:created>
  <dcterms:modified xsi:type="dcterms:W3CDTF">2026-05-24T16:37:56Z</dcterms:modified>
</cp:coreProperties>
</file>