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  <w:t>WTCRM平台系统架构设计</w:t>
      </w: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tbl>
      <w:tblPr>
        <w:tblStyle w:val="15"/>
        <w:tblW w:w="3593" w:type="dxa"/>
        <w:jc w:val="center"/>
        <w:tblInd w:w="25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拟  制</w:t>
            </w:r>
          </w:p>
        </w:tc>
        <w:tc>
          <w:tcPr>
            <w:tcW w:w="2253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杜逢佳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部  门</w:t>
            </w:r>
          </w:p>
        </w:tc>
        <w:tc>
          <w:tcPr>
            <w:tcW w:w="225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研发中心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磐鸿网络科技有限公司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_Toc30082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、 背景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_Toc30082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_Toc28663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、 基本结构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_Toc28663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_Toc9758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三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、 模块设计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_Toc9758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_Toc7044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公共能力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_Toc7044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_Toc6771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AM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_Toc6771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_Toc19504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BBM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_Toc19504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_Toc1932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DBM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_Toc1932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_Toc3885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四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、 通讯协议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_Toc3885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_Toc2271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五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、 系统配置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_Toc2271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ind w:left="0" w:leftChars="0" w:firstLine="420" w:firstLineChars="20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bookmarkStart w:id="0" w:name="_Toc30082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r>
        <w:rPr>
          <w:rFonts w:hint="eastAsia" w:ascii="微软雅黑" w:hAnsi="微软雅黑" w:eastAsia="微软雅黑" w:cs="微软雅黑"/>
          <w:lang w:val="en-US" w:eastAsia="zh-CN"/>
        </w:rPr>
        <w:t>背景</w:t>
      </w:r>
      <w:bookmarkEnd w:id="0"/>
    </w:p>
    <w:p>
      <w:pPr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针对FunBox产品部的业务需求，特别地规划本架构设计，目的是为了：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满足FunBox所提供服务的业务需求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解决FunBox服务与第三方接口的对接问题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为FunBox后续可能的业务扩展提供服务保障</w:t>
      </w:r>
    </w:p>
    <w:p>
      <w:pPr>
        <w:numPr>
          <w:ilvl w:val="0"/>
          <w:numId w:val="3"/>
        </w:numPr>
        <w:tabs>
          <w:tab w:val="left" w:pos="0"/>
        </w:tabs>
        <w:ind w:left="0" w:leftChars="0" w:firstLine="420" w:firstLineChars="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1" w:name="_Toc28663"/>
      <w:r>
        <w:rPr>
          <w:rFonts w:hint="eastAsia" w:ascii="微软雅黑" w:hAnsi="微软雅黑" w:eastAsia="微软雅黑" w:cs="微软雅黑"/>
          <w:lang w:val="en-US" w:eastAsia="zh-CN"/>
        </w:rPr>
        <w:t>基本结构</w:t>
      </w:r>
      <w:bookmarkEnd w:id="1"/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系统基本分为四大模块：AM（Access Management，接入管理）、FBBP（FunBox Business Process，FunBox业务处理）、CDB（CenterDatabase，中央数据库）、WA(Web Automation，Web自动化)。</w:t>
      </w:r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物理组网图：</w:t>
      </w:r>
    </w:p>
    <w:p>
      <w:pPr>
        <w:numPr>
          <w:numId w:val="0"/>
        </w:numPr>
        <w:tabs>
          <w:tab w:val="left" w:pos="0"/>
        </w:tabs>
        <w:jc w:val="center"/>
        <w:outlineLvl w:val="0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2018030" cy="2239645"/>
                <wp:effectExtent l="20955" t="20955" r="75565" b="82550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030" cy="2239645"/>
                          <a:chOff x="10262" y="56983"/>
                          <a:chExt cx="3178" cy="3527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12632" y="56983"/>
                            <a:ext cx="809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AM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1522" y="58528"/>
                            <a:ext cx="736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FBBP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1539" y="60046"/>
                            <a:ext cx="721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CDB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10" name="直接连接符 10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11890" y="57448"/>
                            <a:ext cx="1147" cy="10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upright="1"/>
                      </wps:wsp>
                      <wps:wsp>
                        <wps:cNvPr id="12" name="直接连接符 12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11890" y="58993"/>
                            <a:ext cx="10" cy="105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0262" y="56998"/>
                            <a:ext cx="809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WA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16" name="直接连接符 16"/>
                        <wps:cNvCnPr>
                          <a:stCxn id="15" idx="2"/>
                          <a:endCxn id="7" idx="0"/>
                        </wps:cNvCnPr>
                        <wps:spPr>
                          <a:xfrm>
                            <a:off x="10667" y="57463"/>
                            <a:ext cx="1223" cy="10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6.35pt;width:158.9pt;" coordorigin="10262,56983" coordsize="3178,3527" o:gfxdata="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bwoMKNoAAAAJAQAADwAAAAAAAAABACAAAAAiAAAAZHJzL2Rvd25yZXYueG1sUEsB&#10;AhQAFAAAAAgAh07iQOpiIkktBAAAhhgAAA4AAAAAAAAAAQAgAAAAKQEAAGRycy9lMm9Eb2MueG1s&#10;UEsFBgAAAAAGAAYAWQEAAMgHAAAAAA==&#10;">
                <o:lock v:ext="edit" aspectratio="f"/>
                <v:shape id="_x0000_s1026" o:spid="_x0000_s1026" o:spt="202" type="#_x0000_t202" style="position:absolute;left:12632;top:56983;height:465;width:809;" fillcolor="#FFFFFF" filled="t" stroked="t" coordsize="21600,21600" o:gfxdata="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EjPInWAAAACQEAAA8AAAAAAAAAAQAgAAAAIgAAAGRycy9kb3ducmV2LnhtbFBL&#10;AQIUABQAAAAIAIdO4kCP6l8magIAAM0EAAAOAAAAAAAAAAEAIAAAACUBAABkcnMvZTJvRG9jLnht&#10;bFBLBQYAAAAABgAGAFkBAAABBgAAAAA=&#10;">
                  <v:fill on="t" focussize="0,0"/>
                  <v:stroke weight="0.5pt" color="#000000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22;top:58528;height:465;width:736;" fillcolor="#FFFFFF" filled="t" stroked="t" coordsize="21600,21600" o:gfxdata="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n5ejg1wAAAAsBAAAPAAAAAAAAAAEAIAAAACIAAABkcnMvZG93bnJldi54bWxQ&#10;SwECFAAUAAAACACHTuJA3uVPF2oCAADNBAAADgAAAAAAAAABACAAAAAmAQAAZHJzL2Uyb0RvYy54&#10;bWxQSwUGAAAAAAYABgBZAQAAAgYAAAAA&#10;">
                  <v:fill on="t" focussize="0,0"/>
                  <v:stroke weight="0.5pt" color="#000000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FBBP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39;top:60046;height:465;width:721;" fillcolor="#FFFFFF" filled="t" stroked="t" coordsize="21600,21600" o:gfxdata="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Kjf/01wAAAAsBAAAPAAAAAAAAAAEAIAAAACIAAABkcnMvZG93bnJldi54bWxQ&#10;SwECFAAUAAAACACHTuJArctEd2oCAADNBAAADgAAAAAAAAABACAAAAAmAQAAZHJzL2Uyb0RvYy54&#10;bWxQSwUGAAAAAAYABgBZAQAAAgYAAAAA&#10;">
                  <v:fill on="t" focussize="0,0"/>
                  <v:stroke weight="0.5pt" color="#000000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CDB</w:t>
                        </w:r>
                      </w:p>
                    </w:txbxContent>
                  </v:textbox>
                </v:shape>
                <v:line id="_x0000_s1026" o:spid="_x0000_s1026" o:spt="20" style="position:absolute;left:11890;top:57448;flip:x;height:1080;width:1147;" filled="f" stroked="t" coordsize="21600,21600" o:gfxdata="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lJ0FNcAAAAKAQAADwAAAAAAAAABACAAAAAiAAAAZHJzL2Rvd25yZXYueG1sUEsBAhQAFAAA&#10;AAgAh07iQAmL3x5iAgAApwQAAA4AAAAAAAAAAQAgAAAAJgEAAGRycy9lMm9Eb2MueG1sUEsFBgAA&#10;AAAGAAYAWQEAAPoFAAAAAA==&#10;">
                  <v:fill on="f" focussize="0,0"/>
                  <v:stroke color="#000000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line>
                <v:line id="_x0000_s1026" o:spid="_x0000_s1026" o:spt="20" style="position:absolute;left:11890;top:58993;height:1053;width:10;" filled="f" stroked="t" coordsize="21600,21600" o:gfxdata="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oSBMo2gAAAAsBAAAPAAAAAAAAAAEAIAAAACIAAABkcnMvZG93bnJldi54bWxQSwECFAAUAAAA&#10;CACHTuJAG8CR+V4CAACbBAAADgAAAAAAAAABACAAAAApAQAAZHJzL2Uyb0RvYy54bWxQSwUGAAAA&#10;AAYABgBZAQAA+QUAAAAA&#10;">
                  <v:fill on="f" focussize="0,0"/>
                  <v:stroke color="#000000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line>
                <v:shape id="_x0000_s1026" o:spid="_x0000_s1026" o:spt="202" type="#_x0000_t202" style="position:absolute;left:10262;top:56998;height:465;width:809;" fillcolor="#FFFFFF" filled="t" stroked="t" coordsize="21600,21600" o:gfxdata="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8lrhdUAAAAJAQAADwAAAAAAAAABACAAAAAiAAAAZHJzL2Rvd25yZXYueG1s&#10;UEsBAhQAFAAAAAgAh07iQKvDvMNtAgAAzwQAAA4AAAAAAAAAAQAgAAAAJAEAAGRycy9lMm9Eb2Mu&#10;eG1sUEsFBgAAAAAGAAYAWQEAAAMGAAAAAA==&#10;">
                  <v:fill on="t" focussize="0,0"/>
                  <v:stroke weight="0.5pt" color="#000000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WA</w:t>
                        </w:r>
                      </w:p>
                    </w:txbxContent>
                  </v:textbox>
                </v:shape>
                <v:line id="_x0000_s1026" o:spid="_x0000_s1026" o:spt="20" style="position:absolute;left:10667;top:57463;height:1065;width:1223;" filled="f" stroked="t" coordsize="21600,21600" o:gfxdata="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a&#10;WpqF2wAAAAoBAAAPAAAAAAAAAAEAIAAAACIAAABkcnMvZG93bnJldi54bWxQSwECFAAUAAAACACH&#10;TuJArgVFqVoCAACeBAAADgAAAAAAAAABACAAAAAqAQAAZHJzL2Uyb0RvYy54bWxQSwUGAAAAAAYA&#10;BgBZAQAA9gUAAAAA&#10;">
                  <v:fill on="f" focussize="0,0"/>
                  <v:stroke color="#000000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line>
                <w10:wrap type="none"/>
                <w10:anchorlock/>
              </v:group>
            </w:pict>
          </mc:Fallback>
        </mc:AlternateContent>
      </w:r>
      <w:bookmarkStart w:id="2" w:name="_Toc9758"/>
    </w:p>
    <w:p>
      <w:pPr>
        <w:numPr>
          <w:numId w:val="0"/>
        </w:numPr>
        <w:tabs>
          <w:tab w:val="left" w:pos="0"/>
        </w:tabs>
        <w:jc w:val="both"/>
        <w:outlineLvl w:val="0"/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  <w:t>分层逻辑图：</w:t>
      </w:r>
    </w:p>
    <w:p>
      <w:pPr>
        <w:numPr>
          <w:ilvl w:val="0"/>
          <w:numId w:val="4"/>
        </w:numPr>
        <w:tabs>
          <w:tab w:val="left" w:pos="0"/>
        </w:tabs>
        <w:ind w:left="0" w:leftChars="0" w:firstLine="420" w:firstLineChars="20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751840</wp:posOffset>
                </wp:positionV>
                <wp:extent cx="2028190" cy="295275"/>
                <wp:effectExtent l="20955" t="20955" r="84455" b="838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3205" y="6518275"/>
                          <a:ext cx="20281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JVM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15pt;margin-top:59.2pt;height:23.25pt;width:159.7pt;z-index:251656192;mso-width-relative:page;mso-height-relative:page;" fillcolor="#FFFFFF" filled="t" stroked="t" coordsize="21600,21600" o:gfxdata="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RJlzLXAAAACwEAAA8AAAAAAAAAAQAgAAAAIgAAAGRycy9kb3ducmV2Lnht&#10;bFBLAQIUABQAAAAIAIdO4kDaYQ5ObAIAANAEAAAOAAAAAAAAAAEAIAAAACYBAABkcnMvZTJvRG9j&#10;LnhtbFBLBQYAAAAABgAGAFkBAAAEBgAAAAA=&#10;">
                <v:fill on="t" focussize="0,0"/>
                <v:stroke weight="0.5pt" color="#000000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1047115</wp:posOffset>
                </wp:positionV>
                <wp:extent cx="2028190" cy="295275"/>
                <wp:effectExtent l="20955" t="20955" r="84455" b="838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4730" y="4878705"/>
                          <a:ext cx="202819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JVM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15pt;margin-top:82.45pt;height:23.25pt;width:159.7pt;z-index:251659264;mso-width-relative:page;mso-height-relative:page;" fillcolor="#FFFFFF" filled="t" stroked="t" coordsize="21600,21600" o:gfxdata="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H9s5LXAAAACwEAAA8AAAAAAAAAAQAgAAAAIgAAAGRycy9kb3ducmV2&#10;LnhtbFBLAQIUABQAAAAIAIdO4kBIuYmvbwIAANAEAAAOAAAAAAAAAAEAIAAAACYBAABkcnMvZTJv&#10;RG9jLnhtbFBLBQYAAAAABgAGAFkBAAAHBgAAAAA=&#10;">
                <v:fill on="t" focussize="0,0"/>
                <v:stroke weight="0.5pt" color="#000000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9" w:name="_GoBack"/>
      <w:bookmarkEnd w:id="9"/>
    </w:p>
    <w:p>
      <w:pPr>
        <w:numPr>
          <w:ilvl w:val="0"/>
          <w:numId w:val="5"/>
        </w:numPr>
        <w:tabs>
          <w:tab w:val="left" w:pos="0"/>
        </w:tabs>
        <w:ind w:left="0" w:leftChars="0" w:firstLine="420" w:firstLineChars="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模块设计</w:t>
      </w:r>
      <w:bookmarkEnd w:id="2"/>
    </w:p>
    <w:p>
      <w:pPr>
        <w:numPr>
          <w:ilvl w:val="0"/>
          <w:numId w:val="6"/>
        </w:numPr>
        <w:ind w:left="0" w:leftChars="0" w:firstLine="420" w:firstLineChars="200"/>
        <w:jc w:val="both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7044"/>
      <w:r>
        <w:rPr>
          <w:rFonts w:hint="eastAsia" w:ascii="微软雅黑" w:hAnsi="微软雅黑" w:eastAsia="微软雅黑" w:cs="微软雅黑"/>
          <w:lang w:val="en-US" w:eastAsia="zh-CN"/>
        </w:rPr>
        <w:t>公共能力</w:t>
      </w:r>
      <w:bookmarkEnd w:id="3"/>
    </w:p>
    <w:p>
      <w:pPr>
        <w:numPr>
          <w:ilvl w:val="1"/>
          <w:numId w:val="6"/>
        </w:numPr>
        <w:tabs>
          <w:tab w:val="left" w:pos="840"/>
        </w:tabs>
        <w:ind w:left="42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消息分发：将消息分发至其他模块，分发消息走TCP网络，分发机制是选取目标类型的所有服务然后轮询，以满足后续的系统扩容需求。</w:t>
      </w:r>
    </w:p>
    <w:p>
      <w:pPr>
        <w:numPr>
          <w:ilvl w:val="1"/>
          <w:numId w:val="6"/>
        </w:numPr>
        <w:tabs>
          <w:tab w:val="left" w:pos="840"/>
        </w:tabs>
        <w:ind w:left="42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配置管理：每个模块必须指定一个配置文件，配置文件中主要配置了其他模块的编号及地址，同样利于后续系统扩容；服务必须有定时刷新配置的机制，可以实现无缝扩容。</w:t>
      </w:r>
    </w:p>
    <w:p>
      <w:pPr>
        <w:numPr>
          <w:ilvl w:val="1"/>
          <w:numId w:val="6"/>
        </w:numPr>
        <w:tabs>
          <w:tab w:val="left" w:pos="840"/>
        </w:tabs>
        <w:ind w:left="42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服务监听：TCP监听用于接收来自其他服务器的请求。</w:t>
      </w:r>
    </w:p>
    <w:p>
      <w:pPr>
        <w:numPr>
          <w:ilvl w:val="1"/>
          <w:numId w:val="6"/>
        </w:numPr>
        <w:tabs>
          <w:tab w:val="left" w:pos="840"/>
        </w:tabs>
        <w:ind w:left="42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息队列：为了节省系统开销同时又不影响处理效率的目的，业务处理部分将尽可能采用单线程的设计。模块主要采用三大线程机制：消息接收队列线程、业务处理线程、消息发送队列线程，线程间采用线程同步互斥机制协作。</w:t>
      </w:r>
    </w:p>
    <w:p>
      <w:pPr>
        <w:numPr>
          <w:ilvl w:val="0"/>
          <w:numId w:val="0"/>
        </w:numPr>
        <w:tabs>
          <w:tab w:val="clear" w:pos="0"/>
        </w:tabs>
        <w:ind w:left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jc w:val="both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6771"/>
      <w:r>
        <w:rPr>
          <w:rFonts w:hint="eastAsia" w:ascii="微软雅黑" w:hAnsi="微软雅黑" w:eastAsia="微软雅黑" w:cs="微软雅黑"/>
          <w:lang w:val="en-US" w:eastAsia="zh-CN"/>
        </w:rPr>
        <w:t>AM</w:t>
      </w:r>
      <w:bookmarkEnd w:id="4"/>
    </w:p>
    <w:p>
      <w:pPr>
        <w:numPr>
          <w:ilvl w:val="0"/>
          <w:numId w:val="0"/>
        </w:numPr>
        <w:tabs>
          <w:tab w:val="clear" w:pos="0"/>
        </w:tabs>
        <w:ind w:left="420" w:leftChars="20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根据消息来源地址将用户消息转化为服务器内部通讯消息，再分发至业务处理模块。</w:t>
      </w:r>
    </w:p>
    <w:p>
      <w:pPr>
        <w:numPr>
          <w:ilvl w:val="0"/>
          <w:numId w:val="0"/>
        </w:numPr>
        <w:tabs>
          <w:tab w:val="clear" w:pos="0"/>
        </w:tabs>
        <w:ind w:left="420" w:leftChars="20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jc w:val="both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19504"/>
      <w:r>
        <w:rPr>
          <w:rFonts w:hint="eastAsia" w:ascii="微软雅黑" w:hAnsi="微软雅黑" w:eastAsia="微软雅黑" w:cs="微软雅黑"/>
          <w:lang w:val="en-US" w:eastAsia="zh-CN"/>
        </w:rPr>
        <w:t>BBM</w:t>
      </w:r>
      <w:bookmarkEnd w:id="5"/>
    </w:p>
    <w:p>
      <w:pPr>
        <w:numPr>
          <w:ilvl w:val="0"/>
          <w:numId w:val="0"/>
        </w:numPr>
        <w:tabs>
          <w:tab w:val="clear" w:pos="0"/>
        </w:tabs>
        <w:ind w:left="420" w:leftChars="20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FunBox产品业务管理，根据接入来源执行具体的业务处理。</w:t>
      </w:r>
    </w:p>
    <w:p>
      <w:pPr>
        <w:numPr>
          <w:ilvl w:val="0"/>
          <w:numId w:val="0"/>
        </w:numPr>
        <w:tabs>
          <w:tab w:val="clear" w:pos="0"/>
        </w:tabs>
        <w:ind w:left="420" w:leftChars="20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jc w:val="both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6" w:name="_Toc1932"/>
      <w:r>
        <w:rPr>
          <w:rFonts w:hint="eastAsia" w:ascii="微软雅黑" w:hAnsi="微软雅黑" w:eastAsia="微软雅黑" w:cs="微软雅黑"/>
          <w:lang w:val="en-US" w:eastAsia="zh-CN"/>
        </w:rPr>
        <w:t>DBM</w:t>
      </w:r>
      <w:bookmarkEnd w:id="6"/>
    </w:p>
    <w:p>
      <w:pPr>
        <w:numPr>
          <w:ilvl w:val="0"/>
          <w:numId w:val="0"/>
        </w:numPr>
        <w:tabs>
          <w:tab w:val="clear" w:pos="0"/>
        </w:tabs>
        <w:ind w:left="420" w:leftChars="20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处理所有数据库相关的请求，根据请求中参数执行具体的数据库操作。该同时也为后续的数据库优化管理提供可能。</w:t>
      </w:r>
    </w:p>
    <w:p>
      <w:pPr>
        <w:numPr>
          <w:ilvl w:val="0"/>
          <w:numId w:val="7"/>
        </w:numPr>
        <w:tabs>
          <w:tab w:val="left" w:pos="0"/>
        </w:tabs>
        <w:ind w:left="0" w:leftChars="0" w:firstLine="420" w:firstLineChars="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7" w:name="_Toc3885"/>
      <w:r>
        <w:rPr>
          <w:rFonts w:hint="eastAsia" w:ascii="微软雅黑" w:hAnsi="微软雅黑" w:eastAsia="微软雅黑" w:cs="微软雅黑"/>
          <w:lang w:val="en-US" w:eastAsia="zh-CN"/>
        </w:rPr>
        <w:t>通讯协议</w:t>
      </w:r>
      <w:bookmarkEnd w:id="7"/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服务器间的通讯协议采用与编程语言无关的json数据格式，与服务器、编程语言、网络底层协议相解耦，利于扩展。</w:t>
      </w:r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字段定义和顺序：</w:t>
      </w:r>
    </w:p>
    <w:tbl>
      <w:tblPr>
        <w:tblStyle w:val="15"/>
        <w:tblW w:w="6132" w:type="dxa"/>
        <w:jc w:val="center"/>
        <w:tblInd w:w="2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5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53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fm</w:t>
            </w:r>
          </w:p>
        </w:tc>
        <w:tc>
          <w:tcPr>
            <w:tcW w:w="53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消息来源模块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tm</w:t>
            </w:r>
          </w:p>
        </w:tc>
        <w:tc>
          <w:tcPr>
            <w:tcW w:w="53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消息目标模块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cmds</w:t>
            </w:r>
          </w:p>
        </w:tc>
        <w:tc>
          <w:tcPr>
            <w:tcW w:w="53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请求执行的命令数组，每个命令由命令名和参数组成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...</w:t>
            </w:r>
          </w:p>
        </w:tc>
        <w:tc>
          <w:tcPr>
            <w:tcW w:w="53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后续的命令和参数</w:t>
            </w:r>
          </w:p>
        </w:tc>
      </w:tr>
    </w:tbl>
    <w:p>
      <w:pPr>
        <w:numPr>
          <w:ilvl w:val="0"/>
          <w:numId w:val="0"/>
        </w:numPr>
        <w:tabs>
          <w:tab w:val="clear" w:pos="0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举例：</w:t>
      </w:r>
    </w:p>
    <w:p>
      <w:pPr>
        <w:numPr>
          <w:ilvl w:val="0"/>
          <w:numId w:val="0"/>
        </w:numPr>
        <w:ind w:left="420" w:leftChars="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{fm:'TAM_10200', tm:'BBM_10201', cmd:[{'register user':'dufengjia password'}, {'query game':null}]}</w:t>
      </w: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8" w:name="_Toc2271"/>
      <w:r>
        <w:rPr>
          <w:rFonts w:hint="eastAsia" w:ascii="微软雅黑" w:hAnsi="微软雅黑" w:eastAsia="微软雅黑" w:cs="微软雅黑"/>
          <w:lang w:val="en-US" w:eastAsia="zh-CN"/>
        </w:rPr>
        <w:t>系统配置</w:t>
      </w:r>
      <w:bookmarkEnd w:id="8"/>
    </w:p>
    <w:p>
      <w:pPr>
        <w:numPr>
          <w:ilvl w:val="0"/>
          <w:numId w:val="0"/>
        </w:numPr>
        <w:tabs>
          <w:tab w:val="clear" w:pos="0"/>
        </w:tabs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主要要记录各个类型的模块ID、IP地址和端口号。</w:t>
      </w:r>
    </w:p>
    <w:p>
      <w:pPr>
        <w:numPr>
          <w:ilvl w:val="0"/>
          <w:numId w:val="0"/>
        </w:numPr>
        <w:tabs>
          <w:tab w:val="clear" w:pos="0"/>
        </w:tabs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举例：</w:t>
      </w:r>
    </w:p>
    <w:p>
      <w:pPr>
        <w:numPr>
          <w:ilvl w:val="0"/>
          <w:numId w:val="0"/>
        </w:numPr>
        <w:tabs>
          <w:tab w:val="clear" w:pos="0"/>
        </w:tabs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380615" cy="2105025"/>
                <wp:effectExtent l="5080" t="5080" r="90805" b="8064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# AM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TAM_10234=10.135.23.42,10333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TAM_10235=10.32.23.43,10333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WAM_10245=11.32.23.43,10333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SMAM_10114=12.15.23.43,10333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SMAM_10116=11.2.23.43,10333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# BBM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BBM_192=19.3.56.23,10333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# DBM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DBM_3456=39.3.45.23,10333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5.75pt;width:187.45pt;" fillcolor="#FFFFFF" filled="t" stroked="t" coordsize="21600,21600" o:gfxdata="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9JItF1gAAAAUB&#10;AAAPAAAAAAAAAAEAIAAAACIAAABkcnMvZG93bnJldi54bWxQSwECFAAUAAAACACHTuJA0BAuV1YC&#10;AAC2BAAADgAAAAAAAAABACAAAAAlAQAAZHJzL2Uyb0RvYy54bWxQSwUGAAAAAAYABgBZAQAA7QUA&#10;AAAA&#10;">
                <v:fill on="t" focussize="0,0"/>
                <v:stroke color="#000000" joinstyle="miter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# AM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TAM_10234=10.135.23.42,10333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TAM_10235=10.32.23.43,10333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WAM_10245=11.32.23.43,10333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SMAM_10114=12.15.23.43,10333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SMAM_10116=11.2.23.43,10333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# BBM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BBM_192=19.3.56.23,10333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# DBM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DBM_3456=39.3.45.23,10333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0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MTVP1jIAQAAdwMAAA4AAAAAAAAAAQAgAAAAHgEAAGRycy9lMm9Eb2Mu&#10;eG1sUEsFBgAAAAAGAAYAWQEAAFg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467820">
    <w:nsid w:val="56469B2C"/>
    <w:multiLevelType w:val="singleLevel"/>
    <w:tmpl w:val="56469B2C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47458630">
    <w:nsid w:val="56467746"/>
    <w:multiLevelType w:val="singleLevel"/>
    <w:tmpl w:val="56467746"/>
    <w:lvl w:ilvl="0" w:tentative="1">
      <w:start w:val="1"/>
      <w:numFmt w:val="decimal"/>
      <w:suff w:val="space"/>
      <w:lvlText w:val="%1."/>
      <w:lvlJc w:val="left"/>
    </w:lvl>
  </w:abstractNum>
  <w:abstractNum w:abstractNumId="1447467863">
    <w:nsid w:val="56469B57"/>
    <w:multiLevelType w:val="multilevel"/>
    <w:tmpl w:val="56469B57"/>
    <w:lvl w:ilvl="0" w:tentative="1">
      <w:start w:val="2"/>
      <w:numFmt w:val="chineseCounting"/>
      <w:suff w:val="nothing"/>
      <w:lvlText w:val="%1、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1447459709">
    <w:nsid w:val="56467B7D"/>
    <w:multiLevelType w:val="multilevel"/>
    <w:tmpl w:val="56467B7D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49340811">
    <w:nsid w:val="56632F8B"/>
    <w:multiLevelType w:val="singleLevel"/>
    <w:tmpl w:val="56632F8B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49340902">
    <w:nsid w:val="56632FE6"/>
    <w:multiLevelType w:val="singleLevel"/>
    <w:tmpl w:val="56632FE6"/>
    <w:lvl w:ilvl="0" w:tentative="1">
      <w:start w:val="3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49341022">
    <w:nsid w:val="5663305E"/>
    <w:multiLevelType w:val="singleLevel"/>
    <w:tmpl w:val="5663305E"/>
    <w:lvl w:ilvl="0" w:tentative="1">
      <w:start w:val="4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447467820"/>
  </w:num>
  <w:num w:numId="2">
    <w:abstractNumId w:val="1447458630"/>
  </w:num>
  <w:num w:numId="3">
    <w:abstractNumId w:val="1447467863"/>
  </w:num>
  <w:num w:numId="4">
    <w:abstractNumId w:val="1449340811"/>
  </w:num>
  <w:num w:numId="5">
    <w:abstractNumId w:val="1449340902"/>
  </w:num>
  <w:num w:numId="6">
    <w:abstractNumId w:val="1447459709"/>
  </w:num>
  <w:num w:numId="7">
    <w:abstractNumId w:val="14493410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revisionView w:markup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F65B9"/>
    <w:rsid w:val="06193E0E"/>
    <w:rsid w:val="06A452F3"/>
    <w:rsid w:val="14D342B9"/>
    <w:rsid w:val="16761466"/>
    <w:rsid w:val="18700C25"/>
    <w:rsid w:val="1C2741B8"/>
    <w:rsid w:val="273D00F1"/>
    <w:rsid w:val="2C084CDE"/>
    <w:rsid w:val="31900060"/>
    <w:rsid w:val="3AC220F7"/>
    <w:rsid w:val="3AF75A49"/>
    <w:rsid w:val="405E7E2A"/>
    <w:rsid w:val="4E481B7F"/>
    <w:rsid w:val="5B8759B9"/>
    <w:rsid w:val="5D3F1487"/>
    <w:rsid w:val="65420631"/>
    <w:rsid w:val="6B333AEC"/>
    <w:rsid w:val="6D23681A"/>
    <w:rsid w:val="7776200D"/>
    <w:rsid w:val="78B64B97"/>
    <w:rsid w:val="7A2337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fomja</dc:creator>
  <cp:lastModifiedBy>fomja</cp:lastModifiedBy>
  <dcterms:modified xsi:type="dcterms:W3CDTF">2015-12-05T18:45:38Z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