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62" w:rsidRPr="004E6262" w:rsidRDefault="004E6262" w:rsidP="004E6262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6262">
        <w:rPr>
          <w:rFonts w:ascii="Arial" w:eastAsia="Times New Roman" w:hAnsi="Arial" w:cs="Arial"/>
          <w:b/>
          <w:bCs/>
          <w:color w:val="000000"/>
          <w:sz w:val="20"/>
          <w:szCs w:val="20"/>
        </w:rPr>
        <w:t>Presidential Roles</w:t>
      </w:r>
    </w:p>
    <w:p w:rsidR="004E6262" w:rsidRPr="004E6262" w:rsidRDefault="004E6262" w:rsidP="004E6262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6262">
        <w:rPr>
          <w:rFonts w:ascii="Arial" w:eastAsia="Times New Roman" w:hAnsi="Arial" w:cs="Arial"/>
          <w:color w:val="000000"/>
          <w:sz w:val="20"/>
          <w:szCs w:val="20"/>
        </w:rPr>
        <w:t>Using the Internet, find a news article or some other resource which shows the President functioning in each of the different roles listed in the below chart.</w:t>
      </w:r>
    </w:p>
    <w:tbl>
      <w:tblPr>
        <w:tblW w:w="0" w:type="auto"/>
        <w:tblBorders>
          <w:top w:val="outset" w:sz="12" w:space="0" w:color="800000"/>
          <w:left w:val="outset" w:sz="12" w:space="0" w:color="800000"/>
          <w:bottom w:val="outset" w:sz="12" w:space="0" w:color="800000"/>
          <w:right w:val="outset" w:sz="12" w:space="0" w:color="800000"/>
        </w:tblBorders>
        <w:shd w:val="clear" w:color="auto" w:fill="E0E0E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1493"/>
        <w:gridCol w:w="3490"/>
        <w:gridCol w:w="1520"/>
      </w:tblGrid>
      <w:tr w:rsidR="004E6262" w:rsidRPr="004E6262" w:rsidTr="004E6262">
        <w:trPr>
          <w:trHeight w:val="750"/>
        </w:trPr>
        <w:tc>
          <w:tcPr>
            <w:tcW w:w="349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Role of the President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Headline</w:t>
            </w:r>
          </w:p>
        </w:tc>
        <w:tc>
          <w:tcPr>
            <w:tcW w:w="4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Summary of Article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Resource Name, Date and Link</w:t>
            </w:r>
          </w:p>
        </w:tc>
      </w:tr>
      <w:tr w:rsidR="004E6262" w:rsidRPr="004E6262" w:rsidTr="004E6262">
        <w:trPr>
          <w:trHeight w:val="270"/>
        </w:trPr>
        <w:tc>
          <w:tcPr>
            <w:tcW w:w="349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E6262" w:rsidRPr="004E6262" w:rsidTr="004E6262">
        <w:trPr>
          <w:trHeight w:val="270"/>
        </w:trPr>
        <w:tc>
          <w:tcPr>
            <w:tcW w:w="349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Chief Executive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E6262" w:rsidRPr="004E6262" w:rsidTr="004E6262">
        <w:trPr>
          <w:trHeight w:val="270"/>
        </w:trPr>
        <w:tc>
          <w:tcPr>
            <w:tcW w:w="349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Commander in Chief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E6262" w:rsidRPr="004E6262" w:rsidTr="004E6262">
        <w:trPr>
          <w:trHeight w:val="270"/>
        </w:trPr>
        <w:tc>
          <w:tcPr>
            <w:tcW w:w="349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Chief of State </w:t>
            </w: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(Hint:  Figurehead)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E6262" w:rsidRPr="004E6262" w:rsidTr="004E6262">
        <w:trPr>
          <w:trHeight w:val="270"/>
        </w:trPr>
        <w:tc>
          <w:tcPr>
            <w:tcW w:w="349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Chief Diplomat </w:t>
            </w: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(Hint:  Diplomacy)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E6262" w:rsidRPr="004E6262" w:rsidTr="004E6262">
        <w:trPr>
          <w:trHeight w:val="270"/>
        </w:trPr>
        <w:tc>
          <w:tcPr>
            <w:tcW w:w="349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Chief Legislator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E6262" w:rsidRPr="004E6262" w:rsidTr="004E6262">
        <w:trPr>
          <w:trHeight w:val="270"/>
        </w:trPr>
        <w:tc>
          <w:tcPr>
            <w:tcW w:w="349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Chief Guardian of the Economy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E6262" w:rsidRPr="004E6262" w:rsidTr="004E6262">
        <w:trPr>
          <w:trHeight w:val="270"/>
        </w:trPr>
        <w:tc>
          <w:tcPr>
            <w:tcW w:w="349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Chief of the Party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E0E0E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E6262" w:rsidRPr="004E6262" w:rsidTr="004E6262">
        <w:trPr>
          <w:trHeight w:val="270"/>
        </w:trPr>
        <w:tc>
          <w:tcPr>
            <w:tcW w:w="349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800000"/>
            <w:vAlign w:val="center"/>
            <w:hideMark/>
          </w:tcPr>
          <w:p w:rsidR="004E6262" w:rsidRPr="004E6262" w:rsidRDefault="004E6262" w:rsidP="004E62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E6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4E6262" w:rsidRPr="004E6262" w:rsidRDefault="004E6262" w:rsidP="004E6262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6262">
        <w:rPr>
          <w:rFonts w:ascii="Arial" w:eastAsia="Times New Roman" w:hAnsi="Arial" w:cs="Arial"/>
          <w:color w:val="000000"/>
          <w:sz w:val="20"/>
          <w:szCs w:val="20"/>
        </w:rPr>
        <w:t>Specific Requirements:</w:t>
      </w:r>
    </w:p>
    <w:p w:rsidR="004E6262" w:rsidRPr="004E6262" w:rsidRDefault="004E6262" w:rsidP="004E6262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6262">
        <w:rPr>
          <w:rFonts w:ascii="Arial" w:eastAsia="Times New Roman" w:hAnsi="Arial" w:cs="Arial"/>
          <w:color w:val="000000"/>
          <w:sz w:val="20"/>
          <w:szCs w:val="20"/>
        </w:rPr>
        <w:t>Headline:  Find a news headline showing the President functioning in each of the roles listed on the chart.</w:t>
      </w:r>
    </w:p>
    <w:p w:rsidR="004E6262" w:rsidRPr="004E6262" w:rsidRDefault="004E6262" w:rsidP="004E6262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6262">
        <w:rPr>
          <w:rFonts w:ascii="Arial" w:eastAsia="Times New Roman" w:hAnsi="Arial" w:cs="Arial"/>
          <w:color w:val="000000"/>
          <w:sz w:val="20"/>
          <w:szCs w:val="20"/>
        </w:rPr>
        <w:t>Summary:  Write a brief summary of the story you found.  Make sure to describe how the President fulfilled the role identified.</w:t>
      </w:r>
    </w:p>
    <w:p w:rsidR="004E6262" w:rsidRPr="004E6262" w:rsidRDefault="004E6262" w:rsidP="004E6262">
      <w:pPr>
        <w:numPr>
          <w:ilvl w:val="0"/>
          <w:numId w:val="16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6262">
        <w:rPr>
          <w:rFonts w:ascii="Arial" w:eastAsia="Times New Roman" w:hAnsi="Arial" w:cs="Arial"/>
          <w:color w:val="000000"/>
          <w:sz w:val="20"/>
          <w:szCs w:val="20"/>
        </w:rPr>
        <w:t xml:space="preserve">Resource:  List the name of your news source, the date published and </w:t>
      </w:r>
      <w:proofErr w:type="gramStart"/>
      <w:r w:rsidRPr="004E6262">
        <w:rPr>
          <w:rFonts w:ascii="Arial" w:eastAsia="Times New Roman" w:hAnsi="Arial" w:cs="Arial"/>
          <w:color w:val="000000"/>
          <w:sz w:val="20"/>
          <w:szCs w:val="20"/>
        </w:rPr>
        <w:t>include</w:t>
      </w:r>
      <w:proofErr w:type="gramEnd"/>
      <w:r w:rsidRPr="004E6262">
        <w:rPr>
          <w:rFonts w:ascii="Arial" w:eastAsia="Times New Roman" w:hAnsi="Arial" w:cs="Arial"/>
          <w:color w:val="000000"/>
          <w:sz w:val="20"/>
          <w:szCs w:val="20"/>
        </w:rPr>
        <w:t xml:space="preserve"> a link to the article.</w:t>
      </w:r>
    </w:p>
    <w:p w:rsidR="00F2262E" w:rsidRPr="004E6262" w:rsidRDefault="00F2262E" w:rsidP="004E6262">
      <w:bookmarkStart w:id="0" w:name="_GoBack"/>
      <w:bookmarkEnd w:id="0"/>
    </w:p>
    <w:sectPr w:rsidR="00F2262E" w:rsidRPr="004E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5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13"/>
  </w:num>
  <w:num w:numId="13">
    <w:abstractNumId w:val="7"/>
  </w:num>
  <w:num w:numId="14">
    <w:abstractNumId w:val="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468B0"/>
    <w:rsid w:val="00292574"/>
    <w:rsid w:val="003E6E05"/>
    <w:rsid w:val="004E6262"/>
    <w:rsid w:val="00957436"/>
    <w:rsid w:val="009B2449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2013-12-31T09:11:00Z</dcterms:created>
  <dcterms:modified xsi:type="dcterms:W3CDTF">2013-12-31T09:11:00Z</dcterms:modified>
</cp:coreProperties>
</file>