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F6BC" w14:textId="77777777" w:rsidR="00AC61F0" w:rsidRDefault="00B533F6">
      <w:pPr>
        <w:pStyle w:val="1"/>
        <w:jc w:val="center"/>
      </w:pPr>
      <w:r>
        <w:rPr>
          <w:rFonts w:hint="eastAsia"/>
        </w:rPr>
        <w:t>《人工智能》实验三报告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61F0" w14:paraId="34EBF6C1" w14:textId="77777777">
        <w:tc>
          <w:tcPr>
            <w:tcW w:w="2130" w:type="dxa"/>
          </w:tcPr>
          <w:p w14:paraId="34EBF6BD" w14:textId="77777777" w:rsidR="00AC61F0" w:rsidRDefault="00B533F6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34EBF6BE" w14:textId="4EFDA8F9" w:rsidR="00AC61F0" w:rsidRDefault="00B533F6">
            <w:r>
              <w:rPr>
                <w:rFonts w:hint="eastAsia"/>
              </w:rPr>
              <w:t>俞家宝</w:t>
            </w:r>
          </w:p>
        </w:tc>
        <w:tc>
          <w:tcPr>
            <w:tcW w:w="2131" w:type="dxa"/>
          </w:tcPr>
          <w:p w14:paraId="34EBF6BF" w14:textId="77777777" w:rsidR="00AC61F0" w:rsidRDefault="00B533F6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34EBF6C0" w14:textId="6D8BC8D7" w:rsidR="00AC61F0" w:rsidRDefault="00B533F6">
            <w:r>
              <w:t>2021117338</w:t>
            </w:r>
          </w:p>
        </w:tc>
      </w:tr>
      <w:tr w:rsidR="00AC61F0" w14:paraId="34EBF6C6" w14:textId="77777777">
        <w:tc>
          <w:tcPr>
            <w:tcW w:w="2130" w:type="dxa"/>
          </w:tcPr>
          <w:p w14:paraId="34EBF6C2" w14:textId="77777777" w:rsidR="00AC61F0" w:rsidRDefault="00B533F6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34EBF6C3" w14:textId="56BEF807" w:rsidR="00AC61F0" w:rsidRDefault="00B533F6">
            <w:r>
              <w:rPr>
                <w:rFonts w:hint="eastAsia"/>
              </w:rPr>
              <w:t>实验室</w:t>
            </w:r>
            <w:r>
              <w:rPr>
                <w:rFonts w:hint="eastAsia"/>
              </w:rPr>
              <w:t>3</w:t>
            </w:r>
            <w:r>
              <w:t>21</w:t>
            </w:r>
          </w:p>
        </w:tc>
        <w:tc>
          <w:tcPr>
            <w:tcW w:w="2131" w:type="dxa"/>
          </w:tcPr>
          <w:p w14:paraId="34EBF6C4" w14:textId="77777777" w:rsidR="00AC61F0" w:rsidRDefault="00B533F6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34EBF6C5" w14:textId="049D152A" w:rsidR="00AC61F0" w:rsidRDefault="00B533F6">
            <w:r>
              <w:rPr>
                <w:rFonts w:hint="eastAsia"/>
              </w:rPr>
              <w:t>2023/1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</w:tbl>
    <w:p w14:paraId="34EBF6C7" w14:textId="77777777" w:rsidR="00AC61F0" w:rsidRDefault="00AC61F0">
      <w:pPr>
        <w:rPr>
          <w:b/>
          <w:bCs/>
          <w:sz w:val="24"/>
        </w:rPr>
      </w:pPr>
    </w:p>
    <w:p w14:paraId="34EBF6C8" w14:textId="77777777" w:rsidR="00AC61F0" w:rsidRDefault="00B533F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34EBF6C9" w14:textId="77777777" w:rsidR="00AC61F0" w:rsidRDefault="00B533F6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</w:rPr>
        <w:t>Implement ID3 in a language of your choice and run it on the credit history example from</w:t>
      </w:r>
      <w:r>
        <w:rPr>
          <w:rFonts w:ascii="Times New Roman" w:hAnsi="Times New Roman" w:cs="Times New Roman" w:hint="eastAsia"/>
        </w:rPr>
        <w:br/>
        <w:t>the text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自选一种语言实现</w:t>
      </w:r>
      <w:r>
        <w:rPr>
          <w:rFonts w:ascii="Times New Roman" w:hAnsi="Times New Roman" w:cs="Times New Roman" w:hint="eastAsia"/>
        </w:rPr>
        <w:t>ID3</w:t>
      </w:r>
      <w:r>
        <w:rPr>
          <w:rFonts w:ascii="Times New Roman" w:hAnsi="Times New Roman" w:cs="Times New Roman" w:hint="eastAsia"/>
        </w:rPr>
        <w:t>算法，数据库采用课本上预测个人财务风险的数据集</w:t>
      </w:r>
      <w:r>
        <w:rPr>
          <w:rFonts w:ascii="Times New Roman" w:hAnsi="Times New Roman" w:cs="Times New Roman" w:hint="eastAsia"/>
        </w:rPr>
        <w:t>)</w:t>
      </w:r>
    </w:p>
    <w:p w14:paraId="34EBF6CA" w14:textId="77777777" w:rsidR="00AC61F0" w:rsidRDefault="00B533F6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数据集如下：</w:t>
      </w:r>
    </w:p>
    <w:p w14:paraId="34EBF6CB" w14:textId="77777777" w:rsidR="00AC61F0" w:rsidRDefault="00B533F6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BF6ED" wp14:editId="34EBF6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6235" cy="2807970"/>
            <wp:effectExtent l="0" t="0" r="2540" b="1905"/>
            <wp:wrapNone/>
            <wp:docPr id="3" name="tabl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Gr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BF6CC" w14:textId="77777777" w:rsidR="00AC61F0" w:rsidRDefault="00AC61F0">
      <w:pPr>
        <w:rPr>
          <w:b/>
          <w:bCs/>
          <w:sz w:val="24"/>
        </w:rPr>
      </w:pPr>
    </w:p>
    <w:p w14:paraId="34EBF6CD" w14:textId="77777777" w:rsidR="00AC61F0" w:rsidRDefault="00AC61F0">
      <w:pPr>
        <w:rPr>
          <w:b/>
          <w:bCs/>
          <w:sz w:val="24"/>
        </w:rPr>
      </w:pPr>
    </w:p>
    <w:p w14:paraId="34EBF6CE" w14:textId="77777777" w:rsidR="00AC61F0" w:rsidRDefault="00AC61F0">
      <w:pPr>
        <w:rPr>
          <w:b/>
          <w:bCs/>
          <w:sz w:val="24"/>
        </w:rPr>
      </w:pPr>
    </w:p>
    <w:p w14:paraId="34EBF6CF" w14:textId="77777777" w:rsidR="00AC61F0" w:rsidRDefault="00AC61F0">
      <w:pPr>
        <w:rPr>
          <w:b/>
          <w:bCs/>
          <w:sz w:val="24"/>
        </w:rPr>
      </w:pPr>
    </w:p>
    <w:p w14:paraId="34EBF6D0" w14:textId="77777777" w:rsidR="00AC61F0" w:rsidRDefault="00AC61F0">
      <w:pPr>
        <w:rPr>
          <w:b/>
          <w:bCs/>
          <w:sz w:val="24"/>
        </w:rPr>
      </w:pPr>
    </w:p>
    <w:p w14:paraId="34EBF6D1" w14:textId="77777777" w:rsidR="00AC61F0" w:rsidRDefault="00AC61F0">
      <w:pPr>
        <w:rPr>
          <w:b/>
          <w:bCs/>
          <w:sz w:val="24"/>
        </w:rPr>
      </w:pPr>
    </w:p>
    <w:p w14:paraId="34EBF6D2" w14:textId="77777777" w:rsidR="00AC61F0" w:rsidRDefault="00AC61F0">
      <w:pPr>
        <w:rPr>
          <w:b/>
          <w:bCs/>
          <w:sz w:val="24"/>
        </w:rPr>
      </w:pPr>
    </w:p>
    <w:p w14:paraId="34EBF6D3" w14:textId="77777777" w:rsidR="00AC61F0" w:rsidRDefault="00AC61F0">
      <w:pPr>
        <w:rPr>
          <w:b/>
          <w:bCs/>
          <w:sz w:val="24"/>
        </w:rPr>
      </w:pPr>
    </w:p>
    <w:p w14:paraId="34EBF6D4" w14:textId="77777777" w:rsidR="00AC61F0" w:rsidRDefault="00AC61F0">
      <w:pPr>
        <w:rPr>
          <w:b/>
          <w:bCs/>
          <w:sz w:val="24"/>
        </w:rPr>
      </w:pPr>
    </w:p>
    <w:p w14:paraId="34EBF6D5" w14:textId="77777777" w:rsidR="00AC61F0" w:rsidRDefault="00AC61F0">
      <w:pPr>
        <w:rPr>
          <w:b/>
          <w:bCs/>
          <w:sz w:val="24"/>
        </w:rPr>
      </w:pPr>
    </w:p>
    <w:p w14:paraId="34EBF6D6" w14:textId="77777777" w:rsidR="00AC61F0" w:rsidRDefault="00AC61F0">
      <w:pPr>
        <w:rPr>
          <w:b/>
          <w:bCs/>
          <w:sz w:val="24"/>
        </w:rPr>
      </w:pPr>
    </w:p>
    <w:p w14:paraId="34EBF6D7" w14:textId="77777777" w:rsidR="00AC61F0" w:rsidRDefault="00AC61F0">
      <w:pPr>
        <w:rPr>
          <w:b/>
          <w:bCs/>
          <w:sz w:val="24"/>
        </w:rPr>
      </w:pPr>
    </w:p>
    <w:p w14:paraId="34EBF6D8" w14:textId="77777777" w:rsidR="00AC61F0" w:rsidRDefault="00B533F6">
      <w:pPr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EBF6EF" wp14:editId="34EBF6F0">
            <wp:simplePos x="0" y="0"/>
            <wp:positionH relativeFrom="column">
              <wp:posOffset>-14605</wp:posOffset>
            </wp:positionH>
            <wp:positionV relativeFrom="paragraph">
              <wp:posOffset>160655</wp:posOffset>
            </wp:positionV>
            <wp:extent cx="5436235" cy="2376170"/>
            <wp:effectExtent l="0" t="0" r="2540" b="5080"/>
            <wp:wrapNone/>
            <wp:docPr id="4" name="tabl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Gr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BF6D9" w14:textId="77777777" w:rsidR="00AC61F0" w:rsidRDefault="00AC61F0">
      <w:pPr>
        <w:rPr>
          <w:b/>
          <w:bCs/>
          <w:sz w:val="24"/>
        </w:rPr>
      </w:pPr>
    </w:p>
    <w:p w14:paraId="34EBF6DA" w14:textId="77777777" w:rsidR="00AC61F0" w:rsidRDefault="00AC61F0">
      <w:pPr>
        <w:rPr>
          <w:b/>
          <w:bCs/>
          <w:sz w:val="24"/>
        </w:rPr>
      </w:pPr>
    </w:p>
    <w:p w14:paraId="34EBF6DB" w14:textId="77777777" w:rsidR="00AC61F0" w:rsidRDefault="00AC61F0">
      <w:pPr>
        <w:rPr>
          <w:b/>
          <w:bCs/>
          <w:sz w:val="24"/>
        </w:rPr>
      </w:pPr>
    </w:p>
    <w:p w14:paraId="34EBF6DC" w14:textId="77777777" w:rsidR="00AC61F0" w:rsidRDefault="00AC61F0">
      <w:pPr>
        <w:rPr>
          <w:b/>
          <w:bCs/>
          <w:sz w:val="24"/>
        </w:rPr>
      </w:pPr>
    </w:p>
    <w:p w14:paraId="34EBF6DD" w14:textId="77777777" w:rsidR="00AC61F0" w:rsidRDefault="00AC61F0">
      <w:pPr>
        <w:rPr>
          <w:b/>
          <w:bCs/>
          <w:sz w:val="24"/>
        </w:rPr>
      </w:pPr>
    </w:p>
    <w:p w14:paraId="34EBF6DE" w14:textId="77777777" w:rsidR="00AC61F0" w:rsidRDefault="00AC61F0">
      <w:pPr>
        <w:rPr>
          <w:b/>
          <w:bCs/>
          <w:sz w:val="24"/>
        </w:rPr>
      </w:pPr>
    </w:p>
    <w:p w14:paraId="34EBF6DF" w14:textId="77777777" w:rsidR="00AC61F0" w:rsidRDefault="00AC61F0">
      <w:pPr>
        <w:rPr>
          <w:b/>
          <w:bCs/>
          <w:sz w:val="24"/>
        </w:rPr>
      </w:pPr>
    </w:p>
    <w:p w14:paraId="34EBF6E0" w14:textId="77777777" w:rsidR="00AC61F0" w:rsidRDefault="00AC61F0">
      <w:pPr>
        <w:rPr>
          <w:b/>
          <w:bCs/>
          <w:sz w:val="24"/>
        </w:rPr>
      </w:pPr>
    </w:p>
    <w:p w14:paraId="34EBF6E1" w14:textId="77777777" w:rsidR="00AC61F0" w:rsidRDefault="00AC61F0">
      <w:pPr>
        <w:rPr>
          <w:b/>
          <w:bCs/>
          <w:sz w:val="24"/>
        </w:rPr>
      </w:pPr>
    </w:p>
    <w:p w14:paraId="34EBF6E2" w14:textId="77777777" w:rsidR="00AC61F0" w:rsidRDefault="00AC61F0">
      <w:pPr>
        <w:rPr>
          <w:b/>
          <w:bCs/>
          <w:sz w:val="24"/>
        </w:rPr>
      </w:pPr>
    </w:p>
    <w:p w14:paraId="34EBF6E3" w14:textId="77777777" w:rsidR="00AC61F0" w:rsidRDefault="00AC61F0">
      <w:pPr>
        <w:rPr>
          <w:b/>
          <w:bCs/>
          <w:sz w:val="24"/>
        </w:rPr>
      </w:pPr>
    </w:p>
    <w:p w14:paraId="34EBF6E4" w14:textId="77777777" w:rsidR="00AC61F0" w:rsidRDefault="00AC61F0">
      <w:pPr>
        <w:rPr>
          <w:b/>
          <w:bCs/>
          <w:sz w:val="24"/>
        </w:rPr>
      </w:pPr>
    </w:p>
    <w:p w14:paraId="34EBF6E5" w14:textId="77777777" w:rsidR="00AC61F0" w:rsidRDefault="00AC61F0">
      <w:pPr>
        <w:rPr>
          <w:b/>
          <w:bCs/>
          <w:sz w:val="24"/>
        </w:rPr>
      </w:pPr>
    </w:p>
    <w:p w14:paraId="34EBF6E6" w14:textId="77777777" w:rsidR="00AC61F0" w:rsidRDefault="00AC61F0">
      <w:pPr>
        <w:rPr>
          <w:b/>
          <w:bCs/>
          <w:sz w:val="24"/>
        </w:rPr>
      </w:pPr>
    </w:p>
    <w:p w14:paraId="34EBF6E7" w14:textId="77777777" w:rsidR="00AC61F0" w:rsidRDefault="00B533F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实验原理</w:t>
      </w:r>
    </w:p>
    <w:p w14:paraId="1C8099CD" w14:textId="77777777" w:rsidR="009541CE" w:rsidRPr="009541CE" w:rsidRDefault="009541CE" w:rsidP="009541CE">
      <w:pPr>
        <w:rPr>
          <w:rFonts w:hint="eastAsia"/>
          <w:b/>
          <w:bCs/>
          <w:sz w:val="24"/>
        </w:rPr>
      </w:pPr>
      <w:r w:rsidRPr="009541CE">
        <w:rPr>
          <w:rFonts w:hint="eastAsia"/>
          <w:b/>
          <w:bCs/>
          <w:sz w:val="24"/>
        </w:rPr>
        <w:t>从根结点</w:t>
      </w:r>
      <w:r w:rsidRPr="009541CE">
        <w:rPr>
          <w:rFonts w:hint="eastAsia"/>
          <w:b/>
          <w:bCs/>
          <w:sz w:val="24"/>
        </w:rPr>
        <w:t>(root node)</w:t>
      </w:r>
      <w:r w:rsidRPr="009541CE">
        <w:rPr>
          <w:rFonts w:hint="eastAsia"/>
          <w:b/>
          <w:bCs/>
          <w:sz w:val="24"/>
        </w:rPr>
        <w:t>开始，对结点计算所有可能的特征的信息增益，选择信息增益最大的特征作为结点的特征，由该特征的不同取值建立子节点；再对子结点递归地调用以上方法，构建决策树；直到所有特征的信息增益均很小或没有特</w:t>
      </w:r>
      <w:r w:rsidRPr="009541CE">
        <w:rPr>
          <w:rFonts w:hint="eastAsia"/>
          <w:b/>
          <w:bCs/>
          <w:sz w:val="24"/>
        </w:rPr>
        <w:lastRenderedPageBreak/>
        <w:t>征可以选择为止，最后得到一个决策树。</w:t>
      </w:r>
      <w:r w:rsidRPr="009541CE">
        <w:rPr>
          <w:rFonts w:hint="eastAsia"/>
          <w:b/>
          <w:bCs/>
          <w:sz w:val="24"/>
        </w:rPr>
        <w:t>ID3</w:t>
      </w:r>
      <w:r w:rsidRPr="009541CE">
        <w:rPr>
          <w:rFonts w:hint="eastAsia"/>
          <w:b/>
          <w:bCs/>
          <w:sz w:val="24"/>
        </w:rPr>
        <w:t>相当于用极大似然法进行概率模型的选择。</w:t>
      </w:r>
    </w:p>
    <w:p w14:paraId="697D85A1" w14:textId="5B483771" w:rsidR="009541CE" w:rsidRPr="009541CE" w:rsidRDefault="009541CE" w:rsidP="009541CE">
      <w:pPr>
        <w:rPr>
          <w:rFonts w:hint="eastAsia"/>
          <w:b/>
          <w:bCs/>
          <w:sz w:val="24"/>
        </w:rPr>
      </w:pPr>
      <w:r w:rsidRPr="009541CE">
        <w:rPr>
          <w:rFonts w:hint="eastAsia"/>
          <w:b/>
          <w:bCs/>
          <w:sz w:val="24"/>
        </w:rPr>
        <w:t>递归</w:t>
      </w:r>
      <w:r>
        <w:rPr>
          <w:rFonts w:hint="eastAsia"/>
          <w:b/>
          <w:bCs/>
          <w:sz w:val="24"/>
        </w:rPr>
        <w:t>返回条件</w:t>
      </w:r>
      <w:r w:rsidRPr="009541CE">
        <w:rPr>
          <w:rFonts w:hint="eastAsia"/>
          <w:b/>
          <w:bCs/>
          <w:sz w:val="24"/>
        </w:rPr>
        <w:t>：</w:t>
      </w:r>
    </w:p>
    <w:p w14:paraId="3364AD82" w14:textId="129B0EB4" w:rsidR="009541CE" w:rsidRPr="009541CE" w:rsidRDefault="009541CE" w:rsidP="009541CE">
      <w:pPr>
        <w:rPr>
          <w:rFonts w:hint="eastAsia"/>
          <w:b/>
          <w:bCs/>
          <w:sz w:val="24"/>
        </w:rPr>
      </w:pPr>
      <w:r w:rsidRPr="009541CE">
        <w:rPr>
          <w:rFonts w:hint="eastAsia"/>
          <w:b/>
          <w:bCs/>
          <w:sz w:val="24"/>
        </w:rPr>
        <w:t>（</w:t>
      </w:r>
      <w:r w:rsidRPr="009541CE">
        <w:rPr>
          <w:rFonts w:hint="eastAsia"/>
          <w:b/>
          <w:bCs/>
          <w:sz w:val="24"/>
        </w:rPr>
        <w:t>1</w:t>
      </w:r>
      <w:r w:rsidRPr="009541CE">
        <w:rPr>
          <w:rFonts w:hint="eastAsia"/>
          <w:b/>
          <w:bCs/>
          <w:sz w:val="24"/>
        </w:rPr>
        <w:t>）所有类的标签完全相同，则直接返回该类标签。</w:t>
      </w:r>
    </w:p>
    <w:p w14:paraId="34EBF6E8" w14:textId="5CDF3B9E" w:rsidR="00AC61F0" w:rsidRDefault="009541CE" w:rsidP="009541CE">
      <w:pPr>
        <w:rPr>
          <w:b/>
          <w:bCs/>
          <w:sz w:val="24"/>
        </w:rPr>
      </w:pPr>
      <w:r w:rsidRPr="009541CE">
        <w:rPr>
          <w:rFonts w:hint="eastAsia"/>
          <w:b/>
          <w:bCs/>
          <w:sz w:val="24"/>
        </w:rPr>
        <w:t>（</w:t>
      </w:r>
      <w:r w:rsidRPr="009541CE">
        <w:rPr>
          <w:rFonts w:hint="eastAsia"/>
          <w:b/>
          <w:bCs/>
          <w:sz w:val="24"/>
        </w:rPr>
        <w:t>2</w:t>
      </w:r>
      <w:r w:rsidRPr="009541CE">
        <w:rPr>
          <w:rFonts w:hint="eastAsia"/>
          <w:b/>
          <w:bCs/>
          <w:sz w:val="24"/>
        </w:rPr>
        <w:t>）使用完所有即当前属性集为空，仍不能将数据集划分成仅包含唯一类别的分组，则挑选出现次数最多的类别作为返回值</w:t>
      </w:r>
    </w:p>
    <w:p w14:paraId="76059252" w14:textId="77777777" w:rsidR="00710692" w:rsidRDefault="00710692">
      <w:pPr>
        <w:rPr>
          <w:b/>
          <w:bCs/>
          <w:sz w:val="24"/>
        </w:rPr>
      </w:pPr>
    </w:p>
    <w:p w14:paraId="684B35A3" w14:textId="77777777" w:rsidR="00710692" w:rsidRDefault="00710692">
      <w:pPr>
        <w:rPr>
          <w:rFonts w:hint="eastAsia"/>
          <w:b/>
          <w:bCs/>
          <w:sz w:val="24"/>
        </w:rPr>
      </w:pPr>
    </w:p>
    <w:p w14:paraId="34EBF6E9" w14:textId="77777777" w:rsidR="00AC61F0" w:rsidRDefault="00B533F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实验过程以及结果分析</w:t>
      </w:r>
    </w:p>
    <w:p w14:paraId="34EBF6EA" w14:textId="6AEDEE70" w:rsidR="00AC61F0" w:rsidRDefault="00710692">
      <w:pPr>
        <w:rPr>
          <w:b/>
          <w:bCs/>
          <w:sz w:val="24"/>
        </w:rPr>
      </w:pPr>
      <w:r>
        <w:rPr>
          <w:b/>
          <w:bCs/>
          <w:sz w:val="24"/>
        </w:rPr>
        <w:t>T</w:t>
      </w:r>
      <w:r>
        <w:rPr>
          <w:rFonts w:hint="eastAsia"/>
          <w:b/>
          <w:bCs/>
          <w:sz w:val="24"/>
        </w:rPr>
        <w:t>est.txt</w:t>
      </w:r>
      <w:r>
        <w:rPr>
          <w:rFonts w:hint="eastAsia"/>
          <w:b/>
          <w:bCs/>
          <w:sz w:val="24"/>
        </w:rPr>
        <w:t>文件数据</w:t>
      </w:r>
    </w:p>
    <w:tbl>
      <w:tblPr>
        <w:tblW w:w="5300" w:type="dxa"/>
        <w:tblInd w:w="113" w:type="dxa"/>
        <w:tblLook w:val="04A0" w:firstRow="1" w:lastRow="0" w:firstColumn="1" w:lastColumn="0" w:noHBand="0" w:noVBand="1"/>
      </w:tblPr>
      <w:tblGrid>
        <w:gridCol w:w="580"/>
        <w:gridCol w:w="680"/>
        <w:gridCol w:w="900"/>
        <w:gridCol w:w="680"/>
        <w:gridCol w:w="760"/>
        <w:gridCol w:w="1700"/>
      </w:tblGrid>
      <w:tr w:rsidR="008E2B82" w:rsidRPr="008E2B82" w14:paraId="2BC8555A" w14:textId="77777777" w:rsidTr="008E2B82">
        <w:trPr>
          <w:trHeight w:val="199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E3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76D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风险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9F34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信用历史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5A19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债务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1A2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抵押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C59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收入</w:t>
            </w:r>
          </w:p>
        </w:tc>
      </w:tr>
      <w:tr w:rsidR="008E2B82" w:rsidRPr="008E2B82" w14:paraId="374F90BB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1E5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7FE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512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152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189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2A47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0-15000美元</w:t>
            </w:r>
          </w:p>
        </w:tc>
      </w:tr>
      <w:tr w:rsidR="008E2B82" w:rsidRPr="008E2B82" w14:paraId="538B4E56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17F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E9A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791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442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2DE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D44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  <w:tr w:rsidR="008E2B82" w:rsidRPr="008E2B82" w14:paraId="464313B8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21C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4F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中等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1BEF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6AC0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3A29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451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  <w:tr w:rsidR="008E2B82" w:rsidRPr="008E2B82" w14:paraId="396BB5E0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5DC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4C40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17BB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2AAA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8B69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F1D7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0-15000美元</w:t>
            </w:r>
          </w:p>
        </w:tc>
      </w:tr>
      <w:tr w:rsidR="008E2B82" w:rsidRPr="008E2B82" w14:paraId="74FDDA1A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1402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956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4472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BF0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44B2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1484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59E8FE61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199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C9B0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4D3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F10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970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充分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649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7CE9C958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A82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B77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1AE4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668F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4B99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09A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0-15000美元</w:t>
            </w:r>
          </w:p>
        </w:tc>
      </w:tr>
      <w:tr w:rsidR="008E2B82" w:rsidRPr="008E2B82" w14:paraId="4F00280F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1CF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346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中等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2DB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741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6F2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充分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E7B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68BAE2E9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E97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EA3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EDEA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好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EAC0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78D5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35E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7CB000CE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ED5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31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AE9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好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7C2B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68F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充分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BD5B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5E2C293E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DA3F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5CA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7499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好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C3B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E47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E69E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0-15000美元</w:t>
            </w:r>
          </w:p>
        </w:tc>
      </w:tr>
      <w:tr w:rsidR="008E2B82" w:rsidRPr="008E2B82" w14:paraId="511E9930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147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735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中等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C7B6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好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06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E13C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9A4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  <w:tr w:rsidR="008E2B82" w:rsidRPr="008E2B82" w14:paraId="4EB819C6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9DA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F9F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557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好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DDE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47C0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50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超过35000美元</w:t>
            </w:r>
          </w:p>
        </w:tc>
      </w:tr>
      <w:tr w:rsidR="008E2B82" w:rsidRPr="008E2B82" w14:paraId="5ABFAF9D" w14:textId="77777777" w:rsidTr="008E2B82">
        <w:trPr>
          <w:trHeight w:val="19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97ED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0E28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CAB4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41BF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F483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AF1" w14:textId="77777777" w:rsidR="008E2B82" w:rsidRPr="008E2B82" w:rsidRDefault="008E2B82" w:rsidP="008E2B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E2B8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</w:tbl>
    <w:p w14:paraId="7768A766" w14:textId="77777777" w:rsidR="00710692" w:rsidRDefault="00710692">
      <w:pPr>
        <w:rPr>
          <w:rFonts w:hint="eastAsia"/>
          <w:b/>
          <w:bCs/>
          <w:sz w:val="24"/>
        </w:rPr>
      </w:pPr>
    </w:p>
    <w:p w14:paraId="44C058B0" w14:textId="46687B6E" w:rsidR="00710692" w:rsidRDefault="0071069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</w:t>
      </w:r>
      <w:r>
        <w:rPr>
          <w:rFonts w:hint="eastAsia"/>
          <w:b/>
          <w:bCs/>
          <w:sz w:val="24"/>
        </w:rPr>
        <w:t>:</w:t>
      </w:r>
    </w:p>
    <w:p w14:paraId="61875049" w14:textId="2E1CBBFF" w:rsidR="00ED2290" w:rsidRDefault="00710692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0692">
        <w:rPr>
          <w:rFonts w:ascii="Courier New" w:eastAsia="宋体" w:hAnsi="Courier New" w:cs="宋体"/>
          <w:color w:val="808080"/>
          <w:kern w:val="0"/>
          <w:szCs w:val="21"/>
        </w:rPr>
        <w:t># -*- coding: UTF-8 -*-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from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math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import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log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import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operator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进行标注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credit = {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好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坏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未知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2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>debt = {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高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>mortgage = {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无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充分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>income = {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"0-15000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"15000-35000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超过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35000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2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>C2E = {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风险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"risk"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信用历史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"credit"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债务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"debt"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抵押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"mortgage"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收入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"income"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创建测试数据集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lastRenderedPageBreak/>
        <w:t>读取本地文件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test.txt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createDataSet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data = []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with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open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'test.txt'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'r'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A4926"/>
          <w:kern w:val="0"/>
          <w:szCs w:val="21"/>
        </w:rPr>
        <w:t>encoding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=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'utf-8'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)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as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file: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lines = file.readlines()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labels = lines[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].strip().split(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 '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line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lines[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:]: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line = line.strip()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line: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    entry = line.split(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 '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    entry = exchange(entry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labels)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    data.append(entry)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dataSet = [row[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:] + [row[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]]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row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data]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labels = labels[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:] + [labels[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]]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labels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返回数据集和分类属性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对读入的数据进行标注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exchange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label):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size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i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range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size):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t = label[i]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data[i]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globals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()[C2E[t]][data[i]]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data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计算给定数据集的经验熵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香农熵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dataSet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数据集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Returns: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shannonEnt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经验熵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香农熵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calcShannonEnt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numEntires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(dataSet)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返回数据集的行数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labelCounts = {}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保存每个标签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(Label)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出现次数的字典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featVec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dataSet: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对每组特征向量进行统计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currentLabel = featVec[-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提取标签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(Label)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信息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currentLabel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not 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labelCounts.keys():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如果标签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(Label)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没有放入统计次数的字典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,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添加进去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labelCounts[currentLabel] 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labelCounts[currentLabel] +=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1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# Label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计数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shannonEnt 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0.0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经验熵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香农熵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key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labelCounts: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计算香农熵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prob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float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(labelCounts[key]) / numEntires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选择该标签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(Label)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的概率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shannonEnt -= prob * log(prob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2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利用公式计算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shannonEnt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返回经验熵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香农熵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按照给定特征划分数据集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dataSet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待划分的数据集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axis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划分数据集的特征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value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需要返回的特征的值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splitDataSet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axis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value):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retDataSet = []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创建返回的数据集列表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featVec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dataSet: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遍历数据集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featVec[axis] == value: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reducedFeatVec = featVec[:axis]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去掉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axis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特征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reducedFeatVec.extend(featVec[axis +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:])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将符合条件的添加到返回的数据集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retDataSet.append(reducedFeatVec)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retDataSet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返回划分后的数据集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选择最优特征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dataSet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数据集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Returns: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bestFeature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信息增益最大的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最优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特征的索引值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lastRenderedPageBreak/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chooseBestFeatureToSplit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numFeatures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]) -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1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特征数量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baseEntropy = calcShannonEnt(dataSet)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计算数据集的香农熵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bestInfoGain 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0.0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bestFeature = -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1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最优特征的索引值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i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range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(numFeatures):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遍历所有特征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获取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dataSet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的第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i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个所有特征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featList = [example[i]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example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dataSet]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uniqueVals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set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(featList)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set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集合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{},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元素不可重复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newEntropy 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 xml:space="preserve">0.0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经验条件熵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value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uniqueVals: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计算信息增益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subDataSet = splitDataSet(dataSet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i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value)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# subDataSet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划分后的子集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prob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(subDataSet) /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float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(dataSet))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计算子集的概率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newEntropy += prob * calcShannonEnt(subDataSet)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根据公式计算经验条件熵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infoGain = baseEntropy - newEntropy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第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%d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个特征的增益为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%.3f"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% (i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infoGain))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打印每个特征的信息增益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(infoGain &gt; bestInfoGain):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计算信息增益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bestInfoGain = infoGain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更新信息增益，找到最大的信息增益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bestFeature = i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记录信息增益最大的特征的索引值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bestFeature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返回信息增益最大的特征的索引值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统计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classList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中出现此处最多的元素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类标签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classList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类标签列表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Returns: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sortedClassCount[0][0]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出现此处最多的元素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类标签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majorityCnt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(classList):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classCount = {}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vote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classList: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统计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classList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中每个元素出现的次数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vote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not 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classCount.keys():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classCount[vote] 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classCount[vote] +=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sortedClassCount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sorted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(classCount.items()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A4926"/>
          <w:kern w:val="0"/>
          <w:szCs w:val="21"/>
        </w:rPr>
        <w:t>key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=operator.itemgetter(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A4926"/>
          <w:kern w:val="0"/>
          <w:szCs w:val="21"/>
        </w:rPr>
        <w:t>reverse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=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>True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根据字典的值降序排序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sortedClassCount[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][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返回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classList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中出现次数最多的元素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br/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递归构建决策树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dataSet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训练数据集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labels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分类属性标签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featLabels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存储选择的最优特征标签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Returns: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myTree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决策树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createTree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classList = [example[-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example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dataSet]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取分类标签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(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是否放贷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:yes or no)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classList.count(classList[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]) ==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(classList):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如果类别完全相同则停止继续划分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classList[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len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(dataSet[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0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]) == </w:t>
      </w:r>
      <w:r w:rsidRPr="00710692">
        <w:rPr>
          <w:rFonts w:ascii="Courier New" w:eastAsia="宋体" w:hAnsi="Courier New" w:cs="宋体"/>
          <w:color w:val="6897BB"/>
          <w:kern w:val="0"/>
          <w:szCs w:val="21"/>
        </w:rPr>
        <w:t>1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: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遍历完所有特征时返回出现次数最多的类标签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majorityCnt(classList)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bestFeat = chooseBestFeatureToSplit(dataSet)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选择最优特征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bestFeatLabel = labels[bestFeat]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最优特征的标签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bestFeatLabel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not 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featLabels.append(bestFeatLabel)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myTree = {bestFeatLabel: {}}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根据最优特征的标签生成树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del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(labels[bestFeat])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删除已经使用特征标签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featValues = [example[bestFeat]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example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dataSet]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得到训练集中所有最优特征的属性值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uniqueVals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set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(featValues)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去掉重复的属性值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value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uniqueVals: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subLabels = labels[:]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递归调用函数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>createTree(),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遍历特征，创建决策树。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myTree[bestFeatLabel][value] = createTree(splitDataSet(dataSet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bestFeat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value)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subLabels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myTree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函数说明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使用决策树执行分类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Parameters: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inputTree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已经生成的决策树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featLabels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存储选择的最优特征标签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lastRenderedPageBreak/>
        <w:t xml:space="preserve">    testVec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测试数据列表，顺序对应最优特征标签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Returns: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 xml:space="preserve">    classLabel - 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分类结果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  <w:t>"""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classify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(inputTree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testVec):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firstStr =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next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iter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(inputTree))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获取决策树结点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secondDict = inputTree[firstStr]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下一个字典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featIndex = featLabels.index(firstStr)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key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secondDict.keys():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testVec[featIndex] == key: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type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(secondDict[key]).</w:t>
      </w:r>
      <w:r w:rsidRPr="00710692">
        <w:rPr>
          <w:rFonts w:ascii="Courier New" w:eastAsia="宋体" w:hAnsi="Courier New" w:cs="宋体"/>
          <w:color w:val="B200B2"/>
          <w:kern w:val="0"/>
          <w:szCs w:val="21"/>
        </w:rPr>
        <w:t xml:space="preserve">__name__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'dict'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    classLabel = classify(secondDict[key]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testVec)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>else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        classLabel = secondDict[key]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return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classLabel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def </w:t>
      </w:r>
      <w:r w:rsidRPr="00710692">
        <w:rPr>
          <w:rFonts w:ascii="Courier New" w:eastAsia="宋体" w:hAnsi="Courier New" w:cs="宋体"/>
          <w:color w:val="FFC66D"/>
          <w:kern w:val="0"/>
          <w:szCs w:val="21"/>
        </w:rPr>
        <w:t>chooseInput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(type):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请输入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"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+ type +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等级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:"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type 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信用历史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"(0: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好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1: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坏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2: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未知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type 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收入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"(0:0-15000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1:15000-35000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2: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超过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35000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美元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type 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债务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"(0: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高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1: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低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type 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抵押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"(0: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无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 or 1: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充分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)"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if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__name__ == 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'__main__'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labels = createDataSet()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featLabels = []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myTree = createTree(dataSet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(myTree)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testVec = []  </w:t>
      </w:r>
      <w:r w:rsidRPr="00710692">
        <w:rPr>
          <w:rFonts w:ascii="Courier New" w:eastAsia="宋体" w:hAnsi="Courier New" w:cs="宋体"/>
          <w:color w:val="808080"/>
          <w:kern w:val="0"/>
          <w:szCs w:val="21"/>
        </w:rPr>
        <w:t xml:space="preserve"># 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t>测试数据</w:t>
      </w:r>
      <w:r w:rsidRPr="0071069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for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 xml:space="preserve">i 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in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featLabels: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chooseInput(i)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    testVec.append(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input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()))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result = classify(myTree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featLabels</w:t>
      </w:r>
      <w:r w:rsidRPr="00710692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testVec)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br/>
        <w:t xml:space="preserve">    </w:t>
      </w:r>
      <w:r w:rsidRPr="00710692">
        <w:rPr>
          <w:rFonts w:ascii="Courier New" w:eastAsia="宋体" w:hAnsi="Courier New" w:cs="宋体"/>
          <w:color w:val="8888C6"/>
          <w:kern w:val="0"/>
          <w:szCs w:val="21"/>
        </w:rPr>
        <w:t>print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(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>'</w:t>
      </w:r>
      <w:r w:rsidRPr="00710692">
        <w:rPr>
          <w:rFonts w:ascii="宋体" w:eastAsia="宋体" w:hAnsi="宋体" w:cs="宋体" w:hint="eastAsia"/>
          <w:color w:val="6A8759"/>
          <w:kern w:val="0"/>
          <w:szCs w:val="21"/>
        </w:rPr>
        <w:t>风险等级为：</w:t>
      </w:r>
      <w:r w:rsidRPr="00710692">
        <w:rPr>
          <w:rFonts w:ascii="Courier New" w:eastAsia="宋体" w:hAnsi="Courier New" w:cs="宋体"/>
          <w:color w:val="6A8759"/>
          <w:kern w:val="0"/>
          <w:szCs w:val="21"/>
        </w:rPr>
        <w:t xml:space="preserve">' </w:t>
      </w:r>
      <w:r w:rsidRPr="00710692">
        <w:rPr>
          <w:rFonts w:ascii="Courier New" w:eastAsia="宋体" w:hAnsi="Courier New" w:cs="宋体"/>
          <w:color w:val="A9B7C6"/>
          <w:kern w:val="0"/>
          <w:szCs w:val="21"/>
        </w:rPr>
        <w:t>+ result)</w:t>
      </w:r>
      <w:r w:rsidR="00ED2290" w:rsidRPr="00ED2290">
        <w:rPr>
          <w:rFonts w:hint="eastAsia"/>
        </w:rPr>
        <w:t xml:space="preserve"> </w:t>
      </w:r>
    </w:p>
    <w:p w14:paraId="68BEF448" w14:textId="77777777" w:rsidR="00710692" w:rsidRDefault="00710692">
      <w:pPr>
        <w:rPr>
          <w:b/>
          <w:bCs/>
          <w:sz w:val="24"/>
        </w:rPr>
      </w:pPr>
    </w:p>
    <w:p w14:paraId="39D8EA21" w14:textId="33EA61BD" w:rsidR="00710692" w:rsidRDefault="0071069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运行截图</w:t>
      </w:r>
      <w:r>
        <w:rPr>
          <w:rFonts w:hint="eastAsia"/>
          <w:b/>
          <w:bCs/>
          <w:sz w:val="24"/>
        </w:rPr>
        <w:t>:</w:t>
      </w:r>
    </w:p>
    <w:p w14:paraId="2262C098" w14:textId="4437317B" w:rsidR="005259D4" w:rsidRDefault="005259D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测试用例</w:t>
      </w:r>
      <w:r>
        <w:rPr>
          <w:rFonts w:hint="eastAsia"/>
          <w:b/>
          <w:bCs/>
          <w:sz w:val="24"/>
        </w:rPr>
        <w:t>:</w:t>
      </w:r>
    </w:p>
    <w:tbl>
      <w:tblPr>
        <w:tblW w:w="4720" w:type="dxa"/>
        <w:tblInd w:w="113" w:type="dxa"/>
        <w:tblLook w:val="04A0" w:firstRow="1" w:lastRow="0" w:firstColumn="1" w:lastColumn="0" w:noHBand="0" w:noVBand="1"/>
      </w:tblPr>
      <w:tblGrid>
        <w:gridCol w:w="680"/>
        <w:gridCol w:w="900"/>
        <w:gridCol w:w="680"/>
        <w:gridCol w:w="760"/>
        <w:gridCol w:w="1700"/>
      </w:tblGrid>
      <w:tr w:rsidR="0085477A" w:rsidRPr="0085477A" w14:paraId="1FE7117C" w14:textId="77777777" w:rsidTr="0085477A">
        <w:trPr>
          <w:trHeight w:val="1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9D19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风险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AC09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信用历史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BB19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债务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823B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抵押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C43C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收入</w:t>
            </w:r>
          </w:p>
        </w:tc>
      </w:tr>
      <w:tr w:rsidR="0085477A" w:rsidRPr="0085477A" w14:paraId="646BE14D" w14:textId="77777777" w:rsidTr="0085477A">
        <w:trPr>
          <w:trHeight w:val="1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73CC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4A53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坏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3DAD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E280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1B5F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0-15000美元</w:t>
            </w:r>
          </w:p>
        </w:tc>
      </w:tr>
      <w:tr w:rsidR="0085477A" w:rsidRPr="0085477A" w14:paraId="6AA3D979" w14:textId="77777777" w:rsidTr="0085477A">
        <w:trPr>
          <w:trHeight w:val="1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465A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BC70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1B69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5565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041F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  <w:tr w:rsidR="0085477A" w:rsidRPr="0085477A" w14:paraId="622430F5" w14:textId="77777777" w:rsidTr="0085477A">
        <w:trPr>
          <w:trHeight w:val="1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EA59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中等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27AF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25C3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84BB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BA13" w14:textId="77777777" w:rsidR="0085477A" w:rsidRPr="0085477A" w:rsidRDefault="0085477A" w:rsidP="008547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85477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15000-35000美元</w:t>
            </w:r>
          </w:p>
        </w:tc>
      </w:tr>
    </w:tbl>
    <w:p w14:paraId="7682B4EE" w14:textId="09F31EF9" w:rsidR="005259D4" w:rsidRDefault="006B49C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测试结果</w:t>
      </w:r>
      <w:r>
        <w:rPr>
          <w:rFonts w:hint="eastAsia"/>
          <w:b/>
          <w:bCs/>
          <w:sz w:val="24"/>
        </w:rPr>
        <w:t>:</w:t>
      </w:r>
    </w:p>
    <w:p w14:paraId="17382E9D" w14:textId="1D3416E7" w:rsidR="001F5673" w:rsidRDefault="001F56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决策树</w:t>
      </w:r>
      <w:r>
        <w:rPr>
          <w:rFonts w:hint="eastAsia"/>
          <w:b/>
          <w:bCs/>
          <w:sz w:val="24"/>
        </w:rPr>
        <w:t>:</w:t>
      </w:r>
    </w:p>
    <w:p w14:paraId="35F541B7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-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收入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</w:p>
    <w:p w14:paraId="1CE6C87F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FC4BA9">
        <w:rPr>
          <w:rFonts w:ascii="Courier New" w:eastAsia="宋体" w:hAnsi="Courier New" w:cs="宋体"/>
          <w:color w:val="A9B7C6"/>
          <w:kern w:val="0"/>
          <w:szCs w:val="21"/>
        </w:rPr>
        <w:t xml:space="preserve">  - 1: </w:t>
      </w:r>
    </w:p>
    <w:p w14:paraId="5CA680C2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-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信用历史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: </w:t>
      </w:r>
    </w:p>
    <w:p w14:paraId="7AA67D65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- 0: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中等</w:t>
      </w:r>
    </w:p>
    <w:p w14:paraId="6025939C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- 1: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</w:p>
    <w:p w14:paraId="1C9CB4B2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FC4BA9">
        <w:rPr>
          <w:rFonts w:ascii="Courier New" w:eastAsia="宋体" w:hAnsi="Courier New" w:cs="宋体"/>
          <w:color w:val="A9B7C6"/>
          <w:kern w:val="0"/>
          <w:szCs w:val="21"/>
        </w:rPr>
        <w:t xml:space="preserve">      - 2:</w:t>
      </w:r>
    </w:p>
    <w:p w14:paraId="42CCCF28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  -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债务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4633F7BD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    - 0: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</w:p>
    <w:p w14:paraId="52B3EF11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    - 1: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中等</w:t>
      </w:r>
    </w:p>
    <w:p w14:paraId="5BE73E1C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FC4BA9">
        <w:rPr>
          <w:rFonts w:ascii="Courier New" w:eastAsia="宋体" w:hAnsi="Courier New" w:cs="宋体"/>
          <w:color w:val="A9B7C6"/>
          <w:kern w:val="0"/>
          <w:szCs w:val="21"/>
        </w:rPr>
        <w:t xml:space="preserve">  - 2:</w:t>
      </w:r>
    </w:p>
    <w:p w14:paraId="51469754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-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信用历史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1C286595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- 0: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低</w:t>
      </w:r>
    </w:p>
    <w:p w14:paraId="54CDC677" w14:textId="77777777" w:rsidR="00FC4BA9" w:rsidRPr="00FC4BA9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- 1: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中等</w:t>
      </w:r>
    </w:p>
    <w:p w14:paraId="7543AC0D" w14:textId="77777777" w:rsidR="00FC4BA9" w:rsidRPr="00ED2290" w:rsidRDefault="00FC4BA9" w:rsidP="00FC4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     - 2: </w:t>
      </w:r>
      <w:r w:rsidRPr="00FC4BA9">
        <w:rPr>
          <w:rFonts w:ascii="Courier New" w:eastAsia="宋体" w:hAnsi="Courier New" w:cs="宋体" w:hint="eastAsia"/>
          <w:color w:val="A9B7C6"/>
          <w:kern w:val="0"/>
          <w:szCs w:val="21"/>
        </w:rPr>
        <w:t>低</w:t>
      </w:r>
    </w:p>
    <w:p w14:paraId="51EDB3E4" w14:textId="77777777" w:rsidR="001F5673" w:rsidRDefault="001F5673">
      <w:pPr>
        <w:rPr>
          <w:b/>
          <w:bCs/>
          <w:sz w:val="24"/>
        </w:rPr>
      </w:pPr>
    </w:p>
    <w:p w14:paraId="43C2E534" w14:textId="77777777" w:rsidR="00FC4BA9" w:rsidRPr="001F5673" w:rsidRDefault="00FC4BA9">
      <w:pPr>
        <w:rPr>
          <w:rFonts w:hint="eastAsia"/>
          <w:b/>
          <w:bCs/>
          <w:sz w:val="24"/>
        </w:rPr>
      </w:pPr>
    </w:p>
    <w:p w14:paraId="45438A2E" w14:textId="7DBE5E9D" w:rsidR="00ED2290" w:rsidRPr="00ED2290" w:rsidRDefault="00FC4BA9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请输入收入等级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(0:0-15000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1:15000-35000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超过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35000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="00ED2290"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4B18F23C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0</w:t>
      </w:r>
    </w:p>
    <w:p w14:paraId="1711B460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请输入信用历史等级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1D4192C8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好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坏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未知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77A8B634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1</w:t>
      </w:r>
    </w:p>
    <w:p w14:paraId="1E62E7E5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请输入债务等级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53671189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低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34188A57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0</w:t>
      </w:r>
    </w:p>
    <w:p w14:paraId="2C7FEFB8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风险等级为：高</w:t>
      </w:r>
    </w:p>
    <w:p w14:paraId="431C1D97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请输入收入等级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28A80917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(0:0-15000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1:15000-35000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超过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35000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51718C06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1</w:t>
      </w:r>
    </w:p>
    <w:p w14:paraId="0C15A5C3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请输入信用历史等级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3584ECAD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好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坏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未知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47788396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2</w:t>
      </w:r>
    </w:p>
    <w:p w14:paraId="755CEA0E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请输入债务等级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088C0FC1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低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00450B8D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1</w:t>
      </w:r>
    </w:p>
    <w:p w14:paraId="73D8C8AE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lastRenderedPageBreak/>
        <w:t>风险等级为：中等</w:t>
      </w:r>
    </w:p>
    <w:p w14:paraId="5E97BEB6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请输入收入等级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7E7C2BF2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(0:0-15000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1:15000-35000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超过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35000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美元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7CAEEF54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1</w:t>
      </w:r>
    </w:p>
    <w:p w14:paraId="5E2052A3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请输入信用历史等级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190F316D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好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坏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2: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未知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76E7DFE3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2</w:t>
      </w:r>
    </w:p>
    <w:p w14:paraId="3884F7A2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请输入债务等级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:</w:t>
      </w:r>
    </w:p>
    <w:p w14:paraId="601CD88B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(0: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高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 xml:space="preserve"> or 1: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低</w:t>
      </w: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)</w:t>
      </w:r>
    </w:p>
    <w:p w14:paraId="4DAC2C67" w14:textId="77777777" w:rsidR="00ED2290" w:rsidRPr="00ED2290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</w:rPr>
      </w:pPr>
      <w:r w:rsidRPr="00ED2290">
        <w:rPr>
          <w:rFonts w:ascii="Courier New" w:eastAsia="宋体" w:hAnsi="Courier New" w:cs="宋体"/>
          <w:color w:val="A9B7C6"/>
          <w:kern w:val="0"/>
          <w:szCs w:val="21"/>
        </w:rPr>
        <w:t>0</w:t>
      </w:r>
    </w:p>
    <w:p w14:paraId="61305870" w14:textId="77777777" w:rsidR="00ED2290" w:rsidRPr="005259D4" w:rsidRDefault="00ED2290" w:rsidP="00ED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Cs w:val="21"/>
        </w:rPr>
      </w:pPr>
      <w:r w:rsidRPr="00ED2290">
        <w:rPr>
          <w:rFonts w:ascii="Courier New" w:eastAsia="宋体" w:hAnsi="Courier New" w:cs="宋体" w:hint="eastAsia"/>
          <w:color w:val="A9B7C6"/>
          <w:kern w:val="0"/>
          <w:szCs w:val="21"/>
        </w:rPr>
        <w:t>风险等级为：高</w:t>
      </w:r>
    </w:p>
    <w:p w14:paraId="030A3754" w14:textId="77777777" w:rsidR="006B49C3" w:rsidRPr="00ED2290" w:rsidRDefault="006B49C3">
      <w:pPr>
        <w:rPr>
          <w:b/>
          <w:bCs/>
          <w:sz w:val="24"/>
        </w:rPr>
      </w:pPr>
    </w:p>
    <w:p w14:paraId="65FBE778" w14:textId="77777777" w:rsidR="005259D4" w:rsidRDefault="005259D4">
      <w:pPr>
        <w:rPr>
          <w:rFonts w:hint="eastAsia"/>
          <w:b/>
          <w:bCs/>
          <w:sz w:val="24"/>
        </w:rPr>
      </w:pPr>
    </w:p>
    <w:p w14:paraId="34EBF6EB" w14:textId="77777777" w:rsidR="00AC61F0" w:rsidRDefault="00B533F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34EBF6EC" w14:textId="79B4FE64" w:rsidR="00AC61F0" w:rsidRDefault="0061008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实现了</w:t>
      </w:r>
      <w:r>
        <w:rPr>
          <w:rFonts w:hint="eastAsia"/>
          <w:b/>
          <w:bCs/>
          <w:sz w:val="24"/>
        </w:rPr>
        <w:t>ID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决策树算法</w:t>
      </w:r>
      <w:r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在进行熵值计算还有标注等阶段时遇到很大困难</w:t>
      </w:r>
      <w:r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在执行递归的时候</w:t>
      </w:r>
      <w:r w:rsidR="005A4B29">
        <w:rPr>
          <w:rFonts w:hint="eastAsia"/>
          <w:b/>
          <w:bCs/>
          <w:sz w:val="24"/>
        </w:rPr>
        <w:t>很大的拖延了进度</w:t>
      </w:r>
      <w:r w:rsidR="005A4B29">
        <w:rPr>
          <w:rFonts w:hint="eastAsia"/>
          <w:b/>
          <w:bCs/>
          <w:sz w:val="24"/>
        </w:rPr>
        <w:t>,</w:t>
      </w:r>
      <w:r w:rsidR="005A4B29">
        <w:rPr>
          <w:rFonts w:hint="eastAsia"/>
          <w:b/>
          <w:bCs/>
          <w:sz w:val="24"/>
        </w:rPr>
        <w:t>通过上网查阅资料</w:t>
      </w:r>
      <w:r w:rsidR="005A4B29">
        <w:rPr>
          <w:rFonts w:hint="eastAsia"/>
          <w:b/>
          <w:bCs/>
          <w:sz w:val="24"/>
        </w:rPr>
        <w:t>,</w:t>
      </w:r>
      <w:r w:rsidR="005A4B29">
        <w:rPr>
          <w:rFonts w:hint="eastAsia"/>
          <w:b/>
          <w:bCs/>
          <w:sz w:val="24"/>
        </w:rPr>
        <w:t>最终解决了问题</w:t>
      </w:r>
      <w:r w:rsidR="005A4B29">
        <w:rPr>
          <w:rFonts w:hint="eastAsia"/>
          <w:b/>
          <w:bCs/>
          <w:sz w:val="24"/>
        </w:rPr>
        <w:t>,</w:t>
      </w:r>
      <w:r w:rsidR="005A4B29">
        <w:rPr>
          <w:rFonts w:hint="eastAsia"/>
          <w:b/>
          <w:bCs/>
          <w:sz w:val="24"/>
        </w:rPr>
        <w:t>成功实现了该算法</w:t>
      </w:r>
      <w:r w:rsidR="005A4B29">
        <w:rPr>
          <w:rFonts w:hint="eastAsia"/>
          <w:b/>
          <w:bCs/>
          <w:sz w:val="24"/>
        </w:rPr>
        <w:t>.</w:t>
      </w:r>
    </w:p>
    <w:sectPr w:rsidR="00AC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9126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1F0"/>
    <w:rsid w:val="001F5673"/>
    <w:rsid w:val="005259D4"/>
    <w:rsid w:val="005A4B29"/>
    <w:rsid w:val="00610080"/>
    <w:rsid w:val="006B49C3"/>
    <w:rsid w:val="00710692"/>
    <w:rsid w:val="0085477A"/>
    <w:rsid w:val="008E2B82"/>
    <w:rsid w:val="009541CE"/>
    <w:rsid w:val="00AC61F0"/>
    <w:rsid w:val="00B533F6"/>
    <w:rsid w:val="00ED2290"/>
    <w:rsid w:val="00FC4BA9"/>
    <w:rsid w:val="011114D4"/>
    <w:rsid w:val="02DD68EF"/>
    <w:rsid w:val="061501C5"/>
    <w:rsid w:val="0B3D6E6C"/>
    <w:rsid w:val="0B861E38"/>
    <w:rsid w:val="0C646DA7"/>
    <w:rsid w:val="173A1529"/>
    <w:rsid w:val="1F957AAA"/>
    <w:rsid w:val="22223CAD"/>
    <w:rsid w:val="25200BD7"/>
    <w:rsid w:val="26B62704"/>
    <w:rsid w:val="2CF25F7A"/>
    <w:rsid w:val="31077820"/>
    <w:rsid w:val="33876A3A"/>
    <w:rsid w:val="363C52C1"/>
    <w:rsid w:val="37C93D27"/>
    <w:rsid w:val="3AA236EC"/>
    <w:rsid w:val="3B4A2F58"/>
    <w:rsid w:val="3F2249EA"/>
    <w:rsid w:val="3FB6368E"/>
    <w:rsid w:val="41176919"/>
    <w:rsid w:val="49DF0150"/>
    <w:rsid w:val="4A0E00D2"/>
    <w:rsid w:val="4F8C0006"/>
    <w:rsid w:val="507843E8"/>
    <w:rsid w:val="52C42C7C"/>
    <w:rsid w:val="531849E1"/>
    <w:rsid w:val="5458124C"/>
    <w:rsid w:val="5A9B3D80"/>
    <w:rsid w:val="5AD71FAC"/>
    <w:rsid w:val="60C35F8B"/>
    <w:rsid w:val="651260AC"/>
    <w:rsid w:val="73EE2793"/>
    <w:rsid w:val="7AD35DE3"/>
    <w:rsid w:val="7B8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BF6BC"/>
  <w15:docId w15:val="{6B1D8C7C-5E1E-476A-9DFF-40922382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0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1069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Maxbao</cp:lastModifiedBy>
  <cp:revision>15</cp:revision>
  <dcterms:created xsi:type="dcterms:W3CDTF">2021-10-11T12:59:00Z</dcterms:created>
  <dcterms:modified xsi:type="dcterms:W3CDTF">2023-11-06T15:56:00Z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2023-10-31T03:41:53Z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be96d277-f729-41f7-b1c1-c8496bf742a7</vt:lpwstr>
  </property>
  <property fmtid="{D5CDD505-2E9C-101B-9397-08002B2CF9AE}" pid="9" name="MSIP_Label_defa4170-0d19-0005-0004-bc88714345d2_ContentBits">
    <vt:lpwstr>0</vt:lpwstr>
  </property>
</Properties>
</file>