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sz w:val="28"/>
        </w:rPr>
      </w:pPr>
      <w:r>
        <w:rPr>
          <w:sz w:val="28"/>
        </w:rPr>
        <w:t xml:space="preserve">МИНИСТЕРСТВО НАУКИ И ВЫСШЕГО ОБРАЗОВАНИЯ </w:t>
      </w:r>
    </w:p>
    <w:p>
      <w:pPr>
        <w:pStyle w:val="Normal"/>
        <w:spacing w:lineRule="auto" w:line="240"/>
        <w:jc w:val="center"/>
        <w:rPr>
          <w:sz w:val="28"/>
        </w:rPr>
      </w:pPr>
      <w:r>
        <w:rPr>
          <w:sz w:val="28"/>
        </w:rPr>
        <w:t>РОССИЙСКОЙ ФЕДЕРАЦИИ</w:t>
      </w:r>
    </w:p>
    <w:p>
      <w:pPr>
        <w:pStyle w:val="Normal"/>
        <w:spacing w:lineRule="auto" w:line="240"/>
        <w:jc w:val="center"/>
        <w:rPr>
          <w:b/>
          <w:sz w:val="28"/>
        </w:rPr>
      </w:pPr>
      <w:r>
        <w:rPr>
          <w:sz w:val="28"/>
        </w:rPr>
        <w:t xml:space="preserve">Федеральное государственное автономное образовательное учреждение высшего образования </w:t>
        <w:br/>
      </w:r>
      <w:r>
        <w:rPr>
          <w:b/>
          <w:sz w:val="28"/>
        </w:rPr>
        <w:t xml:space="preserve">«Национальный исследовательский </w:t>
        <w:br/>
        <w:t>Нижегородский государственный университет им. Н.И. Лобачевского»</w:t>
      </w:r>
    </w:p>
    <w:p>
      <w:pPr>
        <w:pStyle w:val="Normal"/>
        <w:spacing w:lineRule="auto" w:line="240"/>
        <w:jc w:val="center"/>
        <w:rPr>
          <w:sz w:val="28"/>
        </w:rPr>
      </w:pPr>
      <w:r>
        <w:rPr>
          <w:b/>
          <w:sz w:val="28"/>
        </w:rPr>
        <w:t>(ННГУ)</w:t>
      </w:r>
    </w:p>
    <w:p>
      <w:pPr>
        <w:pStyle w:val="Normal"/>
        <w:spacing w:lineRule="auto" w:line="240"/>
        <w:rPr>
          <w:sz w:val="28"/>
        </w:rPr>
      </w:pPr>
      <w:r>
        <w:rPr>
          <w:sz w:val="28"/>
        </w:rPr>
      </w:r>
    </w:p>
    <w:p>
      <w:pPr>
        <w:pStyle w:val="Normal"/>
        <w:spacing w:lineRule="auto" w:line="240"/>
        <w:rPr>
          <w:sz w:val="28"/>
        </w:rPr>
      </w:pPr>
      <w:r>
        <w:rPr>
          <w:sz w:val="28"/>
        </w:rPr>
      </w:r>
    </w:p>
    <w:p>
      <w:pPr>
        <w:pStyle w:val="Normal"/>
        <w:spacing w:lineRule="auto" w:line="240"/>
        <w:jc w:val="center"/>
        <w:rPr>
          <w:b/>
          <w:sz w:val="28"/>
        </w:rPr>
      </w:pPr>
      <w:r>
        <w:rPr>
          <w:b/>
          <w:sz w:val="28"/>
        </w:rPr>
        <w:t>Институт информационных технологий, математики и механики</w:t>
      </w:r>
    </w:p>
    <w:p>
      <w:pPr>
        <w:pStyle w:val="Normal"/>
        <w:spacing w:lineRule="auto" w:line="24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36"/>
        </w:rPr>
        <w:t>ЛАБОРАТОРНАЯ РАБОТА</w:t>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на тему:</w:t>
      </w:r>
    </w:p>
    <w:p>
      <w:pPr>
        <w:pStyle w:val="Normal"/>
        <w:spacing w:lineRule="auto" w:line="240"/>
        <w:ind w:left="0" w:right="0" w:firstLine="180"/>
        <w:jc w:val="center"/>
        <w:rPr>
          <w:b/>
          <w:sz w:val="28"/>
        </w:rPr>
      </w:pPr>
      <w:r>
        <w:rPr>
          <w:b/>
          <w:sz w:val="28"/>
        </w:rPr>
        <w:t>«</w:t>
      </w:r>
      <w:r>
        <w:rPr>
          <w:b/>
          <w:sz w:val="36"/>
        </w:rPr>
        <w:t>Таблицы</w:t>
      </w:r>
      <w:r>
        <w:rPr>
          <w:b/>
          <w:sz w:val="28"/>
        </w:rPr>
        <w:t>»</w:t>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4678" w:right="0" w:hanging="0"/>
        <w:rPr>
          <w:sz w:val="28"/>
        </w:rPr>
      </w:pPr>
      <w:r>
        <w:rPr>
          <w:b/>
          <w:sz w:val="28"/>
        </w:rPr>
        <w:t xml:space="preserve">Выполнил(а): </w:t>
      </w:r>
      <w:r>
        <w:rPr>
          <w:sz w:val="28"/>
        </w:rPr>
        <w:t>студент(ка) группы 3822Б1ФИ2</w:t>
      </w:r>
    </w:p>
    <w:p>
      <w:pPr>
        <w:pStyle w:val="Normal"/>
        <w:spacing w:lineRule="auto" w:line="240"/>
        <w:ind w:left="4678" w:right="0" w:hanging="0"/>
        <w:jc w:val="right"/>
        <w:rPr>
          <w:sz w:val="28"/>
        </w:rPr>
      </w:pPr>
      <w:r>
        <w:rPr>
          <w:sz w:val="28"/>
        </w:rPr>
        <w:t>___________________ / Чижов М.А./</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4678" w:right="0" w:hanging="0"/>
        <w:rPr>
          <w:sz w:val="28"/>
        </w:rPr>
      </w:pPr>
      <w:r>
        <w:rPr>
          <w:b/>
          <w:sz w:val="28"/>
        </w:rPr>
        <w:t>Проверил:</w:t>
      </w:r>
      <w:r>
        <w:rPr>
          <w:sz w:val="28"/>
        </w:rPr>
        <w:t xml:space="preserve"> к.т.н, доцент каф. ВВиСП</w:t>
      </w:r>
    </w:p>
    <w:p>
      <w:pPr>
        <w:pStyle w:val="Normal"/>
        <w:spacing w:lineRule="auto" w:line="240"/>
        <w:ind w:left="4678" w:right="0" w:hanging="0"/>
        <w:jc w:val="right"/>
        <w:rPr>
          <w:sz w:val="28"/>
        </w:rPr>
      </w:pPr>
      <w:r>
        <w:rPr>
          <w:sz w:val="28"/>
        </w:rPr>
        <w:t>__________________ / Кустикова В.Д./</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Нижний Новгород</w:t>
        <w:br/>
        <w:t>2024</w:t>
      </w:r>
      <w:r>
        <w:br w:type="page"/>
      </w:r>
    </w:p>
    <w:p>
      <w:pPr>
        <w:pStyle w:val="Normal"/>
        <w:ind w:left="0" w:right="0" w:hanging="0"/>
        <w:jc w:val="center"/>
        <w:rPr>
          <w:b/>
          <w:sz w:val="36"/>
        </w:rPr>
      </w:pPr>
      <w:r>
        <w:rPr>
          <w:b/>
          <w:sz w:val="36"/>
        </w:rPr>
        <w:t>Содержание</w:t>
      </w:r>
    </w:p>
    <w:sdt>
      <w:sdtPr>
        <w:docPartObj>
          <w:docPartGallery w:val="Table of Contents"/>
          <w:docPartUnique w:val="true"/>
        </w:docPartObj>
      </w:sdtPr>
      <w:sdtContent>
        <w:p>
          <w:pPr>
            <w:pStyle w:val="125"/>
            <w:tabs>
              <w:tab w:val="clear" w:pos="708"/>
              <w:tab w:val="right" w:pos="9345" w:leader="dot"/>
            </w:tabs>
            <w:rPr>
              <w:rFonts w:ascii="Calibri" w:hAnsi="Calibri"/>
              <w:color w:val="auto"/>
              <w:sz w:val="22"/>
              <w:szCs w:val="22"/>
            </w:rPr>
          </w:pPr>
          <w:r>
            <w:fldChar w:fldCharType="begin"/>
          </w:r>
          <w:r>
            <w:rPr>
              <w:rStyle w:val="Style13"/>
              <w:sz w:val="24"/>
              <w:szCs w:val="24"/>
            </w:rPr>
            <w:instrText xml:space="preserve"> TOC \o "1-8" \h</w:instrText>
          </w:r>
          <w:r>
            <w:rPr>
              <w:rStyle w:val="Style13"/>
              <w:sz w:val="24"/>
              <w:szCs w:val="24"/>
            </w:rPr>
            <w:fldChar w:fldCharType="separate"/>
          </w:r>
          <w:hyperlink w:anchor="_Toc167730062">
            <w:r>
              <w:rPr>
                <w:rStyle w:val="Style13"/>
                <w:sz w:val="24"/>
                <w:szCs w:val="24"/>
              </w:rPr>
              <w:t>Введение</w:t>
            </w:r>
            <w:r>
              <w:rPr>
                <w:webHidden/>
              </w:rPr>
              <w:fldChar w:fldCharType="begin"/>
            </w:r>
            <w:r>
              <w:rPr>
                <w:webHidden/>
              </w:rPr>
              <w:instrText xml:space="preserve">PAGEREF _Toc167730062 \h</w:instrText>
            </w:r>
            <w:r>
              <w:rPr>
                <w:webHidden/>
              </w:rPr>
              <w:fldChar w:fldCharType="separate"/>
            </w:r>
            <w:r>
              <w:rPr>
                <w:rStyle w:val="Style13"/>
                <w:vanish w:val="false"/>
                <w:sz w:val="24"/>
                <w:szCs w:val="24"/>
              </w:rPr>
              <w:tab/>
              <w:t>3</w:t>
            </w:r>
            <w:r>
              <w:rPr>
                <w:webHidden/>
              </w:rPr>
              <w:fldChar w:fldCharType="end"/>
            </w:r>
          </w:hyperlink>
        </w:p>
        <w:p>
          <w:pPr>
            <w:pStyle w:val="125"/>
            <w:tabs>
              <w:tab w:val="clear" w:pos="708"/>
              <w:tab w:val="left" w:pos="1000" w:leader="none"/>
              <w:tab w:val="right" w:pos="9345" w:leader="dot"/>
            </w:tabs>
            <w:rPr>
              <w:rFonts w:ascii="Calibri" w:hAnsi="Calibri"/>
              <w:color w:val="auto"/>
              <w:sz w:val="22"/>
              <w:szCs w:val="22"/>
            </w:rPr>
          </w:pPr>
          <w:hyperlink w:anchor="_Toc167730063">
            <w:r>
              <w:rPr>
                <w:webHidden/>
              </w:rPr>
              <w:fldChar w:fldCharType="begin"/>
            </w:r>
            <w:r>
              <w:rPr>
                <w:webHidden/>
              </w:rPr>
              <w:instrText xml:space="preserve">PAGEREF _Toc167730063 \h</w:instrText>
            </w:r>
            <w:r>
              <w:rPr>
                <w:webHidden/>
              </w:rPr>
              <w:fldChar w:fldCharType="separate"/>
            </w:r>
            <w:r>
              <w:rPr>
                <w:rStyle w:val="Style13"/>
                <w:color w:val="000000"/>
                <w:spacing w:val="0"/>
                <w:sz w:val="24"/>
                <w:szCs w:val="24"/>
              </w:rPr>
              <w:t>1.</w:t>
              <w:tab/>
              <w:t>Постановка задачи</w:t>
              <w:tab/>
              <w:t>5</w:t>
            </w:r>
            <w:r>
              <w:rPr>
                <w:webHidden/>
              </w:rPr>
              <w:fldChar w:fldCharType="end"/>
            </w:r>
          </w:hyperlink>
        </w:p>
        <w:p>
          <w:pPr>
            <w:pStyle w:val="125"/>
            <w:tabs>
              <w:tab w:val="clear" w:pos="708"/>
              <w:tab w:val="left" w:pos="1000" w:leader="none"/>
              <w:tab w:val="right" w:pos="9345" w:leader="dot"/>
            </w:tabs>
            <w:rPr>
              <w:rFonts w:ascii="Calibri" w:hAnsi="Calibri"/>
              <w:color w:val="auto"/>
              <w:sz w:val="22"/>
              <w:szCs w:val="22"/>
            </w:rPr>
          </w:pPr>
          <w:hyperlink w:anchor="_Toc167730064">
            <w:r>
              <w:rPr>
                <w:webHidden/>
              </w:rPr>
              <w:fldChar w:fldCharType="begin"/>
            </w:r>
            <w:r>
              <w:rPr>
                <w:webHidden/>
              </w:rPr>
              <w:instrText xml:space="preserve">PAGEREF _Toc167730064 \h</w:instrText>
            </w:r>
            <w:r>
              <w:rPr>
                <w:webHidden/>
              </w:rPr>
              <w:fldChar w:fldCharType="separate"/>
            </w:r>
            <w:r>
              <w:rPr>
                <w:rStyle w:val="Style13"/>
                <w:color w:val="000000"/>
                <w:spacing w:val="0"/>
                <w:sz w:val="24"/>
                <w:szCs w:val="24"/>
              </w:rPr>
              <w:t>2.</w:t>
              <w:tab/>
              <w:t>Руководство пользователя</w:t>
              <w:tab/>
              <w:t>6</w:t>
            </w:r>
            <w:r>
              <w:rPr>
                <w:webHidden/>
              </w:rPr>
              <w:fldChar w:fldCharType="end"/>
            </w:r>
          </w:hyperlink>
        </w:p>
        <w:p>
          <w:pPr>
            <w:pStyle w:val="210"/>
            <w:tabs>
              <w:tab w:val="clear" w:pos="708"/>
              <w:tab w:val="left" w:pos="1400" w:leader="none"/>
              <w:tab w:val="right" w:pos="9345" w:leader="dot"/>
            </w:tabs>
            <w:rPr>
              <w:rFonts w:ascii="Calibri" w:hAnsi="Calibri"/>
              <w:color w:val="auto"/>
              <w:sz w:val="22"/>
              <w:szCs w:val="22"/>
            </w:rPr>
          </w:pPr>
          <w:hyperlink w:anchor="_Toc167730065">
            <w:r>
              <w:rPr>
                <w:webHidden/>
              </w:rPr>
              <w:fldChar w:fldCharType="begin"/>
            </w:r>
            <w:r>
              <w:rPr>
                <w:webHidden/>
              </w:rPr>
              <w:instrText xml:space="preserve">PAGEREF _Toc167730065 \h</w:instrText>
            </w:r>
            <w:r>
              <w:rPr>
                <w:webHidden/>
              </w:rPr>
              <w:fldChar w:fldCharType="separate"/>
            </w:r>
            <w:r>
              <w:rPr>
                <w:rStyle w:val="Style13"/>
                <w:color w:val="000000"/>
                <w:spacing w:val="0"/>
                <w:sz w:val="24"/>
                <w:szCs w:val="24"/>
              </w:rPr>
              <w:t>2.1</w:t>
              <w:tab/>
              <w:t>Приложение для демонстрации работы полинома</w:t>
              <w:tab/>
              <w:t>6</w:t>
            </w:r>
            <w:r>
              <w:rPr>
                <w:webHidden/>
              </w:rPr>
              <w:fldChar w:fldCharType="end"/>
            </w:r>
          </w:hyperlink>
        </w:p>
        <w:p>
          <w:pPr>
            <w:pStyle w:val="125"/>
            <w:tabs>
              <w:tab w:val="clear" w:pos="708"/>
              <w:tab w:val="left" w:pos="1000" w:leader="none"/>
              <w:tab w:val="right" w:pos="9345" w:leader="dot"/>
            </w:tabs>
            <w:rPr>
              <w:rFonts w:ascii="Calibri" w:hAnsi="Calibri"/>
              <w:color w:val="auto"/>
              <w:sz w:val="22"/>
              <w:szCs w:val="22"/>
            </w:rPr>
          </w:pPr>
          <w:hyperlink w:anchor="_Toc167730066">
            <w:r>
              <w:rPr>
                <w:webHidden/>
              </w:rPr>
              <w:fldChar w:fldCharType="begin"/>
            </w:r>
            <w:r>
              <w:rPr>
                <w:webHidden/>
              </w:rPr>
              <w:instrText xml:space="preserve">PAGEREF _Toc167730066 \h</w:instrText>
            </w:r>
            <w:r>
              <w:rPr>
                <w:webHidden/>
              </w:rPr>
              <w:fldChar w:fldCharType="separate"/>
            </w:r>
            <w:r>
              <w:rPr>
                <w:rStyle w:val="Style13"/>
                <w:color w:val="000000"/>
                <w:spacing w:val="0"/>
                <w:sz w:val="24"/>
                <w:szCs w:val="24"/>
              </w:rPr>
              <w:t>3.</w:t>
              <w:tab/>
              <w:t>Руководство программиста</w:t>
              <w:tab/>
              <w:t>8</w:t>
            </w:r>
            <w:r>
              <w:rPr>
                <w:webHidden/>
              </w:rPr>
              <w:fldChar w:fldCharType="end"/>
            </w:r>
          </w:hyperlink>
        </w:p>
        <w:p>
          <w:pPr>
            <w:pStyle w:val="210"/>
            <w:tabs>
              <w:tab w:val="clear" w:pos="708"/>
              <w:tab w:val="left" w:pos="1400" w:leader="none"/>
              <w:tab w:val="right" w:pos="9345" w:leader="dot"/>
            </w:tabs>
            <w:rPr>
              <w:rFonts w:ascii="Calibri" w:hAnsi="Calibri"/>
              <w:color w:val="auto"/>
              <w:sz w:val="22"/>
              <w:szCs w:val="22"/>
            </w:rPr>
          </w:pPr>
          <w:hyperlink w:anchor="_Toc167730067">
            <w:r>
              <w:rPr>
                <w:webHidden/>
              </w:rPr>
              <w:fldChar w:fldCharType="begin"/>
            </w:r>
            <w:r>
              <w:rPr>
                <w:webHidden/>
              </w:rPr>
              <w:instrText xml:space="preserve">PAGEREF _Toc167730067 \h</w:instrText>
            </w:r>
            <w:r>
              <w:rPr>
                <w:webHidden/>
              </w:rPr>
              <w:fldChar w:fldCharType="separate"/>
            </w:r>
            <w:r>
              <w:rPr>
                <w:rStyle w:val="Style13"/>
                <w:color w:val="000000"/>
                <w:spacing w:val="0"/>
                <w:sz w:val="24"/>
                <w:szCs w:val="24"/>
              </w:rPr>
              <w:t>3.1</w:t>
              <w:tab/>
              <w:t>Описание алгоритмов</w:t>
              <w:tab/>
              <w:t>8</w:t>
            </w:r>
            <w:r>
              <w:rPr>
                <w:webHidden/>
              </w:rPr>
              <w:fldChar w:fldCharType="end"/>
            </w:r>
          </w:hyperlink>
        </w:p>
        <w:p>
          <w:pPr>
            <w:pStyle w:val="39"/>
            <w:tabs>
              <w:tab w:val="left" w:pos="1749" w:leader="none"/>
              <w:tab w:val="right" w:pos="9355" w:leader="dot"/>
            </w:tabs>
            <w:rPr>
              <w:rFonts w:ascii="Calibri" w:hAnsi="Calibri"/>
              <w:color w:val="auto"/>
              <w:sz w:val="22"/>
              <w:szCs w:val="22"/>
            </w:rPr>
          </w:pPr>
          <w:hyperlink w:anchor="_Toc167730068">
            <w:r>
              <w:rPr>
                <w:webHidden/>
              </w:rPr>
              <w:fldChar w:fldCharType="begin"/>
            </w:r>
            <w:r>
              <w:rPr>
                <w:webHidden/>
              </w:rPr>
              <w:instrText xml:space="preserve">PAGEREF _Toc167730068 \h</w:instrText>
            </w:r>
            <w:r>
              <w:rPr>
                <w:webHidden/>
              </w:rPr>
              <w:fldChar w:fldCharType="separate"/>
            </w:r>
            <w:r>
              <w:rPr>
                <w:rStyle w:val="Style13"/>
                <w:color w:val="000000"/>
                <w:spacing w:val="0"/>
                <w:sz w:val="24"/>
                <w:szCs w:val="24"/>
              </w:rPr>
              <w:t>3.1.1</w:t>
              <w:tab/>
              <w:t>Просматриваемая таблица</w:t>
              <w:tab/>
              <w:t>8</w:t>
            </w:r>
            <w:r>
              <w:rPr>
                <w:webHidden/>
              </w:rPr>
              <w:fldChar w:fldCharType="end"/>
            </w:r>
          </w:hyperlink>
        </w:p>
        <w:p>
          <w:pPr>
            <w:pStyle w:val="39"/>
            <w:tabs>
              <w:tab w:val="left" w:pos="1749" w:leader="none"/>
              <w:tab w:val="right" w:pos="9355" w:leader="dot"/>
            </w:tabs>
            <w:rPr>
              <w:rFonts w:ascii="Calibri" w:hAnsi="Calibri"/>
              <w:color w:val="auto"/>
              <w:sz w:val="22"/>
              <w:szCs w:val="22"/>
            </w:rPr>
          </w:pPr>
          <w:hyperlink w:anchor="_Toc167730069">
            <w:r>
              <w:rPr>
                <w:webHidden/>
              </w:rPr>
              <w:fldChar w:fldCharType="begin"/>
            </w:r>
            <w:r>
              <w:rPr>
                <w:webHidden/>
              </w:rPr>
              <w:instrText xml:space="preserve">PAGEREF _Toc167730069 \h</w:instrText>
            </w:r>
            <w:r>
              <w:rPr>
                <w:webHidden/>
              </w:rPr>
              <w:fldChar w:fldCharType="separate"/>
            </w:r>
            <w:r>
              <w:rPr>
                <w:rStyle w:val="Style13"/>
                <w:color w:val="000000"/>
                <w:spacing w:val="0"/>
                <w:sz w:val="24"/>
                <w:szCs w:val="24"/>
              </w:rPr>
              <w:t>3.1.1</w:t>
              <w:tab/>
              <w:t>Сортированная таблица</w:t>
              <w:tab/>
              <w:t>10</w:t>
            </w:r>
            <w:r>
              <w:rPr>
                <w:webHidden/>
              </w:rPr>
              <w:fldChar w:fldCharType="end"/>
            </w:r>
          </w:hyperlink>
        </w:p>
        <w:p>
          <w:pPr>
            <w:pStyle w:val="39"/>
            <w:tabs>
              <w:tab w:val="left" w:pos="1749" w:leader="none"/>
              <w:tab w:val="right" w:pos="9355" w:leader="dot"/>
            </w:tabs>
            <w:rPr>
              <w:rFonts w:ascii="Calibri" w:hAnsi="Calibri"/>
              <w:color w:val="auto"/>
              <w:sz w:val="22"/>
              <w:szCs w:val="22"/>
            </w:rPr>
          </w:pPr>
          <w:hyperlink w:anchor="_Toc167730070">
            <w:r>
              <w:rPr>
                <w:webHidden/>
              </w:rPr>
              <w:fldChar w:fldCharType="begin"/>
            </w:r>
            <w:r>
              <w:rPr>
                <w:webHidden/>
              </w:rPr>
              <w:instrText xml:space="preserve">PAGEREF _Toc167730070 \h</w:instrText>
            </w:r>
            <w:r>
              <w:rPr>
                <w:webHidden/>
              </w:rPr>
              <w:fldChar w:fldCharType="separate"/>
            </w:r>
            <w:r>
              <w:rPr>
                <w:rStyle w:val="Style13"/>
                <w:color w:val="000000"/>
                <w:spacing w:val="0"/>
                <w:sz w:val="24"/>
                <w:szCs w:val="24"/>
              </w:rPr>
              <w:t>3.1.1</w:t>
              <w:tab/>
              <w:t>Хэш-таблица</w:t>
              <w:tab/>
              <w:t>12</w:t>
            </w:r>
            <w:r>
              <w:rPr>
                <w:webHidden/>
              </w:rPr>
              <w:fldChar w:fldCharType="end"/>
            </w:r>
          </w:hyperlink>
        </w:p>
        <w:p>
          <w:pPr>
            <w:pStyle w:val="210"/>
            <w:tabs>
              <w:tab w:val="clear" w:pos="708"/>
              <w:tab w:val="left" w:pos="1400" w:leader="none"/>
              <w:tab w:val="right" w:pos="9345" w:leader="dot"/>
            </w:tabs>
            <w:rPr>
              <w:rFonts w:ascii="Calibri" w:hAnsi="Calibri"/>
              <w:color w:val="auto"/>
              <w:sz w:val="22"/>
              <w:szCs w:val="22"/>
            </w:rPr>
          </w:pPr>
          <w:hyperlink w:anchor="_Toc167730071">
            <w:r>
              <w:rPr>
                <w:webHidden/>
              </w:rPr>
              <w:fldChar w:fldCharType="begin"/>
            </w:r>
            <w:r>
              <w:rPr>
                <w:webHidden/>
              </w:rPr>
              <w:instrText xml:space="preserve">PAGEREF _Toc167730071 \h</w:instrText>
            </w:r>
            <w:r>
              <w:rPr>
                <w:webHidden/>
              </w:rPr>
              <w:fldChar w:fldCharType="separate"/>
            </w:r>
            <w:r>
              <w:rPr>
                <w:rStyle w:val="Style13"/>
                <w:color w:val="000000"/>
                <w:spacing w:val="0"/>
                <w:sz w:val="24"/>
                <w:szCs w:val="24"/>
              </w:rPr>
              <w:t>3.1</w:t>
              <w:tab/>
              <w:t>Описание программной реализации</w:t>
              <w:tab/>
              <w:t>14</w:t>
            </w:r>
            <w:r>
              <w:rPr>
                <w:webHidden/>
              </w:rPr>
              <w:fldChar w:fldCharType="end"/>
            </w:r>
          </w:hyperlink>
        </w:p>
        <w:p>
          <w:pPr>
            <w:pStyle w:val="39"/>
            <w:tabs>
              <w:tab w:val="left" w:pos="1809" w:leader="none"/>
              <w:tab w:val="right" w:pos="9355" w:leader="dot"/>
            </w:tabs>
            <w:rPr>
              <w:rFonts w:ascii="Calibri" w:hAnsi="Calibri"/>
              <w:color w:val="auto"/>
              <w:sz w:val="22"/>
              <w:szCs w:val="22"/>
            </w:rPr>
          </w:pPr>
          <w:hyperlink w:anchor="_Toc167730072">
            <w:r>
              <w:rPr>
                <w:webHidden/>
              </w:rPr>
              <w:fldChar w:fldCharType="begin"/>
            </w:r>
            <w:r>
              <w:rPr>
                <w:webHidden/>
              </w:rPr>
              <w:instrText xml:space="preserve">PAGEREF _Toc167730072 \h</w:instrText>
            </w:r>
            <w:r>
              <w:rPr>
                <w:webHidden/>
              </w:rPr>
              <w:fldChar w:fldCharType="separate"/>
            </w:r>
            <w:r>
              <w:rPr>
                <w:rStyle w:val="Style13"/>
                <w:color w:val="000000"/>
                <w:spacing w:val="0"/>
                <w:sz w:val="24"/>
                <w:szCs w:val="24"/>
              </w:rPr>
              <w:t>3.2.1.</w:t>
              <w:tab/>
              <w:t>Описание класс TabRecord</w:t>
              <w:tab/>
              <w:t>14</w:t>
            </w:r>
            <w:r>
              <w:rPr>
                <w:webHidden/>
              </w:rPr>
              <w:fldChar w:fldCharType="end"/>
            </w:r>
          </w:hyperlink>
        </w:p>
        <w:p>
          <w:pPr>
            <w:pStyle w:val="39"/>
            <w:tabs>
              <w:tab w:val="left" w:pos="1809" w:leader="none"/>
              <w:tab w:val="right" w:pos="9355" w:leader="dot"/>
            </w:tabs>
            <w:rPr>
              <w:rFonts w:ascii="Calibri" w:hAnsi="Calibri"/>
              <w:color w:val="auto"/>
              <w:sz w:val="22"/>
              <w:szCs w:val="22"/>
            </w:rPr>
          </w:pPr>
          <w:hyperlink w:anchor="_Toc167730073">
            <w:r>
              <w:rPr>
                <w:webHidden/>
              </w:rPr>
              <w:fldChar w:fldCharType="begin"/>
            </w:r>
            <w:r>
              <w:rPr>
                <w:webHidden/>
              </w:rPr>
              <w:instrText xml:space="preserve">PAGEREF _Toc167730073 \h</w:instrText>
            </w:r>
            <w:r>
              <w:rPr>
                <w:webHidden/>
              </w:rPr>
              <w:fldChar w:fldCharType="separate"/>
            </w:r>
            <w:r>
              <w:rPr>
                <w:rStyle w:val="Style13"/>
                <w:color w:val="000000"/>
                <w:spacing w:val="0"/>
                <w:sz w:val="24"/>
                <w:szCs w:val="24"/>
              </w:rPr>
              <w:t>3.2.2.</w:t>
              <w:tab/>
              <w:t>Описание класса Table</w:t>
              <w:tab/>
              <w:t>15</w:t>
            </w:r>
            <w:r>
              <w:rPr>
                <w:webHidden/>
              </w:rPr>
              <w:fldChar w:fldCharType="end"/>
            </w:r>
          </w:hyperlink>
        </w:p>
        <w:p>
          <w:pPr>
            <w:pStyle w:val="39"/>
            <w:tabs>
              <w:tab w:val="left" w:pos="1809" w:leader="none"/>
              <w:tab w:val="right" w:pos="9355" w:leader="dot"/>
            </w:tabs>
            <w:rPr>
              <w:rFonts w:ascii="Calibri" w:hAnsi="Calibri"/>
              <w:color w:val="auto"/>
              <w:sz w:val="22"/>
              <w:szCs w:val="22"/>
            </w:rPr>
          </w:pPr>
          <w:hyperlink w:anchor="_Toc167730074">
            <w:r>
              <w:rPr>
                <w:webHidden/>
              </w:rPr>
              <w:fldChar w:fldCharType="begin"/>
            </w:r>
            <w:r>
              <w:rPr>
                <w:webHidden/>
              </w:rPr>
              <w:instrText xml:space="preserve">PAGEREF _Toc167730074 \h</w:instrText>
            </w:r>
            <w:r>
              <w:rPr>
                <w:webHidden/>
              </w:rPr>
              <w:fldChar w:fldCharType="separate"/>
            </w:r>
            <w:r>
              <w:rPr>
                <w:rStyle w:val="Style13"/>
                <w:color w:val="000000"/>
                <w:spacing w:val="0"/>
                <w:sz w:val="24"/>
                <w:szCs w:val="24"/>
              </w:rPr>
              <w:t>3.2.3.</w:t>
              <w:tab/>
              <w:t>Описание класса TScanTable</w:t>
              <w:tab/>
              <w:t>17</w:t>
            </w:r>
            <w:r>
              <w:rPr>
                <w:webHidden/>
              </w:rPr>
              <w:fldChar w:fldCharType="end"/>
            </w:r>
          </w:hyperlink>
        </w:p>
        <w:p>
          <w:pPr>
            <w:pStyle w:val="39"/>
            <w:tabs>
              <w:tab w:val="left" w:pos="1809" w:leader="none"/>
              <w:tab w:val="right" w:pos="9355" w:leader="dot"/>
            </w:tabs>
            <w:rPr>
              <w:rFonts w:ascii="Calibri" w:hAnsi="Calibri"/>
              <w:color w:val="auto"/>
              <w:sz w:val="22"/>
              <w:szCs w:val="22"/>
            </w:rPr>
          </w:pPr>
          <w:hyperlink w:anchor="_Toc167730075">
            <w:r>
              <w:rPr>
                <w:webHidden/>
              </w:rPr>
              <w:fldChar w:fldCharType="begin"/>
            </w:r>
            <w:r>
              <w:rPr>
                <w:webHidden/>
              </w:rPr>
              <w:instrText xml:space="preserve">PAGEREF _Toc167730075 \h</w:instrText>
            </w:r>
            <w:r>
              <w:rPr>
                <w:webHidden/>
              </w:rPr>
              <w:fldChar w:fldCharType="separate"/>
            </w:r>
            <w:r>
              <w:rPr>
                <w:rStyle w:val="Style13"/>
                <w:color w:val="000000"/>
                <w:spacing w:val="0"/>
                <w:sz w:val="24"/>
                <w:szCs w:val="24"/>
              </w:rPr>
              <w:t>3.2.4.</w:t>
              <w:tab/>
              <w:t>Описание класса TSortTable</w:t>
              <w:tab/>
              <w:t>19</w:t>
            </w:r>
            <w:r>
              <w:rPr>
                <w:webHidden/>
              </w:rPr>
              <w:fldChar w:fldCharType="end"/>
            </w:r>
          </w:hyperlink>
        </w:p>
        <w:p>
          <w:pPr>
            <w:pStyle w:val="39"/>
            <w:tabs>
              <w:tab w:val="left" w:pos="1809" w:leader="none"/>
              <w:tab w:val="right" w:pos="9355" w:leader="dot"/>
            </w:tabs>
            <w:rPr>
              <w:rFonts w:ascii="Calibri" w:hAnsi="Calibri"/>
              <w:color w:val="auto"/>
              <w:sz w:val="22"/>
              <w:szCs w:val="22"/>
            </w:rPr>
          </w:pPr>
          <w:hyperlink w:anchor="_Toc167730076">
            <w:r>
              <w:rPr>
                <w:webHidden/>
              </w:rPr>
              <w:fldChar w:fldCharType="begin"/>
            </w:r>
            <w:r>
              <w:rPr>
                <w:webHidden/>
              </w:rPr>
              <w:instrText xml:space="preserve">PAGEREF _Toc167730076 \h</w:instrText>
            </w:r>
            <w:r>
              <w:rPr>
                <w:webHidden/>
              </w:rPr>
              <w:fldChar w:fldCharType="separate"/>
            </w:r>
            <w:r>
              <w:rPr>
                <w:rStyle w:val="Style13"/>
                <w:color w:val="000000"/>
                <w:spacing w:val="0"/>
                <w:sz w:val="24"/>
                <w:szCs w:val="24"/>
              </w:rPr>
              <w:t>3.2.5.</w:t>
              <w:tab/>
              <w:t>Описание класса THashTable</w:t>
              <w:tab/>
              <w:t>21</w:t>
            </w:r>
            <w:r>
              <w:rPr>
                <w:webHidden/>
              </w:rPr>
              <w:fldChar w:fldCharType="end"/>
            </w:r>
          </w:hyperlink>
        </w:p>
        <w:p>
          <w:pPr>
            <w:pStyle w:val="39"/>
            <w:tabs>
              <w:tab w:val="left" w:pos="1809" w:leader="none"/>
              <w:tab w:val="right" w:pos="9355" w:leader="dot"/>
            </w:tabs>
            <w:rPr>
              <w:rFonts w:ascii="Calibri" w:hAnsi="Calibri"/>
              <w:color w:val="auto"/>
              <w:sz w:val="22"/>
              <w:szCs w:val="22"/>
            </w:rPr>
          </w:pPr>
          <w:hyperlink w:anchor="_Toc167730077">
            <w:r>
              <w:rPr>
                <w:webHidden/>
              </w:rPr>
              <w:fldChar w:fldCharType="begin"/>
            </w:r>
            <w:r>
              <w:rPr>
                <w:webHidden/>
              </w:rPr>
              <w:instrText xml:space="preserve">PAGEREF _Toc167730077 \h</w:instrText>
            </w:r>
            <w:r>
              <w:rPr>
                <w:webHidden/>
              </w:rPr>
              <w:fldChar w:fldCharType="separate"/>
            </w:r>
            <w:r>
              <w:rPr>
                <w:rStyle w:val="Style13"/>
                <w:color w:val="000000"/>
                <w:spacing w:val="0"/>
                <w:sz w:val="24"/>
                <w:szCs w:val="24"/>
              </w:rPr>
              <w:t>3.2.6.</w:t>
              <w:tab/>
              <w:t>Описание класса TArrayHashTable</w:t>
              <w:tab/>
              <w:t>21</w:t>
            </w:r>
            <w:r>
              <w:rPr>
                <w:webHidden/>
              </w:rPr>
              <w:fldChar w:fldCharType="end"/>
            </w:r>
          </w:hyperlink>
        </w:p>
        <w:p>
          <w:pPr>
            <w:pStyle w:val="125"/>
            <w:tabs>
              <w:tab w:val="clear" w:pos="708"/>
              <w:tab w:val="right" w:pos="9345" w:leader="dot"/>
            </w:tabs>
            <w:rPr>
              <w:rFonts w:ascii="Calibri" w:hAnsi="Calibri"/>
              <w:color w:val="auto"/>
              <w:sz w:val="22"/>
              <w:szCs w:val="22"/>
            </w:rPr>
          </w:pPr>
          <w:hyperlink w:anchor="_Toc167730078">
            <w:r>
              <w:rPr>
                <w:webHidden/>
              </w:rPr>
              <w:fldChar w:fldCharType="begin"/>
            </w:r>
            <w:r>
              <w:rPr>
                <w:webHidden/>
              </w:rPr>
              <w:instrText xml:space="preserve">PAGEREF _Toc167730078 \h</w:instrText>
            </w:r>
            <w:r>
              <w:rPr>
                <w:webHidden/>
              </w:rPr>
              <w:fldChar w:fldCharType="separate"/>
            </w:r>
            <w:r>
              <w:rPr>
                <w:rStyle w:val="Style13"/>
                <w:color w:val="000000"/>
                <w:spacing w:val="0"/>
                <w:sz w:val="24"/>
                <w:szCs w:val="24"/>
              </w:rPr>
              <w:t>Заключение</w:t>
              <w:tab/>
              <w:t>25</w:t>
            </w:r>
            <w:r>
              <w:rPr>
                <w:webHidden/>
              </w:rPr>
              <w:fldChar w:fldCharType="end"/>
            </w:r>
          </w:hyperlink>
        </w:p>
        <w:p>
          <w:pPr>
            <w:pStyle w:val="125"/>
            <w:tabs>
              <w:tab w:val="clear" w:pos="708"/>
              <w:tab w:val="right" w:pos="9345" w:leader="dot"/>
            </w:tabs>
            <w:rPr>
              <w:rFonts w:ascii="Calibri" w:hAnsi="Calibri"/>
              <w:color w:val="auto"/>
              <w:sz w:val="22"/>
              <w:szCs w:val="22"/>
            </w:rPr>
          </w:pPr>
          <w:hyperlink w:anchor="_Toc167730079">
            <w:r>
              <w:rPr>
                <w:webHidden/>
              </w:rPr>
              <w:fldChar w:fldCharType="begin"/>
            </w:r>
            <w:r>
              <w:rPr>
                <w:webHidden/>
              </w:rPr>
              <w:instrText xml:space="preserve">PAGEREF _Toc167730079 \h</w:instrText>
            </w:r>
            <w:r>
              <w:rPr>
                <w:webHidden/>
              </w:rPr>
              <w:fldChar w:fldCharType="separate"/>
            </w:r>
            <w:r>
              <w:rPr>
                <w:rStyle w:val="Style13"/>
                <w:color w:val="000000"/>
                <w:spacing w:val="0"/>
                <w:sz w:val="24"/>
                <w:szCs w:val="24"/>
              </w:rPr>
              <w:t>Литература</w:t>
              <w:tab/>
              <w:t>26</w:t>
            </w:r>
            <w:r>
              <w:rPr>
                <w:webHidden/>
              </w:rPr>
              <w:fldChar w:fldCharType="end"/>
            </w:r>
          </w:hyperlink>
        </w:p>
        <w:p>
          <w:pPr>
            <w:pStyle w:val="125"/>
            <w:tabs>
              <w:tab w:val="clear" w:pos="708"/>
              <w:tab w:val="right" w:pos="9345" w:leader="dot"/>
            </w:tabs>
            <w:rPr>
              <w:rFonts w:ascii="Calibri" w:hAnsi="Calibri"/>
              <w:color w:val="auto"/>
              <w:sz w:val="22"/>
              <w:szCs w:val="22"/>
            </w:rPr>
          </w:pPr>
          <w:hyperlink w:anchor="_Toc167730080">
            <w:r>
              <w:rPr>
                <w:webHidden/>
              </w:rPr>
              <w:fldChar w:fldCharType="begin"/>
            </w:r>
            <w:r>
              <w:rPr>
                <w:webHidden/>
              </w:rPr>
              <w:instrText xml:space="preserve">PAGEREF _Toc167730080 \h</w:instrText>
            </w:r>
            <w:r>
              <w:rPr>
                <w:webHidden/>
              </w:rPr>
              <w:fldChar w:fldCharType="separate"/>
            </w:r>
            <w:r>
              <w:rPr>
                <w:rStyle w:val="Style13"/>
                <w:color w:val="000000"/>
                <w:spacing w:val="0"/>
                <w:sz w:val="24"/>
                <w:szCs w:val="24"/>
              </w:rPr>
              <w:t>Приложения</w:t>
              <w:tab/>
              <w:t>27</w:t>
            </w:r>
            <w:r>
              <w:rPr>
                <w:webHidden/>
              </w:rPr>
              <w:fldChar w:fldCharType="end"/>
            </w:r>
          </w:hyperlink>
        </w:p>
        <w:p>
          <w:pPr>
            <w:pStyle w:val="210"/>
            <w:tabs>
              <w:tab w:val="clear" w:pos="708"/>
              <w:tab w:val="right" w:pos="9345" w:leader="dot"/>
            </w:tabs>
            <w:rPr>
              <w:rFonts w:ascii="Calibri" w:hAnsi="Calibri"/>
              <w:color w:val="auto"/>
              <w:sz w:val="22"/>
              <w:szCs w:val="22"/>
            </w:rPr>
          </w:pPr>
          <w:hyperlink w:anchor="_Toc167730081">
            <w:r>
              <w:rPr>
                <w:webHidden/>
              </w:rPr>
              <w:fldChar w:fldCharType="begin"/>
            </w:r>
            <w:r>
              <w:rPr>
                <w:webHidden/>
              </w:rPr>
              <w:instrText xml:space="preserve">PAGEREF _Toc167730081 \h</w:instrText>
            </w:r>
            <w:r>
              <w:rPr>
                <w:webHidden/>
              </w:rPr>
              <w:fldChar w:fldCharType="separate"/>
            </w:r>
            <w:r>
              <w:rPr>
                <w:rStyle w:val="Style13"/>
                <w:color w:val="000000"/>
                <w:spacing w:val="0"/>
                <w:sz w:val="24"/>
                <w:szCs w:val="24"/>
              </w:rPr>
              <w:t>Приложение А. Реализация класса TabRecord</w:t>
              <w:tab/>
              <w:t>27</w:t>
            </w:r>
            <w:r>
              <w:rPr>
                <w:webHidden/>
              </w:rPr>
              <w:fldChar w:fldCharType="end"/>
            </w:r>
          </w:hyperlink>
        </w:p>
        <w:p>
          <w:pPr>
            <w:pStyle w:val="210"/>
            <w:tabs>
              <w:tab w:val="clear" w:pos="708"/>
              <w:tab w:val="right" w:pos="9345" w:leader="dot"/>
            </w:tabs>
            <w:rPr>
              <w:rFonts w:ascii="Calibri" w:hAnsi="Calibri"/>
              <w:color w:val="auto"/>
              <w:sz w:val="22"/>
              <w:szCs w:val="22"/>
            </w:rPr>
          </w:pPr>
          <w:hyperlink w:anchor="_Toc167730082">
            <w:r>
              <w:rPr>
                <w:webHidden/>
              </w:rPr>
              <w:fldChar w:fldCharType="begin"/>
            </w:r>
            <w:r>
              <w:rPr>
                <w:webHidden/>
              </w:rPr>
              <w:instrText xml:space="preserve">PAGEREF _Toc167730082 \h</w:instrText>
            </w:r>
            <w:r>
              <w:rPr>
                <w:webHidden/>
              </w:rPr>
              <w:fldChar w:fldCharType="separate"/>
            </w:r>
            <w:r>
              <w:rPr>
                <w:rStyle w:val="Style13"/>
                <w:color w:val="000000"/>
                <w:spacing w:val="0"/>
                <w:sz w:val="24"/>
                <w:szCs w:val="24"/>
              </w:rPr>
              <w:t>Приложение Б. Реализация класса Table</w:t>
              <w:tab/>
              <w:t>27</w:t>
            </w:r>
            <w:r>
              <w:rPr>
                <w:webHidden/>
              </w:rPr>
              <w:fldChar w:fldCharType="end"/>
            </w:r>
          </w:hyperlink>
        </w:p>
        <w:p>
          <w:pPr>
            <w:pStyle w:val="210"/>
            <w:tabs>
              <w:tab w:val="clear" w:pos="708"/>
              <w:tab w:val="right" w:pos="9345" w:leader="dot"/>
            </w:tabs>
            <w:rPr>
              <w:rFonts w:ascii="Calibri" w:hAnsi="Calibri"/>
              <w:color w:val="auto"/>
              <w:sz w:val="22"/>
              <w:szCs w:val="22"/>
            </w:rPr>
          </w:pPr>
          <w:hyperlink w:anchor="_Toc167730083">
            <w:r>
              <w:rPr>
                <w:webHidden/>
              </w:rPr>
              <w:fldChar w:fldCharType="begin"/>
            </w:r>
            <w:r>
              <w:rPr>
                <w:webHidden/>
              </w:rPr>
              <w:instrText xml:space="preserve">PAGEREF _Toc167730083 \h</w:instrText>
            </w:r>
            <w:r>
              <w:rPr>
                <w:webHidden/>
              </w:rPr>
              <w:fldChar w:fldCharType="separate"/>
            </w:r>
            <w:r>
              <w:rPr>
                <w:rStyle w:val="Style13"/>
                <w:color w:val="000000"/>
                <w:spacing w:val="0"/>
                <w:sz w:val="24"/>
                <w:szCs w:val="24"/>
              </w:rPr>
              <w:t>Приложение В. Реализация класса TScanTable</w:t>
              <w:tab/>
              <w:t>28</w:t>
            </w:r>
            <w:r>
              <w:rPr>
                <w:webHidden/>
              </w:rPr>
              <w:fldChar w:fldCharType="end"/>
            </w:r>
          </w:hyperlink>
        </w:p>
        <w:p>
          <w:pPr>
            <w:pStyle w:val="210"/>
            <w:tabs>
              <w:tab w:val="clear" w:pos="708"/>
              <w:tab w:val="right" w:pos="9345" w:leader="dot"/>
            </w:tabs>
            <w:rPr>
              <w:rFonts w:ascii="Calibri" w:hAnsi="Calibri"/>
              <w:color w:val="auto"/>
              <w:sz w:val="22"/>
              <w:szCs w:val="22"/>
            </w:rPr>
          </w:pPr>
          <w:hyperlink w:anchor="_Toc167730084">
            <w:r>
              <w:rPr>
                <w:webHidden/>
              </w:rPr>
              <w:fldChar w:fldCharType="begin"/>
            </w:r>
            <w:r>
              <w:rPr>
                <w:webHidden/>
              </w:rPr>
              <w:instrText xml:space="preserve">PAGEREF _Toc167730084 \h</w:instrText>
            </w:r>
            <w:r>
              <w:rPr>
                <w:webHidden/>
              </w:rPr>
              <w:fldChar w:fldCharType="separate"/>
            </w:r>
            <w:r>
              <w:rPr>
                <w:rStyle w:val="Style13"/>
                <w:color w:val="000000"/>
                <w:spacing w:val="0"/>
                <w:sz w:val="24"/>
                <w:szCs w:val="24"/>
              </w:rPr>
              <w:t>Приложение Г. Реализация класса TSortTable</w:t>
              <w:tab/>
              <w:t>29</w:t>
            </w:r>
            <w:r>
              <w:rPr>
                <w:webHidden/>
              </w:rPr>
              <w:fldChar w:fldCharType="end"/>
            </w:r>
          </w:hyperlink>
        </w:p>
        <w:p>
          <w:pPr>
            <w:pStyle w:val="210"/>
            <w:tabs>
              <w:tab w:val="clear" w:pos="708"/>
              <w:tab w:val="right" w:pos="9345" w:leader="dot"/>
            </w:tabs>
            <w:rPr>
              <w:rFonts w:ascii="Calibri" w:hAnsi="Calibri"/>
              <w:color w:val="auto"/>
              <w:sz w:val="22"/>
              <w:szCs w:val="22"/>
            </w:rPr>
          </w:pPr>
          <w:hyperlink w:anchor="_Toc167730085">
            <w:r>
              <w:rPr>
                <w:webHidden/>
              </w:rPr>
              <w:fldChar w:fldCharType="begin"/>
            </w:r>
            <w:r>
              <w:rPr>
                <w:webHidden/>
              </w:rPr>
              <w:instrText xml:space="preserve">PAGEREF _Toc167730085 \h</w:instrText>
            </w:r>
            <w:r>
              <w:rPr>
                <w:webHidden/>
              </w:rPr>
              <w:fldChar w:fldCharType="separate"/>
            </w:r>
            <w:r>
              <w:rPr>
                <w:rStyle w:val="Style13"/>
                <w:color w:val="000000"/>
                <w:spacing w:val="0"/>
                <w:sz w:val="24"/>
                <w:szCs w:val="24"/>
              </w:rPr>
              <w:t>Приложение Д. Реализация класса THashTable</w:t>
              <w:tab/>
              <w:t>31</w:t>
            </w:r>
            <w:r>
              <w:rPr>
                <w:webHidden/>
              </w:rPr>
              <w:fldChar w:fldCharType="end"/>
            </w:r>
          </w:hyperlink>
        </w:p>
        <w:p>
          <w:pPr>
            <w:pStyle w:val="210"/>
            <w:tabs>
              <w:tab w:val="clear" w:pos="708"/>
              <w:tab w:val="right" w:pos="9345" w:leader="dot"/>
            </w:tabs>
            <w:rPr>
              <w:rFonts w:ascii="Calibri" w:hAnsi="Calibri"/>
              <w:color w:val="auto"/>
              <w:sz w:val="22"/>
              <w:szCs w:val="22"/>
            </w:rPr>
          </w:pPr>
          <w:hyperlink w:anchor="_Toc167730086">
            <w:r>
              <w:rPr>
                <w:webHidden/>
              </w:rPr>
              <w:fldChar w:fldCharType="begin"/>
            </w:r>
            <w:r>
              <w:rPr>
                <w:webHidden/>
              </w:rPr>
              <w:instrText xml:space="preserve">PAGEREF _Toc167730086 \h</w:instrText>
            </w:r>
            <w:r>
              <w:rPr>
                <w:webHidden/>
              </w:rPr>
              <w:fldChar w:fldCharType="separate"/>
            </w:r>
            <w:r>
              <w:rPr>
                <w:rStyle w:val="Style13"/>
                <w:color w:val="000000"/>
                <w:spacing w:val="0"/>
                <w:sz w:val="24"/>
                <w:szCs w:val="24"/>
              </w:rPr>
              <w:t>Приложение Е. Реализация класса TarrayHashTable</w:t>
              <w:tab/>
              <w:t>31</w:t>
            </w:r>
            <w:r>
              <w:rPr>
                <w:webHidden/>
              </w:rPr>
              <w:fldChar w:fldCharType="end"/>
            </w:r>
          </w:hyperlink>
          <w:r>
            <w:rPr>
              <w:rStyle w:val="Style13"/>
              <w:sz w:val="24"/>
              <w:spacing w:val="0"/>
              <w:szCs w:val="24"/>
              <w:color w:val="000000"/>
            </w:rPr>
            <w:fldChar w:fldCharType="end"/>
          </w:r>
        </w:p>
      </w:sdtContent>
    </w:sdt>
    <w:p>
      <w:pPr>
        <w:pStyle w:val="210"/>
        <w:tabs>
          <w:tab w:val="clear" w:pos="708"/>
          <w:tab w:val="right" w:pos="9345" w:leader="dot"/>
        </w:tabs>
        <w:rPr>
          <w:rFonts w:ascii="Calibri" w:hAnsi="Calibri"/>
          <w:color w:val="auto"/>
          <w:sz w:val="22"/>
          <w:szCs w:val="22"/>
        </w:rPr>
      </w:pPr>
      <w:r>
        <w:rPr>
          <w:rFonts w:ascii="Calibri" w:hAnsi="Calibri"/>
          <w:color w:val="auto"/>
          <w:sz w:val="22"/>
          <w:szCs w:val="22"/>
        </w:rPr>
      </w:r>
    </w:p>
    <w:p>
      <w:pPr>
        <w:pStyle w:val="Normal"/>
        <w:rPr/>
      </w:pPr>
      <w:r>
        <w:rPr/>
      </w:r>
      <w:r>
        <w:br w:type="page"/>
      </w:r>
    </w:p>
    <w:p>
      <w:pPr>
        <w:pStyle w:val="1"/>
        <w:rPr/>
      </w:pPr>
      <w:bookmarkStart w:id="0" w:name="_Toc167730062"/>
      <w:r>
        <w:rPr/>
        <w:t>Введение</w:t>
      </w:r>
      <w:bookmarkEnd w:id="0"/>
    </w:p>
    <w:p>
      <w:pPr>
        <w:pStyle w:val="Normal"/>
        <w:rPr/>
      </w:pPr>
      <w:r>
        <w:rPr/>
        <w:t>В рамках лабораторной работы предстоит разработать три различные структуры данных, предназначенные для эффективной организации и операций с множеством записей.</w:t>
      </w:r>
    </w:p>
    <w:p>
      <w:pPr>
        <w:pStyle w:val="Normal"/>
        <w:rPr/>
      </w:pPr>
      <w:r>
        <w:rPr/>
        <w:t>Первой структурой данных, котор будет разработана, является просматриваемая таблица, которая обеспечит возможность последовательного прохода по всем элементам с целью поиска заданных значений или выполнения других операций.</w:t>
      </w:r>
    </w:p>
    <w:p>
      <w:pPr>
        <w:pStyle w:val="Normal"/>
        <w:rPr/>
      </w:pPr>
      <w:r>
        <w:rPr/>
        <w:t>Вторая разрабатываемая структура данных представляет собой сортированную таблицу, способную автоматически упорядочивать данные с целью ускорения операций поиска и извлечения информации из таблицы.</w:t>
      </w:r>
    </w:p>
    <w:p>
      <w:pPr>
        <w:pStyle w:val="Normal"/>
        <w:rPr/>
      </w:pPr>
      <w:r>
        <w:rPr/>
        <w:t>И, наконец, третьей разрабатываемой структурой данных будет хэш-таблица, позволяющая эффективно хранить и быстро извлекать данные с использованием хэширования для разрешения коллизий.</w:t>
      </w:r>
    </w:p>
    <w:p>
      <w:pPr>
        <w:pStyle w:val="Normal"/>
        <w:rPr/>
      </w:pPr>
      <w:r>
        <w:rPr/>
        <w:t>Целью данной лабораторной работы является изучение принципов работы и особенностей реализации указанных структур данных, а также оценка их эффективности при решении различных задач.</w:t>
      </w:r>
      <w:r>
        <w:br w:type="page"/>
      </w:r>
    </w:p>
    <w:p>
      <w:pPr>
        <w:pStyle w:val="134"/>
        <w:numPr>
          <w:ilvl w:val="0"/>
          <w:numId w:val="9"/>
        </w:numPr>
        <w:rPr/>
      </w:pPr>
      <w:bookmarkStart w:id="1" w:name="_Toc167730063"/>
      <w:r>
        <w:rPr/>
        <w:t>Постановка задачи</w:t>
      </w:r>
      <w:bookmarkEnd w:id="1"/>
    </w:p>
    <w:p>
      <w:pPr>
        <w:pStyle w:val="Normal"/>
        <w:rPr/>
      </w:pPr>
      <w:r>
        <w:rPr/>
        <w:t>Цель – реализовать структуры данных: просматриваемая таблица, сортированная таблица, хэш-таблица.</w:t>
      </w:r>
    </w:p>
    <w:p>
      <w:pPr>
        <w:pStyle w:val="Normal"/>
        <w:rPr/>
      </w:pPr>
      <w:r>
        <w:rPr/>
        <w:t>Задачи:</w:t>
      </w:r>
    </w:p>
    <w:p>
      <w:pPr>
        <w:pStyle w:val="Normal"/>
        <w:rPr/>
      </w:pPr>
      <w:r>
        <w:rPr/>
        <w:t>1. Реализовать класс для работы с просматриваемыми таблицами.</w:t>
      </w:r>
    </w:p>
    <w:p>
      <w:pPr>
        <w:pStyle w:val="Normal"/>
        <w:rPr/>
      </w:pPr>
      <w:r>
        <w:rPr/>
        <w:t>2. Реализовать класс для работы с отсортированной таблицей.</w:t>
      </w:r>
    </w:p>
    <w:p>
      <w:pPr>
        <w:pStyle w:val="Normal"/>
        <w:rPr/>
      </w:pPr>
      <w:r>
        <w:rPr/>
        <w:t>3. Реализовать класс для работы с хэш-таблицей.</w:t>
      </w:r>
    </w:p>
    <w:p>
      <w:pPr>
        <w:pStyle w:val="Normal"/>
        <w:rPr/>
      </w:pPr>
      <w:r>
        <w:rPr/>
        <w:t>4. Написать следующие операции для работы с таблицами: добавление, удаление, поиск записей.</w:t>
      </w:r>
    </w:p>
    <w:p>
      <w:pPr>
        <w:pStyle w:val="Normal"/>
        <w:rPr/>
      </w:pPr>
      <w:r>
        <w:rPr/>
        <w:t>5. Добавить вспомогательную операция сортировки просматриваемой таблицы.</w:t>
      </w:r>
    </w:p>
    <w:p>
      <w:pPr>
        <w:pStyle w:val="Normal"/>
        <w:rPr/>
      </w:pPr>
      <w:r>
        <w:rPr/>
      </w:r>
      <w:r>
        <w:br w:type="page"/>
      </w:r>
    </w:p>
    <w:p>
      <w:pPr>
        <w:pStyle w:val="134"/>
        <w:numPr>
          <w:ilvl w:val="0"/>
          <w:numId w:val="18"/>
        </w:numPr>
        <w:rPr/>
      </w:pPr>
      <w:bookmarkStart w:id="2" w:name="_Toc167730064"/>
      <w:r>
        <w:rPr/>
        <w:t>Руководство пользователя</w:t>
      </w:r>
      <w:bookmarkEnd w:id="2"/>
    </w:p>
    <w:p>
      <w:pPr>
        <w:pStyle w:val="2"/>
        <w:numPr>
          <w:ilvl w:val="1"/>
          <w:numId w:val="19"/>
        </w:numPr>
        <w:rPr/>
      </w:pPr>
      <w:bookmarkStart w:id="3" w:name="_Toc167730065"/>
      <w:r>
        <w:rPr/>
        <w:t xml:space="preserve">Приложение для демонстрации работы </w:t>
      </w:r>
      <w:bookmarkEnd w:id="3"/>
      <w:r>
        <w:rPr/>
        <w:t>таблиц</w:t>
      </w:r>
    </w:p>
    <w:p>
      <w:pPr>
        <w:pStyle w:val="Normal"/>
        <w:numPr>
          <w:ilvl w:val="0"/>
          <w:numId w:val="3"/>
        </w:numPr>
        <w:ind w:left="927" w:right="0" w:hanging="0"/>
        <w:jc w:val="left"/>
        <w:rPr/>
      </w:pPr>
      <w:r>
        <w:drawing>
          <wp:anchor behindDoc="0" distT="0" distB="0" distL="114300" distR="114300" simplePos="0" locked="0" layoutInCell="0" allowOverlap="1" relativeHeight="2051">
            <wp:simplePos x="0" y="0"/>
            <wp:positionH relativeFrom="column">
              <wp:posOffset>-3810</wp:posOffset>
            </wp:positionH>
            <wp:positionV relativeFrom="paragraph">
              <wp:posOffset>574040</wp:posOffset>
            </wp:positionV>
            <wp:extent cx="5940425" cy="1588135"/>
            <wp:effectExtent l="0" t="0" r="0" b="0"/>
            <wp:wrapTight wrapText="bothSides">
              <wp:wrapPolygon edited="0">
                <wp:start x="-2" y="0"/>
                <wp:lineTo x="-2" y="21244"/>
                <wp:lineTo x="21539" y="21244"/>
                <wp:lineTo x="21539" y="0"/>
                <wp:lineTo x="-2" y="0"/>
              </wp:wrapPolygon>
            </wp:wrapTight>
            <wp:docPr id="1"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9" descr=""/>
                    <pic:cNvPicPr>
                      <a:picLocks noChangeAspect="1" noChangeArrowheads="1"/>
                    </pic:cNvPicPr>
                  </pic:nvPicPr>
                  <pic:blipFill>
                    <a:blip r:embed="rId2"/>
                    <a:stretch>
                      <a:fillRect/>
                    </a:stretch>
                  </pic:blipFill>
                  <pic:spPr bwMode="auto">
                    <a:xfrm>
                      <a:off x="0" y="0"/>
                      <a:ext cx="5940425" cy="1588135"/>
                    </a:xfrm>
                    <a:prstGeom prst="rect">
                      <a:avLst/>
                    </a:prstGeom>
                  </pic:spPr>
                </pic:pic>
              </a:graphicData>
            </a:graphic>
          </wp:anchor>
        </w:drawing>
      </w:r>
      <w:r>
        <w:rPr/>
        <w:t>Запустите приложение с названием sample_</w:t>
      </w:r>
      <w:r>
        <w:rPr>
          <w:lang w:val="en-US"/>
        </w:rPr>
        <w:t>tables</w:t>
      </w:r>
      <w:r>
        <w:rPr/>
        <w:t>.exe. В результате появится окно, показанное ниже (</w:t>
      </w:r>
      <w:r>
        <w:rPr>
          <w:caps w:val="false"/>
          <w:smallCaps w:val="false"/>
        </w:rPr>
        <w:fldChar w:fldCharType="begin"/>
      </w:r>
      <w:r>
        <w:rPr>
          <w:smallCaps w:val="false"/>
          <w:caps w:val="false"/>
        </w:rPr>
        <w:instrText xml:space="preserve"> REF _Ref162865767 \r \h </w:instrText>
      </w:r>
      <w:r>
        <w:rPr>
          <w:smallCaps w:val="false"/>
          <w:caps w:val="false"/>
        </w:rPr>
        <w:fldChar w:fldCharType="separate"/>
      </w:r>
      <w:r>
        <w:rPr>
          <w:smallCaps w:val="false"/>
          <w:caps w:val="false"/>
        </w:rPr>
        <w:t>Рис. 1</w:t>
      </w:r>
      <w:r>
        <w:rPr>
          <w:smallCaps w:val="false"/>
          <w:caps w:val="false"/>
        </w:rPr>
        <w:fldChar w:fldCharType="end"/>
      </w:r>
      <w:r>
        <w:rPr/>
        <w:t xml:space="preserve">). </w:t>
      </w:r>
    </w:p>
    <w:p>
      <w:pPr>
        <w:pStyle w:val="Style39"/>
        <w:numPr>
          <w:ilvl w:val="0"/>
          <w:numId w:val="5"/>
        </w:numPr>
        <w:rPr/>
      </w:pPr>
      <w:bookmarkStart w:id="4" w:name="_Ref162865767"/>
      <w:r>
        <w:rPr/>
        <w:t>Основное окно программы</w:t>
      </w:r>
      <w:bookmarkEnd w:id="4"/>
    </w:p>
    <w:p>
      <w:pPr>
        <w:pStyle w:val="Normal"/>
        <w:numPr>
          <w:ilvl w:val="0"/>
          <w:numId w:val="3"/>
        </w:numPr>
        <w:ind w:left="927" w:right="0" w:hanging="0"/>
        <w:jc w:val="left"/>
        <w:rPr/>
      </w:pPr>
      <w:r>
        <w:drawing>
          <wp:anchor behindDoc="0" distT="0" distB="0" distL="114300" distR="114300" simplePos="0" locked="0" layoutInCell="0" allowOverlap="1" relativeHeight="2050">
            <wp:simplePos x="0" y="0"/>
            <wp:positionH relativeFrom="column">
              <wp:posOffset>-3810</wp:posOffset>
            </wp:positionH>
            <wp:positionV relativeFrom="paragraph">
              <wp:posOffset>576580</wp:posOffset>
            </wp:positionV>
            <wp:extent cx="5940425" cy="1340485"/>
            <wp:effectExtent l="0" t="0" r="0" b="0"/>
            <wp:wrapTight wrapText="bothSides">
              <wp:wrapPolygon edited="0">
                <wp:start x="-2" y="0"/>
                <wp:lineTo x="-2" y="21177"/>
                <wp:lineTo x="21539" y="21177"/>
                <wp:lineTo x="21539" y="0"/>
                <wp:lineTo x="-2" y="0"/>
              </wp:wrapPolygon>
            </wp:wrapTight>
            <wp:docPr id="2"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0" descr=""/>
                    <pic:cNvPicPr>
                      <a:picLocks noChangeAspect="1" noChangeArrowheads="1"/>
                    </pic:cNvPicPr>
                  </pic:nvPicPr>
                  <pic:blipFill>
                    <a:blip r:embed="rId3"/>
                    <a:stretch>
                      <a:fillRect/>
                    </a:stretch>
                  </pic:blipFill>
                  <pic:spPr bwMode="auto">
                    <a:xfrm>
                      <a:off x="0" y="0"/>
                      <a:ext cx="5940425" cy="1340485"/>
                    </a:xfrm>
                    <a:prstGeom prst="rect">
                      <a:avLst/>
                    </a:prstGeom>
                  </pic:spPr>
                </pic:pic>
              </a:graphicData>
            </a:graphic>
          </wp:anchor>
        </w:drawing>
      </w:r>
      <w:r>
        <w:rPr/>
        <w:t xml:space="preserve">Введите команду </w:t>
      </w:r>
      <w:r>
        <w:rPr>
          <w:lang w:val="en-US"/>
        </w:rPr>
        <w:t>insert</w:t>
      </w:r>
      <w:r>
        <w:rPr/>
        <w:t>, чтобы перейти к вставке полинома. После этого введите полином и выберите таблицу, в которую вы хотите вставить. (</w:t>
      </w:r>
      <w:r>
        <w:rPr>
          <w:caps w:val="false"/>
          <w:smallCaps w:val="false"/>
        </w:rPr>
        <w:fldChar w:fldCharType="begin"/>
      </w:r>
      <w:r>
        <w:rPr>
          <w:smallCaps w:val="false"/>
          <w:caps w:val="false"/>
        </w:rPr>
        <w:instrText xml:space="preserve"> REF _Ref162865735 \r \h </w:instrText>
      </w:r>
      <w:r>
        <w:rPr>
          <w:smallCaps w:val="false"/>
          <w:caps w:val="false"/>
        </w:rPr>
        <w:fldChar w:fldCharType="separate"/>
      </w:r>
      <w:r>
        <w:rPr>
          <w:smallCaps w:val="false"/>
          <w:caps w:val="false"/>
        </w:rPr>
        <w:t>Рис. 2</w:t>
      </w:r>
      <w:r>
        <w:rPr>
          <w:smallCaps w:val="false"/>
          <w:caps w:val="false"/>
        </w:rPr>
        <w:fldChar w:fldCharType="end"/>
      </w:r>
      <w:r>
        <w:rPr/>
        <w:t>).</w:t>
      </w:r>
    </w:p>
    <w:p>
      <w:pPr>
        <w:pStyle w:val="Style39"/>
        <w:numPr>
          <w:ilvl w:val="0"/>
          <w:numId w:val="5"/>
        </w:numPr>
        <w:rPr/>
      </w:pPr>
      <w:bookmarkStart w:id="5" w:name="_Ref162865735"/>
      <w:r>
        <w:rPr/>
        <w:t>Вставка полином</w:t>
      </w:r>
      <w:bookmarkEnd w:id="5"/>
      <w:r>
        <w:rPr/>
        <w:t>а.</w:t>
      </w:r>
    </w:p>
    <w:p>
      <w:pPr>
        <w:pStyle w:val="Normal"/>
        <w:numPr>
          <w:ilvl w:val="0"/>
          <w:numId w:val="3"/>
        </w:numPr>
        <w:ind w:left="927" w:right="0" w:hanging="0"/>
        <w:rPr/>
      </w:pPr>
      <w:r>
        <w:drawing>
          <wp:anchor behindDoc="0" distT="0" distB="0" distL="114300" distR="114300" simplePos="0" locked="0" layoutInCell="0" allowOverlap="1" relativeHeight="2049">
            <wp:simplePos x="0" y="0"/>
            <wp:positionH relativeFrom="column">
              <wp:posOffset>-3810</wp:posOffset>
            </wp:positionH>
            <wp:positionV relativeFrom="paragraph">
              <wp:posOffset>512445</wp:posOffset>
            </wp:positionV>
            <wp:extent cx="5939790" cy="2420620"/>
            <wp:effectExtent l="0" t="0" r="0" b="0"/>
            <wp:wrapTight wrapText="bothSides">
              <wp:wrapPolygon edited="0">
                <wp:start x="-2" y="0"/>
                <wp:lineTo x="-2" y="21510"/>
                <wp:lineTo x="21542" y="21510"/>
                <wp:lineTo x="21542" y="0"/>
                <wp:lineTo x="-2" y="0"/>
              </wp:wrapPolygon>
            </wp:wrapTight>
            <wp:docPr id="3" name="Рисунок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8" descr=""/>
                    <pic:cNvPicPr>
                      <a:picLocks noChangeAspect="1" noChangeArrowheads="1"/>
                    </pic:cNvPicPr>
                  </pic:nvPicPr>
                  <pic:blipFill>
                    <a:blip r:embed="rId4"/>
                    <a:stretch>
                      <a:fillRect/>
                    </a:stretch>
                  </pic:blipFill>
                  <pic:spPr bwMode="auto">
                    <a:xfrm>
                      <a:off x="0" y="0"/>
                      <a:ext cx="5939790" cy="2420620"/>
                    </a:xfrm>
                    <a:prstGeom prst="rect">
                      <a:avLst/>
                    </a:prstGeom>
                  </pic:spPr>
                </pic:pic>
              </a:graphicData>
            </a:graphic>
          </wp:anchor>
        </w:drawing>
      </w:r>
      <w:r>
        <w:rPr/>
        <w:t xml:space="preserve">Предположим, что вставка произошла во все таблицы. В результате появится следующее окно с полином </w:t>
      </w:r>
      <w:r>
        <w:rPr/>
        <w:t>(</w:t>
      </w:r>
      <w:r>
        <w:rPr>
          <w:caps w:val="false"/>
          <w:smallCaps w:val="false"/>
        </w:rPr>
        <w:fldChar w:fldCharType="begin"/>
      </w:r>
      <w:r>
        <w:rPr>
          <w:smallCaps w:val="false"/>
          <w:caps w:val="false"/>
        </w:rPr>
        <w:instrText xml:space="preserve"> REF __RefNumPara__3027_2620385028 \r \h </w:instrText>
      </w:r>
      <w:r>
        <w:rPr>
          <w:smallCaps w:val="false"/>
          <w:caps w:val="false"/>
        </w:rPr>
        <w:fldChar w:fldCharType="separate"/>
      </w:r>
      <w:r>
        <w:rPr>
          <w:smallCaps w:val="false"/>
          <w:caps w:val="false"/>
        </w:rPr>
        <w:t>Рис. 3</w:t>
      </w:r>
      <w:r>
        <w:rPr>
          <w:smallCaps w:val="false"/>
          <w:caps w:val="false"/>
        </w:rPr>
        <w:fldChar w:fldCharType="end"/>
      </w:r>
      <w:r>
        <w:rPr/>
        <w:t>).</w:t>
      </w:r>
    </w:p>
    <w:p>
      <w:pPr>
        <w:pStyle w:val="Style39"/>
        <w:numPr>
          <w:ilvl w:val="0"/>
          <w:numId w:val="5"/>
        </w:numPr>
        <w:rPr/>
      </w:pPr>
      <w:bookmarkStart w:id="6" w:name="__RefNumPara__3027_2620385028"/>
      <w:bookmarkEnd w:id="6"/>
      <w:r>
        <w:rPr/>
        <w:t>Полином, вставленный во все таблицы.</w:t>
      </w:r>
    </w:p>
    <w:p>
      <w:pPr>
        <w:pStyle w:val="Normal"/>
        <w:numPr>
          <w:ilvl w:val="0"/>
          <w:numId w:val="3"/>
        </w:numPr>
        <w:ind w:left="927" w:right="0" w:hanging="0"/>
        <w:rPr/>
      </w:pPr>
      <w:r>
        <w:drawing>
          <wp:anchor behindDoc="0" distT="0" distB="0" distL="114300" distR="114300" simplePos="0" locked="0" layoutInCell="0" allowOverlap="1" relativeHeight="2048">
            <wp:simplePos x="0" y="0"/>
            <wp:positionH relativeFrom="column">
              <wp:posOffset>-3175</wp:posOffset>
            </wp:positionH>
            <wp:positionV relativeFrom="paragraph">
              <wp:posOffset>1042035</wp:posOffset>
            </wp:positionV>
            <wp:extent cx="5940425" cy="2532380"/>
            <wp:effectExtent l="0" t="0" r="0" b="0"/>
            <wp:wrapTight wrapText="bothSides">
              <wp:wrapPolygon edited="0">
                <wp:start x="-2" y="0"/>
                <wp:lineTo x="-2" y="21447"/>
                <wp:lineTo x="21539" y="21447"/>
                <wp:lineTo x="21539" y="0"/>
                <wp:lineTo x="-2" y="0"/>
              </wp:wrapPolygon>
            </wp:wrapTight>
            <wp:docPr id="4" name="Рисунок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9" descr=""/>
                    <pic:cNvPicPr>
                      <a:picLocks noChangeAspect="1" noChangeArrowheads="1"/>
                    </pic:cNvPicPr>
                  </pic:nvPicPr>
                  <pic:blipFill>
                    <a:blip r:embed="rId5"/>
                    <a:stretch>
                      <a:fillRect/>
                    </a:stretch>
                  </pic:blipFill>
                  <pic:spPr bwMode="auto">
                    <a:xfrm>
                      <a:off x="0" y="0"/>
                      <a:ext cx="5940425" cy="2532380"/>
                    </a:xfrm>
                    <a:prstGeom prst="rect">
                      <a:avLst/>
                    </a:prstGeom>
                  </pic:spPr>
                </pic:pic>
              </a:graphicData>
            </a:graphic>
          </wp:anchor>
        </w:drawing>
      </w:r>
      <w:r>
        <w:rPr/>
        <w:t xml:space="preserve">Для удаления полинома введите команду </w:t>
      </w:r>
      <w:r>
        <w:rPr>
          <w:lang w:val="en-US"/>
        </w:rPr>
        <w:t>remove</w:t>
      </w:r>
      <w:r>
        <w:rPr/>
        <w:t>. После этого введите полином который вы хотите удалить и выберите таблицу. Предположим, что это будет просматриваемая таблица. После этого полином будет удален из первой таблицы (</w:t>
      </w:r>
      <w:r>
        <w:rPr>
          <w:caps w:val="false"/>
          <w:smallCaps w:val="false"/>
        </w:rPr>
        <w:fldChar w:fldCharType="begin"/>
      </w:r>
      <w:r>
        <w:rPr>
          <w:smallCaps w:val="false"/>
          <w:caps w:val="false"/>
        </w:rPr>
        <w:instrText xml:space="preserve"> REF _Ref167732581 \r \h </w:instrText>
      </w:r>
      <w:r>
        <w:rPr>
          <w:smallCaps w:val="false"/>
          <w:caps w:val="false"/>
        </w:rPr>
        <w:fldChar w:fldCharType="separate"/>
      </w:r>
      <w:r>
        <w:rPr>
          <w:smallCaps w:val="false"/>
          <w:caps w:val="false"/>
        </w:rPr>
        <w:t>Рис. 4</w:t>
      </w:r>
      <w:r>
        <w:rPr>
          <w:smallCaps w:val="false"/>
          <w:caps w:val="false"/>
        </w:rPr>
        <w:fldChar w:fldCharType="end"/>
      </w:r>
      <w:r>
        <w:rPr/>
        <w:t>).</w:t>
      </w:r>
    </w:p>
    <w:p>
      <w:pPr>
        <w:pStyle w:val="Style39"/>
        <w:numPr>
          <w:ilvl w:val="0"/>
          <w:numId w:val="5"/>
        </w:numPr>
        <w:rPr/>
      </w:pPr>
      <w:bookmarkStart w:id="7" w:name="_Ref167732581"/>
      <w:r>
        <w:rPr/>
        <w:t>Удаление полинома из таблицы 1.</w:t>
      </w:r>
      <w:bookmarkEnd w:id="7"/>
    </w:p>
    <w:p>
      <w:pPr>
        <w:pStyle w:val="Normal"/>
        <w:numPr>
          <w:ilvl w:val="0"/>
          <w:numId w:val="3"/>
        </w:numPr>
        <w:ind w:left="927" w:right="0" w:hanging="0"/>
        <w:rPr/>
      </w:pPr>
      <w:r>
        <w:drawing>
          <wp:anchor behindDoc="0" distT="0" distB="0" distL="114300" distR="114300" simplePos="0" locked="0" layoutInCell="0" allowOverlap="1" relativeHeight="2052">
            <wp:simplePos x="0" y="0"/>
            <wp:positionH relativeFrom="column">
              <wp:posOffset>-3810</wp:posOffset>
            </wp:positionH>
            <wp:positionV relativeFrom="paragraph">
              <wp:posOffset>347345</wp:posOffset>
            </wp:positionV>
            <wp:extent cx="5940425" cy="3295650"/>
            <wp:effectExtent l="0" t="0" r="0" b="0"/>
            <wp:wrapTight wrapText="bothSides">
              <wp:wrapPolygon edited="0">
                <wp:start x="-2" y="0"/>
                <wp:lineTo x="-2" y="21473"/>
                <wp:lineTo x="21539" y="21473"/>
                <wp:lineTo x="21539" y="0"/>
                <wp:lineTo x="-2" y="0"/>
              </wp:wrapPolygon>
            </wp:wrapTight>
            <wp:docPr id="5" name="Рисунок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0" descr=""/>
                    <pic:cNvPicPr>
                      <a:picLocks noChangeAspect="1" noChangeArrowheads="1"/>
                    </pic:cNvPicPr>
                  </pic:nvPicPr>
                  <pic:blipFill>
                    <a:blip r:embed="rId6"/>
                    <a:stretch>
                      <a:fillRect/>
                    </a:stretch>
                  </pic:blipFill>
                  <pic:spPr bwMode="auto">
                    <a:xfrm>
                      <a:off x="0" y="0"/>
                      <a:ext cx="5940425" cy="3295650"/>
                    </a:xfrm>
                    <a:prstGeom prst="rect">
                      <a:avLst/>
                    </a:prstGeom>
                  </pic:spPr>
                </pic:pic>
              </a:graphicData>
            </a:graphic>
          </wp:anchor>
        </w:drawing>
      </w:r>
      <w:r>
        <w:rPr/>
        <w:t xml:space="preserve">Для сортировки просматриваемой таблицы введите команду </w:t>
      </w:r>
      <w:r>
        <w:rPr>
          <w:lang w:val="en-US"/>
        </w:rPr>
        <w:t>sort</w:t>
      </w:r>
      <w:r>
        <w:rPr/>
        <w:t xml:space="preserve"> (</w:t>
      </w:r>
      <w:r>
        <w:rPr>
          <w:caps w:val="false"/>
          <w:smallCaps w:val="false"/>
        </w:rPr>
        <w:fldChar w:fldCharType="begin"/>
      </w:r>
      <w:r>
        <w:rPr>
          <w:smallCaps w:val="false"/>
          <w:caps w:val="false"/>
        </w:rPr>
        <w:instrText xml:space="preserve"> REF _Ref167732854 \r \h </w:instrText>
      </w:r>
      <w:r>
        <w:rPr>
          <w:smallCaps w:val="false"/>
          <w:caps w:val="false"/>
        </w:rPr>
        <w:fldChar w:fldCharType="separate"/>
      </w:r>
      <w:r>
        <w:rPr>
          <w:smallCaps w:val="false"/>
          <w:caps w:val="false"/>
        </w:rPr>
        <w:t>Рис. 5</w:t>
      </w:r>
      <w:r>
        <w:rPr>
          <w:smallCaps w:val="false"/>
          <w:caps w:val="false"/>
        </w:rPr>
        <w:fldChar w:fldCharType="end"/>
      </w:r>
      <w:r>
        <w:rPr/>
        <w:t xml:space="preserve">). </w:t>
      </w:r>
    </w:p>
    <w:p>
      <w:pPr>
        <w:pStyle w:val="Style39"/>
        <w:numPr>
          <w:ilvl w:val="0"/>
          <w:numId w:val="5"/>
        </w:numPr>
        <w:rPr/>
      </w:pPr>
      <w:bookmarkStart w:id="8" w:name="_Ref167732854"/>
      <w:r>
        <w:rPr/>
        <w:t>Сортировка просматриваемой таблицы</w:t>
      </w:r>
      <w:bookmarkEnd w:id="8"/>
      <w:r>
        <w:rPr/>
        <w:t>.</w:t>
      </w:r>
    </w:p>
    <w:p>
      <w:pPr>
        <w:pStyle w:val="Normal"/>
        <w:numPr>
          <w:ilvl w:val="0"/>
          <w:numId w:val="3"/>
        </w:numPr>
        <w:ind w:left="927" w:right="0" w:hanging="0"/>
        <w:rPr/>
      </w:pPr>
      <w:r>
        <w:rPr/>
        <w:t>После этого на экран выведется результат сортировки просматриваемой таблицы (</w:t>
      </w:r>
      <w:r>
        <w:rPr>
          <w:caps w:val="false"/>
          <w:smallCaps w:val="false"/>
        </w:rPr>
        <w:fldChar w:fldCharType="begin"/>
      </w:r>
      <w:r>
        <w:rPr>
          <w:smallCaps w:val="false"/>
          <w:caps w:val="false"/>
        </w:rPr>
        <w:instrText xml:space="preserve"> REF _Ref167733047 \r \h </w:instrText>
      </w:r>
      <w:r>
        <w:rPr>
          <w:smallCaps w:val="false"/>
          <w:caps w:val="false"/>
        </w:rPr>
        <w:fldChar w:fldCharType="separate"/>
      </w:r>
      <w:r>
        <w:rPr>
          <w:smallCaps w:val="false"/>
          <w:caps w:val="false"/>
        </w:rPr>
        <w:t>Рис. 6</w:t>
      </w:r>
      <w:r>
        <w:rPr>
          <w:smallCaps w:val="false"/>
          <w:caps w:val="false"/>
        </w:rPr>
        <w:fldChar w:fldCharType="end"/>
      </w:r>
      <w:r>
        <w:rPr/>
        <w:t>).</w:t>
      </w:r>
    </w:p>
    <w:p>
      <w:pPr>
        <w:pStyle w:val="Style39"/>
        <w:numPr>
          <w:ilvl w:val="0"/>
          <w:numId w:val="5"/>
        </w:numPr>
        <w:rPr/>
      </w:pPr>
      <w:bookmarkStart w:id="9" w:name="_Ref167733047"/>
      <w:r>
        <w:drawing>
          <wp:anchor behindDoc="0" distT="0" distB="0" distL="114300" distR="114300" simplePos="0" locked="0" layoutInCell="0" allowOverlap="1" relativeHeight="2053">
            <wp:simplePos x="0" y="0"/>
            <wp:positionH relativeFrom="column">
              <wp:posOffset>-3810</wp:posOffset>
            </wp:positionH>
            <wp:positionV relativeFrom="paragraph">
              <wp:posOffset>-5715</wp:posOffset>
            </wp:positionV>
            <wp:extent cx="5940425" cy="1042670"/>
            <wp:effectExtent l="0" t="0" r="0" b="0"/>
            <wp:wrapTopAndBottom/>
            <wp:docPr id="6" name="Рисунок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2" descr=""/>
                    <pic:cNvPicPr>
                      <a:picLocks noChangeAspect="1" noChangeArrowheads="1"/>
                    </pic:cNvPicPr>
                  </pic:nvPicPr>
                  <pic:blipFill>
                    <a:blip r:embed="rId7"/>
                    <a:stretch>
                      <a:fillRect/>
                    </a:stretch>
                  </pic:blipFill>
                  <pic:spPr bwMode="auto">
                    <a:xfrm>
                      <a:off x="0" y="0"/>
                      <a:ext cx="5940425" cy="1042670"/>
                    </a:xfrm>
                    <a:prstGeom prst="rect">
                      <a:avLst/>
                    </a:prstGeom>
                  </pic:spPr>
                </pic:pic>
              </a:graphicData>
            </a:graphic>
          </wp:anchor>
        </w:drawing>
      </w:r>
      <w:r>
        <w:rPr/>
        <w:t>Результат сортировки</w:t>
      </w:r>
      <w:bookmarkEnd w:id="9"/>
      <w:r>
        <w:rPr/>
        <w:t>.</w:t>
      </w:r>
    </w:p>
    <w:p>
      <w:pPr>
        <w:pStyle w:val="Normal"/>
        <w:numPr>
          <w:ilvl w:val="0"/>
          <w:numId w:val="3"/>
        </w:numPr>
        <w:ind w:left="927" w:right="0" w:hanging="0"/>
        <w:rPr/>
      </w:pPr>
      <w:r>
        <w:drawing>
          <wp:anchor behindDoc="0" distT="0" distB="0" distL="114300" distR="114300" simplePos="0" locked="0" layoutInCell="0" allowOverlap="1" relativeHeight="2054">
            <wp:simplePos x="0" y="0"/>
            <wp:positionH relativeFrom="column">
              <wp:posOffset>-3175</wp:posOffset>
            </wp:positionH>
            <wp:positionV relativeFrom="paragraph">
              <wp:posOffset>1104265</wp:posOffset>
            </wp:positionV>
            <wp:extent cx="5940425" cy="2524125"/>
            <wp:effectExtent l="0" t="0" r="0" b="0"/>
            <wp:wrapTopAndBottom/>
            <wp:docPr id="7"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4" descr=""/>
                    <pic:cNvPicPr>
                      <a:picLocks noChangeAspect="1" noChangeArrowheads="1"/>
                    </pic:cNvPicPr>
                  </pic:nvPicPr>
                  <pic:blipFill>
                    <a:blip r:embed="rId8"/>
                    <a:stretch>
                      <a:fillRect/>
                    </a:stretch>
                  </pic:blipFill>
                  <pic:spPr bwMode="auto">
                    <a:xfrm>
                      <a:off x="0" y="0"/>
                      <a:ext cx="5940425" cy="2524125"/>
                    </a:xfrm>
                    <a:prstGeom prst="rect">
                      <a:avLst/>
                    </a:prstGeom>
                  </pic:spPr>
                </pic:pic>
              </a:graphicData>
            </a:graphic>
          </wp:anchor>
        </w:drawing>
      </w:r>
      <w:r>
        <w:rPr/>
        <w:t xml:space="preserve">Для выполнения операций над полиномами введите команду </w:t>
      </w:r>
      <w:r>
        <w:rPr>
          <w:lang w:val="en-US"/>
        </w:rPr>
        <w:t>operations</w:t>
      </w:r>
      <w:r>
        <w:rPr/>
        <w:t xml:space="preserve">. Перед вами появится окно, в котором вы должны ввести </w:t>
      </w:r>
      <w:r>
        <w:rPr>
          <w:lang w:val="en-US"/>
        </w:rPr>
        <w:t>dif</w:t>
      </w:r>
      <w:r>
        <w:rPr/>
        <w:t xml:space="preserve">, если вы хотите взять производную, или </w:t>
      </w:r>
      <w:r>
        <w:rPr>
          <w:lang w:val="en-US"/>
        </w:rPr>
        <w:t>arithmetic</w:t>
      </w:r>
      <w:r>
        <w:rPr/>
        <w:t>, если вы хотите выполнить сложение, вычитание или умножение полиномов (</w:t>
      </w:r>
      <w:r>
        <w:rPr>
          <w:caps w:val="false"/>
          <w:smallCaps w:val="false"/>
        </w:rPr>
        <w:fldChar w:fldCharType="begin"/>
      </w:r>
      <w:r>
        <w:rPr>
          <w:smallCaps w:val="false"/>
          <w:caps w:val="false"/>
        </w:rPr>
        <w:instrText xml:space="preserve"> REF _Ref167734400 \r \h </w:instrText>
      </w:r>
      <w:r>
        <w:rPr>
          <w:smallCaps w:val="false"/>
          <w:caps w:val="false"/>
        </w:rPr>
        <w:fldChar w:fldCharType="separate"/>
      </w:r>
      <w:r>
        <w:rPr>
          <w:smallCaps w:val="false"/>
          <w:caps w:val="false"/>
        </w:rPr>
        <w:t>Рис. 7</w:t>
      </w:r>
      <w:r>
        <w:rPr>
          <w:smallCaps w:val="false"/>
          <w:caps w:val="false"/>
        </w:rPr>
        <w:fldChar w:fldCharType="end"/>
      </w:r>
      <w:r>
        <w:rPr/>
        <w:t>).</w:t>
      </w:r>
    </w:p>
    <w:p>
      <w:pPr>
        <w:pStyle w:val="Style39"/>
        <w:numPr>
          <w:ilvl w:val="0"/>
          <w:numId w:val="5"/>
        </w:numPr>
        <w:rPr/>
      </w:pPr>
      <w:bookmarkStart w:id="10" w:name="_Ref167734400"/>
      <w:r>
        <w:rPr/>
        <w:t>Выбор операции</w:t>
      </w:r>
      <w:bookmarkEnd w:id="10"/>
      <w:r>
        <w:rPr/>
        <w:t>.</w:t>
      </w:r>
    </w:p>
    <w:p>
      <w:pPr>
        <w:pStyle w:val="Normal"/>
        <w:numPr>
          <w:ilvl w:val="0"/>
          <w:numId w:val="3"/>
        </w:numPr>
        <w:ind w:left="927" w:right="0" w:hanging="0"/>
        <w:rPr/>
      </w:pPr>
      <w:r>
        <w:drawing>
          <wp:anchor behindDoc="0" distT="0" distB="0" distL="114300" distR="114300" simplePos="0" locked="0" layoutInCell="0" allowOverlap="1" relativeHeight="2055">
            <wp:simplePos x="0" y="0"/>
            <wp:positionH relativeFrom="column">
              <wp:posOffset>-3810</wp:posOffset>
            </wp:positionH>
            <wp:positionV relativeFrom="paragraph">
              <wp:posOffset>1326515</wp:posOffset>
            </wp:positionV>
            <wp:extent cx="5940425" cy="1331595"/>
            <wp:effectExtent l="0" t="0" r="0" b="0"/>
            <wp:wrapTopAndBottom/>
            <wp:docPr id="8"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6" descr=""/>
                    <pic:cNvPicPr>
                      <a:picLocks noChangeAspect="1" noChangeArrowheads="1"/>
                    </pic:cNvPicPr>
                  </pic:nvPicPr>
                  <pic:blipFill>
                    <a:blip r:embed="rId9"/>
                    <a:stretch>
                      <a:fillRect/>
                    </a:stretch>
                  </pic:blipFill>
                  <pic:spPr bwMode="auto">
                    <a:xfrm>
                      <a:off x="0" y="0"/>
                      <a:ext cx="5940425" cy="1331595"/>
                    </a:xfrm>
                    <a:prstGeom prst="rect">
                      <a:avLst/>
                    </a:prstGeom>
                  </pic:spPr>
                </pic:pic>
              </a:graphicData>
            </a:graphic>
          </wp:anchor>
        </w:drawing>
      </w:r>
      <w:r>
        <w:rPr/>
        <w:t xml:space="preserve">Предположим ввели команду для взятия производной. После этого необходимо ввести полином и выбрать переменную, по которой будет дифференцирования. Дифференцировать можно по </w:t>
      </w:r>
      <w:r>
        <w:rPr>
          <w:lang w:val="en-US"/>
        </w:rPr>
        <w:t>x</w:t>
      </w:r>
      <w:r>
        <w:rPr/>
        <w:t xml:space="preserve">, </w:t>
      </w:r>
      <w:r>
        <w:rPr>
          <w:lang w:val="en-US"/>
        </w:rPr>
        <w:t>y</w:t>
      </w:r>
      <w:r>
        <w:rPr/>
        <w:t xml:space="preserve"> или </w:t>
      </w:r>
      <w:r>
        <w:rPr>
          <w:lang w:val="en-US"/>
        </w:rPr>
        <w:t>z</w:t>
      </w:r>
      <w:r>
        <w:rPr/>
        <w:t>. После выбора переменной необходимо выбрать таблицу, в которую будет записан результат, предположим, что это первая таблица (</w:t>
      </w:r>
      <w:r>
        <w:rPr>
          <w:caps w:val="false"/>
          <w:smallCaps w:val="false"/>
        </w:rPr>
        <w:fldChar w:fldCharType="begin"/>
      </w:r>
      <w:r>
        <w:rPr>
          <w:smallCaps w:val="false"/>
          <w:caps w:val="false"/>
        </w:rPr>
        <w:instrText xml:space="preserve"> REF _Ref167733564 \r \h </w:instrText>
      </w:r>
      <w:r>
        <w:rPr>
          <w:smallCaps w:val="false"/>
          <w:caps w:val="false"/>
        </w:rPr>
        <w:fldChar w:fldCharType="separate"/>
      </w:r>
      <w:r>
        <w:rPr>
          <w:smallCaps w:val="false"/>
          <w:caps w:val="false"/>
        </w:rPr>
        <w:t>Рис. 8</w:t>
      </w:r>
      <w:r>
        <w:rPr>
          <w:smallCaps w:val="false"/>
          <w:caps w:val="false"/>
        </w:rPr>
        <w:fldChar w:fldCharType="end"/>
      </w:r>
      <w:r>
        <w:rPr/>
        <w:t>).</w:t>
      </w:r>
    </w:p>
    <w:p>
      <w:pPr>
        <w:pStyle w:val="Style39"/>
        <w:numPr>
          <w:ilvl w:val="0"/>
          <w:numId w:val="5"/>
        </w:numPr>
        <w:rPr/>
      </w:pPr>
      <w:bookmarkStart w:id="11" w:name="_Ref167733564"/>
      <w:r>
        <w:rPr/>
        <w:t>Дифференцирование полинома</w:t>
      </w:r>
      <w:bookmarkEnd w:id="11"/>
      <w:r>
        <w:rPr/>
        <w:t>.</w:t>
      </w:r>
    </w:p>
    <w:p>
      <w:pPr>
        <w:pStyle w:val="Normal"/>
        <w:numPr>
          <w:ilvl w:val="0"/>
          <w:numId w:val="3"/>
        </w:numPr>
        <w:ind w:left="927" w:right="0" w:hanging="0"/>
        <w:rPr/>
      </w:pPr>
      <w:r>
        <w:rPr/>
        <w:t>После этого результат дифференцирования запишется в первую таблицу (</w:t>
      </w:r>
      <w:r>
        <w:rPr>
          <w:caps w:val="false"/>
          <w:smallCaps w:val="false"/>
        </w:rPr>
        <w:fldChar w:fldCharType="begin"/>
      </w:r>
      <w:r>
        <w:rPr>
          <w:smallCaps w:val="false"/>
          <w:caps w:val="false"/>
        </w:rPr>
        <w:instrText xml:space="preserve"> REF _Ref167733708 \r \h </w:instrText>
      </w:r>
      <w:r>
        <w:rPr>
          <w:smallCaps w:val="false"/>
          <w:caps w:val="false"/>
        </w:rPr>
        <w:fldChar w:fldCharType="separate"/>
      </w:r>
      <w:r>
        <w:rPr>
          <w:smallCaps w:val="false"/>
          <w:caps w:val="false"/>
        </w:rPr>
        <w:t>Рис. 9</w:t>
      </w:r>
      <w:r>
        <w:rPr>
          <w:smallCaps w:val="false"/>
          <w:caps w:val="false"/>
        </w:rPr>
        <w:fldChar w:fldCharType="end"/>
      </w:r>
      <w:r>
        <w:rPr/>
        <w:t>).</w:t>
      </w:r>
    </w:p>
    <w:p>
      <w:pPr>
        <w:pStyle w:val="Style39"/>
        <w:numPr>
          <w:ilvl w:val="0"/>
          <w:numId w:val="5"/>
        </w:numPr>
        <w:rPr/>
      </w:pPr>
      <w:bookmarkStart w:id="12" w:name="_Ref167733708"/>
      <w:r>
        <w:drawing>
          <wp:anchor behindDoc="0" distT="0" distB="0" distL="114300" distR="114300" simplePos="0" locked="0" layoutInCell="0" allowOverlap="1" relativeHeight="2056">
            <wp:simplePos x="0" y="0"/>
            <wp:positionH relativeFrom="column">
              <wp:posOffset>-3810</wp:posOffset>
            </wp:positionH>
            <wp:positionV relativeFrom="paragraph">
              <wp:posOffset>-15240</wp:posOffset>
            </wp:positionV>
            <wp:extent cx="5940425" cy="1374140"/>
            <wp:effectExtent l="0" t="0" r="0" b="0"/>
            <wp:wrapTopAndBottom/>
            <wp:docPr id="9"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7" descr=""/>
                    <pic:cNvPicPr>
                      <a:picLocks noChangeAspect="1" noChangeArrowheads="1"/>
                    </pic:cNvPicPr>
                  </pic:nvPicPr>
                  <pic:blipFill>
                    <a:blip r:embed="rId10"/>
                    <a:stretch>
                      <a:fillRect/>
                    </a:stretch>
                  </pic:blipFill>
                  <pic:spPr bwMode="auto">
                    <a:xfrm>
                      <a:off x="0" y="0"/>
                      <a:ext cx="5940425" cy="1374140"/>
                    </a:xfrm>
                    <a:prstGeom prst="rect">
                      <a:avLst/>
                    </a:prstGeom>
                  </pic:spPr>
                </pic:pic>
              </a:graphicData>
            </a:graphic>
          </wp:anchor>
        </w:drawing>
      </w:r>
      <w:r>
        <w:rPr/>
        <w:t>Результат дифференцирования</w:t>
      </w:r>
      <w:bookmarkEnd w:id="12"/>
      <w:r>
        <w:rPr/>
        <w:t>.</w:t>
      </w:r>
    </w:p>
    <w:p>
      <w:pPr>
        <w:pStyle w:val="Normal"/>
        <w:numPr>
          <w:ilvl w:val="0"/>
          <w:numId w:val="3"/>
        </w:numPr>
        <w:ind w:left="927" w:right="0" w:hanging="0"/>
        <w:rPr/>
      </w:pPr>
      <w:r>
        <w:drawing>
          <wp:anchor behindDoc="0" distT="0" distB="0" distL="114300" distR="114300" simplePos="0" locked="0" layoutInCell="0" allowOverlap="1" relativeHeight="2057">
            <wp:simplePos x="0" y="0"/>
            <wp:positionH relativeFrom="column">
              <wp:posOffset>-3810</wp:posOffset>
            </wp:positionH>
            <wp:positionV relativeFrom="paragraph">
              <wp:posOffset>868045</wp:posOffset>
            </wp:positionV>
            <wp:extent cx="5940425" cy="1691640"/>
            <wp:effectExtent l="0" t="0" r="0" b="0"/>
            <wp:wrapTopAndBottom/>
            <wp:docPr id="10" name="Рисунок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58" descr=""/>
                    <pic:cNvPicPr>
                      <a:picLocks noChangeAspect="1" noChangeArrowheads="1"/>
                    </pic:cNvPicPr>
                  </pic:nvPicPr>
                  <pic:blipFill>
                    <a:blip r:embed="rId11"/>
                    <a:stretch>
                      <a:fillRect/>
                    </a:stretch>
                  </pic:blipFill>
                  <pic:spPr bwMode="auto">
                    <a:xfrm>
                      <a:off x="0" y="0"/>
                      <a:ext cx="5940425" cy="1691640"/>
                    </a:xfrm>
                    <a:prstGeom prst="rect">
                      <a:avLst/>
                    </a:prstGeom>
                  </pic:spPr>
                </pic:pic>
              </a:graphicData>
            </a:graphic>
          </wp:anchor>
        </w:drawing>
      </w:r>
      <w:r>
        <w:rPr/>
        <w:t xml:space="preserve">Для арифметических операций введите команду </w:t>
      </w:r>
      <w:r>
        <w:rPr>
          <w:lang w:val="en-US"/>
        </w:rPr>
        <w:t>arithmetic</w:t>
      </w:r>
      <w:r>
        <w:rPr/>
        <w:t>. После этого введите два полинома. Выберите операцию, которую вы хотите выполнить. После этого выберите таблицу, в которую вы хотите записать результат (</w:t>
      </w:r>
      <w:r>
        <w:rPr>
          <w:caps w:val="false"/>
          <w:smallCaps w:val="false"/>
        </w:rPr>
        <w:fldChar w:fldCharType="begin"/>
      </w:r>
      <w:r>
        <w:rPr>
          <w:smallCaps w:val="false"/>
          <w:caps w:val="false"/>
        </w:rPr>
        <w:instrText xml:space="preserve"> REF _Ref167734109 \r \h </w:instrText>
      </w:r>
      <w:r>
        <w:rPr>
          <w:smallCaps w:val="false"/>
          <w:caps w:val="false"/>
        </w:rPr>
        <w:fldChar w:fldCharType="separate"/>
      </w:r>
      <w:r>
        <w:rPr>
          <w:smallCaps w:val="false"/>
          <w:caps w:val="false"/>
        </w:rPr>
        <w:t>Рис. 10</w:t>
      </w:r>
      <w:r>
        <w:rPr>
          <w:smallCaps w:val="false"/>
          <w:caps w:val="false"/>
        </w:rPr>
        <w:fldChar w:fldCharType="end"/>
      </w:r>
      <w:r>
        <w:rPr/>
        <w:t>).</w:t>
      </w:r>
    </w:p>
    <w:p>
      <w:pPr>
        <w:pStyle w:val="Style39"/>
        <w:numPr>
          <w:ilvl w:val="0"/>
          <w:numId w:val="5"/>
        </w:numPr>
        <w:rPr/>
      </w:pPr>
      <w:bookmarkStart w:id="13" w:name="_Ref167734109"/>
      <w:r>
        <w:rPr/>
        <w:t>Выбор арифметической операции</w:t>
      </w:r>
      <w:bookmarkEnd w:id="13"/>
      <w:r>
        <w:rPr/>
        <w:t>.</w:t>
      </w:r>
    </w:p>
    <w:p>
      <w:pPr>
        <w:pStyle w:val="Normal"/>
        <w:numPr>
          <w:ilvl w:val="0"/>
          <w:numId w:val="3"/>
        </w:numPr>
        <w:ind w:left="927" w:right="0" w:hanging="0"/>
        <w:rPr/>
      </w:pPr>
      <w:r>
        <w:drawing>
          <wp:anchor behindDoc="0" distT="0" distB="0" distL="114300" distR="114300" simplePos="0" locked="0" layoutInCell="0" allowOverlap="1" relativeHeight="2058">
            <wp:simplePos x="0" y="0"/>
            <wp:positionH relativeFrom="column">
              <wp:posOffset>-3175</wp:posOffset>
            </wp:positionH>
            <wp:positionV relativeFrom="paragraph">
              <wp:posOffset>369570</wp:posOffset>
            </wp:positionV>
            <wp:extent cx="5940425" cy="2213610"/>
            <wp:effectExtent l="0" t="0" r="0" b="0"/>
            <wp:wrapTopAndBottom/>
            <wp:docPr id="11" name="Рисунок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59" descr=""/>
                    <pic:cNvPicPr>
                      <a:picLocks noChangeAspect="1" noChangeArrowheads="1"/>
                    </pic:cNvPicPr>
                  </pic:nvPicPr>
                  <pic:blipFill>
                    <a:blip r:embed="rId12"/>
                    <a:stretch>
                      <a:fillRect/>
                    </a:stretch>
                  </pic:blipFill>
                  <pic:spPr bwMode="auto">
                    <a:xfrm>
                      <a:off x="0" y="0"/>
                      <a:ext cx="5940425" cy="2213610"/>
                    </a:xfrm>
                    <a:prstGeom prst="rect">
                      <a:avLst/>
                    </a:prstGeom>
                  </pic:spPr>
                </pic:pic>
              </a:graphicData>
            </a:graphic>
          </wp:anchor>
        </w:drawing>
      </w:r>
      <w:r>
        <w:rPr/>
        <w:t>После этого появится окно с выполненной операцией (</w:t>
      </w:r>
      <w:r>
        <w:rPr>
          <w:caps w:val="false"/>
          <w:smallCaps w:val="false"/>
        </w:rPr>
        <w:fldChar w:fldCharType="begin"/>
      </w:r>
      <w:r>
        <w:rPr>
          <w:smallCaps w:val="false"/>
          <w:caps w:val="false"/>
        </w:rPr>
        <w:instrText xml:space="preserve"> REF _Ref167734206 \r \h </w:instrText>
      </w:r>
      <w:r>
        <w:rPr>
          <w:smallCaps w:val="false"/>
          <w:caps w:val="false"/>
        </w:rPr>
        <w:fldChar w:fldCharType="separate"/>
      </w:r>
      <w:r>
        <w:rPr>
          <w:smallCaps w:val="false"/>
          <w:caps w:val="false"/>
        </w:rPr>
        <w:t>Рис. 11</w:t>
      </w:r>
      <w:r>
        <w:rPr>
          <w:smallCaps w:val="false"/>
          <w:caps w:val="false"/>
        </w:rPr>
        <w:fldChar w:fldCharType="end"/>
      </w:r>
      <w:r>
        <w:rPr/>
        <w:t>).</w:t>
      </w:r>
    </w:p>
    <w:p>
      <w:pPr>
        <w:pStyle w:val="Style39"/>
        <w:numPr>
          <w:ilvl w:val="0"/>
          <w:numId w:val="5"/>
        </w:numPr>
        <w:rPr/>
      </w:pPr>
      <w:bookmarkStart w:id="14" w:name="_Ref167734206"/>
      <w:r>
        <w:rPr/>
        <w:t>Результат сложения полиномов</w:t>
      </w:r>
      <w:bookmarkEnd w:id="14"/>
      <w:r>
        <w:rPr/>
        <w:t>.</w:t>
      </w:r>
    </w:p>
    <w:p>
      <w:pPr>
        <w:pStyle w:val="Normal"/>
        <w:numPr>
          <w:ilvl w:val="0"/>
          <w:numId w:val="3"/>
        </w:numPr>
        <w:ind w:left="927" w:right="0" w:hanging="0"/>
        <w:rPr/>
      </w:pPr>
      <w:r>
        <w:drawing>
          <wp:anchor behindDoc="0" distT="0" distB="0" distL="114300" distR="114300" simplePos="0" locked="0" layoutInCell="0" allowOverlap="1" relativeHeight="2059">
            <wp:simplePos x="0" y="0"/>
            <wp:positionH relativeFrom="column">
              <wp:posOffset>-3175</wp:posOffset>
            </wp:positionH>
            <wp:positionV relativeFrom="paragraph">
              <wp:posOffset>304165</wp:posOffset>
            </wp:positionV>
            <wp:extent cx="5940425" cy="784225"/>
            <wp:effectExtent l="0" t="0" r="0" b="0"/>
            <wp:wrapTopAndBottom/>
            <wp:docPr id="12" name="Рисунок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60" descr=""/>
                    <pic:cNvPicPr>
                      <a:picLocks noChangeAspect="1" noChangeArrowheads="1"/>
                    </pic:cNvPicPr>
                  </pic:nvPicPr>
                  <pic:blipFill>
                    <a:blip r:embed="rId13"/>
                    <a:stretch>
                      <a:fillRect/>
                    </a:stretch>
                  </pic:blipFill>
                  <pic:spPr bwMode="auto">
                    <a:xfrm>
                      <a:off x="0" y="0"/>
                      <a:ext cx="5940425" cy="784225"/>
                    </a:xfrm>
                    <a:prstGeom prst="rect">
                      <a:avLst/>
                    </a:prstGeom>
                  </pic:spPr>
                </pic:pic>
              </a:graphicData>
            </a:graphic>
          </wp:anchor>
        </w:drawing>
      </w:r>
      <w:r>
        <w:rPr/>
        <w:t xml:space="preserve">Введите команду </w:t>
      </w:r>
      <w:r>
        <w:rPr>
          <w:lang w:val="en-US"/>
        </w:rPr>
        <w:t>exit</w:t>
      </w:r>
      <w:r>
        <w:rPr/>
        <w:t>, чтобы выйти из программы (</w:t>
      </w:r>
      <w:r>
        <w:rPr>
          <w:caps w:val="false"/>
          <w:smallCaps w:val="false"/>
        </w:rPr>
        <w:fldChar w:fldCharType="begin"/>
      </w:r>
      <w:r>
        <w:rPr>
          <w:smallCaps w:val="false"/>
          <w:caps w:val="false"/>
        </w:rPr>
        <w:instrText xml:space="preserve"> REF _Ref167734323 \r \h </w:instrText>
      </w:r>
      <w:r>
        <w:rPr>
          <w:smallCaps w:val="false"/>
          <w:caps w:val="false"/>
        </w:rPr>
        <w:fldChar w:fldCharType="separate"/>
      </w:r>
      <w:r>
        <w:rPr>
          <w:smallCaps w:val="false"/>
          <w:caps w:val="false"/>
        </w:rPr>
        <w:t>Рис. 12</w:t>
      </w:r>
      <w:r>
        <w:rPr>
          <w:smallCaps w:val="false"/>
          <w:caps w:val="false"/>
        </w:rPr>
        <w:fldChar w:fldCharType="end"/>
      </w:r>
      <w:r>
        <w:rPr/>
        <w:t xml:space="preserve">). </w:t>
      </w:r>
    </w:p>
    <w:p>
      <w:pPr>
        <w:pStyle w:val="Style39"/>
        <w:numPr>
          <w:ilvl w:val="0"/>
          <w:numId w:val="5"/>
        </w:numPr>
        <w:rPr/>
      </w:pPr>
      <w:bookmarkStart w:id="15" w:name="_Ref167734323"/>
      <w:r>
        <w:rPr/>
        <w:t>Выход из программы</w:t>
      </w:r>
      <w:bookmarkEnd w:id="15"/>
      <w:r>
        <w:rPr/>
        <w:t>.</w:t>
      </w:r>
      <w:r>
        <w:br w:type="page"/>
      </w:r>
    </w:p>
    <w:p>
      <w:pPr>
        <w:pStyle w:val="134"/>
        <w:numPr>
          <w:ilvl w:val="0"/>
          <w:numId w:val="20"/>
        </w:numPr>
        <w:rPr/>
      </w:pPr>
      <w:bookmarkStart w:id="16" w:name="_Toc167730066"/>
      <w:r>
        <w:rPr/>
        <w:t>Руководство программиста</w:t>
      </w:r>
      <w:bookmarkEnd w:id="16"/>
    </w:p>
    <w:p>
      <w:pPr>
        <w:pStyle w:val="316"/>
        <w:numPr>
          <w:ilvl w:val="1"/>
          <w:numId w:val="21"/>
        </w:numPr>
        <w:rPr/>
      </w:pPr>
      <w:bookmarkStart w:id="17" w:name="_Toc167730067"/>
      <w:r>
        <w:rPr/>
        <w:t>Описание алгоритмов</w:t>
      </w:r>
      <w:bookmarkEnd w:id="17"/>
    </w:p>
    <w:p>
      <w:pPr>
        <w:pStyle w:val="410"/>
        <w:numPr>
          <w:ilvl w:val="2"/>
          <w:numId w:val="22"/>
        </w:numPr>
        <w:rPr/>
      </w:pPr>
      <w:bookmarkStart w:id="18" w:name="_Toc167730068"/>
      <w:r>
        <w:rPr/>
        <w:t>Просматриваемая таблица</w:t>
      </w:r>
      <w:bookmarkEnd w:id="18"/>
    </w:p>
    <w:p>
      <w:pPr>
        <w:pStyle w:val="Normal"/>
        <w:rPr/>
      </w:pPr>
      <w:r>
        <w:rPr/>
        <w:t xml:space="preserve">Просматриваемая таблица - это структура данных, которая представляет собой одномерный массив элементов, размер которого заранее известен. Каждый элемент таблицы имеет структуру, состоящую из двух полей: key (ключ) и </w:t>
      </w:r>
      <w:r>
        <w:rPr>
          <w:lang w:val="en-US"/>
        </w:rPr>
        <w:t>value</w:t>
      </w:r>
      <w:r>
        <w:rPr/>
        <w:t xml:space="preserve"> (значение). Просматриваемая таблица может быть статической или динамической. Статическая таблица имеет фиксированный размер, который задается при ее создании. Динамическая таблица может изменять свой размер в процессе работы программы. Основные операции, которые могут быть выполнены с просматриваемой таблицей, включают поиск элемента по ключу, включение нового элемента в таблицу и удаление элемента из таблицы.</w:t>
      </w:r>
    </w:p>
    <w:p>
      <w:pPr>
        <w:pStyle w:val="Normal"/>
        <w:rPr>
          <w:b/>
        </w:rPr>
      </w:pPr>
      <w:r>
        <w:rPr>
          <w:b/>
        </w:rPr>
        <w:t>Операция добавления записи</w:t>
      </w:r>
    </w:p>
    <w:p>
      <w:pPr>
        <w:pStyle w:val="Normal"/>
        <w:rPr/>
      </w:pPr>
      <w:r>
        <w:rPr/>
        <w:t>Данный метод предназначен для добавления нового записи в таблицу. Он принимает два параметра: ключ и указатель на данные.</w:t>
      </w:r>
    </w:p>
    <w:p>
      <w:pPr>
        <w:pStyle w:val="Normal"/>
        <w:rPr/>
      </w:pPr>
      <w:r>
        <w:rPr/>
        <w:t>Внутри метода проверяется, не заполнена ли таблица до максимального размера. Если таблица заполнена, то генерируется исключение с сообщением "Error: scan table is full".</w:t>
      </w:r>
    </w:p>
    <w:p>
      <w:pPr>
        <w:pStyle w:val="Normal"/>
        <w:rPr/>
      </w:pPr>
      <w:r>
        <w:rPr/>
        <w:t>Если таблица не заполнена, то создается новая запись с переданными ключом и данными, и она добавляется в массив записей таблицы. Индекс новой записи в массиве равен текущему значению счетчика количества записей в таблице, которой увеличивается на единицу после добавления записи.</w:t>
      </w:r>
    </w:p>
    <w:p>
      <w:pPr>
        <w:pStyle w:val="Normal"/>
        <w:rPr/>
      </w:pPr>
      <w:r>
        <w:rPr/>
        <w:t>Пример:</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Three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r>
    </w:tbl>
    <w:p>
      <w:pPr>
        <w:pStyle w:val="Normal"/>
        <w:rPr/>
      </w:pPr>
      <w:r>
        <w:rPr/>
        <w:t>Добавим запись с ключом 2 и данными “</w:t>
      </w:r>
      <w:r>
        <w:rPr>
          <w:lang w:val="en-US"/>
        </w:rPr>
        <w:t>Two</w:t>
      </w:r>
      <w:r>
        <w:rPr/>
        <w:t>”.</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Three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en-US" w:eastAsia="ru-RU" w:bidi="ar-SA"/>
              </w:rPr>
            </w:pPr>
            <w:r>
              <w:rPr>
                <w:rFonts w:eastAsia="Times New Roman" w:cs="Times New Roman"/>
                <w:color w:val="000000"/>
                <w:kern w:val="0"/>
                <w:sz w:val="22"/>
                <w:szCs w:val="20"/>
                <w:lang w:val="en-US" w:eastAsia="ru-RU" w:bidi="ar-SA"/>
              </w:rPr>
              <w:t>Two</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r>
    </w:tbl>
    <w:p>
      <w:pPr>
        <w:pStyle w:val="Normal"/>
        <w:rPr>
          <w:b/>
        </w:rPr>
      </w:pPr>
      <w:r>
        <w:rPr>
          <w:b/>
        </w:rPr>
        <w:t>Операция поиска</w:t>
      </w:r>
    </w:p>
    <w:p>
      <w:pPr>
        <w:pStyle w:val="Normal"/>
        <w:rPr/>
      </w:pPr>
      <w:r>
        <w:rPr/>
        <w:t>Данный метод предназначен для поиска записи с определенным ключом в таблице. Внутри метода происходит итерация по всем записям в таблице. Для каждой записи проверяется, соответствует ли ее ключ заданному ключу. Если ключи совпадают, то запись возвращается как результат поиска, а текущий индекс устанавливается равным текущему индексу записи в массиве. Если запись с указанным ключом не найдена, то метод возвращает nullptr.</w:t>
      </w:r>
    </w:p>
    <w:p>
      <w:pPr>
        <w:pStyle w:val="Normal"/>
        <w:rPr/>
      </w:pPr>
      <w:r>
        <w:rPr/>
        <w:t>Пример:</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Three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4</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Four</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Two</w:t>
            </w:r>
          </w:p>
        </w:tc>
      </w:tr>
    </w:tbl>
    <w:p>
      <w:pPr>
        <w:pStyle w:val="Normal"/>
        <w:rPr/>
      </w:pPr>
      <w:r>
        <w:rPr/>
        <w:t xml:space="preserve">Найдем запись с ключом 2. Функция вернёт:   </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en-US" w:eastAsia="ru-RU" w:bidi="ar-SA"/>
              </w:rPr>
              <w:t>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Two</w:t>
            </w:r>
          </w:p>
        </w:tc>
      </w:tr>
    </w:tbl>
    <w:p>
      <w:pPr>
        <w:pStyle w:val="Normal"/>
        <w:rPr/>
      </w:pPr>
      <w:r>
        <w:rPr/>
        <w:t>Текущий индекс станет равен 2.</w:t>
      </w:r>
    </w:p>
    <w:p>
      <w:pPr>
        <w:pStyle w:val="Normal"/>
        <w:rPr/>
      </w:pPr>
      <w:r>
        <w:rPr/>
        <w:t xml:space="preserve">Найдем запись с ключом 7. Функция вернет </w:t>
      </w:r>
      <w:r>
        <w:rPr>
          <w:lang w:val="en-US"/>
        </w:rPr>
        <w:t>nullptr</w:t>
      </w:r>
      <w:r>
        <w:rPr/>
        <w:t>.</w:t>
      </w:r>
    </w:p>
    <w:p>
      <w:pPr>
        <w:pStyle w:val="Normal"/>
        <w:rPr>
          <w:b/>
        </w:rPr>
      </w:pPr>
      <w:r>
        <w:rPr>
          <w:b/>
        </w:rPr>
        <w:t>Операция удаления записи</w:t>
      </w:r>
    </w:p>
    <w:p>
      <w:pPr>
        <w:pStyle w:val="Normal"/>
        <w:rPr/>
      </w:pPr>
      <w:r>
        <w:rPr/>
        <w:t>Данный метод предназначен для удаления записи с определенным ключом из таблицы. Внутри метода сначала проверяется, не пуста ли таблица. Если таблица пуста, то генерируется исключение с сообщением "Error: scan table is empty". Затем проверяется, содержится ли запись с указанным ключом в таблице, с помощью метода поиска. Если запись не найдена, то генерируется исключение с сообщением "Error: the element to be deleted was not found".</w:t>
      </w:r>
    </w:p>
    <w:p>
      <w:pPr>
        <w:pStyle w:val="Normal"/>
        <w:rPr/>
      </w:pPr>
      <w:r>
        <w:rPr/>
        <w:t>Если запись с указанным ключом найдена, то она удаляется из таблицы. Для этого сначала удаляется динамически выделенный объект записи, хранящийся по текущему индексу в массиве записей таблицы. Затем все записи с индексами, начиная с текущего и заканчивая последней, сдвигаются на один индекс влево. Наконец, уменьшается значение счетчика количества записей в таблице на единицу.</w:t>
      </w:r>
    </w:p>
    <w:p>
      <w:pPr>
        <w:pStyle w:val="Normal"/>
        <w:rPr/>
      </w:pPr>
      <w:r>
        <w:rPr/>
        <w:t>Пример:</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Three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4</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Four</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Two</w:t>
            </w:r>
          </w:p>
        </w:tc>
      </w:tr>
    </w:tbl>
    <w:p>
      <w:pPr>
        <w:pStyle w:val="Normal"/>
        <w:rPr/>
      </w:pPr>
      <w:r>
        <w:rPr/>
        <w:t>Удалим запись с ключом 4.</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Three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en-US" w:eastAsia="ru-RU" w:bidi="ar-SA"/>
              </w:rPr>
            </w:pPr>
            <w:r>
              <w:rPr>
                <w:rFonts w:eastAsia="Times New Roman" w:cs="Times New Roman"/>
                <w:color w:val="000000"/>
                <w:kern w:val="0"/>
                <w:sz w:val="22"/>
                <w:szCs w:val="20"/>
                <w:lang w:val="en-US" w:eastAsia="ru-RU" w:bidi="ar-SA"/>
              </w:rPr>
              <w:t>Two</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r>
    </w:tbl>
    <w:p>
      <w:pPr>
        <w:pStyle w:val="Normal"/>
        <w:ind w:left="0" w:right="0" w:hanging="0"/>
        <w:rPr/>
      </w:pPr>
      <w:r>
        <w:rPr/>
      </w:r>
    </w:p>
    <w:p>
      <w:pPr>
        <w:pStyle w:val="410"/>
        <w:numPr>
          <w:ilvl w:val="2"/>
          <w:numId w:val="23"/>
        </w:numPr>
        <w:rPr/>
      </w:pPr>
      <w:bookmarkStart w:id="19" w:name="_Toc167730069"/>
      <w:r>
        <w:rPr/>
        <w:t>Сортированная таблица</w:t>
      </w:r>
      <w:bookmarkEnd w:id="19"/>
    </w:p>
    <w:p>
      <w:pPr>
        <w:pStyle w:val="Normal"/>
        <w:rPr/>
      </w:pPr>
      <w:r>
        <w:rPr/>
        <w:t>Сортированная таблица в программировании - это структура данных, которая представляет собой таблицу, элементы которой упорядочены по определенному ключу.  Это означает, что каждый элемент в таблице имеет уникальный ключ, по которому он отсортирован относительно других элементов. Сортировка таблицы может быть выполнена по одному или нескольким ключам. Это позволяет эффективно выполнять поиск и фильтрацию данных в таблице. Сортировка таблицы может быть статической или динамической. В статической сортированной таблице порядок элементов задан при ее создании и не изменяется. В динамической сортированной таблице порядок элементов может изменяться в процессе работы программы. Сортированная таблица может быть реализована с помощью различных структур данных, таких как массивы, списки, деревья и других. Выбор подходящей структуры данных зависит от требований к скорости и объему данных.</w:t>
      </w:r>
    </w:p>
    <w:p>
      <w:pPr>
        <w:pStyle w:val="Normal"/>
        <w:rPr>
          <w:b/>
        </w:rPr>
      </w:pPr>
      <w:r>
        <w:rPr>
          <w:b/>
        </w:rPr>
        <w:t>Операция поиска</w:t>
      </w:r>
    </w:p>
    <w:p>
      <w:pPr>
        <w:pStyle w:val="Normal"/>
        <w:rPr/>
      </w:pPr>
      <w:r>
        <w:rPr/>
        <w:t>Данный метод предназначен для поиска записи с определенным ключом в сортированной таблице при помощи алгоритма бинарного поиска. В каждой итерации цикла вычисляется середина текущего диапазона и сравнивается ключ записи с заданным ключом. Если ключи совпадают, то запись возвращается как результат поиска, и текущий индекс устанавливается равным индексу записи в массиве.</w:t>
      </w:r>
    </w:p>
    <w:p>
      <w:pPr>
        <w:pStyle w:val="Normal"/>
        <w:rPr/>
      </w:pPr>
      <w:r>
        <w:rPr/>
        <w:t>Если ключ записи больше заданного ключа, то текущий диапазон индексов уменьшается вправо, иначе уменьшается влево.</w:t>
      </w:r>
    </w:p>
    <w:p>
      <w:pPr>
        <w:pStyle w:val="Normal"/>
        <w:rPr/>
      </w:pPr>
      <w:r>
        <w:rPr/>
        <w:t>Если запись с указанным ключом не найдена, то метод возвращает nullptr. В этом случае текущий индекс устанавливается равным индексу последней просмотренной записи в таблице.</w:t>
      </w:r>
    </w:p>
    <w:p>
      <w:pPr>
        <w:pStyle w:val="Normal"/>
        <w:rPr/>
      </w:pPr>
      <w:r>
        <w:rPr/>
        <w:t>Пример:</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Three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4</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Four</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Two</w:t>
            </w:r>
          </w:p>
        </w:tc>
      </w:tr>
    </w:tbl>
    <w:p>
      <w:pPr>
        <w:pStyle w:val="Normal"/>
        <w:rPr/>
      </w:pPr>
      <w:r>
        <w:rPr/>
        <w:t xml:space="preserve">Найдем запись с ключом 4. Функция вернёт:   </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en-US" w:eastAsia="ru-RU" w:bidi="ar-SA"/>
              </w:rPr>
              <w:t>4</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Four</w:t>
            </w:r>
          </w:p>
        </w:tc>
      </w:tr>
    </w:tbl>
    <w:p>
      <w:pPr>
        <w:pStyle w:val="Normal"/>
        <w:rPr/>
      </w:pPr>
      <w:r>
        <w:rPr/>
        <w:t>Текущий индекс станет равен 2.</w:t>
      </w:r>
    </w:p>
    <w:p>
      <w:pPr>
        <w:pStyle w:val="Normal"/>
        <w:rPr/>
      </w:pPr>
      <w:r>
        <w:rPr/>
        <w:t xml:space="preserve">Найдем запись с ключом 7. Функция вернет </w:t>
      </w:r>
      <w:r>
        <w:rPr>
          <w:lang w:val="en-US"/>
        </w:rPr>
        <w:t>nullptr</w:t>
      </w:r>
      <w:r>
        <w:rPr/>
        <w:t>, а текущий индекс будет равен 2.</w:t>
      </w:r>
    </w:p>
    <w:p>
      <w:pPr>
        <w:pStyle w:val="Normal"/>
        <w:rPr>
          <w:b/>
        </w:rPr>
      </w:pPr>
      <w:r>
        <w:rPr>
          <w:b/>
        </w:rPr>
        <w:t>Операция добавления записи</w:t>
      </w:r>
    </w:p>
    <w:p>
      <w:pPr>
        <w:pStyle w:val="Normal"/>
        <w:rPr/>
      </w:pPr>
      <w:r>
        <w:rPr/>
        <w:t>Данный метод предназначен для вставки записи с заданным ключом и указателем на данные в сортированную таблицу. Внутри метода сначала проверяется, не заполнена ли таблица. Если таблица заполнена, то генерируется исключение с сообщением "Error: sorted table is full". В противном случае вызывается метод поиска, чтобы получить текущую позицию в таблице. Затем происходит сдвиг всех записей с индексами больше текущей позиции на один индекс вправо, освобождая место для вставки новой записи. Создается новая запись и устанавливается в освободившееся место в массиве. Наконец, счетчик количества записей в таблице увеличивается на единицу.</w:t>
      </w:r>
    </w:p>
    <w:p>
      <w:pPr>
        <w:pStyle w:val="Normal"/>
        <w:rPr/>
      </w:pPr>
      <w:r>
        <w:rPr/>
        <w:t>Пример:</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Three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r>
    </w:tbl>
    <w:p>
      <w:pPr>
        <w:pStyle w:val="Normal"/>
        <w:rPr/>
      </w:pPr>
      <w:r>
        <w:rPr/>
        <w:t>Добавим запись с ключом 2 и данными “</w:t>
      </w:r>
      <w:r>
        <w:rPr>
          <w:lang w:val="en-US"/>
        </w:rPr>
        <w:t>Two</w:t>
      </w:r>
      <w:r>
        <w:rPr/>
        <w:t>”.</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Two</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en-US" w:eastAsia="ru-RU" w:bidi="ar-SA"/>
              </w:rPr>
            </w:pPr>
            <w:r>
              <w:rPr>
                <w:rFonts w:eastAsia="Times New Roman" w:cs="Times New Roman"/>
                <w:color w:val="000000"/>
                <w:kern w:val="0"/>
                <w:sz w:val="22"/>
                <w:szCs w:val="20"/>
                <w:lang w:val="en-US" w:eastAsia="ru-RU" w:bidi="ar-SA"/>
              </w:rPr>
              <w:t>Three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Cs w:val="20"/>
                <w:lang w:val="ru-RU" w:eastAsia="ru-RU" w:bidi="ar-SA"/>
              </w:rPr>
            </w:pPr>
            <w:r>
              <w:rPr>
                <w:rFonts w:eastAsia="Times New Roman" w:cs="Times New Roman"/>
                <w:color w:val="000000"/>
                <w:kern w:val="0"/>
                <w:szCs w:val="20"/>
                <w:lang w:val="ru-RU" w:eastAsia="ru-RU" w:bidi="ar-SA"/>
              </w:rPr>
            </w:r>
          </w:p>
        </w:tc>
      </w:tr>
    </w:tbl>
    <w:p>
      <w:pPr>
        <w:pStyle w:val="Normal"/>
        <w:rPr>
          <w:b/>
        </w:rPr>
      </w:pPr>
      <w:r>
        <w:rPr>
          <w:b/>
        </w:rPr>
        <w:t>Операция удаления записи</w:t>
      </w:r>
    </w:p>
    <w:p>
      <w:pPr>
        <w:pStyle w:val="Normal"/>
        <w:rPr/>
      </w:pPr>
      <w:r>
        <w:rPr/>
        <w:t>Данный метод предназначен для удаления записи с заданным ключом из сортированной таблицы. Внутри метода сначала проверяется, не пуста ли таблица. Если таблица пуста, то генерируется исключение с сообщением "Error: sorted table is empty". В противном случае вызывается метод поиска записи с заданным ключом в таблице.</w:t>
      </w:r>
    </w:p>
    <w:p>
      <w:pPr>
        <w:pStyle w:val="Normal"/>
        <w:rPr/>
      </w:pPr>
      <w:r>
        <w:rPr/>
        <w:t>Если запись с таким ключом не найдена, то генерируется исключение с сообщением "Error: the element to be deleted was not found". Затем удаляется найденная запись, а все записи с индексами больше, чем индекс текущей позиции, сдвигаются на один индекс влево, заполняя освободившееся пространство. Наконец, счетчик количества записей в таблице уменьшается на единицу.</w:t>
      </w:r>
    </w:p>
    <w:p>
      <w:pPr>
        <w:pStyle w:val="Normal"/>
        <w:rPr/>
      </w:pPr>
      <w:r>
        <w:rPr/>
        <w:t>Пример:</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Two</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3</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Three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4</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Four</w:t>
            </w:r>
          </w:p>
        </w:tc>
      </w:tr>
    </w:tbl>
    <w:p>
      <w:pPr>
        <w:pStyle w:val="Normal"/>
        <w:rPr/>
      </w:pPr>
      <w:r>
        <w:rPr/>
        <w:t>Удалим запись с ключом 3.</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1</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One</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2</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Two</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4</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Four</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r>
    </w:tbl>
    <w:p>
      <w:pPr>
        <w:pStyle w:val="Normal"/>
        <w:tabs>
          <w:tab w:val="clear" w:pos="708"/>
          <w:tab w:val="center" w:pos="4961" w:leader="none"/>
        </w:tabs>
        <w:ind w:left="0" w:right="0" w:hanging="0"/>
        <w:rPr>
          <w:lang w:val="en-US"/>
        </w:rPr>
      </w:pPr>
      <w:r>
        <w:rPr>
          <w:lang w:val="en-US"/>
        </w:rPr>
      </w:r>
    </w:p>
    <w:p>
      <w:pPr>
        <w:pStyle w:val="410"/>
        <w:numPr>
          <w:ilvl w:val="2"/>
          <w:numId w:val="24"/>
        </w:numPr>
        <w:rPr/>
      </w:pPr>
      <w:bookmarkStart w:id="20" w:name="_Toc167730070"/>
      <w:r>
        <w:rPr/>
        <w:t>Хэш-таблица</w:t>
      </w:r>
      <w:bookmarkEnd w:id="20"/>
    </w:p>
    <w:p>
      <w:pPr>
        <w:pStyle w:val="Normal"/>
        <w:spacing w:before="269" w:after="0"/>
        <w:rPr/>
      </w:pPr>
      <w:r>
        <w:rPr/>
        <w:t>Хэш-таблица в программировании – это структура данных, которая позволяет хранить пары ключ-значение и обеспечивает быстрый доступ к значениям по ключу. Хэш-таблица использует хэш-функцию для преобразования ключа в индекс, который указывает на место хранения значения в таблице. Это позволяет получить доступ к значению по ключу за константное время, независимо от размера таблицы. Хэш-таблицы широко используются в различных областях программирования, таких как базы данных, веб-разработка, игры и многое другое</w:t>
      </w:r>
    </w:p>
    <w:p>
      <w:pPr>
        <w:pStyle w:val="Normal"/>
        <w:rPr>
          <w:b/>
        </w:rPr>
      </w:pPr>
      <w:r>
        <w:rPr>
          <w:b/>
        </w:rPr>
        <w:t>Операция поиска</w:t>
      </w:r>
    </w:p>
    <w:p>
      <w:pPr>
        <w:pStyle w:val="Normal"/>
        <w:rPr/>
      </w:pPr>
      <w:r>
        <w:rPr/>
        <w:t>Этот метод предназначен для поиска записи с заданным ключом в хэш-таблице</w:t>
      </w:r>
      <w:r>
        <w:rPr>
          <w:rStyle w:val="HTMLCode"/>
        </w:rPr>
        <w:t xml:space="preserve">. </w:t>
      </w:r>
      <w:r>
        <w:rPr/>
        <w:t>Метод начинает поиск с текущей позиции, которая вычисляется с помощью хэш-функции. Затем метод перебирает все записи в хэш-таблице и проверяет каждую запись с индексом текущей позиции на nullptr. Если запись равна nullptr, то метод возвращает nullptr, указывая на отсутствие такой записи в хэш-таблице. Если запись не равна nullptr, то метод проверяет, является ли запись удаленной записью.</w:t>
      </w:r>
    </w:p>
    <w:p>
      <w:pPr>
        <w:pStyle w:val="Normal"/>
        <w:rPr/>
      </w:pPr>
      <w:r>
        <w:rPr/>
        <w:t>Если запись удалена, то метод обновляет индекс свободной позиции. Наконец, метод проверяет, соответствует ли ключ текущей записи заданному ключу.</w:t>
      </w:r>
    </w:p>
    <w:p>
      <w:pPr>
        <w:pStyle w:val="Normal"/>
        <w:rPr/>
      </w:pPr>
      <w:r>
        <w:rPr/>
        <w:t>Если ключи совпадают, то метод возвращает указатель на найденную запись. Если запись с заданным ключом не найдена, метод повторяет цикл до максимального размера хэш-таблицы. Если запись не найдена, метод возвращает nullptr.</w:t>
      </w:r>
    </w:p>
    <w:p>
      <w:pPr>
        <w:pStyle w:val="Normal"/>
        <w:rPr/>
      </w:pPr>
      <w:r>
        <w:rPr/>
        <w:t>Пример:</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en-US" w:eastAsia="ru-RU" w:bidi="ar-SA"/>
              </w:rPr>
              <w:t>One</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100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Three</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300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Two</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200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r>
    </w:tbl>
    <w:p>
      <w:pPr>
        <w:pStyle w:val="Normal"/>
        <w:rPr/>
      </w:pPr>
      <w:r>
        <w:rPr/>
        <w:tab/>
        <w:t xml:space="preserve">Найдем запись с ключом Two. Функция вернёт:   </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Two</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200</w:t>
            </w:r>
          </w:p>
        </w:tc>
      </w:tr>
    </w:tbl>
    <w:p>
      <w:pPr>
        <w:pStyle w:val="Normal"/>
        <w:rPr>
          <w:b/>
        </w:rPr>
      </w:pPr>
      <w:r>
        <w:rPr/>
        <w:t xml:space="preserve">Найдем запись с ключом Seven. Функция вернет </w:t>
      </w:r>
      <w:r>
        <w:rPr>
          <w:lang w:val="en-US"/>
        </w:rPr>
        <w:t>nullptr</w:t>
      </w:r>
      <w:r>
        <w:rPr/>
        <w:t>.</w:t>
      </w:r>
    </w:p>
    <w:p>
      <w:pPr>
        <w:pStyle w:val="Normal"/>
        <w:rPr>
          <w:b/>
        </w:rPr>
      </w:pPr>
      <w:r>
        <w:rPr>
          <w:b/>
        </w:rPr>
        <w:t>Операция добавления записи</w:t>
      </w:r>
    </w:p>
    <w:p>
      <w:pPr>
        <w:pStyle w:val="Normal"/>
        <w:rPr/>
      </w:pPr>
      <w:r>
        <w:rPr/>
        <w:t>Данный метод предназначен для вставки записи с заданным ключом и указателем на данные в хэш-таблицу.</w:t>
      </w:r>
    </w:p>
    <w:p>
      <w:pPr>
        <w:pStyle w:val="Normal"/>
        <w:rPr/>
      </w:pPr>
      <w:r>
        <w:rPr/>
        <w:t>Сначала метод проверяет, не заполнена ли хэш-таблица. Если хэш-таблица заполнена, метод генерирует исключение с сообщением "Error: hash table is full".</w:t>
      </w:r>
    </w:p>
    <w:p>
      <w:pPr>
        <w:pStyle w:val="Normal"/>
        <w:rPr/>
      </w:pPr>
      <w:r>
        <w:rPr/>
        <w:t>Затем метод вызывает метод поиска записи с заданным ключом в хэш-таблице. Если запись с таким ключом уже существует и свободная позиция не равна -1, то метод обновляет текущую позицию на значение свободной позиции. Затем метод создает новую запись с заданным ключом и указателем на данные. Далее метод вставляет новую запись в хэш-таблицу по текущей позиции. Если запись с заданным ключом не существует, метод просто создает новую запись и вставляет ее в хэш-таблицу. Наконец, метод увеличивает счетчик количества записей в хэш-таблице.</w:t>
      </w:r>
    </w:p>
    <w:p>
      <w:pPr>
        <w:pStyle w:val="Normal"/>
        <w:rPr/>
      </w:pPr>
      <w:r>
        <w:rPr/>
        <w:t>Пример:</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en-US" w:eastAsia="ru-RU" w:bidi="ar-SA"/>
              </w:rPr>
              <w:t>One</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100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Two</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200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r>
    </w:tbl>
    <w:p>
      <w:pPr>
        <w:pStyle w:val="Normal"/>
        <w:rPr/>
      </w:pPr>
      <w:r>
        <w:rPr/>
        <w:t xml:space="preserve">Добавим запись с ключом </w:t>
      </w:r>
      <w:r>
        <w:rPr>
          <w:lang w:val="en-US"/>
        </w:rPr>
        <w:t>Three</w:t>
      </w:r>
      <w:r>
        <w:rPr/>
        <w:t xml:space="preserve"> и данными “300” </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en-US" w:eastAsia="ru-RU" w:bidi="ar-SA"/>
              </w:rPr>
              <w:t>One</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100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Three</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300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Two</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200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r>
    </w:tbl>
    <w:p>
      <w:pPr>
        <w:pStyle w:val="Normal"/>
        <w:rPr>
          <w:b/>
        </w:rPr>
      </w:pPr>
      <w:r>
        <w:rPr>
          <w:b/>
        </w:rPr>
        <w:t>Операция удаления записи</w:t>
      </w:r>
    </w:p>
    <w:p>
      <w:pPr>
        <w:pStyle w:val="Normal"/>
        <w:rPr/>
      </w:pPr>
      <w:r>
        <w:rPr/>
        <w:t>Этот метод предназначен для удаления записи с заданным ключом из хэш-таблицы.</w:t>
      </w:r>
    </w:p>
    <w:p>
      <w:pPr>
        <w:pStyle w:val="Normal"/>
        <w:rPr/>
      </w:pPr>
      <w:r>
        <w:rPr/>
        <w:t>Сначала вызывается метод для поиска записи с заданным ключом в хэш-таблице. Если запись с таким ключом не существует, метод генерирует исключение с сообщением "Error: record not found".</w:t>
      </w:r>
    </w:p>
    <w:p>
      <w:pPr>
        <w:pStyle w:val="Normal"/>
        <w:rPr/>
      </w:pPr>
      <w:r>
        <w:rPr/>
        <w:t>Если запись найдена, то метод удаляет найденную запись. Затем метод заменяет удаленную запись специальным маркером удаленной записи. Далее метод обновляет индекс свободной позиции на текущую позицию. Наконец, метод уменьшает счетчик количества записей в хэш-таблице.</w:t>
      </w:r>
    </w:p>
    <w:p>
      <w:pPr>
        <w:pStyle w:val="Normal"/>
        <w:rPr/>
      </w:pPr>
      <w:r>
        <w:rPr/>
        <w:t>Пример:</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en-US" w:eastAsia="ru-RU" w:bidi="ar-SA"/>
              </w:rPr>
              <w:t>One</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100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 xml:space="preserve">       </w:t>
            </w:r>
            <w:r>
              <w:rPr>
                <w:rFonts w:eastAsia="Times New Roman" w:cs="Times New Roman"/>
                <w:color w:val="000000"/>
                <w:kern w:val="0"/>
                <w:sz w:val="22"/>
                <w:szCs w:val="20"/>
                <w:lang w:val="en-US" w:eastAsia="ru-RU" w:bidi="ar-SA"/>
              </w:rPr>
              <w:t>Three</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300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Two</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200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r>
    </w:tbl>
    <w:p>
      <w:pPr>
        <w:pStyle w:val="Normal"/>
        <w:rPr/>
      </w:pPr>
      <w:r>
        <w:rPr/>
        <w:t xml:space="preserve">Удалим запись с ключом </w:t>
      </w:r>
      <w:r>
        <w:rPr>
          <w:lang w:val="en-US"/>
        </w:rPr>
        <w:t>Three</w:t>
      </w:r>
      <w:r>
        <w:rPr/>
        <w:t>.</w:t>
      </w:r>
    </w:p>
    <w:tbl>
      <w:tblPr>
        <w:tblW w:w="2830" w:type="dxa"/>
        <w:jc w:val="left"/>
        <w:tblInd w:w="113" w:type="dxa"/>
        <w:tblLayout w:type="fixed"/>
        <w:tblCellMar>
          <w:top w:w="0" w:type="dxa"/>
          <w:left w:w="108" w:type="dxa"/>
          <w:bottom w:w="0" w:type="dxa"/>
          <w:right w:w="108" w:type="dxa"/>
        </w:tblCellMar>
      </w:tblPr>
      <w:tblGrid>
        <w:gridCol w:w="1414"/>
        <w:gridCol w:w="1416"/>
      </w:tblGrid>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en-US" w:eastAsia="ru-RU" w:bidi="ar-SA"/>
              </w:rPr>
              <w:t>One</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100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rFonts w:eastAsia="Times New Roman" w:cs="Times New Roman"/>
                <w:color w:val="000000"/>
                <w:kern w:val="0"/>
                <w:sz w:val="22"/>
                <w:szCs w:val="20"/>
                <w:lang w:val="ru-RU" w:eastAsia="ru-RU" w:bidi="ar-SA"/>
              </w:rPr>
            </w:pPr>
            <w:r>
              <w:rPr>
                <w:rFonts w:eastAsia="Times New Roman" w:cs="Times New Roman"/>
                <w:color w:val="000000"/>
                <w:kern w:val="0"/>
                <w:sz w:val="22"/>
                <w:szCs w:val="20"/>
                <w:lang w:val="ru-RU" w:eastAsia="ru-RU" w:bidi="ar-SA"/>
              </w:rPr>
              <w:t xml:space="preserve">       </w:t>
            </w:r>
            <w:r>
              <w:rPr>
                <w:rFonts w:eastAsia="Times New Roman" w:cs="Times New Roman"/>
                <w:color w:val="000000"/>
                <w:kern w:val="0"/>
                <w:sz w:val="22"/>
                <w:szCs w:val="20"/>
                <w:lang w:val="ru-RU" w:eastAsia="ru-RU" w:bidi="ar-SA"/>
              </w:rPr>
              <w:t>Two</w:t>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 w:val="22"/>
                <w:szCs w:val="20"/>
                <w:lang w:val="en-US" w:eastAsia="ru-RU" w:bidi="ar-SA"/>
              </w:rPr>
              <w:t>200</w:t>
            </w:r>
          </w:p>
        </w:tc>
      </w:tr>
      <w:tr>
        <w:trPr/>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rPr>
                <w:lang w:val="en-US"/>
              </w:rPr>
            </w:pPr>
            <w:r>
              <w:rPr>
                <w:rFonts w:eastAsia="Times New Roman" w:cs="Times New Roman"/>
                <w:color w:val="000000"/>
                <w:kern w:val="0"/>
                <w:szCs w:val="20"/>
                <w:lang w:val="en-US" w:eastAsia="ru-RU" w:bidi="ar-SA"/>
              </w:rPr>
            </w:r>
          </w:p>
        </w:tc>
      </w:tr>
    </w:tbl>
    <w:p>
      <w:pPr>
        <w:pStyle w:val="2"/>
        <w:numPr>
          <w:ilvl w:val="1"/>
          <w:numId w:val="25"/>
        </w:numPr>
        <w:rPr/>
      </w:pPr>
      <w:bookmarkStart w:id="21" w:name="_Toc167730071"/>
      <w:r>
        <w:rPr/>
        <w:t>Описание программной реализации</w:t>
      </w:r>
      <w:bookmarkEnd w:id="21"/>
    </w:p>
    <w:p>
      <w:pPr>
        <w:pStyle w:val="3"/>
        <w:numPr>
          <w:ilvl w:val="2"/>
          <w:numId w:val="2"/>
        </w:numPr>
        <w:rPr/>
      </w:pPr>
      <w:bookmarkStart w:id="22" w:name="_Toc167730072"/>
      <w:r>
        <w:rPr/>
        <w:t>Описание класс T</w:t>
      </w:r>
      <w:r>
        <w:rPr>
          <w:lang w:val="en-US"/>
        </w:rPr>
        <w:t>abRecord</w:t>
      </w:r>
      <w:bookmarkEnd w:id="22"/>
    </w:p>
    <w:p>
      <w:pPr>
        <w:pStyle w:val="Style40"/>
        <w:rPr>
          <w:lang w:val="en-US"/>
        </w:rPr>
      </w:pPr>
      <w:r>
        <w:rPr/>
        <w:t>template &lt;class TKey, class TData&gt;</w:t>
      </w:r>
    </w:p>
    <w:p>
      <w:pPr>
        <w:pStyle w:val="Style40"/>
        <w:rPr>
          <w:lang w:val="en-US"/>
        </w:rPr>
      </w:pPr>
      <w:r>
        <w:rPr/>
        <w:t>class TabRecord</w:t>
      </w:r>
    </w:p>
    <w:p>
      <w:pPr>
        <w:pStyle w:val="Style40"/>
        <w:rPr>
          <w:lang w:val="en-US"/>
        </w:rPr>
      </w:pPr>
      <w:r>
        <w:rPr/>
        <w:t>{</w:t>
      </w:r>
    </w:p>
    <w:p>
      <w:pPr>
        <w:pStyle w:val="Style40"/>
        <w:rPr>
          <w:lang w:val="en-US"/>
        </w:rPr>
      </w:pPr>
      <w:r>
        <w:rPr/>
        <w:tab/>
        <w:t>TKey key;</w:t>
      </w:r>
    </w:p>
    <w:p>
      <w:pPr>
        <w:pStyle w:val="Style40"/>
        <w:rPr>
          <w:lang w:val="en-US"/>
        </w:rPr>
      </w:pPr>
      <w:r>
        <w:rPr/>
        <w:tab/>
        <w:t>TData* data;</w:t>
      </w:r>
    </w:p>
    <w:p>
      <w:pPr>
        <w:pStyle w:val="Style40"/>
        <w:rPr>
          <w:lang w:val="en-US"/>
        </w:rPr>
      </w:pPr>
      <w:r>
        <w:rPr/>
        <w:t>public:</w:t>
      </w:r>
    </w:p>
    <w:p>
      <w:pPr>
        <w:pStyle w:val="Style40"/>
        <w:rPr>
          <w:lang w:val="en-US"/>
        </w:rPr>
      </w:pPr>
      <w:r>
        <w:rPr/>
        <w:tab/>
        <w:t>TabRecord();</w:t>
      </w:r>
    </w:p>
    <w:p>
      <w:pPr>
        <w:pStyle w:val="Style40"/>
        <w:rPr>
          <w:lang w:val="en-US"/>
        </w:rPr>
      </w:pPr>
      <w:r>
        <w:rPr/>
        <w:tab/>
        <w:t>TabRecord(const TKey&amp; _key, TData* _data);</w:t>
      </w:r>
    </w:p>
    <w:p>
      <w:pPr>
        <w:pStyle w:val="Style40"/>
        <w:rPr>
          <w:lang w:val="en-US"/>
        </w:rPr>
      </w:pPr>
      <w:r>
        <w:rPr/>
        <w:tab/>
        <w:t>TabRecord(const TabRecord&lt;TKey, TData&gt;&amp; tr);</w:t>
      </w:r>
    </w:p>
    <w:p>
      <w:pPr>
        <w:pStyle w:val="Style40"/>
        <w:rPr>
          <w:lang w:val="en-US"/>
        </w:rPr>
      </w:pPr>
      <w:r>
        <w:rPr/>
        <w:tab/>
        <w:t>TKey GetKey() const;</w:t>
      </w:r>
    </w:p>
    <w:p>
      <w:pPr>
        <w:pStyle w:val="Style40"/>
        <w:rPr>
          <w:lang w:val="en-US"/>
        </w:rPr>
      </w:pPr>
      <w:r>
        <w:rPr/>
        <w:tab/>
        <w:t>TData* GetData() const;</w:t>
      </w:r>
    </w:p>
    <w:p>
      <w:pPr>
        <w:pStyle w:val="Style40"/>
        <w:rPr/>
      </w:pPr>
      <w:r>
        <w:rPr/>
        <w:t>};</w:t>
      </w:r>
    </w:p>
    <w:p>
      <w:pPr>
        <w:pStyle w:val="Normal"/>
        <w:spacing w:lineRule="auto" w:line="240"/>
        <w:ind w:left="0" w:right="0" w:hanging="0"/>
        <w:rPr/>
      </w:pPr>
      <w:r>
        <w:rPr/>
      </w:r>
    </w:p>
    <w:p>
      <w:pPr>
        <w:pStyle w:val="Normal"/>
        <w:rPr/>
      </w:pPr>
      <w:r>
        <w:rPr/>
        <w:t>Назначение: представление узла.</w:t>
      </w:r>
    </w:p>
    <w:p>
      <w:pPr>
        <w:pStyle w:val="Normal"/>
        <w:rPr/>
      </w:pPr>
      <w:r>
        <w:rPr/>
      </w:r>
    </w:p>
    <w:p>
      <w:pPr>
        <w:pStyle w:val="Normal"/>
        <w:rPr/>
      </w:pPr>
      <w:r>
        <w:rPr/>
        <w:t>Поля:</w:t>
      </w:r>
    </w:p>
    <w:p>
      <w:pPr>
        <w:pStyle w:val="Normal"/>
        <w:rPr/>
      </w:pPr>
      <w:r>
        <w:rPr>
          <w:rFonts w:ascii="Courier New" w:hAnsi="Courier New"/>
          <w:b/>
          <w:sz w:val="20"/>
          <w:lang w:val="en-US"/>
        </w:rPr>
        <w:t>key</w:t>
      </w:r>
      <w:r>
        <w:rPr>
          <w:rFonts w:ascii="Courier New" w:hAnsi="Courier New"/>
          <w:b/>
          <w:sz w:val="20"/>
        </w:rPr>
        <w:t xml:space="preserve"> </w:t>
      </w:r>
      <w:r>
        <w:rPr/>
        <w:t>– значение ключа.</w:t>
      </w:r>
    </w:p>
    <w:p>
      <w:pPr>
        <w:pStyle w:val="Normal"/>
        <w:rPr/>
      </w:pPr>
      <w:r>
        <w:rPr>
          <w:rFonts w:ascii="Courier New" w:hAnsi="Courier New"/>
          <w:b/>
          <w:sz w:val="20"/>
          <w:lang w:val="en-US"/>
        </w:rPr>
        <w:t>data</w:t>
      </w:r>
      <w:r>
        <w:rPr/>
        <w:t xml:space="preserve"> – указатель на данные.</w:t>
      </w:r>
    </w:p>
    <w:p>
      <w:pPr>
        <w:pStyle w:val="Normal"/>
        <w:rPr/>
      </w:pPr>
      <w:r>
        <w:rPr/>
      </w:r>
    </w:p>
    <w:p>
      <w:pPr>
        <w:pStyle w:val="Normal"/>
        <w:rPr/>
      </w:pPr>
      <w:r>
        <w:rPr/>
        <w:t>Методы:</w:t>
      </w:r>
    </w:p>
    <w:p>
      <w:pPr>
        <w:pStyle w:val="Style40"/>
        <w:rPr/>
      </w:pPr>
      <w:r>
        <w:rPr/>
        <w:t>TabRecord();</w:t>
      </w:r>
    </w:p>
    <w:p>
      <w:pPr>
        <w:pStyle w:val="Normal"/>
        <w:rPr/>
      </w:pPr>
      <w:r>
        <w:rPr/>
        <w:t xml:space="preserve">Назначение: инициализация объекта класса </w:t>
      </w:r>
      <w:r>
        <w:rPr>
          <w:rFonts w:ascii="Courier New" w:hAnsi="Courier New"/>
          <w:b/>
          <w:bCs/>
          <w:sz w:val="20"/>
        </w:rPr>
        <w:t>TabRecord</w:t>
      </w:r>
      <w:r>
        <w:rPr/>
        <w:t>.</w:t>
      </w:r>
    </w:p>
    <w:p>
      <w:pPr>
        <w:pStyle w:val="Normal"/>
        <w:rPr/>
      </w:pPr>
      <w:r>
        <w:rPr/>
        <w:t>Входные параметры: отсутствуют.</w:t>
      </w:r>
    </w:p>
    <w:p>
      <w:pPr>
        <w:pStyle w:val="Normal"/>
        <w:rPr/>
      </w:pPr>
      <w:r>
        <w:rPr/>
        <w:t>Выходные параметры: отсутствуют.</w:t>
      </w:r>
    </w:p>
    <w:p>
      <w:pPr>
        <w:pStyle w:val="Style40"/>
        <w:rPr>
          <w:lang w:val="en-US"/>
        </w:rPr>
      </w:pPr>
      <w:r>
        <w:rPr/>
        <w:t>TabRecord(const TKey&amp; _key, TData* _data);</w:t>
      </w:r>
    </w:p>
    <w:p>
      <w:pPr>
        <w:pStyle w:val="Normal"/>
        <w:rPr/>
      </w:pPr>
      <w:r>
        <w:rPr/>
        <w:t>Назначение: конструктор с параметрами для установки ключа и данных объекта..</w:t>
      </w:r>
    </w:p>
    <w:p>
      <w:pPr>
        <w:pStyle w:val="Normal"/>
        <w:rPr/>
      </w:pPr>
      <w:r>
        <w:rPr/>
        <w:t xml:space="preserve">Входные параметры: </w:t>
      </w:r>
    </w:p>
    <w:p>
      <w:pPr>
        <w:pStyle w:val="Normal"/>
        <w:rPr/>
      </w:pPr>
      <w:r>
        <w:rPr>
          <w:rFonts w:ascii="Courier New" w:hAnsi="Courier New"/>
          <w:b/>
          <w:bCs/>
          <w:sz w:val="20"/>
        </w:rPr>
        <w:t>_key</w:t>
      </w:r>
      <w:r>
        <w:rPr/>
        <w:t xml:space="preserve"> - константная ссылка на объект типа </w:t>
      </w:r>
      <w:r>
        <w:rPr>
          <w:rFonts w:ascii="Courier New" w:hAnsi="Courier New"/>
          <w:b/>
          <w:bCs/>
          <w:sz w:val="20"/>
        </w:rPr>
        <w:t>TKey</w:t>
      </w:r>
      <w:r>
        <w:rPr/>
        <w:t>, представляющий ключ.</w:t>
      </w:r>
    </w:p>
    <w:p>
      <w:pPr>
        <w:pStyle w:val="Normal"/>
        <w:rPr/>
      </w:pPr>
      <w:r>
        <w:rPr>
          <w:rFonts w:ascii="Courier New" w:hAnsi="Courier New"/>
          <w:b/>
          <w:bCs/>
          <w:sz w:val="20"/>
        </w:rPr>
        <w:t>_data</w:t>
      </w:r>
      <w:r>
        <w:rPr/>
        <w:t xml:space="preserve"> - указатель на объект типа </w:t>
      </w:r>
      <w:r>
        <w:rPr>
          <w:rFonts w:ascii="Courier New" w:hAnsi="Courier New"/>
          <w:b/>
          <w:bCs/>
          <w:sz w:val="20"/>
        </w:rPr>
        <w:t>TData</w:t>
      </w:r>
      <w:r>
        <w:rPr/>
        <w:t>, представляющий данные.</w:t>
      </w:r>
    </w:p>
    <w:p>
      <w:pPr>
        <w:pStyle w:val="Normal"/>
        <w:rPr/>
      </w:pPr>
      <w:r>
        <w:rPr/>
        <w:t>Выходные параметры: новый объект с инициализированным значениями.</w:t>
      </w:r>
    </w:p>
    <w:p>
      <w:pPr>
        <w:pStyle w:val="Style40"/>
        <w:rPr>
          <w:lang w:val="en-US"/>
        </w:rPr>
      </w:pPr>
      <w:r>
        <w:rPr/>
        <w:t>TabRecord(const TabRecord&lt;TKey, TData&gt;&amp; tr);</w:t>
      </w:r>
    </w:p>
    <w:p>
      <w:pPr>
        <w:pStyle w:val="Normal"/>
        <w:spacing w:before="120" w:after="0"/>
        <w:rPr/>
      </w:pPr>
      <w:r>
        <w:rPr/>
        <w:t xml:space="preserve">Назначение: конструктор копирования для создания копии объекта </w:t>
      </w:r>
      <w:r>
        <w:rPr>
          <w:rFonts w:ascii="Courier New" w:hAnsi="Courier New"/>
          <w:b/>
          <w:bCs/>
          <w:sz w:val="20"/>
        </w:rPr>
        <w:t>TabRecord</w:t>
      </w:r>
      <w:r>
        <w:rPr/>
        <w:t>.</w:t>
      </w:r>
    </w:p>
    <w:p>
      <w:pPr>
        <w:pStyle w:val="Normal"/>
        <w:spacing w:before="120" w:after="0"/>
        <w:rPr/>
      </w:pPr>
      <w:r>
        <w:rPr/>
        <w:t xml:space="preserve">Входные параметры: </w:t>
      </w:r>
      <w:r>
        <w:rPr>
          <w:rFonts w:ascii="Courier New" w:hAnsi="Courier New"/>
          <w:b/>
          <w:bCs/>
          <w:sz w:val="20"/>
        </w:rPr>
        <w:t>tr</w:t>
      </w:r>
      <w:r>
        <w:rPr/>
        <w:t xml:space="preserve"> - константная ссылка на объект типа </w:t>
      </w:r>
      <w:r>
        <w:rPr>
          <w:rFonts w:ascii="Courier New" w:hAnsi="Courier New"/>
          <w:b/>
          <w:bCs/>
          <w:sz w:val="20"/>
        </w:rPr>
        <w:t>TabRecord</w:t>
      </w:r>
      <w:r>
        <w:rPr/>
        <w:t xml:space="preserve"> который будет скопирован.</w:t>
      </w:r>
    </w:p>
    <w:p>
      <w:pPr>
        <w:pStyle w:val="Normal"/>
        <w:spacing w:before="120" w:after="0"/>
        <w:rPr/>
      </w:pPr>
      <w:r>
        <w:rPr/>
        <w:t xml:space="preserve">Выходные параметры: скопированный объект типа </w:t>
      </w:r>
      <w:r>
        <w:rPr>
          <w:rFonts w:ascii="Courier New" w:hAnsi="Courier New"/>
          <w:b/>
          <w:bCs/>
          <w:sz w:val="20"/>
        </w:rPr>
        <w:t>TabRecord</w:t>
      </w:r>
      <w:r>
        <w:rPr/>
        <w:t>.</w:t>
      </w:r>
    </w:p>
    <w:p>
      <w:pPr>
        <w:pStyle w:val="Style40"/>
        <w:rPr/>
      </w:pPr>
      <w:r>
        <w:rPr/>
        <w:t>TKey GetKey() const;</w:t>
      </w:r>
    </w:p>
    <w:p>
      <w:pPr>
        <w:pStyle w:val="Normal"/>
        <w:spacing w:before="120" w:after="0"/>
        <w:rPr/>
      </w:pPr>
      <w:r>
        <w:rPr/>
        <w:t>Назначение: получение значения ключа объекта.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возвращает значение ключа объекта типа </w:t>
      </w:r>
      <w:r>
        <w:rPr>
          <w:rFonts w:ascii="Courier New" w:hAnsi="Courier New"/>
          <w:b/>
          <w:bCs/>
          <w:sz w:val="20"/>
        </w:rPr>
        <w:t>TKey</w:t>
      </w:r>
      <w:r>
        <w:rPr/>
        <w:t>.</w:t>
      </w:r>
    </w:p>
    <w:p>
      <w:pPr>
        <w:pStyle w:val="Style40"/>
        <w:rPr/>
      </w:pPr>
      <w:r>
        <w:rPr/>
        <w:t>TData* GetData() const;</w:t>
      </w:r>
    </w:p>
    <w:p>
      <w:pPr>
        <w:pStyle w:val="Normal"/>
        <w:spacing w:before="120" w:after="0"/>
        <w:rPr/>
      </w:pPr>
      <w:r>
        <w:rPr/>
        <w:t>Назначение: получение указателя на данные объекта.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возвращает указатель на данные объекта типа </w:t>
      </w:r>
      <w:r>
        <w:rPr>
          <w:rFonts w:ascii="Courier New" w:hAnsi="Courier New"/>
          <w:b/>
          <w:bCs/>
          <w:sz w:val="20"/>
        </w:rPr>
        <w:t>TData</w:t>
      </w:r>
      <w:r>
        <w:rPr/>
        <w:t>.</w:t>
      </w:r>
    </w:p>
    <w:p>
      <w:pPr>
        <w:pStyle w:val="Normal"/>
        <w:rPr/>
      </w:pPr>
      <w:r>
        <w:rPr/>
      </w:r>
    </w:p>
    <w:p>
      <w:pPr>
        <w:pStyle w:val="3"/>
        <w:numPr>
          <w:ilvl w:val="2"/>
          <w:numId w:val="2"/>
        </w:numPr>
        <w:rPr/>
      </w:pPr>
      <w:bookmarkStart w:id="23" w:name="_Toc167730073"/>
      <w:r>
        <w:rPr/>
        <w:t>Описание класса Table</w:t>
      </w:r>
      <w:bookmarkEnd w:id="23"/>
    </w:p>
    <w:p>
      <w:pPr>
        <w:pStyle w:val="Style40"/>
        <w:rPr>
          <w:lang w:val="en-US"/>
        </w:rPr>
      </w:pPr>
      <w:r>
        <w:rPr/>
        <w:t>template &lt;class TKey, class TData&gt;</w:t>
      </w:r>
    </w:p>
    <w:p>
      <w:pPr>
        <w:pStyle w:val="Style40"/>
        <w:rPr>
          <w:lang w:val="en-US"/>
        </w:rPr>
      </w:pPr>
      <w:r>
        <w:rPr/>
        <w:t>class Table</w:t>
      </w:r>
    </w:p>
    <w:p>
      <w:pPr>
        <w:pStyle w:val="Style40"/>
        <w:rPr>
          <w:lang w:val="en-US"/>
        </w:rPr>
      </w:pPr>
      <w:r>
        <w:rPr/>
        <w:t>{</w:t>
      </w:r>
    </w:p>
    <w:p>
      <w:pPr>
        <w:pStyle w:val="Style40"/>
        <w:rPr>
          <w:lang w:val="en-US"/>
        </w:rPr>
      </w:pPr>
      <w:r>
        <w:rPr/>
        <w:t>protected:</w:t>
      </w:r>
    </w:p>
    <w:p>
      <w:pPr>
        <w:pStyle w:val="Style40"/>
        <w:rPr>
          <w:lang w:val="en-US"/>
        </w:rPr>
      </w:pPr>
      <w:r>
        <w:rPr/>
        <w:tab/>
        <w:t>int Count;</w:t>
      </w:r>
    </w:p>
    <w:p>
      <w:pPr>
        <w:pStyle w:val="Style40"/>
        <w:rPr>
          <w:lang w:val="en-US"/>
        </w:rPr>
      </w:pPr>
      <w:r>
        <w:rPr/>
        <w:tab/>
        <w:t>int maxsize;</w:t>
      </w:r>
    </w:p>
    <w:p>
      <w:pPr>
        <w:pStyle w:val="Style40"/>
        <w:rPr>
          <w:lang w:val="en-US"/>
        </w:rPr>
      </w:pPr>
      <w:r>
        <w:rPr/>
        <w:tab/>
        <w:t>int currPos;</w:t>
      </w:r>
    </w:p>
    <w:p>
      <w:pPr>
        <w:pStyle w:val="Style40"/>
        <w:rPr>
          <w:lang w:val="en-US"/>
        </w:rPr>
      </w:pPr>
      <w:r>
        <w:rPr/>
        <w:t>public:</w:t>
      </w:r>
    </w:p>
    <w:p>
      <w:pPr>
        <w:pStyle w:val="Style40"/>
        <w:rPr>
          <w:lang w:val="en-US"/>
        </w:rPr>
      </w:pPr>
      <w:r>
        <w:rPr/>
        <w:tab/>
        <w:t>Table(int _maxsize);</w:t>
      </w:r>
    </w:p>
    <w:p>
      <w:pPr>
        <w:pStyle w:val="Style40"/>
        <w:rPr>
          <w:lang w:val="en-US"/>
        </w:rPr>
      </w:pPr>
      <w:r>
        <w:rPr/>
        <w:tab/>
        <w:t>virtual void Insert(TKey k, TData* d) = 0;</w:t>
      </w:r>
    </w:p>
    <w:p>
      <w:pPr>
        <w:pStyle w:val="Style40"/>
        <w:rPr>
          <w:lang w:val="en-US"/>
        </w:rPr>
      </w:pPr>
      <w:r>
        <w:rPr/>
        <w:tab/>
        <w:t>virtual void Remove(TKey k) = 0;</w:t>
      </w:r>
    </w:p>
    <w:p>
      <w:pPr>
        <w:pStyle w:val="Style40"/>
        <w:rPr>
          <w:lang w:val="en-US"/>
        </w:rPr>
      </w:pPr>
      <w:r>
        <w:rPr/>
        <w:tab/>
        <w:t>virtual TabRecord&lt;TKey, TData&gt;* Find(TKey k) = 0;</w:t>
      </w:r>
    </w:p>
    <w:p>
      <w:pPr>
        <w:pStyle w:val="Style40"/>
        <w:rPr>
          <w:lang w:val="en-US"/>
        </w:rPr>
      </w:pPr>
      <w:r>
        <w:rPr/>
        <w:tab/>
        <w:t>bool IsFull() const;</w:t>
      </w:r>
    </w:p>
    <w:p>
      <w:pPr>
        <w:pStyle w:val="Style40"/>
        <w:rPr>
          <w:lang w:val="en-US"/>
        </w:rPr>
      </w:pPr>
      <w:r>
        <w:rPr/>
        <w:tab/>
        <w:t>bool IsEmpty() const;</w:t>
      </w:r>
    </w:p>
    <w:p>
      <w:pPr>
        <w:pStyle w:val="Style40"/>
        <w:rPr>
          <w:lang w:val="en-US"/>
        </w:rPr>
      </w:pPr>
      <w:r>
        <w:rPr/>
        <w:tab/>
        <w:t>virtual bool IsTabEnded() const;</w:t>
      </w:r>
    </w:p>
    <w:p>
      <w:pPr>
        <w:pStyle w:val="Style40"/>
        <w:rPr>
          <w:lang w:val="en-US"/>
        </w:rPr>
      </w:pPr>
      <w:r>
        <w:rPr/>
        <w:tab/>
        <w:t>virtual bool Next();</w:t>
      </w:r>
    </w:p>
    <w:p>
      <w:pPr>
        <w:pStyle w:val="Style40"/>
        <w:rPr>
          <w:lang w:val="en-US"/>
        </w:rPr>
      </w:pPr>
      <w:r>
        <w:rPr/>
        <w:tab/>
        <w:t>virtual bool Reset();</w:t>
      </w:r>
    </w:p>
    <w:p>
      <w:pPr>
        <w:pStyle w:val="Style40"/>
        <w:rPr>
          <w:lang w:val="en-US"/>
        </w:rPr>
      </w:pPr>
      <w:r>
        <w:rPr/>
        <w:tab/>
        <w:t>int GetCount() const;</w:t>
      </w:r>
    </w:p>
    <w:p>
      <w:pPr>
        <w:pStyle w:val="Style40"/>
        <w:rPr>
          <w:lang w:val="en-US"/>
        </w:rPr>
      </w:pPr>
      <w:r>
        <w:rPr/>
        <w:tab/>
        <w:t>virtual TKey GetKey() const = 0;</w:t>
      </w:r>
    </w:p>
    <w:p>
      <w:pPr>
        <w:pStyle w:val="Style40"/>
        <w:rPr>
          <w:lang w:val="en-US"/>
        </w:rPr>
      </w:pPr>
      <w:r>
        <w:rPr/>
        <w:tab/>
        <w:t>virtual TData* GetData() const = 0;</w:t>
      </w:r>
    </w:p>
    <w:p>
      <w:pPr>
        <w:pStyle w:val="Style40"/>
        <w:rPr/>
      </w:pPr>
      <w:r>
        <w:rPr/>
        <w:t>};</w:t>
      </w:r>
    </w:p>
    <w:p>
      <w:pPr>
        <w:pStyle w:val="Normal"/>
        <w:spacing w:lineRule="auto" w:line="240"/>
        <w:ind w:left="0" w:right="0" w:hanging="0"/>
        <w:rPr/>
      </w:pPr>
      <w:r>
        <w:rPr/>
      </w:r>
    </w:p>
    <w:p>
      <w:pPr>
        <w:pStyle w:val="Normal"/>
        <w:rPr/>
      </w:pPr>
      <w:r>
        <w:rPr/>
        <w:t>Назначение: представление таблицы.</w:t>
      </w:r>
    </w:p>
    <w:p>
      <w:pPr>
        <w:pStyle w:val="Normal"/>
        <w:rPr/>
      </w:pPr>
      <w:r>
        <w:rPr/>
      </w:r>
    </w:p>
    <w:p>
      <w:pPr>
        <w:pStyle w:val="Normal"/>
        <w:rPr/>
      </w:pPr>
      <w:r>
        <w:rPr/>
        <w:t>Поля:</w:t>
      </w:r>
    </w:p>
    <w:p>
      <w:pPr>
        <w:pStyle w:val="Normal"/>
        <w:rPr/>
      </w:pPr>
      <w:r>
        <w:rPr>
          <w:rFonts w:ascii="Courier New" w:hAnsi="Courier New"/>
          <w:b/>
          <w:sz w:val="20"/>
        </w:rPr>
        <w:t>С</w:t>
      </w:r>
      <w:r>
        <w:rPr>
          <w:rFonts w:ascii="Courier New" w:hAnsi="Courier New"/>
          <w:b/>
          <w:sz w:val="20"/>
          <w:lang w:val="en-US"/>
        </w:rPr>
        <w:t>ount</w:t>
      </w:r>
      <w:r>
        <w:rPr>
          <w:rFonts w:ascii="Courier New" w:hAnsi="Courier New"/>
          <w:b/>
          <w:sz w:val="20"/>
        </w:rPr>
        <w:t xml:space="preserve"> </w:t>
      </w:r>
      <w:r>
        <w:rPr/>
        <w:t>– количество записей в таблице .</w:t>
      </w:r>
    </w:p>
    <w:p>
      <w:pPr>
        <w:pStyle w:val="Normal"/>
        <w:rPr/>
      </w:pPr>
      <w:r>
        <w:rPr>
          <w:rFonts w:ascii="Courier New" w:hAnsi="Courier New"/>
          <w:b/>
          <w:sz w:val="20"/>
          <w:lang w:val="en-US"/>
        </w:rPr>
        <w:t>maxsize</w:t>
      </w:r>
      <w:r>
        <w:rPr/>
        <w:t xml:space="preserve"> – максимальный размер таблицы.</w:t>
      </w:r>
    </w:p>
    <w:p>
      <w:pPr>
        <w:pStyle w:val="Normal"/>
        <w:rPr/>
      </w:pPr>
      <w:r>
        <w:rPr>
          <w:rFonts w:ascii="Courier New" w:hAnsi="Courier New"/>
          <w:b/>
          <w:sz w:val="20"/>
          <w:lang w:val="en-US"/>
        </w:rPr>
        <w:t>currPos</w:t>
      </w:r>
      <w:r>
        <w:rPr/>
        <w:t xml:space="preserve"> – текущая позиция.</w:t>
      </w:r>
    </w:p>
    <w:p>
      <w:pPr>
        <w:pStyle w:val="Normal"/>
        <w:rPr/>
      </w:pPr>
      <w:r>
        <w:rPr/>
      </w:r>
    </w:p>
    <w:p>
      <w:pPr>
        <w:pStyle w:val="Normal"/>
        <w:rPr/>
      </w:pPr>
      <w:r>
        <w:rPr/>
        <w:t>Методы:</w:t>
      </w:r>
    </w:p>
    <w:p>
      <w:pPr>
        <w:pStyle w:val="Style40"/>
        <w:rPr/>
      </w:pPr>
      <w:r>
        <w:rPr/>
        <w:t>Table(int _maxsize);</w:t>
      </w:r>
    </w:p>
    <w:p>
      <w:pPr>
        <w:pStyle w:val="Normal"/>
        <w:spacing w:before="120" w:after="0"/>
        <w:rPr/>
      </w:pPr>
      <w:r>
        <w:rPr/>
        <w:t>Назначение: конструктор класса, инициализирует таблицу с заданным максимальным размером.</w:t>
      </w:r>
    </w:p>
    <w:p>
      <w:pPr>
        <w:pStyle w:val="Normal"/>
        <w:spacing w:before="120" w:after="0"/>
        <w:rPr/>
      </w:pPr>
      <w:r>
        <w:rPr/>
        <w:t xml:space="preserve">Входные параметры: </w:t>
      </w:r>
      <w:r>
        <w:rPr>
          <w:rFonts w:ascii="Courier New" w:hAnsi="Courier New"/>
          <w:b/>
          <w:bCs/>
          <w:sz w:val="20"/>
        </w:rPr>
        <w:t>_maxsize</w:t>
      </w:r>
      <w:r>
        <w:rPr/>
        <w:t xml:space="preserve"> - максимальный размер таблицы.</w:t>
      </w:r>
    </w:p>
    <w:p>
      <w:pPr>
        <w:pStyle w:val="Normal"/>
        <w:spacing w:before="120" w:after="0"/>
        <w:rPr/>
      </w:pPr>
      <w:r>
        <w:rPr/>
        <w:t>Выходные параметры: отсутствуют.</w:t>
      </w:r>
    </w:p>
    <w:p>
      <w:pPr>
        <w:pStyle w:val="Style40"/>
        <w:rPr/>
      </w:pPr>
      <w:r>
        <w:rPr/>
        <w:t>virtual void Insert(TKey k, TData* d) = 0;</w:t>
      </w:r>
    </w:p>
    <w:p>
      <w:pPr>
        <w:pStyle w:val="Normal"/>
        <w:spacing w:before="120" w:after="0"/>
        <w:rPr/>
      </w:pPr>
      <w:r>
        <w:rPr/>
        <w:t>Назначение: абстрактный метод для вставки элемента с ключом k и данными d в таблицу.</w:t>
      </w:r>
    </w:p>
    <w:p>
      <w:pPr>
        <w:pStyle w:val="Normal"/>
        <w:spacing w:before="120" w:after="0"/>
        <w:rPr/>
      </w:pPr>
      <w:r>
        <w:rPr/>
        <w:t xml:space="preserve">Входные параметры: </w:t>
      </w:r>
    </w:p>
    <w:p>
      <w:pPr>
        <w:pStyle w:val="Normal"/>
        <w:spacing w:before="120" w:after="0"/>
        <w:rPr/>
      </w:pPr>
      <w:r>
        <w:rPr>
          <w:rFonts w:ascii="Courier New" w:hAnsi="Courier New"/>
          <w:b/>
          <w:bCs/>
          <w:sz w:val="20"/>
          <w:lang w:val="en-US"/>
        </w:rPr>
        <w:t>k</w:t>
      </w:r>
      <w:r>
        <w:rPr/>
        <w:t xml:space="preserve"> – ключ элемента.</w:t>
      </w:r>
    </w:p>
    <w:p>
      <w:pPr>
        <w:pStyle w:val="Normal"/>
        <w:spacing w:before="120" w:after="0"/>
        <w:rPr/>
      </w:pPr>
      <w:r>
        <w:rPr>
          <w:rFonts w:ascii="Courier New" w:hAnsi="Courier New"/>
          <w:b/>
          <w:bCs/>
          <w:sz w:val="20"/>
          <w:lang w:val="en-US"/>
        </w:rPr>
        <w:t>d</w:t>
      </w:r>
      <w:r>
        <w:rPr/>
        <w:t xml:space="preserve"> – указатель на данные элемента.</w:t>
      </w:r>
    </w:p>
    <w:p>
      <w:pPr>
        <w:pStyle w:val="Normal"/>
        <w:spacing w:before="120" w:after="0"/>
        <w:rPr/>
      </w:pPr>
      <w:r>
        <w:rPr/>
        <w:t>Выходные параметры: отсутствуют.</w:t>
      </w:r>
    </w:p>
    <w:p>
      <w:pPr>
        <w:pStyle w:val="Style40"/>
        <w:rPr/>
      </w:pPr>
      <w:r>
        <w:rPr/>
        <w:t>virtual void Remove(TKey k) = 0;</w:t>
      </w:r>
    </w:p>
    <w:p>
      <w:pPr>
        <w:pStyle w:val="Normal"/>
        <w:spacing w:before="120" w:after="0"/>
        <w:rPr/>
      </w:pPr>
      <w:r>
        <w:rPr/>
        <w:t xml:space="preserve">Назначение: абстрактный метод для удаления элемента по ключу </w:t>
      </w:r>
      <w:r>
        <w:rPr>
          <w:rFonts w:ascii="Courier New" w:hAnsi="Courier New"/>
          <w:b/>
          <w:bCs/>
          <w:sz w:val="20"/>
          <w:lang w:val="en-US"/>
        </w:rPr>
        <w:t>k</w:t>
      </w:r>
      <w:r>
        <w:rPr/>
        <w:t xml:space="preserve"> из таблицы.</w:t>
      </w:r>
    </w:p>
    <w:p>
      <w:pPr>
        <w:pStyle w:val="Normal"/>
        <w:spacing w:before="120" w:after="0"/>
        <w:rPr/>
      </w:pPr>
      <w:r>
        <w:rPr/>
        <w:t xml:space="preserve">Входные параметры: </w:t>
      </w:r>
      <w:r>
        <w:rPr>
          <w:rFonts w:ascii="Courier New" w:hAnsi="Courier New"/>
          <w:b/>
          <w:bCs/>
          <w:sz w:val="20"/>
          <w:lang w:val="en-US"/>
        </w:rPr>
        <w:t>k</w:t>
      </w:r>
      <w:r>
        <w:rPr/>
        <w:t xml:space="preserve"> – ключ элемента, который требуется удалить.</w:t>
      </w:r>
    </w:p>
    <w:p>
      <w:pPr>
        <w:pStyle w:val="Normal"/>
        <w:spacing w:before="120" w:after="0"/>
        <w:rPr/>
      </w:pPr>
      <w:r>
        <w:rPr/>
        <w:t>Выходные параметры: отсутствуют.</w:t>
      </w:r>
    </w:p>
    <w:p>
      <w:pPr>
        <w:pStyle w:val="Style40"/>
        <w:rPr/>
      </w:pPr>
      <w:r>
        <w:rPr/>
        <w:t>virtual TabRecord&lt;TKey, TData&gt;* Find(TKey k) = 0;</w:t>
      </w:r>
    </w:p>
    <w:p>
      <w:pPr>
        <w:pStyle w:val="Normal"/>
        <w:spacing w:before="120" w:after="0"/>
        <w:rPr/>
      </w:pPr>
      <w:r>
        <w:rPr/>
        <w:t xml:space="preserve">Назначение: абстрактный метод для поиска элемента по ключу </w:t>
      </w:r>
      <w:r>
        <w:rPr>
          <w:rFonts w:ascii="Courier New" w:hAnsi="Courier New"/>
          <w:b/>
          <w:bCs/>
          <w:sz w:val="20"/>
          <w:lang w:val="en-US"/>
        </w:rPr>
        <w:t>k</w:t>
      </w:r>
      <w:r>
        <w:rPr/>
        <w:t xml:space="preserve"> в таблице.</w:t>
      </w:r>
    </w:p>
    <w:p>
      <w:pPr>
        <w:pStyle w:val="Normal"/>
        <w:spacing w:before="120" w:after="0"/>
        <w:rPr/>
      </w:pPr>
      <w:r>
        <w:rPr/>
        <w:t xml:space="preserve">Входные параметры: </w:t>
      </w:r>
      <w:r>
        <w:rPr>
          <w:rFonts w:ascii="Courier New" w:hAnsi="Courier New"/>
          <w:b/>
          <w:bCs/>
          <w:sz w:val="20"/>
          <w:lang w:val="en-US"/>
        </w:rPr>
        <w:t>k</w:t>
      </w:r>
      <w:r>
        <w:rPr/>
        <w:t xml:space="preserve"> – ключ элемента, который требуется найти.</w:t>
      </w:r>
    </w:p>
    <w:p>
      <w:pPr>
        <w:pStyle w:val="Normal"/>
        <w:spacing w:before="120" w:after="0"/>
        <w:rPr/>
      </w:pPr>
      <w:r>
        <w:rPr/>
        <w:t xml:space="preserve">Выходные параметры: указатель на объект типа </w:t>
      </w:r>
      <w:r>
        <w:rPr>
          <w:rFonts w:ascii="Courier New" w:hAnsi="Courier New"/>
          <w:b/>
          <w:bCs/>
          <w:sz w:val="20"/>
        </w:rPr>
        <w:t>TabRecord</w:t>
      </w:r>
      <w:r>
        <w:rPr/>
        <w:t xml:space="preserve"> для найденного элемента.</w:t>
      </w:r>
    </w:p>
    <w:p>
      <w:pPr>
        <w:pStyle w:val="Style40"/>
        <w:rPr/>
      </w:pPr>
      <w:r>
        <w:rPr/>
        <w:t>bool IsFull() const;</w:t>
      </w:r>
    </w:p>
    <w:p>
      <w:pPr>
        <w:pStyle w:val="Normal"/>
        <w:rPr/>
      </w:pPr>
      <w:r>
        <w:rPr/>
        <w:t>Назначение: проверяет, заполнена ли таблица полностью.</w:t>
      </w:r>
    </w:p>
    <w:p>
      <w:pPr>
        <w:pStyle w:val="Normal"/>
        <w:rPr/>
      </w:pPr>
      <w:r>
        <w:rPr/>
        <w:t>Входные параметры: отсутствуют.</w:t>
      </w:r>
    </w:p>
    <w:p>
      <w:pPr>
        <w:pStyle w:val="Normal"/>
        <w:rPr/>
      </w:pPr>
      <w:r>
        <w:rPr/>
        <w:t>Выходные параметры: возвращает true, если таблица полная, иначе false.</w:t>
      </w:r>
    </w:p>
    <w:p>
      <w:pPr>
        <w:pStyle w:val="Style40"/>
        <w:rPr/>
      </w:pPr>
      <w:r>
        <w:rPr/>
        <w:t>bool IsEmpty() const;</w:t>
      </w:r>
    </w:p>
    <w:p>
      <w:pPr>
        <w:pStyle w:val="Normal"/>
        <w:spacing w:before="120" w:after="0"/>
        <w:rPr/>
      </w:pPr>
      <w:r>
        <w:rPr/>
        <w:t>Назначение: проверяет, пуста ли таблица.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возвращает </w:t>
      </w:r>
      <w:r>
        <w:rPr>
          <w:lang w:val="en-US"/>
        </w:rPr>
        <w:t>true</w:t>
      </w:r>
      <w:r>
        <w:rPr/>
        <w:t xml:space="preserve">, если таблица пуста, иначе </w:t>
      </w:r>
      <w:r>
        <w:rPr>
          <w:lang w:val="en-US"/>
        </w:rPr>
        <w:t>false</w:t>
      </w:r>
      <w:r>
        <w:rPr/>
        <w:t>.</w:t>
      </w:r>
    </w:p>
    <w:p>
      <w:pPr>
        <w:pStyle w:val="Style40"/>
        <w:rPr/>
      </w:pPr>
      <w:r>
        <w:rPr/>
        <w:t>virtual bool IsTabEnded() const;</w:t>
      </w:r>
    </w:p>
    <w:p>
      <w:pPr>
        <w:pStyle w:val="Normal"/>
        <w:spacing w:before="120" w:after="0"/>
        <w:rPr/>
      </w:pPr>
      <w:r>
        <w:rPr/>
        <w:t>Назначение: проверяет, завершено ли перебор всех элементов таблицы.</w:t>
      </w:r>
    </w:p>
    <w:p>
      <w:pPr>
        <w:pStyle w:val="Normal"/>
        <w:spacing w:before="120" w:after="0"/>
        <w:rPr/>
      </w:pPr>
      <w:r>
        <w:rPr/>
        <w:t>Входные параметры: отсутствуют.</w:t>
      </w:r>
    </w:p>
    <w:p>
      <w:pPr>
        <w:pStyle w:val="Normal"/>
        <w:spacing w:before="120" w:after="0"/>
        <w:rPr/>
      </w:pPr>
      <w:r>
        <w:rPr/>
        <w:t xml:space="preserve">Выходные параметры: возвращает </w:t>
      </w:r>
      <w:r>
        <w:rPr>
          <w:lang w:val="en-US"/>
        </w:rPr>
        <w:t>true</w:t>
      </w:r>
      <w:r>
        <w:rPr/>
        <w:t xml:space="preserve">, если перебор завершен, иначе </w:t>
      </w:r>
      <w:r>
        <w:rPr>
          <w:lang w:val="en-US"/>
        </w:rPr>
        <w:t>false</w:t>
      </w:r>
      <w:r>
        <w:rPr/>
        <w:t>.</w:t>
      </w:r>
    </w:p>
    <w:p>
      <w:pPr>
        <w:pStyle w:val="Style40"/>
        <w:rPr/>
      </w:pPr>
      <w:r>
        <w:rPr/>
        <w:t>virtual bool Next();</w:t>
      </w:r>
    </w:p>
    <w:p>
      <w:pPr>
        <w:pStyle w:val="Normal"/>
        <w:spacing w:before="120" w:after="0"/>
        <w:rPr/>
      </w:pPr>
      <w:r>
        <w:rPr/>
        <w:t>Назначение: переходит к следующему элементу в таблице.</w:t>
      </w:r>
    </w:p>
    <w:p>
      <w:pPr>
        <w:pStyle w:val="Normal"/>
        <w:spacing w:before="120" w:after="0"/>
        <w:rPr/>
      </w:pPr>
      <w:r>
        <w:rPr/>
        <w:t>Входные параметры: отсутствуют.</w:t>
      </w:r>
    </w:p>
    <w:p>
      <w:pPr>
        <w:pStyle w:val="Normal"/>
        <w:spacing w:before="120" w:after="0"/>
        <w:rPr/>
      </w:pPr>
      <w:r>
        <w:rPr/>
        <w:t>Выходные параметры: возвращает true, если переход выполнен успешно, иначе false.</w:t>
      </w:r>
    </w:p>
    <w:p>
      <w:pPr>
        <w:pStyle w:val="Style40"/>
        <w:rPr/>
      </w:pPr>
      <w:r>
        <w:rPr/>
        <w:t>virtual bool Reset();</w:t>
      </w:r>
    </w:p>
    <w:p>
      <w:pPr>
        <w:pStyle w:val="Normal"/>
        <w:spacing w:before="120" w:after="0"/>
        <w:rPr/>
      </w:pPr>
      <w:r>
        <w:rPr/>
        <w:t>Назначение: сбрасывает позицию текущего элемента в таблице.</w:t>
      </w:r>
    </w:p>
    <w:p>
      <w:pPr>
        <w:pStyle w:val="Normal"/>
        <w:spacing w:before="120" w:after="0"/>
        <w:rPr/>
      </w:pPr>
      <w:r>
        <w:rPr/>
        <w:t>Входные параметры: отсутствуют.</w:t>
      </w:r>
    </w:p>
    <w:p>
      <w:pPr>
        <w:pStyle w:val="Normal"/>
        <w:spacing w:before="120" w:after="0"/>
        <w:rPr/>
      </w:pPr>
      <w:r>
        <w:rPr/>
        <w:t>Выходные параметры: возвращает true, если сброс выполнен успешно, иначе false.</w:t>
      </w:r>
    </w:p>
    <w:p>
      <w:pPr>
        <w:pStyle w:val="Style40"/>
        <w:rPr/>
      </w:pPr>
      <w:r>
        <w:rPr/>
        <w:t>int GetCount() const;</w:t>
      </w:r>
    </w:p>
    <w:p>
      <w:pPr>
        <w:pStyle w:val="Normal"/>
        <w:spacing w:before="120" w:after="0"/>
        <w:rPr/>
      </w:pPr>
      <w:r>
        <w:rPr/>
        <w:t>Назначение: возвращает количество элементов в таблице.</w:t>
      </w:r>
    </w:p>
    <w:p>
      <w:pPr>
        <w:pStyle w:val="Normal"/>
        <w:spacing w:before="120" w:after="0"/>
        <w:rPr/>
      </w:pPr>
      <w:r>
        <w:rPr/>
        <w:t>Входные параметры:  отсутствуют.</w:t>
      </w:r>
    </w:p>
    <w:p>
      <w:pPr>
        <w:pStyle w:val="Normal"/>
        <w:spacing w:before="120" w:after="0"/>
        <w:rPr/>
      </w:pPr>
      <w:r>
        <w:rPr/>
        <w:t>Выходные параметры: количество элементов в таблице.</w:t>
      </w:r>
    </w:p>
    <w:p>
      <w:pPr>
        <w:pStyle w:val="Style40"/>
        <w:rPr/>
      </w:pPr>
      <w:r>
        <w:rPr/>
        <w:t>virtual TKey GetKey() const = 0;</w:t>
      </w:r>
    </w:p>
    <w:p>
      <w:pPr>
        <w:pStyle w:val="Normal"/>
        <w:rPr/>
      </w:pPr>
      <w:r>
        <w:rPr/>
        <w:t>Назначение: возвращает ключ текущего элемента.</w:t>
      </w:r>
    </w:p>
    <w:p>
      <w:pPr>
        <w:pStyle w:val="Normal"/>
        <w:rPr/>
      </w:pPr>
      <w:r>
        <w:rPr/>
        <w:t>Входные параметры: отсутствуют.</w:t>
      </w:r>
    </w:p>
    <w:p>
      <w:pPr>
        <w:pStyle w:val="Normal"/>
        <w:rPr/>
      </w:pPr>
      <w:r>
        <w:rPr/>
        <w:t>Выходные параметры: ключ текущего элемента.</w:t>
      </w:r>
    </w:p>
    <w:p>
      <w:pPr>
        <w:pStyle w:val="Style40"/>
        <w:rPr/>
      </w:pPr>
      <w:r>
        <w:rPr/>
        <w:t>virtual TData* GetData() const = 0;</w:t>
      </w:r>
    </w:p>
    <w:p>
      <w:pPr>
        <w:pStyle w:val="Normal"/>
        <w:rPr/>
      </w:pPr>
      <w:r>
        <w:rPr/>
        <w:t>Назначение: Возвращает данные текущего элемента.</w:t>
      </w:r>
    </w:p>
    <w:p>
      <w:pPr>
        <w:pStyle w:val="Normal"/>
        <w:rPr/>
      </w:pPr>
      <w:r>
        <w:rPr/>
        <w:t>Входные параметры: отсутствуют.</w:t>
      </w:r>
    </w:p>
    <w:p>
      <w:pPr>
        <w:pStyle w:val="Normal"/>
        <w:rPr/>
      </w:pPr>
      <w:r>
        <w:rPr/>
        <w:t>Выходные параметры: указатель на данные текущего элемента.</w:t>
      </w:r>
    </w:p>
    <w:p>
      <w:pPr>
        <w:pStyle w:val="3"/>
        <w:numPr>
          <w:ilvl w:val="2"/>
          <w:numId w:val="2"/>
        </w:numPr>
        <w:rPr/>
      </w:pPr>
      <w:bookmarkStart w:id="24" w:name="_Toc167730074"/>
      <w:r>
        <w:rPr/>
        <w:t>Описание класса TScanTable</w:t>
      </w:r>
      <w:bookmarkEnd w:id="24"/>
    </w:p>
    <w:p>
      <w:pPr>
        <w:pStyle w:val="Style40"/>
        <w:rPr>
          <w:lang w:val="en-US"/>
        </w:rPr>
      </w:pPr>
      <w:r>
        <w:rPr/>
        <w:t>template &lt;class TKey, class TData&gt;</w:t>
      </w:r>
    </w:p>
    <w:p>
      <w:pPr>
        <w:pStyle w:val="Style40"/>
        <w:rPr>
          <w:lang w:val="en-US"/>
        </w:rPr>
      </w:pPr>
      <w:r>
        <w:rPr/>
        <w:t>class TScanTable : public Table&lt;TKey,TData&gt;</w:t>
      </w:r>
    </w:p>
    <w:p>
      <w:pPr>
        <w:pStyle w:val="Style40"/>
        <w:rPr>
          <w:lang w:val="en-US"/>
        </w:rPr>
      </w:pPr>
      <w:r>
        <w:rPr/>
        <w:t>{</w:t>
      </w:r>
    </w:p>
    <w:p>
      <w:pPr>
        <w:pStyle w:val="Style40"/>
        <w:rPr>
          <w:lang w:val="en-US"/>
        </w:rPr>
      </w:pPr>
      <w:r>
        <w:rPr/>
        <w:t>protected:</w:t>
      </w:r>
    </w:p>
    <w:p>
      <w:pPr>
        <w:pStyle w:val="Style40"/>
        <w:rPr>
          <w:lang w:val="en-US"/>
        </w:rPr>
      </w:pPr>
      <w:r>
        <w:rPr/>
        <w:tab/>
        <w:t>TabRecord&lt;TKey, TData&gt;** recs;</w:t>
      </w:r>
    </w:p>
    <w:p>
      <w:pPr>
        <w:pStyle w:val="Style40"/>
        <w:rPr>
          <w:lang w:val="en-US"/>
        </w:rPr>
      </w:pPr>
      <w:r>
        <w:rPr/>
        <w:t>public:</w:t>
      </w:r>
    </w:p>
    <w:p>
      <w:pPr>
        <w:pStyle w:val="Style40"/>
        <w:rPr>
          <w:lang w:val="en-US"/>
        </w:rPr>
      </w:pPr>
      <w:r>
        <w:rPr/>
        <w:tab/>
        <w:t>TScanTable(int _maxsize);</w:t>
      </w:r>
    </w:p>
    <w:p>
      <w:pPr>
        <w:pStyle w:val="Style40"/>
        <w:rPr>
          <w:lang w:val="en-US"/>
        </w:rPr>
      </w:pPr>
      <w:r>
        <w:rPr/>
        <w:tab/>
        <w:t>TScanTable(const TScanTable&amp; st);</w:t>
      </w:r>
    </w:p>
    <w:p>
      <w:pPr>
        <w:pStyle w:val="Style40"/>
        <w:rPr>
          <w:lang w:val="en-US"/>
        </w:rPr>
      </w:pPr>
      <w:r>
        <w:rPr/>
        <w:tab/>
        <w:t>~TScanTable();</w:t>
      </w:r>
    </w:p>
    <w:p>
      <w:pPr>
        <w:pStyle w:val="Style40"/>
        <w:rPr>
          <w:lang w:val="en-US"/>
        </w:rPr>
      </w:pPr>
      <w:r>
        <w:rPr/>
        <w:tab/>
        <w:t>void Insert(TKey k, TData* data);</w:t>
      </w:r>
    </w:p>
    <w:p>
      <w:pPr>
        <w:pStyle w:val="Style40"/>
        <w:rPr>
          <w:lang w:val="en-US"/>
        </w:rPr>
      </w:pPr>
      <w:r>
        <w:rPr/>
        <w:tab/>
        <w:t>void Remove(TKey k);</w:t>
      </w:r>
    </w:p>
    <w:p>
      <w:pPr>
        <w:pStyle w:val="Style40"/>
        <w:rPr>
          <w:lang w:val="en-US"/>
        </w:rPr>
      </w:pPr>
      <w:r>
        <w:rPr/>
        <w:tab/>
        <w:t>TabRecord&lt;TKey, TData&gt;* Find(TKey k);</w:t>
      </w:r>
    </w:p>
    <w:p>
      <w:pPr>
        <w:pStyle w:val="Style40"/>
        <w:rPr>
          <w:lang w:val="en-US"/>
        </w:rPr>
      </w:pPr>
      <w:r>
        <w:rPr/>
        <w:tab/>
        <w:t>TKey GetKey() const;</w:t>
      </w:r>
    </w:p>
    <w:p>
      <w:pPr>
        <w:pStyle w:val="Style40"/>
        <w:rPr>
          <w:lang w:val="en-US"/>
        </w:rPr>
      </w:pPr>
      <w:r>
        <w:rPr/>
        <w:tab/>
        <w:t>TData* GetData() const;</w:t>
      </w:r>
    </w:p>
    <w:p>
      <w:pPr>
        <w:pStyle w:val="Style40"/>
        <w:rPr>
          <w:lang w:val="en-US"/>
        </w:rPr>
      </w:pPr>
      <w:r>
        <w:rPr/>
        <w:t xml:space="preserve"> </w:t>
      </w:r>
      <w:r>
        <w:rPr/>
        <w:t>friend ostream&amp; operator&lt;&lt;(ostream&amp; out, const TScanTable&lt;TKey, TData&gt;&amp; st)</w:t>
      </w:r>
    </w:p>
    <w:p>
      <w:pPr>
        <w:pStyle w:val="Style40"/>
        <w:rPr>
          <w:lang w:val="en-US"/>
        </w:rPr>
      </w:pPr>
      <w:r>
        <w:rPr/>
        <w:t xml:space="preserve">    </w:t>
      </w:r>
      <w:r>
        <w:rPr/>
        <w:t>{</w:t>
      </w:r>
    </w:p>
    <w:p>
      <w:pPr>
        <w:pStyle w:val="Style40"/>
        <w:rPr>
          <w:lang w:val="en-US"/>
        </w:rPr>
      </w:pPr>
      <w:r>
        <w:rPr/>
        <w:t xml:space="preserve">        </w:t>
      </w:r>
      <w:r>
        <w:rPr/>
        <w:t>TScanTable&lt;TKey, TData&gt; t(st);</w:t>
      </w:r>
    </w:p>
    <w:p>
      <w:pPr>
        <w:pStyle w:val="Style40"/>
        <w:rPr>
          <w:lang w:val="en-US"/>
        </w:rPr>
      </w:pPr>
      <w:r>
        <w:rPr/>
        <w:t xml:space="preserve">        </w:t>
      </w:r>
      <w:r>
        <w:rPr/>
        <w:t>if(!t.Reset());</w:t>
      </w:r>
    </w:p>
    <w:p>
      <w:pPr>
        <w:pStyle w:val="Style40"/>
        <w:rPr>
          <w:lang w:val="en-US"/>
        </w:rPr>
      </w:pPr>
      <w:r>
        <w:rPr/>
        <w:t xml:space="preserve">        </w:t>
      </w:r>
      <w:r>
        <w:rPr/>
        <w:t>for (int i = 0; i &lt; t.GetCount(); i++)</w:t>
      </w:r>
    </w:p>
    <w:p>
      <w:pPr>
        <w:pStyle w:val="Style40"/>
        <w:rPr>
          <w:lang w:val="en-US"/>
        </w:rPr>
      </w:pPr>
      <w:r>
        <w:rPr/>
        <w:t xml:space="preserve">        </w:t>
      </w:r>
      <w:r>
        <w:rPr/>
        <w:t>{</w:t>
      </w:r>
    </w:p>
    <w:p>
      <w:pPr>
        <w:pStyle w:val="Style40"/>
        <w:rPr>
          <w:lang w:val="en-US"/>
        </w:rPr>
      </w:pPr>
      <w:r>
        <w:rPr/>
        <w:t xml:space="preserve">            </w:t>
      </w:r>
      <w:r>
        <w:rPr/>
        <w:t>out &lt;&lt; *(t.GetData());</w:t>
      </w:r>
    </w:p>
    <w:p>
      <w:pPr>
        <w:pStyle w:val="Style40"/>
        <w:rPr>
          <w:lang w:val="en-US"/>
        </w:rPr>
      </w:pPr>
      <w:r>
        <w:rPr/>
        <w:t xml:space="preserve">            </w:t>
      </w:r>
      <w:r>
        <w:rPr/>
        <w:t>t.Next();</w:t>
      </w:r>
    </w:p>
    <w:p>
      <w:pPr>
        <w:pStyle w:val="Style40"/>
        <w:rPr/>
      </w:pPr>
      <w:r>
        <w:rPr>
          <w:lang w:val="en-US"/>
        </w:rPr>
        <w:t xml:space="preserve">        </w:t>
      </w:r>
      <w:r>
        <w:rPr/>
        <w:t>}</w:t>
      </w:r>
    </w:p>
    <w:p>
      <w:pPr>
        <w:pStyle w:val="Style40"/>
        <w:rPr/>
      </w:pPr>
      <w:r>
        <w:rPr/>
        <w:t xml:space="preserve">        </w:t>
      </w:r>
      <w:r>
        <w:rPr/>
        <w:t>return out;</w:t>
      </w:r>
    </w:p>
    <w:p>
      <w:pPr>
        <w:pStyle w:val="Style40"/>
        <w:rPr/>
      </w:pPr>
      <w:r>
        <w:rPr/>
        <w:t xml:space="preserve">    </w:t>
      </w:r>
      <w:r>
        <w:rPr/>
        <w:t>}</w:t>
      </w:r>
    </w:p>
    <w:p>
      <w:pPr>
        <w:pStyle w:val="Style40"/>
        <w:rPr/>
      </w:pPr>
      <w:r>
        <w:rPr/>
        <w:t>};</w:t>
      </w:r>
    </w:p>
    <w:p>
      <w:pPr>
        <w:pStyle w:val="Normal"/>
        <w:spacing w:lineRule="auto" w:line="240"/>
        <w:ind w:left="0" w:right="0" w:hanging="0"/>
        <w:rPr/>
      </w:pPr>
      <w:r>
        <w:rPr/>
      </w:r>
    </w:p>
    <w:p>
      <w:pPr>
        <w:pStyle w:val="Normal"/>
        <w:rPr/>
      </w:pPr>
      <w:r>
        <w:rPr/>
        <w:t>Назначение: представление просматриваемой таблицы.</w:t>
      </w:r>
    </w:p>
    <w:p>
      <w:pPr>
        <w:pStyle w:val="Normal"/>
        <w:rPr/>
      </w:pPr>
      <w:r>
        <w:rPr/>
      </w:r>
    </w:p>
    <w:p>
      <w:pPr>
        <w:pStyle w:val="Normal"/>
        <w:rPr/>
      </w:pPr>
      <w:r>
        <w:rPr/>
        <w:t>Поля:</w:t>
      </w:r>
    </w:p>
    <w:p>
      <w:pPr>
        <w:pStyle w:val="Normal"/>
        <w:rPr/>
      </w:pPr>
      <w:r>
        <w:rPr>
          <w:rFonts w:ascii="Courier New" w:hAnsi="Courier New"/>
          <w:b/>
          <w:sz w:val="20"/>
          <w:lang w:val="en-US"/>
        </w:rPr>
        <w:t>recs</w:t>
      </w:r>
      <w:r>
        <w:rPr/>
        <w:t xml:space="preserve"> – массив указателей на объекты типа </w:t>
      </w:r>
      <w:r>
        <w:rPr>
          <w:rFonts w:ascii="Courier New" w:hAnsi="Courier New"/>
          <w:b/>
          <w:bCs/>
          <w:sz w:val="20"/>
        </w:rPr>
        <w:t>TabRecord</w:t>
      </w:r>
      <w:r>
        <w:rPr/>
        <w:t>.</w:t>
      </w:r>
    </w:p>
    <w:p>
      <w:pPr>
        <w:pStyle w:val="Normal"/>
        <w:rPr/>
      </w:pPr>
      <w:r>
        <w:rPr/>
      </w:r>
    </w:p>
    <w:p>
      <w:pPr>
        <w:pStyle w:val="Normal"/>
        <w:rPr/>
      </w:pPr>
      <w:r>
        <w:rPr/>
        <w:t>Методы:</w:t>
      </w:r>
    </w:p>
    <w:p>
      <w:pPr>
        <w:pStyle w:val="Style40"/>
        <w:rPr/>
      </w:pPr>
      <w:r>
        <w:rPr/>
        <w:t>TScanTable(int _maxsize);</w:t>
      </w:r>
    </w:p>
    <w:p>
      <w:pPr>
        <w:pStyle w:val="Normal"/>
        <w:rPr/>
      </w:pPr>
      <w:r>
        <w:rPr/>
        <w:t>Назначение: конструктор, инициализирует таблицу с заданным максимальным размером.</w:t>
      </w:r>
    </w:p>
    <w:p>
      <w:pPr>
        <w:pStyle w:val="Normal"/>
        <w:rPr/>
      </w:pPr>
      <w:r>
        <w:rPr/>
        <w:t xml:space="preserve">Входные параметры: </w:t>
      </w:r>
      <w:r>
        <w:rPr>
          <w:rFonts w:ascii="Courier New" w:hAnsi="Courier New"/>
          <w:b/>
          <w:bCs/>
          <w:sz w:val="20"/>
        </w:rPr>
        <w:t>_maxsize</w:t>
      </w:r>
      <w:r>
        <w:rPr/>
        <w:t xml:space="preserve"> – максимальный размер таблицы сканирования.</w:t>
      </w:r>
    </w:p>
    <w:p>
      <w:pPr>
        <w:pStyle w:val="Normal"/>
        <w:rPr/>
      </w:pPr>
      <w:r>
        <w:rPr/>
        <w:t>Выходные параметры: отсутствуют.</w:t>
      </w:r>
    </w:p>
    <w:p>
      <w:pPr>
        <w:pStyle w:val="Style40"/>
        <w:rPr/>
      </w:pPr>
      <w:r>
        <w:rPr/>
        <w:t>TScanTable(const TScanTable&amp; st);</w:t>
      </w:r>
    </w:p>
    <w:p>
      <w:pPr>
        <w:pStyle w:val="Normal"/>
        <w:rPr/>
      </w:pPr>
      <w:r>
        <w:rPr/>
        <w:t>Назначение: конструктор копирования, создает копию таблицы на основе существующей.</w:t>
      </w:r>
    </w:p>
    <w:p>
      <w:pPr>
        <w:pStyle w:val="Normal"/>
        <w:rPr/>
      </w:pPr>
      <w:r>
        <w:rPr/>
        <w:t xml:space="preserve">Входные параметры: </w:t>
      </w:r>
      <w:r>
        <w:rPr>
          <w:rFonts w:ascii="Courier New" w:hAnsi="Courier New"/>
          <w:b/>
          <w:bCs/>
          <w:sz w:val="20"/>
        </w:rPr>
        <w:t>st</w:t>
      </w:r>
      <w:r>
        <w:rPr/>
        <w:t xml:space="preserve"> – ссылка на существующий объект класса </w:t>
      </w:r>
      <w:r>
        <w:rPr>
          <w:rFonts w:ascii="Courier New" w:hAnsi="Courier New"/>
          <w:b/>
          <w:bCs/>
          <w:sz w:val="20"/>
        </w:rPr>
        <w:t>TScanTable</w:t>
      </w:r>
      <w:r>
        <w:rPr/>
        <w:t>, который требуется скопировать.</w:t>
      </w:r>
    </w:p>
    <w:p>
      <w:pPr>
        <w:pStyle w:val="Normal"/>
        <w:rPr/>
      </w:pPr>
      <w:r>
        <w:rPr/>
        <w:t xml:space="preserve">Выходные параметры: скопированный объект типа </w:t>
      </w:r>
      <w:r>
        <w:rPr>
          <w:rFonts w:ascii="Courier New" w:hAnsi="Courier New"/>
          <w:b/>
          <w:bCs/>
          <w:sz w:val="20"/>
        </w:rPr>
        <w:t>TScanTable</w:t>
      </w:r>
      <w:r>
        <w:rPr/>
        <w:t>.</w:t>
      </w:r>
    </w:p>
    <w:p>
      <w:pPr>
        <w:pStyle w:val="Style40"/>
        <w:rPr/>
      </w:pPr>
      <w:r>
        <w:rPr/>
        <w:t>~TScanTable();</w:t>
      </w:r>
    </w:p>
    <w:p>
      <w:pPr>
        <w:pStyle w:val="Normal"/>
        <w:rPr/>
      </w:pPr>
      <w:r>
        <w:rPr/>
        <w:t>Назначение: деструктор, освобождает ресурсы, занимаемые таблицей.</w:t>
      </w:r>
    </w:p>
    <w:p>
      <w:pPr>
        <w:pStyle w:val="Normal"/>
        <w:rPr/>
      </w:pPr>
      <w:r>
        <w:rPr/>
        <w:t>Входные параметры: отсутствуют.</w:t>
      </w:r>
    </w:p>
    <w:p>
      <w:pPr>
        <w:pStyle w:val="Normal"/>
        <w:rPr/>
      </w:pPr>
      <w:r>
        <w:rPr/>
        <w:t>Выходные параметры: отсутствуют.</w:t>
      </w:r>
    </w:p>
    <w:p>
      <w:pPr>
        <w:pStyle w:val="Style40"/>
        <w:rPr>
          <w:lang w:val="en-US"/>
        </w:rPr>
      </w:pPr>
      <w:r>
        <w:rPr/>
        <w:t>void Insert(TKey k, TData* data);</w:t>
      </w:r>
    </w:p>
    <w:p>
      <w:pPr>
        <w:pStyle w:val="Normal"/>
        <w:rPr/>
      </w:pPr>
      <w:r>
        <w:rPr/>
        <w:t xml:space="preserve">Назначение: вставляет элемент с ключом </w:t>
      </w:r>
      <w:r>
        <w:rPr>
          <w:rFonts w:ascii="Courier New" w:hAnsi="Courier New"/>
          <w:b/>
          <w:bCs/>
          <w:sz w:val="20"/>
        </w:rPr>
        <w:t>k</w:t>
      </w:r>
      <w:r>
        <w:rPr/>
        <w:t xml:space="preserve"> и данными </w:t>
      </w:r>
      <w:r>
        <w:rPr>
          <w:rFonts w:ascii="Courier New" w:hAnsi="Courier New"/>
          <w:b/>
          <w:bCs/>
          <w:sz w:val="20"/>
        </w:rPr>
        <w:t>data</w:t>
      </w:r>
      <w:r>
        <w:rPr/>
        <w:t xml:space="preserve"> в таблицу.</w:t>
      </w:r>
    </w:p>
    <w:p>
      <w:pPr>
        <w:pStyle w:val="Normal"/>
        <w:rPr/>
      </w:pPr>
      <w:r>
        <w:rPr/>
        <w:t>Входные параметры:</w:t>
      </w:r>
    </w:p>
    <w:p>
      <w:pPr>
        <w:pStyle w:val="Normal"/>
        <w:rPr/>
      </w:pPr>
      <w:r>
        <w:rPr>
          <w:rFonts w:ascii="Courier New" w:hAnsi="Courier New"/>
          <w:b/>
          <w:bCs/>
          <w:sz w:val="20"/>
        </w:rPr>
        <w:t>k</w:t>
      </w:r>
      <w:r>
        <w:rPr/>
        <w:t xml:space="preserve"> – ключ элемента.</w:t>
      </w:r>
    </w:p>
    <w:p>
      <w:pPr>
        <w:pStyle w:val="Normal"/>
        <w:rPr/>
      </w:pPr>
      <w:r>
        <w:rPr>
          <w:rFonts w:ascii="Courier New" w:hAnsi="Courier New"/>
          <w:b/>
          <w:bCs/>
          <w:sz w:val="20"/>
          <w:lang w:val="en-US"/>
        </w:rPr>
        <w:t>d</w:t>
      </w:r>
      <w:r>
        <w:rPr>
          <w:rFonts w:ascii="Courier New" w:hAnsi="Courier New"/>
          <w:b/>
          <w:bCs/>
          <w:sz w:val="20"/>
        </w:rPr>
        <w:t>ata</w:t>
      </w:r>
      <w:r>
        <w:rPr/>
        <w:t xml:space="preserve"> – указатель на данные элемента.</w:t>
      </w:r>
    </w:p>
    <w:p>
      <w:pPr>
        <w:pStyle w:val="Normal"/>
        <w:rPr/>
      </w:pPr>
      <w:r>
        <w:rPr/>
        <w:t>Выходные параметры: отсутствуют.</w:t>
      </w:r>
    </w:p>
    <w:p>
      <w:pPr>
        <w:pStyle w:val="Style40"/>
        <w:rPr/>
      </w:pPr>
      <w:r>
        <w:rPr/>
        <w:t>void Remove(TKey k);</w:t>
      </w:r>
    </w:p>
    <w:p>
      <w:pPr>
        <w:pStyle w:val="Normal"/>
        <w:rPr/>
      </w:pPr>
      <w:r>
        <w:rPr/>
        <w:t xml:space="preserve">Назначение: удаляет элемент с ключом </w:t>
      </w:r>
      <w:r>
        <w:rPr>
          <w:rFonts w:ascii="Courier New" w:hAnsi="Courier New"/>
          <w:b/>
          <w:bCs/>
          <w:sz w:val="20"/>
        </w:rPr>
        <w:t>k</w:t>
      </w:r>
      <w:r>
        <w:rPr/>
        <w:t xml:space="preserve"> из таблицы.</w:t>
      </w:r>
    </w:p>
    <w:p>
      <w:pPr>
        <w:pStyle w:val="Normal"/>
        <w:rPr/>
      </w:pPr>
      <w:r>
        <w:rPr/>
        <w:t xml:space="preserve">Входные параметры: </w:t>
      </w:r>
      <w:r>
        <w:rPr>
          <w:rFonts w:ascii="Courier New" w:hAnsi="Courier New"/>
          <w:b/>
          <w:bCs/>
          <w:sz w:val="20"/>
        </w:rPr>
        <w:t>k</w:t>
      </w:r>
      <w:r>
        <w:rPr/>
        <w:t xml:space="preserve">  ключ элемента, который требуется удалить.</w:t>
      </w:r>
    </w:p>
    <w:p>
      <w:pPr>
        <w:pStyle w:val="Normal"/>
        <w:rPr/>
      </w:pPr>
      <w:r>
        <w:rPr/>
        <w:t>Выходные параметры: отсутствуют.</w:t>
      </w:r>
    </w:p>
    <w:p>
      <w:pPr>
        <w:pStyle w:val="Style40"/>
        <w:rPr/>
      </w:pPr>
      <w:r>
        <w:rPr/>
        <w:t>TabRecord&lt;TKey, TData&gt;* Find(TKey k);</w:t>
      </w:r>
    </w:p>
    <w:p>
      <w:pPr>
        <w:pStyle w:val="Normal"/>
        <w:spacing w:before="120" w:after="0"/>
        <w:rPr/>
      </w:pPr>
      <w:r>
        <w:rPr/>
        <w:t xml:space="preserve">Назначение: ищет элемент по ключу </w:t>
      </w:r>
      <w:r>
        <w:rPr>
          <w:rFonts w:ascii="Courier New" w:hAnsi="Courier New"/>
          <w:b/>
          <w:bCs/>
          <w:sz w:val="20"/>
        </w:rPr>
        <w:t>k</w:t>
      </w:r>
      <w:r>
        <w:rPr/>
        <w:t xml:space="preserve"> в просматриваемой таблице.</w:t>
      </w:r>
    </w:p>
    <w:p>
      <w:pPr>
        <w:pStyle w:val="Normal"/>
        <w:spacing w:before="120" w:after="0"/>
        <w:rPr/>
      </w:pPr>
      <w:r>
        <w:rPr/>
        <w:t xml:space="preserve">Входные параметры:  </w:t>
      </w:r>
      <w:r>
        <w:rPr>
          <w:rFonts w:ascii="Courier New" w:hAnsi="Courier New"/>
          <w:b/>
          <w:bCs/>
          <w:sz w:val="20"/>
        </w:rPr>
        <w:t>k</w:t>
      </w:r>
      <w:r>
        <w:rPr/>
        <w:t xml:space="preserve">  – ключ элемента, который требуется найти.</w:t>
      </w:r>
    </w:p>
    <w:p>
      <w:pPr>
        <w:pStyle w:val="Normal"/>
        <w:spacing w:before="120" w:after="0"/>
        <w:rPr/>
      </w:pPr>
      <w:r>
        <w:rPr/>
        <w:t xml:space="preserve">Выходные параметры: указатель на объект типа </w:t>
      </w:r>
      <w:r>
        <w:rPr>
          <w:rFonts w:ascii="Courier New" w:hAnsi="Courier New"/>
          <w:b/>
          <w:bCs/>
          <w:sz w:val="20"/>
        </w:rPr>
        <w:t>TabRecord</w:t>
      </w:r>
      <w:r>
        <w:rPr/>
        <w:t xml:space="preserve"> для найденного элемента.</w:t>
      </w:r>
    </w:p>
    <w:p>
      <w:pPr>
        <w:pStyle w:val="Style40"/>
        <w:rPr/>
      </w:pPr>
      <w:r>
        <w:rPr/>
        <w:t>TKey GetKey() const;</w:t>
      </w:r>
    </w:p>
    <w:p>
      <w:pPr>
        <w:pStyle w:val="Normal"/>
        <w:spacing w:before="120" w:after="0"/>
        <w:rPr/>
      </w:pPr>
      <w:r>
        <w:rPr/>
        <w:t>Назначение: возвращает ключ текущего элемента в просматриваемой таблице.</w:t>
      </w:r>
    </w:p>
    <w:p>
      <w:pPr>
        <w:pStyle w:val="Normal"/>
        <w:spacing w:before="120" w:after="0"/>
        <w:rPr/>
      </w:pPr>
      <w:r>
        <w:rPr/>
        <w:t>Входные параметры:  отсутствуют.</w:t>
      </w:r>
    </w:p>
    <w:p>
      <w:pPr>
        <w:pStyle w:val="Normal"/>
        <w:spacing w:before="120" w:after="0"/>
        <w:rPr/>
      </w:pPr>
      <w:r>
        <w:rPr/>
        <w:t>Выходные параметры: ключ текущего элемента.</w:t>
      </w:r>
    </w:p>
    <w:p>
      <w:pPr>
        <w:pStyle w:val="Style40"/>
        <w:rPr/>
      </w:pPr>
      <w:r>
        <w:rPr/>
        <w:t>TData* GetData() const;</w:t>
      </w:r>
    </w:p>
    <w:p>
      <w:pPr>
        <w:pStyle w:val="Normal"/>
        <w:rPr/>
      </w:pPr>
      <w:r>
        <w:rPr/>
        <w:t>Назначение: возвращает данные текущего элемента в просматриваемой таблице.</w:t>
      </w:r>
    </w:p>
    <w:p>
      <w:pPr>
        <w:pStyle w:val="Normal"/>
        <w:rPr/>
      </w:pPr>
      <w:r>
        <w:rPr/>
        <w:t>Входные параметры:  отсутствуют.</w:t>
      </w:r>
    </w:p>
    <w:p>
      <w:pPr>
        <w:pStyle w:val="Normal"/>
        <w:rPr/>
      </w:pPr>
      <w:r>
        <w:rPr/>
        <w:t>Выходные параметры: указатель на данные текущего элемента.</w:t>
      </w:r>
    </w:p>
    <w:p>
      <w:pPr>
        <w:pStyle w:val="Style40"/>
        <w:rPr>
          <w:lang w:val="en-US"/>
        </w:rPr>
      </w:pPr>
      <w:r>
        <w:rPr/>
        <w:t>friend ostream&amp; operator&lt;&lt;(ostream&amp; out, const TScanTable&lt;TKey, TData&gt;&amp; st)</w:t>
      </w:r>
    </w:p>
    <w:p>
      <w:pPr>
        <w:pStyle w:val="Normal"/>
        <w:rPr/>
      </w:pPr>
      <w:r>
        <w:rPr/>
        <w:t xml:space="preserve">Назначение:  оператор вывода для класса </w:t>
      </w:r>
      <w:r>
        <w:rPr>
          <w:rFonts w:ascii="Courier New" w:hAnsi="Courier New"/>
          <w:b/>
          <w:sz w:val="20"/>
        </w:rPr>
        <w:t>TRingList</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lang w:val="en-US"/>
        </w:rPr>
        <w:t>st</w:t>
      </w:r>
      <w:r>
        <w:rPr/>
        <w:t xml:space="preserve"> – ссылка на объект типа </w:t>
      </w:r>
      <w:r>
        <w:rPr>
          <w:rFonts w:ascii="Courier New" w:hAnsi="Courier New"/>
          <w:b/>
          <w:sz w:val="20"/>
          <w:lang w:val="en-US"/>
        </w:rPr>
        <w:t>TScanTable</w:t>
      </w:r>
      <w:r>
        <w:rPr>
          <w:rFonts w:ascii="Courier New" w:hAnsi="Courier New"/>
          <w:b/>
          <w:sz w:val="20"/>
        </w:rPr>
        <w:t>&lt;</w:t>
      </w:r>
      <w:r>
        <w:rPr>
          <w:rFonts w:ascii="Courier New" w:hAnsi="Courier New"/>
          <w:b/>
          <w:sz w:val="20"/>
          <w:lang w:val="en-US"/>
        </w:rPr>
        <w:t>TKey</w:t>
      </w:r>
      <w:r>
        <w:rPr>
          <w:rFonts w:ascii="Courier New" w:hAnsi="Courier New"/>
          <w:b/>
          <w:sz w:val="20"/>
        </w:rPr>
        <w:t xml:space="preserve">, </w:t>
      </w:r>
      <w:r>
        <w:rPr>
          <w:rFonts w:ascii="Courier New" w:hAnsi="Courier New"/>
          <w:b/>
          <w:sz w:val="20"/>
          <w:lang w:val="en-US"/>
        </w:rPr>
        <w:t>TData</w:t>
      </w:r>
      <w:r>
        <w:rPr>
          <w:rFonts w:ascii="Courier New" w:hAnsi="Courier New"/>
          <w:b/>
          <w:sz w:val="20"/>
        </w:rPr>
        <w:t>&gt;</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numPr>
          <w:ilvl w:val="2"/>
          <w:numId w:val="2"/>
        </w:numPr>
        <w:rPr/>
      </w:pPr>
      <w:bookmarkStart w:id="25" w:name="_Toc167730075"/>
      <w:r>
        <w:rPr/>
        <w:t>Описание класса TSortTable</w:t>
      </w:r>
      <w:bookmarkEnd w:id="25"/>
    </w:p>
    <w:p>
      <w:pPr>
        <w:pStyle w:val="Style40"/>
        <w:rPr>
          <w:lang w:val="en-US"/>
        </w:rPr>
      </w:pPr>
      <w:r>
        <w:rPr/>
        <w:t>template &lt;class TKey, class TData&gt;</w:t>
      </w:r>
    </w:p>
    <w:p>
      <w:pPr>
        <w:pStyle w:val="Style40"/>
        <w:rPr>
          <w:lang w:val="en-US"/>
        </w:rPr>
      </w:pPr>
      <w:r>
        <w:rPr/>
        <w:t>class TSortTable : public TScanTable&lt;TKey, TData&gt;</w:t>
      </w:r>
    </w:p>
    <w:p>
      <w:pPr>
        <w:pStyle w:val="Style40"/>
        <w:rPr>
          <w:lang w:val="en-US"/>
        </w:rPr>
      </w:pPr>
      <w:r>
        <w:rPr/>
        <w:t>{</w:t>
      </w:r>
    </w:p>
    <w:p>
      <w:pPr>
        <w:pStyle w:val="Style40"/>
        <w:rPr>
          <w:lang w:val="en-US"/>
        </w:rPr>
      </w:pPr>
      <w:r>
        <w:rPr/>
        <w:t xml:space="preserve">private: </w:t>
      </w:r>
    </w:p>
    <w:p>
      <w:pPr>
        <w:pStyle w:val="Style40"/>
        <w:rPr>
          <w:lang w:val="en-US"/>
        </w:rPr>
      </w:pPr>
      <w:r>
        <w:rPr/>
        <w:tab/>
        <w:t>void Sort(int left, int right);</w:t>
      </w:r>
    </w:p>
    <w:p>
      <w:pPr>
        <w:pStyle w:val="Style40"/>
        <w:rPr>
          <w:lang w:val="en-US"/>
        </w:rPr>
      </w:pPr>
      <w:r>
        <w:rPr/>
        <w:t>public:</w:t>
      </w:r>
    </w:p>
    <w:p>
      <w:pPr>
        <w:pStyle w:val="Style40"/>
        <w:rPr>
          <w:lang w:val="en-US"/>
        </w:rPr>
      </w:pPr>
      <w:r>
        <w:rPr/>
        <w:tab/>
        <w:t>TSortTable(int _maxsize);</w:t>
      </w:r>
    </w:p>
    <w:p>
      <w:pPr>
        <w:pStyle w:val="Style40"/>
        <w:rPr>
          <w:lang w:val="en-US"/>
        </w:rPr>
      </w:pPr>
      <w:r>
        <w:rPr/>
        <w:tab/>
        <w:t xml:space="preserve">TSortTable(const TScanTable* st); </w:t>
      </w:r>
    </w:p>
    <w:p>
      <w:pPr>
        <w:pStyle w:val="Style40"/>
        <w:rPr>
          <w:lang w:val="en-US"/>
        </w:rPr>
      </w:pPr>
      <w:r>
        <w:rPr/>
        <w:tab/>
        <w:t xml:space="preserve">TSortTable(const TSortTable&amp; rst); </w:t>
      </w:r>
    </w:p>
    <w:p>
      <w:pPr>
        <w:pStyle w:val="Style40"/>
        <w:rPr>
          <w:lang w:val="en-US"/>
        </w:rPr>
      </w:pPr>
      <w:r>
        <w:rPr/>
      </w:r>
    </w:p>
    <w:p>
      <w:pPr>
        <w:pStyle w:val="Style40"/>
        <w:rPr>
          <w:lang w:val="en-US"/>
        </w:rPr>
      </w:pPr>
      <w:r>
        <w:rPr/>
        <w:tab/>
        <w:t>void Insert(TKey k, TData* data);</w:t>
      </w:r>
    </w:p>
    <w:p>
      <w:pPr>
        <w:pStyle w:val="Style40"/>
        <w:rPr>
          <w:lang w:val="en-US"/>
        </w:rPr>
      </w:pPr>
      <w:r>
        <w:rPr/>
        <w:tab/>
        <w:t>void Remove(TKey k);</w:t>
      </w:r>
    </w:p>
    <w:p>
      <w:pPr>
        <w:pStyle w:val="Style40"/>
        <w:rPr>
          <w:lang w:val="en-US"/>
        </w:rPr>
      </w:pPr>
      <w:r>
        <w:rPr/>
        <w:tab/>
        <w:t>TabRecord&lt;TKey, TData&gt;* Find(TKey k);</w:t>
      </w:r>
    </w:p>
    <w:p>
      <w:pPr>
        <w:pStyle w:val="Style40"/>
        <w:rPr>
          <w:lang w:val="en-US"/>
        </w:rPr>
      </w:pPr>
      <w:r>
        <w:rPr/>
        <w:tab/>
        <w:t>friend ostream&amp; operator&lt;&lt;(ostream&amp; out, const TSortTable&lt;TKey, TData&gt;&amp; st)</w:t>
      </w:r>
    </w:p>
    <w:p>
      <w:pPr>
        <w:pStyle w:val="Style40"/>
        <w:rPr>
          <w:lang w:val="en-US"/>
        </w:rPr>
      </w:pPr>
      <w:r>
        <w:rPr/>
        <w:tab/>
        <w:t>{</w:t>
      </w:r>
    </w:p>
    <w:p>
      <w:pPr>
        <w:pStyle w:val="Style40"/>
        <w:rPr>
          <w:lang w:val="en-US"/>
        </w:rPr>
      </w:pPr>
      <w:r>
        <w:rPr/>
        <w:tab/>
        <w:tab/>
        <w:t>TSortTable&lt;TKey, TData&gt; t(st);</w:t>
      </w:r>
    </w:p>
    <w:p>
      <w:pPr>
        <w:pStyle w:val="Style40"/>
        <w:rPr>
          <w:lang w:val="en-US"/>
        </w:rPr>
      </w:pPr>
      <w:r>
        <w:rPr/>
        <w:tab/>
        <w:tab/>
        <w:t>if (!t.Reset());</w:t>
      </w:r>
    </w:p>
    <w:p>
      <w:pPr>
        <w:pStyle w:val="Style40"/>
        <w:rPr>
          <w:lang w:val="en-US"/>
        </w:rPr>
      </w:pPr>
      <w:r>
        <w:rPr/>
        <w:tab/>
        <w:tab/>
        <w:t>for (int i = 0; i &lt; t.GetCount(); i++)</w:t>
      </w:r>
    </w:p>
    <w:p>
      <w:pPr>
        <w:pStyle w:val="Style40"/>
        <w:rPr>
          <w:lang w:val="en-US"/>
        </w:rPr>
      </w:pPr>
      <w:r>
        <w:rPr/>
        <w:tab/>
        <w:tab/>
        <w:t>{</w:t>
      </w:r>
    </w:p>
    <w:p>
      <w:pPr>
        <w:pStyle w:val="Style40"/>
        <w:rPr>
          <w:lang w:val="en-US"/>
        </w:rPr>
      </w:pPr>
      <w:r>
        <w:rPr/>
        <w:tab/>
        <w:tab/>
        <w:tab/>
        <w:t>out &lt;&lt; *(t.GetData());</w:t>
      </w:r>
    </w:p>
    <w:p>
      <w:pPr>
        <w:pStyle w:val="Style40"/>
        <w:rPr>
          <w:lang w:val="en-US"/>
        </w:rPr>
      </w:pPr>
      <w:r>
        <w:rPr/>
        <w:tab/>
        <w:tab/>
        <w:tab/>
        <w:t>t.Next();</w:t>
      </w:r>
    </w:p>
    <w:p>
      <w:pPr>
        <w:pStyle w:val="Style40"/>
        <w:rPr/>
      </w:pPr>
      <w:r>
        <w:rPr>
          <w:lang w:val="en-US"/>
        </w:rPr>
        <w:tab/>
        <w:tab/>
      </w:r>
      <w:r>
        <w:rPr/>
        <w:t>}</w:t>
      </w:r>
    </w:p>
    <w:p>
      <w:pPr>
        <w:pStyle w:val="Style40"/>
        <w:rPr/>
      </w:pPr>
      <w:r>
        <w:rPr/>
        <w:tab/>
        <w:tab/>
        <w:t>return out;</w:t>
      </w:r>
    </w:p>
    <w:p>
      <w:pPr>
        <w:pStyle w:val="Style40"/>
        <w:rPr/>
      </w:pPr>
      <w:r>
        <w:rPr/>
        <w:tab/>
        <w:t>}</w:t>
      </w:r>
    </w:p>
    <w:p>
      <w:pPr>
        <w:pStyle w:val="Style40"/>
        <w:rPr/>
      </w:pPr>
      <w:r>
        <w:rPr/>
        <w:t>};</w:t>
      </w:r>
    </w:p>
    <w:p>
      <w:pPr>
        <w:pStyle w:val="Normal"/>
        <w:spacing w:lineRule="auto" w:line="240"/>
        <w:ind w:left="0" w:right="0" w:hanging="0"/>
        <w:rPr/>
      </w:pPr>
      <w:r>
        <w:rPr/>
      </w:r>
    </w:p>
    <w:p>
      <w:pPr>
        <w:pStyle w:val="Normal"/>
        <w:rPr/>
      </w:pPr>
      <w:r>
        <w:rPr/>
        <w:t>Назначение: представление сортированной таблицы.</w:t>
      </w:r>
    </w:p>
    <w:p>
      <w:pPr>
        <w:pStyle w:val="Normal"/>
        <w:rPr/>
      </w:pPr>
      <w:r>
        <w:rPr/>
      </w:r>
    </w:p>
    <w:p>
      <w:pPr>
        <w:pStyle w:val="Normal"/>
        <w:rPr>
          <w:lang w:val="en-US"/>
        </w:rPr>
      </w:pPr>
      <w:r>
        <w:rPr/>
        <w:t>Методы</w:t>
      </w:r>
      <w:r>
        <w:rPr>
          <w:lang w:val="en-US"/>
        </w:rPr>
        <w:t>:</w:t>
      </w:r>
    </w:p>
    <w:p>
      <w:pPr>
        <w:pStyle w:val="Style40"/>
        <w:rPr>
          <w:lang w:val="en-US"/>
        </w:rPr>
      </w:pPr>
      <w:r>
        <w:rPr/>
        <w:t>void Sort(int left, int right);</w:t>
      </w:r>
    </w:p>
    <w:p>
      <w:pPr>
        <w:pStyle w:val="Normal"/>
        <w:rPr/>
      </w:pPr>
      <w:r>
        <w:rPr/>
        <w:t>Назначение: производит сортировку элементов таблицы с использованием алгоритма быстрой сортировки (Quick Sort).</w:t>
      </w:r>
    </w:p>
    <w:p>
      <w:pPr>
        <w:pStyle w:val="Normal"/>
        <w:rPr/>
      </w:pPr>
      <w:r>
        <w:rPr/>
        <w:t>Входные параметры:</w:t>
      </w:r>
    </w:p>
    <w:p>
      <w:pPr>
        <w:pStyle w:val="Normal"/>
        <w:rPr/>
      </w:pPr>
      <w:r>
        <w:rPr>
          <w:rFonts w:ascii="Courier New" w:hAnsi="Courier New"/>
          <w:b/>
          <w:bCs/>
          <w:sz w:val="20"/>
        </w:rPr>
        <w:t xml:space="preserve">left </w:t>
      </w:r>
      <w:r>
        <w:rPr/>
        <w:t>– индекс левой границы сортируемой области.</w:t>
      </w:r>
    </w:p>
    <w:p>
      <w:pPr>
        <w:pStyle w:val="Normal"/>
        <w:rPr/>
      </w:pPr>
      <w:r>
        <w:rPr>
          <w:rFonts w:ascii="Courier New" w:hAnsi="Courier New"/>
          <w:b/>
          <w:bCs/>
          <w:sz w:val="20"/>
          <w:lang w:val="en-US"/>
        </w:rPr>
        <w:t>r</w:t>
      </w:r>
      <w:r>
        <w:rPr>
          <w:rFonts w:ascii="Courier New" w:hAnsi="Courier New"/>
          <w:b/>
          <w:bCs/>
          <w:sz w:val="20"/>
        </w:rPr>
        <w:t xml:space="preserve">ight </w:t>
      </w:r>
      <w:r>
        <w:rPr/>
        <w:t>– индекс правой границы сортируемой области.</w:t>
      </w:r>
    </w:p>
    <w:p>
      <w:pPr>
        <w:pStyle w:val="Normal"/>
        <w:rPr/>
      </w:pPr>
      <w:r>
        <w:rPr/>
        <w:t>Выходные параметры: отсутствуют.</w:t>
      </w:r>
    </w:p>
    <w:p>
      <w:pPr>
        <w:pStyle w:val="Style40"/>
        <w:rPr/>
      </w:pPr>
      <w:r>
        <w:rPr/>
        <w:t>TSortTable(int _maxsize);</w:t>
      </w:r>
    </w:p>
    <w:p>
      <w:pPr>
        <w:pStyle w:val="Normal"/>
        <w:rPr/>
      </w:pPr>
      <w:r>
        <w:rPr/>
        <w:t>Назначение: конструктор, инициализирует таблицу с заданным максимальным размером.</w:t>
      </w:r>
    </w:p>
    <w:p>
      <w:pPr>
        <w:pStyle w:val="Normal"/>
        <w:rPr/>
      </w:pPr>
      <w:r>
        <w:rPr/>
        <w:t xml:space="preserve">Входные параметры: </w:t>
      </w:r>
      <w:r>
        <w:rPr>
          <w:rFonts w:ascii="Courier New" w:hAnsi="Courier New"/>
          <w:b/>
          <w:bCs/>
          <w:sz w:val="20"/>
        </w:rPr>
        <w:t>_maxsize</w:t>
      </w:r>
      <w:r>
        <w:rPr/>
        <w:t xml:space="preserve"> – максимальный размер сортированной таблицы.</w:t>
      </w:r>
    </w:p>
    <w:p>
      <w:pPr>
        <w:pStyle w:val="Normal"/>
        <w:rPr/>
      </w:pPr>
      <w:r>
        <w:rPr/>
        <w:t>Выходные параметры: отсутствуют.</w:t>
      </w:r>
    </w:p>
    <w:p>
      <w:pPr>
        <w:pStyle w:val="Style40"/>
        <w:rPr/>
      </w:pPr>
      <w:r>
        <w:rPr/>
        <w:t>TSortTable(const TScanTable* st);</w:t>
      </w:r>
    </w:p>
    <w:p>
      <w:pPr>
        <w:pStyle w:val="Normal"/>
        <w:rPr/>
      </w:pPr>
      <w:r>
        <w:rPr/>
        <w:t>Назначение: конструктор класса, создает сортированную таблицу на основе существующей просматриваемой таблице.</w:t>
      </w:r>
    </w:p>
    <w:p>
      <w:pPr>
        <w:pStyle w:val="Normal"/>
        <w:rPr/>
      </w:pPr>
      <w:r>
        <w:rPr/>
        <w:t xml:space="preserve">Входные параметры: </w:t>
      </w:r>
      <w:r>
        <w:rPr>
          <w:rFonts w:ascii="Courier New" w:hAnsi="Courier New"/>
          <w:b/>
          <w:bCs/>
          <w:sz w:val="20"/>
          <w:lang w:val="en-US"/>
        </w:rPr>
        <w:t>st</w:t>
      </w:r>
      <w:r>
        <w:rPr/>
        <w:t xml:space="preserve"> – указатель на существующий объект класса </w:t>
      </w:r>
      <w:r>
        <w:rPr>
          <w:rFonts w:ascii="Courier New" w:hAnsi="Courier New"/>
          <w:b/>
          <w:bCs/>
          <w:sz w:val="20"/>
          <w:lang w:val="en-US"/>
        </w:rPr>
        <w:t>TScanTable</w:t>
      </w:r>
      <w:r>
        <w:rPr/>
        <w:t>, который требуется отсортировать.</w:t>
      </w:r>
    </w:p>
    <w:p>
      <w:pPr>
        <w:pStyle w:val="Normal"/>
        <w:rPr/>
      </w:pPr>
      <w:r>
        <w:rPr/>
        <w:t>Выходные параметры: сортированная таблица.</w:t>
      </w:r>
    </w:p>
    <w:p>
      <w:pPr>
        <w:pStyle w:val="Style40"/>
        <w:rPr/>
      </w:pPr>
      <w:r>
        <w:rPr/>
        <w:t>TSortTable(const TSortTable&amp; rst);</w:t>
      </w:r>
    </w:p>
    <w:p>
      <w:pPr>
        <w:pStyle w:val="Normal"/>
        <w:rPr/>
      </w:pPr>
      <w:r>
        <w:rPr/>
        <w:t>Назначение: конструктор копирования, создает копию таблицы на основе существующей.</w:t>
      </w:r>
    </w:p>
    <w:p>
      <w:pPr>
        <w:pStyle w:val="Normal"/>
        <w:rPr/>
      </w:pPr>
      <w:r>
        <w:rPr/>
        <w:t xml:space="preserve">Входные параметры: </w:t>
      </w:r>
      <w:r>
        <w:rPr>
          <w:rFonts w:ascii="Courier New" w:hAnsi="Courier New"/>
          <w:b/>
          <w:bCs/>
          <w:sz w:val="20"/>
          <w:lang w:val="en-US"/>
        </w:rPr>
        <w:t>rst</w:t>
      </w:r>
      <w:r>
        <w:rPr/>
        <w:t xml:space="preserve"> – ссылка на существующий объект класса </w:t>
      </w:r>
      <w:r>
        <w:rPr>
          <w:rFonts w:ascii="Courier New" w:hAnsi="Courier New"/>
          <w:b/>
          <w:bCs/>
          <w:sz w:val="20"/>
          <w:lang w:val="en-US"/>
        </w:rPr>
        <w:t>TSortTable</w:t>
      </w:r>
      <w:r>
        <w:rPr/>
        <w:t>, который требуется скопировать.</w:t>
      </w:r>
    </w:p>
    <w:p>
      <w:pPr>
        <w:pStyle w:val="Normal"/>
        <w:rPr/>
      </w:pPr>
      <w:r>
        <w:rPr/>
        <w:t xml:space="preserve">Выходные параметры: скопированный объект типа </w:t>
      </w:r>
      <w:r>
        <w:rPr>
          <w:rFonts w:ascii="Courier New" w:hAnsi="Courier New"/>
          <w:b/>
          <w:bCs/>
          <w:sz w:val="20"/>
          <w:lang w:val="en-US"/>
        </w:rPr>
        <w:t>TSortTable</w:t>
      </w:r>
      <w:r>
        <w:rPr/>
        <w:t>.</w:t>
      </w:r>
    </w:p>
    <w:p>
      <w:pPr>
        <w:pStyle w:val="Style40"/>
        <w:rPr>
          <w:lang w:val="en-US"/>
        </w:rPr>
      </w:pPr>
      <w:r>
        <w:rPr/>
        <w:t>void Insert(TKey k, TData* data);</w:t>
      </w:r>
    </w:p>
    <w:p>
      <w:pPr>
        <w:pStyle w:val="Normal"/>
        <w:rPr/>
      </w:pPr>
      <w:r>
        <w:rPr/>
        <w:t xml:space="preserve">Назначение: вставляет элемент с ключом </w:t>
      </w:r>
      <w:r>
        <w:rPr>
          <w:rFonts w:ascii="Courier New" w:hAnsi="Courier New"/>
          <w:b/>
          <w:bCs/>
          <w:sz w:val="20"/>
        </w:rPr>
        <w:t>k</w:t>
      </w:r>
      <w:r>
        <w:rPr/>
        <w:t xml:space="preserve"> и данными </w:t>
      </w:r>
      <w:r>
        <w:rPr>
          <w:rFonts w:ascii="Courier New" w:hAnsi="Courier New"/>
          <w:b/>
          <w:bCs/>
          <w:sz w:val="20"/>
        </w:rPr>
        <w:t>data</w:t>
      </w:r>
      <w:r>
        <w:rPr/>
        <w:t xml:space="preserve"> в таблицу.</w:t>
      </w:r>
    </w:p>
    <w:p>
      <w:pPr>
        <w:pStyle w:val="Normal"/>
        <w:rPr/>
      </w:pPr>
      <w:r>
        <w:rPr/>
        <w:t>Входные параметры:</w:t>
      </w:r>
    </w:p>
    <w:p>
      <w:pPr>
        <w:pStyle w:val="Normal"/>
        <w:rPr/>
      </w:pPr>
      <w:r>
        <w:rPr>
          <w:rFonts w:ascii="Courier New" w:hAnsi="Courier New"/>
          <w:b/>
          <w:bCs/>
          <w:sz w:val="20"/>
        </w:rPr>
        <w:t>k</w:t>
      </w:r>
      <w:r>
        <w:rPr/>
        <w:t xml:space="preserve"> – ключ элемента.</w:t>
      </w:r>
    </w:p>
    <w:p>
      <w:pPr>
        <w:pStyle w:val="Normal"/>
        <w:rPr/>
      </w:pPr>
      <w:r>
        <w:rPr>
          <w:rFonts w:ascii="Courier New" w:hAnsi="Courier New"/>
          <w:b/>
          <w:bCs/>
          <w:sz w:val="20"/>
          <w:lang w:val="en-US"/>
        </w:rPr>
        <w:t>d</w:t>
      </w:r>
      <w:r>
        <w:rPr>
          <w:rFonts w:ascii="Courier New" w:hAnsi="Courier New"/>
          <w:b/>
          <w:bCs/>
          <w:sz w:val="20"/>
        </w:rPr>
        <w:t>ata</w:t>
      </w:r>
      <w:r>
        <w:rPr/>
        <w:t xml:space="preserve"> – указатель на данные элемента.</w:t>
      </w:r>
    </w:p>
    <w:p>
      <w:pPr>
        <w:pStyle w:val="Normal"/>
        <w:rPr/>
      </w:pPr>
      <w:r>
        <w:rPr/>
        <w:t>Выходные параметры: отсутствуют.</w:t>
      </w:r>
    </w:p>
    <w:p>
      <w:pPr>
        <w:pStyle w:val="Style40"/>
        <w:rPr/>
      </w:pPr>
      <w:r>
        <w:rPr/>
        <w:t>void Remove(TKey k);</w:t>
      </w:r>
    </w:p>
    <w:p>
      <w:pPr>
        <w:pStyle w:val="Normal"/>
        <w:rPr/>
      </w:pPr>
      <w:r>
        <w:rPr/>
        <w:t xml:space="preserve">Назначение: удаляет элемент с ключом </w:t>
      </w:r>
      <w:r>
        <w:rPr>
          <w:rFonts w:ascii="Courier New" w:hAnsi="Courier New"/>
          <w:b/>
          <w:bCs/>
          <w:sz w:val="20"/>
        </w:rPr>
        <w:t>k</w:t>
      </w:r>
      <w:r>
        <w:rPr/>
        <w:t xml:space="preserve"> из таблицы.</w:t>
      </w:r>
    </w:p>
    <w:p>
      <w:pPr>
        <w:pStyle w:val="Normal"/>
        <w:rPr/>
      </w:pPr>
      <w:r>
        <w:rPr/>
        <w:t xml:space="preserve">Входные параметры: </w:t>
      </w:r>
      <w:r>
        <w:rPr>
          <w:rFonts w:ascii="Courier New" w:hAnsi="Courier New"/>
          <w:b/>
          <w:bCs/>
          <w:sz w:val="20"/>
        </w:rPr>
        <w:t>k</w:t>
      </w:r>
      <w:r>
        <w:rPr/>
        <w:t xml:space="preserve">  ключ элемента, который требуется удалить.</w:t>
      </w:r>
    </w:p>
    <w:p>
      <w:pPr>
        <w:pStyle w:val="Normal"/>
        <w:rPr/>
      </w:pPr>
      <w:r>
        <w:rPr/>
        <w:t>Выходные параметры: отсутствуют.</w:t>
      </w:r>
    </w:p>
    <w:p>
      <w:pPr>
        <w:pStyle w:val="Style40"/>
        <w:rPr/>
      </w:pPr>
      <w:r>
        <w:rPr/>
        <w:t>TabRecord&lt;TKey, TData&gt;* Find(TKey k);</w:t>
      </w:r>
    </w:p>
    <w:p>
      <w:pPr>
        <w:pStyle w:val="Normal"/>
        <w:spacing w:before="120" w:after="0"/>
        <w:rPr/>
      </w:pPr>
      <w:r>
        <w:rPr/>
        <w:t xml:space="preserve">Назначение: ищет элемент по ключу </w:t>
      </w:r>
      <w:r>
        <w:rPr>
          <w:rFonts w:ascii="Courier New" w:hAnsi="Courier New"/>
          <w:b/>
          <w:bCs/>
          <w:sz w:val="20"/>
        </w:rPr>
        <w:t>k</w:t>
      </w:r>
      <w:r>
        <w:rPr/>
        <w:t xml:space="preserve"> в сортированной таблице.</w:t>
      </w:r>
    </w:p>
    <w:p>
      <w:pPr>
        <w:pStyle w:val="Normal"/>
        <w:spacing w:before="120" w:after="0"/>
        <w:rPr/>
      </w:pPr>
      <w:r>
        <w:rPr/>
        <w:t xml:space="preserve">Входные параметры:  </w:t>
      </w:r>
      <w:r>
        <w:rPr>
          <w:rFonts w:ascii="Courier New" w:hAnsi="Courier New"/>
          <w:b/>
          <w:bCs/>
          <w:sz w:val="20"/>
        </w:rPr>
        <w:t>k</w:t>
      </w:r>
      <w:r>
        <w:rPr/>
        <w:t xml:space="preserve">  – ключ элемента, который требуется найти.</w:t>
      </w:r>
    </w:p>
    <w:p>
      <w:pPr>
        <w:pStyle w:val="Normal"/>
        <w:spacing w:before="120" w:after="0"/>
        <w:rPr/>
      </w:pPr>
      <w:r>
        <w:rPr/>
        <w:t xml:space="preserve">Выходные параметры: указатель на объект типа </w:t>
      </w:r>
      <w:r>
        <w:rPr>
          <w:rFonts w:ascii="Courier New" w:hAnsi="Courier New"/>
          <w:b/>
          <w:bCs/>
          <w:sz w:val="20"/>
        </w:rPr>
        <w:t>TabRecord</w:t>
      </w:r>
      <w:r>
        <w:rPr/>
        <w:t xml:space="preserve"> для найденного элемента.</w:t>
      </w:r>
    </w:p>
    <w:p>
      <w:pPr>
        <w:pStyle w:val="Style40"/>
        <w:rPr>
          <w:lang w:val="en-US"/>
        </w:rPr>
      </w:pPr>
      <w:r>
        <w:rPr/>
        <w:t>friend ostream&amp; operator&lt;&lt;(ostream&amp; out, const TSortTable&lt;TKey, TData&gt;&amp; st)</w:t>
      </w:r>
    </w:p>
    <w:p>
      <w:pPr>
        <w:pStyle w:val="Normal"/>
        <w:rPr/>
      </w:pPr>
      <w:r>
        <w:rPr/>
        <w:t xml:space="preserve">Назначение:  оператор вывода для класса </w:t>
      </w:r>
      <w:r>
        <w:rPr>
          <w:rFonts w:ascii="Courier New" w:hAnsi="Courier New"/>
          <w:b/>
          <w:sz w:val="20"/>
          <w:lang w:val="en-US"/>
        </w:rPr>
        <w:t>TSortTable</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lang w:val="en-US"/>
        </w:rPr>
        <w:t>st</w:t>
      </w:r>
      <w:r>
        <w:rPr/>
        <w:t xml:space="preserve"> – ссылка на объект типа </w:t>
      </w:r>
      <w:r>
        <w:rPr>
          <w:rFonts w:ascii="Courier New" w:hAnsi="Courier New"/>
          <w:b/>
          <w:sz w:val="20"/>
          <w:lang w:val="en-US"/>
        </w:rPr>
        <w:t>TSortTable</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57"/>
        <w:numPr>
          <w:ilvl w:val="2"/>
          <w:numId w:val="2"/>
        </w:numPr>
        <w:rPr>
          <w:lang w:val="en-US"/>
        </w:rPr>
      </w:pPr>
      <w:bookmarkStart w:id="26" w:name="_Toc167730076"/>
      <w:r>
        <w:rPr/>
        <w:t>Описание класса THash</w:t>
      </w:r>
      <w:r>
        <w:rPr>
          <w:lang w:val="en-US"/>
        </w:rPr>
        <w:t>Table</w:t>
      </w:r>
      <w:bookmarkEnd w:id="26"/>
    </w:p>
    <w:p>
      <w:pPr>
        <w:pStyle w:val="Normal"/>
        <w:ind w:left="0" w:right="0" w:hanging="0"/>
        <w:rPr>
          <w:lang w:val="en-US"/>
        </w:rPr>
      </w:pPr>
      <w:r>
        <w:rPr>
          <w:lang w:val="en-US"/>
        </w:rPr>
      </w:r>
    </w:p>
    <w:p>
      <w:pPr>
        <w:pStyle w:val="Style40"/>
        <w:rPr>
          <w:lang w:val="en-US"/>
        </w:rPr>
      </w:pPr>
      <w:r>
        <w:rPr/>
        <w:t>template&lt;class TKey,class TData&gt;</w:t>
      </w:r>
    </w:p>
    <w:p>
      <w:pPr>
        <w:pStyle w:val="Style40"/>
        <w:rPr>
          <w:lang w:val="en-US"/>
        </w:rPr>
      </w:pPr>
      <w:r>
        <w:rPr/>
        <w:t>class THashTable : public Table&lt;TKey, TData&gt;</w:t>
      </w:r>
    </w:p>
    <w:p>
      <w:pPr>
        <w:pStyle w:val="Style40"/>
        <w:rPr>
          <w:lang w:val="en-US"/>
        </w:rPr>
      </w:pPr>
      <w:r>
        <w:rPr/>
        <w:t>{</w:t>
      </w:r>
    </w:p>
    <w:p>
      <w:pPr>
        <w:pStyle w:val="Style40"/>
        <w:rPr>
          <w:lang w:val="en-US"/>
        </w:rPr>
      </w:pPr>
      <w:r>
        <w:rPr/>
        <w:t>protected:</w:t>
      </w:r>
    </w:p>
    <w:p>
      <w:pPr>
        <w:pStyle w:val="Style40"/>
        <w:rPr>
          <w:lang w:val="en-US"/>
        </w:rPr>
      </w:pPr>
      <w:r>
        <w:rPr/>
        <w:t xml:space="preserve">    </w:t>
      </w:r>
      <w:r>
        <w:rPr/>
        <w:t>virtual size_t hash_func(const TKey&amp; key);</w:t>
      </w:r>
    </w:p>
    <w:p>
      <w:pPr>
        <w:pStyle w:val="Style40"/>
        <w:rPr>
          <w:lang w:val="en-US"/>
        </w:rPr>
      </w:pPr>
      <w:r>
        <w:rPr/>
        <w:t>public:</w:t>
      </w:r>
    </w:p>
    <w:p>
      <w:pPr>
        <w:pStyle w:val="Style40"/>
        <w:rPr>
          <w:lang w:val="en-US"/>
        </w:rPr>
      </w:pPr>
      <w:r>
        <w:rPr/>
        <w:tab/>
        <w:t>THashTable(int size) : Table&lt;TKey, TData&gt;(size) {};</w:t>
      </w:r>
    </w:p>
    <w:p>
      <w:pPr>
        <w:pStyle w:val="Style40"/>
        <w:rPr/>
      </w:pPr>
      <w:r>
        <w:rPr/>
        <w:t>};</w:t>
      </w:r>
    </w:p>
    <w:p>
      <w:pPr>
        <w:pStyle w:val="Style40"/>
        <w:rPr/>
      </w:pPr>
      <w:r>
        <w:rPr/>
      </w:r>
    </w:p>
    <w:p>
      <w:pPr>
        <w:pStyle w:val="Normal"/>
        <w:rPr/>
      </w:pPr>
      <w:r>
        <w:rPr/>
        <w:t>Назначение: представление хеш-таблицы.</w:t>
      </w:r>
    </w:p>
    <w:p>
      <w:pPr>
        <w:pStyle w:val="Normal"/>
        <w:rPr/>
      </w:pPr>
      <w:r>
        <w:rPr/>
      </w:r>
    </w:p>
    <w:p>
      <w:pPr>
        <w:pStyle w:val="Normal"/>
        <w:rPr/>
      </w:pPr>
      <w:r>
        <w:rPr/>
        <w:t>Методы:</w:t>
      </w:r>
    </w:p>
    <w:p>
      <w:pPr>
        <w:pStyle w:val="Style40"/>
        <w:rPr>
          <w:lang w:val="en-US"/>
        </w:rPr>
      </w:pPr>
      <w:r>
        <w:rPr/>
        <w:t>virtual size_t hash_func(const TKey&amp; key);</w:t>
      </w:r>
    </w:p>
    <w:p>
      <w:pPr>
        <w:pStyle w:val="Normal"/>
        <w:rPr/>
      </w:pPr>
      <w:r>
        <w:rPr/>
        <w:t>Назначение: Вычисляет хэш-код ключа.</w:t>
      </w:r>
    </w:p>
    <w:p>
      <w:pPr>
        <w:pStyle w:val="Normal"/>
        <w:rPr/>
      </w:pPr>
      <w:r>
        <w:rPr/>
        <w:t xml:space="preserve">Входные параметры: </w:t>
      </w:r>
      <w:r>
        <w:rPr>
          <w:lang w:val="en-US"/>
        </w:rPr>
        <w:t>key</w:t>
      </w:r>
      <w:r>
        <w:rPr/>
        <w:t xml:space="preserve"> – ключ для вычисления хэш-кода.</w:t>
      </w:r>
    </w:p>
    <w:p>
      <w:pPr>
        <w:pStyle w:val="Normal"/>
        <w:rPr/>
      </w:pPr>
      <w:r>
        <w:rPr/>
        <w:t>Выходные параметры: целочисленное значение, представляющее хэш-код ключа..</w:t>
      </w:r>
    </w:p>
    <w:p>
      <w:pPr>
        <w:pStyle w:val="Style40"/>
        <w:rPr>
          <w:lang w:val="en-US"/>
        </w:rPr>
      </w:pPr>
      <w:r>
        <w:rPr/>
        <w:t>THashTable(int size) : Table&lt;TKey, TData&gt;(size) {};</w:t>
      </w:r>
    </w:p>
    <w:p>
      <w:pPr>
        <w:pStyle w:val="Normal"/>
        <w:rPr/>
      </w:pPr>
      <w:r>
        <w:rPr/>
        <w:t>Назначение: Создает экземпляр хеш-таблицы заданного размера.</w:t>
      </w:r>
    </w:p>
    <w:p>
      <w:pPr>
        <w:pStyle w:val="Normal"/>
        <w:rPr/>
      </w:pPr>
      <w:r>
        <w:rPr/>
        <w:t xml:space="preserve">Входные параметры: </w:t>
      </w:r>
      <w:r>
        <w:rPr>
          <w:rFonts w:ascii="Courier New" w:hAnsi="Courier New"/>
          <w:b/>
          <w:sz w:val="20"/>
        </w:rPr>
        <w:t>s</w:t>
      </w:r>
      <w:r>
        <w:rPr>
          <w:rFonts w:ascii="Courier New" w:hAnsi="Courier New"/>
          <w:b/>
          <w:sz w:val="20"/>
          <w:lang w:val="en-US"/>
        </w:rPr>
        <w:t>ize</w:t>
      </w:r>
      <w:r>
        <w:rPr/>
        <w:t xml:space="preserve"> –  максимальный размер хэш-таблицы.</w:t>
      </w:r>
    </w:p>
    <w:p>
      <w:pPr>
        <w:pStyle w:val="Normal"/>
        <w:rPr/>
      </w:pPr>
      <w:r>
        <w:rPr/>
        <w:t>Выходные параметры: отсутствуют.</w:t>
      </w:r>
    </w:p>
    <w:p>
      <w:pPr>
        <w:pStyle w:val="57"/>
        <w:numPr>
          <w:ilvl w:val="2"/>
          <w:numId w:val="2"/>
        </w:numPr>
        <w:rPr/>
      </w:pPr>
      <w:bookmarkStart w:id="27" w:name="_Toc167730077"/>
      <w:r>
        <w:rPr/>
        <w:t xml:space="preserve">Описание класса </w:t>
      </w:r>
      <w:r>
        <w:rPr>
          <w:lang w:val="en-US"/>
        </w:rPr>
        <w:t>TArrayHashTable</w:t>
      </w:r>
      <w:bookmarkEnd w:id="27"/>
    </w:p>
    <w:p>
      <w:pPr>
        <w:pStyle w:val="Style40"/>
        <w:rPr>
          <w:lang w:val="en-US"/>
        </w:rPr>
      </w:pPr>
      <w:r>
        <w:rPr/>
        <w:t>template&lt;class TKey, class TData&gt;</w:t>
      </w:r>
    </w:p>
    <w:p>
      <w:pPr>
        <w:pStyle w:val="Style40"/>
        <w:rPr>
          <w:lang w:val="en-US"/>
        </w:rPr>
      </w:pPr>
      <w:r>
        <w:rPr/>
        <w:t>class TArrayHashTable : public THashTable&lt;TKey, TData&gt;</w:t>
      </w:r>
    </w:p>
    <w:p>
      <w:pPr>
        <w:pStyle w:val="Style40"/>
        <w:rPr>
          <w:lang w:val="en-US"/>
        </w:rPr>
      </w:pPr>
      <w:r>
        <w:rPr/>
        <w:t>{</w:t>
      </w:r>
    </w:p>
    <w:p>
      <w:pPr>
        <w:pStyle w:val="Style40"/>
        <w:rPr>
          <w:lang w:val="en-US"/>
        </w:rPr>
      </w:pPr>
      <w:r>
        <w:rPr/>
        <w:t>protected:</w:t>
      </w:r>
    </w:p>
    <w:p>
      <w:pPr>
        <w:pStyle w:val="Style40"/>
        <w:rPr>
          <w:lang w:val="en-US"/>
        </w:rPr>
      </w:pPr>
      <w:r>
        <w:rPr/>
        <w:tab/>
        <w:t>size_t hash_step;</w:t>
      </w:r>
    </w:p>
    <w:p>
      <w:pPr>
        <w:pStyle w:val="Style40"/>
        <w:rPr>
          <w:lang w:val="en-US"/>
        </w:rPr>
      </w:pPr>
      <w:r>
        <w:rPr/>
        <w:tab/>
        <w:t>TabRecord&lt;TKey, TData&gt;** recs;</w:t>
      </w:r>
    </w:p>
    <w:p>
      <w:pPr>
        <w:pStyle w:val="Style40"/>
        <w:rPr>
          <w:lang w:val="en-US"/>
        </w:rPr>
      </w:pPr>
      <w:r>
        <w:rPr/>
        <w:tab/>
        <w:t>TabRecord&lt;TKey, TData&gt;* pMark;</w:t>
      </w:r>
    </w:p>
    <w:p>
      <w:pPr>
        <w:pStyle w:val="Style40"/>
        <w:rPr>
          <w:lang w:val="en-US"/>
        </w:rPr>
      </w:pPr>
      <w:r>
        <w:rPr/>
        <w:tab/>
        <w:t>int freePos;</w:t>
      </w:r>
    </w:p>
    <w:p>
      <w:pPr>
        <w:pStyle w:val="Style40"/>
        <w:rPr>
          <w:lang w:val="en-US"/>
        </w:rPr>
      </w:pPr>
      <w:r>
        <w:rPr/>
      </w:r>
    </w:p>
    <w:p>
      <w:pPr>
        <w:pStyle w:val="Style40"/>
        <w:rPr>
          <w:lang w:val="en-US"/>
        </w:rPr>
      </w:pPr>
      <w:r>
        <w:rPr/>
        <w:tab/>
        <w:t>size_t GetNextPos(size_t ind) { return (ind + hash_step) % maxsize; }</w:t>
      </w:r>
    </w:p>
    <w:p>
      <w:pPr>
        <w:pStyle w:val="Style40"/>
        <w:rPr>
          <w:lang w:val="en-US"/>
        </w:rPr>
      </w:pPr>
      <w:r>
        <w:rPr/>
      </w:r>
    </w:p>
    <w:p>
      <w:pPr>
        <w:pStyle w:val="Style40"/>
        <w:rPr>
          <w:lang w:val="en-US"/>
        </w:rPr>
      </w:pPr>
      <w:r>
        <w:rPr/>
        <w:t>public:</w:t>
      </w:r>
    </w:p>
    <w:p>
      <w:pPr>
        <w:pStyle w:val="Style40"/>
        <w:rPr>
          <w:lang w:val="en-US"/>
        </w:rPr>
      </w:pPr>
      <w:r>
        <w:rPr/>
        <w:tab/>
        <w:t>TArrayHashTable(size_t _maxsize, size_t _step);</w:t>
      </w:r>
    </w:p>
    <w:p>
      <w:pPr>
        <w:pStyle w:val="Style40"/>
        <w:rPr>
          <w:lang w:val="en-US"/>
        </w:rPr>
      </w:pPr>
      <w:r>
        <w:rPr/>
        <w:tab/>
        <w:t>TArrayHashTable(const TArrayHashTable&amp; ht);</w:t>
      </w:r>
    </w:p>
    <w:p>
      <w:pPr>
        <w:pStyle w:val="Style40"/>
        <w:rPr>
          <w:lang w:val="en-US"/>
        </w:rPr>
      </w:pPr>
      <w:r>
        <w:rPr/>
        <w:tab/>
        <w:t>virtual ~TArrayHashTable();</w:t>
      </w:r>
    </w:p>
    <w:p>
      <w:pPr>
        <w:pStyle w:val="Style40"/>
        <w:rPr>
          <w:lang w:val="en-US"/>
        </w:rPr>
      </w:pPr>
      <w:r>
        <w:rPr/>
      </w:r>
    </w:p>
    <w:p>
      <w:pPr>
        <w:pStyle w:val="Style40"/>
        <w:rPr>
          <w:lang w:val="en-US"/>
        </w:rPr>
      </w:pPr>
      <w:r>
        <w:rPr/>
        <w:tab/>
        <w:t>void Insert(TKey k, TData* d);</w:t>
      </w:r>
    </w:p>
    <w:p>
      <w:pPr>
        <w:pStyle w:val="Style40"/>
        <w:rPr>
          <w:lang w:val="en-US"/>
        </w:rPr>
      </w:pPr>
      <w:r>
        <w:rPr/>
        <w:tab/>
        <w:t>void Remove(TKey k);</w:t>
      </w:r>
    </w:p>
    <w:p>
      <w:pPr>
        <w:pStyle w:val="Style40"/>
        <w:rPr>
          <w:lang w:val="en-US"/>
        </w:rPr>
      </w:pPr>
      <w:r>
        <w:rPr/>
        <w:tab/>
        <w:t>TabRecord&lt;TKey, TData&gt;* Find(TKey k);</w:t>
      </w:r>
    </w:p>
    <w:p>
      <w:pPr>
        <w:pStyle w:val="Style40"/>
        <w:rPr>
          <w:lang w:val="en-US"/>
        </w:rPr>
      </w:pPr>
      <w:r>
        <w:rPr/>
      </w:r>
    </w:p>
    <w:p>
      <w:pPr>
        <w:pStyle w:val="Style40"/>
        <w:rPr>
          <w:lang w:val="en-US"/>
        </w:rPr>
      </w:pPr>
      <w:r>
        <w:rPr/>
        <w:tab/>
        <w:t>bool Reset();</w:t>
      </w:r>
    </w:p>
    <w:p>
      <w:pPr>
        <w:pStyle w:val="Style40"/>
        <w:rPr>
          <w:lang w:val="en-US"/>
        </w:rPr>
      </w:pPr>
      <w:r>
        <w:rPr/>
        <w:tab/>
        <w:t>bool Next();</w:t>
      </w:r>
    </w:p>
    <w:p>
      <w:pPr>
        <w:pStyle w:val="Style40"/>
        <w:rPr>
          <w:lang w:val="en-US"/>
        </w:rPr>
      </w:pPr>
      <w:r>
        <w:rPr/>
      </w:r>
    </w:p>
    <w:p>
      <w:pPr>
        <w:pStyle w:val="Style40"/>
        <w:rPr>
          <w:lang w:val="en-US"/>
        </w:rPr>
      </w:pPr>
      <w:r>
        <w:rPr/>
        <w:tab/>
        <w:t>TKey GetKey() const ;</w:t>
      </w:r>
    </w:p>
    <w:p>
      <w:pPr>
        <w:pStyle w:val="Style40"/>
        <w:rPr>
          <w:lang w:val="en-US"/>
        </w:rPr>
      </w:pPr>
      <w:r>
        <w:rPr/>
        <w:tab/>
        <w:t>TData* GetData() const;</w:t>
      </w:r>
    </w:p>
    <w:p>
      <w:pPr>
        <w:pStyle w:val="Style40"/>
        <w:rPr>
          <w:lang w:val="en-US"/>
        </w:rPr>
      </w:pPr>
      <w:r>
        <w:rPr/>
      </w:r>
    </w:p>
    <w:p>
      <w:pPr>
        <w:pStyle w:val="Style40"/>
        <w:rPr>
          <w:lang w:val="en-US"/>
        </w:rPr>
      </w:pPr>
      <w:r>
        <w:rPr/>
        <w:tab/>
        <w:t>friend ostream&amp; operator&lt;&lt;(ostream&amp; out, const TArrayHashTable&lt;TKey, TData&gt;&amp; h)</w:t>
      </w:r>
    </w:p>
    <w:p>
      <w:pPr>
        <w:pStyle w:val="Style40"/>
        <w:rPr>
          <w:lang w:val="en-US"/>
        </w:rPr>
      </w:pPr>
      <w:r>
        <w:rPr/>
        <w:tab/>
        <w:t>{</w:t>
      </w:r>
    </w:p>
    <w:p>
      <w:pPr>
        <w:pStyle w:val="Style40"/>
        <w:rPr>
          <w:lang w:val="en-US"/>
        </w:rPr>
      </w:pPr>
      <w:r>
        <w:rPr/>
        <w:tab/>
        <w:tab/>
        <w:t>TArrayHashTable&lt;TKey, TData&gt; ht(h);</w:t>
      </w:r>
    </w:p>
    <w:p>
      <w:pPr>
        <w:pStyle w:val="Style40"/>
        <w:rPr>
          <w:lang w:val="en-US"/>
        </w:rPr>
      </w:pPr>
      <w:r>
        <w:rPr/>
        <w:tab/>
        <w:tab/>
        <w:t>if (!ht.Reset())</w:t>
      </w:r>
    </w:p>
    <w:p>
      <w:pPr>
        <w:pStyle w:val="Style40"/>
        <w:rPr>
          <w:lang w:val="en-US"/>
        </w:rPr>
      </w:pPr>
      <w:r>
        <w:rPr/>
        <w:tab/>
        <w:tab/>
        <w:t xml:space="preserve">{ </w:t>
      </w:r>
    </w:p>
    <w:p>
      <w:pPr>
        <w:pStyle w:val="Style40"/>
        <w:rPr>
          <w:lang w:val="en-US"/>
        </w:rPr>
      </w:pPr>
      <w:r>
        <w:rPr/>
        <w:tab/>
        <w:tab/>
        <w:tab/>
        <w:t>while (!ht.IsTabEnded())</w:t>
      </w:r>
    </w:p>
    <w:p>
      <w:pPr>
        <w:pStyle w:val="Style40"/>
        <w:rPr>
          <w:lang w:val="en-US"/>
        </w:rPr>
      </w:pPr>
      <w:r>
        <w:rPr/>
        <w:tab/>
        <w:tab/>
        <w:tab/>
        <w:t>{</w:t>
      </w:r>
    </w:p>
    <w:p>
      <w:pPr>
        <w:pStyle w:val="Style40"/>
        <w:rPr>
          <w:lang w:val="en-US"/>
        </w:rPr>
      </w:pPr>
      <w:r>
        <w:rPr/>
        <w:tab/>
        <w:tab/>
        <w:tab/>
        <w:tab/>
        <w:t xml:space="preserve">if (ht.recs[ht.currPos] != nullptr &amp;&amp; ht.recs[ht.currPos] != ht.pMark) </w:t>
      </w:r>
    </w:p>
    <w:p>
      <w:pPr>
        <w:pStyle w:val="Style40"/>
        <w:rPr>
          <w:lang w:val="en-US"/>
        </w:rPr>
      </w:pPr>
      <w:r>
        <w:rPr/>
        <w:tab/>
        <w:tab/>
        <w:tab/>
        <w:tab/>
        <w:tab/>
        <w:t xml:space="preserve">out &lt;&lt; *(ht.GetData()); </w:t>
      </w:r>
    </w:p>
    <w:p>
      <w:pPr>
        <w:pStyle w:val="Style40"/>
        <w:rPr>
          <w:lang w:val="en-US"/>
        </w:rPr>
      </w:pPr>
      <w:r>
        <w:rPr/>
        <w:tab/>
        <w:tab/>
        <w:tab/>
        <w:tab/>
        <w:t>ht.Next();</w:t>
      </w:r>
    </w:p>
    <w:p>
      <w:pPr>
        <w:pStyle w:val="Style40"/>
        <w:rPr/>
      </w:pPr>
      <w:r>
        <w:rPr>
          <w:lang w:val="en-US"/>
        </w:rPr>
        <w:tab/>
        <w:tab/>
        <w:tab/>
      </w:r>
      <w:r>
        <w:rPr/>
        <w:t>}</w:t>
      </w:r>
    </w:p>
    <w:p>
      <w:pPr>
        <w:pStyle w:val="Style40"/>
        <w:rPr/>
      </w:pPr>
      <w:r>
        <w:rPr/>
        <w:tab/>
        <w:tab/>
        <w:t>}</w:t>
      </w:r>
    </w:p>
    <w:p>
      <w:pPr>
        <w:pStyle w:val="Style40"/>
        <w:rPr/>
      </w:pPr>
      <w:r>
        <w:rPr/>
        <w:tab/>
        <w:tab/>
        <w:t>return out;</w:t>
      </w:r>
    </w:p>
    <w:p>
      <w:pPr>
        <w:pStyle w:val="Style40"/>
        <w:rPr/>
      </w:pPr>
      <w:r>
        <w:rPr/>
        <w:tab/>
        <w:t>};</w:t>
      </w:r>
    </w:p>
    <w:p>
      <w:pPr>
        <w:pStyle w:val="Style40"/>
        <w:rPr/>
      </w:pPr>
      <w:r>
        <w:rPr/>
      </w:r>
    </w:p>
    <w:p>
      <w:pPr>
        <w:pStyle w:val="Style40"/>
        <w:rPr/>
      </w:pPr>
      <w:r>
        <w:rPr/>
        <w:t>};</w:t>
      </w:r>
    </w:p>
    <w:p>
      <w:pPr>
        <w:pStyle w:val="Normal"/>
        <w:ind w:left="0" w:right="0" w:hanging="0"/>
        <w:rPr/>
      </w:pPr>
      <w:r>
        <w:rPr/>
      </w:r>
    </w:p>
    <w:p>
      <w:pPr>
        <w:pStyle w:val="Normal"/>
        <w:rPr/>
      </w:pPr>
      <w:r>
        <w:rPr/>
        <w:t>Назначение: представление хеш-таблицы с повторным перемешиванием.</w:t>
      </w:r>
    </w:p>
    <w:p>
      <w:pPr>
        <w:pStyle w:val="Normal"/>
        <w:rPr/>
      </w:pPr>
      <w:r>
        <w:rPr/>
      </w:r>
    </w:p>
    <w:p>
      <w:pPr>
        <w:pStyle w:val="Normal"/>
        <w:rPr/>
      </w:pPr>
      <w:r>
        <w:rPr/>
        <w:t>Поля:</w:t>
      </w:r>
    </w:p>
    <w:p>
      <w:pPr>
        <w:pStyle w:val="Normal"/>
        <w:rPr/>
      </w:pPr>
      <w:r>
        <w:rPr>
          <w:rFonts w:ascii="Courier New" w:hAnsi="Courier New"/>
          <w:b/>
          <w:bCs/>
          <w:sz w:val="20"/>
        </w:rPr>
        <w:t>hash_step</w:t>
      </w:r>
      <w:r>
        <w:rPr/>
        <w:t xml:space="preserve"> – шаг хэширования.</w:t>
      </w:r>
    </w:p>
    <w:p>
      <w:pPr>
        <w:pStyle w:val="Normal"/>
        <w:rPr/>
      </w:pPr>
      <w:r>
        <w:rPr>
          <w:rFonts w:ascii="Courier New" w:hAnsi="Courier New"/>
          <w:b/>
          <w:bCs/>
          <w:sz w:val="20"/>
          <w:lang w:val="en-US"/>
        </w:rPr>
        <w:t>r</w:t>
      </w:r>
      <w:r>
        <w:rPr>
          <w:rFonts w:ascii="Courier New" w:hAnsi="Courier New"/>
          <w:b/>
          <w:bCs/>
          <w:sz w:val="20"/>
        </w:rPr>
        <w:t>ecs</w:t>
      </w:r>
      <w:r>
        <w:rPr/>
        <w:t xml:space="preserve"> – массив указателей на записи.</w:t>
      </w:r>
    </w:p>
    <w:p>
      <w:pPr>
        <w:pStyle w:val="Normal"/>
        <w:rPr/>
      </w:pPr>
      <w:r>
        <w:rPr>
          <w:rFonts w:ascii="Courier New" w:hAnsi="Courier New"/>
          <w:b/>
          <w:bCs/>
          <w:sz w:val="20"/>
        </w:rPr>
        <w:t>pMark</w:t>
      </w:r>
      <w:r>
        <w:rPr/>
        <w:t xml:space="preserve"> – отметка, что объект был удален.</w:t>
      </w:r>
    </w:p>
    <w:p>
      <w:pPr>
        <w:pStyle w:val="Normal"/>
        <w:rPr/>
      </w:pPr>
      <w:r>
        <w:rPr>
          <w:rFonts w:ascii="Courier New" w:hAnsi="Courier New"/>
          <w:b/>
          <w:bCs/>
          <w:sz w:val="20"/>
          <w:lang w:val="en-US"/>
        </w:rPr>
        <w:t>freePos</w:t>
      </w:r>
      <w:r>
        <w:rPr/>
        <w:t xml:space="preserve"> – это индекс свободной позиции в массиве.</w:t>
      </w:r>
    </w:p>
    <w:p>
      <w:pPr>
        <w:pStyle w:val="Normal"/>
        <w:rPr/>
      </w:pPr>
      <w:r>
        <w:rPr/>
      </w:r>
    </w:p>
    <w:p>
      <w:pPr>
        <w:pStyle w:val="Normal"/>
        <w:rPr>
          <w:lang w:val="en-US"/>
        </w:rPr>
      </w:pPr>
      <w:r>
        <w:rPr/>
        <w:t>Методы</w:t>
      </w:r>
      <w:r>
        <w:rPr>
          <w:lang w:val="en-US"/>
        </w:rPr>
        <w:t>:</w:t>
      </w:r>
    </w:p>
    <w:p>
      <w:pPr>
        <w:pStyle w:val="Style40"/>
        <w:rPr>
          <w:lang w:val="en-US"/>
        </w:rPr>
      </w:pPr>
      <w:r>
        <w:rPr/>
        <w:t>TArrayHashTable(size_t _maxsize, size_t _step);</w:t>
      </w:r>
    </w:p>
    <w:p>
      <w:pPr>
        <w:pStyle w:val="Normal"/>
        <w:rPr/>
      </w:pPr>
      <w:r>
        <w:rPr/>
        <w:t>Назначение: конструктор, инициализирует таблицу с заданным максимальным размером и шагом.</w:t>
      </w:r>
    </w:p>
    <w:p>
      <w:pPr>
        <w:pStyle w:val="Normal"/>
        <w:rPr/>
      </w:pPr>
      <w:r>
        <w:rPr/>
        <w:t xml:space="preserve">Входные параметры: </w:t>
      </w:r>
    </w:p>
    <w:p>
      <w:pPr>
        <w:pStyle w:val="Normal"/>
        <w:rPr/>
      </w:pPr>
      <w:r>
        <w:rPr>
          <w:rFonts w:ascii="Courier New" w:hAnsi="Courier New"/>
          <w:b/>
          <w:bCs/>
          <w:sz w:val="20"/>
        </w:rPr>
        <w:t>_maxsize</w:t>
      </w:r>
      <w:r>
        <w:rPr/>
        <w:t xml:space="preserve"> – максимальный размер хэш-таблицы.</w:t>
      </w:r>
    </w:p>
    <w:p>
      <w:pPr>
        <w:pStyle w:val="Normal"/>
        <w:rPr/>
      </w:pPr>
      <w:r>
        <w:rPr>
          <w:rFonts w:ascii="Courier New" w:hAnsi="Courier New"/>
          <w:b/>
          <w:bCs/>
          <w:sz w:val="20"/>
        </w:rPr>
        <w:t>_step</w:t>
      </w:r>
      <w:r>
        <w:rPr/>
        <w:t xml:space="preserve"> – размер шага.</w:t>
      </w:r>
    </w:p>
    <w:p>
      <w:pPr>
        <w:pStyle w:val="Normal"/>
        <w:rPr/>
      </w:pPr>
      <w:r>
        <w:rPr/>
        <w:t>Выходные параметры: отсутствуют.</w:t>
      </w:r>
    </w:p>
    <w:p>
      <w:pPr>
        <w:pStyle w:val="Style40"/>
        <w:rPr/>
      </w:pPr>
      <w:r>
        <w:rPr/>
        <w:t>TArrayHashTable(const TArrayHashTable&amp; ht);</w:t>
      </w:r>
    </w:p>
    <w:p>
      <w:pPr>
        <w:pStyle w:val="Normal"/>
        <w:rPr/>
      </w:pPr>
      <w:r>
        <w:rPr/>
        <w:t>Назначение: конструктор копирования, создает копию таблицы на основе существующей.</w:t>
      </w:r>
    </w:p>
    <w:p>
      <w:pPr>
        <w:pStyle w:val="Normal"/>
        <w:rPr/>
      </w:pPr>
      <w:r>
        <w:rPr/>
        <w:t xml:space="preserve">Входные параметры: </w:t>
      </w:r>
      <w:r>
        <w:rPr>
          <w:rFonts w:ascii="Courier New" w:hAnsi="Courier New"/>
          <w:b/>
          <w:bCs/>
          <w:sz w:val="20"/>
          <w:lang w:val="en-US"/>
        </w:rPr>
        <w:t>ht</w:t>
      </w:r>
      <w:r>
        <w:rPr/>
        <w:t xml:space="preserve"> – ссылка на существующий объект класса </w:t>
      </w:r>
      <w:r>
        <w:rPr>
          <w:rFonts w:ascii="Courier New" w:hAnsi="Courier New"/>
          <w:b/>
          <w:bCs/>
          <w:sz w:val="20"/>
          <w:lang w:val="en-US"/>
        </w:rPr>
        <w:t>TArrayHashTable</w:t>
      </w:r>
      <w:r>
        <w:rPr/>
        <w:t>, который требуется скопировать.</w:t>
      </w:r>
    </w:p>
    <w:p>
      <w:pPr>
        <w:pStyle w:val="Normal"/>
        <w:rPr/>
      </w:pPr>
      <w:r>
        <w:rPr/>
        <w:t xml:space="preserve">Выходные параметры: скопированный объект типа </w:t>
      </w:r>
      <w:r>
        <w:rPr>
          <w:rFonts w:ascii="Courier New" w:hAnsi="Courier New"/>
          <w:b/>
          <w:bCs/>
          <w:sz w:val="20"/>
          <w:lang w:val="en-US"/>
        </w:rPr>
        <w:t>TArrayHashTable</w:t>
      </w:r>
      <w:r>
        <w:rPr/>
        <w:t>.</w:t>
      </w:r>
    </w:p>
    <w:p>
      <w:pPr>
        <w:pStyle w:val="Style40"/>
        <w:rPr/>
      </w:pPr>
      <w:r>
        <w:rPr/>
        <w:t>virtual ~TarrayHashTable();</w:t>
      </w:r>
    </w:p>
    <w:p>
      <w:pPr>
        <w:pStyle w:val="Normal"/>
        <w:rPr/>
      </w:pPr>
      <w:r>
        <w:rPr/>
        <w:t>Назначение: деструктор, освобождает ресурсы, занимаемые таблицей.</w:t>
      </w:r>
    </w:p>
    <w:p>
      <w:pPr>
        <w:pStyle w:val="Normal"/>
        <w:rPr/>
      </w:pPr>
      <w:r>
        <w:rPr/>
        <w:t>Входные параметры: отсутствуют.</w:t>
      </w:r>
    </w:p>
    <w:p>
      <w:pPr>
        <w:pStyle w:val="Normal"/>
        <w:rPr/>
      </w:pPr>
      <w:r>
        <w:rPr/>
        <w:t>Выходные параметры: отсутствуют.</w:t>
      </w:r>
    </w:p>
    <w:p>
      <w:pPr>
        <w:pStyle w:val="Style40"/>
        <w:rPr>
          <w:lang w:val="en-US"/>
        </w:rPr>
      </w:pPr>
      <w:r>
        <w:rPr/>
        <w:t>void Insert(TKey k, TData* d);</w:t>
      </w:r>
    </w:p>
    <w:p>
      <w:pPr>
        <w:pStyle w:val="Normal"/>
        <w:rPr/>
      </w:pPr>
      <w:r>
        <w:rPr/>
        <w:t xml:space="preserve">Назначение: вставляет элемент с ключом </w:t>
      </w:r>
      <w:r>
        <w:rPr>
          <w:rFonts w:ascii="Courier New" w:hAnsi="Courier New"/>
          <w:b/>
          <w:bCs/>
          <w:sz w:val="20"/>
        </w:rPr>
        <w:t>k</w:t>
      </w:r>
      <w:r>
        <w:rPr/>
        <w:t xml:space="preserve"> и данными </w:t>
      </w:r>
      <w:r>
        <w:rPr>
          <w:rFonts w:ascii="Courier New" w:hAnsi="Courier New"/>
          <w:b/>
          <w:bCs/>
          <w:sz w:val="20"/>
        </w:rPr>
        <w:t>data</w:t>
      </w:r>
      <w:r>
        <w:rPr/>
        <w:t xml:space="preserve"> в хэш-таблицу.</w:t>
      </w:r>
    </w:p>
    <w:p>
      <w:pPr>
        <w:pStyle w:val="Normal"/>
        <w:rPr/>
      </w:pPr>
      <w:r>
        <w:rPr/>
        <w:t>Входные параметры:</w:t>
      </w:r>
    </w:p>
    <w:p>
      <w:pPr>
        <w:pStyle w:val="Normal"/>
        <w:rPr/>
      </w:pPr>
      <w:r>
        <w:rPr>
          <w:rFonts w:ascii="Courier New" w:hAnsi="Courier New"/>
          <w:b/>
          <w:bCs/>
          <w:sz w:val="20"/>
        </w:rPr>
        <w:t>k</w:t>
      </w:r>
      <w:r>
        <w:rPr/>
        <w:t xml:space="preserve"> – ключ элемента.</w:t>
      </w:r>
    </w:p>
    <w:p>
      <w:pPr>
        <w:pStyle w:val="Normal"/>
        <w:rPr/>
      </w:pPr>
      <w:r>
        <w:rPr>
          <w:rFonts w:ascii="Courier New" w:hAnsi="Courier New"/>
          <w:b/>
          <w:bCs/>
          <w:sz w:val="20"/>
          <w:lang w:val="en-US"/>
        </w:rPr>
        <w:t>d</w:t>
      </w:r>
      <w:r>
        <w:rPr>
          <w:rFonts w:ascii="Courier New" w:hAnsi="Courier New"/>
          <w:b/>
          <w:bCs/>
          <w:sz w:val="20"/>
        </w:rPr>
        <w:t>ata</w:t>
      </w:r>
      <w:r>
        <w:rPr/>
        <w:t xml:space="preserve"> – указатель на данные элемента.</w:t>
      </w:r>
    </w:p>
    <w:p>
      <w:pPr>
        <w:pStyle w:val="Normal"/>
        <w:rPr/>
      </w:pPr>
      <w:r>
        <w:rPr/>
        <w:t>Выходные параметры: отсутствуют.</w:t>
      </w:r>
    </w:p>
    <w:p>
      <w:pPr>
        <w:pStyle w:val="Style40"/>
        <w:rPr/>
      </w:pPr>
      <w:r>
        <w:rPr/>
        <w:t>void Remove(TKey k);</w:t>
      </w:r>
    </w:p>
    <w:p>
      <w:pPr>
        <w:pStyle w:val="Normal"/>
        <w:rPr/>
      </w:pPr>
      <w:r>
        <w:rPr/>
        <w:t xml:space="preserve">Назначение: удаляет элемент с ключом </w:t>
      </w:r>
      <w:r>
        <w:rPr>
          <w:rFonts w:ascii="Courier New" w:hAnsi="Courier New"/>
          <w:b/>
          <w:bCs/>
          <w:sz w:val="20"/>
        </w:rPr>
        <w:t>k</w:t>
      </w:r>
      <w:r>
        <w:rPr/>
        <w:t xml:space="preserve"> из хэш-таблицы.</w:t>
      </w:r>
    </w:p>
    <w:p>
      <w:pPr>
        <w:pStyle w:val="Normal"/>
        <w:rPr/>
      </w:pPr>
      <w:r>
        <w:rPr/>
        <w:t xml:space="preserve">Входные параметры: </w:t>
      </w:r>
      <w:r>
        <w:rPr>
          <w:rFonts w:ascii="Courier New" w:hAnsi="Courier New"/>
          <w:b/>
          <w:bCs/>
          <w:sz w:val="20"/>
        </w:rPr>
        <w:t>k</w:t>
      </w:r>
      <w:r>
        <w:rPr/>
        <w:t xml:space="preserve">  ключ элемента, который требуется удалить.</w:t>
      </w:r>
    </w:p>
    <w:p>
      <w:pPr>
        <w:pStyle w:val="Normal"/>
        <w:rPr/>
      </w:pPr>
      <w:r>
        <w:rPr/>
        <w:t>Выходные параметры: отсутствуют.</w:t>
      </w:r>
    </w:p>
    <w:p>
      <w:pPr>
        <w:pStyle w:val="Style40"/>
        <w:rPr/>
      </w:pPr>
      <w:r>
        <w:rPr/>
        <w:t>TabRecord&lt;TKey, TData&gt;* Find(TKey k);</w:t>
      </w:r>
    </w:p>
    <w:p>
      <w:pPr>
        <w:pStyle w:val="Normal"/>
        <w:spacing w:before="120" w:after="0"/>
        <w:rPr/>
      </w:pPr>
      <w:r>
        <w:rPr/>
        <w:t xml:space="preserve">Назначение: ищет элемент по ключу </w:t>
      </w:r>
      <w:r>
        <w:rPr>
          <w:rFonts w:ascii="Courier New" w:hAnsi="Courier New"/>
          <w:b/>
          <w:bCs/>
          <w:sz w:val="20"/>
        </w:rPr>
        <w:t>k</w:t>
      </w:r>
      <w:r>
        <w:rPr/>
        <w:t xml:space="preserve"> в хэш-таблице.</w:t>
      </w:r>
    </w:p>
    <w:p>
      <w:pPr>
        <w:pStyle w:val="Normal"/>
        <w:spacing w:before="120" w:after="0"/>
        <w:rPr/>
      </w:pPr>
      <w:r>
        <w:rPr/>
        <w:t xml:space="preserve">Входные параметры:  </w:t>
      </w:r>
      <w:r>
        <w:rPr>
          <w:rFonts w:ascii="Courier New" w:hAnsi="Courier New"/>
          <w:b/>
          <w:bCs/>
          <w:sz w:val="20"/>
        </w:rPr>
        <w:t>k</w:t>
      </w:r>
      <w:r>
        <w:rPr/>
        <w:t xml:space="preserve">  – ключ элемента, который требуется найти.</w:t>
      </w:r>
    </w:p>
    <w:p>
      <w:pPr>
        <w:pStyle w:val="Normal"/>
        <w:spacing w:before="120" w:after="0"/>
        <w:rPr/>
      </w:pPr>
      <w:r>
        <w:rPr/>
        <w:t xml:space="preserve">Выходные параметры: указатель на объект типа </w:t>
      </w:r>
      <w:r>
        <w:rPr>
          <w:rFonts w:ascii="Courier New" w:hAnsi="Courier New"/>
          <w:b/>
          <w:bCs/>
          <w:sz w:val="20"/>
        </w:rPr>
        <w:t>TabRecord</w:t>
      </w:r>
      <w:r>
        <w:rPr/>
        <w:t xml:space="preserve"> для найденного элемента.</w:t>
      </w:r>
    </w:p>
    <w:p>
      <w:pPr>
        <w:pStyle w:val="Style40"/>
        <w:rPr/>
      </w:pPr>
      <w:r>
        <w:rPr/>
        <w:t>bool Reset();</w:t>
      </w:r>
    </w:p>
    <w:p>
      <w:pPr>
        <w:pStyle w:val="Normal"/>
        <w:rPr/>
      </w:pPr>
      <w:r>
        <w:rPr/>
        <w:t>Назначение: сбрасывает позицию текущего элемента в таблице.</w:t>
      </w:r>
    </w:p>
    <w:p>
      <w:pPr>
        <w:pStyle w:val="Normal"/>
        <w:rPr/>
      </w:pPr>
      <w:r>
        <w:rPr/>
        <w:t>Входные параметры: отсутствуют.</w:t>
      </w:r>
    </w:p>
    <w:p>
      <w:pPr>
        <w:pStyle w:val="Normal"/>
        <w:rPr/>
      </w:pPr>
      <w:r>
        <w:rPr/>
        <w:t>Выходные параметры: возвращает true, если сброс выполнен успешно, иначе false.</w:t>
      </w:r>
    </w:p>
    <w:p>
      <w:pPr>
        <w:pStyle w:val="Style40"/>
        <w:rPr/>
      </w:pPr>
      <w:r>
        <w:rPr/>
        <w:t>bool Next();</w:t>
      </w:r>
    </w:p>
    <w:p>
      <w:pPr>
        <w:pStyle w:val="Normal"/>
        <w:rPr/>
      </w:pPr>
      <w:r>
        <w:rPr/>
        <w:t>Назначение: переходит к следующему элементу в таблице.</w:t>
      </w:r>
    </w:p>
    <w:p>
      <w:pPr>
        <w:pStyle w:val="Normal"/>
        <w:rPr/>
      </w:pPr>
      <w:r>
        <w:rPr/>
        <w:t>Входные параметры: отсутствуют.</w:t>
      </w:r>
    </w:p>
    <w:p>
      <w:pPr>
        <w:pStyle w:val="Normal"/>
        <w:rPr/>
      </w:pPr>
      <w:r>
        <w:rPr/>
        <w:t>Выходные параметры: возвращает true, если переход выполнен успешно, иначе false.</w:t>
      </w:r>
    </w:p>
    <w:p>
      <w:pPr>
        <w:pStyle w:val="Style40"/>
        <w:rPr/>
      </w:pPr>
      <w:r>
        <w:rPr/>
        <w:t>TKey GetKey() const ;</w:t>
      </w:r>
    </w:p>
    <w:p>
      <w:pPr>
        <w:pStyle w:val="Normal"/>
        <w:rPr/>
      </w:pPr>
      <w:r>
        <w:rPr/>
        <w:t>Назначение: возвращает ключ текущего элемента в просматриваемой таблице.</w:t>
      </w:r>
    </w:p>
    <w:p>
      <w:pPr>
        <w:pStyle w:val="Normal"/>
        <w:rPr/>
      </w:pPr>
      <w:r>
        <w:rPr/>
        <w:t>Входные параметры:  отсутствуют.</w:t>
      </w:r>
    </w:p>
    <w:p>
      <w:pPr>
        <w:pStyle w:val="Normal"/>
        <w:rPr/>
      </w:pPr>
      <w:r>
        <w:rPr/>
        <w:t>Выходные параметры: ключ текущего элемента.</w:t>
      </w:r>
    </w:p>
    <w:p>
      <w:pPr>
        <w:pStyle w:val="Style40"/>
        <w:rPr/>
      </w:pPr>
      <w:r>
        <w:rPr/>
        <w:t>TData* GetData() const;</w:t>
      </w:r>
    </w:p>
    <w:p>
      <w:pPr>
        <w:pStyle w:val="Normal"/>
        <w:rPr/>
      </w:pPr>
      <w:r>
        <w:rPr/>
        <w:t>Назначение: возвращает данные текущего элемента в просматриваемой таблице.</w:t>
      </w:r>
    </w:p>
    <w:p>
      <w:pPr>
        <w:pStyle w:val="Normal"/>
        <w:rPr/>
      </w:pPr>
      <w:r>
        <w:rPr/>
        <w:t>Входные параметры:  отсутствуют.</w:t>
      </w:r>
    </w:p>
    <w:p>
      <w:pPr>
        <w:pStyle w:val="Normal"/>
        <w:rPr/>
      </w:pPr>
      <w:r>
        <w:rPr/>
        <w:t>Выходные параметры: указатель на данные текущего элемента.</w:t>
      </w:r>
    </w:p>
    <w:p>
      <w:pPr>
        <w:pStyle w:val="Style40"/>
        <w:rPr>
          <w:lang w:val="en-US"/>
        </w:rPr>
      </w:pPr>
      <w:r>
        <w:rPr/>
        <w:t>friend ostream&amp; operator&lt;&lt;(ostream&amp; out, const TArrayHashTable&lt;TKey, TData&gt;&amp; h)</w:t>
      </w:r>
    </w:p>
    <w:p>
      <w:pPr>
        <w:pStyle w:val="Normal"/>
        <w:rPr/>
      </w:pPr>
      <w:r>
        <w:rPr/>
        <w:t xml:space="preserve">Назначение:  оператор вывода для класса </w:t>
      </w:r>
      <w:r>
        <w:rPr>
          <w:rFonts w:ascii="Courier New" w:hAnsi="Courier New"/>
          <w:b/>
          <w:sz w:val="20"/>
          <w:lang w:val="en-US"/>
        </w:rPr>
        <w:t>TArrayHashTable</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lang w:val="en-US"/>
        </w:rPr>
        <w:t>h</w:t>
      </w:r>
      <w:r>
        <w:rPr/>
        <w:t xml:space="preserve"> – ссылка на объект типа </w:t>
      </w:r>
      <w:r>
        <w:rPr>
          <w:rFonts w:ascii="Courier New" w:hAnsi="Courier New"/>
          <w:b/>
          <w:sz w:val="20"/>
          <w:lang w:val="en-US"/>
        </w:rPr>
        <w:t>TArrayHashTable</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Style40"/>
        <w:rPr>
          <w:lang w:val="en-US"/>
        </w:rPr>
      </w:pPr>
      <w:r>
        <w:rPr/>
        <w:t>size_t GetNextPos(size_t ind) { return (ind + hash_step) % maxsize; }</w:t>
      </w:r>
    </w:p>
    <w:p>
      <w:pPr>
        <w:pStyle w:val="Normal"/>
        <w:rPr/>
      </w:pPr>
      <w:r>
        <w:rPr/>
        <w:t>Назначение: Возвращает следующую позицию в таблице на основе заданного индекса.</w:t>
      </w:r>
    </w:p>
    <w:p>
      <w:pPr>
        <w:pStyle w:val="Normal"/>
        <w:rPr/>
      </w:pPr>
      <w:r>
        <w:rPr/>
        <w:t xml:space="preserve">Входные параметры: </w:t>
      </w:r>
      <w:r>
        <w:rPr>
          <w:rFonts w:ascii="Courier New" w:hAnsi="Courier New"/>
          <w:b/>
          <w:bCs/>
          <w:sz w:val="20"/>
        </w:rPr>
        <w:t>ind</w:t>
      </w:r>
      <w:r>
        <w:rPr/>
        <w:t xml:space="preserve"> – текущий индекс в таблице.</w:t>
      </w:r>
    </w:p>
    <w:p>
      <w:pPr>
        <w:pStyle w:val="Normal"/>
        <w:rPr/>
      </w:pPr>
      <w:r>
        <w:rPr/>
        <w:t>Выходные параметры: новый индекс, представляющий следующую позицию в таблице.</w:t>
      </w:r>
      <w:r>
        <w:br w:type="page"/>
      </w:r>
    </w:p>
    <w:p>
      <w:pPr>
        <w:pStyle w:val="1"/>
        <w:ind w:left="432" w:right="0" w:firstLine="567"/>
        <w:rPr/>
      </w:pPr>
      <w:bookmarkStart w:id="28" w:name="_Toc167730078"/>
      <w:r>
        <w:rPr/>
        <w:t>Заключение</w:t>
      </w:r>
      <w:bookmarkEnd w:id="28"/>
    </w:p>
    <w:p>
      <w:pPr>
        <w:pStyle w:val="Normal"/>
        <w:rPr/>
      </w:pPr>
      <w:r>
        <w:rPr/>
        <w:t>В ходе выполнения лабораторной работы была реализована иерархия структур данных для работы с таблицами, включая структуры данных Table, TScanTable, TSortTable, THashTable и TArrayHashTable. Каждая из этих структур имеет свои методы и поля, позволяющие работать с таблицами в соответствии с их типом.</w:t>
      </w:r>
    </w:p>
    <w:p>
      <w:pPr>
        <w:pStyle w:val="Normal"/>
        <w:rPr/>
      </w:pPr>
      <w:r>
        <w:rPr/>
        <w:t>Класс Table является базовым классом для всех остальных классов и содержит общие методы и поля для работы с таблицами.</w:t>
      </w:r>
    </w:p>
    <w:p>
      <w:pPr>
        <w:pStyle w:val="Normal"/>
        <w:rPr/>
      </w:pPr>
      <w:r>
        <w:rPr/>
        <w:t>Класс TScanTable наследуется от Table и реализует простую таблицу, в которой элементы хранятся в массиве и могут быть доступны в любом порядке.</w:t>
      </w:r>
    </w:p>
    <w:p>
      <w:pPr>
        <w:pStyle w:val="Normal"/>
        <w:rPr/>
      </w:pPr>
      <w:r>
        <w:rPr/>
        <w:t>Класс TSortTable наследуется от TScanTable и реализует упорядоченную таблицу, в которой элементы хранятся в отсортированном порядке.</w:t>
      </w:r>
    </w:p>
    <w:p>
      <w:pPr>
        <w:pStyle w:val="Normal"/>
        <w:rPr/>
      </w:pPr>
      <w:r>
        <w:rPr/>
        <w:t>Класс THashTable является базовым классом для хэш-таблиц и содержит методы для работы с хеш-функцией.</w:t>
      </w:r>
    </w:p>
    <w:p>
      <w:pPr>
        <w:pStyle w:val="Normal"/>
        <w:rPr/>
      </w:pPr>
      <w:r>
        <w:rPr/>
        <w:t>Класс TArrayHashTable наследуется от THashTable и реализует хэш-таблицу с открытым адресованием, в которой элементы хранятся в массиве и могут быть доступны с помощью хэш-функции.</w:t>
      </w:r>
    </w:p>
    <w:p>
      <w:pPr>
        <w:pStyle w:val="Normal"/>
        <w:rPr/>
      </w:pPr>
      <w:r>
        <w:rPr/>
        <w:t>В ходе выполнения лабораторной работы были реализованы все необходимые методы для работы с таблицами, включая вставку, удаление, поиск и вывод элементов. Также были реализованы операторы ввода-вывода для классов TScanTable, TSortTable и TArrayHashTable.</w:t>
      </w:r>
    </w:p>
    <w:p>
      <w:pPr>
        <w:pStyle w:val="Normal"/>
        <w:rPr/>
      </w:pPr>
      <w:r>
        <w:rPr/>
      </w:r>
    </w:p>
    <w:p>
      <w:pPr>
        <w:pStyle w:val="Normal"/>
        <w:rPr/>
      </w:pPr>
      <w:r>
        <w:rPr/>
      </w:r>
      <w:r>
        <w:br w:type="page"/>
      </w:r>
    </w:p>
    <w:p>
      <w:pPr>
        <w:pStyle w:val="1"/>
        <w:ind w:left="432" w:right="0" w:firstLine="567"/>
        <w:rPr/>
      </w:pPr>
      <w:bookmarkStart w:id="29" w:name="_Toc167730079"/>
      <w:r>
        <w:rPr/>
        <w:t>Литература</w:t>
      </w:r>
      <w:bookmarkEnd w:id="29"/>
    </w:p>
    <w:p>
      <w:pPr>
        <w:pStyle w:val="Normal"/>
        <w:numPr>
          <w:ilvl w:val="0"/>
          <w:numId w:val="4"/>
        </w:numPr>
        <w:ind w:left="927" w:right="0" w:hanging="0"/>
        <w:rPr/>
      </w:pPr>
      <w:r>
        <w:rPr/>
        <w:t>Лекция «</w:t>
      </w:r>
      <w:r>
        <w:rPr/>
        <w:t>Таблицы</w:t>
      </w:r>
      <w:r>
        <w:rPr/>
        <w:t>» Сысоева А.В. [hhttps://cloud.unn.ru/s/RiYcLtYDCWJdpC3]</w:t>
      </w:r>
    </w:p>
    <w:p>
      <w:pPr>
        <w:pStyle w:val="Normal"/>
        <w:numPr>
          <w:ilvl w:val="0"/>
          <w:numId w:val="4"/>
        </w:numPr>
        <w:ind w:left="927" w:right="0" w:hanging="0"/>
        <w:rPr/>
      </w:pPr>
      <w:r>
        <w:rPr/>
        <w:t>Лекция «</w:t>
      </w:r>
      <w:r>
        <w:rPr/>
        <w:t>Хэш-таблицы</w:t>
      </w:r>
      <w:r>
        <w:rPr/>
        <w:t>» Сысоева А.В.[ https://cloud.unn.ru/s/RiYcLtYDCWJdpC3]</w:t>
      </w:r>
      <w:r>
        <w:br w:type="page"/>
      </w:r>
    </w:p>
    <w:p>
      <w:pPr>
        <w:pStyle w:val="1"/>
        <w:rPr/>
      </w:pPr>
      <w:bookmarkStart w:id="30" w:name="_Toc167730080"/>
      <w:r>
        <w:rPr/>
        <w:t>Приложения</w:t>
      </w:r>
      <w:bookmarkEnd w:id="30"/>
    </w:p>
    <w:p>
      <w:pPr>
        <w:pStyle w:val="Style52"/>
        <w:ind w:left="360" w:right="0" w:hanging="360"/>
        <w:rPr/>
      </w:pPr>
      <w:bookmarkStart w:id="31" w:name="_Toc167730081"/>
      <w:r>
        <w:rPr/>
        <w:t>Приложение А. Реализация класса TabRecord</w:t>
      </w:r>
      <w:bookmarkEnd w:id="31"/>
    </w:p>
    <w:p>
      <w:pPr>
        <w:pStyle w:val="Style40"/>
        <w:rPr>
          <w:lang w:val="en-US"/>
        </w:rPr>
      </w:pPr>
      <w:r>
        <w:rPr/>
        <w:t>template &lt;class TKey, class TData&gt;</w:t>
      </w:r>
    </w:p>
    <w:p>
      <w:pPr>
        <w:pStyle w:val="Style40"/>
        <w:rPr>
          <w:lang w:val="en-US"/>
        </w:rPr>
      </w:pPr>
      <w:r>
        <w:rPr/>
        <w:t>TabRecord&lt;TKey, TData&gt;::TabRecord(){}</w:t>
      </w:r>
    </w:p>
    <w:p>
      <w:pPr>
        <w:pStyle w:val="Style40"/>
        <w:rPr>
          <w:lang w:val="en-US"/>
        </w:rPr>
      </w:pPr>
      <w:r>
        <w:rPr/>
        <w:t>template &lt;class TKey, class TData&gt;</w:t>
      </w:r>
    </w:p>
    <w:p>
      <w:pPr>
        <w:pStyle w:val="Style40"/>
        <w:rPr>
          <w:lang w:val="en-US"/>
        </w:rPr>
      </w:pPr>
      <w:r>
        <w:rPr/>
        <w:t xml:space="preserve">TabRecord&lt;TKey, TData&gt;::TabRecord(const TKey&amp; _key, TData* _data) </w:t>
      </w:r>
    </w:p>
    <w:p>
      <w:pPr>
        <w:pStyle w:val="Style40"/>
        <w:rPr>
          <w:lang w:val="en-US"/>
        </w:rPr>
      </w:pPr>
      <w:r>
        <w:rPr/>
        <w:t>{</w:t>
      </w:r>
    </w:p>
    <w:p>
      <w:pPr>
        <w:pStyle w:val="Style40"/>
        <w:rPr>
          <w:lang w:val="en-US"/>
        </w:rPr>
      </w:pPr>
      <w:r>
        <w:rPr/>
        <w:tab/>
        <w:t>key = _key;</w:t>
      </w:r>
    </w:p>
    <w:p>
      <w:pPr>
        <w:pStyle w:val="Style40"/>
        <w:rPr>
          <w:lang w:val="en-US"/>
        </w:rPr>
      </w:pPr>
      <w:r>
        <w:rPr/>
        <w:tab/>
        <w:t>data = new TData(*_data);</w:t>
      </w:r>
    </w:p>
    <w:p>
      <w:pPr>
        <w:pStyle w:val="Style40"/>
        <w:rPr>
          <w:lang w:val="en-US"/>
        </w:rPr>
      </w:pPr>
      <w:r>
        <w:rPr/>
        <w:t>}</w:t>
      </w:r>
    </w:p>
    <w:p>
      <w:pPr>
        <w:pStyle w:val="Style40"/>
        <w:rPr>
          <w:lang w:val="en-US"/>
        </w:rPr>
      </w:pPr>
      <w:r>
        <w:rPr/>
      </w:r>
    </w:p>
    <w:p>
      <w:pPr>
        <w:pStyle w:val="Style40"/>
        <w:rPr>
          <w:lang w:val="en-US"/>
        </w:rPr>
      </w:pPr>
      <w:r>
        <w:rPr/>
        <w:t>template &lt;class TKey, class TData&gt;</w:t>
      </w:r>
    </w:p>
    <w:p>
      <w:pPr>
        <w:pStyle w:val="Style40"/>
        <w:rPr>
          <w:lang w:val="en-US"/>
        </w:rPr>
      </w:pPr>
      <w:r>
        <w:rPr/>
        <w:t>TabRecord&lt;TKey, TData&gt;::TabRecord(const TabRecord&lt;TKey, TData&gt;&amp; tr)</w:t>
      </w:r>
    </w:p>
    <w:p>
      <w:pPr>
        <w:pStyle w:val="Style40"/>
        <w:rPr>
          <w:lang w:val="en-US"/>
        </w:rPr>
      </w:pPr>
      <w:r>
        <w:rPr/>
        <w:t>{</w:t>
      </w:r>
    </w:p>
    <w:p>
      <w:pPr>
        <w:pStyle w:val="Style40"/>
        <w:rPr>
          <w:lang w:val="en-US"/>
        </w:rPr>
      </w:pPr>
      <w:r>
        <w:rPr/>
        <w:tab/>
        <w:t>key = tr.key;</w:t>
      </w:r>
    </w:p>
    <w:p>
      <w:pPr>
        <w:pStyle w:val="Style40"/>
        <w:rPr>
          <w:lang w:val="en-US"/>
        </w:rPr>
      </w:pPr>
      <w:r>
        <w:rPr/>
        <w:tab/>
        <w:t>data = new TData(*tr.data);</w:t>
      </w:r>
    </w:p>
    <w:p>
      <w:pPr>
        <w:pStyle w:val="Style40"/>
        <w:rPr>
          <w:lang w:val="en-US"/>
        </w:rPr>
      </w:pPr>
      <w:r>
        <w:rPr/>
        <w:t>}</w:t>
      </w:r>
    </w:p>
    <w:p>
      <w:pPr>
        <w:pStyle w:val="Style40"/>
        <w:rPr>
          <w:lang w:val="en-US"/>
        </w:rPr>
      </w:pPr>
      <w:r>
        <w:rPr/>
      </w:r>
    </w:p>
    <w:p>
      <w:pPr>
        <w:pStyle w:val="Style40"/>
        <w:rPr>
          <w:lang w:val="en-US"/>
        </w:rPr>
      </w:pPr>
      <w:r>
        <w:rPr/>
        <w:t>template &lt;class TKey, class TData&gt;</w:t>
      </w:r>
    </w:p>
    <w:p>
      <w:pPr>
        <w:pStyle w:val="Style40"/>
        <w:rPr>
          <w:lang w:val="en-US"/>
        </w:rPr>
      </w:pPr>
      <w:r>
        <w:rPr/>
        <w:t>TKey TabRecord&lt;TKey, TData&gt;::GetKey() const</w:t>
      </w:r>
    </w:p>
    <w:p>
      <w:pPr>
        <w:pStyle w:val="Style40"/>
        <w:rPr>
          <w:lang w:val="en-US"/>
        </w:rPr>
      </w:pPr>
      <w:r>
        <w:rPr/>
        <w:t>{</w:t>
      </w:r>
    </w:p>
    <w:p>
      <w:pPr>
        <w:pStyle w:val="Style40"/>
        <w:rPr>
          <w:lang w:val="en-US"/>
        </w:rPr>
      </w:pPr>
      <w:r>
        <w:rPr/>
        <w:tab/>
        <w:t>return key;</w:t>
      </w:r>
    </w:p>
    <w:p>
      <w:pPr>
        <w:pStyle w:val="Style40"/>
        <w:rPr>
          <w:lang w:val="en-US"/>
        </w:rPr>
      </w:pPr>
      <w:r>
        <w:rPr/>
        <w:t>}</w:t>
      </w:r>
    </w:p>
    <w:p>
      <w:pPr>
        <w:pStyle w:val="Style40"/>
        <w:rPr>
          <w:lang w:val="en-US"/>
        </w:rPr>
      </w:pPr>
      <w:r>
        <w:rPr/>
      </w:r>
    </w:p>
    <w:p>
      <w:pPr>
        <w:pStyle w:val="Style40"/>
        <w:rPr>
          <w:lang w:val="en-US"/>
        </w:rPr>
      </w:pPr>
      <w:r>
        <w:rPr/>
        <w:t>template &lt;class TKey, class TData&gt;</w:t>
      </w:r>
    </w:p>
    <w:p>
      <w:pPr>
        <w:pStyle w:val="Style40"/>
        <w:rPr>
          <w:lang w:val="en-US"/>
        </w:rPr>
      </w:pPr>
      <w:r>
        <w:rPr/>
        <w:t>TData* TabRecord&lt;TKey, TData&gt;::GetData() const</w:t>
      </w:r>
    </w:p>
    <w:p>
      <w:pPr>
        <w:pStyle w:val="Style40"/>
        <w:rPr/>
      </w:pPr>
      <w:r>
        <w:rPr/>
        <w:t>{</w:t>
      </w:r>
    </w:p>
    <w:p>
      <w:pPr>
        <w:pStyle w:val="Style40"/>
        <w:rPr/>
      </w:pPr>
      <w:r>
        <w:rPr/>
        <w:tab/>
        <w:t>return data;</w:t>
      </w:r>
    </w:p>
    <w:p>
      <w:pPr>
        <w:pStyle w:val="Style40"/>
        <w:rPr/>
      </w:pPr>
      <w:r>
        <w:rPr/>
        <w:t>}</w:t>
      </w:r>
    </w:p>
    <w:p>
      <w:pPr>
        <w:pStyle w:val="Normal"/>
        <w:rPr/>
      </w:pPr>
      <w:r>
        <w:rPr/>
      </w:r>
    </w:p>
    <w:p>
      <w:pPr>
        <w:pStyle w:val="Style52"/>
        <w:ind w:left="360" w:right="0" w:hanging="360"/>
        <w:rPr/>
      </w:pPr>
      <w:bookmarkStart w:id="32" w:name="_Toc167730082"/>
      <w:r>
        <w:rPr/>
        <w:t>Приложение Б. Реализация класса T</w:t>
      </w:r>
      <w:r>
        <w:rPr>
          <w:lang w:val="en-US"/>
        </w:rPr>
        <w:t>able</w:t>
      </w:r>
      <w:bookmarkEnd w:id="32"/>
    </w:p>
    <w:p>
      <w:pPr>
        <w:pStyle w:val="Style40"/>
        <w:rPr>
          <w:lang w:val="en-US"/>
        </w:rPr>
      </w:pPr>
      <w:r>
        <w:rPr/>
        <w:t>template &lt;class TKey, class TData&gt;</w:t>
      </w:r>
    </w:p>
    <w:p>
      <w:pPr>
        <w:pStyle w:val="Style40"/>
        <w:rPr>
          <w:lang w:val="en-US"/>
        </w:rPr>
      </w:pPr>
      <w:r>
        <w:rPr/>
        <w:t>Table&lt;TKey, TData&gt;::Table(int _maxsize)</w:t>
      </w:r>
    </w:p>
    <w:p>
      <w:pPr>
        <w:pStyle w:val="Style40"/>
        <w:rPr>
          <w:lang w:val="en-US"/>
        </w:rPr>
      </w:pPr>
      <w:r>
        <w:rPr/>
        <w:t>{</w:t>
      </w:r>
    </w:p>
    <w:p>
      <w:pPr>
        <w:pStyle w:val="Style40"/>
        <w:rPr>
          <w:lang w:val="en-US"/>
        </w:rPr>
      </w:pPr>
      <w:r>
        <w:rPr/>
        <w:tab/>
        <w:t>Count = 0;</w:t>
      </w:r>
    </w:p>
    <w:p>
      <w:pPr>
        <w:pStyle w:val="Style40"/>
        <w:rPr>
          <w:lang w:val="en-US"/>
        </w:rPr>
      </w:pPr>
      <w:r>
        <w:rPr/>
        <w:tab/>
        <w:t>maxsize = _maxsize;</w:t>
      </w:r>
    </w:p>
    <w:p>
      <w:pPr>
        <w:pStyle w:val="Style40"/>
        <w:rPr>
          <w:lang w:val="en-US"/>
        </w:rPr>
      </w:pPr>
      <w:r>
        <w:rPr/>
        <w:tab/>
        <w:t>currPos = -1;</w:t>
      </w:r>
    </w:p>
    <w:p>
      <w:pPr>
        <w:pStyle w:val="Style40"/>
        <w:rPr>
          <w:lang w:val="en-US"/>
        </w:rPr>
      </w:pPr>
      <w:r>
        <w:rPr/>
        <w:t>}</w:t>
      </w:r>
    </w:p>
    <w:p>
      <w:pPr>
        <w:pStyle w:val="Style40"/>
        <w:rPr>
          <w:lang w:val="en-US"/>
        </w:rPr>
      </w:pPr>
      <w:r>
        <w:rPr/>
        <w:t>template &lt;class TKey, class TData&gt;</w:t>
      </w:r>
    </w:p>
    <w:p>
      <w:pPr>
        <w:pStyle w:val="Style40"/>
        <w:rPr>
          <w:lang w:val="en-US"/>
        </w:rPr>
      </w:pPr>
      <w:r>
        <w:rPr/>
        <w:t>bool Table&lt;TKey, TData&gt;::IsFull() const</w:t>
      </w:r>
    </w:p>
    <w:p>
      <w:pPr>
        <w:pStyle w:val="Style40"/>
        <w:rPr>
          <w:lang w:val="en-US"/>
        </w:rPr>
      </w:pPr>
      <w:r>
        <w:rPr/>
        <w:t>{</w:t>
      </w:r>
    </w:p>
    <w:p>
      <w:pPr>
        <w:pStyle w:val="Style40"/>
        <w:rPr>
          <w:lang w:val="en-US"/>
        </w:rPr>
      </w:pPr>
      <w:r>
        <w:rPr/>
        <w:tab/>
        <w:t>return Count == maxsize;</w:t>
      </w:r>
    </w:p>
    <w:p>
      <w:pPr>
        <w:pStyle w:val="Style40"/>
        <w:rPr>
          <w:lang w:val="en-US"/>
        </w:rPr>
      </w:pPr>
      <w:r>
        <w:rPr/>
        <w:t>}</w:t>
      </w:r>
    </w:p>
    <w:p>
      <w:pPr>
        <w:pStyle w:val="Style40"/>
        <w:rPr>
          <w:lang w:val="en-US"/>
        </w:rPr>
      </w:pPr>
      <w:r>
        <w:rPr/>
        <w:t>template &lt;class TKey, class TData&gt;</w:t>
      </w:r>
    </w:p>
    <w:p>
      <w:pPr>
        <w:pStyle w:val="Style40"/>
        <w:rPr>
          <w:lang w:val="en-US"/>
        </w:rPr>
      </w:pPr>
      <w:r>
        <w:rPr/>
        <w:t>bool Table&lt;TKey, TData&gt;::IsEmpty() const</w:t>
      </w:r>
    </w:p>
    <w:p>
      <w:pPr>
        <w:pStyle w:val="Style40"/>
        <w:rPr>
          <w:lang w:val="en-US"/>
        </w:rPr>
      </w:pPr>
      <w:r>
        <w:rPr/>
        <w:t>{</w:t>
      </w:r>
    </w:p>
    <w:p>
      <w:pPr>
        <w:pStyle w:val="Style40"/>
        <w:rPr>
          <w:lang w:val="en-US"/>
        </w:rPr>
      </w:pPr>
      <w:r>
        <w:rPr/>
        <w:tab/>
        <w:t>return Count == 0;</w:t>
      </w:r>
    </w:p>
    <w:p>
      <w:pPr>
        <w:pStyle w:val="Style40"/>
        <w:rPr>
          <w:lang w:val="en-US"/>
        </w:rPr>
      </w:pPr>
      <w:r>
        <w:rPr/>
        <w:t>}</w:t>
      </w:r>
    </w:p>
    <w:p>
      <w:pPr>
        <w:pStyle w:val="Style40"/>
        <w:rPr>
          <w:lang w:val="en-US"/>
        </w:rPr>
      </w:pPr>
      <w:r>
        <w:rPr/>
        <w:t>template &lt;class TKey, class TData&gt;</w:t>
      </w:r>
    </w:p>
    <w:p>
      <w:pPr>
        <w:pStyle w:val="Style40"/>
        <w:rPr>
          <w:lang w:val="en-US"/>
        </w:rPr>
      </w:pPr>
      <w:r>
        <w:rPr/>
        <w:t>bool Table&lt;TKey, TData&gt;::IsTabEnded() const</w:t>
      </w:r>
    </w:p>
    <w:p>
      <w:pPr>
        <w:pStyle w:val="Style40"/>
        <w:rPr>
          <w:lang w:val="en-US"/>
        </w:rPr>
      </w:pPr>
      <w:r>
        <w:rPr/>
        <w:t>{</w:t>
      </w:r>
    </w:p>
    <w:p>
      <w:pPr>
        <w:pStyle w:val="Style40"/>
        <w:rPr>
          <w:lang w:val="en-US"/>
        </w:rPr>
      </w:pPr>
      <w:r>
        <w:rPr/>
        <w:tab/>
        <w:t>return currPos &gt;= maxsize;</w:t>
      </w:r>
    </w:p>
    <w:p>
      <w:pPr>
        <w:pStyle w:val="Style40"/>
        <w:rPr>
          <w:lang w:val="en-US"/>
        </w:rPr>
      </w:pPr>
      <w:r>
        <w:rPr/>
        <w:t>}</w:t>
      </w:r>
    </w:p>
    <w:p>
      <w:pPr>
        <w:pStyle w:val="Style40"/>
        <w:rPr>
          <w:lang w:val="en-US"/>
        </w:rPr>
      </w:pPr>
      <w:r>
        <w:rPr/>
        <w:t>template &lt;class TKey, class TData&gt;</w:t>
      </w:r>
    </w:p>
    <w:p>
      <w:pPr>
        <w:pStyle w:val="Style40"/>
        <w:rPr>
          <w:lang w:val="en-US"/>
        </w:rPr>
      </w:pPr>
      <w:r>
        <w:rPr/>
        <w:t>bool Table&lt;TKey, TData&gt;::Reset()</w:t>
      </w:r>
    </w:p>
    <w:p>
      <w:pPr>
        <w:pStyle w:val="Style40"/>
        <w:rPr>
          <w:lang w:val="en-US"/>
        </w:rPr>
      </w:pPr>
      <w:r>
        <w:rPr/>
        <w:t>{</w:t>
      </w:r>
    </w:p>
    <w:p>
      <w:pPr>
        <w:pStyle w:val="Style40"/>
        <w:rPr>
          <w:lang w:val="en-US"/>
        </w:rPr>
      </w:pPr>
      <w:r>
        <w:rPr/>
        <w:tab/>
        <w:t>if (!IsEmpty())</w:t>
      </w:r>
    </w:p>
    <w:p>
      <w:pPr>
        <w:pStyle w:val="Style40"/>
        <w:rPr>
          <w:lang w:val="en-US"/>
        </w:rPr>
      </w:pPr>
      <w:r>
        <w:rPr/>
        <w:tab/>
        <w:tab/>
        <w:t>currPos = 0;</w:t>
      </w:r>
    </w:p>
    <w:p>
      <w:pPr>
        <w:pStyle w:val="Style40"/>
        <w:rPr>
          <w:lang w:val="en-US"/>
        </w:rPr>
      </w:pPr>
      <w:r>
        <w:rPr/>
        <w:tab/>
        <w:t xml:space="preserve">else </w:t>
      </w:r>
    </w:p>
    <w:p>
      <w:pPr>
        <w:pStyle w:val="Style40"/>
        <w:rPr>
          <w:lang w:val="en-US"/>
        </w:rPr>
      </w:pPr>
      <w:r>
        <w:rPr/>
        <w:tab/>
        <w:tab/>
        <w:t>currPos = -1;</w:t>
      </w:r>
    </w:p>
    <w:p>
      <w:pPr>
        <w:pStyle w:val="Style40"/>
        <w:rPr>
          <w:lang w:val="en-US"/>
        </w:rPr>
      </w:pPr>
      <w:r>
        <w:rPr/>
        <w:tab/>
        <w:t>return IsTabEnded();</w:t>
      </w:r>
    </w:p>
    <w:p>
      <w:pPr>
        <w:pStyle w:val="Style40"/>
        <w:rPr>
          <w:lang w:val="en-US"/>
        </w:rPr>
      </w:pPr>
      <w:r>
        <w:rPr/>
        <w:tab/>
      </w:r>
    </w:p>
    <w:p>
      <w:pPr>
        <w:pStyle w:val="Style40"/>
        <w:rPr>
          <w:lang w:val="en-US"/>
        </w:rPr>
      </w:pPr>
      <w:r>
        <w:rPr/>
        <w:t>}</w:t>
      </w:r>
    </w:p>
    <w:p>
      <w:pPr>
        <w:pStyle w:val="Style40"/>
        <w:rPr>
          <w:lang w:val="en-US"/>
        </w:rPr>
      </w:pPr>
      <w:r>
        <w:rPr/>
        <w:t>template &lt;class TKey, class TData&gt;</w:t>
      </w:r>
    </w:p>
    <w:p>
      <w:pPr>
        <w:pStyle w:val="Style40"/>
        <w:rPr>
          <w:lang w:val="en-US"/>
        </w:rPr>
      </w:pPr>
      <w:r>
        <w:rPr/>
        <w:t>bool Table&lt;TKey, TData&gt;::Next()</w:t>
      </w:r>
    </w:p>
    <w:p>
      <w:pPr>
        <w:pStyle w:val="Style40"/>
        <w:rPr>
          <w:lang w:val="en-US"/>
        </w:rPr>
      </w:pPr>
      <w:r>
        <w:rPr/>
        <w:t>{</w:t>
      </w:r>
    </w:p>
    <w:p>
      <w:pPr>
        <w:pStyle w:val="Style40"/>
        <w:rPr>
          <w:lang w:val="en-US"/>
        </w:rPr>
      </w:pPr>
      <w:r>
        <w:rPr/>
        <w:tab/>
        <w:t>if (!IsTabEnded())</w:t>
      </w:r>
    </w:p>
    <w:p>
      <w:pPr>
        <w:pStyle w:val="Style40"/>
        <w:rPr>
          <w:lang w:val="en-US"/>
        </w:rPr>
      </w:pPr>
      <w:r>
        <w:rPr/>
        <w:tab/>
        <w:tab/>
        <w:t>currPos++;</w:t>
      </w:r>
    </w:p>
    <w:p>
      <w:pPr>
        <w:pStyle w:val="Style40"/>
        <w:rPr>
          <w:lang w:val="en-US"/>
        </w:rPr>
      </w:pPr>
      <w:r>
        <w:rPr/>
        <w:tab/>
        <w:t>return IsTabEnded();</w:t>
      </w:r>
    </w:p>
    <w:p>
      <w:pPr>
        <w:pStyle w:val="Style40"/>
        <w:rPr>
          <w:lang w:val="en-US"/>
        </w:rPr>
      </w:pPr>
      <w:r>
        <w:rPr/>
        <w:t>}</w:t>
      </w:r>
    </w:p>
    <w:p>
      <w:pPr>
        <w:pStyle w:val="Style40"/>
        <w:rPr>
          <w:lang w:val="en-US"/>
        </w:rPr>
      </w:pPr>
      <w:r>
        <w:rPr/>
        <w:t>template &lt;class TKey, class TData&gt;</w:t>
      </w:r>
    </w:p>
    <w:p>
      <w:pPr>
        <w:pStyle w:val="Style40"/>
        <w:rPr>
          <w:lang w:val="en-US"/>
        </w:rPr>
      </w:pPr>
      <w:r>
        <w:rPr/>
        <w:t>int Table&lt;TKey, TData&gt;::GetCount() const</w:t>
      </w:r>
    </w:p>
    <w:p>
      <w:pPr>
        <w:pStyle w:val="Style40"/>
        <w:rPr/>
      </w:pPr>
      <w:r>
        <w:rPr/>
        <w:t>{</w:t>
      </w:r>
    </w:p>
    <w:p>
      <w:pPr>
        <w:pStyle w:val="Style40"/>
        <w:rPr/>
      </w:pPr>
      <w:r>
        <w:rPr/>
        <w:tab/>
        <w:t>return Count;</w:t>
      </w:r>
    </w:p>
    <w:p>
      <w:pPr>
        <w:pStyle w:val="Style40"/>
        <w:rPr/>
      </w:pPr>
      <w:r>
        <w:rPr/>
        <w:t>}</w:t>
      </w:r>
    </w:p>
    <w:p>
      <w:pPr>
        <w:pStyle w:val="Style52"/>
        <w:ind w:left="360" w:right="0" w:hanging="360"/>
        <w:rPr/>
      </w:pPr>
      <w:bookmarkStart w:id="33" w:name="_Toc167730083"/>
      <w:r>
        <w:rPr/>
        <w:t xml:space="preserve">Приложение В. Реализация класса </w:t>
      </w:r>
      <w:r>
        <w:rPr>
          <w:lang w:val="en-US"/>
        </w:rPr>
        <w:t>TScanTable</w:t>
      </w:r>
      <w:bookmarkEnd w:id="33"/>
    </w:p>
    <w:p>
      <w:pPr>
        <w:pStyle w:val="Style40"/>
        <w:rPr>
          <w:lang w:val="en-US"/>
        </w:rPr>
      </w:pPr>
      <w:r>
        <w:rPr/>
        <w:t>template &lt;class TKey, class TData&gt;</w:t>
      </w:r>
    </w:p>
    <w:p>
      <w:pPr>
        <w:pStyle w:val="Style40"/>
        <w:rPr>
          <w:lang w:val="en-US"/>
        </w:rPr>
      </w:pPr>
      <w:r>
        <w:rPr/>
        <w:t>TScanTable&lt;TKey, TData&gt;::TScanTable(int _maxsize) : Table&lt;TKey, TData&gt;(_maxsize)</w:t>
      </w:r>
    </w:p>
    <w:p>
      <w:pPr>
        <w:pStyle w:val="Style40"/>
        <w:rPr>
          <w:lang w:val="en-US"/>
        </w:rPr>
      </w:pPr>
      <w:r>
        <w:rPr/>
        <w:t>{</w:t>
      </w:r>
    </w:p>
    <w:p>
      <w:pPr>
        <w:pStyle w:val="Style40"/>
        <w:rPr>
          <w:lang w:val="en-US"/>
        </w:rPr>
      </w:pPr>
      <w:r>
        <w:rPr/>
        <w:t xml:space="preserve">    </w:t>
      </w:r>
      <w:r>
        <w:rPr/>
        <w:t>recs = new TabRecord&lt;TKey, TData&gt;* [maxsize];</w:t>
      </w:r>
    </w:p>
    <w:p>
      <w:pPr>
        <w:pStyle w:val="Style40"/>
        <w:rPr>
          <w:lang w:val="en-US"/>
        </w:rPr>
      </w:pPr>
      <w:r>
        <w:rPr/>
        <w:t xml:space="preserve">    </w:t>
      </w:r>
      <w:r>
        <w:rPr/>
        <w:t>for (int i = 0; i &lt; maxsize; i++)</w:t>
      </w:r>
    </w:p>
    <w:p>
      <w:pPr>
        <w:pStyle w:val="Style40"/>
        <w:rPr>
          <w:lang w:val="en-US"/>
        </w:rPr>
      </w:pPr>
      <w:r>
        <w:rPr/>
        <w:t xml:space="preserve">        </w:t>
      </w:r>
      <w:r>
        <w:rPr/>
        <w:t>recs[i] = nullptr;</w:t>
      </w:r>
    </w:p>
    <w:p>
      <w:pPr>
        <w:pStyle w:val="Style40"/>
        <w:rPr>
          <w:lang w:val="en-US"/>
        </w:rPr>
      </w:pPr>
      <w:r>
        <w:rPr/>
        <w:t>}</w:t>
      </w:r>
    </w:p>
    <w:p>
      <w:pPr>
        <w:pStyle w:val="Style40"/>
        <w:rPr>
          <w:lang w:val="en-US"/>
        </w:rPr>
      </w:pPr>
      <w:r>
        <w:rPr/>
        <w:t>template &lt;class TKey, class TData&gt;</w:t>
      </w:r>
    </w:p>
    <w:p>
      <w:pPr>
        <w:pStyle w:val="Style40"/>
        <w:rPr>
          <w:lang w:val="en-US"/>
        </w:rPr>
      </w:pPr>
      <w:r>
        <w:rPr/>
        <w:t>TScanTable&lt;TKey, TData&gt;::TScanTable(const TScanTable&amp; st) : Table&lt;TKey, TData&gt;(st.maxsize)</w:t>
      </w:r>
    </w:p>
    <w:p>
      <w:pPr>
        <w:pStyle w:val="Style40"/>
        <w:rPr>
          <w:lang w:val="en-US"/>
        </w:rPr>
      </w:pPr>
      <w:r>
        <w:rPr/>
        <w:t>{</w:t>
      </w:r>
    </w:p>
    <w:p>
      <w:pPr>
        <w:pStyle w:val="Style40"/>
        <w:rPr>
          <w:lang w:val="en-US"/>
        </w:rPr>
      </w:pPr>
      <w:r>
        <w:rPr/>
        <w:t xml:space="preserve">    </w:t>
      </w:r>
      <w:r>
        <w:rPr/>
        <w:t>Count = st.Count;</w:t>
      </w:r>
    </w:p>
    <w:p>
      <w:pPr>
        <w:pStyle w:val="Style40"/>
        <w:rPr>
          <w:lang w:val="en-US"/>
        </w:rPr>
      </w:pPr>
      <w:r>
        <w:rPr/>
        <w:t xml:space="preserve">    </w:t>
      </w:r>
      <w:r>
        <w:rPr/>
        <w:t>currPos = st.currPos;</w:t>
      </w:r>
    </w:p>
    <w:p>
      <w:pPr>
        <w:pStyle w:val="Style40"/>
        <w:rPr>
          <w:lang w:val="en-US"/>
        </w:rPr>
      </w:pPr>
      <w:r>
        <w:rPr/>
      </w:r>
    </w:p>
    <w:p>
      <w:pPr>
        <w:pStyle w:val="Style40"/>
        <w:rPr>
          <w:lang w:val="en-US"/>
        </w:rPr>
      </w:pPr>
      <w:r>
        <w:rPr/>
        <w:t xml:space="preserve">    </w:t>
      </w:r>
      <w:r>
        <w:rPr/>
        <w:t>recs = new TabRecord&lt;TKey, TData&gt;* [maxsize];</w:t>
      </w:r>
    </w:p>
    <w:p>
      <w:pPr>
        <w:pStyle w:val="Style40"/>
        <w:rPr>
          <w:lang w:val="en-US"/>
        </w:rPr>
      </w:pPr>
      <w:r>
        <w:rPr/>
        <w:t xml:space="preserve">    </w:t>
      </w:r>
      <w:r>
        <w:rPr/>
        <w:t>for (int i = 0; i &lt; maxsize; i++)</w:t>
      </w:r>
    </w:p>
    <w:p>
      <w:pPr>
        <w:pStyle w:val="Style40"/>
        <w:rPr>
          <w:lang w:val="en-US"/>
        </w:rPr>
      </w:pPr>
      <w:r>
        <w:rPr/>
        <w:t xml:space="preserve">    </w:t>
      </w:r>
      <w:r>
        <w:rPr/>
        <w:t>{</w:t>
      </w:r>
    </w:p>
    <w:p>
      <w:pPr>
        <w:pStyle w:val="Style40"/>
        <w:rPr>
          <w:lang w:val="en-US"/>
        </w:rPr>
      </w:pPr>
      <w:r>
        <w:rPr/>
        <w:t xml:space="preserve">        </w:t>
      </w:r>
      <w:r>
        <w:rPr/>
        <w:t>if (st.recs[i] != nullptr)</w:t>
      </w:r>
    </w:p>
    <w:p>
      <w:pPr>
        <w:pStyle w:val="Style40"/>
        <w:rPr>
          <w:lang w:val="en-US"/>
        </w:rPr>
      </w:pPr>
      <w:r>
        <w:rPr/>
        <w:t xml:space="preserve">            </w:t>
      </w:r>
      <w:r>
        <w:rPr/>
        <w:t>recs[i] = new TabRecord&lt;TKey, TData&gt;(*st.recs[i]);</w:t>
      </w:r>
    </w:p>
    <w:p>
      <w:pPr>
        <w:pStyle w:val="Style40"/>
        <w:rPr>
          <w:lang w:val="en-US"/>
        </w:rPr>
      </w:pPr>
      <w:r>
        <w:rPr/>
        <w:t xml:space="preserve">        </w:t>
      </w:r>
      <w:r>
        <w:rPr/>
        <w:t>else</w:t>
      </w:r>
    </w:p>
    <w:p>
      <w:pPr>
        <w:pStyle w:val="Style40"/>
        <w:rPr>
          <w:lang w:val="en-US"/>
        </w:rPr>
      </w:pPr>
      <w:r>
        <w:rPr/>
        <w:t xml:space="preserve">            </w:t>
      </w:r>
      <w:r>
        <w:rPr/>
        <w:t>recs[i] = nullptr;</w:t>
      </w:r>
    </w:p>
    <w:p>
      <w:pPr>
        <w:pStyle w:val="Style40"/>
        <w:rPr>
          <w:lang w:val="en-US"/>
        </w:rPr>
      </w:pPr>
      <w:r>
        <w:rPr/>
        <w:t xml:space="preserve">    </w:t>
      </w:r>
      <w:r>
        <w:rPr/>
        <w:t>}</w:t>
      </w:r>
    </w:p>
    <w:p>
      <w:pPr>
        <w:pStyle w:val="Style40"/>
        <w:rPr>
          <w:lang w:val="en-US"/>
        </w:rPr>
      </w:pPr>
      <w:r>
        <w:rPr/>
        <w:t>}</w:t>
      </w:r>
    </w:p>
    <w:p>
      <w:pPr>
        <w:pStyle w:val="Style40"/>
        <w:rPr>
          <w:lang w:val="en-US"/>
        </w:rPr>
      </w:pPr>
      <w:r>
        <w:rPr/>
        <w:t>template &lt;class TKey, class TData&gt;</w:t>
      </w:r>
    </w:p>
    <w:p>
      <w:pPr>
        <w:pStyle w:val="Style40"/>
        <w:rPr>
          <w:lang w:val="en-US"/>
        </w:rPr>
      </w:pPr>
      <w:r>
        <w:rPr/>
        <w:t>TScanTable&lt;TKey, TData&gt;::~TScanTable()</w:t>
      </w:r>
    </w:p>
    <w:p>
      <w:pPr>
        <w:pStyle w:val="Style40"/>
        <w:rPr>
          <w:lang w:val="en-US"/>
        </w:rPr>
      </w:pPr>
      <w:r>
        <w:rPr/>
        <w:t>{</w:t>
      </w:r>
    </w:p>
    <w:p>
      <w:pPr>
        <w:pStyle w:val="Style40"/>
        <w:rPr>
          <w:lang w:val="en-US"/>
        </w:rPr>
      </w:pPr>
      <w:r>
        <w:rPr/>
        <w:t xml:space="preserve">    </w:t>
      </w:r>
      <w:r>
        <w:rPr/>
        <w:t>for (int i = 0; i &lt; Count; i++)</w:t>
      </w:r>
    </w:p>
    <w:p>
      <w:pPr>
        <w:pStyle w:val="Style40"/>
        <w:rPr>
          <w:lang w:val="en-US"/>
        </w:rPr>
      </w:pPr>
      <w:r>
        <w:rPr/>
        <w:t xml:space="preserve">    </w:t>
      </w:r>
      <w:r>
        <w:rPr/>
        <w:t>{</w:t>
      </w:r>
    </w:p>
    <w:p>
      <w:pPr>
        <w:pStyle w:val="Style40"/>
        <w:rPr>
          <w:lang w:val="en-US"/>
        </w:rPr>
      </w:pPr>
      <w:r>
        <w:rPr/>
        <w:t xml:space="preserve">        </w:t>
      </w:r>
      <w:r>
        <w:rPr/>
        <w:t>if (recs[i] != nullptr)</w:t>
      </w:r>
    </w:p>
    <w:p>
      <w:pPr>
        <w:pStyle w:val="Style40"/>
        <w:rPr>
          <w:lang w:val="en-US"/>
        </w:rPr>
      </w:pPr>
      <w:r>
        <w:rPr/>
        <w:t xml:space="preserve">            </w:t>
      </w:r>
      <w:r>
        <w:rPr/>
        <w:t>delete recs[i];</w:t>
      </w:r>
    </w:p>
    <w:p>
      <w:pPr>
        <w:pStyle w:val="Style40"/>
        <w:rPr>
          <w:lang w:val="en-US"/>
        </w:rPr>
      </w:pPr>
      <w:r>
        <w:rPr/>
        <w:t xml:space="preserve">    </w:t>
      </w:r>
      <w:r>
        <w:rPr/>
        <w:t>}</w:t>
      </w:r>
    </w:p>
    <w:p>
      <w:pPr>
        <w:pStyle w:val="Style40"/>
        <w:rPr>
          <w:lang w:val="en-US"/>
        </w:rPr>
      </w:pPr>
      <w:r>
        <w:rPr/>
        <w:t xml:space="preserve">    </w:t>
      </w:r>
      <w:r>
        <w:rPr/>
        <w:t>delete[] recs;</w:t>
      </w:r>
    </w:p>
    <w:p>
      <w:pPr>
        <w:pStyle w:val="Style40"/>
        <w:rPr>
          <w:lang w:val="en-US"/>
        </w:rPr>
      </w:pPr>
      <w:r>
        <w:rPr/>
        <w:t>}</w:t>
      </w:r>
    </w:p>
    <w:p>
      <w:pPr>
        <w:pStyle w:val="Style40"/>
        <w:rPr>
          <w:lang w:val="en-US"/>
        </w:rPr>
      </w:pPr>
      <w:r>
        <w:rPr/>
        <w:t>template &lt;class TKey, class TData&gt;</w:t>
      </w:r>
    </w:p>
    <w:p>
      <w:pPr>
        <w:pStyle w:val="Style40"/>
        <w:rPr>
          <w:lang w:val="en-US"/>
        </w:rPr>
      </w:pPr>
      <w:r>
        <w:rPr/>
        <w:t>void TScanTable&lt;TKey, TData&gt;::Insert(TKey k, TData* data)</w:t>
      </w:r>
    </w:p>
    <w:p>
      <w:pPr>
        <w:pStyle w:val="Style40"/>
        <w:rPr>
          <w:lang w:val="en-US"/>
        </w:rPr>
      </w:pPr>
      <w:r>
        <w:rPr/>
        <w:t>{</w:t>
      </w:r>
    </w:p>
    <w:p>
      <w:pPr>
        <w:pStyle w:val="Style40"/>
        <w:rPr>
          <w:lang w:val="en-US"/>
        </w:rPr>
      </w:pPr>
      <w:r>
        <w:rPr/>
        <w:t xml:space="preserve">    </w:t>
      </w:r>
      <w:r>
        <w:rPr/>
        <w:t>if (IsFull())</w:t>
      </w:r>
    </w:p>
    <w:p>
      <w:pPr>
        <w:pStyle w:val="Style40"/>
        <w:rPr>
          <w:lang w:val="en-US"/>
        </w:rPr>
      </w:pPr>
      <w:r>
        <w:rPr/>
        <w:t xml:space="preserve">    </w:t>
      </w:r>
      <w:r>
        <w:rPr/>
        <w:t>{</w:t>
      </w:r>
    </w:p>
    <w:p>
      <w:pPr>
        <w:pStyle w:val="Style40"/>
        <w:rPr>
          <w:lang w:val="en-US"/>
        </w:rPr>
      </w:pPr>
      <w:r>
        <w:rPr/>
        <w:t xml:space="preserve">        </w:t>
      </w:r>
      <w:r>
        <w:rPr/>
        <w:t>string msg = "Error: scan table is full";</w:t>
      </w:r>
    </w:p>
    <w:p>
      <w:pPr>
        <w:pStyle w:val="Style40"/>
        <w:rPr>
          <w:lang w:val="en-US"/>
        </w:rPr>
      </w:pPr>
      <w:r>
        <w:rPr/>
        <w:t xml:space="preserve">        </w:t>
      </w:r>
      <w:r>
        <w:rPr/>
        <w:t>throw msg;</w:t>
      </w:r>
    </w:p>
    <w:p>
      <w:pPr>
        <w:pStyle w:val="Style40"/>
        <w:rPr>
          <w:lang w:val="en-US"/>
        </w:rPr>
      </w:pPr>
      <w:r>
        <w:rPr/>
        <w:t xml:space="preserve">    </w:t>
      </w:r>
      <w:r>
        <w:rPr/>
        <w:t>}</w:t>
      </w:r>
    </w:p>
    <w:p>
      <w:pPr>
        <w:pStyle w:val="Style40"/>
        <w:rPr>
          <w:lang w:val="en-US"/>
        </w:rPr>
      </w:pPr>
      <w:r>
        <w:rPr/>
        <w:t xml:space="preserve">    </w:t>
      </w:r>
      <w:r>
        <w:rPr/>
        <w:t>recs[Count++] = new TabRecord&lt;TKey,TData&gt;(k, data);</w:t>
      </w:r>
    </w:p>
    <w:p>
      <w:pPr>
        <w:pStyle w:val="Style40"/>
        <w:rPr>
          <w:lang w:val="en-US"/>
        </w:rPr>
      </w:pPr>
      <w:r>
        <w:rPr/>
        <w:t>}</w:t>
      </w:r>
    </w:p>
    <w:p>
      <w:pPr>
        <w:pStyle w:val="Style40"/>
        <w:rPr>
          <w:lang w:val="en-US"/>
        </w:rPr>
      </w:pPr>
      <w:r>
        <w:rPr/>
        <w:t>template &lt;class TKey, class TData&gt;</w:t>
      </w:r>
    </w:p>
    <w:p>
      <w:pPr>
        <w:pStyle w:val="Style40"/>
        <w:rPr>
          <w:lang w:val="en-US"/>
        </w:rPr>
      </w:pPr>
      <w:r>
        <w:rPr/>
        <w:t>void TScanTable&lt;TKey, TData&gt;::Remove(TKey k)</w:t>
      </w:r>
    </w:p>
    <w:p>
      <w:pPr>
        <w:pStyle w:val="Style40"/>
        <w:rPr>
          <w:lang w:val="en-US"/>
        </w:rPr>
      </w:pPr>
      <w:r>
        <w:rPr/>
        <w:t>{</w:t>
      </w:r>
    </w:p>
    <w:p>
      <w:pPr>
        <w:pStyle w:val="Style40"/>
        <w:rPr>
          <w:lang w:val="en-US"/>
        </w:rPr>
      </w:pPr>
      <w:r>
        <w:rPr/>
        <w:t xml:space="preserve">    </w:t>
      </w:r>
      <w:r>
        <w:rPr/>
        <w:t>if (IsEmpty())</w:t>
      </w:r>
    </w:p>
    <w:p>
      <w:pPr>
        <w:pStyle w:val="Style40"/>
        <w:rPr>
          <w:lang w:val="en-US"/>
        </w:rPr>
      </w:pPr>
      <w:r>
        <w:rPr/>
        <w:t xml:space="preserve">    </w:t>
      </w:r>
      <w:r>
        <w:rPr/>
        <w:t>{</w:t>
      </w:r>
    </w:p>
    <w:p>
      <w:pPr>
        <w:pStyle w:val="Style40"/>
        <w:rPr>
          <w:lang w:val="en-US"/>
        </w:rPr>
      </w:pPr>
      <w:r>
        <w:rPr/>
        <w:t xml:space="preserve">        </w:t>
      </w:r>
      <w:r>
        <w:rPr/>
        <w:t>string msg = "Error: scan table is empty";</w:t>
      </w:r>
    </w:p>
    <w:p>
      <w:pPr>
        <w:pStyle w:val="Style40"/>
        <w:rPr>
          <w:lang w:val="en-US"/>
        </w:rPr>
      </w:pPr>
      <w:r>
        <w:rPr/>
        <w:t xml:space="preserve">        </w:t>
      </w:r>
      <w:r>
        <w:rPr/>
        <w:t>throw msg;</w:t>
      </w:r>
    </w:p>
    <w:p>
      <w:pPr>
        <w:pStyle w:val="Style40"/>
        <w:rPr>
          <w:lang w:val="en-US"/>
        </w:rPr>
      </w:pPr>
      <w:r>
        <w:rPr/>
        <w:t xml:space="preserve">    </w:t>
      </w:r>
      <w:r>
        <w:rPr/>
        <w:t>}</w:t>
      </w:r>
    </w:p>
    <w:p>
      <w:pPr>
        <w:pStyle w:val="Style40"/>
        <w:rPr>
          <w:lang w:val="en-US"/>
        </w:rPr>
      </w:pPr>
      <w:r>
        <w:rPr/>
        <w:t xml:space="preserve">    </w:t>
      </w:r>
      <w:r>
        <w:rPr/>
        <w:t>if (Find(k) != nullptr)</w:t>
      </w:r>
    </w:p>
    <w:p>
      <w:pPr>
        <w:pStyle w:val="Style40"/>
        <w:rPr>
          <w:lang w:val="en-US"/>
        </w:rPr>
      </w:pPr>
      <w:r>
        <w:rPr/>
        <w:t xml:space="preserve">    </w:t>
      </w:r>
      <w:r>
        <w:rPr/>
        <w:t>{</w:t>
      </w:r>
    </w:p>
    <w:p>
      <w:pPr>
        <w:pStyle w:val="Style40"/>
        <w:rPr>
          <w:lang w:val="en-US"/>
        </w:rPr>
      </w:pPr>
      <w:r>
        <w:rPr/>
        <w:t xml:space="preserve">        </w:t>
      </w:r>
      <w:r>
        <w:rPr/>
        <w:t>delete recs[currPos];</w:t>
      </w:r>
    </w:p>
    <w:p>
      <w:pPr>
        <w:pStyle w:val="Style40"/>
        <w:rPr>
          <w:lang w:val="en-US"/>
        </w:rPr>
      </w:pPr>
      <w:r>
        <w:rPr/>
        <w:t xml:space="preserve">        </w:t>
      </w:r>
      <w:r>
        <w:rPr/>
        <w:t>for (int i = currPos; i &lt; this-&gt;Count; i++)</w:t>
      </w:r>
    </w:p>
    <w:p>
      <w:pPr>
        <w:pStyle w:val="Style40"/>
        <w:rPr>
          <w:lang w:val="en-US"/>
        </w:rPr>
      </w:pPr>
      <w:r>
        <w:rPr/>
        <w:t xml:space="preserve">            </w:t>
      </w:r>
      <w:r>
        <w:rPr/>
        <w:t>recs[i] = recs[i + 1];</w:t>
      </w:r>
    </w:p>
    <w:p>
      <w:pPr>
        <w:pStyle w:val="Style40"/>
        <w:rPr>
          <w:lang w:val="en-US"/>
        </w:rPr>
      </w:pPr>
      <w:r>
        <w:rPr/>
        <w:t xml:space="preserve">        </w:t>
      </w:r>
      <w:r>
        <w:rPr/>
        <w:t>Count--;</w:t>
      </w:r>
    </w:p>
    <w:p>
      <w:pPr>
        <w:pStyle w:val="Style40"/>
        <w:rPr>
          <w:lang w:val="en-US"/>
        </w:rPr>
      </w:pPr>
      <w:r>
        <w:rPr/>
        <w:t xml:space="preserve">    </w:t>
      </w:r>
      <w:r>
        <w:rPr/>
        <w:t>}</w:t>
      </w:r>
    </w:p>
    <w:p>
      <w:pPr>
        <w:pStyle w:val="Style40"/>
        <w:rPr>
          <w:lang w:val="en-US"/>
        </w:rPr>
      </w:pPr>
      <w:r>
        <w:rPr/>
        <w:t xml:space="preserve">    </w:t>
      </w:r>
      <w:r>
        <w:rPr/>
        <w:t>else</w:t>
      </w:r>
    </w:p>
    <w:p>
      <w:pPr>
        <w:pStyle w:val="Style40"/>
        <w:rPr>
          <w:lang w:val="en-US"/>
        </w:rPr>
      </w:pPr>
      <w:r>
        <w:rPr/>
        <w:t xml:space="preserve">    </w:t>
      </w:r>
      <w:r>
        <w:rPr/>
        <w:t>{</w:t>
      </w:r>
    </w:p>
    <w:p>
      <w:pPr>
        <w:pStyle w:val="Style40"/>
        <w:rPr>
          <w:lang w:val="en-US"/>
        </w:rPr>
      </w:pPr>
      <w:r>
        <w:rPr/>
        <w:t xml:space="preserve">        </w:t>
      </w:r>
      <w:r>
        <w:rPr/>
        <w:t>string msg = "Error: the element to be deleted was not found";</w:t>
      </w:r>
    </w:p>
    <w:p>
      <w:pPr>
        <w:pStyle w:val="Style40"/>
        <w:rPr>
          <w:lang w:val="en-US"/>
        </w:rPr>
      </w:pPr>
      <w:r>
        <w:rPr/>
        <w:t xml:space="preserve">        </w:t>
      </w:r>
      <w:r>
        <w:rPr/>
        <w:t>throw msg;</w:t>
      </w:r>
    </w:p>
    <w:p>
      <w:pPr>
        <w:pStyle w:val="Style40"/>
        <w:rPr>
          <w:lang w:val="en-US"/>
        </w:rPr>
      </w:pPr>
      <w:r>
        <w:rPr/>
        <w:t xml:space="preserve">    </w:t>
      </w:r>
      <w:r>
        <w:rPr/>
        <w:t>}</w:t>
      </w:r>
    </w:p>
    <w:p>
      <w:pPr>
        <w:pStyle w:val="Style40"/>
        <w:rPr>
          <w:lang w:val="en-US"/>
        </w:rPr>
      </w:pPr>
      <w:r>
        <w:rPr/>
        <w:t>}</w:t>
      </w:r>
    </w:p>
    <w:p>
      <w:pPr>
        <w:pStyle w:val="Style40"/>
        <w:rPr>
          <w:lang w:val="en-US"/>
        </w:rPr>
      </w:pPr>
      <w:r>
        <w:rPr/>
        <w:t>template &lt;class TKey, class TData&gt;</w:t>
      </w:r>
    </w:p>
    <w:p>
      <w:pPr>
        <w:pStyle w:val="Style40"/>
        <w:rPr>
          <w:lang w:val="en-US"/>
        </w:rPr>
      </w:pPr>
      <w:r>
        <w:rPr/>
        <w:t>TabRecord&lt;TKey, TData&gt;* TScanTable&lt;TKey, TData&gt;::Find(TKey k)</w:t>
      </w:r>
    </w:p>
    <w:p>
      <w:pPr>
        <w:pStyle w:val="Style40"/>
        <w:rPr>
          <w:lang w:val="en-US"/>
        </w:rPr>
      </w:pPr>
      <w:r>
        <w:rPr/>
        <w:t>{</w:t>
      </w:r>
    </w:p>
    <w:p>
      <w:pPr>
        <w:pStyle w:val="Style40"/>
        <w:rPr>
          <w:lang w:val="en-US"/>
        </w:rPr>
      </w:pPr>
      <w:r>
        <w:rPr/>
        <w:t xml:space="preserve">    </w:t>
      </w:r>
      <w:r>
        <w:rPr/>
        <w:t>for(int i = 0; i &lt; Count; i++)</w:t>
      </w:r>
    </w:p>
    <w:p>
      <w:pPr>
        <w:pStyle w:val="Style40"/>
        <w:rPr>
          <w:lang w:val="en-US"/>
        </w:rPr>
      </w:pPr>
      <w:r>
        <w:rPr/>
        <w:t xml:space="preserve">    </w:t>
      </w:r>
      <w:r>
        <w:rPr/>
        <w:t>{</w:t>
      </w:r>
    </w:p>
    <w:p>
      <w:pPr>
        <w:pStyle w:val="Style40"/>
        <w:rPr>
          <w:lang w:val="en-US"/>
        </w:rPr>
      </w:pPr>
      <w:r>
        <w:rPr/>
        <w:t xml:space="preserve">        </w:t>
      </w:r>
      <w:r>
        <w:rPr/>
        <w:t>if (recs[i]-&gt;GetKey() == k)</w:t>
      </w:r>
    </w:p>
    <w:p>
      <w:pPr>
        <w:pStyle w:val="Style40"/>
        <w:rPr>
          <w:lang w:val="en-US"/>
        </w:rPr>
      </w:pPr>
      <w:r>
        <w:rPr/>
        <w:t xml:space="preserve">        </w:t>
      </w:r>
      <w:r>
        <w:rPr/>
        <w:t>{</w:t>
      </w:r>
    </w:p>
    <w:p>
      <w:pPr>
        <w:pStyle w:val="Style40"/>
        <w:rPr>
          <w:lang w:val="en-US"/>
        </w:rPr>
      </w:pPr>
      <w:r>
        <w:rPr/>
        <w:t xml:space="preserve">            </w:t>
      </w:r>
      <w:r>
        <w:rPr/>
        <w:t>currPos = i;</w:t>
      </w:r>
    </w:p>
    <w:p>
      <w:pPr>
        <w:pStyle w:val="Style40"/>
        <w:rPr>
          <w:lang w:val="en-US"/>
        </w:rPr>
      </w:pPr>
      <w:r>
        <w:rPr/>
        <w:t xml:space="preserve">            </w:t>
      </w:r>
      <w:r>
        <w:rPr/>
        <w:t>return recs[i];</w:t>
      </w:r>
    </w:p>
    <w:p>
      <w:pPr>
        <w:pStyle w:val="Style40"/>
        <w:rPr>
          <w:lang w:val="en-US"/>
        </w:rPr>
      </w:pPr>
      <w:r>
        <w:rPr/>
        <w:t xml:space="preserve">        </w:t>
      </w:r>
      <w:r>
        <w:rPr/>
        <w:t>}</w:t>
      </w:r>
    </w:p>
    <w:p>
      <w:pPr>
        <w:pStyle w:val="Style40"/>
        <w:rPr>
          <w:lang w:val="en-US"/>
        </w:rPr>
      </w:pPr>
      <w:r>
        <w:rPr/>
        <w:t xml:space="preserve">    </w:t>
      </w:r>
      <w:r>
        <w:rPr/>
        <w:t>}</w:t>
      </w:r>
    </w:p>
    <w:p>
      <w:pPr>
        <w:pStyle w:val="Style40"/>
        <w:rPr>
          <w:lang w:val="en-US"/>
        </w:rPr>
      </w:pPr>
      <w:r>
        <w:rPr/>
        <w:t xml:space="preserve">    </w:t>
      </w:r>
      <w:r>
        <w:rPr/>
        <w:t>return nullptr;</w:t>
      </w:r>
    </w:p>
    <w:p>
      <w:pPr>
        <w:pStyle w:val="Style40"/>
        <w:rPr>
          <w:lang w:val="en-US"/>
        </w:rPr>
      </w:pPr>
      <w:r>
        <w:rPr/>
        <w:t>}</w:t>
      </w:r>
    </w:p>
    <w:p>
      <w:pPr>
        <w:pStyle w:val="Style40"/>
        <w:rPr>
          <w:lang w:val="en-US"/>
        </w:rPr>
      </w:pPr>
      <w:r>
        <w:rPr/>
        <w:t>template &lt;class TKey, class TData&gt;</w:t>
      </w:r>
    </w:p>
    <w:p>
      <w:pPr>
        <w:pStyle w:val="Style40"/>
        <w:rPr>
          <w:lang w:val="en-US"/>
        </w:rPr>
      </w:pPr>
      <w:r>
        <w:rPr/>
        <w:t>TKey TScanTable&lt;TKey, TData&gt;::GetKey() const</w:t>
      </w:r>
    </w:p>
    <w:p>
      <w:pPr>
        <w:pStyle w:val="Style40"/>
        <w:rPr>
          <w:lang w:val="en-US"/>
        </w:rPr>
      </w:pPr>
      <w:r>
        <w:rPr/>
        <w:t>{</w:t>
      </w:r>
    </w:p>
    <w:p>
      <w:pPr>
        <w:pStyle w:val="Style40"/>
        <w:rPr>
          <w:lang w:val="en-US"/>
        </w:rPr>
      </w:pPr>
      <w:r>
        <w:rPr/>
        <w:t xml:space="preserve">    </w:t>
      </w:r>
      <w:r>
        <w:rPr/>
        <w:t>if (currPos &lt; Count)</w:t>
      </w:r>
    </w:p>
    <w:p>
      <w:pPr>
        <w:pStyle w:val="Style40"/>
        <w:rPr>
          <w:lang w:val="en-US"/>
        </w:rPr>
      </w:pPr>
      <w:r>
        <w:rPr/>
        <w:t xml:space="preserve">        </w:t>
      </w:r>
      <w:r>
        <w:rPr/>
        <w:t>return recs[currPos]-&gt;GetKey();</w:t>
      </w:r>
    </w:p>
    <w:p>
      <w:pPr>
        <w:pStyle w:val="Style40"/>
        <w:rPr>
          <w:lang w:val="en-US"/>
        </w:rPr>
      </w:pPr>
      <w:r>
        <w:rPr/>
        <w:t xml:space="preserve">    </w:t>
      </w:r>
      <w:r>
        <w:rPr/>
        <w:t>else</w:t>
      </w:r>
    </w:p>
    <w:p>
      <w:pPr>
        <w:pStyle w:val="Style40"/>
        <w:rPr>
          <w:lang w:val="en-US"/>
        </w:rPr>
      </w:pPr>
      <w:r>
        <w:rPr/>
        <w:t xml:space="preserve">    </w:t>
      </w:r>
      <w:r>
        <w:rPr/>
        <w:t>{</w:t>
      </w:r>
    </w:p>
    <w:p>
      <w:pPr>
        <w:pStyle w:val="Style40"/>
        <w:rPr>
          <w:lang w:val="en-US"/>
        </w:rPr>
      </w:pPr>
      <w:r>
        <w:rPr/>
        <w:t xml:space="preserve">        </w:t>
      </w:r>
      <w:r>
        <w:rPr/>
        <w:t>string msg = "Error: Current position is out of range";</w:t>
      </w:r>
    </w:p>
    <w:p>
      <w:pPr>
        <w:pStyle w:val="Style40"/>
        <w:rPr>
          <w:lang w:val="en-US"/>
        </w:rPr>
      </w:pPr>
      <w:r>
        <w:rPr/>
        <w:t xml:space="preserve">        </w:t>
      </w:r>
      <w:r>
        <w:rPr/>
        <w:t>throw msg;</w:t>
      </w:r>
    </w:p>
    <w:p>
      <w:pPr>
        <w:pStyle w:val="Style40"/>
        <w:rPr>
          <w:lang w:val="en-US"/>
        </w:rPr>
      </w:pPr>
      <w:r>
        <w:rPr/>
        <w:t xml:space="preserve">    </w:t>
      </w:r>
      <w:r>
        <w:rPr/>
        <w:t>}</w:t>
      </w:r>
    </w:p>
    <w:p>
      <w:pPr>
        <w:pStyle w:val="Style40"/>
        <w:rPr>
          <w:lang w:val="en-US"/>
        </w:rPr>
      </w:pPr>
      <w:r>
        <w:rPr/>
        <w:t>}</w:t>
      </w:r>
    </w:p>
    <w:p>
      <w:pPr>
        <w:pStyle w:val="Style40"/>
        <w:rPr>
          <w:lang w:val="en-US"/>
        </w:rPr>
      </w:pPr>
      <w:r>
        <w:rPr/>
        <w:t>template &lt;class TKey, class TData&gt;</w:t>
      </w:r>
    </w:p>
    <w:p>
      <w:pPr>
        <w:pStyle w:val="Style40"/>
        <w:rPr>
          <w:lang w:val="en-US"/>
        </w:rPr>
      </w:pPr>
      <w:r>
        <w:rPr/>
        <w:t>TData* TScanTable&lt;TKey, TData&gt;::GetData() const</w:t>
      </w:r>
    </w:p>
    <w:p>
      <w:pPr>
        <w:pStyle w:val="Style40"/>
        <w:rPr>
          <w:lang w:val="en-US"/>
        </w:rPr>
      </w:pPr>
      <w:r>
        <w:rPr/>
        <w:t>{</w:t>
      </w:r>
    </w:p>
    <w:p>
      <w:pPr>
        <w:pStyle w:val="Style40"/>
        <w:rPr>
          <w:lang w:val="en-US"/>
        </w:rPr>
      </w:pPr>
      <w:r>
        <w:rPr/>
        <w:t xml:space="preserve">    </w:t>
      </w:r>
      <w:r>
        <w:rPr/>
        <w:t>if (currPos &lt; Count)</w:t>
      </w:r>
    </w:p>
    <w:p>
      <w:pPr>
        <w:pStyle w:val="Style40"/>
        <w:rPr>
          <w:lang w:val="en-US"/>
        </w:rPr>
      </w:pPr>
      <w:r>
        <w:rPr/>
        <w:t xml:space="preserve">        </w:t>
      </w:r>
      <w:r>
        <w:rPr/>
        <w:t>return recs[currPos]-&gt;GetData();</w:t>
      </w:r>
    </w:p>
    <w:p>
      <w:pPr>
        <w:pStyle w:val="Style40"/>
        <w:rPr>
          <w:lang w:val="en-US"/>
        </w:rPr>
      </w:pPr>
      <w:r>
        <w:rPr/>
        <w:t xml:space="preserve">    </w:t>
      </w:r>
      <w:r>
        <w:rPr/>
        <w:t>else</w:t>
      </w:r>
    </w:p>
    <w:p>
      <w:pPr>
        <w:pStyle w:val="Style40"/>
        <w:rPr>
          <w:lang w:val="en-US"/>
        </w:rPr>
      </w:pPr>
      <w:r>
        <w:rPr/>
        <w:t xml:space="preserve">    </w:t>
      </w:r>
      <w:r>
        <w:rPr/>
        <w:t>{</w:t>
      </w:r>
    </w:p>
    <w:p>
      <w:pPr>
        <w:pStyle w:val="Style40"/>
        <w:rPr>
          <w:lang w:val="en-US"/>
        </w:rPr>
      </w:pPr>
      <w:r>
        <w:rPr/>
        <w:t xml:space="preserve">        </w:t>
      </w:r>
      <w:r>
        <w:rPr/>
        <w:t>string msg = "Error: Current position is out of range";</w:t>
      </w:r>
    </w:p>
    <w:p>
      <w:pPr>
        <w:pStyle w:val="Style40"/>
        <w:rPr/>
      </w:pPr>
      <w:r>
        <w:rPr>
          <w:lang w:val="en-US"/>
        </w:rPr>
        <w:t xml:space="preserve">        </w:t>
      </w:r>
      <w:r>
        <w:rPr/>
        <w:t>throw msg;</w:t>
      </w:r>
    </w:p>
    <w:p>
      <w:pPr>
        <w:pStyle w:val="Style40"/>
        <w:rPr/>
      </w:pPr>
      <w:r>
        <w:rPr/>
        <w:t xml:space="preserve">    </w:t>
      </w:r>
      <w:r>
        <w:rPr/>
        <w:t>}</w:t>
      </w:r>
    </w:p>
    <w:p>
      <w:pPr>
        <w:pStyle w:val="Style40"/>
        <w:rPr/>
      </w:pPr>
      <w:r>
        <w:rPr/>
        <w:t>}</w:t>
      </w:r>
    </w:p>
    <w:p>
      <w:pPr>
        <w:pStyle w:val="Normal"/>
        <w:rPr/>
      </w:pPr>
      <w:r>
        <w:rPr/>
      </w:r>
    </w:p>
    <w:p>
      <w:pPr>
        <w:pStyle w:val="Style52"/>
        <w:ind w:left="360" w:right="0" w:hanging="360"/>
        <w:rPr/>
      </w:pPr>
      <w:bookmarkStart w:id="34" w:name="_Toc167730084"/>
      <w:r>
        <w:rPr/>
        <w:t xml:space="preserve">Приложение Г. Реализация класса </w:t>
      </w:r>
      <w:r>
        <w:rPr>
          <w:lang w:val="en-US"/>
        </w:rPr>
        <w:t>TSortTable</w:t>
      </w:r>
      <w:bookmarkEnd w:id="34"/>
    </w:p>
    <w:p>
      <w:pPr>
        <w:pStyle w:val="Style40"/>
        <w:rPr>
          <w:lang w:val="en-US"/>
        </w:rPr>
      </w:pPr>
      <w:r>
        <w:rPr/>
        <w:t>template &lt;class TKey, class TData&gt;</w:t>
      </w:r>
    </w:p>
    <w:p>
      <w:pPr>
        <w:pStyle w:val="Style40"/>
        <w:rPr>
          <w:lang w:val="en-US"/>
        </w:rPr>
      </w:pPr>
      <w:r>
        <w:rPr/>
        <w:t>TSortTable&lt;TKey, TData&gt;::TSortTable(int _maxsize) : TScanTable&lt;TKey, TData&gt;(_maxsize) {}</w:t>
      </w:r>
    </w:p>
    <w:p>
      <w:pPr>
        <w:pStyle w:val="Style40"/>
        <w:rPr>
          <w:lang w:val="en-US"/>
        </w:rPr>
      </w:pPr>
      <w:r>
        <w:rPr/>
      </w:r>
    </w:p>
    <w:p>
      <w:pPr>
        <w:pStyle w:val="Style40"/>
        <w:rPr>
          <w:lang w:val="en-US"/>
        </w:rPr>
      </w:pPr>
      <w:r>
        <w:rPr/>
        <w:t>template &lt;class TKey, class TData&gt;</w:t>
      </w:r>
    </w:p>
    <w:p>
      <w:pPr>
        <w:pStyle w:val="Style40"/>
        <w:rPr>
          <w:lang w:val="en-US"/>
        </w:rPr>
      </w:pPr>
      <w:r>
        <w:rPr/>
        <w:t>TSortTable&lt;TKey, TData&gt;::TSortTable(const TScanTable&lt;TKey, TData&gt;* st) : TScanTable&lt;TKey, TData&gt;(*st)</w:t>
      </w:r>
    </w:p>
    <w:p>
      <w:pPr>
        <w:pStyle w:val="Style40"/>
        <w:rPr>
          <w:lang w:val="en-US"/>
        </w:rPr>
      </w:pPr>
      <w:r>
        <w:rPr/>
        <w:t>{</w:t>
      </w:r>
    </w:p>
    <w:p>
      <w:pPr>
        <w:pStyle w:val="Style40"/>
        <w:rPr>
          <w:lang w:val="en-US"/>
        </w:rPr>
      </w:pPr>
      <w:r>
        <w:rPr/>
        <w:tab/>
        <w:t>Sort(0,Count-1);</w:t>
      </w:r>
    </w:p>
    <w:p>
      <w:pPr>
        <w:pStyle w:val="Style40"/>
        <w:rPr>
          <w:lang w:val="en-US"/>
        </w:rPr>
      </w:pPr>
      <w:r>
        <w:rPr/>
        <w:t>}</w:t>
      </w:r>
    </w:p>
    <w:p>
      <w:pPr>
        <w:pStyle w:val="Style40"/>
        <w:rPr>
          <w:lang w:val="en-US"/>
        </w:rPr>
      </w:pPr>
      <w:r>
        <w:rPr/>
        <w:t>template &lt;class TKey, class TData&gt;</w:t>
      </w:r>
    </w:p>
    <w:p>
      <w:pPr>
        <w:pStyle w:val="Style40"/>
        <w:rPr>
          <w:lang w:val="en-US"/>
        </w:rPr>
      </w:pPr>
      <w:r>
        <w:rPr/>
        <w:t>TSortTable&lt;TKey, TData&gt;::TSortTable(const TSortTable&amp; rst) : TScanTable&lt;TKey, TData&gt;(rst) {}</w:t>
      </w:r>
    </w:p>
    <w:p>
      <w:pPr>
        <w:pStyle w:val="Style40"/>
        <w:rPr>
          <w:lang w:val="en-US"/>
        </w:rPr>
      </w:pPr>
      <w:r>
        <w:rPr/>
      </w:r>
    </w:p>
    <w:p>
      <w:pPr>
        <w:pStyle w:val="Style40"/>
        <w:rPr>
          <w:lang w:val="en-US"/>
        </w:rPr>
      </w:pPr>
      <w:r>
        <w:rPr/>
        <w:t>template &lt;class TKey, class TData&gt;</w:t>
      </w:r>
    </w:p>
    <w:p>
      <w:pPr>
        <w:pStyle w:val="Style40"/>
        <w:rPr>
          <w:lang w:val="en-US"/>
        </w:rPr>
      </w:pPr>
      <w:r>
        <w:rPr/>
        <w:t>TabRecord&lt;TKey, TData&gt;* TSortTable&lt;TKey, TData&gt;::Find(TKey k)</w:t>
      </w:r>
    </w:p>
    <w:p>
      <w:pPr>
        <w:pStyle w:val="Style40"/>
        <w:rPr>
          <w:lang w:val="en-US"/>
        </w:rPr>
      </w:pPr>
      <w:r>
        <w:rPr/>
        <w:t>{</w:t>
      </w:r>
    </w:p>
    <w:p>
      <w:pPr>
        <w:pStyle w:val="Style40"/>
        <w:rPr>
          <w:lang w:val="en-US"/>
        </w:rPr>
      </w:pPr>
      <w:r>
        <w:rPr/>
        <w:tab/>
        <w:t>int i1 = 0;</w:t>
      </w:r>
    </w:p>
    <w:p>
      <w:pPr>
        <w:pStyle w:val="Style40"/>
        <w:rPr>
          <w:lang w:val="en-US"/>
        </w:rPr>
      </w:pPr>
      <w:r>
        <w:rPr/>
        <w:tab/>
        <w:t>int i2 = Count - 1;</w:t>
      </w:r>
    </w:p>
    <w:p>
      <w:pPr>
        <w:pStyle w:val="Style40"/>
        <w:rPr>
          <w:lang w:val="en-US"/>
        </w:rPr>
      </w:pPr>
      <w:r>
        <w:rPr/>
        <w:tab/>
        <w:t>TabRecord&lt;TKey, TData&gt;* Search = nullptr;</w:t>
      </w:r>
    </w:p>
    <w:p>
      <w:pPr>
        <w:pStyle w:val="Style40"/>
        <w:rPr>
          <w:lang w:val="en-US"/>
        </w:rPr>
      </w:pPr>
      <w:r>
        <w:rPr/>
        <w:tab/>
        <w:t>while (i1 &lt;= i2)</w:t>
      </w:r>
    </w:p>
    <w:p>
      <w:pPr>
        <w:pStyle w:val="Style40"/>
        <w:rPr>
          <w:lang w:val="en-US"/>
        </w:rPr>
      </w:pPr>
      <w:r>
        <w:rPr/>
        <w:tab/>
        <w:t>{</w:t>
      </w:r>
    </w:p>
    <w:p>
      <w:pPr>
        <w:pStyle w:val="Style40"/>
        <w:rPr>
          <w:lang w:val="en-US"/>
        </w:rPr>
      </w:pPr>
      <w:r>
        <w:rPr/>
        <w:tab/>
        <w:tab/>
        <w:t>int mid = (i1 + i2) / 2;</w:t>
      </w:r>
    </w:p>
    <w:p>
      <w:pPr>
        <w:pStyle w:val="Style40"/>
        <w:rPr>
          <w:lang w:val="en-US"/>
        </w:rPr>
      </w:pPr>
      <w:r>
        <w:rPr/>
        <w:tab/>
        <w:tab/>
        <w:t>if (recs[mid]-&gt;GetKey() == k)</w:t>
      </w:r>
    </w:p>
    <w:p>
      <w:pPr>
        <w:pStyle w:val="Style40"/>
        <w:rPr>
          <w:lang w:val="en-US"/>
        </w:rPr>
      </w:pPr>
      <w:r>
        <w:rPr/>
        <w:tab/>
        <w:tab/>
        <w:t>{</w:t>
      </w:r>
    </w:p>
    <w:p>
      <w:pPr>
        <w:pStyle w:val="Style40"/>
        <w:rPr>
          <w:lang w:val="en-US"/>
        </w:rPr>
      </w:pPr>
      <w:r>
        <w:rPr/>
        <w:tab/>
        <w:tab/>
        <w:tab/>
        <w:t>Search = recs[mid];</w:t>
      </w:r>
    </w:p>
    <w:p>
      <w:pPr>
        <w:pStyle w:val="Style40"/>
        <w:rPr>
          <w:lang w:val="en-US"/>
        </w:rPr>
      </w:pPr>
      <w:r>
        <w:rPr/>
        <w:tab/>
        <w:tab/>
        <w:tab/>
        <w:t>i1 = mid + 1;</w:t>
      </w:r>
    </w:p>
    <w:p>
      <w:pPr>
        <w:pStyle w:val="Style40"/>
        <w:rPr>
          <w:lang w:val="en-US"/>
        </w:rPr>
      </w:pPr>
      <w:r>
        <w:rPr/>
        <w:tab/>
        <w:tab/>
        <w:tab/>
        <w:t>i2 = mid;</w:t>
      </w:r>
    </w:p>
    <w:p>
      <w:pPr>
        <w:pStyle w:val="Style40"/>
        <w:rPr>
          <w:lang w:val="en-US"/>
        </w:rPr>
      </w:pPr>
      <w:r>
        <w:rPr/>
        <w:tab/>
        <w:tab/>
        <w:t>}</w:t>
      </w:r>
    </w:p>
    <w:p>
      <w:pPr>
        <w:pStyle w:val="Style40"/>
        <w:rPr>
          <w:lang w:val="en-US"/>
        </w:rPr>
      </w:pPr>
      <w:r>
        <w:rPr/>
        <w:tab/>
        <w:tab/>
        <w:t>else if (k &gt; recs[mid]-&gt;GetKey())</w:t>
      </w:r>
    </w:p>
    <w:p>
      <w:pPr>
        <w:pStyle w:val="Style40"/>
        <w:rPr>
          <w:lang w:val="en-US"/>
        </w:rPr>
      </w:pPr>
      <w:r>
        <w:rPr/>
        <w:tab/>
        <w:tab/>
        <w:tab/>
        <w:t>i1 = mid+1;</w:t>
      </w:r>
    </w:p>
    <w:p>
      <w:pPr>
        <w:pStyle w:val="Style40"/>
        <w:rPr>
          <w:lang w:val="en-US"/>
        </w:rPr>
      </w:pPr>
      <w:r>
        <w:rPr/>
        <w:tab/>
        <w:tab/>
        <w:t>else</w:t>
      </w:r>
    </w:p>
    <w:p>
      <w:pPr>
        <w:pStyle w:val="Style40"/>
        <w:rPr>
          <w:lang w:val="en-US"/>
        </w:rPr>
      </w:pPr>
      <w:r>
        <w:rPr/>
        <w:tab/>
        <w:tab/>
        <w:tab/>
        <w:t>i2 = mid-1;</w:t>
      </w:r>
    </w:p>
    <w:p>
      <w:pPr>
        <w:pStyle w:val="Style40"/>
        <w:rPr>
          <w:lang w:val="en-US"/>
        </w:rPr>
      </w:pPr>
      <w:r>
        <w:rPr/>
        <w:tab/>
        <w:t>}</w:t>
      </w:r>
    </w:p>
    <w:p>
      <w:pPr>
        <w:pStyle w:val="Style40"/>
        <w:rPr>
          <w:lang w:val="en-US"/>
        </w:rPr>
      </w:pPr>
      <w:r>
        <w:rPr/>
        <w:tab/>
        <w:t>currPos = i2;</w:t>
      </w:r>
    </w:p>
    <w:p>
      <w:pPr>
        <w:pStyle w:val="Style40"/>
        <w:rPr>
          <w:lang w:val="en-US"/>
        </w:rPr>
      </w:pPr>
      <w:r>
        <w:rPr/>
        <w:tab/>
        <w:t>return Search;</w:t>
      </w:r>
    </w:p>
    <w:p>
      <w:pPr>
        <w:pStyle w:val="Style40"/>
        <w:rPr>
          <w:lang w:val="en-US"/>
        </w:rPr>
      </w:pPr>
      <w:r>
        <w:rPr/>
        <w:t>}</w:t>
      </w:r>
    </w:p>
    <w:p>
      <w:pPr>
        <w:pStyle w:val="Style40"/>
        <w:rPr>
          <w:lang w:val="en-US"/>
        </w:rPr>
      </w:pPr>
      <w:r>
        <w:rPr/>
        <w:t>template &lt;class TKey, class TData&gt;</w:t>
      </w:r>
    </w:p>
    <w:p>
      <w:pPr>
        <w:pStyle w:val="Style40"/>
        <w:rPr>
          <w:lang w:val="en-US"/>
        </w:rPr>
      </w:pPr>
      <w:r>
        <w:rPr/>
        <w:t>void TSortTable&lt;TKey, TData&gt;::Insert(TKey k, TData* data)</w:t>
      </w:r>
    </w:p>
    <w:p>
      <w:pPr>
        <w:pStyle w:val="Style40"/>
        <w:rPr>
          <w:lang w:val="en-US"/>
        </w:rPr>
      </w:pPr>
      <w:r>
        <w:rPr/>
        <w:t>{</w:t>
      </w:r>
    </w:p>
    <w:p>
      <w:pPr>
        <w:pStyle w:val="Style40"/>
        <w:rPr>
          <w:lang w:val="en-US"/>
        </w:rPr>
      </w:pPr>
      <w:r>
        <w:rPr/>
        <w:tab/>
        <w:t>if (IsFull())</w:t>
      </w:r>
    </w:p>
    <w:p>
      <w:pPr>
        <w:pStyle w:val="Style40"/>
        <w:rPr>
          <w:lang w:val="en-US"/>
        </w:rPr>
      </w:pPr>
      <w:r>
        <w:rPr/>
        <w:tab/>
        <w:t>{</w:t>
      </w:r>
    </w:p>
    <w:p>
      <w:pPr>
        <w:pStyle w:val="Style40"/>
        <w:rPr>
          <w:lang w:val="en-US"/>
        </w:rPr>
      </w:pPr>
      <w:r>
        <w:rPr/>
        <w:tab/>
        <w:tab/>
        <w:t>string msg = "Error: sorted table is full";</w:t>
      </w:r>
    </w:p>
    <w:p>
      <w:pPr>
        <w:pStyle w:val="Style40"/>
        <w:rPr>
          <w:lang w:val="en-US"/>
        </w:rPr>
      </w:pPr>
      <w:r>
        <w:rPr/>
        <w:tab/>
        <w:tab/>
        <w:t>throw msg;</w:t>
      </w:r>
    </w:p>
    <w:p>
      <w:pPr>
        <w:pStyle w:val="Style40"/>
        <w:rPr>
          <w:lang w:val="en-US"/>
        </w:rPr>
      </w:pPr>
      <w:r>
        <w:rPr/>
        <w:tab/>
        <w:t>}</w:t>
      </w:r>
    </w:p>
    <w:p>
      <w:pPr>
        <w:pStyle w:val="Style40"/>
        <w:rPr>
          <w:lang w:val="en-US"/>
        </w:rPr>
      </w:pPr>
      <w:r>
        <w:rPr/>
        <w:tab/>
        <w:t>Find(k);</w:t>
      </w:r>
    </w:p>
    <w:p>
      <w:pPr>
        <w:pStyle w:val="Style40"/>
        <w:rPr>
          <w:lang w:val="en-US"/>
        </w:rPr>
      </w:pPr>
      <w:r>
        <w:rPr/>
        <w:tab/>
        <w:t>for (int i = Count - 1; i &gt; currPos; i--)</w:t>
      </w:r>
    </w:p>
    <w:p>
      <w:pPr>
        <w:pStyle w:val="Style40"/>
        <w:rPr>
          <w:lang w:val="en-US"/>
        </w:rPr>
      </w:pPr>
      <w:r>
        <w:rPr/>
        <w:tab/>
        <w:tab/>
        <w:t>recs[i + 1] = recs[i];</w:t>
      </w:r>
    </w:p>
    <w:p>
      <w:pPr>
        <w:pStyle w:val="Style40"/>
        <w:rPr>
          <w:lang w:val="en-US"/>
        </w:rPr>
      </w:pPr>
      <w:r>
        <w:rPr/>
        <w:tab/>
        <w:t>recs[currPos+1] = new TabRecord&lt;TKey, TData&gt;(k, data);</w:t>
      </w:r>
    </w:p>
    <w:p>
      <w:pPr>
        <w:pStyle w:val="Style40"/>
        <w:rPr>
          <w:lang w:val="en-US"/>
        </w:rPr>
      </w:pPr>
      <w:r>
        <w:rPr/>
        <w:tab/>
        <w:t>Count++;</w:t>
      </w:r>
    </w:p>
    <w:p>
      <w:pPr>
        <w:pStyle w:val="Style40"/>
        <w:rPr>
          <w:lang w:val="en-US"/>
        </w:rPr>
      </w:pPr>
      <w:r>
        <w:rPr/>
        <w:tab/>
        <w:t>//this-&gt;Sort();</w:t>
      </w:r>
    </w:p>
    <w:p>
      <w:pPr>
        <w:pStyle w:val="Style40"/>
        <w:rPr>
          <w:lang w:val="en-US"/>
        </w:rPr>
      </w:pPr>
      <w:r>
        <w:rPr/>
        <w:t>}</w:t>
      </w:r>
    </w:p>
    <w:p>
      <w:pPr>
        <w:pStyle w:val="Style40"/>
        <w:rPr>
          <w:lang w:val="en-US"/>
        </w:rPr>
      </w:pPr>
      <w:r>
        <w:rPr/>
        <w:t>template &lt;class TKey, class TData&gt;</w:t>
      </w:r>
    </w:p>
    <w:p>
      <w:pPr>
        <w:pStyle w:val="Style40"/>
        <w:rPr>
          <w:lang w:val="en-US"/>
        </w:rPr>
      </w:pPr>
      <w:r>
        <w:rPr/>
        <w:t>void TSortTable&lt;TKey, TData&gt;::Remove(TKey k)</w:t>
      </w:r>
    </w:p>
    <w:p>
      <w:pPr>
        <w:pStyle w:val="Style40"/>
        <w:rPr>
          <w:lang w:val="en-US"/>
        </w:rPr>
      </w:pPr>
      <w:r>
        <w:rPr/>
        <w:t>{</w:t>
      </w:r>
    </w:p>
    <w:p>
      <w:pPr>
        <w:pStyle w:val="Style40"/>
        <w:rPr>
          <w:lang w:val="en-US"/>
        </w:rPr>
      </w:pPr>
      <w:r>
        <w:rPr/>
        <w:tab/>
        <w:t>if (IsEmpty())</w:t>
      </w:r>
    </w:p>
    <w:p>
      <w:pPr>
        <w:pStyle w:val="Style40"/>
        <w:rPr>
          <w:lang w:val="en-US"/>
        </w:rPr>
      </w:pPr>
      <w:r>
        <w:rPr/>
        <w:tab/>
        <w:t>{</w:t>
      </w:r>
    </w:p>
    <w:p>
      <w:pPr>
        <w:pStyle w:val="Style40"/>
        <w:rPr>
          <w:lang w:val="en-US"/>
        </w:rPr>
      </w:pPr>
      <w:r>
        <w:rPr/>
        <w:tab/>
        <w:tab/>
        <w:t>string msg = "Error: sorted table is empty";</w:t>
      </w:r>
    </w:p>
    <w:p>
      <w:pPr>
        <w:pStyle w:val="Style40"/>
        <w:rPr>
          <w:lang w:val="en-US"/>
        </w:rPr>
      </w:pPr>
      <w:r>
        <w:rPr/>
        <w:tab/>
        <w:tab/>
        <w:t>throw msg;</w:t>
      </w:r>
    </w:p>
    <w:p>
      <w:pPr>
        <w:pStyle w:val="Style40"/>
        <w:rPr>
          <w:lang w:val="en-US"/>
        </w:rPr>
      </w:pPr>
      <w:r>
        <w:rPr/>
        <w:tab/>
        <w:t>}</w:t>
      </w:r>
    </w:p>
    <w:p>
      <w:pPr>
        <w:pStyle w:val="Style40"/>
        <w:rPr>
          <w:lang w:val="en-US"/>
        </w:rPr>
      </w:pPr>
      <w:r>
        <w:rPr/>
        <w:tab/>
        <w:t>TabRecord&lt;TKey, TData&gt;* s = Find(k);</w:t>
      </w:r>
    </w:p>
    <w:p>
      <w:pPr>
        <w:pStyle w:val="Style40"/>
        <w:rPr>
          <w:lang w:val="en-US"/>
        </w:rPr>
      </w:pPr>
      <w:r>
        <w:rPr/>
        <w:tab/>
        <w:t>if (s == nullptr)</w:t>
      </w:r>
    </w:p>
    <w:p>
      <w:pPr>
        <w:pStyle w:val="Style40"/>
        <w:rPr>
          <w:lang w:val="en-US"/>
        </w:rPr>
      </w:pPr>
      <w:r>
        <w:rPr/>
        <w:tab/>
        <w:t>{</w:t>
      </w:r>
    </w:p>
    <w:p>
      <w:pPr>
        <w:pStyle w:val="Style40"/>
        <w:rPr>
          <w:lang w:val="en-US"/>
        </w:rPr>
      </w:pPr>
      <w:r>
        <w:rPr/>
        <w:tab/>
        <w:tab/>
        <w:t>string msg = "Error: the element to be deleted was not found";</w:t>
      </w:r>
    </w:p>
    <w:p>
      <w:pPr>
        <w:pStyle w:val="Style40"/>
        <w:rPr>
          <w:lang w:val="en-US"/>
        </w:rPr>
      </w:pPr>
      <w:r>
        <w:rPr/>
        <w:tab/>
        <w:tab/>
        <w:t>throw msg;</w:t>
      </w:r>
    </w:p>
    <w:p>
      <w:pPr>
        <w:pStyle w:val="Style40"/>
        <w:rPr>
          <w:lang w:val="en-US"/>
        </w:rPr>
      </w:pPr>
      <w:r>
        <w:rPr/>
        <w:tab/>
        <w:t>}</w:t>
      </w:r>
    </w:p>
    <w:p>
      <w:pPr>
        <w:pStyle w:val="Style40"/>
        <w:rPr>
          <w:lang w:val="en-US"/>
        </w:rPr>
      </w:pPr>
      <w:r>
        <w:rPr/>
        <w:tab/>
        <w:t>delete s;</w:t>
      </w:r>
    </w:p>
    <w:p>
      <w:pPr>
        <w:pStyle w:val="Style40"/>
        <w:rPr>
          <w:lang w:val="en-US"/>
        </w:rPr>
      </w:pPr>
      <w:r>
        <w:rPr/>
        <w:tab/>
        <w:t>for (int i = currPos; i &lt; Count; i++)</w:t>
      </w:r>
    </w:p>
    <w:p>
      <w:pPr>
        <w:pStyle w:val="Style40"/>
        <w:rPr>
          <w:lang w:val="en-US"/>
        </w:rPr>
      </w:pPr>
      <w:r>
        <w:rPr/>
        <w:tab/>
        <w:t>{</w:t>
      </w:r>
    </w:p>
    <w:p>
      <w:pPr>
        <w:pStyle w:val="Style40"/>
        <w:rPr>
          <w:lang w:val="en-US"/>
        </w:rPr>
      </w:pPr>
      <w:r>
        <w:rPr/>
        <w:tab/>
        <w:tab/>
        <w:t>recs[i] = recs[i + 1];</w:t>
      </w:r>
    </w:p>
    <w:p>
      <w:pPr>
        <w:pStyle w:val="Style40"/>
        <w:rPr>
          <w:lang w:val="en-US"/>
        </w:rPr>
      </w:pPr>
      <w:r>
        <w:rPr/>
        <w:tab/>
        <w:t>}</w:t>
      </w:r>
    </w:p>
    <w:p>
      <w:pPr>
        <w:pStyle w:val="Style40"/>
        <w:rPr>
          <w:lang w:val="en-US"/>
        </w:rPr>
      </w:pPr>
      <w:r>
        <w:rPr/>
        <w:tab/>
        <w:t>Count--;</w:t>
      </w:r>
    </w:p>
    <w:p>
      <w:pPr>
        <w:pStyle w:val="Style40"/>
        <w:rPr>
          <w:lang w:val="en-US"/>
        </w:rPr>
      </w:pPr>
      <w:r>
        <w:rPr/>
        <w:t>}</w:t>
      </w:r>
    </w:p>
    <w:p>
      <w:pPr>
        <w:pStyle w:val="Style40"/>
        <w:rPr>
          <w:lang w:val="en-US"/>
        </w:rPr>
      </w:pPr>
      <w:r>
        <w:rPr/>
        <w:t>template &lt;class TKey, class TData&gt;</w:t>
      </w:r>
    </w:p>
    <w:p>
      <w:pPr>
        <w:pStyle w:val="Style40"/>
        <w:rPr>
          <w:lang w:val="en-US"/>
        </w:rPr>
      </w:pPr>
      <w:r>
        <w:rPr/>
        <w:t>void TSortTable&lt;TKey, TData&gt;::Sort(int left, int right)</w:t>
      </w:r>
    </w:p>
    <w:p>
      <w:pPr>
        <w:pStyle w:val="Style40"/>
        <w:rPr>
          <w:lang w:val="en-US"/>
        </w:rPr>
      </w:pPr>
      <w:r>
        <w:rPr/>
        <w:t>{</w:t>
      </w:r>
    </w:p>
    <w:p>
      <w:pPr>
        <w:pStyle w:val="Style40"/>
        <w:rPr>
          <w:lang w:val="en-US"/>
        </w:rPr>
      </w:pPr>
      <w:r>
        <w:rPr/>
        <w:tab/>
        <w:t>int i = left;</w:t>
      </w:r>
    </w:p>
    <w:p>
      <w:pPr>
        <w:pStyle w:val="Style40"/>
        <w:rPr>
          <w:lang w:val="en-US"/>
        </w:rPr>
      </w:pPr>
      <w:r>
        <w:rPr/>
        <w:tab/>
        <w:t>int j = right;</w:t>
      </w:r>
    </w:p>
    <w:p>
      <w:pPr>
        <w:pStyle w:val="Style40"/>
        <w:rPr>
          <w:lang w:val="en-US"/>
        </w:rPr>
      </w:pPr>
      <w:r>
        <w:rPr/>
        <w:tab/>
        <w:t>int mid = (i + j) / 2;</w:t>
      </w:r>
    </w:p>
    <w:p>
      <w:pPr>
        <w:pStyle w:val="Style40"/>
        <w:rPr>
          <w:lang w:val="en-US"/>
        </w:rPr>
      </w:pPr>
      <w:r>
        <w:rPr/>
        <w:tab/>
        <w:t>do {</w:t>
      </w:r>
    </w:p>
    <w:p>
      <w:pPr>
        <w:pStyle w:val="Style40"/>
        <w:rPr>
          <w:lang w:val="en-US"/>
        </w:rPr>
      </w:pPr>
      <w:r>
        <w:rPr/>
        <w:tab/>
        <w:tab/>
        <w:t>while (recs[i]-&gt;GetKey() &lt; recs[mid]-&gt;GetKey())</w:t>
      </w:r>
    </w:p>
    <w:p>
      <w:pPr>
        <w:pStyle w:val="Style40"/>
        <w:rPr>
          <w:lang w:val="en-US"/>
        </w:rPr>
      </w:pPr>
      <w:r>
        <w:rPr/>
        <w:tab/>
        <w:tab/>
        <w:tab/>
        <w:t>i++;</w:t>
      </w:r>
    </w:p>
    <w:p>
      <w:pPr>
        <w:pStyle w:val="Style40"/>
        <w:rPr>
          <w:lang w:val="en-US"/>
        </w:rPr>
      </w:pPr>
      <w:r>
        <w:rPr/>
        <w:tab/>
        <w:tab/>
        <w:t>while (recs[j]-&gt;GetKey() &gt; recs[mid]-&gt;GetKey())</w:t>
      </w:r>
    </w:p>
    <w:p>
      <w:pPr>
        <w:pStyle w:val="Style40"/>
        <w:rPr>
          <w:lang w:val="en-US"/>
        </w:rPr>
      </w:pPr>
      <w:r>
        <w:rPr/>
        <w:tab/>
        <w:tab/>
        <w:tab/>
        <w:t>j--;</w:t>
      </w:r>
    </w:p>
    <w:p>
      <w:pPr>
        <w:pStyle w:val="Style40"/>
        <w:rPr>
          <w:lang w:val="en-US"/>
        </w:rPr>
      </w:pPr>
      <w:r>
        <w:rPr/>
        <w:tab/>
        <w:tab/>
        <w:t>if (i &lt;= j)</w:t>
      </w:r>
    </w:p>
    <w:p>
      <w:pPr>
        <w:pStyle w:val="Style40"/>
        <w:rPr>
          <w:lang w:val="en-US"/>
        </w:rPr>
      </w:pPr>
      <w:r>
        <w:rPr/>
        <w:tab/>
        <w:tab/>
        <w:t>{</w:t>
      </w:r>
    </w:p>
    <w:p>
      <w:pPr>
        <w:pStyle w:val="Style40"/>
        <w:rPr>
          <w:lang w:val="en-US"/>
        </w:rPr>
      </w:pPr>
      <w:r>
        <w:rPr/>
        <w:tab/>
        <w:tab/>
        <w:tab/>
        <w:t>if(i != j)</w:t>
      </w:r>
    </w:p>
    <w:p>
      <w:pPr>
        <w:pStyle w:val="Style40"/>
        <w:rPr>
          <w:lang w:val="en-US"/>
        </w:rPr>
      </w:pPr>
      <w:r>
        <w:rPr/>
        <w:tab/>
        <w:tab/>
        <w:tab/>
        <w:t>{</w:t>
      </w:r>
    </w:p>
    <w:p>
      <w:pPr>
        <w:pStyle w:val="Style40"/>
        <w:rPr>
          <w:lang w:val="en-US"/>
        </w:rPr>
      </w:pPr>
      <w:r>
        <w:rPr/>
        <w:tab/>
        <w:tab/>
        <w:tab/>
        <w:tab/>
        <w:t>TabRecord&lt;TKey, TData&gt;* tmp = recs[i];</w:t>
      </w:r>
    </w:p>
    <w:p>
      <w:pPr>
        <w:pStyle w:val="Style40"/>
        <w:rPr>
          <w:lang w:val="en-US"/>
        </w:rPr>
      </w:pPr>
      <w:r>
        <w:rPr/>
        <w:tab/>
        <w:tab/>
        <w:tab/>
        <w:tab/>
        <w:t>recs[i] = recs[j];</w:t>
      </w:r>
    </w:p>
    <w:p>
      <w:pPr>
        <w:pStyle w:val="Style40"/>
        <w:rPr>
          <w:lang w:val="en-US"/>
        </w:rPr>
      </w:pPr>
      <w:r>
        <w:rPr/>
        <w:tab/>
        <w:tab/>
        <w:tab/>
        <w:tab/>
        <w:t>recs[j] = tmp;</w:t>
      </w:r>
    </w:p>
    <w:p>
      <w:pPr>
        <w:pStyle w:val="Style40"/>
        <w:rPr>
          <w:lang w:val="en-US"/>
        </w:rPr>
      </w:pPr>
      <w:r>
        <w:rPr/>
        <w:tab/>
        <w:tab/>
        <w:tab/>
        <w:t>}</w:t>
      </w:r>
    </w:p>
    <w:p>
      <w:pPr>
        <w:pStyle w:val="Style40"/>
        <w:rPr>
          <w:lang w:val="en-US"/>
        </w:rPr>
      </w:pPr>
      <w:r>
        <w:rPr/>
        <w:tab/>
        <w:tab/>
        <w:tab/>
        <w:t>i++;</w:t>
      </w:r>
    </w:p>
    <w:p>
      <w:pPr>
        <w:pStyle w:val="Style40"/>
        <w:rPr>
          <w:lang w:val="en-US"/>
        </w:rPr>
      </w:pPr>
      <w:r>
        <w:rPr/>
        <w:tab/>
        <w:tab/>
        <w:tab/>
        <w:t>j--;</w:t>
      </w:r>
    </w:p>
    <w:p>
      <w:pPr>
        <w:pStyle w:val="Style40"/>
        <w:rPr>
          <w:lang w:val="en-US"/>
        </w:rPr>
      </w:pPr>
      <w:r>
        <w:rPr/>
        <w:tab/>
        <w:tab/>
        <w:t>}</w:t>
      </w:r>
    </w:p>
    <w:p>
      <w:pPr>
        <w:pStyle w:val="Style40"/>
        <w:rPr>
          <w:lang w:val="en-US"/>
        </w:rPr>
      </w:pPr>
      <w:r>
        <w:rPr/>
        <w:tab/>
        <w:t>} while (i &lt;= j);</w:t>
      </w:r>
    </w:p>
    <w:p>
      <w:pPr>
        <w:pStyle w:val="Style40"/>
        <w:rPr>
          <w:lang w:val="en-US"/>
        </w:rPr>
      </w:pPr>
      <w:r>
        <w:rPr/>
        <w:tab/>
        <w:t>if (left &lt; j)</w:t>
      </w:r>
    </w:p>
    <w:p>
      <w:pPr>
        <w:pStyle w:val="Style40"/>
        <w:rPr>
          <w:lang w:val="en-US"/>
        </w:rPr>
      </w:pPr>
      <w:r>
        <w:rPr/>
        <w:tab/>
        <w:tab/>
        <w:t>Sort(left, j);</w:t>
      </w:r>
    </w:p>
    <w:p>
      <w:pPr>
        <w:pStyle w:val="Style40"/>
        <w:rPr>
          <w:lang w:val="en-US"/>
        </w:rPr>
      </w:pPr>
      <w:r>
        <w:rPr/>
        <w:tab/>
        <w:t>if (i &lt; right)</w:t>
      </w:r>
    </w:p>
    <w:p>
      <w:pPr>
        <w:pStyle w:val="Style40"/>
        <w:rPr/>
      </w:pPr>
      <w:r>
        <w:rPr>
          <w:lang w:val="en-US"/>
        </w:rPr>
        <w:tab/>
        <w:tab/>
      </w:r>
      <w:r>
        <w:rPr/>
        <w:t>Sort(i, right);</w:t>
      </w:r>
    </w:p>
    <w:p>
      <w:pPr>
        <w:pStyle w:val="Style40"/>
        <w:rPr/>
      </w:pPr>
      <w:r>
        <w:rPr/>
      </w:r>
    </w:p>
    <w:p>
      <w:pPr>
        <w:pStyle w:val="Style40"/>
        <w:rPr/>
      </w:pPr>
      <w:r>
        <w:rPr/>
        <w:t>}</w:t>
      </w:r>
    </w:p>
    <w:p>
      <w:pPr>
        <w:pStyle w:val="Normal"/>
        <w:rPr/>
      </w:pPr>
      <w:r>
        <w:rPr/>
      </w:r>
    </w:p>
    <w:p>
      <w:pPr>
        <w:pStyle w:val="Style52"/>
        <w:ind w:left="360" w:right="0" w:hanging="360"/>
        <w:rPr/>
      </w:pPr>
      <w:bookmarkStart w:id="35" w:name="_Toc167730085"/>
      <w:r>
        <w:rPr/>
        <w:t xml:space="preserve">Приложение Д. Реализация класса </w:t>
      </w:r>
      <w:r>
        <w:rPr>
          <w:lang w:val="en-US"/>
        </w:rPr>
        <w:t>THashTable</w:t>
      </w:r>
      <w:bookmarkEnd w:id="35"/>
    </w:p>
    <w:p>
      <w:pPr>
        <w:pStyle w:val="Style40"/>
        <w:rPr>
          <w:lang w:val="en-US"/>
        </w:rPr>
      </w:pPr>
      <w:r>
        <w:rPr/>
        <w:t>template&lt;class TKey, class TData&gt;</w:t>
      </w:r>
    </w:p>
    <w:p>
      <w:pPr>
        <w:pStyle w:val="Style40"/>
        <w:rPr>
          <w:lang w:val="en-US"/>
        </w:rPr>
      </w:pPr>
      <w:r>
        <w:rPr/>
        <w:t>size_t THashTable&lt;TKey, TData&gt;::hash_func(const TKey&amp; key)</w:t>
      </w:r>
    </w:p>
    <w:p>
      <w:pPr>
        <w:pStyle w:val="Style40"/>
        <w:rPr>
          <w:lang w:val="en-US"/>
        </w:rPr>
      </w:pPr>
      <w:r>
        <w:rPr/>
        <w:t>{</w:t>
      </w:r>
    </w:p>
    <w:p>
      <w:pPr>
        <w:pStyle w:val="Style40"/>
        <w:rPr>
          <w:lang w:val="en-US"/>
        </w:rPr>
      </w:pPr>
      <w:r>
        <w:rPr/>
        <w:tab/>
        <w:t>size_t hash = 0;</w:t>
      </w:r>
    </w:p>
    <w:p>
      <w:pPr>
        <w:pStyle w:val="Style40"/>
        <w:rPr>
          <w:lang w:val="en-US"/>
        </w:rPr>
      </w:pPr>
      <w:r>
        <w:rPr/>
        <w:tab/>
        <w:t>for (char c : key)</w:t>
      </w:r>
    </w:p>
    <w:p>
      <w:pPr>
        <w:pStyle w:val="Style40"/>
        <w:rPr>
          <w:lang w:val="en-US"/>
        </w:rPr>
      </w:pPr>
      <w:r>
        <w:rPr/>
        <w:tab/>
        <w:tab/>
        <w:t>hash += c;</w:t>
      </w:r>
    </w:p>
    <w:p>
      <w:pPr>
        <w:pStyle w:val="Style40"/>
        <w:rPr>
          <w:lang w:val="en-US"/>
        </w:rPr>
      </w:pPr>
      <w:r>
        <w:rPr/>
      </w:r>
    </w:p>
    <w:p>
      <w:pPr>
        <w:pStyle w:val="Style40"/>
        <w:rPr>
          <w:lang w:val="en-US"/>
        </w:rPr>
      </w:pPr>
      <w:r>
        <w:rPr/>
        <w:tab/>
        <w:t>return hash % maxsize;</w:t>
      </w:r>
    </w:p>
    <w:p>
      <w:pPr>
        <w:pStyle w:val="Style40"/>
        <w:rPr>
          <w:lang w:val="en-US"/>
        </w:rPr>
      </w:pPr>
      <w:r>
        <w:rPr/>
        <w:t>}</w:t>
      </w:r>
    </w:p>
    <w:p>
      <w:pPr>
        <w:pStyle w:val="Style52"/>
        <w:ind w:left="360" w:right="0" w:hanging="360"/>
        <w:rPr>
          <w:lang w:val="en-US"/>
        </w:rPr>
      </w:pPr>
      <w:bookmarkStart w:id="36" w:name="_Toc167730086"/>
      <w:bookmarkStart w:id="37" w:name="_Toc167704533_Копия_1"/>
      <w:r>
        <w:rPr/>
        <w:t>Приложение</w:t>
      </w:r>
      <w:r>
        <w:rPr>
          <w:lang w:val="en-US"/>
        </w:rPr>
        <w:t xml:space="preserve"> </w:t>
      </w:r>
      <w:r>
        <w:rPr/>
        <w:t>Е</w:t>
      </w:r>
      <w:r>
        <w:rPr>
          <w:lang w:val="en-US"/>
        </w:rPr>
        <w:t xml:space="preserve">. </w:t>
      </w:r>
      <w:r>
        <w:rPr/>
        <w:t>Реализация</w:t>
      </w:r>
      <w:r>
        <w:rPr>
          <w:lang w:val="en-US"/>
        </w:rPr>
        <w:t xml:space="preserve"> </w:t>
      </w:r>
      <w:r>
        <w:rPr/>
        <w:t>класса</w:t>
      </w:r>
      <w:r>
        <w:rPr>
          <w:lang w:val="en-US"/>
        </w:rPr>
        <w:t xml:space="preserve"> </w:t>
      </w:r>
      <w:bookmarkEnd w:id="37"/>
      <w:r>
        <w:rPr>
          <w:lang w:val="en-US"/>
        </w:rPr>
        <w:t>TarrayHashTable</w:t>
      </w:r>
      <w:bookmarkEnd w:id="36"/>
    </w:p>
    <w:p>
      <w:pPr>
        <w:pStyle w:val="Style40"/>
        <w:rPr>
          <w:lang w:val="en-US"/>
        </w:rPr>
      </w:pPr>
      <w:r>
        <w:rPr/>
        <w:t>template&lt;class TKey, class TData&gt;</w:t>
      </w:r>
    </w:p>
    <w:p>
      <w:pPr>
        <w:pStyle w:val="Style40"/>
        <w:rPr>
          <w:lang w:val="en-US"/>
        </w:rPr>
      </w:pPr>
      <w:r>
        <w:rPr/>
        <w:t>TArrayHashTable&lt;TKey, TData&gt;::TArrayHashTable(size_t _maxsize, size_t _step) : THashTable&lt;TKey, TData&gt;(_maxsize)</w:t>
      </w:r>
    </w:p>
    <w:p>
      <w:pPr>
        <w:pStyle w:val="Style40"/>
        <w:rPr>
          <w:lang w:val="en-US"/>
        </w:rPr>
      </w:pPr>
      <w:r>
        <w:rPr/>
        <w:t>{</w:t>
      </w:r>
    </w:p>
    <w:p>
      <w:pPr>
        <w:pStyle w:val="Style40"/>
        <w:rPr>
          <w:lang w:val="en-US"/>
        </w:rPr>
      </w:pPr>
      <w:r>
        <w:rPr/>
        <w:tab/>
        <w:t>recs = new TabRecord&lt;TKey, TData&gt;* [_maxsize];</w:t>
      </w:r>
    </w:p>
    <w:p>
      <w:pPr>
        <w:pStyle w:val="Style40"/>
        <w:rPr>
          <w:lang w:val="en-US"/>
        </w:rPr>
      </w:pPr>
      <w:r>
        <w:rPr/>
        <w:tab/>
        <w:t>hash_step = _step;</w:t>
      </w:r>
    </w:p>
    <w:p>
      <w:pPr>
        <w:pStyle w:val="Style40"/>
        <w:rPr>
          <w:lang w:val="en-US"/>
        </w:rPr>
      </w:pPr>
      <w:r>
        <w:rPr/>
        <w:tab/>
        <w:t>pMark = new TabRecord&lt;TKey, TData&gt; ();</w:t>
      </w:r>
    </w:p>
    <w:p>
      <w:pPr>
        <w:pStyle w:val="Style40"/>
        <w:rPr>
          <w:lang w:val="en-US"/>
        </w:rPr>
      </w:pPr>
      <w:r>
        <w:rPr/>
        <w:tab/>
        <w:t>freePos = -1;</w:t>
      </w:r>
    </w:p>
    <w:p>
      <w:pPr>
        <w:pStyle w:val="Style40"/>
        <w:rPr>
          <w:lang w:val="en-US"/>
        </w:rPr>
      </w:pPr>
      <w:r>
        <w:rPr/>
        <w:tab/>
        <w:t>for (int i = 0; i &lt; _maxsize; i++)</w:t>
      </w:r>
    </w:p>
    <w:p>
      <w:pPr>
        <w:pStyle w:val="Style40"/>
        <w:rPr>
          <w:lang w:val="en-US"/>
        </w:rPr>
      </w:pPr>
      <w:r>
        <w:rPr/>
        <w:tab/>
        <w:tab/>
        <w:t>recs[i] = nullptr;</w:t>
      </w:r>
    </w:p>
    <w:p>
      <w:pPr>
        <w:pStyle w:val="Style40"/>
        <w:rPr>
          <w:lang w:val="en-US"/>
        </w:rPr>
      </w:pPr>
      <w:r>
        <w:rPr/>
        <w:t>}</w:t>
      </w:r>
    </w:p>
    <w:p>
      <w:pPr>
        <w:pStyle w:val="Style40"/>
        <w:rPr>
          <w:lang w:val="en-US"/>
        </w:rPr>
      </w:pPr>
      <w:r>
        <w:rPr/>
        <w:t>template&lt;class TKey, class TData&gt;</w:t>
      </w:r>
    </w:p>
    <w:p>
      <w:pPr>
        <w:pStyle w:val="Style40"/>
        <w:rPr>
          <w:lang w:val="en-US"/>
        </w:rPr>
      </w:pPr>
      <w:r>
        <w:rPr/>
        <w:t>TArrayHashTable&lt;TKey, TData&gt;::TArrayHashTable(const TArrayHashTable&amp; ht) : THashTable&lt;TKey, TData&gt;(ht.maxsize) //</w:t>
      </w:r>
    </w:p>
    <w:p>
      <w:pPr>
        <w:pStyle w:val="Style40"/>
        <w:rPr>
          <w:lang w:val="en-US"/>
        </w:rPr>
      </w:pPr>
      <w:r>
        <w:rPr/>
        <w:t>{</w:t>
      </w:r>
    </w:p>
    <w:p>
      <w:pPr>
        <w:pStyle w:val="Style40"/>
        <w:rPr>
          <w:lang w:val="en-US"/>
        </w:rPr>
      </w:pPr>
      <w:r>
        <w:rPr/>
        <w:tab/>
        <w:t>maxsize = ht.maxsize;</w:t>
      </w:r>
    </w:p>
    <w:p>
      <w:pPr>
        <w:pStyle w:val="Style40"/>
        <w:rPr>
          <w:lang w:val="en-US"/>
        </w:rPr>
      </w:pPr>
      <w:r>
        <w:rPr/>
        <w:tab/>
        <w:t>currPos = ht.currPos;</w:t>
      </w:r>
    </w:p>
    <w:p>
      <w:pPr>
        <w:pStyle w:val="Style40"/>
        <w:rPr>
          <w:lang w:val="en-US"/>
        </w:rPr>
      </w:pPr>
      <w:r>
        <w:rPr/>
        <w:tab/>
        <w:t>hash_step = ht.hash_step;</w:t>
      </w:r>
    </w:p>
    <w:p>
      <w:pPr>
        <w:pStyle w:val="Style40"/>
        <w:rPr>
          <w:lang w:val="en-US"/>
        </w:rPr>
      </w:pPr>
      <w:r>
        <w:rPr/>
        <w:tab/>
        <w:t>freePos = ht.freePos;</w:t>
      </w:r>
    </w:p>
    <w:p>
      <w:pPr>
        <w:pStyle w:val="Style40"/>
        <w:rPr>
          <w:lang w:val="en-US"/>
        </w:rPr>
      </w:pPr>
      <w:r>
        <w:rPr/>
        <w:tab/>
        <w:t>recs = new TabRecord&lt;TKey, TData&gt;* [maxsize];</w:t>
      </w:r>
    </w:p>
    <w:p>
      <w:pPr>
        <w:pStyle w:val="Style40"/>
        <w:rPr>
          <w:lang w:val="en-US"/>
        </w:rPr>
      </w:pPr>
      <w:r>
        <w:rPr/>
        <w:tab/>
        <w:t>pMark = new TabRecord&lt;TKey, TData&gt; ();</w:t>
      </w:r>
    </w:p>
    <w:p>
      <w:pPr>
        <w:pStyle w:val="Style40"/>
        <w:rPr>
          <w:lang w:val="en-US"/>
        </w:rPr>
      </w:pPr>
      <w:r>
        <w:rPr/>
        <w:tab/>
        <w:t>for (int i = 0; i &lt; maxsize; i++)</w:t>
      </w:r>
    </w:p>
    <w:p>
      <w:pPr>
        <w:pStyle w:val="Style40"/>
        <w:rPr>
          <w:lang w:val="en-US"/>
        </w:rPr>
      </w:pPr>
      <w:r>
        <w:rPr/>
        <w:tab/>
        <w:t>{</w:t>
      </w:r>
    </w:p>
    <w:p>
      <w:pPr>
        <w:pStyle w:val="Style40"/>
        <w:rPr>
          <w:lang w:val="en-US"/>
        </w:rPr>
      </w:pPr>
      <w:r>
        <w:rPr/>
        <w:tab/>
        <w:tab/>
        <w:t>TabRecord&lt;TKey, TData&gt;* tmp = ht.recs[i];</w:t>
      </w:r>
    </w:p>
    <w:p>
      <w:pPr>
        <w:pStyle w:val="Style40"/>
        <w:rPr>
          <w:lang w:val="en-US"/>
        </w:rPr>
      </w:pPr>
      <w:r>
        <w:rPr/>
        <w:tab/>
        <w:tab/>
        <w:t>if (ht.recs[i] == ht.pMark) {</w:t>
      </w:r>
    </w:p>
    <w:p>
      <w:pPr>
        <w:pStyle w:val="Style40"/>
        <w:rPr>
          <w:lang w:val="en-US"/>
        </w:rPr>
      </w:pPr>
      <w:r>
        <w:rPr/>
        <w:tab/>
        <w:tab/>
        <w:tab/>
        <w:t>recs[i] = pMark;</w:t>
      </w:r>
    </w:p>
    <w:p>
      <w:pPr>
        <w:pStyle w:val="Style40"/>
        <w:rPr>
          <w:lang w:val="en-US"/>
        </w:rPr>
      </w:pPr>
      <w:r>
        <w:rPr/>
        <w:tab/>
        <w:tab/>
        <w:t>}</w:t>
      </w:r>
    </w:p>
    <w:p>
      <w:pPr>
        <w:pStyle w:val="Style40"/>
        <w:rPr>
          <w:lang w:val="en-US"/>
        </w:rPr>
      </w:pPr>
      <w:r>
        <w:rPr/>
        <w:tab/>
        <w:tab/>
        <w:t>else if (ht.recs[i] == nullptr) {</w:t>
      </w:r>
    </w:p>
    <w:p>
      <w:pPr>
        <w:pStyle w:val="Style40"/>
        <w:rPr>
          <w:lang w:val="en-US"/>
        </w:rPr>
      </w:pPr>
      <w:r>
        <w:rPr/>
        <w:tab/>
        <w:tab/>
        <w:tab/>
        <w:t>recs[i] = nullptr;</w:t>
      </w:r>
    </w:p>
    <w:p>
      <w:pPr>
        <w:pStyle w:val="Style40"/>
        <w:rPr>
          <w:lang w:val="en-US"/>
        </w:rPr>
      </w:pPr>
      <w:r>
        <w:rPr/>
        <w:tab/>
        <w:tab/>
        <w:t>}</w:t>
      </w:r>
    </w:p>
    <w:p>
      <w:pPr>
        <w:pStyle w:val="Style40"/>
        <w:rPr>
          <w:lang w:val="en-US"/>
        </w:rPr>
      </w:pPr>
      <w:r>
        <w:rPr/>
        <w:tab/>
        <w:tab/>
        <w:t xml:space="preserve">else </w:t>
      </w:r>
    </w:p>
    <w:p>
      <w:pPr>
        <w:pStyle w:val="Style40"/>
        <w:rPr>
          <w:lang w:val="en-US"/>
        </w:rPr>
      </w:pPr>
      <w:r>
        <w:rPr/>
        <w:tab/>
        <w:tab/>
        <w:tab/>
        <w:t>recs[i] = new TabRecord&lt;TKey, TData&gt;(*tmp);</w:t>
      </w:r>
    </w:p>
    <w:p>
      <w:pPr>
        <w:pStyle w:val="Style40"/>
        <w:rPr>
          <w:lang w:val="en-US"/>
        </w:rPr>
      </w:pPr>
      <w:r>
        <w:rPr/>
        <w:tab/>
        <w:t>}</w:t>
      </w:r>
    </w:p>
    <w:p>
      <w:pPr>
        <w:pStyle w:val="Style40"/>
        <w:rPr>
          <w:lang w:val="en-US"/>
        </w:rPr>
      </w:pPr>
      <w:r>
        <w:rPr/>
        <w:t>}</w:t>
      </w:r>
    </w:p>
    <w:p>
      <w:pPr>
        <w:pStyle w:val="Style40"/>
        <w:rPr>
          <w:lang w:val="en-US"/>
        </w:rPr>
      </w:pPr>
      <w:r>
        <w:rPr/>
        <w:t>template&lt;class TKey, class TData&gt;</w:t>
      </w:r>
    </w:p>
    <w:p>
      <w:pPr>
        <w:pStyle w:val="Style40"/>
        <w:rPr>
          <w:lang w:val="en-US"/>
        </w:rPr>
      </w:pPr>
      <w:r>
        <w:rPr/>
        <w:t>TArrayHashTable&lt;TKey, TData&gt;::~TArrayHashTable()</w:t>
      </w:r>
    </w:p>
    <w:p>
      <w:pPr>
        <w:pStyle w:val="Style40"/>
        <w:rPr>
          <w:lang w:val="en-US"/>
        </w:rPr>
      </w:pPr>
      <w:r>
        <w:rPr/>
        <w:t>{</w:t>
      </w:r>
    </w:p>
    <w:p>
      <w:pPr>
        <w:pStyle w:val="Style40"/>
        <w:rPr>
          <w:lang w:val="en-US"/>
        </w:rPr>
      </w:pPr>
      <w:r>
        <w:rPr/>
        <w:tab/>
        <w:t>for (int i = 0; i &lt; maxsize; i++)</w:t>
      </w:r>
    </w:p>
    <w:p>
      <w:pPr>
        <w:pStyle w:val="Style40"/>
        <w:rPr>
          <w:lang w:val="en-US"/>
        </w:rPr>
      </w:pPr>
      <w:r>
        <w:rPr/>
        <w:tab/>
        <w:t>{</w:t>
      </w:r>
    </w:p>
    <w:p>
      <w:pPr>
        <w:pStyle w:val="Style40"/>
        <w:rPr>
          <w:lang w:val="en-US"/>
        </w:rPr>
      </w:pPr>
      <w:r>
        <w:rPr/>
        <w:tab/>
        <w:tab/>
        <w:t>if (recs[i] != nullptr &amp;&amp; recs[i] != pMark)</w:t>
      </w:r>
    </w:p>
    <w:p>
      <w:pPr>
        <w:pStyle w:val="Style40"/>
        <w:rPr>
          <w:lang w:val="en-US"/>
        </w:rPr>
      </w:pPr>
      <w:r>
        <w:rPr/>
        <w:tab/>
        <w:tab/>
        <w:tab/>
        <w:t>delete recs[i];</w:t>
      </w:r>
    </w:p>
    <w:p>
      <w:pPr>
        <w:pStyle w:val="Style40"/>
        <w:rPr>
          <w:lang w:val="en-US"/>
        </w:rPr>
      </w:pPr>
      <w:r>
        <w:rPr/>
        <w:tab/>
        <w:t>}</w:t>
      </w:r>
    </w:p>
    <w:p>
      <w:pPr>
        <w:pStyle w:val="Style40"/>
        <w:rPr>
          <w:lang w:val="en-US"/>
        </w:rPr>
      </w:pPr>
      <w:r>
        <w:rPr/>
        <w:tab/>
        <w:t>if (recs)</w:t>
      </w:r>
    </w:p>
    <w:p>
      <w:pPr>
        <w:pStyle w:val="Style40"/>
        <w:rPr>
          <w:lang w:val="en-US"/>
        </w:rPr>
      </w:pPr>
      <w:r>
        <w:rPr/>
        <w:tab/>
        <w:tab/>
        <w:t>delete[] recs;</w:t>
      </w:r>
    </w:p>
    <w:p>
      <w:pPr>
        <w:pStyle w:val="Style40"/>
        <w:rPr>
          <w:lang w:val="en-US"/>
        </w:rPr>
      </w:pPr>
      <w:r>
        <w:rPr/>
        <w:tab/>
        <w:t>if (pMark)</w:t>
      </w:r>
    </w:p>
    <w:p>
      <w:pPr>
        <w:pStyle w:val="Style40"/>
        <w:rPr>
          <w:lang w:val="en-US"/>
        </w:rPr>
      </w:pPr>
      <w:r>
        <w:rPr/>
        <w:tab/>
        <w:tab/>
        <w:t>delete pMark;</w:t>
      </w:r>
    </w:p>
    <w:p>
      <w:pPr>
        <w:pStyle w:val="Style40"/>
        <w:rPr>
          <w:lang w:val="en-US"/>
        </w:rPr>
      </w:pPr>
      <w:r>
        <w:rPr/>
        <w:t>}</w:t>
      </w:r>
    </w:p>
    <w:p>
      <w:pPr>
        <w:pStyle w:val="Style40"/>
        <w:rPr>
          <w:lang w:val="en-US"/>
        </w:rPr>
      </w:pPr>
      <w:r>
        <w:rPr/>
        <w:t>template&lt;class TKey, class TData&gt;</w:t>
      </w:r>
    </w:p>
    <w:p>
      <w:pPr>
        <w:pStyle w:val="Style40"/>
        <w:rPr>
          <w:lang w:val="en-US"/>
        </w:rPr>
      </w:pPr>
      <w:r>
        <w:rPr/>
        <w:t>TabRecord&lt;TKey, TData&gt;* TArrayHashTable&lt;TKey, TData&gt;::Find(TKey k)</w:t>
      </w:r>
    </w:p>
    <w:p>
      <w:pPr>
        <w:pStyle w:val="Style40"/>
        <w:rPr>
          <w:lang w:val="en-US"/>
        </w:rPr>
      </w:pPr>
      <w:r>
        <w:rPr/>
        <w:t>{</w:t>
      </w:r>
    </w:p>
    <w:p>
      <w:pPr>
        <w:pStyle w:val="Style40"/>
        <w:rPr>
          <w:lang w:val="en-US"/>
        </w:rPr>
      </w:pPr>
      <w:r>
        <w:rPr/>
        <w:tab/>
        <w:t>currPos = hash_func(k);</w:t>
      </w:r>
    </w:p>
    <w:p>
      <w:pPr>
        <w:pStyle w:val="Style40"/>
        <w:rPr>
          <w:lang w:val="en-US"/>
        </w:rPr>
      </w:pPr>
      <w:r>
        <w:rPr/>
        <w:tab/>
        <w:t>for (int i = 0; i &lt; maxsize; i++)</w:t>
      </w:r>
    </w:p>
    <w:p>
      <w:pPr>
        <w:pStyle w:val="Style40"/>
        <w:rPr>
          <w:lang w:val="en-US"/>
        </w:rPr>
      </w:pPr>
      <w:r>
        <w:rPr/>
        <w:tab/>
        <w:t>{</w:t>
      </w:r>
    </w:p>
    <w:p>
      <w:pPr>
        <w:pStyle w:val="Style40"/>
        <w:rPr>
          <w:lang w:val="en-US"/>
        </w:rPr>
      </w:pPr>
      <w:r>
        <w:rPr/>
        <w:tab/>
        <w:tab/>
        <w:t>if (recs[currPos] == nullptr)</w:t>
      </w:r>
    </w:p>
    <w:p>
      <w:pPr>
        <w:pStyle w:val="Style40"/>
        <w:rPr>
          <w:lang w:val="en-US"/>
        </w:rPr>
      </w:pPr>
      <w:r>
        <w:rPr/>
        <w:tab/>
        <w:tab/>
        <w:tab/>
        <w:t>return nullptr;</w:t>
      </w:r>
    </w:p>
    <w:p>
      <w:pPr>
        <w:pStyle w:val="Style40"/>
        <w:rPr>
          <w:lang w:val="en-US"/>
        </w:rPr>
      </w:pPr>
      <w:r>
        <w:rPr/>
        <w:tab/>
        <w:tab/>
        <w:t>else if (recs[currPos] == pMark &amp;&amp; freePos == -1)</w:t>
      </w:r>
    </w:p>
    <w:p>
      <w:pPr>
        <w:pStyle w:val="Style40"/>
        <w:rPr>
          <w:lang w:val="en-US"/>
        </w:rPr>
      </w:pPr>
      <w:r>
        <w:rPr/>
        <w:tab/>
        <w:tab/>
        <w:tab/>
        <w:t>freePos = currPos;</w:t>
      </w:r>
    </w:p>
    <w:p>
      <w:pPr>
        <w:pStyle w:val="Style40"/>
        <w:rPr>
          <w:lang w:val="en-US"/>
        </w:rPr>
      </w:pPr>
      <w:r>
        <w:rPr/>
        <w:tab/>
        <w:tab/>
        <w:t>else if (recs[currPos]-&gt;GetKey() == k)</w:t>
      </w:r>
    </w:p>
    <w:p>
      <w:pPr>
        <w:pStyle w:val="Style40"/>
        <w:rPr>
          <w:lang w:val="en-US"/>
        </w:rPr>
      </w:pPr>
      <w:r>
        <w:rPr/>
        <w:tab/>
        <w:tab/>
        <w:tab/>
        <w:t>return recs[currPos];</w:t>
      </w:r>
    </w:p>
    <w:p>
      <w:pPr>
        <w:pStyle w:val="Style40"/>
        <w:rPr>
          <w:lang w:val="en-US"/>
        </w:rPr>
      </w:pPr>
      <w:r>
        <w:rPr/>
        <w:tab/>
        <w:tab/>
        <w:t>currPos = GetNextPos(currPos);</w:t>
      </w:r>
    </w:p>
    <w:p>
      <w:pPr>
        <w:pStyle w:val="Style40"/>
        <w:rPr>
          <w:lang w:val="en-US"/>
        </w:rPr>
      </w:pPr>
      <w:r>
        <w:rPr/>
        <w:tab/>
        <w:t>}</w:t>
      </w:r>
    </w:p>
    <w:p>
      <w:pPr>
        <w:pStyle w:val="Style40"/>
        <w:rPr>
          <w:lang w:val="en-US"/>
        </w:rPr>
      </w:pPr>
      <w:r>
        <w:rPr/>
        <w:tab/>
        <w:t>return nullptr;</w:t>
      </w:r>
    </w:p>
    <w:p>
      <w:pPr>
        <w:pStyle w:val="Style40"/>
        <w:rPr>
          <w:lang w:val="en-US"/>
        </w:rPr>
      </w:pPr>
      <w:r>
        <w:rPr/>
        <w:t>}</w:t>
      </w:r>
    </w:p>
    <w:p>
      <w:pPr>
        <w:pStyle w:val="Style40"/>
        <w:rPr>
          <w:lang w:val="en-US"/>
        </w:rPr>
      </w:pPr>
      <w:r>
        <w:rPr/>
        <w:t>template&lt;class TKey, class TData&gt;</w:t>
      </w:r>
    </w:p>
    <w:p>
      <w:pPr>
        <w:pStyle w:val="Style40"/>
        <w:rPr>
          <w:lang w:val="en-US"/>
        </w:rPr>
      </w:pPr>
      <w:r>
        <w:rPr/>
        <w:t>void TArrayHashTable&lt;TKey, TData&gt;::Insert(TKey k, TData* d)</w:t>
      </w:r>
    </w:p>
    <w:p>
      <w:pPr>
        <w:pStyle w:val="Style40"/>
        <w:rPr>
          <w:lang w:val="en-US"/>
        </w:rPr>
      </w:pPr>
      <w:r>
        <w:rPr/>
        <w:t>{</w:t>
      </w:r>
    </w:p>
    <w:p>
      <w:pPr>
        <w:pStyle w:val="Style40"/>
        <w:rPr>
          <w:lang w:val="en-US"/>
        </w:rPr>
      </w:pPr>
      <w:r>
        <w:rPr/>
        <w:tab/>
        <w:t>if (IsFull())</w:t>
      </w:r>
    </w:p>
    <w:p>
      <w:pPr>
        <w:pStyle w:val="Style40"/>
        <w:rPr>
          <w:lang w:val="en-US"/>
        </w:rPr>
      </w:pPr>
      <w:r>
        <w:rPr/>
        <w:tab/>
        <w:t>{</w:t>
      </w:r>
    </w:p>
    <w:p>
      <w:pPr>
        <w:pStyle w:val="Style40"/>
        <w:rPr>
          <w:lang w:val="en-US"/>
        </w:rPr>
      </w:pPr>
      <w:r>
        <w:rPr/>
        <w:tab/>
        <w:tab/>
        <w:t>string msg = "Error: hash table is full";</w:t>
      </w:r>
    </w:p>
    <w:p>
      <w:pPr>
        <w:pStyle w:val="Style40"/>
        <w:rPr>
          <w:lang w:val="en-US"/>
        </w:rPr>
      </w:pPr>
      <w:r>
        <w:rPr/>
        <w:tab/>
        <w:tab/>
        <w:t>throw msg;</w:t>
      </w:r>
    </w:p>
    <w:p>
      <w:pPr>
        <w:pStyle w:val="Style40"/>
        <w:rPr>
          <w:lang w:val="en-US"/>
        </w:rPr>
      </w:pPr>
      <w:r>
        <w:rPr/>
        <w:tab/>
        <w:t>}</w:t>
      </w:r>
    </w:p>
    <w:p>
      <w:pPr>
        <w:pStyle w:val="Style40"/>
        <w:rPr>
          <w:lang w:val="en-US"/>
        </w:rPr>
      </w:pPr>
      <w:r>
        <w:rPr/>
        <w:tab/>
        <w:t>if (Find(k) != nullptr &amp;&amp; freePos != -1)</w:t>
      </w:r>
    </w:p>
    <w:p>
      <w:pPr>
        <w:pStyle w:val="Style40"/>
        <w:rPr>
          <w:lang w:val="en-US"/>
        </w:rPr>
      </w:pPr>
      <w:r>
        <w:rPr/>
        <w:tab/>
        <w:tab/>
        <w:t>currPos = freePos;</w:t>
      </w:r>
    </w:p>
    <w:p>
      <w:pPr>
        <w:pStyle w:val="Style40"/>
        <w:rPr>
          <w:lang w:val="en-US"/>
        </w:rPr>
      </w:pPr>
      <w:r>
        <w:rPr/>
        <w:tab/>
        <w:t>recs[currPos] = new TabRecord&lt;TKey, TData&gt;(k, d);</w:t>
      </w:r>
    </w:p>
    <w:p>
      <w:pPr>
        <w:pStyle w:val="Style40"/>
        <w:rPr>
          <w:lang w:val="en-US"/>
        </w:rPr>
      </w:pPr>
      <w:r>
        <w:rPr/>
        <w:tab/>
        <w:t>Count++;</w:t>
      </w:r>
    </w:p>
    <w:p>
      <w:pPr>
        <w:pStyle w:val="Style40"/>
        <w:rPr>
          <w:lang w:val="en-US"/>
        </w:rPr>
      </w:pPr>
      <w:r>
        <w:rPr/>
        <w:t>}</w:t>
      </w:r>
    </w:p>
    <w:p>
      <w:pPr>
        <w:pStyle w:val="Style40"/>
        <w:rPr>
          <w:lang w:val="en-US"/>
        </w:rPr>
      </w:pPr>
      <w:r>
        <w:rPr/>
        <w:t>template&lt;class TKey, class TData&gt;</w:t>
      </w:r>
    </w:p>
    <w:p>
      <w:pPr>
        <w:pStyle w:val="Style40"/>
        <w:rPr>
          <w:lang w:val="en-US"/>
        </w:rPr>
      </w:pPr>
      <w:r>
        <w:rPr/>
        <w:t>void TArrayHashTable&lt;TKey, TData&gt;::Remove(TKey k)</w:t>
      </w:r>
    </w:p>
    <w:p>
      <w:pPr>
        <w:pStyle w:val="Style40"/>
        <w:rPr>
          <w:lang w:val="en-US"/>
        </w:rPr>
      </w:pPr>
      <w:r>
        <w:rPr/>
        <w:t>{</w:t>
      </w:r>
    </w:p>
    <w:p>
      <w:pPr>
        <w:pStyle w:val="Style40"/>
        <w:rPr>
          <w:lang w:val="en-US"/>
        </w:rPr>
      </w:pPr>
      <w:r>
        <w:rPr/>
        <w:tab/>
        <w:t>TabRecord&lt;TKey, TData&gt;* tmp = Find(k);</w:t>
      </w:r>
    </w:p>
    <w:p>
      <w:pPr>
        <w:pStyle w:val="Style40"/>
        <w:rPr>
          <w:lang w:val="en-US"/>
        </w:rPr>
      </w:pPr>
      <w:r>
        <w:rPr/>
        <w:tab/>
        <w:t>if (tmp == nullptr)</w:t>
      </w:r>
    </w:p>
    <w:p>
      <w:pPr>
        <w:pStyle w:val="Style40"/>
        <w:rPr>
          <w:lang w:val="en-US"/>
        </w:rPr>
      </w:pPr>
      <w:r>
        <w:rPr/>
        <w:tab/>
        <w:t>{</w:t>
      </w:r>
    </w:p>
    <w:p>
      <w:pPr>
        <w:pStyle w:val="Style40"/>
        <w:rPr>
          <w:lang w:val="en-US"/>
        </w:rPr>
      </w:pPr>
      <w:r>
        <w:rPr/>
        <w:tab/>
        <w:tab/>
        <w:t>string msg = "Error: hash table is empty";</w:t>
      </w:r>
    </w:p>
    <w:p>
      <w:pPr>
        <w:pStyle w:val="Style40"/>
        <w:rPr>
          <w:lang w:val="en-US"/>
        </w:rPr>
      </w:pPr>
      <w:r>
        <w:rPr/>
        <w:tab/>
        <w:tab/>
        <w:t>throw msg;</w:t>
      </w:r>
    </w:p>
    <w:p>
      <w:pPr>
        <w:pStyle w:val="Style40"/>
        <w:rPr>
          <w:lang w:val="en-US"/>
        </w:rPr>
      </w:pPr>
      <w:r>
        <w:rPr/>
        <w:tab/>
        <w:t>}</w:t>
      </w:r>
    </w:p>
    <w:p>
      <w:pPr>
        <w:pStyle w:val="Style40"/>
        <w:rPr>
          <w:lang w:val="en-US"/>
        </w:rPr>
      </w:pPr>
      <w:r>
        <w:rPr/>
        <w:tab/>
        <w:t>delete tmp;</w:t>
      </w:r>
    </w:p>
    <w:p>
      <w:pPr>
        <w:pStyle w:val="Style40"/>
        <w:rPr>
          <w:lang w:val="en-US"/>
        </w:rPr>
      </w:pPr>
      <w:r>
        <w:rPr/>
        <w:tab/>
        <w:t>recs[currPos] = pMark;</w:t>
      </w:r>
    </w:p>
    <w:p>
      <w:pPr>
        <w:pStyle w:val="Style40"/>
        <w:rPr>
          <w:lang w:val="en-US"/>
        </w:rPr>
      </w:pPr>
      <w:r>
        <w:rPr/>
        <w:tab/>
        <w:t>freePos = -1;</w:t>
      </w:r>
    </w:p>
    <w:p>
      <w:pPr>
        <w:pStyle w:val="Style40"/>
        <w:rPr>
          <w:lang w:val="en-US"/>
        </w:rPr>
      </w:pPr>
      <w:r>
        <w:rPr/>
        <w:tab/>
        <w:t>Count--;</w:t>
      </w:r>
    </w:p>
    <w:p>
      <w:pPr>
        <w:pStyle w:val="Style40"/>
        <w:rPr>
          <w:lang w:val="en-US"/>
        </w:rPr>
      </w:pPr>
      <w:r>
        <w:rPr/>
        <w:t>}</w:t>
      </w:r>
    </w:p>
    <w:p>
      <w:pPr>
        <w:pStyle w:val="Style40"/>
        <w:rPr>
          <w:lang w:val="en-US"/>
        </w:rPr>
      </w:pPr>
      <w:r>
        <w:rPr/>
        <w:t>template&lt;class TKey, class TData&gt;</w:t>
      </w:r>
    </w:p>
    <w:p>
      <w:pPr>
        <w:pStyle w:val="Style40"/>
        <w:rPr>
          <w:lang w:val="en-US"/>
        </w:rPr>
      </w:pPr>
      <w:r>
        <w:rPr/>
        <w:t>bool TArrayHashTable&lt;TKey, TData&gt;::Reset()</w:t>
      </w:r>
    </w:p>
    <w:p>
      <w:pPr>
        <w:pStyle w:val="Style40"/>
        <w:rPr>
          <w:lang w:val="en-US"/>
        </w:rPr>
      </w:pPr>
      <w:r>
        <w:rPr/>
        <w:t>{</w:t>
      </w:r>
    </w:p>
    <w:p>
      <w:pPr>
        <w:pStyle w:val="Style40"/>
        <w:rPr>
          <w:lang w:val="en-US"/>
        </w:rPr>
      </w:pPr>
      <w:r>
        <w:rPr/>
        <w:tab/>
        <w:t>currPos = 0;</w:t>
      </w:r>
    </w:p>
    <w:p>
      <w:pPr>
        <w:pStyle w:val="Style40"/>
        <w:rPr>
          <w:lang w:val="en-US"/>
        </w:rPr>
      </w:pPr>
      <w:r>
        <w:rPr/>
        <w:tab/>
        <w:t>while (!IsTabEnded())</w:t>
      </w:r>
    </w:p>
    <w:p>
      <w:pPr>
        <w:pStyle w:val="Style40"/>
        <w:rPr>
          <w:lang w:val="en-US"/>
        </w:rPr>
      </w:pPr>
      <w:r>
        <w:rPr/>
        <w:tab/>
        <w:t>{</w:t>
      </w:r>
    </w:p>
    <w:p>
      <w:pPr>
        <w:pStyle w:val="Style40"/>
        <w:rPr>
          <w:lang w:val="en-US"/>
        </w:rPr>
      </w:pPr>
      <w:r>
        <w:rPr/>
        <w:tab/>
        <w:tab/>
        <w:t>if (recs[currPos] != nullptr &amp;&amp; recs[currPos] != pMark)</w:t>
      </w:r>
    </w:p>
    <w:p>
      <w:pPr>
        <w:pStyle w:val="Style40"/>
        <w:rPr>
          <w:lang w:val="en-US"/>
        </w:rPr>
      </w:pPr>
      <w:r>
        <w:rPr/>
        <w:tab/>
        <w:tab/>
        <w:tab/>
        <w:t>break;</w:t>
      </w:r>
    </w:p>
    <w:p>
      <w:pPr>
        <w:pStyle w:val="Style40"/>
        <w:rPr>
          <w:lang w:val="en-US"/>
        </w:rPr>
      </w:pPr>
      <w:r>
        <w:rPr/>
        <w:tab/>
        <w:tab/>
        <w:t>currPos++;</w:t>
      </w:r>
    </w:p>
    <w:p>
      <w:pPr>
        <w:pStyle w:val="Style40"/>
        <w:rPr>
          <w:lang w:val="en-US"/>
        </w:rPr>
      </w:pPr>
      <w:r>
        <w:rPr/>
        <w:tab/>
        <w:t>}</w:t>
      </w:r>
    </w:p>
    <w:p>
      <w:pPr>
        <w:pStyle w:val="Style40"/>
        <w:rPr>
          <w:lang w:val="en-US"/>
        </w:rPr>
      </w:pPr>
      <w:r>
        <w:rPr/>
        <w:tab/>
        <w:t>return IsTabEnded();</w:t>
      </w:r>
    </w:p>
    <w:p>
      <w:pPr>
        <w:pStyle w:val="Style40"/>
        <w:rPr>
          <w:lang w:val="en-US"/>
        </w:rPr>
      </w:pPr>
      <w:r>
        <w:rPr/>
        <w:t>}</w:t>
      </w:r>
    </w:p>
    <w:p>
      <w:pPr>
        <w:pStyle w:val="Style40"/>
        <w:rPr>
          <w:lang w:val="en-US"/>
        </w:rPr>
      </w:pPr>
      <w:r>
        <w:rPr/>
        <w:t>template&lt;class TKey, class TData&gt;</w:t>
      </w:r>
    </w:p>
    <w:p>
      <w:pPr>
        <w:pStyle w:val="Style40"/>
        <w:rPr>
          <w:lang w:val="en-US"/>
        </w:rPr>
      </w:pPr>
      <w:r>
        <w:rPr/>
        <w:t>bool TArrayHashTable&lt;TKey, TData&gt;::Next()</w:t>
      </w:r>
    </w:p>
    <w:p>
      <w:pPr>
        <w:pStyle w:val="Style40"/>
        <w:rPr>
          <w:lang w:val="en-US"/>
        </w:rPr>
      </w:pPr>
      <w:r>
        <w:rPr/>
        <w:t>{</w:t>
      </w:r>
    </w:p>
    <w:p>
      <w:pPr>
        <w:pStyle w:val="Style40"/>
        <w:rPr>
          <w:lang w:val="en-US"/>
        </w:rPr>
      </w:pPr>
      <w:r>
        <w:rPr/>
        <w:tab/>
        <w:t>currPos++;</w:t>
      </w:r>
    </w:p>
    <w:p>
      <w:pPr>
        <w:pStyle w:val="Style40"/>
        <w:rPr>
          <w:lang w:val="en-US"/>
        </w:rPr>
      </w:pPr>
      <w:r>
        <w:rPr/>
        <w:tab/>
        <w:t>while (!IsTabEnded())</w:t>
      </w:r>
    </w:p>
    <w:p>
      <w:pPr>
        <w:pStyle w:val="Style40"/>
        <w:rPr>
          <w:lang w:val="en-US"/>
        </w:rPr>
      </w:pPr>
      <w:r>
        <w:rPr/>
        <w:tab/>
        <w:t>{</w:t>
      </w:r>
    </w:p>
    <w:p>
      <w:pPr>
        <w:pStyle w:val="Style40"/>
        <w:rPr>
          <w:lang w:val="en-US"/>
        </w:rPr>
      </w:pPr>
      <w:r>
        <w:rPr/>
        <w:tab/>
        <w:tab/>
        <w:t>if (recs[currPos] != nullptr &amp;&amp; recs[currPos] != pMark)</w:t>
      </w:r>
    </w:p>
    <w:p>
      <w:pPr>
        <w:pStyle w:val="Style40"/>
        <w:rPr>
          <w:lang w:val="en-US"/>
        </w:rPr>
      </w:pPr>
      <w:r>
        <w:rPr/>
        <w:tab/>
        <w:tab/>
        <w:tab/>
        <w:t>break;</w:t>
      </w:r>
    </w:p>
    <w:p>
      <w:pPr>
        <w:pStyle w:val="Style40"/>
        <w:rPr>
          <w:lang w:val="en-US"/>
        </w:rPr>
      </w:pPr>
      <w:r>
        <w:rPr/>
        <w:tab/>
        <w:tab/>
        <w:t>currPos++;</w:t>
      </w:r>
    </w:p>
    <w:p>
      <w:pPr>
        <w:pStyle w:val="Style40"/>
        <w:rPr>
          <w:lang w:val="en-US"/>
        </w:rPr>
      </w:pPr>
      <w:r>
        <w:rPr/>
        <w:tab/>
        <w:t>}</w:t>
      </w:r>
    </w:p>
    <w:p>
      <w:pPr>
        <w:pStyle w:val="Style40"/>
        <w:rPr>
          <w:lang w:val="en-US"/>
        </w:rPr>
      </w:pPr>
      <w:r>
        <w:rPr/>
        <w:tab/>
        <w:t>return IsTabEnded();</w:t>
      </w:r>
    </w:p>
    <w:p>
      <w:pPr>
        <w:pStyle w:val="Style40"/>
        <w:rPr>
          <w:lang w:val="en-US"/>
        </w:rPr>
      </w:pPr>
      <w:r>
        <w:rPr/>
        <w:t>}</w:t>
      </w:r>
    </w:p>
    <w:p>
      <w:pPr>
        <w:pStyle w:val="Style40"/>
        <w:rPr>
          <w:lang w:val="en-US"/>
        </w:rPr>
      </w:pPr>
      <w:r>
        <w:rPr/>
        <w:t>template&lt;class TKey, class TData&gt;</w:t>
      </w:r>
    </w:p>
    <w:p>
      <w:pPr>
        <w:pStyle w:val="Style40"/>
        <w:rPr>
          <w:lang w:val="en-US"/>
        </w:rPr>
      </w:pPr>
      <w:r>
        <w:rPr/>
        <w:t>TKey TArrayHashTable&lt;TKey,TData&gt;::GetKey() const</w:t>
      </w:r>
    </w:p>
    <w:p>
      <w:pPr>
        <w:pStyle w:val="Style40"/>
        <w:rPr>
          <w:lang w:val="en-US"/>
        </w:rPr>
      </w:pPr>
      <w:r>
        <w:rPr/>
        <w:t>{</w:t>
      </w:r>
    </w:p>
    <w:p>
      <w:pPr>
        <w:pStyle w:val="Style40"/>
        <w:rPr>
          <w:lang w:val="en-US"/>
        </w:rPr>
      </w:pPr>
      <w:r>
        <w:rPr/>
        <w:tab/>
        <w:t>if (currPos &lt; maxsize)</w:t>
      </w:r>
    </w:p>
    <w:p>
      <w:pPr>
        <w:pStyle w:val="Style40"/>
        <w:rPr>
          <w:lang w:val="en-US"/>
        </w:rPr>
      </w:pPr>
      <w:r>
        <w:rPr/>
        <w:tab/>
        <w:tab/>
        <w:t>return recs[currPos]-&gt;GetKey();</w:t>
      </w:r>
    </w:p>
    <w:p>
      <w:pPr>
        <w:pStyle w:val="Style40"/>
        <w:rPr>
          <w:lang w:val="en-US"/>
        </w:rPr>
      </w:pPr>
      <w:r>
        <w:rPr/>
        <w:tab/>
        <w:t>else</w:t>
      </w:r>
    </w:p>
    <w:p>
      <w:pPr>
        <w:pStyle w:val="Style40"/>
        <w:rPr>
          <w:lang w:val="en-US"/>
        </w:rPr>
      </w:pPr>
      <w:r>
        <w:rPr/>
        <w:tab/>
        <w:t>{</w:t>
      </w:r>
    </w:p>
    <w:p>
      <w:pPr>
        <w:pStyle w:val="Style40"/>
        <w:rPr>
          <w:lang w:val="en-US"/>
        </w:rPr>
      </w:pPr>
      <w:r>
        <w:rPr/>
        <w:tab/>
        <w:tab/>
        <w:t>string msg = "Error: Current position is out of range";</w:t>
      </w:r>
    </w:p>
    <w:p>
      <w:pPr>
        <w:pStyle w:val="Style40"/>
        <w:rPr>
          <w:lang w:val="en-US"/>
        </w:rPr>
      </w:pPr>
      <w:r>
        <w:rPr/>
        <w:tab/>
        <w:tab/>
        <w:t>throw msg;</w:t>
      </w:r>
    </w:p>
    <w:p>
      <w:pPr>
        <w:pStyle w:val="Style40"/>
        <w:rPr>
          <w:lang w:val="en-US"/>
        </w:rPr>
      </w:pPr>
      <w:r>
        <w:rPr/>
        <w:tab/>
        <w:t>}</w:t>
      </w:r>
    </w:p>
    <w:p>
      <w:pPr>
        <w:pStyle w:val="Style40"/>
        <w:rPr>
          <w:lang w:val="en-US"/>
        </w:rPr>
      </w:pPr>
      <w:r>
        <w:rPr/>
        <w:t>}</w:t>
      </w:r>
    </w:p>
    <w:p>
      <w:pPr>
        <w:pStyle w:val="Style40"/>
        <w:rPr>
          <w:lang w:val="en-US"/>
        </w:rPr>
      </w:pPr>
      <w:r>
        <w:rPr/>
        <w:t>template&lt;class TKey, class TData&gt;</w:t>
      </w:r>
    </w:p>
    <w:p>
      <w:pPr>
        <w:pStyle w:val="Style40"/>
        <w:rPr>
          <w:lang w:val="en-US"/>
        </w:rPr>
      </w:pPr>
      <w:r>
        <w:rPr/>
        <w:t>TData* TArrayHashTable&lt;TKey,TData&gt;::GetData() const</w:t>
      </w:r>
    </w:p>
    <w:p>
      <w:pPr>
        <w:pStyle w:val="Style40"/>
        <w:rPr>
          <w:lang w:val="en-US"/>
        </w:rPr>
      </w:pPr>
      <w:r>
        <w:rPr/>
        <w:t>{</w:t>
      </w:r>
    </w:p>
    <w:p>
      <w:pPr>
        <w:pStyle w:val="Style40"/>
        <w:rPr>
          <w:lang w:val="en-US"/>
        </w:rPr>
      </w:pPr>
      <w:r>
        <w:rPr/>
        <w:tab/>
        <w:t>if (currPos &lt; maxsize)</w:t>
      </w:r>
    </w:p>
    <w:p>
      <w:pPr>
        <w:pStyle w:val="Style40"/>
        <w:rPr>
          <w:lang w:val="en-US"/>
        </w:rPr>
      </w:pPr>
      <w:r>
        <w:rPr/>
        <w:tab/>
        <w:tab/>
        <w:t>return recs[currPos]-&gt;GetData();</w:t>
      </w:r>
    </w:p>
    <w:p>
      <w:pPr>
        <w:pStyle w:val="Style40"/>
        <w:rPr>
          <w:lang w:val="en-US"/>
        </w:rPr>
      </w:pPr>
      <w:r>
        <w:rPr/>
        <w:tab/>
        <w:t>else</w:t>
      </w:r>
    </w:p>
    <w:p>
      <w:pPr>
        <w:pStyle w:val="Style40"/>
        <w:rPr>
          <w:lang w:val="en-US"/>
        </w:rPr>
      </w:pPr>
      <w:r>
        <w:rPr/>
        <w:tab/>
        <w:t>{</w:t>
      </w:r>
    </w:p>
    <w:p>
      <w:pPr>
        <w:pStyle w:val="Style40"/>
        <w:rPr>
          <w:lang w:val="en-US"/>
        </w:rPr>
      </w:pPr>
      <w:r>
        <w:rPr/>
        <w:tab/>
        <w:tab/>
        <w:t>string msg = "Error: Current position is out of range";</w:t>
      </w:r>
    </w:p>
    <w:p>
      <w:pPr>
        <w:pStyle w:val="Style40"/>
        <w:rPr/>
      </w:pPr>
      <w:r>
        <w:rPr>
          <w:lang w:val="en-US"/>
        </w:rPr>
        <w:tab/>
        <w:tab/>
      </w:r>
      <w:r>
        <w:rPr/>
        <w:t>throw msg;</w:t>
      </w:r>
    </w:p>
    <w:p>
      <w:pPr>
        <w:pStyle w:val="Style40"/>
        <w:rPr/>
      </w:pPr>
      <w:r>
        <w:rPr/>
        <w:tab/>
        <w:t>}</w:t>
      </w:r>
    </w:p>
    <w:p>
      <w:pPr>
        <w:pStyle w:val="Style40"/>
        <w:rPr/>
      </w:pPr>
      <w:r>
        <w:rPr/>
        <w:t>}</w:t>
      </w:r>
    </w:p>
    <w:sectPr>
      <w:footerReference w:type="default" r:id="rId14"/>
      <w:type w:val="nextPage"/>
      <w:pgSz w:w="11906" w:h="16838"/>
      <w:pgMar w:left="1701" w:right="850" w:gutter="0" w:header="0" w:top="1134" w:footer="708"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Liberation Sans">
    <w:altName w:val="Arial"/>
    <w:charset w:val="cc"/>
    <w:family w:val="roman"/>
    <w:pitch w:val="variable"/>
  </w:font>
  <w:font w:name="Tahoma">
    <w:charset w:val="cc"/>
    <w:family w:val="roman"/>
    <w:pitch w:val="variable"/>
  </w:font>
  <w:font w:name="XO Thames">
    <w:charset w:val="cc"/>
    <w:family w:val="roman"/>
    <w:pitch w:val="variable"/>
  </w:font>
  <w:font w:name="Courier New">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43"/>
      <w:jc w:val="center"/>
      <w:rPr/>
    </w:pPr>
    <w:r>
      <w:rP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635</wp:posOffset>
              </wp:positionV>
              <wp:extent cx="513080" cy="173990"/>
              <wp:effectExtent l="0" t="0" r="0" b="0"/>
              <wp:wrapSquare wrapText="bothSides"/>
              <wp:docPr id="13" name="Picture 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32">
              <wp:simplePos x="0" y="0"/>
              <wp:positionH relativeFrom="margin">
                <wp:align>left</wp:align>
              </wp:positionH>
              <wp:positionV relativeFrom="paragraph">
                <wp:posOffset>635</wp:posOffset>
              </wp:positionV>
              <wp:extent cx="513080" cy="173990"/>
              <wp:effectExtent l="0" t="0" r="0" b="0"/>
              <wp:wrapSquare wrapText="bothSides"/>
              <wp:docPr id="14" name="Picture 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98">
              <wp:simplePos x="0" y="0"/>
              <wp:positionH relativeFrom="margin">
                <wp:align>left</wp:align>
              </wp:positionH>
              <wp:positionV relativeFrom="paragraph">
                <wp:posOffset>635</wp:posOffset>
              </wp:positionV>
              <wp:extent cx="513080" cy="173990"/>
              <wp:effectExtent l="0" t="0" r="0" b="0"/>
              <wp:wrapSquare wrapText="bothSides"/>
              <wp:docPr id="15" name="Picture 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264">
              <wp:simplePos x="0" y="0"/>
              <wp:positionH relativeFrom="margin">
                <wp:align>left</wp:align>
              </wp:positionH>
              <wp:positionV relativeFrom="paragraph">
                <wp:posOffset>635</wp:posOffset>
              </wp:positionV>
              <wp:extent cx="513080" cy="173990"/>
              <wp:effectExtent l="0" t="0" r="0" b="0"/>
              <wp:wrapSquare wrapText="bothSides"/>
              <wp:docPr id="16" name="Picture 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330">
              <wp:simplePos x="0" y="0"/>
              <wp:positionH relativeFrom="margin">
                <wp:posOffset>0</wp:posOffset>
              </wp:positionH>
              <wp:positionV relativeFrom="paragraph">
                <wp:posOffset>635</wp:posOffset>
              </wp:positionV>
              <wp:extent cx="513080" cy="173990"/>
              <wp:effectExtent l="0" t="0" r="0" b="0"/>
              <wp:wrapSquare wrapText="bothSides"/>
              <wp:docPr id="17" name="Picture 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5" path="m0,0l-2147483645,0l-2147483645,-2147483646l0,-2147483646xe" stroked="f" o:allowincell="f" style="position:absolute;margin-left:0pt;margin-top:0.05pt;width:40.35pt;height:13.65pt;mso-wrap-style:none;v-text-anchor:middle;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396">
              <wp:simplePos x="0" y="0"/>
              <wp:positionH relativeFrom="margin">
                <wp:align>left</wp:align>
              </wp:positionH>
              <wp:positionV relativeFrom="paragraph">
                <wp:posOffset>635</wp:posOffset>
              </wp:positionV>
              <wp:extent cx="513080" cy="173990"/>
              <wp:effectExtent l="0" t="0" r="0" b="0"/>
              <wp:wrapSquare wrapText="bothSides"/>
              <wp:docPr id="18" name="Picture 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462">
              <wp:simplePos x="0" y="0"/>
              <wp:positionH relativeFrom="margin">
                <wp:align>left</wp:align>
              </wp:positionH>
              <wp:positionV relativeFrom="paragraph">
                <wp:posOffset>635</wp:posOffset>
              </wp:positionV>
              <wp:extent cx="513080" cy="173990"/>
              <wp:effectExtent l="0" t="0" r="0" b="0"/>
              <wp:wrapSquare wrapText="bothSides"/>
              <wp:docPr id="19" name="Picture 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528">
              <wp:simplePos x="0" y="0"/>
              <wp:positionH relativeFrom="margin">
                <wp:align>left</wp:align>
              </wp:positionH>
              <wp:positionV relativeFrom="paragraph">
                <wp:posOffset>635</wp:posOffset>
              </wp:positionV>
              <wp:extent cx="513080" cy="173990"/>
              <wp:effectExtent l="0" t="0" r="0" b="0"/>
              <wp:wrapSquare wrapText="bothSides"/>
              <wp:docPr id="20" name="Picture 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594">
              <wp:simplePos x="0" y="0"/>
              <wp:positionH relativeFrom="margin">
                <wp:align>left</wp:align>
              </wp:positionH>
              <wp:positionV relativeFrom="paragraph">
                <wp:posOffset>635</wp:posOffset>
              </wp:positionV>
              <wp:extent cx="513080" cy="173990"/>
              <wp:effectExtent l="0" t="0" r="0" b="0"/>
              <wp:wrapSquare wrapText="bothSides"/>
              <wp:docPr id="21" name="Picture 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9"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660">
              <wp:simplePos x="0" y="0"/>
              <wp:positionH relativeFrom="margin">
                <wp:align>left</wp:align>
              </wp:positionH>
              <wp:positionV relativeFrom="paragraph">
                <wp:posOffset>635</wp:posOffset>
              </wp:positionV>
              <wp:extent cx="513080" cy="173990"/>
              <wp:effectExtent l="0" t="0" r="0" b="0"/>
              <wp:wrapSquare wrapText="bothSides"/>
              <wp:docPr id="22" name="Picture 1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726">
              <wp:simplePos x="0" y="0"/>
              <wp:positionH relativeFrom="margin">
                <wp:align>left</wp:align>
              </wp:positionH>
              <wp:positionV relativeFrom="paragraph">
                <wp:posOffset>635</wp:posOffset>
              </wp:positionV>
              <wp:extent cx="513080" cy="173990"/>
              <wp:effectExtent l="0" t="0" r="0" b="0"/>
              <wp:wrapSquare wrapText="bothSides"/>
              <wp:docPr id="23" name="Picture 1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792">
              <wp:simplePos x="0" y="0"/>
              <wp:positionH relativeFrom="margin">
                <wp:align>left</wp:align>
              </wp:positionH>
              <wp:positionV relativeFrom="paragraph">
                <wp:posOffset>635</wp:posOffset>
              </wp:positionV>
              <wp:extent cx="513080" cy="173990"/>
              <wp:effectExtent l="0" t="0" r="0" b="0"/>
              <wp:wrapSquare wrapText="bothSides"/>
              <wp:docPr id="24" name="Picture 1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858">
              <wp:simplePos x="0" y="0"/>
              <wp:positionH relativeFrom="margin">
                <wp:align>left</wp:align>
              </wp:positionH>
              <wp:positionV relativeFrom="paragraph">
                <wp:posOffset>635</wp:posOffset>
              </wp:positionV>
              <wp:extent cx="513080" cy="173990"/>
              <wp:effectExtent l="0" t="0" r="0" b="0"/>
              <wp:wrapSquare wrapText="bothSides"/>
              <wp:docPr id="25" name="Picture 1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924">
              <wp:simplePos x="0" y="0"/>
              <wp:positionH relativeFrom="margin">
                <wp:align>left</wp:align>
              </wp:positionH>
              <wp:positionV relativeFrom="paragraph">
                <wp:posOffset>635</wp:posOffset>
              </wp:positionV>
              <wp:extent cx="513080" cy="173990"/>
              <wp:effectExtent l="0" t="0" r="0" b="0"/>
              <wp:wrapSquare wrapText="bothSides"/>
              <wp:docPr id="26" name="Picture 1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990">
              <wp:simplePos x="0" y="0"/>
              <wp:positionH relativeFrom="margin">
                <wp:align>left</wp:align>
              </wp:positionH>
              <wp:positionV relativeFrom="paragraph">
                <wp:posOffset>635</wp:posOffset>
              </wp:positionV>
              <wp:extent cx="513080" cy="173990"/>
              <wp:effectExtent l="0" t="0" r="0" b="0"/>
              <wp:wrapSquare wrapText="bothSides"/>
              <wp:docPr id="27" name="Picture 1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056">
              <wp:simplePos x="0" y="0"/>
              <wp:positionH relativeFrom="margin">
                <wp:align>left</wp:align>
              </wp:positionH>
              <wp:positionV relativeFrom="paragraph">
                <wp:posOffset>635</wp:posOffset>
              </wp:positionV>
              <wp:extent cx="513080" cy="173990"/>
              <wp:effectExtent l="0" t="0" r="0" b="0"/>
              <wp:wrapSquare wrapText="bothSides"/>
              <wp:docPr id="28" name="Picture 1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122">
              <wp:simplePos x="0" y="0"/>
              <wp:positionH relativeFrom="margin">
                <wp:align>left</wp:align>
              </wp:positionH>
              <wp:positionV relativeFrom="paragraph">
                <wp:posOffset>635</wp:posOffset>
              </wp:positionV>
              <wp:extent cx="513080" cy="173990"/>
              <wp:effectExtent l="0" t="0" r="0" b="0"/>
              <wp:wrapSquare wrapText="bothSides"/>
              <wp:docPr id="29" name="Picture 1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188">
              <wp:simplePos x="0" y="0"/>
              <wp:positionH relativeFrom="margin">
                <wp:align>left</wp:align>
              </wp:positionH>
              <wp:positionV relativeFrom="paragraph">
                <wp:posOffset>635</wp:posOffset>
              </wp:positionV>
              <wp:extent cx="513080" cy="173990"/>
              <wp:effectExtent l="0" t="0" r="0" b="0"/>
              <wp:wrapSquare wrapText="bothSides"/>
              <wp:docPr id="30" name="Picture 1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254">
              <wp:simplePos x="0" y="0"/>
              <wp:positionH relativeFrom="margin">
                <wp:align>left</wp:align>
              </wp:positionH>
              <wp:positionV relativeFrom="paragraph">
                <wp:posOffset>635</wp:posOffset>
              </wp:positionV>
              <wp:extent cx="513080" cy="173990"/>
              <wp:effectExtent l="0" t="0" r="0" b="0"/>
              <wp:wrapSquare wrapText="bothSides"/>
              <wp:docPr id="31" name="Picture 1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19"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320">
              <wp:simplePos x="0" y="0"/>
              <wp:positionH relativeFrom="margin">
                <wp:align>left</wp:align>
              </wp:positionH>
              <wp:positionV relativeFrom="paragraph">
                <wp:posOffset>635</wp:posOffset>
              </wp:positionV>
              <wp:extent cx="513080" cy="173990"/>
              <wp:effectExtent l="0" t="0" r="0" b="0"/>
              <wp:wrapSquare wrapText="bothSides"/>
              <wp:docPr id="32" name="Picture 2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386">
              <wp:simplePos x="0" y="0"/>
              <wp:positionH relativeFrom="margin">
                <wp:align>left</wp:align>
              </wp:positionH>
              <wp:positionV relativeFrom="paragraph">
                <wp:posOffset>635</wp:posOffset>
              </wp:positionV>
              <wp:extent cx="513080" cy="173990"/>
              <wp:effectExtent l="0" t="0" r="0" b="0"/>
              <wp:wrapSquare wrapText="bothSides"/>
              <wp:docPr id="33" name="Picture 2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452">
              <wp:simplePos x="0" y="0"/>
              <wp:positionH relativeFrom="margin">
                <wp:align>left</wp:align>
              </wp:positionH>
              <wp:positionV relativeFrom="paragraph">
                <wp:posOffset>635</wp:posOffset>
              </wp:positionV>
              <wp:extent cx="513080" cy="173990"/>
              <wp:effectExtent l="0" t="0" r="0" b="0"/>
              <wp:wrapSquare wrapText="bothSides"/>
              <wp:docPr id="34" name="Picture 2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518">
              <wp:simplePos x="0" y="0"/>
              <wp:positionH relativeFrom="margin">
                <wp:align>left</wp:align>
              </wp:positionH>
              <wp:positionV relativeFrom="paragraph">
                <wp:posOffset>635</wp:posOffset>
              </wp:positionV>
              <wp:extent cx="513080" cy="173990"/>
              <wp:effectExtent l="0" t="0" r="0" b="0"/>
              <wp:wrapSquare wrapText="bothSides"/>
              <wp:docPr id="35" name="Picture 2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584">
              <wp:simplePos x="0" y="0"/>
              <wp:positionH relativeFrom="margin">
                <wp:align>left</wp:align>
              </wp:positionH>
              <wp:positionV relativeFrom="paragraph">
                <wp:posOffset>635</wp:posOffset>
              </wp:positionV>
              <wp:extent cx="513080" cy="173990"/>
              <wp:effectExtent l="0" t="0" r="0" b="0"/>
              <wp:wrapSquare wrapText="bothSides"/>
              <wp:docPr id="36" name="Picture 2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650">
              <wp:simplePos x="0" y="0"/>
              <wp:positionH relativeFrom="margin">
                <wp:align>left</wp:align>
              </wp:positionH>
              <wp:positionV relativeFrom="paragraph">
                <wp:posOffset>635</wp:posOffset>
              </wp:positionV>
              <wp:extent cx="513080" cy="173990"/>
              <wp:effectExtent l="0" t="0" r="0" b="0"/>
              <wp:wrapSquare wrapText="bothSides"/>
              <wp:docPr id="37" name="Picture 2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716">
              <wp:simplePos x="0" y="0"/>
              <wp:positionH relativeFrom="margin">
                <wp:align>left</wp:align>
              </wp:positionH>
              <wp:positionV relativeFrom="paragraph">
                <wp:posOffset>635</wp:posOffset>
              </wp:positionV>
              <wp:extent cx="513080" cy="173990"/>
              <wp:effectExtent l="0" t="0" r="0" b="0"/>
              <wp:wrapSquare wrapText="bothSides"/>
              <wp:docPr id="38" name="Picture 2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782">
              <wp:simplePos x="0" y="0"/>
              <wp:positionH relativeFrom="margin">
                <wp:align>left</wp:align>
              </wp:positionH>
              <wp:positionV relativeFrom="paragraph">
                <wp:posOffset>635</wp:posOffset>
              </wp:positionV>
              <wp:extent cx="513080" cy="173990"/>
              <wp:effectExtent l="0" t="0" r="0" b="0"/>
              <wp:wrapSquare wrapText="bothSides"/>
              <wp:docPr id="39" name="Picture 2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848">
              <wp:simplePos x="0" y="0"/>
              <wp:positionH relativeFrom="margin">
                <wp:align>left</wp:align>
              </wp:positionH>
              <wp:positionV relativeFrom="paragraph">
                <wp:posOffset>635</wp:posOffset>
              </wp:positionV>
              <wp:extent cx="513080" cy="173990"/>
              <wp:effectExtent l="0" t="0" r="0" b="0"/>
              <wp:wrapSquare wrapText="bothSides"/>
              <wp:docPr id="40" name="Picture 2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914">
              <wp:simplePos x="0" y="0"/>
              <wp:positionH relativeFrom="margin">
                <wp:align>right</wp:align>
              </wp:positionH>
              <wp:positionV relativeFrom="paragraph">
                <wp:posOffset>635</wp:posOffset>
              </wp:positionV>
              <wp:extent cx="513080" cy="173990"/>
              <wp:effectExtent l="0" t="0" r="0" b="0"/>
              <wp:wrapSquare wrapText="bothSides"/>
              <wp:docPr id="41" name="Picture 2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29" path="m0,0l-2147483645,0l-2147483645,-2147483646l0,-2147483646xe" stroked="f" o:allowincell="f" style="position:absolute;margin-left:427.3pt;margin-top:0.05pt;width:40.35pt;height:13.65pt;mso-wrap-style:none;v-text-anchor:middle;mso-position-horizontal:righ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1980">
              <wp:simplePos x="0" y="0"/>
              <wp:positionH relativeFrom="margin">
                <wp:align>left</wp:align>
              </wp:positionH>
              <wp:positionV relativeFrom="paragraph">
                <wp:posOffset>635</wp:posOffset>
              </wp:positionV>
              <wp:extent cx="513080" cy="173990"/>
              <wp:effectExtent l="0" t="0" r="0" b="0"/>
              <wp:wrapSquare wrapText="bothSides"/>
              <wp:docPr id="42" name="Picture 3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r>
                        </w:p>
                      </w:txbxContent>
                    </wps:txbx>
                    <wps:bodyPr lIns="0" rIns="0" tIns="0" bIns="0" anchor="t">
                      <a:spAutoFit/>
                    </wps:bodyPr>
                  </wps:wsp>
                </a:graphicData>
              </a:graphic>
            </wp:anchor>
          </w:drawing>
        </mc:Choice>
        <mc:Fallback>
          <w:pict>
            <v:rect id="shape_0" ID="Picture 3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Style51"/>
                      <w:rPr/>
                    </w:pPr>
                    <w:r>
                      <w:rPr/>
                    </w:r>
                  </w:p>
                </w:txbxContent>
              </v:textbox>
              <w10:wrap type="square"/>
            </v:rect>
          </w:pict>
        </mc:Fallback>
      </mc:AlternateContent>
      <mc:AlternateContent>
        <mc:Choice Requires="wps">
          <w:drawing>
            <wp:anchor behindDoc="0" distT="0" distB="0" distL="0" distR="0" simplePos="0" locked="0" layoutInCell="0" allowOverlap="1" relativeHeight="2046">
              <wp:simplePos x="0" y="0"/>
              <wp:positionH relativeFrom="margin">
                <wp:align>right</wp:align>
              </wp:positionH>
              <wp:positionV relativeFrom="paragraph">
                <wp:posOffset>635</wp:posOffset>
              </wp:positionV>
              <wp:extent cx="513080" cy="173990"/>
              <wp:effectExtent l="0" t="0" r="0" b="0"/>
              <wp:wrapSquare wrapText="bothSides"/>
              <wp:docPr id="43" name="Врезка3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Style51"/>
                            <w:rPr/>
                          </w:pPr>
                          <w:r>
                            <w:rPr/>
                            <w:fldChar w:fldCharType="begin"/>
                          </w:r>
                          <w:r>
                            <w:rPr/>
                            <w:instrText xml:space="preserve"> PAGE </w:instrText>
                          </w:r>
                          <w:r>
                            <w:rPr/>
                            <w:fldChar w:fldCharType="separate"/>
                          </w:r>
                          <w:r>
                            <w:rPr/>
                            <w:t>7</w:t>
                          </w:r>
                          <w:r>
                            <w:rPr/>
                            <w:fldChar w:fldCharType="end"/>
                          </w:r>
                        </w:p>
                      </w:txbxContent>
                    </wps:txbx>
                    <wps:bodyPr lIns="0" rIns="0" tIns="0" bIns="0" anchor="t">
                      <a:spAutoFit/>
                    </wps:bodyPr>
                  </wps:wsp>
                </a:graphicData>
              </a:graphic>
            </wp:anchor>
          </w:drawing>
        </mc:Choice>
        <mc:Fallback>
          <w:pict>
            <v:rect id="shape_0" ID="Врезка31" path="m0,0l-2147483645,0l-2147483645,-2147483646l0,-2147483646xe" stroked="f" o:allowincell="f" style="position:absolute;margin-left:427.3pt;margin-top:0.05pt;width:40.35pt;height:13.65pt;mso-wrap-style:square;v-text-anchor:top;mso-position-horizontal:right;mso-position-horizontal-relative:margin">
              <v:fill o:detectmouseclick="t" on="false"/>
              <v:stroke color="#3465a4" joinstyle="round" endcap="flat"/>
              <v:textbox>
                <w:txbxContent>
                  <w:p>
                    <w:pPr>
                      <w:pStyle w:val="Style51"/>
                      <w:rPr/>
                    </w:pPr>
                    <w:r>
                      <w:rPr/>
                      <w:fldChar w:fldCharType="begin"/>
                    </w:r>
                    <w:r>
                      <w:rPr/>
                      <w:instrText xml:space="preserve"> PAGE </w:instrText>
                    </w:r>
                    <w:r>
                      <w:rPr/>
                      <w:fldChar w:fldCharType="separate"/>
                    </w:r>
                    <w:r>
                      <w:rPr/>
                      <w:t>7</w:t>
                    </w:r>
                    <w:r>
                      <w:rPr/>
                      <w:fldChar w:fldCharType="end"/>
                    </w:r>
                  </w:p>
                </w:txbxContent>
              </v:textbox>
              <w10:wrap type="square"/>
            </v:rect>
          </w:pict>
        </mc:Fallback>
      </mc:AlternateContent>
    </w:r>
  </w:p>
  <w:p>
    <w:pPr>
      <w:pStyle w:val="Style43"/>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3.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5">
    <w:lvl w:ilvl="0">
      <w:start w:val="1"/>
      <w:numFmt w:val="decimal"/>
      <w:lvlText w:val="Рис.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2.%1"/>
      <w:lvlJc w:val="left"/>
      <w:pPr>
        <w:tabs>
          <w:tab w:val="num" w:pos="0"/>
        </w:tabs>
        <w:ind w:left="360" w:hanging="360"/>
      </w:pPr>
      <w:rPr/>
    </w:lvl>
    <w:lvl w:ilvl="1">
      <w:start w:val="1"/>
      <w:numFmt w:val="lowerLetter"/>
      <w:lvlText w:val="%2."/>
      <w:lvlJc w:val="left"/>
      <w:pPr>
        <w:tabs>
          <w:tab w:val="num" w:pos="0"/>
        </w:tabs>
        <w:ind w:left="2367" w:hanging="360"/>
      </w:pPr>
      <w:rPr/>
    </w:lvl>
    <w:lvl w:ilvl="2">
      <w:start w:val="1"/>
      <w:numFmt w:val="lowerRoman"/>
      <w:lvlText w:val="%3."/>
      <w:lvlJc w:val="right"/>
      <w:pPr>
        <w:tabs>
          <w:tab w:val="num" w:pos="0"/>
        </w:tabs>
        <w:ind w:left="3087" w:hanging="180"/>
      </w:pPr>
      <w:rPr/>
    </w:lvl>
    <w:lvl w:ilvl="3">
      <w:start w:val="1"/>
      <w:numFmt w:val="decimal"/>
      <w:lvlText w:val="%4."/>
      <w:lvlJc w:val="left"/>
      <w:pPr>
        <w:tabs>
          <w:tab w:val="num" w:pos="0"/>
        </w:tabs>
        <w:ind w:left="3807" w:hanging="360"/>
      </w:pPr>
      <w:rPr/>
    </w:lvl>
    <w:lvl w:ilvl="4">
      <w:start w:val="1"/>
      <w:numFmt w:val="lowerLetter"/>
      <w:lvlText w:val="%5."/>
      <w:lvlJc w:val="left"/>
      <w:pPr>
        <w:tabs>
          <w:tab w:val="num" w:pos="0"/>
        </w:tabs>
        <w:ind w:left="4527" w:hanging="360"/>
      </w:pPr>
      <w:rPr/>
    </w:lvl>
    <w:lvl w:ilvl="5">
      <w:start w:val="1"/>
      <w:numFmt w:val="lowerRoman"/>
      <w:lvlText w:val="%6."/>
      <w:lvlJc w:val="right"/>
      <w:pPr>
        <w:tabs>
          <w:tab w:val="num" w:pos="0"/>
        </w:tabs>
        <w:ind w:left="5247" w:hanging="180"/>
      </w:pPr>
      <w:rPr/>
    </w:lvl>
    <w:lvl w:ilvl="6">
      <w:start w:val="1"/>
      <w:numFmt w:val="decimal"/>
      <w:lvlText w:val="%7."/>
      <w:lvlJc w:val="left"/>
      <w:pPr>
        <w:tabs>
          <w:tab w:val="num" w:pos="0"/>
        </w:tabs>
        <w:ind w:left="5967" w:hanging="360"/>
      </w:pPr>
      <w:rPr/>
    </w:lvl>
    <w:lvl w:ilvl="7">
      <w:start w:val="1"/>
      <w:numFmt w:val="lowerLetter"/>
      <w:lvlText w:val="%8."/>
      <w:lvlJc w:val="left"/>
      <w:pPr>
        <w:tabs>
          <w:tab w:val="num" w:pos="0"/>
        </w:tabs>
        <w:ind w:left="6687" w:hanging="360"/>
      </w:pPr>
      <w:rPr/>
    </w:lvl>
    <w:lvl w:ilvl="8">
      <w:start w:val="1"/>
      <w:numFmt w:val="lowerRoman"/>
      <w:lvlText w:val="%9."/>
      <w:lvlJc w:val="right"/>
      <w:pPr>
        <w:tabs>
          <w:tab w:val="num" w:pos="0"/>
        </w:tabs>
        <w:ind w:left="7407" w:hanging="180"/>
      </w:pPr>
      <w:rPr/>
    </w:lvl>
  </w:abstractNum>
  <w:abstractNum w:abstractNumId="8">
    <w:lvl w:ilvl="0">
      <w:start w:val="1"/>
      <w:numFmt w:val="decimal"/>
      <w:lvlText w:val="3.%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0" w:hanging="0"/>
      </w:pPr>
      <w:rPr/>
    </w:lvl>
    <w:lvl w:ilvl="1">
      <w:start w:val="1"/>
      <w:numFmt w:val="decimal"/>
      <w:lvlText w:val="2.%2"/>
      <w:lvlJc w:val="left"/>
      <w:pPr>
        <w:tabs>
          <w:tab w:val="num" w:pos="0"/>
        </w:tabs>
        <w:ind w:left="0" w:firstLine="1080"/>
      </w:pPr>
      <w:rPr/>
    </w:lvl>
    <w:lvl w:ilvl="2">
      <w:start w:val="1"/>
      <w:numFmt w:val="decimal"/>
      <w:lvlText w:val="3.1.%3"/>
      <w:lvlJc w:val="right"/>
      <w:pPr>
        <w:tabs>
          <w:tab w:val="num" w:pos="0"/>
        </w:tabs>
        <w:ind w:left="0" w:firstLine="19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0" w:firstLine="360"/>
      </w:pPr>
      <w:rPr/>
    </w:lvl>
    <w:lvl w:ilvl="1">
      <w:start w:val="1"/>
      <w:numFmt w:val="decimal"/>
      <w:lvlText w:val="3.%2"/>
      <w:lvlJc w:val="left"/>
      <w:pPr>
        <w:tabs>
          <w:tab w:val="num" w:pos="0"/>
        </w:tabs>
        <w:ind w:left="0" w:hanging="0"/>
      </w:pPr>
      <w:rPr/>
    </w:lvl>
    <w:lvl w:ilvl="2">
      <w:start w:val="1"/>
      <w:numFmt w:val="decimal"/>
      <w:lvlText w:val="3.1.%3"/>
      <w:lvlJc w:val="right"/>
      <w:pPr>
        <w:tabs>
          <w:tab w:val="num" w:pos="0"/>
        </w:tabs>
        <w:ind w:left="0" w:firstLine="567"/>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0" w:hanging="0"/>
      </w:pPr>
      <w:rPr/>
    </w:lvl>
    <w:lvl w:ilvl="1">
      <w:start w:val="1"/>
      <w:numFmt w:val="decimal"/>
      <w:lvlText w:val="2.%2"/>
      <w:lvlJc w:val="left"/>
      <w:pPr>
        <w:tabs>
          <w:tab w:val="num" w:pos="0"/>
        </w:tabs>
        <w:ind w:left="0" w:firstLine="1080"/>
      </w:pPr>
      <w:rPr/>
    </w:lvl>
    <w:lvl w:ilvl="2">
      <w:start w:val="1"/>
      <w:numFmt w:val="decimal"/>
      <w:lvlText w:val="3.1.%3"/>
      <w:lvlJc w:val="right"/>
      <w:pPr>
        <w:tabs>
          <w:tab w:val="num" w:pos="0"/>
        </w:tabs>
        <w:ind w:left="0" w:firstLine="19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0" w:firstLine="360"/>
      </w:pPr>
      <w:rPr/>
    </w:lvl>
    <w:lvl w:ilvl="1">
      <w:start w:val="1"/>
      <w:numFmt w:val="decimal"/>
      <w:lvlText w:val="2.%2"/>
      <w:lvlJc w:val="left"/>
      <w:pPr>
        <w:tabs>
          <w:tab w:val="num" w:pos="0"/>
        </w:tabs>
        <w:ind w:left="0" w:hanging="0"/>
      </w:pPr>
      <w:rPr/>
    </w:lvl>
    <w:lvl w:ilvl="2">
      <w:start w:val="1"/>
      <w:numFmt w:val="decimal"/>
      <w:lvlText w:val="3.1.%3"/>
      <w:lvlJc w:val="right"/>
      <w:pPr>
        <w:tabs>
          <w:tab w:val="num" w:pos="0"/>
        </w:tabs>
        <w:ind w:left="0" w:firstLine="19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0" w:firstLine="360"/>
      </w:pPr>
      <w:rPr/>
    </w:lvl>
    <w:lvl w:ilvl="1">
      <w:start w:val="1"/>
      <w:numFmt w:val="decimal"/>
      <w:lvlText w:val="3.%2"/>
      <w:lvlJc w:val="left"/>
      <w:pPr>
        <w:tabs>
          <w:tab w:val="num" w:pos="0"/>
        </w:tabs>
        <w:ind w:left="0" w:hanging="0"/>
      </w:pPr>
      <w:rPr/>
    </w:lvl>
    <w:lvl w:ilvl="2">
      <w:start w:val="1"/>
      <w:numFmt w:val="decimal"/>
      <w:lvlText w:val="3.1.%3"/>
      <w:lvlJc w:val="right"/>
      <w:pPr>
        <w:tabs>
          <w:tab w:val="num" w:pos="0"/>
        </w:tabs>
        <w:ind w:left="0" w:hanging="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0" w:firstLine="360"/>
      </w:pPr>
      <w:rPr/>
    </w:lvl>
    <w:lvl w:ilvl="1">
      <w:start w:val="1"/>
      <w:numFmt w:val="decimal"/>
      <w:lvlText w:val="3.%2"/>
      <w:lvlJc w:val="left"/>
      <w:pPr>
        <w:tabs>
          <w:tab w:val="num" w:pos="0"/>
        </w:tabs>
        <w:ind w:left="0" w:hanging="0"/>
      </w:pPr>
      <w:rPr/>
    </w:lvl>
    <w:lvl w:ilvl="2">
      <w:start w:val="1"/>
      <w:numFmt w:val="decimal"/>
      <w:lvlText w:val="3.1.%3"/>
      <w:lvlJc w:val="right"/>
      <w:pPr>
        <w:tabs>
          <w:tab w:val="num" w:pos="0"/>
        </w:tabs>
        <w:ind w:left="0" w:firstLine="567"/>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0" w:firstLine="360"/>
      </w:pPr>
      <w:rPr/>
    </w:lvl>
    <w:lvl w:ilvl="1">
      <w:start w:val="1"/>
      <w:numFmt w:val="decimal"/>
      <w:lvlText w:val="3.%2"/>
      <w:lvlJc w:val="left"/>
      <w:pPr>
        <w:tabs>
          <w:tab w:val="num" w:pos="0"/>
        </w:tabs>
        <w:ind w:left="0" w:hanging="0"/>
      </w:pPr>
      <w:rPr/>
    </w:lvl>
    <w:lvl w:ilvl="2">
      <w:start w:val="1"/>
      <w:numFmt w:val="decimal"/>
      <w:lvlText w:val="3.1.%3"/>
      <w:lvlJc w:val="right"/>
      <w:pPr>
        <w:tabs>
          <w:tab w:val="num" w:pos="0"/>
        </w:tabs>
        <w:ind w:left="0" w:firstLine="567"/>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0" w:firstLine="360"/>
      </w:pPr>
      <w:rPr/>
    </w:lvl>
    <w:lvl w:ilvl="1">
      <w:start w:val="1"/>
      <w:numFmt w:val="decimal"/>
      <w:lvlText w:val="3.%2"/>
      <w:lvlJc w:val="left"/>
      <w:pPr>
        <w:tabs>
          <w:tab w:val="num" w:pos="0"/>
        </w:tabs>
        <w:ind w:left="0" w:hanging="0"/>
      </w:pPr>
      <w:rPr/>
    </w:lvl>
    <w:lvl w:ilvl="2">
      <w:start w:val="1"/>
      <w:numFmt w:val="decimal"/>
      <w:lvlText w:val="3.1.%3"/>
      <w:lvlJc w:val="right"/>
      <w:pPr>
        <w:tabs>
          <w:tab w:val="num" w:pos="0"/>
        </w:tabs>
        <w:ind w:left="0" w:firstLine="567"/>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0" w:firstLine="360"/>
      </w:pPr>
      <w:rPr/>
    </w:lvl>
    <w:lvl w:ilvl="1">
      <w:start w:val="1"/>
      <w:numFmt w:val="decimal"/>
      <w:lvlText w:val="3.%2"/>
      <w:lvlJc w:val="left"/>
      <w:pPr>
        <w:tabs>
          <w:tab w:val="num" w:pos="0"/>
        </w:tabs>
        <w:ind w:left="0" w:hanging="0"/>
      </w:pPr>
      <w:rPr/>
    </w:lvl>
    <w:lvl w:ilvl="2">
      <w:start w:val="1"/>
      <w:numFmt w:val="decimal"/>
      <w:lvlText w:val="3.1.%3"/>
      <w:lvlJc w:val="right"/>
      <w:pPr>
        <w:tabs>
          <w:tab w:val="num" w:pos="0"/>
        </w:tabs>
        <w:ind w:left="0" w:hanging="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0" w:hanging="0"/>
      </w:pPr>
      <w:rPr/>
    </w:lvl>
    <w:lvl w:ilvl="1">
      <w:start w:val="1"/>
      <w:numFmt w:val="decimal"/>
      <w:lvlText w:val="2.%2"/>
      <w:lvlJc w:val="left"/>
      <w:pPr>
        <w:tabs>
          <w:tab w:val="num" w:pos="0"/>
        </w:tabs>
        <w:ind w:left="0" w:firstLine="1080"/>
      </w:pPr>
      <w:rPr/>
    </w:lvl>
    <w:lvl w:ilvl="2">
      <w:start w:val="1"/>
      <w:numFmt w:val="decimal"/>
      <w:lvlText w:val="3.1.%3"/>
      <w:lvlJc w:val="right"/>
      <w:pPr>
        <w:tabs>
          <w:tab w:val="num" w:pos="0"/>
        </w:tabs>
        <w:ind w:left="0" w:firstLine="19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9"/>
  </w:num>
  <w:num w:numId="19">
    <w:abstractNumId w:val="9"/>
    <w:lvlOverride w:ilvl="0">
      <w:lvl w:ilvl="0">
        <w:start w:val="1"/>
        <w:numFmt w:val="decimal"/>
        <w:lvlText w:val="%1."/>
        <w:lvlJc w:val="left"/>
        <w:pPr>
          <w:tabs>
            <w:tab w:val="num" w:pos="0"/>
          </w:tabs>
          <w:ind w:left="0" w:firstLine="360"/>
        </w:pPr>
        <w:rPr/>
      </w:lvl>
    </w:lvlOverride>
    <w:lvlOverride w:ilvl="0">
      <w:startOverride w:val="1"/>
    </w:lvlOverride>
    <w:lvlOverride w:ilvl="1">
      <w:lvl w:ilvl="1">
        <w:start w:val="1"/>
        <w:numFmt w:val="decimal"/>
        <w:lvlText w:val="2.%2"/>
        <w:lvlJc w:val="left"/>
        <w:pPr>
          <w:tabs>
            <w:tab w:val="num" w:pos="0"/>
          </w:tabs>
          <w:ind w:left="0" w:hanging="0"/>
        </w:pPr>
        <w:rPr/>
      </w:lvl>
      <w:startOverride w:val="1"/>
    </w:lvlOverride>
  </w:num>
  <w:num w:numId="20">
    <w:abstractNumId w:val="20"/>
  </w:num>
  <w:num w:numId="21">
    <w:abstractNumId w:val="20"/>
    <w:lvlOverride w:ilvl="0">
      <w:lvl w:ilvl="0">
        <w:start w:val="1"/>
        <w:numFmt w:val="decimal"/>
        <w:lvlText w:val="%1."/>
        <w:lvlJc w:val="left"/>
        <w:pPr>
          <w:tabs>
            <w:tab w:val="num" w:pos="0"/>
          </w:tabs>
          <w:ind w:left="0" w:firstLine="360"/>
        </w:pPr>
        <w:rPr/>
      </w:lvl>
    </w:lvlOverride>
    <w:lvlOverride w:ilvl="0">
      <w:startOverride w:val="1"/>
    </w:lvlOverride>
    <w:lvlOverride w:ilvl="1">
      <w:lvl w:ilvl="1">
        <w:start w:val="1"/>
        <w:numFmt w:val="decimal"/>
        <w:lvlText w:val="3.%2"/>
        <w:lvlJc w:val="left"/>
        <w:pPr>
          <w:tabs>
            <w:tab w:val="num" w:pos="0"/>
          </w:tabs>
          <w:ind w:left="0" w:hanging="0"/>
        </w:pPr>
        <w:rPr/>
      </w:lvl>
      <w:startOverride w:val="1"/>
    </w:lvlOverride>
    <w:lvlOverride w:ilvl="1">
      <w:startOverride w:val="1"/>
    </w:lvlOverride>
    <w:lvlOverride w:ilvl="2">
      <w:lvl w:ilvl="2">
        <w:start w:val="1"/>
        <w:numFmt w:val="decimal"/>
        <w:lvlText w:val="3.1.%3"/>
        <w:lvlJc w:val="right"/>
        <w:pPr>
          <w:tabs>
            <w:tab w:val="num" w:pos="0"/>
          </w:tabs>
          <w:ind w:left="0" w:hanging="0"/>
        </w:pPr>
        <w:rPr/>
      </w:lvl>
    </w:lvlOverride>
  </w:num>
  <w:num w:numId="22">
    <w:abstractNumId w:val="20"/>
    <w:lvlOverride w:ilvl="0">
      <w:lvl w:ilvl="0">
        <w:start w:val="1"/>
        <w:numFmt w:val="decimal"/>
        <w:lvlText w:val="%1."/>
        <w:lvlJc w:val="left"/>
        <w:pPr>
          <w:tabs>
            <w:tab w:val="num" w:pos="0"/>
          </w:tabs>
          <w:ind w:left="0" w:firstLine="360"/>
        </w:pPr>
        <w:rPr/>
      </w:lvl>
    </w:lvlOverride>
    <w:lvlOverride w:ilvl="0">
      <w:startOverride w:val="1"/>
    </w:lvlOverride>
    <w:lvlOverride w:ilvl="1">
      <w:lvl w:ilvl="1">
        <w:start w:val="1"/>
        <w:numFmt w:val="decimal"/>
        <w:lvlText w:val="3.%2"/>
        <w:lvlJc w:val="left"/>
        <w:pPr>
          <w:tabs>
            <w:tab w:val="num" w:pos="0"/>
          </w:tabs>
          <w:ind w:left="0" w:hanging="0"/>
        </w:pPr>
        <w:rPr/>
      </w:lvl>
    </w:lvlOverride>
    <w:lvlOverride w:ilvl="1">
      <w:startOverride w:val="1"/>
    </w:lvlOverride>
    <w:lvlOverride w:ilvl="2">
      <w:lvl w:ilvl="2">
        <w:start w:val="1"/>
        <w:numFmt w:val="decimal"/>
        <w:lvlText w:val="3.1.%3"/>
        <w:lvlJc w:val="right"/>
        <w:pPr>
          <w:tabs>
            <w:tab w:val="num" w:pos="0"/>
          </w:tabs>
          <w:ind w:left="0" w:firstLine="567"/>
        </w:pPr>
        <w:rPr/>
      </w:lvl>
      <w:startOverride w:val="1"/>
    </w:lvlOverride>
  </w:num>
  <w:num w:numId="23">
    <w:abstractNumId w:val="20"/>
    <w:lvlOverride w:ilvl="0">
      <w:lvl w:ilvl="0">
        <w:start w:val="1"/>
        <w:numFmt w:val="decimal"/>
        <w:lvlText w:val="%1."/>
        <w:lvlJc w:val="left"/>
        <w:pPr>
          <w:tabs>
            <w:tab w:val="num" w:pos="0"/>
          </w:tabs>
          <w:ind w:left="0" w:firstLine="360"/>
        </w:pPr>
        <w:rPr/>
      </w:lvl>
    </w:lvlOverride>
    <w:lvlOverride w:ilvl="0">
      <w:startOverride w:val="1"/>
    </w:lvlOverride>
    <w:lvlOverride w:ilvl="1">
      <w:lvl w:ilvl="1">
        <w:start w:val="1"/>
        <w:numFmt w:val="decimal"/>
        <w:lvlText w:val="3.%2"/>
        <w:lvlJc w:val="left"/>
        <w:pPr>
          <w:tabs>
            <w:tab w:val="num" w:pos="0"/>
          </w:tabs>
          <w:ind w:left="0" w:hanging="0"/>
        </w:pPr>
        <w:rPr/>
      </w:lvl>
    </w:lvlOverride>
    <w:lvlOverride w:ilvl="1">
      <w:startOverride w:val="1"/>
    </w:lvlOverride>
    <w:lvlOverride w:ilvl="2">
      <w:lvl w:ilvl="2">
        <w:start w:val="1"/>
        <w:numFmt w:val="decimal"/>
        <w:lvlText w:val="3.1.%3"/>
        <w:lvlJc w:val="right"/>
        <w:pPr>
          <w:tabs>
            <w:tab w:val="num" w:pos="0"/>
          </w:tabs>
          <w:ind w:left="0" w:firstLine="567"/>
        </w:pPr>
        <w:rPr/>
      </w:lvl>
      <w:startOverride w:val="1"/>
    </w:lvlOverride>
  </w:num>
  <w:num w:numId="24">
    <w:abstractNumId w:val="16"/>
    <w:lvlOverride w:ilvl="0">
      <w:startOverride w:val="1"/>
    </w:lvlOverride>
    <w:lvlOverride w:ilvl="1">
      <w:startOverride w:val="1"/>
    </w:lvlOverride>
    <w:lvlOverride w:ilvl="2">
      <w:startOverride w:val="1"/>
    </w:lvlOverride>
  </w:num>
  <w:num w:numId="25">
    <w:abstractNumId w:val="17"/>
    <w:lvlOverride w:ilvl="0">
      <w:startOverride w:val="1"/>
    </w:lvlOverride>
    <w:lvlOverride w:ilvl="1">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color w:val="000000"/>
        <w:sz w:val="22"/>
        <w:lang w:val="ru-RU" w:eastAsia="ru-RU" w:bidi="ar-SA"/>
      </w:rPr>
    </w:rPrDefault>
    <w:pPrDefault>
      <w:pPr>
        <w:suppressAutoHyphens w:val="true"/>
      </w:pPr>
    </w:pPrDefault>
  </w:docDefaults>
  <w:style w:type="paragraph" w:styleId="Normal">
    <w:name w:val="Normal"/>
    <w:link w:val="11"/>
    <w:qFormat/>
    <w:pPr>
      <w:widowControl/>
      <w:suppressAutoHyphens w:val="true"/>
      <w:kinsoku w:val="true"/>
      <w:overflowPunct w:val="true"/>
      <w:autoSpaceDE w:val="true"/>
      <w:bidi w:val="0"/>
      <w:spacing w:lineRule="auto" w:line="360" w:before="0" w:after="0"/>
      <w:ind w:left="0" w:right="0" w:firstLine="567"/>
      <w:jc w:val="both"/>
    </w:pPr>
    <w:rPr>
      <w:rFonts w:ascii="Times New Roman" w:hAnsi="Times New Roman" w:eastAsia="Times New Roman" w:cs="Times New Roman"/>
      <w:color w:val="000000"/>
      <w:kern w:val="0"/>
      <w:sz w:val="24"/>
      <w:szCs w:val="20"/>
      <w:lang w:val="ru-RU" w:eastAsia="ru-RU" w:bidi="ar-SA"/>
    </w:rPr>
  </w:style>
  <w:style w:type="paragraph" w:styleId="1">
    <w:name w:val="Heading 1"/>
    <w:link w:val="116"/>
    <w:qFormat/>
    <w:pPr>
      <w:widowControl/>
      <w:numPr>
        <w:ilvl w:val="0"/>
        <w:numId w:val="0"/>
      </w:numPr>
      <w:suppressAutoHyphens w:val="true"/>
      <w:kinsoku w:val="true"/>
      <w:overflowPunct w:val="true"/>
      <w:autoSpaceDE w:val="true"/>
      <w:bidi w:val="0"/>
      <w:spacing w:before="0" w:after="0"/>
      <w:jc w:val="left"/>
      <w:outlineLvl w:val="0"/>
    </w:pPr>
    <w:rPr>
      <w:rFonts w:ascii="Times New Roman" w:hAnsi="Times New Roman" w:eastAsia="Times New Roman" w:cs="Times New Roman"/>
      <w:b/>
      <w:color w:val="000000"/>
      <w:kern w:val="0"/>
      <w:sz w:val="36"/>
      <w:szCs w:val="20"/>
      <w:lang w:val="ru-RU" w:eastAsia="ru-RU" w:bidi="ar-SA"/>
    </w:rPr>
  </w:style>
  <w:style w:type="paragraph" w:styleId="2">
    <w:name w:val="Heading 2"/>
    <w:basedOn w:val="Normal"/>
    <w:next w:val="Normal"/>
    <w:link w:val="212"/>
    <w:qFormat/>
    <w:pPr>
      <w:numPr>
        <w:ilvl w:val="0"/>
        <w:numId w:val="7"/>
      </w:numPr>
      <w:spacing w:lineRule="auto" w:line="240"/>
      <w:outlineLvl w:val="1"/>
    </w:pPr>
    <w:rPr>
      <w:b/>
      <w:color w:val="auto"/>
      <w:sz w:val="32"/>
    </w:rPr>
  </w:style>
  <w:style w:type="paragraph" w:styleId="3">
    <w:name w:val="Heading 3"/>
    <w:next w:val="Normal"/>
    <w:link w:val="312"/>
    <w:qFormat/>
    <w:pPr>
      <w:widowControl/>
      <w:numPr>
        <w:ilvl w:val="0"/>
        <w:numId w:val="0"/>
      </w:numPr>
      <w:suppressAutoHyphens w:val="true"/>
      <w:kinsoku w:val="true"/>
      <w:overflowPunct w:val="true"/>
      <w:autoSpaceDE w:val="true"/>
      <w:bidi w:val="0"/>
      <w:spacing w:before="0" w:after="0"/>
      <w:jc w:val="left"/>
      <w:outlineLvl w:val="2"/>
    </w:pPr>
    <w:rPr>
      <w:rFonts w:ascii="Times New Roman" w:hAnsi="Times New Roman" w:eastAsia="Times New Roman" w:cs="Times New Roman"/>
      <w:b/>
      <w:color w:val="000000"/>
      <w:kern w:val="0"/>
      <w:sz w:val="28"/>
      <w:szCs w:val="20"/>
      <w:lang w:val="ru-RU" w:eastAsia="ru-RU" w:bidi="ar-SA"/>
    </w:rPr>
  </w:style>
  <w:style w:type="paragraph" w:styleId="4">
    <w:name w:val="Heading 4"/>
    <w:next w:val="Normal"/>
    <w:link w:val="412"/>
    <w:qFormat/>
    <w:pPr>
      <w:widowControl/>
      <w:numPr>
        <w:ilvl w:val="0"/>
        <w:numId w:val="0"/>
      </w:numPr>
      <w:suppressAutoHyphens w:val="true"/>
      <w:kinsoku w:val="true"/>
      <w:overflowPunct w:val="true"/>
      <w:autoSpaceDE w:val="true"/>
      <w:bidi w:val="0"/>
      <w:spacing w:before="0" w:after="0"/>
      <w:jc w:val="left"/>
      <w:outlineLvl w:val="3"/>
    </w:pPr>
    <w:rPr>
      <w:rFonts w:ascii="Cambria" w:hAnsi="Cambria" w:eastAsia="Times New Roman" w:cs="Times New Roman"/>
      <w:b/>
      <w:i/>
      <w:color w:val="4F81BD"/>
      <w:kern w:val="0"/>
      <w:sz w:val="22"/>
      <w:szCs w:val="20"/>
      <w:lang w:val="ru-RU" w:eastAsia="ru-RU" w:bidi="ar-SA"/>
    </w:rPr>
  </w:style>
  <w:style w:type="paragraph" w:styleId="5">
    <w:name w:val="Heading 5"/>
    <w:next w:val="Normal"/>
    <w:link w:val="512"/>
    <w:qFormat/>
    <w:pPr>
      <w:widowControl/>
      <w:numPr>
        <w:ilvl w:val="0"/>
        <w:numId w:val="0"/>
      </w:numPr>
      <w:suppressAutoHyphens w:val="true"/>
      <w:kinsoku w:val="true"/>
      <w:overflowPunct w:val="true"/>
      <w:autoSpaceDE w:val="true"/>
      <w:bidi w:val="0"/>
      <w:spacing w:before="0" w:after="0"/>
      <w:jc w:val="left"/>
      <w:outlineLvl w:val="4"/>
    </w:pPr>
    <w:rPr>
      <w:rFonts w:ascii="Cambria" w:hAnsi="Cambria" w:eastAsia="Times New Roman" w:cs="Times New Roman"/>
      <w:color w:val="243F60"/>
      <w:kern w:val="0"/>
      <w:sz w:val="22"/>
      <w:szCs w:val="20"/>
      <w:lang w:val="ru-RU" w:eastAsia="ru-RU" w:bidi="ar-SA"/>
    </w:rPr>
  </w:style>
  <w:style w:type="paragraph" w:styleId="6">
    <w:name w:val="Heading 6"/>
    <w:next w:val="Normal"/>
    <w:link w:val="612"/>
    <w:qFormat/>
    <w:pPr>
      <w:widowControl/>
      <w:numPr>
        <w:ilvl w:val="0"/>
        <w:numId w:val="0"/>
      </w:numPr>
      <w:suppressAutoHyphens w:val="true"/>
      <w:kinsoku w:val="true"/>
      <w:overflowPunct w:val="true"/>
      <w:autoSpaceDE w:val="true"/>
      <w:bidi w:val="0"/>
      <w:spacing w:before="0" w:after="0"/>
      <w:jc w:val="left"/>
      <w:outlineLvl w:val="5"/>
    </w:pPr>
    <w:rPr>
      <w:rFonts w:ascii="Cambria" w:hAnsi="Cambria" w:eastAsia="Times New Roman" w:cs="Times New Roman"/>
      <w:i/>
      <w:color w:val="243F60"/>
      <w:kern w:val="0"/>
      <w:sz w:val="22"/>
      <w:szCs w:val="20"/>
      <w:lang w:val="ru-RU" w:eastAsia="ru-RU" w:bidi="ar-SA"/>
    </w:rPr>
  </w:style>
  <w:style w:type="paragraph" w:styleId="7">
    <w:name w:val="Heading 7"/>
    <w:link w:val="712"/>
    <w:qFormat/>
    <w:pPr>
      <w:widowControl/>
      <w:numPr>
        <w:ilvl w:val="0"/>
        <w:numId w:val="0"/>
      </w:numPr>
      <w:suppressAutoHyphens w:val="true"/>
      <w:kinsoku w:val="true"/>
      <w:overflowPunct w:val="true"/>
      <w:autoSpaceDE w:val="true"/>
      <w:bidi w:val="0"/>
      <w:spacing w:before="0" w:after="0"/>
      <w:jc w:val="left"/>
      <w:outlineLvl w:val="6"/>
    </w:pPr>
    <w:rPr>
      <w:rFonts w:ascii="Cambria" w:hAnsi="Cambria" w:eastAsia="Times New Roman" w:cs="Times New Roman"/>
      <w:i/>
      <w:color w:val="404040"/>
      <w:kern w:val="0"/>
      <w:sz w:val="22"/>
      <w:szCs w:val="20"/>
      <w:lang w:val="ru-RU" w:eastAsia="ru-RU" w:bidi="ar-SA"/>
    </w:rPr>
  </w:style>
  <w:style w:type="paragraph" w:styleId="8">
    <w:name w:val="Heading 8"/>
    <w:link w:val="812"/>
    <w:qFormat/>
    <w:pPr>
      <w:widowControl/>
      <w:numPr>
        <w:ilvl w:val="0"/>
        <w:numId w:val="0"/>
      </w:numPr>
      <w:suppressAutoHyphens w:val="true"/>
      <w:kinsoku w:val="true"/>
      <w:overflowPunct w:val="true"/>
      <w:autoSpaceDE w:val="true"/>
      <w:bidi w:val="0"/>
      <w:spacing w:before="0" w:after="0"/>
      <w:jc w:val="left"/>
      <w:outlineLvl w:val="7"/>
    </w:pPr>
    <w:rPr>
      <w:rFonts w:ascii="Cambria" w:hAnsi="Cambria" w:eastAsia="Times New Roman" w:cs="Times New Roman"/>
      <w:color w:val="404040"/>
      <w:kern w:val="0"/>
      <w:sz w:val="20"/>
      <w:szCs w:val="20"/>
      <w:lang w:val="ru-RU" w:eastAsia="ru-RU" w:bidi="ar-SA"/>
    </w:rPr>
  </w:style>
  <w:style w:type="paragraph" w:styleId="9">
    <w:name w:val="Heading 9"/>
    <w:next w:val="Normal"/>
    <w:link w:val="911"/>
    <w:qFormat/>
    <w:pPr>
      <w:widowControl/>
      <w:numPr>
        <w:ilvl w:val="0"/>
        <w:numId w:val="0"/>
      </w:numPr>
      <w:suppressAutoHyphens w:val="true"/>
      <w:kinsoku w:val="true"/>
      <w:overflowPunct w:val="true"/>
      <w:autoSpaceDE w:val="true"/>
      <w:bidi w:val="0"/>
      <w:spacing w:before="0" w:after="0"/>
      <w:jc w:val="left"/>
      <w:outlineLvl w:val="8"/>
    </w:pPr>
    <w:rPr>
      <w:rFonts w:ascii="Cambria" w:hAnsi="Cambria" w:eastAsia="Times New Roman" w:cs="Times New Roman"/>
      <w:i/>
      <w:color w:val="404040"/>
      <w:kern w:val="0"/>
      <w:sz w:val="20"/>
      <w:szCs w:val="20"/>
      <w:lang w:val="ru-RU" w:eastAsia="ru-RU" w:bidi="ar-SA"/>
    </w:rPr>
  </w:style>
  <w:style w:type="character" w:styleId="DefaultParagraphFont">
    <w:name w:val="Default Paragraph Font"/>
    <w:qFormat/>
    <w:rPr/>
  </w:style>
  <w:style w:type="character" w:styleId="11">
    <w:name w:val="Обычный1"/>
    <w:link w:val="126"/>
    <w:qFormat/>
    <w:rPr>
      <w:rFonts w:ascii="Times New Roman" w:hAnsi="Times New Roman"/>
      <w:color w:val="000000"/>
      <w:spacing w:val="0"/>
      <w:sz w:val="24"/>
    </w:rPr>
  </w:style>
  <w:style w:type="character" w:styleId="12">
    <w:name w:val="Название объекта1"/>
    <w:link w:val="123"/>
    <w:qFormat/>
    <w:rPr>
      <w:rFonts w:ascii="Calibri" w:hAnsi="Calibri"/>
      <w:i/>
      <w:color w:val="000000"/>
      <w:spacing w:val="0"/>
      <w:sz w:val="24"/>
    </w:rPr>
  </w:style>
  <w:style w:type="character" w:styleId="Style5">
    <w:name w:val="Подзаголовок Знак"/>
    <w:basedOn w:val="11"/>
    <w:link w:val="Style33"/>
    <w:qFormat/>
    <w:rPr>
      <w:rFonts w:ascii="Cambria" w:hAnsi="Cambria"/>
      <w:i/>
      <w:color w:val="4F81BD"/>
      <w:spacing w:val="15"/>
      <w:sz w:val="24"/>
    </w:rPr>
  </w:style>
  <w:style w:type="character" w:styleId="Contents2">
    <w:name w:val="Contents 2"/>
    <w:qFormat/>
    <w:rPr>
      <w:rFonts w:ascii="Calibri" w:hAnsi="Calibri"/>
      <w:color w:val="000000"/>
      <w:spacing w:val="0"/>
      <w:sz w:val="22"/>
    </w:rPr>
  </w:style>
  <w:style w:type="character" w:styleId="21">
    <w:name w:val="Оглавление 2 Знак1"/>
    <w:basedOn w:val="11"/>
    <w:link w:val="Contents21"/>
    <w:qFormat/>
    <w:rPr>
      <w:rFonts w:ascii="Times New Roman" w:hAnsi="Times New Roman"/>
      <w:color w:val="000000"/>
      <w:spacing w:val="0"/>
      <w:sz w:val="24"/>
    </w:rPr>
  </w:style>
  <w:style w:type="character" w:styleId="41">
    <w:name w:val="Оглавление 4 Знак1"/>
    <w:qFormat/>
    <w:rPr>
      <w:rFonts w:ascii="Times New Roman" w:hAnsi="Times New Roman"/>
      <w:color w:val="000000"/>
      <w:spacing w:val="0"/>
      <w:sz w:val="24"/>
    </w:rPr>
  </w:style>
  <w:style w:type="character" w:styleId="42">
    <w:name w:val="Оглавление 4 Знак"/>
    <w:link w:val="47"/>
    <w:qFormat/>
    <w:rPr>
      <w:rFonts w:ascii="Calibri" w:hAnsi="Calibri"/>
      <w:color w:val="000000"/>
      <w:spacing w:val="0"/>
      <w:sz w:val="22"/>
    </w:rPr>
  </w:style>
  <w:style w:type="character" w:styleId="ContentsHeading">
    <w:name w:val="Contents Heading"/>
    <w:basedOn w:val="24"/>
    <w:qFormat/>
    <w:rPr>
      <w:rFonts w:ascii="Liberation Sans" w:hAnsi="Liberation Sans"/>
      <w:b/>
      <w:color w:val="000000"/>
      <w:spacing w:val="0"/>
      <w:sz w:val="32"/>
    </w:rPr>
  </w:style>
  <w:style w:type="character" w:styleId="71">
    <w:name w:val="Заголовок 71"/>
    <w:link w:val="713"/>
    <w:qFormat/>
    <w:rPr>
      <w:rFonts w:ascii="Cambria" w:hAnsi="Cambria"/>
      <w:i/>
      <w:color w:val="404040"/>
      <w:spacing w:val="0"/>
      <w:sz w:val="22"/>
    </w:rPr>
  </w:style>
  <w:style w:type="character" w:styleId="Contents4">
    <w:name w:val="Contents 4"/>
    <w:link w:val="Contents41"/>
    <w:qFormat/>
    <w:rPr>
      <w:rFonts w:ascii="Calibri" w:hAnsi="Calibri"/>
      <w:color w:val="000000"/>
      <w:spacing w:val="0"/>
      <w:sz w:val="22"/>
    </w:rPr>
  </w:style>
  <w:style w:type="character" w:styleId="13">
    <w:name w:val="Подзаголовок1"/>
    <w:link w:val="132"/>
    <w:qFormat/>
    <w:rPr>
      <w:rFonts w:ascii="Cambria" w:hAnsi="Cambria"/>
      <w:i/>
      <w:color w:val="4F81BD"/>
      <w:spacing w:val="15"/>
      <w:sz w:val="22"/>
    </w:rPr>
  </w:style>
  <w:style w:type="character" w:styleId="91">
    <w:name w:val="Заголовок 91"/>
    <w:link w:val="913"/>
    <w:qFormat/>
    <w:rPr>
      <w:rFonts w:ascii="Cambria" w:hAnsi="Cambria"/>
      <w:i/>
      <w:color w:val="404040"/>
      <w:spacing w:val="0"/>
      <w:sz w:val="20"/>
    </w:rPr>
  </w:style>
  <w:style w:type="character" w:styleId="61">
    <w:name w:val="Оглавление 6 Знак1"/>
    <w:qFormat/>
    <w:rPr>
      <w:rFonts w:ascii="Times New Roman" w:hAnsi="Times New Roman"/>
      <w:color w:val="000000"/>
      <w:spacing w:val="0"/>
      <w:sz w:val="24"/>
    </w:rPr>
  </w:style>
  <w:style w:type="character" w:styleId="711">
    <w:name w:val="Оглавление 7 Знак1"/>
    <w:qFormat/>
    <w:rPr>
      <w:rFonts w:ascii="Times New Roman" w:hAnsi="Times New Roman"/>
      <w:color w:val="000000"/>
      <w:spacing w:val="0"/>
      <w:sz w:val="24"/>
    </w:rPr>
  </w:style>
  <w:style w:type="character" w:styleId="Style6">
    <w:name w:val="Название Знак"/>
    <w:basedOn w:val="11"/>
    <w:link w:val="Style35"/>
    <w:qFormat/>
    <w:rPr>
      <w:rFonts w:ascii="Times New Roman" w:hAnsi="Times New Roman"/>
      <w:b/>
      <w:color w:val="000000"/>
      <w:spacing w:val="0"/>
      <w:sz w:val="24"/>
    </w:rPr>
  </w:style>
  <w:style w:type="character" w:styleId="Style7">
    <w:name w:val="Текст выноски Знак"/>
    <w:basedOn w:val="11"/>
    <w:link w:val="BalloonText"/>
    <w:qFormat/>
    <w:rPr>
      <w:rFonts w:ascii="Tahoma" w:hAnsi="Tahoma"/>
      <w:color w:val="000000"/>
      <w:spacing w:val="0"/>
      <w:sz w:val="16"/>
    </w:rPr>
  </w:style>
  <w:style w:type="character" w:styleId="Contents7">
    <w:name w:val="Contents 7"/>
    <w:link w:val="Contents71"/>
    <w:qFormat/>
    <w:rPr>
      <w:rFonts w:ascii="Calibri" w:hAnsi="Calibri"/>
      <w:color w:val="000000"/>
      <w:spacing w:val="0"/>
      <w:sz w:val="22"/>
    </w:rPr>
  </w:style>
  <w:style w:type="character" w:styleId="Style8">
    <w:name w:val="Колонтитул"/>
    <w:link w:val="Style36"/>
    <w:qFormat/>
    <w:rPr>
      <w:rFonts w:ascii="XO Thames" w:hAnsi="XO Thames"/>
      <w:color w:val="000000"/>
      <w:spacing w:val="0"/>
      <w:sz w:val="20"/>
    </w:rPr>
  </w:style>
  <w:style w:type="character" w:styleId="14">
    <w:name w:val="Подпись1"/>
    <w:qFormat/>
    <w:rPr>
      <w:rFonts w:ascii="Calibri" w:hAnsi="Calibri"/>
      <w:color w:val="000000"/>
      <w:spacing w:val="0"/>
      <w:sz w:val="22"/>
    </w:rPr>
  </w:style>
  <w:style w:type="character" w:styleId="Style9">
    <w:name w:val="Нижний колонтитул Знак"/>
    <w:basedOn w:val="11"/>
    <w:link w:val="Style38"/>
    <w:qFormat/>
    <w:rPr>
      <w:rFonts w:ascii="Times New Roman" w:hAnsi="Times New Roman"/>
      <w:color w:val="000000"/>
      <w:spacing w:val="0"/>
      <w:sz w:val="24"/>
    </w:rPr>
  </w:style>
  <w:style w:type="character" w:styleId="51">
    <w:name w:val="Оглавление 5 Знак"/>
    <w:link w:val="54"/>
    <w:qFormat/>
    <w:rPr>
      <w:rFonts w:ascii="Calibri" w:hAnsi="Calibri"/>
      <w:color w:val="000000"/>
      <w:spacing w:val="0"/>
      <w:sz w:val="22"/>
    </w:rPr>
  </w:style>
  <w:style w:type="character" w:styleId="Style10">
    <w:name w:val="Абзац списка Знак"/>
    <w:basedOn w:val="11"/>
    <w:link w:val="ListParagraph"/>
    <w:qFormat/>
    <w:rPr>
      <w:rFonts w:ascii="Times New Roman" w:hAnsi="Times New Roman"/>
      <w:color w:val="000000"/>
      <w:spacing w:val="0"/>
      <w:sz w:val="24"/>
    </w:rPr>
  </w:style>
  <w:style w:type="character" w:styleId="15">
    <w:name w:val="Основной шрифт абзаца1"/>
    <w:link w:val="122"/>
    <w:qFormat/>
    <w:rPr>
      <w:rFonts w:ascii="Calibri" w:hAnsi="Calibri"/>
      <w:color w:val="000000"/>
      <w:spacing w:val="0"/>
      <w:sz w:val="22"/>
    </w:rPr>
  </w:style>
  <w:style w:type="character" w:styleId="Textbody">
    <w:name w:val="Text body"/>
    <w:qFormat/>
    <w:rPr>
      <w:rFonts w:ascii="Calibri" w:hAnsi="Calibri"/>
      <w:color w:val="000000"/>
      <w:spacing w:val="0"/>
      <w:sz w:val="22"/>
    </w:rPr>
  </w:style>
  <w:style w:type="character" w:styleId="81">
    <w:name w:val="Заголовок 8 Знак"/>
    <w:basedOn w:val="11"/>
    <w:link w:val="83"/>
    <w:qFormat/>
    <w:rPr>
      <w:rFonts w:ascii="Cambria" w:hAnsi="Cambria"/>
      <w:color w:val="404040"/>
      <w:spacing w:val="0"/>
      <w:sz w:val="20"/>
    </w:rPr>
  </w:style>
  <w:style w:type="character" w:styleId="31">
    <w:name w:val="Заголовок 31"/>
    <w:link w:val="314"/>
    <w:qFormat/>
    <w:rPr>
      <w:rFonts w:ascii="Calibri" w:hAnsi="Calibri"/>
      <w:b/>
      <w:color w:val="000000"/>
      <w:spacing w:val="0"/>
      <w:sz w:val="28"/>
    </w:rPr>
  </w:style>
  <w:style w:type="character" w:styleId="Style11">
    <w:name w:val="Подпись к рисунку"/>
    <w:basedOn w:val="Style25"/>
    <w:link w:val="Style39"/>
    <w:qFormat/>
    <w:rPr>
      <w:rFonts w:ascii="Times New Roman" w:hAnsi="Times New Roman"/>
      <w:color w:val="000000"/>
      <w:spacing w:val="0"/>
      <w:sz w:val="24"/>
    </w:rPr>
  </w:style>
  <w:style w:type="character" w:styleId="Style12">
    <w:name w:val="Программный код"/>
    <w:basedOn w:val="11"/>
    <w:link w:val="Style40"/>
    <w:qFormat/>
    <w:rPr>
      <w:rFonts w:ascii="Courier New" w:hAnsi="Courier New"/>
      <w:b/>
      <w:color w:val="000000"/>
      <w:spacing w:val="0"/>
      <w:sz w:val="20"/>
    </w:rPr>
  </w:style>
  <w:style w:type="character" w:styleId="72">
    <w:name w:val="Оглавление 7 Знак"/>
    <w:link w:val="75"/>
    <w:qFormat/>
    <w:rPr>
      <w:rFonts w:ascii="Calibri" w:hAnsi="Calibri"/>
      <w:color w:val="000000"/>
      <w:spacing w:val="0"/>
      <w:sz w:val="22"/>
    </w:rPr>
  </w:style>
  <w:style w:type="character" w:styleId="Internetlink">
    <w:name w:val="Internet link"/>
    <w:qFormat/>
    <w:rPr>
      <w:rFonts w:ascii="Calibri" w:hAnsi="Calibri"/>
      <w:color w:val="0000FF"/>
      <w:spacing w:val="0"/>
      <w:sz w:val="22"/>
      <w:u w:val="single"/>
    </w:rPr>
  </w:style>
  <w:style w:type="character" w:styleId="411">
    <w:name w:val="Заголовок 41"/>
    <w:link w:val="413"/>
    <w:qFormat/>
    <w:rPr>
      <w:rFonts w:ascii="Cambria" w:hAnsi="Cambria"/>
      <w:b/>
      <w:i/>
      <w:color w:val="4F81BD"/>
      <w:spacing w:val="0"/>
      <w:sz w:val="22"/>
    </w:rPr>
  </w:style>
  <w:style w:type="character" w:styleId="Toc10">
    <w:name w:val="toc 10"/>
    <w:link w:val="Toc101"/>
    <w:qFormat/>
    <w:rPr>
      <w:rFonts w:ascii="Calibri" w:hAnsi="Calibri"/>
      <w:color w:val="000000"/>
      <w:spacing w:val="0"/>
      <w:sz w:val="22"/>
    </w:rPr>
  </w:style>
  <w:style w:type="character" w:styleId="22">
    <w:name w:val="Заголовок 2 Знак"/>
    <w:basedOn w:val="11"/>
    <w:link w:val="214"/>
    <w:qFormat/>
    <w:rPr>
      <w:rFonts w:ascii="Times New Roman" w:hAnsi="Times New Roman"/>
      <w:b/>
      <w:color w:val="000000"/>
      <w:spacing w:val="0"/>
      <w:sz w:val="32"/>
    </w:rPr>
  </w:style>
  <w:style w:type="character" w:styleId="Contents8">
    <w:name w:val="Contents 8"/>
    <w:qFormat/>
    <w:rPr>
      <w:rFonts w:ascii="Calibri" w:hAnsi="Calibri"/>
      <w:color w:val="000000"/>
      <w:spacing w:val="0"/>
      <w:sz w:val="22"/>
    </w:rPr>
  </w:style>
  <w:style w:type="character" w:styleId="Style13">
    <w:name w:val="Ссылка указателя"/>
    <w:qFormat/>
    <w:rPr>
      <w:rFonts w:ascii="Calibri" w:hAnsi="Calibri"/>
      <w:color w:val="000000"/>
      <w:spacing w:val="0"/>
      <w:sz w:val="22"/>
    </w:rPr>
  </w:style>
  <w:style w:type="character" w:styleId="712">
    <w:name w:val="Заголовок 7 Знак1"/>
    <w:qFormat/>
    <w:rPr>
      <w:rFonts w:ascii="Cambria" w:hAnsi="Cambria"/>
      <w:i/>
      <w:color w:val="404040"/>
      <w:spacing w:val="0"/>
      <w:sz w:val="22"/>
    </w:rPr>
  </w:style>
  <w:style w:type="character" w:styleId="911">
    <w:name w:val="Заголовок 9 Знак1"/>
    <w:qFormat/>
    <w:rPr>
      <w:rFonts w:ascii="Cambria" w:hAnsi="Cambria"/>
      <w:i/>
      <w:color w:val="404040"/>
      <w:spacing w:val="0"/>
      <w:sz w:val="20"/>
    </w:rPr>
  </w:style>
  <w:style w:type="character" w:styleId="32">
    <w:name w:val="Оглавление 3 Знак"/>
    <w:basedOn w:val="11"/>
    <w:link w:val="38"/>
    <w:qFormat/>
    <w:rPr>
      <w:rFonts w:ascii="Times New Roman" w:hAnsi="Times New Roman"/>
      <w:color w:val="000000"/>
      <w:spacing w:val="0"/>
      <w:sz w:val="24"/>
    </w:rPr>
  </w:style>
  <w:style w:type="character" w:styleId="511">
    <w:name w:val="Заголовок 51"/>
    <w:link w:val="514"/>
    <w:qFormat/>
    <w:rPr>
      <w:rFonts w:ascii="Cambria" w:hAnsi="Cambria"/>
      <w:color w:val="243F60"/>
      <w:spacing w:val="0"/>
      <w:sz w:val="22"/>
    </w:rPr>
  </w:style>
  <w:style w:type="character" w:styleId="Style14">
    <w:name w:val="Элемент кода"/>
    <w:basedOn w:val="15"/>
    <w:link w:val="Style42"/>
    <w:qFormat/>
    <w:rPr>
      <w:rFonts w:ascii="Courier New" w:hAnsi="Courier New"/>
      <w:b/>
      <w:color w:val="000000"/>
      <w:spacing w:val="0"/>
      <w:sz w:val="20"/>
    </w:rPr>
  </w:style>
  <w:style w:type="character" w:styleId="811">
    <w:name w:val="Заголовок 81"/>
    <w:link w:val="814"/>
    <w:qFormat/>
    <w:rPr>
      <w:rFonts w:ascii="Cambria" w:hAnsi="Cambria"/>
      <w:color w:val="404040"/>
      <w:spacing w:val="0"/>
      <w:sz w:val="20"/>
    </w:rPr>
  </w:style>
  <w:style w:type="character" w:styleId="23">
    <w:name w:val="Основной шрифт абзаца2"/>
    <w:link w:val="213"/>
    <w:qFormat/>
    <w:rPr>
      <w:rFonts w:ascii="Calibri" w:hAnsi="Calibri"/>
      <w:color w:val="000000"/>
      <w:spacing w:val="0"/>
      <w:sz w:val="22"/>
    </w:rPr>
  </w:style>
  <w:style w:type="character" w:styleId="Style15">
    <w:name w:val="Подпись Знак"/>
    <w:qFormat/>
    <w:rPr>
      <w:rFonts w:ascii="Calibri" w:hAnsi="Calibri"/>
      <w:color w:val="000000"/>
      <w:spacing w:val="0"/>
      <w:sz w:val="22"/>
    </w:rPr>
  </w:style>
  <w:style w:type="character" w:styleId="16">
    <w:name w:val="Указатель1"/>
    <w:basedOn w:val="Style16"/>
    <w:qFormat/>
    <w:rPr>
      <w:rFonts w:ascii="Liberation Sans" w:hAnsi="Liberation Sans"/>
      <w:b/>
      <w:color w:val="000000"/>
      <w:spacing w:val="0"/>
      <w:sz w:val="32"/>
    </w:rPr>
  </w:style>
  <w:style w:type="character" w:styleId="43">
    <w:name w:val="Гиперссылка4"/>
    <w:link w:val="48"/>
    <w:qFormat/>
    <w:rPr>
      <w:rFonts w:ascii="Calibri" w:hAnsi="Calibri"/>
      <w:color w:val="0000FF"/>
      <w:spacing w:val="0"/>
      <w:sz w:val="22"/>
      <w:u w:val="single"/>
    </w:rPr>
  </w:style>
  <w:style w:type="character" w:styleId="311">
    <w:name w:val="Оглавление 3 Знак1"/>
    <w:basedOn w:val="11"/>
    <w:qFormat/>
    <w:rPr>
      <w:rFonts w:ascii="Times New Roman" w:hAnsi="Times New Roman"/>
      <w:color w:val="000000"/>
      <w:spacing w:val="0"/>
      <w:sz w:val="24"/>
    </w:rPr>
  </w:style>
  <w:style w:type="character" w:styleId="33">
    <w:name w:val="Заголовок 3 Знак"/>
    <w:basedOn w:val="11"/>
    <w:link w:val="310"/>
    <w:qFormat/>
    <w:rPr>
      <w:rFonts w:ascii="Times New Roman" w:hAnsi="Times New Roman"/>
      <w:b/>
      <w:color w:val="000000"/>
      <w:spacing w:val="0"/>
      <w:sz w:val="28"/>
    </w:rPr>
  </w:style>
  <w:style w:type="character" w:styleId="24">
    <w:name w:val="Указатель2"/>
    <w:basedOn w:val="Style16"/>
    <w:qFormat/>
    <w:rPr>
      <w:rFonts w:ascii="Liberation Sans" w:hAnsi="Liberation Sans"/>
      <w:b/>
      <w:color w:val="000000"/>
      <w:spacing w:val="0"/>
      <w:sz w:val="32"/>
    </w:rPr>
  </w:style>
  <w:style w:type="character" w:styleId="Contents1">
    <w:name w:val="Contents 1"/>
    <w:qFormat/>
    <w:rPr>
      <w:rFonts w:ascii="Calibri" w:hAnsi="Calibri"/>
      <w:color w:val="000000"/>
      <w:spacing w:val="0"/>
      <w:sz w:val="22"/>
    </w:rPr>
  </w:style>
  <w:style w:type="character" w:styleId="25">
    <w:name w:val="Название объекта2"/>
    <w:qFormat/>
    <w:rPr>
      <w:rFonts w:ascii="Calibri" w:hAnsi="Calibri"/>
      <w:i/>
      <w:color w:val="000000"/>
      <w:spacing w:val="0"/>
      <w:sz w:val="24"/>
    </w:rPr>
  </w:style>
  <w:style w:type="character" w:styleId="312">
    <w:name w:val="Заголовок 3 Знак1"/>
    <w:qFormat/>
    <w:rPr>
      <w:rFonts w:ascii="Times New Roman" w:hAnsi="Times New Roman"/>
      <w:b/>
      <w:color w:val="000000"/>
      <w:spacing w:val="0"/>
      <w:sz w:val="28"/>
    </w:rPr>
  </w:style>
  <w:style w:type="character" w:styleId="26">
    <w:name w:val="Гиперссылка2"/>
    <w:link w:val="215"/>
    <w:qFormat/>
    <w:rPr>
      <w:rFonts w:ascii="Calibri" w:hAnsi="Calibri"/>
      <w:color w:val="0000FF"/>
      <w:spacing w:val="0"/>
      <w:sz w:val="22"/>
      <w:u w:val="single"/>
    </w:rPr>
  </w:style>
  <w:style w:type="character" w:styleId="17">
    <w:name w:val="Нижний колонтитул1"/>
    <w:link w:val="133"/>
    <w:qFormat/>
    <w:rPr>
      <w:rFonts w:ascii="Calibri" w:hAnsi="Calibri"/>
      <w:color w:val="000000"/>
      <w:spacing w:val="0"/>
      <w:sz w:val="22"/>
    </w:rPr>
  </w:style>
  <w:style w:type="character" w:styleId="Style16">
    <w:name w:val="Заголовок"/>
    <w:basedOn w:val="11"/>
    <w:link w:val="Style28"/>
    <w:qFormat/>
    <w:rPr>
      <w:rFonts w:ascii="Liberation Sans" w:hAnsi="Liberation Sans"/>
      <w:color w:val="000000"/>
      <w:spacing w:val="0"/>
      <w:sz w:val="28"/>
    </w:rPr>
  </w:style>
  <w:style w:type="character" w:styleId="Style17">
    <w:name w:val="Верхний колонтитул Знак"/>
    <w:basedOn w:val="11"/>
    <w:link w:val="Style44"/>
    <w:qFormat/>
    <w:rPr>
      <w:rFonts w:ascii="Times New Roman" w:hAnsi="Times New Roman"/>
      <w:color w:val="000000"/>
      <w:spacing w:val="0"/>
      <w:sz w:val="24"/>
    </w:rPr>
  </w:style>
  <w:style w:type="character" w:styleId="512">
    <w:name w:val="Заголовок 5 Знак1"/>
    <w:qFormat/>
    <w:rPr>
      <w:rFonts w:ascii="Cambria" w:hAnsi="Cambria"/>
      <w:color w:val="243F60"/>
      <w:spacing w:val="0"/>
      <w:sz w:val="22"/>
    </w:rPr>
  </w:style>
  <w:style w:type="character" w:styleId="111">
    <w:name w:val="Заголовок 11"/>
    <w:link w:val="1110"/>
    <w:qFormat/>
    <w:rPr>
      <w:rFonts w:ascii="Calibri" w:hAnsi="Calibri"/>
      <w:b/>
      <w:color w:val="000000"/>
      <w:spacing w:val="0"/>
      <w:sz w:val="36"/>
    </w:rPr>
  </w:style>
  <w:style w:type="character" w:styleId="34">
    <w:name w:val="Гиперссылка3"/>
    <w:link w:val="313"/>
    <w:qFormat/>
    <w:rPr>
      <w:rFonts w:ascii="Calibri" w:hAnsi="Calibri"/>
      <w:color w:val="0000FF"/>
      <w:spacing w:val="0"/>
      <w:sz w:val="22"/>
      <w:u w:val="single"/>
    </w:rPr>
  </w:style>
  <w:style w:type="character" w:styleId="Contents5">
    <w:name w:val="Contents 5"/>
    <w:qFormat/>
    <w:rPr>
      <w:rFonts w:ascii="Calibri" w:hAnsi="Calibri"/>
      <w:color w:val="000000"/>
      <w:spacing w:val="0"/>
      <w:sz w:val="22"/>
    </w:rPr>
  </w:style>
  <w:style w:type="character" w:styleId="-">
    <w:name w:val="Hyperlink"/>
    <w:rPr>
      <w:color w:val="0000FF"/>
      <w:u w:val="single"/>
    </w:rPr>
  </w:style>
  <w:style w:type="character" w:styleId="Footnote">
    <w:name w:val="Footnote"/>
    <w:link w:val="Footnote1"/>
    <w:qFormat/>
    <w:rPr>
      <w:rFonts w:ascii="XO Thames" w:hAnsi="XO Thames"/>
      <w:color w:val="000000"/>
      <w:spacing w:val="0"/>
      <w:sz w:val="22"/>
    </w:rPr>
  </w:style>
  <w:style w:type="character" w:styleId="812">
    <w:name w:val="Заголовок 8 Знак1"/>
    <w:qFormat/>
    <w:rPr>
      <w:rFonts w:ascii="Cambria" w:hAnsi="Cambria"/>
      <w:color w:val="404040"/>
      <w:spacing w:val="0"/>
      <w:sz w:val="20"/>
    </w:rPr>
  </w:style>
  <w:style w:type="character" w:styleId="73">
    <w:name w:val="Заголовок 7 Знак"/>
    <w:basedOn w:val="11"/>
    <w:link w:val="76"/>
    <w:qFormat/>
    <w:rPr>
      <w:rFonts w:ascii="Cambria" w:hAnsi="Cambria"/>
      <w:i/>
      <w:color w:val="404040"/>
      <w:spacing w:val="0"/>
      <w:sz w:val="24"/>
    </w:rPr>
  </w:style>
  <w:style w:type="character" w:styleId="112">
    <w:name w:val="Оглавление 1 Знак1"/>
    <w:basedOn w:val="11"/>
    <w:link w:val="Contents11"/>
    <w:qFormat/>
    <w:rPr>
      <w:rFonts w:ascii="Times New Roman" w:hAnsi="Times New Roman"/>
      <w:color w:val="000000"/>
      <w:spacing w:val="0"/>
      <w:sz w:val="24"/>
    </w:rPr>
  </w:style>
  <w:style w:type="character" w:styleId="18">
    <w:name w:val="Гиперссылка1"/>
    <w:basedOn w:val="15"/>
    <w:link w:val="124"/>
    <w:qFormat/>
    <w:rPr>
      <w:rFonts w:ascii="Calibri" w:hAnsi="Calibri"/>
      <w:color w:val="0000FF"/>
      <w:spacing w:val="0"/>
      <w:sz w:val="22"/>
      <w:u w:val="single"/>
    </w:rPr>
  </w:style>
  <w:style w:type="character" w:styleId="HeaderandFooter">
    <w:name w:val="Header and Footer"/>
    <w:qFormat/>
    <w:rPr>
      <w:rFonts w:ascii="XO Thames" w:hAnsi="XO Thames"/>
      <w:sz w:val="20"/>
    </w:rPr>
  </w:style>
  <w:style w:type="character" w:styleId="19">
    <w:name w:val="Список1"/>
    <w:basedOn w:val="Textbody"/>
    <w:link w:val="129"/>
    <w:qFormat/>
    <w:rPr>
      <w:rFonts w:ascii="Calibri" w:hAnsi="Calibri"/>
      <w:color w:val="000000"/>
      <w:spacing w:val="0"/>
      <w:sz w:val="22"/>
    </w:rPr>
  </w:style>
  <w:style w:type="character" w:styleId="52">
    <w:name w:val="Заголовок 5 Знак"/>
    <w:basedOn w:val="11"/>
    <w:link w:val="55"/>
    <w:qFormat/>
    <w:rPr>
      <w:rFonts w:ascii="Cambria" w:hAnsi="Cambria"/>
      <w:color w:val="243F60"/>
      <w:spacing w:val="0"/>
      <w:sz w:val="24"/>
    </w:rPr>
  </w:style>
  <w:style w:type="character" w:styleId="Style18">
    <w:name w:val="Содержимое таблицы"/>
    <w:basedOn w:val="11"/>
    <w:qFormat/>
    <w:rPr>
      <w:rFonts w:ascii="Times New Roman" w:hAnsi="Times New Roman"/>
      <w:color w:val="000000"/>
      <w:spacing w:val="0"/>
      <w:sz w:val="24"/>
    </w:rPr>
  </w:style>
  <w:style w:type="character" w:styleId="912">
    <w:name w:val="Оглавление 9 Знак1"/>
    <w:qFormat/>
    <w:rPr>
      <w:rFonts w:ascii="Calibri" w:hAnsi="Calibri"/>
      <w:color w:val="000000"/>
      <w:spacing w:val="0"/>
      <w:sz w:val="22"/>
    </w:rPr>
  </w:style>
  <w:style w:type="character" w:styleId="62">
    <w:name w:val="Заголовок 6 Знак"/>
    <w:basedOn w:val="11"/>
    <w:link w:val="65"/>
    <w:qFormat/>
    <w:rPr>
      <w:rFonts w:ascii="Cambria" w:hAnsi="Cambria"/>
      <w:i/>
      <w:color w:val="243F60"/>
      <w:spacing w:val="0"/>
      <w:sz w:val="24"/>
    </w:rPr>
  </w:style>
  <w:style w:type="character" w:styleId="63">
    <w:name w:val="Оглавление 6 Знак"/>
    <w:link w:val="66"/>
    <w:qFormat/>
    <w:rPr>
      <w:rFonts w:ascii="Calibri" w:hAnsi="Calibri"/>
      <w:color w:val="000000"/>
      <w:spacing w:val="0"/>
      <w:sz w:val="22"/>
    </w:rPr>
  </w:style>
  <w:style w:type="character" w:styleId="110">
    <w:name w:val="Название1"/>
    <w:link w:val="127"/>
    <w:qFormat/>
    <w:rPr>
      <w:rFonts w:ascii="Calibri" w:hAnsi="Calibri"/>
      <w:b/>
      <w:color w:val="000000"/>
      <w:spacing w:val="0"/>
      <w:sz w:val="22"/>
    </w:rPr>
  </w:style>
  <w:style w:type="character" w:styleId="Style19">
    <w:name w:val="Название объекта Знак"/>
    <w:link w:val="Caption"/>
    <w:qFormat/>
    <w:rPr>
      <w:rFonts w:ascii="Calibri" w:hAnsi="Calibri"/>
      <w:i/>
      <w:color w:val="000000"/>
      <w:spacing w:val="0"/>
      <w:sz w:val="24"/>
    </w:rPr>
  </w:style>
  <w:style w:type="character" w:styleId="Style20">
    <w:name w:val="Список Знак"/>
    <w:basedOn w:val="Textbody"/>
    <w:qFormat/>
    <w:rPr>
      <w:rFonts w:ascii="Calibri" w:hAnsi="Calibri"/>
      <w:color w:val="000000"/>
      <w:spacing w:val="0"/>
      <w:sz w:val="22"/>
    </w:rPr>
  </w:style>
  <w:style w:type="character" w:styleId="Contents9">
    <w:name w:val="Contents 9"/>
    <w:link w:val="Contents91"/>
    <w:qFormat/>
    <w:rPr>
      <w:rFonts w:ascii="Calibri" w:hAnsi="Calibri"/>
      <w:color w:val="000000"/>
      <w:spacing w:val="0"/>
      <w:sz w:val="22"/>
    </w:rPr>
  </w:style>
  <w:style w:type="character" w:styleId="113">
    <w:name w:val="Верхний колонтитул1"/>
    <w:link w:val="128"/>
    <w:qFormat/>
    <w:rPr>
      <w:rFonts w:ascii="Calibri" w:hAnsi="Calibri"/>
      <w:color w:val="000000"/>
      <w:spacing w:val="0"/>
      <w:sz w:val="22"/>
    </w:rPr>
  </w:style>
  <w:style w:type="character" w:styleId="813">
    <w:name w:val="Оглавление 8 Знак1"/>
    <w:link w:val="Contents81"/>
    <w:qFormat/>
    <w:rPr>
      <w:rFonts w:ascii="Times New Roman" w:hAnsi="Times New Roman"/>
      <w:color w:val="000000"/>
      <w:spacing w:val="0"/>
      <w:sz w:val="24"/>
    </w:rPr>
  </w:style>
  <w:style w:type="character" w:styleId="Style21">
    <w:name w:val="Основной текст Знак"/>
    <w:basedOn w:val="11"/>
    <w:link w:val="Textbody1"/>
    <w:qFormat/>
    <w:rPr>
      <w:rFonts w:ascii="Times New Roman" w:hAnsi="Times New Roman"/>
      <w:color w:val="000000"/>
      <w:spacing w:val="0"/>
      <w:sz w:val="24"/>
    </w:rPr>
  </w:style>
  <w:style w:type="character" w:styleId="35">
    <w:name w:val="Основной шрифт абзаца3"/>
    <w:link w:val="315"/>
    <w:qFormat/>
    <w:rPr>
      <w:rFonts w:ascii="Calibri" w:hAnsi="Calibri"/>
      <w:color w:val="000000"/>
      <w:spacing w:val="0"/>
      <w:sz w:val="22"/>
    </w:rPr>
  </w:style>
  <w:style w:type="character" w:styleId="Style22">
    <w:name w:val="Заголовок оглавления Знак"/>
    <w:basedOn w:val="24"/>
    <w:link w:val="ContentsHeading1"/>
    <w:qFormat/>
    <w:rPr>
      <w:rFonts w:ascii="Liberation Sans" w:hAnsi="Liberation Sans"/>
      <w:b/>
      <w:color w:val="000000"/>
      <w:spacing w:val="0"/>
      <w:sz w:val="32"/>
    </w:rPr>
  </w:style>
  <w:style w:type="character" w:styleId="211">
    <w:name w:val="Заголовок 21"/>
    <w:link w:val="217"/>
    <w:qFormat/>
    <w:rPr>
      <w:rFonts w:ascii="Calibri" w:hAnsi="Calibri"/>
      <w:b/>
      <w:color w:val="000000"/>
      <w:spacing w:val="0"/>
      <w:sz w:val="32"/>
    </w:rPr>
  </w:style>
  <w:style w:type="character" w:styleId="Contents3">
    <w:name w:val="Contents 3"/>
    <w:link w:val="Contents31"/>
    <w:qFormat/>
    <w:rPr>
      <w:rFonts w:ascii="Calibri" w:hAnsi="Calibri"/>
      <w:color w:val="000000"/>
      <w:spacing w:val="0"/>
      <w:sz w:val="22"/>
    </w:rPr>
  </w:style>
  <w:style w:type="character" w:styleId="27">
    <w:name w:val="Название2"/>
    <w:qFormat/>
    <w:rPr>
      <w:rFonts w:ascii="Calibri" w:hAnsi="Calibri"/>
      <w:b/>
      <w:color w:val="000000"/>
      <w:spacing w:val="0"/>
      <w:sz w:val="22"/>
    </w:rPr>
  </w:style>
  <w:style w:type="character" w:styleId="114">
    <w:name w:val="Оглавление 1 Знак"/>
    <w:basedOn w:val="11"/>
    <w:link w:val="130"/>
    <w:qFormat/>
    <w:rPr>
      <w:rFonts w:ascii="Times New Roman" w:hAnsi="Times New Roman"/>
      <w:color w:val="000000"/>
      <w:spacing w:val="0"/>
      <w:sz w:val="24"/>
    </w:rPr>
  </w:style>
  <w:style w:type="character" w:styleId="513">
    <w:name w:val="Оглавление 5 Знак1"/>
    <w:link w:val="Contents51"/>
    <w:qFormat/>
    <w:rPr>
      <w:rFonts w:ascii="Times New Roman" w:hAnsi="Times New Roman"/>
      <w:color w:val="000000"/>
      <w:spacing w:val="0"/>
      <w:sz w:val="24"/>
    </w:rPr>
  </w:style>
  <w:style w:type="character" w:styleId="115">
    <w:name w:val="Заголовок 1 Знак"/>
    <w:basedOn w:val="11"/>
    <w:link w:val="131"/>
    <w:qFormat/>
    <w:rPr>
      <w:rFonts w:ascii="Times New Roman" w:hAnsi="Times New Roman"/>
      <w:b/>
      <w:color w:val="000000"/>
      <w:spacing w:val="0"/>
      <w:sz w:val="36"/>
    </w:rPr>
  </w:style>
  <w:style w:type="character" w:styleId="10">
    <w:name w:val="Заголовок 10"/>
    <w:basedOn w:val="Style16"/>
    <w:qFormat/>
    <w:rPr>
      <w:rFonts w:ascii="Liberation Sans" w:hAnsi="Liberation Sans"/>
      <w:b/>
      <w:color w:val="000000"/>
      <w:spacing w:val="0"/>
      <w:sz w:val="18"/>
    </w:rPr>
  </w:style>
  <w:style w:type="character" w:styleId="28">
    <w:name w:val="Оглавление 2 Знак"/>
    <w:basedOn w:val="11"/>
    <w:link w:val="216"/>
    <w:qFormat/>
    <w:rPr>
      <w:rFonts w:ascii="Times New Roman" w:hAnsi="Times New Roman"/>
      <w:color w:val="000000"/>
      <w:spacing w:val="0"/>
      <w:sz w:val="24"/>
    </w:rPr>
  </w:style>
  <w:style w:type="character" w:styleId="92">
    <w:name w:val="Оглавление 9 Знак"/>
    <w:link w:val="95"/>
    <w:qFormat/>
    <w:rPr>
      <w:rFonts w:ascii="Calibri" w:hAnsi="Calibri"/>
      <w:color w:val="000000"/>
      <w:spacing w:val="0"/>
      <w:sz w:val="22"/>
    </w:rPr>
  </w:style>
  <w:style w:type="character" w:styleId="116">
    <w:name w:val="Заголовок 1 Знак1"/>
    <w:qFormat/>
    <w:rPr>
      <w:rFonts w:ascii="Times New Roman" w:hAnsi="Times New Roman"/>
      <w:b/>
      <w:i w:val="false"/>
      <w:color w:val="000000"/>
      <w:spacing w:val="0"/>
      <w:sz w:val="36"/>
    </w:rPr>
  </w:style>
  <w:style w:type="character" w:styleId="117">
    <w:name w:val="Подзаголовок Знак1"/>
    <w:qFormat/>
    <w:rPr>
      <w:rFonts w:ascii="Cambria" w:hAnsi="Cambria"/>
      <w:i/>
      <w:color w:val="4F81BD"/>
      <w:spacing w:val="15"/>
      <w:sz w:val="22"/>
    </w:rPr>
  </w:style>
  <w:style w:type="character" w:styleId="Contents6">
    <w:name w:val="Contents 6"/>
    <w:link w:val="Contents61"/>
    <w:qFormat/>
    <w:rPr>
      <w:rFonts w:ascii="Calibri" w:hAnsi="Calibri"/>
      <w:color w:val="000000"/>
      <w:spacing w:val="0"/>
      <w:sz w:val="22"/>
    </w:rPr>
  </w:style>
  <w:style w:type="character" w:styleId="36">
    <w:name w:val="Указатель3"/>
    <w:basedOn w:val="11"/>
    <w:qFormat/>
    <w:rPr>
      <w:rFonts w:ascii="Times New Roman" w:hAnsi="Times New Roman"/>
      <w:color w:val="000000"/>
      <w:spacing w:val="0"/>
      <w:sz w:val="24"/>
    </w:rPr>
  </w:style>
  <w:style w:type="character" w:styleId="Style23">
    <w:name w:val="Указатель Знак"/>
    <w:basedOn w:val="11"/>
    <w:link w:val="Indexheading"/>
    <w:qFormat/>
    <w:rPr>
      <w:rFonts w:ascii="Times New Roman" w:hAnsi="Times New Roman"/>
      <w:color w:val="000000"/>
      <w:spacing w:val="0"/>
      <w:sz w:val="24"/>
    </w:rPr>
  </w:style>
  <w:style w:type="character" w:styleId="611">
    <w:name w:val="Заголовок 61"/>
    <w:link w:val="613"/>
    <w:qFormat/>
    <w:rPr>
      <w:rFonts w:ascii="Cambria" w:hAnsi="Cambria"/>
      <w:i/>
      <w:color w:val="243F60"/>
      <w:spacing w:val="0"/>
      <w:sz w:val="22"/>
    </w:rPr>
  </w:style>
  <w:style w:type="character" w:styleId="Style24">
    <w:name w:val="Символ нумерации"/>
    <w:qFormat/>
    <w:rPr>
      <w:rFonts w:ascii="Calibri" w:hAnsi="Calibri"/>
      <w:color w:val="000000"/>
      <w:spacing w:val="0"/>
      <w:sz w:val="22"/>
    </w:rPr>
  </w:style>
  <w:style w:type="character" w:styleId="118">
    <w:name w:val="Нижний колонтитул Знак1"/>
    <w:qFormat/>
    <w:rPr>
      <w:rFonts w:ascii="Calibri" w:hAnsi="Calibri"/>
      <w:color w:val="000000"/>
      <w:spacing w:val="0"/>
      <w:sz w:val="22"/>
    </w:rPr>
  </w:style>
  <w:style w:type="character" w:styleId="119">
    <w:name w:val="Название Знак1"/>
    <w:qFormat/>
    <w:rPr>
      <w:rFonts w:ascii="Calibri" w:hAnsi="Calibri"/>
      <w:b/>
      <w:color w:val="000000"/>
      <w:spacing w:val="0"/>
      <w:sz w:val="22"/>
    </w:rPr>
  </w:style>
  <w:style w:type="character" w:styleId="Style25">
    <w:name w:val="Перечень рисунков Знак"/>
    <w:basedOn w:val="11"/>
    <w:link w:val="Tableoffigures"/>
    <w:qFormat/>
    <w:rPr>
      <w:rFonts w:ascii="Times New Roman" w:hAnsi="Times New Roman"/>
      <w:color w:val="000000"/>
      <w:spacing w:val="0"/>
      <w:sz w:val="24"/>
    </w:rPr>
  </w:style>
  <w:style w:type="character" w:styleId="412">
    <w:name w:val="Заголовок 4 Знак1"/>
    <w:qFormat/>
    <w:rPr>
      <w:rFonts w:ascii="Cambria" w:hAnsi="Cambria"/>
      <w:b/>
      <w:i/>
      <w:color w:val="4F81BD"/>
      <w:spacing w:val="0"/>
      <w:sz w:val="22"/>
    </w:rPr>
  </w:style>
  <w:style w:type="character" w:styleId="82">
    <w:name w:val="Оглавление 8 Знак"/>
    <w:link w:val="85"/>
    <w:qFormat/>
    <w:rPr>
      <w:rFonts w:ascii="Calibri" w:hAnsi="Calibri"/>
      <w:color w:val="000000"/>
      <w:spacing w:val="0"/>
      <w:sz w:val="22"/>
    </w:rPr>
  </w:style>
  <w:style w:type="character" w:styleId="29">
    <w:name w:val="Верхний колонтитул2"/>
    <w:qFormat/>
    <w:rPr>
      <w:rFonts w:ascii="Calibri" w:hAnsi="Calibri"/>
      <w:color w:val="000000"/>
      <w:spacing w:val="0"/>
      <w:sz w:val="22"/>
    </w:rPr>
  </w:style>
  <w:style w:type="character" w:styleId="93">
    <w:name w:val="Заголовок 9 Знак"/>
    <w:basedOn w:val="11"/>
    <w:link w:val="96"/>
    <w:qFormat/>
    <w:rPr>
      <w:rFonts w:ascii="Cambria" w:hAnsi="Cambria"/>
      <w:i/>
      <w:color w:val="404040"/>
      <w:spacing w:val="0"/>
      <w:sz w:val="20"/>
    </w:rPr>
  </w:style>
  <w:style w:type="character" w:styleId="Style26">
    <w:name w:val="Содержимое врезки"/>
    <w:basedOn w:val="11"/>
    <w:qFormat/>
    <w:rPr>
      <w:rFonts w:ascii="Times New Roman" w:hAnsi="Times New Roman"/>
      <w:color w:val="000000"/>
      <w:spacing w:val="0"/>
      <w:sz w:val="24"/>
    </w:rPr>
  </w:style>
  <w:style w:type="character" w:styleId="212">
    <w:name w:val="Заголовок 2 Знак1"/>
    <w:qFormat/>
    <w:rPr>
      <w:rFonts w:ascii="Times New Roman" w:hAnsi="Times New Roman"/>
      <w:b/>
      <w:color w:val="auto"/>
      <w:sz w:val="32"/>
    </w:rPr>
  </w:style>
  <w:style w:type="character" w:styleId="120">
    <w:name w:val="Верхний колонтитул Знак1"/>
    <w:qFormat/>
    <w:rPr>
      <w:rFonts w:ascii="Calibri" w:hAnsi="Calibri"/>
      <w:color w:val="000000"/>
      <w:spacing w:val="0"/>
      <w:sz w:val="22"/>
    </w:rPr>
  </w:style>
  <w:style w:type="character" w:styleId="612">
    <w:name w:val="Заголовок 6 Знак1"/>
    <w:qFormat/>
    <w:rPr>
      <w:rFonts w:ascii="Cambria" w:hAnsi="Cambria"/>
      <w:i/>
      <w:color w:val="243F60"/>
      <w:spacing w:val="0"/>
      <w:sz w:val="22"/>
    </w:rPr>
  </w:style>
  <w:style w:type="character" w:styleId="44">
    <w:name w:val="Заголовок 4 Знак"/>
    <w:basedOn w:val="11"/>
    <w:link w:val="49"/>
    <w:qFormat/>
    <w:rPr>
      <w:rFonts w:ascii="Cambria" w:hAnsi="Cambria"/>
      <w:b/>
      <w:i/>
      <w:color w:val="4F81BD"/>
      <w:spacing w:val="0"/>
      <w:sz w:val="24"/>
    </w:rPr>
  </w:style>
  <w:style w:type="character" w:styleId="HTMLCode">
    <w:name w:val="HTML Code"/>
    <w:basedOn w:val="DefaultParagraphFont"/>
    <w:qFormat/>
    <w:rPr>
      <w:rFonts w:ascii="Courier New" w:hAnsi="Courier New" w:eastAsia="Times New Roman" w:cs="Courier New"/>
      <w:sz w:val="20"/>
      <w:szCs w:val="20"/>
    </w:rPr>
  </w:style>
  <w:style w:type="character" w:styleId="121">
    <w:name w:val="Заголовок документа 1 Знак"/>
    <w:basedOn w:val="116"/>
    <w:link w:val="134"/>
    <w:qFormat/>
    <w:rPr>
      <w:rFonts w:ascii="Times New Roman" w:hAnsi="Times New Roman"/>
      <w:b/>
      <w:i w:val="false"/>
      <w:color w:val="000000"/>
      <w:spacing w:val="0"/>
      <w:sz w:val="36"/>
    </w:rPr>
  </w:style>
  <w:style w:type="character" w:styleId="37">
    <w:name w:val="Заголовок_3 Знак"/>
    <w:basedOn w:val="212"/>
    <w:link w:val="316"/>
    <w:qFormat/>
    <w:rPr>
      <w:rFonts w:ascii="Times New Roman" w:hAnsi="Times New Roman"/>
      <w:b/>
      <w:color w:val="auto"/>
      <w:sz w:val="32"/>
    </w:rPr>
  </w:style>
  <w:style w:type="character" w:styleId="45">
    <w:name w:val="Заголовок_4 Знак"/>
    <w:basedOn w:val="312"/>
    <w:link w:val="410"/>
    <w:qFormat/>
    <w:rPr>
      <w:rFonts w:ascii="Times New Roman" w:hAnsi="Times New Roman"/>
      <w:b/>
      <w:color w:val="000000"/>
      <w:spacing w:val="0"/>
      <w:sz w:val="28"/>
    </w:rPr>
  </w:style>
  <w:style w:type="character" w:styleId="53">
    <w:name w:val="Заголовок_5 Знак"/>
    <w:basedOn w:val="312"/>
    <w:link w:val="57"/>
    <w:qFormat/>
    <w:rPr>
      <w:rFonts w:ascii="Times New Roman" w:hAnsi="Times New Roman"/>
      <w:b/>
      <w:color w:val="000000"/>
      <w:spacing w:val="0"/>
      <w:sz w:val="28"/>
    </w:rPr>
  </w:style>
  <w:style w:type="character" w:styleId="Style27">
    <w:name w:val="Заголовок приложения Знак"/>
    <w:basedOn w:val="212"/>
    <w:link w:val="Style52"/>
    <w:qFormat/>
    <w:rPr>
      <w:rFonts w:ascii="Times New Roman" w:hAnsi="Times New Roman"/>
      <w:b/>
      <w:color w:val="auto"/>
      <w:sz w:val="32"/>
    </w:rPr>
  </w:style>
  <w:style w:type="paragraph" w:styleId="Style28">
    <w:name w:val="Заголовок"/>
    <w:basedOn w:val="Normal"/>
    <w:next w:val="Style29"/>
    <w:link w:val="Style16"/>
    <w:qFormat/>
    <w:pPr>
      <w:keepNext w:val="true"/>
      <w:spacing w:before="240" w:after="120"/>
    </w:pPr>
    <w:rPr>
      <w:rFonts w:ascii="Liberation Sans" w:hAnsi="Liberation Sans"/>
      <w:sz w:val="28"/>
    </w:rPr>
  </w:style>
  <w:style w:type="paragraph" w:styleId="Style29">
    <w:name w:val="Body Text"/>
    <w:basedOn w:val="Normal"/>
    <w:pPr>
      <w:spacing w:lineRule="auto" w:line="276" w:before="0" w:after="140"/>
    </w:pPr>
    <w:rPr/>
  </w:style>
  <w:style w:type="paragraph" w:styleId="Style30">
    <w:name w:val="List"/>
    <w:basedOn w:val="Textbody1"/>
    <w:link w:val="Style20"/>
    <w:pPr/>
    <w:rPr/>
  </w:style>
  <w:style w:type="paragraph" w:styleId="Style31">
    <w:name w:val="Caption"/>
    <w:basedOn w:val="Normal"/>
    <w:qFormat/>
    <w:pPr>
      <w:suppressLineNumbers/>
      <w:spacing w:before="120" w:after="120"/>
    </w:pPr>
    <w:rPr>
      <w:rFonts w:cs="Arial"/>
      <w:i/>
      <w:iCs/>
      <w:sz w:val="24"/>
      <w:szCs w:val="24"/>
    </w:rPr>
  </w:style>
  <w:style w:type="paragraph" w:styleId="Style32">
    <w:name w:val="Указатель"/>
    <w:basedOn w:val="Normal"/>
    <w:qFormat/>
    <w:pPr>
      <w:suppressLineNumbers/>
    </w:pPr>
    <w:rPr>
      <w:rFonts w:cs="Arial"/>
    </w:rPr>
  </w:style>
  <w:style w:type="paragraph" w:styleId="Caption">
    <w:name w:val="caption"/>
    <w:link w:val="Style19"/>
    <w:qFormat/>
    <w:pPr>
      <w:widowControl/>
      <w:suppressAutoHyphens w:val="true"/>
      <w:kinsoku w:val="true"/>
      <w:overflowPunct w:val="true"/>
      <w:autoSpaceDE w:val="true"/>
      <w:bidi w:val="0"/>
      <w:spacing w:before="0" w:after="0"/>
      <w:jc w:val="left"/>
    </w:pPr>
    <w:rPr>
      <w:rFonts w:ascii="Calibri" w:hAnsi="Calibri" w:eastAsia="Times New Roman" w:cs="Times New Roman"/>
      <w:i/>
      <w:color w:val="000000"/>
      <w:kern w:val="0"/>
      <w:sz w:val="24"/>
      <w:szCs w:val="20"/>
      <w:lang w:val="ru-RU" w:eastAsia="ru-RU" w:bidi="ar-SA"/>
    </w:rPr>
  </w:style>
  <w:style w:type="paragraph" w:styleId="Indexheading">
    <w:name w:val="index heading"/>
    <w:basedOn w:val="Style28"/>
    <w:link w:val="Style23"/>
    <w:qFormat/>
    <w:pPr/>
    <w:rPr/>
  </w:style>
  <w:style w:type="paragraph" w:styleId="Style33">
    <w:name w:val="Подзаголовок Знак"/>
    <w:basedOn w:val="126"/>
    <w:link w:val="Style5"/>
    <w:qFormat/>
    <w:pPr/>
    <w:rPr>
      <w:rFonts w:ascii="Cambria" w:hAnsi="Cambria"/>
      <w:i/>
      <w:color w:val="4F81BD"/>
      <w:spacing w:val="15"/>
    </w:rPr>
  </w:style>
  <w:style w:type="paragraph" w:styleId="Contents21">
    <w:name w:val="Contents 2"/>
    <w:link w:val="21"/>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210">
    <w:name w:val="TOC 2"/>
    <w:basedOn w:val="Normal"/>
    <w:next w:val="Normal"/>
    <w:pPr>
      <w:spacing w:before="0" w:after="100"/>
      <w:ind w:left="238" w:right="0" w:firstLine="567"/>
    </w:pPr>
    <w:rPr/>
  </w:style>
  <w:style w:type="paragraph" w:styleId="46">
    <w:name w:val="TOC 4"/>
    <w:next w:val="Normal"/>
    <w:pPr>
      <w:widowControl/>
      <w:suppressAutoHyphens w:val="true"/>
      <w:kinsoku w:val="true"/>
      <w:overflowPunct w:val="true"/>
      <w:autoSpaceDE w:val="true"/>
      <w:bidi w:val="0"/>
      <w:spacing w:lineRule="auto" w:line="276" w:before="0" w:after="200"/>
      <w:ind w:left="600" w:right="0" w:hanging="0"/>
      <w:jc w:val="left"/>
    </w:pPr>
    <w:rPr>
      <w:rFonts w:ascii="Times New Roman" w:hAnsi="Times New Roman" w:eastAsia="Times New Roman" w:cs="Times New Roman"/>
      <w:color w:val="000000"/>
      <w:kern w:val="0"/>
      <w:sz w:val="24"/>
      <w:szCs w:val="20"/>
      <w:lang w:val="ru-RU" w:eastAsia="ru-RU" w:bidi="ar-SA"/>
    </w:rPr>
  </w:style>
  <w:style w:type="paragraph" w:styleId="47">
    <w:name w:val="Оглавление 4 Знак"/>
    <w:link w:val="42"/>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ContentsHeading1">
    <w:name w:val="Contents Heading"/>
    <w:basedOn w:val="Indexheading"/>
    <w:link w:val="Style22"/>
    <w:qFormat/>
    <w:pPr/>
    <w:rPr>
      <w:b/>
      <w:sz w:val="32"/>
    </w:rPr>
  </w:style>
  <w:style w:type="paragraph" w:styleId="Contents41">
    <w:name w:val="Contents 4"/>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Style34">
    <w:name w:val="Subtitle"/>
    <w:link w:val="117"/>
    <w:qFormat/>
    <w:pPr>
      <w:widowControl/>
      <w:suppressAutoHyphens w:val="true"/>
      <w:kinsoku w:val="true"/>
      <w:overflowPunct w:val="true"/>
      <w:autoSpaceDE w:val="true"/>
      <w:bidi w:val="0"/>
      <w:spacing w:before="0" w:after="0"/>
      <w:jc w:val="left"/>
    </w:pPr>
    <w:rPr>
      <w:rFonts w:ascii="Cambria" w:hAnsi="Cambria" w:eastAsia="Times New Roman" w:cs="Times New Roman"/>
      <w:i/>
      <w:color w:val="4F81BD"/>
      <w:spacing w:val="15"/>
      <w:kern w:val="0"/>
      <w:sz w:val="22"/>
      <w:szCs w:val="20"/>
      <w:lang w:val="ru-RU" w:eastAsia="ru-RU" w:bidi="ar-SA"/>
    </w:rPr>
  </w:style>
  <w:style w:type="paragraph" w:styleId="64">
    <w:name w:val="TOC 6"/>
    <w:next w:val="Normal"/>
    <w:pPr>
      <w:widowControl/>
      <w:suppressAutoHyphens w:val="true"/>
      <w:kinsoku w:val="true"/>
      <w:overflowPunct w:val="true"/>
      <w:autoSpaceDE w:val="true"/>
      <w:bidi w:val="0"/>
      <w:spacing w:lineRule="auto" w:line="276" w:before="0" w:after="200"/>
      <w:ind w:left="1000" w:right="0" w:hanging="0"/>
      <w:jc w:val="left"/>
    </w:pPr>
    <w:rPr>
      <w:rFonts w:ascii="Times New Roman" w:hAnsi="Times New Roman" w:eastAsia="Times New Roman" w:cs="Times New Roman"/>
      <w:color w:val="000000"/>
      <w:kern w:val="0"/>
      <w:sz w:val="24"/>
      <w:szCs w:val="20"/>
      <w:lang w:val="ru-RU" w:eastAsia="ru-RU" w:bidi="ar-SA"/>
    </w:rPr>
  </w:style>
  <w:style w:type="paragraph" w:styleId="74">
    <w:name w:val="TOC 7"/>
    <w:next w:val="Normal"/>
    <w:pPr>
      <w:widowControl/>
      <w:suppressAutoHyphens w:val="true"/>
      <w:kinsoku w:val="true"/>
      <w:overflowPunct w:val="true"/>
      <w:autoSpaceDE w:val="true"/>
      <w:bidi w:val="0"/>
      <w:spacing w:lineRule="auto" w:line="276" w:before="0" w:after="200"/>
      <w:ind w:left="1200" w:right="0" w:hanging="0"/>
      <w:jc w:val="left"/>
    </w:pPr>
    <w:rPr>
      <w:rFonts w:ascii="Times New Roman" w:hAnsi="Times New Roman" w:eastAsia="Times New Roman" w:cs="Times New Roman"/>
      <w:color w:val="000000"/>
      <w:kern w:val="0"/>
      <w:sz w:val="24"/>
      <w:szCs w:val="20"/>
      <w:lang w:val="ru-RU" w:eastAsia="ru-RU" w:bidi="ar-SA"/>
    </w:rPr>
  </w:style>
  <w:style w:type="paragraph" w:styleId="Style35">
    <w:name w:val="Название Знак"/>
    <w:basedOn w:val="126"/>
    <w:link w:val="Style6"/>
    <w:qFormat/>
    <w:pPr/>
    <w:rPr>
      <w:b/>
    </w:rPr>
  </w:style>
  <w:style w:type="paragraph" w:styleId="BalloonText">
    <w:name w:val="Balloon Text"/>
    <w:basedOn w:val="Normal"/>
    <w:link w:val="Style7"/>
    <w:qFormat/>
    <w:pPr>
      <w:spacing w:lineRule="auto" w:line="240"/>
    </w:pPr>
    <w:rPr>
      <w:rFonts w:ascii="Tahoma" w:hAnsi="Tahoma"/>
      <w:sz w:val="16"/>
    </w:rPr>
  </w:style>
  <w:style w:type="paragraph" w:styleId="Contents71">
    <w:name w:val="Contents 7"/>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Style36">
    <w:name w:val="Колонтитул"/>
    <w:link w:val="Style8"/>
    <w:qFormat/>
    <w:pPr>
      <w:widowControl/>
      <w:suppressAutoHyphens w:val="true"/>
      <w:kinsoku w:val="true"/>
      <w:overflowPunct w:val="true"/>
      <w:autoSpaceDE w:val="true"/>
      <w:bidi w:val="0"/>
      <w:spacing w:before="0" w:after="0"/>
      <w:jc w:val="left"/>
    </w:pPr>
    <w:rPr>
      <w:rFonts w:ascii="XO Thames" w:hAnsi="XO Thames" w:eastAsia="Times New Roman" w:cs="Times New Roman"/>
      <w:color w:val="000000"/>
      <w:kern w:val="0"/>
      <w:sz w:val="20"/>
      <w:szCs w:val="20"/>
      <w:lang w:val="ru-RU" w:eastAsia="ru-RU" w:bidi="ar-SA"/>
    </w:rPr>
  </w:style>
  <w:style w:type="paragraph" w:styleId="Style37">
    <w:name w:val="Signature"/>
    <w:link w:val="Style15"/>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Style38">
    <w:name w:val="Нижний колонтитул Знак"/>
    <w:basedOn w:val="126"/>
    <w:link w:val="Style9"/>
    <w:qFormat/>
    <w:pPr/>
    <w:rPr/>
  </w:style>
  <w:style w:type="paragraph" w:styleId="54">
    <w:name w:val="Оглавление 5 Знак"/>
    <w:link w:val="51"/>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ListParagraph">
    <w:name w:val="List Paragraph"/>
    <w:basedOn w:val="Normal"/>
    <w:link w:val="Style10"/>
    <w:qFormat/>
    <w:pPr>
      <w:spacing w:before="0" w:after="0"/>
      <w:ind w:left="927" w:right="0" w:hanging="360"/>
      <w:contextualSpacing/>
    </w:pPr>
    <w:rPr/>
  </w:style>
  <w:style w:type="paragraph" w:styleId="122">
    <w:name w:val="Основной шрифт абзаца1"/>
    <w:link w:val="15"/>
    <w:qFormat/>
    <w:pPr>
      <w:widowControl/>
      <w:suppressAutoHyphens w:val="true"/>
      <w:kinsoku w:val="true"/>
      <w:overflowPunct w:val="true"/>
      <w:autoSpaceDE w:val="true"/>
      <w:bidi w:val="0"/>
      <w:spacing w:lineRule="auto" w:line="276" w:before="0" w:after="200"/>
      <w:jc w:val="left"/>
    </w:pPr>
    <w:rPr>
      <w:rFonts w:ascii="Calibri" w:hAnsi="Calibri" w:eastAsia="Times New Roman" w:cs="Times New Roman"/>
      <w:color w:val="000000"/>
      <w:kern w:val="0"/>
      <w:sz w:val="22"/>
      <w:szCs w:val="20"/>
      <w:lang w:val="ru-RU" w:eastAsia="ru-RU" w:bidi="ar-SA"/>
    </w:rPr>
  </w:style>
  <w:style w:type="paragraph" w:styleId="Textbody1">
    <w:name w:val="Text body"/>
    <w:link w:val="Style21"/>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83">
    <w:name w:val="Заголовок 8 Знак"/>
    <w:basedOn w:val="126"/>
    <w:link w:val="81"/>
    <w:qFormat/>
    <w:pPr/>
    <w:rPr>
      <w:rFonts w:ascii="Cambria" w:hAnsi="Cambria"/>
      <w:color w:val="404040"/>
      <w:sz w:val="20"/>
    </w:rPr>
  </w:style>
  <w:style w:type="paragraph" w:styleId="Style39">
    <w:name w:val="Подпись к рисунку"/>
    <w:basedOn w:val="Tableoffigures"/>
    <w:link w:val="Style11"/>
    <w:qFormat/>
    <w:pPr>
      <w:numPr>
        <w:ilvl w:val="0"/>
        <w:numId w:val="5"/>
      </w:numPr>
    </w:pPr>
    <w:rPr/>
  </w:style>
  <w:style w:type="paragraph" w:styleId="213">
    <w:name w:val="Основной шрифт абзаца2"/>
    <w:link w:val="23"/>
    <w:qFormat/>
    <w:pPr>
      <w:widowControl/>
      <w:suppressAutoHyphens w:val="true"/>
      <w:kinsoku w:val="true"/>
      <w:overflowPunct w:val="true"/>
      <w:autoSpaceDE w:val="true"/>
      <w:bidi w:val="0"/>
      <w:spacing w:lineRule="auto" w:line="276" w:before="0" w:after="200"/>
      <w:jc w:val="left"/>
    </w:pPr>
    <w:rPr>
      <w:rFonts w:ascii="Calibri" w:hAnsi="Calibri" w:eastAsia="Times New Roman" w:cs="Times New Roman"/>
      <w:color w:val="000000"/>
      <w:kern w:val="0"/>
      <w:sz w:val="22"/>
      <w:szCs w:val="20"/>
      <w:lang w:val="ru-RU" w:eastAsia="ru-RU" w:bidi="ar-SA"/>
    </w:rPr>
  </w:style>
  <w:style w:type="paragraph" w:styleId="Style40">
    <w:name w:val="Программный код"/>
    <w:basedOn w:val="Normal"/>
    <w:link w:val="Style12"/>
    <w:qFormat/>
    <w:pPr>
      <w:spacing w:lineRule="auto" w:line="240"/>
      <w:ind w:left="0" w:right="0" w:hanging="0"/>
    </w:pPr>
    <w:rPr>
      <w:rFonts w:ascii="Courier New" w:hAnsi="Courier New"/>
      <w:b/>
      <w:sz w:val="20"/>
    </w:rPr>
  </w:style>
  <w:style w:type="paragraph" w:styleId="75">
    <w:name w:val="Оглавление 7 Знак"/>
    <w:link w:val="72"/>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Internetlink1">
    <w:name w:val="Internet link"/>
    <w:link w:val="Internetlink"/>
    <w:qFormat/>
    <w:pPr>
      <w:widowControl/>
      <w:suppressAutoHyphens w:val="true"/>
      <w:kinsoku w:val="true"/>
      <w:overflowPunct w:val="true"/>
      <w:autoSpaceDE w:val="true"/>
      <w:bidi w:val="0"/>
      <w:spacing w:before="0" w:after="0"/>
      <w:jc w:val="left"/>
    </w:pPr>
    <w:rPr>
      <w:rFonts w:ascii="Calibri" w:hAnsi="Calibri" w:eastAsia="Times New Roman" w:cs="Times New Roman"/>
      <w:color w:val="0000FF"/>
      <w:kern w:val="0"/>
      <w:sz w:val="22"/>
      <w:szCs w:val="20"/>
      <w:u w:val="single"/>
      <w:lang w:val="ru-RU" w:eastAsia="ru-RU" w:bidi="ar-SA"/>
    </w:rPr>
  </w:style>
  <w:style w:type="paragraph" w:styleId="Toc101">
    <w:name w:val="toc 10"/>
    <w:next w:val="Normal"/>
    <w:link w:val="Toc10"/>
    <w:qFormat/>
    <w:pPr>
      <w:widowControl/>
      <w:suppressAutoHyphens w:val="true"/>
      <w:kinsoku w:val="true"/>
      <w:overflowPunct w:val="true"/>
      <w:autoSpaceDE w:val="true"/>
      <w:bidi w:val="0"/>
      <w:spacing w:lineRule="auto" w:line="276" w:before="0" w:after="200"/>
      <w:ind w:left="1800" w:right="0" w:hanging="0"/>
      <w:jc w:val="left"/>
    </w:pPr>
    <w:rPr>
      <w:rFonts w:ascii="Calibri" w:hAnsi="Calibri" w:eastAsia="Times New Roman" w:cs="Times New Roman"/>
      <w:color w:val="000000"/>
      <w:kern w:val="0"/>
      <w:sz w:val="22"/>
      <w:szCs w:val="20"/>
      <w:lang w:val="ru-RU" w:eastAsia="ru-RU" w:bidi="ar-SA"/>
    </w:rPr>
  </w:style>
  <w:style w:type="paragraph" w:styleId="214">
    <w:name w:val="Заголовок 2 Знак"/>
    <w:basedOn w:val="126"/>
    <w:link w:val="22"/>
    <w:qFormat/>
    <w:pPr/>
    <w:rPr>
      <w:b/>
      <w:sz w:val="32"/>
    </w:rPr>
  </w:style>
  <w:style w:type="paragraph" w:styleId="Contents81">
    <w:name w:val="Contents 8"/>
    <w:link w:val="813"/>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Style41">
    <w:name w:val="Ссылка указателя"/>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38">
    <w:name w:val="Оглавление 3 Знак"/>
    <w:basedOn w:val="126"/>
    <w:link w:val="32"/>
    <w:qFormat/>
    <w:pPr/>
    <w:rPr/>
  </w:style>
  <w:style w:type="paragraph" w:styleId="Style42">
    <w:name w:val="Элемент кода"/>
    <w:basedOn w:val="122"/>
    <w:link w:val="Style14"/>
    <w:qFormat/>
    <w:pPr/>
    <w:rPr>
      <w:rFonts w:ascii="Courier New" w:hAnsi="Courier New"/>
      <w:b/>
      <w:sz w:val="20"/>
    </w:rPr>
  </w:style>
  <w:style w:type="paragraph" w:styleId="123">
    <w:name w:val="Название объекта1"/>
    <w:link w:val="12"/>
    <w:qFormat/>
    <w:pPr>
      <w:widowControl/>
      <w:suppressAutoHyphens w:val="true"/>
      <w:kinsoku w:val="true"/>
      <w:overflowPunct w:val="true"/>
      <w:autoSpaceDE w:val="true"/>
      <w:bidi w:val="0"/>
      <w:spacing w:before="0" w:after="0"/>
      <w:jc w:val="left"/>
    </w:pPr>
    <w:rPr>
      <w:rFonts w:ascii="Calibri" w:hAnsi="Calibri" w:eastAsia="Times New Roman" w:cs="Times New Roman"/>
      <w:i/>
      <w:color w:val="000000"/>
      <w:kern w:val="0"/>
      <w:sz w:val="24"/>
      <w:szCs w:val="20"/>
      <w:lang w:val="ru-RU" w:eastAsia="ru-RU" w:bidi="ar-SA"/>
    </w:rPr>
  </w:style>
  <w:style w:type="paragraph" w:styleId="48">
    <w:name w:val="Гиперссылка4"/>
    <w:link w:val="43"/>
    <w:qFormat/>
    <w:pPr>
      <w:widowControl/>
      <w:suppressAutoHyphens w:val="true"/>
      <w:kinsoku w:val="true"/>
      <w:overflowPunct w:val="true"/>
      <w:autoSpaceDE w:val="true"/>
      <w:bidi w:val="0"/>
      <w:spacing w:lineRule="auto" w:line="276" w:before="0" w:after="200"/>
      <w:jc w:val="left"/>
    </w:pPr>
    <w:rPr>
      <w:rFonts w:ascii="Calibri" w:hAnsi="Calibri" w:eastAsia="Times New Roman" w:cs="Times New Roman"/>
      <w:color w:val="0000FF"/>
      <w:kern w:val="0"/>
      <w:sz w:val="22"/>
      <w:szCs w:val="20"/>
      <w:u w:val="single"/>
      <w:lang w:val="ru-RU" w:eastAsia="ru-RU" w:bidi="ar-SA"/>
    </w:rPr>
  </w:style>
  <w:style w:type="paragraph" w:styleId="39">
    <w:name w:val="TOC 3"/>
    <w:basedOn w:val="Normal"/>
    <w:next w:val="Normal"/>
    <w:pPr>
      <w:tabs>
        <w:tab w:val="clear" w:pos="708"/>
        <w:tab w:val="right" w:pos="9355" w:leader="dot"/>
      </w:tabs>
      <w:spacing w:before="0" w:after="100"/>
      <w:ind w:left="482" w:right="0" w:firstLine="567"/>
    </w:pPr>
    <w:rPr/>
  </w:style>
  <w:style w:type="paragraph" w:styleId="310">
    <w:name w:val="Заголовок 3 Знак"/>
    <w:basedOn w:val="126"/>
    <w:link w:val="33"/>
    <w:qFormat/>
    <w:pPr/>
    <w:rPr>
      <w:b/>
      <w:sz w:val="28"/>
    </w:rPr>
  </w:style>
  <w:style w:type="paragraph" w:styleId="Contents11">
    <w:name w:val="Contents 1"/>
    <w:link w:val="112"/>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215">
    <w:name w:val="Гиперссылка2"/>
    <w:link w:val="26"/>
    <w:qFormat/>
    <w:pPr>
      <w:widowControl/>
      <w:suppressAutoHyphens w:val="true"/>
      <w:kinsoku w:val="true"/>
      <w:overflowPunct w:val="true"/>
      <w:autoSpaceDE w:val="true"/>
      <w:bidi w:val="0"/>
      <w:spacing w:lineRule="auto" w:line="276" w:before="0" w:after="200"/>
      <w:jc w:val="left"/>
    </w:pPr>
    <w:rPr>
      <w:rFonts w:ascii="Calibri" w:hAnsi="Calibri" w:eastAsia="Times New Roman" w:cs="Times New Roman"/>
      <w:color w:val="0000FF"/>
      <w:kern w:val="0"/>
      <w:sz w:val="22"/>
      <w:szCs w:val="20"/>
      <w:u w:val="single"/>
      <w:lang w:val="ru-RU" w:eastAsia="ru-RU" w:bidi="ar-SA"/>
    </w:rPr>
  </w:style>
  <w:style w:type="paragraph" w:styleId="Style43">
    <w:name w:val="Footer"/>
    <w:link w:val="118"/>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Style44">
    <w:name w:val="Верхний колонтитул Знак"/>
    <w:basedOn w:val="126"/>
    <w:link w:val="Style17"/>
    <w:qFormat/>
    <w:pPr/>
    <w:rPr/>
  </w:style>
  <w:style w:type="paragraph" w:styleId="313">
    <w:name w:val="Гиперссылка3"/>
    <w:link w:val="34"/>
    <w:qFormat/>
    <w:pPr>
      <w:widowControl/>
      <w:suppressAutoHyphens w:val="true"/>
      <w:kinsoku w:val="true"/>
      <w:overflowPunct w:val="true"/>
      <w:autoSpaceDE w:val="true"/>
      <w:bidi w:val="0"/>
      <w:spacing w:lineRule="auto" w:line="276" w:before="0" w:after="200"/>
      <w:jc w:val="left"/>
    </w:pPr>
    <w:rPr>
      <w:rFonts w:ascii="Calibri" w:hAnsi="Calibri" w:eastAsia="Times New Roman" w:cs="Times New Roman"/>
      <w:color w:val="0000FF"/>
      <w:kern w:val="0"/>
      <w:sz w:val="22"/>
      <w:szCs w:val="20"/>
      <w:u w:val="single"/>
      <w:lang w:val="ru-RU" w:eastAsia="ru-RU" w:bidi="ar-SA"/>
    </w:rPr>
  </w:style>
  <w:style w:type="paragraph" w:styleId="Contents51">
    <w:name w:val="Contents 5"/>
    <w:link w:val="513"/>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514">
    <w:name w:val="Заголовок 51"/>
    <w:link w:val="511"/>
    <w:qFormat/>
    <w:pPr>
      <w:widowControl/>
      <w:suppressAutoHyphens w:val="true"/>
      <w:kinsoku w:val="true"/>
      <w:overflowPunct w:val="true"/>
      <w:autoSpaceDE w:val="true"/>
      <w:bidi w:val="0"/>
      <w:spacing w:before="0" w:after="0"/>
      <w:jc w:val="left"/>
    </w:pPr>
    <w:rPr>
      <w:rFonts w:ascii="Cambria" w:hAnsi="Cambria" w:eastAsia="Times New Roman" w:cs="Times New Roman"/>
      <w:color w:val="243F60"/>
      <w:kern w:val="0"/>
      <w:sz w:val="22"/>
      <w:szCs w:val="20"/>
      <w:lang w:val="ru-RU" w:eastAsia="ru-RU" w:bidi="ar-SA"/>
    </w:rPr>
  </w:style>
  <w:style w:type="paragraph" w:styleId="124">
    <w:name w:val="Гиперссылка1"/>
    <w:basedOn w:val="122"/>
    <w:link w:val="18"/>
    <w:qFormat/>
    <w:pPr/>
    <w:rPr>
      <w:color w:val="0000FF"/>
      <w:u w:val="single"/>
    </w:rPr>
  </w:style>
  <w:style w:type="paragraph" w:styleId="Footnote1">
    <w:name w:val="Footnote"/>
    <w:qFormat/>
    <w:pPr>
      <w:widowControl/>
      <w:suppressAutoHyphens w:val="true"/>
      <w:kinsoku w:val="true"/>
      <w:overflowPunct w:val="true"/>
      <w:autoSpaceDE w:val="true"/>
      <w:bidi w:val="0"/>
      <w:spacing w:lineRule="auto" w:line="276" w:before="0" w:after="200"/>
      <w:jc w:val="left"/>
    </w:pPr>
    <w:rPr>
      <w:rFonts w:ascii="XO Thames" w:hAnsi="XO Thames" w:eastAsia="Times New Roman" w:cs="Times New Roman"/>
      <w:color w:val="000000"/>
      <w:kern w:val="0"/>
      <w:sz w:val="22"/>
      <w:szCs w:val="20"/>
      <w:lang w:val="ru-RU" w:eastAsia="ru-RU" w:bidi="ar-SA"/>
    </w:rPr>
  </w:style>
  <w:style w:type="paragraph" w:styleId="76">
    <w:name w:val="Заголовок 7 Знак"/>
    <w:basedOn w:val="126"/>
    <w:link w:val="73"/>
    <w:qFormat/>
    <w:pPr/>
    <w:rPr>
      <w:rFonts w:ascii="Cambria" w:hAnsi="Cambria"/>
      <w:i/>
      <w:color w:val="404040"/>
    </w:rPr>
  </w:style>
  <w:style w:type="paragraph" w:styleId="125">
    <w:name w:val="TOC 1"/>
    <w:basedOn w:val="Normal"/>
    <w:next w:val="Normal"/>
    <w:pPr>
      <w:spacing w:before="0" w:after="100"/>
    </w:pPr>
    <w:rPr/>
  </w:style>
  <w:style w:type="paragraph" w:styleId="413">
    <w:name w:val="Заголовок 41"/>
    <w:link w:val="411"/>
    <w:qFormat/>
    <w:pPr>
      <w:widowControl/>
      <w:suppressAutoHyphens w:val="true"/>
      <w:kinsoku w:val="true"/>
      <w:overflowPunct w:val="true"/>
      <w:autoSpaceDE w:val="true"/>
      <w:bidi w:val="0"/>
      <w:spacing w:before="0" w:after="0"/>
      <w:jc w:val="left"/>
    </w:pPr>
    <w:rPr>
      <w:rFonts w:ascii="Cambria" w:hAnsi="Cambria" w:eastAsia="Times New Roman" w:cs="Times New Roman"/>
      <w:b/>
      <w:i/>
      <w:color w:val="4F81BD"/>
      <w:kern w:val="0"/>
      <w:sz w:val="22"/>
      <w:szCs w:val="20"/>
      <w:lang w:val="ru-RU" w:eastAsia="ru-RU" w:bidi="ar-SA"/>
    </w:rPr>
  </w:style>
  <w:style w:type="paragraph" w:styleId="126">
    <w:name w:val="Обычный1"/>
    <w:link w:val="11"/>
    <w:qFormat/>
    <w:pPr>
      <w:widowControl/>
      <w:suppressAutoHyphens w:val="true"/>
      <w:kinsoku w:val="true"/>
      <w:overflowPunct w:val="true"/>
      <w:autoSpaceDE w:val="true"/>
      <w:bidi w:val="0"/>
      <w:spacing w:lineRule="auto" w:line="276" w:before="0" w:after="200"/>
      <w:jc w:val="left"/>
    </w:pPr>
    <w:rPr>
      <w:rFonts w:ascii="Times New Roman" w:hAnsi="Times New Roman" w:eastAsia="Times New Roman" w:cs="Times New Roman"/>
      <w:color w:val="000000"/>
      <w:kern w:val="0"/>
      <w:sz w:val="24"/>
      <w:szCs w:val="20"/>
      <w:lang w:val="ru-RU" w:eastAsia="ru-RU" w:bidi="ar-SA"/>
    </w:rPr>
  </w:style>
  <w:style w:type="paragraph" w:styleId="55">
    <w:name w:val="Заголовок 5 Знак"/>
    <w:basedOn w:val="126"/>
    <w:link w:val="52"/>
    <w:qFormat/>
    <w:pPr/>
    <w:rPr>
      <w:rFonts w:ascii="Cambria" w:hAnsi="Cambria"/>
      <w:color w:val="243F60"/>
    </w:rPr>
  </w:style>
  <w:style w:type="paragraph" w:styleId="Style45">
    <w:name w:val="Содержимое таблицы"/>
    <w:basedOn w:val="Normal"/>
    <w:qFormat/>
    <w:pPr>
      <w:widowControl w:val="false"/>
    </w:pPr>
    <w:rPr/>
  </w:style>
  <w:style w:type="paragraph" w:styleId="94">
    <w:name w:val="TOC 9"/>
    <w:next w:val="Normal"/>
    <w:pPr>
      <w:widowControl/>
      <w:suppressAutoHyphens w:val="true"/>
      <w:kinsoku w:val="true"/>
      <w:overflowPunct w:val="true"/>
      <w:autoSpaceDE w:val="true"/>
      <w:bidi w:val="0"/>
      <w:spacing w:lineRule="auto" w:line="276" w:before="0" w:after="200"/>
      <w:ind w:left="1600" w:right="0" w:hanging="0"/>
      <w:jc w:val="left"/>
    </w:pPr>
    <w:rPr>
      <w:rFonts w:ascii="Calibri" w:hAnsi="Calibri" w:eastAsia="Times New Roman" w:cs="Times New Roman"/>
      <w:color w:val="000000"/>
      <w:kern w:val="0"/>
      <w:sz w:val="22"/>
      <w:szCs w:val="20"/>
      <w:lang w:val="ru-RU" w:eastAsia="ru-RU" w:bidi="ar-SA"/>
    </w:rPr>
  </w:style>
  <w:style w:type="paragraph" w:styleId="913">
    <w:name w:val="Заголовок 91"/>
    <w:link w:val="91"/>
    <w:qFormat/>
    <w:pPr>
      <w:widowControl/>
      <w:suppressAutoHyphens w:val="true"/>
      <w:kinsoku w:val="true"/>
      <w:overflowPunct w:val="true"/>
      <w:autoSpaceDE w:val="true"/>
      <w:bidi w:val="0"/>
      <w:spacing w:before="0" w:after="0"/>
      <w:jc w:val="left"/>
    </w:pPr>
    <w:rPr>
      <w:rFonts w:ascii="Cambria" w:hAnsi="Cambria" w:eastAsia="Times New Roman" w:cs="Times New Roman"/>
      <w:i/>
      <w:color w:val="404040"/>
      <w:kern w:val="0"/>
      <w:sz w:val="20"/>
      <w:szCs w:val="20"/>
      <w:lang w:val="ru-RU" w:eastAsia="ru-RU" w:bidi="ar-SA"/>
    </w:rPr>
  </w:style>
  <w:style w:type="paragraph" w:styleId="65">
    <w:name w:val="Заголовок 6 Знак"/>
    <w:basedOn w:val="126"/>
    <w:link w:val="62"/>
    <w:qFormat/>
    <w:pPr/>
    <w:rPr>
      <w:rFonts w:ascii="Cambria" w:hAnsi="Cambria"/>
      <w:i/>
      <w:color w:val="243F60"/>
    </w:rPr>
  </w:style>
  <w:style w:type="paragraph" w:styleId="314">
    <w:name w:val="Заголовок 31"/>
    <w:link w:val="31"/>
    <w:qFormat/>
    <w:pPr>
      <w:widowControl/>
      <w:suppressAutoHyphens w:val="true"/>
      <w:kinsoku w:val="true"/>
      <w:overflowPunct w:val="true"/>
      <w:autoSpaceDE w:val="true"/>
      <w:bidi w:val="0"/>
      <w:spacing w:before="0" w:after="0"/>
      <w:jc w:val="left"/>
    </w:pPr>
    <w:rPr>
      <w:rFonts w:ascii="Calibri" w:hAnsi="Calibri" w:eastAsia="Times New Roman" w:cs="Times New Roman"/>
      <w:b/>
      <w:color w:val="000000"/>
      <w:kern w:val="0"/>
      <w:sz w:val="28"/>
      <w:szCs w:val="20"/>
      <w:lang w:val="ru-RU" w:eastAsia="ru-RU" w:bidi="ar-SA"/>
    </w:rPr>
  </w:style>
  <w:style w:type="paragraph" w:styleId="66">
    <w:name w:val="Оглавление 6 Знак"/>
    <w:link w:val="63"/>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127">
    <w:name w:val="Название1"/>
    <w:link w:val="110"/>
    <w:qFormat/>
    <w:pPr>
      <w:widowControl/>
      <w:suppressAutoHyphens w:val="true"/>
      <w:kinsoku w:val="true"/>
      <w:overflowPunct w:val="true"/>
      <w:autoSpaceDE w:val="true"/>
      <w:bidi w:val="0"/>
      <w:spacing w:before="0" w:after="0"/>
      <w:jc w:val="left"/>
    </w:pPr>
    <w:rPr>
      <w:rFonts w:ascii="Calibri" w:hAnsi="Calibri" w:eastAsia="Times New Roman" w:cs="Times New Roman"/>
      <w:b/>
      <w:color w:val="000000"/>
      <w:kern w:val="0"/>
      <w:sz w:val="22"/>
      <w:szCs w:val="20"/>
      <w:lang w:val="ru-RU" w:eastAsia="ru-RU" w:bidi="ar-SA"/>
    </w:rPr>
  </w:style>
  <w:style w:type="paragraph" w:styleId="Contents91">
    <w:name w:val="Contents 9"/>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128">
    <w:name w:val="Верхний колонтитул1"/>
    <w:link w:val="113"/>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84">
    <w:name w:val="TOC 8"/>
    <w:next w:val="Normal"/>
    <w:pPr>
      <w:widowControl/>
      <w:suppressAutoHyphens w:val="true"/>
      <w:kinsoku w:val="true"/>
      <w:overflowPunct w:val="true"/>
      <w:autoSpaceDE w:val="true"/>
      <w:bidi w:val="0"/>
      <w:spacing w:lineRule="auto" w:line="276" w:before="0" w:after="200"/>
      <w:ind w:left="1400" w:right="0" w:hanging="0"/>
      <w:jc w:val="left"/>
    </w:pPr>
    <w:rPr>
      <w:rFonts w:ascii="Times New Roman" w:hAnsi="Times New Roman" w:eastAsia="Times New Roman" w:cs="Times New Roman"/>
      <w:color w:val="000000"/>
      <w:kern w:val="0"/>
      <w:sz w:val="24"/>
      <w:szCs w:val="20"/>
      <w:lang w:val="ru-RU" w:eastAsia="ru-RU" w:bidi="ar-SA"/>
    </w:rPr>
  </w:style>
  <w:style w:type="paragraph" w:styleId="315">
    <w:name w:val="Основной шрифт абзаца3"/>
    <w:link w:val="35"/>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129">
    <w:name w:val="Список1"/>
    <w:basedOn w:val="Textbody1"/>
    <w:link w:val="19"/>
    <w:qFormat/>
    <w:pPr/>
    <w:rPr/>
  </w:style>
  <w:style w:type="paragraph" w:styleId="Style46">
    <w:name w:val="Index Heading"/>
    <w:basedOn w:val="Style28"/>
    <w:pPr/>
    <w:rPr/>
  </w:style>
  <w:style w:type="paragraph" w:styleId="Style47">
    <w:name w:val="TOC Heading"/>
    <w:basedOn w:val="Indexheading"/>
    <w:pPr>
      <w:ind w:left="0" w:right="0" w:hanging="0"/>
    </w:pPr>
    <w:rPr>
      <w:b/>
      <w:sz w:val="32"/>
    </w:rPr>
  </w:style>
  <w:style w:type="paragraph" w:styleId="Contents31">
    <w:name w:val="Contents 3"/>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Style48">
    <w:name w:val="Title"/>
    <w:link w:val="119"/>
    <w:qFormat/>
    <w:pPr>
      <w:widowControl/>
      <w:suppressAutoHyphens w:val="true"/>
      <w:kinsoku w:val="true"/>
      <w:overflowPunct w:val="true"/>
      <w:autoSpaceDE w:val="true"/>
      <w:bidi w:val="0"/>
      <w:spacing w:before="0" w:after="0"/>
      <w:jc w:val="left"/>
    </w:pPr>
    <w:rPr>
      <w:rFonts w:ascii="Calibri" w:hAnsi="Calibri" w:eastAsia="Times New Roman" w:cs="Times New Roman"/>
      <w:b/>
      <w:color w:val="000000"/>
      <w:kern w:val="0"/>
      <w:sz w:val="22"/>
      <w:szCs w:val="20"/>
      <w:lang w:val="ru-RU" w:eastAsia="ru-RU" w:bidi="ar-SA"/>
    </w:rPr>
  </w:style>
  <w:style w:type="paragraph" w:styleId="130">
    <w:name w:val="Оглавление 1 Знак"/>
    <w:basedOn w:val="126"/>
    <w:link w:val="114"/>
    <w:qFormat/>
    <w:pPr/>
    <w:rPr/>
  </w:style>
  <w:style w:type="paragraph" w:styleId="56">
    <w:name w:val="TOC 5"/>
    <w:next w:val="Normal"/>
    <w:pPr>
      <w:widowControl/>
      <w:suppressAutoHyphens w:val="true"/>
      <w:kinsoku w:val="true"/>
      <w:overflowPunct w:val="true"/>
      <w:autoSpaceDE w:val="true"/>
      <w:bidi w:val="0"/>
      <w:spacing w:lineRule="auto" w:line="276" w:before="0" w:after="200"/>
      <w:ind w:left="800" w:right="0" w:hanging="0"/>
      <w:jc w:val="left"/>
    </w:pPr>
    <w:rPr>
      <w:rFonts w:ascii="Times New Roman" w:hAnsi="Times New Roman" w:eastAsia="Times New Roman" w:cs="Times New Roman"/>
      <w:color w:val="000000"/>
      <w:kern w:val="0"/>
      <w:sz w:val="24"/>
      <w:szCs w:val="20"/>
      <w:lang w:val="ru-RU" w:eastAsia="ru-RU" w:bidi="ar-SA"/>
    </w:rPr>
  </w:style>
  <w:style w:type="paragraph" w:styleId="814">
    <w:name w:val="Заголовок 81"/>
    <w:link w:val="811"/>
    <w:qFormat/>
    <w:pPr>
      <w:widowControl/>
      <w:suppressAutoHyphens w:val="true"/>
      <w:kinsoku w:val="true"/>
      <w:overflowPunct w:val="true"/>
      <w:autoSpaceDE w:val="true"/>
      <w:bidi w:val="0"/>
      <w:spacing w:before="0" w:after="0"/>
      <w:jc w:val="left"/>
    </w:pPr>
    <w:rPr>
      <w:rFonts w:ascii="Cambria" w:hAnsi="Cambria" w:eastAsia="Times New Roman" w:cs="Times New Roman"/>
      <w:color w:val="404040"/>
      <w:kern w:val="0"/>
      <w:sz w:val="20"/>
      <w:szCs w:val="20"/>
      <w:lang w:val="ru-RU" w:eastAsia="ru-RU" w:bidi="ar-SA"/>
    </w:rPr>
  </w:style>
  <w:style w:type="paragraph" w:styleId="131">
    <w:name w:val="Заголовок 1 Знак"/>
    <w:basedOn w:val="126"/>
    <w:link w:val="115"/>
    <w:qFormat/>
    <w:pPr/>
    <w:rPr>
      <w:b/>
      <w:sz w:val="36"/>
    </w:rPr>
  </w:style>
  <w:style w:type="paragraph" w:styleId="101">
    <w:name w:val="Заголовок 10"/>
    <w:basedOn w:val="Style28"/>
    <w:next w:val="Style29"/>
    <w:qFormat/>
    <w:pPr>
      <w:numPr>
        <w:ilvl w:val="0"/>
        <w:numId w:val="0"/>
      </w:numPr>
      <w:spacing w:before="60" w:after="60"/>
      <w:ind w:left="0" w:right="0" w:firstLine="567"/>
      <w:outlineLvl w:val="8"/>
    </w:pPr>
    <w:rPr>
      <w:b/>
      <w:sz w:val="18"/>
    </w:rPr>
  </w:style>
  <w:style w:type="paragraph" w:styleId="1110">
    <w:name w:val="Заголовок 11"/>
    <w:link w:val="111"/>
    <w:qFormat/>
    <w:pPr>
      <w:widowControl/>
      <w:suppressAutoHyphens w:val="true"/>
      <w:kinsoku w:val="true"/>
      <w:overflowPunct w:val="true"/>
      <w:autoSpaceDE w:val="true"/>
      <w:bidi w:val="0"/>
      <w:spacing w:before="0" w:after="0"/>
      <w:jc w:val="left"/>
    </w:pPr>
    <w:rPr>
      <w:rFonts w:ascii="Calibri" w:hAnsi="Calibri" w:eastAsia="Times New Roman" w:cs="Times New Roman"/>
      <w:b/>
      <w:color w:val="000000"/>
      <w:kern w:val="0"/>
      <w:sz w:val="36"/>
      <w:szCs w:val="20"/>
      <w:lang w:val="ru-RU" w:eastAsia="ru-RU" w:bidi="ar-SA"/>
    </w:rPr>
  </w:style>
  <w:style w:type="paragraph" w:styleId="216">
    <w:name w:val="Оглавление 2 Знак"/>
    <w:basedOn w:val="126"/>
    <w:link w:val="28"/>
    <w:qFormat/>
    <w:pPr/>
    <w:rPr/>
  </w:style>
  <w:style w:type="paragraph" w:styleId="95">
    <w:name w:val="Оглавление 9 Знак"/>
    <w:link w:val="92"/>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Contents61">
    <w:name w:val="Contents 6"/>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132">
    <w:name w:val="Подзаголовок1"/>
    <w:link w:val="13"/>
    <w:qFormat/>
    <w:pPr>
      <w:widowControl/>
      <w:suppressAutoHyphens w:val="true"/>
      <w:kinsoku w:val="true"/>
      <w:overflowPunct w:val="true"/>
      <w:autoSpaceDE w:val="true"/>
      <w:bidi w:val="0"/>
      <w:spacing w:before="0" w:after="0"/>
      <w:jc w:val="left"/>
    </w:pPr>
    <w:rPr>
      <w:rFonts w:ascii="Cambria" w:hAnsi="Cambria" w:eastAsia="Times New Roman" w:cs="Times New Roman"/>
      <w:i/>
      <w:color w:val="4F81BD"/>
      <w:spacing w:val="15"/>
      <w:kern w:val="0"/>
      <w:sz w:val="22"/>
      <w:szCs w:val="20"/>
      <w:lang w:val="ru-RU" w:eastAsia="ru-RU" w:bidi="ar-SA"/>
    </w:rPr>
  </w:style>
  <w:style w:type="paragraph" w:styleId="Style49">
    <w:name w:val="Символ нумерации"/>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Tableoffigures">
    <w:name w:val="table of figures"/>
    <w:basedOn w:val="Normal"/>
    <w:next w:val="Style39"/>
    <w:link w:val="Style25"/>
    <w:qFormat/>
    <w:pPr>
      <w:ind w:left="0" w:right="0" w:hanging="0"/>
      <w:jc w:val="center"/>
    </w:pPr>
    <w:rPr/>
  </w:style>
  <w:style w:type="paragraph" w:styleId="85">
    <w:name w:val="Оглавление 8 Знак"/>
    <w:link w:val="82"/>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Style50">
    <w:name w:val="Header"/>
    <w:link w:val="120"/>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96">
    <w:name w:val="Заголовок 9 Знак"/>
    <w:basedOn w:val="126"/>
    <w:link w:val="93"/>
    <w:qFormat/>
    <w:pPr/>
    <w:rPr>
      <w:rFonts w:ascii="Cambria" w:hAnsi="Cambria"/>
      <w:i/>
      <w:color w:val="404040"/>
      <w:sz w:val="20"/>
    </w:rPr>
  </w:style>
  <w:style w:type="paragraph" w:styleId="Style51">
    <w:name w:val="Содержимое врезки"/>
    <w:basedOn w:val="Normal"/>
    <w:qFormat/>
    <w:pPr/>
    <w:rPr/>
  </w:style>
  <w:style w:type="paragraph" w:styleId="133">
    <w:name w:val="Нижний колонтитул1"/>
    <w:link w:val="17"/>
    <w:qFormat/>
    <w:pPr>
      <w:widowControl/>
      <w:suppressAutoHyphens w:val="true"/>
      <w:kinsoku w:val="true"/>
      <w:overflowPunct w:val="true"/>
      <w:autoSpaceDE w:val="true"/>
      <w:bidi w:val="0"/>
      <w:spacing w:before="0" w:after="0"/>
      <w:jc w:val="left"/>
    </w:pPr>
    <w:rPr>
      <w:rFonts w:ascii="Calibri" w:hAnsi="Calibri" w:eastAsia="Times New Roman" w:cs="Times New Roman"/>
      <w:color w:val="000000"/>
      <w:kern w:val="0"/>
      <w:sz w:val="22"/>
      <w:szCs w:val="20"/>
      <w:lang w:val="ru-RU" w:eastAsia="ru-RU" w:bidi="ar-SA"/>
    </w:rPr>
  </w:style>
  <w:style w:type="paragraph" w:styleId="613">
    <w:name w:val="Заголовок 61"/>
    <w:link w:val="611"/>
    <w:qFormat/>
    <w:pPr>
      <w:widowControl/>
      <w:suppressAutoHyphens w:val="true"/>
      <w:kinsoku w:val="true"/>
      <w:overflowPunct w:val="true"/>
      <w:autoSpaceDE w:val="true"/>
      <w:bidi w:val="0"/>
      <w:spacing w:before="0" w:after="0"/>
      <w:jc w:val="left"/>
    </w:pPr>
    <w:rPr>
      <w:rFonts w:ascii="Cambria" w:hAnsi="Cambria" w:eastAsia="Times New Roman" w:cs="Times New Roman"/>
      <w:i/>
      <w:color w:val="243F60"/>
      <w:kern w:val="0"/>
      <w:sz w:val="22"/>
      <w:szCs w:val="20"/>
      <w:lang w:val="ru-RU" w:eastAsia="ru-RU" w:bidi="ar-SA"/>
    </w:rPr>
  </w:style>
  <w:style w:type="paragraph" w:styleId="217">
    <w:name w:val="Заголовок 21"/>
    <w:link w:val="211"/>
    <w:qFormat/>
    <w:pPr>
      <w:widowControl/>
      <w:suppressAutoHyphens w:val="true"/>
      <w:kinsoku w:val="true"/>
      <w:overflowPunct w:val="true"/>
      <w:autoSpaceDE w:val="true"/>
      <w:bidi w:val="0"/>
      <w:spacing w:before="0" w:after="0"/>
      <w:jc w:val="left"/>
    </w:pPr>
    <w:rPr>
      <w:rFonts w:ascii="Calibri" w:hAnsi="Calibri" w:eastAsia="Times New Roman" w:cs="Times New Roman"/>
      <w:b/>
      <w:color w:val="000000"/>
      <w:kern w:val="0"/>
      <w:sz w:val="32"/>
      <w:szCs w:val="20"/>
      <w:lang w:val="ru-RU" w:eastAsia="ru-RU" w:bidi="ar-SA"/>
    </w:rPr>
  </w:style>
  <w:style w:type="paragraph" w:styleId="713">
    <w:name w:val="Заголовок 71"/>
    <w:link w:val="71"/>
    <w:qFormat/>
    <w:pPr>
      <w:widowControl/>
      <w:suppressAutoHyphens w:val="true"/>
      <w:kinsoku w:val="true"/>
      <w:overflowPunct w:val="true"/>
      <w:autoSpaceDE w:val="true"/>
      <w:bidi w:val="0"/>
      <w:spacing w:before="0" w:after="0"/>
      <w:jc w:val="left"/>
    </w:pPr>
    <w:rPr>
      <w:rFonts w:ascii="Cambria" w:hAnsi="Cambria" w:eastAsia="Times New Roman" w:cs="Times New Roman"/>
      <w:i/>
      <w:color w:val="404040"/>
      <w:kern w:val="0"/>
      <w:sz w:val="22"/>
      <w:szCs w:val="20"/>
      <w:lang w:val="ru-RU" w:eastAsia="ru-RU" w:bidi="ar-SA"/>
    </w:rPr>
  </w:style>
  <w:style w:type="paragraph" w:styleId="49">
    <w:name w:val="Заголовок 4 Знак"/>
    <w:basedOn w:val="126"/>
    <w:link w:val="44"/>
    <w:qFormat/>
    <w:pPr/>
    <w:rPr>
      <w:rFonts w:ascii="Cambria" w:hAnsi="Cambria"/>
      <w:b/>
      <w:i/>
      <w:color w:val="4F81BD"/>
    </w:rPr>
  </w:style>
  <w:style w:type="paragraph" w:styleId="Mb-2">
    <w:name w:val="mb-2"/>
    <w:basedOn w:val="Normal"/>
    <w:qFormat/>
    <w:pPr>
      <w:spacing w:lineRule="auto" w:line="240" w:before="280" w:after="280"/>
      <w:ind w:left="0" w:right="0" w:hanging="0"/>
      <w:jc w:val="left"/>
    </w:pPr>
    <w:rPr>
      <w:color w:val="auto"/>
      <w:szCs w:val="24"/>
    </w:rPr>
  </w:style>
  <w:style w:type="paragraph" w:styleId="134">
    <w:name w:val="Заголовок документа 1"/>
    <w:basedOn w:val="1"/>
    <w:link w:val="121"/>
    <w:qFormat/>
    <w:pPr>
      <w:numPr>
        <w:ilvl w:val="0"/>
        <w:numId w:val="6"/>
      </w:numPr>
      <w:ind w:left="360" w:right="0" w:hanging="0"/>
    </w:pPr>
    <w:rPr/>
  </w:style>
  <w:style w:type="paragraph" w:styleId="316">
    <w:name w:val="Заголовок_3"/>
    <w:basedOn w:val="2"/>
    <w:link w:val="37"/>
    <w:qFormat/>
    <w:pPr>
      <w:numPr>
        <w:ilvl w:val="0"/>
        <w:numId w:val="8"/>
      </w:numPr>
    </w:pPr>
    <w:rPr/>
  </w:style>
  <w:style w:type="paragraph" w:styleId="410">
    <w:name w:val="Заголовок_4"/>
    <w:basedOn w:val="3"/>
    <w:link w:val="45"/>
    <w:qFormat/>
    <w:pPr>
      <w:numPr>
        <w:ilvl w:val="2"/>
        <w:numId w:val="10"/>
      </w:numPr>
      <w:tabs>
        <w:tab w:val="clear" w:pos="708"/>
        <w:tab w:val="left" w:pos="0" w:leader="none"/>
      </w:tabs>
    </w:pPr>
    <w:rPr/>
  </w:style>
  <w:style w:type="paragraph" w:styleId="57">
    <w:name w:val="Заголовок_5"/>
    <w:basedOn w:val="3"/>
    <w:link w:val="53"/>
    <w:qFormat/>
    <w:pPr>
      <w:numPr>
        <w:ilvl w:val="2"/>
        <w:numId w:val="2"/>
      </w:numPr>
    </w:pPr>
    <w:rPr/>
  </w:style>
  <w:style w:type="paragraph" w:styleId="Style52">
    <w:name w:val="Заголовок приложения"/>
    <w:basedOn w:val="2"/>
    <w:link w:val="Style27"/>
    <w:qFormat/>
    <w:pPr>
      <w:numPr>
        <w:ilvl w:val="0"/>
        <w:numId w:val="0"/>
      </w:numPr>
      <w:ind w:left="360" w:right="0" w:hanging="3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TotalTime>
  <Application>LibreOffice/7.5.4.2$Windows_X86_64 LibreOffice_project/36ccfdc35048b057fd9854c757a8b67ec53977b6</Application>
  <AppVersion>15.0000</AppVersion>
  <Pages>34</Pages>
  <Words>5188</Words>
  <Characters>33511</Characters>
  <CharactersWithSpaces>38980</CharactersWithSpaces>
  <Paragraphs>1031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2024-05-27T17:35:00Z</dcterms:created>
  <dc:creator>Учетная запись Майкрософт</dc:creator>
  <dc:description/>
  <dc:language>ru-RU</dc:language>
  <cp:lastModifiedBy/>
  <dcterms:modified xsi:type="dcterms:W3CDTF">2024-05-27T21:09:12Z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