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36B" w:rsidRPr="00A5716A" w:rsidRDefault="005C436B" w:rsidP="005C436B">
      <w:pPr>
        <w:jc w:val="center"/>
        <w:rPr>
          <w:rFonts w:ascii="Times New Roman" w:hAnsi="Times New Roman" w:cs="Times New Roman"/>
          <w:sz w:val="24"/>
          <w:szCs w:val="28"/>
        </w:rPr>
      </w:pPr>
      <w:r w:rsidRPr="00A5716A">
        <w:rPr>
          <w:rFonts w:ascii="Times New Roman" w:hAnsi="Times New Roman" w:cs="Times New Roman"/>
          <w:sz w:val="24"/>
          <w:szCs w:val="28"/>
        </w:rPr>
        <w:t>Учреждение образования</w:t>
      </w:r>
    </w:p>
    <w:p w:rsidR="005C436B" w:rsidRPr="00A5716A" w:rsidRDefault="005C436B" w:rsidP="005C436B">
      <w:pPr>
        <w:jc w:val="center"/>
        <w:rPr>
          <w:rFonts w:ascii="Times New Roman" w:hAnsi="Times New Roman" w:cs="Times New Roman"/>
          <w:sz w:val="32"/>
          <w:szCs w:val="32"/>
        </w:rPr>
      </w:pPr>
      <w:r w:rsidRPr="00A5716A">
        <w:rPr>
          <w:rFonts w:ascii="Times New Roman" w:hAnsi="Times New Roman" w:cs="Times New Roman"/>
          <w:sz w:val="32"/>
          <w:szCs w:val="32"/>
        </w:rPr>
        <w:t>«БЕЛОРУССКИЙ ГОСУДАРСТВЕННЫЙ ТЕХНОЛОГИЧЕСКИЙ УНИВЕРСИТЕТ»</w:t>
      </w:r>
    </w:p>
    <w:p w:rsidR="005C436B" w:rsidRPr="00A5716A" w:rsidRDefault="005C436B" w:rsidP="005C436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436B" w:rsidRPr="00A5716A" w:rsidRDefault="005C436B" w:rsidP="005C436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436B" w:rsidRPr="00A5716A" w:rsidRDefault="005C436B" w:rsidP="00A4387B">
      <w:pPr>
        <w:rPr>
          <w:rFonts w:ascii="Times New Roman" w:hAnsi="Times New Roman" w:cs="Times New Roman"/>
          <w:sz w:val="32"/>
          <w:szCs w:val="32"/>
        </w:rPr>
      </w:pPr>
    </w:p>
    <w:p w:rsidR="005C436B" w:rsidRPr="00A5716A" w:rsidRDefault="005C436B" w:rsidP="005C436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436B" w:rsidRPr="00A5716A" w:rsidRDefault="005C436B" w:rsidP="005C436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436B" w:rsidRPr="00A5716A" w:rsidRDefault="00A54AC4" w:rsidP="005C4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5716A">
        <w:rPr>
          <w:rFonts w:ascii="Times New Roman" w:hAnsi="Times New Roman" w:cs="Times New Roman"/>
          <w:b/>
          <w:sz w:val="36"/>
          <w:szCs w:val="36"/>
        </w:rPr>
        <w:t>Глобализация как современная тенденция мирохозяйственного развития</w:t>
      </w:r>
    </w:p>
    <w:p w:rsidR="005C436B" w:rsidRPr="00A5716A" w:rsidRDefault="005C436B" w:rsidP="005C43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C436B" w:rsidRPr="00A5716A" w:rsidRDefault="005C436B" w:rsidP="005C436B">
      <w:pPr>
        <w:ind w:left="5664"/>
        <w:rPr>
          <w:rFonts w:ascii="Times New Roman" w:hAnsi="Times New Roman" w:cs="Times New Roman"/>
          <w:szCs w:val="28"/>
        </w:rPr>
      </w:pPr>
    </w:p>
    <w:p w:rsidR="005C436B" w:rsidRPr="00A5716A" w:rsidRDefault="005C436B" w:rsidP="005C436B">
      <w:pPr>
        <w:ind w:left="5664"/>
        <w:rPr>
          <w:rFonts w:ascii="Times New Roman" w:hAnsi="Times New Roman" w:cs="Times New Roman"/>
          <w:szCs w:val="28"/>
        </w:rPr>
      </w:pPr>
    </w:p>
    <w:p w:rsidR="005C436B" w:rsidRPr="00A5716A" w:rsidRDefault="00562B5F" w:rsidP="005C436B">
      <w:pPr>
        <w:ind w:left="5664"/>
        <w:rPr>
          <w:rFonts w:ascii="Times New Roman" w:hAnsi="Times New Roman" w:cs="Times New Roman"/>
          <w:sz w:val="24"/>
          <w:szCs w:val="28"/>
        </w:rPr>
      </w:pPr>
      <w:r w:rsidRPr="00A5716A">
        <w:rPr>
          <w:rFonts w:ascii="Times New Roman" w:hAnsi="Times New Roman" w:cs="Times New Roman"/>
          <w:sz w:val="24"/>
          <w:szCs w:val="28"/>
        </w:rPr>
        <w:t>Выполнил</w:t>
      </w:r>
      <w:r w:rsidR="005C436B" w:rsidRPr="00A5716A">
        <w:rPr>
          <w:rFonts w:ascii="Times New Roman" w:hAnsi="Times New Roman" w:cs="Times New Roman"/>
          <w:sz w:val="24"/>
          <w:szCs w:val="28"/>
        </w:rPr>
        <w:t>:</w:t>
      </w:r>
    </w:p>
    <w:p w:rsidR="005C436B" w:rsidRPr="00A5716A" w:rsidRDefault="00267679" w:rsidP="005C436B">
      <w:pPr>
        <w:ind w:left="5664"/>
        <w:rPr>
          <w:rFonts w:ascii="Times New Roman" w:hAnsi="Times New Roman" w:cs="Times New Roman"/>
          <w:sz w:val="24"/>
          <w:szCs w:val="28"/>
        </w:rPr>
      </w:pPr>
      <w:r w:rsidRPr="00A5716A">
        <w:rPr>
          <w:rFonts w:ascii="Times New Roman" w:hAnsi="Times New Roman" w:cs="Times New Roman"/>
          <w:sz w:val="24"/>
          <w:szCs w:val="28"/>
        </w:rPr>
        <w:t>Станчик</w:t>
      </w:r>
      <w:r w:rsidR="000825D8" w:rsidRPr="00A5716A">
        <w:rPr>
          <w:rFonts w:ascii="Times New Roman" w:hAnsi="Times New Roman" w:cs="Times New Roman"/>
          <w:sz w:val="24"/>
          <w:szCs w:val="28"/>
        </w:rPr>
        <w:t xml:space="preserve"> Максим</w:t>
      </w:r>
      <w:r w:rsidR="008752EF" w:rsidRPr="00A5716A">
        <w:rPr>
          <w:rFonts w:ascii="Times New Roman" w:hAnsi="Times New Roman" w:cs="Times New Roman"/>
          <w:sz w:val="24"/>
          <w:szCs w:val="28"/>
        </w:rPr>
        <w:t xml:space="preserve"> Андрее</w:t>
      </w:r>
      <w:r w:rsidR="005C436B" w:rsidRPr="00A5716A">
        <w:rPr>
          <w:rFonts w:ascii="Times New Roman" w:hAnsi="Times New Roman" w:cs="Times New Roman"/>
          <w:sz w:val="24"/>
          <w:szCs w:val="28"/>
        </w:rPr>
        <w:t>вич,</w:t>
      </w:r>
    </w:p>
    <w:p w:rsidR="005C436B" w:rsidRPr="00A5716A" w:rsidRDefault="005C436B" w:rsidP="005C436B">
      <w:pPr>
        <w:ind w:left="5664"/>
        <w:rPr>
          <w:rFonts w:ascii="Times New Roman" w:hAnsi="Times New Roman" w:cs="Times New Roman"/>
          <w:sz w:val="24"/>
          <w:szCs w:val="28"/>
        </w:rPr>
      </w:pPr>
      <w:r w:rsidRPr="00A5716A">
        <w:rPr>
          <w:rFonts w:ascii="Times New Roman" w:hAnsi="Times New Roman" w:cs="Times New Roman"/>
          <w:sz w:val="24"/>
          <w:szCs w:val="28"/>
        </w:rPr>
        <w:t>Студент 2 курса 4 группы</w:t>
      </w:r>
    </w:p>
    <w:p w:rsidR="005C436B" w:rsidRPr="00A5716A" w:rsidRDefault="005C436B" w:rsidP="005C436B">
      <w:pPr>
        <w:ind w:left="5664"/>
        <w:rPr>
          <w:rFonts w:ascii="Times New Roman" w:hAnsi="Times New Roman" w:cs="Times New Roman"/>
          <w:sz w:val="24"/>
          <w:szCs w:val="28"/>
        </w:rPr>
      </w:pPr>
      <w:r w:rsidRPr="00A5716A">
        <w:rPr>
          <w:rFonts w:ascii="Times New Roman" w:hAnsi="Times New Roman" w:cs="Times New Roman"/>
          <w:sz w:val="24"/>
          <w:szCs w:val="28"/>
        </w:rPr>
        <w:t>факультета информационных технологий</w:t>
      </w:r>
    </w:p>
    <w:p w:rsidR="005C436B" w:rsidRPr="00A5716A" w:rsidRDefault="005C436B" w:rsidP="005C436B">
      <w:pPr>
        <w:ind w:left="5664"/>
        <w:rPr>
          <w:rFonts w:ascii="Times New Roman" w:hAnsi="Times New Roman" w:cs="Times New Roman"/>
          <w:sz w:val="24"/>
          <w:szCs w:val="28"/>
        </w:rPr>
      </w:pPr>
    </w:p>
    <w:p w:rsidR="005C436B" w:rsidRPr="00A5716A" w:rsidRDefault="005C436B" w:rsidP="005C436B">
      <w:pPr>
        <w:ind w:left="5664"/>
        <w:rPr>
          <w:rFonts w:ascii="Times New Roman" w:hAnsi="Times New Roman" w:cs="Times New Roman"/>
          <w:sz w:val="24"/>
          <w:szCs w:val="28"/>
        </w:rPr>
      </w:pPr>
    </w:p>
    <w:p w:rsidR="005C436B" w:rsidRPr="00A5716A" w:rsidRDefault="005C436B" w:rsidP="005C436B">
      <w:pPr>
        <w:ind w:left="5664"/>
        <w:rPr>
          <w:rFonts w:ascii="Times New Roman" w:hAnsi="Times New Roman" w:cs="Times New Roman"/>
          <w:sz w:val="24"/>
          <w:szCs w:val="28"/>
        </w:rPr>
      </w:pPr>
      <w:r w:rsidRPr="00A5716A">
        <w:rPr>
          <w:rFonts w:ascii="Times New Roman" w:hAnsi="Times New Roman" w:cs="Times New Roman"/>
          <w:sz w:val="24"/>
          <w:szCs w:val="28"/>
        </w:rPr>
        <w:t>Научный руководитель:</w:t>
      </w:r>
    </w:p>
    <w:p w:rsidR="005C436B" w:rsidRPr="00A5716A" w:rsidRDefault="009329E9" w:rsidP="005C436B">
      <w:pPr>
        <w:ind w:left="5664"/>
        <w:rPr>
          <w:rFonts w:ascii="Times New Roman" w:hAnsi="Times New Roman" w:cs="Times New Roman"/>
          <w:sz w:val="24"/>
          <w:szCs w:val="28"/>
        </w:rPr>
      </w:pPr>
      <w:r w:rsidRPr="00A5716A">
        <w:rPr>
          <w:rStyle w:val="a5"/>
          <w:rFonts w:ascii="Times New Roman" w:hAnsi="Times New Roman" w:cs="Times New Roman"/>
          <w:b w:val="0"/>
          <w:bCs w:val="0"/>
          <w:sz w:val="24"/>
        </w:rPr>
        <w:t>Осташко</w:t>
      </w:r>
      <w:r w:rsidR="008F2C2F" w:rsidRPr="00A5716A">
        <w:rPr>
          <w:rStyle w:val="a5"/>
          <w:rFonts w:ascii="Times New Roman" w:hAnsi="Times New Roman" w:cs="Times New Roman"/>
          <w:b w:val="0"/>
          <w:bCs w:val="0"/>
          <w:sz w:val="24"/>
        </w:rPr>
        <w:t xml:space="preserve"> Оксана</w:t>
      </w:r>
      <w:r w:rsidR="005C436B" w:rsidRPr="00A5716A">
        <w:rPr>
          <w:rStyle w:val="a5"/>
          <w:rFonts w:ascii="Times New Roman" w:hAnsi="Times New Roman" w:cs="Times New Roman"/>
          <w:b w:val="0"/>
          <w:bCs w:val="0"/>
          <w:sz w:val="24"/>
        </w:rPr>
        <w:t xml:space="preserve"> </w:t>
      </w:r>
      <w:r w:rsidR="008F2C2F" w:rsidRPr="00A5716A">
        <w:rPr>
          <w:rStyle w:val="a5"/>
          <w:rFonts w:ascii="Times New Roman" w:hAnsi="Times New Roman" w:cs="Times New Roman"/>
          <w:b w:val="0"/>
          <w:bCs w:val="0"/>
          <w:sz w:val="24"/>
        </w:rPr>
        <w:t>Юрьев</w:t>
      </w:r>
      <w:r w:rsidR="005C436B" w:rsidRPr="00A5716A">
        <w:rPr>
          <w:rStyle w:val="a5"/>
          <w:rFonts w:ascii="Times New Roman" w:hAnsi="Times New Roman" w:cs="Times New Roman"/>
          <w:b w:val="0"/>
          <w:bCs w:val="0"/>
          <w:sz w:val="24"/>
        </w:rPr>
        <w:t>на</w:t>
      </w:r>
      <w:r w:rsidR="005C436B" w:rsidRPr="00A5716A">
        <w:rPr>
          <w:rFonts w:ascii="Times New Roman" w:hAnsi="Times New Roman" w:cs="Times New Roman"/>
          <w:sz w:val="24"/>
          <w:szCs w:val="28"/>
        </w:rPr>
        <w:t>,</w:t>
      </w:r>
    </w:p>
    <w:p w:rsidR="005C436B" w:rsidRPr="00A5716A" w:rsidRDefault="005C436B" w:rsidP="005C436B">
      <w:pPr>
        <w:ind w:left="5664"/>
        <w:rPr>
          <w:rFonts w:ascii="Times New Roman" w:hAnsi="Times New Roman" w:cs="Times New Roman"/>
          <w:sz w:val="24"/>
          <w:szCs w:val="28"/>
        </w:rPr>
      </w:pPr>
      <w:r w:rsidRPr="00A5716A">
        <w:rPr>
          <w:rFonts w:ascii="Times New Roman" w:hAnsi="Times New Roman" w:cs="Times New Roman"/>
          <w:sz w:val="24"/>
          <w:szCs w:val="28"/>
        </w:rPr>
        <w:t xml:space="preserve">доктор экономических наук, профессор кафедры </w:t>
      </w:r>
      <w:r w:rsidRPr="00A5716A">
        <w:rPr>
          <w:rFonts w:ascii="Times New Roman" w:hAnsi="Times New Roman" w:cs="Times New Roman"/>
          <w:sz w:val="24"/>
        </w:rPr>
        <w:t>менеджмента, технологий бизнеса и устойчивого развития</w:t>
      </w:r>
    </w:p>
    <w:p w:rsidR="005C436B" w:rsidRPr="00A5716A" w:rsidRDefault="005C436B" w:rsidP="005C436B">
      <w:pPr>
        <w:rPr>
          <w:rFonts w:ascii="Times New Roman" w:hAnsi="Times New Roman" w:cs="Times New Roman"/>
          <w:sz w:val="24"/>
          <w:szCs w:val="28"/>
        </w:rPr>
      </w:pPr>
    </w:p>
    <w:p w:rsidR="005C436B" w:rsidRDefault="005C436B" w:rsidP="005C436B">
      <w:pPr>
        <w:rPr>
          <w:rFonts w:ascii="Times New Roman" w:hAnsi="Times New Roman" w:cs="Times New Roman"/>
          <w:sz w:val="24"/>
          <w:szCs w:val="28"/>
        </w:rPr>
      </w:pPr>
    </w:p>
    <w:p w:rsidR="00A4387B" w:rsidRPr="00A5716A" w:rsidRDefault="00A4387B" w:rsidP="005C436B">
      <w:pPr>
        <w:rPr>
          <w:rFonts w:ascii="Times New Roman" w:hAnsi="Times New Roman" w:cs="Times New Roman"/>
          <w:sz w:val="24"/>
          <w:szCs w:val="28"/>
        </w:rPr>
      </w:pPr>
    </w:p>
    <w:p w:rsidR="005C436B" w:rsidRPr="00A5716A" w:rsidRDefault="005C436B" w:rsidP="005C436B">
      <w:pPr>
        <w:jc w:val="center"/>
        <w:rPr>
          <w:rFonts w:ascii="Times New Roman" w:hAnsi="Times New Roman" w:cs="Times New Roman"/>
          <w:sz w:val="24"/>
          <w:szCs w:val="28"/>
        </w:rPr>
      </w:pPr>
      <w:r w:rsidRPr="00A5716A">
        <w:rPr>
          <w:rFonts w:ascii="Times New Roman" w:hAnsi="Times New Roman" w:cs="Times New Roman"/>
          <w:sz w:val="24"/>
          <w:szCs w:val="28"/>
        </w:rPr>
        <w:t>Минск, 2024</w:t>
      </w:r>
    </w:p>
    <w:p w:rsidR="00B7626D" w:rsidRDefault="00B7626D" w:rsidP="00B7626D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245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4C5A9F" w:rsidRDefault="004C5A9F" w:rsidP="00AC039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Введение………………………………</w:t>
      </w:r>
      <w:r w:rsidR="005F585C">
        <w:rPr>
          <w:rFonts w:ascii="Times New Roman" w:hAnsi="Times New Roman" w:cs="Times New Roman"/>
          <w:bCs/>
          <w:sz w:val="28"/>
          <w:szCs w:val="28"/>
        </w:rPr>
        <w:t>….</w:t>
      </w:r>
      <w:r>
        <w:rPr>
          <w:rFonts w:ascii="Times New Roman" w:hAnsi="Times New Roman" w:cs="Times New Roman"/>
          <w:bCs/>
          <w:sz w:val="28"/>
          <w:szCs w:val="28"/>
        </w:rPr>
        <w:t>……………………………</w:t>
      </w:r>
      <w:r w:rsidR="00F23AE9">
        <w:rPr>
          <w:rFonts w:ascii="Times New Roman" w:hAnsi="Times New Roman" w:cs="Times New Roman"/>
          <w:bCs/>
          <w:sz w:val="28"/>
          <w:szCs w:val="28"/>
        </w:rPr>
        <w:t>…</w:t>
      </w:r>
      <w:r w:rsidR="005F585C">
        <w:rPr>
          <w:rFonts w:ascii="Times New Roman" w:hAnsi="Times New Roman" w:cs="Times New Roman"/>
          <w:bCs/>
          <w:sz w:val="28"/>
          <w:szCs w:val="28"/>
        </w:rPr>
        <w:t>...</w:t>
      </w:r>
      <w:r>
        <w:rPr>
          <w:rFonts w:ascii="Times New Roman" w:hAnsi="Times New Roman" w:cs="Times New Roman"/>
          <w:bCs/>
          <w:sz w:val="28"/>
          <w:szCs w:val="28"/>
        </w:rPr>
        <w:t>3</w:t>
      </w:r>
    </w:p>
    <w:p w:rsidR="000C1FA3" w:rsidRDefault="006F190A" w:rsidP="00AC039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F93214">
        <w:rPr>
          <w:rFonts w:ascii="Times New Roman" w:hAnsi="Times New Roman" w:cs="Times New Roman"/>
          <w:bCs/>
          <w:sz w:val="28"/>
          <w:szCs w:val="28"/>
        </w:rPr>
        <w:t>О</w:t>
      </w:r>
      <w:r w:rsidR="008B1C11">
        <w:rPr>
          <w:rFonts w:ascii="Times New Roman" w:hAnsi="Times New Roman" w:cs="Times New Roman"/>
          <w:bCs/>
          <w:sz w:val="28"/>
          <w:szCs w:val="28"/>
        </w:rPr>
        <w:t>пределение</w:t>
      </w:r>
      <w:r w:rsidR="000C1FA3">
        <w:rPr>
          <w:rFonts w:ascii="Times New Roman" w:hAnsi="Times New Roman" w:cs="Times New Roman"/>
          <w:bCs/>
          <w:sz w:val="28"/>
          <w:szCs w:val="28"/>
        </w:rPr>
        <w:t>…</w:t>
      </w:r>
      <w:proofErr w:type="gramStart"/>
      <w:r w:rsidR="000C1FA3">
        <w:rPr>
          <w:rFonts w:ascii="Times New Roman" w:hAnsi="Times New Roman" w:cs="Times New Roman"/>
          <w:bCs/>
          <w:sz w:val="28"/>
          <w:szCs w:val="28"/>
        </w:rPr>
        <w:t>……</w:t>
      </w:r>
      <w:r w:rsidR="005B21B3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5B21B3">
        <w:rPr>
          <w:rFonts w:ascii="Times New Roman" w:hAnsi="Times New Roman" w:cs="Times New Roman"/>
          <w:bCs/>
          <w:sz w:val="28"/>
          <w:szCs w:val="28"/>
        </w:rPr>
        <w:t>.</w:t>
      </w:r>
      <w:r w:rsidR="000C1FA3">
        <w:rPr>
          <w:rFonts w:ascii="Times New Roman" w:hAnsi="Times New Roman" w:cs="Times New Roman"/>
          <w:bCs/>
          <w:sz w:val="28"/>
          <w:szCs w:val="28"/>
        </w:rPr>
        <w:t>………………………</w:t>
      </w:r>
      <w:r w:rsidR="00380D96">
        <w:rPr>
          <w:rFonts w:ascii="Times New Roman" w:hAnsi="Times New Roman" w:cs="Times New Roman"/>
          <w:bCs/>
          <w:sz w:val="28"/>
          <w:szCs w:val="28"/>
        </w:rPr>
        <w:t>.</w:t>
      </w:r>
      <w:r w:rsidR="000C1FA3">
        <w:rPr>
          <w:rFonts w:ascii="Times New Roman" w:hAnsi="Times New Roman" w:cs="Times New Roman"/>
          <w:bCs/>
          <w:sz w:val="28"/>
          <w:szCs w:val="28"/>
        </w:rPr>
        <w:t>…………………………….</w:t>
      </w:r>
      <w:r w:rsidR="00F01359">
        <w:rPr>
          <w:rFonts w:ascii="Times New Roman" w:hAnsi="Times New Roman" w:cs="Times New Roman"/>
          <w:bCs/>
          <w:sz w:val="28"/>
          <w:szCs w:val="28"/>
        </w:rPr>
        <w:t>.</w:t>
      </w:r>
      <w:r w:rsidR="00310D9F">
        <w:rPr>
          <w:rFonts w:ascii="Times New Roman" w:hAnsi="Times New Roman" w:cs="Times New Roman"/>
          <w:bCs/>
          <w:sz w:val="28"/>
          <w:szCs w:val="28"/>
        </w:rPr>
        <w:t>.</w:t>
      </w:r>
      <w:r w:rsidR="000C1FA3">
        <w:rPr>
          <w:rFonts w:ascii="Times New Roman" w:hAnsi="Times New Roman" w:cs="Times New Roman"/>
          <w:bCs/>
          <w:sz w:val="28"/>
          <w:szCs w:val="28"/>
        </w:rPr>
        <w:t>3</w:t>
      </w:r>
    </w:p>
    <w:p w:rsidR="00D96F10" w:rsidRDefault="00420F16" w:rsidP="00AC039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34788A">
        <w:rPr>
          <w:rFonts w:ascii="Times New Roman" w:hAnsi="Times New Roman" w:cs="Times New Roman"/>
          <w:bCs/>
          <w:sz w:val="28"/>
          <w:szCs w:val="28"/>
        </w:rPr>
        <w:t xml:space="preserve">лияние глобализации на </w:t>
      </w:r>
      <w:r w:rsidR="00FD5AC6">
        <w:rPr>
          <w:rFonts w:ascii="Times New Roman" w:hAnsi="Times New Roman" w:cs="Times New Roman"/>
          <w:bCs/>
          <w:sz w:val="28"/>
          <w:szCs w:val="28"/>
        </w:rPr>
        <w:t>страны</w:t>
      </w:r>
      <w:r>
        <w:rPr>
          <w:rFonts w:ascii="Times New Roman" w:hAnsi="Times New Roman" w:cs="Times New Roman"/>
          <w:bCs/>
          <w:sz w:val="28"/>
          <w:szCs w:val="28"/>
        </w:rPr>
        <w:t>……</w:t>
      </w:r>
      <w:r w:rsidR="00B82CF9">
        <w:rPr>
          <w:rFonts w:ascii="Times New Roman" w:hAnsi="Times New Roman" w:cs="Times New Roman"/>
          <w:bCs/>
          <w:sz w:val="28"/>
          <w:szCs w:val="28"/>
        </w:rPr>
        <w:t>....</w:t>
      </w:r>
      <w:r w:rsidR="00380D96">
        <w:rPr>
          <w:rFonts w:ascii="Times New Roman" w:hAnsi="Times New Roman" w:cs="Times New Roman"/>
          <w:bCs/>
          <w:sz w:val="28"/>
          <w:szCs w:val="28"/>
        </w:rPr>
        <w:t>....</w:t>
      </w:r>
      <w:r>
        <w:rPr>
          <w:rFonts w:ascii="Times New Roman" w:hAnsi="Times New Roman" w:cs="Times New Roman"/>
          <w:bCs/>
          <w:sz w:val="28"/>
          <w:szCs w:val="28"/>
        </w:rPr>
        <w:t>…………………………….</w:t>
      </w:r>
      <w:r w:rsidR="00F01359">
        <w:rPr>
          <w:rFonts w:ascii="Times New Roman" w:hAnsi="Times New Roman" w:cs="Times New Roman"/>
          <w:bCs/>
          <w:sz w:val="28"/>
          <w:szCs w:val="28"/>
        </w:rPr>
        <w:t>..</w:t>
      </w:r>
      <w:r>
        <w:rPr>
          <w:rFonts w:ascii="Times New Roman" w:hAnsi="Times New Roman" w:cs="Times New Roman"/>
          <w:bCs/>
          <w:sz w:val="28"/>
          <w:szCs w:val="28"/>
        </w:rPr>
        <w:t>3</w:t>
      </w:r>
    </w:p>
    <w:p w:rsidR="00D96F10" w:rsidRDefault="00AC039B" w:rsidP="00AC039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D96F10">
        <w:rPr>
          <w:rFonts w:ascii="Times New Roman" w:hAnsi="Times New Roman" w:cs="Times New Roman"/>
          <w:bCs/>
          <w:sz w:val="28"/>
          <w:szCs w:val="28"/>
        </w:rPr>
        <w:t>История глобализации</w:t>
      </w:r>
      <w:r w:rsidR="00A71D7C">
        <w:rPr>
          <w:rFonts w:ascii="Times New Roman" w:hAnsi="Times New Roman" w:cs="Times New Roman"/>
          <w:bCs/>
          <w:sz w:val="28"/>
          <w:szCs w:val="28"/>
        </w:rPr>
        <w:t>……</w:t>
      </w:r>
      <w:proofErr w:type="gramStart"/>
      <w:r w:rsidR="00A71D7C">
        <w:rPr>
          <w:rFonts w:ascii="Times New Roman" w:hAnsi="Times New Roman" w:cs="Times New Roman"/>
          <w:bCs/>
          <w:sz w:val="28"/>
          <w:szCs w:val="28"/>
        </w:rPr>
        <w:t>…....</w:t>
      </w:r>
      <w:proofErr w:type="gramEnd"/>
      <w:r w:rsidR="00A71D7C">
        <w:rPr>
          <w:rFonts w:ascii="Times New Roman" w:hAnsi="Times New Roman" w:cs="Times New Roman"/>
          <w:bCs/>
          <w:sz w:val="28"/>
          <w:szCs w:val="28"/>
        </w:rPr>
        <w:t>……………………………</w:t>
      </w:r>
      <w:r w:rsidR="005530F3">
        <w:rPr>
          <w:rFonts w:ascii="Times New Roman" w:hAnsi="Times New Roman" w:cs="Times New Roman"/>
          <w:bCs/>
          <w:sz w:val="28"/>
          <w:szCs w:val="28"/>
        </w:rPr>
        <w:t>……………</w:t>
      </w:r>
      <w:r w:rsidR="00F01359">
        <w:rPr>
          <w:rFonts w:ascii="Times New Roman" w:hAnsi="Times New Roman" w:cs="Times New Roman"/>
          <w:bCs/>
          <w:sz w:val="28"/>
          <w:szCs w:val="28"/>
        </w:rPr>
        <w:t>.</w:t>
      </w:r>
      <w:r w:rsidR="001D0321">
        <w:rPr>
          <w:rFonts w:ascii="Times New Roman" w:hAnsi="Times New Roman" w:cs="Times New Roman"/>
          <w:bCs/>
          <w:sz w:val="28"/>
          <w:szCs w:val="28"/>
        </w:rPr>
        <w:t>4</w:t>
      </w:r>
    </w:p>
    <w:p w:rsidR="000B34D6" w:rsidRDefault="00AC039B" w:rsidP="00AC039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0B34D6">
        <w:rPr>
          <w:rFonts w:ascii="Times New Roman" w:hAnsi="Times New Roman" w:cs="Times New Roman"/>
          <w:bCs/>
          <w:sz w:val="28"/>
          <w:szCs w:val="28"/>
        </w:rPr>
        <w:t>Факторы глобализации</w:t>
      </w:r>
      <w:r w:rsidR="00A71D7C">
        <w:rPr>
          <w:rFonts w:ascii="Times New Roman" w:hAnsi="Times New Roman" w:cs="Times New Roman"/>
          <w:bCs/>
          <w:sz w:val="28"/>
          <w:szCs w:val="28"/>
        </w:rPr>
        <w:t>……</w:t>
      </w:r>
      <w:proofErr w:type="gramStart"/>
      <w:r w:rsidR="00A71D7C">
        <w:rPr>
          <w:rFonts w:ascii="Times New Roman" w:hAnsi="Times New Roman" w:cs="Times New Roman"/>
          <w:bCs/>
          <w:sz w:val="28"/>
          <w:szCs w:val="28"/>
        </w:rPr>
        <w:t>…....</w:t>
      </w:r>
      <w:proofErr w:type="gramEnd"/>
      <w:r w:rsidR="00A71D7C">
        <w:rPr>
          <w:rFonts w:ascii="Times New Roman" w:hAnsi="Times New Roman" w:cs="Times New Roman"/>
          <w:bCs/>
          <w:sz w:val="28"/>
          <w:szCs w:val="28"/>
        </w:rPr>
        <w:t>……………………………</w:t>
      </w:r>
      <w:r w:rsidR="0021139A">
        <w:rPr>
          <w:rFonts w:ascii="Times New Roman" w:hAnsi="Times New Roman" w:cs="Times New Roman"/>
          <w:bCs/>
          <w:sz w:val="28"/>
          <w:szCs w:val="28"/>
        </w:rPr>
        <w:t>…………</w:t>
      </w:r>
      <w:r w:rsidR="00F01359">
        <w:rPr>
          <w:rFonts w:ascii="Times New Roman" w:hAnsi="Times New Roman" w:cs="Times New Roman"/>
          <w:bCs/>
          <w:sz w:val="28"/>
          <w:szCs w:val="28"/>
        </w:rPr>
        <w:t>…</w:t>
      </w:r>
      <w:r w:rsidR="001D0321">
        <w:rPr>
          <w:rFonts w:ascii="Times New Roman" w:hAnsi="Times New Roman" w:cs="Times New Roman"/>
          <w:bCs/>
          <w:sz w:val="28"/>
          <w:szCs w:val="28"/>
        </w:rPr>
        <w:t>4</w:t>
      </w:r>
    </w:p>
    <w:p w:rsidR="00F160D8" w:rsidRDefault="00AC039B" w:rsidP="00AC039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F160D8">
        <w:rPr>
          <w:rFonts w:ascii="Times New Roman" w:hAnsi="Times New Roman" w:cs="Times New Roman"/>
          <w:bCs/>
          <w:sz w:val="28"/>
          <w:szCs w:val="28"/>
        </w:rPr>
        <w:t>Направления глобализации</w:t>
      </w:r>
      <w:r w:rsidR="00A71D7C">
        <w:rPr>
          <w:rFonts w:ascii="Times New Roman" w:hAnsi="Times New Roman" w:cs="Times New Roman"/>
          <w:bCs/>
          <w:sz w:val="28"/>
          <w:szCs w:val="28"/>
        </w:rPr>
        <w:t>……</w:t>
      </w:r>
      <w:proofErr w:type="gramStart"/>
      <w:r w:rsidR="00A71D7C">
        <w:rPr>
          <w:rFonts w:ascii="Times New Roman" w:hAnsi="Times New Roman" w:cs="Times New Roman"/>
          <w:bCs/>
          <w:sz w:val="28"/>
          <w:szCs w:val="28"/>
        </w:rPr>
        <w:t>…....</w:t>
      </w:r>
      <w:proofErr w:type="gramEnd"/>
      <w:r w:rsidR="00A71D7C">
        <w:rPr>
          <w:rFonts w:ascii="Times New Roman" w:hAnsi="Times New Roman" w:cs="Times New Roman"/>
          <w:bCs/>
          <w:sz w:val="28"/>
          <w:szCs w:val="28"/>
        </w:rPr>
        <w:t>……………………………</w:t>
      </w:r>
      <w:r w:rsidR="006C08EC">
        <w:rPr>
          <w:rFonts w:ascii="Times New Roman" w:hAnsi="Times New Roman" w:cs="Times New Roman"/>
          <w:bCs/>
          <w:sz w:val="28"/>
          <w:szCs w:val="28"/>
        </w:rPr>
        <w:t>………</w:t>
      </w:r>
      <w:r w:rsidR="00B43144">
        <w:rPr>
          <w:rFonts w:ascii="Times New Roman" w:hAnsi="Times New Roman" w:cs="Times New Roman"/>
          <w:bCs/>
          <w:sz w:val="28"/>
          <w:szCs w:val="28"/>
        </w:rPr>
        <w:t>.</w:t>
      </w:r>
      <w:r w:rsidR="00800DA6">
        <w:rPr>
          <w:rFonts w:ascii="Times New Roman" w:hAnsi="Times New Roman" w:cs="Times New Roman"/>
          <w:bCs/>
          <w:sz w:val="28"/>
          <w:szCs w:val="28"/>
        </w:rPr>
        <w:t>6</w:t>
      </w:r>
    </w:p>
    <w:p w:rsidR="00C92AE7" w:rsidRDefault="00AC039B" w:rsidP="00AC039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C92AE7">
        <w:rPr>
          <w:rFonts w:ascii="Times New Roman" w:hAnsi="Times New Roman" w:cs="Times New Roman"/>
          <w:bCs/>
          <w:sz w:val="28"/>
          <w:szCs w:val="28"/>
        </w:rPr>
        <w:t>Действия мирового сообщества</w:t>
      </w:r>
      <w:r w:rsidR="00A71D7C">
        <w:rPr>
          <w:rFonts w:ascii="Times New Roman" w:hAnsi="Times New Roman" w:cs="Times New Roman"/>
          <w:bCs/>
          <w:sz w:val="28"/>
          <w:szCs w:val="28"/>
        </w:rPr>
        <w:t>……</w:t>
      </w:r>
      <w:proofErr w:type="gramStart"/>
      <w:r w:rsidR="00A71D7C">
        <w:rPr>
          <w:rFonts w:ascii="Times New Roman" w:hAnsi="Times New Roman" w:cs="Times New Roman"/>
          <w:bCs/>
          <w:sz w:val="28"/>
          <w:szCs w:val="28"/>
        </w:rPr>
        <w:t>…....</w:t>
      </w:r>
      <w:proofErr w:type="gramEnd"/>
      <w:r w:rsidR="00A71D7C">
        <w:rPr>
          <w:rFonts w:ascii="Times New Roman" w:hAnsi="Times New Roman" w:cs="Times New Roman"/>
          <w:bCs/>
          <w:sz w:val="28"/>
          <w:szCs w:val="28"/>
        </w:rPr>
        <w:t>……………………………</w:t>
      </w:r>
      <w:r w:rsidR="00D46F05">
        <w:rPr>
          <w:rFonts w:ascii="Times New Roman" w:hAnsi="Times New Roman" w:cs="Times New Roman"/>
          <w:bCs/>
          <w:sz w:val="28"/>
          <w:szCs w:val="28"/>
        </w:rPr>
        <w:t>…</w:t>
      </w:r>
      <w:r w:rsidR="00FF7F2C">
        <w:rPr>
          <w:rFonts w:ascii="Times New Roman" w:hAnsi="Times New Roman" w:cs="Times New Roman"/>
          <w:bCs/>
          <w:sz w:val="28"/>
          <w:szCs w:val="28"/>
        </w:rPr>
        <w:t>.</w:t>
      </w:r>
      <w:r w:rsidR="005742B3">
        <w:rPr>
          <w:rFonts w:ascii="Times New Roman" w:hAnsi="Times New Roman" w:cs="Times New Roman"/>
          <w:bCs/>
          <w:sz w:val="28"/>
          <w:szCs w:val="28"/>
        </w:rPr>
        <w:t>.</w:t>
      </w:r>
      <w:r w:rsidR="00800DA6">
        <w:rPr>
          <w:rFonts w:ascii="Times New Roman" w:hAnsi="Times New Roman" w:cs="Times New Roman"/>
          <w:bCs/>
          <w:sz w:val="28"/>
          <w:szCs w:val="28"/>
        </w:rPr>
        <w:t>6</w:t>
      </w:r>
    </w:p>
    <w:p w:rsidR="00303F9C" w:rsidRDefault="00AC039B" w:rsidP="00AC039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303F9C">
        <w:rPr>
          <w:rFonts w:ascii="Times New Roman" w:hAnsi="Times New Roman" w:cs="Times New Roman"/>
          <w:bCs/>
          <w:sz w:val="28"/>
          <w:szCs w:val="28"/>
        </w:rPr>
        <w:t xml:space="preserve">Заключение </w:t>
      </w:r>
      <w:r w:rsidR="00A71D7C">
        <w:rPr>
          <w:rFonts w:ascii="Times New Roman" w:hAnsi="Times New Roman" w:cs="Times New Roman"/>
          <w:bCs/>
          <w:sz w:val="28"/>
          <w:szCs w:val="28"/>
        </w:rPr>
        <w:t>……</w:t>
      </w:r>
      <w:proofErr w:type="gramStart"/>
      <w:r w:rsidR="00A71D7C">
        <w:rPr>
          <w:rFonts w:ascii="Times New Roman" w:hAnsi="Times New Roman" w:cs="Times New Roman"/>
          <w:bCs/>
          <w:sz w:val="28"/>
          <w:szCs w:val="28"/>
        </w:rPr>
        <w:t>…....</w:t>
      </w:r>
      <w:proofErr w:type="gramEnd"/>
      <w:r w:rsidR="00A71D7C">
        <w:rPr>
          <w:rFonts w:ascii="Times New Roman" w:hAnsi="Times New Roman" w:cs="Times New Roman"/>
          <w:bCs/>
          <w:sz w:val="28"/>
          <w:szCs w:val="28"/>
        </w:rPr>
        <w:t>……………………………</w:t>
      </w:r>
      <w:r w:rsidR="00473ED8">
        <w:rPr>
          <w:rFonts w:ascii="Times New Roman" w:hAnsi="Times New Roman" w:cs="Times New Roman"/>
          <w:bCs/>
          <w:sz w:val="28"/>
          <w:szCs w:val="28"/>
        </w:rPr>
        <w:t>……………………….</w:t>
      </w:r>
      <w:r w:rsidR="005742B3">
        <w:rPr>
          <w:rFonts w:ascii="Times New Roman" w:hAnsi="Times New Roman" w:cs="Times New Roman"/>
          <w:bCs/>
          <w:sz w:val="28"/>
          <w:szCs w:val="28"/>
        </w:rPr>
        <w:t>.</w:t>
      </w:r>
      <w:r w:rsidR="00310D9F">
        <w:rPr>
          <w:rFonts w:ascii="Times New Roman" w:hAnsi="Times New Roman" w:cs="Times New Roman"/>
          <w:bCs/>
          <w:sz w:val="28"/>
          <w:szCs w:val="28"/>
        </w:rPr>
        <w:t>.</w:t>
      </w:r>
      <w:r w:rsidR="00FA325D">
        <w:rPr>
          <w:rFonts w:ascii="Times New Roman" w:hAnsi="Times New Roman" w:cs="Times New Roman"/>
          <w:bCs/>
          <w:sz w:val="28"/>
          <w:szCs w:val="28"/>
        </w:rPr>
        <w:t>8</w:t>
      </w:r>
    </w:p>
    <w:p w:rsidR="00303F9C" w:rsidRDefault="00AC039B" w:rsidP="00AC039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303F9C">
        <w:rPr>
          <w:rFonts w:ascii="Times New Roman" w:hAnsi="Times New Roman" w:cs="Times New Roman"/>
          <w:bCs/>
          <w:sz w:val="28"/>
          <w:szCs w:val="28"/>
        </w:rPr>
        <w:t>Ссылки</w:t>
      </w:r>
      <w:r w:rsidR="00A71D7C">
        <w:rPr>
          <w:rFonts w:ascii="Times New Roman" w:hAnsi="Times New Roman" w:cs="Times New Roman"/>
          <w:bCs/>
          <w:sz w:val="28"/>
          <w:szCs w:val="28"/>
        </w:rPr>
        <w:t>……</w:t>
      </w:r>
      <w:proofErr w:type="gramStart"/>
      <w:r w:rsidR="00A71D7C">
        <w:rPr>
          <w:rFonts w:ascii="Times New Roman" w:hAnsi="Times New Roman" w:cs="Times New Roman"/>
          <w:bCs/>
          <w:sz w:val="28"/>
          <w:szCs w:val="28"/>
        </w:rPr>
        <w:t>…....</w:t>
      </w:r>
      <w:proofErr w:type="gramEnd"/>
      <w:r w:rsidR="00A71D7C">
        <w:rPr>
          <w:rFonts w:ascii="Times New Roman" w:hAnsi="Times New Roman" w:cs="Times New Roman"/>
          <w:bCs/>
          <w:sz w:val="28"/>
          <w:szCs w:val="28"/>
        </w:rPr>
        <w:t>……………………………</w:t>
      </w:r>
      <w:r w:rsidR="00314373">
        <w:rPr>
          <w:rFonts w:ascii="Times New Roman" w:hAnsi="Times New Roman" w:cs="Times New Roman"/>
          <w:bCs/>
          <w:sz w:val="28"/>
          <w:szCs w:val="28"/>
        </w:rPr>
        <w:t>……………………………...9</w:t>
      </w:r>
    </w:p>
    <w:p w:rsidR="00D36311" w:rsidRDefault="00E12C9A" w:rsidP="00E12C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</w:p>
    <w:p w:rsidR="00D36311" w:rsidRDefault="00D36311" w:rsidP="00420F16">
      <w:pPr>
        <w:spacing w:after="240"/>
        <w:rPr>
          <w:rFonts w:ascii="Times New Roman" w:hAnsi="Times New Roman" w:cs="Times New Roman"/>
          <w:bCs/>
          <w:sz w:val="28"/>
          <w:szCs w:val="28"/>
        </w:rPr>
      </w:pPr>
    </w:p>
    <w:p w:rsidR="00D36311" w:rsidRPr="004C5A9F" w:rsidRDefault="00D36311" w:rsidP="00420F16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420F16" w:rsidRPr="004C5A9F" w:rsidRDefault="00420F16" w:rsidP="00F9321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C1FA3" w:rsidRPr="004C5A9F" w:rsidRDefault="000C1FA3" w:rsidP="004C5A9F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B7626D" w:rsidRDefault="00B7626D" w:rsidP="00B7626D">
      <w:pPr>
        <w:jc w:val="center"/>
      </w:pPr>
    </w:p>
    <w:p w:rsidR="003A6012" w:rsidRDefault="003A6012" w:rsidP="00B7626D">
      <w:pPr>
        <w:jc w:val="center"/>
      </w:pPr>
    </w:p>
    <w:p w:rsidR="003A6012" w:rsidRDefault="003A6012" w:rsidP="00B7626D">
      <w:pPr>
        <w:jc w:val="center"/>
      </w:pPr>
    </w:p>
    <w:p w:rsidR="003A6012" w:rsidRDefault="003A6012" w:rsidP="00B7626D">
      <w:pPr>
        <w:jc w:val="center"/>
      </w:pPr>
    </w:p>
    <w:p w:rsidR="003A6012" w:rsidRDefault="003A6012" w:rsidP="00B7626D">
      <w:pPr>
        <w:jc w:val="center"/>
      </w:pPr>
    </w:p>
    <w:p w:rsidR="003A6012" w:rsidRDefault="003A6012" w:rsidP="00B7626D">
      <w:pPr>
        <w:jc w:val="center"/>
        <w:rPr>
          <w:szCs w:val="28"/>
        </w:rPr>
      </w:pPr>
    </w:p>
    <w:p w:rsidR="00D46155" w:rsidRDefault="005C436B" w:rsidP="0004497F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>
        <w:rPr>
          <w:szCs w:val="28"/>
        </w:rPr>
        <w:br w:type="page"/>
      </w:r>
    </w:p>
    <w:p w:rsidR="00C17CF1" w:rsidRPr="00143332" w:rsidRDefault="00C17CF1" w:rsidP="00A15453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</w:pPr>
      <w:r w:rsidRPr="00143332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lastRenderedPageBreak/>
        <w:t>Введение</w:t>
      </w:r>
    </w:p>
    <w:p w:rsidR="006C0E24" w:rsidRPr="00B0080E" w:rsidRDefault="006C0E24" w:rsidP="00E8693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80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Глобализация стала причиной наиболее горячих споров последнего десятилетия.</w:t>
      </w:r>
    </w:p>
    <w:p w:rsidR="004B594B" w:rsidRPr="003136FF" w:rsidRDefault="006C0E24" w:rsidP="00A85C7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80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Критикуя последствия глобализации, чаще всего люди ссылаются на экономическую интеграцию. Экономическая интеграция происходит </w:t>
      </w:r>
      <w:r w:rsidR="00647F08" w:rsidRPr="00B0080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тогда, когда</w:t>
      </w:r>
      <w:r w:rsidRPr="00B0080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страны смягчают такие ограничения, как тарифы на импорт, и делают свою экономику открытой для инвестиций и торговли с остальным миром. Критики глобализации отмечают, что неравенство в нынешней глобальной системе торговли негативно отражается на развивающихся странах в ущерб развитым странам.</w:t>
      </w:r>
      <w:bookmarkStart w:id="0" w:name="_GoBack"/>
      <w:bookmarkEnd w:id="0"/>
    </w:p>
    <w:p w:rsidR="005344DF" w:rsidRPr="00267E9E" w:rsidRDefault="005344DF" w:rsidP="006C0E24">
      <w:pPr>
        <w:jc w:val="center"/>
        <w:rPr>
          <w:sz w:val="24"/>
          <w:szCs w:val="28"/>
        </w:rPr>
      </w:pPr>
      <w:r w:rsidRPr="00267E9E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eastAsia="ru-RU"/>
        </w:rPr>
        <w:t>Определение</w:t>
      </w:r>
    </w:p>
    <w:p w:rsidR="00D46155" w:rsidRPr="00E86938" w:rsidRDefault="00D46155" w:rsidP="002261F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86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Глобализация — это усиливающаяся интеграция экономик и обществ во всем мире.</w:t>
      </w:r>
    </w:p>
    <w:p w:rsidR="00D46155" w:rsidRPr="00E86938" w:rsidRDefault="0061173C" w:rsidP="002261F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8" w:history="1">
        <w:r w:rsidR="00D46155" w:rsidRPr="00E8693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ru-RU"/>
          </w:rPr>
          <w:t>Глобализация</w:t>
        </w:r>
      </w:hyperlink>
      <w:r w:rsidR="00D46155" w:rsidRPr="00E86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это неизбежное явление в истории человечества, заключающееся в том, что мир в результате обмена товарами и продуктами, информацией, знаниями и культурными ценностями становится более взаимосвязанным. Однако за последние десятилетия темпы этой глобальной интеграции стали гораздо более высокими и впечатляющими благодаря беспрецедентным достижениям в таких сферах, как технологии, средства связи, наука, транспорт и промышленность.</w:t>
      </w:r>
    </w:p>
    <w:p w:rsidR="00D46155" w:rsidRDefault="00D46155" w:rsidP="002261F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86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Хотя глобализация ускоряет развитие человечества и является его следствием, она представляет собой непростой процесс, к которому нужно приспосабливаться и который создает серьезные проблемы и трудности. Такие быстрые темпы перемен могут принять угрожающий характер, и большинство стран пытаются их контролировать или управлять ими.</w:t>
      </w:r>
    </w:p>
    <w:p w:rsidR="004B594B" w:rsidRPr="00E86938" w:rsidRDefault="004B594B" w:rsidP="002261F7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C0E24" w:rsidRPr="00267E9E" w:rsidRDefault="00647F08" w:rsidP="001D1D3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267E9E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Влияние глобализации на страны</w:t>
      </w:r>
    </w:p>
    <w:p w:rsidR="00D46155" w:rsidRPr="00777A89" w:rsidRDefault="00D46155" w:rsidP="00725DD9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77A8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Сторонники глобализации считают, что проведение политики открытой экономики в таких странах, как Вьетнам, Индия, Китай и </w:t>
      </w:r>
      <w:r w:rsidR="00323BDF" w:rsidRPr="00777A8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Уганда, позволило</w:t>
      </w:r>
      <w:r w:rsidRPr="00777A8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значительной степени сократить </w:t>
      </w:r>
      <w:r w:rsidR="00323BDF" w:rsidRPr="00777A8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масштабы нищеты</w:t>
      </w:r>
      <w:r w:rsidRPr="00777A8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D46155" w:rsidRPr="00777A89" w:rsidRDefault="00D46155" w:rsidP="00725DD9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77A8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ответ на это критики заявляют, что данный процесс привел к эксплуатации людей в развивающихся странах, серьезной дестабилизации и практически не принес пользы.</w:t>
      </w:r>
    </w:p>
    <w:p w:rsidR="00D46155" w:rsidRPr="00777A89" w:rsidRDefault="00D46155" w:rsidP="00725DD9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77A8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того, чтобы все страны могли получать выгоду от глобализации, международному сообществу следует продолжить работу по ликвидации диспропорций в международной торговле (сокращение субсидий фермерам и снижение торговых барьеров), которые отвечают интересам развитых стран, и созданию более справедливой системы.</w:t>
      </w:r>
    </w:p>
    <w:p w:rsidR="00D46155" w:rsidRPr="00777A89" w:rsidRDefault="00D46155" w:rsidP="00725DD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777A8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Некоторым стран</w:t>
      </w:r>
      <w:r w:rsidR="006D5B5A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ам глобализация пошла на пользу.</w:t>
      </w:r>
    </w:p>
    <w:p w:rsidR="00D46155" w:rsidRPr="00725DD9" w:rsidRDefault="00D46155" w:rsidP="00725DD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25DD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Китай.</w:t>
      </w:r>
      <w:r w:rsidRPr="00725D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Реформы привели к невиданному снижению уровня нищеты. В период с 1978 по 1989 год численность сельских бедняков сократилось с 250 до 34 миллионов.</w:t>
      </w:r>
    </w:p>
    <w:p w:rsidR="00D46155" w:rsidRPr="00725DD9" w:rsidRDefault="00D46155" w:rsidP="00725DD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25DD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Индия</w:t>
      </w:r>
      <w:r w:rsidRPr="00725D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За последние 20 лет уровень бедности снизился вдвое.</w:t>
      </w:r>
    </w:p>
    <w:p w:rsidR="00D46155" w:rsidRPr="00725DD9" w:rsidRDefault="00D46155" w:rsidP="00725DD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25DD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Вьетнам.</w:t>
      </w:r>
      <w:r w:rsidRPr="00725D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Результаты обследований самых бедных семей свидетельствуют о том, </w:t>
      </w:r>
      <w:proofErr w:type="gramStart"/>
      <w:r w:rsidRPr="00725D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что  в</w:t>
      </w:r>
      <w:proofErr w:type="gramEnd"/>
      <w:r w:rsidRPr="00725D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90-е годы  ХХ века  свои жилищные условия улучшили 98% членов таких семей. Правительство провело обследование </w:t>
      </w:r>
      <w:proofErr w:type="gramStart"/>
      <w:r w:rsidRPr="00725D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семей  в</w:t>
      </w:r>
      <w:proofErr w:type="gramEnd"/>
      <w:r w:rsidRPr="00725D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начале процесса реформ и, вернувшись к этим же семьям через шесть лет, установило, что произошло значительное снижение уровня нищеты. У людей стало больше продуктов питания, их дети посещали среднюю школу. Одним из многочисленных факторов, повлиявших на успех реформ во Вьетнаме, стала либерализация торговли. За десять лет уровень нищеты в стране удалось сократить в два раза. Вследствие экономической интеграции выросли цены на продукцию неимущих фермеров: рис, рыбу, орехи кешью, а также увеличилось количество рабочих мест на фабриках по изготовлению обуви и одежды, где работа оплачивается гораздо лучше, чем другая работа во Вьетнаме. </w:t>
      </w:r>
    </w:p>
    <w:p w:rsidR="00D46155" w:rsidRPr="00725DD9" w:rsidRDefault="00D46155" w:rsidP="00725DD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725DD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Другим </w:t>
      </w:r>
      <w:r w:rsidR="00267E9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странам глобализация не помогла.</w:t>
      </w:r>
    </w:p>
    <w:p w:rsidR="00D46155" w:rsidRPr="00777A89" w:rsidRDefault="00D46155" w:rsidP="00725DD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77A8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Многие </w:t>
      </w:r>
      <w:r w:rsidRPr="00625206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африканские</w:t>
      </w:r>
      <w:r w:rsidRPr="006252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</w:t>
      </w:r>
      <w:r w:rsidRPr="00777A8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траны не получили никакой выгоды от глобализации. Их экспорт по-прежнему сводится к ограниченному перечню основных видов сырья.</w:t>
      </w:r>
    </w:p>
    <w:p w:rsidR="00D46155" w:rsidRPr="00777A89" w:rsidRDefault="00D46155" w:rsidP="00725DD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77A8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Некоторые эксперты объясняют отставание этих стран   неэффективностью проводимой политики, неразвитостью инфраструктуры, слабостью институтов и </w:t>
      </w:r>
      <w:r w:rsidR="00725DD9" w:rsidRPr="00777A8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коррумпированностью органов</w:t>
      </w:r>
      <w:r w:rsidRPr="00777A8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власти.</w:t>
      </w:r>
    </w:p>
    <w:p w:rsidR="00D46155" w:rsidRPr="00777A89" w:rsidRDefault="00D46155" w:rsidP="00725DD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77A8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Другие эксперты считают, что некоторые страны не могут влиться в процесс глобального роста вследствие неблагоприятного географического положения и </w:t>
      </w:r>
      <w:r w:rsidR="00725DD9" w:rsidRPr="00777A8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климатических условий</w:t>
      </w:r>
      <w:r w:rsidRPr="00777A8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Так, страны, не имеющие выхода к морю, могут испытывать трудности с конкуренцией на глобальных рынках товаров промышленного производства и услуг.</w:t>
      </w:r>
    </w:p>
    <w:p w:rsidR="00D46155" w:rsidRDefault="00D46155" w:rsidP="00725DD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77A8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последние несколько лет в странах Европы и в США выражались протесты по поводу последствий глобализации. Однако согласно результатам обследования, недавно проведенного </w:t>
      </w:r>
      <w:r w:rsidRPr="0029049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«</w:t>
      </w:r>
      <w:hyperlink r:id="rId9" w:history="1">
        <w:r w:rsidRPr="00290496">
          <w:rPr>
            <w:rFonts w:ascii="Times New Roman" w:eastAsia="Times New Roman" w:hAnsi="Times New Roman" w:cs="Times New Roman"/>
            <w:color w:val="0D0D0D" w:themeColor="text1" w:themeTint="F2"/>
            <w:sz w:val="24"/>
            <w:szCs w:val="24"/>
            <w:lang w:eastAsia="ru-RU"/>
          </w:rPr>
          <w:t>Исследовательским центром Пью</w:t>
        </w:r>
      </w:hyperlink>
      <w:r w:rsidRPr="00290496">
        <w:rPr>
          <w:rFonts w:ascii="Times New Roman" w:eastAsia="Times New Roman" w:hAnsi="Times New Roman" w:cs="Times New Roman"/>
          <w:color w:val="002060"/>
          <w:sz w:val="24"/>
          <w:szCs w:val="24"/>
          <w:lang w:eastAsia="ru-RU"/>
        </w:rPr>
        <w:t>»,</w:t>
      </w:r>
      <w:r w:rsidRPr="00777A8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во многих развивающихся странах имеет место весьма сильная поддержка различных аспектов интеграции, в особенности торговли и прямых инвестиций. В странах Африки к югу от Сахары 75% домашних хозяйств считают, что инвестиции многонациональных корпораций являются положительным моментом.</w:t>
      </w:r>
    </w:p>
    <w:p w:rsidR="004B594B" w:rsidRDefault="004B594B" w:rsidP="00725DD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21259B" w:rsidRPr="00DF2E9E" w:rsidRDefault="0021259B" w:rsidP="00DF2E9E">
      <w:pPr>
        <w:shd w:val="clear" w:color="auto" w:fill="FFFFFF"/>
        <w:spacing w:before="360" w:after="240" w:line="240" w:lineRule="auto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</w:pPr>
      <w:r w:rsidRPr="00DF2E9E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История глобализации</w:t>
      </w:r>
    </w:p>
    <w:p w:rsidR="00DC7788" w:rsidRDefault="00DC7788" w:rsidP="007A49B9">
      <w:pPr>
        <w:pStyle w:val="3"/>
        <w:pBdr>
          <w:bottom w:val="dotted" w:sz="2" w:space="0" w:color="720C0A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000000"/>
          <w:sz w:val="24"/>
          <w:szCs w:val="24"/>
        </w:rPr>
      </w:pPr>
      <w:r w:rsidRPr="00B0080E">
        <w:rPr>
          <w:b w:val="0"/>
          <w:color w:val="000000"/>
          <w:sz w:val="24"/>
          <w:szCs w:val="24"/>
        </w:rPr>
        <w:t xml:space="preserve">Самая последняя волна глобализации, возникшая в 1980 году, была вызвана сочетанием достижений в технологиях транспорта и коммуникации, а также действиями крупных развивающихся стран, которые пытались привлечь иностранные </w:t>
      </w:r>
      <w:r w:rsidR="00C9692C" w:rsidRPr="00B0080E">
        <w:rPr>
          <w:b w:val="0"/>
          <w:color w:val="000000"/>
          <w:sz w:val="24"/>
          <w:szCs w:val="24"/>
        </w:rPr>
        <w:t>инвестиции путем</w:t>
      </w:r>
      <w:r w:rsidRPr="00B0080E">
        <w:rPr>
          <w:b w:val="0"/>
          <w:color w:val="000000"/>
          <w:sz w:val="24"/>
          <w:szCs w:val="24"/>
        </w:rPr>
        <w:t xml:space="preserve"> открытия своих экономик для международной торговли. Фактически это была третья волна данного явления, начавшегося еще в 1870 году. Первая волна глобализации длилась с 1870 года до начала Первой мировой войны. Стимулом в данном случае были достижения в транспортной сфере и снижение торговых барьеров. В результате расцвета мировой торговли доля экспорта в объеме мировых доходов удвоилась и составила 8%. Это вызвало массовую миграцию людей в поисках лучшей работы. Около 10% мирового населения переехали в другие страны. 60 миллионов человек переместились из Европы в Северную Америку и другие части Нового Света. То же самое произошло в густонаселенных Китае и Индии, из которых люди выезжали в менее густонаселенные страны, такие как Шри-Ланка, Бирма, Таиланд, Филиппины и Вьетнам. Окончание Первой мировой войны положило начало эре протекционизма. В торговле появились такие торговые барьеры, как тарифы. Мировой экономический рост приостановился, и доля экспорта в </w:t>
      </w:r>
      <w:r w:rsidR="00C9692C" w:rsidRPr="00B0080E">
        <w:rPr>
          <w:b w:val="0"/>
          <w:color w:val="000000"/>
          <w:sz w:val="24"/>
          <w:szCs w:val="24"/>
        </w:rPr>
        <w:t>объеме мировых</w:t>
      </w:r>
      <w:r w:rsidRPr="00B0080E">
        <w:rPr>
          <w:b w:val="0"/>
          <w:color w:val="000000"/>
          <w:sz w:val="24"/>
          <w:szCs w:val="24"/>
        </w:rPr>
        <w:t xml:space="preserve"> доходов упал до уровня 1870 года. После Второй мировой войны наблюдалась вторая волна глобализации, которая продолжалась в период примерно с 1950 по 1980 год. В основном вторая волна проявилась в интеграции таких развитых стран, как страны Европы, Северной Америки и Японии, которые восстановили торговые отношения путем либерализации многосторонней торговли. В течение этого периода произошел подъем в экономическом развитии стран-членов Организации экономического сотрудничества и развития, что явилось одной из </w:t>
      </w:r>
      <w:r w:rsidR="004D059E" w:rsidRPr="00B0080E">
        <w:rPr>
          <w:b w:val="0"/>
          <w:color w:val="000000"/>
          <w:sz w:val="24"/>
          <w:szCs w:val="24"/>
        </w:rPr>
        <w:t>причин торгового</w:t>
      </w:r>
      <w:r w:rsidRPr="00B0080E">
        <w:rPr>
          <w:b w:val="0"/>
          <w:color w:val="000000"/>
          <w:sz w:val="24"/>
          <w:szCs w:val="24"/>
        </w:rPr>
        <w:t xml:space="preserve"> бума.  Однако развивающиеся страны в основном оказались вне этой </w:t>
      </w:r>
      <w:r w:rsidR="00C105B7" w:rsidRPr="00B0080E">
        <w:rPr>
          <w:b w:val="0"/>
          <w:color w:val="000000"/>
          <w:sz w:val="24"/>
          <w:szCs w:val="24"/>
        </w:rPr>
        <w:t>интеграционной волны</w:t>
      </w:r>
      <w:r w:rsidR="00C105B7">
        <w:rPr>
          <w:b w:val="0"/>
          <w:color w:val="000000"/>
          <w:sz w:val="24"/>
          <w:szCs w:val="24"/>
        </w:rPr>
        <w:t>, так как</w:t>
      </w:r>
      <w:r w:rsidRPr="00B0080E">
        <w:rPr>
          <w:b w:val="0"/>
          <w:color w:val="000000"/>
          <w:sz w:val="24"/>
          <w:szCs w:val="24"/>
        </w:rPr>
        <w:t xml:space="preserve"> они могли торговать лишь основными видами сырья.</w:t>
      </w:r>
    </w:p>
    <w:p w:rsidR="004B594B" w:rsidRDefault="004B594B" w:rsidP="007A49B9">
      <w:pPr>
        <w:pStyle w:val="3"/>
        <w:pBdr>
          <w:bottom w:val="dotted" w:sz="2" w:space="0" w:color="720C0A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000000"/>
          <w:sz w:val="24"/>
          <w:szCs w:val="24"/>
        </w:rPr>
      </w:pPr>
    </w:p>
    <w:p w:rsidR="00096E28" w:rsidRDefault="00096E28" w:rsidP="00D47936">
      <w:pPr>
        <w:pStyle w:val="3"/>
        <w:pBdr>
          <w:bottom w:val="dotted" w:sz="2" w:space="0" w:color="720C0A"/>
        </w:pBdr>
        <w:shd w:val="clear" w:color="auto" w:fill="FFFFFF"/>
        <w:spacing w:before="360" w:beforeAutospacing="0" w:after="240" w:afterAutospacing="0"/>
        <w:ind w:firstLine="709"/>
        <w:contextualSpacing/>
        <w:jc w:val="center"/>
        <w:rPr>
          <w:color w:val="000000"/>
          <w:sz w:val="28"/>
          <w:szCs w:val="24"/>
        </w:rPr>
      </w:pPr>
      <w:r w:rsidRPr="00D47936">
        <w:rPr>
          <w:color w:val="000000"/>
          <w:sz w:val="28"/>
          <w:szCs w:val="24"/>
        </w:rPr>
        <w:t>Факторы глобализации</w:t>
      </w:r>
    </w:p>
    <w:p w:rsidR="007A2F5F" w:rsidRPr="00D47936" w:rsidRDefault="007A2F5F" w:rsidP="00D47936">
      <w:pPr>
        <w:pStyle w:val="3"/>
        <w:pBdr>
          <w:bottom w:val="dotted" w:sz="2" w:space="0" w:color="720C0A"/>
        </w:pBdr>
        <w:shd w:val="clear" w:color="auto" w:fill="FFFFFF"/>
        <w:spacing w:before="360" w:beforeAutospacing="0" w:after="240" w:afterAutospacing="0"/>
        <w:ind w:firstLine="709"/>
        <w:contextualSpacing/>
        <w:jc w:val="center"/>
        <w:rPr>
          <w:color w:val="000000"/>
          <w:sz w:val="28"/>
          <w:szCs w:val="24"/>
        </w:rPr>
      </w:pPr>
    </w:p>
    <w:p w:rsidR="00C114DD" w:rsidRDefault="00096E28" w:rsidP="007A49B9">
      <w:pPr>
        <w:pStyle w:val="3"/>
        <w:pBdr>
          <w:bottom w:val="dotted" w:sz="2" w:space="0" w:color="720C0A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000000"/>
          <w:sz w:val="24"/>
          <w:szCs w:val="24"/>
        </w:rPr>
      </w:pPr>
      <w:r w:rsidRPr="00096E28">
        <w:rPr>
          <w:b w:val="0"/>
          <w:color w:val="000000"/>
          <w:sz w:val="24"/>
          <w:szCs w:val="24"/>
        </w:rPr>
        <w:t xml:space="preserve">Существование глобализации как явления, доминирующего в мировом развитии, само по себе не вызывает сомнений, однако мнения ученых о сущности данного процесса, о его конкретных проявлениях, о предпосылках и последствиях далеко неоднозначны. </w:t>
      </w:r>
    </w:p>
    <w:p w:rsidR="004B7708" w:rsidRDefault="00096E28" w:rsidP="007A49B9">
      <w:pPr>
        <w:pStyle w:val="3"/>
        <w:pBdr>
          <w:bottom w:val="dotted" w:sz="2" w:space="0" w:color="720C0A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000000"/>
          <w:sz w:val="24"/>
          <w:szCs w:val="24"/>
        </w:rPr>
      </w:pPr>
      <w:r w:rsidRPr="00096E28">
        <w:rPr>
          <w:b w:val="0"/>
          <w:color w:val="000000"/>
          <w:sz w:val="24"/>
          <w:szCs w:val="24"/>
        </w:rPr>
        <w:t xml:space="preserve">Открытыми остаются вопросы о том, представляет ли глобализация однонаправленный процесс или предполагает альтернативные пути развития; является ли она </w:t>
      </w:r>
      <w:r w:rsidRPr="00096E28">
        <w:rPr>
          <w:b w:val="0"/>
          <w:color w:val="000000"/>
          <w:sz w:val="24"/>
          <w:szCs w:val="24"/>
        </w:rPr>
        <w:lastRenderedPageBreak/>
        <w:t xml:space="preserve">порождением новейших изменений в производстве, в информатике, в культуре или имеет глубокие исторические корни; ведет ли глобализация к созданию однородной миро целостности или же содержит в себе возможности для разных компонент человечества.  Глобализация выразилась в увеличении открытости мировой экономики, интеграции рынков в планетарном масштабе и движении к миру без границ, что в совокупности привело к возрастанию глобальных потоков разного рода. На протяжении последних десятилетий </w:t>
      </w:r>
      <w:r w:rsidR="008A7034">
        <w:rPr>
          <w:b w:val="0"/>
          <w:color w:val="000000"/>
          <w:sz w:val="24"/>
          <w:szCs w:val="24"/>
        </w:rPr>
        <w:t xml:space="preserve">действуют несколько факторов </w:t>
      </w:r>
      <w:r w:rsidRPr="00096E28">
        <w:rPr>
          <w:b w:val="0"/>
          <w:color w:val="000000"/>
          <w:sz w:val="24"/>
          <w:szCs w:val="24"/>
        </w:rPr>
        <w:t xml:space="preserve">глобализации. </w:t>
      </w:r>
    </w:p>
    <w:p w:rsidR="004B7708" w:rsidRDefault="00096E28" w:rsidP="007A49B9">
      <w:pPr>
        <w:pStyle w:val="3"/>
        <w:pBdr>
          <w:bottom w:val="dotted" w:sz="2" w:space="0" w:color="720C0A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000000"/>
          <w:sz w:val="24"/>
          <w:szCs w:val="24"/>
        </w:rPr>
      </w:pPr>
      <w:r w:rsidRPr="00096E28">
        <w:rPr>
          <w:b w:val="0"/>
          <w:color w:val="000000"/>
          <w:sz w:val="24"/>
          <w:szCs w:val="24"/>
        </w:rPr>
        <w:t>Первый их них – технический прогресс, который позволил значительно снизить издержки на транспорт и связь, а также резко уменьшить издержки на хранение и поиск и</w:t>
      </w:r>
      <w:r w:rsidR="00A27CC3">
        <w:rPr>
          <w:b w:val="0"/>
          <w:color w:val="000000"/>
          <w:sz w:val="24"/>
          <w:szCs w:val="24"/>
        </w:rPr>
        <w:t>нформации и обработку данных</w:t>
      </w:r>
      <w:r w:rsidRPr="00096E28">
        <w:rPr>
          <w:b w:val="0"/>
          <w:color w:val="000000"/>
          <w:sz w:val="24"/>
          <w:szCs w:val="24"/>
        </w:rPr>
        <w:t xml:space="preserve">. </w:t>
      </w:r>
    </w:p>
    <w:p w:rsidR="004B7708" w:rsidRDefault="00096E28" w:rsidP="007A49B9">
      <w:pPr>
        <w:pStyle w:val="3"/>
        <w:pBdr>
          <w:bottom w:val="dotted" w:sz="2" w:space="0" w:color="720C0A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000000"/>
          <w:sz w:val="24"/>
          <w:szCs w:val="24"/>
        </w:rPr>
      </w:pPr>
      <w:r w:rsidRPr="00096E28">
        <w:rPr>
          <w:b w:val="0"/>
          <w:color w:val="000000"/>
          <w:sz w:val="24"/>
          <w:szCs w:val="24"/>
        </w:rPr>
        <w:t xml:space="preserve">Второй фактор глобализации – либерализация торговли и других сфер экономики, что привело к ослаблению торгового протекционизма и более либеральной мировой торговой системе. Этот процесс начался в прошлом веке, был прерван мировыми войнами и Великой депрессией и возобновился после второй мировой войны, что выразилось в создании режима наибольшего благоприятствования как способа либерализации торговли. В 1946 г. это было закреплено в Генеральном соглашении по тарифам и торговле (ГАТТ), которое переросло во Всемирную торговую организацию (ВТО). В результате существенно сократились тарифные и другие барьеры на пути передвижения товаров и услуг. Либерализация также привела к усилению движения капитала </w:t>
      </w:r>
      <w:r w:rsidR="004B7708">
        <w:rPr>
          <w:b w:val="0"/>
          <w:color w:val="000000"/>
          <w:sz w:val="24"/>
          <w:szCs w:val="24"/>
        </w:rPr>
        <w:t>и иных факторов производства</w:t>
      </w:r>
      <w:r w:rsidRPr="00096E28">
        <w:rPr>
          <w:b w:val="0"/>
          <w:color w:val="000000"/>
          <w:sz w:val="24"/>
          <w:szCs w:val="24"/>
        </w:rPr>
        <w:t xml:space="preserve">. </w:t>
      </w:r>
    </w:p>
    <w:p w:rsidR="005E0540" w:rsidRDefault="00096E28" w:rsidP="007A49B9">
      <w:pPr>
        <w:pStyle w:val="3"/>
        <w:pBdr>
          <w:bottom w:val="dotted" w:sz="2" w:space="0" w:color="720C0A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000000"/>
          <w:sz w:val="24"/>
          <w:szCs w:val="24"/>
        </w:rPr>
      </w:pPr>
      <w:r w:rsidRPr="00096E28">
        <w:rPr>
          <w:b w:val="0"/>
          <w:color w:val="000000"/>
          <w:sz w:val="24"/>
          <w:szCs w:val="24"/>
        </w:rPr>
        <w:t>Третьим фактором глобализации стали институциональные изменения. Увеличился размах деятельности фирм в определенной мере благодаря техническому прогрессу и расширившимся горизонтам менеджеров, получивших дополнительные возможности вследствие развития связи. Так, корпорации, ранее фокусировавшиеся в основном на локальных рынках, вышли на национальный, многонациональный, интернациональный и даже глобальный уровень в том, что касается рынков и производственных мощностей. Эти изменения в промышленной структуре привели к росту потенциалов, эффективности и доходов тех фирм, которые не ограничивались узким кругом стран при выборе материалов, производственных мощностей и рынков, быстро приспосабливались к изменяющимся рыночным условиям. Фактически каждое крупное национальное или интернациональное предприятие имеет соответствующую структуру или делает ставку на дочерние компании или стратегические альянсы, чтобы добиться сопоставимой степени влияте</w:t>
      </w:r>
      <w:r w:rsidR="005E0540">
        <w:rPr>
          <w:b w:val="0"/>
          <w:color w:val="000000"/>
          <w:sz w:val="24"/>
          <w:szCs w:val="24"/>
        </w:rPr>
        <w:t xml:space="preserve">льности и гибкости. </w:t>
      </w:r>
    </w:p>
    <w:p w:rsidR="005E0540" w:rsidRDefault="00096E28" w:rsidP="007A49B9">
      <w:pPr>
        <w:pStyle w:val="3"/>
        <w:pBdr>
          <w:bottom w:val="dotted" w:sz="2" w:space="0" w:color="720C0A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000000"/>
          <w:sz w:val="24"/>
          <w:szCs w:val="24"/>
        </w:rPr>
      </w:pPr>
      <w:r w:rsidRPr="00096E28">
        <w:rPr>
          <w:b w:val="0"/>
          <w:color w:val="000000"/>
          <w:sz w:val="24"/>
          <w:szCs w:val="24"/>
        </w:rPr>
        <w:t xml:space="preserve">Четвертый фактор глобализации – глобальное идеологическое согласие, т. е. универсальное признание ценностей рыночной экономики и свободной торговой системы. Конвергенция идеологий началась с политических и экономических реформ в Китае, стартовавших в 1978 г., и продолжилась волной революций, прокатившейся по Центральной и Восточной Европе, начиная с 1989 г. и заканчивая декабрем 1991 г., когда распался Советский Союз. В итоге разделение между рыночными и социалистическими экономиками сменилось почти всеобщим признанием ценностей рыночной системы. Главным результатом такой конвергенции идеологий стали попытки бывших социалистических стран совершить </w:t>
      </w:r>
      <w:r w:rsidR="005E0540">
        <w:rPr>
          <w:b w:val="0"/>
          <w:color w:val="000000"/>
          <w:sz w:val="24"/>
          <w:szCs w:val="24"/>
        </w:rPr>
        <w:t>переход к рыночной экономике</w:t>
      </w:r>
      <w:r w:rsidRPr="00096E28">
        <w:rPr>
          <w:b w:val="0"/>
          <w:color w:val="000000"/>
          <w:sz w:val="24"/>
          <w:szCs w:val="24"/>
        </w:rPr>
        <w:t xml:space="preserve">. </w:t>
      </w:r>
    </w:p>
    <w:p w:rsidR="005E0540" w:rsidRDefault="00096E28" w:rsidP="007A49B9">
      <w:pPr>
        <w:pStyle w:val="3"/>
        <w:pBdr>
          <w:bottom w:val="dotted" w:sz="2" w:space="0" w:color="720C0A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000000"/>
          <w:sz w:val="24"/>
          <w:szCs w:val="24"/>
        </w:rPr>
      </w:pPr>
      <w:r w:rsidRPr="00096E28">
        <w:rPr>
          <w:b w:val="0"/>
          <w:color w:val="000000"/>
          <w:sz w:val="24"/>
          <w:szCs w:val="24"/>
        </w:rPr>
        <w:t>Пятый фактор глобализации – изменения в сфере культуры: движение к глобализированным гомогенным средствам массовой информации, видам искусства и популярной культуре и распространение английского языка как средства глобального общения. Это отчасти стало причиной того, что некоторые европейцы, особенно французы, видят Глобализация мировой э</w:t>
      </w:r>
      <w:r w:rsidR="005E0540">
        <w:rPr>
          <w:b w:val="0"/>
          <w:color w:val="000000"/>
          <w:sz w:val="24"/>
          <w:szCs w:val="24"/>
        </w:rPr>
        <w:t xml:space="preserve">кономики: выгоды и издержки </w:t>
      </w:r>
      <w:r w:rsidRPr="00096E28">
        <w:rPr>
          <w:b w:val="0"/>
          <w:color w:val="000000"/>
          <w:sz w:val="24"/>
          <w:szCs w:val="24"/>
        </w:rPr>
        <w:t xml:space="preserve">в глобализации попытку США завоевать культурное господство наряду с экономическим и политическим. Фактически они считают глобализацию новой формой империализма или новой стадией капитализма в век электроники. Некоторые даже трактуют глобализацию как новую форму колониализма, приписывая США роль новой метрополии, а большей части остального мира – роль американских колоний. </w:t>
      </w:r>
    </w:p>
    <w:p w:rsidR="005E0540" w:rsidRDefault="00096E28" w:rsidP="007A49B9">
      <w:pPr>
        <w:pStyle w:val="3"/>
        <w:pBdr>
          <w:bottom w:val="dotted" w:sz="2" w:space="0" w:color="720C0A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000000"/>
          <w:sz w:val="24"/>
          <w:szCs w:val="24"/>
        </w:rPr>
      </w:pPr>
      <w:r w:rsidRPr="00096E28">
        <w:rPr>
          <w:b w:val="0"/>
          <w:color w:val="000000"/>
          <w:sz w:val="24"/>
          <w:szCs w:val="24"/>
        </w:rPr>
        <w:lastRenderedPageBreak/>
        <w:t xml:space="preserve">В соответствии с этой точкой зрения остальной мир предоставляет США не только сырье и рынки, как раньше европейским метрополиям, но еще и технологии, производственные мощности, трудовые ресурсы, капитал и другие факторы производства. </w:t>
      </w:r>
    </w:p>
    <w:p w:rsidR="005E0540" w:rsidRDefault="00096E28" w:rsidP="007A49B9">
      <w:pPr>
        <w:pStyle w:val="3"/>
        <w:pBdr>
          <w:bottom w:val="dotted" w:sz="2" w:space="0" w:color="720C0A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000000"/>
          <w:sz w:val="24"/>
          <w:szCs w:val="24"/>
        </w:rPr>
      </w:pPr>
      <w:r w:rsidRPr="00096E28">
        <w:rPr>
          <w:b w:val="0"/>
          <w:color w:val="000000"/>
          <w:sz w:val="24"/>
          <w:szCs w:val="24"/>
        </w:rPr>
        <w:t xml:space="preserve">Независимо от того, как рассматривать глобализацию – отрицательно или положительно, необходимо признать, что она определенно изменила мировую систему, создав и новые благоприятные возможности, и новые проблемы. </w:t>
      </w:r>
    </w:p>
    <w:p w:rsidR="00096E28" w:rsidRDefault="00096E28" w:rsidP="007A49B9">
      <w:pPr>
        <w:pStyle w:val="3"/>
        <w:pBdr>
          <w:bottom w:val="dotted" w:sz="2" w:space="0" w:color="720C0A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000000"/>
          <w:sz w:val="24"/>
          <w:szCs w:val="24"/>
        </w:rPr>
      </w:pPr>
      <w:r w:rsidRPr="00096E28">
        <w:rPr>
          <w:b w:val="0"/>
          <w:color w:val="000000"/>
          <w:sz w:val="24"/>
          <w:szCs w:val="24"/>
        </w:rPr>
        <w:t>Также очевидно, что технологические, политические, институциональные, идеологические и культурные</w:t>
      </w:r>
      <w:r w:rsidR="005E0540">
        <w:rPr>
          <w:b w:val="0"/>
          <w:color w:val="000000"/>
          <w:sz w:val="24"/>
          <w:szCs w:val="24"/>
        </w:rPr>
        <w:t xml:space="preserve"> факторы, которые привели к </w:t>
      </w:r>
      <w:r w:rsidRPr="00096E28">
        <w:rPr>
          <w:b w:val="0"/>
          <w:color w:val="000000"/>
          <w:sz w:val="24"/>
          <w:szCs w:val="24"/>
        </w:rPr>
        <w:t>глобализации, все еще играют очень активную роль. Если вдруг не произойдет разворот, в будущем глобализационные тенденции скорее всег</w:t>
      </w:r>
      <w:r w:rsidR="005E0540">
        <w:rPr>
          <w:b w:val="0"/>
          <w:color w:val="000000"/>
          <w:sz w:val="24"/>
          <w:szCs w:val="24"/>
        </w:rPr>
        <w:t>о сохранятся и даже усилятся</w:t>
      </w:r>
      <w:r w:rsidRPr="00096E28">
        <w:rPr>
          <w:b w:val="0"/>
          <w:color w:val="000000"/>
          <w:sz w:val="24"/>
          <w:szCs w:val="24"/>
        </w:rPr>
        <w:t xml:space="preserve">. Одной из важнейших таких тенденций будет расширение международной торговли в сфере услуг. Здесь уже наблюдается значительный рост и предполагается ускорение его темпов, особенно в таких областях, как телекоммуникации и финансовые услуги. В результате продолжится движение к более открытому и более интегрированному миру – к планете без границ с интегрированной, открытой и взаимозависимой мировой экономикой. Еще более интенсивными станут повсеместно потоки товаров, услуг, денег, капитала, технологий, населения, информации и идей.  </w:t>
      </w:r>
    </w:p>
    <w:p w:rsidR="004668AB" w:rsidRDefault="004668AB" w:rsidP="007A49B9">
      <w:pPr>
        <w:pStyle w:val="3"/>
        <w:pBdr>
          <w:bottom w:val="dotted" w:sz="2" w:space="0" w:color="720C0A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000000"/>
          <w:sz w:val="24"/>
          <w:szCs w:val="24"/>
        </w:rPr>
      </w:pPr>
    </w:p>
    <w:p w:rsidR="005E0540" w:rsidRDefault="005E0540" w:rsidP="004B594B">
      <w:pPr>
        <w:pStyle w:val="3"/>
        <w:pBdr>
          <w:bottom w:val="dotted" w:sz="2" w:space="0" w:color="720C0A"/>
        </w:pBdr>
        <w:shd w:val="clear" w:color="auto" w:fill="FFFFFF"/>
        <w:spacing w:before="360" w:beforeAutospacing="0" w:after="240" w:afterAutospacing="0"/>
        <w:ind w:firstLine="709"/>
        <w:contextualSpacing/>
        <w:jc w:val="center"/>
        <w:rPr>
          <w:color w:val="000000"/>
          <w:sz w:val="28"/>
          <w:szCs w:val="24"/>
        </w:rPr>
      </w:pPr>
      <w:r w:rsidRPr="00E15FC6">
        <w:rPr>
          <w:color w:val="000000"/>
          <w:sz w:val="28"/>
          <w:szCs w:val="24"/>
        </w:rPr>
        <w:t>Направления глобализации</w:t>
      </w:r>
    </w:p>
    <w:p w:rsidR="004668AB" w:rsidRDefault="004668AB" w:rsidP="00E15FC6">
      <w:pPr>
        <w:pStyle w:val="3"/>
        <w:pBdr>
          <w:bottom w:val="dotted" w:sz="2" w:space="0" w:color="720C0A"/>
        </w:pBdr>
        <w:shd w:val="clear" w:color="auto" w:fill="FFFFFF"/>
        <w:spacing w:before="360" w:beforeAutospacing="0" w:after="240" w:afterAutospacing="0"/>
        <w:ind w:firstLine="709"/>
        <w:contextualSpacing/>
        <w:jc w:val="center"/>
        <w:rPr>
          <w:color w:val="000000"/>
          <w:sz w:val="28"/>
          <w:szCs w:val="24"/>
        </w:rPr>
      </w:pPr>
    </w:p>
    <w:p w:rsidR="00D0092C" w:rsidRDefault="00580445" w:rsidP="00580445">
      <w:pPr>
        <w:pStyle w:val="3"/>
        <w:pBdr>
          <w:bottom w:val="dotted" w:sz="2" w:space="0" w:color="720C0A"/>
        </w:pBdr>
        <w:shd w:val="clear" w:color="auto" w:fill="FFFFFF"/>
        <w:spacing w:before="360" w:beforeAutospacing="0" w:after="240" w:afterAutospacing="0"/>
        <w:ind w:firstLine="709"/>
        <w:contextualSpacing/>
        <w:rPr>
          <w:b w:val="0"/>
          <w:color w:val="000000"/>
          <w:sz w:val="24"/>
          <w:szCs w:val="24"/>
        </w:rPr>
      </w:pPr>
      <w:r w:rsidRPr="00580445">
        <w:rPr>
          <w:b w:val="0"/>
          <w:color w:val="000000"/>
          <w:sz w:val="24"/>
          <w:szCs w:val="24"/>
        </w:rPr>
        <w:t>В тоже время процесс глобализации мировой экономики не является хаотичным, а имеет ряд направлений с до</w:t>
      </w:r>
      <w:r w:rsidR="00FD3E62">
        <w:rPr>
          <w:b w:val="0"/>
          <w:color w:val="000000"/>
          <w:sz w:val="24"/>
          <w:szCs w:val="24"/>
        </w:rPr>
        <w:t xml:space="preserve">статочной интенсивностью. К </w:t>
      </w:r>
      <w:r w:rsidRPr="00580445">
        <w:rPr>
          <w:b w:val="0"/>
          <w:color w:val="000000"/>
          <w:sz w:val="24"/>
          <w:szCs w:val="24"/>
        </w:rPr>
        <w:t xml:space="preserve">последним следует отнести становление глобальных монополий, регионализация экономики, глобализация финансовой сферы. </w:t>
      </w:r>
    </w:p>
    <w:p w:rsidR="004C4986" w:rsidRDefault="00580445" w:rsidP="00580445">
      <w:pPr>
        <w:pStyle w:val="3"/>
        <w:pBdr>
          <w:bottom w:val="dotted" w:sz="2" w:space="0" w:color="720C0A"/>
        </w:pBdr>
        <w:shd w:val="clear" w:color="auto" w:fill="FFFFFF"/>
        <w:spacing w:before="360" w:beforeAutospacing="0" w:after="240" w:afterAutospacing="0"/>
        <w:ind w:firstLine="709"/>
        <w:contextualSpacing/>
        <w:rPr>
          <w:b w:val="0"/>
          <w:color w:val="000000"/>
          <w:sz w:val="24"/>
          <w:szCs w:val="24"/>
        </w:rPr>
      </w:pPr>
      <w:r w:rsidRPr="00580445">
        <w:rPr>
          <w:b w:val="0"/>
          <w:color w:val="000000"/>
          <w:sz w:val="24"/>
          <w:szCs w:val="24"/>
        </w:rPr>
        <w:t xml:space="preserve">Еще более интересным является то, что каждое из названных направлений может подразделяться. Так, например, процесс глобальных монополий переживает свое развитие по двум направлениям: – первое, это формирование глобальной монополии на глобальном финансовом рынке, – второе, благодаря единой глобальной монополии в результате слияния указанных рынков. В качестве, примера, на наш взгляд, здесь может служить отстаивание национальных интересов США, когда государство «взращивает» национальные компании до государственных масштабов, а далее до уровня мирового доминирования.  </w:t>
      </w:r>
    </w:p>
    <w:p w:rsidR="00580445" w:rsidRDefault="00580445" w:rsidP="00580445">
      <w:pPr>
        <w:pStyle w:val="3"/>
        <w:pBdr>
          <w:bottom w:val="dotted" w:sz="2" w:space="0" w:color="720C0A"/>
        </w:pBdr>
        <w:shd w:val="clear" w:color="auto" w:fill="FFFFFF"/>
        <w:spacing w:before="360" w:beforeAutospacing="0" w:after="240" w:afterAutospacing="0"/>
        <w:ind w:firstLine="709"/>
        <w:contextualSpacing/>
        <w:rPr>
          <w:b w:val="0"/>
          <w:color w:val="000000"/>
          <w:sz w:val="24"/>
          <w:szCs w:val="24"/>
        </w:rPr>
      </w:pPr>
      <w:r w:rsidRPr="00580445">
        <w:rPr>
          <w:b w:val="0"/>
          <w:color w:val="000000"/>
          <w:sz w:val="24"/>
          <w:szCs w:val="24"/>
        </w:rPr>
        <w:t>Своего рода предписанием для развития глобального мирового хозяйства является расширение корпораций посредством стирания существующих национальных границ, создания транснациональных компаний и формирования единого мирового рынка.</w:t>
      </w:r>
    </w:p>
    <w:p w:rsidR="00BB543E" w:rsidRPr="00580445" w:rsidRDefault="00BB543E" w:rsidP="00580445">
      <w:pPr>
        <w:pStyle w:val="3"/>
        <w:pBdr>
          <w:bottom w:val="dotted" w:sz="2" w:space="0" w:color="720C0A"/>
        </w:pBdr>
        <w:shd w:val="clear" w:color="auto" w:fill="FFFFFF"/>
        <w:spacing w:before="360" w:beforeAutospacing="0" w:after="240" w:afterAutospacing="0"/>
        <w:ind w:firstLine="709"/>
        <w:contextualSpacing/>
        <w:rPr>
          <w:b w:val="0"/>
          <w:color w:val="000000"/>
          <w:sz w:val="24"/>
          <w:szCs w:val="24"/>
        </w:rPr>
      </w:pPr>
    </w:p>
    <w:p w:rsidR="007A49B9" w:rsidRDefault="00BD77F3" w:rsidP="007A49B9">
      <w:pPr>
        <w:pStyle w:val="3"/>
        <w:pBdr>
          <w:bottom w:val="dotted" w:sz="2" w:space="0" w:color="720C0A"/>
        </w:pBdr>
        <w:shd w:val="clear" w:color="auto" w:fill="FFFFFF"/>
        <w:spacing w:before="0" w:beforeAutospacing="0" w:after="0" w:afterAutospacing="0"/>
        <w:ind w:firstLine="709"/>
        <w:jc w:val="center"/>
        <w:rPr>
          <w:color w:val="000000"/>
          <w:sz w:val="28"/>
          <w:szCs w:val="24"/>
        </w:rPr>
      </w:pPr>
      <w:r w:rsidRPr="00CA2441">
        <w:rPr>
          <w:color w:val="000000"/>
          <w:sz w:val="28"/>
          <w:szCs w:val="24"/>
        </w:rPr>
        <w:t>Действия мирового сообщества</w:t>
      </w:r>
    </w:p>
    <w:p w:rsidR="00BB543E" w:rsidRPr="00CA2441" w:rsidRDefault="00BB543E" w:rsidP="007A49B9">
      <w:pPr>
        <w:pStyle w:val="3"/>
        <w:pBdr>
          <w:bottom w:val="dotted" w:sz="2" w:space="0" w:color="720C0A"/>
        </w:pBdr>
        <w:shd w:val="clear" w:color="auto" w:fill="FFFFFF"/>
        <w:spacing w:before="0" w:beforeAutospacing="0" w:after="0" w:afterAutospacing="0"/>
        <w:ind w:firstLine="709"/>
        <w:jc w:val="center"/>
        <w:rPr>
          <w:color w:val="000000"/>
          <w:sz w:val="28"/>
          <w:szCs w:val="24"/>
        </w:rPr>
      </w:pPr>
    </w:p>
    <w:p w:rsidR="00916D1D" w:rsidRPr="00B0080E" w:rsidRDefault="00916D1D" w:rsidP="009200A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  <w:r w:rsidRPr="00B0080E">
        <w:rPr>
          <w:color w:val="333333"/>
        </w:rPr>
        <w:t>Представитель </w:t>
      </w:r>
      <w:hyperlink r:id="rId10" w:history="1">
        <w:r w:rsidR="006B5BCF">
          <w:rPr>
            <w:rStyle w:val="a4"/>
            <w:color w:val="333333"/>
            <w:u w:val="none"/>
          </w:rPr>
          <w:t xml:space="preserve">Всемирного </w:t>
        </w:r>
        <w:r w:rsidRPr="006B5BCF">
          <w:rPr>
            <w:rStyle w:val="a4"/>
            <w:color w:val="333333"/>
            <w:u w:val="none"/>
          </w:rPr>
          <w:t>банка</w:t>
        </w:r>
      </w:hyperlink>
      <w:r w:rsidRPr="006B5BCF">
        <w:rPr>
          <w:color w:val="333333"/>
        </w:rPr>
        <w:t> </w:t>
      </w:r>
      <w:r w:rsidRPr="00B0080E">
        <w:rPr>
          <w:color w:val="333333"/>
        </w:rPr>
        <w:t>Дэвид Доллар сравнивает глобализацию со скоростным поездом, в который страны могут попасть только, если они «построят платформу». На самом деле построить платформу означает создать основу, обеспечивающую успешное функционирование страны. Она включает в себя имущественные права, верховенство закона, базовое образование и медико-санитарное обслуживание, надежную инфраструктуру (например, порты, дороги и таможенные службы) и т.д.</w:t>
      </w:r>
    </w:p>
    <w:p w:rsidR="00916D1D" w:rsidRPr="00B0080E" w:rsidRDefault="00916D1D" w:rsidP="009200A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  <w:r w:rsidRPr="00B0080E">
        <w:rPr>
          <w:color w:val="333333"/>
        </w:rPr>
        <w:t xml:space="preserve">Международные организации, </w:t>
      </w:r>
      <w:r w:rsidR="009A2D48" w:rsidRPr="00B0080E">
        <w:rPr>
          <w:color w:val="333333"/>
        </w:rPr>
        <w:t>например,</w:t>
      </w:r>
      <w:r w:rsidRPr="00B0080E">
        <w:rPr>
          <w:color w:val="333333"/>
        </w:rPr>
        <w:t xml:space="preserve"> Всемирный банк, агентства по оказания двусторонней помощи и неправительственные организации, сотрудничают с развивающимися странами в целях создания этой основы, чтобы они могли подготовиться к глобальной интеграции.</w:t>
      </w:r>
    </w:p>
    <w:p w:rsidR="00912ED3" w:rsidRPr="00B0080E" w:rsidRDefault="00916D1D" w:rsidP="002F6B1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  <w:r w:rsidRPr="00B0080E">
        <w:rPr>
          <w:color w:val="333333"/>
        </w:rPr>
        <w:t>Если правительства не создадут такой основы  и не обеспечат оказания элементарных услуг,  бедняки не смогут воспользоваться преимуществами  и останутся на обочине развития.</w:t>
      </w:r>
      <w:r w:rsidRPr="00B0080E">
        <w:rPr>
          <w:color w:val="333333"/>
        </w:rPr>
        <w:br/>
      </w:r>
      <w:r w:rsidRPr="00B0080E">
        <w:rPr>
          <w:color w:val="333333"/>
        </w:rPr>
        <w:lastRenderedPageBreak/>
        <w:t>Также важно, чтобы правительство хорошо управляло страной. Если в стране коррумпированное и некомпетентное правительство, сторонние агентства вряд ли смогут изменить жизнь людей.</w:t>
      </w:r>
    </w:p>
    <w:p w:rsidR="009229F9" w:rsidRDefault="00912ED3" w:rsidP="009200A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</w:rPr>
      </w:pPr>
      <w:r w:rsidRPr="00B0080E">
        <w:rPr>
          <w:color w:val="333333"/>
        </w:rPr>
        <w:t xml:space="preserve">Нынешний этап исторического развития, по нашему мнению, имеет один основной вектор. Этим вектором является процесс глобализации. Не вызывает сомнений, что для понимания любого процесса следует выявить, прежде всего, его сущность. </w:t>
      </w:r>
    </w:p>
    <w:p w:rsidR="00B66585" w:rsidRPr="002A0814" w:rsidRDefault="00B66585" w:rsidP="0033129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0080E">
        <w:rPr>
          <w:rFonts w:ascii="Times New Roman" w:hAnsi="Times New Roman" w:cs="Times New Roman"/>
          <w:sz w:val="24"/>
          <w:szCs w:val="24"/>
        </w:rPr>
        <w:t>Ряд возникающих дисфункций при импорте институтов:</w:t>
      </w:r>
      <w:r w:rsidR="007C2E6A">
        <w:rPr>
          <w:rFonts w:ascii="Times New Roman" w:hAnsi="Times New Roman" w:cs="Times New Roman"/>
          <w:sz w:val="24"/>
          <w:szCs w:val="24"/>
        </w:rPr>
        <w:t xml:space="preserve"> н</w:t>
      </w:r>
      <w:r w:rsidRPr="0040793E">
        <w:rPr>
          <w:rFonts w:ascii="Times New Roman" w:hAnsi="Times New Roman" w:cs="Times New Roman"/>
          <w:sz w:val="24"/>
          <w:szCs w:val="24"/>
        </w:rPr>
        <w:t>ехватка материальных средств, подготовленных кадров,</w:t>
      </w:r>
      <w:r w:rsidR="00D06BFA">
        <w:rPr>
          <w:rFonts w:ascii="Times New Roman" w:hAnsi="Times New Roman" w:cs="Times New Roman"/>
          <w:sz w:val="24"/>
          <w:szCs w:val="24"/>
        </w:rPr>
        <w:t xml:space="preserve"> организационное несовершенство</w:t>
      </w:r>
      <w:r w:rsidR="00D06BFA" w:rsidRPr="00D06BFA">
        <w:rPr>
          <w:rFonts w:ascii="Times New Roman" w:hAnsi="Times New Roman" w:cs="Times New Roman"/>
          <w:sz w:val="24"/>
          <w:szCs w:val="24"/>
        </w:rPr>
        <w:t>;</w:t>
      </w:r>
      <w:r w:rsidR="00561592">
        <w:rPr>
          <w:rFonts w:ascii="Times New Roman" w:hAnsi="Times New Roman" w:cs="Times New Roman"/>
          <w:sz w:val="24"/>
          <w:szCs w:val="24"/>
        </w:rPr>
        <w:t xml:space="preserve"> н</w:t>
      </w:r>
      <w:r w:rsidRPr="00B601DF">
        <w:rPr>
          <w:rFonts w:ascii="Times New Roman" w:hAnsi="Times New Roman" w:cs="Times New Roman"/>
          <w:sz w:val="24"/>
          <w:szCs w:val="24"/>
        </w:rPr>
        <w:t>еясность целей института, неопределенность функций, па</w:t>
      </w:r>
      <w:r w:rsidR="00F129C0">
        <w:rPr>
          <w:rFonts w:ascii="Times New Roman" w:hAnsi="Times New Roman" w:cs="Times New Roman"/>
          <w:sz w:val="24"/>
          <w:szCs w:val="24"/>
        </w:rPr>
        <w:t>дение его престижа и авторитета</w:t>
      </w:r>
      <w:r w:rsidR="00F129C0" w:rsidRPr="00F129C0">
        <w:rPr>
          <w:rFonts w:ascii="Times New Roman" w:hAnsi="Times New Roman" w:cs="Times New Roman"/>
          <w:sz w:val="24"/>
          <w:szCs w:val="24"/>
        </w:rPr>
        <w:t>;</w:t>
      </w:r>
      <w:r w:rsidR="00331292">
        <w:rPr>
          <w:rFonts w:ascii="Times New Roman" w:hAnsi="Times New Roman" w:cs="Times New Roman"/>
          <w:sz w:val="24"/>
          <w:szCs w:val="24"/>
        </w:rPr>
        <w:t xml:space="preserve"> п</w:t>
      </w:r>
      <w:r w:rsidRPr="002A0814">
        <w:rPr>
          <w:rFonts w:ascii="Times New Roman" w:hAnsi="Times New Roman" w:cs="Times New Roman"/>
          <w:sz w:val="24"/>
          <w:szCs w:val="24"/>
        </w:rPr>
        <w:t>отеря такого существенного качества института как деперсонализация деятельности, что приводит к изменению его функций в зависимости от интересов отдельных лиц, их субъективных качеств.</w:t>
      </w:r>
    </w:p>
    <w:p w:rsidR="00B66585" w:rsidRPr="00B0080E" w:rsidRDefault="00B66585" w:rsidP="009200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080E">
        <w:rPr>
          <w:rFonts w:ascii="Times New Roman" w:hAnsi="Times New Roman" w:cs="Times New Roman"/>
          <w:sz w:val="24"/>
          <w:szCs w:val="24"/>
        </w:rPr>
        <w:t>В результате институт все менее ориентирован на свою основную цель: обеспечение конкретной потребности.</w:t>
      </w:r>
    </w:p>
    <w:p w:rsidR="00B66585" w:rsidRPr="00B0080E" w:rsidRDefault="00B66585" w:rsidP="009200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0080E">
        <w:rPr>
          <w:rFonts w:ascii="Times New Roman" w:hAnsi="Times New Roman" w:cs="Times New Roman"/>
          <w:sz w:val="24"/>
          <w:szCs w:val="24"/>
        </w:rPr>
        <w:t>Пока идет международная поддержка, институт функционирует, проблемы начинаются по ее завершении. С одной стороны, кредиты и займы международных организаций призваны содействовать развитию в определенных сферах. Удастся ли поддержать этот импульс развития? Основной вопрос, стоящий перед правительствами развивающихся стран – как обеспечить устойчивость инновационных практик? Ведь с прекращением иностранной финансовой поддержки у государства может попросту не оказаться ресурсов и новый институт постепенно перестанет выполнять свои функции и может прекратить свое существование. Здесь мы снова сталкиваемся с вопросом готовности государства к внедрению передовых практик – не слишком ли это дорого на данном этапе развития и существует ли объективная потребность (то есть спрос) на них?</w:t>
      </w:r>
    </w:p>
    <w:p w:rsidR="00B66585" w:rsidRPr="00B0080E" w:rsidRDefault="00B66585" w:rsidP="009200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0080E">
        <w:rPr>
          <w:rFonts w:ascii="Times New Roman" w:hAnsi="Times New Roman" w:cs="Times New Roman"/>
          <w:sz w:val="24"/>
          <w:szCs w:val="24"/>
        </w:rPr>
        <w:t xml:space="preserve">Заимствование института поддерживается международными организациями, за которыми стоят интересы развитых стран как основных доноров средств. Страна-импортер стоит перед выбором: с одной стороны, принятие предлагаемого образца является неоптимальным в рамках сложившихся взаимодействий и правил, с другой – при отказе от иностранного участия она упускает конкретную выгоду получения материальной помощи. Таким образом, мы приходим к выводу о принудительном заимствовании института развивающейся страной. Отметим, что подобная ситуация возможна именно в условиях международной интеграции и все возрастающей взаимосвязи разных стран. </w:t>
      </w:r>
    </w:p>
    <w:p w:rsidR="00B66585" w:rsidRPr="00B0080E" w:rsidRDefault="00B66585" w:rsidP="009200A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0080E">
        <w:rPr>
          <w:rFonts w:ascii="Times New Roman" w:hAnsi="Times New Roman" w:cs="Times New Roman"/>
          <w:sz w:val="24"/>
          <w:szCs w:val="24"/>
        </w:rPr>
        <w:t xml:space="preserve">Глобализация порождает противоречие между возросшей взаимозависимостью и нарастанием дестабилизирующих воздействий. Отстающие страны превращаются в глобальный источник социальных, политических, </w:t>
      </w:r>
      <w:r w:rsidR="00D25580" w:rsidRPr="00B0080E">
        <w:rPr>
          <w:rFonts w:ascii="Times New Roman" w:hAnsi="Times New Roman" w:cs="Times New Roman"/>
          <w:sz w:val="24"/>
          <w:szCs w:val="24"/>
        </w:rPr>
        <w:t>экономических и</w:t>
      </w:r>
      <w:r w:rsidRPr="00B0080E">
        <w:rPr>
          <w:rFonts w:ascii="Times New Roman" w:hAnsi="Times New Roman" w:cs="Times New Roman"/>
          <w:sz w:val="24"/>
          <w:szCs w:val="24"/>
        </w:rPr>
        <w:t xml:space="preserve"> даже военных вызовов для более благополучной части человечества. Международная помощь является тем средством, которое призвано гасить источники угроз стабильности. </w:t>
      </w:r>
    </w:p>
    <w:p w:rsidR="0083747B" w:rsidRDefault="00B66585" w:rsidP="00EB527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0080E">
        <w:rPr>
          <w:rFonts w:ascii="Times New Roman" w:hAnsi="Times New Roman" w:cs="Times New Roman"/>
          <w:sz w:val="24"/>
          <w:szCs w:val="24"/>
        </w:rPr>
        <w:t xml:space="preserve">Мы посмотрели на комплекс вопросов, связанных с глобализацией и проблемами развития в национальных государствах. Два основных: иностранная помощь, займы, кредиты самым бедным странам и к чему это приводит; экспорт институтов в развивающиеся страны. Иностранная материальная и консультативная помощь в проведении, например, рыночных реформ, реформирования государства в направлении повышения эффективности, роль этой помощи нуждается в отдельном изучении. </w:t>
      </w:r>
    </w:p>
    <w:p w:rsidR="00EB527A" w:rsidRDefault="00EB527A" w:rsidP="00EB527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47421" w:rsidRDefault="00F47421" w:rsidP="00EB527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47421" w:rsidRDefault="00F47421" w:rsidP="00EB527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47421" w:rsidRDefault="00F47421" w:rsidP="00EB527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47421" w:rsidRDefault="00F47421" w:rsidP="00EB527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47421" w:rsidRDefault="00F47421" w:rsidP="00EB527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47421" w:rsidRDefault="00F47421" w:rsidP="00EB527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47421" w:rsidRPr="0083747B" w:rsidRDefault="00F47421" w:rsidP="00EB527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D4BB9" w:rsidRPr="00BA5252" w:rsidRDefault="00CC15F5" w:rsidP="00536DD1">
      <w:pPr>
        <w:spacing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A5252">
        <w:rPr>
          <w:rFonts w:ascii="Times New Roman" w:hAnsi="Times New Roman" w:cs="Times New Roman"/>
          <w:b/>
          <w:sz w:val="28"/>
          <w:szCs w:val="24"/>
        </w:rPr>
        <w:t>Заключение</w:t>
      </w:r>
    </w:p>
    <w:p w:rsidR="00A04D31" w:rsidRPr="00A82453" w:rsidRDefault="00A040D0" w:rsidP="00AD3B5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040D0">
        <w:rPr>
          <w:rFonts w:ascii="Times New Roman" w:hAnsi="Times New Roman" w:cs="Times New Roman"/>
          <w:sz w:val="24"/>
          <w:szCs w:val="24"/>
        </w:rPr>
        <w:t xml:space="preserve">В результате, можно сделать выводы о том, что глобализацию мировой экономики можно квалифицировать как продолжение процесса интернационализации мирового </w:t>
      </w:r>
      <w:r w:rsidRPr="00A824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хозяйства, которое характеризуется усилением взаимосвязей всевозможных процессов и сфер, выражающихся в постепенном превращении мирового хозяйства в единый рынок услуг, товаров, денежных средств, информации, рабочей силы и знаний. Также имеет место отметить </w:t>
      </w:r>
      <w:r w:rsidR="000F718F" w:rsidRPr="00A824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кое-какие</w:t>
      </w:r>
      <w:r w:rsidRPr="00A824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качественные характеристики данного этапа, такие как уменьшение финансового расстояния между всеми государствами мира, возникновение новых форм организации мирового хозяйства, возрастание роли ТНК и ТНБ в управлении глобальными экономическими процессами, становление региональных интеграционных объединений и распространение либеральной рыночной модели. </w:t>
      </w:r>
    </w:p>
    <w:p w:rsidR="00A04D31" w:rsidRPr="00A82453" w:rsidRDefault="00A040D0" w:rsidP="00AD3B5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824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Причем на эти процессы влияют и непосредственно их формируют различные предпосылки и факторы. Анализируя которые, можно сказать, что процессы глобализации мировой экономики постепенно охватывают все сферы общественной жизни стран: производство (в форме транснациональных компаний), торговлю, включая фондовые и инвестиционные рынки. </w:t>
      </w:r>
    </w:p>
    <w:p w:rsidR="00AD3B53" w:rsidRPr="00A82453" w:rsidRDefault="00A040D0" w:rsidP="00AD3B5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824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Что касается анализа развития глобализации в развитых и развивающихся странах, основываясь на анализе открытости экономики этих стран и наличия в них ТНК, можно сделать вывод о том, что развитые страны во многом превосходят развивающиеся как по уровню открытости экономики, так и по наличию в них транснациональных корпораций. Это свидетельствует о том, что они вовлечены в международные экономические отношения намного сильнее, а значит и уровень их глобализации значительно выше. Это, в свою очередь, говорит о наличии существенных различий в экономике этих стран и о том, что процесс глобализации их усугубляет, что может привести к неоднозначным последствиям.</w:t>
      </w:r>
    </w:p>
    <w:p w:rsidR="00B66585" w:rsidRPr="00A82453" w:rsidRDefault="00B66585" w:rsidP="004D05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824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Роль и практика заимствования институтов усиливается и становится более распространенной в эпоху глобализации, но качественно дает совершенно неоднозначные результаты. Направленная на развитие, повышения темпов экономического роста, благосостояния и пр. деятельность международных организаций в условиях глобализации в действительности консервирует сложившуюся ситуацию зависимости и увеличивают неравенство. Программы развития не способствуют росту экономической самостоятельности и социальной активности в развивающихся странах. Развивающиеся страны оказываются перед новым вызовом: как поддержать импульсы развития и обеспечить его устойчивость в отсутствие международной помощи.</w:t>
      </w:r>
    </w:p>
    <w:p w:rsidR="000A7856" w:rsidRDefault="000A7856" w:rsidP="000A785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D0D0D" w:themeColor="text1" w:themeTint="F2"/>
        </w:rPr>
      </w:pPr>
      <w:r w:rsidRPr="00A82453">
        <w:rPr>
          <w:color w:val="0D0D0D" w:themeColor="text1" w:themeTint="F2"/>
        </w:rPr>
        <w:t xml:space="preserve">Изучение большого количества научных работ дает основание говорить, что касательно сути глобализации среди ученых все еще нет ясности. Возможно, это связано с тем, что многие исследователи стараются изучать процесс глобализации исходя из экстерналистских позиций (по выражению П. Сорокина), т. е. на основе внешних факторов. Таковыми могут выступать экономические, информационные, социальные и другие факторы. </w:t>
      </w:r>
    </w:p>
    <w:p w:rsidR="00DD3AAA" w:rsidRDefault="00DD3AAA" w:rsidP="00113DD7">
      <w:pPr>
        <w:pStyle w:val="1"/>
      </w:pPr>
      <w:bookmarkStart w:id="1" w:name="_Toc159176770"/>
    </w:p>
    <w:p w:rsidR="003A59D2" w:rsidRDefault="003A59D2" w:rsidP="003A59D2"/>
    <w:p w:rsidR="003A59D2" w:rsidRDefault="003A59D2" w:rsidP="003A59D2"/>
    <w:p w:rsidR="00EC2A6F" w:rsidRPr="003A59D2" w:rsidRDefault="00EC2A6F" w:rsidP="003A59D2"/>
    <w:p w:rsidR="00113DD7" w:rsidRPr="00BD6B0B" w:rsidRDefault="00113DD7" w:rsidP="00BD6B0B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sz w:val="28"/>
        </w:rPr>
      </w:pPr>
      <w:r w:rsidRPr="00BD6B0B">
        <w:rPr>
          <w:rFonts w:ascii="Times New Roman" w:hAnsi="Times New Roman" w:cs="Times New Roman"/>
          <w:b/>
          <w:color w:val="0D0D0D" w:themeColor="text1" w:themeTint="F2"/>
          <w:sz w:val="28"/>
        </w:rPr>
        <w:lastRenderedPageBreak/>
        <w:t>Ссылки</w:t>
      </w:r>
      <w:bookmarkEnd w:id="1"/>
    </w:p>
    <w:p w:rsidR="00113DD7" w:rsidRPr="00BD6B0B" w:rsidRDefault="00F42994" w:rsidP="002043AA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Глобализация</w:t>
      </w:r>
      <w:r w:rsidRPr="00F42994">
        <w:rPr>
          <w:rFonts w:ascii="Times New Roman" w:hAnsi="Times New Roman" w:cs="Times New Roman"/>
          <w:szCs w:val="28"/>
        </w:rPr>
        <w:t>:</w:t>
      </w:r>
      <w:r>
        <w:rPr>
          <w:rFonts w:ascii="Times New Roman" w:hAnsi="Times New Roman" w:cs="Times New Roman"/>
          <w:szCs w:val="28"/>
        </w:rPr>
        <w:t xml:space="preserve"> сущность и </w:t>
      </w:r>
      <w:r w:rsidR="00A22B02">
        <w:rPr>
          <w:rFonts w:ascii="Times New Roman" w:hAnsi="Times New Roman" w:cs="Times New Roman"/>
          <w:szCs w:val="28"/>
        </w:rPr>
        <w:t>современные</w:t>
      </w:r>
      <w:r>
        <w:rPr>
          <w:rFonts w:ascii="Times New Roman" w:hAnsi="Times New Roman" w:cs="Times New Roman"/>
          <w:szCs w:val="28"/>
        </w:rPr>
        <w:t xml:space="preserve"> тенденции развития</w:t>
      </w:r>
      <w:r w:rsidR="00113DD7" w:rsidRPr="00BD6B0B">
        <w:rPr>
          <w:rFonts w:ascii="Times New Roman" w:hAnsi="Times New Roman" w:cs="Times New Roman"/>
          <w:szCs w:val="28"/>
        </w:rPr>
        <w:t xml:space="preserve"> </w:t>
      </w:r>
      <w:r w:rsidR="00113DD7" w:rsidRPr="00BD6B0B">
        <w:rPr>
          <w:rFonts w:ascii="Times New Roman" w:hAnsi="Times New Roman" w:cs="Times New Roman"/>
        </w:rPr>
        <w:t xml:space="preserve">[Электронный ресурс]. – Режим доступа: </w:t>
      </w:r>
      <w:r w:rsidR="002043AA" w:rsidRPr="00B66474">
        <w:rPr>
          <w:rFonts w:ascii="Times New Roman" w:hAnsi="Times New Roman" w:cs="Times New Roman"/>
          <w:u w:val="single"/>
        </w:rPr>
        <w:t>https://cyberleninka.ru/article/n/globalizatsiya-suschnost-i-sovremennye-tendentsii-razvitiya</w:t>
      </w:r>
      <w:r w:rsidR="00113DD7" w:rsidRPr="00BD6B0B">
        <w:rPr>
          <w:rFonts w:ascii="Times New Roman" w:hAnsi="Times New Roman" w:cs="Times New Roman"/>
        </w:rPr>
        <w:t>. – Дата доступа: 17.03.2024.</w:t>
      </w:r>
    </w:p>
    <w:p w:rsidR="00113DD7" w:rsidRPr="00BD6B0B" w:rsidRDefault="009F3E9F" w:rsidP="0072124D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Глобализация</w:t>
      </w:r>
      <w:r w:rsidR="00113DD7" w:rsidRPr="00BD6B0B">
        <w:rPr>
          <w:rFonts w:ascii="Times New Roman" w:hAnsi="Times New Roman" w:cs="Times New Roman"/>
          <w:szCs w:val="28"/>
        </w:rPr>
        <w:t xml:space="preserve"> </w:t>
      </w:r>
      <w:r w:rsidR="00113DD7" w:rsidRPr="00BD6B0B">
        <w:rPr>
          <w:rFonts w:ascii="Times New Roman" w:hAnsi="Times New Roman" w:cs="Times New Roman"/>
        </w:rPr>
        <w:t xml:space="preserve">[Электронный ресурс]. – Режим доступа: </w:t>
      </w:r>
      <w:r w:rsidR="0072124D" w:rsidRPr="00FE236E">
        <w:rPr>
          <w:rFonts w:ascii="Times New Roman" w:hAnsi="Times New Roman" w:cs="Times New Roman"/>
          <w:u w:val="single"/>
        </w:rPr>
        <w:t>https://www.un.org/ru/youthink/globalization.shtml</w:t>
      </w:r>
      <w:r w:rsidR="00113DD7" w:rsidRPr="00BD6B0B">
        <w:rPr>
          <w:rFonts w:ascii="Times New Roman" w:hAnsi="Times New Roman" w:cs="Times New Roman"/>
          <w:szCs w:val="28"/>
        </w:rPr>
        <w:t xml:space="preserve">. </w:t>
      </w:r>
      <w:r w:rsidR="00113DD7" w:rsidRPr="00BD6B0B">
        <w:rPr>
          <w:rFonts w:ascii="Times New Roman" w:hAnsi="Times New Roman" w:cs="Times New Roman"/>
        </w:rPr>
        <w:t>– Дата доступа: 17.03.2024.</w:t>
      </w:r>
    </w:p>
    <w:p w:rsidR="00113DD7" w:rsidRPr="00BD6B0B" w:rsidRDefault="00327304" w:rsidP="00D6772B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Экономическая глобализация </w:t>
      </w:r>
      <w:r w:rsidR="004357C2">
        <w:rPr>
          <w:rFonts w:ascii="Times New Roman" w:hAnsi="Times New Roman" w:cs="Times New Roman"/>
        </w:rPr>
        <w:t>и проблемы национальной и международной безопасности</w:t>
      </w:r>
      <w:r w:rsidR="00113DD7" w:rsidRPr="00BD6B0B">
        <w:rPr>
          <w:rFonts w:ascii="Times New Roman" w:hAnsi="Times New Roman" w:cs="Times New Roman"/>
        </w:rPr>
        <w:t xml:space="preserve"> [Электронный ресурс]. – Режим доступа: </w:t>
      </w:r>
      <w:r w:rsidR="00D6772B" w:rsidRPr="00082DC3">
        <w:rPr>
          <w:rFonts w:ascii="Times New Roman" w:hAnsi="Times New Roman" w:cs="Times New Roman"/>
          <w:u w:val="single"/>
        </w:rPr>
        <w:t>http://www.m-economy.ru/art.php?nArtId=4181</w:t>
      </w:r>
      <w:r w:rsidR="00113DD7" w:rsidRPr="00BD6B0B">
        <w:rPr>
          <w:rFonts w:ascii="Times New Roman" w:hAnsi="Times New Roman" w:cs="Times New Roman"/>
          <w:szCs w:val="28"/>
        </w:rPr>
        <w:t xml:space="preserve">. </w:t>
      </w:r>
      <w:r w:rsidR="00113DD7" w:rsidRPr="00BD6B0B">
        <w:rPr>
          <w:rFonts w:ascii="Times New Roman" w:hAnsi="Times New Roman" w:cs="Times New Roman"/>
        </w:rPr>
        <w:t>– Дата доступа: 17.03.2024.</w:t>
      </w:r>
    </w:p>
    <w:p w:rsidR="00113DD7" w:rsidRPr="00A82453" w:rsidRDefault="00113DD7" w:rsidP="000A785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D0D0D" w:themeColor="text1" w:themeTint="F2"/>
        </w:rPr>
      </w:pPr>
    </w:p>
    <w:p w:rsidR="000A7856" w:rsidRPr="00B0080E" w:rsidRDefault="000A7856" w:rsidP="004D059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6585" w:rsidRPr="00B0080E" w:rsidRDefault="00B66585" w:rsidP="00916D1D">
      <w:pPr>
        <w:pStyle w:val="a3"/>
        <w:shd w:val="clear" w:color="auto" w:fill="FFFFFF"/>
        <w:spacing w:before="0" w:beforeAutospacing="0" w:after="240" w:afterAutospacing="0"/>
        <w:jc w:val="both"/>
        <w:rPr>
          <w:color w:val="333333"/>
        </w:rPr>
      </w:pPr>
    </w:p>
    <w:p w:rsidR="00CF5558" w:rsidRPr="00B0080E" w:rsidRDefault="00CF5558">
      <w:pPr>
        <w:rPr>
          <w:rFonts w:ascii="Times New Roman" w:hAnsi="Times New Roman" w:cs="Times New Roman"/>
          <w:sz w:val="24"/>
          <w:szCs w:val="24"/>
        </w:rPr>
      </w:pPr>
    </w:p>
    <w:sectPr w:rsidR="00CF5558" w:rsidRPr="00B0080E" w:rsidSect="000547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873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73C" w:rsidRDefault="0061173C" w:rsidP="00F760DE">
      <w:pPr>
        <w:spacing w:after="0" w:line="240" w:lineRule="auto"/>
      </w:pPr>
      <w:r>
        <w:separator/>
      </w:r>
    </w:p>
  </w:endnote>
  <w:endnote w:type="continuationSeparator" w:id="0">
    <w:p w:rsidR="0061173C" w:rsidRDefault="0061173C" w:rsidP="00F7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0DE" w:rsidRDefault="00F760D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4577191"/>
      <w:docPartObj>
        <w:docPartGallery w:val="Page Numbers (Bottom of Page)"/>
        <w:docPartUnique/>
      </w:docPartObj>
    </w:sdtPr>
    <w:sdtEndPr/>
    <w:sdtContent>
      <w:p w:rsidR="00F760DE" w:rsidRDefault="00F760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332">
          <w:rPr>
            <w:noProof/>
          </w:rPr>
          <w:t>9</w:t>
        </w:r>
        <w:r>
          <w:fldChar w:fldCharType="end"/>
        </w:r>
      </w:p>
    </w:sdtContent>
  </w:sdt>
  <w:p w:rsidR="00F760DE" w:rsidRDefault="00F760D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0DE" w:rsidRDefault="00F760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73C" w:rsidRDefault="0061173C" w:rsidP="00F760DE">
      <w:pPr>
        <w:spacing w:after="0" w:line="240" w:lineRule="auto"/>
      </w:pPr>
      <w:r>
        <w:separator/>
      </w:r>
    </w:p>
  </w:footnote>
  <w:footnote w:type="continuationSeparator" w:id="0">
    <w:p w:rsidR="0061173C" w:rsidRDefault="0061173C" w:rsidP="00F76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0DE" w:rsidRDefault="00F760D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0DE" w:rsidRDefault="00F760D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0DE" w:rsidRDefault="00F760D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49F"/>
    <w:multiLevelType w:val="multilevel"/>
    <w:tmpl w:val="EECE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6202F"/>
    <w:multiLevelType w:val="hybridMultilevel"/>
    <w:tmpl w:val="4B8811B6"/>
    <w:lvl w:ilvl="0" w:tplc="7FEC20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224F11"/>
    <w:multiLevelType w:val="hybridMultilevel"/>
    <w:tmpl w:val="3C7A6308"/>
    <w:lvl w:ilvl="0" w:tplc="AE34B13C">
      <w:start w:val="1"/>
      <w:numFmt w:val="decimal"/>
      <w:lvlText w:val="%1)"/>
      <w:lvlJc w:val="left"/>
      <w:pPr>
        <w:tabs>
          <w:tab w:val="num" w:pos="1395"/>
        </w:tabs>
        <w:ind w:left="1395" w:hanging="915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59FF62A6"/>
    <w:multiLevelType w:val="multilevel"/>
    <w:tmpl w:val="6838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E0"/>
    <w:rsid w:val="0000358D"/>
    <w:rsid w:val="0004497F"/>
    <w:rsid w:val="000477B7"/>
    <w:rsid w:val="000547BF"/>
    <w:rsid w:val="000825D8"/>
    <w:rsid w:val="00082DC3"/>
    <w:rsid w:val="0009337B"/>
    <w:rsid w:val="00096E28"/>
    <w:rsid w:val="000A06D4"/>
    <w:rsid w:val="000A26F8"/>
    <w:rsid w:val="000A7856"/>
    <w:rsid w:val="000B34D6"/>
    <w:rsid w:val="000B5199"/>
    <w:rsid w:val="000C1FA3"/>
    <w:rsid w:val="000E0220"/>
    <w:rsid w:val="000F718F"/>
    <w:rsid w:val="00113DD7"/>
    <w:rsid w:val="001178E1"/>
    <w:rsid w:val="00143332"/>
    <w:rsid w:val="001D0321"/>
    <w:rsid w:val="001D1D3C"/>
    <w:rsid w:val="002017AF"/>
    <w:rsid w:val="002043AA"/>
    <w:rsid w:val="0021139A"/>
    <w:rsid w:val="0021259B"/>
    <w:rsid w:val="002261F7"/>
    <w:rsid w:val="00267679"/>
    <w:rsid w:val="00267E9E"/>
    <w:rsid w:val="00290496"/>
    <w:rsid w:val="002A0814"/>
    <w:rsid w:val="002F6B16"/>
    <w:rsid w:val="00303F9C"/>
    <w:rsid w:val="00304F6B"/>
    <w:rsid w:val="00310D9F"/>
    <w:rsid w:val="003136FF"/>
    <w:rsid w:val="00314373"/>
    <w:rsid w:val="00323BDF"/>
    <w:rsid w:val="00327304"/>
    <w:rsid w:val="00331292"/>
    <w:rsid w:val="0034788A"/>
    <w:rsid w:val="00380D96"/>
    <w:rsid w:val="00397F9E"/>
    <w:rsid w:val="003A59D2"/>
    <w:rsid w:val="003A6012"/>
    <w:rsid w:val="003D72D6"/>
    <w:rsid w:val="003E0407"/>
    <w:rsid w:val="003E6FA4"/>
    <w:rsid w:val="0040793E"/>
    <w:rsid w:val="00420F16"/>
    <w:rsid w:val="004357C2"/>
    <w:rsid w:val="004668AB"/>
    <w:rsid w:val="00473ED8"/>
    <w:rsid w:val="0048247E"/>
    <w:rsid w:val="004A1655"/>
    <w:rsid w:val="004B594B"/>
    <w:rsid w:val="004B7708"/>
    <w:rsid w:val="004C4986"/>
    <w:rsid w:val="004C5A9F"/>
    <w:rsid w:val="004D059E"/>
    <w:rsid w:val="004D4BB9"/>
    <w:rsid w:val="005344DF"/>
    <w:rsid w:val="00536DD1"/>
    <w:rsid w:val="005530F3"/>
    <w:rsid w:val="00561592"/>
    <w:rsid w:val="00562B5F"/>
    <w:rsid w:val="005742B3"/>
    <w:rsid w:val="00580445"/>
    <w:rsid w:val="005B21B3"/>
    <w:rsid w:val="005C436B"/>
    <w:rsid w:val="005D487F"/>
    <w:rsid w:val="005E0540"/>
    <w:rsid w:val="005F3B54"/>
    <w:rsid w:val="005F585C"/>
    <w:rsid w:val="0061173C"/>
    <w:rsid w:val="006243A4"/>
    <w:rsid w:val="00625206"/>
    <w:rsid w:val="00626147"/>
    <w:rsid w:val="00647F08"/>
    <w:rsid w:val="00683DC1"/>
    <w:rsid w:val="006B5BCF"/>
    <w:rsid w:val="006C08EC"/>
    <w:rsid w:val="006C0E24"/>
    <w:rsid w:val="006D1305"/>
    <w:rsid w:val="006D5B5A"/>
    <w:rsid w:val="006F190A"/>
    <w:rsid w:val="006F5AE3"/>
    <w:rsid w:val="00716665"/>
    <w:rsid w:val="0072124D"/>
    <w:rsid w:val="00725DD9"/>
    <w:rsid w:val="007330DD"/>
    <w:rsid w:val="00777A89"/>
    <w:rsid w:val="00781CEF"/>
    <w:rsid w:val="007A2F5F"/>
    <w:rsid w:val="007A49B9"/>
    <w:rsid w:val="007C06F0"/>
    <w:rsid w:val="007C2E6A"/>
    <w:rsid w:val="00800DA6"/>
    <w:rsid w:val="00816AE0"/>
    <w:rsid w:val="0083747B"/>
    <w:rsid w:val="008752EF"/>
    <w:rsid w:val="00883877"/>
    <w:rsid w:val="00891F36"/>
    <w:rsid w:val="008A7034"/>
    <w:rsid w:val="008B1C11"/>
    <w:rsid w:val="008F2C2F"/>
    <w:rsid w:val="00911288"/>
    <w:rsid w:val="00912ED3"/>
    <w:rsid w:val="00916D1D"/>
    <w:rsid w:val="009200A7"/>
    <w:rsid w:val="009229F9"/>
    <w:rsid w:val="009329E9"/>
    <w:rsid w:val="009A2D48"/>
    <w:rsid w:val="009B4A47"/>
    <w:rsid w:val="009F3E9F"/>
    <w:rsid w:val="00A040D0"/>
    <w:rsid w:val="00A04D31"/>
    <w:rsid w:val="00A119F6"/>
    <w:rsid w:val="00A15453"/>
    <w:rsid w:val="00A22B02"/>
    <w:rsid w:val="00A27CC3"/>
    <w:rsid w:val="00A4387B"/>
    <w:rsid w:val="00A514AC"/>
    <w:rsid w:val="00A54AC4"/>
    <w:rsid w:val="00A5716A"/>
    <w:rsid w:val="00A71D7C"/>
    <w:rsid w:val="00A82453"/>
    <w:rsid w:val="00A85C77"/>
    <w:rsid w:val="00AC039B"/>
    <w:rsid w:val="00AC78FE"/>
    <w:rsid w:val="00AD3B53"/>
    <w:rsid w:val="00AF206B"/>
    <w:rsid w:val="00AF39DB"/>
    <w:rsid w:val="00AF41CF"/>
    <w:rsid w:val="00B0080E"/>
    <w:rsid w:val="00B0587F"/>
    <w:rsid w:val="00B07FF9"/>
    <w:rsid w:val="00B43144"/>
    <w:rsid w:val="00B601DF"/>
    <w:rsid w:val="00B66474"/>
    <w:rsid w:val="00B66585"/>
    <w:rsid w:val="00B672D9"/>
    <w:rsid w:val="00B7626D"/>
    <w:rsid w:val="00B81336"/>
    <w:rsid w:val="00B82CF9"/>
    <w:rsid w:val="00B85166"/>
    <w:rsid w:val="00BA1C2D"/>
    <w:rsid w:val="00BA5252"/>
    <w:rsid w:val="00BB543E"/>
    <w:rsid w:val="00BD6B0B"/>
    <w:rsid w:val="00BD77F3"/>
    <w:rsid w:val="00BE060A"/>
    <w:rsid w:val="00C07194"/>
    <w:rsid w:val="00C105B7"/>
    <w:rsid w:val="00C114DD"/>
    <w:rsid w:val="00C17CF1"/>
    <w:rsid w:val="00C92AE7"/>
    <w:rsid w:val="00C9692C"/>
    <w:rsid w:val="00C978AB"/>
    <w:rsid w:val="00CA2441"/>
    <w:rsid w:val="00CC05EE"/>
    <w:rsid w:val="00CC15F5"/>
    <w:rsid w:val="00CF205F"/>
    <w:rsid w:val="00CF5558"/>
    <w:rsid w:val="00D0092C"/>
    <w:rsid w:val="00D06BFA"/>
    <w:rsid w:val="00D25580"/>
    <w:rsid w:val="00D36311"/>
    <w:rsid w:val="00D46155"/>
    <w:rsid w:val="00D46F05"/>
    <w:rsid w:val="00D47936"/>
    <w:rsid w:val="00D6772B"/>
    <w:rsid w:val="00D96F10"/>
    <w:rsid w:val="00DA1891"/>
    <w:rsid w:val="00DC7788"/>
    <w:rsid w:val="00DD3AAA"/>
    <w:rsid w:val="00DF2E9E"/>
    <w:rsid w:val="00E040DC"/>
    <w:rsid w:val="00E12C9A"/>
    <w:rsid w:val="00E15FC6"/>
    <w:rsid w:val="00E86938"/>
    <w:rsid w:val="00EB527A"/>
    <w:rsid w:val="00EB5F35"/>
    <w:rsid w:val="00EC2A6F"/>
    <w:rsid w:val="00ED1368"/>
    <w:rsid w:val="00F01359"/>
    <w:rsid w:val="00F129C0"/>
    <w:rsid w:val="00F160D8"/>
    <w:rsid w:val="00F23AE9"/>
    <w:rsid w:val="00F42994"/>
    <w:rsid w:val="00F47421"/>
    <w:rsid w:val="00F7268E"/>
    <w:rsid w:val="00F760DE"/>
    <w:rsid w:val="00F93214"/>
    <w:rsid w:val="00FA0950"/>
    <w:rsid w:val="00FA325D"/>
    <w:rsid w:val="00FD2AD4"/>
    <w:rsid w:val="00FD3E62"/>
    <w:rsid w:val="00FD5AC6"/>
    <w:rsid w:val="00FE236E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5A71"/>
  <w15:chartTrackingRefBased/>
  <w15:docId w15:val="{A2FB3F14-BB66-45F1-B060-02A01777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4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46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46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461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61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1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4615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46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46155"/>
    <w:rPr>
      <w:color w:val="0000FF"/>
      <w:u w:val="single"/>
    </w:rPr>
  </w:style>
  <w:style w:type="character" w:styleId="a5">
    <w:name w:val="Strong"/>
    <w:basedOn w:val="a0"/>
    <w:uiPriority w:val="22"/>
    <w:qFormat/>
    <w:rsid w:val="00D46155"/>
    <w:rPr>
      <w:b/>
      <w:bCs/>
    </w:rPr>
  </w:style>
  <w:style w:type="paragraph" w:customStyle="1" w:styleId="head">
    <w:name w:val="head"/>
    <w:basedOn w:val="a"/>
    <w:rsid w:val="00916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626D"/>
    <w:pPr>
      <w:spacing w:after="10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626D"/>
    <w:pPr>
      <w:spacing w:after="100" w:line="240" w:lineRule="auto"/>
      <w:ind w:left="28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D4B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76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760DE"/>
  </w:style>
  <w:style w:type="paragraph" w:styleId="a8">
    <w:name w:val="footer"/>
    <w:basedOn w:val="a"/>
    <w:link w:val="a9"/>
    <w:uiPriority w:val="99"/>
    <w:unhideWhenUsed/>
    <w:rsid w:val="00F76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760DE"/>
  </w:style>
  <w:style w:type="paragraph" w:styleId="aa">
    <w:name w:val="List Paragraph"/>
    <w:aliases w:val="Содержание"/>
    <w:basedOn w:val="a"/>
    <w:link w:val="ab"/>
    <w:uiPriority w:val="34"/>
    <w:qFormat/>
    <w:rsid w:val="00A82453"/>
    <w:pPr>
      <w:ind w:left="720"/>
      <w:contextualSpacing/>
    </w:pPr>
  </w:style>
  <w:style w:type="character" w:customStyle="1" w:styleId="ab">
    <w:name w:val="Абзац списка Знак"/>
    <w:aliases w:val="Содержание Знак"/>
    <w:basedOn w:val="a0"/>
    <w:link w:val="aa"/>
    <w:uiPriority w:val="34"/>
    <w:locked/>
    <w:rsid w:val="00113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3388">
          <w:marLeft w:val="0"/>
          <w:marRight w:val="0"/>
          <w:marTop w:val="0"/>
          <w:marBottom w:val="240"/>
          <w:divBdr>
            <w:top w:val="single" w:sz="18" w:space="24" w:color="FDCA71"/>
            <w:left w:val="single" w:sz="18" w:space="24" w:color="FDCA71"/>
            <w:bottom w:val="none" w:sz="0" w:space="0" w:color="auto"/>
            <w:right w:val="none" w:sz="0" w:space="0" w:color="auto"/>
          </w:divBdr>
        </w:div>
      </w:divsChild>
    </w:div>
    <w:div w:id="1791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.org/ru/development/globalization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worldbank.org/eca/russi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ople-press.org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637BE-EF4B-427B-B543-B2C3C4EF1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3218</Words>
  <Characters>18343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2024-03-07T11:21:00Z</dcterms:created>
  <dcterms:modified xsi:type="dcterms:W3CDTF">2024-03-11T13:09:00Z</dcterms:modified>
</cp:coreProperties>
</file>