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6A607A" w:rsidR="00694556" w:rsidP="00D214E1" w:rsidRDefault="006A607A">
            <w:pPr>
              <w:rPr>
                <w:rFonts w:ascii="Arial" w:hAnsi="Arial"/>
                <w:b/>
                <w:bCs/>
              </w:rPr>
            </w:pPr>
            <w:r w:rsidRPr="006A607A">
              <w:rPr>
                <w:rFonts w:ascii="Arial" w:hAnsi="Arial"/>
                <w:b/>
                <w:bCs/>
                <w:rtl/>
              </w:rPr>
              <w:t xml:space="preserve">כב' השופט </w:t>
            </w:r>
            <w:r w:rsidR="001904F5">
              <w:rPr>
                <w:rFonts w:hint="cs" w:ascii="Arial" w:hAnsi="Arial"/>
                <w:b/>
                <w:bCs/>
                <w:rtl/>
              </w:rPr>
              <w:t>דורון פורת,</w:t>
            </w:r>
            <w:r w:rsidRPr="006A607A">
              <w:rPr>
                <w:rFonts w:ascii="Arial" w:hAnsi="Arial"/>
                <w:b/>
                <w:bCs/>
                <w:rtl/>
              </w:rPr>
              <w:t xml:space="preserve"> </w:t>
            </w:r>
            <w:r w:rsidRPr="00484EA2" w:rsidR="00484EA2">
              <w:rPr>
                <w:rFonts w:hint="cs" w:ascii="Arial" w:hAnsi="Arial"/>
                <w:b/>
                <w:bCs/>
                <w:rtl/>
              </w:rPr>
              <w:t>נשיא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35307577"/>
              <w:text w:multiLine="1"/>
            </w:sdtPr>
            <w:sdtEndPr/>
            <w:sdtContent>
              <w:p w:rsidR="001E428C" w:rsidRDefault="000B7897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B789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46688894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מ. מ. קצרין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B789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92379866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B789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502468867"/>
                <w:text w:multiLine="1"/>
              </w:sdtPr>
              <w:sdtEndPr/>
              <w:sdtContent>
                <w:r w:rsidR="00D214E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יצחק שמע פרשה</w:t>
                </w:r>
              </w:sdtContent>
            </w:sdt>
          </w:p>
        </w:tc>
      </w:tr>
    </w:tbl>
    <w:p w:rsidR="00694556" w:rsidRDefault="00694556"/>
    <w:p w:rsidR="00694556" w:rsidRDefault="00694556">
      <w:pPr>
        <w:rPr>
          <w:rFonts w:hint="cs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E6CE0" w:rsidP="006E6205" w:rsidRDefault="007E6CE0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נוכח זהות הנאשם אני מורה על העברת מקום הדיון.</w:t>
      </w:r>
    </w:p>
    <w:p w:rsidR="007E6CE0" w:rsidP="006E6205" w:rsidRDefault="007E6CE0">
      <w:pPr>
        <w:spacing w:line="360" w:lineRule="auto"/>
        <w:jc w:val="both"/>
        <w:rPr>
          <w:rFonts w:ascii="Arial" w:hAnsi="Arial"/>
          <w:rtl/>
        </w:rPr>
      </w:pPr>
    </w:p>
    <w:p w:rsidR="007E6CE0" w:rsidP="006E6205" w:rsidRDefault="007E6CE0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מתוקף סמכותי לפי סעיף 49 (א) לחוק בתי המשפט [נוסח משולב], תשמ"ד – 1984, אני מורה  על העברת התיק בין בתי המשפט השלום במחוז הצפון. </w:t>
      </w:r>
    </w:p>
    <w:p w:rsidR="007E6CE0" w:rsidP="006E6205" w:rsidRDefault="007E6CE0">
      <w:pPr>
        <w:spacing w:line="360" w:lineRule="auto"/>
        <w:jc w:val="both"/>
        <w:rPr>
          <w:rFonts w:ascii="Calibri" w:hAnsi="Calibri"/>
          <w:rtl/>
        </w:rPr>
      </w:pPr>
    </w:p>
    <w:p w:rsidR="007E6CE0" w:rsidP="007E6CE0" w:rsidRDefault="007E6CE0">
      <w:pPr>
        <w:spacing w:line="360" w:lineRule="auto"/>
        <w:jc w:val="both"/>
        <w:rPr>
          <w:rFonts w:ascii="Calibri" w:hAnsi="Calibri"/>
          <w:rtl/>
        </w:rPr>
      </w:pPr>
      <w:r>
        <w:rPr>
          <w:rFonts w:hint="cs" w:ascii="Calibri" w:hAnsi="Calibri"/>
          <w:rtl/>
        </w:rPr>
        <w:t>אני מורה על העברת התיק לבית משפט השלום בקרית שמונה, המזכירות תנתב את התיק עפ"י כללי הניתוב.</w:t>
      </w:r>
    </w:p>
    <w:p w:rsidR="007E6CE0" w:rsidP="006E6205" w:rsidRDefault="007E6CE0">
      <w:pPr>
        <w:spacing w:line="360" w:lineRule="auto"/>
        <w:jc w:val="both"/>
        <w:rPr>
          <w:rFonts w:ascii="Calibri" w:hAnsi="Calibri"/>
          <w:rtl/>
        </w:rPr>
      </w:pPr>
    </w:p>
    <w:p w:rsidR="007E6CE0" w:rsidP="006E6205" w:rsidRDefault="007E6CE0">
      <w:pPr>
        <w:spacing w:line="360" w:lineRule="auto"/>
        <w:jc w:val="both"/>
        <w:rPr>
          <w:rFonts w:ascii="Calibri" w:hAnsi="Calibri"/>
          <w:rtl/>
        </w:rPr>
      </w:pPr>
      <w:r>
        <w:rPr>
          <w:rFonts w:hint="cs" w:ascii="Calibri" w:hAnsi="Calibri"/>
          <w:rtl/>
        </w:rPr>
        <w:t>המזכירות תעביר העתק ההחלטה לצדדים.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004698878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629870535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B7897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4984" cy="594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2230d49470f4d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E0" w:rsidRDefault="007E6CE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CC23AC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B789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B789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E0" w:rsidRDefault="007E6C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E0" w:rsidRDefault="007E6CE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6CE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6127B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51122500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בקצרין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-1220818560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08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B789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902590837"/>
              <w:text w:multiLine="1"/>
            </w:sdtPr>
            <w:sdtEndPr/>
            <w:sdtContent>
              <w:r w:rsidR="00D214E1">
                <w:rPr>
                  <w:b/>
                  <w:bCs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587884918"/>
              <w:text w:multiLine="1"/>
            </w:sdtPr>
            <w:sdtEndPr/>
            <w:sdtContent>
              <w:r w:rsidR="00D214E1">
                <w:rPr>
                  <w:b/>
                  <w:bCs/>
                  <w:sz w:val="26"/>
                  <w:szCs w:val="26"/>
                  <w:rtl/>
                </w:rPr>
                <w:t>4128-04-18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2028054857"/>
              <w:text w:multiLine="1"/>
            </w:sdtPr>
            <w:sdtEndPr/>
            <w:sdtContent>
              <w:r w:rsidR="00D214E1">
                <w:rPr>
                  <w:b/>
                  <w:bCs/>
                  <w:sz w:val="26"/>
                  <w:szCs w:val="26"/>
                  <w:rtl/>
                </w:rPr>
                <w:t>מ. מ. קצרין נ' שמע פרשה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E0" w:rsidRDefault="007E6CE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386BD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3C05A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2E76B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4264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46A10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6EAF1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66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D4722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64F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002C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105474"/>
    <o:shapelayout v:ext="edit">
      <o:idmap v:ext="edit" data="10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B7897"/>
    <w:rsid w:val="000C3B0F"/>
    <w:rsid w:val="000F0BC8"/>
    <w:rsid w:val="00107E6D"/>
    <w:rsid w:val="00144D2A"/>
    <w:rsid w:val="00180519"/>
    <w:rsid w:val="001904F5"/>
    <w:rsid w:val="001C4003"/>
    <w:rsid w:val="001E428C"/>
    <w:rsid w:val="002256C3"/>
    <w:rsid w:val="002265FF"/>
    <w:rsid w:val="00307A6A"/>
    <w:rsid w:val="00307C40"/>
    <w:rsid w:val="00320433"/>
    <w:rsid w:val="0036743F"/>
    <w:rsid w:val="0040375E"/>
    <w:rsid w:val="0043125D"/>
    <w:rsid w:val="0043502B"/>
    <w:rsid w:val="00484EA2"/>
    <w:rsid w:val="004C4BDF"/>
    <w:rsid w:val="004D1187"/>
    <w:rsid w:val="004E6E3C"/>
    <w:rsid w:val="005268F6"/>
    <w:rsid w:val="00547DB7"/>
    <w:rsid w:val="006127B8"/>
    <w:rsid w:val="00622BAA"/>
    <w:rsid w:val="00671BD5"/>
    <w:rsid w:val="006805C1"/>
    <w:rsid w:val="00694556"/>
    <w:rsid w:val="006A607A"/>
    <w:rsid w:val="006E1A53"/>
    <w:rsid w:val="006F5195"/>
    <w:rsid w:val="00704EDA"/>
    <w:rsid w:val="007B7A2B"/>
    <w:rsid w:val="007E6115"/>
    <w:rsid w:val="007E6CE0"/>
    <w:rsid w:val="00820005"/>
    <w:rsid w:val="00896889"/>
    <w:rsid w:val="008C5714"/>
    <w:rsid w:val="00903896"/>
    <w:rsid w:val="00906F3D"/>
    <w:rsid w:val="00A93F13"/>
    <w:rsid w:val="00A94B64"/>
    <w:rsid w:val="00AC5209"/>
    <w:rsid w:val="00B80CBD"/>
    <w:rsid w:val="00B86096"/>
    <w:rsid w:val="00BB51C2"/>
    <w:rsid w:val="00BF1908"/>
    <w:rsid w:val="00C22D93"/>
    <w:rsid w:val="00C34482"/>
    <w:rsid w:val="00CC23AC"/>
    <w:rsid w:val="00CF714A"/>
    <w:rsid w:val="00D214E1"/>
    <w:rsid w:val="00D33B86"/>
    <w:rsid w:val="00D53924"/>
    <w:rsid w:val="00D55D0C"/>
    <w:rsid w:val="00D96D8C"/>
    <w:rsid w:val="00DA6649"/>
    <w:rsid w:val="00E54642"/>
    <w:rsid w:val="00EC37E9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  <w14:docId w14:val="4EE686CD"/>
  <w15:docId w15:val="{5D54F4EE-772E-45E7-AAB1-65FD7990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E6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E6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E6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E6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E6CE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E6CE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E6CE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E6CE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7E6CE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E6CE0"/>
    <w:rPr>
      <w:i/>
      <w:iCs/>
      <w:noProof w:val="0"/>
    </w:rPr>
  </w:style>
  <w:style w:type="character" w:styleId="HTMLCode">
    <w:name w:val="HTML Code"/>
    <w:basedOn w:val="a2"/>
    <w:semiHidden/>
    <w:unhideWhenUsed/>
    <w:rsid w:val="007E6CE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E6CE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E6CE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E6CE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E6CE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E6CE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E6CE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E6CE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E6CE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E6CE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E6CE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E6CE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E6CE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E6CE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E6CE0"/>
    <w:pPr>
      <w:ind w:left="2160" w:hanging="240"/>
    </w:pPr>
  </w:style>
  <w:style w:type="paragraph" w:styleId="NormalWeb">
    <w:name w:val="Normal (Web)"/>
    <w:basedOn w:val="a1"/>
    <w:semiHidden/>
    <w:unhideWhenUsed/>
    <w:rsid w:val="007E6CE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E6CE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E6CE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E6CE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E6CE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E6CE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E6CE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E6CE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E6CE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E6CE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E6CE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E6CE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E6CE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7E6CE0"/>
  </w:style>
  <w:style w:type="paragraph" w:styleId="af0">
    <w:name w:val="Salutation"/>
    <w:basedOn w:val="a1"/>
    <w:next w:val="a1"/>
    <w:link w:val="af1"/>
    <w:rsid w:val="007E6CE0"/>
  </w:style>
  <w:style w:type="character" w:customStyle="1" w:styleId="af1">
    <w:name w:val="ברכה תו"/>
    <w:basedOn w:val="a2"/>
    <w:link w:val="af0"/>
    <w:rsid w:val="007E6CE0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7E6CE0"/>
    <w:pPr>
      <w:spacing w:after="120"/>
    </w:pPr>
  </w:style>
  <w:style w:type="character" w:customStyle="1" w:styleId="af3">
    <w:name w:val="גוף טקסט תו"/>
    <w:basedOn w:val="a2"/>
    <w:link w:val="af2"/>
    <w:semiHidden/>
    <w:rsid w:val="007E6CE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E6CE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E6CE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E6CE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E6CE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E6CE0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7E6CE0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7E6CE0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7E6CE0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7E6CE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E6CE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E6CE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E6CE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E6CE0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7E6CE0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7E6CE0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7E6CE0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7E6CE0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7E6C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E6C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E6C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E6C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E6C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E6C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E6C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E6C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E6C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E6C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E6C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E6C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E6C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E6C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E6C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E6C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E6C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E6C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E6C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E6C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E6C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7E6CE0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7E6CE0"/>
    <w:pPr>
      <w:ind w:left="4252"/>
    </w:pPr>
  </w:style>
  <w:style w:type="character" w:customStyle="1" w:styleId="aff0">
    <w:name w:val="חתימה תו"/>
    <w:basedOn w:val="a2"/>
    <w:link w:val="aff"/>
    <w:semiHidden/>
    <w:rsid w:val="007E6CE0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7E6CE0"/>
  </w:style>
  <w:style w:type="character" w:customStyle="1" w:styleId="aff2">
    <w:name w:val="חתימת דואר אלקטרוני תו"/>
    <w:basedOn w:val="a2"/>
    <w:link w:val="aff1"/>
    <w:semiHidden/>
    <w:rsid w:val="007E6CE0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7E6CE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7E6CE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E6CE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E6CE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7E6CE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E6CE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E6CE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E6C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E6CE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E6CE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E6CE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E6CE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E6CE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E6CE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E6CE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E6C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E6C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E6C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E6C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E6CE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E6CE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E6CE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E6CE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E6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E6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E6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E6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E6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E6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E6CE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E6CE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E6CE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E6CE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E6CE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E6CE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E6CE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E6CE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E6CE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E6CE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E6CE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E6CE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E6CE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E6CE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E6CE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E6C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E6C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E6CE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E6CE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E6CE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E6CE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E6CE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E6CE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E6CE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E6CE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E6CE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E6CE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E6CE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E6CE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E6CE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E6CE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E6CE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E6CE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E6CE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E6CE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E6CE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E6CE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E6CE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E6CE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E6CE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E6CE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E6CE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E6CE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E6C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E6CE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E6CE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E6CE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E6CE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E6CE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E6CE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E6CE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E6CE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E6CE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E6CE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E6CE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E6CE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E6CE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E6C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E6C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E6CE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E6CE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E6CE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E6CE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E6CE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E6C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E6C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E6CE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E6CE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E6CE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E6CE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E6CE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E6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E6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E6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E6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E6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E6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E6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E6C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E6CE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E6CE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E6CE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E6CE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E6CE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E6CE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E6CE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E6CE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E6CE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E6CE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E6CE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E6CE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E6CE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7E6CE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7E6CE0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7E6CE0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7E6CE0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7E6CE0"/>
    <w:rPr>
      <w:rFonts w:cs="David"/>
      <w:noProof w:val="0"/>
    </w:rPr>
  </w:style>
  <w:style w:type="paragraph" w:styleId="affb">
    <w:name w:val="macro"/>
    <w:link w:val="affc"/>
    <w:semiHidden/>
    <w:unhideWhenUsed/>
    <w:rsid w:val="007E6C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7E6CE0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7E6CE0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7E6CE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E6CE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E6CE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E6CE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E6CE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E6CE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E6CE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E6CE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E6CE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E6CE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E6CE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E6CE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E6CE0"/>
  </w:style>
  <w:style w:type="character" w:customStyle="1" w:styleId="afff3">
    <w:name w:val="כותרת הערות תו"/>
    <w:basedOn w:val="a2"/>
    <w:link w:val="afff2"/>
    <w:semiHidden/>
    <w:rsid w:val="007E6CE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E6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E6CE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E6C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E6CE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E6C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E6CE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E6CE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E6CE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E6CE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E6CE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E6CE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E6CE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E6CE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E6CE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E6CE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E6CE0"/>
    <w:pPr>
      <w:ind w:left="720"/>
    </w:pPr>
  </w:style>
  <w:style w:type="paragraph" w:styleId="affff0">
    <w:name w:val="Body Text First Indent"/>
    <w:basedOn w:val="af2"/>
    <w:link w:val="affff1"/>
    <w:rsid w:val="007E6CE0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7E6CE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E6CE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E6CE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E6CE0"/>
    <w:rPr>
      <w:i/>
      <w:iCs/>
    </w:rPr>
  </w:style>
  <w:style w:type="character" w:customStyle="1" w:styleId="HTML3">
    <w:name w:val="כתובת HTML תו"/>
    <w:basedOn w:val="a2"/>
    <w:link w:val="HTML2"/>
    <w:semiHidden/>
    <w:rsid w:val="007E6CE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E6CE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E6CE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E6CE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E6CE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E6CE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E6CE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E6CE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E6CE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E6CE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E6CE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E6CE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E6CE0"/>
    <w:pPr>
      <w:ind w:left="4252"/>
    </w:pPr>
  </w:style>
  <w:style w:type="character" w:customStyle="1" w:styleId="affffb">
    <w:name w:val="סיום תו"/>
    <w:basedOn w:val="a2"/>
    <w:link w:val="affffa"/>
    <w:semiHidden/>
    <w:rsid w:val="007E6CE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E6CE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E6CE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E6CE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E6CE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E6CE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E6CE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E6C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E6CE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E6CE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E6CE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E6CE0"/>
    <w:rPr>
      <w:noProof w:val="0"/>
    </w:rPr>
  </w:style>
  <w:style w:type="paragraph" w:styleId="afffff1">
    <w:name w:val="List"/>
    <w:basedOn w:val="a1"/>
    <w:semiHidden/>
    <w:unhideWhenUsed/>
    <w:rsid w:val="007E6CE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E6CE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E6CE0"/>
    <w:pPr>
      <w:ind w:left="849" w:hanging="283"/>
      <w:contextualSpacing/>
    </w:pPr>
  </w:style>
  <w:style w:type="paragraph" w:styleId="48">
    <w:name w:val="List 4"/>
    <w:basedOn w:val="a1"/>
    <w:rsid w:val="007E6CE0"/>
    <w:pPr>
      <w:ind w:left="1132" w:hanging="283"/>
      <w:contextualSpacing/>
    </w:pPr>
  </w:style>
  <w:style w:type="paragraph" w:styleId="58">
    <w:name w:val="List 5"/>
    <w:basedOn w:val="a1"/>
    <w:rsid w:val="007E6CE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E6C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E6C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E6C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E6C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E6C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E6C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E6C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E6CE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E6CE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E6CE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E6C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E6CE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E6CE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E6CE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E6CE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E6C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E6C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E6C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E6C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E6C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E6C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E6C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E6CE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E6CE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E6CE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E6CE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E6CE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E6CE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E6CE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E6CE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E6CE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E6CE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E6C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E6C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E6C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E6C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E6C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E6C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E6C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E6CE0"/>
  </w:style>
  <w:style w:type="paragraph" w:styleId="afffff6">
    <w:name w:val="table of authorities"/>
    <w:basedOn w:val="a1"/>
    <w:next w:val="a1"/>
    <w:semiHidden/>
    <w:unhideWhenUsed/>
    <w:rsid w:val="007E6CE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E6C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E6C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E6C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E6C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E6C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E6C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E6C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E6C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E6C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E6C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E6C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E6C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E6C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E6C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E6C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E6C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E6C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E6C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E6C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E6C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E6C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E6C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E6CE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E6CE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E6CE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E6CE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E6C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E6CE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E6CE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E6CE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E6C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E6C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E6CE0"/>
  </w:style>
  <w:style w:type="character" w:customStyle="1" w:styleId="afffffb">
    <w:name w:val="תאריך תו"/>
    <w:basedOn w:val="a2"/>
    <w:link w:val="afffffa"/>
    <w:rsid w:val="007E6CE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2230d49470f4dc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407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דורון פורת</cp:lastModifiedBy>
  <cp:revision>8</cp:revision>
  <dcterms:created xsi:type="dcterms:W3CDTF">2012-08-05T19:57:00Z</dcterms:created>
  <dcterms:modified xsi:type="dcterms:W3CDTF">2018-04-08T15:17:00Z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