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7C5" w:rsidRPr="00BE5EC5" w:rsidRDefault="0085722B" w:rsidP="0085722B">
      <w:pPr>
        <w:bidi/>
        <w:rPr>
          <w:rFonts w:hint="cs"/>
          <w:b/>
          <w:bCs/>
          <w:color w:val="943634" w:themeColor="accent2" w:themeShade="BF"/>
          <w:sz w:val="32"/>
          <w:szCs w:val="32"/>
          <w:rtl/>
        </w:rPr>
      </w:pPr>
      <w:r w:rsidRPr="00BE5EC5">
        <w:rPr>
          <w:rFonts w:hint="cs"/>
          <w:b/>
          <w:bCs/>
          <w:color w:val="943634" w:themeColor="accent2" w:themeShade="BF"/>
          <w:sz w:val="32"/>
          <w:szCs w:val="32"/>
          <w:rtl/>
        </w:rPr>
        <w:t xml:space="preserve">يتوفر اثنين  </w:t>
      </w:r>
      <w:r w:rsidRPr="00BE5EC5">
        <w:rPr>
          <w:b/>
          <w:bCs/>
          <w:color w:val="943634" w:themeColor="accent2" w:themeShade="BF"/>
          <w:sz w:val="32"/>
          <w:szCs w:val="32"/>
        </w:rPr>
        <w:t>DATA SETS</w:t>
      </w:r>
      <w:r w:rsidRPr="00BE5EC5">
        <w:rPr>
          <w:rFonts w:hint="cs"/>
          <w:b/>
          <w:bCs/>
          <w:color w:val="943634" w:themeColor="accent2" w:themeShade="BF"/>
          <w:sz w:val="32"/>
          <w:szCs w:val="32"/>
          <w:rtl/>
        </w:rPr>
        <w:t xml:space="preserve"> : </w:t>
      </w:r>
    </w:p>
    <w:p w:rsidR="0085722B" w:rsidRPr="00BE5EC5" w:rsidRDefault="0085722B" w:rsidP="0085722B">
      <w:pPr>
        <w:pStyle w:val="ListParagraph"/>
        <w:numPr>
          <w:ilvl w:val="0"/>
          <w:numId w:val="1"/>
        </w:numPr>
        <w:bidi/>
        <w:rPr>
          <w:rFonts w:hint="cs"/>
          <w:b/>
          <w:bCs/>
          <w:color w:val="943634" w:themeColor="accent2" w:themeShade="BF"/>
          <w:sz w:val="32"/>
          <w:szCs w:val="32"/>
        </w:rPr>
      </w:pPr>
      <w:r w:rsidRPr="00BE5EC5">
        <w:rPr>
          <w:rFonts w:hint="cs"/>
          <w:b/>
          <w:bCs/>
          <w:color w:val="943634" w:themeColor="accent2" w:themeShade="BF"/>
          <w:sz w:val="32"/>
          <w:szCs w:val="32"/>
          <w:rtl/>
        </w:rPr>
        <w:t xml:space="preserve"> </w:t>
      </w:r>
      <w:r w:rsidRPr="00BE5EC5">
        <w:rPr>
          <w:b/>
          <w:bCs/>
          <w:color w:val="943634" w:themeColor="accent2" w:themeShade="BF"/>
          <w:sz w:val="32"/>
          <w:szCs w:val="32"/>
        </w:rPr>
        <w:t>mushrooms.csv</w:t>
      </w:r>
      <w:r w:rsidRPr="00BE5EC5">
        <w:rPr>
          <w:rFonts w:hint="cs"/>
          <w:b/>
          <w:bCs/>
          <w:color w:val="943634" w:themeColor="accent2" w:themeShade="BF"/>
          <w:sz w:val="32"/>
          <w:szCs w:val="32"/>
          <w:rtl/>
        </w:rPr>
        <w:t xml:space="preserve"> </w:t>
      </w:r>
    </w:p>
    <w:p w:rsidR="0085722B" w:rsidRPr="00BE5EC5" w:rsidRDefault="0085722B" w:rsidP="0085722B">
      <w:pPr>
        <w:pStyle w:val="ListParagraph"/>
        <w:numPr>
          <w:ilvl w:val="0"/>
          <w:numId w:val="1"/>
        </w:numPr>
        <w:bidi/>
        <w:rPr>
          <w:rFonts w:hint="cs"/>
          <w:b/>
          <w:bCs/>
          <w:color w:val="943634" w:themeColor="accent2" w:themeShade="BF"/>
          <w:sz w:val="32"/>
          <w:szCs w:val="32"/>
        </w:rPr>
      </w:pPr>
      <w:r w:rsidRPr="00BE5EC5">
        <w:rPr>
          <w:b/>
          <w:bCs/>
          <w:color w:val="943634" w:themeColor="accent2" w:themeShade="BF"/>
          <w:sz w:val="32"/>
          <w:szCs w:val="32"/>
        </w:rPr>
        <w:t>Student_Marks.csv</w:t>
      </w:r>
      <w:r w:rsidR="0054607E" w:rsidRPr="00BE5EC5">
        <w:rPr>
          <w:rFonts w:hint="cs"/>
          <w:b/>
          <w:bCs/>
          <w:color w:val="943634" w:themeColor="accent2" w:themeShade="BF"/>
          <w:sz w:val="32"/>
          <w:szCs w:val="32"/>
          <w:rtl/>
        </w:rPr>
        <w:t xml:space="preserve"> </w:t>
      </w:r>
    </w:p>
    <w:p w:rsidR="0049011A" w:rsidRDefault="0049011A" w:rsidP="0049011A">
      <w:pPr>
        <w:bidi/>
        <w:ind w:left="360"/>
        <w:rPr>
          <w:rFonts w:hint="cs"/>
          <w:b/>
          <w:bCs/>
          <w:color w:val="5F497A" w:themeColor="accent4" w:themeShade="BF"/>
          <w:sz w:val="32"/>
          <w:szCs w:val="32"/>
          <w:rtl/>
        </w:rPr>
      </w:pPr>
      <w:r w:rsidRPr="00BE5EC5">
        <w:rPr>
          <w:rFonts w:hint="cs"/>
          <w:b/>
          <w:bCs/>
          <w:color w:val="5F497A" w:themeColor="accent4" w:themeShade="BF"/>
          <w:sz w:val="32"/>
          <w:szCs w:val="32"/>
          <w:rtl/>
        </w:rPr>
        <w:t xml:space="preserve">يتم استخدام مجموعة البيانات </w:t>
      </w:r>
      <w:r>
        <w:rPr>
          <w:rFonts w:hint="cs"/>
          <w:b/>
          <w:bCs/>
          <w:color w:val="5F497A" w:themeColor="accent4" w:themeShade="BF"/>
          <w:sz w:val="32"/>
          <w:szCs w:val="32"/>
          <w:rtl/>
        </w:rPr>
        <w:t xml:space="preserve">الثانية </w:t>
      </w:r>
      <w:r w:rsidRPr="00BE5EC5">
        <w:rPr>
          <w:rFonts w:hint="cs"/>
          <w:b/>
          <w:bCs/>
          <w:color w:val="5F497A" w:themeColor="accent4" w:themeShade="BF"/>
          <w:sz w:val="32"/>
          <w:szCs w:val="32"/>
          <w:rtl/>
        </w:rPr>
        <w:t xml:space="preserve"> في المصنف </w:t>
      </w:r>
      <w:r>
        <w:rPr>
          <w:b/>
          <w:bCs/>
          <w:color w:val="5F497A" w:themeColor="accent4" w:themeShade="BF"/>
          <w:sz w:val="32"/>
          <w:szCs w:val="32"/>
        </w:rPr>
        <w:t xml:space="preserve">Linear </w:t>
      </w:r>
      <w:proofErr w:type="spellStart"/>
      <w:r>
        <w:rPr>
          <w:b/>
          <w:bCs/>
          <w:color w:val="5F497A" w:themeColor="accent4" w:themeShade="BF"/>
          <w:sz w:val="32"/>
          <w:szCs w:val="32"/>
        </w:rPr>
        <w:t>regresion</w:t>
      </w:r>
      <w:proofErr w:type="spellEnd"/>
      <w:r w:rsidRPr="00BE5EC5">
        <w:rPr>
          <w:b/>
          <w:bCs/>
          <w:color w:val="5F497A" w:themeColor="accent4" w:themeShade="BF"/>
          <w:sz w:val="32"/>
          <w:szCs w:val="32"/>
        </w:rPr>
        <w:t xml:space="preserve"> </w:t>
      </w:r>
      <w:r w:rsidRPr="00BE5EC5">
        <w:rPr>
          <w:rFonts w:hint="cs"/>
          <w:b/>
          <w:bCs/>
          <w:color w:val="5F497A" w:themeColor="accent4" w:themeShade="BF"/>
          <w:sz w:val="32"/>
          <w:szCs w:val="32"/>
          <w:rtl/>
        </w:rPr>
        <w:t xml:space="preserve"> حيث أنها مجموعة بيانات </w:t>
      </w:r>
      <w:r>
        <w:rPr>
          <w:rFonts w:hint="cs"/>
          <w:b/>
          <w:bCs/>
          <w:color w:val="5F497A" w:themeColor="accent4" w:themeShade="BF"/>
          <w:sz w:val="32"/>
          <w:szCs w:val="32"/>
          <w:rtl/>
        </w:rPr>
        <w:t xml:space="preserve">رقمية تتكون من </w:t>
      </w:r>
      <w:r>
        <w:rPr>
          <w:rFonts w:hint="cs"/>
          <w:b/>
          <w:bCs/>
          <w:color w:val="5F497A" w:themeColor="accent4" w:themeShade="BF"/>
          <w:sz w:val="32"/>
          <w:szCs w:val="32"/>
          <w:rtl/>
        </w:rPr>
        <w:t>100 سطر و</w:t>
      </w:r>
      <w:r>
        <w:rPr>
          <w:rFonts w:hint="cs"/>
          <w:b/>
          <w:bCs/>
          <w:color w:val="5F497A" w:themeColor="accent4" w:themeShade="BF"/>
          <w:sz w:val="32"/>
          <w:szCs w:val="32"/>
          <w:rtl/>
        </w:rPr>
        <w:t>ثلاث أعمدة :</w:t>
      </w:r>
    </w:p>
    <w:p w:rsidR="0049011A" w:rsidRDefault="0049011A" w:rsidP="0049011A">
      <w:pPr>
        <w:pStyle w:val="ListParagraph"/>
        <w:numPr>
          <w:ilvl w:val="0"/>
          <w:numId w:val="3"/>
        </w:numPr>
        <w:bidi/>
        <w:rPr>
          <w:rFonts w:hint="cs"/>
          <w:b/>
          <w:bCs/>
          <w:color w:val="000000" w:themeColor="text1"/>
          <w:sz w:val="32"/>
          <w:szCs w:val="32"/>
        </w:rPr>
      </w:pPr>
      <w:r>
        <w:rPr>
          <w:rFonts w:hint="cs"/>
          <w:b/>
          <w:bCs/>
          <w:color w:val="000000" w:themeColor="text1"/>
          <w:sz w:val="32"/>
          <w:szCs w:val="32"/>
          <w:rtl/>
        </w:rPr>
        <w:t xml:space="preserve">عدد المواد المسجلة لدى الطالب </w:t>
      </w:r>
      <w:proofErr w:type="spellStart"/>
      <w:r w:rsidRPr="0049011A">
        <w:rPr>
          <w:b/>
          <w:bCs/>
          <w:color w:val="000000" w:themeColor="text1"/>
          <w:sz w:val="32"/>
          <w:szCs w:val="32"/>
        </w:rPr>
        <w:t>number_courses</w:t>
      </w:r>
      <w:proofErr w:type="spellEnd"/>
    </w:p>
    <w:p w:rsidR="0049011A" w:rsidRDefault="0049011A" w:rsidP="0049011A">
      <w:pPr>
        <w:pStyle w:val="ListParagraph"/>
        <w:numPr>
          <w:ilvl w:val="0"/>
          <w:numId w:val="3"/>
        </w:numPr>
        <w:bidi/>
        <w:rPr>
          <w:rFonts w:hint="cs"/>
          <w:b/>
          <w:bCs/>
          <w:color w:val="000000" w:themeColor="text1"/>
          <w:sz w:val="32"/>
          <w:szCs w:val="32"/>
        </w:rPr>
      </w:pPr>
      <w:r>
        <w:rPr>
          <w:rFonts w:hint="cs"/>
          <w:b/>
          <w:bCs/>
          <w:color w:val="000000" w:themeColor="text1"/>
          <w:sz w:val="32"/>
          <w:szCs w:val="32"/>
          <w:rtl/>
        </w:rPr>
        <w:t xml:space="preserve">عدد ساعات الدراسة </w:t>
      </w:r>
      <w:proofErr w:type="spellStart"/>
      <w:r w:rsidRPr="0049011A">
        <w:rPr>
          <w:b/>
          <w:bCs/>
          <w:color w:val="000000" w:themeColor="text1"/>
          <w:sz w:val="32"/>
          <w:szCs w:val="32"/>
        </w:rPr>
        <w:t>time_study</w:t>
      </w:r>
      <w:proofErr w:type="spellEnd"/>
    </w:p>
    <w:p w:rsidR="0049011A" w:rsidRPr="00BE5EC5" w:rsidRDefault="0049011A" w:rsidP="0049011A">
      <w:pPr>
        <w:pStyle w:val="ListParagraph"/>
        <w:numPr>
          <w:ilvl w:val="0"/>
          <w:numId w:val="3"/>
        </w:numPr>
        <w:bidi/>
        <w:rPr>
          <w:rFonts w:hint="cs"/>
          <w:b/>
          <w:bCs/>
          <w:color w:val="000000" w:themeColor="text1"/>
          <w:sz w:val="32"/>
          <w:szCs w:val="32"/>
          <w:rtl/>
        </w:rPr>
      </w:pPr>
      <w:r>
        <w:rPr>
          <w:rFonts w:hint="cs"/>
          <w:b/>
          <w:bCs/>
          <w:color w:val="000000" w:themeColor="text1"/>
          <w:sz w:val="32"/>
          <w:szCs w:val="32"/>
          <w:rtl/>
        </w:rPr>
        <w:t>درجة الطالب من مئة بناء على السمتين السابقتين</w:t>
      </w:r>
      <w:r>
        <w:rPr>
          <w:rFonts w:hint="cs"/>
          <w:b/>
          <w:bCs/>
          <w:color w:val="000000" w:themeColor="text1"/>
          <w:sz w:val="32"/>
          <w:szCs w:val="32"/>
          <w:rtl/>
        </w:rPr>
        <w:t xml:space="preserve">  </w:t>
      </w:r>
      <w:r w:rsidRPr="0049011A">
        <w:rPr>
          <w:b/>
          <w:bCs/>
          <w:color w:val="000000" w:themeColor="text1"/>
          <w:sz w:val="32"/>
          <w:szCs w:val="32"/>
        </w:rPr>
        <w:t>Marks</w:t>
      </w:r>
      <w:bookmarkStart w:id="0" w:name="_GoBack"/>
      <w:bookmarkEnd w:id="0"/>
    </w:p>
    <w:p w:rsidR="0049011A" w:rsidRDefault="0049011A" w:rsidP="0049011A">
      <w:pPr>
        <w:bidi/>
        <w:rPr>
          <w:rFonts w:hint="cs"/>
          <w:b/>
          <w:bCs/>
          <w:color w:val="5F497A" w:themeColor="accent4" w:themeShade="BF"/>
          <w:sz w:val="32"/>
          <w:szCs w:val="32"/>
          <w:rtl/>
        </w:rPr>
      </w:pPr>
    </w:p>
    <w:p w:rsidR="0054607E" w:rsidRPr="00BE5EC5" w:rsidRDefault="0054607E" w:rsidP="0049011A">
      <w:pPr>
        <w:bidi/>
        <w:rPr>
          <w:rFonts w:hint="cs"/>
          <w:b/>
          <w:bCs/>
          <w:color w:val="5F497A" w:themeColor="accent4" w:themeShade="BF"/>
          <w:sz w:val="32"/>
          <w:szCs w:val="32"/>
          <w:rtl/>
        </w:rPr>
      </w:pPr>
      <w:r w:rsidRPr="00BE5EC5">
        <w:rPr>
          <w:rFonts w:hint="cs"/>
          <w:b/>
          <w:bCs/>
          <w:color w:val="5F497A" w:themeColor="accent4" w:themeShade="BF"/>
          <w:sz w:val="32"/>
          <w:szCs w:val="32"/>
          <w:rtl/>
        </w:rPr>
        <w:t xml:space="preserve">يتم استخدام مجموعة البيانات الاولى في المصنف </w:t>
      </w:r>
      <w:r w:rsidRPr="00BE5EC5">
        <w:rPr>
          <w:b/>
          <w:bCs/>
          <w:color w:val="5F497A" w:themeColor="accent4" w:themeShade="BF"/>
          <w:sz w:val="32"/>
          <w:szCs w:val="32"/>
        </w:rPr>
        <w:t xml:space="preserve">Decision tree </w:t>
      </w:r>
      <w:r w:rsidRPr="00BE5EC5">
        <w:rPr>
          <w:rFonts w:hint="cs"/>
          <w:b/>
          <w:bCs/>
          <w:color w:val="5F497A" w:themeColor="accent4" w:themeShade="BF"/>
          <w:sz w:val="32"/>
          <w:szCs w:val="32"/>
          <w:rtl/>
        </w:rPr>
        <w:t xml:space="preserve"> حيث أنها مجم</w:t>
      </w:r>
      <w:r w:rsidR="000C24A0" w:rsidRPr="00BE5EC5">
        <w:rPr>
          <w:rFonts w:hint="cs"/>
          <w:b/>
          <w:bCs/>
          <w:color w:val="5F497A" w:themeColor="accent4" w:themeShade="BF"/>
          <w:sz w:val="32"/>
          <w:szCs w:val="32"/>
          <w:rtl/>
        </w:rPr>
        <w:t xml:space="preserve">وعة بيانات نصية </w:t>
      </w:r>
      <w:r w:rsidRPr="00BE5EC5">
        <w:rPr>
          <w:rFonts w:hint="cs"/>
          <w:b/>
          <w:bCs/>
          <w:color w:val="5F497A" w:themeColor="accent4" w:themeShade="BF"/>
          <w:sz w:val="32"/>
          <w:szCs w:val="32"/>
          <w:rtl/>
        </w:rPr>
        <w:t>تم عمل المعالجة اللازمة عليها لتتوافق مع هذا المصنف .</w:t>
      </w:r>
    </w:p>
    <w:p w:rsidR="0054607E" w:rsidRDefault="0054607E" w:rsidP="0054607E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تتكون من 23 عمود و </w:t>
      </w:r>
      <w:r w:rsidR="000C24A0">
        <w:rPr>
          <w:rFonts w:hint="cs"/>
          <w:sz w:val="32"/>
          <w:szCs w:val="32"/>
          <w:rtl/>
        </w:rPr>
        <w:t>8124 سطر .</w:t>
      </w:r>
    </w:p>
    <w:p w:rsidR="000C24A0" w:rsidRDefault="000C24A0" w:rsidP="000C24A0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العمود الأول هو العمود الهدف الذي سيصنف الفطر هل هو سام ام صالح للاكل ، وباقي الاعمدة تمثل السمات .</w:t>
      </w:r>
    </w:p>
    <w:p w:rsidR="000C24A0" w:rsidRDefault="000C24A0" w:rsidP="000C24A0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مواصفات الأعمدة : </w:t>
      </w:r>
    </w:p>
    <w:p w:rsidR="000C24A0" w:rsidRDefault="000C24A0" w:rsidP="000C24A0">
      <w:pPr>
        <w:pStyle w:val="ListParagraph"/>
        <w:numPr>
          <w:ilvl w:val="0"/>
          <w:numId w:val="2"/>
        </w:numPr>
        <w:bidi/>
        <w:rPr>
          <w:rFonts w:hint="cs"/>
          <w:sz w:val="32"/>
          <w:szCs w:val="32"/>
        </w:rPr>
      </w:pPr>
      <w:r w:rsidRPr="000C24A0">
        <w:rPr>
          <w:rFonts w:hint="cs"/>
          <w:sz w:val="32"/>
          <w:szCs w:val="32"/>
          <w:rtl/>
        </w:rPr>
        <w:t xml:space="preserve"> </w:t>
      </w:r>
      <w:r w:rsidRPr="000C24A0">
        <w:rPr>
          <w:rFonts w:cs="Arial"/>
          <w:sz w:val="32"/>
          <w:szCs w:val="32"/>
          <w:rtl/>
        </w:rPr>
        <w:t xml:space="preserve">الفئات: صالحة للأكل = </w:t>
      </w:r>
      <w:r w:rsidRPr="000C24A0">
        <w:rPr>
          <w:sz w:val="32"/>
          <w:szCs w:val="32"/>
        </w:rPr>
        <w:t>e</w:t>
      </w:r>
      <w:r w:rsidRPr="000C24A0">
        <w:rPr>
          <w:rFonts w:cs="Arial"/>
          <w:sz w:val="32"/>
          <w:szCs w:val="32"/>
          <w:rtl/>
        </w:rPr>
        <w:t xml:space="preserve"> ، سامة = </w:t>
      </w:r>
      <w:r w:rsidRPr="000C24A0">
        <w:rPr>
          <w:sz w:val="32"/>
          <w:szCs w:val="32"/>
        </w:rPr>
        <w:t>p</w:t>
      </w:r>
    </w:p>
    <w:p w:rsidR="000C24A0" w:rsidRPr="000C24A0" w:rsidRDefault="000C24A0" w:rsidP="000C24A0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0C24A0">
        <w:rPr>
          <w:rFonts w:cs="Arial"/>
          <w:sz w:val="32"/>
          <w:szCs w:val="32"/>
          <w:rtl/>
        </w:rPr>
        <w:t xml:space="preserve">شكل الغطاء: جرس = </w:t>
      </w:r>
      <w:r>
        <w:rPr>
          <w:rFonts w:cs="Arial"/>
          <w:sz w:val="32"/>
          <w:szCs w:val="32"/>
        </w:rPr>
        <w:t>b</w:t>
      </w:r>
      <w:r w:rsidRPr="000C24A0">
        <w:rPr>
          <w:rFonts w:cs="Arial"/>
          <w:sz w:val="32"/>
          <w:szCs w:val="32"/>
          <w:rtl/>
        </w:rPr>
        <w:t xml:space="preserve"> ، مخروطي = </w:t>
      </w:r>
      <w:r>
        <w:rPr>
          <w:rFonts w:cs="Arial"/>
          <w:sz w:val="32"/>
          <w:szCs w:val="32"/>
        </w:rPr>
        <w:t>c</w:t>
      </w:r>
      <w:r w:rsidRPr="000C24A0">
        <w:rPr>
          <w:rFonts w:cs="Arial"/>
          <w:sz w:val="32"/>
          <w:szCs w:val="32"/>
          <w:rtl/>
        </w:rPr>
        <w:t xml:space="preserve"> ، محدب = </w:t>
      </w:r>
      <w:r>
        <w:rPr>
          <w:rFonts w:cs="Arial"/>
          <w:sz w:val="32"/>
          <w:szCs w:val="32"/>
        </w:rPr>
        <w:t>x</w:t>
      </w:r>
      <w:r w:rsidRPr="000C24A0">
        <w:rPr>
          <w:rFonts w:cs="Arial"/>
          <w:sz w:val="32"/>
          <w:szCs w:val="32"/>
          <w:rtl/>
        </w:rPr>
        <w:t xml:space="preserve"> ، مسطح = </w:t>
      </w:r>
      <w:r>
        <w:rPr>
          <w:rFonts w:cs="Arial"/>
          <w:sz w:val="32"/>
          <w:szCs w:val="32"/>
        </w:rPr>
        <w:t>f</w:t>
      </w:r>
      <w:r w:rsidRPr="000C24A0">
        <w:rPr>
          <w:rFonts w:cs="Arial"/>
          <w:sz w:val="32"/>
          <w:szCs w:val="32"/>
          <w:rtl/>
        </w:rPr>
        <w:t xml:space="preserve"> ، مقبض = </w:t>
      </w:r>
      <w:r>
        <w:rPr>
          <w:rFonts w:cs="Arial"/>
          <w:sz w:val="32"/>
          <w:szCs w:val="32"/>
        </w:rPr>
        <w:t>k</w:t>
      </w:r>
      <w:r w:rsidRPr="000C24A0">
        <w:rPr>
          <w:rFonts w:cs="Arial"/>
          <w:sz w:val="32"/>
          <w:szCs w:val="32"/>
          <w:rtl/>
        </w:rPr>
        <w:t xml:space="preserve"> ، غائر = </w:t>
      </w:r>
      <w:r>
        <w:rPr>
          <w:rFonts w:cs="Arial"/>
          <w:sz w:val="32"/>
          <w:szCs w:val="32"/>
        </w:rPr>
        <w:t>s</w:t>
      </w:r>
    </w:p>
    <w:p w:rsidR="000C24A0" w:rsidRDefault="000C24A0" w:rsidP="000C24A0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0C24A0">
        <w:rPr>
          <w:rFonts w:cs="Arial"/>
          <w:sz w:val="32"/>
          <w:szCs w:val="32"/>
          <w:rtl/>
        </w:rPr>
        <w:t xml:space="preserve">سطح الغطاء: ليفي = </w:t>
      </w:r>
      <w:r w:rsidRPr="000C24A0">
        <w:rPr>
          <w:sz w:val="32"/>
          <w:szCs w:val="32"/>
        </w:rPr>
        <w:t>f</w:t>
      </w:r>
      <w:r w:rsidRPr="000C24A0">
        <w:rPr>
          <w:rFonts w:cs="Arial"/>
          <w:sz w:val="32"/>
          <w:szCs w:val="32"/>
          <w:rtl/>
        </w:rPr>
        <w:t xml:space="preserve"> ، أخاديد = </w:t>
      </w:r>
      <w:r w:rsidRPr="000C24A0">
        <w:rPr>
          <w:sz w:val="32"/>
          <w:szCs w:val="32"/>
        </w:rPr>
        <w:t>g</w:t>
      </w:r>
      <w:r w:rsidRPr="000C24A0">
        <w:rPr>
          <w:rFonts w:cs="Arial"/>
          <w:sz w:val="32"/>
          <w:szCs w:val="32"/>
          <w:rtl/>
        </w:rPr>
        <w:t xml:space="preserve"> ، متقشرة = </w:t>
      </w:r>
      <w:r w:rsidRPr="000C24A0">
        <w:rPr>
          <w:sz w:val="32"/>
          <w:szCs w:val="32"/>
        </w:rPr>
        <w:t>y</w:t>
      </w:r>
      <w:r w:rsidRPr="000C24A0">
        <w:rPr>
          <w:rFonts w:cs="Arial"/>
          <w:sz w:val="32"/>
          <w:szCs w:val="32"/>
          <w:rtl/>
        </w:rPr>
        <w:t xml:space="preserve"> ، أملس = </w:t>
      </w:r>
      <w:r w:rsidRPr="000C24A0">
        <w:rPr>
          <w:sz w:val="32"/>
          <w:szCs w:val="32"/>
        </w:rPr>
        <w:t>s</w:t>
      </w:r>
    </w:p>
    <w:p w:rsidR="000C24A0" w:rsidRPr="000C24A0" w:rsidRDefault="000C24A0" w:rsidP="000C24A0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0C24A0">
        <w:rPr>
          <w:rFonts w:cs="Arial"/>
          <w:sz w:val="32"/>
          <w:szCs w:val="32"/>
          <w:rtl/>
        </w:rPr>
        <w:t xml:space="preserve">غطاء اللون: بني = </w:t>
      </w:r>
      <w:r w:rsidRPr="000C24A0">
        <w:rPr>
          <w:sz w:val="32"/>
          <w:szCs w:val="32"/>
        </w:rPr>
        <w:t>n</w:t>
      </w:r>
      <w:r w:rsidRPr="000C24A0">
        <w:rPr>
          <w:rFonts w:cs="Arial"/>
          <w:sz w:val="32"/>
          <w:szCs w:val="32"/>
          <w:rtl/>
        </w:rPr>
        <w:t xml:space="preserve"> ، برتقالي = </w:t>
      </w:r>
      <w:r>
        <w:rPr>
          <w:rFonts w:cs="Arial"/>
          <w:sz w:val="32"/>
          <w:szCs w:val="32"/>
        </w:rPr>
        <w:t>b</w:t>
      </w:r>
      <w:r w:rsidRPr="000C24A0">
        <w:rPr>
          <w:rFonts w:cs="Arial"/>
          <w:sz w:val="32"/>
          <w:szCs w:val="32"/>
          <w:rtl/>
        </w:rPr>
        <w:t xml:space="preserve"> ، قرفة = </w:t>
      </w:r>
      <w:r>
        <w:rPr>
          <w:rFonts w:cs="Arial"/>
          <w:sz w:val="32"/>
          <w:szCs w:val="32"/>
        </w:rPr>
        <w:t>c</w:t>
      </w:r>
      <w:r w:rsidRPr="000C24A0">
        <w:rPr>
          <w:rFonts w:cs="Arial"/>
          <w:sz w:val="32"/>
          <w:szCs w:val="32"/>
          <w:rtl/>
        </w:rPr>
        <w:t xml:space="preserve"> ، رمادي = </w:t>
      </w:r>
      <w:r>
        <w:rPr>
          <w:rFonts w:cs="Arial"/>
          <w:sz w:val="32"/>
          <w:szCs w:val="32"/>
        </w:rPr>
        <w:t>g</w:t>
      </w:r>
      <w:r w:rsidRPr="000C24A0">
        <w:rPr>
          <w:rFonts w:cs="Arial"/>
          <w:sz w:val="32"/>
          <w:szCs w:val="32"/>
          <w:rtl/>
        </w:rPr>
        <w:t xml:space="preserve"> ، أخضر = </w:t>
      </w:r>
      <w:r>
        <w:rPr>
          <w:rFonts w:cs="Arial"/>
          <w:sz w:val="32"/>
          <w:szCs w:val="32"/>
        </w:rPr>
        <w:t>r</w:t>
      </w:r>
      <w:r w:rsidRPr="000C24A0">
        <w:rPr>
          <w:rFonts w:cs="Arial"/>
          <w:sz w:val="32"/>
          <w:szCs w:val="32"/>
          <w:rtl/>
        </w:rPr>
        <w:t xml:space="preserve"> ، وردي = </w:t>
      </w:r>
      <w:r>
        <w:rPr>
          <w:rFonts w:cs="Arial"/>
          <w:sz w:val="32"/>
          <w:szCs w:val="32"/>
        </w:rPr>
        <w:t>p</w:t>
      </w:r>
      <w:r w:rsidRPr="000C24A0">
        <w:rPr>
          <w:rFonts w:cs="Arial"/>
          <w:sz w:val="32"/>
          <w:szCs w:val="32"/>
          <w:rtl/>
        </w:rPr>
        <w:t xml:space="preserve"> ، بنفسجي = </w:t>
      </w:r>
      <w:r>
        <w:rPr>
          <w:rFonts w:cs="Arial"/>
          <w:sz w:val="32"/>
          <w:szCs w:val="32"/>
        </w:rPr>
        <w:t>u</w:t>
      </w:r>
      <w:r w:rsidRPr="000C24A0">
        <w:rPr>
          <w:rFonts w:cs="Arial"/>
          <w:sz w:val="32"/>
          <w:szCs w:val="32"/>
          <w:rtl/>
        </w:rPr>
        <w:t xml:space="preserve"> ، أحمر = </w:t>
      </w:r>
      <w:r>
        <w:rPr>
          <w:rFonts w:cs="Arial"/>
          <w:sz w:val="32"/>
          <w:szCs w:val="32"/>
        </w:rPr>
        <w:t>e</w:t>
      </w:r>
      <w:r w:rsidRPr="000C24A0">
        <w:rPr>
          <w:rFonts w:cs="Arial"/>
          <w:sz w:val="32"/>
          <w:szCs w:val="32"/>
          <w:rtl/>
        </w:rPr>
        <w:t xml:space="preserve"> ، أبيض = </w:t>
      </w:r>
      <w:r>
        <w:rPr>
          <w:rFonts w:cs="Arial"/>
          <w:sz w:val="32"/>
          <w:szCs w:val="32"/>
        </w:rPr>
        <w:t>w</w:t>
      </w:r>
      <w:r w:rsidRPr="000C24A0">
        <w:rPr>
          <w:rFonts w:cs="Arial"/>
          <w:sz w:val="32"/>
          <w:szCs w:val="32"/>
          <w:rtl/>
        </w:rPr>
        <w:t xml:space="preserve"> ، أصفر = </w:t>
      </w:r>
      <w:r>
        <w:rPr>
          <w:rFonts w:cs="Arial"/>
          <w:sz w:val="32"/>
          <w:szCs w:val="32"/>
        </w:rPr>
        <w:t>y</w:t>
      </w:r>
    </w:p>
    <w:p w:rsidR="000C24A0" w:rsidRPr="000C24A0" w:rsidRDefault="000C24A0" w:rsidP="000C24A0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0C24A0">
        <w:rPr>
          <w:rFonts w:cs="Arial"/>
          <w:sz w:val="32"/>
          <w:szCs w:val="32"/>
          <w:rtl/>
        </w:rPr>
        <w:t xml:space="preserve">كدمات: كدمات = </w:t>
      </w:r>
      <w:r>
        <w:rPr>
          <w:rFonts w:cs="Arial"/>
          <w:sz w:val="32"/>
          <w:szCs w:val="32"/>
        </w:rPr>
        <w:t>t</w:t>
      </w:r>
      <w:r w:rsidRPr="000C24A0">
        <w:rPr>
          <w:rFonts w:cs="Arial"/>
          <w:sz w:val="32"/>
          <w:szCs w:val="32"/>
          <w:rtl/>
        </w:rPr>
        <w:t xml:space="preserve"> ، لا = </w:t>
      </w:r>
      <w:r>
        <w:rPr>
          <w:rFonts w:cs="Arial"/>
          <w:sz w:val="32"/>
          <w:szCs w:val="32"/>
        </w:rPr>
        <w:t>f</w:t>
      </w:r>
    </w:p>
    <w:p w:rsidR="000C24A0" w:rsidRPr="000C24A0" w:rsidRDefault="000C24A0" w:rsidP="000C24A0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0C24A0">
        <w:rPr>
          <w:rFonts w:cs="Arial"/>
          <w:sz w:val="32"/>
          <w:szCs w:val="32"/>
          <w:rtl/>
        </w:rPr>
        <w:t xml:space="preserve">الرائحة: لوز = </w:t>
      </w:r>
      <w:r>
        <w:rPr>
          <w:rFonts w:cs="Arial"/>
          <w:sz w:val="32"/>
          <w:szCs w:val="32"/>
        </w:rPr>
        <w:t>a</w:t>
      </w:r>
      <w:r w:rsidRPr="000C24A0">
        <w:rPr>
          <w:rFonts w:cs="Arial"/>
          <w:sz w:val="32"/>
          <w:szCs w:val="32"/>
          <w:rtl/>
        </w:rPr>
        <w:t xml:space="preserve"> ، يانسون = </w:t>
      </w:r>
      <w:r>
        <w:rPr>
          <w:rFonts w:cs="Arial"/>
          <w:sz w:val="32"/>
          <w:szCs w:val="32"/>
        </w:rPr>
        <w:t>l</w:t>
      </w:r>
      <w:r w:rsidRPr="000C24A0">
        <w:rPr>
          <w:rFonts w:cs="Arial"/>
          <w:sz w:val="32"/>
          <w:szCs w:val="32"/>
          <w:rtl/>
        </w:rPr>
        <w:t xml:space="preserve"> ، كريوزوت = </w:t>
      </w:r>
      <w:r>
        <w:rPr>
          <w:rFonts w:cs="Arial"/>
          <w:sz w:val="32"/>
          <w:szCs w:val="32"/>
        </w:rPr>
        <w:t>c</w:t>
      </w:r>
      <w:r w:rsidRPr="000C24A0">
        <w:rPr>
          <w:rFonts w:cs="Arial"/>
          <w:sz w:val="32"/>
          <w:szCs w:val="32"/>
          <w:rtl/>
        </w:rPr>
        <w:t xml:space="preserve"> ، مريب = </w:t>
      </w:r>
      <w:r>
        <w:rPr>
          <w:rFonts w:cs="Arial"/>
          <w:sz w:val="32"/>
          <w:szCs w:val="32"/>
        </w:rPr>
        <w:t>y</w:t>
      </w:r>
      <w:r w:rsidRPr="000C24A0">
        <w:rPr>
          <w:rFonts w:cs="Arial"/>
          <w:sz w:val="32"/>
          <w:szCs w:val="32"/>
          <w:rtl/>
        </w:rPr>
        <w:t xml:space="preserve"> ، كريه = </w:t>
      </w:r>
      <w:r>
        <w:rPr>
          <w:rFonts w:cs="Arial"/>
          <w:sz w:val="32"/>
          <w:szCs w:val="32"/>
        </w:rPr>
        <w:t>f</w:t>
      </w:r>
      <w:r w:rsidRPr="000C24A0">
        <w:rPr>
          <w:rFonts w:cs="Arial"/>
          <w:sz w:val="32"/>
          <w:szCs w:val="32"/>
          <w:rtl/>
        </w:rPr>
        <w:t xml:space="preserve"> ، متعفن = </w:t>
      </w:r>
      <w:r>
        <w:rPr>
          <w:rFonts w:cs="Arial"/>
          <w:sz w:val="32"/>
          <w:szCs w:val="32"/>
        </w:rPr>
        <w:t>m</w:t>
      </w:r>
      <w:r w:rsidRPr="000C24A0">
        <w:rPr>
          <w:rFonts w:cs="Arial"/>
          <w:sz w:val="32"/>
          <w:szCs w:val="32"/>
          <w:rtl/>
        </w:rPr>
        <w:t xml:space="preserve"> ، لا شيء = </w:t>
      </w:r>
      <w:r>
        <w:rPr>
          <w:rFonts w:cs="Arial"/>
          <w:sz w:val="32"/>
          <w:szCs w:val="32"/>
        </w:rPr>
        <w:t>n</w:t>
      </w:r>
      <w:r w:rsidRPr="000C24A0">
        <w:rPr>
          <w:rFonts w:cs="Arial"/>
          <w:sz w:val="32"/>
          <w:szCs w:val="32"/>
          <w:rtl/>
        </w:rPr>
        <w:t xml:space="preserve"> ، لاذع = </w:t>
      </w:r>
      <w:r>
        <w:rPr>
          <w:rFonts w:cs="Arial"/>
          <w:sz w:val="32"/>
          <w:szCs w:val="32"/>
        </w:rPr>
        <w:t>p</w:t>
      </w:r>
      <w:r w:rsidRPr="000C24A0">
        <w:rPr>
          <w:rFonts w:cs="Arial"/>
          <w:sz w:val="32"/>
          <w:szCs w:val="32"/>
          <w:rtl/>
        </w:rPr>
        <w:t xml:space="preserve"> ، حار = </w:t>
      </w:r>
      <w:r>
        <w:rPr>
          <w:rFonts w:cs="Arial"/>
          <w:sz w:val="32"/>
          <w:szCs w:val="32"/>
        </w:rPr>
        <w:t>s</w:t>
      </w:r>
    </w:p>
    <w:p w:rsidR="00EC7838" w:rsidRPr="00EC7838" w:rsidRDefault="000C24A0" w:rsidP="00EC7838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0C24A0">
        <w:rPr>
          <w:rFonts w:cs="Arial"/>
          <w:sz w:val="32"/>
          <w:szCs w:val="32"/>
          <w:rtl/>
        </w:rPr>
        <w:t xml:space="preserve">مرفق الخيشومية: مرفق = </w:t>
      </w:r>
      <w:r>
        <w:rPr>
          <w:rFonts w:cs="Arial"/>
          <w:sz w:val="32"/>
          <w:szCs w:val="32"/>
        </w:rPr>
        <w:t>a</w:t>
      </w:r>
      <w:r w:rsidRPr="000C24A0">
        <w:rPr>
          <w:rFonts w:cs="Arial"/>
          <w:sz w:val="32"/>
          <w:szCs w:val="32"/>
          <w:rtl/>
        </w:rPr>
        <w:t xml:space="preserve"> ، تنازلي = </w:t>
      </w:r>
      <w:r>
        <w:rPr>
          <w:rFonts w:cs="Arial"/>
          <w:sz w:val="32"/>
          <w:szCs w:val="32"/>
        </w:rPr>
        <w:t>d</w:t>
      </w:r>
      <w:r w:rsidRPr="000C24A0">
        <w:rPr>
          <w:rFonts w:cs="Arial"/>
          <w:sz w:val="32"/>
          <w:szCs w:val="32"/>
          <w:rtl/>
        </w:rPr>
        <w:t xml:space="preserve"> ، حر = </w:t>
      </w:r>
      <w:r>
        <w:rPr>
          <w:rFonts w:cs="Arial"/>
          <w:sz w:val="32"/>
          <w:szCs w:val="32"/>
        </w:rPr>
        <w:t>f</w:t>
      </w:r>
      <w:r w:rsidRPr="000C24A0">
        <w:rPr>
          <w:rFonts w:cs="Arial"/>
          <w:sz w:val="32"/>
          <w:szCs w:val="32"/>
          <w:rtl/>
        </w:rPr>
        <w:t xml:space="preserve"> ، مسنن = </w:t>
      </w:r>
      <w:r w:rsidR="00EC7838">
        <w:rPr>
          <w:rFonts w:cs="Arial"/>
          <w:sz w:val="32"/>
          <w:szCs w:val="32"/>
        </w:rPr>
        <w:t>n</w:t>
      </w:r>
    </w:p>
    <w:p w:rsidR="000C24A0" w:rsidRPr="00EC7838" w:rsidRDefault="00EC7838" w:rsidP="00EC7838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EC7838">
        <w:rPr>
          <w:rFonts w:cs="Arial"/>
          <w:sz w:val="32"/>
          <w:szCs w:val="32"/>
          <w:rtl/>
        </w:rPr>
        <w:lastRenderedPageBreak/>
        <w:t xml:space="preserve">تباعد الخياشيم: قريب = </w:t>
      </w:r>
      <w:r>
        <w:rPr>
          <w:rFonts w:cs="Arial"/>
          <w:sz w:val="32"/>
          <w:szCs w:val="32"/>
        </w:rPr>
        <w:t>c</w:t>
      </w:r>
      <w:r w:rsidRPr="00EC7838">
        <w:rPr>
          <w:rFonts w:cs="Arial"/>
          <w:sz w:val="32"/>
          <w:szCs w:val="32"/>
          <w:rtl/>
        </w:rPr>
        <w:t xml:space="preserve"> ، مزدحم = </w:t>
      </w:r>
      <w:r>
        <w:rPr>
          <w:rFonts w:cs="Arial"/>
          <w:sz w:val="32"/>
          <w:szCs w:val="32"/>
        </w:rPr>
        <w:t>w</w:t>
      </w:r>
      <w:r w:rsidRPr="00EC7838">
        <w:rPr>
          <w:rFonts w:cs="Arial"/>
          <w:sz w:val="32"/>
          <w:szCs w:val="32"/>
          <w:rtl/>
        </w:rPr>
        <w:t xml:space="preserve"> ، بعيد = </w:t>
      </w:r>
      <w:r>
        <w:rPr>
          <w:rFonts w:cs="Arial"/>
          <w:sz w:val="32"/>
          <w:szCs w:val="32"/>
        </w:rPr>
        <w:t>d</w:t>
      </w:r>
    </w:p>
    <w:p w:rsidR="00EC7838" w:rsidRPr="00EC7838" w:rsidRDefault="00EC7838" w:rsidP="00EC7838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EC7838">
        <w:rPr>
          <w:rFonts w:cs="Arial"/>
          <w:sz w:val="32"/>
          <w:szCs w:val="32"/>
          <w:rtl/>
        </w:rPr>
        <w:t xml:space="preserve">حجم الخيشومية: عريض = </w:t>
      </w:r>
      <w:r>
        <w:rPr>
          <w:rFonts w:cs="Arial"/>
          <w:sz w:val="32"/>
          <w:szCs w:val="32"/>
        </w:rPr>
        <w:t>b</w:t>
      </w:r>
      <w:r w:rsidRPr="00EC7838">
        <w:rPr>
          <w:rFonts w:cs="Arial"/>
          <w:sz w:val="32"/>
          <w:szCs w:val="32"/>
          <w:rtl/>
        </w:rPr>
        <w:t xml:space="preserve"> ، ضيق = </w:t>
      </w:r>
      <w:r w:rsidRPr="00EC7838">
        <w:rPr>
          <w:rFonts w:cs="Arial"/>
          <w:sz w:val="32"/>
          <w:szCs w:val="32"/>
        </w:rPr>
        <w:t>n</w:t>
      </w:r>
    </w:p>
    <w:p w:rsidR="00EC7838" w:rsidRPr="00EC7838" w:rsidRDefault="00EC7838" w:rsidP="00EC7838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EC7838">
        <w:rPr>
          <w:rFonts w:cs="Arial"/>
          <w:sz w:val="32"/>
          <w:szCs w:val="32"/>
          <w:rtl/>
        </w:rPr>
        <w:t xml:space="preserve">لون الخيشومية: أسود = </w:t>
      </w:r>
      <w:r>
        <w:rPr>
          <w:rFonts w:cs="Arial"/>
          <w:sz w:val="32"/>
          <w:szCs w:val="32"/>
        </w:rPr>
        <w:t>k</w:t>
      </w:r>
      <w:r w:rsidRPr="00EC7838">
        <w:rPr>
          <w:rFonts w:cs="Arial"/>
          <w:sz w:val="32"/>
          <w:szCs w:val="32"/>
          <w:rtl/>
        </w:rPr>
        <w:t xml:space="preserve"> ، بني = </w:t>
      </w:r>
      <w:r w:rsidRPr="00EC7838">
        <w:rPr>
          <w:rFonts w:cs="Arial"/>
          <w:sz w:val="32"/>
          <w:szCs w:val="32"/>
        </w:rPr>
        <w:t>n</w:t>
      </w:r>
      <w:r w:rsidRPr="00EC7838">
        <w:rPr>
          <w:rFonts w:cs="Arial"/>
          <w:sz w:val="32"/>
          <w:szCs w:val="32"/>
          <w:rtl/>
        </w:rPr>
        <w:t xml:space="preserve"> ، برتقالي = </w:t>
      </w:r>
      <w:r w:rsidRPr="00EC7838">
        <w:rPr>
          <w:rFonts w:cs="Arial"/>
          <w:sz w:val="32"/>
          <w:szCs w:val="32"/>
        </w:rPr>
        <w:t>b</w:t>
      </w:r>
      <w:r w:rsidRPr="00EC7838">
        <w:rPr>
          <w:rFonts w:cs="Arial"/>
          <w:sz w:val="32"/>
          <w:szCs w:val="32"/>
          <w:rtl/>
        </w:rPr>
        <w:t xml:space="preserve"> ، شوكولاتة = </w:t>
      </w:r>
      <w:r w:rsidRPr="00EC7838">
        <w:rPr>
          <w:rFonts w:cs="Arial"/>
          <w:sz w:val="32"/>
          <w:szCs w:val="32"/>
        </w:rPr>
        <w:t>h</w:t>
      </w:r>
      <w:r w:rsidRPr="00EC7838">
        <w:rPr>
          <w:rFonts w:cs="Arial"/>
          <w:sz w:val="32"/>
          <w:szCs w:val="32"/>
          <w:rtl/>
        </w:rPr>
        <w:t xml:space="preserve"> ، رمادي = </w:t>
      </w:r>
      <w:r w:rsidRPr="00EC7838">
        <w:rPr>
          <w:rFonts w:cs="Arial"/>
          <w:sz w:val="32"/>
          <w:szCs w:val="32"/>
        </w:rPr>
        <w:t>g</w:t>
      </w:r>
      <w:r w:rsidRPr="00EC7838">
        <w:rPr>
          <w:rFonts w:cs="Arial"/>
          <w:sz w:val="32"/>
          <w:szCs w:val="32"/>
          <w:rtl/>
        </w:rPr>
        <w:t xml:space="preserve"> ، أخضر = </w:t>
      </w:r>
      <w:r w:rsidRPr="00EC7838">
        <w:rPr>
          <w:rFonts w:cs="Arial"/>
          <w:sz w:val="32"/>
          <w:szCs w:val="32"/>
        </w:rPr>
        <w:t>r</w:t>
      </w:r>
      <w:r w:rsidRPr="00EC7838">
        <w:rPr>
          <w:rFonts w:cs="Arial"/>
          <w:sz w:val="32"/>
          <w:szCs w:val="32"/>
          <w:rtl/>
        </w:rPr>
        <w:t xml:space="preserve"> ، برتقالي = </w:t>
      </w:r>
      <w:r w:rsidRPr="00EC7838">
        <w:rPr>
          <w:rFonts w:cs="Arial"/>
          <w:sz w:val="32"/>
          <w:szCs w:val="32"/>
        </w:rPr>
        <w:t>o</w:t>
      </w:r>
      <w:r w:rsidRPr="00EC7838">
        <w:rPr>
          <w:rFonts w:cs="Arial"/>
          <w:sz w:val="32"/>
          <w:szCs w:val="32"/>
          <w:rtl/>
        </w:rPr>
        <w:t xml:space="preserve"> ، وردي = </w:t>
      </w:r>
      <w:r w:rsidRPr="00EC7838">
        <w:rPr>
          <w:rFonts w:cs="Arial"/>
          <w:sz w:val="32"/>
          <w:szCs w:val="32"/>
        </w:rPr>
        <w:t>p</w:t>
      </w:r>
      <w:r w:rsidRPr="00EC7838">
        <w:rPr>
          <w:rFonts w:cs="Arial"/>
          <w:sz w:val="32"/>
          <w:szCs w:val="32"/>
          <w:rtl/>
        </w:rPr>
        <w:t xml:space="preserve"> ، أرجواني = </w:t>
      </w:r>
      <w:r w:rsidRPr="00EC7838">
        <w:rPr>
          <w:rFonts w:cs="Arial"/>
          <w:sz w:val="32"/>
          <w:szCs w:val="32"/>
        </w:rPr>
        <w:t>u</w:t>
      </w:r>
      <w:r w:rsidRPr="00EC7838">
        <w:rPr>
          <w:rFonts w:cs="Arial"/>
          <w:sz w:val="32"/>
          <w:szCs w:val="32"/>
          <w:rtl/>
        </w:rPr>
        <w:t xml:space="preserve"> ، أحمر = </w:t>
      </w:r>
      <w:r w:rsidRPr="00EC7838">
        <w:rPr>
          <w:rFonts w:cs="Arial"/>
          <w:sz w:val="32"/>
          <w:szCs w:val="32"/>
        </w:rPr>
        <w:t>e</w:t>
      </w:r>
      <w:r w:rsidRPr="00EC7838">
        <w:rPr>
          <w:rFonts w:cs="Arial"/>
          <w:sz w:val="32"/>
          <w:szCs w:val="32"/>
          <w:rtl/>
        </w:rPr>
        <w:t xml:space="preserve"> ، أبيض = </w:t>
      </w:r>
      <w:r w:rsidRPr="00EC7838">
        <w:rPr>
          <w:rFonts w:cs="Arial"/>
          <w:sz w:val="32"/>
          <w:szCs w:val="32"/>
        </w:rPr>
        <w:t>w</w:t>
      </w:r>
      <w:r w:rsidRPr="00EC7838">
        <w:rPr>
          <w:rFonts w:cs="Arial"/>
          <w:sz w:val="32"/>
          <w:szCs w:val="32"/>
          <w:rtl/>
        </w:rPr>
        <w:t xml:space="preserve"> ، أصفر =</w:t>
      </w:r>
      <w:r w:rsidRPr="00EC7838">
        <w:rPr>
          <w:rFonts w:cs="Arial"/>
          <w:sz w:val="32"/>
          <w:szCs w:val="32"/>
        </w:rPr>
        <w:t xml:space="preserve">y </w:t>
      </w:r>
    </w:p>
    <w:p w:rsidR="00EC7838" w:rsidRDefault="00EC7838" w:rsidP="00EC7838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EC7838">
        <w:rPr>
          <w:rFonts w:cs="Arial"/>
          <w:sz w:val="32"/>
          <w:szCs w:val="32"/>
          <w:rtl/>
        </w:rPr>
        <w:t xml:space="preserve">شكل الساق: تكبير = </w:t>
      </w:r>
      <w:r w:rsidRPr="00EC7838">
        <w:rPr>
          <w:sz w:val="32"/>
          <w:szCs w:val="32"/>
        </w:rPr>
        <w:t>e</w:t>
      </w:r>
      <w:r w:rsidRPr="00EC7838">
        <w:rPr>
          <w:rFonts w:cs="Arial"/>
          <w:sz w:val="32"/>
          <w:szCs w:val="32"/>
          <w:rtl/>
        </w:rPr>
        <w:t xml:space="preserve"> ، مستدق = </w:t>
      </w:r>
      <w:r w:rsidRPr="00EC7838">
        <w:rPr>
          <w:sz w:val="32"/>
          <w:szCs w:val="32"/>
        </w:rPr>
        <w:t>t</w:t>
      </w:r>
    </w:p>
    <w:p w:rsidR="00EC7838" w:rsidRPr="00EC7838" w:rsidRDefault="00EC7838" w:rsidP="00BE5EC5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EC7838">
        <w:rPr>
          <w:rFonts w:cs="Arial"/>
          <w:sz w:val="32"/>
          <w:szCs w:val="32"/>
          <w:rtl/>
        </w:rPr>
        <w:t xml:space="preserve">ساق الجذر: بصلي = </w:t>
      </w:r>
      <w:r w:rsidR="00BE5EC5">
        <w:rPr>
          <w:rFonts w:cs="Arial"/>
          <w:sz w:val="32"/>
          <w:szCs w:val="32"/>
        </w:rPr>
        <w:t>b</w:t>
      </w:r>
      <w:r w:rsidRPr="00EC7838">
        <w:rPr>
          <w:rFonts w:cs="Arial"/>
          <w:sz w:val="32"/>
          <w:szCs w:val="32"/>
          <w:rtl/>
        </w:rPr>
        <w:t xml:space="preserve"> ، مضرب = </w:t>
      </w:r>
      <w:r w:rsidR="00BE5EC5">
        <w:rPr>
          <w:rFonts w:cs="Arial"/>
          <w:sz w:val="32"/>
          <w:szCs w:val="32"/>
        </w:rPr>
        <w:t>c</w:t>
      </w:r>
      <w:r w:rsidRPr="00EC7838">
        <w:rPr>
          <w:rFonts w:cs="Arial"/>
          <w:sz w:val="32"/>
          <w:szCs w:val="32"/>
          <w:rtl/>
        </w:rPr>
        <w:t xml:space="preserve"> ، كوب = </w:t>
      </w:r>
      <w:r w:rsidR="00BE5EC5">
        <w:rPr>
          <w:rFonts w:cs="Arial"/>
          <w:sz w:val="32"/>
          <w:szCs w:val="32"/>
        </w:rPr>
        <w:t>u</w:t>
      </w:r>
      <w:r w:rsidRPr="00EC7838">
        <w:rPr>
          <w:rFonts w:cs="Arial"/>
          <w:sz w:val="32"/>
          <w:szCs w:val="32"/>
          <w:rtl/>
        </w:rPr>
        <w:t xml:space="preserve"> ، يساوي = </w:t>
      </w:r>
      <w:r w:rsidR="00BE5EC5">
        <w:rPr>
          <w:rFonts w:cs="Arial"/>
          <w:sz w:val="32"/>
          <w:szCs w:val="32"/>
        </w:rPr>
        <w:t>e</w:t>
      </w:r>
      <w:r w:rsidRPr="00EC7838">
        <w:rPr>
          <w:rFonts w:cs="Arial"/>
          <w:sz w:val="32"/>
          <w:szCs w:val="32"/>
          <w:rtl/>
        </w:rPr>
        <w:t xml:space="preserve"> ، جذور الشكل = </w:t>
      </w:r>
      <w:r w:rsidR="00BE5EC5">
        <w:rPr>
          <w:rFonts w:cs="Arial"/>
          <w:sz w:val="32"/>
          <w:szCs w:val="32"/>
        </w:rPr>
        <w:t>z</w:t>
      </w:r>
      <w:r w:rsidRPr="00EC7838">
        <w:rPr>
          <w:rFonts w:cs="Arial"/>
          <w:sz w:val="32"/>
          <w:szCs w:val="32"/>
          <w:rtl/>
        </w:rPr>
        <w:t xml:space="preserve"> ، جذر = ص ، مفقود =؟</w:t>
      </w:r>
    </w:p>
    <w:p w:rsidR="00EC7838" w:rsidRDefault="00EC7838" w:rsidP="00EC7838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EC7838">
        <w:rPr>
          <w:rFonts w:cs="Arial"/>
          <w:sz w:val="32"/>
          <w:szCs w:val="32"/>
          <w:rtl/>
        </w:rPr>
        <w:t xml:space="preserve">ساق السطح فوق الحلقة: ليفي = </w:t>
      </w:r>
      <w:r w:rsidRPr="00EC7838">
        <w:rPr>
          <w:sz w:val="32"/>
          <w:szCs w:val="32"/>
        </w:rPr>
        <w:t>f</w:t>
      </w:r>
      <w:r w:rsidRPr="00EC7838">
        <w:rPr>
          <w:rFonts w:cs="Arial"/>
          <w:sz w:val="32"/>
          <w:szCs w:val="32"/>
          <w:rtl/>
        </w:rPr>
        <w:t xml:space="preserve"> ، متقشر = </w:t>
      </w:r>
      <w:r w:rsidRPr="00EC7838">
        <w:rPr>
          <w:sz w:val="32"/>
          <w:szCs w:val="32"/>
        </w:rPr>
        <w:t>y</w:t>
      </w:r>
      <w:r w:rsidRPr="00EC7838">
        <w:rPr>
          <w:rFonts w:cs="Arial"/>
          <w:sz w:val="32"/>
          <w:szCs w:val="32"/>
          <w:rtl/>
        </w:rPr>
        <w:t xml:space="preserve"> ، حريري = </w:t>
      </w:r>
      <w:r w:rsidRPr="00EC7838">
        <w:rPr>
          <w:sz w:val="32"/>
          <w:szCs w:val="32"/>
        </w:rPr>
        <w:t>k</w:t>
      </w:r>
      <w:r w:rsidRPr="00EC7838">
        <w:rPr>
          <w:rFonts w:cs="Arial"/>
          <w:sz w:val="32"/>
          <w:szCs w:val="32"/>
          <w:rtl/>
        </w:rPr>
        <w:t xml:space="preserve"> ، أملس = </w:t>
      </w:r>
      <w:r w:rsidRPr="00EC7838">
        <w:rPr>
          <w:sz w:val="32"/>
          <w:szCs w:val="32"/>
        </w:rPr>
        <w:t>s</w:t>
      </w:r>
    </w:p>
    <w:p w:rsidR="00EC7838" w:rsidRDefault="00EC7838" w:rsidP="00EC7838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EC7838">
        <w:rPr>
          <w:rFonts w:cs="Arial"/>
          <w:sz w:val="32"/>
          <w:szCs w:val="32"/>
          <w:rtl/>
        </w:rPr>
        <w:t xml:space="preserve">ساق السطح تحت الحلقة: ليفي = </w:t>
      </w:r>
      <w:r w:rsidRPr="00EC7838">
        <w:rPr>
          <w:sz w:val="32"/>
          <w:szCs w:val="32"/>
        </w:rPr>
        <w:t>f</w:t>
      </w:r>
      <w:r w:rsidRPr="00EC7838">
        <w:rPr>
          <w:rFonts w:cs="Arial"/>
          <w:sz w:val="32"/>
          <w:szCs w:val="32"/>
          <w:rtl/>
        </w:rPr>
        <w:t xml:space="preserve"> ، متقشر = </w:t>
      </w:r>
      <w:r w:rsidRPr="00EC7838">
        <w:rPr>
          <w:sz w:val="32"/>
          <w:szCs w:val="32"/>
        </w:rPr>
        <w:t>y</w:t>
      </w:r>
      <w:r w:rsidRPr="00EC7838">
        <w:rPr>
          <w:rFonts w:cs="Arial"/>
          <w:sz w:val="32"/>
          <w:szCs w:val="32"/>
          <w:rtl/>
        </w:rPr>
        <w:t xml:space="preserve"> ، حريري = </w:t>
      </w:r>
      <w:r w:rsidRPr="00EC7838">
        <w:rPr>
          <w:sz w:val="32"/>
          <w:szCs w:val="32"/>
        </w:rPr>
        <w:t>k</w:t>
      </w:r>
      <w:r w:rsidRPr="00EC7838">
        <w:rPr>
          <w:rFonts w:cs="Arial"/>
          <w:sz w:val="32"/>
          <w:szCs w:val="32"/>
          <w:rtl/>
        </w:rPr>
        <w:t xml:space="preserve"> ، أملس = </w:t>
      </w:r>
      <w:r w:rsidRPr="00EC7838">
        <w:rPr>
          <w:sz w:val="32"/>
          <w:szCs w:val="32"/>
        </w:rPr>
        <w:t>s</w:t>
      </w:r>
    </w:p>
    <w:p w:rsidR="00EC7838" w:rsidRPr="00EC7838" w:rsidRDefault="00EC7838" w:rsidP="00EC7838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EC7838">
        <w:rPr>
          <w:rFonts w:cs="Arial"/>
          <w:sz w:val="32"/>
          <w:szCs w:val="32"/>
          <w:rtl/>
        </w:rPr>
        <w:t xml:space="preserve">ساق اللون فوق الحلقة: بني = </w:t>
      </w:r>
      <w:r w:rsidRPr="00EC7838">
        <w:rPr>
          <w:sz w:val="32"/>
          <w:szCs w:val="32"/>
        </w:rPr>
        <w:t>n</w:t>
      </w:r>
      <w:r w:rsidRPr="00EC7838">
        <w:rPr>
          <w:rFonts w:cs="Arial"/>
          <w:sz w:val="32"/>
          <w:szCs w:val="32"/>
          <w:rtl/>
        </w:rPr>
        <w:t xml:space="preserve"> ، برتقالي = ب ، قرفة = ج ، رمادي = ز ، برتقالي = س ، وردي = ص ، أحمر = هـ ، أبيض = </w:t>
      </w:r>
      <w:r w:rsidRPr="00EC7838">
        <w:rPr>
          <w:sz w:val="32"/>
          <w:szCs w:val="32"/>
        </w:rPr>
        <w:t>w</w:t>
      </w:r>
      <w:r w:rsidRPr="00EC7838">
        <w:rPr>
          <w:rFonts w:cs="Arial"/>
          <w:sz w:val="32"/>
          <w:szCs w:val="32"/>
          <w:rtl/>
        </w:rPr>
        <w:t xml:space="preserve"> ، أصفر = ص</w:t>
      </w:r>
    </w:p>
    <w:p w:rsidR="00EC7838" w:rsidRPr="00EC7838" w:rsidRDefault="00EC7838" w:rsidP="00EC7838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EC7838">
        <w:rPr>
          <w:rFonts w:cs="Arial"/>
          <w:sz w:val="32"/>
          <w:szCs w:val="32"/>
          <w:rtl/>
        </w:rPr>
        <w:t xml:space="preserve">لون ساق أسفل الحلقة: بني = </w:t>
      </w:r>
      <w:r w:rsidRPr="00EC7838">
        <w:rPr>
          <w:sz w:val="32"/>
          <w:szCs w:val="32"/>
        </w:rPr>
        <w:t>n</w:t>
      </w:r>
      <w:r w:rsidRPr="00EC7838">
        <w:rPr>
          <w:rFonts w:cs="Arial"/>
          <w:sz w:val="32"/>
          <w:szCs w:val="32"/>
          <w:rtl/>
        </w:rPr>
        <w:t xml:space="preserve"> ، برتقالي = ب ، قرفة = ج ، رمادي = ز ، برتقالي = س ، وردي = ص ، أحمر = هـ ، أبيض = </w:t>
      </w:r>
      <w:r w:rsidRPr="00EC7838">
        <w:rPr>
          <w:sz w:val="32"/>
          <w:szCs w:val="32"/>
        </w:rPr>
        <w:t>w</w:t>
      </w:r>
      <w:r w:rsidRPr="00EC7838">
        <w:rPr>
          <w:rFonts w:cs="Arial"/>
          <w:sz w:val="32"/>
          <w:szCs w:val="32"/>
          <w:rtl/>
        </w:rPr>
        <w:t xml:space="preserve"> ، أصفر = ص</w:t>
      </w:r>
    </w:p>
    <w:p w:rsidR="00EC7838" w:rsidRDefault="00BE5EC5" w:rsidP="00BE5EC5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BE5EC5">
        <w:rPr>
          <w:rFonts w:cs="Arial"/>
          <w:sz w:val="32"/>
          <w:szCs w:val="32"/>
          <w:rtl/>
        </w:rPr>
        <w:t xml:space="preserve">نوع الحجاب: جزئي = </w:t>
      </w:r>
      <w:r w:rsidRPr="00BE5EC5">
        <w:rPr>
          <w:sz w:val="32"/>
          <w:szCs w:val="32"/>
        </w:rPr>
        <w:t>p</w:t>
      </w:r>
      <w:r w:rsidRPr="00BE5EC5">
        <w:rPr>
          <w:rFonts w:cs="Arial"/>
          <w:sz w:val="32"/>
          <w:szCs w:val="32"/>
          <w:rtl/>
        </w:rPr>
        <w:t xml:space="preserve"> ، عالمي = </w:t>
      </w:r>
      <w:r w:rsidRPr="00BE5EC5">
        <w:rPr>
          <w:sz w:val="32"/>
          <w:szCs w:val="32"/>
        </w:rPr>
        <w:t>u</w:t>
      </w:r>
    </w:p>
    <w:p w:rsidR="00BE5EC5" w:rsidRDefault="00BE5EC5" w:rsidP="00BE5EC5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BE5EC5">
        <w:rPr>
          <w:rFonts w:cs="Arial"/>
          <w:sz w:val="32"/>
          <w:szCs w:val="32"/>
          <w:rtl/>
        </w:rPr>
        <w:t xml:space="preserve">لون الحجاب: بني = </w:t>
      </w:r>
      <w:r w:rsidRPr="00BE5EC5">
        <w:rPr>
          <w:sz w:val="32"/>
          <w:szCs w:val="32"/>
        </w:rPr>
        <w:t>n</w:t>
      </w:r>
      <w:r w:rsidRPr="00BE5EC5">
        <w:rPr>
          <w:rFonts w:cs="Arial"/>
          <w:sz w:val="32"/>
          <w:szCs w:val="32"/>
          <w:rtl/>
        </w:rPr>
        <w:t xml:space="preserve"> ، برتقالي = </w:t>
      </w:r>
      <w:r w:rsidRPr="00BE5EC5">
        <w:rPr>
          <w:sz w:val="32"/>
          <w:szCs w:val="32"/>
        </w:rPr>
        <w:t>o</w:t>
      </w:r>
      <w:r w:rsidRPr="00BE5EC5">
        <w:rPr>
          <w:rFonts w:cs="Arial"/>
          <w:sz w:val="32"/>
          <w:szCs w:val="32"/>
          <w:rtl/>
        </w:rPr>
        <w:t xml:space="preserve"> ، أبيض = </w:t>
      </w:r>
      <w:r w:rsidRPr="00BE5EC5">
        <w:rPr>
          <w:sz w:val="32"/>
          <w:szCs w:val="32"/>
        </w:rPr>
        <w:t>w</w:t>
      </w:r>
      <w:r w:rsidRPr="00BE5EC5">
        <w:rPr>
          <w:rFonts w:cs="Arial"/>
          <w:sz w:val="32"/>
          <w:szCs w:val="32"/>
          <w:rtl/>
        </w:rPr>
        <w:t xml:space="preserve"> ، أصفر = </w:t>
      </w:r>
      <w:r w:rsidRPr="00BE5EC5">
        <w:rPr>
          <w:sz w:val="32"/>
          <w:szCs w:val="32"/>
        </w:rPr>
        <w:t>y</w:t>
      </w:r>
    </w:p>
    <w:p w:rsidR="00BE5EC5" w:rsidRDefault="00BE5EC5" w:rsidP="00BE5EC5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BE5EC5">
        <w:rPr>
          <w:rFonts w:cs="Arial"/>
          <w:sz w:val="32"/>
          <w:szCs w:val="32"/>
          <w:rtl/>
        </w:rPr>
        <w:t xml:space="preserve">رقم الحلقة: لا شيء = </w:t>
      </w:r>
      <w:r w:rsidRPr="00BE5EC5">
        <w:rPr>
          <w:sz w:val="32"/>
          <w:szCs w:val="32"/>
        </w:rPr>
        <w:t>n</w:t>
      </w:r>
      <w:r w:rsidRPr="00BE5EC5">
        <w:rPr>
          <w:rFonts w:cs="Arial"/>
          <w:sz w:val="32"/>
          <w:szCs w:val="32"/>
          <w:rtl/>
        </w:rPr>
        <w:t xml:space="preserve"> ، واحد = </w:t>
      </w:r>
      <w:r w:rsidRPr="00BE5EC5">
        <w:rPr>
          <w:sz w:val="32"/>
          <w:szCs w:val="32"/>
        </w:rPr>
        <w:t>o</w:t>
      </w:r>
      <w:r w:rsidRPr="00BE5EC5">
        <w:rPr>
          <w:rFonts w:cs="Arial"/>
          <w:sz w:val="32"/>
          <w:szCs w:val="32"/>
          <w:rtl/>
        </w:rPr>
        <w:t xml:space="preserve"> ، اثنان = </w:t>
      </w:r>
      <w:r w:rsidRPr="00BE5EC5">
        <w:rPr>
          <w:sz w:val="32"/>
          <w:szCs w:val="32"/>
        </w:rPr>
        <w:t>t</w:t>
      </w:r>
    </w:p>
    <w:p w:rsidR="00BE5EC5" w:rsidRDefault="00BE5EC5" w:rsidP="00BE5EC5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BE5EC5">
        <w:rPr>
          <w:rFonts w:cs="Arial"/>
          <w:sz w:val="32"/>
          <w:szCs w:val="32"/>
          <w:rtl/>
        </w:rPr>
        <w:t xml:space="preserve">نوع الحلقة: </w:t>
      </w:r>
      <w:r w:rsidRPr="00BE5EC5">
        <w:rPr>
          <w:sz w:val="32"/>
          <w:szCs w:val="32"/>
        </w:rPr>
        <w:t>cobwebby = c</w:t>
      </w:r>
      <w:r w:rsidRPr="00BE5EC5">
        <w:rPr>
          <w:rFonts w:cs="Arial"/>
          <w:sz w:val="32"/>
          <w:szCs w:val="32"/>
          <w:rtl/>
        </w:rPr>
        <w:t xml:space="preserve"> ، زائل = </w:t>
      </w:r>
      <w:r w:rsidRPr="00BE5EC5">
        <w:rPr>
          <w:sz w:val="32"/>
          <w:szCs w:val="32"/>
        </w:rPr>
        <w:t>e</w:t>
      </w:r>
      <w:r w:rsidRPr="00BE5EC5">
        <w:rPr>
          <w:rFonts w:cs="Arial"/>
          <w:sz w:val="32"/>
          <w:szCs w:val="32"/>
          <w:rtl/>
        </w:rPr>
        <w:t xml:space="preserve"> ، احتراق = </w:t>
      </w:r>
      <w:r w:rsidRPr="00BE5EC5">
        <w:rPr>
          <w:sz w:val="32"/>
          <w:szCs w:val="32"/>
        </w:rPr>
        <w:t>f</w:t>
      </w:r>
      <w:r w:rsidRPr="00BE5EC5">
        <w:rPr>
          <w:rFonts w:cs="Arial"/>
          <w:sz w:val="32"/>
          <w:szCs w:val="32"/>
          <w:rtl/>
        </w:rPr>
        <w:t xml:space="preserve"> ، كبير = </w:t>
      </w:r>
      <w:r w:rsidRPr="00BE5EC5">
        <w:rPr>
          <w:sz w:val="32"/>
          <w:szCs w:val="32"/>
        </w:rPr>
        <w:t>l</w:t>
      </w:r>
      <w:r w:rsidRPr="00BE5EC5">
        <w:rPr>
          <w:rFonts w:cs="Arial"/>
          <w:sz w:val="32"/>
          <w:szCs w:val="32"/>
          <w:rtl/>
        </w:rPr>
        <w:t xml:space="preserve"> ، لا شيء = </w:t>
      </w:r>
      <w:r w:rsidRPr="00BE5EC5">
        <w:rPr>
          <w:sz w:val="32"/>
          <w:szCs w:val="32"/>
        </w:rPr>
        <w:t>n</w:t>
      </w:r>
      <w:r w:rsidRPr="00BE5EC5">
        <w:rPr>
          <w:rFonts w:cs="Arial"/>
          <w:sz w:val="32"/>
          <w:szCs w:val="32"/>
          <w:rtl/>
        </w:rPr>
        <w:t xml:space="preserve"> ، قلادة = </w:t>
      </w:r>
      <w:r w:rsidRPr="00BE5EC5">
        <w:rPr>
          <w:sz w:val="32"/>
          <w:szCs w:val="32"/>
        </w:rPr>
        <w:t>p</w:t>
      </w:r>
      <w:r w:rsidRPr="00BE5EC5">
        <w:rPr>
          <w:rFonts w:cs="Arial"/>
          <w:sz w:val="32"/>
          <w:szCs w:val="32"/>
          <w:rtl/>
        </w:rPr>
        <w:t xml:space="preserve"> ، غلاف = </w:t>
      </w:r>
      <w:r w:rsidRPr="00BE5EC5">
        <w:rPr>
          <w:sz w:val="32"/>
          <w:szCs w:val="32"/>
        </w:rPr>
        <w:t>s</w:t>
      </w:r>
      <w:r w:rsidRPr="00BE5EC5">
        <w:rPr>
          <w:rFonts w:cs="Arial"/>
          <w:sz w:val="32"/>
          <w:szCs w:val="32"/>
          <w:rtl/>
        </w:rPr>
        <w:t xml:space="preserve"> ، منطقة = </w:t>
      </w:r>
      <w:r w:rsidRPr="00BE5EC5">
        <w:rPr>
          <w:sz w:val="32"/>
          <w:szCs w:val="32"/>
        </w:rPr>
        <w:t>z</w:t>
      </w:r>
    </w:p>
    <w:p w:rsidR="00BE5EC5" w:rsidRPr="00BE5EC5" w:rsidRDefault="00BE5EC5" w:rsidP="00BE5EC5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BE5EC5">
        <w:rPr>
          <w:rFonts w:cs="Arial"/>
          <w:sz w:val="32"/>
          <w:szCs w:val="32"/>
          <w:rtl/>
        </w:rPr>
        <w:t>لون الطباعة البوغ: أسود = ك ، بني = ن ، برتقالي = ب ، شوكولاتة = ح ، أخضر = ص ، برتقالي = س ، أرجواني = ش ، أبيض = ث ، أصفر = ص</w:t>
      </w:r>
    </w:p>
    <w:p w:rsidR="00BE5EC5" w:rsidRPr="00BE5EC5" w:rsidRDefault="00BE5EC5" w:rsidP="00BE5EC5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BE5EC5">
        <w:rPr>
          <w:rFonts w:cs="Arial"/>
          <w:sz w:val="32"/>
          <w:szCs w:val="32"/>
          <w:rtl/>
        </w:rPr>
        <w:t>عدد السكان: وفير = أ ، متجمع = ج ، عدد كبير = ن ، متناثرة = ق ، عدة = ت ، انفرادي = ص</w:t>
      </w:r>
    </w:p>
    <w:p w:rsidR="00BE5EC5" w:rsidRDefault="00BE5EC5" w:rsidP="00BE5EC5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BE5EC5">
        <w:rPr>
          <w:rFonts w:cs="Arial"/>
          <w:sz w:val="32"/>
          <w:szCs w:val="32"/>
          <w:rtl/>
        </w:rPr>
        <w:t xml:space="preserve">الموائل: الأعشاب = </w:t>
      </w:r>
      <w:r w:rsidRPr="00BE5EC5">
        <w:rPr>
          <w:sz w:val="32"/>
          <w:szCs w:val="32"/>
        </w:rPr>
        <w:t>g</w:t>
      </w:r>
      <w:r w:rsidRPr="00BE5EC5">
        <w:rPr>
          <w:rFonts w:cs="Arial"/>
          <w:sz w:val="32"/>
          <w:szCs w:val="32"/>
          <w:rtl/>
        </w:rPr>
        <w:t xml:space="preserve"> ، الأوراق = </w:t>
      </w:r>
      <w:r w:rsidRPr="00BE5EC5">
        <w:rPr>
          <w:sz w:val="32"/>
          <w:szCs w:val="32"/>
        </w:rPr>
        <w:t>l</w:t>
      </w:r>
      <w:r w:rsidRPr="00BE5EC5">
        <w:rPr>
          <w:rFonts w:cs="Arial"/>
          <w:sz w:val="32"/>
          <w:szCs w:val="32"/>
          <w:rtl/>
        </w:rPr>
        <w:t xml:space="preserve"> ، المروج = </w:t>
      </w:r>
      <w:r w:rsidRPr="00BE5EC5">
        <w:rPr>
          <w:sz w:val="32"/>
          <w:szCs w:val="32"/>
        </w:rPr>
        <w:t>m</w:t>
      </w:r>
      <w:r w:rsidRPr="00BE5EC5">
        <w:rPr>
          <w:rFonts w:cs="Arial"/>
          <w:sz w:val="32"/>
          <w:szCs w:val="32"/>
          <w:rtl/>
        </w:rPr>
        <w:t xml:space="preserve"> ، المسارات = </w:t>
      </w:r>
      <w:r w:rsidRPr="00BE5EC5">
        <w:rPr>
          <w:sz w:val="32"/>
          <w:szCs w:val="32"/>
        </w:rPr>
        <w:t>p</w:t>
      </w:r>
      <w:r w:rsidRPr="00BE5EC5">
        <w:rPr>
          <w:rFonts w:cs="Arial"/>
          <w:sz w:val="32"/>
          <w:szCs w:val="32"/>
          <w:rtl/>
        </w:rPr>
        <w:t xml:space="preserve"> ، المناطق الحضرية = </w:t>
      </w:r>
      <w:r w:rsidRPr="00BE5EC5">
        <w:rPr>
          <w:sz w:val="32"/>
          <w:szCs w:val="32"/>
        </w:rPr>
        <w:t>u</w:t>
      </w:r>
      <w:r w:rsidRPr="00BE5EC5">
        <w:rPr>
          <w:rFonts w:cs="Arial"/>
          <w:sz w:val="32"/>
          <w:szCs w:val="32"/>
          <w:rtl/>
        </w:rPr>
        <w:t xml:space="preserve"> ، النفايات = </w:t>
      </w:r>
      <w:r w:rsidRPr="00BE5EC5">
        <w:rPr>
          <w:sz w:val="32"/>
          <w:szCs w:val="32"/>
        </w:rPr>
        <w:t>w</w:t>
      </w:r>
      <w:r w:rsidRPr="00BE5EC5">
        <w:rPr>
          <w:rFonts w:cs="Arial"/>
          <w:sz w:val="32"/>
          <w:szCs w:val="32"/>
          <w:rtl/>
        </w:rPr>
        <w:t xml:space="preserve"> ، الأخشاب = </w:t>
      </w:r>
      <w:r w:rsidRPr="00BE5EC5">
        <w:rPr>
          <w:sz w:val="32"/>
          <w:szCs w:val="32"/>
        </w:rPr>
        <w:t>d</w:t>
      </w:r>
    </w:p>
    <w:p w:rsidR="00BE5EC5" w:rsidRPr="00BE5EC5" w:rsidRDefault="00BE5EC5" w:rsidP="00BE5EC5">
      <w:pPr>
        <w:bidi/>
        <w:ind w:left="360"/>
        <w:rPr>
          <w:rFonts w:hint="cs"/>
          <w:sz w:val="32"/>
          <w:szCs w:val="32"/>
          <w:rtl/>
        </w:rPr>
      </w:pPr>
    </w:p>
    <w:sectPr w:rsidR="00BE5EC5" w:rsidRPr="00BE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1D02"/>
    <w:multiLevelType w:val="hybridMultilevel"/>
    <w:tmpl w:val="8BF82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314D5"/>
    <w:multiLevelType w:val="hybridMultilevel"/>
    <w:tmpl w:val="75DCF1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15059"/>
    <w:multiLevelType w:val="hybridMultilevel"/>
    <w:tmpl w:val="F3464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22B"/>
    <w:rsid w:val="000C24A0"/>
    <w:rsid w:val="0049011A"/>
    <w:rsid w:val="0054607E"/>
    <w:rsid w:val="0085722B"/>
    <w:rsid w:val="00AF07C5"/>
    <w:rsid w:val="00BE5EC5"/>
    <w:rsid w:val="00EC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0F2D3-FB23-490B-82C6-3A175FE3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2022-12-05T15:22:00Z</dcterms:created>
  <dcterms:modified xsi:type="dcterms:W3CDTF">2022-12-05T16:18:00Z</dcterms:modified>
</cp:coreProperties>
</file>