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F7E08" w14:textId="77777777" w:rsidR="00244A68" w:rsidRDefault="00244A68" w:rsidP="00244A68">
      <w:pPr>
        <w:jc w:val="center"/>
        <w:rPr>
          <w:b/>
          <w:sz w:val="52"/>
          <w:szCs w:val="52"/>
        </w:rPr>
      </w:pPr>
      <w:bookmarkStart w:id="0" w:name="_Toc415643462"/>
    </w:p>
    <w:p w14:paraId="1F22E807" w14:textId="77777777" w:rsidR="00244A68" w:rsidRDefault="00244A68" w:rsidP="00244A68">
      <w:pPr>
        <w:jc w:val="center"/>
        <w:rPr>
          <w:b/>
          <w:sz w:val="52"/>
          <w:szCs w:val="52"/>
        </w:rPr>
      </w:pPr>
    </w:p>
    <w:p w14:paraId="192C1655" w14:textId="77777777" w:rsidR="00244A68" w:rsidRDefault="00244A68" w:rsidP="00244A68">
      <w:pPr>
        <w:jc w:val="center"/>
        <w:rPr>
          <w:b/>
          <w:sz w:val="52"/>
          <w:szCs w:val="52"/>
        </w:rPr>
      </w:pPr>
    </w:p>
    <w:p w14:paraId="43828189" w14:textId="77777777" w:rsidR="00244A68" w:rsidRDefault="00244A68" w:rsidP="00244A68">
      <w:pPr>
        <w:jc w:val="center"/>
        <w:rPr>
          <w:b/>
          <w:sz w:val="52"/>
          <w:szCs w:val="52"/>
        </w:rPr>
      </w:pPr>
      <w:r w:rsidRPr="00872ADF">
        <w:rPr>
          <w:rFonts w:hint="eastAsia"/>
          <w:b/>
          <w:sz w:val="52"/>
          <w:szCs w:val="52"/>
        </w:rPr>
        <w:t>《</w:t>
      </w:r>
      <w:r>
        <w:rPr>
          <w:rFonts w:hint="eastAsia"/>
          <w:b/>
          <w:sz w:val="52"/>
          <w:szCs w:val="52"/>
        </w:rPr>
        <w:t>计算机网络</w:t>
      </w:r>
      <w:r w:rsidRPr="00872ADF">
        <w:rPr>
          <w:rFonts w:hint="eastAsia"/>
          <w:b/>
          <w:sz w:val="52"/>
          <w:szCs w:val="52"/>
        </w:rPr>
        <w:t>》</w:t>
      </w:r>
    </w:p>
    <w:p w14:paraId="76968AEA" w14:textId="3F1C80B5" w:rsidR="00244A68" w:rsidRPr="00872ADF" w:rsidRDefault="00244A68" w:rsidP="00244A68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085C226E" w14:textId="77777777" w:rsidR="00244A68" w:rsidRPr="00EA28E7" w:rsidRDefault="00244A68" w:rsidP="00244A68">
      <w:pPr>
        <w:rPr>
          <w:b/>
          <w:sz w:val="32"/>
          <w:szCs w:val="32"/>
        </w:rPr>
      </w:pPr>
    </w:p>
    <w:p w14:paraId="51A18D55" w14:textId="77777777" w:rsidR="00244A68" w:rsidRDefault="00244A68" w:rsidP="00244A6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(20</w:t>
      </w:r>
      <w:r>
        <w:rPr>
          <w:rFonts w:hint="eastAsia"/>
          <w:b/>
          <w:sz w:val="32"/>
          <w:szCs w:val="32"/>
        </w:rPr>
        <w:t>20</w:t>
      </w:r>
      <w:r>
        <w:rPr>
          <w:b/>
          <w:sz w:val="32"/>
          <w:szCs w:val="32"/>
        </w:rPr>
        <w:t>/202</w:t>
      </w: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第二学期</w:t>
      </w:r>
      <w:r>
        <w:rPr>
          <w:b/>
          <w:sz w:val="32"/>
          <w:szCs w:val="32"/>
        </w:rPr>
        <w:t>)</w:t>
      </w:r>
    </w:p>
    <w:p w14:paraId="3DB7D8A3" w14:textId="77777777" w:rsidR="00244A68" w:rsidRDefault="00244A68" w:rsidP="00244A68">
      <w:pPr>
        <w:rPr>
          <w:b/>
          <w:sz w:val="32"/>
          <w:szCs w:val="32"/>
        </w:rPr>
      </w:pPr>
    </w:p>
    <w:p w14:paraId="50FEA820" w14:textId="77777777" w:rsidR="00244A68" w:rsidRPr="00EA28E7" w:rsidRDefault="00244A68" w:rsidP="00244A68">
      <w:pPr>
        <w:rPr>
          <w:b/>
          <w:sz w:val="32"/>
          <w:szCs w:val="32"/>
        </w:rPr>
      </w:pPr>
    </w:p>
    <w:p w14:paraId="5484B555" w14:textId="77777777" w:rsidR="00244A68" w:rsidRPr="00EA28E7" w:rsidRDefault="00244A68" w:rsidP="00244A68">
      <w:pPr>
        <w:rPr>
          <w:b/>
          <w:sz w:val="32"/>
          <w:szCs w:val="32"/>
        </w:rPr>
      </w:pPr>
    </w:p>
    <w:p w14:paraId="022D5254" w14:textId="50F662DF" w:rsidR="00244A68" w:rsidRDefault="00244A68" w:rsidP="00244A68">
      <w:pPr>
        <w:ind w:left="904" w:firstLineChars="407" w:firstLine="1226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学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院：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b/>
          <w:sz w:val="30"/>
          <w:szCs w:val="30"/>
          <w:u w:val="single"/>
        </w:rPr>
        <w:t xml:space="preserve">    </w:t>
      </w:r>
      <w:r>
        <w:rPr>
          <w:rFonts w:hint="eastAsia"/>
          <w:b/>
          <w:sz w:val="30"/>
          <w:szCs w:val="30"/>
          <w:u w:val="single"/>
        </w:rPr>
        <w:t>信息学院</w:t>
      </w:r>
      <w:r>
        <w:rPr>
          <w:b/>
          <w:sz w:val="30"/>
          <w:szCs w:val="30"/>
          <w:u w:val="single"/>
        </w:rPr>
        <w:t xml:space="preserve">         </w:t>
      </w:r>
      <w:r>
        <w:rPr>
          <w:b/>
          <w:sz w:val="30"/>
          <w:szCs w:val="30"/>
          <w:u w:val="single"/>
        </w:rPr>
        <w:t xml:space="preserve"> </w:t>
      </w:r>
    </w:p>
    <w:p w14:paraId="1FBC08D4" w14:textId="2666CDEA" w:rsidR="00244A68" w:rsidRDefault="00244A68" w:rsidP="00244A68">
      <w:pPr>
        <w:ind w:left="904" w:firstLineChars="407" w:firstLine="1226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班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级：</w:t>
      </w:r>
      <w:r>
        <w:rPr>
          <w:b/>
          <w:sz w:val="30"/>
          <w:szCs w:val="30"/>
          <w:u w:val="single"/>
        </w:rPr>
        <w:t>19</w:t>
      </w:r>
      <w:r>
        <w:rPr>
          <w:rFonts w:hint="eastAsia"/>
          <w:b/>
          <w:sz w:val="30"/>
          <w:szCs w:val="30"/>
          <w:u w:val="single"/>
        </w:rPr>
        <w:t>计算机科学与技术（</w:t>
      </w:r>
      <w:r>
        <w:rPr>
          <w:rFonts w:hint="eastAsia"/>
          <w:b/>
          <w:sz w:val="30"/>
          <w:szCs w:val="30"/>
          <w:u w:val="single"/>
        </w:rPr>
        <w:t>1</w:t>
      </w:r>
      <w:r>
        <w:rPr>
          <w:rFonts w:hint="eastAsia"/>
          <w:b/>
          <w:sz w:val="30"/>
          <w:szCs w:val="30"/>
          <w:u w:val="single"/>
        </w:rPr>
        <w:t>）</w:t>
      </w:r>
    </w:p>
    <w:p w14:paraId="0BAB7C38" w14:textId="173BEF30" w:rsidR="00244A68" w:rsidRPr="00EA28E7" w:rsidRDefault="00244A68" w:rsidP="00244A68">
      <w:pPr>
        <w:ind w:left="904" w:firstLineChars="407" w:firstLine="1226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姓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名：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b/>
          <w:sz w:val="30"/>
          <w:szCs w:val="30"/>
          <w:u w:val="single"/>
        </w:rPr>
        <w:t xml:space="preserve">     </w:t>
      </w:r>
      <w:r>
        <w:rPr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>梅雨欣</w:t>
      </w:r>
      <w:r>
        <w:rPr>
          <w:b/>
          <w:sz w:val="30"/>
          <w:szCs w:val="30"/>
          <w:u w:val="single"/>
        </w:rPr>
        <w:t xml:space="preserve">          </w:t>
      </w:r>
    </w:p>
    <w:p w14:paraId="4CC93A99" w14:textId="7153C6AC" w:rsidR="00244A68" w:rsidRPr="00EA28E7" w:rsidRDefault="00244A68" w:rsidP="00244A68">
      <w:pPr>
        <w:ind w:left="904" w:firstLineChars="407" w:firstLine="1226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学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号：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b/>
          <w:sz w:val="30"/>
          <w:szCs w:val="30"/>
          <w:u w:val="single"/>
        </w:rPr>
        <w:t xml:space="preserve">    </w:t>
      </w:r>
      <w:r>
        <w:rPr>
          <w:b/>
          <w:sz w:val="30"/>
          <w:szCs w:val="30"/>
          <w:u w:val="single"/>
        </w:rPr>
        <w:t>2019329621004</w:t>
      </w:r>
      <w:r>
        <w:rPr>
          <w:b/>
          <w:sz w:val="30"/>
          <w:szCs w:val="30"/>
          <w:u w:val="single"/>
        </w:rPr>
        <w:t xml:space="preserve">     </w:t>
      </w:r>
    </w:p>
    <w:p w14:paraId="582252BD" w14:textId="4C0CB63D" w:rsidR="00244A68" w:rsidRDefault="00244A68" w:rsidP="00244A68">
      <w:pPr>
        <w:rPr>
          <w:b/>
          <w:sz w:val="30"/>
          <w:szCs w:val="30"/>
        </w:rPr>
      </w:pPr>
    </w:p>
    <w:p w14:paraId="1EB8224C" w14:textId="77777777" w:rsidR="00244A68" w:rsidRDefault="00244A68" w:rsidP="00244A68">
      <w:pPr>
        <w:rPr>
          <w:rFonts w:hint="eastAsia"/>
          <w:b/>
          <w:sz w:val="30"/>
          <w:szCs w:val="30"/>
        </w:rPr>
      </w:pPr>
    </w:p>
    <w:p w14:paraId="42CC3C58" w14:textId="3F165E09" w:rsidR="00244A68" w:rsidRDefault="00244A68" w:rsidP="00244A68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指导教师：</w:t>
      </w:r>
      <w:r>
        <w:rPr>
          <w:rFonts w:hint="eastAsia"/>
          <w:b/>
          <w:sz w:val="32"/>
          <w:szCs w:val="32"/>
        </w:rPr>
        <w:t>黄海</w:t>
      </w:r>
    </w:p>
    <w:p w14:paraId="657FE24C" w14:textId="3033CB52" w:rsidR="00244A68" w:rsidRDefault="00244A68">
      <w:pPr>
        <w:rPr>
          <w:rFonts w:ascii="Arial" w:hAnsi="Arial" w:cs="宋体"/>
          <w:b/>
          <w:bCs/>
          <w:kern w:val="0"/>
          <w:sz w:val="32"/>
          <w:szCs w:val="32"/>
        </w:rPr>
      </w:pPr>
      <w:r>
        <w:rPr>
          <w:rFonts w:ascii="Arial" w:hAnsi="Arial" w:cs="宋体"/>
          <w:b/>
          <w:bCs/>
          <w:kern w:val="0"/>
          <w:sz w:val="32"/>
          <w:szCs w:val="32"/>
        </w:rPr>
        <w:br w:type="page"/>
      </w:r>
    </w:p>
    <w:p w14:paraId="18167F68" w14:textId="6A9F1ED8" w:rsidR="00BD2894" w:rsidRPr="00BD2894" w:rsidRDefault="00B2237E" w:rsidP="00244A68">
      <w:pPr>
        <w:pStyle w:val="2"/>
        <w:jc w:val="center"/>
        <w:rPr>
          <w:rFonts w:hint="eastAsia"/>
          <w:b w:val="0"/>
          <w:bCs w:val="0"/>
          <w:color w:val="4472C4" w:themeColor="accent1"/>
          <w:sz w:val="28"/>
          <w:szCs w:val="24"/>
        </w:rPr>
      </w:pPr>
      <w:r w:rsidRPr="00E03A00">
        <w:rPr>
          <w:rFonts w:hint="eastAsia"/>
        </w:rPr>
        <w:lastRenderedPageBreak/>
        <w:t>实验</w:t>
      </w:r>
      <w:r>
        <w:rPr>
          <w:rFonts w:hint="eastAsia"/>
        </w:rPr>
        <w:t>二</w:t>
      </w:r>
      <w:r w:rsidRPr="00E03A00">
        <w:t xml:space="preserve"> </w:t>
      </w:r>
      <w:r w:rsidRPr="00E03A00">
        <w:rPr>
          <w:rFonts w:hint="eastAsia"/>
        </w:rPr>
        <w:t xml:space="preserve"> </w:t>
      </w:r>
      <w:r w:rsidRPr="00E03A00">
        <w:rPr>
          <w:rFonts w:hint="eastAsia"/>
        </w:rPr>
        <w:t>路由器的基本配置</w:t>
      </w:r>
      <w:bookmarkEnd w:id="0"/>
    </w:p>
    <w:p w14:paraId="586070A7" w14:textId="77777777" w:rsidR="00B2237E" w:rsidRPr="00EC2451" w:rsidRDefault="00B2237E" w:rsidP="00B2237E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8"/>
          <w:szCs w:val="28"/>
        </w:rPr>
      </w:pPr>
      <w:r w:rsidRPr="00EC2451">
        <w:rPr>
          <w:rFonts w:ascii="宋体" w:cs="宋体" w:hint="eastAsia"/>
          <w:b/>
          <w:kern w:val="0"/>
          <w:sz w:val="28"/>
          <w:szCs w:val="28"/>
        </w:rPr>
        <w:t>一、实验目的</w:t>
      </w:r>
    </w:p>
    <w:p w14:paraId="06CE8AAB" w14:textId="53FAB53D" w:rsidR="00B2237E" w:rsidRPr="00B2237E" w:rsidRDefault="00B2237E" w:rsidP="00B2237E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</w:rPr>
      </w:pPr>
      <w:r w:rsidRPr="00B2237E">
        <w:rPr>
          <w:rFonts w:ascii="宋体" w:cs="宋体" w:hint="eastAsia"/>
          <w:kern w:val="0"/>
        </w:rPr>
        <w:t>了解路由器的作用。</w:t>
      </w:r>
    </w:p>
    <w:p w14:paraId="3CAA66FD" w14:textId="31E7F934" w:rsidR="00B2237E" w:rsidRPr="00B2237E" w:rsidRDefault="00B2237E" w:rsidP="00B2237E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</w:rPr>
      </w:pPr>
      <w:r w:rsidRPr="00B2237E">
        <w:rPr>
          <w:rFonts w:ascii="宋体" w:cs="宋体" w:hint="eastAsia"/>
          <w:kern w:val="0"/>
        </w:rPr>
        <w:t>熟悉路由器的基本配置方法和常用的配置命令。</w:t>
      </w:r>
    </w:p>
    <w:p w14:paraId="703DB978" w14:textId="2512F0DA" w:rsidR="00B2237E" w:rsidRPr="00B2237E" w:rsidRDefault="00B2237E" w:rsidP="00B2237E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</w:rPr>
      </w:pPr>
      <w:r w:rsidRPr="00B2237E">
        <w:rPr>
          <w:rFonts w:ascii="宋体" w:cs="宋体" w:hint="eastAsia"/>
          <w:kern w:val="0"/>
        </w:rPr>
        <w:t>熟悉Packet Tracer 5.3路由模拟软件的使用。</w:t>
      </w:r>
    </w:p>
    <w:p w14:paraId="332D0CAD" w14:textId="77777777" w:rsidR="00B2237E" w:rsidRPr="00EC2451" w:rsidRDefault="00B2237E" w:rsidP="00B2237E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8"/>
          <w:szCs w:val="28"/>
        </w:rPr>
      </w:pPr>
      <w:r>
        <w:rPr>
          <w:rFonts w:ascii="宋体" w:cs="宋体" w:hint="eastAsia"/>
          <w:b/>
          <w:kern w:val="0"/>
          <w:sz w:val="28"/>
          <w:szCs w:val="28"/>
        </w:rPr>
        <w:t>二</w:t>
      </w:r>
      <w:r w:rsidRPr="00EC2451">
        <w:rPr>
          <w:rFonts w:ascii="宋体" w:cs="宋体" w:hint="eastAsia"/>
          <w:b/>
          <w:kern w:val="0"/>
          <w:sz w:val="28"/>
          <w:szCs w:val="28"/>
        </w:rPr>
        <w:t>、实验设备</w:t>
      </w:r>
    </w:p>
    <w:p w14:paraId="624C1679" w14:textId="2B678635" w:rsidR="00B2237E" w:rsidRPr="00B2237E" w:rsidRDefault="00B2237E" w:rsidP="00B2237E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</w:rPr>
      </w:pPr>
      <w:r w:rsidRPr="00B2237E">
        <w:rPr>
          <w:rFonts w:ascii="宋体" w:cs="宋体" w:hint="eastAsia"/>
          <w:kern w:val="0"/>
        </w:rPr>
        <w:t>路由器</w:t>
      </w:r>
    </w:p>
    <w:p w14:paraId="1C0700B1" w14:textId="44224F20" w:rsidR="00B2237E" w:rsidRPr="00B2237E" w:rsidRDefault="00B2237E" w:rsidP="00B2237E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</w:rPr>
      </w:pPr>
      <w:r w:rsidRPr="00B2237E">
        <w:rPr>
          <w:rFonts w:ascii="宋体" w:cs="宋体" w:hint="eastAsia"/>
          <w:kern w:val="0"/>
        </w:rPr>
        <w:t>计算机</w:t>
      </w:r>
    </w:p>
    <w:p w14:paraId="51B0FFCF" w14:textId="77777777" w:rsidR="00C729FF" w:rsidRDefault="00B2237E" w:rsidP="00B2237E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8"/>
          <w:szCs w:val="28"/>
        </w:rPr>
      </w:pPr>
      <w:r w:rsidRPr="00B2237E">
        <w:rPr>
          <w:rFonts w:ascii="宋体" w:cs="宋体" w:hint="eastAsia"/>
          <w:b/>
          <w:kern w:val="0"/>
          <w:sz w:val="28"/>
          <w:szCs w:val="28"/>
        </w:rPr>
        <w:t>三、基本原理</w:t>
      </w:r>
    </w:p>
    <w:p w14:paraId="6B274970" w14:textId="7709CB2A" w:rsidR="00B2237E" w:rsidRPr="00B2237E" w:rsidRDefault="00B2237E" w:rsidP="00B2237E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/>
          <w:b/>
          <w:bCs/>
          <w:kern w:val="0"/>
        </w:rPr>
      </w:pPr>
      <w:r w:rsidRPr="00B2237E">
        <w:rPr>
          <w:rFonts w:ascii="Calibri" w:hAnsi="Calibri" w:cs="Calibri" w:hint="eastAsia"/>
          <w:b/>
          <w:bCs/>
          <w:kern w:val="0"/>
        </w:rPr>
        <w:t>基本设置方式</w:t>
      </w:r>
    </w:p>
    <w:p w14:paraId="5D395023" w14:textId="45D43C97" w:rsidR="00B2237E" w:rsidRDefault="00B2237E" w:rsidP="00B2237E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 w:hint="eastAsia"/>
          <w:kern w:val="0"/>
        </w:rPr>
        <w:t>一般来说，可以用</w:t>
      </w:r>
      <w:r>
        <w:rPr>
          <w:rFonts w:ascii="Calibri" w:hAnsi="Calibri" w:cs="Calibri" w:hint="eastAsia"/>
          <w:kern w:val="0"/>
        </w:rPr>
        <w:t>5</w:t>
      </w:r>
      <w:r>
        <w:rPr>
          <w:rFonts w:ascii="Calibri" w:hAnsi="Calibri" w:cs="Calibri" w:hint="eastAsia"/>
          <w:kern w:val="0"/>
        </w:rPr>
        <w:t>种</w:t>
      </w:r>
      <w:r>
        <w:rPr>
          <w:rFonts w:ascii="Calibri" w:hAnsi="Calibri" w:cs="Calibri" w:hint="eastAsia"/>
          <w:kern w:val="0"/>
        </w:rPr>
        <w:t>方式设置路由器：</w:t>
      </w:r>
    </w:p>
    <w:p w14:paraId="7AC431B1" w14:textId="77777777" w:rsidR="00B2237E" w:rsidRDefault="00B2237E" w:rsidP="00B2237E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 w:hint="eastAsia"/>
          <w:kern w:val="0"/>
        </w:rPr>
        <w:t>控制台口（</w:t>
      </w:r>
      <w:r>
        <w:rPr>
          <w:rFonts w:ascii="Calibri" w:hAnsi="Calibri" w:cs="Calibri" w:hint="eastAsia"/>
          <w:kern w:val="0"/>
        </w:rPr>
        <w:t>Console</w:t>
      </w:r>
      <w:r>
        <w:rPr>
          <w:rFonts w:ascii="Calibri" w:hAnsi="Calibri" w:cs="Calibri" w:hint="eastAsia"/>
          <w:kern w:val="0"/>
        </w:rPr>
        <w:t>口）接终端，或运行终端仿真软件的微机；</w:t>
      </w:r>
    </w:p>
    <w:p w14:paraId="53B3517B" w14:textId="77777777" w:rsidR="00B2237E" w:rsidRDefault="00B2237E" w:rsidP="00B2237E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 w:hint="eastAsia"/>
          <w:kern w:val="0"/>
        </w:rPr>
        <w:t>辅助端口（</w:t>
      </w:r>
      <w:r>
        <w:rPr>
          <w:rFonts w:ascii="Calibri" w:hAnsi="Calibri" w:cs="Calibri" w:hint="eastAsia"/>
          <w:kern w:val="0"/>
        </w:rPr>
        <w:t>AUX</w:t>
      </w:r>
      <w:r>
        <w:rPr>
          <w:rFonts w:ascii="Calibri" w:hAnsi="Calibri" w:cs="Calibri" w:hint="eastAsia"/>
          <w:kern w:val="0"/>
        </w:rPr>
        <w:t>口）接</w:t>
      </w:r>
      <w:r>
        <w:rPr>
          <w:rFonts w:ascii="Calibri" w:hAnsi="Calibri" w:cs="Calibri" w:hint="eastAsia"/>
          <w:kern w:val="0"/>
        </w:rPr>
        <w:t>Modem</w:t>
      </w:r>
      <w:r>
        <w:rPr>
          <w:rFonts w:ascii="Calibri" w:hAnsi="Calibri" w:cs="Calibri" w:hint="eastAsia"/>
          <w:kern w:val="0"/>
        </w:rPr>
        <w:t>，通过电话线与远方的终端或运行终端仿真软件的微机相连；</w:t>
      </w:r>
    </w:p>
    <w:p w14:paraId="2149B107" w14:textId="77777777" w:rsidR="00B2237E" w:rsidRDefault="00B2237E" w:rsidP="00B2237E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 w:hint="eastAsia"/>
          <w:kern w:val="0"/>
        </w:rPr>
        <w:t>通过</w:t>
      </w:r>
      <w:r>
        <w:rPr>
          <w:rFonts w:ascii="Calibri" w:hAnsi="Calibri" w:cs="Calibri" w:hint="eastAsia"/>
          <w:kern w:val="0"/>
        </w:rPr>
        <w:t>Ethernet</w:t>
      </w:r>
      <w:r>
        <w:rPr>
          <w:rFonts w:ascii="Calibri" w:hAnsi="Calibri" w:cs="Calibri" w:hint="eastAsia"/>
          <w:kern w:val="0"/>
        </w:rPr>
        <w:t>上的简单文件传送协议（</w:t>
      </w:r>
      <w:r>
        <w:rPr>
          <w:rFonts w:ascii="Calibri" w:hAnsi="Calibri" w:cs="Calibri" w:hint="eastAsia"/>
          <w:kern w:val="0"/>
        </w:rPr>
        <w:t>TFTP</w:t>
      </w:r>
      <w:r>
        <w:rPr>
          <w:rFonts w:ascii="Calibri" w:hAnsi="Calibri" w:cs="Calibri" w:hint="eastAsia"/>
          <w:kern w:val="0"/>
        </w:rPr>
        <w:t>）服务器；</w:t>
      </w:r>
    </w:p>
    <w:p w14:paraId="23192F1D" w14:textId="77777777" w:rsidR="00B2237E" w:rsidRDefault="00B2237E" w:rsidP="00B2237E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 w:hint="eastAsia"/>
          <w:kern w:val="0"/>
        </w:rPr>
        <w:t>通过</w:t>
      </w:r>
      <w:r>
        <w:rPr>
          <w:rFonts w:ascii="Calibri" w:hAnsi="Calibri" w:cs="Calibri" w:hint="eastAsia"/>
          <w:kern w:val="0"/>
        </w:rPr>
        <w:t>Ethernet</w:t>
      </w:r>
      <w:r>
        <w:rPr>
          <w:rFonts w:ascii="Calibri" w:hAnsi="Calibri" w:cs="Calibri" w:hint="eastAsia"/>
          <w:kern w:val="0"/>
        </w:rPr>
        <w:t>上的</w:t>
      </w:r>
      <w:r>
        <w:rPr>
          <w:rFonts w:ascii="Calibri" w:hAnsi="Calibri" w:cs="Calibri" w:hint="eastAsia"/>
          <w:kern w:val="0"/>
        </w:rPr>
        <w:t>Telnet</w:t>
      </w:r>
      <w:r>
        <w:rPr>
          <w:rFonts w:ascii="Calibri" w:hAnsi="Calibri" w:cs="Calibri" w:hint="eastAsia"/>
          <w:kern w:val="0"/>
        </w:rPr>
        <w:t>程序；</w:t>
      </w:r>
    </w:p>
    <w:p w14:paraId="18312FA6" w14:textId="30BDAB44" w:rsidR="00B2237E" w:rsidRDefault="00B2237E" w:rsidP="00B2237E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 w:hint="eastAsia"/>
          <w:kern w:val="0"/>
        </w:rPr>
        <w:t>通过</w:t>
      </w:r>
      <w:r>
        <w:rPr>
          <w:rFonts w:ascii="Calibri" w:hAnsi="Calibri" w:cs="Calibri" w:hint="eastAsia"/>
          <w:kern w:val="0"/>
        </w:rPr>
        <w:t>Ethernet</w:t>
      </w:r>
      <w:r>
        <w:rPr>
          <w:rFonts w:ascii="Calibri" w:hAnsi="Calibri" w:cs="Calibri" w:hint="eastAsia"/>
          <w:kern w:val="0"/>
        </w:rPr>
        <w:t>上的简单网络管理协议（</w:t>
      </w:r>
      <w:r>
        <w:rPr>
          <w:rFonts w:ascii="Calibri" w:hAnsi="Calibri" w:cs="Calibri" w:hint="eastAsia"/>
          <w:kern w:val="0"/>
        </w:rPr>
        <w:t>SNMP</w:t>
      </w:r>
      <w:r>
        <w:rPr>
          <w:rFonts w:ascii="Calibri" w:hAnsi="Calibri" w:cs="Calibri" w:hint="eastAsia"/>
          <w:kern w:val="0"/>
        </w:rPr>
        <w:t>）</w:t>
      </w:r>
      <w:r>
        <w:rPr>
          <w:rFonts w:ascii="Calibri" w:hAnsi="Calibri" w:cs="Calibri" w:hint="eastAsia"/>
          <w:kern w:val="0"/>
        </w:rPr>
        <w:t>路由器可通过运行网络管理软件的工作站配置，如</w:t>
      </w:r>
      <w:r>
        <w:rPr>
          <w:rFonts w:ascii="Calibri" w:hAnsi="Calibri" w:cs="Calibri" w:hint="eastAsia"/>
          <w:kern w:val="0"/>
        </w:rPr>
        <w:t>Cisco</w:t>
      </w:r>
      <w:r>
        <w:rPr>
          <w:rFonts w:ascii="Calibri" w:hAnsi="Calibri" w:cs="Calibri" w:hint="eastAsia"/>
          <w:kern w:val="0"/>
        </w:rPr>
        <w:t>的</w:t>
      </w:r>
      <w:proofErr w:type="spellStart"/>
      <w:r>
        <w:rPr>
          <w:rFonts w:ascii="Calibri" w:hAnsi="Calibri" w:cs="Calibri" w:hint="eastAsia"/>
          <w:kern w:val="0"/>
        </w:rPr>
        <w:t>CiscoWorks</w:t>
      </w:r>
      <w:proofErr w:type="spellEnd"/>
      <w:r>
        <w:rPr>
          <w:rFonts w:ascii="Calibri" w:hAnsi="Calibri" w:cs="Calibri" w:hint="eastAsia"/>
          <w:kern w:val="0"/>
        </w:rPr>
        <w:t>、</w:t>
      </w:r>
      <w:r>
        <w:rPr>
          <w:rFonts w:ascii="Calibri" w:hAnsi="Calibri" w:cs="Calibri" w:hint="eastAsia"/>
          <w:kern w:val="0"/>
        </w:rPr>
        <w:t>HP</w:t>
      </w:r>
      <w:r>
        <w:rPr>
          <w:rFonts w:ascii="Calibri" w:hAnsi="Calibri" w:cs="Calibri" w:hint="eastAsia"/>
          <w:kern w:val="0"/>
        </w:rPr>
        <w:t>的</w:t>
      </w:r>
      <w:proofErr w:type="spellStart"/>
      <w:r>
        <w:rPr>
          <w:rFonts w:ascii="Calibri" w:hAnsi="Calibri" w:cs="Calibri" w:hint="eastAsia"/>
          <w:kern w:val="0"/>
        </w:rPr>
        <w:t>Openview</w:t>
      </w:r>
      <w:proofErr w:type="spellEnd"/>
      <w:r>
        <w:rPr>
          <w:rFonts w:ascii="Calibri" w:hAnsi="Calibri" w:cs="Calibri" w:hint="eastAsia"/>
          <w:kern w:val="0"/>
        </w:rPr>
        <w:t>等。</w:t>
      </w:r>
    </w:p>
    <w:p w14:paraId="31FDAB0D" w14:textId="2DA03B4E" w:rsidR="00B2237E" w:rsidRDefault="00B2237E" w:rsidP="00B2237E">
      <w:pPr>
        <w:autoSpaceDE w:val="0"/>
        <w:autoSpaceDN w:val="0"/>
        <w:adjustRightInd w:val="0"/>
        <w:ind w:firstLine="420"/>
        <w:jc w:val="left"/>
        <w:rPr>
          <w:rFonts w:ascii="Calibri" w:hAnsi="Calibri" w:cs="Calibri"/>
          <w:kern w:val="0"/>
        </w:rPr>
      </w:pPr>
      <w:r w:rsidRPr="00B2237E">
        <w:rPr>
          <w:rFonts w:ascii="Calibri" w:hAnsi="Calibri" w:cs="Calibri" w:hint="eastAsia"/>
          <w:kern w:val="0"/>
        </w:rPr>
        <w:t>路由器第一次设置必须通过第一种方式进行，此时终端的硬件设</w:t>
      </w:r>
      <w:r>
        <w:rPr>
          <w:rFonts w:ascii="Calibri" w:hAnsi="Calibri" w:cs="Calibri" w:hint="eastAsia"/>
          <w:kern w:val="0"/>
        </w:rPr>
        <w:t>置如下：</w:t>
      </w:r>
    </w:p>
    <w:p w14:paraId="6B97F0F4" w14:textId="77777777" w:rsidR="00B2237E" w:rsidRDefault="00B2237E" w:rsidP="00B2237E">
      <w:pPr>
        <w:autoSpaceDE w:val="0"/>
        <w:autoSpaceDN w:val="0"/>
        <w:adjustRightInd w:val="0"/>
        <w:ind w:leftChars="175" w:left="420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 w:hint="eastAsia"/>
          <w:kern w:val="0"/>
        </w:rPr>
        <w:t>波特率：</w:t>
      </w:r>
      <w:r>
        <w:rPr>
          <w:rFonts w:ascii="Calibri" w:hAnsi="Calibri" w:cs="Calibri" w:hint="eastAsia"/>
          <w:kern w:val="0"/>
        </w:rPr>
        <w:t>9600</w:t>
      </w:r>
    </w:p>
    <w:p w14:paraId="3F03BBAC" w14:textId="77777777" w:rsidR="00B2237E" w:rsidRDefault="00B2237E" w:rsidP="00B2237E">
      <w:pPr>
        <w:autoSpaceDE w:val="0"/>
        <w:autoSpaceDN w:val="0"/>
        <w:adjustRightInd w:val="0"/>
        <w:ind w:leftChars="175" w:left="420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 w:hint="eastAsia"/>
          <w:kern w:val="0"/>
        </w:rPr>
        <w:t>数据位：</w:t>
      </w:r>
      <w:r>
        <w:rPr>
          <w:rFonts w:ascii="Calibri" w:hAnsi="Calibri" w:cs="Calibri" w:hint="eastAsia"/>
          <w:kern w:val="0"/>
        </w:rPr>
        <w:t>8</w:t>
      </w:r>
    </w:p>
    <w:p w14:paraId="0D439938" w14:textId="77777777" w:rsidR="00B2237E" w:rsidRDefault="00B2237E" w:rsidP="00B2237E">
      <w:pPr>
        <w:autoSpaceDE w:val="0"/>
        <w:autoSpaceDN w:val="0"/>
        <w:adjustRightInd w:val="0"/>
        <w:ind w:leftChars="175" w:left="420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 w:hint="eastAsia"/>
          <w:kern w:val="0"/>
        </w:rPr>
        <w:t>停止位：</w:t>
      </w:r>
      <w:r>
        <w:rPr>
          <w:rFonts w:ascii="Calibri" w:hAnsi="Calibri" w:cs="Calibri" w:hint="eastAsia"/>
          <w:kern w:val="0"/>
        </w:rPr>
        <w:t>1</w:t>
      </w:r>
    </w:p>
    <w:p w14:paraId="7559A3C0" w14:textId="77777777" w:rsidR="00B2237E" w:rsidRDefault="00B2237E" w:rsidP="00B2237E">
      <w:pPr>
        <w:autoSpaceDE w:val="0"/>
        <w:autoSpaceDN w:val="0"/>
        <w:adjustRightInd w:val="0"/>
        <w:ind w:leftChars="175" w:left="420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 w:hint="eastAsia"/>
          <w:kern w:val="0"/>
        </w:rPr>
        <w:t>奇偶校验：无</w:t>
      </w:r>
    </w:p>
    <w:p w14:paraId="0AEBF59D" w14:textId="48657172" w:rsidR="00B2237E" w:rsidRPr="00B2237E" w:rsidRDefault="00B2237E" w:rsidP="00B2237E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/>
          <w:b/>
          <w:bCs/>
          <w:kern w:val="0"/>
        </w:rPr>
      </w:pPr>
      <w:r w:rsidRPr="00B2237E">
        <w:rPr>
          <w:rFonts w:ascii="Calibri" w:hAnsi="Calibri" w:cs="Calibri" w:hint="eastAsia"/>
          <w:b/>
          <w:bCs/>
          <w:kern w:val="0"/>
        </w:rPr>
        <w:t>常用命令</w:t>
      </w:r>
    </w:p>
    <w:p w14:paraId="193A3B10" w14:textId="7AD60C8F" w:rsidR="00B2237E" w:rsidRPr="00B2237E" w:rsidRDefault="00B2237E" w:rsidP="00B2237E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/>
          <w:kern w:val="0"/>
        </w:rPr>
      </w:pPr>
      <w:r w:rsidRPr="00B2237E">
        <w:rPr>
          <w:rFonts w:ascii="Calibri" w:hAnsi="Calibri" w:cs="Calibri" w:hint="eastAsia"/>
          <w:kern w:val="0"/>
        </w:rPr>
        <w:t>帮助</w:t>
      </w:r>
    </w:p>
    <w:p w14:paraId="69F8A309" w14:textId="77777777" w:rsidR="00B2237E" w:rsidRDefault="00B2237E" w:rsidP="00B2237E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 w:hint="eastAsia"/>
          <w:kern w:val="0"/>
        </w:rPr>
        <w:t>在</w:t>
      </w:r>
      <w:r>
        <w:rPr>
          <w:rFonts w:ascii="Calibri" w:hAnsi="Calibri" w:cs="Calibri" w:hint="eastAsia"/>
          <w:kern w:val="0"/>
        </w:rPr>
        <w:t>IOS</w:t>
      </w:r>
      <w:r>
        <w:rPr>
          <w:rFonts w:ascii="Calibri" w:hAnsi="Calibri" w:cs="Calibri" w:hint="eastAsia"/>
          <w:kern w:val="0"/>
        </w:rPr>
        <w:t>（交互操作系统）操作中，无论任何状态和位置，都可输入“？”得到系统的帮助。</w:t>
      </w:r>
    </w:p>
    <w:p w14:paraId="02938264" w14:textId="52983400" w:rsidR="00B2237E" w:rsidRPr="00B2237E" w:rsidRDefault="00B2237E" w:rsidP="00B2237E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/>
          <w:kern w:val="0"/>
        </w:rPr>
      </w:pPr>
      <w:r w:rsidRPr="00B2237E">
        <w:rPr>
          <w:rFonts w:ascii="Calibri" w:hAnsi="Calibri" w:cs="Calibri" w:hint="eastAsia"/>
          <w:kern w:val="0"/>
        </w:rPr>
        <w:lastRenderedPageBreak/>
        <w:t>改变命令状态（见表</w:t>
      </w:r>
      <w:r w:rsidRPr="00B2237E">
        <w:rPr>
          <w:rFonts w:ascii="Calibri" w:hAnsi="Calibri" w:cs="Calibri" w:hint="eastAsia"/>
          <w:kern w:val="0"/>
        </w:rPr>
        <w:t>6-1</w:t>
      </w:r>
      <w:r w:rsidRPr="00B2237E">
        <w:rPr>
          <w:rFonts w:ascii="Calibri" w:hAnsi="Calibri" w:cs="Calibri" w:hint="eastAsia"/>
          <w:kern w:val="0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2"/>
        <w:gridCol w:w="5924"/>
      </w:tblGrid>
      <w:tr w:rsidR="00B2237E" w:rsidRPr="00C32A9B" w14:paraId="7F9DC6D8" w14:textId="77777777" w:rsidTr="008763F3">
        <w:trPr>
          <w:trHeight w:hRule="exact" w:val="397"/>
        </w:trPr>
        <w:tc>
          <w:tcPr>
            <w:tcW w:w="2518" w:type="dxa"/>
            <w:shd w:val="clear" w:color="auto" w:fill="auto"/>
          </w:tcPr>
          <w:p w14:paraId="6FFDDBF1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b/>
                <w:kern w:val="0"/>
                <w:szCs w:val="21"/>
              </w:rPr>
              <w:t>任务</w:t>
            </w:r>
          </w:p>
        </w:tc>
        <w:tc>
          <w:tcPr>
            <w:tcW w:w="6202" w:type="dxa"/>
            <w:shd w:val="clear" w:color="auto" w:fill="auto"/>
          </w:tcPr>
          <w:p w14:paraId="78EB8D6F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b/>
                <w:kern w:val="0"/>
                <w:szCs w:val="21"/>
              </w:rPr>
              <w:t>命令</w:t>
            </w:r>
          </w:p>
        </w:tc>
      </w:tr>
      <w:tr w:rsidR="00B2237E" w:rsidRPr="00C32A9B" w14:paraId="4C0BCF09" w14:textId="77777777" w:rsidTr="008763F3">
        <w:trPr>
          <w:trHeight w:hRule="exact" w:val="397"/>
        </w:trPr>
        <w:tc>
          <w:tcPr>
            <w:tcW w:w="2518" w:type="dxa"/>
            <w:shd w:val="clear" w:color="auto" w:fill="auto"/>
          </w:tcPr>
          <w:p w14:paraId="62E23F7B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kern w:val="0"/>
                <w:szCs w:val="21"/>
              </w:rPr>
              <w:t>进入特权命令状态</w:t>
            </w:r>
          </w:p>
        </w:tc>
        <w:tc>
          <w:tcPr>
            <w:tcW w:w="6202" w:type="dxa"/>
            <w:shd w:val="clear" w:color="auto" w:fill="auto"/>
          </w:tcPr>
          <w:p w14:paraId="1CAA4AFF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/>
                <w:kern w:val="0"/>
                <w:szCs w:val="21"/>
              </w:rPr>
              <w:t>E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>nable</w:t>
            </w:r>
          </w:p>
        </w:tc>
      </w:tr>
      <w:tr w:rsidR="00B2237E" w:rsidRPr="00C32A9B" w14:paraId="22661814" w14:textId="77777777" w:rsidTr="008763F3">
        <w:trPr>
          <w:trHeight w:hRule="exact" w:val="397"/>
        </w:trPr>
        <w:tc>
          <w:tcPr>
            <w:tcW w:w="2518" w:type="dxa"/>
            <w:shd w:val="clear" w:color="auto" w:fill="auto"/>
          </w:tcPr>
          <w:p w14:paraId="7C126129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kern w:val="0"/>
                <w:szCs w:val="21"/>
              </w:rPr>
              <w:t>退出特权命令状态</w:t>
            </w:r>
          </w:p>
        </w:tc>
        <w:tc>
          <w:tcPr>
            <w:tcW w:w="6202" w:type="dxa"/>
            <w:shd w:val="clear" w:color="auto" w:fill="auto"/>
          </w:tcPr>
          <w:p w14:paraId="68265A61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/>
                <w:kern w:val="0"/>
                <w:szCs w:val="21"/>
              </w:rPr>
              <w:t>D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>isable</w:t>
            </w:r>
          </w:p>
        </w:tc>
      </w:tr>
      <w:tr w:rsidR="00B2237E" w:rsidRPr="00C32A9B" w14:paraId="160BCD1B" w14:textId="77777777" w:rsidTr="008763F3">
        <w:trPr>
          <w:trHeight w:hRule="exact" w:val="397"/>
        </w:trPr>
        <w:tc>
          <w:tcPr>
            <w:tcW w:w="2518" w:type="dxa"/>
            <w:shd w:val="clear" w:color="auto" w:fill="auto"/>
          </w:tcPr>
          <w:p w14:paraId="41B66CC4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kern w:val="0"/>
                <w:szCs w:val="21"/>
              </w:rPr>
              <w:t>进入设置对话状态</w:t>
            </w:r>
          </w:p>
        </w:tc>
        <w:tc>
          <w:tcPr>
            <w:tcW w:w="6202" w:type="dxa"/>
            <w:shd w:val="clear" w:color="auto" w:fill="auto"/>
          </w:tcPr>
          <w:p w14:paraId="0E776935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/>
                <w:kern w:val="0"/>
                <w:szCs w:val="21"/>
              </w:rPr>
              <w:t>S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>etup</w:t>
            </w:r>
          </w:p>
        </w:tc>
      </w:tr>
      <w:tr w:rsidR="00B2237E" w:rsidRPr="00C32A9B" w14:paraId="178D5D61" w14:textId="77777777" w:rsidTr="008763F3">
        <w:trPr>
          <w:trHeight w:hRule="exact" w:val="397"/>
        </w:trPr>
        <w:tc>
          <w:tcPr>
            <w:tcW w:w="2518" w:type="dxa"/>
            <w:shd w:val="clear" w:color="auto" w:fill="auto"/>
          </w:tcPr>
          <w:p w14:paraId="5DC836C9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kern w:val="0"/>
                <w:szCs w:val="21"/>
              </w:rPr>
              <w:t>进入全局设置状态</w:t>
            </w:r>
          </w:p>
        </w:tc>
        <w:tc>
          <w:tcPr>
            <w:tcW w:w="6202" w:type="dxa"/>
            <w:shd w:val="clear" w:color="auto" w:fill="auto"/>
          </w:tcPr>
          <w:p w14:paraId="64EA9CC7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/>
                <w:kern w:val="0"/>
                <w:szCs w:val="21"/>
              </w:rPr>
              <w:t>C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>onfig terminal</w:t>
            </w:r>
          </w:p>
        </w:tc>
      </w:tr>
      <w:tr w:rsidR="00B2237E" w:rsidRPr="00C32A9B" w14:paraId="5BAE7275" w14:textId="77777777" w:rsidTr="008763F3">
        <w:trPr>
          <w:trHeight w:hRule="exact" w:val="397"/>
        </w:trPr>
        <w:tc>
          <w:tcPr>
            <w:tcW w:w="2518" w:type="dxa"/>
            <w:shd w:val="clear" w:color="auto" w:fill="auto"/>
          </w:tcPr>
          <w:p w14:paraId="254418F9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kern w:val="0"/>
                <w:szCs w:val="21"/>
              </w:rPr>
              <w:t>退出全局设置状态</w:t>
            </w:r>
          </w:p>
        </w:tc>
        <w:tc>
          <w:tcPr>
            <w:tcW w:w="6202" w:type="dxa"/>
            <w:shd w:val="clear" w:color="auto" w:fill="auto"/>
          </w:tcPr>
          <w:p w14:paraId="407ECDEA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/>
                <w:kern w:val="0"/>
                <w:szCs w:val="21"/>
              </w:rPr>
              <w:t>E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>nd</w:t>
            </w:r>
          </w:p>
        </w:tc>
      </w:tr>
      <w:tr w:rsidR="00B2237E" w:rsidRPr="00C32A9B" w14:paraId="5992CE60" w14:textId="77777777" w:rsidTr="008763F3">
        <w:trPr>
          <w:trHeight w:hRule="exact" w:val="397"/>
        </w:trPr>
        <w:tc>
          <w:tcPr>
            <w:tcW w:w="2518" w:type="dxa"/>
            <w:shd w:val="clear" w:color="auto" w:fill="auto"/>
          </w:tcPr>
          <w:p w14:paraId="4E69D449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kern w:val="0"/>
                <w:szCs w:val="21"/>
              </w:rPr>
              <w:t>进入端口设置状态</w:t>
            </w:r>
          </w:p>
        </w:tc>
        <w:tc>
          <w:tcPr>
            <w:tcW w:w="6202" w:type="dxa"/>
            <w:shd w:val="clear" w:color="auto" w:fill="auto"/>
          </w:tcPr>
          <w:p w14:paraId="4D01CFEE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/>
                <w:kern w:val="0"/>
                <w:szCs w:val="21"/>
              </w:rPr>
              <w:t>I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>nterface type slot/number</w:t>
            </w:r>
          </w:p>
        </w:tc>
      </w:tr>
      <w:tr w:rsidR="00B2237E" w:rsidRPr="00C32A9B" w14:paraId="5D8676A1" w14:textId="77777777" w:rsidTr="008763F3">
        <w:trPr>
          <w:trHeight w:hRule="exact" w:val="397"/>
        </w:trPr>
        <w:tc>
          <w:tcPr>
            <w:tcW w:w="2518" w:type="dxa"/>
            <w:shd w:val="clear" w:color="auto" w:fill="auto"/>
          </w:tcPr>
          <w:p w14:paraId="70042ECF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kern w:val="0"/>
                <w:szCs w:val="21"/>
              </w:rPr>
              <w:t>进入子端口设置状态</w:t>
            </w:r>
          </w:p>
        </w:tc>
        <w:tc>
          <w:tcPr>
            <w:tcW w:w="6202" w:type="dxa"/>
            <w:shd w:val="clear" w:color="auto" w:fill="auto"/>
          </w:tcPr>
          <w:p w14:paraId="6B84B7A7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/>
                <w:kern w:val="0"/>
                <w:szCs w:val="21"/>
              </w:rPr>
              <w:t>I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 xml:space="preserve">nterface type </w:t>
            </w:r>
            <w:proofErr w:type="spellStart"/>
            <w:proofErr w:type="gramStart"/>
            <w:r w:rsidRPr="00C32A9B">
              <w:rPr>
                <w:rFonts w:ascii="Calibri" w:hAnsi="Calibri" w:cs="Calibri" w:hint="eastAsia"/>
                <w:kern w:val="0"/>
                <w:szCs w:val="21"/>
              </w:rPr>
              <w:t>number.subinterface</w:t>
            </w:r>
            <w:proofErr w:type="spellEnd"/>
            <w:proofErr w:type="gramEnd"/>
            <w:r w:rsidRPr="00C32A9B">
              <w:rPr>
                <w:rFonts w:ascii="Calibri" w:hAnsi="Calibri" w:cs="Calibri" w:hint="eastAsia"/>
                <w:kern w:val="0"/>
                <w:szCs w:val="21"/>
              </w:rPr>
              <w:t xml:space="preserve"> [</w:t>
            </w:r>
            <w:proofErr w:type="spellStart"/>
            <w:r w:rsidRPr="00C32A9B">
              <w:rPr>
                <w:rFonts w:ascii="Calibri" w:hAnsi="Calibri" w:cs="Calibri" w:hint="eastAsia"/>
                <w:kern w:val="0"/>
                <w:szCs w:val="21"/>
              </w:rPr>
              <w:t>point-to-point|multipoint</w:t>
            </w:r>
            <w:proofErr w:type="spellEnd"/>
            <w:r w:rsidRPr="00C32A9B">
              <w:rPr>
                <w:rFonts w:ascii="Calibri" w:hAnsi="Calibri" w:cs="Calibri" w:hint="eastAsia"/>
                <w:kern w:val="0"/>
                <w:szCs w:val="21"/>
              </w:rPr>
              <w:t>]</w:t>
            </w:r>
          </w:p>
        </w:tc>
      </w:tr>
      <w:tr w:rsidR="00B2237E" w:rsidRPr="00C32A9B" w14:paraId="3DA0686F" w14:textId="77777777" w:rsidTr="008763F3">
        <w:trPr>
          <w:trHeight w:hRule="exact" w:val="397"/>
        </w:trPr>
        <w:tc>
          <w:tcPr>
            <w:tcW w:w="2518" w:type="dxa"/>
            <w:shd w:val="clear" w:color="auto" w:fill="auto"/>
          </w:tcPr>
          <w:p w14:paraId="0A81ED29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kern w:val="0"/>
                <w:szCs w:val="21"/>
              </w:rPr>
              <w:t>进入线路设置状态</w:t>
            </w:r>
          </w:p>
        </w:tc>
        <w:tc>
          <w:tcPr>
            <w:tcW w:w="6202" w:type="dxa"/>
            <w:shd w:val="clear" w:color="auto" w:fill="auto"/>
          </w:tcPr>
          <w:p w14:paraId="3573FC3C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/>
                <w:kern w:val="0"/>
                <w:szCs w:val="21"/>
              </w:rPr>
              <w:t>L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>ine type slot/number</w:t>
            </w:r>
          </w:p>
        </w:tc>
      </w:tr>
      <w:tr w:rsidR="00B2237E" w:rsidRPr="00C32A9B" w14:paraId="6E9392C2" w14:textId="77777777" w:rsidTr="008763F3">
        <w:trPr>
          <w:trHeight w:hRule="exact" w:val="397"/>
        </w:trPr>
        <w:tc>
          <w:tcPr>
            <w:tcW w:w="2518" w:type="dxa"/>
            <w:shd w:val="clear" w:color="auto" w:fill="auto"/>
          </w:tcPr>
          <w:p w14:paraId="4DD32D9C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kern w:val="0"/>
                <w:szCs w:val="21"/>
              </w:rPr>
              <w:t>进入路由设置状态</w:t>
            </w:r>
          </w:p>
        </w:tc>
        <w:tc>
          <w:tcPr>
            <w:tcW w:w="6202" w:type="dxa"/>
            <w:shd w:val="clear" w:color="auto" w:fill="auto"/>
          </w:tcPr>
          <w:p w14:paraId="398997DC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/>
                <w:kern w:val="0"/>
                <w:szCs w:val="21"/>
              </w:rPr>
              <w:t>R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>outer protocol</w:t>
            </w:r>
          </w:p>
        </w:tc>
      </w:tr>
      <w:tr w:rsidR="00B2237E" w:rsidRPr="00C32A9B" w14:paraId="6E531CEB" w14:textId="77777777" w:rsidTr="008763F3">
        <w:trPr>
          <w:trHeight w:hRule="exact" w:val="397"/>
        </w:trPr>
        <w:tc>
          <w:tcPr>
            <w:tcW w:w="2518" w:type="dxa"/>
            <w:shd w:val="clear" w:color="auto" w:fill="auto"/>
          </w:tcPr>
          <w:p w14:paraId="2E721364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kern w:val="0"/>
                <w:szCs w:val="21"/>
              </w:rPr>
              <w:t>退出局部设置状态</w:t>
            </w:r>
          </w:p>
        </w:tc>
        <w:tc>
          <w:tcPr>
            <w:tcW w:w="6202" w:type="dxa"/>
            <w:shd w:val="clear" w:color="auto" w:fill="auto"/>
          </w:tcPr>
          <w:p w14:paraId="695EA0FE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/>
                <w:kern w:val="0"/>
                <w:szCs w:val="21"/>
              </w:rPr>
              <w:t>E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>xit</w:t>
            </w:r>
          </w:p>
        </w:tc>
      </w:tr>
    </w:tbl>
    <w:p w14:paraId="05894BC0" w14:textId="4A5AB587" w:rsidR="00B2237E" w:rsidRPr="00B2237E" w:rsidRDefault="00B2237E" w:rsidP="00B2237E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/>
          <w:kern w:val="0"/>
        </w:rPr>
      </w:pPr>
      <w:r w:rsidRPr="00B2237E">
        <w:rPr>
          <w:rFonts w:ascii="Calibri" w:hAnsi="Calibri" w:cs="Calibri" w:hint="eastAsia"/>
          <w:kern w:val="0"/>
        </w:rPr>
        <w:t>显示命令（见表</w:t>
      </w:r>
      <w:r w:rsidRPr="00B2237E">
        <w:rPr>
          <w:rFonts w:ascii="Calibri" w:hAnsi="Calibri" w:cs="Calibri" w:hint="eastAsia"/>
          <w:kern w:val="0"/>
        </w:rPr>
        <w:t>6-2</w:t>
      </w:r>
      <w:r w:rsidRPr="00B2237E">
        <w:rPr>
          <w:rFonts w:ascii="Calibri" w:hAnsi="Calibri" w:cs="Calibri" w:hint="eastAsia"/>
          <w:kern w:val="0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9"/>
        <w:gridCol w:w="5507"/>
      </w:tblGrid>
      <w:tr w:rsidR="00B2237E" w:rsidRPr="00C32A9B" w14:paraId="134ACEE3" w14:textId="77777777" w:rsidTr="008763F3">
        <w:trPr>
          <w:trHeight w:hRule="exact" w:val="397"/>
        </w:trPr>
        <w:tc>
          <w:tcPr>
            <w:tcW w:w="2943" w:type="dxa"/>
            <w:shd w:val="clear" w:color="auto" w:fill="auto"/>
          </w:tcPr>
          <w:p w14:paraId="7F2BB945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b/>
                <w:kern w:val="0"/>
                <w:szCs w:val="21"/>
              </w:rPr>
              <w:t>任务</w:t>
            </w:r>
          </w:p>
        </w:tc>
        <w:tc>
          <w:tcPr>
            <w:tcW w:w="5777" w:type="dxa"/>
            <w:shd w:val="clear" w:color="auto" w:fill="auto"/>
          </w:tcPr>
          <w:p w14:paraId="4B6F98EE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b/>
                <w:kern w:val="0"/>
                <w:szCs w:val="21"/>
              </w:rPr>
              <w:t>命令</w:t>
            </w:r>
          </w:p>
        </w:tc>
      </w:tr>
      <w:tr w:rsidR="00B2237E" w:rsidRPr="00C32A9B" w14:paraId="1B23C365" w14:textId="77777777" w:rsidTr="008763F3">
        <w:trPr>
          <w:trHeight w:hRule="exact" w:val="397"/>
        </w:trPr>
        <w:tc>
          <w:tcPr>
            <w:tcW w:w="2943" w:type="dxa"/>
            <w:shd w:val="clear" w:color="auto" w:fill="auto"/>
          </w:tcPr>
          <w:p w14:paraId="37EF8793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kern w:val="0"/>
                <w:szCs w:val="21"/>
              </w:rPr>
              <w:t>查看版本及引导信息</w:t>
            </w:r>
          </w:p>
        </w:tc>
        <w:tc>
          <w:tcPr>
            <w:tcW w:w="5777" w:type="dxa"/>
            <w:shd w:val="clear" w:color="auto" w:fill="auto"/>
          </w:tcPr>
          <w:p w14:paraId="7B30D336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/>
                <w:kern w:val="0"/>
                <w:szCs w:val="21"/>
              </w:rPr>
              <w:t>S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>how version</w:t>
            </w:r>
          </w:p>
        </w:tc>
      </w:tr>
      <w:tr w:rsidR="00B2237E" w:rsidRPr="00C32A9B" w14:paraId="33392212" w14:textId="77777777" w:rsidTr="008763F3">
        <w:trPr>
          <w:trHeight w:hRule="exact" w:val="397"/>
        </w:trPr>
        <w:tc>
          <w:tcPr>
            <w:tcW w:w="2943" w:type="dxa"/>
            <w:shd w:val="clear" w:color="auto" w:fill="auto"/>
          </w:tcPr>
          <w:p w14:paraId="460BA812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kern w:val="0"/>
                <w:szCs w:val="21"/>
              </w:rPr>
              <w:t>查看运行设置</w:t>
            </w:r>
          </w:p>
        </w:tc>
        <w:tc>
          <w:tcPr>
            <w:tcW w:w="5777" w:type="dxa"/>
            <w:shd w:val="clear" w:color="auto" w:fill="auto"/>
          </w:tcPr>
          <w:p w14:paraId="483BA516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/>
                <w:kern w:val="0"/>
                <w:szCs w:val="21"/>
              </w:rPr>
              <w:t>S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>how running-config</w:t>
            </w:r>
          </w:p>
        </w:tc>
      </w:tr>
      <w:tr w:rsidR="00B2237E" w:rsidRPr="00C32A9B" w14:paraId="2C67142D" w14:textId="77777777" w:rsidTr="008763F3">
        <w:trPr>
          <w:trHeight w:hRule="exact" w:val="397"/>
        </w:trPr>
        <w:tc>
          <w:tcPr>
            <w:tcW w:w="2943" w:type="dxa"/>
            <w:shd w:val="clear" w:color="auto" w:fill="auto"/>
          </w:tcPr>
          <w:p w14:paraId="31DCE7A7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kern w:val="0"/>
                <w:szCs w:val="21"/>
              </w:rPr>
              <w:t>查看开机设置</w:t>
            </w:r>
          </w:p>
        </w:tc>
        <w:tc>
          <w:tcPr>
            <w:tcW w:w="5777" w:type="dxa"/>
            <w:shd w:val="clear" w:color="auto" w:fill="auto"/>
          </w:tcPr>
          <w:p w14:paraId="02AFC6B7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/>
                <w:kern w:val="0"/>
                <w:szCs w:val="21"/>
              </w:rPr>
              <w:t>S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>how startup-config</w:t>
            </w:r>
          </w:p>
        </w:tc>
      </w:tr>
      <w:tr w:rsidR="00B2237E" w:rsidRPr="00C32A9B" w14:paraId="49376283" w14:textId="77777777" w:rsidTr="008763F3">
        <w:trPr>
          <w:trHeight w:hRule="exact" w:val="397"/>
        </w:trPr>
        <w:tc>
          <w:tcPr>
            <w:tcW w:w="2943" w:type="dxa"/>
            <w:shd w:val="clear" w:color="auto" w:fill="auto"/>
          </w:tcPr>
          <w:p w14:paraId="097DD6F3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kern w:val="0"/>
                <w:szCs w:val="21"/>
              </w:rPr>
              <w:t>显示端口信息</w:t>
            </w:r>
          </w:p>
        </w:tc>
        <w:tc>
          <w:tcPr>
            <w:tcW w:w="5777" w:type="dxa"/>
            <w:shd w:val="clear" w:color="auto" w:fill="auto"/>
          </w:tcPr>
          <w:p w14:paraId="3BABCF2A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/>
                <w:kern w:val="0"/>
                <w:szCs w:val="21"/>
              </w:rPr>
              <w:t>S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>how interface</w:t>
            </w:r>
            <w:r w:rsidRPr="00C32A9B">
              <w:rPr>
                <w:rFonts w:ascii="Calibri" w:hAnsi="Calibri" w:cs="Calibri" w:hint="eastAsia"/>
                <w:i/>
                <w:kern w:val="0"/>
                <w:szCs w:val="21"/>
              </w:rPr>
              <w:t xml:space="preserve"> type slot/number</w:t>
            </w:r>
          </w:p>
        </w:tc>
      </w:tr>
      <w:tr w:rsidR="00B2237E" w:rsidRPr="00C32A9B" w14:paraId="14200847" w14:textId="77777777" w:rsidTr="008763F3">
        <w:trPr>
          <w:trHeight w:hRule="exact" w:val="397"/>
        </w:trPr>
        <w:tc>
          <w:tcPr>
            <w:tcW w:w="2943" w:type="dxa"/>
            <w:shd w:val="clear" w:color="auto" w:fill="auto"/>
          </w:tcPr>
          <w:p w14:paraId="6CCB16C6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kern w:val="0"/>
                <w:szCs w:val="21"/>
              </w:rPr>
              <w:t>显示路由信息</w:t>
            </w:r>
          </w:p>
        </w:tc>
        <w:tc>
          <w:tcPr>
            <w:tcW w:w="5777" w:type="dxa"/>
            <w:shd w:val="clear" w:color="auto" w:fill="auto"/>
          </w:tcPr>
          <w:p w14:paraId="4635AC4E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/>
                <w:kern w:val="0"/>
                <w:szCs w:val="21"/>
              </w:rPr>
              <w:t>S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 xml:space="preserve">how </w:t>
            </w:r>
            <w:proofErr w:type="spellStart"/>
            <w:r w:rsidRPr="00C32A9B">
              <w:rPr>
                <w:rFonts w:ascii="Calibri" w:hAnsi="Calibri" w:cs="Calibri" w:hint="eastAsia"/>
                <w:kern w:val="0"/>
                <w:szCs w:val="21"/>
              </w:rPr>
              <w:t>ip</w:t>
            </w:r>
            <w:proofErr w:type="spellEnd"/>
            <w:r w:rsidRPr="00C32A9B">
              <w:rPr>
                <w:rFonts w:ascii="Calibri" w:hAnsi="Calibri" w:cs="Calibri" w:hint="eastAsia"/>
                <w:kern w:val="0"/>
                <w:szCs w:val="21"/>
              </w:rPr>
              <w:t xml:space="preserve"> router</w:t>
            </w:r>
          </w:p>
        </w:tc>
      </w:tr>
    </w:tbl>
    <w:p w14:paraId="2BEA3A66" w14:textId="4D895765" w:rsidR="00B2237E" w:rsidRPr="00B2237E" w:rsidRDefault="00B2237E" w:rsidP="00B2237E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/>
          <w:kern w:val="0"/>
        </w:rPr>
      </w:pPr>
      <w:r w:rsidRPr="00B2237E">
        <w:rPr>
          <w:rFonts w:ascii="Calibri" w:hAnsi="Calibri" w:cs="Calibri" w:hint="eastAsia"/>
          <w:kern w:val="0"/>
        </w:rPr>
        <w:t>设置基本命令（见表</w:t>
      </w:r>
      <w:r w:rsidRPr="00B2237E">
        <w:rPr>
          <w:rFonts w:ascii="Calibri" w:hAnsi="Calibri" w:cs="Calibri" w:hint="eastAsia"/>
          <w:kern w:val="0"/>
        </w:rPr>
        <w:t>6-3</w:t>
      </w:r>
      <w:r w:rsidRPr="00B2237E">
        <w:rPr>
          <w:rFonts w:ascii="Calibri" w:hAnsi="Calibri" w:cs="Calibri" w:hint="eastAsia"/>
          <w:kern w:val="0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1"/>
        <w:gridCol w:w="5505"/>
      </w:tblGrid>
      <w:tr w:rsidR="00B2237E" w:rsidRPr="00C32A9B" w14:paraId="3EAD02C5" w14:textId="77777777" w:rsidTr="008763F3">
        <w:trPr>
          <w:trHeight w:hRule="exact" w:val="397"/>
        </w:trPr>
        <w:tc>
          <w:tcPr>
            <w:tcW w:w="2943" w:type="dxa"/>
            <w:shd w:val="clear" w:color="auto" w:fill="auto"/>
          </w:tcPr>
          <w:p w14:paraId="53CF3425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b/>
                <w:kern w:val="0"/>
                <w:szCs w:val="21"/>
              </w:rPr>
              <w:t>任务</w:t>
            </w:r>
          </w:p>
        </w:tc>
        <w:tc>
          <w:tcPr>
            <w:tcW w:w="5777" w:type="dxa"/>
            <w:shd w:val="clear" w:color="auto" w:fill="auto"/>
          </w:tcPr>
          <w:p w14:paraId="4F104828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b/>
                <w:kern w:val="0"/>
                <w:szCs w:val="21"/>
              </w:rPr>
              <w:t>命令</w:t>
            </w:r>
          </w:p>
        </w:tc>
      </w:tr>
      <w:tr w:rsidR="00B2237E" w:rsidRPr="00C32A9B" w14:paraId="63AF7BF1" w14:textId="77777777" w:rsidTr="008763F3">
        <w:trPr>
          <w:trHeight w:hRule="exact" w:val="397"/>
        </w:trPr>
        <w:tc>
          <w:tcPr>
            <w:tcW w:w="2943" w:type="dxa"/>
            <w:shd w:val="clear" w:color="auto" w:fill="auto"/>
          </w:tcPr>
          <w:p w14:paraId="0E500A0C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kern w:val="0"/>
                <w:szCs w:val="21"/>
              </w:rPr>
              <w:t>全局设置</w:t>
            </w:r>
          </w:p>
        </w:tc>
        <w:tc>
          <w:tcPr>
            <w:tcW w:w="5777" w:type="dxa"/>
            <w:shd w:val="clear" w:color="auto" w:fill="auto"/>
          </w:tcPr>
          <w:p w14:paraId="2F9E36F7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/>
                <w:kern w:val="0"/>
                <w:szCs w:val="21"/>
              </w:rPr>
              <w:t>C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>onfig terminal</w:t>
            </w:r>
          </w:p>
        </w:tc>
      </w:tr>
      <w:tr w:rsidR="00B2237E" w:rsidRPr="00C32A9B" w14:paraId="22F84678" w14:textId="77777777" w:rsidTr="008763F3">
        <w:trPr>
          <w:trHeight w:hRule="exact" w:val="397"/>
        </w:trPr>
        <w:tc>
          <w:tcPr>
            <w:tcW w:w="2943" w:type="dxa"/>
            <w:shd w:val="clear" w:color="auto" w:fill="auto"/>
          </w:tcPr>
          <w:p w14:paraId="5E32C110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kern w:val="0"/>
                <w:szCs w:val="21"/>
              </w:rPr>
              <w:t>设置访问用户及密码</w:t>
            </w:r>
          </w:p>
        </w:tc>
        <w:tc>
          <w:tcPr>
            <w:tcW w:w="5777" w:type="dxa"/>
            <w:shd w:val="clear" w:color="auto" w:fill="auto"/>
          </w:tcPr>
          <w:p w14:paraId="5C256DF5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proofErr w:type="spellStart"/>
            <w:proofErr w:type="gramStart"/>
            <w:r w:rsidRPr="00C32A9B">
              <w:rPr>
                <w:rFonts w:ascii="Calibri" w:hAnsi="Calibri" w:cs="Calibri"/>
                <w:kern w:val="0"/>
                <w:szCs w:val="21"/>
              </w:rPr>
              <w:t>U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>sename</w:t>
            </w:r>
            <w:proofErr w:type="spellEnd"/>
            <w:r w:rsidRPr="00C32A9B">
              <w:rPr>
                <w:rFonts w:ascii="Calibri" w:hAnsi="Calibri" w:cs="Calibri" w:hint="eastAsia"/>
                <w:kern w:val="0"/>
                <w:szCs w:val="21"/>
              </w:rPr>
              <w:t xml:space="preserve"> </w:t>
            </w:r>
            <w:r w:rsidRPr="00C32A9B">
              <w:rPr>
                <w:rFonts w:ascii="Calibri" w:hAnsi="Calibri" w:cs="Calibri" w:hint="eastAsia"/>
                <w:i/>
                <w:kern w:val="0"/>
                <w:szCs w:val="21"/>
              </w:rPr>
              <w:t xml:space="preserve"> XXX</w:t>
            </w:r>
            <w:proofErr w:type="gramEnd"/>
            <w:r w:rsidRPr="00C32A9B">
              <w:rPr>
                <w:rFonts w:ascii="Calibri" w:hAnsi="Calibri" w:cs="Calibri" w:hint="eastAsia"/>
                <w:i/>
                <w:kern w:val="0"/>
                <w:szCs w:val="21"/>
              </w:rPr>
              <w:t xml:space="preserve"> 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 xml:space="preserve"> password  </w:t>
            </w:r>
            <w:r w:rsidRPr="00C32A9B">
              <w:rPr>
                <w:rFonts w:ascii="Calibri" w:hAnsi="Calibri" w:cs="Calibri" w:hint="eastAsia"/>
                <w:i/>
                <w:kern w:val="0"/>
                <w:szCs w:val="21"/>
              </w:rPr>
              <w:t>XXX</w:t>
            </w:r>
          </w:p>
        </w:tc>
      </w:tr>
      <w:tr w:rsidR="00B2237E" w:rsidRPr="00C32A9B" w14:paraId="6E9E7A46" w14:textId="77777777" w:rsidTr="008763F3">
        <w:trPr>
          <w:trHeight w:hRule="exact" w:val="397"/>
        </w:trPr>
        <w:tc>
          <w:tcPr>
            <w:tcW w:w="2943" w:type="dxa"/>
            <w:shd w:val="clear" w:color="auto" w:fill="auto"/>
          </w:tcPr>
          <w:p w14:paraId="29B423BD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kern w:val="0"/>
                <w:szCs w:val="21"/>
              </w:rPr>
              <w:t>设置特权密码</w:t>
            </w:r>
          </w:p>
        </w:tc>
        <w:tc>
          <w:tcPr>
            <w:tcW w:w="5777" w:type="dxa"/>
            <w:shd w:val="clear" w:color="auto" w:fill="auto"/>
          </w:tcPr>
          <w:p w14:paraId="7ECBE1B3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/>
                <w:kern w:val="0"/>
                <w:szCs w:val="21"/>
              </w:rPr>
              <w:t>E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>nable secret password</w:t>
            </w:r>
          </w:p>
        </w:tc>
      </w:tr>
      <w:tr w:rsidR="00B2237E" w:rsidRPr="00C32A9B" w14:paraId="1ACD0CFF" w14:textId="77777777" w:rsidTr="008763F3">
        <w:trPr>
          <w:trHeight w:hRule="exact" w:val="397"/>
        </w:trPr>
        <w:tc>
          <w:tcPr>
            <w:tcW w:w="2943" w:type="dxa"/>
            <w:shd w:val="clear" w:color="auto" w:fill="auto"/>
          </w:tcPr>
          <w:p w14:paraId="50C5BF26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kern w:val="0"/>
                <w:szCs w:val="21"/>
              </w:rPr>
              <w:t>设置路由器名</w:t>
            </w:r>
          </w:p>
        </w:tc>
        <w:tc>
          <w:tcPr>
            <w:tcW w:w="5777" w:type="dxa"/>
            <w:shd w:val="clear" w:color="auto" w:fill="auto"/>
          </w:tcPr>
          <w:p w14:paraId="4D42E80D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/>
                <w:kern w:val="0"/>
                <w:szCs w:val="21"/>
              </w:rPr>
              <w:t>H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 xml:space="preserve">ostname </w:t>
            </w:r>
            <w:r w:rsidRPr="00C32A9B">
              <w:rPr>
                <w:rFonts w:ascii="Calibri" w:hAnsi="Calibri" w:cs="Calibri" w:hint="eastAsia"/>
                <w:i/>
                <w:kern w:val="0"/>
                <w:szCs w:val="21"/>
              </w:rPr>
              <w:t>name</w:t>
            </w:r>
          </w:p>
        </w:tc>
      </w:tr>
      <w:tr w:rsidR="00B2237E" w:rsidRPr="00C32A9B" w14:paraId="79D37DEE" w14:textId="77777777" w:rsidTr="008763F3">
        <w:trPr>
          <w:trHeight w:hRule="exact" w:val="397"/>
        </w:trPr>
        <w:tc>
          <w:tcPr>
            <w:tcW w:w="2943" w:type="dxa"/>
            <w:shd w:val="clear" w:color="auto" w:fill="auto"/>
          </w:tcPr>
          <w:p w14:paraId="4778570C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kern w:val="0"/>
                <w:szCs w:val="21"/>
              </w:rPr>
              <w:t>设置静态路由</w:t>
            </w:r>
          </w:p>
        </w:tc>
        <w:tc>
          <w:tcPr>
            <w:tcW w:w="5777" w:type="dxa"/>
            <w:shd w:val="clear" w:color="auto" w:fill="auto"/>
          </w:tcPr>
          <w:p w14:paraId="6EB03AFA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/>
                <w:kern w:val="0"/>
                <w:szCs w:val="21"/>
              </w:rPr>
              <w:t>I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 xml:space="preserve">p route </w:t>
            </w:r>
            <w:r w:rsidRPr="00C32A9B">
              <w:rPr>
                <w:rFonts w:ascii="Calibri" w:hAnsi="Calibri" w:cs="Calibri" w:hint="eastAsia"/>
                <w:i/>
                <w:kern w:val="0"/>
                <w:szCs w:val="21"/>
              </w:rPr>
              <w:t>destination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 xml:space="preserve"> </w:t>
            </w:r>
            <w:r w:rsidRPr="00C32A9B">
              <w:rPr>
                <w:rFonts w:ascii="Calibri" w:hAnsi="Calibri" w:cs="Calibri" w:hint="eastAsia"/>
                <w:i/>
                <w:kern w:val="0"/>
                <w:szCs w:val="21"/>
              </w:rPr>
              <w:t>subnet-mask next-hop</w:t>
            </w:r>
          </w:p>
        </w:tc>
      </w:tr>
      <w:tr w:rsidR="00B2237E" w:rsidRPr="00C32A9B" w14:paraId="38788478" w14:textId="77777777" w:rsidTr="008763F3">
        <w:trPr>
          <w:trHeight w:hRule="exact" w:val="397"/>
        </w:trPr>
        <w:tc>
          <w:tcPr>
            <w:tcW w:w="2943" w:type="dxa"/>
            <w:shd w:val="clear" w:color="auto" w:fill="auto"/>
          </w:tcPr>
          <w:p w14:paraId="41931011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kern w:val="0"/>
                <w:szCs w:val="21"/>
              </w:rPr>
              <w:t>启动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>IP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>路由</w:t>
            </w:r>
          </w:p>
        </w:tc>
        <w:tc>
          <w:tcPr>
            <w:tcW w:w="5777" w:type="dxa"/>
            <w:shd w:val="clear" w:color="auto" w:fill="auto"/>
          </w:tcPr>
          <w:p w14:paraId="41DC38B6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/>
                <w:kern w:val="0"/>
                <w:szCs w:val="21"/>
              </w:rPr>
              <w:t>I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>p routing</w:t>
            </w:r>
          </w:p>
        </w:tc>
      </w:tr>
      <w:tr w:rsidR="00B2237E" w:rsidRPr="00C32A9B" w14:paraId="0FF64D41" w14:textId="77777777" w:rsidTr="008763F3">
        <w:trPr>
          <w:trHeight w:hRule="exact" w:val="397"/>
        </w:trPr>
        <w:tc>
          <w:tcPr>
            <w:tcW w:w="2943" w:type="dxa"/>
            <w:shd w:val="clear" w:color="auto" w:fill="auto"/>
          </w:tcPr>
          <w:p w14:paraId="027ECE15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kern w:val="0"/>
                <w:szCs w:val="21"/>
              </w:rPr>
              <w:t>启动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>IPX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>路由</w:t>
            </w:r>
          </w:p>
        </w:tc>
        <w:tc>
          <w:tcPr>
            <w:tcW w:w="5777" w:type="dxa"/>
            <w:shd w:val="clear" w:color="auto" w:fill="auto"/>
          </w:tcPr>
          <w:p w14:paraId="55B4B0FA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proofErr w:type="spellStart"/>
            <w:r w:rsidRPr="00C32A9B">
              <w:rPr>
                <w:rFonts w:ascii="Calibri" w:hAnsi="Calibri" w:cs="Calibri"/>
                <w:kern w:val="0"/>
                <w:szCs w:val="21"/>
              </w:rPr>
              <w:t>I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>px</w:t>
            </w:r>
            <w:proofErr w:type="spellEnd"/>
            <w:r w:rsidRPr="00C32A9B">
              <w:rPr>
                <w:rFonts w:ascii="Calibri" w:hAnsi="Calibri" w:cs="Calibri" w:hint="eastAsia"/>
                <w:kern w:val="0"/>
                <w:szCs w:val="21"/>
              </w:rPr>
              <w:t xml:space="preserve"> routing</w:t>
            </w:r>
          </w:p>
        </w:tc>
      </w:tr>
      <w:tr w:rsidR="00B2237E" w:rsidRPr="00C32A9B" w14:paraId="28512567" w14:textId="77777777" w:rsidTr="008763F3">
        <w:trPr>
          <w:trHeight w:hRule="exact" w:val="397"/>
        </w:trPr>
        <w:tc>
          <w:tcPr>
            <w:tcW w:w="2943" w:type="dxa"/>
            <w:shd w:val="clear" w:color="auto" w:fill="auto"/>
          </w:tcPr>
          <w:p w14:paraId="76FE6657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kern w:val="0"/>
                <w:szCs w:val="21"/>
              </w:rPr>
              <w:t>端口设置</w:t>
            </w:r>
          </w:p>
        </w:tc>
        <w:tc>
          <w:tcPr>
            <w:tcW w:w="5777" w:type="dxa"/>
            <w:shd w:val="clear" w:color="auto" w:fill="auto"/>
          </w:tcPr>
          <w:p w14:paraId="18A90C7F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/>
                <w:kern w:val="0"/>
                <w:szCs w:val="21"/>
              </w:rPr>
              <w:t>I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 xml:space="preserve">nterface </w:t>
            </w:r>
            <w:r w:rsidRPr="00C32A9B">
              <w:rPr>
                <w:rFonts w:ascii="Calibri" w:hAnsi="Calibri" w:cs="Calibri" w:hint="eastAsia"/>
                <w:i/>
                <w:kern w:val="0"/>
                <w:szCs w:val="21"/>
              </w:rPr>
              <w:t>type slot/number</w:t>
            </w:r>
          </w:p>
        </w:tc>
      </w:tr>
      <w:tr w:rsidR="00B2237E" w:rsidRPr="00C32A9B" w14:paraId="2B75FEFA" w14:textId="77777777" w:rsidTr="008763F3">
        <w:trPr>
          <w:trHeight w:hRule="exact" w:val="397"/>
        </w:trPr>
        <w:tc>
          <w:tcPr>
            <w:tcW w:w="2943" w:type="dxa"/>
            <w:shd w:val="clear" w:color="auto" w:fill="auto"/>
          </w:tcPr>
          <w:p w14:paraId="4C149BE9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kern w:val="0"/>
                <w:szCs w:val="21"/>
              </w:rPr>
              <w:t>设置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>IP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>地址</w:t>
            </w:r>
          </w:p>
        </w:tc>
        <w:tc>
          <w:tcPr>
            <w:tcW w:w="5777" w:type="dxa"/>
            <w:shd w:val="clear" w:color="auto" w:fill="auto"/>
          </w:tcPr>
          <w:p w14:paraId="4DAE1C06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kern w:val="0"/>
                <w:szCs w:val="21"/>
              </w:rPr>
              <w:t xml:space="preserve">IP address </w:t>
            </w:r>
            <w:proofErr w:type="spellStart"/>
            <w:r w:rsidRPr="00C32A9B">
              <w:rPr>
                <w:rFonts w:ascii="Calibri" w:hAnsi="Calibri" w:cs="Calibri" w:hint="eastAsia"/>
                <w:i/>
                <w:kern w:val="0"/>
                <w:szCs w:val="21"/>
              </w:rPr>
              <w:t>ip</w:t>
            </w:r>
            <w:proofErr w:type="spellEnd"/>
            <w:r w:rsidRPr="00C32A9B">
              <w:rPr>
                <w:rFonts w:ascii="Calibri" w:hAnsi="Calibri" w:cs="Calibri" w:hint="eastAsia"/>
                <w:i/>
                <w:kern w:val="0"/>
                <w:szCs w:val="21"/>
              </w:rPr>
              <w:t xml:space="preserve"> subnet-mask</w:t>
            </w:r>
          </w:p>
        </w:tc>
      </w:tr>
      <w:tr w:rsidR="00B2237E" w:rsidRPr="00C32A9B" w14:paraId="566902FF" w14:textId="77777777" w:rsidTr="008763F3">
        <w:trPr>
          <w:trHeight w:hRule="exact" w:val="397"/>
        </w:trPr>
        <w:tc>
          <w:tcPr>
            <w:tcW w:w="2943" w:type="dxa"/>
            <w:shd w:val="clear" w:color="auto" w:fill="auto"/>
          </w:tcPr>
          <w:p w14:paraId="68C38CC4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kern w:val="0"/>
                <w:szCs w:val="21"/>
              </w:rPr>
              <w:t>激活端口</w:t>
            </w:r>
          </w:p>
        </w:tc>
        <w:tc>
          <w:tcPr>
            <w:tcW w:w="5777" w:type="dxa"/>
            <w:shd w:val="clear" w:color="auto" w:fill="auto"/>
          </w:tcPr>
          <w:p w14:paraId="30FC3423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/>
                <w:kern w:val="0"/>
                <w:szCs w:val="21"/>
              </w:rPr>
              <w:t>N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>o shutdown</w:t>
            </w:r>
          </w:p>
        </w:tc>
      </w:tr>
      <w:tr w:rsidR="00B2237E" w:rsidRPr="00C32A9B" w14:paraId="78360BCF" w14:textId="77777777" w:rsidTr="008763F3">
        <w:trPr>
          <w:trHeight w:hRule="exact" w:val="397"/>
        </w:trPr>
        <w:tc>
          <w:tcPr>
            <w:tcW w:w="2943" w:type="dxa"/>
            <w:shd w:val="clear" w:color="auto" w:fill="auto"/>
          </w:tcPr>
          <w:p w14:paraId="15A4DA23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kern w:val="0"/>
                <w:szCs w:val="21"/>
              </w:rPr>
              <w:t>物理线路设置</w:t>
            </w:r>
          </w:p>
        </w:tc>
        <w:tc>
          <w:tcPr>
            <w:tcW w:w="5777" w:type="dxa"/>
            <w:shd w:val="clear" w:color="auto" w:fill="auto"/>
          </w:tcPr>
          <w:p w14:paraId="705140F6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/>
                <w:kern w:val="0"/>
                <w:szCs w:val="21"/>
              </w:rPr>
              <w:t>L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 xml:space="preserve">ine </w:t>
            </w:r>
            <w:r w:rsidRPr="00C32A9B">
              <w:rPr>
                <w:rFonts w:ascii="Calibri" w:hAnsi="Calibri" w:cs="Calibri" w:hint="eastAsia"/>
                <w:i/>
                <w:kern w:val="0"/>
                <w:szCs w:val="21"/>
              </w:rPr>
              <w:t>type number</w:t>
            </w:r>
          </w:p>
        </w:tc>
      </w:tr>
      <w:tr w:rsidR="00B2237E" w:rsidRPr="00C32A9B" w14:paraId="7C95530B" w14:textId="77777777" w:rsidTr="008763F3">
        <w:trPr>
          <w:trHeight w:hRule="exact" w:val="397"/>
        </w:trPr>
        <w:tc>
          <w:tcPr>
            <w:tcW w:w="2943" w:type="dxa"/>
            <w:shd w:val="clear" w:color="auto" w:fill="auto"/>
          </w:tcPr>
          <w:p w14:paraId="4C6FFA83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kern w:val="0"/>
                <w:szCs w:val="21"/>
              </w:rPr>
              <w:t>启动登录进程</w:t>
            </w:r>
          </w:p>
        </w:tc>
        <w:tc>
          <w:tcPr>
            <w:tcW w:w="5777" w:type="dxa"/>
            <w:shd w:val="clear" w:color="auto" w:fill="auto"/>
          </w:tcPr>
          <w:p w14:paraId="7EEA463B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/>
                <w:kern w:val="0"/>
                <w:szCs w:val="21"/>
              </w:rPr>
              <w:t>L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>ogin [</w:t>
            </w:r>
            <w:proofErr w:type="spellStart"/>
            <w:r w:rsidRPr="00C32A9B">
              <w:rPr>
                <w:rFonts w:ascii="Calibri" w:hAnsi="Calibri" w:cs="Calibri" w:hint="eastAsia"/>
                <w:kern w:val="0"/>
                <w:szCs w:val="21"/>
              </w:rPr>
              <w:t>local|tacacs</w:t>
            </w:r>
            <w:proofErr w:type="spellEnd"/>
            <w:r w:rsidRPr="00C32A9B">
              <w:rPr>
                <w:rFonts w:ascii="Calibri" w:hAnsi="Calibri" w:cs="Calibri" w:hint="eastAsia"/>
                <w:kern w:val="0"/>
                <w:szCs w:val="21"/>
              </w:rPr>
              <w:t xml:space="preserve"> server]</w:t>
            </w:r>
          </w:p>
        </w:tc>
      </w:tr>
      <w:tr w:rsidR="00B2237E" w:rsidRPr="00C32A9B" w14:paraId="17C3B7BC" w14:textId="77777777" w:rsidTr="008763F3">
        <w:trPr>
          <w:trHeight w:hRule="exact" w:val="397"/>
        </w:trPr>
        <w:tc>
          <w:tcPr>
            <w:tcW w:w="2943" w:type="dxa"/>
            <w:shd w:val="clear" w:color="auto" w:fill="auto"/>
          </w:tcPr>
          <w:p w14:paraId="079FD8E4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kern w:val="0"/>
                <w:szCs w:val="21"/>
              </w:rPr>
              <w:t>设置登录密码</w:t>
            </w:r>
          </w:p>
        </w:tc>
        <w:tc>
          <w:tcPr>
            <w:tcW w:w="5777" w:type="dxa"/>
            <w:shd w:val="clear" w:color="auto" w:fill="auto"/>
          </w:tcPr>
          <w:p w14:paraId="1A505B1A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proofErr w:type="gramStart"/>
            <w:r w:rsidRPr="00C32A9B">
              <w:rPr>
                <w:rFonts w:ascii="Calibri" w:hAnsi="Calibri" w:cs="Calibri"/>
                <w:kern w:val="0"/>
                <w:szCs w:val="21"/>
              </w:rPr>
              <w:t>P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 xml:space="preserve">assword </w:t>
            </w:r>
            <w:r w:rsidRPr="00C32A9B">
              <w:rPr>
                <w:rFonts w:ascii="Calibri" w:hAnsi="Calibri" w:cs="Calibri" w:hint="eastAsia"/>
                <w:i/>
                <w:kern w:val="0"/>
                <w:szCs w:val="21"/>
              </w:rPr>
              <w:t xml:space="preserve"> XX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>X</w:t>
            </w:r>
            <w:proofErr w:type="gramEnd"/>
          </w:p>
        </w:tc>
      </w:tr>
    </w:tbl>
    <w:p w14:paraId="558B86B8" w14:textId="070ADB60" w:rsidR="00B2237E" w:rsidRDefault="00B2237E" w:rsidP="00B2237E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8"/>
          <w:szCs w:val="28"/>
        </w:rPr>
      </w:pPr>
      <w:r w:rsidRPr="00EC2451">
        <w:rPr>
          <w:rFonts w:ascii="宋体" w:cs="宋体" w:hint="eastAsia"/>
          <w:b/>
          <w:kern w:val="0"/>
          <w:sz w:val="28"/>
          <w:szCs w:val="28"/>
        </w:rPr>
        <w:lastRenderedPageBreak/>
        <w:t>四、实验步骤</w:t>
      </w:r>
    </w:p>
    <w:p w14:paraId="468EB875" w14:textId="60D4ADF6" w:rsidR="007F7133" w:rsidRDefault="007F7133" w:rsidP="007F7133">
      <w:pPr>
        <w:autoSpaceDE w:val="0"/>
        <w:autoSpaceDN w:val="0"/>
        <w:adjustRightInd w:val="0"/>
        <w:jc w:val="center"/>
        <w:rPr>
          <w:rFonts w:ascii="宋体" w:cs="宋体" w:hint="eastAsia"/>
          <w:b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5A22B12C" wp14:editId="13498EF0">
            <wp:extent cx="3730716" cy="2941320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6895" cy="294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1523" w14:textId="4DB5B5DB" w:rsidR="00B2237E" w:rsidRPr="00B2237E" w:rsidRDefault="00B2237E" w:rsidP="00B2237E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/>
          <w:b/>
          <w:bCs/>
          <w:kern w:val="0"/>
        </w:rPr>
      </w:pPr>
      <w:r w:rsidRPr="00B2237E">
        <w:rPr>
          <w:rFonts w:ascii="Calibri" w:hAnsi="Calibri" w:cs="Calibri" w:hint="eastAsia"/>
          <w:b/>
          <w:bCs/>
          <w:kern w:val="0"/>
        </w:rPr>
        <w:t>在路由器上配置各个端口的</w:t>
      </w:r>
      <w:r w:rsidRPr="00B2237E">
        <w:rPr>
          <w:rFonts w:ascii="Calibri" w:hAnsi="Calibri" w:cs="Calibri" w:hint="eastAsia"/>
          <w:b/>
          <w:bCs/>
          <w:kern w:val="0"/>
        </w:rPr>
        <w:t>IP</w:t>
      </w:r>
      <w:r w:rsidRPr="00B2237E">
        <w:rPr>
          <w:rFonts w:ascii="Calibri" w:hAnsi="Calibri" w:cs="Calibri" w:hint="eastAsia"/>
          <w:b/>
          <w:bCs/>
          <w:kern w:val="0"/>
        </w:rPr>
        <w:t>地址，并开启端口</w:t>
      </w:r>
    </w:p>
    <w:p w14:paraId="1E83C6D2" w14:textId="77777777" w:rsidR="00B2237E" w:rsidRPr="00D030D3" w:rsidRDefault="00B2237E" w:rsidP="00B2237E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  <w:szCs w:val="21"/>
        </w:rPr>
      </w:pPr>
      <w:r w:rsidRPr="00D030D3">
        <w:rPr>
          <w:rFonts w:ascii="Calibri" w:hAnsi="Calibri" w:cs="Calibri" w:hint="eastAsia"/>
          <w:kern w:val="0"/>
          <w:szCs w:val="21"/>
        </w:rPr>
        <w:t>Router&gt;enable    //</w:t>
      </w:r>
      <w:r w:rsidRPr="00D030D3">
        <w:rPr>
          <w:rFonts w:ascii="Calibri" w:hAnsi="Calibri" w:cs="Calibri" w:hint="eastAsia"/>
          <w:kern w:val="0"/>
          <w:szCs w:val="21"/>
        </w:rPr>
        <w:t>进入特权模式</w:t>
      </w:r>
    </w:p>
    <w:p w14:paraId="406F175E" w14:textId="77777777" w:rsidR="00B2237E" w:rsidRPr="00D030D3" w:rsidRDefault="00B2237E" w:rsidP="00B2237E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  <w:szCs w:val="21"/>
        </w:rPr>
      </w:pPr>
      <w:proofErr w:type="spellStart"/>
      <w:r w:rsidRPr="00D030D3">
        <w:rPr>
          <w:rFonts w:ascii="Calibri" w:hAnsi="Calibri" w:cs="Calibri" w:hint="eastAsia"/>
          <w:kern w:val="0"/>
          <w:szCs w:val="21"/>
        </w:rPr>
        <w:t>Router#config</w:t>
      </w:r>
      <w:proofErr w:type="spellEnd"/>
      <w:r w:rsidRPr="00D030D3">
        <w:rPr>
          <w:rFonts w:ascii="Calibri" w:hAnsi="Calibri" w:cs="Calibri" w:hint="eastAsia"/>
          <w:kern w:val="0"/>
          <w:szCs w:val="21"/>
        </w:rPr>
        <w:t xml:space="preserve">  </w:t>
      </w:r>
      <w:r w:rsidRPr="00D030D3">
        <w:rPr>
          <w:rFonts w:ascii="Calibri" w:hAnsi="Calibri" w:cs="Calibri"/>
          <w:kern w:val="0"/>
          <w:szCs w:val="21"/>
        </w:rPr>
        <w:t>terminal</w:t>
      </w:r>
      <w:r w:rsidRPr="00D030D3">
        <w:rPr>
          <w:rFonts w:ascii="Calibri" w:hAnsi="Calibri" w:cs="Calibri" w:hint="eastAsia"/>
          <w:kern w:val="0"/>
          <w:szCs w:val="21"/>
        </w:rPr>
        <w:t xml:space="preserve">   //</w:t>
      </w:r>
      <w:r w:rsidRPr="00D030D3">
        <w:rPr>
          <w:rFonts w:ascii="Calibri" w:hAnsi="Calibri" w:cs="Calibri" w:hint="eastAsia"/>
          <w:kern w:val="0"/>
          <w:szCs w:val="21"/>
        </w:rPr>
        <w:t>进入全局配置模式</w:t>
      </w:r>
    </w:p>
    <w:p w14:paraId="00E04A04" w14:textId="77777777" w:rsidR="00B2237E" w:rsidRPr="00D030D3" w:rsidRDefault="00B2237E" w:rsidP="00B2237E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  <w:szCs w:val="21"/>
        </w:rPr>
      </w:pPr>
      <w:r w:rsidRPr="00D030D3">
        <w:rPr>
          <w:rFonts w:ascii="Calibri" w:hAnsi="Calibri" w:cs="Calibri" w:hint="eastAsia"/>
          <w:kern w:val="0"/>
          <w:szCs w:val="21"/>
        </w:rPr>
        <w:t>Router(config)#hostname RA  //</w:t>
      </w:r>
      <w:r w:rsidRPr="00D030D3">
        <w:rPr>
          <w:rFonts w:ascii="Calibri" w:hAnsi="Calibri" w:cs="Calibri" w:hint="eastAsia"/>
          <w:kern w:val="0"/>
          <w:szCs w:val="21"/>
        </w:rPr>
        <w:t>配置路由器名称为“</w:t>
      </w:r>
      <w:r w:rsidRPr="00D030D3">
        <w:rPr>
          <w:rFonts w:ascii="Calibri" w:hAnsi="Calibri" w:cs="Calibri" w:hint="eastAsia"/>
          <w:kern w:val="0"/>
          <w:szCs w:val="21"/>
        </w:rPr>
        <w:t>RA</w:t>
      </w:r>
      <w:r w:rsidRPr="00D030D3">
        <w:rPr>
          <w:rFonts w:ascii="Calibri" w:hAnsi="Calibri" w:cs="Calibri" w:hint="eastAsia"/>
          <w:kern w:val="0"/>
          <w:szCs w:val="21"/>
        </w:rPr>
        <w:t>”</w:t>
      </w:r>
    </w:p>
    <w:p w14:paraId="37843F44" w14:textId="77777777" w:rsidR="00B2237E" w:rsidRPr="00D030D3" w:rsidRDefault="00B2237E" w:rsidP="00B2237E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  <w:szCs w:val="21"/>
        </w:rPr>
      </w:pPr>
      <w:r w:rsidRPr="00D030D3">
        <w:rPr>
          <w:rFonts w:ascii="Calibri" w:hAnsi="Calibri" w:cs="Calibri" w:hint="eastAsia"/>
          <w:kern w:val="0"/>
          <w:szCs w:val="21"/>
        </w:rPr>
        <w:t xml:space="preserve">RA(config)#interface </w:t>
      </w:r>
      <w:proofErr w:type="spellStart"/>
      <w:r w:rsidRPr="00D030D3">
        <w:rPr>
          <w:rFonts w:ascii="Calibri" w:hAnsi="Calibri" w:cs="Calibri" w:hint="eastAsia"/>
          <w:kern w:val="0"/>
          <w:szCs w:val="21"/>
        </w:rPr>
        <w:t>fastethernet</w:t>
      </w:r>
      <w:proofErr w:type="spellEnd"/>
      <w:r w:rsidRPr="00D030D3">
        <w:rPr>
          <w:rFonts w:ascii="Calibri" w:hAnsi="Calibri" w:cs="Calibri" w:hint="eastAsia"/>
          <w:kern w:val="0"/>
          <w:szCs w:val="21"/>
        </w:rPr>
        <w:t xml:space="preserve"> 0/0   //</w:t>
      </w:r>
      <w:r w:rsidRPr="00D030D3">
        <w:rPr>
          <w:rFonts w:ascii="Calibri" w:hAnsi="Calibri" w:cs="Calibri" w:hint="eastAsia"/>
          <w:kern w:val="0"/>
          <w:szCs w:val="21"/>
        </w:rPr>
        <w:t>进入路由器接口配置模式</w:t>
      </w:r>
    </w:p>
    <w:p w14:paraId="677BD5F0" w14:textId="77777777" w:rsidR="00B2237E" w:rsidRDefault="00B2237E" w:rsidP="00B2237E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  <w:szCs w:val="21"/>
        </w:rPr>
      </w:pPr>
      <w:r w:rsidRPr="00D030D3">
        <w:rPr>
          <w:rFonts w:ascii="Calibri" w:hAnsi="Calibri" w:cs="Calibri" w:hint="eastAsia"/>
          <w:kern w:val="0"/>
          <w:szCs w:val="21"/>
        </w:rPr>
        <w:t>RA(config-if)#ip address 192.168.1.1 255.255.255.0  //</w:t>
      </w:r>
      <w:r w:rsidRPr="00D030D3">
        <w:rPr>
          <w:rFonts w:ascii="Calibri" w:hAnsi="Calibri" w:cs="Calibri" w:hint="eastAsia"/>
          <w:kern w:val="0"/>
          <w:szCs w:val="21"/>
        </w:rPr>
        <w:t>配置路由器管理接口</w:t>
      </w:r>
      <w:r w:rsidRPr="00D030D3">
        <w:rPr>
          <w:rFonts w:ascii="Calibri" w:hAnsi="Calibri" w:cs="Calibri" w:hint="eastAsia"/>
          <w:kern w:val="0"/>
          <w:szCs w:val="21"/>
        </w:rPr>
        <w:t>IP</w:t>
      </w:r>
      <w:r w:rsidRPr="00D030D3">
        <w:rPr>
          <w:rFonts w:ascii="Calibri" w:hAnsi="Calibri" w:cs="Calibri" w:hint="eastAsia"/>
          <w:kern w:val="0"/>
          <w:szCs w:val="21"/>
        </w:rPr>
        <w:t>地址</w:t>
      </w:r>
    </w:p>
    <w:p w14:paraId="14CB535F" w14:textId="77777777" w:rsidR="00B2237E" w:rsidRDefault="00B2237E" w:rsidP="00B2237E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  <w:szCs w:val="21"/>
        </w:rPr>
      </w:pPr>
      <w:r w:rsidRPr="00D030D3">
        <w:rPr>
          <w:rFonts w:ascii="Calibri" w:hAnsi="Calibri" w:cs="Calibri" w:hint="eastAsia"/>
          <w:kern w:val="0"/>
          <w:szCs w:val="21"/>
        </w:rPr>
        <w:t>RA(config-if)#</w:t>
      </w:r>
      <w:r>
        <w:rPr>
          <w:rFonts w:ascii="Calibri" w:hAnsi="Calibri" w:cs="Calibri" w:hint="eastAsia"/>
          <w:kern w:val="0"/>
          <w:szCs w:val="21"/>
        </w:rPr>
        <w:t>no shutdown   //</w:t>
      </w:r>
      <w:r>
        <w:rPr>
          <w:rFonts w:ascii="Calibri" w:hAnsi="Calibri" w:cs="Calibri" w:hint="eastAsia"/>
          <w:kern w:val="0"/>
          <w:szCs w:val="21"/>
        </w:rPr>
        <w:t>开启路由器</w:t>
      </w:r>
      <w:proofErr w:type="spellStart"/>
      <w:r>
        <w:rPr>
          <w:rFonts w:ascii="Calibri" w:hAnsi="Calibri" w:cs="Calibri" w:hint="eastAsia"/>
          <w:kern w:val="0"/>
          <w:szCs w:val="21"/>
        </w:rPr>
        <w:t>fastethernet</w:t>
      </w:r>
      <w:proofErr w:type="spellEnd"/>
      <w:r>
        <w:rPr>
          <w:rFonts w:ascii="Calibri" w:hAnsi="Calibri" w:cs="Calibri" w:hint="eastAsia"/>
          <w:kern w:val="0"/>
          <w:szCs w:val="21"/>
        </w:rPr>
        <w:t xml:space="preserve"> 0/0</w:t>
      </w:r>
      <w:r>
        <w:rPr>
          <w:rFonts w:ascii="Calibri" w:hAnsi="Calibri" w:cs="Calibri" w:hint="eastAsia"/>
          <w:kern w:val="0"/>
          <w:szCs w:val="21"/>
        </w:rPr>
        <w:t>接口</w:t>
      </w:r>
    </w:p>
    <w:p w14:paraId="574A2EAA" w14:textId="77777777" w:rsidR="00B2237E" w:rsidRDefault="00B2237E" w:rsidP="00B2237E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  <w:szCs w:val="21"/>
        </w:rPr>
      </w:pPr>
      <w:r w:rsidRPr="00D030D3">
        <w:rPr>
          <w:rFonts w:ascii="Calibri" w:hAnsi="Calibri" w:cs="Calibri" w:hint="eastAsia"/>
          <w:kern w:val="0"/>
          <w:szCs w:val="21"/>
        </w:rPr>
        <w:t>RA(config-if)#</w:t>
      </w:r>
      <w:r>
        <w:rPr>
          <w:rFonts w:ascii="Calibri" w:hAnsi="Calibri" w:cs="Calibri" w:hint="eastAsia"/>
          <w:kern w:val="0"/>
          <w:szCs w:val="21"/>
        </w:rPr>
        <w:t>exit   //</w:t>
      </w:r>
      <w:r>
        <w:rPr>
          <w:rFonts w:ascii="Calibri" w:hAnsi="Calibri" w:cs="Calibri" w:hint="eastAsia"/>
          <w:kern w:val="0"/>
          <w:szCs w:val="21"/>
        </w:rPr>
        <w:t>退出接口配置模式</w:t>
      </w:r>
    </w:p>
    <w:p w14:paraId="48A717F8" w14:textId="770FF0EE" w:rsidR="00B2237E" w:rsidRDefault="00B2237E" w:rsidP="00B2237E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  <w:szCs w:val="21"/>
        </w:rPr>
      </w:pPr>
      <w:r w:rsidRPr="00D030D3">
        <w:rPr>
          <w:rFonts w:ascii="Calibri" w:hAnsi="Calibri" w:cs="Calibri" w:hint="eastAsia"/>
          <w:kern w:val="0"/>
          <w:szCs w:val="21"/>
        </w:rPr>
        <w:t>RA(config)#</w:t>
      </w:r>
      <w:r>
        <w:rPr>
          <w:rFonts w:ascii="Calibri" w:hAnsi="Calibri" w:cs="Calibri" w:hint="eastAsia"/>
          <w:kern w:val="0"/>
          <w:szCs w:val="21"/>
        </w:rPr>
        <w:t>interface serial 1/0   //</w:t>
      </w:r>
      <w:r>
        <w:rPr>
          <w:rFonts w:ascii="Calibri" w:hAnsi="Calibri" w:cs="Calibri" w:hint="eastAsia"/>
          <w:kern w:val="0"/>
          <w:szCs w:val="21"/>
        </w:rPr>
        <w:t>要手动添加模块，并确定是数据通信设备（</w:t>
      </w:r>
      <w:r>
        <w:rPr>
          <w:rFonts w:ascii="Calibri" w:hAnsi="Calibri" w:cs="Calibri" w:hint="eastAsia"/>
          <w:kern w:val="0"/>
          <w:szCs w:val="21"/>
        </w:rPr>
        <w:t>DCE</w:t>
      </w:r>
      <w:r>
        <w:rPr>
          <w:rFonts w:ascii="Calibri" w:hAnsi="Calibri" w:cs="Calibri" w:hint="eastAsia"/>
          <w:kern w:val="0"/>
          <w:szCs w:val="21"/>
        </w:rPr>
        <w:t>）还是数据终端设备（</w:t>
      </w:r>
      <w:r>
        <w:rPr>
          <w:rFonts w:ascii="Calibri" w:hAnsi="Calibri" w:cs="Calibri" w:hint="eastAsia"/>
          <w:kern w:val="0"/>
          <w:szCs w:val="21"/>
        </w:rPr>
        <w:t>DTE</w:t>
      </w:r>
      <w:r>
        <w:rPr>
          <w:rFonts w:ascii="Calibri" w:hAnsi="Calibri" w:cs="Calibri" w:hint="eastAsia"/>
          <w:kern w:val="0"/>
          <w:szCs w:val="21"/>
        </w:rPr>
        <w:t>）</w:t>
      </w:r>
    </w:p>
    <w:p w14:paraId="4D4F569E" w14:textId="77777777" w:rsidR="00B2237E" w:rsidRDefault="00B2237E" w:rsidP="00B2237E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  <w:szCs w:val="21"/>
        </w:rPr>
      </w:pPr>
      <w:proofErr w:type="gramStart"/>
      <w:r w:rsidRPr="00D030D3">
        <w:rPr>
          <w:rFonts w:ascii="Calibri" w:hAnsi="Calibri" w:cs="Calibri" w:hint="eastAsia"/>
          <w:kern w:val="0"/>
          <w:szCs w:val="21"/>
        </w:rPr>
        <w:t>RA(</w:t>
      </w:r>
      <w:proofErr w:type="gramEnd"/>
      <w:r w:rsidRPr="00D030D3">
        <w:rPr>
          <w:rFonts w:ascii="Calibri" w:hAnsi="Calibri" w:cs="Calibri" w:hint="eastAsia"/>
          <w:kern w:val="0"/>
          <w:szCs w:val="21"/>
        </w:rPr>
        <w:t>config-if)#</w:t>
      </w:r>
      <w:r w:rsidRPr="00F92150">
        <w:rPr>
          <w:rFonts w:ascii="Calibri" w:hAnsi="Calibri" w:cs="Calibri" w:hint="eastAsia"/>
          <w:kern w:val="0"/>
          <w:szCs w:val="21"/>
        </w:rPr>
        <w:t xml:space="preserve"> </w:t>
      </w:r>
      <w:proofErr w:type="spellStart"/>
      <w:r w:rsidRPr="00D030D3">
        <w:rPr>
          <w:rFonts w:ascii="Calibri" w:hAnsi="Calibri" w:cs="Calibri" w:hint="eastAsia"/>
          <w:kern w:val="0"/>
          <w:szCs w:val="21"/>
        </w:rPr>
        <w:t>ip</w:t>
      </w:r>
      <w:proofErr w:type="spellEnd"/>
      <w:r w:rsidRPr="00D030D3">
        <w:rPr>
          <w:rFonts w:ascii="Calibri" w:hAnsi="Calibri" w:cs="Calibri" w:hint="eastAsia"/>
          <w:kern w:val="0"/>
          <w:szCs w:val="21"/>
        </w:rPr>
        <w:t xml:space="preserve"> address</w:t>
      </w:r>
      <w:r>
        <w:rPr>
          <w:rFonts w:ascii="Calibri" w:hAnsi="Calibri" w:cs="Calibri" w:hint="eastAsia"/>
          <w:kern w:val="0"/>
          <w:szCs w:val="21"/>
        </w:rPr>
        <w:t xml:space="preserve"> 172.159.1.1</w:t>
      </w:r>
      <w:r w:rsidRPr="00D030D3">
        <w:rPr>
          <w:rFonts w:ascii="Calibri" w:hAnsi="Calibri" w:cs="Calibri" w:hint="eastAsia"/>
          <w:kern w:val="0"/>
          <w:szCs w:val="21"/>
        </w:rPr>
        <w:t xml:space="preserve"> 255.255.255.0</w:t>
      </w:r>
    </w:p>
    <w:p w14:paraId="77BAB6D9" w14:textId="77777777" w:rsidR="00B2237E" w:rsidRDefault="00B2237E" w:rsidP="00B2237E">
      <w:pPr>
        <w:autoSpaceDE w:val="0"/>
        <w:autoSpaceDN w:val="0"/>
        <w:adjustRightInd w:val="0"/>
        <w:ind w:leftChars="200" w:left="4080" w:hangingChars="1500" w:hanging="3600"/>
        <w:jc w:val="left"/>
        <w:rPr>
          <w:rFonts w:ascii="Calibri" w:hAnsi="Calibri" w:cs="Calibri"/>
          <w:kern w:val="0"/>
          <w:szCs w:val="21"/>
        </w:rPr>
      </w:pPr>
      <w:r w:rsidRPr="00D030D3">
        <w:rPr>
          <w:rFonts w:ascii="Calibri" w:hAnsi="Calibri" w:cs="Calibri" w:hint="eastAsia"/>
          <w:kern w:val="0"/>
          <w:szCs w:val="21"/>
        </w:rPr>
        <w:t>RA(config-if)#</w:t>
      </w:r>
      <w:r>
        <w:rPr>
          <w:rFonts w:ascii="Calibri" w:hAnsi="Calibri" w:cs="Calibri" w:hint="eastAsia"/>
          <w:kern w:val="0"/>
          <w:szCs w:val="21"/>
        </w:rPr>
        <w:t>clock rate 64000  //</w:t>
      </w:r>
      <w:r>
        <w:rPr>
          <w:rFonts w:ascii="Calibri" w:hAnsi="Calibri" w:cs="Calibri" w:hint="eastAsia"/>
          <w:kern w:val="0"/>
          <w:szCs w:val="21"/>
        </w:rPr>
        <w:t>如果是</w:t>
      </w:r>
      <w:r>
        <w:rPr>
          <w:rFonts w:ascii="Calibri" w:hAnsi="Calibri" w:cs="Calibri" w:hint="eastAsia"/>
          <w:kern w:val="0"/>
          <w:szCs w:val="21"/>
        </w:rPr>
        <w:t>DCE</w:t>
      </w:r>
      <w:r>
        <w:rPr>
          <w:rFonts w:ascii="Calibri" w:hAnsi="Calibri" w:cs="Calibri" w:hint="eastAsia"/>
          <w:kern w:val="0"/>
          <w:szCs w:val="21"/>
        </w:rPr>
        <w:t>接口，必须配时钟频率；另一头自动适应为</w:t>
      </w:r>
      <w:r>
        <w:rPr>
          <w:rFonts w:ascii="Calibri" w:hAnsi="Calibri" w:cs="Calibri" w:hint="eastAsia"/>
          <w:kern w:val="0"/>
          <w:szCs w:val="21"/>
        </w:rPr>
        <w:t>DTE</w:t>
      </w:r>
      <w:r>
        <w:rPr>
          <w:rFonts w:ascii="Calibri" w:hAnsi="Calibri" w:cs="Calibri" w:hint="eastAsia"/>
          <w:kern w:val="0"/>
          <w:szCs w:val="21"/>
        </w:rPr>
        <w:t>接口，不需要配时钟频率；</w:t>
      </w:r>
    </w:p>
    <w:p w14:paraId="51059FA9" w14:textId="77777777" w:rsidR="00B2237E" w:rsidRDefault="00B2237E" w:rsidP="00B2237E">
      <w:pPr>
        <w:autoSpaceDE w:val="0"/>
        <w:autoSpaceDN w:val="0"/>
        <w:adjustRightInd w:val="0"/>
        <w:ind w:leftChars="200" w:left="4080" w:hangingChars="1500" w:hanging="3600"/>
        <w:jc w:val="left"/>
        <w:rPr>
          <w:rFonts w:ascii="Calibri" w:hAnsi="Calibri" w:cs="Calibri"/>
          <w:kern w:val="0"/>
          <w:szCs w:val="21"/>
        </w:rPr>
      </w:pPr>
      <w:proofErr w:type="gramStart"/>
      <w:r w:rsidRPr="00D030D3">
        <w:rPr>
          <w:rFonts w:ascii="Calibri" w:hAnsi="Calibri" w:cs="Calibri" w:hint="eastAsia"/>
          <w:kern w:val="0"/>
          <w:szCs w:val="21"/>
        </w:rPr>
        <w:t>RA(</w:t>
      </w:r>
      <w:proofErr w:type="gramEnd"/>
      <w:r w:rsidRPr="00D030D3">
        <w:rPr>
          <w:rFonts w:ascii="Calibri" w:hAnsi="Calibri" w:cs="Calibri" w:hint="eastAsia"/>
          <w:kern w:val="0"/>
          <w:szCs w:val="21"/>
        </w:rPr>
        <w:t>config-if)#</w:t>
      </w:r>
      <w:r>
        <w:rPr>
          <w:rFonts w:ascii="Calibri" w:hAnsi="Calibri" w:cs="Calibri" w:hint="eastAsia"/>
          <w:kern w:val="0"/>
          <w:szCs w:val="21"/>
        </w:rPr>
        <w:t>no shutdown</w:t>
      </w:r>
    </w:p>
    <w:p w14:paraId="5FCB07E9" w14:textId="77777777" w:rsidR="00B2237E" w:rsidRDefault="00B2237E" w:rsidP="00B2237E">
      <w:pPr>
        <w:autoSpaceDE w:val="0"/>
        <w:autoSpaceDN w:val="0"/>
        <w:adjustRightInd w:val="0"/>
        <w:ind w:leftChars="200" w:left="4080" w:hangingChars="1500" w:hanging="3600"/>
        <w:jc w:val="left"/>
        <w:rPr>
          <w:rFonts w:ascii="Calibri" w:hAnsi="Calibri" w:cs="Calibri"/>
          <w:kern w:val="0"/>
          <w:szCs w:val="21"/>
        </w:rPr>
      </w:pPr>
      <w:proofErr w:type="gramStart"/>
      <w:r w:rsidRPr="00D030D3">
        <w:rPr>
          <w:rFonts w:ascii="Calibri" w:hAnsi="Calibri" w:cs="Calibri" w:hint="eastAsia"/>
          <w:kern w:val="0"/>
          <w:szCs w:val="21"/>
        </w:rPr>
        <w:t>RA(</w:t>
      </w:r>
      <w:proofErr w:type="gramEnd"/>
      <w:r w:rsidRPr="00D030D3">
        <w:rPr>
          <w:rFonts w:ascii="Calibri" w:hAnsi="Calibri" w:cs="Calibri" w:hint="eastAsia"/>
          <w:kern w:val="0"/>
          <w:szCs w:val="21"/>
        </w:rPr>
        <w:t>config-if)#</w:t>
      </w:r>
      <w:r>
        <w:rPr>
          <w:rFonts w:ascii="Calibri" w:hAnsi="Calibri" w:cs="Calibri" w:hint="eastAsia"/>
          <w:kern w:val="0"/>
          <w:szCs w:val="21"/>
        </w:rPr>
        <w:t>end</w:t>
      </w:r>
    </w:p>
    <w:p w14:paraId="0AFB569B" w14:textId="77777777" w:rsidR="00B2237E" w:rsidRDefault="00B2237E" w:rsidP="00B2237E">
      <w:pPr>
        <w:autoSpaceDE w:val="0"/>
        <w:autoSpaceDN w:val="0"/>
        <w:adjustRightInd w:val="0"/>
        <w:ind w:leftChars="200" w:left="4080" w:hangingChars="1500" w:hanging="3600"/>
        <w:jc w:val="left"/>
        <w:rPr>
          <w:rFonts w:ascii="Calibri" w:hAnsi="Calibri" w:cs="Calibri"/>
          <w:kern w:val="0"/>
          <w:szCs w:val="21"/>
        </w:rPr>
      </w:pPr>
      <w:proofErr w:type="spellStart"/>
      <w:r w:rsidRPr="00D030D3">
        <w:rPr>
          <w:rFonts w:ascii="Calibri" w:hAnsi="Calibri" w:cs="Calibri" w:hint="eastAsia"/>
          <w:kern w:val="0"/>
          <w:szCs w:val="21"/>
        </w:rPr>
        <w:t>RA#</w:t>
      </w:r>
      <w:r>
        <w:rPr>
          <w:rFonts w:ascii="Calibri" w:hAnsi="Calibri" w:cs="Calibri" w:hint="eastAsia"/>
          <w:kern w:val="0"/>
          <w:szCs w:val="21"/>
        </w:rPr>
        <w:t>show</w:t>
      </w:r>
      <w:proofErr w:type="spellEnd"/>
      <w:r>
        <w:rPr>
          <w:rFonts w:ascii="Calibri" w:hAnsi="Calibri" w:cs="Calibri" w:hint="eastAsia"/>
          <w:kern w:val="0"/>
          <w:szCs w:val="21"/>
        </w:rPr>
        <w:t xml:space="preserve"> IP interface brief  //</w:t>
      </w:r>
      <w:r>
        <w:rPr>
          <w:rFonts w:ascii="Calibri" w:hAnsi="Calibri" w:cs="Calibri" w:hint="eastAsia"/>
          <w:kern w:val="0"/>
          <w:szCs w:val="21"/>
        </w:rPr>
        <w:t>验证各接口的</w:t>
      </w:r>
      <w:r>
        <w:rPr>
          <w:rFonts w:ascii="Calibri" w:hAnsi="Calibri" w:cs="Calibri" w:hint="eastAsia"/>
          <w:kern w:val="0"/>
          <w:szCs w:val="21"/>
        </w:rPr>
        <w:t>IP</w:t>
      </w:r>
      <w:r>
        <w:rPr>
          <w:rFonts w:ascii="Calibri" w:hAnsi="Calibri" w:cs="Calibri" w:hint="eastAsia"/>
          <w:kern w:val="0"/>
          <w:szCs w:val="21"/>
        </w:rPr>
        <w:t>地址已经配置和开启</w:t>
      </w:r>
    </w:p>
    <w:p w14:paraId="2479CCD9" w14:textId="77777777" w:rsidR="00B2237E" w:rsidRPr="00DC7034" w:rsidRDefault="00B2237E" w:rsidP="00DC7034">
      <w:pPr>
        <w:autoSpaceDE w:val="0"/>
        <w:autoSpaceDN w:val="0"/>
        <w:adjustRightInd w:val="0"/>
        <w:ind w:firstLine="420"/>
        <w:jc w:val="left"/>
        <w:rPr>
          <w:rFonts w:ascii="Calibri" w:hAnsi="Calibri" w:cs="Calibri"/>
          <w:b/>
          <w:bCs/>
          <w:kern w:val="0"/>
          <w:szCs w:val="21"/>
        </w:rPr>
      </w:pPr>
      <w:r w:rsidRPr="00DC7034">
        <w:rPr>
          <w:rFonts w:ascii="Calibri" w:hAnsi="Calibri" w:cs="Calibri" w:hint="eastAsia"/>
          <w:b/>
          <w:bCs/>
          <w:kern w:val="0"/>
          <w:szCs w:val="21"/>
        </w:rPr>
        <w:lastRenderedPageBreak/>
        <w:t>对另一台路由器也进行配置</w:t>
      </w:r>
    </w:p>
    <w:p w14:paraId="6FB46C48" w14:textId="77777777" w:rsidR="00B2237E" w:rsidRPr="00D030D3" w:rsidRDefault="00B2237E" w:rsidP="00B2237E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  <w:szCs w:val="21"/>
        </w:rPr>
      </w:pPr>
      <w:r w:rsidRPr="00D030D3">
        <w:rPr>
          <w:rFonts w:ascii="Calibri" w:hAnsi="Calibri" w:cs="Calibri" w:hint="eastAsia"/>
          <w:kern w:val="0"/>
          <w:szCs w:val="21"/>
        </w:rPr>
        <w:t>Router&gt;enable    //</w:t>
      </w:r>
      <w:r w:rsidRPr="00D030D3">
        <w:rPr>
          <w:rFonts w:ascii="Calibri" w:hAnsi="Calibri" w:cs="Calibri" w:hint="eastAsia"/>
          <w:kern w:val="0"/>
          <w:szCs w:val="21"/>
        </w:rPr>
        <w:t>进入特权模式</w:t>
      </w:r>
    </w:p>
    <w:p w14:paraId="77AB02FC" w14:textId="77777777" w:rsidR="00B2237E" w:rsidRPr="00D030D3" w:rsidRDefault="00B2237E" w:rsidP="00B2237E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  <w:szCs w:val="21"/>
        </w:rPr>
      </w:pPr>
      <w:proofErr w:type="spellStart"/>
      <w:r w:rsidRPr="00D030D3">
        <w:rPr>
          <w:rFonts w:ascii="Calibri" w:hAnsi="Calibri" w:cs="Calibri" w:hint="eastAsia"/>
          <w:kern w:val="0"/>
          <w:szCs w:val="21"/>
        </w:rPr>
        <w:t>Router#config</w:t>
      </w:r>
      <w:proofErr w:type="spellEnd"/>
      <w:r w:rsidRPr="00D030D3">
        <w:rPr>
          <w:rFonts w:ascii="Calibri" w:hAnsi="Calibri" w:cs="Calibri" w:hint="eastAsia"/>
          <w:kern w:val="0"/>
          <w:szCs w:val="21"/>
        </w:rPr>
        <w:t xml:space="preserve">  </w:t>
      </w:r>
      <w:r w:rsidRPr="00D030D3">
        <w:rPr>
          <w:rFonts w:ascii="Calibri" w:hAnsi="Calibri" w:cs="Calibri"/>
          <w:kern w:val="0"/>
          <w:szCs w:val="21"/>
        </w:rPr>
        <w:t>terminal</w:t>
      </w:r>
      <w:r w:rsidRPr="00D030D3">
        <w:rPr>
          <w:rFonts w:ascii="Calibri" w:hAnsi="Calibri" w:cs="Calibri" w:hint="eastAsia"/>
          <w:kern w:val="0"/>
          <w:szCs w:val="21"/>
        </w:rPr>
        <w:t xml:space="preserve">   //</w:t>
      </w:r>
      <w:r w:rsidRPr="00D030D3">
        <w:rPr>
          <w:rFonts w:ascii="Calibri" w:hAnsi="Calibri" w:cs="Calibri" w:hint="eastAsia"/>
          <w:kern w:val="0"/>
          <w:szCs w:val="21"/>
        </w:rPr>
        <w:t>进入全局配置模式</w:t>
      </w:r>
    </w:p>
    <w:p w14:paraId="769E6F0F" w14:textId="656F718C" w:rsidR="00B2237E" w:rsidRPr="00D030D3" w:rsidRDefault="00B2237E" w:rsidP="00B2237E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  <w:szCs w:val="21"/>
        </w:rPr>
      </w:pPr>
      <w:r w:rsidRPr="00D030D3">
        <w:rPr>
          <w:rFonts w:ascii="Calibri" w:hAnsi="Calibri" w:cs="Calibri" w:hint="eastAsia"/>
          <w:kern w:val="0"/>
          <w:szCs w:val="21"/>
        </w:rPr>
        <w:t>Router(config)#hostname R</w:t>
      </w:r>
      <w:r>
        <w:rPr>
          <w:rFonts w:ascii="Calibri" w:hAnsi="Calibri" w:cs="Calibri" w:hint="eastAsia"/>
          <w:kern w:val="0"/>
          <w:szCs w:val="21"/>
        </w:rPr>
        <w:t>B</w:t>
      </w:r>
      <w:r w:rsidRPr="00D030D3">
        <w:rPr>
          <w:rFonts w:ascii="Calibri" w:hAnsi="Calibri" w:cs="Calibri" w:hint="eastAsia"/>
          <w:kern w:val="0"/>
          <w:szCs w:val="21"/>
        </w:rPr>
        <w:t xml:space="preserve">  //</w:t>
      </w:r>
      <w:r w:rsidRPr="00D030D3">
        <w:rPr>
          <w:rFonts w:ascii="Calibri" w:hAnsi="Calibri" w:cs="Calibri" w:hint="eastAsia"/>
          <w:kern w:val="0"/>
          <w:szCs w:val="21"/>
        </w:rPr>
        <w:t>配置路由器名称为“</w:t>
      </w:r>
      <w:r w:rsidRPr="00D030D3">
        <w:rPr>
          <w:rFonts w:ascii="Calibri" w:hAnsi="Calibri" w:cs="Calibri" w:hint="eastAsia"/>
          <w:kern w:val="0"/>
          <w:szCs w:val="21"/>
        </w:rPr>
        <w:t>R</w:t>
      </w:r>
      <w:r w:rsidR="005D365F">
        <w:rPr>
          <w:rFonts w:ascii="Calibri" w:hAnsi="Calibri" w:cs="Calibri"/>
          <w:kern w:val="0"/>
          <w:szCs w:val="21"/>
        </w:rPr>
        <w:t>B</w:t>
      </w:r>
      <w:r w:rsidRPr="00D030D3">
        <w:rPr>
          <w:rFonts w:ascii="Calibri" w:hAnsi="Calibri" w:cs="Calibri" w:hint="eastAsia"/>
          <w:kern w:val="0"/>
          <w:szCs w:val="21"/>
        </w:rPr>
        <w:t>”</w:t>
      </w:r>
    </w:p>
    <w:p w14:paraId="371799D8" w14:textId="77777777" w:rsidR="00B2237E" w:rsidRPr="00D030D3" w:rsidRDefault="00B2237E" w:rsidP="00B2237E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 w:hint="eastAsia"/>
          <w:kern w:val="0"/>
          <w:szCs w:val="21"/>
        </w:rPr>
        <w:t>RB</w:t>
      </w:r>
      <w:r w:rsidRPr="00D030D3">
        <w:rPr>
          <w:rFonts w:ascii="Calibri" w:hAnsi="Calibri" w:cs="Calibri" w:hint="eastAsia"/>
          <w:kern w:val="0"/>
          <w:szCs w:val="21"/>
        </w:rPr>
        <w:t xml:space="preserve">(config)#interface </w:t>
      </w:r>
      <w:proofErr w:type="spellStart"/>
      <w:r w:rsidRPr="00D030D3">
        <w:rPr>
          <w:rFonts w:ascii="Calibri" w:hAnsi="Calibri" w:cs="Calibri" w:hint="eastAsia"/>
          <w:kern w:val="0"/>
          <w:szCs w:val="21"/>
        </w:rPr>
        <w:t>fastethernet</w:t>
      </w:r>
      <w:proofErr w:type="spellEnd"/>
      <w:r w:rsidRPr="00D030D3">
        <w:rPr>
          <w:rFonts w:ascii="Calibri" w:hAnsi="Calibri" w:cs="Calibri" w:hint="eastAsia"/>
          <w:kern w:val="0"/>
          <w:szCs w:val="21"/>
        </w:rPr>
        <w:t xml:space="preserve"> 0/0   //</w:t>
      </w:r>
      <w:r w:rsidRPr="00D030D3">
        <w:rPr>
          <w:rFonts w:ascii="Calibri" w:hAnsi="Calibri" w:cs="Calibri" w:hint="eastAsia"/>
          <w:kern w:val="0"/>
          <w:szCs w:val="21"/>
        </w:rPr>
        <w:t>进入路由器接口配置模式</w:t>
      </w:r>
    </w:p>
    <w:p w14:paraId="1F75D600" w14:textId="77777777" w:rsidR="00B2237E" w:rsidRDefault="00B2237E" w:rsidP="00B2237E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 w:hint="eastAsia"/>
          <w:kern w:val="0"/>
          <w:szCs w:val="21"/>
        </w:rPr>
        <w:t>RB</w:t>
      </w:r>
      <w:r w:rsidRPr="00D030D3">
        <w:rPr>
          <w:rFonts w:ascii="Calibri" w:hAnsi="Calibri" w:cs="Calibri" w:hint="eastAsia"/>
          <w:kern w:val="0"/>
          <w:szCs w:val="21"/>
        </w:rPr>
        <w:t>(config-if)#ip address 192.168.1.</w:t>
      </w:r>
      <w:r>
        <w:rPr>
          <w:rFonts w:ascii="Calibri" w:hAnsi="Calibri" w:cs="Calibri" w:hint="eastAsia"/>
          <w:kern w:val="0"/>
          <w:szCs w:val="21"/>
        </w:rPr>
        <w:t>2</w:t>
      </w:r>
      <w:r w:rsidRPr="00D030D3">
        <w:rPr>
          <w:rFonts w:ascii="Calibri" w:hAnsi="Calibri" w:cs="Calibri" w:hint="eastAsia"/>
          <w:kern w:val="0"/>
          <w:szCs w:val="21"/>
        </w:rPr>
        <w:t xml:space="preserve"> 255.255.255.0  //</w:t>
      </w:r>
      <w:r w:rsidRPr="00D030D3">
        <w:rPr>
          <w:rFonts w:ascii="Calibri" w:hAnsi="Calibri" w:cs="Calibri" w:hint="eastAsia"/>
          <w:kern w:val="0"/>
          <w:szCs w:val="21"/>
        </w:rPr>
        <w:t>配置路由器管理接口</w:t>
      </w:r>
      <w:r w:rsidRPr="00D030D3">
        <w:rPr>
          <w:rFonts w:ascii="Calibri" w:hAnsi="Calibri" w:cs="Calibri" w:hint="eastAsia"/>
          <w:kern w:val="0"/>
          <w:szCs w:val="21"/>
        </w:rPr>
        <w:t>IP</w:t>
      </w:r>
      <w:r w:rsidRPr="00D030D3">
        <w:rPr>
          <w:rFonts w:ascii="Calibri" w:hAnsi="Calibri" w:cs="Calibri" w:hint="eastAsia"/>
          <w:kern w:val="0"/>
          <w:szCs w:val="21"/>
        </w:rPr>
        <w:t>地址</w:t>
      </w:r>
    </w:p>
    <w:p w14:paraId="069F9260" w14:textId="77777777" w:rsidR="00B2237E" w:rsidRDefault="00B2237E" w:rsidP="00B2237E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 w:hint="eastAsia"/>
          <w:kern w:val="0"/>
          <w:szCs w:val="21"/>
        </w:rPr>
        <w:t>RB</w:t>
      </w:r>
      <w:r w:rsidRPr="00D030D3">
        <w:rPr>
          <w:rFonts w:ascii="Calibri" w:hAnsi="Calibri" w:cs="Calibri" w:hint="eastAsia"/>
          <w:kern w:val="0"/>
          <w:szCs w:val="21"/>
        </w:rPr>
        <w:t>(config-if)#</w:t>
      </w:r>
      <w:r>
        <w:rPr>
          <w:rFonts w:ascii="Calibri" w:hAnsi="Calibri" w:cs="Calibri" w:hint="eastAsia"/>
          <w:kern w:val="0"/>
          <w:szCs w:val="21"/>
        </w:rPr>
        <w:t>no shutdown   //</w:t>
      </w:r>
      <w:r>
        <w:rPr>
          <w:rFonts w:ascii="Calibri" w:hAnsi="Calibri" w:cs="Calibri" w:hint="eastAsia"/>
          <w:kern w:val="0"/>
          <w:szCs w:val="21"/>
        </w:rPr>
        <w:t>开启路由器</w:t>
      </w:r>
      <w:proofErr w:type="spellStart"/>
      <w:r>
        <w:rPr>
          <w:rFonts w:ascii="Calibri" w:hAnsi="Calibri" w:cs="Calibri" w:hint="eastAsia"/>
          <w:kern w:val="0"/>
          <w:szCs w:val="21"/>
        </w:rPr>
        <w:t>fastethernet</w:t>
      </w:r>
      <w:proofErr w:type="spellEnd"/>
      <w:r>
        <w:rPr>
          <w:rFonts w:ascii="Calibri" w:hAnsi="Calibri" w:cs="Calibri" w:hint="eastAsia"/>
          <w:kern w:val="0"/>
          <w:szCs w:val="21"/>
        </w:rPr>
        <w:t xml:space="preserve"> 0/0</w:t>
      </w:r>
      <w:r>
        <w:rPr>
          <w:rFonts w:ascii="Calibri" w:hAnsi="Calibri" w:cs="Calibri" w:hint="eastAsia"/>
          <w:kern w:val="0"/>
          <w:szCs w:val="21"/>
        </w:rPr>
        <w:t>接口</w:t>
      </w:r>
    </w:p>
    <w:p w14:paraId="32BF0E38" w14:textId="77777777" w:rsidR="00B2237E" w:rsidRDefault="00B2237E" w:rsidP="00B2237E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 w:hint="eastAsia"/>
          <w:kern w:val="0"/>
          <w:szCs w:val="21"/>
        </w:rPr>
        <w:t>RB</w:t>
      </w:r>
      <w:r w:rsidRPr="00D030D3">
        <w:rPr>
          <w:rFonts w:ascii="Calibri" w:hAnsi="Calibri" w:cs="Calibri" w:hint="eastAsia"/>
          <w:kern w:val="0"/>
          <w:szCs w:val="21"/>
        </w:rPr>
        <w:t>(config-if)#</w:t>
      </w:r>
      <w:r>
        <w:rPr>
          <w:rFonts w:ascii="Calibri" w:hAnsi="Calibri" w:cs="Calibri" w:hint="eastAsia"/>
          <w:kern w:val="0"/>
          <w:szCs w:val="21"/>
        </w:rPr>
        <w:t>exit   //</w:t>
      </w:r>
      <w:r>
        <w:rPr>
          <w:rFonts w:ascii="Calibri" w:hAnsi="Calibri" w:cs="Calibri" w:hint="eastAsia"/>
          <w:kern w:val="0"/>
          <w:szCs w:val="21"/>
        </w:rPr>
        <w:t>退出接口配置模式</w:t>
      </w:r>
    </w:p>
    <w:p w14:paraId="66914DA9" w14:textId="77777777" w:rsidR="00B2237E" w:rsidRDefault="00B2237E" w:rsidP="00B2237E">
      <w:pPr>
        <w:autoSpaceDE w:val="0"/>
        <w:autoSpaceDN w:val="0"/>
        <w:adjustRightInd w:val="0"/>
        <w:ind w:leftChars="200" w:left="3120" w:hangingChars="1100" w:hanging="2640"/>
        <w:jc w:val="left"/>
        <w:rPr>
          <w:rFonts w:ascii="Calibri" w:hAnsi="Calibri" w:cs="Calibri"/>
          <w:kern w:val="0"/>
          <w:szCs w:val="21"/>
        </w:rPr>
      </w:pPr>
      <w:r w:rsidRPr="00D030D3">
        <w:rPr>
          <w:rFonts w:ascii="Calibri" w:hAnsi="Calibri" w:cs="Calibri" w:hint="eastAsia"/>
          <w:kern w:val="0"/>
          <w:szCs w:val="21"/>
        </w:rPr>
        <w:t>R</w:t>
      </w:r>
      <w:r>
        <w:rPr>
          <w:rFonts w:ascii="Calibri" w:hAnsi="Calibri" w:cs="Calibri" w:hint="eastAsia"/>
          <w:kern w:val="0"/>
          <w:szCs w:val="21"/>
        </w:rPr>
        <w:t>B</w:t>
      </w:r>
      <w:r w:rsidRPr="00D030D3">
        <w:rPr>
          <w:rFonts w:ascii="Calibri" w:hAnsi="Calibri" w:cs="Calibri" w:hint="eastAsia"/>
          <w:kern w:val="0"/>
          <w:szCs w:val="21"/>
        </w:rPr>
        <w:t>(config)#</w:t>
      </w:r>
      <w:r>
        <w:rPr>
          <w:rFonts w:ascii="Calibri" w:hAnsi="Calibri" w:cs="Calibri" w:hint="eastAsia"/>
          <w:kern w:val="0"/>
          <w:szCs w:val="21"/>
        </w:rPr>
        <w:t>interface serial 1/0   //</w:t>
      </w:r>
      <w:r>
        <w:rPr>
          <w:rFonts w:ascii="Calibri" w:hAnsi="Calibri" w:cs="Calibri" w:hint="eastAsia"/>
          <w:kern w:val="0"/>
          <w:szCs w:val="21"/>
        </w:rPr>
        <w:t>也要手动添加模块，如果</w:t>
      </w:r>
      <w:r>
        <w:rPr>
          <w:rFonts w:ascii="Calibri" w:hAnsi="Calibri" w:cs="Calibri" w:hint="eastAsia"/>
          <w:kern w:val="0"/>
          <w:szCs w:val="21"/>
        </w:rPr>
        <w:t>RA</w:t>
      </w:r>
      <w:r>
        <w:rPr>
          <w:rFonts w:ascii="Calibri" w:hAnsi="Calibri" w:cs="Calibri" w:hint="eastAsia"/>
          <w:kern w:val="0"/>
          <w:szCs w:val="21"/>
        </w:rPr>
        <w:t>的</w:t>
      </w:r>
      <w:r>
        <w:rPr>
          <w:rFonts w:ascii="Calibri" w:hAnsi="Calibri" w:cs="Calibri" w:hint="eastAsia"/>
          <w:kern w:val="0"/>
          <w:szCs w:val="21"/>
        </w:rPr>
        <w:t>serial 1/0</w:t>
      </w:r>
      <w:r>
        <w:rPr>
          <w:rFonts w:ascii="Calibri" w:hAnsi="Calibri" w:cs="Calibri" w:hint="eastAsia"/>
          <w:kern w:val="0"/>
          <w:szCs w:val="21"/>
        </w:rPr>
        <w:t>口选择</w:t>
      </w:r>
      <w:r>
        <w:rPr>
          <w:rFonts w:ascii="Calibri" w:hAnsi="Calibri" w:cs="Calibri" w:hint="eastAsia"/>
          <w:kern w:val="0"/>
          <w:szCs w:val="21"/>
        </w:rPr>
        <w:t>DCE</w:t>
      </w:r>
      <w:r>
        <w:rPr>
          <w:rFonts w:ascii="Calibri" w:hAnsi="Calibri" w:cs="Calibri" w:hint="eastAsia"/>
          <w:kern w:val="0"/>
          <w:szCs w:val="21"/>
        </w:rPr>
        <w:t>接口则</w:t>
      </w:r>
      <w:r>
        <w:rPr>
          <w:rFonts w:ascii="Calibri" w:hAnsi="Calibri" w:cs="Calibri" w:hint="eastAsia"/>
          <w:kern w:val="0"/>
          <w:szCs w:val="21"/>
        </w:rPr>
        <w:t>RB</w:t>
      </w:r>
      <w:r>
        <w:rPr>
          <w:rFonts w:ascii="Calibri" w:hAnsi="Calibri" w:cs="Calibri" w:hint="eastAsia"/>
          <w:kern w:val="0"/>
          <w:szCs w:val="21"/>
        </w:rPr>
        <w:t>的</w:t>
      </w:r>
      <w:r>
        <w:rPr>
          <w:rFonts w:ascii="Calibri" w:hAnsi="Calibri" w:cs="Calibri" w:hint="eastAsia"/>
          <w:kern w:val="0"/>
          <w:szCs w:val="21"/>
        </w:rPr>
        <w:t xml:space="preserve">serial 1/0 </w:t>
      </w:r>
      <w:r>
        <w:rPr>
          <w:rFonts w:ascii="Calibri" w:hAnsi="Calibri" w:cs="Calibri" w:hint="eastAsia"/>
          <w:kern w:val="0"/>
          <w:szCs w:val="21"/>
        </w:rPr>
        <w:t>口就会自动选择为</w:t>
      </w:r>
      <w:r>
        <w:rPr>
          <w:rFonts w:ascii="Calibri" w:hAnsi="Calibri" w:cs="Calibri" w:hint="eastAsia"/>
          <w:kern w:val="0"/>
          <w:szCs w:val="21"/>
        </w:rPr>
        <w:t>DTE</w:t>
      </w:r>
      <w:r>
        <w:rPr>
          <w:rFonts w:ascii="Calibri" w:hAnsi="Calibri" w:cs="Calibri" w:hint="eastAsia"/>
          <w:kern w:val="0"/>
          <w:szCs w:val="21"/>
        </w:rPr>
        <w:t>接口，无需配置时钟频率</w:t>
      </w:r>
    </w:p>
    <w:p w14:paraId="6F5D4BFF" w14:textId="77777777" w:rsidR="00B2237E" w:rsidRDefault="00B2237E" w:rsidP="00B2237E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  <w:szCs w:val="21"/>
        </w:rPr>
      </w:pPr>
      <w:proofErr w:type="gramStart"/>
      <w:r>
        <w:rPr>
          <w:rFonts w:ascii="Calibri" w:hAnsi="Calibri" w:cs="Calibri" w:hint="eastAsia"/>
          <w:kern w:val="0"/>
          <w:szCs w:val="21"/>
        </w:rPr>
        <w:t>RB</w:t>
      </w:r>
      <w:r w:rsidRPr="00D030D3">
        <w:rPr>
          <w:rFonts w:ascii="Calibri" w:hAnsi="Calibri" w:cs="Calibri" w:hint="eastAsia"/>
          <w:kern w:val="0"/>
          <w:szCs w:val="21"/>
        </w:rPr>
        <w:t>(</w:t>
      </w:r>
      <w:proofErr w:type="gramEnd"/>
      <w:r w:rsidRPr="00D030D3">
        <w:rPr>
          <w:rFonts w:ascii="Calibri" w:hAnsi="Calibri" w:cs="Calibri" w:hint="eastAsia"/>
          <w:kern w:val="0"/>
          <w:szCs w:val="21"/>
        </w:rPr>
        <w:t>config-if)#</w:t>
      </w:r>
      <w:r w:rsidRPr="00F92150">
        <w:rPr>
          <w:rFonts w:ascii="Calibri" w:hAnsi="Calibri" w:cs="Calibri" w:hint="eastAsia"/>
          <w:kern w:val="0"/>
          <w:szCs w:val="21"/>
        </w:rPr>
        <w:t xml:space="preserve"> </w:t>
      </w:r>
      <w:proofErr w:type="spellStart"/>
      <w:r w:rsidRPr="00D030D3">
        <w:rPr>
          <w:rFonts w:ascii="Calibri" w:hAnsi="Calibri" w:cs="Calibri" w:hint="eastAsia"/>
          <w:kern w:val="0"/>
          <w:szCs w:val="21"/>
        </w:rPr>
        <w:t>ip</w:t>
      </w:r>
      <w:proofErr w:type="spellEnd"/>
      <w:r w:rsidRPr="00D030D3">
        <w:rPr>
          <w:rFonts w:ascii="Calibri" w:hAnsi="Calibri" w:cs="Calibri" w:hint="eastAsia"/>
          <w:kern w:val="0"/>
          <w:szCs w:val="21"/>
        </w:rPr>
        <w:t xml:space="preserve"> address</w:t>
      </w:r>
      <w:r>
        <w:rPr>
          <w:rFonts w:ascii="Calibri" w:hAnsi="Calibri" w:cs="Calibri" w:hint="eastAsia"/>
          <w:kern w:val="0"/>
          <w:szCs w:val="21"/>
        </w:rPr>
        <w:t xml:space="preserve"> 192.168.3.1 </w:t>
      </w:r>
      <w:r w:rsidRPr="00D030D3">
        <w:rPr>
          <w:rFonts w:ascii="Calibri" w:hAnsi="Calibri" w:cs="Calibri" w:hint="eastAsia"/>
          <w:kern w:val="0"/>
          <w:szCs w:val="21"/>
        </w:rPr>
        <w:t xml:space="preserve"> 255.255.255.0</w:t>
      </w:r>
    </w:p>
    <w:p w14:paraId="69395C49" w14:textId="77777777" w:rsidR="00B2237E" w:rsidRDefault="00B2237E" w:rsidP="00B2237E">
      <w:pPr>
        <w:autoSpaceDE w:val="0"/>
        <w:autoSpaceDN w:val="0"/>
        <w:adjustRightInd w:val="0"/>
        <w:ind w:leftChars="200" w:left="4080" w:hangingChars="1500" w:hanging="3600"/>
        <w:jc w:val="left"/>
        <w:rPr>
          <w:rFonts w:ascii="Calibri" w:hAnsi="Calibri" w:cs="Calibri"/>
          <w:kern w:val="0"/>
          <w:szCs w:val="21"/>
        </w:rPr>
      </w:pPr>
      <w:proofErr w:type="gramStart"/>
      <w:r>
        <w:rPr>
          <w:rFonts w:ascii="Calibri" w:hAnsi="Calibri" w:cs="Calibri" w:hint="eastAsia"/>
          <w:kern w:val="0"/>
          <w:szCs w:val="21"/>
        </w:rPr>
        <w:t>RB</w:t>
      </w:r>
      <w:r w:rsidRPr="00D030D3">
        <w:rPr>
          <w:rFonts w:ascii="Calibri" w:hAnsi="Calibri" w:cs="Calibri" w:hint="eastAsia"/>
          <w:kern w:val="0"/>
          <w:szCs w:val="21"/>
        </w:rPr>
        <w:t>(</w:t>
      </w:r>
      <w:proofErr w:type="gramEnd"/>
      <w:r w:rsidRPr="00D030D3">
        <w:rPr>
          <w:rFonts w:ascii="Calibri" w:hAnsi="Calibri" w:cs="Calibri" w:hint="eastAsia"/>
          <w:kern w:val="0"/>
          <w:szCs w:val="21"/>
        </w:rPr>
        <w:t>config-if)#</w:t>
      </w:r>
      <w:r>
        <w:rPr>
          <w:rFonts w:ascii="Calibri" w:hAnsi="Calibri" w:cs="Calibri" w:hint="eastAsia"/>
          <w:kern w:val="0"/>
          <w:szCs w:val="21"/>
        </w:rPr>
        <w:t>no shutdown</w:t>
      </w:r>
    </w:p>
    <w:p w14:paraId="58965707" w14:textId="77777777" w:rsidR="00B2237E" w:rsidRDefault="00B2237E" w:rsidP="00B2237E">
      <w:pPr>
        <w:autoSpaceDE w:val="0"/>
        <w:autoSpaceDN w:val="0"/>
        <w:adjustRightInd w:val="0"/>
        <w:ind w:leftChars="200" w:left="4080" w:hangingChars="1500" w:hanging="3600"/>
        <w:jc w:val="left"/>
        <w:rPr>
          <w:rFonts w:ascii="Calibri" w:hAnsi="Calibri" w:cs="Calibri"/>
          <w:kern w:val="0"/>
          <w:szCs w:val="21"/>
        </w:rPr>
      </w:pPr>
      <w:proofErr w:type="gramStart"/>
      <w:r>
        <w:rPr>
          <w:rFonts w:ascii="Calibri" w:hAnsi="Calibri" w:cs="Calibri" w:hint="eastAsia"/>
          <w:kern w:val="0"/>
          <w:szCs w:val="21"/>
        </w:rPr>
        <w:t>RB</w:t>
      </w:r>
      <w:r w:rsidRPr="00D030D3">
        <w:rPr>
          <w:rFonts w:ascii="Calibri" w:hAnsi="Calibri" w:cs="Calibri" w:hint="eastAsia"/>
          <w:kern w:val="0"/>
          <w:szCs w:val="21"/>
        </w:rPr>
        <w:t>(</w:t>
      </w:r>
      <w:proofErr w:type="gramEnd"/>
      <w:r w:rsidRPr="00D030D3">
        <w:rPr>
          <w:rFonts w:ascii="Calibri" w:hAnsi="Calibri" w:cs="Calibri" w:hint="eastAsia"/>
          <w:kern w:val="0"/>
          <w:szCs w:val="21"/>
        </w:rPr>
        <w:t>config-if)#</w:t>
      </w:r>
      <w:r>
        <w:rPr>
          <w:rFonts w:ascii="Calibri" w:hAnsi="Calibri" w:cs="Calibri" w:hint="eastAsia"/>
          <w:kern w:val="0"/>
          <w:szCs w:val="21"/>
        </w:rPr>
        <w:t>end</w:t>
      </w:r>
    </w:p>
    <w:p w14:paraId="1A9580B6" w14:textId="41FB1F28" w:rsidR="00B2237E" w:rsidRDefault="00B2237E" w:rsidP="00B2237E">
      <w:pPr>
        <w:autoSpaceDE w:val="0"/>
        <w:autoSpaceDN w:val="0"/>
        <w:adjustRightInd w:val="0"/>
        <w:ind w:leftChars="200" w:left="4080" w:hangingChars="1500" w:hanging="3600"/>
        <w:jc w:val="left"/>
        <w:rPr>
          <w:rFonts w:ascii="Calibri" w:hAnsi="Calibri" w:cs="Calibri"/>
          <w:kern w:val="0"/>
          <w:szCs w:val="21"/>
        </w:rPr>
      </w:pPr>
      <w:proofErr w:type="spellStart"/>
      <w:r>
        <w:rPr>
          <w:rFonts w:ascii="Calibri" w:hAnsi="Calibri" w:cs="Calibri" w:hint="eastAsia"/>
          <w:kern w:val="0"/>
          <w:szCs w:val="21"/>
        </w:rPr>
        <w:t>RB</w:t>
      </w:r>
      <w:r w:rsidRPr="00D030D3">
        <w:rPr>
          <w:rFonts w:ascii="Calibri" w:hAnsi="Calibri" w:cs="Calibri" w:hint="eastAsia"/>
          <w:kern w:val="0"/>
          <w:szCs w:val="21"/>
        </w:rPr>
        <w:t>#</w:t>
      </w:r>
      <w:r>
        <w:rPr>
          <w:rFonts w:ascii="Calibri" w:hAnsi="Calibri" w:cs="Calibri" w:hint="eastAsia"/>
          <w:kern w:val="0"/>
          <w:szCs w:val="21"/>
        </w:rPr>
        <w:t>show</w:t>
      </w:r>
      <w:proofErr w:type="spellEnd"/>
      <w:r>
        <w:rPr>
          <w:rFonts w:ascii="Calibri" w:hAnsi="Calibri" w:cs="Calibri" w:hint="eastAsia"/>
          <w:kern w:val="0"/>
          <w:szCs w:val="21"/>
        </w:rPr>
        <w:t xml:space="preserve"> IP interface brief  //</w:t>
      </w:r>
      <w:r>
        <w:rPr>
          <w:rFonts w:ascii="Calibri" w:hAnsi="Calibri" w:cs="Calibri" w:hint="eastAsia"/>
          <w:kern w:val="0"/>
          <w:szCs w:val="21"/>
        </w:rPr>
        <w:t>验证各接口的</w:t>
      </w:r>
      <w:r>
        <w:rPr>
          <w:rFonts w:ascii="Calibri" w:hAnsi="Calibri" w:cs="Calibri" w:hint="eastAsia"/>
          <w:kern w:val="0"/>
          <w:szCs w:val="21"/>
        </w:rPr>
        <w:t>IP</w:t>
      </w:r>
      <w:r>
        <w:rPr>
          <w:rFonts w:ascii="Calibri" w:hAnsi="Calibri" w:cs="Calibri" w:hint="eastAsia"/>
          <w:kern w:val="0"/>
          <w:szCs w:val="21"/>
        </w:rPr>
        <w:t>地址已经配置和开启</w:t>
      </w:r>
    </w:p>
    <w:p w14:paraId="59E723D6" w14:textId="77777777" w:rsidR="00DC7034" w:rsidRDefault="00DC7034" w:rsidP="00B2237E">
      <w:pPr>
        <w:autoSpaceDE w:val="0"/>
        <w:autoSpaceDN w:val="0"/>
        <w:adjustRightInd w:val="0"/>
        <w:ind w:leftChars="200" w:left="4080" w:hangingChars="1500" w:hanging="3600"/>
        <w:jc w:val="left"/>
        <w:rPr>
          <w:rFonts w:ascii="Calibri" w:hAnsi="Calibri" w:cs="Calibri" w:hint="eastAsia"/>
          <w:kern w:val="0"/>
          <w:szCs w:val="21"/>
        </w:rPr>
      </w:pPr>
    </w:p>
    <w:p w14:paraId="74777F6F" w14:textId="1356AE93" w:rsidR="00B2237E" w:rsidRDefault="00B2237E" w:rsidP="00B2237E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 w:hint="eastAsia"/>
          <w:kern w:val="0"/>
        </w:rPr>
        <w:t>实验中要明白所添加的模块接口名称表示方式：接口类型、接口数字标识</w:t>
      </w:r>
      <w:r>
        <w:rPr>
          <w:rFonts w:ascii="Calibri" w:hAnsi="Calibri" w:cs="Calibri" w:hint="eastAsia"/>
          <w:kern w:val="0"/>
        </w:rPr>
        <w:t>/</w:t>
      </w:r>
      <w:r>
        <w:rPr>
          <w:rFonts w:ascii="Calibri" w:hAnsi="Calibri" w:cs="Calibri" w:hint="eastAsia"/>
          <w:kern w:val="0"/>
        </w:rPr>
        <w:t>插槽数字标识，如数字</w:t>
      </w:r>
      <w:r>
        <w:rPr>
          <w:rFonts w:ascii="Calibri" w:hAnsi="Calibri" w:cs="Calibri" w:hint="eastAsia"/>
          <w:kern w:val="0"/>
        </w:rPr>
        <w:t>serial 4/0</w:t>
      </w:r>
      <w:r>
        <w:rPr>
          <w:rFonts w:ascii="Calibri" w:hAnsi="Calibri" w:cs="Calibri" w:hint="eastAsia"/>
          <w:kern w:val="0"/>
        </w:rPr>
        <w:t>标识该接口为串口，第一个插槽的第</w:t>
      </w:r>
      <w:r>
        <w:rPr>
          <w:rFonts w:ascii="Calibri" w:hAnsi="Calibri" w:cs="Calibri" w:hint="eastAsia"/>
          <w:kern w:val="0"/>
        </w:rPr>
        <w:t>4</w:t>
      </w:r>
      <w:r>
        <w:rPr>
          <w:rFonts w:ascii="Calibri" w:hAnsi="Calibri" w:cs="Calibri" w:hint="eastAsia"/>
          <w:kern w:val="0"/>
        </w:rPr>
        <w:t>个接口，插槽的数字标识是从</w:t>
      </w:r>
      <w:r>
        <w:rPr>
          <w:rFonts w:ascii="Calibri" w:hAnsi="Calibri" w:cs="Calibri" w:hint="eastAsia"/>
          <w:kern w:val="0"/>
        </w:rPr>
        <w:t>0</w:t>
      </w:r>
      <w:r>
        <w:rPr>
          <w:rFonts w:ascii="Calibri" w:hAnsi="Calibri" w:cs="Calibri" w:hint="eastAsia"/>
          <w:kern w:val="0"/>
        </w:rPr>
        <w:t>开始的。</w:t>
      </w:r>
    </w:p>
    <w:p w14:paraId="1D0F635F" w14:textId="07BB3910" w:rsidR="008310EF" w:rsidRDefault="008310EF">
      <w:pPr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br w:type="page"/>
      </w:r>
    </w:p>
    <w:p w14:paraId="3488D94E" w14:textId="58BDC9BE" w:rsidR="00DC7034" w:rsidRPr="008310EF" w:rsidRDefault="008310EF" w:rsidP="00DC7034">
      <w:pPr>
        <w:autoSpaceDE w:val="0"/>
        <w:autoSpaceDN w:val="0"/>
        <w:adjustRightInd w:val="0"/>
        <w:ind w:leftChars="200" w:left="4094" w:hangingChars="1500" w:hanging="3614"/>
        <w:jc w:val="left"/>
        <w:rPr>
          <w:rFonts w:ascii="Calibri" w:hAnsi="Calibri" w:cs="Calibri"/>
          <w:b/>
          <w:bCs/>
          <w:color w:val="4472C4" w:themeColor="accent1"/>
          <w:kern w:val="0"/>
          <w:szCs w:val="21"/>
        </w:rPr>
      </w:pPr>
      <w:r w:rsidRPr="008310EF">
        <w:rPr>
          <w:rFonts w:ascii="Calibri" w:hAnsi="Calibri" w:cs="Calibri" w:hint="eastAsia"/>
          <w:b/>
          <w:bCs/>
          <w:color w:val="4472C4" w:themeColor="accent1"/>
          <w:kern w:val="0"/>
          <w:szCs w:val="21"/>
        </w:rPr>
        <w:lastRenderedPageBreak/>
        <w:t>拓扑图：</w:t>
      </w:r>
    </w:p>
    <w:p w14:paraId="3CE0D04C" w14:textId="1CC16DF4" w:rsidR="00DC7034" w:rsidRDefault="001C221E" w:rsidP="00871643">
      <w:pPr>
        <w:autoSpaceDE w:val="0"/>
        <w:autoSpaceDN w:val="0"/>
        <w:adjustRightInd w:val="0"/>
        <w:jc w:val="center"/>
        <w:rPr>
          <w:rFonts w:ascii="Calibri" w:hAnsi="Calibri" w:cs="Calibri"/>
          <w:kern w:val="0"/>
          <w:szCs w:val="21"/>
        </w:rPr>
      </w:pPr>
      <w:r>
        <w:rPr>
          <w:noProof/>
        </w:rPr>
        <w:drawing>
          <wp:inline distT="0" distB="0" distL="0" distR="0" wp14:anchorId="43A3F82A" wp14:editId="22A29A79">
            <wp:extent cx="5274310" cy="343598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CCB3" w14:textId="77777777" w:rsidR="00871643" w:rsidRDefault="00871643" w:rsidP="008310EF">
      <w:pPr>
        <w:autoSpaceDE w:val="0"/>
        <w:autoSpaceDN w:val="0"/>
        <w:adjustRightInd w:val="0"/>
        <w:ind w:leftChars="200" w:left="4094" w:hangingChars="1500" w:hanging="3614"/>
        <w:jc w:val="left"/>
        <w:rPr>
          <w:rFonts w:ascii="Calibri" w:hAnsi="Calibri" w:cs="Calibri"/>
          <w:b/>
          <w:bCs/>
          <w:color w:val="4472C4" w:themeColor="accent1"/>
          <w:kern w:val="0"/>
          <w:szCs w:val="21"/>
        </w:rPr>
      </w:pPr>
    </w:p>
    <w:p w14:paraId="7B1018DE" w14:textId="7D7E4786" w:rsidR="008310EF" w:rsidRDefault="005D365F" w:rsidP="008310EF">
      <w:pPr>
        <w:autoSpaceDE w:val="0"/>
        <w:autoSpaceDN w:val="0"/>
        <w:adjustRightInd w:val="0"/>
        <w:ind w:leftChars="200" w:left="4080" w:hangingChars="1500" w:hanging="3600"/>
        <w:jc w:val="left"/>
        <w:rPr>
          <w:rFonts w:ascii="Calibri" w:hAnsi="Calibri" w:cs="Calibri"/>
          <w:color w:val="4472C4" w:themeColor="accent1"/>
          <w:kern w:val="0"/>
          <w:szCs w:val="21"/>
        </w:rPr>
      </w:pPr>
      <w:r>
        <w:rPr>
          <w:rFonts w:ascii="Calibri" w:hAnsi="Calibri" w:cs="Calibri" w:hint="eastAsia"/>
          <w:color w:val="4472C4" w:themeColor="accent1"/>
          <w:kern w:val="0"/>
          <w:szCs w:val="21"/>
        </w:rPr>
        <w:t>R</w:t>
      </w:r>
      <w:r>
        <w:rPr>
          <w:rFonts w:ascii="Calibri" w:hAnsi="Calibri" w:cs="Calibri"/>
          <w:color w:val="4472C4" w:themeColor="accent1"/>
          <w:kern w:val="0"/>
          <w:szCs w:val="21"/>
        </w:rPr>
        <w:t>A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、</w:t>
      </w:r>
      <w:r>
        <w:rPr>
          <w:rFonts w:ascii="Calibri" w:hAnsi="Calibri" w:cs="Calibri"/>
          <w:color w:val="4472C4" w:themeColor="accent1"/>
          <w:kern w:val="0"/>
          <w:szCs w:val="21"/>
        </w:rPr>
        <w:t>RB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插入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W</w:t>
      </w:r>
      <w:r>
        <w:rPr>
          <w:rFonts w:ascii="Calibri" w:hAnsi="Calibri" w:cs="Calibri"/>
          <w:color w:val="4472C4" w:themeColor="accent1"/>
          <w:kern w:val="0"/>
          <w:szCs w:val="21"/>
        </w:rPr>
        <w:t>IC-2T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模块，</w:t>
      </w:r>
      <w:r w:rsidR="00D656FB">
        <w:rPr>
          <w:rFonts w:ascii="Calibri" w:hAnsi="Calibri" w:cs="Calibri" w:hint="eastAsia"/>
          <w:color w:val="4472C4" w:themeColor="accent1"/>
          <w:kern w:val="0"/>
          <w:szCs w:val="21"/>
        </w:rPr>
        <w:t>获得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serial</w:t>
      </w:r>
      <w:r>
        <w:rPr>
          <w:rFonts w:ascii="Calibri" w:hAnsi="Calibri" w:cs="Calibri"/>
          <w:color w:val="4472C4" w:themeColor="accent1"/>
          <w:kern w:val="0"/>
          <w:szCs w:val="21"/>
        </w:rPr>
        <w:t>0/0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、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serial</w:t>
      </w:r>
      <w:r>
        <w:rPr>
          <w:rFonts w:ascii="Calibri" w:hAnsi="Calibri" w:cs="Calibri"/>
          <w:color w:val="4472C4" w:themeColor="accent1"/>
          <w:kern w:val="0"/>
          <w:szCs w:val="21"/>
        </w:rPr>
        <w:t>0/1</w:t>
      </w:r>
      <w:r w:rsidR="008310EF">
        <w:rPr>
          <w:rFonts w:ascii="Calibri" w:hAnsi="Calibri" w:cs="Calibri" w:hint="eastAsia"/>
          <w:color w:val="4472C4" w:themeColor="accent1"/>
          <w:kern w:val="0"/>
          <w:szCs w:val="21"/>
        </w:rPr>
        <w:t>接口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。</w:t>
      </w:r>
    </w:p>
    <w:p w14:paraId="61B387C4" w14:textId="6477C293" w:rsidR="005D365F" w:rsidRDefault="008310EF" w:rsidP="008310EF">
      <w:pPr>
        <w:autoSpaceDE w:val="0"/>
        <w:autoSpaceDN w:val="0"/>
        <w:adjustRightInd w:val="0"/>
        <w:ind w:leftChars="200" w:left="4080" w:hangingChars="1500" w:hanging="3600"/>
        <w:jc w:val="left"/>
        <w:rPr>
          <w:rFonts w:ascii="Calibri" w:hAnsi="Calibri" w:cs="Calibri" w:hint="eastAsia"/>
          <w:color w:val="4472C4" w:themeColor="accent1"/>
          <w:kern w:val="0"/>
          <w:szCs w:val="21"/>
        </w:rPr>
      </w:pPr>
      <w:r>
        <w:rPr>
          <w:rFonts w:ascii="Calibri" w:hAnsi="Calibri" w:cs="Calibri" w:hint="eastAsia"/>
          <w:color w:val="4472C4" w:themeColor="accent1"/>
          <w:kern w:val="0"/>
          <w:szCs w:val="21"/>
        </w:rPr>
        <w:t>R</w:t>
      </w:r>
      <w:r>
        <w:rPr>
          <w:rFonts w:ascii="Calibri" w:hAnsi="Calibri" w:cs="Calibri"/>
          <w:color w:val="4472C4" w:themeColor="accent1"/>
          <w:kern w:val="0"/>
          <w:szCs w:val="21"/>
        </w:rPr>
        <w:t>A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用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Se</w:t>
      </w:r>
      <w:r>
        <w:rPr>
          <w:rFonts w:ascii="Calibri" w:hAnsi="Calibri" w:cs="Calibri"/>
          <w:color w:val="4472C4" w:themeColor="accent1"/>
          <w:kern w:val="0"/>
          <w:szCs w:val="21"/>
        </w:rPr>
        <w:t>rial DCE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连接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R</w:t>
      </w:r>
      <w:r>
        <w:rPr>
          <w:rFonts w:ascii="Calibri" w:hAnsi="Calibri" w:cs="Calibri"/>
          <w:color w:val="4472C4" w:themeColor="accent1"/>
          <w:kern w:val="0"/>
          <w:szCs w:val="21"/>
        </w:rPr>
        <w:t>A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和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R</w:t>
      </w:r>
      <w:r>
        <w:rPr>
          <w:rFonts w:ascii="Calibri" w:hAnsi="Calibri" w:cs="Calibri"/>
          <w:color w:val="4472C4" w:themeColor="accent1"/>
          <w:kern w:val="0"/>
          <w:szCs w:val="21"/>
        </w:rPr>
        <w:t>B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的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Se</w:t>
      </w:r>
      <w:r>
        <w:rPr>
          <w:rFonts w:ascii="Calibri" w:hAnsi="Calibri" w:cs="Calibri"/>
          <w:color w:val="4472C4" w:themeColor="accent1"/>
          <w:kern w:val="0"/>
          <w:szCs w:val="21"/>
        </w:rPr>
        <w:t>rial0/1</w:t>
      </w:r>
      <w:r w:rsidR="00881D18">
        <w:rPr>
          <w:rFonts w:ascii="Calibri" w:hAnsi="Calibri" w:cs="Calibri" w:hint="eastAsia"/>
          <w:color w:val="4472C4" w:themeColor="accent1"/>
          <w:kern w:val="0"/>
          <w:szCs w:val="21"/>
        </w:rPr>
        <w:t>串口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。</w:t>
      </w:r>
    </w:p>
    <w:p w14:paraId="764FDF4F" w14:textId="6976917A" w:rsidR="00D656FB" w:rsidRDefault="00D656FB" w:rsidP="00DC7034">
      <w:pPr>
        <w:autoSpaceDE w:val="0"/>
        <w:autoSpaceDN w:val="0"/>
        <w:adjustRightInd w:val="0"/>
        <w:ind w:leftChars="200" w:left="4080" w:hangingChars="1500" w:hanging="3600"/>
        <w:jc w:val="left"/>
        <w:rPr>
          <w:rFonts w:ascii="Calibri" w:hAnsi="Calibri" w:cs="Calibri"/>
          <w:color w:val="4472C4" w:themeColor="accent1"/>
          <w:kern w:val="0"/>
          <w:szCs w:val="21"/>
        </w:rPr>
      </w:pPr>
      <w:r>
        <w:rPr>
          <w:rFonts w:ascii="Calibri" w:hAnsi="Calibri" w:cs="Calibri" w:hint="eastAsia"/>
          <w:color w:val="4472C4" w:themeColor="accent1"/>
          <w:kern w:val="0"/>
          <w:szCs w:val="21"/>
        </w:rPr>
        <w:t>P</w:t>
      </w:r>
      <w:r>
        <w:rPr>
          <w:rFonts w:ascii="Calibri" w:hAnsi="Calibri" w:cs="Calibri"/>
          <w:color w:val="4472C4" w:themeColor="accent1"/>
          <w:kern w:val="0"/>
          <w:szCs w:val="21"/>
        </w:rPr>
        <w:t>C1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使用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Console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线</w:t>
      </w:r>
      <w:r w:rsidR="008310EF">
        <w:rPr>
          <w:rFonts w:ascii="Calibri" w:hAnsi="Calibri" w:cs="Calibri" w:hint="eastAsia"/>
          <w:color w:val="4472C4" w:themeColor="accent1"/>
          <w:kern w:val="0"/>
          <w:szCs w:val="21"/>
        </w:rPr>
        <w:t>，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从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R</w:t>
      </w:r>
      <w:r>
        <w:rPr>
          <w:rFonts w:ascii="Calibri" w:hAnsi="Calibri" w:cs="Calibri"/>
          <w:color w:val="4472C4" w:themeColor="accent1"/>
          <w:kern w:val="0"/>
          <w:szCs w:val="21"/>
        </w:rPr>
        <w:t>S232</w:t>
      </w:r>
      <w:r w:rsidR="008310EF">
        <w:rPr>
          <w:rFonts w:ascii="Calibri" w:hAnsi="Calibri" w:cs="Calibri" w:hint="eastAsia"/>
          <w:color w:val="4472C4" w:themeColor="accent1"/>
          <w:kern w:val="0"/>
          <w:szCs w:val="21"/>
        </w:rPr>
        <w:t>端口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连接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R</w:t>
      </w:r>
      <w:r>
        <w:rPr>
          <w:rFonts w:ascii="Calibri" w:hAnsi="Calibri" w:cs="Calibri"/>
          <w:color w:val="4472C4" w:themeColor="accent1"/>
          <w:kern w:val="0"/>
          <w:szCs w:val="21"/>
        </w:rPr>
        <w:t>A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的</w:t>
      </w:r>
      <w:r>
        <w:rPr>
          <w:rFonts w:ascii="Calibri" w:hAnsi="Calibri" w:cs="Calibri"/>
          <w:color w:val="4472C4" w:themeColor="accent1"/>
          <w:kern w:val="0"/>
          <w:szCs w:val="21"/>
        </w:rPr>
        <w:t>C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onsole</w:t>
      </w:r>
      <w:r w:rsidR="008310EF">
        <w:rPr>
          <w:rFonts w:ascii="Calibri" w:hAnsi="Calibri" w:cs="Calibri" w:hint="eastAsia"/>
          <w:color w:val="4472C4" w:themeColor="accent1"/>
          <w:kern w:val="0"/>
          <w:szCs w:val="21"/>
        </w:rPr>
        <w:t>端口</w:t>
      </w:r>
      <w:r w:rsidR="001C221E">
        <w:rPr>
          <w:rFonts w:ascii="Calibri" w:hAnsi="Calibri" w:cs="Calibri" w:hint="eastAsia"/>
          <w:color w:val="4472C4" w:themeColor="accent1"/>
          <w:kern w:val="0"/>
          <w:szCs w:val="21"/>
        </w:rPr>
        <w:t>。</w:t>
      </w:r>
    </w:p>
    <w:p w14:paraId="04B7DB27" w14:textId="13AE77A1" w:rsidR="001C221E" w:rsidRDefault="001C221E" w:rsidP="00DC7034">
      <w:pPr>
        <w:autoSpaceDE w:val="0"/>
        <w:autoSpaceDN w:val="0"/>
        <w:adjustRightInd w:val="0"/>
        <w:ind w:leftChars="200" w:left="4080" w:hangingChars="1500" w:hanging="3600"/>
        <w:jc w:val="left"/>
        <w:rPr>
          <w:rFonts w:ascii="Calibri" w:hAnsi="Calibri" w:cs="Calibri" w:hint="eastAsia"/>
          <w:color w:val="4472C4" w:themeColor="accent1"/>
          <w:kern w:val="0"/>
          <w:szCs w:val="21"/>
        </w:rPr>
      </w:pPr>
      <w:r>
        <w:rPr>
          <w:rFonts w:ascii="Calibri" w:hAnsi="Calibri" w:cs="Calibri" w:hint="eastAsia"/>
          <w:color w:val="4472C4" w:themeColor="accent1"/>
          <w:kern w:val="0"/>
          <w:szCs w:val="21"/>
        </w:rPr>
        <w:t>P</w:t>
      </w:r>
      <w:r>
        <w:rPr>
          <w:rFonts w:ascii="Calibri" w:hAnsi="Calibri" w:cs="Calibri"/>
          <w:color w:val="4472C4" w:themeColor="accent1"/>
          <w:kern w:val="0"/>
          <w:szCs w:val="21"/>
        </w:rPr>
        <w:t>C1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使用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Copper</w:t>
      </w:r>
      <w:r>
        <w:rPr>
          <w:rFonts w:ascii="Calibri" w:hAnsi="Calibri" w:cs="Calibri"/>
          <w:color w:val="4472C4" w:themeColor="accent1"/>
          <w:kern w:val="0"/>
          <w:szCs w:val="21"/>
        </w:rPr>
        <w:t xml:space="preserve"> Cross-Over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线连接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P</w:t>
      </w:r>
      <w:r>
        <w:rPr>
          <w:rFonts w:ascii="Calibri" w:hAnsi="Calibri" w:cs="Calibri"/>
          <w:color w:val="4472C4" w:themeColor="accent1"/>
          <w:kern w:val="0"/>
          <w:szCs w:val="21"/>
        </w:rPr>
        <w:t>C</w:t>
      </w:r>
      <w:r>
        <w:rPr>
          <w:rFonts w:ascii="Calibri" w:hAnsi="Calibri" w:cs="Calibri"/>
          <w:color w:val="4472C4" w:themeColor="accent1"/>
          <w:kern w:val="0"/>
          <w:szCs w:val="21"/>
        </w:rPr>
        <w:t>1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和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R</w:t>
      </w:r>
      <w:r>
        <w:rPr>
          <w:rFonts w:ascii="Calibri" w:hAnsi="Calibri" w:cs="Calibri"/>
          <w:color w:val="4472C4" w:themeColor="accent1"/>
          <w:kern w:val="0"/>
          <w:szCs w:val="21"/>
        </w:rPr>
        <w:t>B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的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Fast</w:t>
      </w:r>
      <w:r>
        <w:rPr>
          <w:rFonts w:ascii="Calibri" w:hAnsi="Calibri" w:cs="Calibri"/>
          <w:color w:val="4472C4" w:themeColor="accent1"/>
          <w:kern w:val="0"/>
          <w:szCs w:val="21"/>
        </w:rPr>
        <w:t>Ethernet0/0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端口。</w:t>
      </w:r>
    </w:p>
    <w:p w14:paraId="3950E922" w14:textId="49090BA2" w:rsidR="00D656FB" w:rsidRDefault="00D656FB" w:rsidP="008310EF">
      <w:pPr>
        <w:autoSpaceDE w:val="0"/>
        <w:autoSpaceDN w:val="0"/>
        <w:adjustRightInd w:val="0"/>
        <w:ind w:leftChars="200" w:left="4080" w:hangingChars="1500" w:hanging="3600"/>
        <w:jc w:val="left"/>
        <w:rPr>
          <w:rFonts w:ascii="Calibri" w:hAnsi="Calibri" w:cs="Calibri" w:hint="eastAsia"/>
          <w:color w:val="4472C4" w:themeColor="accent1"/>
          <w:kern w:val="0"/>
          <w:szCs w:val="21"/>
        </w:rPr>
      </w:pPr>
      <w:r>
        <w:rPr>
          <w:rFonts w:ascii="Calibri" w:hAnsi="Calibri" w:cs="Calibri" w:hint="eastAsia"/>
          <w:color w:val="4472C4" w:themeColor="accent1"/>
          <w:kern w:val="0"/>
          <w:szCs w:val="21"/>
        </w:rPr>
        <w:t>P</w:t>
      </w:r>
      <w:r>
        <w:rPr>
          <w:rFonts w:ascii="Calibri" w:hAnsi="Calibri" w:cs="Calibri"/>
          <w:color w:val="4472C4" w:themeColor="accent1"/>
          <w:kern w:val="0"/>
          <w:szCs w:val="21"/>
        </w:rPr>
        <w:t>C2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使用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Copper</w:t>
      </w:r>
      <w:r>
        <w:rPr>
          <w:rFonts w:ascii="Calibri" w:hAnsi="Calibri" w:cs="Calibri"/>
          <w:color w:val="4472C4" w:themeColor="accent1"/>
          <w:kern w:val="0"/>
          <w:szCs w:val="21"/>
        </w:rPr>
        <w:t xml:space="preserve"> Cross-Over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线连接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P</w:t>
      </w:r>
      <w:r>
        <w:rPr>
          <w:rFonts w:ascii="Calibri" w:hAnsi="Calibri" w:cs="Calibri"/>
          <w:color w:val="4472C4" w:themeColor="accent1"/>
          <w:kern w:val="0"/>
          <w:szCs w:val="21"/>
        </w:rPr>
        <w:t>C2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和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R</w:t>
      </w:r>
      <w:r>
        <w:rPr>
          <w:rFonts w:ascii="Calibri" w:hAnsi="Calibri" w:cs="Calibri"/>
          <w:color w:val="4472C4" w:themeColor="accent1"/>
          <w:kern w:val="0"/>
          <w:szCs w:val="21"/>
        </w:rPr>
        <w:t>B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的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Fast</w:t>
      </w:r>
      <w:r>
        <w:rPr>
          <w:rFonts w:ascii="Calibri" w:hAnsi="Calibri" w:cs="Calibri"/>
          <w:color w:val="4472C4" w:themeColor="accent1"/>
          <w:kern w:val="0"/>
          <w:szCs w:val="21"/>
        </w:rPr>
        <w:t>Ethernet0/0</w:t>
      </w:r>
      <w:r w:rsidR="008310EF">
        <w:rPr>
          <w:rFonts w:ascii="Calibri" w:hAnsi="Calibri" w:cs="Calibri" w:hint="eastAsia"/>
          <w:color w:val="4472C4" w:themeColor="accent1"/>
          <w:kern w:val="0"/>
          <w:szCs w:val="21"/>
        </w:rPr>
        <w:t>端口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。</w:t>
      </w:r>
    </w:p>
    <w:p w14:paraId="2C318CAD" w14:textId="77777777" w:rsidR="00D656FB" w:rsidRDefault="00D656FB" w:rsidP="00DC7034">
      <w:pPr>
        <w:autoSpaceDE w:val="0"/>
        <w:autoSpaceDN w:val="0"/>
        <w:adjustRightInd w:val="0"/>
        <w:ind w:leftChars="200" w:left="4080" w:hangingChars="1500" w:hanging="3600"/>
        <w:jc w:val="left"/>
        <w:rPr>
          <w:rFonts w:ascii="Calibri" w:hAnsi="Calibri" w:cs="Calibri" w:hint="eastAsia"/>
          <w:color w:val="4472C4" w:themeColor="accent1"/>
          <w:kern w:val="0"/>
          <w:szCs w:val="21"/>
        </w:rPr>
      </w:pPr>
    </w:p>
    <w:p w14:paraId="7B7F1093" w14:textId="56CF70A6" w:rsidR="00DC7034" w:rsidRDefault="00DC7034" w:rsidP="00DC7034">
      <w:pPr>
        <w:autoSpaceDE w:val="0"/>
        <w:autoSpaceDN w:val="0"/>
        <w:adjustRightInd w:val="0"/>
        <w:ind w:leftChars="200" w:left="4094" w:hangingChars="1500" w:hanging="3614"/>
        <w:jc w:val="left"/>
        <w:rPr>
          <w:rFonts w:ascii="Calibri" w:hAnsi="Calibri" w:cs="Calibri"/>
          <w:color w:val="4472C4" w:themeColor="accent1"/>
          <w:kern w:val="0"/>
          <w:szCs w:val="21"/>
        </w:rPr>
      </w:pPr>
      <w:r w:rsidRPr="00871643">
        <w:rPr>
          <w:rFonts w:ascii="Calibri" w:hAnsi="Calibri" w:cs="Calibri" w:hint="eastAsia"/>
          <w:b/>
          <w:bCs/>
          <w:color w:val="4472C4" w:themeColor="accent1"/>
          <w:kern w:val="0"/>
          <w:szCs w:val="21"/>
        </w:rPr>
        <w:t>R</w:t>
      </w:r>
      <w:r w:rsidRPr="00871643">
        <w:rPr>
          <w:rFonts w:ascii="Calibri" w:hAnsi="Calibri" w:cs="Calibri"/>
          <w:b/>
          <w:bCs/>
          <w:color w:val="4472C4" w:themeColor="accent1"/>
          <w:kern w:val="0"/>
          <w:szCs w:val="21"/>
        </w:rPr>
        <w:t>A</w:t>
      </w:r>
      <w:r w:rsidRPr="00871643">
        <w:rPr>
          <w:rFonts w:ascii="Calibri" w:hAnsi="Calibri" w:cs="Calibri" w:hint="eastAsia"/>
          <w:b/>
          <w:bCs/>
          <w:color w:val="4472C4" w:themeColor="accent1"/>
          <w:kern w:val="0"/>
          <w:szCs w:val="21"/>
        </w:rPr>
        <w:t>：</w:t>
      </w:r>
      <w:r w:rsidR="00D656FB">
        <w:rPr>
          <w:rFonts w:ascii="Calibri" w:hAnsi="Calibri" w:cs="Calibri" w:hint="eastAsia"/>
          <w:color w:val="4472C4" w:themeColor="accent1"/>
          <w:kern w:val="0"/>
          <w:szCs w:val="21"/>
        </w:rPr>
        <w:t>Fast</w:t>
      </w:r>
      <w:r w:rsidR="00D656FB">
        <w:rPr>
          <w:rFonts w:ascii="Calibri" w:hAnsi="Calibri" w:cs="Calibri"/>
          <w:color w:val="4472C4" w:themeColor="accent1"/>
          <w:kern w:val="0"/>
          <w:szCs w:val="21"/>
        </w:rPr>
        <w:t>Ethernet0/0  IP</w:t>
      </w:r>
      <w:r w:rsidR="00D656FB">
        <w:rPr>
          <w:rFonts w:ascii="Calibri" w:hAnsi="Calibri" w:cs="Calibri" w:hint="eastAsia"/>
          <w:color w:val="4472C4" w:themeColor="accent1"/>
          <w:kern w:val="0"/>
          <w:szCs w:val="21"/>
        </w:rPr>
        <w:t>：</w:t>
      </w:r>
      <w:r w:rsidR="00D656FB" w:rsidRPr="00D656FB">
        <w:rPr>
          <w:rFonts w:ascii="Calibri" w:hAnsi="Calibri" w:cs="Calibri"/>
          <w:color w:val="4472C4" w:themeColor="accent1"/>
          <w:kern w:val="0"/>
          <w:szCs w:val="21"/>
        </w:rPr>
        <w:t>192.168.1.1</w:t>
      </w:r>
      <w:r w:rsidR="00D656FB">
        <w:rPr>
          <w:rFonts w:ascii="Calibri" w:hAnsi="Calibri" w:cs="Calibri"/>
          <w:color w:val="4472C4" w:themeColor="accent1"/>
          <w:kern w:val="0"/>
          <w:szCs w:val="21"/>
        </w:rPr>
        <w:t xml:space="preserve">  S</w:t>
      </w:r>
      <w:r w:rsidR="00D656FB">
        <w:rPr>
          <w:rFonts w:ascii="Calibri" w:hAnsi="Calibri" w:cs="Calibri" w:hint="eastAsia"/>
          <w:color w:val="4472C4" w:themeColor="accent1"/>
          <w:kern w:val="0"/>
          <w:szCs w:val="21"/>
        </w:rPr>
        <w:t>ub</w:t>
      </w:r>
      <w:r w:rsidR="00D656FB">
        <w:rPr>
          <w:rFonts w:ascii="Calibri" w:hAnsi="Calibri" w:cs="Calibri"/>
          <w:color w:val="4472C4" w:themeColor="accent1"/>
          <w:kern w:val="0"/>
          <w:szCs w:val="21"/>
        </w:rPr>
        <w:t>net Mask</w:t>
      </w:r>
      <w:r w:rsidR="00D656FB">
        <w:rPr>
          <w:rFonts w:ascii="Calibri" w:hAnsi="Calibri" w:cs="Calibri" w:hint="eastAsia"/>
          <w:color w:val="4472C4" w:themeColor="accent1"/>
          <w:kern w:val="0"/>
          <w:szCs w:val="21"/>
        </w:rPr>
        <w:t>：</w:t>
      </w:r>
      <w:r w:rsidR="00D656FB" w:rsidRPr="00D656FB">
        <w:rPr>
          <w:rFonts w:ascii="Calibri" w:hAnsi="Calibri" w:cs="Calibri"/>
          <w:color w:val="4472C4" w:themeColor="accent1"/>
          <w:kern w:val="0"/>
          <w:szCs w:val="21"/>
        </w:rPr>
        <w:t>255.255.255.0</w:t>
      </w:r>
    </w:p>
    <w:p w14:paraId="7BE670A5" w14:textId="77777777" w:rsidR="001C221E" w:rsidRDefault="00D656FB" w:rsidP="001C221E">
      <w:pPr>
        <w:autoSpaceDE w:val="0"/>
        <w:autoSpaceDN w:val="0"/>
        <w:adjustRightInd w:val="0"/>
        <w:ind w:leftChars="200" w:left="4080" w:hangingChars="1500" w:hanging="3600"/>
        <w:jc w:val="left"/>
        <w:rPr>
          <w:rFonts w:ascii="Calibri" w:hAnsi="Calibri" w:cs="Calibri"/>
          <w:color w:val="4472C4" w:themeColor="accent1"/>
          <w:kern w:val="0"/>
          <w:szCs w:val="21"/>
        </w:rPr>
      </w:pPr>
      <w:r>
        <w:rPr>
          <w:rFonts w:ascii="Calibri" w:hAnsi="Calibri" w:cs="Calibri"/>
          <w:color w:val="4472C4" w:themeColor="accent1"/>
          <w:kern w:val="0"/>
          <w:szCs w:val="21"/>
        </w:rPr>
        <w:t xml:space="preserve">    S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erial</w:t>
      </w:r>
      <w:r>
        <w:rPr>
          <w:rFonts w:ascii="Calibri" w:hAnsi="Calibri" w:cs="Calibri"/>
          <w:color w:val="4472C4" w:themeColor="accent1"/>
          <w:kern w:val="0"/>
          <w:szCs w:val="21"/>
        </w:rPr>
        <w:t>0/1  IP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：</w:t>
      </w:r>
      <w:r w:rsidRPr="00D656FB">
        <w:rPr>
          <w:rFonts w:ascii="Calibri" w:hAnsi="Calibri" w:cs="Calibri"/>
          <w:color w:val="4472C4" w:themeColor="accent1"/>
          <w:kern w:val="0"/>
          <w:szCs w:val="21"/>
        </w:rPr>
        <w:t>172.159.1.1</w:t>
      </w:r>
      <w:r>
        <w:rPr>
          <w:rFonts w:ascii="Calibri" w:hAnsi="Calibri" w:cs="Calibri"/>
          <w:color w:val="4472C4" w:themeColor="accent1"/>
          <w:kern w:val="0"/>
          <w:szCs w:val="21"/>
        </w:rPr>
        <w:t xml:space="preserve">  S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ubnet</w:t>
      </w:r>
      <w:r>
        <w:rPr>
          <w:rFonts w:ascii="Calibri" w:hAnsi="Calibri" w:cs="Calibri"/>
          <w:color w:val="4472C4" w:themeColor="accent1"/>
          <w:kern w:val="0"/>
          <w:szCs w:val="21"/>
        </w:rPr>
        <w:t xml:space="preserve"> Mask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：</w:t>
      </w:r>
      <w:r w:rsidRPr="00D656FB">
        <w:rPr>
          <w:rFonts w:ascii="Calibri" w:hAnsi="Calibri" w:cs="Calibri"/>
          <w:color w:val="4472C4" w:themeColor="accent1"/>
          <w:kern w:val="0"/>
          <w:szCs w:val="21"/>
        </w:rPr>
        <w:t>255.255.255.0</w:t>
      </w:r>
    </w:p>
    <w:p w14:paraId="1C6E1A88" w14:textId="13FA1438" w:rsidR="00871643" w:rsidRDefault="00871643" w:rsidP="001C221E">
      <w:pPr>
        <w:autoSpaceDE w:val="0"/>
        <w:autoSpaceDN w:val="0"/>
        <w:adjustRightInd w:val="0"/>
        <w:jc w:val="center"/>
        <w:rPr>
          <w:rFonts w:ascii="Calibri" w:hAnsi="Calibri" w:cs="Calibri" w:hint="eastAsia"/>
          <w:color w:val="4472C4" w:themeColor="accent1"/>
          <w:kern w:val="0"/>
          <w:szCs w:val="21"/>
        </w:rPr>
      </w:pPr>
      <w:r>
        <w:rPr>
          <w:noProof/>
        </w:rPr>
        <w:drawing>
          <wp:inline distT="0" distB="0" distL="0" distR="0" wp14:anchorId="4AF9EE12" wp14:editId="68E23185">
            <wp:extent cx="5274310" cy="7105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F9E5" w14:textId="360B3D6F" w:rsidR="008310EF" w:rsidRDefault="007F7133" w:rsidP="008310EF">
      <w:pPr>
        <w:autoSpaceDE w:val="0"/>
        <w:autoSpaceDN w:val="0"/>
        <w:adjustRightInd w:val="0"/>
        <w:ind w:leftChars="200" w:left="4094" w:hangingChars="1500" w:hanging="3614"/>
        <w:jc w:val="left"/>
        <w:rPr>
          <w:rFonts w:ascii="Calibri" w:hAnsi="Calibri" w:cs="Calibri"/>
          <w:color w:val="4472C4" w:themeColor="accent1"/>
          <w:kern w:val="0"/>
          <w:szCs w:val="21"/>
        </w:rPr>
      </w:pPr>
      <w:r w:rsidRPr="00871643">
        <w:rPr>
          <w:rFonts w:ascii="Calibri" w:hAnsi="Calibri" w:cs="Calibri" w:hint="eastAsia"/>
          <w:b/>
          <w:bCs/>
          <w:color w:val="4472C4" w:themeColor="accent1"/>
          <w:kern w:val="0"/>
          <w:szCs w:val="21"/>
        </w:rPr>
        <w:t>R</w:t>
      </w:r>
      <w:r w:rsidRPr="00871643">
        <w:rPr>
          <w:rFonts w:ascii="Calibri" w:hAnsi="Calibri" w:cs="Calibri"/>
          <w:b/>
          <w:bCs/>
          <w:color w:val="4472C4" w:themeColor="accent1"/>
          <w:kern w:val="0"/>
          <w:szCs w:val="21"/>
        </w:rPr>
        <w:t>B</w:t>
      </w:r>
      <w:r w:rsidRPr="00871643">
        <w:rPr>
          <w:rFonts w:ascii="Calibri" w:hAnsi="Calibri" w:cs="Calibri" w:hint="eastAsia"/>
          <w:b/>
          <w:bCs/>
          <w:color w:val="4472C4" w:themeColor="accent1"/>
          <w:kern w:val="0"/>
          <w:szCs w:val="21"/>
        </w:rPr>
        <w:t>：</w:t>
      </w:r>
      <w:r w:rsidR="008310EF">
        <w:rPr>
          <w:rFonts w:ascii="Calibri" w:hAnsi="Calibri" w:cs="Calibri" w:hint="eastAsia"/>
          <w:color w:val="4472C4" w:themeColor="accent1"/>
          <w:kern w:val="0"/>
          <w:szCs w:val="21"/>
        </w:rPr>
        <w:t>Fast</w:t>
      </w:r>
      <w:r w:rsidR="008310EF">
        <w:rPr>
          <w:rFonts w:ascii="Calibri" w:hAnsi="Calibri" w:cs="Calibri"/>
          <w:color w:val="4472C4" w:themeColor="accent1"/>
          <w:kern w:val="0"/>
          <w:szCs w:val="21"/>
        </w:rPr>
        <w:t>Ethernet0/0  IP</w:t>
      </w:r>
      <w:r w:rsidR="008310EF">
        <w:rPr>
          <w:rFonts w:ascii="Calibri" w:hAnsi="Calibri" w:cs="Calibri" w:hint="eastAsia"/>
          <w:color w:val="4472C4" w:themeColor="accent1"/>
          <w:kern w:val="0"/>
          <w:szCs w:val="21"/>
        </w:rPr>
        <w:t>：</w:t>
      </w:r>
      <w:r w:rsidR="008310EF" w:rsidRPr="008310EF">
        <w:rPr>
          <w:rFonts w:ascii="Calibri" w:hAnsi="Calibri" w:cs="Calibri"/>
          <w:color w:val="4472C4" w:themeColor="accent1"/>
          <w:kern w:val="0"/>
          <w:szCs w:val="21"/>
        </w:rPr>
        <w:t>192.168.1.2</w:t>
      </w:r>
      <w:r w:rsidR="008310EF">
        <w:rPr>
          <w:rFonts w:ascii="Calibri" w:hAnsi="Calibri" w:cs="Calibri"/>
          <w:color w:val="4472C4" w:themeColor="accent1"/>
          <w:kern w:val="0"/>
          <w:szCs w:val="21"/>
        </w:rPr>
        <w:t xml:space="preserve">  S</w:t>
      </w:r>
      <w:r w:rsidR="008310EF">
        <w:rPr>
          <w:rFonts w:ascii="Calibri" w:hAnsi="Calibri" w:cs="Calibri" w:hint="eastAsia"/>
          <w:color w:val="4472C4" w:themeColor="accent1"/>
          <w:kern w:val="0"/>
          <w:szCs w:val="21"/>
        </w:rPr>
        <w:t>ub</w:t>
      </w:r>
      <w:r w:rsidR="008310EF">
        <w:rPr>
          <w:rFonts w:ascii="Calibri" w:hAnsi="Calibri" w:cs="Calibri"/>
          <w:color w:val="4472C4" w:themeColor="accent1"/>
          <w:kern w:val="0"/>
          <w:szCs w:val="21"/>
        </w:rPr>
        <w:t>net Mask</w:t>
      </w:r>
      <w:r w:rsidR="008310EF">
        <w:rPr>
          <w:rFonts w:ascii="Calibri" w:hAnsi="Calibri" w:cs="Calibri" w:hint="eastAsia"/>
          <w:color w:val="4472C4" w:themeColor="accent1"/>
          <w:kern w:val="0"/>
          <w:szCs w:val="21"/>
        </w:rPr>
        <w:t>：</w:t>
      </w:r>
      <w:r w:rsidR="008310EF" w:rsidRPr="00D656FB">
        <w:rPr>
          <w:rFonts w:ascii="Calibri" w:hAnsi="Calibri" w:cs="Calibri"/>
          <w:color w:val="4472C4" w:themeColor="accent1"/>
          <w:kern w:val="0"/>
          <w:szCs w:val="21"/>
        </w:rPr>
        <w:t>255.255.255.0</w:t>
      </w:r>
    </w:p>
    <w:p w14:paraId="18B9711C" w14:textId="77777777" w:rsidR="001C221E" w:rsidRDefault="008310EF" w:rsidP="001C221E">
      <w:pPr>
        <w:autoSpaceDE w:val="0"/>
        <w:autoSpaceDN w:val="0"/>
        <w:adjustRightInd w:val="0"/>
        <w:ind w:leftChars="200" w:left="4080" w:hangingChars="1500" w:hanging="3600"/>
        <w:jc w:val="left"/>
        <w:rPr>
          <w:rFonts w:ascii="Calibri" w:hAnsi="Calibri" w:cs="Calibri"/>
          <w:color w:val="4472C4" w:themeColor="accent1"/>
          <w:kern w:val="0"/>
          <w:szCs w:val="21"/>
        </w:rPr>
      </w:pPr>
      <w:r>
        <w:rPr>
          <w:rFonts w:ascii="Calibri" w:hAnsi="Calibri" w:cs="Calibri"/>
          <w:color w:val="4472C4" w:themeColor="accent1"/>
          <w:kern w:val="0"/>
          <w:szCs w:val="21"/>
        </w:rPr>
        <w:t xml:space="preserve">    S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erial</w:t>
      </w:r>
      <w:r>
        <w:rPr>
          <w:rFonts w:ascii="Calibri" w:hAnsi="Calibri" w:cs="Calibri"/>
          <w:color w:val="4472C4" w:themeColor="accent1"/>
          <w:kern w:val="0"/>
          <w:szCs w:val="21"/>
        </w:rPr>
        <w:t>0/1  IP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：</w:t>
      </w:r>
      <w:r w:rsidRPr="008310EF">
        <w:rPr>
          <w:rFonts w:ascii="Calibri" w:hAnsi="Calibri" w:cs="Calibri"/>
          <w:color w:val="4472C4" w:themeColor="accent1"/>
          <w:kern w:val="0"/>
          <w:szCs w:val="21"/>
        </w:rPr>
        <w:t>192.168.3.1</w:t>
      </w:r>
      <w:r>
        <w:rPr>
          <w:rFonts w:ascii="Calibri" w:hAnsi="Calibri" w:cs="Calibri"/>
          <w:color w:val="4472C4" w:themeColor="accent1"/>
          <w:kern w:val="0"/>
          <w:szCs w:val="21"/>
        </w:rPr>
        <w:t xml:space="preserve">  S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ubnet</w:t>
      </w:r>
      <w:r>
        <w:rPr>
          <w:rFonts w:ascii="Calibri" w:hAnsi="Calibri" w:cs="Calibri"/>
          <w:color w:val="4472C4" w:themeColor="accent1"/>
          <w:kern w:val="0"/>
          <w:szCs w:val="21"/>
        </w:rPr>
        <w:t xml:space="preserve"> Mask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：</w:t>
      </w:r>
      <w:r w:rsidRPr="00D656FB">
        <w:rPr>
          <w:rFonts w:ascii="Calibri" w:hAnsi="Calibri" w:cs="Calibri"/>
          <w:color w:val="4472C4" w:themeColor="accent1"/>
          <w:kern w:val="0"/>
          <w:szCs w:val="21"/>
        </w:rPr>
        <w:t>255.255.255.0</w:t>
      </w:r>
    </w:p>
    <w:p w14:paraId="0C4E887C" w14:textId="0CF41897" w:rsidR="00871643" w:rsidRDefault="00871643" w:rsidP="001C221E">
      <w:pPr>
        <w:autoSpaceDE w:val="0"/>
        <w:autoSpaceDN w:val="0"/>
        <w:adjustRightInd w:val="0"/>
        <w:jc w:val="center"/>
        <w:rPr>
          <w:rFonts w:ascii="Calibri" w:hAnsi="Calibri" w:cs="Calibri"/>
          <w:color w:val="4472C4" w:themeColor="accent1"/>
          <w:kern w:val="0"/>
          <w:szCs w:val="21"/>
        </w:rPr>
      </w:pPr>
      <w:r>
        <w:rPr>
          <w:noProof/>
        </w:rPr>
        <w:drawing>
          <wp:inline distT="0" distB="0" distL="0" distR="0" wp14:anchorId="5BA7C4E5" wp14:editId="47F46490">
            <wp:extent cx="5274310" cy="71056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1BB2" w14:textId="1366F70E" w:rsidR="00244A68" w:rsidRDefault="00244A68" w:rsidP="00244A68">
      <w:pPr>
        <w:autoSpaceDE w:val="0"/>
        <w:autoSpaceDN w:val="0"/>
        <w:adjustRightInd w:val="0"/>
        <w:ind w:firstLine="420"/>
        <w:jc w:val="left"/>
        <w:rPr>
          <w:rFonts w:ascii="Calibri" w:hAnsi="Calibri" w:cs="Calibri"/>
          <w:color w:val="4472C4" w:themeColor="accent1"/>
          <w:kern w:val="0"/>
          <w:szCs w:val="21"/>
        </w:rPr>
      </w:pPr>
      <w:r w:rsidRPr="00244A68">
        <w:rPr>
          <w:rFonts w:ascii="Calibri" w:hAnsi="Calibri" w:cs="Calibri" w:hint="eastAsia"/>
          <w:b/>
          <w:bCs/>
          <w:color w:val="4472C4" w:themeColor="accent1"/>
          <w:kern w:val="0"/>
          <w:szCs w:val="21"/>
        </w:rPr>
        <w:lastRenderedPageBreak/>
        <w:t>R</w:t>
      </w:r>
      <w:r>
        <w:rPr>
          <w:rFonts w:ascii="Calibri" w:hAnsi="Calibri" w:cs="Calibri"/>
          <w:b/>
          <w:bCs/>
          <w:color w:val="4472C4" w:themeColor="accent1"/>
          <w:kern w:val="0"/>
          <w:szCs w:val="21"/>
        </w:rPr>
        <w:t>A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的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R</w:t>
      </w:r>
      <w:r>
        <w:rPr>
          <w:rFonts w:ascii="Calibri" w:hAnsi="Calibri" w:cs="Calibri"/>
          <w:color w:val="4472C4" w:themeColor="accent1"/>
          <w:kern w:val="0"/>
          <w:szCs w:val="21"/>
        </w:rPr>
        <w:t>IP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：</w:t>
      </w:r>
    </w:p>
    <w:p w14:paraId="7702C509" w14:textId="25BAF337" w:rsidR="00244A68" w:rsidRDefault="00244A68" w:rsidP="001C221E">
      <w:pPr>
        <w:autoSpaceDE w:val="0"/>
        <w:autoSpaceDN w:val="0"/>
        <w:adjustRightInd w:val="0"/>
        <w:jc w:val="center"/>
        <w:rPr>
          <w:rFonts w:ascii="Calibri" w:hAnsi="Calibri" w:cs="Calibri"/>
          <w:color w:val="4472C4" w:themeColor="accent1"/>
          <w:kern w:val="0"/>
          <w:szCs w:val="21"/>
        </w:rPr>
      </w:pPr>
      <w:r>
        <w:rPr>
          <w:noProof/>
        </w:rPr>
        <w:drawing>
          <wp:inline distT="0" distB="0" distL="0" distR="0" wp14:anchorId="478AE05A" wp14:editId="76591CB7">
            <wp:extent cx="4457700" cy="280416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9073"/>
                    <a:stretch/>
                  </pic:blipFill>
                  <pic:spPr bwMode="auto">
                    <a:xfrm>
                      <a:off x="0" y="0"/>
                      <a:ext cx="4458086" cy="2804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14C17" w14:textId="77777777" w:rsidR="00244A68" w:rsidRDefault="00244A68" w:rsidP="001C221E">
      <w:pPr>
        <w:autoSpaceDE w:val="0"/>
        <w:autoSpaceDN w:val="0"/>
        <w:adjustRightInd w:val="0"/>
        <w:jc w:val="center"/>
        <w:rPr>
          <w:rFonts w:ascii="Calibri" w:hAnsi="Calibri" w:cs="Calibri" w:hint="eastAsia"/>
          <w:color w:val="4472C4" w:themeColor="accent1"/>
          <w:kern w:val="0"/>
          <w:szCs w:val="21"/>
        </w:rPr>
      </w:pPr>
    </w:p>
    <w:p w14:paraId="6C50F186" w14:textId="2B67CC33" w:rsidR="00244A68" w:rsidRDefault="00244A68" w:rsidP="00244A68">
      <w:pPr>
        <w:autoSpaceDE w:val="0"/>
        <w:autoSpaceDN w:val="0"/>
        <w:adjustRightInd w:val="0"/>
        <w:ind w:firstLine="420"/>
        <w:jc w:val="left"/>
        <w:rPr>
          <w:rFonts w:ascii="Calibri" w:hAnsi="Calibri" w:cs="Calibri" w:hint="eastAsia"/>
          <w:color w:val="4472C4" w:themeColor="accent1"/>
          <w:kern w:val="0"/>
          <w:szCs w:val="21"/>
        </w:rPr>
      </w:pPr>
      <w:r w:rsidRPr="00244A68">
        <w:rPr>
          <w:rFonts w:ascii="Calibri" w:hAnsi="Calibri" w:cs="Calibri" w:hint="eastAsia"/>
          <w:b/>
          <w:bCs/>
          <w:color w:val="4472C4" w:themeColor="accent1"/>
          <w:kern w:val="0"/>
          <w:szCs w:val="21"/>
        </w:rPr>
        <w:t>R</w:t>
      </w:r>
      <w:r>
        <w:rPr>
          <w:rFonts w:ascii="Calibri" w:hAnsi="Calibri" w:cs="Calibri"/>
          <w:b/>
          <w:bCs/>
          <w:color w:val="4472C4" w:themeColor="accent1"/>
          <w:kern w:val="0"/>
          <w:szCs w:val="21"/>
        </w:rPr>
        <w:t>B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的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R</w:t>
      </w:r>
      <w:r>
        <w:rPr>
          <w:rFonts w:ascii="Calibri" w:hAnsi="Calibri" w:cs="Calibri"/>
          <w:color w:val="4472C4" w:themeColor="accent1"/>
          <w:kern w:val="0"/>
          <w:szCs w:val="21"/>
        </w:rPr>
        <w:t>IP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：</w:t>
      </w:r>
    </w:p>
    <w:p w14:paraId="383193D8" w14:textId="3CFB310F" w:rsidR="00244A68" w:rsidRDefault="00244A68" w:rsidP="001C221E">
      <w:pPr>
        <w:autoSpaceDE w:val="0"/>
        <w:autoSpaceDN w:val="0"/>
        <w:adjustRightInd w:val="0"/>
        <w:jc w:val="center"/>
        <w:rPr>
          <w:rFonts w:ascii="Calibri" w:hAnsi="Calibri" w:cs="Calibri"/>
          <w:color w:val="4472C4" w:themeColor="accent1"/>
          <w:kern w:val="0"/>
          <w:szCs w:val="21"/>
        </w:rPr>
      </w:pPr>
      <w:r>
        <w:rPr>
          <w:noProof/>
        </w:rPr>
        <w:drawing>
          <wp:inline distT="0" distB="0" distL="0" distR="0" wp14:anchorId="0546875A" wp14:editId="0FA813BF">
            <wp:extent cx="4457700" cy="275082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0232"/>
                    <a:stretch/>
                  </pic:blipFill>
                  <pic:spPr bwMode="auto">
                    <a:xfrm>
                      <a:off x="0" y="0"/>
                      <a:ext cx="4458086" cy="2751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95E265" w14:textId="77777777" w:rsidR="00244A68" w:rsidRDefault="00244A68">
      <w:pPr>
        <w:rPr>
          <w:rFonts w:ascii="Calibri" w:hAnsi="Calibri" w:cs="Calibri"/>
          <w:color w:val="4472C4" w:themeColor="accent1"/>
          <w:kern w:val="0"/>
          <w:szCs w:val="21"/>
        </w:rPr>
      </w:pPr>
      <w:r>
        <w:rPr>
          <w:rFonts w:ascii="Calibri" w:hAnsi="Calibri" w:cs="Calibri"/>
          <w:color w:val="4472C4" w:themeColor="accent1"/>
          <w:kern w:val="0"/>
          <w:szCs w:val="21"/>
        </w:rPr>
        <w:br w:type="page"/>
      </w:r>
    </w:p>
    <w:p w14:paraId="5EF375CD" w14:textId="2A595BF3" w:rsidR="00244A68" w:rsidRPr="00244A68" w:rsidRDefault="00244A68" w:rsidP="00244A68">
      <w:pPr>
        <w:autoSpaceDE w:val="0"/>
        <w:autoSpaceDN w:val="0"/>
        <w:adjustRightInd w:val="0"/>
        <w:ind w:leftChars="200" w:left="4094" w:hangingChars="1500" w:hanging="3614"/>
        <w:jc w:val="left"/>
        <w:rPr>
          <w:rFonts w:ascii="Calibri" w:hAnsi="Calibri" w:cs="Calibri" w:hint="eastAsia"/>
          <w:b/>
          <w:bCs/>
          <w:color w:val="4472C4" w:themeColor="accent1"/>
          <w:kern w:val="0"/>
          <w:szCs w:val="21"/>
        </w:rPr>
      </w:pPr>
      <w:r w:rsidRPr="00244A68">
        <w:rPr>
          <w:rFonts w:ascii="Calibri" w:hAnsi="Calibri" w:cs="Calibri" w:hint="eastAsia"/>
          <w:b/>
          <w:bCs/>
          <w:color w:val="4472C4" w:themeColor="accent1"/>
          <w:kern w:val="0"/>
          <w:szCs w:val="21"/>
        </w:rPr>
        <w:lastRenderedPageBreak/>
        <w:t>R</w:t>
      </w:r>
      <w:r>
        <w:rPr>
          <w:rFonts w:ascii="Calibri" w:hAnsi="Calibri" w:cs="Calibri"/>
          <w:b/>
          <w:bCs/>
          <w:color w:val="4472C4" w:themeColor="accent1"/>
          <w:kern w:val="0"/>
          <w:szCs w:val="21"/>
        </w:rPr>
        <w:t>A</w:t>
      </w:r>
      <w:r w:rsidRPr="00244A68">
        <w:rPr>
          <w:rFonts w:ascii="Calibri" w:hAnsi="Calibri" w:cs="Calibri" w:hint="eastAsia"/>
          <w:color w:val="4472C4" w:themeColor="accent1"/>
          <w:kern w:val="0"/>
          <w:szCs w:val="21"/>
        </w:rPr>
        <w:t>配置过程</w:t>
      </w:r>
      <w:r w:rsidRPr="00244A68">
        <w:rPr>
          <w:rFonts w:ascii="Calibri" w:hAnsi="Calibri" w:cs="Calibri" w:hint="eastAsia"/>
          <w:color w:val="4472C4" w:themeColor="accent1"/>
          <w:kern w:val="0"/>
          <w:szCs w:val="21"/>
        </w:rPr>
        <w:t>：</w:t>
      </w:r>
    </w:p>
    <w:p w14:paraId="7F227840" w14:textId="77777777" w:rsidR="00DC7034" w:rsidRDefault="00DC7034" w:rsidP="001C221E">
      <w:pPr>
        <w:autoSpaceDE w:val="0"/>
        <w:autoSpaceDN w:val="0"/>
        <w:adjustRightInd w:val="0"/>
        <w:jc w:val="center"/>
        <w:rPr>
          <w:rFonts w:ascii="Calibri" w:hAnsi="Calibri" w:cs="Calibri" w:hint="eastAsia"/>
          <w:kern w:val="0"/>
          <w:szCs w:val="21"/>
        </w:rPr>
      </w:pPr>
      <w:r>
        <w:rPr>
          <w:noProof/>
        </w:rPr>
        <w:drawing>
          <wp:inline distT="0" distB="0" distL="0" distR="0" wp14:anchorId="323E0895" wp14:editId="0626FD7A">
            <wp:extent cx="3901440" cy="402815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3093" cy="404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1FDD" w14:textId="77777777" w:rsidR="00DC7034" w:rsidRDefault="00DC7034" w:rsidP="001C221E">
      <w:pPr>
        <w:autoSpaceDE w:val="0"/>
        <w:autoSpaceDN w:val="0"/>
        <w:adjustRightInd w:val="0"/>
        <w:jc w:val="center"/>
        <w:rPr>
          <w:rFonts w:ascii="Calibri" w:hAnsi="Calibri" w:cs="Calibri" w:hint="eastAsia"/>
          <w:kern w:val="0"/>
          <w:szCs w:val="21"/>
        </w:rPr>
      </w:pPr>
      <w:r>
        <w:rPr>
          <w:noProof/>
        </w:rPr>
        <w:drawing>
          <wp:inline distT="0" distB="0" distL="0" distR="0" wp14:anchorId="64BF8E39" wp14:editId="2C74E91E">
            <wp:extent cx="3889417" cy="40157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7316" cy="402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61CA" w14:textId="77777777" w:rsidR="00DC7034" w:rsidRDefault="00DC7034" w:rsidP="001C221E">
      <w:pPr>
        <w:autoSpaceDE w:val="0"/>
        <w:autoSpaceDN w:val="0"/>
        <w:adjustRightInd w:val="0"/>
        <w:jc w:val="center"/>
        <w:rPr>
          <w:rFonts w:ascii="Calibri" w:hAnsi="Calibri" w:cs="Calibri" w:hint="eastAsia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19CD1E13" wp14:editId="24523E3B">
            <wp:extent cx="3948325" cy="407656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7043" cy="409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8A43" w14:textId="39FCC4A4" w:rsidR="005D365F" w:rsidRPr="005D365F" w:rsidRDefault="00DC7034" w:rsidP="001C221E">
      <w:pPr>
        <w:autoSpaceDE w:val="0"/>
        <w:autoSpaceDN w:val="0"/>
        <w:adjustRightInd w:val="0"/>
        <w:jc w:val="center"/>
        <w:rPr>
          <w:rFonts w:ascii="Calibri" w:hAnsi="Calibri" w:cs="Calibri" w:hint="eastAsia"/>
          <w:kern w:val="0"/>
          <w:szCs w:val="21"/>
        </w:rPr>
      </w:pPr>
      <w:r>
        <w:rPr>
          <w:noProof/>
        </w:rPr>
        <w:drawing>
          <wp:inline distT="0" distB="0" distL="0" distR="0" wp14:anchorId="51E1233A" wp14:editId="192FE923">
            <wp:extent cx="3955224" cy="408368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6206" cy="409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8620" w14:textId="77777777" w:rsidR="005D365F" w:rsidRDefault="005D365F" w:rsidP="005D365F">
      <w:pPr>
        <w:autoSpaceDE w:val="0"/>
        <w:autoSpaceDN w:val="0"/>
        <w:adjustRightInd w:val="0"/>
        <w:ind w:leftChars="200" w:left="4080" w:hangingChars="1500" w:hanging="3600"/>
        <w:jc w:val="left"/>
        <w:rPr>
          <w:rFonts w:ascii="Calibri" w:hAnsi="Calibri" w:cs="Calibri"/>
          <w:color w:val="4472C4" w:themeColor="accent1"/>
          <w:kern w:val="0"/>
          <w:szCs w:val="21"/>
        </w:rPr>
      </w:pPr>
    </w:p>
    <w:p w14:paraId="3DE86980" w14:textId="64A81FC5" w:rsidR="005D365F" w:rsidRPr="00244A68" w:rsidRDefault="005D365F" w:rsidP="005D365F">
      <w:pPr>
        <w:autoSpaceDE w:val="0"/>
        <w:autoSpaceDN w:val="0"/>
        <w:adjustRightInd w:val="0"/>
        <w:ind w:leftChars="200" w:left="4094" w:hangingChars="1500" w:hanging="3614"/>
        <w:jc w:val="left"/>
        <w:rPr>
          <w:rFonts w:ascii="Calibri" w:hAnsi="Calibri" w:cs="Calibri" w:hint="eastAsia"/>
          <w:b/>
          <w:bCs/>
          <w:color w:val="4472C4" w:themeColor="accent1"/>
          <w:kern w:val="0"/>
          <w:szCs w:val="21"/>
        </w:rPr>
      </w:pPr>
      <w:r w:rsidRPr="00244A68">
        <w:rPr>
          <w:rFonts w:ascii="Calibri" w:hAnsi="Calibri" w:cs="Calibri" w:hint="eastAsia"/>
          <w:b/>
          <w:bCs/>
          <w:color w:val="4472C4" w:themeColor="accent1"/>
          <w:kern w:val="0"/>
          <w:szCs w:val="21"/>
        </w:rPr>
        <w:lastRenderedPageBreak/>
        <w:t>R</w:t>
      </w:r>
      <w:r w:rsidRPr="00244A68">
        <w:rPr>
          <w:rFonts w:ascii="Calibri" w:hAnsi="Calibri" w:cs="Calibri"/>
          <w:b/>
          <w:bCs/>
          <w:color w:val="4472C4" w:themeColor="accent1"/>
          <w:kern w:val="0"/>
          <w:szCs w:val="21"/>
        </w:rPr>
        <w:t>B</w:t>
      </w:r>
      <w:r w:rsidR="00244A68" w:rsidRPr="00244A68">
        <w:rPr>
          <w:rFonts w:ascii="Calibri" w:hAnsi="Calibri" w:cs="Calibri" w:hint="eastAsia"/>
          <w:color w:val="4472C4" w:themeColor="accent1"/>
          <w:kern w:val="0"/>
          <w:szCs w:val="21"/>
        </w:rPr>
        <w:t>配置过程：</w:t>
      </w:r>
    </w:p>
    <w:p w14:paraId="1FEEA1A3" w14:textId="59D86A6D" w:rsidR="005D365F" w:rsidRDefault="005D365F" w:rsidP="001C221E">
      <w:pPr>
        <w:autoSpaceDE w:val="0"/>
        <w:autoSpaceDN w:val="0"/>
        <w:adjustRightInd w:val="0"/>
        <w:jc w:val="center"/>
        <w:rPr>
          <w:rFonts w:ascii="Calibri" w:hAnsi="Calibri" w:cs="Calibri"/>
          <w:kern w:val="0"/>
          <w:szCs w:val="21"/>
        </w:rPr>
      </w:pPr>
      <w:r>
        <w:rPr>
          <w:noProof/>
        </w:rPr>
        <w:drawing>
          <wp:inline distT="0" distB="0" distL="0" distR="0" wp14:anchorId="38B8005F" wp14:editId="696F0027">
            <wp:extent cx="3962270" cy="4090960"/>
            <wp:effectExtent l="0" t="0" r="63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2303" cy="412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BFE5" w14:textId="10C936A5" w:rsidR="005D365F" w:rsidRDefault="005D365F" w:rsidP="001C221E">
      <w:pPr>
        <w:autoSpaceDE w:val="0"/>
        <w:autoSpaceDN w:val="0"/>
        <w:adjustRightInd w:val="0"/>
        <w:jc w:val="center"/>
        <w:rPr>
          <w:rFonts w:ascii="Calibri" w:hAnsi="Calibri" w:cs="Calibri" w:hint="eastAsia"/>
          <w:kern w:val="0"/>
          <w:szCs w:val="21"/>
        </w:rPr>
      </w:pPr>
      <w:r>
        <w:rPr>
          <w:noProof/>
        </w:rPr>
        <w:drawing>
          <wp:inline distT="0" distB="0" distL="0" distR="0" wp14:anchorId="12421576" wp14:editId="5D4125B6">
            <wp:extent cx="3947846" cy="407606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1784" cy="409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EB1B" w14:textId="4E4FEF98" w:rsidR="00DC7034" w:rsidRDefault="005D365F" w:rsidP="001C221E">
      <w:pPr>
        <w:autoSpaceDE w:val="0"/>
        <w:autoSpaceDN w:val="0"/>
        <w:adjustRightInd w:val="0"/>
        <w:jc w:val="center"/>
        <w:rPr>
          <w:rFonts w:ascii="Calibri" w:hAnsi="Calibri" w:cs="Calibri"/>
          <w:kern w:val="0"/>
        </w:rPr>
      </w:pPr>
      <w:r>
        <w:rPr>
          <w:noProof/>
        </w:rPr>
        <w:lastRenderedPageBreak/>
        <w:drawing>
          <wp:inline distT="0" distB="0" distL="0" distR="0" wp14:anchorId="7E9E671D" wp14:editId="67592F43">
            <wp:extent cx="3911558" cy="4038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8542" cy="404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673E" w14:textId="4ED1FAC9" w:rsidR="005D365F" w:rsidRDefault="005D365F" w:rsidP="001C221E">
      <w:pPr>
        <w:autoSpaceDE w:val="0"/>
        <w:autoSpaceDN w:val="0"/>
        <w:adjustRightInd w:val="0"/>
        <w:jc w:val="center"/>
        <w:rPr>
          <w:rFonts w:ascii="Calibri" w:hAnsi="Calibri" w:cs="Calibri" w:hint="eastAsia"/>
          <w:kern w:val="0"/>
        </w:rPr>
      </w:pPr>
      <w:r>
        <w:rPr>
          <w:noProof/>
        </w:rPr>
        <w:drawing>
          <wp:inline distT="0" distB="0" distL="0" distR="0" wp14:anchorId="688ED6FF" wp14:editId="530C4B3A">
            <wp:extent cx="3926319" cy="40538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5454" cy="406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14D5" w14:textId="2082AF32" w:rsidR="005D365F" w:rsidRDefault="005D365F" w:rsidP="00B2237E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</w:rPr>
      </w:pPr>
    </w:p>
    <w:p w14:paraId="5087CFA7" w14:textId="57B3C3D8" w:rsidR="001C221E" w:rsidRPr="001C221E" w:rsidRDefault="001C221E" w:rsidP="001C221E">
      <w:pPr>
        <w:autoSpaceDE w:val="0"/>
        <w:autoSpaceDN w:val="0"/>
        <w:adjustRightInd w:val="0"/>
        <w:ind w:leftChars="200" w:left="4094" w:hangingChars="1500" w:hanging="3614"/>
        <w:jc w:val="left"/>
        <w:rPr>
          <w:rFonts w:ascii="Calibri" w:hAnsi="Calibri" w:cs="Calibri"/>
          <w:color w:val="4472C4" w:themeColor="accent1"/>
          <w:kern w:val="0"/>
          <w:szCs w:val="21"/>
        </w:rPr>
      </w:pPr>
      <w:r w:rsidRPr="001C221E">
        <w:rPr>
          <w:rFonts w:ascii="Calibri" w:hAnsi="Calibri" w:cs="Calibri" w:hint="eastAsia"/>
          <w:b/>
          <w:bCs/>
          <w:color w:val="4472C4" w:themeColor="accent1"/>
          <w:kern w:val="0"/>
          <w:szCs w:val="21"/>
        </w:rPr>
        <w:lastRenderedPageBreak/>
        <w:t>P</w:t>
      </w:r>
      <w:r w:rsidRPr="001C221E">
        <w:rPr>
          <w:rFonts w:ascii="Calibri" w:hAnsi="Calibri" w:cs="Calibri"/>
          <w:b/>
          <w:bCs/>
          <w:color w:val="4472C4" w:themeColor="accent1"/>
          <w:kern w:val="0"/>
          <w:szCs w:val="21"/>
        </w:rPr>
        <w:t>C1</w:t>
      </w:r>
      <w:r w:rsidRPr="001C221E">
        <w:rPr>
          <w:rFonts w:ascii="Calibri" w:hAnsi="Calibri" w:cs="Calibri" w:hint="eastAsia"/>
          <w:color w:val="4472C4" w:themeColor="accent1"/>
          <w:kern w:val="0"/>
          <w:szCs w:val="21"/>
        </w:rPr>
        <w:t>配置：</w:t>
      </w:r>
    </w:p>
    <w:p w14:paraId="266D22A4" w14:textId="1F5D8F8D" w:rsidR="001C221E" w:rsidRPr="001C221E" w:rsidRDefault="001C221E" w:rsidP="001C221E">
      <w:pPr>
        <w:autoSpaceDE w:val="0"/>
        <w:autoSpaceDN w:val="0"/>
        <w:adjustRightInd w:val="0"/>
        <w:jc w:val="center"/>
        <w:rPr>
          <w:rFonts w:ascii="Calibri" w:hAnsi="Calibri" w:cs="Calibri"/>
          <w:color w:val="4472C4" w:themeColor="accent1"/>
          <w:kern w:val="0"/>
          <w:szCs w:val="21"/>
        </w:rPr>
      </w:pPr>
      <w:r w:rsidRPr="001C221E">
        <w:rPr>
          <w:rFonts w:ascii="Calibri" w:hAnsi="Calibri" w:cs="Calibri"/>
          <w:color w:val="4472C4" w:themeColor="accent1"/>
          <w:kern w:val="0"/>
          <w:szCs w:val="21"/>
        </w:rPr>
        <w:drawing>
          <wp:inline distT="0" distB="0" distL="0" distR="0" wp14:anchorId="17428026" wp14:editId="1CEF31FE">
            <wp:extent cx="5274310" cy="19075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E97D" w14:textId="229D4B9F" w:rsidR="001C221E" w:rsidRPr="001C221E" w:rsidRDefault="001C221E" w:rsidP="001C221E">
      <w:pPr>
        <w:autoSpaceDE w:val="0"/>
        <w:autoSpaceDN w:val="0"/>
        <w:adjustRightInd w:val="0"/>
        <w:ind w:leftChars="200" w:left="4094" w:hangingChars="1500" w:hanging="3614"/>
        <w:jc w:val="left"/>
        <w:rPr>
          <w:rFonts w:ascii="Calibri" w:hAnsi="Calibri" w:cs="Calibri"/>
          <w:color w:val="4472C4" w:themeColor="accent1"/>
          <w:kern w:val="0"/>
          <w:szCs w:val="21"/>
        </w:rPr>
      </w:pPr>
      <w:r w:rsidRPr="001C221E">
        <w:rPr>
          <w:rFonts w:ascii="Calibri" w:hAnsi="Calibri" w:cs="Calibri" w:hint="eastAsia"/>
          <w:b/>
          <w:bCs/>
          <w:color w:val="4472C4" w:themeColor="accent1"/>
          <w:kern w:val="0"/>
          <w:szCs w:val="21"/>
        </w:rPr>
        <w:t>P</w:t>
      </w:r>
      <w:r w:rsidRPr="001C221E">
        <w:rPr>
          <w:rFonts w:ascii="Calibri" w:hAnsi="Calibri" w:cs="Calibri"/>
          <w:b/>
          <w:bCs/>
          <w:color w:val="4472C4" w:themeColor="accent1"/>
          <w:kern w:val="0"/>
          <w:szCs w:val="21"/>
        </w:rPr>
        <w:t>C2</w:t>
      </w:r>
      <w:r w:rsidRPr="001C221E">
        <w:rPr>
          <w:rFonts w:ascii="Calibri" w:hAnsi="Calibri" w:cs="Calibri" w:hint="eastAsia"/>
          <w:color w:val="4472C4" w:themeColor="accent1"/>
          <w:kern w:val="0"/>
          <w:szCs w:val="21"/>
        </w:rPr>
        <w:t>配置：</w:t>
      </w:r>
    </w:p>
    <w:p w14:paraId="076AD54D" w14:textId="6E68CC47" w:rsidR="001C221E" w:rsidRDefault="001C221E" w:rsidP="001C221E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>
        <w:rPr>
          <w:noProof/>
        </w:rPr>
        <w:drawing>
          <wp:inline distT="0" distB="0" distL="0" distR="0" wp14:anchorId="5EC43A75" wp14:editId="1125B3A0">
            <wp:extent cx="5274310" cy="20066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A0C0" w14:textId="77777777" w:rsidR="001C221E" w:rsidRDefault="001C221E" w:rsidP="001C221E">
      <w:pPr>
        <w:autoSpaceDE w:val="0"/>
        <w:autoSpaceDN w:val="0"/>
        <w:adjustRightInd w:val="0"/>
        <w:ind w:firstLineChars="200" w:firstLine="480"/>
        <w:jc w:val="center"/>
        <w:rPr>
          <w:rFonts w:ascii="Calibri" w:hAnsi="Calibri" w:cs="Calibri" w:hint="eastAsia"/>
          <w:kern w:val="0"/>
        </w:rPr>
      </w:pPr>
    </w:p>
    <w:p w14:paraId="22147A41" w14:textId="77777777" w:rsidR="00B2237E" w:rsidRPr="00B2237E" w:rsidRDefault="00B2237E" w:rsidP="00B2237E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/>
          <w:b/>
          <w:bCs/>
          <w:kern w:val="0"/>
        </w:rPr>
      </w:pPr>
      <w:r w:rsidRPr="00B2237E">
        <w:rPr>
          <w:rFonts w:ascii="Calibri" w:hAnsi="Calibri" w:cs="Calibri" w:hint="eastAsia"/>
          <w:b/>
          <w:bCs/>
          <w:kern w:val="0"/>
        </w:rPr>
        <w:t>配置路由器远程密码</w:t>
      </w:r>
    </w:p>
    <w:p w14:paraId="464480B0" w14:textId="381ED5B0" w:rsidR="00B2237E" w:rsidRPr="00B2237E" w:rsidRDefault="00B2237E" w:rsidP="00B2237E">
      <w:pPr>
        <w:pStyle w:val="a3"/>
        <w:numPr>
          <w:ilvl w:val="1"/>
          <w:numId w:val="10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/>
          <w:kern w:val="0"/>
        </w:rPr>
      </w:pPr>
      <w:r w:rsidRPr="00B2237E">
        <w:rPr>
          <w:rFonts w:ascii="Calibri" w:hAnsi="Calibri" w:cs="Calibri" w:hint="eastAsia"/>
          <w:kern w:val="0"/>
        </w:rPr>
        <w:t>配置路由器远程登录密码</w:t>
      </w:r>
    </w:p>
    <w:p w14:paraId="4D09CB62" w14:textId="77777777" w:rsidR="00B2237E" w:rsidRPr="001C7A35" w:rsidRDefault="00B2237E" w:rsidP="00B2237E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  <w:szCs w:val="21"/>
        </w:rPr>
      </w:pPr>
      <w:r w:rsidRPr="001C7A35">
        <w:rPr>
          <w:rFonts w:ascii="Calibri" w:hAnsi="Calibri" w:cs="Calibri" w:hint="eastAsia"/>
          <w:kern w:val="0"/>
          <w:szCs w:val="21"/>
        </w:rPr>
        <w:t xml:space="preserve">RA(config)#line </w:t>
      </w:r>
      <w:proofErr w:type="spellStart"/>
      <w:r w:rsidRPr="001C7A35">
        <w:rPr>
          <w:rFonts w:ascii="Calibri" w:hAnsi="Calibri" w:cs="Calibri" w:hint="eastAsia"/>
          <w:kern w:val="0"/>
          <w:szCs w:val="21"/>
        </w:rPr>
        <w:t>vty</w:t>
      </w:r>
      <w:proofErr w:type="spellEnd"/>
      <w:r w:rsidRPr="001C7A35">
        <w:rPr>
          <w:rFonts w:ascii="Calibri" w:hAnsi="Calibri" w:cs="Calibri" w:hint="eastAsia"/>
          <w:kern w:val="0"/>
          <w:szCs w:val="21"/>
        </w:rPr>
        <w:t xml:space="preserve"> 0 4   //</w:t>
      </w:r>
      <w:r w:rsidRPr="001C7A35">
        <w:rPr>
          <w:rFonts w:ascii="Calibri" w:hAnsi="Calibri" w:cs="Calibri" w:hint="eastAsia"/>
          <w:kern w:val="0"/>
          <w:szCs w:val="21"/>
        </w:rPr>
        <w:t>进入路由器线路配置模式</w:t>
      </w:r>
    </w:p>
    <w:p w14:paraId="0BCC5A94" w14:textId="77777777" w:rsidR="00B2237E" w:rsidRPr="001C7A35" w:rsidRDefault="00B2237E" w:rsidP="00B2237E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  <w:szCs w:val="21"/>
        </w:rPr>
      </w:pPr>
      <w:r w:rsidRPr="001C7A35">
        <w:rPr>
          <w:rFonts w:ascii="Calibri" w:hAnsi="Calibri" w:cs="Calibri" w:hint="eastAsia"/>
          <w:kern w:val="0"/>
          <w:szCs w:val="21"/>
        </w:rPr>
        <w:t>RA(config-line)#login    //</w:t>
      </w:r>
      <w:r w:rsidRPr="001C7A35">
        <w:rPr>
          <w:rFonts w:ascii="Calibri" w:hAnsi="Calibri" w:cs="Calibri" w:hint="eastAsia"/>
          <w:kern w:val="0"/>
          <w:szCs w:val="21"/>
        </w:rPr>
        <w:t>配置远程登录</w:t>
      </w:r>
    </w:p>
    <w:p w14:paraId="39BB896D" w14:textId="77777777" w:rsidR="00B2237E" w:rsidRPr="001C7A35" w:rsidRDefault="00B2237E" w:rsidP="00B2237E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  <w:szCs w:val="21"/>
        </w:rPr>
      </w:pPr>
      <w:r w:rsidRPr="001C7A35">
        <w:rPr>
          <w:rFonts w:ascii="Calibri" w:hAnsi="Calibri" w:cs="Calibri" w:hint="eastAsia"/>
          <w:kern w:val="0"/>
          <w:szCs w:val="21"/>
        </w:rPr>
        <w:t>RA(config-line)#password star  //</w:t>
      </w:r>
      <w:r w:rsidRPr="001C7A35">
        <w:rPr>
          <w:rFonts w:ascii="Calibri" w:hAnsi="Calibri" w:cs="Calibri" w:hint="eastAsia"/>
          <w:kern w:val="0"/>
          <w:szCs w:val="21"/>
        </w:rPr>
        <w:t>设置远程登录密码为“</w:t>
      </w:r>
      <w:r w:rsidRPr="001C7A35">
        <w:rPr>
          <w:rFonts w:ascii="Calibri" w:hAnsi="Calibri" w:cs="Calibri" w:hint="eastAsia"/>
          <w:kern w:val="0"/>
          <w:szCs w:val="21"/>
        </w:rPr>
        <w:t>star</w:t>
      </w:r>
      <w:r w:rsidRPr="001C7A35">
        <w:rPr>
          <w:rFonts w:ascii="Calibri" w:hAnsi="Calibri" w:cs="Calibri" w:hint="eastAsia"/>
          <w:kern w:val="0"/>
          <w:szCs w:val="21"/>
        </w:rPr>
        <w:t>”</w:t>
      </w:r>
    </w:p>
    <w:p w14:paraId="6A93F422" w14:textId="77777777" w:rsidR="00B2237E" w:rsidRPr="001C7A35" w:rsidRDefault="00B2237E" w:rsidP="00B2237E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  <w:szCs w:val="21"/>
        </w:rPr>
      </w:pPr>
      <w:proofErr w:type="gramStart"/>
      <w:r w:rsidRPr="001C7A35">
        <w:rPr>
          <w:rFonts w:ascii="Calibri" w:hAnsi="Calibri" w:cs="Calibri" w:hint="eastAsia"/>
          <w:kern w:val="0"/>
          <w:szCs w:val="21"/>
        </w:rPr>
        <w:t>RA(</w:t>
      </w:r>
      <w:proofErr w:type="gramEnd"/>
      <w:r w:rsidRPr="001C7A35">
        <w:rPr>
          <w:rFonts w:ascii="Calibri" w:hAnsi="Calibri" w:cs="Calibri" w:hint="eastAsia"/>
          <w:kern w:val="0"/>
          <w:szCs w:val="21"/>
        </w:rPr>
        <w:t>config-line)#end</w:t>
      </w:r>
    </w:p>
    <w:p w14:paraId="7DAC8914" w14:textId="5CBECB37" w:rsidR="00B2237E" w:rsidRDefault="00B2237E" w:rsidP="00B2237E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 w:hint="eastAsia"/>
          <w:kern w:val="0"/>
        </w:rPr>
        <w:t>验证测试：验证</w:t>
      </w:r>
      <w:r>
        <w:rPr>
          <w:rFonts w:ascii="Calibri" w:hAnsi="Calibri" w:cs="Calibri" w:hint="eastAsia"/>
          <w:kern w:val="0"/>
        </w:rPr>
        <w:t>PC1</w:t>
      </w:r>
      <w:r>
        <w:rPr>
          <w:rFonts w:ascii="Calibri" w:hAnsi="Calibri" w:cs="Calibri" w:hint="eastAsia"/>
          <w:kern w:val="0"/>
        </w:rPr>
        <w:t>是否可以通过网线远程登录到路由器上。</w:t>
      </w:r>
    </w:p>
    <w:p w14:paraId="1E86DE9D" w14:textId="3716FA83" w:rsidR="008310EF" w:rsidRDefault="008310EF" w:rsidP="00B2237E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 w:hint="eastAsia"/>
          <w:kern w:val="0"/>
        </w:rPr>
      </w:pPr>
    </w:p>
    <w:p w14:paraId="07954664" w14:textId="7751F95D" w:rsidR="008310EF" w:rsidRDefault="008310EF" w:rsidP="001C221E">
      <w:pPr>
        <w:autoSpaceDE w:val="0"/>
        <w:autoSpaceDN w:val="0"/>
        <w:adjustRightInd w:val="0"/>
        <w:ind w:firstLineChars="200" w:firstLine="480"/>
        <w:jc w:val="center"/>
        <w:rPr>
          <w:rFonts w:ascii="Calibri" w:hAnsi="Calibri" w:cs="Calibri"/>
          <w:kern w:val="0"/>
        </w:rPr>
      </w:pPr>
      <w:r>
        <w:rPr>
          <w:noProof/>
        </w:rPr>
        <w:lastRenderedPageBreak/>
        <w:drawing>
          <wp:inline distT="0" distB="0" distL="0" distR="0" wp14:anchorId="04A89FD0" wp14:editId="10018587">
            <wp:extent cx="4457065" cy="355092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7285" b="15551"/>
                    <a:stretch/>
                  </pic:blipFill>
                  <pic:spPr bwMode="auto">
                    <a:xfrm>
                      <a:off x="0" y="0"/>
                      <a:ext cx="4458086" cy="3551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85D0C" w14:textId="138B9E91" w:rsidR="008310EF" w:rsidRDefault="00A34737" w:rsidP="001C221E">
      <w:pPr>
        <w:autoSpaceDE w:val="0"/>
        <w:autoSpaceDN w:val="0"/>
        <w:adjustRightInd w:val="0"/>
        <w:ind w:firstLineChars="200" w:firstLine="480"/>
        <w:jc w:val="center"/>
        <w:rPr>
          <w:rFonts w:ascii="Calibri" w:hAnsi="Calibri" w:cs="Calibri" w:hint="eastAsia"/>
          <w:kern w:val="0"/>
        </w:rPr>
      </w:pPr>
      <w:r>
        <w:rPr>
          <w:noProof/>
        </w:rPr>
        <w:drawing>
          <wp:inline distT="0" distB="0" distL="0" distR="0" wp14:anchorId="6E4ED486" wp14:editId="35D5D246">
            <wp:extent cx="5274310" cy="4568825"/>
            <wp:effectExtent l="0" t="0" r="254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5702" w14:textId="1331A98C" w:rsidR="001C221E" w:rsidRDefault="001C221E" w:rsidP="001C221E">
      <w:pPr>
        <w:autoSpaceDE w:val="0"/>
        <w:autoSpaceDN w:val="0"/>
        <w:adjustRightInd w:val="0"/>
        <w:ind w:leftChars="200" w:left="4080" w:hangingChars="1500" w:hanging="3600"/>
        <w:jc w:val="left"/>
        <w:rPr>
          <w:rFonts w:ascii="Calibri" w:hAnsi="Calibri" w:cs="Calibri"/>
          <w:color w:val="4472C4" w:themeColor="accent1"/>
          <w:kern w:val="0"/>
          <w:szCs w:val="21"/>
        </w:rPr>
      </w:pPr>
      <w:r w:rsidRPr="001C221E">
        <w:rPr>
          <w:rFonts w:ascii="Calibri" w:hAnsi="Calibri" w:cs="Calibri" w:hint="eastAsia"/>
          <w:color w:val="4472C4" w:themeColor="accent1"/>
          <w:kern w:val="0"/>
          <w:szCs w:val="21"/>
        </w:rPr>
        <w:t>验证</w:t>
      </w:r>
      <w:r w:rsidRPr="001C221E">
        <w:rPr>
          <w:rFonts w:ascii="Calibri" w:hAnsi="Calibri" w:cs="Calibri" w:hint="eastAsia"/>
          <w:color w:val="4472C4" w:themeColor="accent1"/>
          <w:kern w:val="0"/>
          <w:szCs w:val="21"/>
        </w:rPr>
        <w:t>PC1</w:t>
      </w:r>
      <w:r w:rsidRPr="001C221E">
        <w:rPr>
          <w:rFonts w:ascii="Calibri" w:hAnsi="Calibri" w:cs="Calibri" w:hint="eastAsia"/>
          <w:color w:val="4472C4" w:themeColor="accent1"/>
          <w:kern w:val="0"/>
          <w:szCs w:val="21"/>
        </w:rPr>
        <w:t>通过网线远程登录到路由器上</w:t>
      </w:r>
      <w:r w:rsidRPr="001C221E">
        <w:rPr>
          <w:rFonts w:ascii="Calibri" w:hAnsi="Calibri" w:cs="Calibri" w:hint="eastAsia"/>
          <w:color w:val="4472C4" w:themeColor="accent1"/>
          <w:kern w:val="0"/>
          <w:szCs w:val="21"/>
        </w:rPr>
        <w:t>成功。</w:t>
      </w:r>
    </w:p>
    <w:p w14:paraId="0C9BC5C5" w14:textId="77777777" w:rsidR="001C221E" w:rsidRPr="001C221E" w:rsidRDefault="001C221E" w:rsidP="001C221E">
      <w:pPr>
        <w:autoSpaceDE w:val="0"/>
        <w:autoSpaceDN w:val="0"/>
        <w:adjustRightInd w:val="0"/>
        <w:ind w:leftChars="200" w:left="4080" w:hangingChars="1500" w:hanging="3600"/>
        <w:jc w:val="left"/>
        <w:rPr>
          <w:rFonts w:ascii="Calibri" w:hAnsi="Calibri" w:cs="Calibri" w:hint="eastAsia"/>
          <w:color w:val="4472C4" w:themeColor="accent1"/>
          <w:kern w:val="0"/>
          <w:szCs w:val="21"/>
        </w:rPr>
      </w:pPr>
    </w:p>
    <w:p w14:paraId="15EC8140" w14:textId="175D157A" w:rsidR="00B2237E" w:rsidRPr="00B2237E" w:rsidRDefault="00B2237E" w:rsidP="00B2237E">
      <w:pPr>
        <w:pStyle w:val="a3"/>
        <w:numPr>
          <w:ilvl w:val="1"/>
          <w:numId w:val="10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/>
          <w:kern w:val="0"/>
        </w:rPr>
      </w:pPr>
      <w:r w:rsidRPr="00B2237E">
        <w:rPr>
          <w:rFonts w:ascii="Calibri" w:hAnsi="Calibri" w:cs="Calibri" w:hint="eastAsia"/>
          <w:kern w:val="0"/>
        </w:rPr>
        <w:lastRenderedPageBreak/>
        <w:t>配置路由器特权模式密码</w:t>
      </w:r>
    </w:p>
    <w:p w14:paraId="2D2740FA" w14:textId="77777777" w:rsidR="00B2237E" w:rsidRPr="001C7A35" w:rsidRDefault="00B2237E" w:rsidP="00B2237E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  <w:szCs w:val="21"/>
        </w:rPr>
      </w:pPr>
      <w:r w:rsidRPr="001C7A35">
        <w:rPr>
          <w:rFonts w:ascii="Calibri" w:hAnsi="Calibri" w:cs="Calibri" w:hint="eastAsia"/>
          <w:kern w:val="0"/>
          <w:szCs w:val="21"/>
        </w:rPr>
        <w:t xml:space="preserve">RA(config)#enable secret </w:t>
      </w:r>
      <w:proofErr w:type="spellStart"/>
      <w:r w:rsidRPr="001C7A35">
        <w:rPr>
          <w:rFonts w:ascii="Calibri" w:hAnsi="Calibri" w:cs="Calibri" w:hint="eastAsia"/>
          <w:kern w:val="0"/>
          <w:szCs w:val="21"/>
        </w:rPr>
        <w:t>abc</w:t>
      </w:r>
      <w:proofErr w:type="spellEnd"/>
      <w:r w:rsidRPr="001C7A35">
        <w:rPr>
          <w:rFonts w:ascii="Calibri" w:hAnsi="Calibri" w:cs="Calibri" w:hint="eastAsia"/>
          <w:kern w:val="0"/>
          <w:szCs w:val="21"/>
        </w:rPr>
        <w:t xml:space="preserve">   //</w:t>
      </w:r>
      <w:r w:rsidRPr="001C7A35">
        <w:rPr>
          <w:rFonts w:ascii="Calibri" w:hAnsi="Calibri" w:cs="Calibri" w:hint="eastAsia"/>
          <w:kern w:val="0"/>
          <w:szCs w:val="21"/>
        </w:rPr>
        <w:t>设置路由器特权模式，密码为“</w:t>
      </w:r>
      <w:proofErr w:type="spellStart"/>
      <w:r w:rsidRPr="001C7A35">
        <w:rPr>
          <w:rFonts w:ascii="Calibri" w:hAnsi="Calibri" w:cs="Calibri" w:hint="eastAsia"/>
          <w:kern w:val="0"/>
          <w:szCs w:val="21"/>
        </w:rPr>
        <w:t>abc</w:t>
      </w:r>
      <w:proofErr w:type="spellEnd"/>
      <w:r w:rsidRPr="001C7A35">
        <w:rPr>
          <w:rFonts w:ascii="Calibri" w:hAnsi="Calibri" w:cs="Calibri" w:hint="eastAsia"/>
          <w:kern w:val="0"/>
          <w:szCs w:val="21"/>
        </w:rPr>
        <w:t>”</w:t>
      </w:r>
    </w:p>
    <w:p w14:paraId="55F490A9" w14:textId="77777777" w:rsidR="00B2237E" w:rsidRPr="001C7A35" w:rsidRDefault="00B2237E" w:rsidP="00B2237E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  <w:szCs w:val="21"/>
        </w:rPr>
      </w:pPr>
      <w:r w:rsidRPr="001C7A35">
        <w:rPr>
          <w:rFonts w:ascii="Calibri" w:hAnsi="Calibri" w:cs="Calibri" w:hint="eastAsia"/>
          <w:kern w:val="0"/>
          <w:szCs w:val="21"/>
        </w:rPr>
        <w:t>RA(config)#enable password star  //</w:t>
      </w:r>
      <w:r w:rsidRPr="001C7A35">
        <w:rPr>
          <w:rFonts w:ascii="Calibri" w:hAnsi="Calibri" w:cs="Calibri" w:hint="eastAsia"/>
          <w:kern w:val="0"/>
          <w:szCs w:val="21"/>
        </w:rPr>
        <w:t>设置路由器特权模式，明文密码为“</w:t>
      </w:r>
      <w:r w:rsidRPr="001C7A35">
        <w:rPr>
          <w:rFonts w:ascii="Calibri" w:hAnsi="Calibri" w:cs="Calibri" w:hint="eastAsia"/>
          <w:kern w:val="0"/>
          <w:szCs w:val="21"/>
        </w:rPr>
        <w:t>star</w:t>
      </w:r>
      <w:r w:rsidRPr="001C7A35">
        <w:rPr>
          <w:rFonts w:ascii="Calibri" w:hAnsi="Calibri" w:cs="Calibri" w:hint="eastAsia"/>
          <w:kern w:val="0"/>
          <w:szCs w:val="21"/>
        </w:rPr>
        <w:t>”</w:t>
      </w:r>
    </w:p>
    <w:p w14:paraId="225E7512" w14:textId="1BE5A165" w:rsidR="00B2237E" w:rsidRDefault="00B2237E" w:rsidP="00B2237E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 w:hint="eastAsia"/>
          <w:kern w:val="0"/>
        </w:rPr>
        <w:t>验证测试：验证</w:t>
      </w:r>
      <w:r>
        <w:rPr>
          <w:rFonts w:ascii="Calibri" w:hAnsi="Calibri" w:cs="Calibri" w:hint="eastAsia"/>
          <w:kern w:val="0"/>
        </w:rPr>
        <w:t>PC1</w:t>
      </w:r>
      <w:r>
        <w:rPr>
          <w:rFonts w:ascii="Calibri" w:hAnsi="Calibri" w:cs="Calibri" w:hint="eastAsia"/>
          <w:kern w:val="0"/>
        </w:rPr>
        <w:t>通过网线远程登录到路由器上后，是否可以进入特权模式。对比</w:t>
      </w:r>
      <w:r>
        <w:rPr>
          <w:rFonts w:ascii="Calibri" w:hAnsi="Calibri" w:cs="Calibri" w:hint="eastAsia"/>
          <w:kern w:val="0"/>
        </w:rPr>
        <w:t>secret</w:t>
      </w:r>
      <w:r>
        <w:rPr>
          <w:rFonts w:ascii="Calibri" w:hAnsi="Calibri" w:cs="Calibri" w:hint="eastAsia"/>
          <w:kern w:val="0"/>
        </w:rPr>
        <w:t>密码和</w:t>
      </w:r>
      <w:r>
        <w:rPr>
          <w:rFonts w:ascii="Calibri" w:hAnsi="Calibri" w:cs="Calibri" w:hint="eastAsia"/>
          <w:kern w:val="0"/>
        </w:rPr>
        <w:t>password</w:t>
      </w:r>
      <w:r>
        <w:rPr>
          <w:rFonts w:ascii="Calibri" w:hAnsi="Calibri" w:cs="Calibri" w:hint="eastAsia"/>
          <w:kern w:val="0"/>
        </w:rPr>
        <w:t>密码，有什么不同？</w:t>
      </w:r>
    </w:p>
    <w:p w14:paraId="536D5843" w14:textId="77777777" w:rsidR="0041362F" w:rsidRDefault="0041362F" w:rsidP="00B2237E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 w:hint="eastAsia"/>
          <w:kern w:val="0"/>
        </w:rPr>
      </w:pPr>
    </w:p>
    <w:p w14:paraId="34C480E8" w14:textId="3F4946BF" w:rsidR="005E3323" w:rsidRDefault="002A16B4" w:rsidP="0041362F">
      <w:pPr>
        <w:autoSpaceDE w:val="0"/>
        <w:autoSpaceDN w:val="0"/>
        <w:adjustRightInd w:val="0"/>
        <w:jc w:val="center"/>
        <w:rPr>
          <w:rFonts w:ascii="Calibri" w:hAnsi="Calibri" w:cs="Calibri"/>
          <w:kern w:val="0"/>
        </w:rPr>
      </w:pPr>
      <w:r>
        <w:rPr>
          <w:noProof/>
        </w:rPr>
        <w:drawing>
          <wp:inline distT="0" distB="0" distL="0" distR="0" wp14:anchorId="16F1BC08" wp14:editId="5DA8482C">
            <wp:extent cx="4458086" cy="4602879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460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EFFD" w14:textId="66C4DE55" w:rsidR="002A16B4" w:rsidRDefault="00A34737" w:rsidP="00A34737">
      <w:pPr>
        <w:autoSpaceDE w:val="0"/>
        <w:autoSpaceDN w:val="0"/>
        <w:adjustRightInd w:val="0"/>
        <w:jc w:val="center"/>
        <w:rPr>
          <w:rFonts w:ascii="Calibri" w:hAnsi="Calibri" w:cs="Calibri" w:hint="eastAsia"/>
          <w:kern w:val="0"/>
        </w:rPr>
      </w:pPr>
      <w:r>
        <w:rPr>
          <w:noProof/>
        </w:rPr>
        <w:lastRenderedPageBreak/>
        <w:drawing>
          <wp:inline distT="0" distB="0" distL="0" distR="0" wp14:anchorId="29925406" wp14:editId="278B8CAD">
            <wp:extent cx="5274310" cy="4568825"/>
            <wp:effectExtent l="0" t="0" r="254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F2B0" w14:textId="77777777" w:rsidR="00BD2894" w:rsidRDefault="0041362F" w:rsidP="0041362F">
      <w:pPr>
        <w:autoSpaceDE w:val="0"/>
        <w:autoSpaceDN w:val="0"/>
        <w:adjustRightInd w:val="0"/>
        <w:ind w:leftChars="23" w:left="55" w:firstLine="365"/>
        <w:jc w:val="left"/>
        <w:rPr>
          <w:rFonts w:ascii="Calibri" w:hAnsi="Calibri" w:cs="Calibri"/>
          <w:color w:val="4472C4" w:themeColor="accent1"/>
          <w:kern w:val="0"/>
          <w:szCs w:val="21"/>
        </w:rPr>
      </w:pPr>
      <w:r w:rsidRPr="0041362F">
        <w:rPr>
          <w:rFonts w:ascii="Calibri" w:hAnsi="Calibri" w:cs="Calibri" w:hint="eastAsia"/>
          <w:color w:val="4472C4" w:themeColor="accent1"/>
          <w:kern w:val="0"/>
          <w:szCs w:val="21"/>
        </w:rPr>
        <w:t>可以进入特权模式。</w:t>
      </w:r>
    </w:p>
    <w:p w14:paraId="2E5F8C10" w14:textId="77777777" w:rsidR="00BD2894" w:rsidRDefault="0041362F" w:rsidP="00BD2894">
      <w:pPr>
        <w:autoSpaceDE w:val="0"/>
        <w:autoSpaceDN w:val="0"/>
        <w:adjustRightInd w:val="0"/>
        <w:ind w:leftChars="23" w:left="55" w:firstLine="365"/>
        <w:jc w:val="left"/>
        <w:rPr>
          <w:rFonts w:ascii="Calibri" w:hAnsi="Calibri" w:cs="Calibri"/>
          <w:color w:val="4472C4" w:themeColor="accent1"/>
          <w:kern w:val="0"/>
          <w:szCs w:val="21"/>
        </w:rPr>
      </w:pPr>
      <w:r w:rsidRPr="0041362F">
        <w:rPr>
          <w:rFonts w:ascii="Calibri" w:hAnsi="Calibri" w:cs="Calibri" w:hint="eastAsia"/>
          <w:color w:val="4472C4" w:themeColor="accent1"/>
          <w:kern w:val="0"/>
          <w:szCs w:val="21"/>
        </w:rPr>
        <w:t>对比</w:t>
      </w:r>
      <w:r w:rsidRPr="0041362F">
        <w:rPr>
          <w:rFonts w:ascii="Calibri" w:hAnsi="Calibri" w:cs="Calibri" w:hint="eastAsia"/>
          <w:color w:val="4472C4" w:themeColor="accent1"/>
          <w:kern w:val="0"/>
          <w:szCs w:val="21"/>
        </w:rPr>
        <w:t>secret</w:t>
      </w:r>
      <w:r w:rsidRPr="0041362F">
        <w:rPr>
          <w:rFonts w:ascii="Calibri" w:hAnsi="Calibri" w:cs="Calibri" w:hint="eastAsia"/>
          <w:color w:val="4472C4" w:themeColor="accent1"/>
          <w:kern w:val="0"/>
          <w:szCs w:val="21"/>
        </w:rPr>
        <w:t>密码和</w:t>
      </w:r>
      <w:r w:rsidRPr="0041362F">
        <w:rPr>
          <w:rFonts w:ascii="Calibri" w:hAnsi="Calibri" w:cs="Calibri" w:hint="eastAsia"/>
          <w:color w:val="4472C4" w:themeColor="accent1"/>
          <w:kern w:val="0"/>
          <w:szCs w:val="21"/>
        </w:rPr>
        <w:t>password</w:t>
      </w:r>
      <w:r w:rsidRPr="0041362F">
        <w:rPr>
          <w:rFonts w:ascii="Calibri" w:hAnsi="Calibri" w:cs="Calibri" w:hint="eastAsia"/>
          <w:color w:val="4472C4" w:themeColor="accent1"/>
          <w:kern w:val="0"/>
          <w:szCs w:val="21"/>
        </w:rPr>
        <w:t>密码，</w:t>
      </w:r>
      <w:r w:rsidR="00BD2894">
        <w:rPr>
          <w:rFonts w:ascii="Calibri" w:hAnsi="Calibri" w:cs="Calibri" w:hint="eastAsia"/>
          <w:color w:val="4472C4" w:themeColor="accent1"/>
          <w:kern w:val="0"/>
          <w:szCs w:val="21"/>
        </w:rPr>
        <w:t>有以下区别：</w:t>
      </w:r>
    </w:p>
    <w:p w14:paraId="7A2EC47E" w14:textId="1AD2A9F4" w:rsidR="00BD2894" w:rsidRDefault="00BD2894" w:rsidP="00BD2894">
      <w:pPr>
        <w:autoSpaceDE w:val="0"/>
        <w:autoSpaceDN w:val="0"/>
        <w:adjustRightInd w:val="0"/>
        <w:ind w:leftChars="23" w:left="55" w:firstLine="365"/>
        <w:jc w:val="left"/>
        <w:rPr>
          <w:rFonts w:ascii="Calibri" w:hAnsi="Calibri" w:cs="Calibri"/>
          <w:color w:val="4472C4" w:themeColor="accent1"/>
          <w:kern w:val="0"/>
          <w:szCs w:val="21"/>
        </w:rPr>
      </w:pPr>
      <w:r>
        <w:rPr>
          <w:rFonts w:ascii="Calibri" w:hAnsi="Calibri" w:cs="Calibri" w:hint="eastAsia"/>
          <w:color w:val="4472C4" w:themeColor="accent1"/>
          <w:kern w:val="0"/>
          <w:szCs w:val="21"/>
        </w:rPr>
        <w:t>①安全性方面：</w:t>
      </w:r>
      <w:r w:rsidR="0041362F" w:rsidRPr="0041362F">
        <w:rPr>
          <w:rFonts w:ascii="Calibri" w:hAnsi="Calibri" w:cs="Calibri" w:hint="eastAsia"/>
          <w:color w:val="4472C4" w:themeColor="accent1"/>
          <w:kern w:val="0"/>
          <w:szCs w:val="21"/>
        </w:rPr>
        <w:t>前者</w:t>
      </w:r>
      <w:r w:rsidR="0041362F" w:rsidRPr="0041362F">
        <w:rPr>
          <w:rFonts w:ascii="Calibri" w:hAnsi="Calibri" w:cs="Calibri" w:hint="eastAsia"/>
          <w:color w:val="4472C4" w:themeColor="accent1"/>
          <w:kern w:val="0"/>
          <w:szCs w:val="21"/>
        </w:rPr>
        <w:t>被加密存储</w:t>
      </w:r>
      <w:r w:rsidR="00A34737">
        <w:rPr>
          <w:rFonts w:ascii="Calibri" w:hAnsi="Calibri" w:cs="Calibri" w:hint="eastAsia"/>
          <w:color w:val="4472C4" w:themeColor="accent1"/>
          <w:kern w:val="0"/>
          <w:szCs w:val="21"/>
        </w:rPr>
        <w:t>（</w:t>
      </w:r>
      <w:r w:rsidR="00A34737">
        <w:rPr>
          <w:rFonts w:ascii="Calibri" w:hAnsi="Calibri" w:cs="Calibri" w:hint="eastAsia"/>
          <w:color w:val="4472C4" w:themeColor="accent1"/>
          <w:kern w:val="0"/>
          <w:szCs w:val="21"/>
        </w:rPr>
        <w:t>MD</w:t>
      </w:r>
      <w:r w:rsidR="00A34737">
        <w:rPr>
          <w:rFonts w:ascii="Calibri" w:hAnsi="Calibri" w:cs="Calibri"/>
          <w:color w:val="4472C4" w:themeColor="accent1"/>
          <w:kern w:val="0"/>
          <w:szCs w:val="21"/>
        </w:rPr>
        <w:t>5</w:t>
      </w:r>
      <w:r w:rsidR="00A34737">
        <w:rPr>
          <w:rFonts w:ascii="Calibri" w:hAnsi="Calibri" w:cs="Calibri" w:hint="eastAsia"/>
          <w:color w:val="4472C4" w:themeColor="accent1"/>
          <w:kern w:val="0"/>
          <w:szCs w:val="21"/>
        </w:rPr>
        <w:t>加密）</w:t>
      </w:r>
      <w:r w:rsidR="0041362F" w:rsidRPr="0041362F">
        <w:rPr>
          <w:rFonts w:ascii="Calibri" w:hAnsi="Calibri" w:cs="Calibri" w:hint="eastAsia"/>
          <w:color w:val="4472C4" w:themeColor="accent1"/>
          <w:kern w:val="0"/>
          <w:szCs w:val="21"/>
        </w:rPr>
        <w:t>，安全性较强，后者则未被加密</w:t>
      </w:r>
      <w:r w:rsidR="00A34737">
        <w:rPr>
          <w:rFonts w:ascii="Calibri" w:hAnsi="Calibri" w:cs="Calibri" w:hint="eastAsia"/>
          <w:color w:val="4472C4" w:themeColor="accent1"/>
          <w:kern w:val="0"/>
          <w:szCs w:val="21"/>
        </w:rPr>
        <w:t>，是明文密码</w:t>
      </w:r>
      <w:r w:rsidR="0041362F" w:rsidRPr="0041362F">
        <w:rPr>
          <w:rFonts w:ascii="Calibri" w:hAnsi="Calibri" w:cs="Calibri" w:hint="eastAsia"/>
          <w:color w:val="4472C4" w:themeColor="accent1"/>
          <w:kern w:val="0"/>
          <w:szCs w:val="21"/>
        </w:rPr>
        <w:t>，安全性较差。</w:t>
      </w:r>
    </w:p>
    <w:p w14:paraId="50E8F23E" w14:textId="108BC742" w:rsidR="00BD2894" w:rsidRDefault="00BD2894" w:rsidP="00244A68">
      <w:pPr>
        <w:autoSpaceDE w:val="0"/>
        <w:autoSpaceDN w:val="0"/>
        <w:adjustRightInd w:val="0"/>
        <w:ind w:leftChars="23" w:left="55" w:firstLine="365"/>
        <w:jc w:val="left"/>
        <w:rPr>
          <w:rFonts w:ascii="Calibri" w:hAnsi="Calibri" w:cs="Calibri"/>
          <w:color w:val="4472C4" w:themeColor="accent1"/>
          <w:kern w:val="0"/>
          <w:szCs w:val="21"/>
        </w:rPr>
      </w:pPr>
      <w:r>
        <w:rPr>
          <w:rFonts w:ascii="Calibri" w:hAnsi="Calibri" w:cs="Calibri" w:hint="eastAsia"/>
          <w:color w:val="4472C4" w:themeColor="accent1"/>
          <w:kern w:val="0"/>
          <w:szCs w:val="21"/>
        </w:rPr>
        <w:t>②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secret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等级更高。</w:t>
      </w:r>
      <w:r w:rsidR="00A34737" w:rsidRPr="00A34737">
        <w:rPr>
          <w:rFonts w:ascii="Calibri" w:hAnsi="Calibri" w:cs="Calibri"/>
          <w:color w:val="4472C4" w:themeColor="accent1"/>
          <w:kern w:val="0"/>
          <w:szCs w:val="21"/>
        </w:rPr>
        <w:t>当同时设置了</w:t>
      </w:r>
      <w:r w:rsidR="00A34737" w:rsidRPr="00A34737">
        <w:rPr>
          <w:rFonts w:ascii="Calibri" w:hAnsi="Calibri" w:cs="Calibri"/>
          <w:color w:val="4472C4" w:themeColor="accent1"/>
          <w:kern w:val="0"/>
          <w:szCs w:val="21"/>
        </w:rPr>
        <w:t>enable password +</w:t>
      </w:r>
      <w:r w:rsidR="00A34737" w:rsidRPr="00A34737">
        <w:rPr>
          <w:rFonts w:ascii="Calibri" w:hAnsi="Calibri" w:cs="Calibri"/>
          <w:color w:val="4472C4" w:themeColor="accent1"/>
          <w:kern w:val="0"/>
          <w:szCs w:val="21"/>
        </w:rPr>
        <w:t>密码和</w:t>
      </w:r>
      <w:r w:rsidR="00A34737" w:rsidRPr="00A34737">
        <w:rPr>
          <w:rFonts w:ascii="Calibri" w:hAnsi="Calibri" w:cs="Calibri"/>
          <w:color w:val="4472C4" w:themeColor="accent1"/>
          <w:kern w:val="0"/>
          <w:szCs w:val="21"/>
        </w:rPr>
        <w:t>enable secret+</w:t>
      </w:r>
      <w:r w:rsidR="00A34737" w:rsidRPr="00A34737">
        <w:rPr>
          <w:rFonts w:ascii="Calibri" w:hAnsi="Calibri" w:cs="Calibri"/>
          <w:color w:val="4472C4" w:themeColor="accent1"/>
          <w:kern w:val="0"/>
          <w:szCs w:val="21"/>
        </w:rPr>
        <w:t>密码时，</w:t>
      </w:r>
      <w:r w:rsidR="00A34737" w:rsidRPr="00A34737">
        <w:rPr>
          <w:rFonts w:ascii="Calibri" w:hAnsi="Calibri" w:cs="Calibri"/>
          <w:color w:val="4472C4" w:themeColor="accent1"/>
          <w:kern w:val="0"/>
          <w:szCs w:val="21"/>
        </w:rPr>
        <w:t>enable secret</w:t>
      </w:r>
      <w:r w:rsidR="00A34737" w:rsidRPr="00A34737">
        <w:rPr>
          <w:rFonts w:ascii="Calibri" w:hAnsi="Calibri" w:cs="Calibri"/>
          <w:color w:val="4472C4" w:themeColor="accent1"/>
          <w:kern w:val="0"/>
          <w:szCs w:val="21"/>
        </w:rPr>
        <w:t>的密码会取代</w:t>
      </w:r>
      <w:r w:rsidR="00A34737" w:rsidRPr="00A34737">
        <w:rPr>
          <w:rFonts w:ascii="Calibri" w:hAnsi="Calibri" w:cs="Calibri"/>
          <w:color w:val="4472C4" w:themeColor="accent1"/>
          <w:kern w:val="0"/>
          <w:szCs w:val="21"/>
        </w:rPr>
        <w:t>enable password</w:t>
      </w:r>
      <w:r w:rsidR="00A34737" w:rsidRPr="00A34737">
        <w:rPr>
          <w:rFonts w:ascii="Calibri" w:hAnsi="Calibri" w:cs="Calibri"/>
          <w:color w:val="4472C4" w:themeColor="accent1"/>
          <w:kern w:val="0"/>
          <w:szCs w:val="21"/>
        </w:rPr>
        <w:t>的密码。</w:t>
      </w:r>
    </w:p>
    <w:p w14:paraId="5D67FB54" w14:textId="77777777" w:rsidR="00244A68" w:rsidRPr="00BD2894" w:rsidRDefault="00244A68" w:rsidP="00244A68">
      <w:pPr>
        <w:autoSpaceDE w:val="0"/>
        <w:autoSpaceDN w:val="0"/>
        <w:adjustRightInd w:val="0"/>
        <w:ind w:leftChars="23" w:left="55" w:firstLine="365"/>
        <w:jc w:val="left"/>
        <w:rPr>
          <w:rFonts w:ascii="Calibri" w:hAnsi="Calibri" w:cs="Calibri" w:hint="eastAsia"/>
          <w:color w:val="4472C4" w:themeColor="accent1"/>
          <w:kern w:val="0"/>
          <w:szCs w:val="21"/>
        </w:rPr>
      </w:pPr>
    </w:p>
    <w:p w14:paraId="2D14008C" w14:textId="77777777" w:rsidR="00B2237E" w:rsidRPr="00EC2451" w:rsidRDefault="00B2237E" w:rsidP="00B2237E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8"/>
          <w:szCs w:val="28"/>
        </w:rPr>
      </w:pPr>
      <w:r w:rsidRPr="00EC2451">
        <w:rPr>
          <w:rFonts w:ascii="宋体" w:cs="宋体" w:hint="eastAsia"/>
          <w:b/>
          <w:kern w:val="0"/>
          <w:sz w:val="28"/>
          <w:szCs w:val="28"/>
        </w:rPr>
        <w:t>五、实验要求</w:t>
      </w:r>
    </w:p>
    <w:p w14:paraId="7365CF9A" w14:textId="77777777" w:rsidR="00B2237E" w:rsidRPr="00B320A7" w:rsidRDefault="00B2237E" w:rsidP="00B2237E">
      <w:pPr>
        <w:ind w:firstLineChars="200" w:firstLine="480"/>
        <w:rPr>
          <w:rFonts w:cs="Calibri"/>
        </w:rPr>
      </w:pPr>
      <w:r w:rsidRPr="00B320A7">
        <w:rPr>
          <w:rFonts w:cs="Calibri"/>
        </w:rPr>
        <w:t>1</w:t>
      </w:r>
      <w:r w:rsidRPr="00B320A7">
        <w:rPr>
          <w:rFonts w:cs="Calibri" w:hint="eastAsia"/>
        </w:rPr>
        <w:t>．学生必须认真阅读实验指导书，了解实验的目的和原理，明确本次实验中所用实验方法、使用的仪器、需要注意的问题等，</w:t>
      </w:r>
    </w:p>
    <w:p w14:paraId="23DA317F" w14:textId="77777777" w:rsidR="00B2237E" w:rsidRPr="00B320A7" w:rsidRDefault="00B2237E" w:rsidP="00B2237E">
      <w:pPr>
        <w:ind w:firstLineChars="200" w:firstLine="480"/>
        <w:rPr>
          <w:rFonts w:cs="Calibri"/>
        </w:rPr>
      </w:pPr>
      <w:r w:rsidRPr="00B320A7">
        <w:rPr>
          <w:rFonts w:cs="Calibri"/>
        </w:rPr>
        <w:t>2</w:t>
      </w:r>
      <w:r w:rsidRPr="00B320A7">
        <w:rPr>
          <w:rFonts w:cs="Calibri" w:hint="eastAsia"/>
        </w:rPr>
        <w:t>．学生必须认真听取老师对本实训的指导讲授，掌握基本知识。</w:t>
      </w:r>
    </w:p>
    <w:p w14:paraId="04A99401" w14:textId="77777777" w:rsidR="00B2237E" w:rsidRPr="00B320A7" w:rsidRDefault="00B2237E" w:rsidP="00B2237E">
      <w:pPr>
        <w:ind w:firstLineChars="200" w:firstLine="480"/>
        <w:rPr>
          <w:rFonts w:cs="Calibri"/>
        </w:rPr>
      </w:pPr>
      <w:r w:rsidRPr="00B320A7">
        <w:rPr>
          <w:rFonts w:cs="Calibri"/>
        </w:rPr>
        <w:t>3</w:t>
      </w:r>
      <w:r w:rsidRPr="00B320A7">
        <w:rPr>
          <w:rFonts w:cs="Calibri" w:hint="eastAsia"/>
        </w:rPr>
        <w:t>．掌握基本的路由器配置命令。</w:t>
      </w:r>
    </w:p>
    <w:p w14:paraId="789FAD0C" w14:textId="77777777" w:rsidR="00B2237E" w:rsidRPr="00B320A7" w:rsidRDefault="00B2237E" w:rsidP="00B2237E">
      <w:pPr>
        <w:ind w:firstLineChars="200" w:firstLine="480"/>
        <w:rPr>
          <w:rFonts w:cs="Calibri"/>
        </w:rPr>
      </w:pPr>
      <w:r w:rsidRPr="00B320A7">
        <w:rPr>
          <w:rFonts w:cs="Calibri"/>
        </w:rPr>
        <w:t>4</w:t>
      </w:r>
      <w:r w:rsidRPr="00B320A7">
        <w:rPr>
          <w:rFonts w:cs="Calibri" w:hint="eastAsia"/>
        </w:rPr>
        <w:t>．写出实验报告，内容包括：实验目的、基本原理、实验步骤等内容。</w:t>
      </w:r>
    </w:p>
    <w:p w14:paraId="749AA134" w14:textId="2E56C1D5" w:rsidR="00B2237E" w:rsidRDefault="00B2237E" w:rsidP="00B2237E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8"/>
          <w:szCs w:val="28"/>
        </w:rPr>
      </w:pPr>
      <w:r w:rsidRPr="00EC2451">
        <w:rPr>
          <w:rFonts w:ascii="宋体" w:cs="宋体" w:hint="eastAsia"/>
          <w:b/>
          <w:kern w:val="0"/>
          <w:sz w:val="28"/>
          <w:szCs w:val="28"/>
        </w:rPr>
        <w:lastRenderedPageBreak/>
        <w:t>六、拓展分析及思考</w:t>
      </w:r>
    </w:p>
    <w:p w14:paraId="3F4032BC" w14:textId="0ED6F249" w:rsidR="00A34737" w:rsidRDefault="00BD2894" w:rsidP="00BD2894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/>
          <w:color w:val="4472C4" w:themeColor="accent1"/>
          <w:kern w:val="0"/>
          <w:szCs w:val="21"/>
        </w:rPr>
      </w:pPr>
      <w:r>
        <w:rPr>
          <w:rFonts w:ascii="Calibri" w:hAnsi="Calibri" w:cs="Calibri" w:hint="eastAsia"/>
          <w:color w:val="4472C4" w:themeColor="accent1"/>
          <w:kern w:val="0"/>
          <w:szCs w:val="21"/>
        </w:rPr>
        <w:t>明白了</w:t>
      </w:r>
      <w:r>
        <w:rPr>
          <w:rFonts w:ascii="Calibri" w:hAnsi="Calibri" w:cs="Calibri"/>
          <w:color w:val="4472C4" w:themeColor="accent1"/>
          <w:kern w:val="0"/>
          <w:szCs w:val="21"/>
        </w:rPr>
        <w:t>DCE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串口线和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D</w:t>
      </w:r>
      <w:r>
        <w:rPr>
          <w:rFonts w:ascii="Calibri" w:hAnsi="Calibri" w:cs="Calibri"/>
          <w:color w:val="4472C4" w:themeColor="accent1"/>
          <w:kern w:val="0"/>
          <w:szCs w:val="21"/>
        </w:rPr>
        <w:t>TE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串口</w:t>
      </w:r>
      <w:proofErr w:type="gramStart"/>
      <w:r>
        <w:rPr>
          <w:rFonts w:ascii="Calibri" w:hAnsi="Calibri" w:cs="Calibri" w:hint="eastAsia"/>
          <w:color w:val="4472C4" w:themeColor="accent1"/>
          <w:kern w:val="0"/>
          <w:szCs w:val="21"/>
        </w:rPr>
        <w:t>线</w:t>
      </w:r>
      <w:r w:rsidRPr="00BD2894">
        <w:rPr>
          <w:rFonts w:ascii="Calibri" w:hAnsi="Calibri" w:cs="Calibri" w:hint="eastAsia"/>
          <w:color w:val="4472C4" w:themeColor="accent1"/>
          <w:kern w:val="0"/>
          <w:szCs w:val="21"/>
        </w:rPr>
        <w:t>其实</w:t>
      </w:r>
      <w:proofErr w:type="gramEnd"/>
      <w:r>
        <w:rPr>
          <w:rFonts w:ascii="Calibri" w:hAnsi="Calibri" w:cs="Calibri" w:hint="eastAsia"/>
          <w:color w:val="4472C4" w:themeColor="accent1"/>
          <w:kern w:val="0"/>
          <w:szCs w:val="21"/>
        </w:rPr>
        <w:t>是</w:t>
      </w:r>
      <w:r w:rsidRPr="00BD2894">
        <w:rPr>
          <w:rFonts w:ascii="Calibri" w:hAnsi="Calibri" w:cs="Calibri" w:hint="eastAsia"/>
          <w:color w:val="4472C4" w:themeColor="accent1"/>
          <w:kern w:val="0"/>
          <w:szCs w:val="21"/>
        </w:rPr>
        <w:t>一根线，一端叫做</w:t>
      </w:r>
      <w:r>
        <w:rPr>
          <w:rFonts w:ascii="Calibri" w:hAnsi="Calibri" w:cs="Calibri"/>
          <w:color w:val="4472C4" w:themeColor="accent1"/>
          <w:kern w:val="0"/>
          <w:szCs w:val="21"/>
        </w:rPr>
        <w:t>DCE</w:t>
      </w:r>
      <w:r w:rsidRPr="00BD2894">
        <w:rPr>
          <w:rFonts w:ascii="Calibri" w:hAnsi="Calibri" w:cs="Calibri" w:hint="eastAsia"/>
          <w:color w:val="4472C4" w:themeColor="accent1"/>
          <w:kern w:val="0"/>
          <w:szCs w:val="21"/>
        </w:rPr>
        <w:t>，另一端叫做</w:t>
      </w:r>
      <w:r>
        <w:rPr>
          <w:rFonts w:ascii="Calibri" w:hAnsi="Calibri" w:cs="Calibri"/>
          <w:color w:val="4472C4" w:themeColor="accent1"/>
          <w:kern w:val="0"/>
          <w:szCs w:val="21"/>
        </w:rPr>
        <w:t>DTE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，</w:t>
      </w:r>
      <w:r w:rsidRPr="00BD2894">
        <w:rPr>
          <w:rFonts w:ascii="Calibri" w:hAnsi="Calibri" w:cs="Calibri" w:hint="eastAsia"/>
          <w:color w:val="4472C4" w:themeColor="accent1"/>
          <w:kern w:val="0"/>
          <w:szCs w:val="21"/>
        </w:rPr>
        <w:t>只是先后的区别。选择</w:t>
      </w:r>
      <w:r>
        <w:rPr>
          <w:rFonts w:ascii="Calibri" w:hAnsi="Calibri" w:cs="Calibri"/>
          <w:color w:val="4472C4" w:themeColor="accent1"/>
          <w:kern w:val="0"/>
          <w:szCs w:val="21"/>
        </w:rPr>
        <w:t>DCE</w:t>
      </w:r>
      <w:r w:rsidRPr="00BD2894">
        <w:rPr>
          <w:rFonts w:ascii="Calibri" w:hAnsi="Calibri" w:cs="Calibri" w:hint="eastAsia"/>
          <w:color w:val="4472C4" w:themeColor="accent1"/>
          <w:kern w:val="0"/>
          <w:szCs w:val="21"/>
        </w:rPr>
        <w:t>线缆，先点的那端是</w:t>
      </w:r>
      <w:r>
        <w:rPr>
          <w:rFonts w:ascii="Calibri" w:hAnsi="Calibri" w:cs="Calibri"/>
          <w:color w:val="4472C4" w:themeColor="accent1"/>
          <w:kern w:val="0"/>
          <w:szCs w:val="21"/>
        </w:rPr>
        <w:t>DCE</w:t>
      </w:r>
      <w:r w:rsidRPr="00BD2894">
        <w:rPr>
          <w:rFonts w:ascii="Calibri" w:hAnsi="Calibri" w:cs="Calibri" w:hint="eastAsia"/>
          <w:color w:val="4472C4" w:themeColor="accent1"/>
          <w:kern w:val="0"/>
          <w:szCs w:val="21"/>
        </w:rPr>
        <w:t>，后连的是</w:t>
      </w:r>
      <w:r>
        <w:rPr>
          <w:rFonts w:ascii="Calibri" w:hAnsi="Calibri" w:cs="Calibri"/>
          <w:color w:val="4472C4" w:themeColor="accent1"/>
          <w:kern w:val="0"/>
          <w:szCs w:val="21"/>
        </w:rPr>
        <w:t>DTE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。</w:t>
      </w:r>
      <w:r w:rsidRPr="00BD2894">
        <w:rPr>
          <w:rFonts w:ascii="Calibri" w:hAnsi="Calibri" w:cs="Calibri" w:hint="eastAsia"/>
          <w:color w:val="4472C4" w:themeColor="accent1"/>
          <w:kern w:val="0"/>
          <w:szCs w:val="21"/>
        </w:rPr>
        <w:t>选</w:t>
      </w:r>
      <w:r>
        <w:rPr>
          <w:rFonts w:ascii="Calibri" w:hAnsi="Calibri" w:cs="Calibri"/>
          <w:color w:val="4472C4" w:themeColor="accent1"/>
          <w:kern w:val="0"/>
          <w:szCs w:val="21"/>
        </w:rPr>
        <w:t>DTE</w:t>
      </w:r>
      <w:r w:rsidRPr="00BD2894">
        <w:rPr>
          <w:rFonts w:ascii="Calibri" w:hAnsi="Calibri" w:cs="Calibri" w:hint="eastAsia"/>
          <w:color w:val="4472C4" w:themeColor="accent1"/>
          <w:kern w:val="0"/>
          <w:szCs w:val="21"/>
        </w:rPr>
        <w:t>线缆，先点的那端是</w:t>
      </w:r>
      <w:r>
        <w:rPr>
          <w:rFonts w:ascii="Calibri" w:hAnsi="Calibri" w:cs="Calibri"/>
          <w:color w:val="4472C4" w:themeColor="accent1"/>
          <w:kern w:val="0"/>
          <w:szCs w:val="21"/>
        </w:rPr>
        <w:t>DTE</w:t>
      </w:r>
      <w:r w:rsidRPr="00BD2894">
        <w:rPr>
          <w:rFonts w:ascii="Calibri" w:hAnsi="Calibri" w:cs="Calibri" w:hint="eastAsia"/>
          <w:color w:val="4472C4" w:themeColor="accent1"/>
          <w:kern w:val="0"/>
          <w:szCs w:val="21"/>
        </w:rPr>
        <w:t>，后面的是</w:t>
      </w:r>
      <w:r>
        <w:rPr>
          <w:rFonts w:ascii="Calibri" w:hAnsi="Calibri" w:cs="Calibri"/>
          <w:color w:val="4472C4" w:themeColor="accent1"/>
          <w:kern w:val="0"/>
          <w:szCs w:val="21"/>
        </w:rPr>
        <w:t>DCE</w:t>
      </w:r>
      <w:r w:rsidRPr="00BD2894">
        <w:rPr>
          <w:rFonts w:ascii="Calibri" w:hAnsi="Calibri" w:cs="Calibri" w:hint="eastAsia"/>
          <w:color w:val="4472C4" w:themeColor="accent1"/>
          <w:kern w:val="0"/>
          <w:szCs w:val="21"/>
        </w:rPr>
        <w:t>。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D</w:t>
      </w:r>
      <w:r>
        <w:rPr>
          <w:rFonts w:ascii="Calibri" w:hAnsi="Calibri" w:cs="Calibri"/>
          <w:color w:val="4472C4" w:themeColor="accent1"/>
          <w:kern w:val="0"/>
          <w:szCs w:val="21"/>
        </w:rPr>
        <w:t>CE</w:t>
      </w:r>
      <w:proofErr w:type="gramStart"/>
      <w:r>
        <w:rPr>
          <w:rFonts w:ascii="Calibri" w:hAnsi="Calibri" w:cs="Calibri" w:hint="eastAsia"/>
          <w:color w:val="4472C4" w:themeColor="accent1"/>
          <w:kern w:val="0"/>
          <w:szCs w:val="21"/>
        </w:rPr>
        <w:t>端需要</w:t>
      </w:r>
      <w:proofErr w:type="gramEnd"/>
      <w:r w:rsidRPr="00BD2894">
        <w:rPr>
          <w:rFonts w:ascii="Calibri" w:hAnsi="Calibri" w:cs="Calibri" w:hint="eastAsia"/>
          <w:color w:val="4472C4" w:themeColor="accent1"/>
          <w:kern w:val="0"/>
          <w:szCs w:val="21"/>
        </w:rPr>
        <w:t>配时钟频率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。</w:t>
      </w:r>
    </w:p>
    <w:p w14:paraId="42C29C6A" w14:textId="2EB34B43" w:rsidR="00BD2894" w:rsidRDefault="00BD2894" w:rsidP="00BD2894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/>
          <w:color w:val="4472C4" w:themeColor="accent1"/>
          <w:kern w:val="0"/>
          <w:szCs w:val="21"/>
        </w:rPr>
      </w:pPr>
      <w:r>
        <w:rPr>
          <w:rFonts w:ascii="Calibri" w:hAnsi="Calibri" w:cs="Calibri" w:hint="eastAsia"/>
          <w:color w:val="4472C4" w:themeColor="accent1"/>
          <w:kern w:val="0"/>
          <w:szCs w:val="21"/>
        </w:rPr>
        <w:t>学会了路由器的使用方法，要让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P</w:t>
      </w:r>
      <w:r>
        <w:rPr>
          <w:rFonts w:ascii="Calibri" w:hAnsi="Calibri" w:cs="Calibri"/>
          <w:color w:val="4472C4" w:themeColor="accent1"/>
          <w:kern w:val="0"/>
          <w:szCs w:val="21"/>
        </w:rPr>
        <w:t>C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成功连接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Router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，需要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Router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设置端口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I</w:t>
      </w:r>
      <w:r>
        <w:rPr>
          <w:rFonts w:ascii="Calibri" w:hAnsi="Calibri" w:cs="Calibri"/>
          <w:color w:val="4472C4" w:themeColor="accent1"/>
          <w:kern w:val="0"/>
          <w:szCs w:val="21"/>
        </w:rPr>
        <w:t>P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+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子网掩码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+</w:t>
      </w:r>
      <w:r>
        <w:rPr>
          <w:rFonts w:ascii="Calibri" w:hAnsi="Calibri" w:cs="Calibri"/>
          <w:color w:val="4472C4" w:themeColor="accent1"/>
          <w:kern w:val="0"/>
          <w:szCs w:val="21"/>
        </w:rPr>
        <w:t>RIP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协议，以及将接口调成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on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（打开状态），需要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P</w:t>
      </w:r>
      <w:r>
        <w:rPr>
          <w:rFonts w:ascii="Calibri" w:hAnsi="Calibri" w:cs="Calibri"/>
          <w:color w:val="4472C4" w:themeColor="accent1"/>
          <w:kern w:val="0"/>
          <w:szCs w:val="21"/>
        </w:rPr>
        <w:t>C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配置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I</w:t>
      </w:r>
      <w:r>
        <w:rPr>
          <w:rFonts w:ascii="Calibri" w:hAnsi="Calibri" w:cs="Calibri"/>
          <w:color w:val="4472C4" w:themeColor="accent1"/>
          <w:kern w:val="0"/>
          <w:szCs w:val="21"/>
        </w:rPr>
        <w:t>P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（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I</w:t>
      </w:r>
      <w:r>
        <w:rPr>
          <w:rFonts w:ascii="Calibri" w:hAnsi="Calibri" w:cs="Calibri"/>
          <w:color w:val="4472C4" w:themeColor="accent1"/>
          <w:kern w:val="0"/>
          <w:szCs w:val="21"/>
        </w:rPr>
        <w:t>P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v4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）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+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子网掩码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+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网关，其中</w:t>
      </w:r>
      <w:r w:rsidR="00244A68">
        <w:rPr>
          <w:rFonts w:ascii="Calibri" w:hAnsi="Calibri" w:cs="Calibri" w:hint="eastAsia"/>
          <w:color w:val="4472C4" w:themeColor="accent1"/>
          <w:kern w:val="0"/>
          <w:szCs w:val="21"/>
        </w:rPr>
        <w:t>P</w:t>
      </w:r>
      <w:r w:rsidR="00244A68">
        <w:rPr>
          <w:rFonts w:ascii="Calibri" w:hAnsi="Calibri" w:cs="Calibri"/>
          <w:color w:val="4472C4" w:themeColor="accent1"/>
          <w:kern w:val="0"/>
          <w:szCs w:val="21"/>
        </w:rPr>
        <w:t>C</w:t>
      </w:r>
      <w:r w:rsidR="00244A68">
        <w:rPr>
          <w:rFonts w:ascii="Calibri" w:hAnsi="Calibri" w:cs="Calibri" w:hint="eastAsia"/>
          <w:color w:val="4472C4" w:themeColor="accent1"/>
          <w:kern w:val="0"/>
          <w:szCs w:val="21"/>
        </w:rPr>
        <w:t>的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网关是和相连网线的路由器对应接口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I</w:t>
      </w:r>
      <w:r>
        <w:rPr>
          <w:rFonts w:ascii="Calibri" w:hAnsi="Calibri" w:cs="Calibri"/>
          <w:color w:val="4472C4" w:themeColor="accent1"/>
          <w:kern w:val="0"/>
          <w:szCs w:val="21"/>
        </w:rPr>
        <w:t>P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相同。</w:t>
      </w:r>
    </w:p>
    <w:p w14:paraId="0B125AE0" w14:textId="29152D0A" w:rsidR="00BD2894" w:rsidRPr="00BD2894" w:rsidRDefault="00BD2894" w:rsidP="00BD2894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 w:hint="eastAsia"/>
          <w:color w:val="4472C4" w:themeColor="accent1"/>
          <w:kern w:val="0"/>
          <w:szCs w:val="21"/>
        </w:rPr>
      </w:pPr>
      <w:r>
        <w:rPr>
          <w:rFonts w:ascii="Calibri" w:hAnsi="Calibri" w:cs="Calibri" w:hint="eastAsia"/>
          <w:color w:val="4472C4" w:themeColor="accent1"/>
          <w:kern w:val="0"/>
          <w:szCs w:val="21"/>
        </w:rPr>
        <w:t>掌握了</w:t>
      </w:r>
      <w:r w:rsidRPr="0041362F">
        <w:rPr>
          <w:rFonts w:ascii="Calibri" w:hAnsi="Calibri" w:cs="Calibri" w:hint="eastAsia"/>
          <w:color w:val="4472C4" w:themeColor="accent1"/>
          <w:kern w:val="0"/>
          <w:szCs w:val="21"/>
        </w:rPr>
        <w:t>secret</w:t>
      </w:r>
      <w:r w:rsidRPr="0041362F">
        <w:rPr>
          <w:rFonts w:ascii="Calibri" w:hAnsi="Calibri" w:cs="Calibri" w:hint="eastAsia"/>
          <w:color w:val="4472C4" w:themeColor="accent1"/>
          <w:kern w:val="0"/>
          <w:szCs w:val="21"/>
        </w:rPr>
        <w:t>密码和</w:t>
      </w:r>
      <w:r w:rsidRPr="0041362F">
        <w:rPr>
          <w:rFonts w:ascii="Calibri" w:hAnsi="Calibri" w:cs="Calibri" w:hint="eastAsia"/>
          <w:color w:val="4472C4" w:themeColor="accent1"/>
          <w:kern w:val="0"/>
          <w:szCs w:val="21"/>
        </w:rPr>
        <w:t>password</w:t>
      </w:r>
      <w:r w:rsidRPr="0041362F">
        <w:rPr>
          <w:rFonts w:ascii="Calibri" w:hAnsi="Calibri" w:cs="Calibri" w:hint="eastAsia"/>
          <w:color w:val="4472C4" w:themeColor="accent1"/>
          <w:kern w:val="0"/>
          <w:szCs w:val="21"/>
        </w:rPr>
        <w:t>密码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的区别，安全性方面以及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secret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可以覆盖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password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。</w:t>
      </w:r>
    </w:p>
    <w:sectPr w:rsidR="00BD2894" w:rsidRPr="00BD28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7CF6"/>
    <w:multiLevelType w:val="hybridMultilevel"/>
    <w:tmpl w:val="3AE48DB6"/>
    <w:lvl w:ilvl="0" w:tplc="353CCF8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2057F53"/>
    <w:multiLevelType w:val="hybridMultilevel"/>
    <w:tmpl w:val="E7CC215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E596578"/>
    <w:multiLevelType w:val="hybridMultilevel"/>
    <w:tmpl w:val="D660A968"/>
    <w:lvl w:ilvl="0" w:tplc="7B32A86E">
      <w:start w:val="1"/>
      <w:numFmt w:val="decimal"/>
      <w:lvlText w:val="%1．"/>
      <w:lvlJc w:val="left"/>
      <w:pPr>
        <w:ind w:left="120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B612B3A"/>
    <w:multiLevelType w:val="hybridMultilevel"/>
    <w:tmpl w:val="01346A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6E40EE2A">
      <w:start w:val="1"/>
      <w:numFmt w:val="decimal"/>
      <w:lvlText w:val="（%2）"/>
      <w:lvlJc w:val="left"/>
      <w:pPr>
        <w:ind w:left="1200" w:hanging="360"/>
      </w:pPr>
      <w:rPr>
        <w:rFonts w:hint="default"/>
      </w:rPr>
    </w:lvl>
    <w:lvl w:ilvl="2" w:tplc="FCE0D432">
      <w:start w:val="1"/>
      <w:numFmt w:val="decimal"/>
      <w:lvlText w:val="（%3）"/>
      <w:lvlJc w:val="left"/>
      <w:pPr>
        <w:ind w:left="1980" w:hanging="720"/>
      </w:pPr>
      <w:rPr>
        <w:rFonts w:hint="default"/>
        <w:b/>
        <w:bCs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D937F7A"/>
    <w:multiLevelType w:val="hybridMultilevel"/>
    <w:tmpl w:val="18DE589E"/>
    <w:lvl w:ilvl="0" w:tplc="7B32A86E">
      <w:start w:val="1"/>
      <w:numFmt w:val="decimal"/>
      <w:lvlText w:val="%1．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EEB7510"/>
    <w:multiLevelType w:val="hybridMultilevel"/>
    <w:tmpl w:val="8976F0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F91C3C"/>
    <w:multiLevelType w:val="hybridMultilevel"/>
    <w:tmpl w:val="01346A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6E40EE2A">
      <w:start w:val="1"/>
      <w:numFmt w:val="decimal"/>
      <w:lvlText w:val="（%2）"/>
      <w:lvlJc w:val="left"/>
      <w:pPr>
        <w:ind w:left="1200" w:hanging="360"/>
      </w:pPr>
      <w:rPr>
        <w:rFonts w:hint="default"/>
      </w:rPr>
    </w:lvl>
    <w:lvl w:ilvl="2" w:tplc="FCE0D432">
      <w:start w:val="1"/>
      <w:numFmt w:val="decimal"/>
      <w:lvlText w:val="（%3）"/>
      <w:lvlJc w:val="left"/>
      <w:pPr>
        <w:ind w:left="1980" w:hanging="720"/>
      </w:pPr>
      <w:rPr>
        <w:rFonts w:hint="default"/>
        <w:b/>
        <w:bCs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DC3758C"/>
    <w:multiLevelType w:val="hybridMultilevel"/>
    <w:tmpl w:val="9544F264"/>
    <w:lvl w:ilvl="0" w:tplc="8C64487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074839"/>
    <w:multiLevelType w:val="hybridMultilevel"/>
    <w:tmpl w:val="A044BE4A"/>
    <w:lvl w:ilvl="0" w:tplc="7E40E668">
      <w:start w:val="1"/>
      <w:numFmt w:val="decimal"/>
      <w:lvlText w:val="%1．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7CA78C6"/>
    <w:multiLevelType w:val="hybridMultilevel"/>
    <w:tmpl w:val="FC5CF0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68982DD0">
      <w:start w:val="1"/>
      <w:numFmt w:val="decimal"/>
      <w:lvlText w:val="%2．"/>
      <w:lvlJc w:val="left"/>
      <w:pPr>
        <w:ind w:left="1200" w:hanging="360"/>
      </w:pPr>
      <w:rPr>
        <w:rFonts w:hint="default"/>
      </w:rPr>
    </w:lvl>
    <w:lvl w:ilvl="2" w:tplc="FCE0D432">
      <w:start w:val="1"/>
      <w:numFmt w:val="decimal"/>
      <w:lvlText w:val="（%3）"/>
      <w:lvlJc w:val="left"/>
      <w:pPr>
        <w:ind w:left="1980" w:hanging="720"/>
      </w:pPr>
      <w:rPr>
        <w:rFonts w:hint="default"/>
        <w:b/>
        <w:bCs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5F0390D"/>
    <w:multiLevelType w:val="hybridMultilevel"/>
    <w:tmpl w:val="645A59C6"/>
    <w:lvl w:ilvl="0" w:tplc="6E40EE2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0"/>
  </w:num>
  <w:num w:numId="5">
    <w:abstractNumId w:val="9"/>
  </w:num>
  <w:num w:numId="6">
    <w:abstractNumId w:val="1"/>
  </w:num>
  <w:num w:numId="7">
    <w:abstractNumId w:val="4"/>
  </w:num>
  <w:num w:numId="8">
    <w:abstractNumId w:val="2"/>
  </w:num>
  <w:num w:numId="9">
    <w:abstractNumId w:val="8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37E"/>
    <w:rsid w:val="00016631"/>
    <w:rsid w:val="001C221E"/>
    <w:rsid w:val="00244A68"/>
    <w:rsid w:val="002A16B4"/>
    <w:rsid w:val="0041362F"/>
    <w:rsid w:val="005D365F"/>
    <w:rsid w:val="005E3323"/>
    <w:rsid w:val="0060051C"/>
    <w:rsid w:val="006F3F4C"/>
    <w:rsid w:val="007F7133"/>
    <w:rsid w:val="008310EF"/>
    <w:rsid w:val="00871643"/>
    <w:rsid w:val="00881D18"/>
    <w:rsid w:val="008B7A28"/>
    <w:rsid w:val="009C362D"/>
    <w:rsid w:val="00A34737"/>
    <w:rsid w:val="00B2237E"/>
    <w:rsid w:val="00BD2894"/>
    <w:rsid w:val="00C729FF"/>
    <w:rsid w:val="00D656FB"/>
    <w:rsid w:val="00DC7034"/>
    <w:rsid w:val="00F4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281FF"/>
  <w15:chartTrackingRefBased/>
  <w15:docId w15:val="{E76A82F6-F6FE-4A27-A9F1-C10C0249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A68"/>
  </w:style>
  <w:style w:type="paragraph" w:styleId="2">
    <w:name w:val="heading 2"/>
    <w:basedOn w:val="a"/>
    <w:next w:val="a"/>
    <w:link w:val="20"/>
    <w:qFormat/>
    <w:rsid w:val="00B2237E"/>
    <w:pPr>
      <w:widowControl w:val="0"/>
      <w:autoSpaceDE w:val="0"/>
      <w:autoSpaceDN w:val="0"/>
      <w:adjustRightInd w:val="0"/>
      <w:spacing w:line="240" w:lineRule="auto"/>
      <w:ind w:left="270" w:hanging="270"/>
      <w:jc w:val="left"/>
      <w:outlineLvl w:val="1"/>
    </w:pPr>
    <w:rPr>
      <w:rFonts w:ascii="Arial" w:hAnsi="Arial" w:cs="宋体"/>
      <w:b/>
      <w:bCs/>
      <w:kern w:val="0"/>
      <w:sz w:val="32"/>
      <w:szCs w:val="32"/>
      <w:lang w:val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B2237E"/>
    <w:rPr>
      <w:rFonts w:ascii="Arial" w:hAnsi="Arial" w:cs="宋体"/>
      <w:b/>
      <w:bCs/>
      <w:kern w:val="0"/>
      <w:sz w:val="32"/>
      <w:szCs w:val="32"/>
      <w:lang w:val="zh-CN"/>
    </w:rPr>
  </w:style>
  <w:style w:type="paragraph" w:styleId="a3">
    <w:name w:val="List Paragraph"/>
    <w:basedOn w:val="a"/>
    <w:uiPriority w:val="34"/>
    <w:qFormat/>
    <w:rsid w:val="00B223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16</Pages>
  <Words>645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 耶</dc:creator>
  <cp:keywords/>
  <dc:description/>
  <cp:lastModifiedBy>梅 耶</cp:lastModifiedBy>
  <cp:revision>1</cp:revision>
  <dcterms:created xsi:type="dcterms:W3CDTF">2021-06-13T08:55:00Z</dcterms:created>
  <dcterms:modified xsi:type="dcterms:W3CDTF">2021-06-13T14:18:00Z</dcterms:modified>
</cp:coreProperties>
</file>