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FAE" w:rsidRPr="00A80208" w:rsidRDefault="00365FAE" w:rsidP="00365FAE">
      <w:pPr>
        <w:spacing w:after="0"/>
        <w:jc w:val="center"/>
        <w:rPr>
          <w:rFonts w:ascii="Adobe Caslon Pro" w:hAnsi="Adobe Caslon Pro" w:cs="Arial"/>
          <w:sz w:val="24"/>
        </w:rPr>
      </w:pPr>
      <w:r w:rsidRPr="00A80208">
        <w:rPr>
          <w:rFonts w:ascii="Adobe Caslon Pro" w:hAnsi="Adobe Caslon Pro" w:cs="Arial"/>
          <w:sz w:val="24"/>
        </w:rPr>
        <w:t>UEM – Universidade Estadual de Maringá</w:t>
      </w:r>
    </w:p>
    <w:p w:rsidR="00365FAE" w:rsidRPr="00A80208" w:rsidRDefault="00365FAE" w:rsidP="00365FAE">
      <w:pPr>
        <w:spacing w:after="0"/>
        <w:jc w:val="center"/>
        <w:rPr>
          <w:rFonts w:ascii="Adobe Caslon Pro" w:hAnsi="Adobe Caslon Pro" w:cs="Arial"/>
          <w:sz w:val="24"/>
        </w:rPr>
      </w:pPr>
      <w:r w:rsidRPr="00A80208">
        <w:rPr>
          <w:rFonts w:ascii="Adobe Caslon Pro" w:hAnsi="Adobe Caslon Pro" w:cs="Arial"/>
          <w:sz w:val="24"/>
        </w:rPr>
        <w:t>DIN – Departamento de informática</w:t>
      </w:r>
    </w:p>
    <w:p w:rsidR="00365FAE" w:rsidRPr="00A80208" w:rsidRDefault="00365FAE" w:rsidP="00365FAE">
      <w:pPr>
        <w:spacing w:after="0"/>
        <w:jc w:val="center"/>
        <w:rPr>
          <w:rFonts w:ascii="Adobe Caslon Pro" w:hAnsi="Adobe Caslon Pro" w:cs="Arial"/>
          <w:sz w:val="24"/>
        </w:rPr>
      </w:pPr>
      <w:r w:rsidRPr="00A80208">
        <w:rPr>
          <w:rFonts w:ascii="Adobe Caslon Pro" w:hAnsi="Adobe Caslon Pro" w:cs="Arial"/>
          <w:sz w:val="24"/>
        </w:rPr>
        <w:t>Bacharelado em Informática</w:t>
      </w:r>
    </w:p>
    <w:p w:rsidR="00365FAE" w:rsidRPr="00A80208" w:rsidRDefault="00365FAE" w:rsidP="00365FAE">
      <w:pPr>
        <w:spacing w:after="0"/>
        <w:jc w:val="center"/>
        <w:rPr>
          <w:rFonts w:ascii="Adobe Caslon Pro" w:hAnsi="Adobe Caslon Pro" w:cs="Arial"/>
          <w:sz w:val="24"/>
        </w:rPr>
      </w:pPr>
      <w:r w:rsidRPr="00A80208">
        <w:rPr>
          <w:rFonts w:ascii="Adobe Caslon Pro" w:hAnsi="Adobe Caslon Pro" w:cs="Arial"/>
          <w:sz w:val="24"/>
        </w:rPr>
        <w:t>5187 – Organização e Recuperação de Dados</w:t>
      </w:r>
    </w:p>
    <w:p w:rsidR="00365FAE" w:rsidRDefault="00365FAE" w:rsidP="00A80208">
      <w:pPr>
        <w:spacing w:after="0"/>
        <w:jc w:val="center"/>
        <w:rPr>
          <w:rFonts w:ascii="Adobe Caslon Pro" w:hAnsi="Adobe Caslon Pro" w:cs="Arial"/>
          <w:sz w:val="24"/>
        </w:rPr>
      </w:pPr>
      <w:r w:rsidRPr="00A80208">
        <w:rPr>
          <w:rFonts w:ascii="Adobe Caslon Pro" w:hAnsi="Adobe Caslon Pro" w:cs="Arial"/>
          <w:sz w:val="24"/>
        </w:rPr>
        <w:t xml:space="preserve">Prof.ª: Valéria </w:t>
      </w:r>
      <w:proofErr w:type="spellStart"/>
      <w:r w:rsidRPr="00A80208">
        <w:rPr>
          <w:rFonts w:ascii="Adobe Caslon Pro" w:hAnsi="Adobe Caslon Pro" w:cs="Arial"/>
          <w:sz w:val="24"/>
        </w:rPr>
        <w:t>Delisandra</w:t>
      </w:r>
      <w:proofErr w:type="spellEnd"/>
      <w:r w:rsidRPr="00A80208">
        <w:rPr>
          <w:rFonts w:ascii="Adobe Caslon Pro" w:hAnsi="Adobe Caslon Pro" w:cs="Arial"/>
          <w:sz w:val="24"/>
        </w:rPr>
        <w:t xml:space="preserve"> </w:t>
      </w:r>
      <w:proofErr w:type="spellStart"/>
      <w:r w:rsidRPr="00A80208">
        <w:rPr>
          <w:rFonts w:ascii="Adobe Caslon Pro" w:hAnsi="Adobe Caslon Pro" w:cs="Arial"/>
          <w:sz w:val="24"/>
        </w:rPr>
        <w:t>Feltrim</w:t>
      </w:r>
      <w:proofErr w:type="spellEnd"/>
    </w:p>
    <w:p w:rsidR="00A80208" w:rsidRPr="00A80208" w:rsidRDefault="00A80208" w:rsidP="00A80208">
      <w:pPr>
        <w:spacing w:after="0"/>
        <w:jc w:val="center"/>
        <w:rPr>
          <w:rFonts w:ascii="Adobe Caslon Pro" w:hAnsi="Adobe Caslon Pro" w:cs="Arial"/>
          <w:sz w:val="24"/>
        </w:rPr>
      </w:pPr>
    </w:p>
    <w:p w:rsidR="00365FAE" w:rsidRDefault="00A80208" w:rsidP="00A80208">
      <w:pPr>
        <w:spacing w:after="0"/>
        <w:rPr>
          <w:rFonts w:ascii="Adobe Caslon Pro" w:hAnsi="Adobe Caslon Pro" w:cs="Arial"/>
          <w:sz w:val="24"/>
        </w:rPr>
      </w:pPr>
      <w:r w:rsidRPr="00A80208">
        <w:rPr>
          <w:rFonts w:ascii="Adobe Caslon Pro" w:hAnsi="Adobe Caslon Pro" w:cs="Arial"/>
          <w:b/>
          <w:sz w:val="24"/>
        </w:rPr>
        <w:t>Nome:</w:t>
      </w:r>
      <w:r>
        <w:rPr>
          <w:rFonts w:ascii="Adobe Caslon Pro" w:hAnsi="Adobe Caslon Pro" w:cs="Arial"/>
          <w:sz w:val="24"/>
        </w:rPr>
        <w:t xml:space="preserve"> </w:t>
      </w:r>
      <w:r w:rsidR="00365FAE" w:rsidRPr="00A80208">
        <w:rPr>
          <w:rFonts w:ascii="Adobe Caslon Pro" w:hAnsi="Adobe Caslon Pro" w:cs="Arial"/>
          <w:sz w:val="24"/>
        </w:rPr>
        <w:t>Mayza Yuri Hirose da Costa</w:t>
      </w:r>
      <w:r w:rsidR="00365FAE" w:rsidRPr="00A80208">
        <w:rPr>
          <w:rFonts w:ascii="Adobe Caslon Pro" w:hAnsi="Adobe Caslon Pro" w:cs="Arial"/>
          <w:sz w:val="24"/>
        </w:rPr>
        <w:tab/>
      </w:r>
      <w:r w:rsidR="00365FAE" w:rsidRPr="00A80208">
        <w:rPr>
          <w:rFonts w:ascii="Adobe Caslon Pro" w:hAnsi="Adobe Caslon Pro" w:cs="Arial"/>
          <w:sz w:val="24"/>
        </w:rPr>
        <w:tab/>
      </w:r>
      <w:r w:rsidR="00365FAE" w:rsidRPr="00A80208">
        <w:rPr>
          <w:rFonts w:ascii="Adobe Caslon Pro" w:hAnsi="Adobe Caslon Pro" w:cs="Arial"/>
          <w:b/>
          <w:sz w:val="24"/>
        </w:rPr>
        <w:t>RA</w:t>
      </w:r>
      <w:r w:rsidRPr="00A80208">
        <w:rPr>
          <w:rFonts w:ascii="Adobe Caslon Pro" w:hAnsi="Adobe Caslon Pro" w:cs="Arial"/>
          <w:b/>
          <w:sz w:val="24"/>
        </w:rPr>
        <w:t>:</w:t>
      </w:r>
      <w:r>
        <w:rPr>
          <w:rFonts w:ascii="Adobe Caslon Pro" w:hAnsi="Adobe Caslon Pro" w:cs="Arial"/>
          <w:sz w:val="24"/>
        </w:rPr>
        <w:t xml:space="preserve"> </w:t>
      </w:r>
      <w:r w:rsidR="00365FAE" w:rsidRPr="00A80208">
        <w:rPr>
          <w:rFonts w:ascii="Adobe Caslon Pro" w:hAnsi="Adobe Caslon Pro" w:cs="Arial"/>
          <w:sz w:val="24"/>
        </w:rPr>
        <w:t>88739</w:t>
      </w:r>
    </w:p>
    <w:p w:rsidR="00A80208" w:rsidRPr="00A80208" w:rsidRDefault="00A80208" w:rsidP="00A80208">
      <w:pPr>
        <w:spacing w:after="0"/>
        <w:rPr>
          <w:rFonts w:ascii="Adobe Caslon Pro" w:hAnsi="Adobe Caslon Pro" w:cs="Arial"/>
          <w:sz w:val="24"/>
        </w:rPr>
      </w:pPr>
    </w:p>
    <w:p w:rsidR="00365FAE" w:rsidRDefault="002B5DFE" w:rsidP="00A80208">
      <w:pPr>
        <w:spacing w:after="0" w:line="240" w:lineRule="auto"/>
        <w:rPr>
          <w:rFonts w:ascii="Adobe Caslon Pro" w:hAnsi="Adobe Caslon Pro"/>
          <w:sz w:val="24"/>
        </w:rPr>
      </w:pPr>
      <w:r w:rsidRPr="00A80208">
        <w:rPr>
          <w:rFonts w:ascii="Adobe Caslon Pro" w:hAnsi="Adobe Caslon Pro"/>
          <w:sz w:val="24"/>
        </w:rPr>
        <w:t>Relatório com informações relativas ao funcionamento do programa de manutenção de arquivos de registros para o bom funcionamento do mesmo.</w:t>
      </w:r>
    </w:p>
    <w:p w:rsidR="00A80208" w:rsidRPr="00A80208" w:rsidRDefault="00A80208" w:rsidP="00A80208">
      <w:pPr>
        <w:spacing w:after="0" w:line="240" w:lineRule="auto"/>
        <w:rPr>
          <w:rFonts w:ascii="Adobe Caslon Pro" w:hAnsi="Adobe Caslon Pro"/>
          <w:sz w:val="24"/>
        </w:rPr>
      </w:pPr>
    </w:p>
    <w:p w:rsidR="002B5DFE" w:rsidRPr="00A80208" w:rsidRDefault="002B5DFE" w:rsidP="00A80208">
      <w:pPr>
        <w:spacing w:after="0" w:line="240" w:lineRule="auto"/>
        <w:rPr>
          <w:rFonts w:ascii="Adobe Caslon Pro" w:hAnsi="Adobe Caslon Pro"/>
          <w:b/>
          <w:sz w:val="24"/>
        </w:rPr>
      </w:pPr>
      <w:r w:rsidRPr="00A80208">
        <w:rPr>
          <w:rFonts w:ascii="Adobe Caslon Pro" w:hAnsi="Adobe Caslon Pro"/>
          <w:b/>
          <w:sz w:val="24"/>
        </w:rPr>
        <w:t>Sistema Operacional da máquina utilizada para desenvolvimento e testes:</w:t>
      </w:r>
    </w:p>
    <w:p w:rsidR="002B5DFE" w:rsidRDefault="002B5DFE" w:rsidP="00A80208">
      <w:pPr>
        <w:spacing w:after="0" w:line="240" w:lineRule="auto"/>
        <w:rPr>
          <w:rFonts w:ascii="Adobe Caslon Pro" w:hAnsi="Adobe Caslon Pro"/>
          <w:sz w:val="24"/>
        </w:rPr>
      </w:pPr>
      <w:r w:rsidRPr="00A80208">
        <w:rPr>
          <w:rFonts w:ascii="Adobe Caslon Pro" w:hAnsi="Adobe Caslon Pro"/>
          <w:sz w:val="24"/>
        </w:rPr>
        <w:t>Windows 8.1</w:t>
      </w:r>
    </w:p>
    <w:p w:rsidR="00A80208" w:rsidRPr="00A80208" w:rsidRDefault="00A80208" w:rsidP="00A80208">
      <w:pPr>
        <w:spacing w:after="0" w:line="240" w:lineRule="auto"/>
        <w:rPr>
          <w:rFonts w:ascii="Adobe Caslon Pro" w:hAnsi="Adobe Caslon Pro"/>
          <w:sz w:val="24"/>
        </w:rPr>
      </w:pPr>
    </w:p>
    <w:p w:rsidR="002B5DFE" w:rsidRPr="00A80208" w:rsidRDefault="002B5DFE" w:rsidP="00A80208">
      <w:pPr>
        <w:spacing w:after="0" w:line="240" w:lineRule="auto"/>
        <w:rPr>
          <w:rFonts w:ascii="Adobe Caslon Pro" w:hAnsi="Adobe Caslon Pro"/>
          <w:b/>
          <w:sz w:val="24"/>
        </w:rPr>
      </w:pPr>
      <w:r w:rsidRPr="00A80208">
        <w:rPr>
          <w:rFonts w:ascii="Adobe Caslon Pro" w:hAnsi="Adobe Caslon Pro"/>
          <w:b/>
          <w:sz w:val="24"/>
        </w:rPr>
        <w:t>IDE utilizada:</w:t>
      </w:r>
    </w:p>
    <w:p w:rsidR="00A80208" w:rsidRDefault="002B5DFE" w:rsidP="00A80208">
      <w:pPr>
        <w:spacing w:after="0" w:line="240" w:lineRule="auto"/>
        <w:rPr>
          <w:rFonts w:ascii="Adobe Caslon Pro" w:hAnsi="Adobe Caslon Pro"/>
          <w:sz w:val="24"/>
        </w:rPr>
      </w:pPr>
      <w:r w:rsidRPr="00A80208">
        <w:rPr>
          <w:rFonts w:ascii="Adobe Caslon Pro" w:hAnsi="Adobe Caslon Pro"/>
          <w:sz w:val="24"/>
        </w:rPr>
        <w:t>DEV C++ versão 5.11</w:t>
      </w:r>
    </w:p>
    <w:p w:rsidR="00A80208" w:rsidRPr="00A80208" w:rsidRDefault="00A80208" w:rsidP="00A80208">
      <w:pPr>
        <w:spacing w:after="0" w:line="240" w:lineRule="auto"/>
        <w:rPr>
          <w:rFonts w:ascii="Adobe Caslon Pro" w:hAnsi="Adobe Caslon Pro"/>
          <w:sz w:val="24"/>
        </w:rPr>
      </w:pPr>
    </w:p>
    <w:p w:rsidR="002B5DFE" w:rsidRPr="00A80208" w:rsidRDefault="002B5DFE" w:rsidP="00A80208">
      <w:pPr>
        <w:spacing w:after="0" w:line="240" w:lineRule="auto"/>
        <w:rPr>
          <w:rFonts w:ascii="Adobe Caslon Pro" w:hAnsi="Adobe Caslon Pro"/>
          <w:b/>
          <w:sz w:val="24"/>
        </w:rPr>
      </w:pPr>
      <w:r w:rsidRPr="00A80208">
        <w:rPr>
          <w:rFonts w:ascii="Adobe Caslon Pro" w:hAnsi="Adobe Caslon Pro"/>
          <w:b/>
          <w:sz w:val="24"/>
        </w:rPr>
        <w:t>Compilador utilizado:</w:t>
      </w:r>
    </w:p>
    <w:p w:rsidR="002B5DFE" w:rsidRDefault="00A80208" w:rsidP="00A80208">
      <w:pPr>
        <w:spacing w:after="0" w:line="240" w:lineRule="auto"/>
        <w:rPr>
          <w:rFonts w:ascii="Adobe Caslon Pro" w:hAnsi="Adobe Caslon Pro"/>
          <w:sz w:val="24"/>
        </w:rPr>
      </w:pPr>
      <w:r>
        <w:rPr>
          <w:rFonts w:ascii="Adobe Caslon Pro" w:hAnsi="Adobe Caslon Pro"/>
          <w:sz w:val="24"/>
        </w:rPr>
        <w:t>GCC</w:t>
      </w:r>
      <w:r w:rsidR="002B5DFE" w:rsidRPr="00A80208">
        <w:rPr>
          <w:rFonts w:ascii="Adobe Caslon Pro" w:hAnsi="Adobe Caslon Pro"/>
          <w:sz w:val="24"/>
        </w:rPr>
        <w:t xml:space="preserve"> versão 4.9.2</w:t>
      </w:r>
    </w:p>
    <w:p w:rsidR="00A80208" w:rsidRPr="00A80208" w:rsidRDefault="00A80208" w:rsidP="00A80208">
      <w:pPr>
        <w:spacing w:after="0" w:line="240" w:lineRule="auto"/>
        <w:rPr>
          <w:rFonts w:ascii="Adobe Caslon Pro" w:hAnsi="Adobe Caslon Pro"/>
          <w:sz w:val="24"/>
        </w:rPr>
      </w:pPr>
    </w:p>
    <w:p w:rsidR="00A80208" w:rsidRPr="00A80208" w:rsidRDefault="00A80208" w:rsidP="00A80208">
      <w:pPr>
        <w:spacing w:after="0" w:line="240" w:lineRule="auto"/>
        <w:rPr>
          <w:rFonts w:ascii="Adobe Caslon Pro" w:hAnsi="Adobe Caslon Pro"/>
          <w:b/>
          <w:sz w:val="24"/>
        </w:rPr>
      </w:pPr>
      <w:r w:rsidRPr="00A80208">
        <w:rPr>
          <w:rFonts w:ascii="Adobe Caslon Pro" w:hAnsi="Adobe Caslon Pro"/>
          <w:b/>
          <w:sz w:val="24"/>
        </w:rPr>
        <w:t>Outras informações:</w:t>
      </w:r>
    </w:p>
    <w:p w:rsidR="00A80208" w:rsidRPr="00A80208" w:rsidRDefault="00A80208" w:rsidP="00A80208">
      <w:pPr>
        <w:spacing w:after="0" w:line="240" w:lineRule="auto"/>
        <w:rPr>
          <w:rFonts w:ascii="Adobe Caslon Pro" w:hAnsi="Adobe Caslon Pro"/>
          <w:sz w:val="24"/>
        </w:rPr>
      </w:pPr>
      <w:r w:rsidRPr="00A80208">
        <w:rPr>
          <w:rFonts w:ascii="Adobe Caslon Pro" w:hAnsi="Adobe Caslon Pro"/>
          <w:sz w:val="24"/>
        </w:rPr>
        <w:t>Para evitar erros, guardar o catalogo a ser importado na mesma pasta do código fonte;</w:t>
      </w:r>
    </w:p>
    <w:p w:rsidR="00A80208" w:rsidRDefault="00A80208" w:rsidP="00A80208">
      <w:pPr>
        <w:spacing w:after="0" w:line="240" w:lineRule="auto"/>
        <w:rPr>
          <w:rFonts w:ascii="Adobe Caslon Pro" w:hAnsi="Adobe Caslon Pro"/>
          <w:sz w:val="24"/>
        </w:rPr>
      </w:pPr>
      <w:r w:rsidRPr="00A80208">
        <w:rPr>
          <w:rFonts w:ascii="Adobe Caslon Pro" w:hAnsi="Adobe Caslon Pro"/>
          <w:sz w:val="24"/>
        </w:rPr>
        <w:t xml:space="preserve">Pode-se escrever apenas o nome do </w:t>
      </w:r>
      <w:r w:rsidR="0007459D">
        <w:rPr>
          <w:rFonts w:ascii="Adobe Caslon Pro" w:hAnsi="Adobe Caslon Pro"/>
          <w:sz w:val="24"/>
        </w:rPr>
        <w:t>arquivo sem .</w:t>
      </w:r>
      <w:proofErr w:type="spellStart"/>
      <w:r w:rsidR="0007459D">
        <w:rPr>
          <w:rFonts w:ascii="Adobe Caslon Pro" w:hAnsi="Adobe Caslon Pro"/>
          <w:sz w:val="24"/>
        </w:rPr>
        <w:t>txt</w:t>
      </w:r>
      <w:proofErr w:type="spellEnd"/>
      <w:r w:rsidR="0007459D">
        <w:rPr>
          <w:rFonts w:ascii="Adobe Caslon Pro" w:hAnsi="Adobe Caslon Pro"/>
          <w:sz w:val="24"/>
        </w:rPr>
        <w:t xml:space="preserve"> para a leitura;</w:t>
      </w:r>
    </w:p>
    <w:p w:rsidR="0007459D" w:rsidRDefault="0007459D" w:rsidP="00A80208">
      <w:pPr>
        <w:spacing w:after="0" w:line="240" w:lineRule="auto"/>
        <w:rPr>
          <w:rFonts w:ascii="Adobe Caslon Pro" w:hAnsi="Adobe Caslon Pro"/>
          <w:sz w:val="24"/>
        </w:rPr>
      </w:pPr>
      <w:r>
        <w:rPr>
          <w:rFonts w:ascii="Adobe Caslon Pro" w:hAnsi="Adobe Caslon Pro"/>
          <w:sz w:val="24"/>
        </w:rPr>
        <w:t>A cada inserção, o registro é mostrado para que seja visualizada</w:t>
      </w:r>
      <w:r w:rsidR="00F71A0A">
        <w:rPr>
          <w:rFonts w:ascii="Adobe Caslon Pro" w:hAnsi="Adobe Caslon Pro"/>
          <w:sz w:val="24"/>
        </w:rPr>
        <w:t xml:space="preserve"> a inserção. Deve-se apertar ENTER para percorrer todos os registros;</w:t>
      </w:r>
    </w:p>
    <w:p w:rsidR="00F71A0A" w:rsidRDefault="00F71A0A" w:rsidP="00A80208">
      <w:pPr>
        <w:spacing w:after="0" w:line="240" w:lineRule="auto"/>
        <w:rPr>
          <w:rFonts w:ascii="Adobe Caslon Pro" w:hAnsi="Adobe Caslon Pro"/>
          <w:sz w:val="24"/>
        </w:rPr>
      </w:pPr>
    </w:p>
    <w:p w:rsidR="00F71A0A" w:rsidRDefault="00F71A0A" w:rsidP="00A80208">
      <w:pPr>
        <w:spacing w:after="0" w:line="240" w:lineRule="auto"/>
        <w:rPr>
          <w:rFonts w:ascii="Adobe Caslon Pro" w:hAnsi="Adobe Caslon Pro"/>
          <w:sz w:val="24"/>
        </w:rPr>
      </w:pPr>
      <w:r>
        <w:rPr>
          <w:rFonts w:ascii="Adobe Caslon Pro" w:hAnsi="Adobe Caslon Pro"/>
          <w:sz w:val="24"/>
        </w:rPr>
        <w:t xml:space="preserve">O método utilizado para a reutilização dos espaços que sobraram após a inserção no espaço da LED foi o seguinte: </w:t>
      </w:r>
    </w:p>
    <w:p w:rsidR="00F71A0A" w:rsidRDefault="00F71A0A" w:rsidP="00A80208">
      <w:pPr>
        <w:spacing w:after="0" w:line="240" w:lineRule="auto"/>
        <w:rPr>
          <w:rFonts w:ascii="Adobe Caslon Pro" w:hAnsi="Adobe Caslon Pro"/>
          <w:sz w:val="24"/>
        </w:rPr>
      </w:pPr>
      <w:r>
        <w:rPr>
          <w:rFonts w:ascii="Adobe Caslon Pro" w:hAnsi="Adobe Caslon Pro"/>
          <w:sz w:val="24"/>
        </w:rPr>
        <w:t xml:space="preserve">Após o cálculo da sobra, gravamos este novo tamanho que restou de volta no </w:t>
      </w:r>
      <w:proofErr w:type="spellStart"/>
      <w:r>
        <w:rPr>
          <w:rFonts w:ascii="Adobe Caslon Pro" w:hAnsi="Adobe Caslon Pro"/>
          <w:sz w:val="24"/>
        </w:rPr>
        <w:t>Byteoffset</w:t>
      </w:r>
      <w:proofErr w:type="spellEnd"/>
      <w:r>
        <w:rPr>
          <w:rFonts w:ascii="Adobe Caslon Pro" w:hAnsi="Adobe Caslon Pro"/>
          <w:sz w:val="24"/>
        </w:rPr>
        <w:t xml:space="preserve"> apontado pela LED. Depois, gravamos o novo registro no final do espaço que estava disponível na LED (gravamos na posição </w:t>
      </w:r>
      <w:proofErr w:type="spellStart"/>
      <w:r>
        <w:rPr>
          <w:rFonts w:ascii="Adobe Caslon Pro" w:hAnsi="Adobe Caslon Pro"/>
          <w:sz w:val="24"/>
        </w:rPr>
        <w:t>Byteoffset+sobra</w:t>
      </w:r>
      <w:proofErr w:type="spellEnd"/>
      <w:r>
        <w:rPr>
          <w:rFonts w:ascii="Adobe Caslon Pro" w:hAnsi="Adobe Caslon Pro"/>
          <w:sz w:val="24"/>
        </w:rPr>
        <w:t xml:space="preserve">).  Em terceiro pegamos o valor do </w:t>
      </w:r>
      <w:proofErr w:type="spellStart"/>
      <w:r>
        <w:rPr>
          <w:rFonts w:ascii="Adobe Caslon Pro" w:hAnsi="Adobe Caslon Pro"/>
          <w:sz w:val="24"/>
        </w:rPr>
        <w:t>Byteoffset</w:t>
      </w:r>
      <w:proofErr w:type="spellEnd"/>
      <w:r>
        <w:rPr>
          <w:rFonts w:ascii="Adobe Caslon Pro" w:hAnsi="Adobe Caslon Pro"/>
          <w:sz w:val="24"/>
        </w:rPr>
        <w:t xml:space="preserve"> apontado pelo </w:t>
      </w:r>
      <w:proofErr w:type="spellStart"/>
      <w:r>
        <w:rPr>
          <w:rFonts w:ascii="Adobe Caslon Pro" w:hAnsi="Adobe Caslon Pro"/>
          <w:sz w:val="24"/>
        </w:rPr>
        <w:t>Byteoffset</w:t>
      </w:r>
      <w:proofErr w:type="spellEnd"/>
      <w:r>
        <w:rPr>
          <w:rFonts w:ascii="Adobe Caslon Pro" w:hAnsi="Adobe Caslon Pro"/>
          <w:sz w:val="24"/>
        </w:rPr>
        <w:t xml:space="preserve"> que estava na LED e fazemos a LED apontar para ele. Assim, a LED terá um novo valor e a partir deste fazemos o mesmo </w:t>
      </w:r>
      <w:r>
        <w:rPr>
          <w:rFonts w:ascii="Adobe Caslon Pro" w:hAnsi="Adobe Caslon Pro"/>
          <w:sz w:val="24"/>
        </w:rPr>
        <w:lastRenderedPageBreak/>
        <w:t>procedimento feito na operação de REMOÇÃO, tratando o “resto/sobra” como se fosse uma nova remoção que deverá ser encaixada nos valores de registros disponíveis.</w:t>
      </w:r>
      <w:bookmarkStart w:id="0" w:name="_GoBack"/>
      <w:bookmarkEnd w:id="0"/>
    </w:p>
    <w:p w:rsidR="0007459D" w:rsidRPr="00A80208" w:rsidRDefault="0007459D" w:rsidP="00A80208">
      <w:pPr>
        <w:spacing w:after="0" w:line="240" w:lineRule="auto"/>
        <w:rPr>
          <w:rFonts w:ascii="Adobe Caslon Pro" w:hAnsi="Adobe Caslon Pro"/>
          <w:sz w:val="24"/>
        </w:rPr>
      </w:pPr>
    </w:p>
    <w:sectPr w:rsidR="0007459D" w:rsidRPr="00A80208" w:rsidSect="00365FAE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FAE"/>
    <w:rsid w:val="0007459D"/>
    <w:rsid w:val="002B5DFE"/>
    <w:rsid w:val="00365FAE"/>
    <w:rsid w:val="0096328E"/>
    <w:rsid w:val="00A80208"/>
    <w:rsid w:val="00F7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432FA2-B936-4662-A9F1-3ED4605A8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5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237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Mayza Hirose</dc:creator>
  <cp:keywords/>
  <dc:description/>
  <cp:lastModifiedBy>Mayza Hirose</cp:lastModifiedBy>
  <cp:revision>3</cp:revision>
  <dcterms:created xsi:type="dcterms:W3CDTF">2016-06-27T21:16:00Z</dcterms:created>
  <dcterms:modified xsi:type="dcterms:W3CDTF">2016-06-29T19:10:00Z</dcterms:modified>
</cp:coreProperties>
</file>