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216796F1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630E31">
        <w:rPr>
          <w:rFonts w:ascii="Century Gothic" w:hAnsi="Century Gothic"/>
          <w:color w:val="C45911" w:themeColor="accent2" w:themeShade="BF"/>
        </w:rPr>
        <w:t>8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1D1558">
        <w:rPr>
          <w:rFonts w:ascii="Century Gothic" w:hAnsi="Century Gothic"/>
          <w:b/>
          <w:bCs/>
          <w:color w:val="C45911" w:themeColor="accent2" w:themeShade="BF"/>
        </w:rPr>
        <w:t>06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1D1558">
        <w:rPr>
          <w:rFonts w:ascii="Century Gothic" w:hAnsi="Century Gothic"/>
          <w:b/>
          <w:bCs/>
          <w:color w:val="C45911" w:themeColor="accent2" w:themeShade="BF"/>
        </w:rPr>
        <w:t>Apr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B42C1E4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810590">
        <w:rPr>
          <w:rFonts w:ascii="Century Gothic" w:hAnsi="Century Gothic"/>
        </w:rPr>
        <w:t>19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5A544D45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C55CF3">
        <w:rPr>
          <w:rFonts w:ascii="Century Gothic" w:hAnsi="Century Gothic"/>
        </w:rPr>
        <w:t>1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665D1BE9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A872C5">
        <w:rPr>
          <w:rFonts w:ascii="Century Gothic" w:hAnsi="Century Gothic"/>
          <w:u w:val="single"/>
        </w:rPr>
        <w:t>2</w:t>
      </w:r>
      <w:r w:rsidR="00810590">
        <w:rPr>
          <w:rFonts w:ascii="Century Gothic" w:hAnsi="Century Gothic"/>
          <w:u w:val="single"/>
        </w:rPr>
        <w:t>0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2D35C75C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0248DA">
        <w:rPr>
          <w:rFonts w:ascii="Century Gothic" w:hAnsi="Century Gothic"/>
          <w:b/>
          <w:bCs/>
        </w:rPr>
        <w:t>6</w:t>
      </w:r>
      <w:r w:rsidR="00B3558F">
        <w:rPr>
          <w:rFonts w:ascii="Century Gothic" w:hAnsi="Century Gothic"/>
          <w:b/>
          <w:bCs/>
        </w:rPr>
        <w:t>2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629B27B9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7C0377">
        <w:rPr>
          <w:rFonts w:ascii="Century Gothic" w:hAnsi="Century Gothic"/>
          <w:b/>
          <w:bCs/>
        </w:rPr>
        <w:t>1</w:t>
      </w:r>
      <w:r w:rsidR="001A72DD">
        <w:rPr>
          <w:rFonts w:ascii="Century Gothic" w:hAnsi="Century Gothic"/>
          <w:b/>
          <w:bCs/>
        </w:rPr>
        <w:t>3</w:t>
      </w:r>
      <w:r w:rsidR="002C23E1">
        <w:rPr>
          <w:rFonts w:ascii="Century Gothic" w:hAnsi="Century Gothic"/>
          <w:b/>
          <w:bCs/>
        </w:rPr>
        <w:t>2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225EB06F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>, Tuesday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7C699B8F" w:rsidR="00DA61C7" w:rsidRPr="000706EF" w:rsidRDefault="0005248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Unit tests are planned out and writing is in progress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26E5CB0D" w:rsidR="000706EF" w:rsidRPr="000706EF" w:rsidRDefault="0005248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Service has not been finished or containerized, and unit tests are not yet completed or deployed.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3E6B0585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>, finishing service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1942D207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A3233">
              <w:rPr>
                <w:rFonts w:ascii="Century Gothic" w:hAnsi="Century Gothic"/>
                <w:sz w:val="22"/>
                <w:szCs w:val="22"/>
              </w:rPr>
              <w:t xml:space="preserve">, </w:t>
            </w:r>
            <w:r w:rsidR="00052484">
              <w:rPr>
                <w:rFonts w:ascii="Century Gothic" w:hAnsi="Century Gothic"/>
                <w:sz w:val="22"/>
                <w:szCs w:val="22"/>
              </w:rPr>
              <w:t>focus on getting bare-bones service operational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26535190" w:rsidR="00A349F2" w:rsidRPr="000706EF" w:rsidRDefault="00D31054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Getting back to where I ought to be, on track for </w:t>
            </w:r>
            <w:r w:rsidR="00084BDA">
              <w:rPr>
                <w:rFonts w:ascii="Century Gothic" w:hAnsi="Century Gothic"/>
                <w:sz w:val="22"/>
                <w:szCs w:val="22"/>
              </w:rPr>
              <w:t>demo</w:t>
            </w:r>
            <w:r w:rsidR="00A36C1F">
              <w:rPr>
                <w:rFonts w:ascii="Century Gothic" w:hAnsi="Century Gothic"/>
                <w:sz w:val="22"/>
                <w:szCs w:val="22"/>
              </w:rPr>
              <w:t xml:space="preserve"> in</w:t>
            </w:r>
            <w:r w:rsidR="00084BDA">
              <w:rPr>
                <w:rFonts w:ascii="Century Gothic" w:hAnsi="Century Gothic"/>
                <w:sz w:val="22"/>
                <w:szCs w:val="22"/>
              </w:rPr>
              <w:t xml:space="preserve"> week </w:t>
            </w:r>
            <w:r w:rsidR="00A36C1F">
              <w:rPr>
                <w:rFonts w:ascii="Century Gothic" w:hAnsi="Century Gothic"/>
                <w:sz w:val="22"/>
                <w:szCs w:val="22"/>
              </w:rPr>
              <w:t>10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19E18D5F" w:rsidR="000706EF" w:rsidRPr="000706EF" w:rsidRDefault="00052484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I’m getting distracted when working on </w:t>
            </w:r>
            <w:r w:rsidR="005C47AA">
              <w:rPr>
                <w:rFonts w:ascii="Century Gothic" w:hAnsi="Century Gothic"/>
                <w:sz w:val="22"/>
                <w:szCs w:val="22"/>
              </w:rPr>
              <w:t xml:space="preserve">the service – focusing too much on the end goal and not the </w:t>
            </w:r>
            <w:r w:rsidR="00301AB0">
              <w:rPr>
                <w:rFonts w:ascii="Century Gothic" w:hAnsi="Century Gothic"/>
                <w:sz w:val="22"/>
                <w:szCs w:val="22"/>
              </w:rPr>
              <w:t xml:space="preserve">actual requirements </w:t>
            </w:r>
            <w:r w:rsidR="00D31054">
              <w:rPr>
                <w:rFonts w:ascii="Century Gothic" w:hAnsi="Century Gothic"/>
                <w:sz w:val="22"/>
                <w:szCs w:val="22"/>
              </w:rPr>
              <w:t>–</w:t>
            </w:r>
            <w:r w:rsidR="00301AB0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D31054">
              <w:rPr>
                <w:rFonts w:ascii="Century Gothic" w:hAnsi="Century Gothic"/>
                <w:sz w:val="22"/>
                <w:szCs w:val="22"/>
              </w:rPr>
              <w:t>took a break to focus on unit testing.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/>
                <w:bCs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9678C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Cs/>
                <w:sz w:val="18"/>
                <w:szCs w:val="18"/>
              </w:rPr>
            </w:pPr>
            <w:r w:rsidRPr="009678CF">
              <w:rPr>
                <w:rFonts w:ascii="Century Gothic" w:hAnsi="Century Gothic"/>
                <w:bCs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6D3A3D6A" w:rsidR="00EF25E4" w:rsidRPr="000706EF" w:rsidRDefault="00084BDA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Until I am on my planned schedule, I need to focus on the immediate tasks, not my </w:t>
            </w:r>
            <w:proofErr w:type="gramStart"/>
            <w:r>
              <w:rPr>
                <w:rFonts w:ascii="Century Gothic" w:hAnsi="Century Gothic"/>
                <w:sz w:val="22"/>
                <w:szCs w:val="22"/>
              </w:rPr>
              <w:t>long term</w:t>
            </w:r>
            <w:proofErr w:type="gramEnd"/>
            <w:r>
              <w:rPr>
                <w:rFonts w:ascii="Century Gothic" w:hAnsi="Century Gothic"/>
                <w:sz w:val="22"/>
                <w:szCs w:val="22"/>
              </w:rPr>
              <w:t xml:space="preserve"> goals. 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766738C8" w:rsidR="000706EF" w:rsidRPr="000706EF" w:rsidRDefault="00E8070D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Build and containerize the service</w:t>
            </w:r>
            <w:r w:rsidR="00C421EE">
              <w:rPr>
                <w:rFonts w:ascii="Century Gothic" w:hAnsi="Century Gothic"/>
                <w:sz w:val="22"/>
                <w:szCs w:val="22"/>
              </w:rPr>
              <w:t xml:space="preserve">. Have the unit tests </w:t>
            </w:r>
            <w:r w:rsidR="00084BDA">
              <w:rPr>
                <w:rFonts w:ascii="Century Gothic" w:hAnsi="Century Gothic"/>
                <w:sz w:val="22"/>
                <w:szCs w:val="22"/>
              </w:rPr>
              <w:t>implemented.</w:t>
            </w:r>
            <w:r w:rsidR="001B4D85">
              <w:rPr>
                <w:rFonts w:ascii="Century Gothic" w:hAnsi="Century Gothic"/>
                <w:sz w:val="22"/>
                <w:szCs w:val="22"/>
              </w:rPr>
              <w:t xml:space="preserve"> Prepare </w:t>
            </w:r>
            <w:r w:rsidR="002E221C">
              <w:rPr>
                <w:rFonts w:ascii="Century Gothic" w:hAnsi="Century Gothic"/>
                <w:sz w:val="22"/>
                <w:szCs w:val="22"/>
              </w:rPr>
              <w:t>tech demo.</w:t>
            </w:r>
          </w:p>
        </w:tc>
      </w:tr>
      <w:tr w:rsidR="007404A0" w:rsidRPr="00733F6A" w14:paraId="12570FBF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45A3F7EE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 </w:t>
            </w:r>
          </w:p>
        </w:tc>
      </w:tr>
      <w:tr w:rsidR="0002154C" w:rsidRPr="00733F6A" w14:paraId="04353EF5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354E223D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A45954">
        <w:rPr>
          <w:rFonts w:ascii="Century Gothic" w:hAnsi="Century Gothic"/>
          <w:sz w:val="22"/>
          <w:szCs w:val="22"/>
          <w:u w:val="single"/>
        </w:rPr>
        <w:t>13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E8070D">
        <w:rPr>
          <w:rFonts w:ascii="Century Gothic" w:hAnsi="Century Gothic"/>
          <w:sz w:val="22"/>
          <w:szCs w:val="22"/>
          <w:u w:val="single"/>
        </w:rPr>
        <w:t>4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F790" w14:textId="77777777" w:rsidR="00574787" w:rsidRDefault="00574787">
      <w:r>
        <w:separator/>
      </w:r>
    </w:p>
  </w:endnote>
  <w:endnote w:type="continuationSeparator" w:id="0">
    <w:p w14:paraId="17698AB4" w14:textId="77777777" w:rsidR="00574787" w:rsidRDefault="0057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2736" w14:textId="77777777" w:rsidR="00574787" w:rsidRDefault="00574787">
      <w:r>
        <w:separator/>
      </w:r>
    </w:p>
  </w:footnote>
  <w:footnote w:type="continuationSeparator" w:id="0">
    <w:p w14:paraId="2579028E" w14:textId="77777777" w:rsidR="00574787" w:rsidRDefault="005747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48DA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22676"/>
    <w:rsid w:val="00126861"/>
    <w:rsid w:val="00143E1D"/>
    <w:rsid w:val="001440C1"/>
    <w:rsid w:val="0016047F"/>
    <w:rsid w:val="00163347"/>
    <w:rsid w:val="00166C74"/>
    <w:rsid w:val="001768BB"/>
    <w:rsid w:val="00180B64"/>
    <w:rsid w:val="00187EE2"/>
    <w:rsid w:val="00192948"/>
    <w:rsid w:val="001A72DD"/>
    <w:rsid w:val="001B4D85"/>
    <w:rsid w:val="001B5132"/>
    <w:rsid w:val="001B768F"/>
    <w:rsid w:val="001D1558"/>
    <w:rsid w:val="001D740D"/>
    <w:rsid w:val="00201E8E"/>
    <w:rsid w:val="00212ACB"/>
    <w:rsid w:val="00240490"/>
    <w:rsid w:val="00241CF7"/>
    <w:rsid w:val="00247476"/>
    <w:rsid w:val="0025708E"/>
    <w:rsid w:val="00276885"/>
    <w:rsid w:val="00280154"/>
    <w:rsid w:val="002813DB"/>
    <w:rsid w:val="00297924"/>
    <w:rsid w:val="002C23E1"/>
    <w:rsid w:val="002C446A"/>
    <w:rsid w:val="002E221C"/>
    <w:rsid w:val="002E344A"/>
    <w:rsid w:val="002E7C5C"/>
    <w:rsid w:val="002F405F"/>
    <w:rsid w:val="00301AB0"/>
    <w:rsid w:val="00314ADB"/>
    <w:rsid w:val="00316163"/>
    <w:rsid w:val="003161A6"/>
    <w:rsid w:val="00323C8D"/>
    <w:rsid w:val="00327823"/>
    <w:rsid w:val="00337E07"/>
    <w:rsid w:val="003433C5"/>
    <w:rsid w:val="00355ACA"/>
    <w:rsid w:val="00357E26"/>
    <w:rsid w:val="00361B3A"/>
    <w:rsid w:val="00366B25"/>
    <w:rsid w:val="0037637F"/>
    <w:rsid w:val="00377EF8"/>
    <w:rsid w:val="00395D66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A5CAA"/>
    <w:rsid w:val="004B1558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40EFA"/>
    <w:rsid w:val="00541249"/>
    <w:rsid w:val="00545232"/>
    <w:rsid w:val="0055321C"/>
    <w:rsid w:val="00574787"/>
    <w:rsid w:val="00597FA3"/>
    <w:rsid w:val="005C47AA"/>
    <w:rsid w:val="005D5368"/>
    <w:rsid w:val="005D53E8"/>
    <w:rsid w:val="005D7E26"/>
    <w:rsid w:val="005F0B9B"/>
    <w:rsid w:val="005F3600"/>
    <w:rsid w:val="005F4D24"/>
    <w:rsid w:val="00616FE1"/>
    <w:rsid w:val="0062082C"/>
    <w:rsid w:val="0062084B"/>
    <w:rsid w:val="00630E31"/>
    <w:rsid w:val="00633CE1"/>
    <w:rsid w:val="0063701C"/>
    <w:rsid w:val="006405F9"/>
    <w:rsid w:val="006475C4"/>
    <w:rsid w:val="00657302"/>
    <w:rsid w:val="006642C5"/>
    <w:rsid w:val="006738D2"/>
    <w:rsid w:val="006866B7"/>
    <w:rsid w:val="00687D20"/>
    <w:rsid w:val="006947A3"/>
    <w:rsid w:val="006967AC"/>
    <w:rsid w:val="006A3233"/>
    <w:rsid w:val="006B3409"/>
    <w:rsid w:val="006B35EA"/>
    <w:rsid w:val="006D3B18"/>
    <w:rsid w:val="006F4E27"/>
    <w:rsid w:val="006F7DAB"/>
    <w:rsid w:val="00706B0A"/>
    <w:rsid w:val="007169A7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A4BEA"/>
    <w:rsid w:val="007A65A7"/>
    <w:rsid w:val="007C0377"/>
    <w:rsid w:val="007C16FD"/>
    <w:rsid w:val="007C1FD8"/>
    <w:rsid w:val="007C712D"/>
    <w:rsid w:val="007D4A3F"/>
    <w:rsid w:val="007E5279"/>
    <w:rsid w:val="0080451F"/>
    <w:rsid w:val="0081009A"/>
    <w:rsid w:val="00810590"/>
    <w:rsid w:val="00836BD6"/>
    <w:rsid w:val="0085124D"/>
    <w:rsid w:val="00851AAD"/>
    <w:rsid w:val="00862451"/>
    <w:rsid w:val="00873A0F"/>
    <w:rsid w:val="0088015A"/>
    <w:rsid w:val="00884F97"/>
    <w:rsid w:val="00897476"/>
    <w:rsid w:val="008A372D"/>
    <w:rsid w:val="008A3B36"/>
    <w:rsid w:val="008A761E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6287"/>
    <w:rsid w:val="00906C7B"/>
    <w:rsid w:val="00910AB4"/>
    <w:rsid w:val="0091722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5962"/>
    <w:rsid w:val="00997A00"/>
    <w:rsid w:val="009A0259"/>
    <w:rsid w:val="009A214E"/>
    <w:rsid w:val="009A6793"/>
    <w:rsid w:val="009E2044"/>
    <w:rsid w:val="009F4D2E"/>
    <w:rsid w:val="009F5D16"/>
    <w:rsid w:val="00A063EB"/>
    <w:rsid w:val="00A31DEE"/>
    <w:rsid w:val="00A349F2"/>
    <w:rsid w:val="00A36C1F"/>
    <w:rsid w:val="00A45954"/>
    <w:rsid w:val="00A5638B"/>
    <w:rsid w:val="00A671D0"/>
    <w:rsid w:val="00A767B8"/>
    <w:rsid w:val="00A77AEC"/>
    <w:rsid w:val="00A83173"/>
    <w:rsid w:val="00A872C5"/>
    <w:rsid w:val="00A96121"/>
    <w:rsid w:val="00AA521D"/>
    <w:rsid w:val="00AB740E"/>
    <w:rsid w:val="00AC3948"/>
    <w:rsid w:val="00AD6E3B"/>
    <w:rsid w:val="00AF2D42"/>
    <w:rsid w:val="00B20857"/>
    <w:rsid w:val="00B20EA9"/>
    <w:rsid w:val="00B3145C"/>
    <w:rsid w:val="00B345A4"/>
    <w:rsid w:val="00B3558F"/>
    <w:rsid w:val="00B35E44"/>
    <w:rsid w:val="00B44345"/>
    <w:rsid w:val="00B70894"/>
    <w:rsid w:val="00B71B46"/>
    <w:rsid w:val="00B75375"/>
    <w:rsid w:val="00B81A00"/>
    <w:rsid w:val="00B82FDC"/>
    <w:rsid w:val="00B841D1"/>
    <w:rsid w:val="00B94E4C"/>
    <w:rsid w:val="00B961F4"/>
    <w:rsid w:val="00BA41CB"/>
    <w:rsid w:val="00BA66BB"/>
    <w:rsid w:val="00BC4647"/>
    <w:rsid w:val="00BC4D8F"/>
    <w:rsid w:val="00BC61A6"/>
    <w:rsid w:val="00BC68DF"/>
    <w:rsid w:val="00BD127D"/>
    <w:rsid w:val="00BD3FCF"/>
    <w:rsid w:val="00BF1C8B"/>
    <w:rsid w:val="00C25152"/>
    <w:rsid w:val="00C31F79"/>
    <w:rsid w:val="00C373E4"/>
    <w:rsid w:val="00C40E9E"/>
    <w:rsid w:val="00C421EE"/>
    <w:rsid w:val="00C54BD8"/>
    <w:rsid w:val="00C55CF3"/>
    <w:rsid w:val="00C643DC"/>
    <w:rsid w:val="00C74CD1"/>
    <w:rsid w:val="00C82C36"/>
    <w:rsid w:val="00C86A1F"/>
    <w:rsid w:val="00CA22A9"/>
    <w:rsid w:val="00CB0E2C"/>
    <w:rsid w:val="00CD23B9"/>
    <w:rsid w:val="00CD6951"/>
    <w:rsid w:val="00CE32D5"/>
    <w:rsid w:val="00CF0FF1"/>
    <w:rsid w:val="00CF6BC1"/>
    <w:rsid w:val="00D00253"/>
    <w:rsid w:val="00D02E9A"/>
    <w:rsid w:val="00D1765F"/>
    <w:rsid w:val="00D31054"/>
    <w:rsid w:val="00D60335"/>
    <w:rsid w:val="00D77663"/>
    <w:rsid w:val="00D80011"/>
    <w:rsid w:val="00D90179"/>
    <w:rsid w:val="00D903F4"/>
    <w:rsid w:val="00D90B97"/>
    <w:rsid w:val="00DA61C7"/>
    <w:rsid w:val="00DB1DE2"/>
    <w:rsid w:val="00DD7F5D"/>
    <w:rsid w:val="00DE0C18"/>
    <w:rsid w:val="00DE46A0"/>
    <w:rsid w:val="00DE5F16"/>
    <w:rsid w:val="00E04ADB"/>
    <w:rsid w:val="00E054D1"/>
    <w:rsid w:val="00E120A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4C86"/>
    <w:rsid w:val="00EC0A24"/>
    <w:rsid w:val="00EC629B"/>
    <w:rsid w:val="00ED6F36"/>
    <w:rsid w:val="00EE7925"/>
    <w:rsid w:val="00EF21AE"/>
    <w:rsid w:val="00EF25E4"/>
    <w:rsid w:val="00F311D8"/>
    <w:rsid w:val="00F34DBB"/>
    <w:rsid w:val="00F54A70"/>
    <w:rsid w:val="00F56BFC"/>
    <w:rsid w:val="00F66718"/>
    <w:rsid w:val="00F73277"/>
    <w:rsid w:val="00F735CB"/>
    <w:rsid w:val="00F756DB"/>
    <w:rsid w:val="00F847BE"/>
    <w:rsid w:val="00F92CDE"/>
    <w:rsid w:val="00FA3427"/>
    <w:rsid w:val="00FB4130"/>
    <w:rsid w:val="00FB6881"/>
    <w:rsid w:val="00FB76A2"/>
    <w:rsid w:val="00FC2595"/>
    <w:rsid w:val="00FC37BF"/>
    <w:rsid w:val="00FC7430"/>
    <w:rsid w:val="00FD0B8F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18</cp:revision>
  <cp:lastPrinted>2023-08-25T00:55:00Z</cp:lastPrinted>
  <dcterms:created xsi:type="dcterms:W3CDTF">2026-04-13T01:01:00Z</dcterms:created>
  <dcterms:modified xsi:type="dcterms:W3CDTF">2026-05-01T00:23:00Z</dcterms:modified>
</cp:coreProperties>
</file>