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C5" w14:textId="74EA72E0"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B61591">
        <w:t>SE</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08653AB6"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P</w:t>
      </w:r>
      <w:r w:rsidR="0090069C">
        <w:rPr>
          <w:rFonts w:ascii="Times New Roman" w:hAnsi="Times New Roman"/>
          <w:sz w:val="56"/>
          <w:szCs w:val="24"/>
        </w:rPr>
        <w:t>etLink</w:t>
      </w:r>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76412499"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0090069C">
        <w:rPr>
          <w:rFonts w:ascii="Times New Roman" w:hAnsi="Times New Roman"/>
          <w:sz w:val="28"/>
          <w:szCs w:val="24"/>
        </w:rPr>
        <w:t>Zupash Awais</w:t>
      </w:r>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77777777" w:rsidR="006B2409" w:rsidRPr="006B2409" w:rsidRDefault="006B2409" w:rsidP="006B2409">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0E529334"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r w:rsidR="0090069C">
        <w:rPr>
          <w:rFonts w:ascii="Times New Roman" w:hAnsi="Times New Roman"/>
          <w:sz w:val="28"/>
          <w:szCs w:val="24"/>
        </w:rPr>
        <w:t>S26SE025</w:t>
      </w:r>
    </w:p>
    <w:p w14:paraId="2577099B" w14:textId="77777777" w:rsidR="006B2409" w:rsidRPr="007E273D" w:rsidRDefault="006B2409" w:rsidP="006B2409">
      <w:pPr>
        <w:spacing w:line="240" w:lineRule="auto"/>
        <w:jc w:val="center"/>
        <w:rPr>
          <w:rFonts w:ascii="Times New Roman" w:hAnsi="Times New Roman"/>
          <w:szCs w:val="24"/>
        </w:rPr>
      </w:pPr>
    </w:p>
    <w:p w14:paraId="62B8388D" w14:textId="77777777" w:rsidR="006B2409" w:rsidRPr="006B2409" w:rsidRDefault="006B2409" w:rsidP="006B2409">
      <w:pPr>
        <w:spacing w:line="240" w:lineRule="auto"/>
        <w:ind w:left="1440" w:firstLine="720"/>
        <w:rPr>
          <w:rFonts w:ascii="Times New Roman" w:hAnsi="Times New Roman"/>
          <w:b/>
          <w:sz w:val="28"/>
          <w:szCs w:val="24"/>
        </w:rPr>
      </w:pPr>
      <w:r w:rsidRPr="006B2409">
        <w:rPr>
          <w:rFonts w:ascii="Times New Roman" w:hAnsi="Times New Roman"/>
          <w:b/>
          <w:sz w:val="28"/>
          <w:szCs w:val="24"/>
        </w:rPr>
        <w:t>Student Reg#</w:t>
      </w:r>
      <w:r w:rsidRPr="006B2409">
        <w:rPr>
          <w:rFonts w:ascii="Times New Roman" w:hAnsi="Times New Roman"/>
          <w:b/>
          <w:sz w:val="28"/>
          <w:szCs w:val="24"/>
        </w:rPr>
        <w:tab/>
      </w:r>
      <w:r w:rsidRPr="006B2409">
        <w:rPr>
          <w:rFonts w:ascii="Times New Roman" w:hAnsi="Times New Roman"/>
          <w:b/>
          <w:sz w:val="28"/>
          <w:szCs w:val="24"/>
        </w:rPr>
        <w:tab/>
      </w:r>
      <w:r w:rsidRPr="006B2409">
        <w:rPr>
          <w:rFonts w:ascii="Times New Roman" w:hAnsi="Times New Roman"/>
          <w:b/>
          <w:sz w:val="28"/>
          <w:szCs w:val="24"/>
        </w:rPr>
        <w:tab/>
        <w:t>Student Name</w:t>
      </w:r>
    </w:p>
    <w:p w14:paraId="505E70BC" w14:textId="77777777" w:rsidR="007E273D" w:rsidRPr="007E273D" w:rsidRDefault="007E273D" w:rsidP="007E273D">
      <w:pPr>
        <w:spacing w:line="240" w:lineRule="auto"/>
        <w:jc w:val="center"/>
        <w:rPr>
          <w:rFonts w:ascii="Times New Roman" w:hAnsi="Times New Roman"/>
          <w:b/>
          <w:sz w:val="32"/>
        </w:rPr>
      </w:pPr>
    </w:p>
    <w:p w14:paraId="5217AB45" w14:textId="77777777" w:rsidR="007E273D" w:rsidRPr="007E273D" w:rsidRDefault="007E273D" w:rsidP="007E273D">
      <w:pPr>
        <w:spacing w:line="240" w:lineRule="auto"/>
        <w:jc w:val="center"/>
        <w:rPr>
          <w:rFonts w:ascii="Times New Roman" w:hAnsi="Times New Roman"/>
          <w:b/>
          <w:sz w:val="32"/>
        </w:rPr>
      </w:pPr>
    </w:p>
    <w:p w14:paraId="71126123" w14:textId="77777777" w:rsidR="007E273D" w:rsidRPr="007E273D" w:rsidRDefault="007E273D" w:rsidP="007E273D">
      <w:pPr>
        <w:spacing w:line="240" w:lineRule="auto"/>
        <w:jc w:val="center"/>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4E6B7FC8"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 xml:space="preserve">Version </w:t>
      </w:r>
      <w:r w:rsidR="0009050D">
        <w:rPr>
          <w:rFonts w:asciiTheme="majorBidi" w:hAnsiTheme="majorBidi" w:cstheme="majorBidi"/>
          <w:b w:val="0"/>
          <w:sz w:val="36"/>
          <w:szCs w:val="36"/>
        </w:rPr>
        <w:t>1.0</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61C72A29" w14:textId="063DE8E6" w:rsidR="008C237D" w:rsidRPr="008C237D" w:rsidRDefault="0009050D" w:rsidP="008C237D">
      <w:pPr>
        <w:pStyle w:val="Title"/>
        <w:spacing w:before="0" w:after="100" w:afterAutospacing="1"/>
        <w:jc w:val="left"/>
        <w:rPr>
          <w:rFonts w:asciiTheme="majorBidi" w:hAnsiTheme="majorBidi" w:cstheme="majorBidi"/>
          <w:sz w:val="36"/>
          <w:szCs w:val="36"/>
        </w:rPr>
      </w:pPr>
      <w:r w:rsidRPr="0009050D">
        <w:rPr>
          <w:rFonts w:asciiTheme="majorBidi" w:hAnsiTheme="majorBidi" w:cstheme="majorBidi"/>
          <w:b w:val="0"/>
          <w:sz w:val="36"/>
          <w:szCs w:val="36"/>
        </w:rPr>
        <w:t>Zupash Awais</w:t>
      </w:r>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0714947C" w:rsidR="006B2409" w:rsidRPr="008C237D" w:rsidRDefault="0009050D" w:rsidP="008C237D">
      <w:pPr>
        <w:pStyle w:val="Title"/>
        <w:spacing w:before="0" w:after="100" w:afterAutospacing="1"/>
        <w:jc w:val="left"/>
        <w:rPr>
          <w:rFonts w:asciiTheme="majorBidi" w:hAnsiTheme="majorBidi" w:cstheme="majorBidi"/>
          <w:b w:val="0"/>
          <w:sz w:val="36"/>
          <w:szCs w:val="36"/>
        </w:rPr>
      </w:pPr>
      <w:r w:rsidRPr="0009050D">
        <w:rPr>
          <w:rFonts w:asciiTheme="majorBidi" w:hAnsiTheme="majorBidi" w:cstheme="majorBidi"/>
          <w:b w:val="0"/>
          <w:sz w:val="36"/>
          <w:szCs w:val="36"/>
        </w:rPr>
        <w:t>Nabeel Ijaz</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27980EB9" w:rsidR="006B2409" w:rsidRPr="008C237D" w:rsidRDefault="0009050D" w:rsidP="008C237D">
      <w:pPr>
        <w:pStyle w:val="Title"/>
        <w:spacing w:before="0" w:after="100" w:afterAutospacing="1"/>
        <w:jc w:val="left"/>
        <w:rPr>
          <w:rFonts w:asciiTheme="majorBidi" w:hAnsiTheme="majorBidi" w:cstheme="majorBidi"/>
          <w:sz w:val="36"/>
          <w:szCs w:val="36"/>
        </w:rPr>
      </w:pPr>
      <w:bookmarkStart w:id="7" w:name="_Hlk230906326"/>
      <w:r w:rsidRPr="0009050D">
        <w:rPr>
          <w:rFonts w:asciiTheme="majorBidi" w:hAnsiTheme="majorBidi" w:cstheme="majorBidi"/>
          <w:sz w:val="36"/>
          <w:szCs w:val="36"/>
        </w:rPr>
        <w:t>S26SE025</w:t>
      </w:r>
    </w:p>
    <w:bookmarkEnd w:id="7"/>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6B2409" w:rsidRPr="008C237D" w14:paraId="1607E57D" w14:textId="77777777" w:rsidTr="00AD13F4">
        <w:trPr>
          <w:trHeight w:val="800"/>
          <w:jc w:val="center"/>
        </w:trPr>
        <w:tc>
          <w:tcPr>
            <w:tcW w:w="3192"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778"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09050D" w:rsidRPr="008C237D" w14:paraId="2D05497B" w14:textId="77777777" w:rsidTr="00AD13F4">
        <w:trPr>
          <w:trHeight w:val="368"/>
          <w:jc w:val="center"/>
        </w:trPr>
        <w:tc>
          <w:tcPr>
            <w:tcW w:w="3192" w:type="dxa"/>
          </w:tcPr>
          <w:p w14:paraId="47FB9E77" w14:textId="0DD6E28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Nabeel Ijaz</w:t>
            </w:r>
          </w:p>
        </w:tc>
        <w:tc>
          <w:tcPr>
            <w:tcW w:w="4778" w:type="dxa"/>
          </w:tcPr>
          <w:p w14:paraId="1AFB1299" w14:textId="07BCE874"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Backend Development</w:t>
            </w:r>
          </w:p>
        </w:tc>
      </w:tr>
      <w:tr w:rsidR="0009050D" w:rsidRPr="008C237D" w14:paraId="2D4EFD38" w14:textId="77777777" w:rsidTr="00AD13F4">
        <w:trPr>
          <w:jc w:val="center"/>
        </w:trPr>
        <w:tc>
          <w:tcPr>
            <w:tcW w:w="3192" w:type="dxa"/>
          </w:tcPr>
          <w:p w14:paraId="3EE0BB9D" w14:textId="752E5F5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Umar Akram</w:t>
            </w:r>
          </w:p>
        </w:tc>
        <w:tc>
          <w:tcPr>
            <w:tcW w:w="4778" w:type="dxa"/>
          </w:tcPr>
          <w:p w14:paraId="4E8A5E43" w14:textId="0F0C651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Web Development</w:t>
            </w:r>
          </w:p>
        </w:tc>
      </w:tr>
      <w:tr w:rsidR="0009050D" w:rsidRPr="008C237D" w14:paraId="4A042B6B" w14:textId="77777777" w:rsidTr="00AD13F4">
        <w:trPr>
          <w:jc w:val="center"/>
        </w:trPr>
        <w:tc>
          <w:tcPr>
            <w:tcW w:w="3192" w:type="dxa"/>
          </w:tcPr>
          <w:p w14:paraId="4A550EC1" w14:textId="698F377D"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Usama</w:t>
            </w:r>
          </w:p>
        </w:tc>
        <w:tc>
          <w:tcPr>
            <w:tcW w:w="4778" w:type="dxa"/>
          </w:tcPr>
          <w:p w14:paraId="3C23F1E8" w14:textId="3650943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Database Design and Testing</w:t>
            </w:r>
          </w:p>
        </w:tc>
      </w:tr>
      <w:tr w:rsidR="0009050D" w:rsidRPr="008C237D" w14:paraId="15B08C05" w14:textId="77777777" w:rsidTr="00AD13F4">
        <w:trPr>
          <w:jc w:val="center"/>
        </w:trPr>
        <w:tc>
          <w:tcPr>
            <w:tcW w:w="3192" w:type="dxa"/>
          </w:tcPr>
          <w:p w14:paraId="1D02956B" w14:textId="4C531211"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Ehsan Shahid</w:t>
            </w:r>
          </w:p>
        </w:tc>
        <w:tc>
          <w:tcPr>
            <w:tcW w:w="4778" w:type="dxa"/>
          </w:tcPr>
          <w:p w14:paraId="072AF2C8" w14:textId="29E8FB55"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Mobile App Development</w:t>
            </w: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8" w:name="_Toc228796699"/>
      <w:r w:rsidRPr="008C237D">
        <w:rPr>
          <w:rFonts w:asciiTheme="majorBidi" w:hAnsiTheme="majorBidi" w:cstheme="majorBidi"/>
        </w:rPr>
        <w:lastRenderedPageBreak/>
        <w:t>Table of Contents</w:t>
      </w:r>
      <w:bookmarkEnd w:id="8"/>
    </w:p>
    <w:p w14:paraId="5EE23BD0" w14:textId="77777777" w:rsidR="00B06548" w:rsidRDefault="00C26D4D">
      <w:pPr>
        <w:pStyle w:val="TOC1"/>
        <w:rPr>
          <w:rFonts w:asciiTheme="minorHAnsi" w:eastAsiaTheme="minorEastAsia" w:hAnsiTheme="minorHAnsi" w:cstheme="minorBidi"/>
          <w:b w:val="0"/>
          <w:sz w:val="22"/>
          <w:szCs w:val="22"/>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B06548" w:rsidRPr="0016328B">
        <w:rPr>
          <w:rFonts w:asciiTheme="majorBidi" w:hAnsiTheme="majorBidi" w:cstheme="majorBidi"/>
        </w:rPr>
        <w:t>Table of Contents</w:t>
      </w:r>
      <w:r w:rsidR="00B06548">
        <w:tab/>
      </w:r>
      <w:r w:rsidR="00B06548">
        <w:fldChar w:fldCharType="begin"/>
      </w:r>
      <w:r w:rsidR="00B06548">
        <w:instrText xml:space="preserve"> PAGEREF _Toc228796699 \h </w:instrText>
      </w:r>
      <w:r w:rsidR="00B06548">
        <w:fldChar w:fldCharType="separate"/>
      </w:r>
      <w:r w:rsidR="00B06548">
        <w:t>i</w:t>
      </w:r>
      <w:r w:rsidR="00B06548">
        <w:fldChar w:fldCharType="end"/>
      </w:r>
    </w:p>
    <w:p w14:paraId="281D8B42"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Revision History &amp; Sprint Log</w:t>
      </w:r>
      <w:r>
        <w:tab/>
      </w:r>
      <w:r>
        <w:fldChar w:fldCharType="begin"/>
      </w:r>
      <w:r>
        <w:instrText xml:space="preserve"> PAGEREF _Toc228796700 \h </w:instrText>
      </w:r>
      <w:r>
        <w:fldChar w:fldCharType="separate"/>
      </w:r>
      <w:r>
        <w:t>ii</w:t>
      </w:r>
      <w:r>
        <w:fldChar w:fldCharType="end"/>
      </w:r>
    </w:p>
    <w:p w14:paraId="10741DA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Previous Phases Feedback</w:t>
      </w:r>
      <w:r>
        <w:tab/>
      </w:r>
      <w:r>
        <w:fldChar w:fldCharType="begin"/>
      </w:r>
      <w:r>
        <w:instrText xml:space="preserve"> PAGEREF _Toc228796701 \h </w:instrText>
      </w:r>
      <w:r>
        <w:fldChar w:fldCharType="separate"/>
      </w:r>
      <w:r>
        <w:t>ii</w:t>
      </w:r>
      <w:r>
        <w:fldChar w:fldCharType="end"/>
      </w:r>
    </w:p>
    <w:p w14:paraId="51A2256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Abstract</w:t>
      </w:r>
      <w:r>
        <w:tab/>
      </w:r>
      <w:r>
        <w:fldChar w:fldCharType="begin"/>
      </w:r>
      <w:r>
        <w:instrText xml:space="preserve"> PAGEREF _Toc228796702 \h </w:instrText>
      </w:r>
      <w:r>
        <w:fldChar w:fldCharType="separate"/>
      </w:r>
      <w:r>
        <w:t>iii</w:t>
      </w:r>
      <w:r>
        <w:fldChar w:fldCharType="end"/>
      </w:r>
    </w:p>
    <w:p w14:paraId="54818774"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w:t>
      </w:r>
      <w:r>
        <w:rPr>
          <w:rFonts w:asciiTheme="minorHAnsi" w:eastAsiaTheme="minorEastAsia" w:hAnsiTheme="minorHAnsi" w:cstheme="minorBidi"/>
          <w:b w:val="0"/>
          <w:sz w:val="22"/>
          <w:szCs w:val="22"/>
        </w:rPr>
        <w:tab/>
      </w:r>
      <w:r w:rsidRPr="0016328B">
        <w:rPr>
          <w:rFonts w:asciiTheme="majorBidi" w:hAnsiTheme="majorBidi" w:cstheme="majorBidi"/>
        </w:rPr>
        <w:t>System Architecture</w:t>
      </w:r>
      <w:r>
        <w:tab/>
      </w:r>
      <w:r>
        <w:fldChar w:fldCharType="begin"/>
      </w:r>
      <w:r>
        <w:instrText xml:space="preserve"> PAGEREF _Toc228796703 \h </w:instrText>
      </w:r>
      <w:r>
        <w:fldChar w:fldCharType="separate"/>
      </w:r>
      <w:r>
        <w:t>1</w:t>
      </w:r>
      <w:r>
        <w:fldChar w:fldCharType="end"/>
      </w:r>
    </w:p>
    <w:p w14:paraId="08365F56"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1.1</w:t>
      </w:r>
      <w:r>
        <w:rPr>
          <w:rFonts w:asciiTheme="minorHAnsi" w:eastAsiaTheme="minorEastAsia" w:hAnsiTheme="minorHAnsi" w:cstheme="minorBidi"/>
          <w:noProof/>
          <w:szCs w:val="22"/>
        </w:rPr>
        <w:tab/>
      </w:r>
      <w:r w:rsidRPr="0016328B">
        <w:rPr>
          <w:rFonts w:asciiTheme="majorBidi" w:hAnsiTheme="majorBidi" w:cstheme="majorBidi"/>
          <w:noProof/>
        </w:rPr>
        <w:t>High-Level Architecture</w:t>
      </w:r>
      <w:r>
        <w:rPr>
          <w:noProof/>
        </w:rPr>
        <w:tab/>
      </w:r>
      <w:r>
        <w:rPr>
          <w:noProof/>
        </w:rPr>
        <w:fldChar w:fldCharType="begin"/>
      </w:r>
      <w:r>
        <w:rPr>
          <w:noProof/>
        </w:rPr>
        <w:instrText xml:space="preserve"> PAGEREF _Toc228796704 \h </w:instrText>
      </w:r>
      <w:r>
        <w:rPr>
          <w:noProof/>
        </w:rPr>
      </w:r>
      <w:r>
        <w:rPr>
          <w:noProof/>
        </w:rPr>
        <w:fldChar w:fldCharType="separate"/>
      </w:r>
      <w:r>
        <w:rPr>
          <w:noProof/>
        </w:rPr>
        <w:t>1</w:t>
      </w:r>
      <w:r>
        <w:rPr>
          <w:noProof/>
        </w:rPr>
        <w:fldChar w:fldCharType="end"/>
      </w:r>
    </w:p>
    <w:p w14:paraId="28F412D4"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1.2</w:t>
      </w:r>
      <w:r>
        <w:rPr>
          <w:rFonts w:asciiTheme="minorHAnsi" w:eastAsiaTheme="minorEastAsia" w:hAnsiTheme="minorHAnsi" w:cstheme="minorBidi"/>
          <w:noProof/>
          <w:szCs w:val="22"/>
        </w:rPr>
        <w:tab/>
      </w:r>
      <w:r w:rsidRPr="0016328B">
        <w:rPr>
          <w:rFonts w:asciiTheme="majorBidi" w:hAnsiTheme="majorBidi" w:cstheme="majorBidi"/>
          <w:noProof/>
        </w:rPr>
        <w:t>Architecture Diagram</w:t>
      </w:r>
      <w:r>
        <w:rPr>
          <w:noProof/>
        </w:rPr>
        <w:tab/>
      </w:r>
      <w:r>
        <w:rPr>
          <w:noProof/>
        </w:rPr>
        <w:fldChar w:fldCharType="begin"/>
      </w:r>
      <w:r>
        <w:rPr>
          <w:noProof/>
        </w:rPr>
        <w:instrText xml:space="preserve"> PAGEREF _Toc228796705 \h </w:instrText>
      </w:r>
      <w:r>
        <w:rPr>
          <w:noProof/>
        </w:rPr>
      </w:r>
      <w:r>
        <w:rPr>
          <w:noProof/>
        </w:rPr>
        <w:fldChar w:fldCharType="separate"/>
      </w:r>
      <w:r>
        <w:rPr>
          <w:noProof/>
        </w:rPr>
        <w:t>1</w:t>
      </w:r>
      <w:r>
        <w:rPr>
          <w:noProof/>
        </w:rPr>
        <w:fldChar w:fldCharType="end"/>
      </w:r>
    </w:p>
    <w:p w14:paraId="3683056A"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1.3</w:t>
      </w:r>
      <w:r>
        <w:rPr>
          <w:rFonts w:asciiTheme="minorHAnsi" w:eastAsiaTheme="minorEastAsia" w:hAnsiTheme="minorHAnsi" w:cstheme="minorBidi"/>
          <w:noProof/>
          <w:szCs w:val="22"/>
        </w:rPr>
        <w:tab/>
      </w:r>
      <w:r w:rsidRPr="0016328B">
        <w:rPr>
          <w:rFonts w:asciiTheme="majorBidi" w:hAnsiTheme="majorBidi" w:cstheme="majorBidi"/>
          <w:noProof/>
        </w:rPr>
        <w:t>Component Overview</w:t>
      </w:r>
      <w:r>
        <w:rPr>
          <w:noProof/>
        </w:rPr>
        <w:tab/>
      </w:r>
      <w:r>
        <w:rPr>
          <w:noProof/>
        </w:rPr>
        <w:fldChar w:fldCharType="begin"/>
      </w:r>
      <w:r>
        <w:rPr>
          <w:noProof/>
        </w:rPr>
        <w:instrText xml:space="preserve"> PAGEREF _Toc228796706 \h </w:instrText>
      </w:r>
      <w:r>
        <w:rPr>
          <w:noProof/>
        </w:rPr>
      </w:r>
      <w:r>
        <w:rPr>
          <w:noProof/>
        </w:rPr>
        <w:fldChar w:fldCharType="separate"/>
      </w:r>
      <w:r>
        <w:rPr>
          <w:noProof/>
        </w:rPr>
        <w:t>1</w:t>
      </w:r>
      <w:r>
        <w:rPr>
          <w:noProof/>
        </w:rPr>
        <w:fldChar w:fldCharType="end"/>
      </w:r>
    </w:p>
    <w:p w14:paraId="5B73886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2.</w:t>
      </w:r>
      <w:r>
        <w:rPr>
          <w:rFonts w:asciiTheme="minorHAnsi" w:eastAsiaTheme="minorEastAsia" w:hAnsiTheme="minorHAnsi" w:cstheme="minorBidi"/>
          <w:b w:val="0"/>
          <w:sz w:val="22"/>
          <w:szCs w:val="22"/>
        </w:rPr>
        <w:tab/>
      </w:r>
      <w:r w:rsidRPr="0016328B">
        <w:rPr>
          <w:rFonts w:asciiTheme="majorBidi" w:hAnsiTheme="majorBidi" w:cstheme="majorBidi"/>
        </w:rPr>
        <w:t>Mapping Design to User Stories</w:t>
      </w:r>
      <w:r>
        <w:tab/>
      </w:r>
      <w:r>
        <w:fldChar w:fldCharType="begin"/>
      </w:r>
      <w:r>
        <w:instrText xml:space="preserve"> PAGEREF _Toc228796707 \h </w:instrText>
      </w:r>
      <w:r>
        <w:fldChar w:fldCharType="separate"/>
      </w:r>
      <w:r>
        <w:t>2</w:t>
      </w:r>
      <w:r>
        <w:fldChar w:fldCharType="end"/>
      </w:r>
    </w:p>
    <w:p w14:paraId="7A44A989"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3.</w:t>
      </w:r>
      <w:r>
        <w:rPr>
          <w:rFonts w:asciiTheme="minorHAnsi" w:eastAsiaTheme="minorEastAsia" w:hAnsiTheme="minorHAnsi" w:cstheme="minorBidi"/>
          <w:b w:val="0"/>
          <w:sz w:val="22"/>
          <w:szCs w:val="22"/>
        </w:rPr>
        <w:tab/>
      </w:r>
      <w:r w:rsidRPr="0016328B">
        <w:rPr>
          <w:rFonts w:asciiTheme="majorBidi" w:hAnsiTheme="majorBidi" w:cstheme="majorBidi"/>
        </w:rPr>
        <w:t>Detailed System Design</w:t>
      </w:r>
      <w:r>
        <w:tab/>
      </w:r>
      <w:r>
        <w:fldChar w:fldCharType="begin"/>
      </w:r>
      <w:r>
        <w:instrText xml:space="preserve"> PAGEREF _Toc228796708 \h </w:instrText>
      </w:r>
      <w:r>
        <w:fldChar w:fldCharType="separate"/>
      </w:r>
      <w:r>
        <w:t>3</w:t>
      </w:r>
      <w:r>
        <w:fldChar w:fldCharType="end"/>
      </w:r>
    </w:p>
    <w:p w14:paraId="3728EFF8"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3.1</w:t>
      </w:r>
      <w:r>
        <w:rPr>
          <w:rFonts w:asciiTheme="minorHAnsi" w:eastAsiaTheme="minorEastAsia" w:hAnsiTheme="minorHAnsi" w:cstheme="minorBidi"/>
          <w:noProof/>
          <w:szCs w:val="22"/>
        </w:rPr>
        <w:tab/>
      </w:r>
      <w:r w:rsidRPr="0016328B">
        <w:rPr>
          <w:rFonts w:asciiTheme="majorBidi" w:hAnsiTheme="majorBidi" w:cstheme="majorBidi"/>
          <w:noProof/>
        </w:rPr>
        <w:t>Module Decomposition</w:t>
      </w:r>
      <w:r>
        <w:rPr>
          <w:noProof/>
        </w:rPr>
        <w:tab/>
      </w:r>
      <w:r>
        <w:rPr>
          <w:noProof/>
        </w:rPr>
        <w:fldChar w:fldCharType="begin"/>
      </w:r>
      <w:r>
        <w:rPr>
          <w:noProof/>
        </w:rPr>
        <w:instrText xml:space="preserve"> PAGEREF _Toc228796709 \h </w:instrText>
      </w:r>
      <w:r>
        <w:rPr>
          <w:noProof/>
        </w:rPr>
      </w:r>
      <w:r>
        <w:rPr>
          <w:noProof/>
        </w:rPr>
        <w:fldChar w:fldCharType="separate"/>
      </w:r>
      <w:r>
        <w:rPr>
          <w:noProof/>
        </w:rPr>
        <w:t>3</w:t>
      </w:r>
      <w:r>
        <w:rPr>
          <w:noProof/>
        </w:rPr>
        <w:fldChar w:fldCharType="end"/>
      </w:r>
    </w:p>
    <w:p w14:paraId="388AD908"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3.2</w:t>
      </w:r>
      <w:r>
        <w:rPr>
          <w:rFonts w:asciiTheme="minorHAnsi" w:eastAsiaTheme="minorEastAsia" w:hAnsiTheme="minorHAnsi" w:cstheme="minorBidi"/>
          <w:noProof/>
          <w:szCs w:val="22"/>
        </w:rPr>
        <w:tab/>
      </w:r>
      <w:r w:rsidRPr="0016328B">
        <w:rPr>
          <w:rFonts w:asciiTheme="majorBidi" w:hAnsiTheme="majorBidi" w:cstheme="majorBidi"/>
          <w:noProof/>
        </w:rPr>
        <w:t>Data Flow Description</w:t>
      </w:r>
      <w:r>
        <w:rPr>
          <w:noProof/>
        </w:rPr>
        <w:tab/>
      </w:r>
      <w:r>
        <w:rPr>
          <w:noProof/>
        </w:rPr>
        <w:fldChar w:fldCharType="begin"/>
      </w:r>
      <w:r>
        <w:rPr>
          <w:noProof/>
        </w:rPr>
        <w:instrText xml:space="preserve"> PAGEREF _Toc228796710 \h </w:instrText>
      </w:r>
      <w:r>
        <w:rPr>
          <w:noProof/>
        </w:rPr>
      </w:r>
      <w:r>
        <w:rPr>
          <w:noProof/>
        </w:rPr>
        <w:fldChar w:fldCharType="separate"/>
      </w:r>
      <w:r>
        <w:rPr>
          <w:noProof/>
        </w:rPr>
        <w:t>3</w:t>
      </w:r>
      <w:r>
        <w:rPr>
          <w:noProof/>
        </w:rPr>
        <w:fldChar w:fldCharType="end"/>
      </w:r>
    </w:p>
    <w:p w14:paraId="41B4DCE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4.</w:t>
      </w:r>
      <w:r>
        <w:rPr>
          <w:rFonts w:asciiTheme="minorHAnsi" w:eastAsiaTheme="minorEastAsia" w:hAnsiTheme="minorHAnsi" w:cstheme="minorBidi"/>
          <w:b w:val="0"/>
          <w:sz w:val="22"/>
          <w:szCs w:val="22"/>
        </w:rPr>
        <w:tab/>
      </w:r>
      <w:r w:rsidRPr="0016328B">
        <w:rPr>
          <w:rFonts w:asciiTheme="majorBidi" w:hAnsiTheme="majorBidi" w:cstheme="majorBidi"/>
        </w:rPr>
        <w:t>UML Diagrams</w:t>
      </w:r>
      <w:r>
        <w:tab/>
      </w:r>
      <w:r>
        <w:fldChar w:fldCharType="begin"/>
      </w:r>
      <w:r>
        <w:instrText xml:space="preserve"> PAGEREF _Toc228796711 \h </w:instrText>
      </w:r>
      <w:r>
        <w:fldChar w:fldCharType="separate"/>
      </w:r>
      <w:r>
        <w:t>4</w:t>
      </w:r>
      <w:r>
        <w:fldChar w:fldCharType="end"/>
      </w:r>
    </w:p>
    <w:p w14:paraId="528A5677"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5.</w:t>
      </w:r>
      <w:r>
        <w:rPr>
          <w:rFonts w:asciiTheme="minorHAnsi" w:eastAsiaTheme="minorEastAsia" w:hAnsiTheme="minorHAnsi" w:cstheme="minorBidi"/>
          <w:b w:val="0"/>
          <w:sz w:val="22"/>
          <w:szCs w:val="22"/>
        </w:rPr>
        <w:tab/>
      </w:r>
      <w:r w:rsidRPr="0016328B">
        <w:rPr>
          <w:rFonts w:asciiTheme="majorBidi" w:hAnsiTheme="majorBidi" w:cstheme="majorBidi"/>
        </w:rPr>
        <w:t>Database Design (ERD)</w:t>
      </w:r>
      <w:r>
        <w:tab/>
      </w:r>
      <w:r>
        <w:fldChar w:fldCharType="begin"/>
      </w:r>
      <w:r>
        <w:instrText xml:space="preserve"> PAGEREF _Toc228796712 \h </w:instrText>
      </w:r>
      <w:r>
        <w:fldChar w:fldCharType="separate"/>
      </w:r>
      <w:r>
        <w:t>5</w:t>
      </w:r>
      <w:r>
        <w:fldChar w:fldCharType="end"/>
      </w:r>
    </w:p>
    <w:p w14:paraId="2023EBF3"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5.1</w:t>
      </w:r>
      <w:r>
        <w:rPr>
          <w:rFonts w:asciiTheme="minorHAnsi" w:eastAsiaTheme="minorEastAsia" w:hAnsiTheme="minorHAnsi" w:cstheme="minorBidi"/>
          <w:noProof/>
          <w:szCs w:val="22"/>
        </w:rPr>
        <w:tab/>
      </w:r>
      <w:r w:rsidRPr="0016328B">
        <w:rPr>
          <w:rFonts w:asciiTheme="majorBidi" w:hAnsiTheme="majorBidi" w:cstheme="majorBidi"/>
          <w:noProof/>
        </w:rPr>
        <w:t>ER Diagram</w:t>
      </w:r>
      <w:r>
        <w:rPr>
          <w:noProof/>
        </w:rPr>
        <w:tab/>
      </w:r>
      <w:r>
        <w:rPr>
          <w:noProof/>
        </w:rPr>
        <w:fldChar w:fldCharType="begin"/>
      </w:r>
      <w:r>
        <w:rPr>
          <w:noProof/>
        </w:rPr>
        <w:instrText xml:space="preserve"> PAGEREF _Toc228796713 \h </w:instrText>
      </w:r>
      <w:r>
        <w:rPr>
          <w:noProof/>
        </w:rPr>
      </w:r>
      <w:r>
        <w:rPr>
          <w:noProof/>
        </w:rPr>
        <w:fldChar w:fldCharType="separate"/>
      </w:r>
      <w:r>
        <w:rPr>
          <w:noProof/>
        </w:rPr>
        <w:t>5</w:t>
      </w:r>
      <w:r>
        <w:rPr>
          <w:noProof/>
        </w:rPr>
        <w:fldChar w:fldCharType="end"/>
      </w:r>
    </w:p>
    <w:p w14:paraId="1D1F7F27" w14:textId="77777777" w:rsidR="00B06548" w:rsidRDefault="00B06548">
      <w:pPr>
        <w:pStyle w:val="TOC2"/>
        <w:tabs>
          <w:tab w:val="left" w:pos="960"/>
        </w:tabs>
        <w:rPr>
          <w:rFonts w:asciiTheme="minorHAnsi" w:eastAsiaTheme="minorEastAsia" w:hAnsiTheme="minorHAnsi" w:cstheme="minorBidi"/>
          <w:noProof/>
          <w:szCs w:val="22"/>
        </w:rPr>
      </w:pPr>
      <w:r w:rsidRPr="0016328B">
        <w:rPr>
          <w:rFonts w:asciiTheme="majorBidi" w:hAnsiTheme="majorBidi" w:cstheme="majorBidi"/>
          <w:noProof/>
        </w:rPr>
        <w:t>5.2</w:t>
      </w:r>
      <w:r>
        <w:rPr>
          <w:rFonts w:asciiTheme="minorHAnsi" w:eastAsiaTheme="minorEastAsia" w:hAnsiTheme="minorHAnsi" w:cstheme="minorBidi"/>
          <w:noProof/>
          <w:szCs w:val="22"/>
        </w:rPr>
        <w:tab/>
      </w:r>
      <w:r w:rsidRPr="0016328B">
        <w:rPr>
          <w:rFonts w:asciiTheme="majorBidi" w:hAnsiTheme="majorBidi" w:cstheme="majorBidi"/>
          <w:noProof/>
        </w:rPr>
        <w:t>Schema Tables</w:t>
      </w:r>
      <w:r>
        <w:rPr>
          <w:noProof/>
        </w:rPr>
        <w:tab/>
      </w:r>
      <w:r>
        <w:rPr>
          <w:noProof/>
        </w:rPr>
        <w:fldChar w:fldCharType="begin"/>
      </w:r>
      <w:r>
        <w:rPr>
          <w:noProof/>
        </w:rPr>
        <w:instrText xml:space="preserve"> PAGEREF _Toc228796714 \h </w:instrText>
      </w:r>
      <w:r>
        <w:rPr>
          <w:noProof/>
        </w:rPr>
      </w:r>
      <w:r>
        <w:rPr>
          <w:noProof/>
        </w:rPr>
        <w:fldChar w:fldCharType="separate"/>
      </w:r>
      <w:r>
        <w:rPr>
          <w:noProof/>
        </w:rPr>
        <w:t>5</w:t>
      </w:r>
      <w:r>
        <w:rPr>
          <w:noProof/>
        </w:rPr>
        <w:fldChar w:fldCharType="end"/>
      </w:r>
    </w:p>
    <w:p w14:paraId="5C5DC5A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6.</w:t>
      </w:r>
      <w:r>
        <w:rPr>
          <w:rFonts w:asciiTheme="minorHAnsi" w:eastAsiaTheme="minorEastAsia" w:hAnsiTheme="minorHAnsi" w:cstheme="minorBidi"/>
          <w:b w:val="0"/>
          <w:sz w:val="22"/>
          <w:szCs w:val="22"/>
        </w:rPr>
        <w:tab/>
      </w:r>
      <w:r w:rsidRPr="0016328B">
        <w:rPr>
          <w:rFonts w:asciiTheme="majorBidi" w:hAnsiTheme="majorBidi" w:cstheme="majorBidi"/>
        </w:rPr>
        <w:t>API Design</w:t>
      </w:r>
      <w:r>
        <w:tab/>
      </w:r>
      <w:r>
        <w:fldChar w:fldCharType="begin"/>
      </w:r>
      <w:r>
        <w:instrText xml:space="preserve"> PAGEREF _Toc228796715 \h </w:instrText>
      </w:r>
      <w:r>
        <w:fldChar w:fldCharType="separate"/>
      </w:r>
      <w:r>
        <w:t>6</w:t>
      </w:r>
      <w:r>
        <w:fldChar w:fldCharType="end"/>
      </w:r>
    </w:p>
    <w:p w14:paraId="147439EA"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7.</w:t>
      </w:r>
      <w:r>
        <w:rPr>
          <w:rFonts w:asciiTheme="minorHAnsi" w:eastAsiaTheme="minorEastAsia" w:hAnsiTheme="minorHAnsi" w:cstheme="minorBidi"/>
          <w:b w:val="0"/>
          <w:sz w:val="22"/>
          <w:szCs w:val="22"/>
        </w:rPr>
        <w:tab/>
      </w:r>
      <w:r w:rsidRPr="0016328B">
        <w:rPr>
          <w:rFonts w:asciiTheme="majorBidi" w:hAnsiTheme="majorBidi" w:cstheme="majorBidi"/>
        </w:rPr>
        <w:t>UI/UX Design (Prototypes)</w:t>
      </w:r>
      <w:r>
        <w:tab/>
      </w:r>
      <w:r>
        <w:fldChar w:fldCharType="begin"/>
      </w:r>
      <w:r>
        <w:instrText xml:space="preserve"> PAGEREF _Toc228796716 \h </w:instrText>
      </w:r>
      <w:r>
        <w:fldChar w:fldCharType="separate"/>
      </w:r>
      <w:r>
        <w:t>7</w:t>
      </w:r>
      <w:r>
        <w:fldChar w:fldCharType="end"/>
      </w:r>
    </w:p>
    <w:p w14:paraId="49DE79DC"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8.</w:t>
      </w:r>
      <w:r>
        <w:rPr>
          <w:rFonts w:asciiTheme="minorHAnsi" w:eastAsiaTheme="minorEastAsia" w:hAnsiTheme="minorHAnsi" w:cstheme="minorBidi"/>
          <w:b w:val="0"/>
          <w:sz w:val="22"/>
          <w:szCs w:val="22"/>
        </w:rPr>
        <w:tab/>
      </w:r>
      <w:r w:rsidRPr="0016328B">
        <w:rPr>
          <w:rFonts w:asciiTheme="majorBidi" w:hAnsiTheme="majorBidi" w:cstheme="majorBidi"/>
        </w:rPr>
        <w:t>Sprint-wise Design Evolution</w:t>
      </w:r>
      <w:r>
        <w:tab/>
      </w:r>
      <w:r>
        <w:fldChar w:fldCharType="begin"/>
      </w:r>
      <w:r>
        <w:instrText xml:space="preserve"> PAGEREF _Toc228796717 \h </w:instrText>
      </w:r>
      <w:r>
        <w:fldChar w:fldCharType="separate"/>
      </w:r>
      <w:r>
        <w:t>8</w:t>
      </w:r>
      <w:r>
        <w:fldChar w:fldCharType="end"/>
      </w:r>
    </w:p>
    <w:p w14:paraId="76F5BB12"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9.</w:t>
      </w:r>
      <w:r>
        <w:rPr>
          <w:rFonts w:asciiTheme="minorHAnsi" w:eastAsiaTheme="minorEastAsia" w:hAnsiTheme="minorHAnsi" w:cstheme="minorBidi"/>
          <w:b w:val="0"/>
          <w:sz w:val="22"/>
          <w:szCs w:val="22"/>
        </w:rPr>
        <w:tab/>
      </w:r>
      <w:r w:rsidRPr="0016328B">
        <w:rPr>
          <w:rFonts w:asciiTheme="majorBidi" w:hAnsiTheme="majorBidi" w:cstheme="majorBidi"/>
        </w:rPr>
        <w:t>Test Design</w:t>
      </w:r>
      <w:r>
        <w:tab/>
      </w:r>
      <w:r>
        <w:fldChar w:fldCharType="begin"/>
      </w:r>
      <w:r>
        <w:instrText xml:space="preserve"> PAGEREF _Toc228796718 \h </w:instrText>
      </w:r>
      <w:r>
        <w:fldChar w:fldCharType="separate"/>
      </w:r>
      <w:r>
        <w:t>9</w:t>
      </w:r>
      <w:r>
        <w:fldChar w:fldCharType="end"/>
      </w:r>
    </w:p>
    <w:p w14:paraId="4C168CB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10.</w:t>
      </w:r>
      <w:r>
        <w:rPr>
          <w:rFonts w:asciiTheme="minorHAnsi" w:eastAsiaTheme="minorEastAsia" w:hAnsiTheme="minorHAnsi" w:cstheme="minorBidi"/>
          <w:b w:val="0"/>
          <w:sz w:val="22"/>
          <w:szCs w:val="22"/>
        </w:rPr>
        <w:tab/>
      </w:r>
      <w:r w:rsidRPr="0016328B">
        <w:rPr>
          <w:rFonts w:asciiTheme="majorBidi" w:hAnsiTheme="majorBidi" w:cstheme="majorBidi"/>
        </w:rPr>
        <w:t>Design Quality Attributes</w:t>
      </w:r>
      <w:r>
        <w:tab/>
      </w:r>
      <w:r>
        <w:fldChar w:fldCharType="begin"/>
      </w:r>
      <w:r>
        <w:instrText xml:space="preserve"> PAGEREF _Toc228796719 \h </w:instrText>
      </w:r>
      <w:r>
        <w:fldChar w:fldCharType="separate"/>
      </w:r>
      <w:r>
        <w:t>10</w:t>
      </w:r>
      <w:r>
        <w:fldChar w:fldCharType="end"/>
      </w:r>
    </w:p>
    <w:p w14:paraId="18200C30"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11.</w:t>
      </w:r>
      <w:r>
        <w:rPr>
          <w:rFonts w:asciiTheme="minorHAnsi" w:eastAsiaTheme="minorEastAsia" w:hAnsiTheme="minorHAnsi" w:cstheme="minorBidi"/>
          <w:b w:val="0"/>
          <w:sz w:val="22"/>
          <w:szCs w:val="22"/>
        </w:rPr>
        <w:tab/>
      </w:r>
      <w:r w:rsidRPr="0016328B">
        <w:rPr>
          <w:rFonts w:asciiTheme="majorBidi" w:hAnsiTheme="majorBidi" w:cstheme="majorBidi"/>
        </w:rPr>
        <w:t>Deployment Considerations</w:t>
      </w:r>
      <w:r>
        <w:tab/>
      </w:r>
      <w:r>
        <w:fldChar w:fldCharType="begin"/>
      </w:r>
      <w:r>
        <w:instrText xml:space="preserve"> PAGEREF _Toc228796720 \h </w:instrText>
      </w:r>
      <w:r>
        <w:fldChar w:fldCharType="separate"/>
      </w:r>
      <w:r>
        <w:t>11</w:t>
      </w:r>
      <w:r>
        <w:fldChar w:fldCharType="end"/>
      </w:r>
    </w:p>
    <w:p w14:paraId="20805585"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12.</w:t>
      </w:r>
      <w:r>
        <w:rPr>
          <w:rFonts w:asciiTheme="minorHAnsi" w:eastAsiaTheme="minorEastAsia" w:hAnsiTheme="minorHAnsi" w:cstheme="minorBidi"/>
          <w:b w:val="0"/>
          <w:sz w:val="22"/>
          <w:szCs w:val="22"/>
        </w:rPr>
        <w:tab/>
      </w:r>
      <w:r w:rsidRPr="0016328B">
        <w:rPr>
          <w:rFonts w:asciiTheme="majorBidi" w:hAnsiTheme="majorBidi" w:cstheme="majorBidi"/>
        </w:rPr>
        <w:t>Future Enhancements</w:t>
      </w:r>
      <w:r>
        <w:tab/>
      </w:r>
      <w:r>
        <w:fldChar w:fldCharType="begin"/>
      </w:r>
      <w:r>
        <w:instrText xml:space="preserve"> PAGEREF _Toc228796721 \h </w:instrText>
      </w:r>
      <w:r>
        <w:fldChar w:fldCharType="separate"/>
      </w:r>
      <w:r>
        <w:t>12</w:t>
      </w:r>
      <w:r>
        <w:fldChar w:fldCharType="end"/>
      </w:r>
    </w:p>
    <w:p w14:paraId="765D9F1D"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13.</w:t>
      </w:r>
      <w:r>
        <w:rPr>
          <w:rFonts w:asciiTheme="minorHAnsi" w:eastAsiaTheme="minorEastAsia" w:hAnsiTheme="minorHAnsi" w:cstheme="minorBidi"/>
          <w:b w:val="0"/>
          <w:sz w:val="22"/>
          <w:szCs w:val="22"/>
        </w:rPr>
        <w:tab/>
      </w:r>
      <w:r w:rsidRPr="0016328B">
        <w:rPr>
          <w:rFonts w:asciiTheme="majorBidi" w:hAnsiTheme="majorBidi" w:cstheme="majorBidi"/>
        </w:rPr>
        <w:t>Revised Project Plan</w:t>
      </w:r>
      <w:r>
        <w:tab/>
      </w:r>
      <w:r>
        <w:fldChar w:fldCharType="begin"/>
      </w:r>
      <w:r>
        <w:instrText xml:space="preserve"> PAGEREF _Toc228796722 \h </w:instrText>
      </w:r>
      <w:r>
        <w:fldChar w:fldCharType="separate"/>
      </w:r>
      <w:r>
        <w:t>13</w:t>
      </w:r>
      <w:r>
        <w:fldChar w:fldCharType="end"/>
      </w:r>
    </w:p>
    <w:p w14:paraId="00AE0689"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14.</w:t>
      </w:r>
      <w:r>
        <w:rPr>
          <w:rFonts w:asciiTheme="minorHAnsi" w:eastAsiaTheme="minorEastAsia" w:hAnsiTheme="minorHAnsi" w:cstheme="minorBidi"/>
          <w:b w:val="0"/>
          <w:sz w:val="22"/>
          <w:szCs w:val="22"/>
        </w:rPr>
        <w:tab/>
      </w:r>
      <w:r w:rsidRPr="0016328B">
        <w:rPr>
          <w:rFonts w:asciiTheme="majorBidi" w:hAnsiTheme="majorBidi" w:cstheme="majorBidi"/>
        </w:rPr>
        <w:t>References</w:t>
      </w:r>
      <w:r>
        <w:tab/>
      </w:r>
      <w:r>
        <w:fldChar w:fldCharType="begin"/>
      </w:r>
      <w:r>
        <w:instrText xml:space="preserve"> PAGEREF _Toc228796723 \h </w:instrText>
      </w:r>
      <w:r>
        <w:fldChar w:fldCharType="separate"/>
      </w:r>
      <w:r>
        <w:t>14</w:t>
      </w:r>
      <w:r>
        <w:fldChar w:fldCharType="end"/>
      </w:r>
    </w:p>
    <w:p w14:paraId="2F3D77EF"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Appendix A: Glossary</w:t>
      </w:r>
      <w:r>
        <w:tab/>
      </w:r>
      <w:r>
        <w:fldChar w:fldCharType="begin"/>
      </w:r>
      <w:r>
        <w:instrText xml:space="preserve"> PAGEREF _Toc228796724 \h </w:instrText>
      </w:r>
      <w:r>
        <w:fldChar w:fldCharType="separate"/>
      </w:r>
      <w:r>
        <w:t>15</w:t>
      </w:r>
      <w:r>
        <w:fldChar w:fldCharType="end"/>
      </w:r>
    </w:p>
    <w:p w14:paraId="642ECE36" w14:textId="77777777" w:rsidR="00B06548" w:rsidRDefault="00B06548">
      <w:pPr>
        <w:pStyle w:val="TOC1"/>
        <w:rPr>
          <w:rFonts w:asciiTheme="minorHAnsi" w:eastAsiaTheme="minorEastAsia" w:hAnsiTheme="minorHAnsi" w:cstheme="minorBidi"/>
          <w:b w:val="0"/>
          <w:sz w:val="22"/>
          <w:szCs w:val="22"/>
        </w:rPr>
      </w:pPr>
      <w:r w:rsidRPr="0016328B">
        <w:rPr>
          <w:rFonts w:asciiTheme="majorBidi" w:hAnsiTheme="majorBidi" w:cstheme="majorBidi"/>
        </w:rPr>
        <w:t>Appendix B: IV &amp; V Report</w:t>
      </w:r>
      <w:r>
        <w:tab/>
      </w:r>
      <w:r>
        <w:fldChar w:fldCharType="begin"/>
      </w:r>
      <w:r>
        <w:instrText xml:space="preserve"> PAGEREF _Toc228796725 \h </w:instrText>
      </w:r>
      <w:r>
        <w:fldChar w:fldCharType="separate"/>
      </w:r>
      <w:r>
        <w:t>16</w:t>
      </w:r>
      <w:r>
        <w:fldChar w:fldCharType="end"/>
      </w:r>
    </w:p>
    <w:p w14:paraId="4A6D4289" w14:textId="77777777"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27A729F1"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9" w:name="_Toc227192186"/>
      <w:bookmarkStart w:id="10" w:name="_Toc228796700"/>
      <w:r w:rsidR="000D3AB5" w:rsidRPr="008C237D">
        <w:rPr>
          <w:rFonts w:asciiTheme="majorBidi" w:hAnsiTheme="majorBidi" w:cstheme="majorBidi"/>
        </w:rPr>
        <w:lastRenderedPageBreak/>
        <w:t>Revision History &amp; Sprint Log</w:t>
      </w:r>
      <w:bookmarkEnd w:id="9"/>
      <w:bookmarkEnd w:id="10"/>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0D3AB5" w:rsidRPr="008C237D" w14:paraId="398C8F87" w14:textId="77777777" w:rsidTr="00AD13F4">
        <w:trPr>
          <w:trHeight w:val="300"/>
        </w:trPr>
        <w:tc>
          <w:tcPr>
            <w:tcW w:w="1276" w:type="dxa"/>
            <w:shd w:val="clear" w:color="auto" w:fill="auto"/>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402" w:type="dxa"/>
            <w:shd w:val="clear" w:color="auto" w:fill="auto"/>
          </w:tcPr>
          <w:p w14:paraId="5E02F0F7" w14:textId="6551C686"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86" w:type="dxa"/>
            <w:shd w:val="clear" w:color="auto" w:fill="auto"/>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33" w:type="dxa"/>
            <w:shd w:val="clear" w:color="auto" w:fill="auto"/>
          </w:tcPr>
          <w:p w14:paraId="6E8C6BB5"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Changes</w:t>
            </w:r>
          </w:p>
        </w:tc>
        <w:tc>
          <w:tcPr>
            <w:tcW w:w="1842" w:type="dxa"/>
            <w:shd w:val="clear" w:color="auto" w:fill="auto"/>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D3AB5" w:rsidRPr="008C237D" w14:paraId="19E844FE" w14:textId="77777777" w:rsidTr="00AD13F4">
        <w:trPr>
          <w:trHeight w:val="300"/>
        </w:trPr>
        <w:tc>
          <w:tcPr>
            <w:tcW w:w="1276" w:type="dxa"/>
            <w:shd w:val="clear" w:color="auto" w:fill="auto"/>
          </w:tcPr>
          <w:p w14:paraId="606B00C3"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4092710" w14:textId="70A9D5AC" w:rsidR="000D3AB5" w:rsidRPr="008C237D" w:rsidRDefault="000D3AB5" w:rsidP="00AD13F4">
            <w:pPr>
              <w:rPr>
                <w:rFonts w:asciiTheme="majorBidi" w:hAnsiTheme="majorBidi" w:cstheme="majorBidi"/>
                <w:b/>
                <w:bCs/>
                <w:szCs w:val="24"/>
              </w:rPr>
            </w:pPr>
          </w:p>
        </w:tc>
        <w:tc>
          <w:tcPr>
            <w:tcW w:w="1486" w:type="dxa"/>
            <w:shd w:val="clear" w:color="auto" w:fill="auto"/>
          </w:tcPr>
          <w:p w14:paraId="6E2C4BB4"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34612FC1"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F71C03B" w14:textId="77777777" w:rsidR="000D3AB5" w:rsidRPr="008C237D" w:rsidRDefault="000D3AB5" w:rsidP="00AD13F4">
            <w:pPr>
              <w:rPr>
                <w:rFonts w:asciiTheme="majorBidi" w:hAnsiTheme="majorBidi" w:cstheme="majorBidi"/>
                <w:b/>
                <w:bCs/>
                <w:szCs w:val="24"/>
              </w:rPr>
            </w:pPr>
          </w:p>
        </w:tc>
      </w:tr>
      <w:tr w:rsidR="000D3AB5" w:rsidRPr="008C237D" w14:paraId="12A3BCF3" w14:textId="77777777" w:rsidTr="00AD13F4">
        <w:trPr>
          <w:trHeight w:val="300"/>
        </w:trPr>
        <w:tc>
          <w:tcPr>
            <w:tcW w:w="1276" w:type="dxa"/>
            <w:shd w:val="clear" w:color="auto" w:fill="auto"/>
          </w:tcPr>
          <w:p w14:paraId="7EAB8888"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15A1B575" w14:textId="417A389A" w:rsidR="000D3AB5" w:rsidRPr="008C237D" w:rsidRDefault="000D3AB5" w:rsidP="00AD13F4">
            <w:pPr>
              <w:rPr>
                <w:rFonts w:asciiTheme="majorBidi" w:hAnsiTheme="majorBidi" w:cstheme="majorBidi"/>
                <w:b/>
                <w:bCs/>
                <w:szCs w:val="24"/>
              </w:rPr>
            </w:pPr>
          </w:p>
        </w:tc>
        <w:tc>
          <w:tcPr>
            <w:tcW w:w="1486" w:type="dxa"/>
            <w:shd w:val="clear" w:color="auto" w:fill="auto"/>
          </w:tcPr>
          <w:p w14:paraId="77BAFA47"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5B207F83"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08C8990A" w14:textId="77777777" w:rsidR="000D3AB5" w:rsidRPr="008C237D" w:rsidRDefault="000D3AB5" w:rsidP="00AD13F4">
            <w:pPr>
              <w:rPr>
                <w:rFonts w:asciiTheme="majorBidi" w:hAnsiTheme="majorBidi" w:cstheme="majorBidi"/>
                <w:b/>
                <w:bCs/>
                <w:szCs w:val="24"/>
              </w:rPr>
            </w:pPr>
          </w:p>
        </w:tc>
      </w:tr>
      <w:tr w:rsidR="000D3AB5" w:rsidRPr="008C237D" w14:paraId="33E63BB5" w14:textId="77777777" w:rsidTr="00AD13F4">
        <w:trPr>
          <w:trHeight w:val="300"/>
        </w:trPr>
        <w:tc>
          <w:tcPr>
            <w:tcW w:w="1276" w:type="dxa"/>
            <w:shd w:val="clear" w:color="auto" w:fill="auto"/>
          </w:tcPr>
          <w:p w14:paraId="2E945F1D" w14:textId="77777777" w:rsidR="000D3AB5" w:rsidRPr="008C237D" w:rsidRDefault="000D3AB5" w:rsidP="00AD13F4">
            <w:pPr>
              <w:rPr>
                <w:rFonts w:asciiTheme="majorBidi" w:hAnsiTheme="majorBidi" w:cstheme="majorBidi"/>
                <w:b/>
                <w:bCs/>
                <w:szCs w:val="24"/>
              </w:rPr>
            </w:pPr>
          </w:p>
        </w:tc>
        <w:tc>
          <w:tcPr>
            <w:tcW w:w="3402" w:type="dxa"/>
            <w:shd w:val="clear" w:color="auto" w:fill="auto"/>
          </w:tcPr>
          <w:p w14:paraId="0D11B527" w14:textId="77777777" w:rsidR="000D3AB5" w:rsidRPr="008C237D" w:rsidRDefault="000D3AB5" w:rsidP="00AD13F4">
            <w:pPr>
              <w:rPr>
                <w:rFonts w:asciiTheme="majorBidi" w:hAnsiTheme="majorBidi" w:cstheme="majorBidi"/>
                <w:b/>
                <w:bCs/>
                <w:szCs w:val="24"/>
              </w:rPr>
            </w:pPr>
          </w:p>
        </w:tc>
        <w:tc>
          <w:tcPr>
            <w:tcW w:w="1486" w:type="dxa"/>
            <w:shd w:val="clear" w:color="auto" w:fill="auto"/>
          </w:tcPr>
          <w:p w14:paraId="7B5F55EE" w14:textId="77777777" w:rsidR="000D3AB5" w:rsidRPr="008C237D" w:rsidRDefault="000D3AB5" w:rsidP="00AD13F4">
            <w:pPr>
              <w:rPr>
                <w:rFonts w:asciiTheme="majorBidi" w:hAnsiTheme="majorBidi" w:cstheme="majorBidi"/>
                <w:b/>
                <w:bCs/>
                <w:szCs w:val="24"/>
              </w:rPr>
            </w:pPr>
          </w:p>
        </w:tc>
        <w:tc>
          <w:tcPr>
            <w:tcW w:w="1633" w:type="dxa"/>
            <w:shd w:val="clear" w:color="auto" w:fill="auto"/>
          </w:tcPr>
          <w:p w14:paraId="13709794" w14:textId="77777777" w:rsidR="000D3AB5" w:rsidRPr="008C237D" w:rsidRDefault="000D3AB5" w:rsidP="00AD13F4">
            <w:pPr>
              <w:rPr>
                <w:rFonts w:asciiTheme="majorBidi" w:hAnsiTheme="majorBidi" w:cstheme="majorBidi"/>
                <w:b/>
                <w:bCs/>
                <w:szCs w:val="24"/>
              </w:rPr>
            </w:pPr>
          </w:p>
        </w:tc>
        <w:tc>
          <w:tcPr>
            <w:tcW w:w="1842" w:type="dxa"/>
            <w:shd w:val="clear" w:color="auto" w:fill="auto"/>
          </w:tcPr>
          <w:p w14:paraId="6173D604" w14:textId="77777777" w:rsidR="000D3AB5" w:rsidRPr="008C237D" w:rsidRDefault="000D3AB5" w:rsidP="00AD13F4">
            <w:pPr>
              <w:rPr>
                <w:rFonts w:asciiTheme="majorBidi" w:hAnsiTheme="majorBidi" w:cstheme="majorBidi"/>
                <w:b/>
                <w:bCs/>
                <w:szCs w:val="24"/>
              </w:rPr>
            </w:pPr>
          </w:p>
        </w:tc>
      </w:tr>
    </w:tbl>
    <w:p w14:paraId="228D69F2" w14:textId="4F218487" w:rsidR="00160D42" w:rsidRPr="008C237D" w:rsidRDefault="00160D42" w:rsidP="00C26D4D">
      <w:pPr>
        <w:rPr>
          <w:rFonts w:asciiTheme="majorBidi" w:hAnsiTheme="majorBidi" w:cstheme="majorBidi"/>
        </w:rPr>
      </w:pPr>
    </w:p>
    <w:p w14:paraId="26261E91" w14:textId="7977B791" w:rsidR="00160D42" w:rsidRPr="008C237D" w:rsidRDefault="00160D42" w:rsidP="00160D42">
      <w:pPr>
        <w:pStyle w:val="TOCEntry"/>
        <w:rPr>
          <w:rFonts w:asciiTheme="majorBidi" w:hAnsiTheme="majorBidi" w:cstheme="majorBidi"/>
        </w:rPr>
      </w:pPr>
      <w:bookmarkStart w:id="11" w:name="_Toc193285569"/>
      <w:bookmarkStart w:id="12" w:name="_Toc193285702"/>
      <w:bookmarkStart w:id="13" w:name="_Toc228796701"/>
      <w:r w:rsidRPr="008C237D">
        <w:rPr>
          <w:rFonts w:asciiTheme="majorBidi" w:hAnsiTheme="majorBidi" w:cstheme="majorBidi"/>
        </w:rPr>
        <w:t>Previous Phases Feedback</w:t>
      </w:r>
      <w:bookmarkEnd w:id="11"/>
      <w:bookmarkEnd w:id="12"/>
      <w:bookmarkEnd w:id="13"/>
    </w:p>
    <w:p w14:paraId="1F6F5640" w14:textId="77777777" w:rsidR="00160D42" w:rsidRPr="008C237D" w:rsidRDefault="00160D42" w:rsidP="00160D42">
      <w:pPr>
        <w:rPr>
          <w:rFonts w:asciiTheme="majorBidi" w:hAnsiTheme="majorBidi" w:cstheme="majorBidi"/>
        </w:rPr>
      </w:pPr>
    </w:p>
    <w:p w14:paraId="0D4CAA39" w14:textId="5A976325" w:rsidR="00160D42" w:rsidRDefault="009B0BFE" w:rsidP="00160D42">
      <w:pPr>
        <w:rPr>
          <w:rFonts w:asciiTheme="majorBidi" w:hAnsiTheme="majorBidi" w:cstheme="majorBidi"/>
          <w:b/>
          <w:sz w:val="28"/>
        </w:rPr>
      </w:pPr>
      <w:r>
        <w:rPr>
          <w:rFonts w:asciiTheme="majorBidi" w:hAnsiTheme="majorBidi" w:cstheme="majorBidi"/>
          <w:b/>
          <w:sz w:val="28"/>
        </w:rPr>
        <w:t>Idea Defence</w:t>
      </w:r>
      <w:r w:rsidR="00160D42" w:rsidRPr="008C237D">
        <w:rPr>
          <w:rFonts w:asciiTheme="majorBidi" w:hAnsiTheme="majorBidi" w:cstheme="majorBidi"/>
          <w:b/>
          <w:sz w:val="28"/>
        </w:rPr>
        <w:t xml:space="preserve"> Feedback (Screenshot)</w:t>
      </w:r>
    </w:p>
    <w:p w14:paraId="0F0B41DF" w14:textId="154E9B9F" w:rsidR="00C26D4D" w:rsidRPr="0009050D" w:rsidRDefault="0009050D" w:rsidP="00C26D4D">
      <w:pPr>
        <w:rPr>
          <w:rFonts w:asciiTheme="majorBidi" w:hAnsiTheme="majorBidi" w:cstheme="majorBidi"/>
          <w:b/>
          <w:sz w:val="28"/>
        </w:rPr>
        <w:sectPr w:rsidR="00C26D4D" w:rsidRPr="0009050D" w:rsidSect="009409D7">
          <w:headerReference w:type="default" r:id="rId10"/>
          <w:footerReference w:type="default" r:id="rId11"/>
          <w:pgSz w:w="12240" w:h="15840" w:code="1"/>
          <w:pgMar w:top="1440" w:right="1440" w:bottom="1440" w:left="1440" w:header="720" w:footer="720" w:gutter="0"/>
          <w:pgNumType w:fmt="lowerRoman" w:start="1"/>
          <w:cols w:space="720"/>
        </w:sectPr>
      </w:pPr>
      <w:r>
        <w:rPr>
          <w:noProof/>
        </w:rPr>
        <w:drawing>
          <wp:anchor distT="0" distB="0" distL="114300" distR="114300" simplePos="0" relativeHeight="251658240" behindDoc="0" locked="0" layoutInCell="1" allowOverlap="1" wp14:anchorId="770F4E4C" wp14:editId="66567FA1">
            <wp:simplePos x="0" y="0"/>
            <wp:positionH relativeFrom="margin">
              <wp:align>right</wp:align>
            </wp:positionH>
            <wp:positionV relativeFrom="paragraph">
              <wp:posOffset>213995</wp:posOffset>
            </wp:positionV>
            <wp:extent cx="5943600" cy="2400300"/>
            <wp:effectExtent l="0" t="0" r="0" b="0"/>
            <wp:wrapThrough wrapText="bothSides">
              <wp:wrapPolygon edited="0">
                <wp:start x="0" y="0"/>
                <wp:lineTo x="0" y="21429"/>
                <wp:lineTo x="21531" y="21429"/>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pic:spPr>
                </pic:pic>
              </a:graphicData>
            </a:graphic>
          </wp:anchor>
        </w:drawing>
      </w:r>
    </w:p>
    <w:p w14:paraId="4ADFE915" w14:textId="77777777" w:rsidR="008C237D" w:rsidRDefault="008C237D" w:rsidP="0009050D">
      <w:bookmarkStart w:id="14" w:name="_Toc79435522"/>
      <w:bookmarkStart w:id="15" w:name="_Toc79435314"/>
      <w:bookmarkStart w:id="16" w:name="_Toc439994665"/>
    </w:p>
    <w:p w14:paraId="3DEAD291" w14:textId="7C9DC01C" w:rsidR="00102EF1" w:rsidRPr="008C237D" w:rsidRDefault="00102EF1" w:rsidP="00102EF1">
      <w:pPr>
        <w:pStyle w:val="Heading1"/>
        <w:numPr>
          <w:ilvl w:val="0"/>
          <w:numId w:val="0"/>
        </w:numPr>
        <w:jc w:val="center"/>
        <w:rPr>
          <w:rFonts w:asciiTheme="majorBidi" w:hAnsiTheme="majorBidi" w:cstheme="majorBidi"/>
        </w:rPr>
      </w:pPr>
      <w:bookmarkStart w:id="17" w:name="_Toc228796702"/>
      <w:r w:rsidRPr="008C237D">
        <w:rPr>
          <w:rFonts w:asciiTheme="majorBidi" w:hAnsiTheme="majorBidi" w:cstheme="majorBidi"/>
        </w:rPr>
        <w:t>Abstract</w:t>
      </w:r>
      <w:bookmarkEnd w:id="14"/>
      <w:bookmarkEnd w:id="15"/>
      <w:bookmarkEnd w:id="17"/>
    </w:p>
    <w:p w14:paraId="41389C72" w14:textId="77777777"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PetLink is a cross-platform web and mobile application developed to serve as a comprehensive pet management platform. It provides a centralized digital solution for pet owners, adopters, buyers, and small service providers in Pakistan, enabling them to manage all pet-related activities through a single, user-friendly system.</w:t>
      </w:r>
    </w:p>
    <w:p w14:paraId="4F546840" w14:textId="77777777" w:rsidR="0009050D" w:rsidRPr="0009050D" w:rsidRDefault="0009050D" w:rsidP="0009050D">
      <w:pPr>
        <w:jc w:val="both"/>
        <w:rPr>
          <w:rFonts w:asciiTheme="majorBidi" w:hAnsiTheme="majorBidi" w:cstheme="majorBidi"/>
          <w:szCs w:val="24"/>
        </w:rPr>
      </w:pPr>
    </w:p>
    <w:p w14:paraId="33D69C61" w14:textId="46B57DC1"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w:t>
      </w:r>
      <w:r>
        <w:rPr>
          <w:rFonts w:asciiTheme="majorBidi" w:hAnsiTheme="majorBidi" w:cstheme="majorBidi"/>
          <w:szCs w:val="24"/>
        </w:rPr>
        <w:t xml:space="preserve"> </w:t>
      </w:r>
      <w:r w:rsidRPr="0009050D">
        <w:rPr>
          <w:rFonts w:asciiTheme="majorBidi" w:hAnsiTheme="majorBidi" w:cstheme="majorBidi"/>
          <w:szCs w:val="24"/>
        </w:rPr>
        <w:t>unreliable service coordination, and increased risk of missing important pet care deadlines.</w:t>
      </w:r>
    </w:p>
    <w:p w14:paraId="7041C55F" w14:textId="77777777" w:rsidR="0009050D" w:rsidRPr="0009050D" w:rsidRDefault="0009050D" w:rsidP="0009050D">
      <w:pPr>
        <w:jc w:val="both"/>
        <w:rPr>
          <w:rFonts w:asciiTheme="majorBidi" w:hAnsiTheme="majorBidi" w:cstheme="majorBidi"/>
          <w:szCs w:val="24"/>
        </w:rPr>
      </w:pPr>
    </w:p>
    <w:p w14:paraId="4B39FC58" w14:textId="77777777"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The proposed system offers a complete set of functionalities including user and pet profile management, pet adoption and sale listings with proper validation, temporary shelter service requests, an integrated pet product store with secure payment gateway, digital pet health and vaccination record management with automated reminders, Google Maps-based nearby veterinary clinic locator, and a custom AI-driven chatbot for instant user assistance and guidance.</w:t>
      </w:r>
    </w:p>
    <w:p w14:paraId="2B1B21E3" w14:textId="77777777" w:rsidR="0009050D" w:rsidRPr="0009050D" w:rsidRDefault="0009050D" w:rsidP="0009050D">
      <w:pPr>
        <w:jc w:val="both"/>
        <w:rPr>
          <w:rFonts w:asciiTheme="majorBidi" w:hAnsiTheme="majorBidi" w:cstheme="majorBidi"/>
          <w:szCs w:val="24"/>
        </w:rPr>
      </w:pPr>
    </w:p>
    <w:p w14:paraId="749CD43F" w14:textId="3EADB385" w:rsidR="00316B85" w:rsidRPr="008C237D" w:rsidRDefault="0009050D" w:rsidP="0009050D">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09050D">
        <w:rPr>
          <w:rFonts w:asciiTheme="majorBidi" w:hAnsiTheme="majorBidi" w:cstheme="majorBidi"/>
          <w:szCs w:val="24"/>
        </w:rPr>
        <w:t>By addressing these issues, PetLink fulfills a vital public need in the growing pet ownership community of Pakistan. It improves pet welfare through better record-keeping and timely care, enhances trust and transparency in pet trading and services, reduces fragmentation in the market, and provides a reliable, accessible platform that brings convenience and organization to thousands of pet lovers and service providers.</w:t>
      </w:r>
    </w:p>
    <w:p w14:paraId="3F877158" w14:textId="77777777" w:rsidR="000D3AB5" w:rsidRPr="008C237D" w:rsidRDefault="000D3AB5" w:rsidP="000D3AB5">
      <w:pPr>
        <w:pStyle w:val="Heading1"/>
        <w:rPr>
          <w:rFonts w:asciiTheme="majorBidi" w:hAnsiTheme="majorBidi" w:cstheme="majorBidi"/>
        </w:rPr>
      </w:pPr>
      <w:bookmarkStart w:id="18" w:name="_Toc228796703"/>
      <w:bookmarkStart w:id="19" w:name="_Toc404358655"/>
      <w:bookmarkStart w:id="20" w:name="_Toc439994696"/>
      <w:bookmarkEnd w:id="16"/>
      <w:r w:rsidRPr="008C237D">
        <w:rPr>
          <w:rFonts w:asciiTheme="majorBidi" w:hAnsiTheme="majorBidi" w:cstheme="majorBidi"/>
        </w:rPr>
        <w:lastRenderedPageBreak/>
        <w:t>System Architecture</w:t>
      </w:r>
      <w:bookmarkEnd w:id="18"/>
    </w:p>
    <w:p w14:paraId="4A140B91" w14:textId="77777777" w:rsidR="000D3AB5" w:rsidRPr="008C237D" w:rsidRDefault="000D3AB5" w:rsidP="000D3AB5">
      <w:pPr>
        <w:pStyle w:val="Heading2"/>
        <w:rPr>
          <w:rFonts w:asciiTheme="majorBidi" w:hAnsiTheme="majorBidi" w:cstheme="majorBidi"/>
        </w:rPr>
      </w:pPr>
      <w:bookmarkStart w:id="21" w:name="_Toc228796704"/>
      <w:r w:rsidRPr="008C237D">
        <w:rPr>
          <w:rFonts w:asciiTheme="majorBidi" w:hAnsiTheme="majorBidi" w:cstheme="majorBidi"/>
        </w:rPr>
        <w:t>High-Level Architecture</w:t>
      </w:r>
      <w:bookmarkEnd w:id="21"/>
    </w:p>
    <w:p w14:paraId="7E0CA844"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w:t>
      </w:r>
      <w:r w:rsidRPr="008C237D">
        <w:rPr>
          <w:rFonts w:asciiTheme="majorBidi" w:hAnsiTheme="majorBidi" w:cstheme="majorBidi"/>
          <w:b/>
        </w:rPr>
        <w:t>Identify the "style" of your system</w:t>
      </w:r>
      <w:r w:rsidRPr="008C237D">
        <w:rPr>
          <w:rFonts w:asciiTheme="majorBidi" w:hAnsiTheme="majorBidi" w:cstheme="majorBidi"/>
        </w:rPr>
        <w:t xml:space="preserve">. Is it </w:t>
      </w:r>
      <w:r w:rsidRPr="008C237D">
        <w:rPr>
          <w:rFonts w:asciiTheme="majorBidi" w:hAnsiTheme="majorBidi" w:cstheme="majorBidi"/>
          <w:b/>
        </w:rPr>
        <w:t>Client-Server</w:t>
      </w:r>
      <w:r w:rsidRPr="008C237D">
        <w:rPr>
          <w:rFonts w:asciiTheme="majorBidi" w:hAnsiTheme="majorBidi" w:cstheme="majorBidi"/>
        </w:rPr>
        <w:t xml:space="preserve"> (like a basic website), </w:t>
      </w:r>
      <w:r w:rsidRPr="008C237D">
        <w:rPr>
          <w:rFonts w:asciiTheme="majorBidi" w:hAnsiTheme="majorBidi" w:cstheme="majorBidi"/>
          <w:b/>
        </w:rPr>
        <w:t xml:space="preserve">Microservices </w:t>
      </w:r>
      <w:r w:rsidRPr="008C237D">
        <w:rPr>
          <w:rFonts w:asciiTheme="majorBidi" w:hAnsiTheme="majorBidi" w:cstheme="majorBidi"/>
        </w:rPr>
        <w:t xml:space="preserve">(independent small services), or </w:t>
      </w:r>
      <w:r w:rsidRPr="008C237D">
        <w:rPr>
          <w:rFonts w:asciiTheme="majorBidi" w:hAnsiTheme="majorBidi" w:cstheme="majorBidi"/>
          <w:b/>
        </w:rPr>
        <w:t>Layered</w:t>
      </w:r>
      <w:r w:rsidRPr="008C237D">
        <w:rPr>
          <w:rFonts w:asciiTheme="majorBidi" w:hAnsiTheme="majorBidi" w:cstheme="majorBidi"/>
        </w:rPr>
        <w:t xml:space="preserve"> (Presentation, Logic, Data)? Briefly justify why you chose it.&gt;</w:t>
      </w:r>
    </w:p>
    <w:p w14:paraId="46A03CCD" w14:textId="77777777" w:rsidR="00986D7F" w:rsidRPr="008C237D" w:rsidRDefault="000D3AB5" w:rsidP="00986D7F">
      <w:pPr>
        <w:pStyle w:val="Heading2"/>
        <w:rPr>
          <w:rFonts w:asciiTheme="majorBidi" w:hAnsiTheme="majorBidi" w:cstheme="majorBidi"/>
        </w:rPr>
      </w:pPr>
      <w:bookmarkStart w:id="22" w:name="_Toc228796705"/>
      <w:r w:rsidRPr="008C237D">
        <w:rPr>
          <w:rFonts w:asciiTheme="majorBidi" w:hAnsiTheme="majorBidi" w:cstheme="majorBidi"/>
        </w:rPr>
        <w:t>Architecture Diagram</w:t>
      </w:r>
      <w:bookmarkEnd w:id="22"/>
    </w:p>
    <w:p w14:paraId="0C49674E"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&lt;Insert Diagram here, Provide a visual map showing the big pieces (Frontend, Backend, Database, External APIs) and how they connect.&gt;</w:t>
      </w:r>
    </w:p>
    <w:p w14:paraId="770CE536" w14:textId="77777777" w:rsidR="000D3AB5" w:rsidRPr="008C237D" w:rsidRDefault="000D3AB5" w:rsidP="00986D7F">
      <w:pPr>
        <w:pStyle w:val="Heading2"/>
        <w:rPr>
          <w:rFonts w:asciiTheme="majorBidi" w:hAnsiTheme="majorBidi" w:cstheme="majorBidi"/>
        </w:rPr>
      </w:pPr>
      <w:bookmarkStart w:id="23" w:name="_Toc228796706"/>
      <w:r w:rsidRPr="008C237D">
        <w:rPr>
          <w:rFonts w:asciiTheme="majorBidi" w:hAnsiTheme="majorBidi" w:cstheme="majorBidi"/>
        </w:rPr>
        <w:t>Component Overview</w:t>
      </w:r>
      <w:bookmarkEnd w:id="23"/>
    </w:p>
    <w:p w14:paraId="44C24C91" w14:textId="77777777" w:rsidR="000D3AB5" w:rsidRPr="008C237D" w:rsidRDefault="00DC39A9" w:rsidP="00DC39A9">
      <w:pPr>
        <w:pStyle w:val="template"/>
        <w:jc w:val="both"/>
        <w:rPr>
          <w:rFonts w:asciiTheme="majorBidi" w:hAnsiTheme="majorBidi" w:cstheme="majorBidi"/>
        </w:rPr>
      </w:pPr>
      <w:r w:rsidRPr="008C237D">
        <w:rPr>
          <w:rFonts w:asciiTheme="majorBidi" w:hAnsiTheme="majorBidi" w:cstheme="majorBidi"/>
        </w:rPr>
        <w:t>&lt;List each components from your diagram/ system and give it a one-sentence job description&gt;.</w:t>
      </w:r>
    </w:p>
    <w:p w14:paraId="6D002B91" w14:textId="77777777" w:rsidR="000D3AB5" w:rsidRPr="008C237D" w:rsidRDefault="000D3AB5" w:rsidP="000D3AB5">
      <w:pPr>
        <w:spacing w:line="240" w:lineRule="auto"/>
        <w:rPr>
          <w:rFonts w:asciiTheme="majorBidi" w:hAnsiTheme="majorBidi" w:cstheme="majorBidi"/>
          <w:szCs w:val="24"/>
        </w:rPr>
      </w:pPr>
    </w:p>
    <w:p w14:paraId="0F69EC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A945229" w14:textId="0918971D" w:rsidR="000D3AB5" w:rsidRPr="008C237D" w:rsidRDefault="000D3AB5" w:rsidP="000D3AB5">
      <w:pPr>
        <w:pStyle w:val="Heading1"/>
        <w:rPr>
          <w:rFonts w:asciiTheme="majorBidi" w:hAnsiTheme="majorBidi" w:cstheme="majorBidi"/>
        </w:rPr>
      </w:pPr>
      <w:bookmarkStart w:id="24" w:name="_Toc228796707"/>
      <w:r w:rsidRPr="008C237D">
        <w:rPr>
          <w:rFonts w:asciiTheme="majorBidi" w:hAnsiTheme="majorBidi" w:cstheme="majorBidi"/>
        </w:rPr>
        <w:lastRenderedPageBreak/>
        <w:t>Mapping Design to User Stories</w:t>
      </w:r>
      <w:bookmarkEnd w:id="24"/>
    </w:p>
    <w:p w14:paraId="6720CBBB" w14:textId="77777777" w:rsidR="00986D7F" w:rsidRPr="008C237D" w:rsidRDefault="00986D7F" w:rsidP="00986D7F">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395"/>
        <w:gridCol w:w="5091"/>
      </w:tblGrid>
      <w:tr w:rsidR="000D3AB5" w:rsidRPr="008C237D" w14:paraId="21805AD1" w14:textId="77777777" w:rsidTr="00986D7F">
        <w:trPr>
          <w:tblHeader/>
          <w:tblCellSpacing w:w="0" w:type="dxa"/>
        </w:trPr>
        <w:tc>
          <w:tcPr>
            <w:tcW w:w="1443"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340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5103"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986D7F" w:rsidRPr="008C237D" w14:paraId="174DCD7B" w14:textId="77777777" w:rsidTr="00986D7F">
        <w:trPr>
          <w:tblHeader/>
          <w:tblCellSpacing w:w="0" w:type="dxa"/>
        </w:trPr>
        <w:tc>
          <w:tcPr>
            <w:tcW w:w="1443" w:type="dxa"/>
            <w:vAlign w:val="center"/>
          </w:tcPr>
          <w:p w14:paraId="5428B933" w14:textId="77777777" w:rsidR="00986D7F" w:rsidRPr="008C237D" w:rsidRDefault="00986D7F" w:rsidP="00AD13F4">
            <w:pPr>
              <w:spacing w:line="240" w:lineRule="auto"/>
              <w:jc w:val="center"/>
              <w:rPr>
                <w:rFonts w:asciiTheme="majorBidi" w:hAnsiTheme="majorBidi" w:cstheme="majorBidi"/>
                <w:b/>
                <w:bCs/>
                <w:szCs w:val="24"/>
              </w:rPr>
            </w:pPr>
          </w:p>
        </w:tc>
        <w:tc>
          <w:tcPr>
            <w:tcW w:w="3402" w:type="dxa"/>
            <w:vAlign w:val="center"/>
          </w:tcPr>
          <w:p w14:paraId="3955B8FD" w14:textId="77777777" w:rsidR="00986D7F" w:rsidRPr="008C237D" w:rsidRDefault="00986D7F" w:rsidP="00AD13F4">
            <w:pPr>
              <w:spacing w:line="240" w:lineRule="auto"/>
              <w:jc w:val="center"/>
              <w:rPr>
                <w:rFonts w:asciiTheme="majorBidi" w:hAnsiTheme="majorBidi" w:cstheme="majorBidi"/>
                <w:b/>
                <w:bCs/>
                <w:szCs w:val="24"/>
              </w:rPr>
            </w:pPr>
          </w:p>
        </w:tc>
        <w:tc>
          <w:tcPr>
            <w:tcW w:w="5103" w:type="dxa"/>
            <w:vAlign w:val="center"/>
          </w:tcPr>
          <w:p w14:paraId="28A6851F" w14:textId="77777777" w:rsidR="00986D7F" w:rsidRPr="008C237D" w:rsidRDefault="00986D7F" w:rsidP="00AD13F4">
            <w:pPr>
              <w:spacing w:line="240" w:lineRule="auto"/>
              <w:jc w:val="center"/>
              <w:rPr>
                <w:rFonts w:asciiTheme="majorBidi" w:hAnsiTheme="majorBidi" w:cstheme="majorBidi"/>
                <w:b/>
                <w:bCs/>
                <w:szCs w:val="24"/>
              </w:rPr>
            </w:pP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25" w:name="_Toc228796708"/>
      <w:r w:rsidRPr="008C237D">
        <w:rPr>
          <w:rFonts w:asciiTheme="majorBidi" w:hAnsiTheme="majorBidi" w:cstheme="majorBidi"/>
        </w:rPr>
        <w:lastRenderedPageBreak/>
        <w:t>Detailed System Design</w:t>
      </w:r>
      <w:bookmarkEnd w:id="25"/>
    </w:p>
    <w:p w14:paraId="4655A91D" w14:textId="77777777" w:rsidR="000D3AB5" w:rsidRPr="008C237D" w:rsidRDefault="000D3AB5" w:rsidP="000D3AB5">
      <w:pPr>
        <w:pStyle w:val="Heading2"/>
        <w:rPr>
          <w:rFonts w:asciiTheme="majorBidi" w:hAnsiTheme="majorBidi" w:cstheme="majorBidi"/>
        </w:rPr>
      </w:pPr>
      <w:bookmarkStart w:id="26" w:name="_Toc228796709"/>
      <w:r w:rsidRPr="008C237D">
        <w:rPr>
          <w:rFonts w:asciiTheme="majorBidi" w:hAnsiTheme="majorBidi" w:cstheme="majorBidi"/>
        </w:rPr>
        <w:t>Module Decomposition</w:t>
      </w:r>
      <w:bookmarkEnd w:id="26"/>
    </w:p>
    <w:p w14:paraId="5F45A502"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&lt;Break the big components into smaller sub-modules. Explain what the Authentication, Data Processing, and API Layers specifically do&gt;</w:t>
      </w:r>
    </w:p>
    <w:p w14:paraId="0DD83803"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Examples:</w:t>
      </w:r>
    </w:p>
    <w:p w14:paraId="3AE98F5A"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Authentication Module </w:t>
      </w:r>
    </w:p>
    <w:p w14:paraId="2D2D3561"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Data Processing Module </w:t>
      </w:r>
    </w:p>
    <w:p w14:paraId="3A65A13B"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API Layer </w:t>
      </w:r>
    </w:p>
    <w:p w14:paraId="67E729DA" w14:textId="77777777" w:rsidR="000D3AB5" w:rsidRPr="008C237D" w:rsidRDefault="000D3AB5" w:rsidP="000D3AB5">
      <w:pPr>
        <w:pStyle w:val="Heading2"/>
        <w:rPr>
          <w:rFonts w:asciiTheme="majorBidi" w:hAnsiTheme="majorBidi" w:cstheme="majorBidi"/>
        </w:rPr>
      </w:pPr>
      <w:bookmarkStart w:id="27" w:name="_Toc228796710"/>
      <w:r w:rsidRPr="008C237D">
        <w:rPr>
          <w:rFonts w:asciiTheme="majorBidi" w:hAnsiTheme="majorBidi" w:cstheme="majorBidi"/>
        </w:rPr>
        <w:t>Data Flow Description</w:t>
      </w:r>
      <w:bookmarkEnd w:id="27"/>
    </w:p>
    <w:p w14:paraId="2A3D6CBC" w14:textId="06B48D30" w:rsidR="00986D7F" w:rsidRDefault="00986D7F" w:rsidP="00986D7F">
      <w:pPr>
        <w:pStyle w:val="template"/>
        <w:jc w:val="both"/>
        <w:rPr>
          <w:rFonts w:asciiTheme="majorBidi" w:hAnsiTheme="majorBidi" w:cstheme="majorBidi"/>
        </w:rPr>
      </w:pPr>
      <w:r w:rsidRPr="008C237D">
        <w:rPr>
          <w:rFonts w:asciiTheme="majorBidi" w:hAnsiTheme="majorBidi" w:cstheme="majorBidi"/>
        </w:rPr>
        <w:t>&lt;Describe how data moves through the system. For example: "User enters credentials -&gt; Auth Module checks DB -&gt; Token is returned to UI."&gt;</w:t>
      </w:r>
    </w:p>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42E447A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181284A" w14:textId="6EF833B3" w:rsidR="000D3AB5" w:rsidRPr="008C237D" w:rsidRDefault="000D3AB5" w:rsidP="000D3AB5">
      <w:pPr>
        <w:pStyle w:val="Heading1"/>
        <w:rPr>
          <w:rFonts w:asciiTheme="majorBidi" w:hAnsiTheme="majorBidi" w:cstheme="majorBidi"/>
        </w:rPr>
      </w:pPr>
      <w:bookmarkStart w:id="28" w:name="_Toc228796711"/>
      <w:r w:rsidRPr="008C237D">
        <w:rPr>
          <w:rFonts w:asciiTheme="majorBidi" w:hAnsiTheme="majorBidi" w:cstheme="majorBidi"/>
        </w:rPr>
        <w:lastRenderedPageBreak/>
        <w:t>UML Diagrams</w:t>
      </w:r>
      <w:bookmarkEnd w:id="28"/>
    </w:p>
    <w:p w14:paraId="22F35702"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Use Case Diagram</w:t>
      </w:r>
      <w:r w:rsidRPr="008C237D">
        <w:rPr>
          <w:rFonts w:asciiTheme="majorBidi" w:hAnsiTheme="majorBidi" w:cstheme="majorBidi"/>
        </w:rPr>
        <w:t xml:space="preserve">: Shows how different users (Actors) interact with the system functions. </w:t>
      </w:r>
      <w:r w:rsidRPr="008C237D">
        <w:rPr>
          <w:rFonts w:asciiTheme="majorBidi" w:hAnsiTheme="majorBidi" w:cstheme="majorBidi"/>
          <w:b/>
        </w:rPr>
        <w:t>(optional)</w:t>
      </w:r>
    </w:p>
    <w:p w14:paraId="6C5D9D13"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Class Diagram:</w:t>
      </w:r>
      <w:r w:rsidRPr="008C237D">
        <w:rPr>
          <w:rFonts w:asciiTheme="majorBidi" w:hAnsiTheme="majorBidi" w:cstheme="majorBidi"/>
        </w:rPr>
        <w:t xml:space="preserve"> The "skeleton" of your code. Show the objects, their attributes, methods, and how they relate (Inheritance, Association</w:t>
      </w:r>
      <w:r w:rsidRPr="008C237D">
        <w:rPr>
          <w:rFonts w:asciiTheme="majorBidi" w:hAnsiTheme="majorBidi" w:cstheme="majorBidi"/>
          <w:b/>
        </w:rPr>
        <w:t>). (Mandatory)</w:t>
      </w:r>
    </w:p>
    <w:p w14:paraId="5E5FC854" w14:textId="77777777" w:rsidR="000D3AB5"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Sequence Diagram:</w:t>
      </w:r>
      <w:r w:rsidRPr="008C237D">
        <w:rPr>
          <w:rFonts w:asciiTheme="majorBidi" w:hAnsiTheme="majorBidi" w:cstheme="majorBidi"/>
        </w:rPr>
        <w:t xml:space="preserve"> Shows the step-by-step logic over time. For one specific action (like "Purchase Item"), show the messages sent between the User, Controller, and Database. ). </w:t>
      </w:r>
      <w:r w:rsidRPr="008C237D">
        <w:rPr>
          <w:rFonts w:asciiTheme="majorBidi" w:hAnsiTheme="majorBidi" w:cstheme="majorBidi"/>
          <w:b/>
        </w:rPr>
        <w:t>(Mandatory)</w:t>
      </w:r>
    </w:p>
    <w:p w14:paraId="168E3F30"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B95240C" w14:textId="4A9D7B41" w:rsidR="000D3AB5" w:rsidRPr="008C237D" w:rsidRDefault="000D3AB5" w:rsidP="007A3B0B">
      <w:pPr>
        <w:pStyle w:val="Heading1"/>
        <w:rPr>
          <w:rFonts w:asciiTheme="majorBidi" w:hAnsiTheme="majorBidi" w:cstheme="majorBidi"/>
        </w:rPr>
      </w:pPr>
      <w:bookmarkStart w:id="29" w:name="_Toc228796712"/>
      <w:r w:rsidRPr="008C237D">
        <w:rPr>
          <w:rFonts w:asciiTheme="majorBidi" w:hAnsiTheme="majorBidi" w:cstheme="majorBidi"/>
        </w:rPr>
        <w:lastRenderedPageBreak/>
        <w:t>Database Design (ERD)</w:t>
      </w:r>
      <w:bookmarkEnd w:id="29"/>
    </w:p>
    <w:p w14:paraId="4394988E" w14:textId="77777777" w:rsidR="000D3AB5" w:rsidRPr="008C237D" w:rsidRDefault="000D3AB5" w:rsidP="007A3B0B">
      <w:pPr>
        <w:pStyle w:val="Heading2"/>
        <w:rPr>
          <w:rFonts w:asciiTheme="majorBidi" w:hAnsiTheme="majorBidi" w:cstheme="majorBidi"/>
        </w:rPr>
      </w:pPr>
      <w:bookmarkStart w:id="30" w:name="_Toc228796713"/>
      <w:r w:rsidRPr="008C237D">
        <w:rPr>
          <w:rFonts w:asciiTheme="majorBidi" w:hAnsiTheme="majorBidi" w:cstheme="majorBidi"/>
        </w:rPr>
        <w:t>ER Diagram</w:t>
      </w:r>
      <w:bookmarkEnd w:id="30"/>
    </w:p>
    <w:p w14:paraId="36AD6244"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visual map of your database tables (Entities), the fields they contain, and how they link (e.g., One-to-Many).</w:t>
      </w:r>
      <w:r w:rsidRPr="008C237D">
        <w:rPr>
          <w:rFonts w:asciiTheme="majorBidi" w:hAnsiTheme="majorBidi" w:cstheme="majorBidi"/>
        </w:rPr>
        <w:t>&gt;</w:t>
      </w:r>
    </w:p>
    <w:p w14:paraId="349FAD03" w14:textId="77777777" w:rsidR="000D3AB5" w:rsidRPr="008C237D" w:rsidRDefault="000D3AB5" w:rsidP="00BB4043">
      <w:pPr>
        <w:pStyle w:val="Heading2"/>
        <w:rPr>
          <w:rFonts w:asciiTheme="majorBidi" w:hAnsiTheme="majorBidi" w:cstheme="majorBidi"/>
        </w:rPr>
      </w:pPr>
      <w:bookmarkStart w:id="31" w:name="_Toc228796714"/>
      <w:r w:rsidRPr="008C237D">
        <w:rPr>
          <w:rFonts w:asciiTheme="majorBidi" w:hAnsiTheme="majorBidi" w:cstheme="majorBidi"/>
        </w:rPr>
        <w:t>Schema Tables</w:t>
      </w:r>
      <w:bookmarkEnd w:id="31"/>
    </w:p>
    <w:p w14:paraId="6CBD0B8D"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technical table defining each field's data type</w:t>
      </w:r>
      <w:r w:rsidRPr="008C237D">
        <w:rPr>
          <w:rFonts w:asciiTheme="majorBidi" w:hAnsiTheme="majorBidi" w:cstheme="majorBidi"/>
        </w:rPr>
        <w:t>/attributes</w:t>
      </w:r>
      <w:r w:rsidR="00986D7F" w:rsidRPr="008C237D">
        <w:rPr>
          <w:rFonts w:asciiTheme="majorBidi" w:hAnsiTheme="majorBidi" w:cstheme="majorBidi"/>
        </w:rPr>
        <w:t xml:space="preserve"> (e.g., user_id : INT, Primary Key).</w:t>
      </w:r>
      <w:r w:rsidRPr="008C237D">
        <w:rPr>
          <w:rFonts w:asciiTheme="majorBidi" w:hAnsiTheme="majorBidi" w:cstheme="majorBidi"/>
        </w:rPr>
        <w:t>&gt;</w:t>
      </w:r>
    </w:p>
    <w:p w14:paraId="2B711AA8" w14:textId="1E407B4F" w:rsidR="000D3AB5" w:rsidRPr="008C237D" w:rsidRDefault="00EA5934" w:rsidP="000D3AB5">
      <w:pPr>
        <w:spacing w:line="240" w:lineRule="auto"/>
        <w:rPr>
          <w:rFonts w:asciiTheme="majorBidi" w:hAnsiTheme="majorBidi" w:cstheme="majorBidi"/>
          <w:szCs w:val="24"/>
        </w:rPr>
      </w:pPr>
      <w:r w:rsidRPr="00EA5934">
        <w:rPr>
          <w:rFonts w:asciiTheme="majorBidi" w:hAnsiTheme="majorBidi" w:cstheme="majorBidi"/>
          <w:noProof/>
          <w:szCs w:val="24"/>
        </w:rPr>
        <w:drawing>
          <wp:inline distT="0" distB="0" distL="0" distR="0" wp14:anchorId="2AC7385A" wp14:editId="6031D660">
            <wp:extent cx="6309360" cy="2436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436495"/>
                    </a:xfrm>
                    <a:prstGeom prst="rect">
                      <a:avLst/>
                    </a:prstGeom>
                  </pic:spPr>
                </pic:pic>
              </a:graphicData>
            </a:graphic>
          </wp:inline>
        </w:drawing>
      </w:r>
    </w:p>
    <w:p w14:paraId="216B628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D187161" w14:textId="6A1ACE5B" w:rsidR="000D3AB5" w:rsidRPr="008C237D" w:rsidRDefault="000D3AB5" w:rsidP="007A3B0B">
      <w:pPr>
        <w:pStyle w:val="Heading1"/>
        <w:rPr>
          <w:rFonts w:asciiTheme="majorBidi" w:hAnsiTheme="majorBidi" w:cstheme="majorBidi"/>
        </w:rPr>
      </w:pPr>
      <w:bookmarkStart w:id="32" w:name="_Toc228796715"/>
      <w:r w:rsidRPr="008C237D">
        <w:rPr>
          <w:rFonts w:asciiTheme="majorBidi" w:hAnsiTheme="majorBidi" w:cstheme="majorBidi"/>
        </w:rPr>
        <w:lastRenderedPageBreak/>
        <w:t>API Design</w:t>
      </w:r>
      <w:bookmarkEnd w:id="32"/>
    </w:p>
    <w:p w14:paraId="1DC2619E"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Goal:</w:t>
      </w:r>
      <w:r w:rsidRPr="008C237D">
        <w:rPr>
          <w:rFonts w:asciiTheme="majorBidi" w:hAnsiTheme="majorBidi" w:cstheme="majorBidi"/>
          <w:i/>
          <w:sz w:val="22"/>
          <w:szCs w:val="20"/>
        </w:rPr>
        <w:t xml:space="preserve"> Document the "contracts" between your frontend and backend.</w:t>
      </w:r>
    </w:p>
    <w:p w14:paraId="4527B9E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What to write:</w:t>
      </w:r>
      <w:r w:rsidRPr="008C237D">
        <w:rPr>
          <w:rFonts w:asciiTheme="majorBidi" w:hAnsiTheme="majorBidi" w:cstheme="majorBidi"/>
          <w:i/>
          <w:sz w:val="22"/>
          <w:szCs w:val="20"/>
        </w:rPr>
        <w:t xml:space="preserve"> List the Endpoint (e.g., </w:t>
      </w:r>
      <w:r w:rsidRPr="008C237D">
        <w:rPr>
          <w:rFonts w:asciiTheme="majorBidi" w:hAnsiTheme="majorBidi" w:cstheme="majorBidi"/>
          <w:i/>
          <w:sz w:val="22"/>
        </w:rPr>
        <w:t>/api/login</w:t>
      </w:r>
      <w:r w:rsidRPr="008C237D">
        <w:rPr>
          <w:rFonts w:asciiTheme="majorBidi" w:hAnsiTheme="majorBidi" w:cstheme="majorBidi"/>
          <w:i/>
          <w:sz w:val="22"/>
          <w:szCs w:val="20"/>
        </w:rPr>
        <w:t>), the Method (GET, POST, etc.), what the user sends (Input), and what the server returns (Output).</w:t>
      </w:r>
    </w:p>
    <w:p w14:paraId="20137BAE" w14:textId="77777777" w:rsidR="00BB4043" w:rsidRPr="008C237D" w:rsidRDefault="00BB4043" w:rsidP="00BB4043">
      <w:pPr>
        <w:rPr>
          <w:rFonts w:asciiTheme="majorBidi" w:hAnsiTheme="majorBidi" w:cstheme="majorBidi"/>
        </w:rPr>
      </w:pPr>
    </w:p>
    <w:p w14:paraId="267C94D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126"/>
        <w:gridCol w:w="2977"/>
        <w:gridCol w:w="2693"/>
      </w:tblGrid>
      <w:tr w:rsidR="000D3AB5" w:rsidRPr="008C237D" w14:paraId="38CEE219" w14:textId="77777777" w:rsidTr="00BB4043">
        <w:trPr>
          <w:tblHeader/>
          <w:tblCellSpacing w:w="0" w:type="dxa"/>
        </w:trPr>
        <w:tc>
          <w:tcPr>
            <w:tcW w:w="2010" w:type="dxa"/>
            <w:vAlign w:val="center"/>
            <w:hideMark/>
          </w:tcPr>
          <w:p w14:paraId="14677CD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Endpoint</w:t>
            </w:r>
          </w:p>
        </w:tc>
        <w:tc>
          <w:tcPr>
            <w:tcW w:w="2126" w:type="dxa"/>
            <w:vAlign w:val="center"/>
            <w:hideMark/>
          </w:tcPr>
          <w:p w14:paraId="612BF69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Method</w:t>
            </w:r>
          </w:p>
        </w:tc>
        <w:tc>
          <w:tcPr>
            <w:tcW w:w="2977" w:type="dxa"/>
            <w:vAlign w:val="center"/>
            <w:hideMark/>
          </w:tcPr>
          <w:p w14:paraId="6E9F5C6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Input</w:t>
            </w:r>
          </w:p>
        </w:tc>
        <w:tc>
          <w:tcPr>
            <w:tcW w:w="2693" w:type="dxa"/>
            <w:vAlign w:val="center"/>
            <w:hideMark/>
          </w:tcPr>
          <w:p w14:paraId="72A82CE2"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Output</w:t>
            </w:r>
          </w:p>
        </w:tc>
      </w:tr>
      <w:tr w:rsidR="00BB4043" w:rsidRPr="008C237D" w14:paraId="58EA30A2" w14:textId="77777777" w:rsidTr="00BB4043">
        <w:trPr>
          <w:tblHeader/>
          <w:tblCellSpacing w:w="0" w:type="dxa"/>
        </w:trPr>
        <w:tc>
          <w:tcPr>
            <w:tcW w:w="2010" w:type="dxa"/>
            <w:vAlign w:val="center"/>
          </w:tcPr>
          <w:p w14:paraId="73C4A6A1"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5A396E9D"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68556E4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307378B3"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9DA2DCB" w14:textId="77777777" w:rsidTr="00BB4043">
        <w:trPr>
          <w:tblHeader/>
          <w:tblCellSpacing w:w="0" w:type="dxa"/>
        </w:trPr>
        <w:tc>
          <w:tcPr>
            <w:tcW w:w="2010" w:type="dxa"/>
            <w:vAlign w:val="center"/>
          </w:tcPr>
          <w:p w14:paraId="2B58AD3D"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03FAD6B4"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90B6D3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5668B44F" w14:textId="77777777" w:rsidR="00BB4043" w:rsidRPr="008C237D" w:rsidRDefault="00BB4043" w:rsidP="00AD13F4">
            <w:pPr>
              <w:spacing w:line="240" w:lineRule="auto"/>
              <w:jc w:val="center"/>
              <w:rPr>
                <w:rFonts w:asciiTheme="majorBidi" w:hAnsiTheme="majorBidi" w:cstheme="majorBidi"/>
                <w:b/>
                <w:bCs/>
                <w:szCs w:val="24"/>
              </w:rPr>
            </w:pPr>
          </w:p>
        </w:tc>
      </w:tr>
    </w:tbl>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33" w:name="_Toc228796716"/>
      <w:r w:rsidRPr="008C237D">
        <w:rPr>
          <w:rFonts w:asciiTheme="majorBidi" w:hAnsiTheme="majorBidi" w:cstheme="majorBidi"/>
        </w:rPr>
        <w:lastRenderedPageBreak/>
        <w:t>UI/UX Design (Prototypes)</w:t>
      </w:r>
      <w:bookmarkEnd w:id="33"/>
    </w:p>
    <w:p w14:paraId="24AF06A1"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 xml:space="preserve">Wireframes: </w:t>
      </w:r>
      <w:r w:rsidRPr="008C237D">
        <w:rPr>
          <w:rFonts w:asciiTheme="majorBidi" w:hAnsiTheme="majorBidi" w:cstheme="majorBidi"/>
          <w:i/>
          <w:sz w:val="22"/>
          <w:szCs w:val="20"/>
        </w:rPr>
        <w:t>Low-fidelity sketches (black and white boxes).</w:t>
      </w:r>
    </w:p>
    <w:p w14:paraId="699E1CB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Navigation Flow</w:t>
      </w:r>
      <w:r w:rsidRPr="008C237D">
        <w:rPr>
          <w:rFonts w:asciiTheme="majorBidi" w:hAnsiTheme="majorBidi" w:cstheme="majorBidi"/>
          <w:i/>
          <w:sz w:val="22"/>
          <w:szCs w:val="20"/>
        </w:rPr>
        <w:t>: A flowchart showing how a user gets from Screen A to Screen B.</w:t>
      </w:r>
    </w:p>
    <w:p w14:paraId="71C0643B"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Screens</w:t>
      </w:r>
      <w:r w:rsidRPr="008C237D">
        <w:rPr>
          <w:rFonts w:asciiTheme="majorBidi" w:hAnsiTheme="majorBidi" w:cstheme="majorBidi"/>
          <w:i/>
          <w:sz w:val="22"/>
          <w:szCs w:val="20"/>
        </w:rPr>
        <w:t>: High-fidelity mockups (what the final app actually looks like).</w:t>
      </w:r>
    </w:p>
    <w:p w14:paraId="7CD21DC5" w14:textId="77777777" w:rsidR="000D3AB5" w:rsidRPr="008C237D" w:rsidRDefault="000D3AB5" w:rsidP="000D3AB5">
      <w:pPr>
        <w:spacing w:line="240" w:lineRule="auto"/>
        <w:rPr>
          <w:rFonts w:asciiTheme="majorBidi" w:hAnsiTheme="majorBidi" w:cstheme="majorBidi"/>
          <w:szCs w:val="24"/>
        </w:rPr>
      </w:pPr>
    </w:p>
    <w:p w14:paraId="605D5A97"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3CD15F7" w14:textId="22E90479" w:rsidR="000D3AB5" w:rsidRPr="008C237D" w:rsidRDefault="000D3AB5" w:rsidP="007A3B0B">
      <w:pPr>
        <w:pStyle w:val="Heading1"/>
        <w:rPr>
          <w:rFonts w:asciiTheme="majorBidi" w:hAnsiTheme="majorBidi" w:cstheme="majorBidi"/>
        </w:rPr>
      </w:pPr>
      <w:bookmarkStart w:id="34" w:name="_Toc228796717"/>
      <w:r w:rsidRPr="008C237D">
        <w:rPr>
          <w:rFonts w:asciiTheme="majorBidi" w:hAnsiTheme="majorBidi" w:cstheme="majorBidi"/>
        </w:rPr>
        <w:lastRenderedPageBreak/>
        <w:t>Sprint-wise Design Evolution</w:t>
      </w:r>
      <w:bookmarkEnd w:id="34"/>
    </w:p>
    <w:p w14:paraId="0DD060E7"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i/>
          <w:sz w:val="22"/>
        </w:rPr>
        <w:t>&lt;Describe how the design changed as you worked. "In Sprint 1, we designed the Login; in Sprint 2, we realized we needed an extra table for Social Media Auth, so we added it."&gt;</w:t>
      </w:r>
    </w:p>
    <w:p w14:paraId="0E222BED" w14:textId="77777777" w:rsidR="00BB4043" w:rsidRPr="008C237D" w:rsidRDefault="00BB4043" w:rsidP="00BB4043">
      <w:pPr>
        <w:rPr>
          <w:rFonts w:asciiTheme="majorBidi" w:hAnsiTheme="majorBidi" w:cstheme="majorBidi"/>
        </w:rPr>
      </w:pPr>
    </w:p>
    <w:p w14:paraId="4FFBEACE"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70"/>
        <w:gridCol w:w="5515"/>
      </w:tblGrid>
      <w:tr w:rsidR="000D3AB5" w:rsidRPr="008C237D" w14:paraId="21C6C757" w14:textId="77777777" w:rsidTr="00BB4043">
        <w:trPr>
          <w:tblHeader/>
          <w:tblCellSpacing w:w="0" w:type="dxa"/>
        </w:trPr>
        <w:tc>
          <w:tcPr>
            <w:tcW w:w="1443" w:type="dxa"/>
            <w:vAlign w:val="center"/>
            <w:hideMark/>
          </w:tcPr>
          <w:p w14:paraId="0E6BB429"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Sprint</w:t>
            </w:r>
          </w:p>
        </w:tc>
        <w:tc>
          <w:tcPr>
            <w:tcW w:w="2977" w:type="dxa"/>
            <w:vAlign w:val="center"/>
            <w:hideMark/>
          </w:tcPr>
          <w:p w14:paraId="54EB3BC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Features Designed</w:t>
            </w:r>
          </w:p>
        </w:tc>
        <w:tc>
          <w:tcPr>
            <w:tcW w:w="5528" w:type="dxa"/>
            <w:vAlign w:val="center"/>
            <w:hideMark/>
          </w:tcPr>
          <w:p w14:paraId="5F60DB37"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Improvements</w:t>
            </w:r>
          </w:p>
        </w:tc>
      </w:tr>
      <w:tr w:rsidR="00BB4043" w:rsidRPr="008C237D" w14:paraId="508E1C49" w14:textId="77777777" w:rsidTr="00BB4043">
        <w:trPr>
          <w:tblHeader/>
          <w:tblCellSpacing w:w="0" w:type="dxa"/>
        </w:trPr>
        <w:tc>
          <w:tcPr>
            <w:tcW w:w="1443" w:type="dxa"/>
            <w:vAlign w:val="center"/>
          </w:tcPr>
          <w:p w14:paraId="61DA1FD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0804164F" w14:textId="77777777" w:rsidR="00BB4043" w:rsidRPr="008C237D" w:rsidRDefault="00BB4043" w:rsidP="00AD13F4">
            <w:pPr>
              <w:spacing w:line="240" w:lineRule="auto"/>
              <w:jc w:val="center"/>
              <w:rPr>
                <w:rFonts w:asciiTheme="majorBidi" w:hAnsiTheme="majorBidi" w:cstheme="majorBidi"/>
                <w:b/>
                <w:bCs/>
                <w:szCs w:val="24"/>
              </w:rPr>
            </w:pPr>
          </w:p>
        </w:tc>
        <w:tc>
          <w:tcPr>
            <w:tcW w:w="5528" w:type="dxa"/>
            <w:vAlign w:val="center"/>
          </w:tcPr>
          <w:p w14:paraId="1FD885B4"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33D52A1"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76E00AD0"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0C0BB5CB"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3849D356" w14:textId="77777777" w:rsidR="00BB4043" w:rsidRPr="008C237D" w:rsidRDefault="00BB4043" w:rsidP="00E974B3">
            <w:pPr>
              <w:spacing w:line="240" w:lineRule="auto"/>
              <w:jc w:val="center"/>
              <w:rPr>
                <w:rFonts w:asciiTheme="majorBidi" w:hAnsiTheme="majorBidi" w:cstheme="majorBidi"/>
                <w:b/>
                <w:bCs/>
                <w:szCs w:val="24"/>
              </w:rPr>
            </w:pPr>
          </w:p>
        </w:tc>
      </w:tr>
      <w:tr w:rsidR="00BB4043" w:rsidRPr="008C237D" w14:paraId="78E5EA29"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6297896F"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6A8041D6"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556AAFC5" w14:textId="77777777" w:rsidR="00BB4043" w:rsidRPr="008C237D" w:rsidRDefault="00BB4043" w:rsidP="00E974B3">
            <w:pPr>
              <w:spacing w:line="240" w:lineRule="auto"/>
              <w:jc w:val="center"/>
              <w:rPr>
                <w:rFonts w:asciiTheme="majorBidi" w:hAnsiTheme="majorBidi" w:cstheme="majorBidi"/>
                <w:b/>
                <w:bCs/>
                <w:szCs w:val="24"/>
              </w:rPr>
            </w:pPr>
          </w:p>
        </w:tc>
      </w:tr>
    </w:tbl>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35" w:name="_Toc228796718"/>
      <w:r w:rsidRPr="008C237D">
        <w:rPr>
          <w:rFonts w:asciiTheme="majorBidi" w:hAnsiTheme="majorBidi" w:cstheme="majorBidi"/>
        </w:rPr>
        <w:lastRenderedPageBreak/>
        <w:t>Test Design</w:t>
      </w:r>
      <w:bookmarkEnd w:id="35"/>
    </w:p>
    <w:p w14:paraId="18F9C15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Goal:</w:t>
      </w:r>
      <w:r w:rsidRPr="008C237D">
        <w:rPr>
          <w:rFonts w:asciiTheme="majorBidi" w:hAnsiTheme="majorBidi" w:cstheme="majorBidi"/>
          <w:i/>
          <w:sz w:val="22"/>
        </w:rPr>
        <w:t xml:space="preserve"> Plan how you will prove the system works.</w:t>
      </w:r>
    </w:p>
    <w:p w14:paraId="407A8304" w14:textId="77777777" w:rsidR="00BB4043" w:rsidRPr="008C237D" w:rsidRDefault="00BB4043" w:rsidP="00BB4043">
      <w:pPr>
        <w:rPr>
          <w:rFonts w:asciiTheme="majorBidi" w:hAnsiTheme="majorBidi" w:cstheme="majorBidi"/>
          <w:i/>
          <w:sz w:val="22"/>
        </w:rPr>
      </w:pPr>
    </w:p>
    <w:p w14:paraId="3700FF9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What to write:</w:t>
      </w:r>
      <w:r w:rsidRPr="008C237D">
        <w:rPr>
          <w:rFonts w:asciiTheme="majorBidi" w:hAnsiTheme="majorBidi" w:cstheme="majorBidi"/>
          <w:i/>
          <w:sz w:val="22"/>
        </w:rPr>
        <w:t xml:space="preserve"> Create specific scenarios.</w:t>
      </w:r>
    </w:p>
    <w:p w14:paraId="3C59A369" w14:textId="77777777" w:rsidR="00BB4043" w:rsidRPr="008C237D" w:rsidRDefault="00BB4043" w:rsidP="00BB4043">
      <w:pPr>
        <w:rPr>
          <w:rFonts w:asciiTheme="majorBidi" w:hAnsiTheme="majorBidi" w:cstheme="majorBidi"/>
          <w:i/>
          <w:sz w:val="22"/>
        </w:rPr>
      </w:pPr>
    </w:p>
    <w:p w14:paraId="55DEDA65"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Scenario:</w:t>
      </w:r>
      <w:r w:rsidRPr="008C237D">
        <w:rPr>
          <w:rFonts w:asciiTheme="majorBidi" w:hAnsiTheme="majorBidi" w:cstheme="majorBidi"/>
          <w:i/>
          <w:sz w:val="22"/>
        </w:rPr>
        <w:t xml:space="preserve"> "User enters wrong password."</w:t>
      </w:r>
    </w:p>
    <w:p w14:paraId="616D3A11" w14:textId="77777777" w:rsidR="00BB4043" w:rsidRPr="008C237D" w:rsidRDefault="00BB4043" w:rsidP="00BB4043">
      <w:pPr>
        <w:rPr>
          <w:rFonts w:asciiTheme="majorBidi" w:hAnsiTheme="majorBidi" w:cstheme="majorBidi"/>
          <w:i/>
          <w:sz w:val="22"/>
        </w:rPr>
      </w:pPr>
    </w:p>
    <w:p w14:paraId="3659952A"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Expected Result:</w:t>
      </w:r>
      <w:r w:rsidRPr="008C237D">
        <w:rPr>
          <w:rFonts w:asciiTheme="majorBidi" w:hAnsiTheme="majorBidi" w:cstheme="majorBidi"/>
          <w:i/>
          <w:sz w:val="22"/>
        </w:rPr>
        <w:t xml:space="preserve"> "System displays 'Invalid Credentials' error."</w:t>
      </w:r>
    </w:p>
    <w:p w14:paraId="25BC30D2" w14:textId="77777777" w:rsidR="00BB4043" w:rsidRPr="008C237D" w:rsidRDefault="00BB4043" w:rsidP="00BB4043">
      <w:pPr>
        <w:rPr>
          <w:rFonts w:asciiTheme="majorBidi" w:hAnsiTheme="majorBidi" w:cstheme="majorBidi"/>
        </w:rPr>
      </w:pPr>
    </w:p>
    <w:p w14:paraId="3FA9A37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test case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2977"/>
        <w:gridCol w:w="5386"/>
      </w:tblGrid>
      <w:tr w:rsidR="000D3AB5" w:rsidRPr="008C237D" w14:paraId="3CAEFCCC" w14:textId="77777777" w:rsidTr="00BB4043">
        <w:trPr>
          <w:tblHeader/>
          <w:tblCellSpacing w:w="0" w:type="dxa"/>
        </w:trPr>
        <w:tc>
          <w:tcPr>
            <w:tcW w:w="1443" w:type="dxa"/>
            <w:vAlign w:val="center"/>
            <w:hideMark/>
          </w:tcPr>
          <w:p w14:paraId="69F1928D"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Test ID</w:t>
            </w:r>
          </w:p>
        </w:tc>
        <w:tc>
          <w:tcPr>
            <w:tcW w:w="2977" w:type="dxa"/>
            <w:vAlign w:val="center"/>
            <w:hideMark/>
          </w:tcPr>
          <w:p w14:paraId="7390288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Scenario</w:t>
            </w:r>
          </w:p>
        </w:tc>
        <w:tc>
          <w:tcPr>
            <w:tcW w:w="5386" w:type="dxa"/>
            <w:vAlign w:val="center"/>
            <w:hideMark/>
          </w:tcPr>
          <w:p w14:paraId="7C6EAB4F"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Expected Result</w:t>
            </w:r>
          </w:p>
        </w:tc>
      </w:tr>
      <w:tr w:rsidR="00BB4043" w:rsidRPr="008C237D" w14:paraId="4D94B770" w14:textId="77777777" w:rsidTr="00BB4043">
        <w:trPr>
          <w:tblHeader/>
          <w:tblCellSpacing w:w="0" w:type="dxa"/>
        </w:trPr>
        <w:tc>
          <w:tcPr>
            <w:tcW w:w="1443" w:type="dxa"/>
            <w:vAlign w:val="center"/>
          </w:tcPr>
          <w:p w14:paraId="2024E4C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269180F"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54CCBDA8"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3A4F9507" w14:textId="77777777" w:rsidTr="00BB4043">
        <w:trPr>
          <w:tblHeader/>
          <w:tblCellSpacing w:w="0" w:type="dxa"/>
        </w:trPr>
        <w:tc>
          <w:tcPr>
            <w:tcW w:w="1443" w:type="dxa"/>
            <w:vAlign w:val="center"/>
          </w:tcPr>
          <w:p w14:paraId="5D4E229F"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19930CEC"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39638770" w14:textId="77777777" w:rsidR="00BB4043" w:rsidRPr="008C237D" w:rsidRDefault="00BB4043" w:rsidP="00AD13F4">
            <w:pPr>
              <w:spacing w:line="240" w:lineRule="auto"/>
              <w:jc w:val="center"/>
              <w:rPr>
                <w:rFonts w:asciiTheme="majorBidi" w:hAnsiTheme="majorBidi" w:cstheme="majorBidi"/>
                <w:b/>
                <w:bCs/>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36" w:name="_Toc228796719"/>
      <w:r w:rsidRPr="008C237D">
        <w:rPr>
          <w:rFonts w:asciiTheme="majorBidi" w:hAnsiTheme="majorBidi" w:cstheme="majorBidi"/>
        </w:rPr>
        <w:lastRenderedPageBreak/>
        <w:t>Design Quality Attributes</w:t>
      </w:r>
      <w:bookmarkEnd w:id="36"/>
    </w:p>
    <w:p w14:paraId="5D17A4EE" w14:textId="77777777" w:rsidR="00BB4043" w:rsidRPr="008C237D" w:rsidRDefault="00BB4043" w:rsidP="00BB4043">
      <w:pPr>
        <w:spacing w:line="240" w:lineRule="auto"/>
        <w:rPr>
          <w:rFonts w:asciiTheme="majorBidi" w:hAnsiTheme="majorBidi" w:cstheme="majorBidi"/>
          <w:i/>
          <w:sz w:val="22"/>
        </w:rPr>
      </w:pPr>
      <w:r w:rsidRPr="008C237D">
        <w:rPr>
          <w:rFonts w:asciiTheme="majorBidi" w:hAnsiTheme="majorBidi" w:cstheme="majorBidi"/>
          <w:i/>
          <w:sz w:val="22"/>
        </w:rPr>
        <w:t>&lt;Explain how your design handles the "non-functional" stuff:&gt;</w:t>
      </w:r>
    </w:p>
    <w:p w14:paraId="6F1F314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Scalability:</w:t>
      </w:r>
      <w:r w:rsidRPr="008C237D">
        <w:rPr>
          <w:rFonts w:asciiTheme="majorBidi" w:hAnsiTheme="majorBidi" w:cstheme="majorBidi"/>
          <w:i/>
          <w:sz w:val="22"/>
        </w:rPr>
        <w:t xml:space="preserve"> How will it handle 10,000 users?</w:t>
      </w:r>
    </w:p>
    <w:p w14:paraId="1AB14895"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Security:</w:t>
      </w:r>
      <w:r w:rsidRPr="008C237D">
        <w:rPr>
          <w:rFonts w:asciiTheme="majorBidi" w:hAnsiTheme="majorBidi" w:cstheme="majorBidi"/>
          <w:i/>
          <w:sz w:val="22"/>
        </w:rPr>
        <w:t xml:space="preserve"> How are you protecting passwords (e.g., hashing)?</w:t>
      </w:r>
    </w:p>
    <w:p w14:paraId="1E3A380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Maintainability:</w:t>
      </w:r>
      <w:r w:rsidRPr="008C237D">
        <w:rPr>
          <w:rFonts w:asciiTheme="majorBidi" w:hAnsiTheme="majorBidi" w:cstheme="majorBidi"/>
          <w:i/>
          <w:sz w:val="22"/>
        </w:rPr>
        <w:t xml:space="preserve"> How easy is it for a new developer to read your code?</w:t>
      </w:r>
    </w:p>
    <w:p w14:paraId="3A83107F" w14:textId="77777777" w:rsidR="000D3AB5" w:rsidRPr="008C237D" w:rsidRDefault="000D3AB5" w:rsidP="000D3AB5">
      <w:pPr>
        <w:spacing w:line="240" w:lineRule="auto"/>
        <w:rPr>
          <w:rFonts w:asciiTheme="majorBidi" w:hAnsiTheme="majorBidi" w:cstheme="majorBidi"/>
          <w:szCs w:val="24"/>
        </w:rPr>
      </w:pPr>
    </w:p>
    <w:p w14:paraId="09B351C2"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511CB054" w14:textId="4E2201FE" w:rsidR="000D3AB5" w:rsidRPr="008C237D" w:rsidRDefault="000D3AB5" w:rsidP="00DC39A9">
      <w:pPr>
        <w:pStyle w:val="Heading1"/>
        <w:rPr>
          <w:rFonts w:asciiTheme="majorBidi" w:hAnsiTheme="majorBidi" w:cstheme="majorBidi"/>
        </w:rPr>
      </w:pPr>
      <w:bookmarkStart w:id="37" w:name="_Toc228796720"/>
      <w:r w:rsidRPr="008C237D">
        <w:rPr>
          <w:rFonts w:asciiTheme="majorBidi" w:hAnsiTheme="majorBidi" w:cstheme="majorBidi"/>
        </w:rPr>
        <w:lastRenderedPageBreak/>
        <w:t>Deployment Considerations</w:t>
      </w:r>
      <w:bookmarkEnd w:id="37"/>
    </w:p>
    <w:p w14:paraId="54A55856"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Hosting: </w:t>
      </w:r>
      <w:r w:rsidRPr="008C237D">
        <w:rPr>
          <w:rFonts w:asciiTheme="majorBidi" w:hAnsiTheme="majorBidi" w:cstheme="majorBidi"/>
          <w:i/>
          <w:sz w:val="22"/>
        </w:rPr>
        <w:t>Where will it live? (AWS, Azure, Heroku?)</w:t>
      </w:r>
    </w:p>
    <w:p w14:paraId="663AC291"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Database: </w:t>
      </w:r>
      <w:r w:rsidRPr="008C237D">
        <w:rPr>
          <w:rFonts w:asciiTheme="majorBidi" w:hAnsiTheme="majorBidi" w:cstheme="majorBidi"/>
          <w:i/>
          <w:sz w:val="22"/>
        </w:rPr>
        <w:t>Which DB engine? (PostgreSQL, MongoDB?)</w:t>
      </w:r>
    </w:p>
    <w:p w14:paraId="77472105" w14:textId="77777777" w:rsidR="000D3AB5" w:rsidRPr="008C237D" w:rsidRDefault="00BB4043" w:rsidP="000D3AB5">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 xml:space="preserve">Version Control: </w:t>
      </w:r>
      <w:r w:rsidRPr="008C237D">
        <w:rPr>
          <w:rFonts w:asciiTheme="majorBidi" w:hAnsiTheme="majorBidi" w:cstheme="majorBidi"/>
          <w:i/>
          <w:sz w:val="22"/>
        </w:rPr>
        <w:t>Mention using GitHub/GitLab and your branching strategy.</w:t>
      </w:r>
    </w:p>
    <w:p w14:paraId="19C9881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38" w:name="_Toc228796721"/>
      <w:r w:rsidRPr="008C237D">
        <w:rPr>
          <w:rFonts w:asciiTheme="majorBidi" w:hAnsiTheme="majorBidi" w:cstheme="majorBidi"/>
        </w:rPr>
        <w:lastRenderedPageBreak/>
        <w:t>Future Enhancements</w:t>
      </w:r>
      <w:bookmarkEnd w:id="38"/>
    </w:p>
    <w:p w14:paraId="40C29195" w14:textId="77777777" w:rsidR="00BB4043"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&lt;What features did you want to include but didn't have time for? (e.g., "Add AI-based recommendations in Version 2.0").&gt;</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6377C3F5" w:rsidR="003865FD" w:rsidRPr="008C237D" w:rsidRDefault="003865FD" w:rsidP="007A3B0B">
      <w:pPr>
        <w:pStyle w:val="Heading1"/>
        <w:rPr>
          <w:rFonts w:asciiTheme="majorBidi" w:hAnsiTheme="majorBidi" w:cstheme="majorBidi"/>
        </w:rPr>
      </w:pPr>
      <w:bookmarkStart w:id="39" w:name="_Toc228796722"/>
      <w:r w:rsidRPr="008C237D">
        <w:rPr>
          <w:rFonts w:asciiTheme="majorBidi" w:hAnsiTheme="majorBidi" w:cstheme="majorBidi"/>
        </w:rPr>
        <w:lastRenderedPageBreak/>
        <w:t>Revised Project Plan</w:t>
      </w:r>
      <w:bookmarkEnd w:id="19"/>
      <w:bookmarkEnd w:id="39"/>
    </w:p>
    <w:p w14:paraId="5E275A5D" w14:textId="77777777" w:rsidR="003865FD" w:rsidRPr="008C237D" w:rsidRDefault="003865FD" w:rsidP="009409D7">
      <w:pPr>
        <w:pStyle w:val="template"/>
        <w:jc w:val="both"/>
        <w:rPr>
          <w:rFonts w:asciiTheme="majorBidi" w:hAnsiTheme="majorBidi" w:cstheme="majorBidi"/>
        </w:rPr>
      </w:pPr>
      <w:r w:rsidRPr="008C237D">
        <w:rPr>
          <w:rFonts w:asciiTheme="majorBidi" w:hAnsiTheme="majorBidi" w:cstheme="majorBidi"/>
        </w:rPr>
        <w:t>&lt;</w:t>
      </w:r>
      <w:r w:rsidR="00A574F8" w:rsidRPr="008C237D">
        <w:rPr>
          <w:rFonts w:asciiTheme="majorBidi" w:hAnsiTheme="majorBidi" w:cstheme="majorBidi"/>
        </w:rPr>
        <w:t>Show your progress and p</w:t>
      </w:r>
      <w:r w:rsidRPr="008C237D">
        <w:rPr>
          <w:rFonts w:asciiTheme="majorBidi" w:hAnsiTheme="majorBidi" w:cstheme="majorBidi"/>
        </w:rPr>
        <w:t xml:space="preserve">rovide current status of the project in accordance with the plan provided in project proposal. Gantt chart should be used in this regard. </w:t>
      </w:r>
      <w:r w:rsidR="00376A44" w:rsidRPr="008C237D">
        <w:rPr>
          <w:rFonts w:asciiTheme="majorBidi" w:hAnsiTheme="majorBidi" w:cstheme="majorBidi"/>
        </w:rPr>
        <w:t xml:space="preserve">Use Microsoft Office to develop the Gantt chart. </w:t>
      </w:r>
      <w:r w:rsidRPr="008C237D">
        <w:rPr>
          <w:rFonts w:asciiTheme="majorBidi" w:hAnsiTheme="majorBidi" w:cstheme="majorBidi"/>
        </w:rPr>
        <w:t>Also provide an updated project plan.&gt;</w:t>
      </w:r>
    </w:p>
    <w:p w14:paraId="1BB02003" w14:textId="77777777" w:rsidR="00677C44" w:rsidRDefault="00677C44">
      <w:pPr>
        <w:spacing w:line="240" w:lineRule="auto"/>
        <w:rPr>
          <w:rFonts w:asciiTheme="majorBidi" w:hAnsiTheme="majorBidi" w:cstheme="majorBidi"/>
          <w:b/>
          <w:kern w:val="28"/>
          <w:sz w:val="36"/>
        </w:rPr>
      </w:pPr>
      <w:bookmarkStart w:id="40" w:name="_Toc439994672"/>
      <w:r>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41" w:name="_Toc228796723"/>
      <w:r w:rsidRPr="008C237D">
        <w:rPr>
          <w:rFonts w:asciiTheme="majorBidi" w:hAnsiTheme="majorBidi" w:cstheme="majorBidi"/>
        </w:rPr>
        <w:lastRenderedPageBreak/>
        <w:t>References</w:t>
      </w:r>
      <w:bookmarkEnd w:id="40"/>
      <w:bookmarkEnd w:id="41"/>
    </w:p>
    <w:p w14:paraId="131540DD" w14:textId="77777777" w:rsidR="004B7F82" w:rsidRPr="008C237D" w:rsidRDefault="004B7F82" w:rsidP="009409D7">
      <w:pPr>
        <w:pStyle w:val="template"/>
        <w:jc w:val="both"/>
        <w:rPr>
          <w:rFonts w:asciiTheme="majorBidi" w:hAnsiTheme="majorBidi" w:cstheme="majorBidi"/>
        </w:rPr>
      </w:pPr>
      <w:r w:rsidRPr="008C237D">
        <w:rPr>
          <w:rFonts w:asciiTheme="majorBidi" w:hAnsiTheme="majorBidi" w:cstheme="majorBidi"/>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42" w:name="_Toc228796724"/>
      <w:r w:rsidRPr="008C237D">
        <w:rPr>
          <w:rFonts w:asciiTheme="majorBidi" w:hAnsiTheme="majorBidi" w:cstheme="majorBidi"/>
        </w:rPr>
        <w:t>Appendix A: Glossary</w:t>
      </w:r>
      <w:bookmarkEnd w:id="20"/>
      <w:bookmarkEnd w:id="42"/>
    </w:p>
    <w:p w14:paraId="32FB0091" w14:textId="77777777" w:rsidR="00C26D4D" w:rsidRPr="008C237D" w:rsidRDefault="00C26D4D" w:rsidP="009409D7">
      <w:pPr>
        <w:pStyle w:val="template"/>
        <w:jc w:val="both"/>
        <w:rPr>
          <w:rFonts w:asciiTheme="majorBidi" w:hAnsiTheme="majorBidi" w:cstheme="majorBidi"/>
        </w:rPr>
      </w:pPr>
      <w:r w:rsidRPr="008C237D">
        <w:rPr>
          <w:rFonts w:asciiTheme="majorBidi" w:hAnsiTheme="majorBidi" w:cstheme="majorBidi"/>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625181A2" w14:textId="77777777" w:rsidR="00C26D4D" w:rsidRPr="008C237D" w:rsidRDefault="00C26D4D" w:rsidP="004D7DC8">
      <w:pPr>
        <w:pStyle w:val="TOCEntry"/>
        <w:rPr>
          <w:rFonts w:asciiTheme="majorBidi" w:hAnsiTheme="majorBidi" w:cstheme="majorBidi"/>
        </w:rPr>
      </w:pPr>
      <w:bookmarkStart w:id="43" w:name="_Toc439994697"/>
      <w:r w:rsidRPr="008C237D">
        <w:rPr>
          <w:rFonts w:asciiTheme="majorBidi" w:hAnsiTheme="majorBidi" w:cstheme="majorBidi"/>
        </w:rPr>
        <w:br w:type="page"/>
      </w:r>
      <w:bookmarkStart w:id="44" w:name="_Toc228796725"/>
      <w:bookmarkEnd w:id="43"/>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44"/>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77777777" w:rsidR="00C26D4D" w:rsidRPr="008C237D" w:rsidRDefault="00C26D4D" w:rsidP="00C26D4D">
      <w:pPr>
        <w:pStyle w:val="template"/>
        <w:rPr>
          <w:rFonts w:asciiTheme="majorBidi" w:hAnsiTheme="majorBidi" w:cstheme="majorBidi"/>
        </w:rPr>
      </w:pP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7777777" w:rsidR="00C26D4D" w:rsidRPr="008C237D" w:rsidRDefault="00C26D4D" w:rsidP="009A4085">
            <w:pPr>
              <w:spacing w:before="120" w:after="120"/>
              <w:rPr>
                <w:rFonts w:asciiTheme="majorBidi" w:hAnsiTheme="majorBidi" w:cstheme="majorBidi"/>
                <w:sz w:val="20"/>
              </w:rPr>
            </w:pPr>
          </w:p>
        </w:tc>
        <w:tc>
          <w:tcPr>
            <w:tcW w:w="1899" w:type="dxa"/>
          </w:tcPr>
          <w:p w14:paraId="61F88144" w14:textId="77777777" w:rsidR="00C26D4D" w:rsidRPr="008C237D" w:rsidRDefault="00C26D4D" w:rsidP="009A4085">
            <w:pPr>
              <w:spacing w:before="120" w:after="120"/>
              <w:rPr>
                <w:rFonts w:asciiTheme="majorBidi" w:hAnsiTheme="majorBidi" w:cstheme="majorBidi"/>
                <w:sz w:val="20"/>
              </w:rPr>
            </w:pPr>
          </w:p>
        </w:tc>
        <w:tc>
          <w:tcPr>
            <w:tcW w:w="1107" w:type="dxa"/>
          </w:tcPr>
          <w:p w14:paraId="15840777" w14:textId="77777777" w:rsidR="00C26D4D" w:rsidRPr="008C237D" w:rsidRDefault="00C26D4D" w:rsidP="009A4085">
            <w:pPr>
              <w:spacing w:before="120" w:after="120"/>
              <w:rPr>
                <w:rFonts w:asciiTheme="majorBidi" w:hAnsiTheme="majorBidi" w:cstheme="majorBidi"/>
                <w:sz w:val="20"/>
              </w:rPr>
            </w:pPr>
          </w:p>
        </w:tc>
        <w:tc>
          <w:tcPr>
            <w:tcW w:w="1020" w:type="dxa"/>
          </w:tcPr>
          <w:p w14:paraId="051F1A14" w14:textId="77777777" w:rsidR="00C26D4D" w:rsidRPr="008C237D" w:rsidRDefault="00C26D4D" w:rsidP="009A4085">
            <w:pPr>
              <w:spacing w:before="120" w:after="120"/>
              <w:rPr>
                <w:rFonts w:asciiTheme="majorBidi" w:hAnsiTheme="majorBidi" w:cstheme="majorBidi"/>
                <w:sz w:val="20"/>
              </w:rPr>
            </w:pPr>
          </w:p>
        </w:tc>
        <w:tc>
          <w:tcPr>
            <w:tcW w:w="1102" w:type="dxa"/>
          </w:tcPr>
          <w:p w14:paraId="15382D70" w14:textId="77777777" w:rsidR="00C26D4D" w:rsidRPr="008C237D" w:rsidRDefault="00C26D4D" w:rsidP="009A4085">
            <w:pPr>
              <w:spacing w:before="120" w:after="120"/>
              <w:rPr>
                <w:rFonts w:asciiTheme="majorBidi" w:hAnsiTheme="majorBidi" w:cstheme="majorBidi"/>
                <w:sz w:val="20"/>
              </w:rPr>
            </w:pP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77777777" w:rsidR="00C26D4D" w:rsidRPr="008C237D" w:rsidRDefault="00C26D4D" w:rsidP="009A4085">
            <w:pPr>
              <w:spacing w:before="120" w:after="120"/>
              <w:rPr>
                <w:rFonts w:asciiTheme="majorBidi" w:hAnsiTheme="majorBidi" w:cstheme="majorBidi"/>
                <w:sz w:val="20"/>
              </w:rPr>
            </w:pPr>
          </w:p>
        </w:tc>
        <w:tc>
          <w:tcPr>
            <w:tcW w:w="1899" w:type="dxa"/>
          </w:tcPr>
          <w:p w14:paraId="5194569E" w14:textId="77777777" w:rsidR="00C26D4D" w:rsidRPr="008C237D" w:rsidRDefault="00C26D4D" w:rsidP="009A4085">
            <w:pPr>
              <w:spacing w:before="120" w:after="120"/>
              <w:rPr>
                <w:rFonts w:asciiTheme="majorBidi" w:hAnsiTheme="majorBidi" w:cstheme="majorBidi"/>
                <w:sz w:val="20"/>
              </w:rPr>
            </w:pPr>
          </w:p>
        </w:tc>
        <w:tc>
          <w:tcPr>
            <w:tcW w:w="1107" w:type="dxa"/>
          </w:tcPr>
          <w:p w14:paraId="42CBD20D" w14:textId="77777777" w:rsidR="00C26D4D" w:rsidRPr="008C237D" w:rsidRDefault="00C26D4D" w:rsidP="009A4085">
            <w:pPr>
              <w:spacing w:before="120" w:after="120"/>
              <w:rPr>
                <w:rFonts w:asciiTheme="majorBidi" w:hAnsiTheme="majorBidi" w:cstheme="majorBidi"/>
                <w:sz w:val="20"/>
              </w:rPr>
            </w:pPr>
          </w:p>
        </w:tc>
        <w:tc>
          <w:tcPr>
            <w:tcW w:w="1020" w:type="dxa"/>
          </w:tcPr>
          <w:p w14:paraId="204610B8" w14:textId="77777777" w:rsidR="00C26D4D" w:rsidRPr="008C237D" w:rsidRDefault="00C26D4D" w:rsidP="009A4085">
            <w:pPr>
              <w:spacing w:before="120" w:after="120"/>
              <w:rPr>
                <w:rFonts w:asciiTheme="majorBidi" w:hAnsiTheme="majorBidi" w:cstheme="majorBidi"/>
                <w:sz w:val="20"/>
              </w:rPr>
            </w:pPr>
          </w:p>
        </w:tc>
        <w:tc>
          <w:tcPr>
            <w:tcW w:w="1102" w:type="dxa"/>
          </w:tcPr>
          <w:p w14:paraId="3AFC2E13" w14:textId="77777777" w:rsidR="00C26D4D" w:rsidRPr="008C237D" w:rsidRDefault="00C26D4D" w:rsidP="009A4085">
            <w:pPr>
              <w:spacing w:before="120" w:after="120"/>
              <w:rPr>
                <w:rFonts w:asciiTheme="majorBidi" w:hAnsiTheme="majorBidi" w:cstheme="majorBidi"/>
                <w:sz w:val="20"/>
              </w:rPr>
            </w:pP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77777777" w:rsidR="00C26D4D" w:rsidRPr="008C237D" w:rsidRDefault="00C26D4D" w:rsidP="009A4085">
            <w:pPr>
              <w:spacing w:before="120" w:after="120"/>
              <w:rPr>
                <w:rFonts w:asciiTheme="majorBidi" w:hAnsiTheme="majorBidi" w:cstheme="majorBidi"/>
                <w:sz w:val="20"/>
              </w:rPr>
            </w:pPr>
          </w:p>
        </w:tc>
        <w:tc>
          <w:tcPr>
            <w:tcW w:w="1899" w:type="dxa"/>
          </w:tcPr>
          <w:p w14:paraId="0D8DF55C" w14:textId="77777777" w:rsidR="00C26D4D" w:rsidRPr="008C237D" w:rsidRDefault="00C26D4D" w:rsidP="009A4085">
            <w:pPr>
              <w:spacing w:before="120" w:after="120"/>
              <w:rPr>
                <w:rFonts w:asciiTheme="majorBidi" w:hAnsiTheme="majorBidi" w:cstheme="majorBidi"/>
                <w:sz w:val="20"/>
              </w:rPr>
            </w:pPr>
          </w:p>
        </w:tc>
        <w:tc>
          <w:tcPr>
            <w:tcW w:w="1107" w:type="dxa"/>
          </w:tcPr>
          <w:p w14:paraId="1A0A840B" w14:textId="77777777" w:rsidR="00C26D4D" w:rsidRPr="008C237D" w:rsidRDefault="00C26D4D" w:rsidP="009A4085">
            <w:pPr>
              <w:spacing w:before="120" w:after="120"/>
              <w:rPr>
                <w:rFonts w:asciiTheme="majorBidi" w:hAnsiTheme="majorBidi" w:cstheme="majorBidi"/>
                <w:sz w:val="20"/>
              </w:rPr>
            </w:pPr>
          </w:p>
        </w:tc>
        <w:tc>
          <w:tcPr>
            <w:tcW w:w="1020" w:type="dxa"/>
          </w:tcPr>
          <w:p w14:paraId="207867A0" w14:textId="77777777" w:rsidR="00C26D4D" w:rsidRPr="008C237D" w:rsidRDefault="00C26D4D" w:rsidP="009A4085">
            <w:pPr>
              <w:spacing w:before="120" w:after="120"/>
              <w:rPr>
                <w:rFonts w:asciiTheme="majorBidi" w:hAnsiTheme="majorBidi" w:cstheme="majorBidi"/>
                <w:sz w:val="20"/>
              </w:rPr>
            </w:pPr>
          </w:p>
        </w:tc>
        <w:tc>
          <w:tcPr>
            <w:tcW w:w="1102" w:type="dxa"/>
          </w:tcPr>
          <w:p w14:paraId="462C1F7E" w14:textId="77777777" w:rsidR="00C26D4D" w:rsidRPr="008C237D" w:rsidRDefault="00C26D4D" w:rsidP="009A4085">
            <w:pPr>
              <w:spacing w:before="120" w:after="120"/>
              <w:rPr>
                <w:rFonts w:asciiTheme="majorBidi" w:hAnsiTheme="majorBidi" w:cstheme="majorBidi"/>
                <w:sz w:val="20"/>
              </w:rPr>
            </w:pPr>
          </w:p>
        </w:tc>
      </w:tr>
      <w:tr w:rsidR="00C26D4D" w:rsidRPr="008C237D" w14:paraId="3974C2AD" w14:textId="77777777" w:rsidTr="009A4085">
        <w:trPr>
          <w:jc w:val="center"/>
        </w:trPr>
        <w:tc>
          <w:tcPr>
            <w:tcW w:w="672" w:type="dxa"/>
          </w:tcPr>
          <w:p w14:paraId="7AD19DB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w:t>
            </w:r>
          </w:p>
        </w:tc>
        <w:tc>
          <w:tcPr>
            <w:tcW w:w="3791" w:type="dxa"/>
          </w:tcPr>
          <w:p w14:paraId="569CD943" w14:textId="77777777" w:rsidR="00C26D4D" w:rsidRPr="008C237D" w:rsidRDefault="00C26D4D" w:rsidP="009A4085">
            <w:pPr>
              <w:spacing w:before="120" w:after="120"/>
              <w:rPr>
                <w:rFonts w:asciiTheme="majorBidi" w:hAnsiTheme="majorBidi" w:cstheme="majorBidi"/>
                <w:sz w:val="20"/>
              </w:rPr>
            </w:pPr>
          </w:p>
        </w:tc>
        <w:tc>
          <w:tcPr>
            <w:tcW w:w="1899" w:type="dxa"/>
          </w:tcPr>
          <w:p w14:paraId="5A47C05F" w14:textId="77777777" w:rsidR="00C26D4D" w:rsidRPr="008C237D" w:rsidRDefault="00C26D4D" w:rsidP="009A4085">
            <w:pPr>
              <w:spacing w:before="120" w:after="120"/>
              <w:rPr>
                <w:rFonts w:asciiTheme="majorBidi" w:hAnsiTheme="majorBidi" w:cstheme="majorBidi"/>
                <w:sz w:val="20"/>
              </w:rPr>
            </w:pPr>
          </w:p>
        </w:tc>
        <w:tc>
          <w:tcPr>
            <w:tcW w:w="1107" w:type="dxa"/>
          </w:tcPr>
          <w:p w14:paraId="0DABDEF9" w14:textId="77777777" w:rsidR="00C26D4D" w:rsidRPr="008C237D" w:rsidRDefault="00C26D4D" w:rsidP="009A4085">
            <w:pPr>
              <w:spacing w:before="120" w:after="120"/>
              <w:rPr>
                <w:rFonts w:asciiTheme="majorBidi" w:hAnsiTheme="majorBidi" w:cstheme="majorBidi"/>
                <w:sz w:val="20"/>
              </w:rPr>
            </w:pPr>
          </w:p>
        </w:tc>
        <w:tc>
          <w:tcPr>
            <w:tcW w:w="1020" w:type="dxa"/>
          </w:tcPr>
          <w:p w14:paraId="15959D7F" w14:textId="77777777" w:rsidR="00C26D4D" w:rsidRPr="008C237D" w:rsidRDefault="00C26D4D" w:rsidP="009A4085">
            <w:pPr>
              <w:spacing w:before="120" w:after="120"/>
              <w:rPr>
                <w:rFonts w:asciiTheme="majorBidi" w:hAnsiTheme="majorBidi" w:cstheme="majorBidi"/>
                <w:sz w:val="20"/>
              </w:rPr>
            </w:pPr>
          </w:p>
        </w:tc>
        <w:tc>
          <w:tcPr>
            <w:tcW w:w="1102" w:type="dxa"/>
          </w:tcPr>
          <w:p w14:paraId="27C7DCF7" w14:textId="77777777" w:rsidR="00C26D4D" w:rsidRPr="008C237D" w:rsidRDefault="00C26D4D" w:rsidP="009A4085">
            <w:pPr>
              <w:keepNext/>
              <w:spacing w:before="120" w:after="120"/>
              <w:rPr>
                <w:rFonts w:asciiTheme="majorBidi" w:hAnsiTheme="majorBidi" w:cstheme="majorBidi"/>
                <w:sz w:val="20"/>
              </w:rPr>
            </w:pP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7ED868CB" w14:textId="77777777" w:rsidR="00401D29" w:rsidRPr="008C237D" w:rsidRDefault="00401D29" w:rsidP="00BB4043">
      <w:pPr>
        <w:spacing w:line="480" w:lineRule="auto"/>
        <w:rPr>
          <w:rFonts w:asciiTheme="majorBidi" w:hAnsiTheme="majorBidi" w:cstheme="majorBidi"/>
          <w:szCs w:val="24"/>
        </w:rPr>
      </w:pPr>
    </w:p>
    <w:sectPr w:rsidR="00401D29" w:rsidRPr="008C237D"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6039F" w14:textId="77777777" w:rsidR="004A33A8" w:rsidRDefault="004A33A8">
      <w:pPr>
        <w:spacing w:line="240" w:lineRule="auto"/>
      </w:pPr>
      <w:r>
        <w:separator/>
      </w:r>
    </w:p>
  </w:endnote>
  <w:endnote w:type="continuationSeparator" w:id="0">
    <w:p w14:paraId="1B0B8FBA" w14:textId="77777777" w:rsidR="004A33A8" w:rsidRDefault="004A33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773CC" w14:textId="3996E405" w:rsidR="00240019" w:rsidRDefault="0009050D" w:rsidP="00052106">
    <w:pPr>
      <w:pStyle w:val="Footer"/>
    </w:pPr>
    <w:r w:rsidRPr="0009050D">
      <w:t>S26SE025</w:t>
    </w:r>
    <w:r w:rsidR="00240019">
      <w:tab/>
    </w:r>
    <w:r w:rsidR="002862EE">
      <w:t>FY</w:t>
    </w:r>
    <w:r w:rsidR="00052106">
      <w:t>P Phase</w:t>
    </w:r>
    <w:r w:rsidR="00240019">
      <w:t xml:space="preserve"> </w:t>
    </w:r>
    <w:r w:rsidR="00052106">
      <w:t>II (SDS)</w:t>
    </w:r>
    <w:r w:rsidR="00240019">
      <w:tab/>
      <w:t xml:space="preserve">Page </w:t>
    </w:r>
    <w:r w:rsidR="00240019">
      <w:fldChar w:fldCharType="begin"/>
    </w:r>
    <w:r w:rsidR="00240019">
      <w:instrText xml:space="preserve"> PAGE  \* MERGEFORMAT </w:instrText>
    </w:r>
    <w:r w:rsidR="00240019">
      <w:fldChar w:fldCharType="separate"/>
    </w:r>
    <w:r w:rsidR="00B06548">
      <w:rPr>
        <w:noProof/>
      </w:rPr>
      <w:t>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33979" w14:textId="77777777" w:rsidR="004A33A8" w:rsidRDefault="004A33A8">
      <w:pPr>
        <w:spacing w:line="240" w:lineRule="auto"/>
      </w:pPr>
      <w:r>
        <w:separator/>
      </w:r>
    </w:p>
  </w:footnote>
  <w:footnote w:type="continuationSeparator" w:id="0">
    <w:p w14:paraId="13E72423" w14:textId="77777777" w:rsidR="004A33A8" w:rsidRDefault="004A33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31BA" w14:textId="195C654B" w:rsidR="0009050D" w:rsidRDefault="0009050D" w:rsidP="0009050D">
    <w:pPr>
      <w:pStyle w:val="Header"/>
      <w:jc w:val="center"/>
    </w:pPr>
    <w:r>
      <w:t>PetLink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409318">
    <w:abstractNumId w:val="0"/>
  </w:num>
  <w:num w:numId="2" w16cid:durableId="1220632315">
    <w:abstractNumId w:val="2"/>
  </w:num>
  <w:num w:numId="3" w16cid:durableId="1975059387">
    <w:abstractNumId w:val="0"/>
  </w:num>
  <w:num w:numId="4" w16cid:durableId="1498574123">
    <w:abstractNumId w:val="0"/>
  </w:num>
  <w:num w:numId="5" w16cid:durableId="800458129">
    <w:abstractNumId w:val="5"/>
  </w:num>
  <w:num w:numId="6" w16cid:durableId="391123783">
    <w:abstractNumId w:val="1"/>
  </w:num>
  <w:num w:numId="7" w16cid:durableId="175579023">
    <w:abstractNumId w:val="12"/>
  </w:num>
  <w:num w:numId="8" w16cid:durableId="1637374813">
    <w:abstractNumId w:val="7"/>
  </w:num>
  <w:num w:numId="9" w16cid:durableId="356391945">
    <w:abstractNumId w:val="13"/>
  </w:num>
  <w:num w:numId="10" w16cid:durableId="435952198">
    <w:abstractNumId w:val="9"/>
  </w:num>
  <w:num w:numId="11" w16cid:durableId="34290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5163">
    <w:abstractNumId w:val="6"/>
  </w:num>
  <w:num w:numId="13" w16cid:durableId="804079828">
    <w:abstractNumId w:val="3"/>
  </w:num>
  <w:num w:numId="14" w16cid:durableId="2013139717">
    <w:abstractNumId w:val="8"/>
  </w:num>
  <w:num w:numId="15" w16cid:durableId="696782589">
    <w:abstractNumId w:val="18"/>
  </w:num>
  <w:num w:numId="16" w16cid:durableId="1567303538">
    <w:abstractNumId w:val="16"/>
  </w:num>
  <w:num w:numId="17" w16cid:durableId="23294160">
    <w:abstractNumId w:val="15"/>
  </w:num>
  <w:num w:numId="18" w16cid:durableId="845485733">
    <w:abstractNumId w:val="0"/>
  </w:num>
  <w:num w:numId="19" w16cid:durableId="380831915">
    <w:abstractNumId w:val="14"/>
  </w:num>
  <w:num w:numId="20" w16cid:durableId="1425953864">
    <w:abstractNumId w:val="19"/>
  </w:num>
  <w:num w:numId="21" w16cid:durableId="799305858">
    <w:abstractNumId w:val="10"/>
  </w:num>
  <w:num w:numId="22" w16cid:durableId="1459644244">
    <w:abstractNumId w:val="11"/>
  </w:num>
  <w:num w:numId="23" w16cid:durableId="234710849">
    <w:abstractNumId w:val="20"/>
  </w:num>
  <w:num w:numId="24" w16cid:durableId="2139644805">
    <w:abstractNumId w:val="17"/>
  </w:num>
  <w:num w:numId="25" w16cid:durableId="43455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33EFF"/>
    <w:rsid w:val="00041C52"/>
    <w:rsid w:val="00052106"/>
    <w:rsid w:val="000567A3"/>
    <w:rsid w:val="000654CD"/>
    <w:rsid w:val="000832FE"/>
    <w:rsid w:val="0009050D"/>
    <w:rsid w:val="000A3D59"/>
    <w:rsid w:val="000A5CAF"/>
    <w:rsid w:val="000A64A5"/>
    <w:rsid w:val="000D36DC"/>
    <w:rsid w:val="000D3AB5"/>
    <w:rsid w:val="000E0B28"/>
    <w:rsid w:val="000E21E8"/>
    <w:rsid w:val="00102EF1"/>
    <w:rsid w:val="00106F28"/>
    <w:rsid w:val="001114CB"/>
    <w:rsid w:val="00123AE2"/>
    <w:rsid w:val="0013511B"/>
    <w:rsid w:val="0013527E"/>
    <w:rsid w:val="00160D42"/>
    <w:rsid w:val="00162E3B"/>
    <w:rsid w:val="001A68FA"/>
    <w:rsid w:val="001B0364"/>
    <w:rsid w:val="001E04AC"/>
    <w:rsid w:val="001F520A"/>
    <w:rsid w:val="001F70CF"/>
    <w:rsid w:val="00205903"/>
    <w:rsid w:val="00240019"/>
    <w:rsid w:val="00253A73"/>
    <w:rsid w:val="00253D2C"/>
    <w:rsid w:val="002721E3"/>
    <w:rsid w:val="002807FE"/>
    <w:rsid w:val="002862EE"/>
    <w:rsid w:val="002A1794"/>
    <w:rsid w:val="002A336A"/>
    <w:rsid w:val="002B1B0C"/>
    <w:rsid w:val="002B4566"/>
    <w:rsid w:val="002C726F"/>
    <w:rsid w:val="002E1D26"/>
    <w:rsid w:val="002E48CE"/>
    <w:rsid w:val="002F2678"/>
    <w:rsid w:val="003007F7"/>
    <w:rsid w:val="00307E95"/>
    <w:rsid w:val="00310B3C"/>
    <w:rsid w:val="00316B85"/>
    <w:rsid w:val="00352734"/>
    <w:rsid w:val="00353BC0"/>
    <w:rsid w:val="00376A44"/>
    <w:rsid w:val="003865FD"/>
    <w:rsid w:val="00391F47"/>
    <w:rsid w:val="003E0D3F"/>
    <w:rsid w:val="00401D29"/>
    <w:rsid w:val="00405011"/>
    <w:rsid w:val="00406CAC"/>
    <w:rsid w:val="004114B9"/>
    <w:rsid w:val="0041227F"/>
    <w:rsid w:val="0041527F"/>
    <w:rsid w:val="00435DEB"/>
    <w:rsid w:val="00443C17"/>
    <w:rsid w:val="00445475"/>
    <w:rsid w:val="00445CAD"/>
    <w:rsid w:val="004513F0"/>
    <w:rsid w:val="004700FE"/>
    <w:rsid w:val="00474300"/>
    <w:rsid w:val="004A33A8"/>
    <w:rsid w:val="004B7F82"/>
    <w:rsid w:val="004D7DC8"/>
    <w:rsid w:val="004E394D"/>
    <w:rsid w:val="004F16CB"/>
    <w:rsid w:val="00501629"/>
    <w:rsid w:val="00506E36"/>
    <w:rsid w:val="005142BC"/>
    <w:rsid w:val="00514B2F"/>
    <w:rsid w:val="00517FC4"/>
    <w:rsid w:val="00535C7F"/>
    <w:rsid w:val="005563BC"/>
    <w:rsid w:val="00581257"/>
    <w:rsid w:val="005A108E"/>
    <w:rsid w:val="005E14B5"/>
    <w:rsid w:val="005E6C76"/>
    <w:rsid w:val="005F4F23"/>
    <w:rsid w:val="005F6EE2"/>
    <w:rsid w:val="00647156"/>
    <w:rsid w:val="00657ACC"/>
    <w:rsid w:val="00663AB7"/>
    <w:rsid w:val="00677C44"/>
    <w:rsid w:val="006A0187"/>
    <w:rsid w:val="006A26A8"/>
    <w:rsid w:val="006B2409"/>
    <w:rsid w:val="006D7868"/>
    <w:rsid w:val="006E446C"/>
    <w:rsid w:val="006E621D"/>
    <w:rsid w:val="0071113B"/>
    <w:rsid w:val="007311FB"/>
    <w:rsid w:val="00746A4F"/>
    <w:rsid w:val="00753021"/>
    <w:rsid w:val="007678A4"/>
    <w:rsid w:val="00774A0A"/>
    <w:rsid w:val="00777A2C"/>
    <w:rsid w:val="007A3B0B"/>
    <w:rsid w:val="007E273D"/>
    <w:rsid w:val="007F1ADA"/>
    <w:rsid w:val="00803132"/>
    <w:rsid w:val="00847342"/>
    <w:rsid w:val="00893849"/>
    <w:rsid w:val="00895AE6"/>
    <w:rsid w:val="008C237D"/>
    <w:rsid w:val="008D45B6"/>
    <w:rsid w:val="008D629E"/>
    <w:rsid w:val="0090069C"/>
    <w:rsid w:val="00931EB5"/>
    <w:rsid w:val="009409D7"/>
    <w:rsid w:val="00956F24"/>
    <w:rsid w:val="00962818"/>
    <w:rsid w:val="00966788"/>
    <w:rsid w:val="00986D7F"/>
    <w:rsid w:val="009A4085"/>
    <w:rsid w:val="009B0BFE"/>
    <w:rsid w:val="009B34FF"/>
    <w:rsid w:val="009B45CC"/>
    <w:rsid w:val="009E7F15"/>
    <w:rsid w:val="009F26D7"/>
    <w:rsid w:val="00A06B65"/>
    <w:rsid w:val="00A22654"/>
    <w:rsid w:val="00A25708"/>
    <w:rsid w:val="00A4117A"/>
    <w:rsid w:val="00A45C28"/>
    <w:rsid w:val="00A50968"/>
    <w:rsid w:val="00A574F8"/>
    <w:rsid w:val="00A73454"/>
    <w:rsid w:val="00AA7805"/>
    <w:rsid w:val="00AB3976"/>
    <w:rsid w:val="00AC63B2"/>
    <w:rsid w:val="00AD13F4"/>
    <w:rsid w:val="00AD1D4E"/>
    <w:rsid w:val="00AF3BCE"/>
    <w:rsid w:val="00B06548"/>
    <w:rsid w:val="00B06625"/>
    <w:rsid w:val="00B20178"/>
    <w:rsid w:val="00B24EC9"/>
    <w:rsid w:val="00B250E6"/>
    <w:rsid w:val="00B25128"/>
    <w:rsid w:val="00B3771B"/>
    <w:rsid w:val="00B50148"/>
    <w:rsid w:val="00B56B19"/>
    <w:rsid w:val="00B61591"/>
    <w:rsid w:val="00B65AE5"/>
    <w:rsid w:val="00B802B2"/>
    <w:rsid w:val="00B938EB"/>
    <w:rsid w:val="00BA49C3"/>
    <w:rsid w:val="00BB03D5"/>
    <w:rsid w:val="00BB4043"/>
    <w:rsid w:val="00BC36BD"/>
    <w:rsid w:val="00BC49AA"/>
    <w:rsid w:val="00BE202D"/>
    <w:rsid w:val="00BE6726"/>
    <w:rsid w:val="00BF05FB"/>
    <w:rsid w:val="00BF1B8A"/>
    <w:rsid w:val="00BF77D6"/>
    <w:rsid w:val="00C26D4D"/>
    <w:rsid w:val="00C45034"/>
    <w:rsid w:val="00C55779"/>
    <w:rsid w:val="00C773D7"/>
    <w:rsid w:val="00C77C5C"/>
    <w:rsid w:val="00CB73E8"/>
    <w:rsid w:val="00CC1B98"/>
    <w:rsid w:val="00CD0EBC"/>
    <w:rsid w:val="00CF74A6"/>
    <w:rsid w:val="00D12885"/>
    <w:rsid w:val="00D158A6"/>
    <w:rsid w:val="00D27876"/>
    <w:rsid w:val="00D27AB1"/>
    <w:rsid w:val="00D514EA"/>
    <w:rsid w:val="00D54983"/>
    <w:rsid w:val="00D66A9B"/>
    <w:rsid w:val="00D72F10"/>
    <w:rsid w:val="00DA4265"/>
    <w:rsid w:val="00DA4449"/>
    <w:rsid w:val="00DC39A9"/>
    <w:rsid w:val="00DD17A7"/>
    <w:rsid w:val="00DF1CF8"/>
    <w:rsid w:val="00DF229E"/>
    <w:rsid w:val="00DF76B0"/>
    <w:rsid w:val="00E14994"/>
    <w:rsid w:val="00E27276"/>
    <w:rsid w:val="00E36B3F"/>
    <w:rsid w:val="00E40A78"/>
    <w:rsid w:val="00E457C1"/>
    <w:rsid w:val="00E4686C"/>
    <w:rsid w:val="00E475A9"/>
    <w:rsid w:val="00E531CE"/>
    <w:rsid w:val="00E627EA"/>
    <w:rsid w:val="00E679A2"/>
    <w:rsid w:val="00E80499"/>
    <w:rsid w:val="00E8297F"/>
    <w:rsid w:val="00E974B3"/>
    <w:rsid w:val="00EA5934"/>
    <w:rsid w:val="00EB335F"/>
    <w:rsid w:val="00ED6393"/>
    <w:rsid w:val="00EE7A8E"/>
    <w:rsid w:val="00EF5377"/>
    <w:rsid w:val="00F02572"/>
    <w:rsid w:val="00F0298C"/>
    <w:rsid w:val="00F55E6B"/>
    <w:rsid w:val="00F71D8B"/>
    <w:rsid w:val="00F9307F"/>
    <w:rsid w:val="00F96477"/>
    <w:rsid w:val="00FA49E9"/>
    <w:rsid w:val="00FD5B59"/>
    <w:rsid w:val="00FD61D1"/>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FDC9B-5EB1-4A6C-9A05-B94C5964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21</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L1F22BSSE0286- NABEEL IJAZ</cp:lastModifiedBy>
  <cp:revision>4</cp:revision>
  <cp:lastPrinted>2020-01-20T10:33:00Z</cp:lastPrinted>
  <dcterms:created xsi:type="dcterms:W3CDTF">2026-05-28T17:49:00Z</dcterms:created>
  <dcterms:modified xsi:type="dcterms:W3CDTF">2026-06-01T08:15:00Z</dcterms:modified>
</cp:coreProperties>
</file>