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Конфликт между порядком и свободой: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Орден Света представляет собой силу, стремящуюся к абсолютному порядку и контролю. Их методы часто включают подавление инакомыслия и установление жестких правил, чтобы предотвратить хаос. Однако их действия приводят к потере свободы и индивидуальности людей.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Технократы предлагают технологический прогресс как путь к стабильности и комфорту, но их методы также ведут к тотальному контролю над обществом, где люди становятся зависимыми от технологий и теряют способность принимать самостоятельные решения.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Изгнанники выступают за свободу и уничтожение Кристалла, который символизирует власть и контроль. Они верят, что только через хаос и отсутствие контроля можно достичь истинной свободы, но их путь также несёт риски анархии и разрушения.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Моральные дилеммы Кая: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Кай находится в центре конфликта между этими тремя силами. Он постоянно сталкивается с выбором: поддерживать ли порядок ценой свободы, стремиться к прогрессу, который может привести к новым формам контроля, или рискнуть всем ради свободы, которая может обернуться хаосом.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Его внутренний конфликт отражает борьбу между долгом и моралью. Кай хочет защитить людей, но понимает, что методы Ордена и Технократов могут быть столь же разрушительными, как и хаос, который они пытаются предотвратить.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Роль Кристалла Судьбы: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Кристалл символизирует власть и контроль. Он является ключом к установлению порядка или прогресса, но также представляет угрозу, если его сила попадёт в неправильные руки. Уничтожение Кристалла становится актом освобождения, но также и риском, так как мир может погрузиться в хаос.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Смысл и послание</w:t>
      </w: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Баланс между порядком и свободой: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Сюжет поднимает вопрос о том, возможно ли достичь баланса между порядком и свободой. Орден Света и Технократы предлагают крайние решения, которые ведут к потере свободы, в то время как Изгнанники предлагают рискованный путь к освобождению, который может обернуться хаосом.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Кай, как главный герой, олицетворяет поиск этого баланса. Его сомнения и внутренняя борьба отражают сложность выбора между безопасностью и свободой.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Цена прогресса и контроля: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Сюжет показывает, что прогресс и контроль часто достигаются ценой свободы и индивидуальности. Технократы предлагают технологический рай, но их методы ведут к потере человечности. Орден Света предлагает порядок, но их методы подавляют любые проявления инакомыслия.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Уничтожение Кристалла символизирует отказ от власти и контроля, но также несёт риск хаоса и разрушения.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Выбор и ответственность: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Каждый выбор Кая имеет последствия, которые влияют на судьбу мира. Сюжет подчёркивает, что каждый человек несёт ответственность за свои решения, и что даже благие намерения могут привести к разрушительным последствиям.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Финальный выбор Кая определяет будущее мира: будет ли он жить под контролем Ордена или Технократов, или же он рискнёт всем ради свободы, несмотря на возможный хаос.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Концовки и их значение</w:t>
      </w: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Поддержка Ордена Света: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lastRenderedPageBreak/>
        <w:t>Мир становится стабильным, но теряет свободу. Люди живут в страхе перед властью Ордена, и любое инакомыслие подавляется. Кай становится символом нового порядка, но осознаёт, что человечество утратило свою душу.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Поддержка Технократов: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Мир процветает благодаря технологиям, но люди становятся зависимыми от машин и систем. Кай помогает создать новый порядок, но понимает, что свобода и индивидуальность принесены в жертву ради стабильности.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Уничтожение Кристалла с Изгнанниками: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Мир освобождается от контроля, но сталкивается с хаосом и неопределённостью. Кай становится лидером нового движения, которое стремится найти баланс между технологиями и свободой, но будущее остаётся неопределённым.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Отречение и уход:</w:t>
      </w:r>
    </w:p>
    <w:p w:rsidR="00A6175C" w:rsidRPr="00A6175C" w:rsidRDefault="00A6175C" w:rsidP="00A6175C">
      <w:pPr>
        <w:rPr>
          <w:lang w:val="ru-RU"/>
        </w:rPr>
      </w:pPr>
    </w:p>
    <w:p w:rsidR="00A6175C" w:rsidRPr="00A6175C" w:rsidRDefault="00A6175C" w:rsidP="00A6175C">
      <w:pPr>
        <w:rPr>
          <w:lang w:val="ru-RU"/>
        </w:rPr>
      </w:pPr>
      <w:r w:rsidRPr="00A6175C">
        <w:rPr>
          <w:lang w:val="ru-RU"/>
        </w:rPr>
        <w:t>Кай отказывается от выбора между крайностями и уходит, оставляя мир в состоянии неопределённости. Его уход становится символом поиска третьего пути — гармонии между технологиями и свободой.</w:t>
      </w:r>
    </w:p>
    <w:p w:rsidR="00A6175C" w:rsidRPr="00A6175C" w:rsidRDefault="00A6175C" w:rsidP="00A6175C">
      <w:pPr>
        <w:rPr>
          <w:lang w:val="ru-RU"/>
        </w:rPr>
      </w:pPr>
    </w:p>
    <w:p w:rsidR="00A6175C" w:rsidRDefault="00A6175C" w:rsidP="00A6175C">
      <w:proofErr w:type="spellStart"/>
      <w:r>
        <w:t>Заключение</w:t>
      </w:r>
      <w:proofErr w:type="spellEnd"/>
    </w:p>
    <w:p w:rsidR="00EE13E4" w:rsidRPr="00A6175C" w:rsidRDefault="00A6175C" w:rsidP="00A6175C">
      <w:pPr>
        <w:rPr>
          <w:lang w:val="ru-RU"/>
        </w:rPr>
      </w:pPr>
      <w:r w:rsidRPr="00A6175C">
        <w:rPr>
          <w:lang w:val="ru-RU"/>
        </w:rPr>
        <w:t>Сюжет игры исследует сложные моральные и философские вопросы, связанные с властью, контролем, свободой и прогрессом. Каждый выбор Кая отражает разные аспекты этих тем, и финальное решение игрока определяет, каким будет будущее мира. Основной посыл заключается в том, что истинная свобода и порядок требуют баланса, и что каждый выбор имеет свои последствия, которые могут изменить судьбу мира.</w:t>
      </w:r>
      <w:bookmarkStart w:id="0" w:name="_GoBack"/>
      <w:bookmarkEnd w:id="0"/>
    </w:p>
    <w:sectPr w:rsidR="00EE13E4" w:rsidRPr="00A6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5C"/>
    <w:rsid w:val="00A6175C"/>
    <w:rsid w:val="00EE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3BFA4-B7F2-4D59-818B-5F0439FE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Микелов</dc:creator>
  <cp:keywords/>
  <dc:description/>
  <cp:lastModifiedBy>Антон Микелов</cp:lastModifiedBy>
  <cp:revision>1</cp:revision>
  <dcterms:created xsi:type="dcterms:W3CDTF">2025-03-09T12:04:00Z</dcterms:created>
  <dcterms:modified xsi:type="dcterms:W3CDTF">2025-03-09T12:05:00Z</dcterms:modified>
</cp:coreProperties>
</file>