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5A0702" w14:textId="1FB5920A" w:rsidR="00CD193A" w:rsidRDefault="004F70D6" w:rsidP="004F70D6">
      <w:pPr>
        <w:pStyle w:val="Titolo"/>
      </w:pPr>
      <w:r>
        <w:t>ISTRUZIONI PRINCIPALI</w:t>
      </w:r>
    </w:p>
    <w:p w14:paraId="6E4A08A1" w14:textId="7A06C739" w:rsidR="004F70D6" w:rsidRDefault="00B5454A" w:rsidP="004F70D6">
      <w:r>
        <w:t>Inizio</w:t>
      </w:r>
      <w:r w:rsidR="004F70D6">
        <w:t xml:space="preserve"> dic</w:t>
      </w:r>
      <w:r>
        <w:t>endo</w:t>
      </w:r>
      <w:r w:rsidR="004F70D6">
        <w:t xml:space="preserve"> che per generare test junit con gli LLM ho dovuto innanzitutto capire come è organizzato l’insieme dei file messo a disposizione dai ricercatori. </w:t>
      </w:r>
    </w:p>
    <w:p w14:paraId="4D756219" w14:textId="2DFC7A39" w:rsidR="004F70D6" w:rsidRDefault="004F70D6" w:rsidP="004F70D6">
      <w:r>
        <w:t xml:space="preserve">La cartella principale è scripts, essa contiene degli script in python che ci permettono di generare test junit con codex, gpt o codegen, poi ci sono altri tipi di script per fixare i test generati la prima volta con delle euristiche che vengono applicate alle classi di test. Infine c’è anche un file config che serve a specificare una secret key (che è necessaria per le comunicazioni </w:t>
      </w:r>
      <w:r w:rsidR="00E36D8E">
        <w:t>con le</w:t>
      </w:r>
      <w:r>
        <w:t xml:space="preserve"> api di openai) e la directory principale che contiene tutti i file e le cartelle. Poi c’è un altro script molto usato che è utils</w:t>
      </w:r>
      <w:r w:rsidR="009E2D83">
        <w:t>.py</w:t>
      </w:r>
      <w:r>
        <w:t>, in cui ci sono molte funzioni utili agli altri script per diversi motivi.</w:t>
      </w:r>
    </w:p>
    <w:p w14:paraId="58A97352" w14:textId="5659DE79" w:rsidR="004F70D6" w:rsidRDefault="004F70D6" w:rsidP="004F70D6">
      <w:r>
        <w:t>Dopodich</w:t>
      </w:r>
      <w:r w:rsidR="00776779">
        <w:t>é</w:t>
      </w:r>
      <w:r>
        <w:t xml:space="preserve"> abbiamo la cartella RQ1_Test_Generation e RQ2_Prompt_Elements che contengono tutti i prompt di input per ogni modello e per ogni scenario e contengono anche gli output che ogni modello restituisce per ogni scenario. Ogni prompt (sia di input che di output) presente in queste cartelle è sia in json che in csv. Quelli che ci interessano principalmente sono i file json.</w:t>
      </w:r>
    </w:p>
    <w:p w14:paraId="31499DDB" w14:textId="397D0E10" w:rsidR="004F70D6" w:rsidRDefault="004F70D6" w:rsidP="004F70D6">
      <w:r>
        <w:t xml:space="preserve">EvoSuiteBenchmark e HumanEvalJava contengono tutti i contesti che ci permettono </w:t>
      </w:r>
      <w:r w:rsidR="005936EC">
        <w:t>di compilare de eseguire</w:t>
      </w:r>
      <w:r>
        <w:t xml:space="preserve"> tutti i progetti</w:t>
      </w:r>
      <w:r w:rsidR="00224EDA">
        <w:t>/classi</w:t>
      </w:r>
      <w:r>
        <w:t xml:space="preserve"> dei dataset e i relativi test(</w:t>
      </w:r>
      <w:r w:rsidR="00224EDA">
        <w:t>il dataset di sf110 è fatto da tanti progetti Ant, mentre il dataset HumanEval è un unico progetto Maven che contiene tutte le classi da testare</w:t>
      </w:r>
      <w:r>
        <w:t>).</w:t>
      </w:r>
    </w:p>
    <w:p w14:paraId="33656632" w14:textId="68A38978" w:rsidR="00852567" w:rsidRDefault="00852567" w:rsidP="00CA5031">
      <w:r>
        <w:t xml:space="preserve">JavaContextRetriever </w:t>
      </w:r>
      <w:r w:rsidR="00B91E6C">
        <w:t>serve alla</w:t>
      </w:r>
      <w:r>
        <w:t xml:space="preserve"> generazione dei prompt di input che mandiamo agli LLM per fargli generare codice</w:t>
      </w:r>
      <w:r w:rsidR="00B91E6C">
        <w:t xml:space="preserve"> dei test</w:t>
      </w:r>
      <w:r>
        <w:t>.</w:t>
      </w:r>
      <w:r>
        <w:br/>
      </w:r>
      <w:r>
        <w:br/>
        <w:t>Step per l’esecuzione</w:t>
      </w:r>
    </w:p>
    <w:p w14:paraId="72FC176C" w14:textId="5CA4EC5B" w:rsidR="00A25562" w:rsidRPr="00A25562" w:rsidRDefault="00A25562" w:rsidP="00852567">
      <w:pPr>
        <w:pStyle w:val="Paragrafoelenco"/>
        <w:numPr>
          <w:ilvl w:val="0"/>
          <w:numId w:val="1"/>
        </w:numPr>
        <w:rPr>
          <w:b/>
          <w:bCs/>
        </w:rPr>
      </w:pPr>
      <w:r w:rsidRPr="00A25562">
        <w:rPr>
          <w:b/>
          <w:bCs/>
        </w:rPr>
        <w:t>Generazione del prompt</w:t>
      </w:r>
    </w:p>
    <w:p w14:paraId="71168F34" w14:textId="30E2419E" w:rsidR="00E271C8" w:rsidRDefault="00B91E6C" w:rsidP="00A25562">
      <w:pPr>
        <w:pStyle w:val="Paragrafoelenco"/>
      </w:pPr>
      <w:r>
        <w:t xml:space="preserve">All’interno </w:t>
      </w:r>
      <w:r w:rsidR="00A562FD">
        <w:t xml:space="preserve">del JavaContextRetriever dobbiamo </w:t>
      </w:r>
      <w:r w:rsidR="00E271C8">
        <w:t>trovare</w:t>
      </w:r>
      <w:r w:rsidR="00A562FD">
        <w:t xml:space="preserve"> il JavaOpenAIPromptGenerator</w:t>
      </w:r>
      <w:r w:rsidR="00E271C8">
        <w:t>.</w:t>
      </w:r>
    </w:p>
    <w:p w14:paraId="7B11B661" w14:textId="77777777" w:rsidR="00E271C8" w:rsidRPr="00E271C8" w:rsidRDefault="00E271C8" w:rsidP="00E271C8">
      <w:pPr>
        <w:pStyle w:val="Paragrafoelenco"/>
      </w:pPr>
      <w:r w:rsidRPr="00E271C8">
        <w:t>Eseguire il file JavaOpenAIPromptGenerator. Questo script si occupa di:</w:t>
      </w:r>
    </w:p>
    <w:p w14:paraId="718E9BD1" w14:textId="06980CB2" w:rsidR="00E271C8" w:rsidRPr="00E271C8" w:rsidRDefault="00E271C8" w:rsidP="00E271C8">
      <w:pPr>
        <w:pStyle w:val="Paragrafoelenco"/>
        <w:numPr>
          <w:ilvl w:val="0"/>
          <w:numId w:val="2"/>
        </w:numPr>
      </w:pPr>
      <w:r w:rsidRPr="00E271C8">
        <w:t>Generare il prompt per il modello scelto (GPT o Codex).</w:t>
      </w:r>
    </w:p>
    <w:p w14:paraId="06FCA660" w14:textId="77777777" w:rsidR="00E271C8" w:rsidRPr="00E271C8" w:rsidRDefault="00E271C8" w:rsidP="00E271C8">
      <w:pPr>
        <w:pStyle w:val="Paragrafoelenco"/>
        <w:numPr>
          <w:ilvl w:val="0"/>
          <w:numId w:val="2"/>
        </w:numPr>
      </w:pPr>
      <w:r w:rsidRPr="00E271C8">
        <w:t>Creare i prompt per entrambe le domande di ricerca (RQ1 e RQ2) e per entrambi i dataset (es. HumanEval e SF110).</w:t>
      </w:r>
    </w:p>
    <w:p w14:paraId="258777AF" w14:textId="0397E2C6" w:rsidR="00E271C8" w:rsidRPr="00E271C8" w:rsidRDefault="00E271C8" w:rsidP="00E271C8">
      <w:pPr>
        <w:pStyle w:val="Paragrafoelenco"/>
        <w:numPr>
          <w:ilvl w:val="0"/>
          <w:numId w:val="2"/>
        </w:numPr>
      </w:pPr>
      <w:r w:rsidRPr="00E271C8">
        <w:t>Considerare tutti gli scenari definiti per RQ2</w:t>
      </w:r>
      <w:r w:rsidR="00DC0A9D">
        <w:t>.</w:t>
      </w:r>
    </w:p>
    <w:p w14:paraId="44760F16" w14:textId="77777777" w:rsidR="006E5EBC" w:rsidRDefault="004455DB" w:rsidP="00E271C8">
      <w:pPr>
        <w:pStyle w:val="Paragrafoelenco"/>
      </w:pPr>
      <w:r>
        <w:t xml:space="preserve">I risultati ottenuti dalla generazione del prompt saranno salvati nel percorso seguente: </w:t>
      </w:r>
      <w:r w:rsidRPr="00880244">
        <w:rPr>
          <w:rFonts w:ascii="Cascadia Code" w:hAnsi="Cascadia Code" w:cs="Cascadia Code"/>
        </w:rPr>
        <w:t>&lt;RQ_folder&gt;/&lt;model_folder&gt;/&lt;dataset_name&gt;_input/</w:t>
      </w:r>
      <w:r w:rsidR="00174141">
        <w:br/>
        <w:t>Dove</w:t>
      </w:r>
      <w:r w:rsidR="006E5EBC">
        <w:t>:</w:t>
      </w:r>
    </w:p>
    <w:p w14:paraId="28043355" w14:textId="74EF5303" w:rsidR="00E271C8" w:rsidRDefault="00174141" w:rsidP="006E5EBC">
      <w:pPr>
        <w:pStyle w:val="Paragrafoelenco"/>
        <w:numPr>
          <w:ilvl w:val="0"/>
          <w:numId w:val="3"/>
        </w:numPr>
      </w:pPr>
      <w:r>
        <w:t>&lt;RQ_folder&gt; rappresenta la domanda di ricerca (RQ1 o RQ2).</w:t>
      </w:r>
    </w:p>
    <w:p w14:paraId="50F3F225" w14:textId="5D0FB93A" w:rsidR="006E5EBC" w:rsidRDefault="006E5EBC" w:rsidP="006E5EBC">
      <w:pPr>
        <w:pStyle w:val="Paragrafoelenco"/>
        <w:numPr>
          <w:ilvl w:val="0"/>
          <w:numId w:val="3"/>
        </w:numPr>
      </w:pPr>
      <w:r>
        <w:t>&lt;model_folder&gt; indica il modello utilizzato (GPT o Codex).</w:t>
      </w:r>
    </w:p>
    <w:p w14:paraId="5A67DB37" w14:textId="5691C292" w:rsidR="00B91E6C" w:rsidRDefault="0035400E" w:rsidP="00A25562">
      <w:pPr>
        <w:pStyle w:val="Paragrafoelenco"/>
        <w:numPr>
          <w:ilvl w:val="0"/>
          <w:numId w:val="3"/>
        </w:numPr>
      </w:pPr>
      <w:r>
        <w:t>&lt;dataset_name&gt;_input indica la cartella con il nome del dataset per cui vogliamo generare i test (</w:t>
      </w:r>
      <w:r w:rsidR="00343A99">
        <w:t>HumanEvalJava_input o SF110_input)</w:t>
      </w:r>
    </w:p>
    <w:p w14:paraId="1804AEF9" w14:textId="38DA0C1F" w:rsidR="00A25562" w:rsidRDefault="00695867" w:rsidP="00852567">
      <w:pPr>
        <w:pStyle w:val="Paragrafoelenco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Generazione dei test con gli script</w:t>
      </w:r>
    </w:p>
    <w:p w14:paraId="2446F860" w14:textId="635BE19A" w:rsidR="00A12B06" w:rsidRDefault="00A12B06" w:rsidP="00A12B06">
      <w:pPr>
        <w:pStyle w:val="Paragrafoelenco"/>
        <w:rPr>
          <w:rFonts w:ascii="Cascadia Code" w:hAnsi="Cascadia Code" w:cs="Cascadia Code"/>
        </w:rPr>
      </w:pPr>
      <w:r>
        <w:t xml:space="preserve">Una volta generati i prompt, il passo successivo consiste </w:t>
      </w:r>
      <w:r w:rsidR="00F90402">
        <w:t>nell’eseguire uno degli script Python per la generazione dei test JUnit. Ce ne sono diversi a seconda del modello con cui si vuole eseguire la generazione.</w:t>
      </w:r>
      <w:r w:rsidR="004069F5">
        <w:t xml:space="preserve"> La prima cosa da fare è recarsi nella cartella scripts del progetto, da qui tramite il terminale si deve eseguire uno degli script disponibili (generate_tests_codex.py, generate_tests_gpt.py o generate_tests_codegen.py)</w:t>
      </w:r>
      <w:r w:rsidR="0027660C">
        <w:t>. Il comando da utilizzare per mandare in esecuzione uno di questi script è il seguente:</w:t>
      </w:r>
      <w:r w:rsidR="0027660C">
        <w:br/>
      </w:r>
      <w:r w:rsidR="0027660C" w:rsidRPr="00880244">
        <w:rPr>
          <w:rFonts w:ascii="Cascadia Code" w:hAnsi="Cascadia Code" w:cs="Cascadia Code"/>
        </w:rPr>
        <w:t>python generate_tests_&lt;model&gt;.py -t &lt;tokens&gt; -d &lt;dataset&gt; -q &lt;RQ&gt; -p &lt;prompt_path&gt;</w:t>
      </w:r>
    </w:p>
    <w:p w14:paraId="24AD0E4F" w14:textId="5BE9F176" w:rsidR="00981751" w:rsidRDefault="00981751" w:rsidP="00A12B06">
      <w:pPr>
        <w:pStyle w:val="Paragrafoelenco"/>
        <w:rPr>
          <w:rFonts w:cstheme="minorHAnsi"/>
        </w:rPr>
      </w:pPr>
      <w:r>
        <w:rPr>
          <w:rFonts w:cstheme="minorHAnsi"/>
        </w:rPr>
        <w:t>Dove:</w:t>
      </w:r>
    </w:p>
    <w:p w14:paraId="301E5A80" w14:textId="0FF7C416" w:rsidR="00981751" w:rsidRDefault="00CB674E" w:rsidP="00981751">
      <w:pPr>
        <w:pStyle w:val="Paragrafoelenco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&lt;model&gt; indica il nome del modello scelto (gpt, codex o codegen)</w:t>
      </w:r>
    </w:p>
    <w:p w14:paraId="02360690" w14:textId="18E6F049" w:rsidR="00CB674E" w:rsidRDefault="00586C5E" w:rsidP="00981751">
      <w:pPr>
        <w:pStyle w:val="Paragrafoelenco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lastRenderedPageBreak/>
        <w:t>&lt;tokens&gt; indica il numero di token che il modello può usare per la generazione (1000, 2000, 3000, 4000)</w:t>
      </w:r>
    </w:p>
    <w:p w14:paraId="1155711F" w14:textId="5B6ECF22" w:rsidR="00586C5E" w:rsidRDefault="00A6653F" w:rsidP="00981751">
      <w:pPr>
        <w:pStyle w:val="Paragrafoelenco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&lt;dataset&gt; indica il </w:t>
      </w:r>
      <w:r w:rsidR="003E5292">
        <w:rPr>
          <w:rFonts w:cstheme="minorHAnsi"/>
        </w:rPr>
        <w:t>nome del dataset per cui generare i test (HumanEval o SF110)</w:t>
      </w:r>
    </w:p>
    <w:p w14:paraId="2763976D" w14:textId="363E695F" w:rsidR="003E5292" w:rsidRDefault="005F7854" w:rsidP="00981751">
      <w:pPr>
        <w:pStyle w:val="Paragrafoelenco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&lt;RQ&gt; indica la domanda di ricerca a cui si sta rispondendo (RQ1 o RQ2)</w:t>
      </w:r>
    </w:p>
    <w:p w14:paraId="7A2DE3B3" w14:textId="1174FB59" w:rsidR="005F7854" w:rsidRDefault="005F7854" w:rsidP="00981751">
      <w:pPr>
        <w:pStyle w:val="Paragrafoelenco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&lt;prompt_path&gt; indica il percorso in cui si trova il prompt</w:t>
      </w:r>
    </w:p>
    <w:p w14:paraId="46ED6E65" w14:textId="6D6FAE54" w:rsidR="00636929" w:rsidRDefault="00636929" w:rsidP="00636929">
      <w:pPr>
        <w:ind w:left="708"/>
        <w:rPr>
          <w:rFonts w:ascii="Cascadia Code" w:hAnsi="Cascadia Code" w:cs="Cascadia Code"/>
        </w:rPr>
      </w:pPr>
      <w:r>
        <w:rPr>
          <w:rFonts w:cstheme="minorHAnsi"/>
        </w:rPr>
        <w:t xml:space="preserve">Gli output, ovvero i test JUnit prodotti dal modello, saranno salvati </w:t>
      </w:r>
      <w:r w:rsidR="00C04D9D">
        <w:rPr>
          <w:rFonts w:cstheme="minorHAnsi"/>
        </w:rPr>
        <w:t>nel percorso seguente:</w:t>
      </w:r>
      <w:r w:rsidR="00C04D9D">
        <w:rPr>
          <w:rFonts w:cstheme="minorHAnsi"/>
        </w:rPr>
        <w:br/>
      </w:r>
      <w:r w:rsidR="00C04D9D">
        <w:rPr>
          <w:rFonts w:ascii="Cascadia Code" w:hAnsi="Cascadia Code" w:cs="Cascadia Code"/>
        </w:rPr>
        <w:t>&lt;RQ_folder&gt;/&lt;model_folder&gt;</w:t>
      </w:r>
      <w:r w:rsidR="00A90697">
        <w:rPr>
          <w:rFonts w:ascii="Cascadia Code" w:hAnsi="Cascadia Code" w:cs="Cascadia Code"/>
        </w:rPr>
        <w:t>/&lt;dataset_name&gt;_output/</w:t>
      </w:r>
      <w:r w:rsidR="00E6262A">
        <w:rPr>
          <w:rFonts w:ascii="Cascadia Code" w:hAnsi="Cascadia Code" w:cs="Cascadia Code"/>
        </w:rPr>
        <w:t>&lt;scenario&gt;/</w:t>
      </w:r>
    </w:p>
    <w:p w14:paraId="68001522" w14:textId="480B918C" w:rsidR="009C2529" w:rsidRPr="009C2529" w:rsidRDefault="009C2529" w:rsidP="00636929">
      <w:pPr>
        <w:ind w:left="708"/>
        <w:rPr>
          <w:rFonts w:cstheme="minorHAnsi"/>
        </w:rPr>
      </w:pPr>
      <w:r>
        <w:rPr>
          <w:rFonts w:cstheme="minorHAnsi"/>
        </w:rPr>
        <w:t>Dove &lt;RQ_folder&gt;, &lt;model_folder&gt;</w:t>
      </w:r>
      <w:r w:rsidR="00A670AF">
        <w:rPr>
          <w:rFonts w:cstheme="minorHAnsi"/>
        </w:rPr>
        <w:t>,</w:t>
      </w:r>
      <w:r>
        <w:rPr>
          <w:rFonts w:cstheme="minorHAnsi"/>
        </w:rPr>
        <w:t xml:space="preserve"> &lt;dataset_name&gt; </w:t>
      </w:r>
      <w:r w:rsidR="00A670AF">
        <w:rPr>
          <w:rFonts w:cstheme="minorHAnsi"/>
        </w:rPr>
        <w:t xml:space="preserve"> e &lt;scenario&gt; </w:t>
      </w:r>
      <w:r>
        <w:rPr>
          <w:rFonts w:cstheme="minorHAnsi"/>
        </w:rPr>
        <w:t xml:space="preserve">saranno impostati in base al comando che abbiamo </w:t>
      </w:r>
      <w:r w:rsidR="000619EA">
        <w:rPr>
          <w:rFonts w:cstheme="minorHAnsi"/>
        </w:rPr>
        <w:t>usato</w:t>
      </w:r>
      <w:r>
        <w:rPr>
          <w:rFonts w:cstheme="minorHAnsi"/>
        </w:rPr>
        <w:t xml:space="preserve"> per </w:t>
      </w:r>
      <w:r w:rsidR="000619EA">
        <w:rPr>
          <w:rFonts w:cstheme="minorHAnsi"/>
        </w:rPr>
        <w:t>generare</w:t>
      </w:r>
      <w:r>
        <w:rPr>
          <w:rFonts w:cstheme="minorHAnsi"/>
        </w:rPr>
        <w:t xml:space="preserve"> i test.</w:t>
      </w:r>
    </w:p>
    <w:p w14:paraId="130761BC" w14:textId="3E8CED85" w:rsidR="000D565E" w:rsidRDefault="000D565E" w:rsidP="00852567">
      <w:pPr>
        <w:pStyle w:val="Paragrafoelenco"/>
        <w:numPr>
          <w:ilvl w:val="0"/>
          <w:numId w:val="1"/>
        </w:numPr>
        <w:rPr>
          <w:b/>
          <w:bCs/>
        </w:rPr>
      </w:pPr>
      <w:r w:rsidRPr="000D565E">
        <w:rPr>
          <w:b/>
          <w:bCs/>
        </w:rPr>
        <w:t>Correzione dei test generati</w:t>
      </w:r>
    </w:p>
    <w:p w14:paraId="4D5BF7F0" w14:textId="51444DC2" w:rsidR="000D565E" w:rsidRDefault="0057315D" w:rsidP="000D565E">
      <w:pPr>
        <w:pStyle w:val="Paragrafoelenco"/>
        <w:rPr>
          <w:rFonts w:cstheme="minorHAnsi"/>
        </w:rPr>
      </w:pPr>
      <w:r w:rsidRPr="0057315D">
        <w:rPr>
          <w:rFonts w:cstheme="minorHAnsi"/>
        </w:rPr>
        <w:t>Dopo la generazione, alcuni test potrebbero non compilare a causa di problemi comuni, come errori di sintassi o configurazioni errate. Per risolvere automaticamente queste problematiche, è necessario eseguire lo script fix_tests_openai.py.</w:t>
      </w:r>
      <w:r w:rsidR="001A29CC">
        <w:rPr>
          <w:rFonts w:cstheme="minorHAnsi"/>
        </w:rPr>
        <w:t xml:space="preserve"> Anche qui si deve accedere alla cartella scripts </w:t>
      </w:r>
      <w:r w:rsidR="00991370">
        <w:rPr>
          <w:rFonts w:cstheme="minorHAnsi"/>
        </w:rPr>
        <w:t>e mandare in esecuzione il suddetto script</w:t>
      </w:r>
      <w:r w:rsidR="00047F00">
        <w:rPr>
          <w:rFonts w:cstheme="minorHAnsi"/>
        </w:rPr>
        <w:t xml:space="preserve"> per fixare i problemi più comuni</w:t>
      </w:r>
      <w:r w:rsidR="00422C2E">
        <w:rPr>
          <w:rFonts w:cstheme="minorHAnsi"/>
        </w:rPr>
        <w:t xml:space="preserve"> con il seguente comando:</w:t>
      </w:r>
    </w:p>
    <w:p w14:paraId="6387070F" w14:textId="1A1F8F22" w:rsidR="00422C2E" w:rsidRDefault="00C74CB5" w:rsidP="000D565E">
      <w:pPr>
        <w:pStyle w:val="Paragrafoelenco"/>
        <w:rPr>
          <w:rFonts w:ascii="Cascadia Code" w:hAnsi="Cascadia Code" w:cs="Cascadia Code"/>
        </w:rPr>
      </w:pPr>
      <w:r w:rsidRPr="00C74CB5">
        <w:rPr>
          <w:rFonts w:ascii="Cascadia Code" w:hAnsi="Cascadia Code" w:cs="Cascadia Code"/>
        </w:rPr>
        <w:t>python fix_tests_&lt;model&gt;.py</w:t>
      </w:r>
    </w:p>
    <w:p w14:paraId="6E5CAAAC" w14:textId="72B23449" w:rsidR="00C74CB5" w:rsidRPr="00C74CB5" w:rsidRDefault="00C74CB5" w:rsidP="000D565E">
      <w:pPr>
        <w:pStyle w:val="Paragrafoelenco"/>
        <w:rPr>
          <w:rFonts w:cstheme="minorHAnsi"/>
        </w:rPr>
      </w:pPr>
      <w:r>
        <w:rPr>
          <w:rFonts w:cstheme="minorHAnsi"/>
        </w:rPr>
        <w:t>Dove &lt;model&gt; indica il modello per cui andare a fixare i test</w:t>
      </w:r>
      <w:r w:rsidR="002D5874">
        <w:rPr>
          <w:rFonts w:cstheme="minorHAnsi"/>
        </w:rPr>
        <w:t xml:space="preserve">. All’interno dello script, si possono impostare tutti i parametri per selezionare quali test andare a fixare, come RQ, </w:t>
      </w:r>
      <w:r w:rsidR="00FD7734">
        <w:rPr>
          <w:rFonts w:cstheme="minorHAnsi"/>
        </w:rPr>
        <w:t>dataset, token e scenari (per RQ2).</w:t>
      </w:r>
      <w:r w:rsidR="00E6262A">
        <w:rPr>
          <w:rFonts w:cstheme="minorHAnsi"/>
        </w:rPr>
        <w:t xml:space="preserve"> I risultati saranno salvati in un file JSON nel seguente percorso:</w:t>
      </w:r>
      <w:r w:rsidR="00E6262A">
        <w:rPr>
          <w:rFonts w:cstheme="minorHAnsi"/>
        </w:rPr>
        <w:br/>
      </w:r>
      <w:r w:rsidR="00E6262A" w:rsidRPr="00A670AF">
        <w:rPr>
          <w:rFonts w:ascii="Cascadia Code" w:hAnsi="Cascadia Code" w:cs="Cascadia Code"/>
        </w:rPr>
        <w:t>&lt;RQ_folder&gt;/&lt;model_folder</w:t>
      </w:r>
      <w:r w:rsidR="00A670AF" w:rsidRPr="00A670AF">
        <w:rPr>
          <w:rFonts w:ascii="Cascadia Code" w:hAnsi="Cascadia Code" w:cs="Cascadia Code"/>
        </w:rPr>
        <w:t>&gt;/&lt;dataset_name&gt;_output/</w:t>
      </w:r>
    </w:p>
    <w:p w14:paraId="0BA6D720" w14:textId="174586CA" w:rsidR="008372D8" w:rsidRPr="008372D8" w:rsidRDefault="008372D8" w:rsidP="00852567">
      <w:pPr>
        <w:pStyle w:val="Paragrafoelenco"/>
        <w:numPr>
          <w:ilvl w:val="0"/>
          <w:numId w:val="1"/>
        </w:numPr>
        <w:rPr>
          <w:b/>
          <w:bCs/>
        </w:rPr>
      </w:pPr>
      <w:r w:rsidRPr="008372D8">
        <w:rPr>
          <w:b/>
          <w:bCs/>
        </w:rPr>
        <w:t>Riesecuzione dei test</w:t>
      </w:r>
    </w:p>
    <w:p w14:paraId="24368CAB" w14:textId="242CB8FB" w:rsidR="006C026B" w:rsidRDefault="006C026B" w:rsidP="006C026B">
      <w:pPr>
        <w:pStyle w:val="Paragrafoelenco"/>
      </w:pPr>
      <w:r w:rsidRPr="006C026B">
        <w:t>Dopo aver corretto i test generati, è necessario convertire il file JSON di output in file Java, che saranno successivamente inseriti nella cartella src/test del progetto che si sta testando. In seguito, si procede alla compilazione del progetto per individuare e correggere eventuali errori residui.</w:t>
      </w:r>
    </w:p>
    <w:p w14:paraId="1324F91A" w14:textId="35354999" w:rsidR="00E96CED" w:rsidRDefault="00786F47" w:rsidP="006D2F0A">
      <w:pPr>
        <w:pStyle w:val="Paragrafoelenco"/>
        <w:rPr>
          <w:rFonts w:cstheme="minorHAnsi"/>
        </w:rPr>
      </w:pPr>
      <w:r>
        <w:t xml:space="preserve">Tramite lo script </w:t>
      </w:r>
      <w:r w:rsidR="00CF4A98">
        <w:t>genera_file_java_fixati.py della cartella scripts si generano i veri e propri file java contenenti i test</w:t>
      </w:r>
      <w:r w:rsidR="007A18D7">
        <w:t xml:space="preserve">. A seguire questi test </w:t>
      </w:r>
      <w:r w:rsidR="00125FBC">
        <w:t>dovranno essere inseriti nell’ambiente di riesecuzione</w:t>
      </w:r>
      <w:r w:rsidR="00175FD3">
        <w:t xml:space="preserve"> (nella percorso </w:t>
      </w:r>
      <w:r w:rsidR="00175FD3" w:rsidRPr="00175FD3">
        <w:rPr>
          <w:rFonts w:ascii="Cascadia Code" w:hAnsi="Cascadia Code" w:cs="Cascadia Code"/>
        </w:rPr>
        <w:t>src/test</w:t>
      </w:r>
      <w:r w:rsidR="00175FD3">
        <w:t xml:space="preserve"> del dataset in questione)</w:t>
      </w:r>
      <w:r w:rsidR="00CF6A03">
        <w:t>. Si procede con la compilazione e l’esecuzione dei test</w:t>
      </w:r>
      <w:r w:rsidR="00CF6A03">
        <w:br/>
      </w:r>
      <w:r w:rsidR="00CF6A03" w:rsidRPr="00CF6A03">
        <w:rPr>
          <w:rFonts w:ascii="Cascadia Code" w:hAnsi="Cascadia Code" w:cs="Cascadia Code"/>
        </w:rPr>
        <w:t>mvn clean test</w:t>
      </w:r>
      <w:r w:rsidR="006D2F0A">
        <w:rPr>
          <w:rFonts w:ascii="Cascadia Code" w:hAnsi="Cascadia Code" w:cs="Cascadia Code"/>
        </w:rPr>
        <w:t xml:space="preserve"> </w:t>
      </w:r>
      <w:r w:rsidR="006D2F0A" w:rsidRPr="006D2F0A">
        <w:rPr>
          <w:rFonts w:cstheme="minorHAnsi"/>
        </w:rPr>
        <w:t>(per HumanEval</w:t>
      </w:r>
      <w:r w:rsidR="00E00AE5">
        <w:rPr>
          <w:rFonts w:cstheme="minorHAnsi"/>
        </w:rPr>
        <w:t xml:space="preserve"> e SF110</w:t>
      </w:r>
      <w:r w:rsidR="006D2F0A" w:rsidRPr="006D2F0A">
        <w:rPr>
          <w:rFonts w:cstheme="minorHAnsi"/>
        </w:rPr>
        <w:t>)</w:t>
      </w:r>
      <w:r w:rsidR="006D2F0A">
        <w:rPr>
          <w:rFonts w:cstheme="minorHAnsi"/>
        </w:rPr>
        <w:t>*</w:t>
      </w:r>
    </w:p>
    <w:p w14:paraId="67A5B960" w14:textId="3F4B8A3E" w:rsidR="006D2F0A" w:rsidRDefault="00E01825" w:rsidP="006D2F0A">
      <w:pPr>
        <w:pStyle w:val="Paragrafoelenco"/>
        <w:rPr>
          <w:rFonts w:ascii="Cascadia Code" w:hAnsi="Cascadia Code" w:cs="Cascadia Code"/>
        </w:rPr>
      </w:pPr>
      <w:r>
        <w:rPr>
          <w:rFonts w:cstheme="minorHAnsi"/>
        </w:rPr>
        <w:t>Poi deve essere generato il report di JaCoCo con il seguente comando:</w:t>
      </w:r>
      <w:r>
        <w:rPr>
          <w:rFonts w:cstheme="minorHAnsi"/>
        </w:rPr>
        <w:br/>
      </w:r>
      <w:r w:rsidRPr="00E01825">
        <w:rPr>
          <w:rFonts w:ascii="Cascadia Code" w:hAnsi="Cascadia Code" w:cs="Cascadia Code"/>
        </w:rPr>
        <w:t>mvn jacoco:report</w:t>
      </w:r>
    </w:p>
    <w:p w14:paraId="102F6C66" w14:textId="0EF61698" w:rsidR="00852567" w:rsidRDefault="00175FD3" w:rsidP="000F1044">
      <w:pPr>
        <w:pStyle w:val="Paragrafoelenco"/>
        <w:rPr>
          <w:rFonts w:cstheme="minorHAnsi"/>
        </w:rPr>
      </w:pPr>
      <w:r>
        <w:rPr>
          <w:rFonts w:cstheme="minorHAnsi"/>
        </w:rPr>
        <w:t>I report</w:t>
      </w:r>
      <w:r w:rsidR="000A005F">
        <w:rPr>
          <w:rFonts w:cstheme="minorHAnsi"/>
        </w:rPr>
        <w:t xml:space="preserve"> sulla line e branch coverage</w:t>
      </w:r>
      <w:r w:rsidR="00C50BF1">
        <w:rPr>
          <w:rFonts w:cstheme="minorHAnsi"/>
        </w:rPr>
        <w:t xml:space="preserve"> che sono stati</w:t>
      </w:r>
      <w:r>
        <w:rPr>
          <w:rFonts w:cstheme="minorHAnsi"/>
        </w:rPr>
        <w:t xml:space="preserve"> generati si potranno trovare nel</w:t>
      </w:r>
      <w:r w:rsidR="00061E54">
        <w:rPr>
          <w:rFonts w:cstheme="minorHAnsi"/>
        </w:rPr>
        <w:t xml:space="preserve"> percorso </w:t>
      </w:r>
      <w:r w:rsidR="00061E54" w:rsidRPr="00061E54">
        <w:rPr>
          <w:rFonts w:ascii="Cascadia Code" w:hAnsi="Cascadia Code" w:cs="Cascadia Code"/>
        </w:rPr>
        <w:t>target/site</w:t>
      </w:r>
      <w:r w:rsidR="00061E54">
        <w:rPr>
          <w:rFonts w:ascii="Cascadia Code" w:hAnsi="Cascadia Code" w:cs="Cascadia Code"/>
        </w:rPr>
        <w:t xml:space="preserve"> </w:t>
      </w:r>
      <w:r w:rsidR="00520F25" w:rsidRPr="00520F25">
        <w:rPr>
          <w:rFonts w:cstheme="minorHAnsi"/>
        </w:rPr>
        <w:t>della cartella del dataset in questione</w:t>
      </w:r>
      <w:r w:rsidR="00520F25">
        <w:rPr>
          <w:rFonts w:cstheme="minorHAnsi"/>
        </w:rPr>
        <w:t>.</w:t>
      </w:r>
      <w:r w:rsidR="00C50BF1">
        <w:rPr>
          <w:rFonts w:cstheme="minorHAnsi"/>
        </w:rPr>
        <w:t xml:space="preserve"> Mentre i report surefire riguardo all’analisi di fallimenti, eccezioni o errori di ogni singolo caso di test possono essere trovati in </w:t>
      </w:r>
      <w:r w:rsidR="00C50BF1" w:rsidRPr="00C50BF1">
        <w:rPr>
          <w:rFonts w:ascii="Cascadia Code" w:hAnsi="Cascadia Code" w:cs="Cascadia Code"/>
        </w:rPr>
        <w:t>target/surefire-reports</w:t>
      </w:r>
      <w:r w:rsidR="00C50BF1">
        <w:rPr>
          <w:rFonts w:cstheme="minorHAnsi"/>
        </w:rPr>
        <w:t>.</w:t>
      </w:r>
    </w:p>
    <w:p w14:paraId="14F1FB70" w14:textId="77777777" w:rsidR="000F1044" w:rsidRDefault="000F1044" w:rsidP="000F1044">
      <w:pPr>
        <w:rPr>
          <w:rFonts w:cstheme="minorHAnsi"/>
        </w:rPr>
      </w:pPr>
    </w:p>
    <w:p w14:paraId="6270931B" w14:textId="3D5BF713" w:rsidR="007C3947" w:rsidRPr="007C3947" w:rsidRDefault="000F1044" w:rsidP="007C3947">
      <w:pPr>
        <w:rPr>
          <w:rFonts w:cstheme="minorHAnsi"/>
        </w:rPr>
      </w:pPr>
      <w:r>
        <w:rPr>
          <w:rFonts w:cstheme="minorHAnsi"/>
        </w:rPr>
        <w:t>*</w:t>
      </w:r>
      <w:r w:rsidR="007C3947" w:rsidRPr="007C3947">
        <w:rPr>
          <w:rFonts w:cstheme="minorHAnsi"/>
        </w:rPr>
        <w:t xml:space="preserve">Come già </w:t>
      </w:r>
      <w:r w:rsidR="00C148B5">
        <w:rPr>
          <w:rFonts w:cstheme="minorHAnsi"/>
        </w:rPr>
        <w:t>anticipato</w:t>
      </w:r>
      <w:r w:rsidR="007C3947" w:rsidRPr="007C3947">
        <w:rPr>
          <w:rFonts w:cstheme="minorHAnsi"/>
        </w:rPr>
        <w:t xml:space="preserve">, le classi del dataset </w:t>
      </w:r>
      <w:r w:rsidR="007C3947" w:rsidRPr="007C3947">
        <w:rPr>
          <w:rFonts w:cstheme="minorHAnsi"/>
          <w:i/>
          <w:iCs/>
        </w:rPr>
        <w:t>HumanEval</w:t>
      </w:r>
      <w:r w:rsidR="007C3947" w:rsidRPr="007C3947">
        <w:rPr>
          <w:rFonts w:cstheme="minorHAnsi"/>
        </w:rPr>
        <w:t xml:space="preserve"> sono state gestite all'interno di un unico progetto configurato con Maven, semplificando così l'integrazione delle dipendenze e l'esecuzione dei test. Al contrario, i progetti del dataset </w:t>
      </w:r>
      <w:r w:rsidR="007C3947" w:rsidRPr="007C3947">
        <w:rPr>
          <w:rFonts w:cstheme="minorHAnsi"/>
          <w:i/>
          <w:iCs/>
        </w:rPr>
        <w:t>SF110</w:t>
      </w:r>
      <w:r w:rsidR="007C3947" w:rsidRPr="007C3947">
        <w:rPr>
          <w:rFonts w:cstheme="minorHAnsi"/>
        </w:rPr>
        <w:t xml:space="preserve"> erano originariamente organizzati come progetti separati e gestiti con Apache Ant.</w:t>
      </w:r>
    </w:p>
    <w:p w14:paraId="13C8709E" w14:textId="77777777" w:rsidR="007C3947" w:rsidRDefault="007C3947" w:rsidP="007C3947">
      <w:pPr>
        <w:rPr>
          <w:rFonts w:cstheme="minorHAnsi"/>
        </w:rPr>
      </w:pPr>
      <w:r w:rsidRPr="007C3947">
        <w:rPr>
          <w:rFonts w:cstheme="minorHAnsi"/>
        </w:rPr>
        <w:t>Tuttavia, durante l'implementazione, sono emerse incompatibilità tra le dipendenze necessarie per JUnit5 e l'ultima versione di JaCoCo rispetto all'ambiente di esecuzione fornito da Ant. Queste incongruenze hanno reso complesso il corretto utilizzo degli strumenti per la generazione e il reporting dei test.</w:t>
      </w:r>
    </w:p>
    <w:p w14:paraId="4A76185E" w14:textId="52322B08" w:rsidR="00C148B5" w:rsidRPr="007C3947" w:rsidRDefault="00C148B5" w:rsidP="007C3947">
      <w:pPr>
        <w:rPr>
          <w:rFonts w:cstheme="minorHAnsi"/>
        </w:rPr>
      </w:pPr>
      <w:r>
        <w:rPr>
          <w:rFonts w:cstheme="minorHAnsi"/>
        </w:rPr>
        <w:t xml:space="preserve">Infatti si è scelto di eseguire dei test solo per alcuni progetti del dataset SF110 </w:t>
      </w:r>
      <w:r w:rsidR="00363704">
        <w:rPr>
          <w:rFonts w:cstheme="minorHAnsi"/>
        </w:rPr>
        <w:t>che sono stati convertiti in progetti Maven.</w:t>
      </w:r>
    </w:p>
    <w:p w14:paraId="58D81679" w14:textId="0B950FE7" w:rsidR="000F1044" w:rsidRPr="000F1044" w:rsidRDefault="000F1044" w:rsidP="000F1044">
      <w:pPr>
        <w:rPr>
          <w:rFonts w:cstheme="minorHAnsi"/>
        </w:rPr>
      </w:pPr>
    </w:p>
    <w:sectPr w:rsidR="000F1044" w:rsidRPr="000F104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F2C79"/>
    <w:multiLevelType w:val="multilevel"/>
    <w:tmpl w:val="B85AE4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A06F3"/>
    <w:multiLevelType w:val="hybridMultilevel"/>
    <w:tmpl w:val="8BC0D63A"/>
    <w:lvl w:ilvl="0" w:tplc="0410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5D4611DE"/>
    <w:multiLevelType w:val="hybridMultilevel"/>
    <w:tmpl w:val="BEA42DA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C375A1"/>
    <w:multiLevelType w:val="hybridMultilevel"/>
    <w:tmpl w:val="E166B46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75185999">
    <w:abstractNumId w:val="2"/>
  </w:num>
  <w:num w:numId="2" w16cid:durableId="53622171">
    <w:abstractNumId w:val="0"/>
  </w:num>
  <w:num w:numId="3" w16cid:durableId="956637711">
    <w:abstractNumId w:val="1"/>
  </w:num>
  <w:num w:numId="4" w16cid:durableId="507447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83"/>
    <w:rsid w:val="00047F00"/>
    <w:rsid w:val="000619EA"/>
    <w:rsid w:val="00061E54"/>
    <w:rsid w:val="000A005F"/>
    <w:rsid w:val="000D565E"/>
    <w:rsid w:val="000E1524"/>
    <w:rsid w:val="000F1044"/>
    <w:rsid w:val="00125FBC"/>
    <w:rsid w:val="00174141"/>
    <w:rsid w:val="00175FD3"/>
    <w:rsid w:val="001A29CC"/>
    <w:rsid w:val="00224EDA"/>
    <w:rsid w:val="0027660C"/>
    <w:rsid w:val="002D5874"/>
    <w:rsid w:val="002F5E77"/>
    <w:rsid w:val="00300994"/>
    <w:rsid w:val="00343A99"/>
    <w:rsid w:val="0035400E"/>
    <w:rsid w:val="00363704"/>
    <w:rsid w:val="003C1F02"/>
    <w:rsid w:val="003E5292"/>
    <w:rsid w:val="004069F5"/>
    <w:rsid w:val="00422C2E"/>
    <w:rsid w:val="004455DB"/>
    <w:rsid w:val="004F70D6"/>
    <w:rsid w:val="00520F25"/>
    <w:rsid w:val="0057315D"/>
    <w:rsid w:val="00576AF5"/>
    <w:rsid w:val="00584804"/>
    <w:rsid w:val="00586C5E"/>
    <w:rsid w:val="005936EC"/>
    <w:rsid w:val="005F7854"/>
    <w:rsid w:val="00636929"/>
    <w:rsid w:val="00650EC0"/>
    <w:rsid w:val="00695867"/>
    <w:rsid w:val="006C026B"/>
    <w:rsid w:val="006D2F0A"/>
    <w:rsid w:val="006E2889"/>
    <w:rsid w:val="006E5EBC"/>
    <w:rsid w:val="00776779"/>
    <w:rsid w:val="00786F47"/>
    <w:rsid w:val="007A18D7"/>
    <w:rsid w:val="007C3947"/>
    <w:rsid w:val="008372D8"/>
    <w:rsid w:val="00852567"/>
    <w:rsid w:val="0087600F"/>
    <w:rsid w:val="00880244"/>
    <w:rsid w:val="00893775"/>
    <w:rsid w:val="009429B5"/>
    <w:rsid w:val="00981751"/>
    <w:rsid w:val="00991370"/>
    <w:rsid w:val="009C2529"/>
    <w:rsid w:val="009C5F45"/>
    <w:rsid w:val="009E2D83"/>
    <w:rsid w:val="00A12B06"/>
    <w:rsid w:val="00A25562"/>
    <w:rsid w:val="00A562FD"/>
    <w:rsid w:val="00A6653F"/>
    <w:rsid w:val="00A670AF"/>
    <w:rsid w:val="00A90697"/>
    <w:rsid w:val="00B5454A"/>
    <w:rsid w:val="00B807EF"/>
    <w:rsid w:val="00B91E6C"/>
    <w:rsid w:val="00BC430A"/>
    <w:rsid w:val="00BC625F"/>
    <w:rsid w:val="00C04D9D"/>
    <w:rsid w:val="00C148B5"/>
    <w:rsid w:val="00C50BF1"/>
    <w:rsid w:val="00C65D31"/>
    <w:rsid w:val="00C74CB5"/>
    <w:rsid w:val="00CA5031"/>
    <w:rsid w:val="00CA5C2D"/>
    <w:rsid w:val="00CB6283"/>
    <w:rsid w:val="00CB674E"/>
    <w:rsid w:val="00CD193A"/>
    <w:rsid w:val="00CF4A98"/>
    <w:rsid w:val="00CF6A03"/>
    <w:rsid w:val="00D74CE3"/>
    <w:rsid w:val="00DC0A9D"/>
    <w:rsid w:val="00E00AE5"/>
    <w:rsid w:val="00E01825"/>
    <w:rsid w:val="00E271C8"/>
    <w:rsid w:val="00E36D8E"/>
    <w:rsid w:val="00E6262A"/>
    <w:rsid w:val="00E96CED"/>
    <w:rsid w:val="00F2749B"/>
    <w:rsid w:val="00F90402"/>
    <w:rsid w:val="00F97C6A"/>
    <w:rsid w:val="00FD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6DC36"/>
  <w15:chartTrackingRefBased/>
  <w15:docId w15:val="{BAF4AB2C-2C26-4380-BF81-52CD6CFB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525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4F70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7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52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852567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7C394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3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Marucci</dc:creator>
  <cp:keywords/>
  <dc:description/>
  <cp:lastModifiedBy>Mattia Marucci</cp:lastModifiedBy>
  <cp:revision>81</cp:revision>
  <dcterms:created xsi:type="dcterms:W3CDTF">2024-09-12T13:01:00Z</dcterms:created>
  <dcterms:modified xsi:type="dcterms:W3CDTF">2024-11-22T15:34:00Z</dcterms:modified>
</cp:coreProperties>
</file>