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6"/>
          <w:szCs w:val="56"/>
          <w:lang w:val="en-US"/>
        </w:rPr>
      </w:pPr>
      <w:r>
        <w:rPr>
          <w:b/>
          <w:bCs/>
          <w:sz w:val="56"/>
          <w:szCs w:val="56"/>
        </w:rPr>
        <w:t xml:space="preserve">Introduction </w:t>
      </w:r>
      <w:r>
        <w:rPr>
          <w:rFonts w:hint="default"/>
          <w:b/>
          <w:bCs/>
          <w:sz w:val="56"/>
          <w:szCs w:val="56"/>
          <w:lang w:val="en-US"/>
        </w:rPr>
        <w:t>G</w:t>
      </w:r>
      <w:r>
        <w:rPr>
          <w:b/>
          <w:bCs/>
          <w:sz w:val="56"/>
          <w:szCs w:val="56"/>
        </w:rPr>
        <w:t>énérale</w:t>
      </w:r>
    </w:p>
    <w:p>
      <w:pPr>
        <w:jc w:val="center"/>
        <w:rPr>
          <w:b/>
          <w:bCs/>
          <w:sz w:val="56"/>
          <w:szCs w:val="56"/>
        </w:rPr>
      </w:pPr>
    </w:p>
    <w:p>
      <w:pPr>
        <w:rPr>
          <w:b/>
          <w:bCs/>
          <w:sz w:val="24"/>
          <w:szCs w:val="24"/>
        </w:rPr>
      </w:pPr>
      <w:r>
        <w:rPr>
          <w:b/>
          <w:bCs/>
          <w:sz w:val="24"/>
          <w:szCs w:val="24"/>
        </w:rPr>
        <w:t xml:space="preserve"> L'adoption d'un animal de compagnie est une décision importante qui peut avoir un impact significatif sur la vie de l'animal et de son propriétaire. Une fois adopté, l'animal a besoin d'un logement sûr et approprié pour répondre à ses besoins physiques et émotionnels. Cependant, de nombreux propriétaires d'animaux ne sont pas préparés à fournir un logement adéquat, ce qui peut entraîner des problèmes de comportement, de santé et même d'abandon.</w:t>
      </w:r>
    </w:p>
    <w:p>
      <w:pPr>
        <w:rPr>
          <w:b/>
          <w:bCs/>
          <w:sz w:val="24"/>
          <w:szCs w:val="24"/>
        </w:rPr>
      </w:pPr>
      <w:r>
        <w:rPr>
          <w:b/>
          <w:bCs/>
          <w:sz w:val="24"/>
          <w:szCs w:val="24"/>
        </w:rPr>
        <w:t>Dans ce cadre ,notre projet vise à fournir une plateforme en ligne pour aider les personnes à trouver des animaux à adopter et à trouver des logements pour leurs animaux domestiques. Ce site web permettra également aux associations et aux refuges pour animaux de promouvoir leurs animaux disponibles pour l'adoption et de trouver des foyers d'accueil pour les animaux qui ont besoin d'un toit temporaire et aussi partager des informations, échanger des connaissances et offrir des conseils pratiques.</w:t>
      </w:r>
    </w:p>
    <w:p>
      <w:pPr>
        <w:rPr>
          <w:b/>
          <w:bCs/>
          <w:sz w:val="24"/>
          <w:szCs w:val="24"/>
        </w:rPr>
      </w:pPr>
      <w:r>
        <w:rPr>
          <w:b/>
          <w:bCs/>
          <w:sz w:val="24"/>
          <w:szCs w:val="24"/>
        </w:rPr>
        <w:t>Le projet comprendra la conception, le développement et la mise en œuvre du site web en utilisant des technologies web modernes. Les fonctionnalités principales du site web comprendront la recherche d'animaux disponibles pour l'adoption, la recherche de logements pour les animaux, la gestion des profils d'utilisateurs, la communication entre les utilisateurs, et la gestion des demandes d'adoption et d'hébergement.</w:t>
      </w:r>
    </w:p>
    <w:p>
      <w:pPr>
        <w:rPr>
          <w:b/>
          <w:bCs/>
          <w:sz w:val="24"/>
          <w:szCs w:val="24"/>
        </w:rPr>
      </w:pPr>
      <w:r>
        <w:rPr>
          <w:b/>
          <w:bCs/>
          <w:sz w:val="24"/>
          <w:szCs w:val="24"/>
        </w:rPr>
        <w:t>C’est grâce à ce mini projet que nous avons eu l’opportunité de cumuler les connaissances théoriques avec celles de la pratique. Ceci permet également de rentrer dans la vie active et de découvrir plus précisément le milieu professionnel.</w:t>
      </w:r>
    </w:p>
    <w:p>
      <w:pPr>
        <w:rPr>
          <w:b/>
          <w:bCs/>
          <w:sz w:val="24"/>
          <w:szCs w:val="24"/>
        </w:rPr>
      </w:pPr>
    </w:p>
    <w:p>
      <w:pPr>
        <w:rPr>
          <w:rFonts w:hint="default"/>
          <w:b/>
          <w:bCs/>
          <w:sz w:val="24"/>
          <w:szCs w:val="24"/>
        </w:rPr>
      </w:pPr>
      <w:r>
        <w:rPr>
          <w:rFonts w:hint="default"/>
          <w:b/>
          <w:bCs/>
          <w:sz w:val="24"/>
          <w:szCs w:val="24"/>
        </w:rPr>
        <w:t>Pour la</w:t>
      </w:r>
      <w:r>
        <w:rPr>
          <w:rFonts w:hint="default"/>
          <w:b/>
          <w:bCs/>
          <w:sz w:val="24"/>
          <w:szCs w:val="24"/>
          <w:lang w:val="en-US"/>
        </w:rPr>
        <w:t xml:space="preserve"> </w:t>
      </w:r>
      <w:r>
        <w:rPr>
          <w:rFonts w:hint="default"/>
          <w:b/>
          <w:bCs/>
          <w:sz w:val="24"/>
          <w:szCs w:val="24"/>
        </w:rPr>
        <w:t>modelisation de notre projet, nous avons suivi la methodologie de conception</w:t>
      </w:r>
    </w:p>
    <w:p>
      <w:pPr>
        <w:rPr>
          <w:rFonts w:hint="default"/>
          <w:b/>
          <w:bCs/>
          <w:sz w:val="24"/>
          <w:szCs w:val="24"/>
        </w:rPr>
      </w:pPr>
      <w:r>
        <w:rPr>
          <w:rFonts w:hint="default"/>
          <w:b/>
          <w:bCs/>
          <w:sz w:val="24"/>
          <w:szCs w:val="24"/>
        </w:rPr>
        <w:t>iterative et incremental la methode SCRUM.</w:t>
      </w:r>
    </w:p>
    <w:p>
      <w:pPr>
        <w:rPr>
          <w:rFonts w:hint="default"/>
          <w:b/>
          <w:bCs/>
          <w:sz w:val="24"/>
          <w:szCs w:val="24"/>
        </w:rPr>
      </w:pPr>
      <w:r>
        <w:rPr>
          <w:rFonts w:hint="default"/>
          <w:b/>
          <w:bCs/>
          <w:sz w:val="24"/>
          <w:szCs w:val="24"/>
        </w:rPr>
        <w:t>Notre rapport est organise de la mani</w:t>
      </w:r>
      <w:r>
        <w:rPr>
          <w:rFonts w:hint="default"/>
          <w:b/>
          <w:bCs/>
          <w:sz w:val="24"/>
          <w:szCs w:val="24"/>
          <w:lang w:val="en-US"/>
        </w:rPr>
        <w:t>è</w:t>
      </w:r>
      <w:r>
        <w:rPr>
          <w:rFonts w:hint="default"/>
          <w:b/>
          <w:bCs/>
          <w:sz w:val="24"/>
          <w:szCs w:val="24"/>
        </w:rPr>
        <w:t>re suivante :</w:t>
      </w:r>
    </w:p>
    <w:p>
      <w:pPr>
        <w:rPr>
          <w:rFonts w:hint="default"/>
          <w:b/>
          <w:bCs/>
          <w:sz w:val="24"/>
          <w:szCs w:val="24"/>
          <w:lang w:val="en-US"/>
        </w:rPr>
      </w:pPr>
      <w:r>
        <w:rPr>
          <w:rFonts w:hint="default"/>
          <w:b/>
          <w:bCs/>
          <w:sz w:val="24"/>
          <w:szCs w:val="24"/>
          <w:lang w:val="en-US"/>
        </w:rPr>
        <w:t>1.1 Introduction:</w:t>
      </w:r>
    </w:p>
    <w:p>
      <w:pPr>
        <w:rPr>
          <w:rFonts w:hint="default"/>
          <w:b/>
          <w:bCs/>
          <w:sz w:val="24"/>
          <w:szCs w:val="24"/>
        </w:rPr>
      </w:pPr>
      <w:r>
        <w:rPr>
          <w:rFonts w:hint="default"/>
          <w:b/>
          <w:bCs/>
          <w:sz w:val="24"/>
          <w:szCs w:val="24"/>
          <w:lang w:val="en-US"/>
        </w:rPr>
        <w:t xml:space="preserve">1.2 </w:t>
      </w:r>
      <w:r>
        <w:rPr>
          <w:rFonts w:hint="default"/>
          <w:b/>
          <w:bCs/>
          <w:sz w:val="24"/>
          <w:szCs w:val="24"/>
        </w:rPr>
        <w:t xml:space="preserve">Identification des besoins fonctionnel: </w:t>
      </w:r>
    </w:p>
    <w:p>
      <w:pPr>
        <w:rPr>
          <w:rFonts w:hint="default"/>
          <w:b/>
          <w:bCs/>
          <w:sz w:val="24"/>
          <w:szCs w:val="24"/>
        </w:rPr>
      </w:pPr>
      <w:r>
        <w:rPr>
          <w:rFonts w:hint="default"/>
          <w:b/>
          <w:bCs/>
          <w:sz w:val="24"/>
          <w:szCs w:val="24"/>
          <w:lang w:val="en-US"/>
        </w:rPr>
        <w:t xml:space="preserve">1.3 </w:t>
      </w:r>
      <w:r>
        <w:rPr>
          <w:rFonts w:hint="default"/>
          <w:b/>
          <w:bCs/>
          <w:sz w:val="24"/>
          <w:szCs w:val="24"/>
        </w:rPr>
        <w:t>Identification des besoins</w:t>
      </w:r>
      <w:r>
        <w:rPr>
          <w:rFonts w:hint="default"/>
          <w:b/>
          <w:bCs/>
          <w:sz w:val="24"/>
          <w:szCs w:val="24"/>
          <w:lang w:val="fr-FR"/>
        </w:rPr>
        <w:t xml:space="preserve"> non</w:t>
      </w:r>
      <w:r>
        <w:rPr>
          <w:rFonts w:hint="default"/>
          <w:b/>
          <w:bCs/>
          <w:sz w:val="24"/>
          <w:szCs w:val="24"/>
        </w:rPr>
        <w:t xml:space="preserve"> fonctionnel</w:t>
      </w:r>
      <w:r>
        <w:rPr>
          <w:rFonts w:hint="default"/>
          <w:b/>
          <w:bCs/>
          <w:sz w:val="24"/>
          <w:szCs w:val="24"/>
          <w:lang w:val="en-US"/>
        </w:rPr>
        <w:t>s</w:t>
      </w:r>
      <w:r>
        <w:rPr>
          <w:rFonts w:hint="default"/>
          <w:b/>
          <w:bCs/>
          <w:sz w:val="24"/>
          <w:szCs w:val="24"/>
        </w:rPr>
        <w:t xml:space="preserve">: </w:t>
      </w:r>
    </w:p>
    <w:p>
      <w:pPr>
        <w:rPr>
          <w:rFonts w:hint="default"/>
          <w:b/>
          <w:bCs/>
          <w:sz w:val="24"/>
          <w:szCs w:val="24"/>
          <w:lang w:val="en-US"/>
        </w:rPr>
      </w:pPr>
      <w:r>
        <w:rPr>
          <w:rFonts w:hint="default"/>
          <w:b/>
          <w:bCs/>
          <w:sz w:val="24"/>
          <w:szCs w:val="24"/>
          <w:lang w:val="en-US"/>
        </w:rPr>
        <w:t>1.4 Diagramme de cas d’utilisation:</w:t>
      </w:r>
    </w:p>
    <w:p>
      <w:pPr>
        <w:rPr>
          <w:rFonts w:hint="default"/>
          <w:b/>
          <w:bCs/>
          <w:sz w:val="24"/>
          <w:szCs w:val="24"/>
        </w:rPr>
      </w:pPr>
      <w:r>
        <w:rPr>
          <w:rFonts w:hint="default"/>
          <w:b/>
          <w:bCs/>
          <w:sz w:val="24"/>
          <w:szCs w:val="24"/>
        </w:rPr>
        <w:t>Enfin, nous synthetiserons notre rapport par une conclusion generale et prespectives.</w:t>
      </w:r>
    </w:p>
    <w:p>
      <w:pPr>
        <w:rPr>
          <w:rFonts w:hint="default"/>
          <w:b/>
          <w:bCs/>
          <w:sz w:val="32"/>
          <w:szCs w:val="32"/>
          <w:lang w:val="en-US"/>
        </w:rPr>
      </w:pPr>
    </w:p>
    <w:p>
      <w:pPr>
        <w:rPr>
          <w:rFonts w:hint="default"/>
          <w:b/>
          <w:bCs/>
          <w:sz w:val="32"/>
          <w:szCs w:val="32"/>
          <w:lang w:val="en-US"/>
        </w:rPr>
      </w:pPr>
      <w:r>
        <w:rPr>
          <w:rFonts w:hint="default"/>
          <w:b/>
          <w:bCs/>
          <w:sz w:val="32"/>
          <w:szCs w:val="32"/>
          <w:lang w:val="en-US"/>
        </w:rPr>
        <w:t>1.1 Introduction:</w:t>
      </w:r>
    </w:p>
    <w:p>
      <w:pPr>
        <w:rPr>
          <w:rFonts w:hint="default"/>
          <w:b/>
          <w:bCs/>
          <w:sz w:val="24"/>
          <w:szCs w:val="24"/>
        </w:rPr>
      </w:pPr>
      <w:r>
        <w:rPr>
          <w:rFonts w:hint="default"/>
          <w:b/>
          <w:bCs/>
          <w:sz w:val="24"/>
          <w:szCs w:val="24"/>
        </w:rPr>
        <w:t>Les spécifications de besoins fonctionnels définissent les fonctionnalités et les capacités que le site doit offrir pour répondre aux besoins de ses utilisateurs .</w:t>
      </w:r>
    </w:p>
    <w:p>
      <w:pPr>
        <w:rPr>
          <w:rFonts w:hint="default"/>
          <w:b/>
          <w:bCs/>
          <w:sz w:val="24"/>
          <w:szCs w:val="24"/>
        </w:rPr>
      </w:pPr>
      <w:r>
        <w:rPr>
          <w:rFonts w:hint="default"/>
          <w:b/>
          <w:bCs/>
          <w:sz w:val="24"/>
          <w:szCs w:val="24"/>
        </w:rPr>
        <w:t xml:space="preserve"> Cela peut inclure des fonctionnalités telles que la possibilité de rechercher des informations sur les animaux, de trouver des vétérinaires, de publier des annonces pour adopter des animaux, de créer des profils d'animaux, de publier des commentaires etc.</w:t>
      </w:r>
    </w:p>
    <w:p>
      <w:pPr>
        <w:rPr>
          <w:rFonts w:hint="default"/>
          <w:b/>
          <w:bCs/>
          <w:sz w:val="24"/>
          <w:szCs w:val="24"/>
        </w:rPr>
      </w:pPr>
      <w:r>
        <w:rPr>
          <w:rFonts w:hint="default"/>
          <w:b/>
          <w:bCs/>
          <w:sz w:val="24"/>
          <w:szCs w:val="24"/>
        </w:rPr>
        <w:t xml:space="preserve">Pour un site Web dédié aux animaux, les spécifications de besoins fonctionnels et non fonctionnels devraient être conçues pour offrir une expérience utilisateur riche et </w:t>
      </w:r>
    </w:p>
    <w:p>
      <w:pPr>
        <w:rPr>
          <w:rFonts w:hint="default"/>
          <w:b/>
          <w:bCs/>
          <w:sz w:val="24"/>
          <w:szCs w:val="24"/>
        </w:rPr>
      </w:pPr>
      <w:r>
        <w:rPr>
          <w:rFonts w:hint="default"/>
          <w:b/>
          <w:bCs/>
          <w:sz w:val="24"/>
          <w:szCs w:val="24"/>
        </w:rPr>
        <w:t>satisfaisante, tout en garantissant que le site est facile à utiliser, sûr et fiable.</w:t>
      </w:r>
    </w:p>
    <w:p>
      <w:pPr>
        <w:rPr>
          <w:rFonts w:hint="default"/>
          <w:b/>
          <w:bCs/>
          <w:sz w:val="24"/>
          <w:szCs w:val="24"/>
        </w:rPr>
      </w:pPr>
    </w:p>
    <w:p>
      <w:pPr>
        <w:rPr>
          <w:rFonts w:hint="default"/>
          <w:b/>
          <w:bCs/>
          <w:sz w:val="32"/>
          <w:szCs w:val="32"/>
        </w:rPr>
      </w:pPr>
      <w:r>
        <w:rPr>
          <w:rFonts w:hint="default"/>
          <w:b/>
          <w:bCs/>
          <w:sz w:val="32"/>
          <w:szCs w:val="32"/>
          <w:lang w:val="en-US"/>
        </w:rPr>
        <w:t xml:space="preserve">1.2 </w:t>
      </w:r>
      <w:r>
        <w:rPr>
          <w:rFonts w:hint="default"/>
          <w:b/>
          <w:bCs/>
          <w:sz w:val="32"/>
          <w:szCs w:val="32"/>
        </w:rPr>
        <w:t xml:space="preserve">Identification des besoins fonctionnel: </w:t>
      </w:r>
    </w:p>
    <w:p>
      <w:pPr>
        <w:rPr>
          <w:rFonts w:hint="default"/>
          <w:b/>
          <w:bCs/>
          <w:sz w:val="24"/>
          <w:szCs w:val="24"/>
        </w:rPr>
      </w:pPr>
      <w:r>
        <w:rPr>
          <w:rFonts w:hint="default"/>
          <w:b/>
          <w:bCs/>
          <w:sz w:val="24"/>
          <w:szCs w:val="24"/>
        </w:rPr>
        <w:t>Un besoin fonctionnel est une capacité spécifique que le système doit offrir pour répondre aux besoins et aux attentes de ses utilisateurs .</w:t>
      </w:r>
    </w:p>
    <w:p>
      <w:pPr>
        <w:rPr>
          <w:rFonts w:hint="default"/>
          <w:b/>
          <w:bCs/>
          <w:sz w:val="24"/>
          <w:szCs w:val="24"/>
        </w:rPr>
      </w:pPr>
      <w:r>
        <w:rPr>
          <w:rFonts w:hint="default"/>
          <w:b/>
          <w:bCs/>
          <w:sz w:val="24"/>
          <w:szCs w:val="24"/>
        </w:rPr>
        <w:t xml:space="preserve">Les besoins fonctionnels sont un élément clé de la conception de projet car ils définissent les principales fonctions que le système doit offrir pour atteindre ses objectifs. </w:t>
      </w:r>
    </w:p>
    <w:p>
      <w:pPr>
        <w:rPr>
          <w:rFonts w:hint="default"/>
          <w:b/>
          <w:bCs/>
          <w:sz w:val="24"/>
          <w:szCs w:val="24"/>
        </w:rPr>
      </w:pPr>
      <w:r>
        <w:rPr>
          <w:rFonts w:hint="default"/>
          <w:b/>
          <w:bCs/>
          <w:sz w:val="24"/>
          <w:szCs w:val="24"/>
        </w:rPr>
        <w:t>Notre projet consiste `a realiser un site web dédié aux animaux qui repond aux besoins suivants :</w:t>
      </w:r>
    </w:p>
    <w:p>
      <w:pPr>
        <w:rPr>
          <w:rFonts w:hint="default"/>
          <w:b/>
          <w:bCs/>
          <w:sz w:val="24"/>
          <w:szCs w:val="24"/>
          <w:lang w:val="en-US"/>
        </w:rPr>
      </w:pPr>
      <w:r>
        <w:rPr>
          <w:rFonts w:hint="default"/>
          <w:b/>
          <w:bCs/>
          <w:sz w:val="24"/>
          <w:szCs w:val="24"/>
          <w:lang w:val="en-US"/>
        </w:rPr>
        <w:t>- Consulter le site.</w:t>
      </w:r>
    </w:p>
    <w:p>
      <w:pPr>
        <w:rPr>
          <w:rFonts w:hint="default"/>
          <w:b/>
          <w:bCs/>
          <w:sz w:val="24"/>
          <w:szCs w:val="24"/>
          <w:lang w:val="en-US"/>
        </w:rPr>
      </w:pPr>
      <w:r>
        <w:rPr>
          <w:rFonts w:hint="default"/>
          <w:b/>
          <w:bCs/>
          <w:sz w:val="24"/>
          <w:szCs w:val="24"/>
        </w:rPr>
        <w:t xml:space="preserve">- </w:t>
      </w:r>
      <w:r>
        <w:rPr>
          <w:rFonts w:hint="default"/>
          <w:b/>
          <w:bCs/>
          <w:sz w:val="24"/>
          <w:szCs w:val="24"/>
          <w:lang w:val="en-US"/>
        </w:rPr>
        <w:t>Gerer espace logement</w:t>
      </w:r>
      <w:r>
        <w:rPr>
          <w:rFonts w:hint="default"/>
          <w:b/>
          <w:bCs/>
          <w:sz w:val="24"/>
          <w:szCs w:val="24"/>
        </w:rPr>
        <w:t xml:space="preserve"> </w:t>
      </w:r>
      <w:r>
        <w:rPr>
          <w:rFonts w:hint="default"/>
          <w:b/>
          <w:bCs/>
          <w:sz w:val="24"/>
          <w:szCs w:val="24"/>
          <w:lang w:val="en-US"/>
        </w:rPr>
        <w:t>.</w:t>
      </w:r>
    </w:p>
    <w:p>
      <w:pPr>
        <w:rPr>
          <w:rFonts w:hint="default"/>
          <w:b/>
          <w:bCs/>
          <w:sz w:val="24"/>
          <w:szCs w:val="24"/>
          <w:lang w:val="en-US"/>
        </w:rPr>
      </w:pPr>
      <w:r>
        <w:rPr>
          <w:rFonts w:hint="default"/>
          <w:b/>
          <w:bCs/>
          <w:sz w:val="24"/>
          <w:szCs w:val="24"/>
        </w:rPr>
        <w:t>-</w:t>
      </w:r>
      <w:r>
        <w:rPr>
          <w:rFonts w:hint="default"/>
          <w:b/>
          <w:bCs/>
          <w:sz w:val="24"/>
          <w:szCs w:val="24"/>
          <w:lang w:val="en-US"/>
        </w:rPr>
        <w:t xml:space="preserve"> Gerer forum</w:t>
      </w:r>
      <w:r>
        <w:rPr>
          <w:rFonts w:hint="default"/>
          <w:b/>
          <w:bCs/>
          <w:sz w:val="24"/>
          <w:szCs w:val="24"/>
        </w:rPr>
        <w:t xml:space="preserve"> </w:t>
      </w:r>
      <w:r>
        <w:rPr>
          <w:rFonts w:hint="default"/>
          <w:b/>
          <w:bCs/>
          <w:sz w:val="24"/>
          <w:szCs w:val="24"/>
          <w:lang w:val="en-US"/>
        </w:rPr>
        <w:t>.</w:t>
      </w:r>
    </w:p>
    <w:p>
      <w:pPr>
        <w:rPr>
          <w:rFonts w:hint="default"/>
          <w:b/>
          <w:bCs/>
          <w:sz w:val="24"/>
          <w:szCs w:val="24"/>
          <w:lang w:val="en-US"/>
        </w:rPr>
      </w:pPr>
      <w:r>
        <w:rPr>
          <w:rFonts w:hint="default"/>
          <w:b/>
          <w:bCs/>
          <w:sz w:val="24"/>
          <w:szCs w:val="24"/>
        </w:rPr>
        <w:t>-</w:t>
      </w:r>
      <w:r>
        <w:rPr>
          <w:rFonts w:hint="default"/>
          <w:b/>
          <w:bCs/>
          <w:sz w:val="24"/>
          <w:szCs w:val="24"/>
          <w:lang w:val="en-US"/>
        </w:rPr>
        <w:t xml:space="preserve"> Gerer espace adoption.</w:t>
      </w:r>
    </w:p>
    <w:p>
      <w:pPr>
        <w:rPr>
          <w:rFonts w:hint="default"/>
          <w:b/>
          <w:bCs/>
          <w:sz w:val="24"/>
          <w:szCs w:val="24"/>
          <w:lang w:val="en-US"/>
        </w:rPr>
      </w:pPr>
      <w:r>
        <w:rPr>
          <w:rFonts w:hint="default"/>
          <w:b/>
          <w:bCs/>
          <w:sz w:val="24"/>
          <w:szCs w:val="24"/>
        </w:rPr>
        <w:t>-</w:t>
      </w:r>
      <w:r>
        <w:rPr>
          <w:rFonts w:hint="default"/>
          <w:b/>
          <w:bCs/>
          <w:sz w:val="24"/>
          <w:szCs w:val="24"/>
          <w:lang w:val="en-US"/>
        </w:rPr>
        <w:t xml:space="preserve"> Gerer espace signal.</w:t>
      </w:r>
    </w:p>
    <w:p>
      <w:pPr>
        <w:rPr>
          <w:rFonts w:hint="default"/>
          <w:b/>
          <w:bCs/>
          <w:sz w:val="24"/>
          <w:szCs w:val="24"/>
          <w:lang w:val="fr-FR"/>
        </w:rPr>
      </w:pPr>
    </w:p>
    <w:p>
      <w:pPr>
        <w:rPr>
          <w:rFonts w:hint="default"/>
          <w:b/>
          <w:bCs/>
          <w:sz w:val="32"/>
          <w:szCs w:val="32"/>
        </w:rPr>
      </w:pPr>
      <w:r>
        <w:rPr>
          <w:rFonts w:hint="default"/>
          <w:b/>
          <w:bCs/>
          <w:sz w:val="32"/>
          <w:szCs w:val="32"/>
          <w:lang w:val="en-US"/>
        </w:rPr>
        <w:t xml:space="preserve">1.3 </w:t>
      </w:r>
      <w:r>
        <w:rPr>
          <w:rFonts w:hint="default"/>
          <w:b/>
          <w:bCs/>
          <w:sz w:val="32"/>
          <w:szCs w:val="32"/>
        </w:rPr>
        <w:t>Identification des besoins</w:t>
      </w:r>
      <w:r>
        <w:rPr>
          <w:rFonts w:hint="default"/>
          <w:b/>
          <w:bCs/>
          <w:sz w:val="32"/>
          <w:szCs w:val="32"/>
          <w:lang w:val="fr-FR"/>
        </w:rPr>
        <w:t xml:space="preserve"> non</w:t>
      </w:r>
      <w:r>
        <w:rPr>
          <w:rFonts w:hint="default"/>
          <w:b/>
          <w:bCs/>
          <w:sz w:val="32"/>
          <w:szCs w:val="32"/>
        </w:rPr>
        <w:t xml:space="preserve"> fonctionnel</w:t>
      </w:r>
      <w:r>
        <w:rPr>
          <w:rFonts w:hint="default"/>
          <w:b/>
          <w:bCs/>
          <w:sz w:val="32"/>
          <w:szCs w:val="32"/>
          <w:lang w:val="en-US"/>
        </w:rPr>
        <w:t>s</w:t>
      </w:r>
      <w:r>
        <w:rPr>
          <w:rFonts w:hint="default"/>
          <w:b/>
          <w:bCs/>
          <w:sz w:val="32"/>
          <w:szCs w:val="32"/>
        </w:rPr>
        <w:t xml:space="preserve">: </w:t>
      </w:r>
    </w:p>
    <w:p>
      <w:pPr>
        <w:rPr>
          <w:rFonts w:hint="default"/>
          <w:b/>
          <w:bCs/>
          <w:sz w:val="24"/>
          <w:szCs w:val="24"/>
        </w:rPr>
      </w:pPr>
      <w:r>
        <w:rPr>
          <w:rFonts w:hint="default"/>
          <w:b/>
          <w:bCs/>
          <w:sz w:val="24"/>
          <w:szCs w:val="24"/>
        </w:rPr>
        <w:t xml:space="preserve">Les besoins non fonctionnels sont des exigences du projet qui ne sont pas liées aux fonctionnalités directes de l'application ou du système . </w:t>
      </w:r>
    </w:p>
    <w:p>
      <w:pPr>
        <w:rPr>
          <w:rFonts w:hint="default"/>
          <w:b/>
          <w:bCs/>
          <w:sz w:val="24"/>
          <w:szCs w:val="24"/>
        </w:rPr>
      </w:pPr>
      <w:r>
        <w:rPr>
          <w:rFonts w:hint="default"/>
          <w:b/>
          <w:bCs/>
          <w:sz w:val="24"/>
          <w:szCs w:val="24"/>
        </w:rPr>
        <w:t xml:space="preserve">1- La sécurité : Les besoins de sécurité sont importants pour les projets qui impliquent le stockage ou la transmission d'informations sensibles comme les données personelles des utilisateurs . Les exigences de sécurité peuvent inclure des exigences des niveaux d'accès et d'authentification appropriés, des politiques de mot de passe robustes, etc. </w:t>
      </w:r>
    </w:p>
    <w:p>
      <w:pPr>
        <w:rPr>
          <w:rFonts w:hint="default"/>
          <w:b/>
          <w:bCs/>
          <w:sz w:val="24"/>
          <w:szCs w:val="24"/>
        </w:rPr>
      </w:pPr>
      <w:r>
        <w:rPr>
          <w:rFonts w:hint="default"/>
          <w:b/>
          <w:bCs/>
          <w:sz w:val="24"/>
          <w:szCs w:val="24"/>
        </w:rPr>
        <w:t>2-Les performances : Les besoins de performance sont importants pour les projets qui doivent répondre à des exigences de temps de réponse ou de vitesse.</w:t>
      </w:r>
    </w:p>
    <w:p>
      <w:pPr>
        <w:rPr>
          <w:rFonts w:hint="default"/>
          <w:b/>
          <w:bCs/>
          <w:sz w:val="24"/>
          <w:szCs w:val="24"/>
        </w:rPr>
      </w:pPr>
      <w:r>
        <w:rPr>
          <w:rFonts w:hint="default"/>
          <w:b/>
          <w:bCs/>
          <w:sz w:val="24"/>
          <w:szCs w:val="24"/>
        </w:rPr>
        <w:t>3- La fiabilité : Les besoins de fiabilité sont importants pour les pr</w:t>
      </w:r>
      <w:bookmarkStart w:id="0" w:name="_GoBack"/>
      <w:bookmarkEnd w:id="0"/>
      <w:r>
        <w:rPr>
          <w:rFonts w:hint="default"/>
          <w:b/>
          <w:bCs/>
          <w:sz w:val="24"/>
          <w:szCs w:val="24"/>
        </w:rPr>
        <w:t>ojets qui nécessitent une disponibilité élevée et une réduction des temps d'arrêt</w:t>
      </w:r>
    </w:p>
    <w:p>
      <w:pPr>
        <w:rPr>
          <w:rFonts w:hint="default"/>
          <w:b/>
          <w:bCs/>
          <w:sz w:val="24"/>
          <w:szCs w:val="24"/>
        </w:rPr>
      </w:pPr>
    </w:p>
    <w:p>
      <w:pPr>
        <w:rPr>
          <w:rFonts w:hint="default"/>
          <w:b/>
          <w:bCs/>
          <w:sz w:val="24"/>
          <w:szCs w:val="24"/>
          <w:lang w:val="en-US"/>
        </w:rPr>
      </w:pPr>
      <w:r>
        <w:rPr>
          <w:rFonts w:hint="default"/>
          <w:b/>
          <w:bCs/>
          <w:sz w:val="32"/>
          <w:szCs w:val="32"/>
          <w:lang w:val="en-US"/>
        </w:rPr>
        <w:t>1.4 Diagramme de cas d’utilisation</w:t>
      </w:r>
      <w:r>
        <w:rPr>
          <w:rFonts w:hint="default"/>
          <w:b/>
          <w:bCs/>
          <w:sz w:val="40"/>
          <w:szCs w:val="40"/>
          <w:lang w:val="en-US"/>
        </w:rPr>
        <w:t>:</w:t>
      </w:r>
    </w:p>
    <w:p>
      <w:pPr>
        <w:rPr>
          <w:rFonts w:hint="default" w:eastAsia="Helvetica" w:cs="Helvetica" w:asciiTheme="minorAscii" w:hAnsiTheme="minorAscii"/>
          <w:b/>
          <w:bCs/>
          <w:i w:val="0"/>
          <w:iCs w:val="0"/>
          <w:caps w:val="0"/>
          <w:color w:val="auto"/>
          <w:spacing w:val="0"/>
          <w:sz w:val="24"/>
          <w:szCs w:val="24"/>
        </w:rPr>
      </w:pPr>
      <w:r>
        <w:rPr>
          <w:rFonts w:hint="default" w:eastAsia="Helvetica" w:cs="Helvetica" w:asciiTheme="minorAscii" w:hAnsiTheme="minorAscii"/>
          <w:b/>
          <w:bCs/>
          <w:i w:val="0"/>
          <w:iCs w:val="0"/>
          <w:caps w:val="0"/>
          <w:color w:val="auto"/>
          <w:spacing w:val="0"/>
          <w:sz w:val="24"/>
          <w:szCs w:val="24"/>
        </w:rPr>
        <w:t>En utilisant un diagramme de cas d'utilisation, les administrateurs peuvent mieux comprendre les exigences fonctionnelles de leur système et s'assurer que les besoins des utilisateurs sont pris en compte dans la conception et le développement du système.</w:t>
      </w:r>
    </w:p>
    <w:p>
      <w:pPr>
        <w:rPr>
          <w:rFonts w:hint="default" w:eastAsia="Helvetica" w:cs="Helvetica" w:asciiTheme="minorAscii" w:hAnsiTheme="minorAscii"/>
          <w:b/>
          <w:bCs/>
          <w:i w:val="0"/>
          <w:iCs w:val="0"/>
          <w:caps w:val="0"/>
          <w:color w:val="auto"/>
          <w:spacing w:val="0"/>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756275" cy="6519545"/>
            <wp:effectExtent l="0" t="0" r="15875" b="14605"/>
            <wp:docPr id="1" name="Picture 1" descr="Con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ception"/>
                    <pic:cNvPicPr>
                      <a:picLocks noChangeAspect="1"/>
                    </pic:cNvPicPr>
                  </pic:nvPicPr>
                  <pic:blipFill>
                    <a:blip r:embed="rId6"/>
                    <a:stretch>
                      <a:fillRect/>
                    </a:stretch>
                  </pic:blipFill>
                  <pic:spPr>
                    <a:xfrm>
                      <a:off x="0" y="0"/>
                      <a:ext cx="5756275" cy="6519545"/>
                    </a:xfrm>
                    <a:prstGeom prst="rect">
                      <a:avLst/>
                    </a:prstGeom>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76"/>
    <w:rsid w:val="001E6176"/>
    <w:rsid w:val="00636B27"/>
    <w:rsid w:val="00804FC8"/>
    <w:rsid w:val="009127CD"/>
    <w:rsid w:val="00925DEE"/>
    <w:rsid w:val="00BA6FE8"/>
    <w:rsid w:val="00D02F19"/>
    <w:rsid w:val="00D125D4"/>
    <w:rsid w:val="00E908BC"/>
    <w:rsid w:val="034E0B68"/>
    <w:rsid w:val="0DAC3E16"/>
    <w:rsid w:val="1D616D55"/>
    <w:rsid w:val="24056217"/>
    <w:rsid w:val="313635DA"/>
    <w:rsid w:val="33350AC8"/>
    <w:rsid w:val="34C3371F"/>
    <w:rsid w:val="397847BB"/>
    <w:rsid w:val="4E5843D9"/>
    <w:rsid w:val="5625628D"/>
    <w:rsid w:val="7CDA2093"/>
    <w:rsid w:val="7F6C1D8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fr-FR"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252</Words>
  <Characters>1392</Characters>
  <Lines>11</Lines>
  <Paragraphs>3</Paragraphs>
  <TotalTime>13</TotalTime>
  <ScaleCrop>false</ScaleCrop>
  <LinksUpToDate>false</LinksUpToDate>
  <CharactersWithSpaces>1641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2023-03-06T19:17:00Z</dcterms:created>
  <dc:creator>slim khelifi</dc:creator>
  <cp:lastModifiedBy>Lorech</cp:lastModifiedBy>
  <dcterms:modified xsi:type="dcterms:W3CDTF">2023-04-17T19:36:39Z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EE6F639BA2484CBBAFF2FE35648273EE</vt:lpwstr>
  </property>
</Properties>
</file>