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78" w:rsidRDefault="00F61578" w:rsidP="003077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 BÀNG QUANG</w:t>
      </w:r>
      <w:r w:rsidR="00307766">
        <w:rPr>
          <w:rFonts w:ascii="Times New Roman" w:hAnsi="Times New Roman" w:cs="Times New Roman"/>
          <w:sz w:val="32"/>
          <w:szCs w:val="32"/>
        </w:rPr>
        <w:t xml:space="preserve">- UT THẬN </w:t>
      </w:r>
    </w:p>
    <w:p w:rsidR="00F61578" w:rsidRDefault="00176140" w:rsidP="00F61578">
      <w:pPr>
        <w:pStyle w:val="ListParagraph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65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176140" w:rsidRDefault="00176140" w:rsidP="00176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TLT</w:t>
      </w:r>
    </w:p>
    <w:p w:rsidR="00176140" w:rsidRDefault="00176140" w:rsidP="00176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TLT</w:t>
      </w:r>
    </w:p>
    <w:p w:rsidR="00176140" w:rsidRDefault="00176140" w:rsidP="00176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TLT</w:t>
      </w:r>
    </w:p>
    <w:p w:rsidR="00176140" w:rsidRDefault="00176140" w:rsidP="00176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6140" w:rsidRDefault="00176140" w:rsidP="00176140">
      <w:pPr>
        <w:pStyle w:val="ListParagraph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76140" w:rsidRDefault="00176140" w:rsidP="00176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176140" w:rsidRDefault="00176140" w:rsidP="00176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176140" w:rsidRDefault="00176140" w:rsidP="00176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</w:p>
    <w:p w:rsidR="00176140" w:rsidRDefault="00176140" w:rsidP="00176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176140" w:rsidRDefault="00CF7A9D" w:rsidP="00CF7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7A9D" w:rsidRPr="00CF7A9D" w:rsidRDefault="00CF7A9D" w:rsidP="00CF7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F7A9D">
        <w:rPr>
          <w:rFonts w:ascii="Times New Roman" w:hAnsi="Times New Roman" w:cs="Times New Roman"/>
          <w:color w:val="FF0000"/>
          <w:sz w:val="28"/>
          <w:szCs w:val="28"/>
        </w:rPr>
        <w:t xml:space="preserve">UT </w:t>
      </w:r>
      <w:proofErr w:type="spellStart"/>
      <w:r w:rsidRPr="00CF7A9D">
        <w:rPr>
          <w:rFonts w:ascii="Times New Roman" w:hAnsi="Times New Roman" w:cs="Times New Roman"/>
          <w:color w:val="FF0000"/>
          <w:sz w:val="28"/>
          <w:szCs w:val="28"/>
        </w:rPr>
        <w:t>tế</w:t>
      </w:r>
      <w:proofErr w:type="spellEnd"/>
      <w:r w:rsidRPr="00CF7A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F7A9D">
        <w:rPr>
          <w:rFonts w:ascii="Times New Roman" w:hAnsi="Times New Roman" w:cs="Times New Roman"/>
          <w:color w:val="FF0000"/>
          <w:sz w:val="28"/>
          <w:szCs w:val="28"/>
        </w:rPr>
        <w:t>bào</w:t>
      </w:r>
      <w:proofErr w:type="spellEnd"/>
      <w:r w:rsidRPr="00CF7A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F7A9D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Pr="00CF7A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F7A9D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Pr="00CF7A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16DF">
        <w:rPr>
          <w:rFonts w:ascii="Times New Roman" w:hAnsi="Times New Roman" w:cs="Times New Roman"/>
          <w:color w:val="FF0000"/>
          <w:sz w:val="28"/>
          <w:szCs w:val="28"/>
        </w:rPr>
        <w:t>lát</w:t>
      </w:r>
      <w:proofErr w:type="spellEnd"/>
    </w:p>
    <w:p w:rsidR="00CF7A9D" w:rsidRDefault="00CF7A9D" w:rsidP="00CF7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TB </w:t>
      </w:r>
      <w:proofErr w:type="spellStart"/>
      <w:r>
        <w:rPr>
          <w:rFonts w:ascii="Times New Roman" w:hAnsi="Times New Roman" w:cs="Times New Roman"/>
          <w:sz w:val="28"/>
          <w:szCs w:val="28"/>
        </w:rPr>
        <w:t>vảy</w:t>
      </w:r>
      <w:proofErr w:type="spellEnd"/>
    </w:p>
    <w:p w:rsidR="00CF7A9D" w:rsidRDefault="00CF7A9D" w:rsidP="00CF7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TB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:rsidR="00CF7A9D" w:rsidRDefault="00CF7A9D" w:rsidP="00CF7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:rsidR="00CF7A9D" w:rsidRDefault="00CF7A9D" w:rsidP="00CF7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7A9D" w:rsidRDefault="00CF7A9D" w:rsidP="00CF7A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98%</w:t>
      </w:r>
    </w:p>
    <w:p w:rsidR="00CF7A9D" w:rsidRDefault="00CF7A9D" w:rsidP="00CF7A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90%</w:t>
      </w:r>
    </w:p>
    <w:p w:rsidR="00CF7A9D" w:rsidRDefault="00CF7A9D" w:rsidP="00CF7A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92%</w:t>
      </w:r>
    </w:p>
    <w:p w:rsidR="00CF7A9D" w:rsidRDefault="00CF7A9D" w:rsidP="00CF7A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6%</w:t>
      </w:r>
    </w:p>
    <w:p w:rsidR="00CF7A9D" w:rsidRDefault="00CF7A9D" w:rsidP="00CF7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7A9D" w:rsidRDefault="00CF7A9D" w:rsidP="00CF7A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20-40</w:t>
      </w:r>
    </w:p>
    <w:p w:rsidR="00CF7A9D" w:rsidRDefault="00CF7A9D" w:rsidP="00CF7A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30-60</w:t>
      </w:r>
    </w:p>
    <w:p w:rsidR="00CF7A9D" w:rsidRDefault="00CF7A9D" w:rsidP="00CF7A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50-70</w:t>
      </w:r>
    </w:p>
    <w:p w:rsidR="00CF7A9D" w:rsidRDefault="00CF7A9D" w:rsidP="00CF7A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&gt;60</w:t>
      </w:r>
    </w:p>
    <w:p w:rsidR="00CF7A9D" w:rsidRDefault="00CF7A9D" w:rsidP="00CF7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CF7A9D" w:rsidRDefault="00CF7A9D" w:rsidP="00CF7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</w:p>
    <w:p w:rsidR="00CF7A9D" w:rsidRDefault="00CF7A9D" w:rsidP="00CF7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sơn</w:t>
      </w:r>
      <w:proofErr w:type="spellEnd"/>
    </w:p>
    <w:p w:rsidR="00CF7A9D" w:rsidRDefault="00CF7A9D" w:rsidP="00CF7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</w:p>
    <w:p w:rsidR="00CF7A9D" w:rsidRDefault="00CF7A9D" w:rsidP="00CF7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</w:p>
    <w:p w:rsidR="00CF7A9D" w:rsidRDefault="00CF7A9D" w:rsidP="00CF7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7A9D" w:rsidRDefault="00CF7A9D" w:rsidP="00CF7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HLA BW5</w:t>
      </w:r>
    </w:p>
    <w:p w:rsidR="00CF7A9D" w:rsidRDefault="00CF7A9D" w:rsidP="00CF7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HLA B5</w:t>
      </w:r>
    </w:p>
    <w:p w:rsidR="00CF7A9D" w:rsidRDefault="00CF7A9D" w:rsidP="00CF7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HLA B 7</w:t>
      </w:r>
    </w:p>
    <w:p w:rsidR="00CF7A9D" w:rsidRDefault="00CF7A9D" w:rsidP="00CF7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HLA A15</w:t>
      </w:r>
    </w:p>
    <w:p w:rsidR="00CF7A9D" w:rsidRDefault="008516DF" w:rsidP="00CF7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8516DF" w:rsidRDefault="008516DF" w:rsidP="00851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8516DF" w:rsidRDefault="008516DF" w:rsidP="00851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8516DF" w:rsidRDefault="008516DF" w:rsidP="00851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:rsidR="008516DF" w:rsidRDefault="008516DF" w:rsidP="00851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8516DF" w:rsidRDefault="008516DF" w:rsidP="00851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pT1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516DF" w:rsidRDefault="008516DF" w:rsidP="00851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</w:p>
    <w:p w:rsidR="008516DF" w:rsidRDefault="008516DF" w:rsidP="00851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:rsidR="008516DF" w:rsidRDefault="008516DF" w:rsidP="00851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½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8516DF" w:rsidRDefault="008516DF" w:rsidP="00851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:rsidR="008516DF" w:rsidRDefault="00FE24BB" w:rsidP="00851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pT3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24BB" w:rsidRDefault="00FE24BB" w:rsidP="00FE24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½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FE24BB" w:rsidRDefault="00FE24BB" w:rsidP="00FE24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FE24BB" w:rsidRDefault="00FE24BB" w:rsidP="00FE24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FE24BB" w:rsidRDefault="00FE24BB" w:rsidP="00FE24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FE24BB" w:rsidRDefault="00FE24BB" w:rsidP="00FE2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qunag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T1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24BB" w:rsidRDefault="00FE24BB" w:rsidP="00FE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</w:p>
    <w:p w:rsidR="00FE24BB" w:rsidRDefault="00FE24BB" w:rsidP="00FE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BCG</w:t>
      </w:r>
    </w:p>
    <w:p w:rsidR="00FE24BB" w:rsidRDefault="00FE24BB" w:rsidP="00FE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BQ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FE24BB" w:rsidRDefault="00FE24BB" w:rsidP="00FE2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FE24BB" w:rsidRDefault="00FE24BB" w:rsidP="00FE2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Morales,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24BB" w:rsidRDefault="00FE24BB" w:rsidP="00FE24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150mg, </w:t>
      </w: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bookmarkEnd w:id="0"/>
      <w:bookmarkEnd w:id="1"/>
      <w:proofErr w:type="spellEnd"/>
    </w:p>
    <w:p w:rsidR="00FE24BB" w:rsidRDefault="00FE24BB" w:rsidP="00FE24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50ml,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FE24BB" w:rsidRDefault="00FE24BB" w:rsidP="00FE24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150mg,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FE24BB" w:rsidRDefault="00FE24BB" w:rsidP="00FE24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200mg,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FE24BB" w:rsidRDefault="00FE24BB" w:rsidP="00FE2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FE24BB" w:rsidRDefault="00FE24BB" w:rsidP="00FE24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T1-T2</w:t>
      </w:r>
    </w:p>
    <w:p w:rsidR="00FE24BB" w:rsidRDefault="00FE24BB" w:rsidP="00FE24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u</w:t>
      </w:r>
    </w:p>
    <w:p w:rsidR="00FE24BB" w:rsidRDefault="00FE24BB" w:rsidP="00FE24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cm</w:t>
      </w:r>
    </w:p>
    <w:p w:rsidR="00FE24BB" w:rsidRDefault="00FE24BB" w:rsidP="00FE24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</w:p>
    <w:p w:rsidR="00FE24BB" w:rsidRDefault="00FE24BB" w:rsidP="00FE2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Mitomycin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24BB" w:rsidRDefault="00FE24BB" w:rsidP="00FE2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mg</w:t>
      </w:r>
    </w:p>
    <w:p w:rsidR="00FE24BB" w:rsidRDefault="00FE24BB" w:rsidP="00FE2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ml</w:t>
      </w:r>
    </w:p>
    <w:p w:rsidR="00FE24BB" w:rsidRDefault="00FE24BB" w:rsidP="00FE2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mg</w:t>
      </w:r>
    </w:p>
    <w:p w:rsidR="00FE24BB" w:rsidRDefault="00FE24BB" w:rsidP="00FE2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ml</w:t>
      </w:r>
    </w:p>
    <w:p w:rsidR="00FE24BB" w:rsidRDefault="002C4927" w:rsidP="00FE2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Mitomycin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C4927" w:rsidRDefault="002C4927" w:rsidP="002C49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2C4927" w:rsidRDefault="002C4927" w:rsidP="002C49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927" w:rsidRDefault="002C4927" w:rsidP="002C49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2C4927" w:rsidRDefault="002C4927" w:rsidP="002C49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2C4927" w:rsidRDefault="002C4927" w:rsidP="002C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BCG: Đ/S</w:t>
      </w:r>
    </w:p>
    <w:p w:rsidR="002C4927" w:rsidRDefault="002C4927" w:rsidP="002C49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927" w:rsidRDefault="002C4927" w:rsidP="002C49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NK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</w:p>
    <w:p w:rsidR="002C4927" w:rsidRDefault="002C4927" w:rsidP="002C49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2C4927" w:rsidRDefault="002C4927" w:rsidP="002C49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</w:p>
    <w:p w:rsidR="002C4927" w:rsidRDefault="007078F8" w:rsidP="002C4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078F8" w:rsidRDefault="007078F8" w:rsidP="007078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7078F8" w:rsidRDefault="007078F8" w:rsidP="007078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</w:p>
    <w:p w:rsidR="007078F8" w:rsidRDefault="007078F8" w:rsidP="007078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</w:p>
    <w:p w:rsidR="007078F8" w:rsidRDefault="007078F8" w:rsidP="007078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078F8" w:rsidRDefault="007078F8" w:rsidP="0070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078F8" w:rsidRDefault="007078F8" w:rsidP="007078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T2 T4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78F8" w:rsidRDefault="007078F8" w:rsidP="007078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7B63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B631E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="007B6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31E" w:rsidRDefault="007B631E" w:rsidP="007078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7B631E" w:rsidRDefault="007B631E" w:rsidP="007078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D00584" w:rsidRDefault="007B631E" w:rsidP="007B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Camey</w:t>
      </w:r>
      <w:proofErr w:type="spellEnd"/>
    </w:p>
    <w:p w:rsidR="00D00584" w:rsidRDefault="00D00584" w:rsidP="007B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00584" w:rsidRDefault="00D00584" w:rsidP="00D005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D00584" w:rsidRDefault="00D00584" w:rsidP="00D005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D00584" w:rsidRDefault="00D00584" w:rsidP="00D005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</w:p>
    <w:p w:rsidR="00D00584" w:rsidRDefault="00D00584" w:rsidP="00D005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:rsidR="00D00584" w:rsidRDefault="00D00584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00584" w:rsidRDefault="00D00584" w:rsidP="00D005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D00584" w:rsidRDefault="00D00584" w:rsidP="00D005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</w:t>
      </w:r>
    </w:p>
    <w:p w:rsidR="00D00584" w:rsidRDefault="00D00584" w:rsidP="00D005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D00584" w:rsidRDefault="00D00584" w:rsidP="00D005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Tia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</w:p>
    <w:p w:rsidR="00D00584" w:rsidRDefault="00D00584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3: Đ/S </w:t>
      </w:r>
    </w:p>
    <w:p w:rsidR="007B631E" w:rsidRDefault="007B631E" w:rsidP="00D005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00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584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D00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58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D00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584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="00D005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058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D00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584"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D00584" w:rsidRDefault="00D00584" w:rsidP="00D005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D00584" w:rsidRDefault="00D00584" w:rsidP="00D005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D00584" w:rsidRDefault="00D00584" w:rsidP="00D005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584" w:rsidRDefault="00D00584" w:rsidP="00D005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Tia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</w:p>
    <w:p w:rsidR="00D00584" w:rsidRDefault="00D00584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BB0D6D" w:rsidRDefault="00BB0D6D" w:rsidP="00BB0D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Căt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BB0D6D" w:rsidRDefault="00BB0D6D" w:rsidP="00BB0D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BB0D6D" w:rsidRDefault="00BB0D6D" w:rsidP="00BB0D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BB0D6D" w:rsidRDefault="00BB0D6D" w:rsidP="00BB0D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D6D" w:rsidRPr="00BB0D6D" w:rsidRDefault="00BB0D6D" w:rsidP="00BB0D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</w:p>
    <w:p w:rsidR="00D00584" w:rsidRP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D00584" w:rsidP="00D005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584" w:rsidRDefault="00FB7F8C" w:rsidP="00D00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1 2 3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7F8C" w:rsidRDefault="00FB7F8C" w:rsidP="00FB7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7F8C" w:rsidRDefault="00FB7F8C" w:rsidP="00FB7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FB7F8C" w:rsidRDefault="00FB7F8C" w:rsidP="00FB7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Tia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</w:p>
    <w:p w:rsidR="00FB7F8C" w:rsidRDefault="00FB7F8C" w:rsidP="00FB7F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FB7F8C" w:rsidRDefault="00FB7F8C" w:rsidP="00FB7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FB7F8C" w:rsidRDefault="00FB7F8C" w:rsidP="00FB7F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FB7F8C" w:rsidRDefault="00FB7F8C" w:rsidP="00FB7F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:rsidR="00FB7F8C" w:rsidRDefault="00FB7F8C" w:rsidP="00FB7F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rãi</w:t>
      </w:r>
      <w:proofErr w:type="spellEnd"/>
    </w:p>
    <w:p w:rsidR="00FB7F8C" w:rsidRDefault="00FB7F8C" w:rsidP="00FB7F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Tai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</w:p>
    <w:p w:rsidR="00FB7F8C" w:rsidRDefault="00FB7F8C" w:rsidP="00FB7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Đ/S:</w:t>
      </w:r>
    </w:p>
    <w:p w:rsidR="00FB7F8C" w:rsidRDefault="00FB7F8C" w:rsidP="00FB7F8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:rsidR="00FB7F8C" w:rsidRDefault="00FB7F8C" w:rsidP="00FB7F8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UIV</w:t>
      </w:r>
    </w:p>
    <w:p w:rsidR="00FB7F8C" w:rsidRDefault="00FB7F8C" w:rsidP="00FB7F8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:rsidR="00FB7F8C" w:rsidRDefault="00FB7F8C" w:rsidP="00FB7F8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:rsidR="00FB7F8C" w:rsidRDefault="00FB7F8C" w:rsidP="00FB7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: Đ/S:</w:t>
      </w:r>
    </w:p>
    <w:p w:rsidR="00FB7F8C" w:rsidRDefault="00FB7F8C" w:rsidP="00FB7F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mỡ</w:t>
      </w:r>
      <w:proofErr w:type="spellEnd"/>
    </w:p>
    <w:p w:rsidR="00FB7F8C" w:rsidRDefault="00FB7F8C" w:rsidP="00FB7F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:rsidR="00FB7F8C" w:rsidRDefault="00FB7F8C" w:rsidP="00FB7F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</w:p>
    <w:p w:rsidR="00FB7F8C" w:rsidRDefault="00FB7F8C" w:rsidP="00FB7F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hạt</w:t>
      </w:r>
      <w:proofErr w:type="spellEnd"/>
    </w:p>
    <w:p w:rsidR="00FB7F8C" w:rsidRDefault="00FB7F8C" w:rsidP="00FB7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7F8C" w:rsidRDefault="00FB7F8C" w:rsidP="00FB7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B7F8C" w:rsidRDefault="00FB7F8C" w:rsidP="00FB7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FB7F8C" w:rsidRDefault="00FB7F8C" w:rsidP="00FB7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:rsidR="00FB7F8C" w:rsidRPr="00FB7F8C" w:rsidRDefault="00FB7F8C" w:rsidP="00FB7F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mổ</w:t>
      </w:r>
      <w:bookmarkStart w:id="2" w:name="_GoBack"/>
      <w:bookmarkEnd w:id="2"/>
    </w:p>
    <w:p w:rsidR="002C4927" w:rsidRDefault="002C4927" w:rsidP="002C49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16DF" w:rsidRPr="00F61578" w:rsidRDefault="008516DF" w:rsidP="008516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516DF" w:rsidRPr="00F61578" w:rsidSect="00F61578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A94"/>
    <w:multiLevelType w:val="hybridMultilevel"/>
    <w:tmpl w:val="B7DE5344"/>
    <w:lvl w:ilvl="0" w:tplc="082E13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676F3"/>
    <w:multiLevelType w:val="hybridMultilevel"/>
    <w:tmpl w:val="CFD0E746"/>
    <w:lvl w:ilvl="0" w:tplc="DB0E5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162DA"/>
    <w:multiLevelType w:val="hybridMultilevel"/>
    <w:tmpl w:val="47E6D756"/>
    <w:lvl w:ilvl="0" w:tplc="961065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85C03"/>
    <w:multiLevelType w:val="hybridMultilevel"/>
    <w:tmpl w:val="BC4E9FA2"/>
    <w:lvl w:ilvl="0" w:tplc="8004A7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B7621"/>
    <w:multiLevelType w:val="hybridMultilevel"/>
    <w:tmpl w:val="379E3416"/>
    <w:lvl w:ilvl="0" w:tplc="BA54CF7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5CC57F0"/>
    <w:multiLevelType w:val="hybridMultilevel"/>
    <w:tmpl w:val="D4CE6B9E"/>
    <w:lvl w:ilvl="0" w:tplc="533A28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B438E4"/>
    <w:multiLevelType w:val="hybridMultilevel"/>
    <w:tmpl w:val="329841A0"/>
    <w:lvl w:ilvl="0" w:tplc="C9B0F5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B5E10"/>
    <w:multiLevelType w:val="hybridMultilevel"/>
    <w:tmpl w:val="C1266C8E"/>
    <w:lvl w:ilvl="0" w:tplc="AFACE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7804C0"/>
    <w:multiLevelType w:val="hybridMultilevel"/>
    <w:tmpl w:val="BADE4DB0"/>
    <w:lvl w:ilvl="0" w:tplc="E29C1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643382"/>
    <w:multiLevelType w:val="hybridMultilevel"/>
    <w:tmpl w:val="A5FE6BD2"/>
    <w:lvl w:ilvl="0" w:tplc="69823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0F74C5"/>
    <w:multiLevelType w:val="hybridMultilevel"/>
    <w:tmpl w:val="20CA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E554E"/>
    <w:multiLevelType w:val="hybridMultilevel"/>
    <w:tmpl w:val="5A1A2FF0"/>
    <w:lvl w:ilvl="0" w:tplc="19B46D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B029AA"/>
    <w:multiLevelType w:val="hybridMultilevel"/>
    <w:tmpl w:val="42AC52DC"/>
    <w:lvl w:ilvl="0" w:tplc="273ED05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2FC9684A"/>
    <w:multiLevelType w:val="hybridMultilevel"/>
    <w:tmpl w:val="367812D0"/>
    <w:lvl w:ilvl="0" w:tplc="6F06CC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863178"/>
    <w:multiLevelType w:val="hybridMultilevel"/>
    <w:tmpl w:val="8A8E0C50"/>
    <w:lvl w:ilvl="0" w:tplc="49E43E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B50CD2"/>
    <w:multiLevelType w:val="hybridMultilevel"/>
    <w:tmpl w:val="F3ACCFC0"/>
    <w:lvl w:ilvl="0" w:tplc="EB5812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E6519B"/>
    <w:multiLevelType w:val="hybridMultilevel"/>
    <w:tmpl w:val="1464BFE4"/>
    <w:lvl w:ilvl="0" w:tplc="3D1012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6B1A6E"/>
    <w:multiLevelType w:val="hybridMultilevel"/>
    <w:tmpl w:val="278C9DE0"/>
    <w:lvl w:ilvl="0" w:tplc="E5348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70608D"/>
    <w:multiLevelType w:val="hybridMultilevel"/>
    <w:tmpl w:val="92EAA054"/>
    <w:lvl w:ilvl="0" w:tplc="44689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C82805"/>
    <w:multiLevelType w:val="hybridMultilevel"/>
    <w:tmpl w:val="FCB8B792"/>
    <w:lvl w:ilvl="0" w:tplc="1F2662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AD4AFB"/>
    <w:multiLevelType w:val="hybridMultilevel"/>
    <w:tmpl w:val="F97A603E"/>
    <w:lvl w:ilvl="0" w:tplc="48961C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536D2A"/>
    <w:multiLevelType w:val="hybridMultilevel"/>
    <w:tmpl w:val="B260B91A"/>
    <w:lvl w:ilvl="0" w:tplc="379E13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3006D5"/>
    <w:multiLevelType w:val="hybridMultilevel"/>
    <w:tmpl w:val="A5F067D6"/>
    <w:lvl w:ilvl="0" w:tplc="03F2DC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081658"/>
    <w:multiLevelType w:val="hybridMultilevel"/>
    <w:tmpl w:val="731EAB64"/>
    <w:lvl w:ilvl="0" w:tplc="EBDCF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7D11A9"/>
    <w:multiLevelType w:val="hybridMultilevel"/>
    <w:tmpl w:val="33406D76"/>
    <w:lvl w:ilvl="0" w:tplc="E3FCE0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1C0B9E"/>
    <w:multiLevelType w:val="hybridMultilevel"/>
    <w:tmpl w:val="F69E9B52"/>
    <w:lvl w:ilvl="0" w:tplc="AC48BF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2F326E"/>
    <w:multiLevelType w:val="hybridMultilevel"/>
    <w:tmpl w:val="1BD626FE"/>
    <w:lvl w:ilvl="0" w:tplc="86B45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CE6476"/>
    <w:multiLevelType w:val="hybridMultilevel"/>
    <w:tmpl w:val="B4E6882E"/>
    <w:lvl w:ilvl="0" w:tplc="177AE5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3"/>
  </w:num>
  <w:num w:numId="5">
    <w:abstractNumId w:val="7"/>
  </w:num>
  <w:num w:numId="6">
    <w:abstractNumId w:val="26"/>
  </w:num>
  <w:num w:numId="7">
    <w:abstractNumId w:val="9"/>
  </w:num>
  <w:num w:numId="8">
    <w:abstractNumId w:val="18"/>
  </w:num>
  <w:num w:numId="9">
    <w:abstractNumId w:val="5"/>
  </w:num>
  <w:num w:numId="10">
    <w:abstractNumId w:val="25"/>
  </w:num>
  <w:num w:numId="11">
    <w:abstractNumId w:val="16"/>
  </w:num>
  <w:num w:numId="12">
    <w:abstractNumId w:val="3"/>
  </w:num>
  <w:num w:numId="13">
    <w:abstractNumId w:val="19"/>
  </w:num>
  <w:num w:numId="14">
    <w:abstractNumId w:val="22"/>
  </w:num>
  <w:num w:numId="15">
    <w:abstractNumId w:val="27"/>
  </w:num>
  <w:num w:numId="16">
    <w:abstractNumId w:val="11"/>
  </w:num>
  <w:num w:numId="17">
    <w:abstractNumId w:val="14"/>
  </w:num>
  <w:num w:numId="18">
    <w:abstractNumId w:val="6"/>
  </w:num>
  <w:num w:numId="19">
    <w:abstractNumId w:val="24"/>
  </w:num>
  <w:num w:numId="20">
    <w:abstractNumId w:val="8"/>
  </w:num>
  <w:num w:numId="21">
    <w:abstractNumId w:val="20"/>
  </w:num>
  <w:num w:numId="22">
    <w:abstractNumId w:val="2"/>
  </w:num>
  <w:num w:numId="23">
    <w:abstractNumId w:val="15"/>
  </w:num>
  <w:num w:numId="24">
    <w:abstractNumId w:val="23"/>
  </w:num>
  <w:num w:numId="25">
    <w:abstractNumId w:val="21"/>
  </w:num>
  <w:num w:numId="26">
    <w:abstractNumId w:val="17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78"/>
    <w:rsid w:val="00176140"/>
    <w:rsid w:val="002C4927"/>
    <w:rsid w:val="00307766"/>
    <w:rsid w:val="00660A11"/>
    <w:rsid w:val="007078F8"/>
    <w:rsid w:val="007B631E"/>
    <w:rsid w:val="008516DF"/>
    <w:rsid w:val="00BB0D6D"/>
    <w:rsid w:val="00C20157"/>
    <w:rsid w:val="00CF7A9D"/>
    <w:rsid w:val="00D00584"/>
    <w:rsid w:val="00F61578"/>
    <w:rsid w:val="00FB7F8C"/>
    <w:rsid w:val="00F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390A4-E1F0-487A-A7A1-93F59E26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4</cp:revision>
  <dcterms:created xsi:type="dcterms:W3CDTF">2018-01-30T13:56:00Z</dcterms:created>
  <dcterms:modified xsi:type="dcterms:W3CDTF">2018-03-09T16:30:00Z</dcterms:modified>
</cp:coreProperties>
</file>