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OS4_PromptSchemas_MASTER</w:t>
      </w:r>
    </w:p>
    <w:p>
      <w:pPr>
        <w:pStyle w:val="Heading2"/>
      </w:pPr>
      <w:r>
        <w:t>Zweck &amp; Version</w:t>
      </w:r>
    </w:p>
    <w:p>
      <w:r>
        <w:t>Zentrale Masterdatei aller OS4 Prompt-Schemata und strukturierten Vorlagen. Version V2a_MASTER.</w:t>
      </w:r>
    </w:p>
    <w:p>
      <w:pPr>
        <w:pStyle w:val="Heading2"/>
      </w:pPr>
      <w:r>
        <w:t>TASK_LIST_V2 – Aufgabenstruktur</w:t>
      </w:r>
    </w:p>
    <w:p>
      <w:r>
        <w:t>Schema für systematische Aufgabenlisten: task_id, priority, status, assigned_to, component, description, steps.</w:t>
      </w:r>
    </w:p>
    <w:p>
      <w:pPr>
        <w:pStyle w:val="Heading2"/>
      </w:pPr>
      <w:r>
        <w:t>CANVA_AUTOFILL_V1 – Visuelle Autofüllvorlagen</w:t>
      </w:r>
    </w:p>
    <w:p>
      <w:r>
        <w:t>Template-Struktur für automatische Visual-Erstellung: headline, body_text, cta, brand_color, logo_url.</w:t>
      </w:r>
    </w:p>
    <w:p>
      <w:pPr>
        <w:pStyle w:val="Heading2"/>
      </w:pPr>
      <w:r>
        <w:t>VISUAL_CONTENT_V1 – Inhalt zu Visual</w:t>
      </w:r>
    </w:p>
    <w:p>
      <w:r>
        <w:t>Schema für KI-generierte Visuals: topic, key_points[], style, audience, preferred_format.</w:t>
      </w:r>
    </w:p>
    <w:p>
      <w:pPr>
        <w:pStyle w:val="Heading2"/>
      </w:pPr>
      <w:r>
        <w:t>SECURITY_TEST_PROMPTS_V1 – Sicherheitstests</w:t>
      </w:r>
    </w:p>
    <w:p>
      <w:r>
        <w:t>Prompt-Strukturen für Injection-, Leak- und Manipulationstests.</w:t>
      </w:r>
    </w:p>
    <w:p>
      <w:pPr>
        <w:pStyle w:val="Heading2"/>
      </w:pPr>
      <w:r>
        <w:t>TRAINING_DATA_V1 – Trainingsdaten-Schema</w:t>
      </w:r>
    </w:p>
    <w:p>
      <w:r>
        <w:t>JSONL-basiertes Schema für Input/Output-Paare und Metadaten.</w:t>
      </w:r>
    </w:p>
    <w:p>
      <w:pPr>
        <w:pStyle w:val="Heading2"/>
      </w:pPr>
      <w:r>
        <w:t>Prompt Routing Engine Integration</w:t>
      </w:r>
    </w:p>
    <w:p>
      <w:r>
        <w:t>Alle Schemas werden von @json und @ai_connector genutzt und in OS4_PROMPTS/SCHEMAS/ abgelegt.</w:t>
      </w:r>
    </w:p>
    <w:p>
      <w:pPr>
        <w:pStyle w:val="Heading2"/>
      </w:pPr>
      <w:r>
        <w:t>Ablageort</w:t>
      </w:r>
    </w:p>
    <w:p>
      <w:r>
        <w:t>/OS4_PROMPTS/SCHEMAS/OS4_PromptSchemas_MASTER.docx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