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start"/>
        <w:tblInd w:w="0" w:type="dxa"/>
        <w:tblBorders/>
        <w:tblCellMar>
          <w:top w:w="15" w:type="dxa"/>
          <w:start w:w="15" w:type="dxa"/>
          <w:bottom w:w="15" w:type="dxa"/>
          <w:end w:w="15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>
          <w:trHeight w:val="23" w:hRule="exac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fill="auto" w:val="clear"/>
            <w:vAlign w:val="center"/>
          </w:tcPr>
          <w:tbl>
            <w:tblPr>
              <w:tblW w:w="5000" w:type="pct"/>
              <w:jc w:val="center"/>
              <w:tblInd w:w="0" w:type="dxa"/>
              <w:tblBorders/>
              <w:tblCellMar>
                <w:top w:w="240" w:type="dxa"/>
                <w:start w:w="105" w:type="dxa"/>
                <w:bottom w:w="53" w:type="dxa"/>
                <w:end w:w="0" w:type="dxa"/>
              </w:tblCellMar>
              <w:tblLook w:noVBand="1" w:val="04a0" w:noHBand="0" w:lastColumn="0" w:firstColumn="1" w:lastRow="0" w:firstRow="1"/>
            </w:tblPr>
            <w:tblGrid>
              <w:gridCol w:w="8211"/>
              <w:gridCol w:w="3038"/>
            </w:tblGrid>
            <w:tr>
              <w:trPr/>
              <w:tc>
                <w:tcPr>
                  <w:tcW w:w="8211" w:type="dxa"/>
                  <w:tcBorders/>
                  <w:shd w:color="auto" w:fill="FFFFFF" w:val="clear"/>
                  <w:vAlign w:val="bottom"/>
                </w:tcPr>
                <w:p>
                  <w:pPr>
                    <w:pStyle w:val="Normal"/>
                    <w:spacing w:lineRule="auto"/>
                    <w:rPr>
                      <w:rFonts w:ascii="Verdana" w:hAnsi="Verdana" w:eastAsia="Times New Roman"/>
                      <w:b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Md. Mizanur Rahman</w:t>
                  </w:r>
                </w:p>
              </w:tc>
              <w:tc>
                <w:tcPr>
                  <w:tcW w:w="3038" w:type="dxa"/>
                  <w:vMerge w:val="restart"/>
                  <w:tcBorders/>
                  <w:shd w:fill="auto" w:val="clear"/>
                  <w:tcMar>
                    <w:top w:w="0" w:type="dxa"/>
                    <w:start w:w="0" w:type="dxa"/>
                    <w:bottom w:w="0" w:type="dxa"/>
                  </w:tcMar>
                  <w:vAlign w:val="bottom"/>
                </w:tcPr>
                <w:tbl>
                  <w:tblPr>
                    <w:tblW w:w="2100" w:type="dxa"/>
                    <w:jc w:val="center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2100"/>
                  </w:tblGrid>
                  <w:tr>
                    <w:trPr>
                      <w:trHeight w:val="2025" w:hRule="atLeast"/>
                    </w:trPr>
                    <w:tc>
                      <w:tcPr>
                        <w:tcW w:w="2100" w:type="dxa"/>
                        <w:tcBorders/>
                        <w:shd w:color="auto" w:fill="E2E4E5" w:val="clear"/>
                        <w:vAlign w:val="center"/>
                      </w:tcPr>
                      <w:p>
                        <w:pPr>
                          <w:pStyle w:val="Normal"/>
                          <w:spacing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433195" cy="1336040"/>
                              <wp:effectExtent l="0" t="0" r="0" b="0"/>
                              <wp:docPr id="1" name="Picture 1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3195" cy="13360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/>
                    <w:jc w:val="end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/>
              <w:tc>
                <w:tcPr>
                  <w:tcW w:w="8211" w:type="dxa"/>
                  <w:tcBorders/>
                  <w:shd w:color="auto" w:fill="FFFFFF" w:val="clear"/>
                  <w:tcMar>
                    <w:top w:w="30" w:type="dxa"/>
                    <w:bottom w:w="30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Address: Village/Road: Jahangirpur , P.O: Jahangirpur - 1703, Madan, Netrakona </w:t>
                    <w:br/>
                    <w:t>Home Phone: +8801611661792</w:t>
                    <w:br/>
                    <w:t>Mobile : +8801911661792</w:t>
                    <w:br/>
                    <w:t>e-mail :</w:t>
                  </w:r>
                  <w:r>
                    <w:rPr/>
                    <w:t xml:space="preserve"> mznr0rhmn@gmail.com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</w:t>
                  </w:r>
                </w:p>
              </w:tc>
              <w:tc>
                <w:tcPr>
                  <w:tcW w:w="3038" w:type="dxa"/>
                  <w:vMerge w:val="continue"/>
                  <w:tcBorders/>
                  <w:shd w:fill="auto" w:val="clear"/>
                  <w:tcMar>
                    <w:top w:w="0" w:type="dxa"/>
                    <w:start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start w:w="0" w:type="dxa"/>
          <w:bottom w:w="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>
        <w:trPr/>
        <w:tc>
          <w:tcPr>
            <w:tcW w:w="11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>
        <w:trPr/>
        <w:tc>
          <w:tcPr>
            <w:tcW w:w="11250" w:type="dxa"/>
            <w:tcBorders/>
            <w:shd w:color="auto" w:fill="E6E6E6" w:val="clear"/>
            <w:tcMar>
              <w:top w:w="30" w:type="dxa"/>
              <w:start w:w="30" w:type="dxa"/>
              <w:bottom w:w="30" w:type="dxa"/>
            </w:tcMar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  <w:t xml:space="preserve">Intend to build a career with a leading organization, which will help me to explore myself fully and realize my potential. I`m with the hard work and integrity and a sincere desire to prove himself as an energetic person. </w:t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  <w:t xml:space="preserve">To get a challenging job in a dynamic and progressive organization where my education, creative talent, experience and innovation capabilities would be efficient utilized. And also desiring to seek personality builder element from the job market. </w:t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Strong confidence and spirit to face challenges and adversities.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Promising to be honest and dedicated in case of the responsibilities I hold.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Strong interpersonal and Communication ability.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Good managerial and leadership skill.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Eagerness to learn more as well as to guide the new generation property.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Able to socialize in a new environment within a short period time.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ascii="Verdana" w:hAnsi="Verdana" w:cstheme="minorBidi"/>
                <w:sz w:val="17"/>
                <w:szCs w:val="17"/>
              </w:rPr>
              <w:t>Cordial and attentive to work.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cstheme="minorBidi" w:ascii="Verdana" w:hAnsi="Verdana"/>
                <w:sz w:val="17"/>
                <w:szCs w:val="17"/>
              </w:rPr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/>
                <w:b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PHYSICAL STATEMENT: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/>
                <w:b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Blood Group: A</w:t>
            </w:r>
            <w:r>
              <w:rPr>
                <w:rFonts w:ascii="Verdana" w:hAnsi="Verdana"/>
                <w:sz w:val="17"/>
                <w:szCs w:val="17"/>
                <w:vertAlign w:val="superscript"/>
              </w:rPr>
              <w:t>+</w:t>
            </w:r>
            <w:r>
              <w:rPr>
                <w:rFonts w:ascii="Verdana" w:hAnsi="Verdana"/>
                <w:sz w:val="17"/>
                <w:szCs w:val="17"/>
              </w:rPr>
              <w:t>(ve)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Height         : 5'-6"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Weight        : 57 kg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Sex</w:t>
              <w:tab/>
              <w:t xml:space="preserve">         : Male</w:t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8"/>
                <w:szCs w:val="18"/>
                <w:u w:val="single"/>
              </w:rPr>
            </w:pPr>
            <w:r>
              <w:rPr>
                <w:rFonts w:cs="Vrinda" w:cstheme="minorBidi" w:ascii="Verdana" w:hAnsi="Verdana"/>
                <w:sz w:val="18"/>
                <w:szCs w:val="18"/>
                <w:u w:val="single"/>
              </w:rPr>
            </w:r>
          </w:p>
          <w:p>
            <w:pPr>
              <w:pStyle w:val="Normal"/>
              <w:tabs>
                <w:tab w:val="left" w:pos="561" w:leader="none"/>
                <w:tab w:val="left" w:pos="2805" w:leader="none"/>
                <w:tab w:val="left" w:pos="3366" w:leader="none"/>
              </w:tabs>
              <w:rPr>
                <w:rFonts w:ascii="Verdana" w:hAnsi="Verdana" w:cs="Vrinda" w:cstheme="minorBidi"/>
                <w:sz w:val="17"/>
                <w:szCs w:val="17"/>
              </w:rPr>
            </w:pPr>
            <w:r>
              <w:rPr>
                <w:rFonts w:cs="Vrinda" w:cstheme="minorBidi" w:ascii="Verdana" w:hAnsi="Verdana"/>
                <w:sz w:val="17"/>
                <w:szCs w:val="17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tbl>
            <w:tblPr>
              <w:tblStyle w:val="TableGrid"/>
              <w:tblW w:w="11165" w:type="dxa"/>
              <w:jc w:val="start"/>
              <w:tblInd w:w="0" w:type="dxa"/>
              <w:tblCellMar>
                <w:top w:w="0" w:type="dxa"/>
                <w:start w:w="103" w:type="dxa"/>
                <w:bottom w:w="0" w:type="dxa"/>
                <w:end w:w="108" w:type="dxa"/>
              </w:tblCellMar>
              <w:tblLook w:noVBand="1" w:val="04a0" w:noHBand="0" w:lastColumn="0" w:firstColumn="1" w:lastRow="0" w:firstRow="1"/>
            </w:tblPr>
            <w:tblGrid>
              <w:gridCol w:w="1794"/>
              <w:gridCol w:w="2222"/>
              <w:gridCol w:w="1811"/>
              <w:gridCol w:w="1786"/>
              <w:gridCol w:w="1776"/>
              <w:gridCol w:w="1775"/>
            </w:tblGrid>
            <w:tr>
              <w:trPr/>
              <w:tc>
                <w:tcPr>
                  <w:tcW w:w="17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222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811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78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177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1775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>
              <w:trPr/>
              <w:tc>
                <w:tcPr>
                  <w:tcW w:w="17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Heading3"/>
                    <w:shd w:val="clear" w:color="auto" w:fill="FFFFFF"/>
                    <w:spacing w:before="0" w:after="0"/>
                    <w:rPr>
                      <w:rFonts w:ascii="Arial" w:hAnsi="Arial" w:cs="Arial"/>
                      <w:b w:val="false"/>
                      <w:b w:val="false"/>
                      <w:bCs w:val="false"/>
                      <w:color w:val="545454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color w:val="545454"/>
                    </w:rPr>
                  </w:r>
                </w:p>
                <w:p>
                  <w:pPr>
                    <w:pStyle w:val="Heading3"/>
                    <w:shd w:val="clear" w:color="auto" w:fill="FFFFFF"/>
                    <w:spacing w:before="0" w:after="0"/>
                    <w:rPr>
                      <w:rFonts w:ascii="Verdana" w:hAnsi="Verdana" w:cs="Arial"/>
                      <w:b w:val="false"/>
                      <w:b w:val="false"/>
                      <w:bCs w:val="false"/>
                      <w:color w:val="545454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 w:val="false"/>
                      <w:bCs w:val="false"/>
                      <w:color w:val="545454"/>
                      <w:sz w:val="18"/>
                      <w:szCs w:val="18"/>
                    </w:rPr>
                  </w:r>
                </w:p>
                <w:p>
                  <w:pPr>
                    <w:pStyle w:val="Heading3"/>
                    <w:shd w:val="clear" w:color="auto" w:fill="FFFFFF"/>
                    <w:spacing w:before="0" w:after="0"/>
                    <w:rPr>
                      <w:rFonts w:ascii="Verdana" w:hAnsi="Verdana" w:cs="Arial"/>
                      <w:b w:val="false"/>
                      <w:b w:val="false"/>
                      <w:bCs w:val="false"/>
                      <w:color w:val="545454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 w:val="false"/>
                      <w:bCs w:val="false"/>
                      <w:color w:val="545454"/>
                      <w:sz w:val="18"/>
                      <w:szCs w:val="18"/>
                    </w:rPr>
                    <w:t>Bachelor Degree</w:t>
                  </w:r>
                </w:p>
              </w:tc>
              <w:tc>
                <w:tcPr>
                  <w:tcW w:w="222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Heading3"/>
                    <w:shd w:val="clear" w:color="auto" w:fill="FFFFFF"/>
                    <w:spacing w:before="0" w:after="0"/>
                    <w:rPr>
                      <w:rFonts w:ascii="Arial" w:hAnsi="Arial" w:cs="Arial"/>
                      <w:b w:val="false"/>
                      <w:b w:val="false"/>
                      <w:bCs w:val="false"/>
                      <w:color w:val="222222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color w:val="222222"/>
                    </w:rPr>
                  </w:r>
                </w:p>
                <w:p>
                  <w:pPr>
                    <w:pStyle w:val="Heading3"/>
                    <w:shd w:val="clear" w:color="auto" w:fill="FFFFFF"/>
                    <w:spacing w:before="0" w:after="0"/>
                    <w:rPr>
                      <w:rFonts w:ascii="Verdana" w:hAnsi="Verdana" w:cs="Arial"/>
                      <w:b w:val="false"/>
                      <w:b w:val="false"/>
                      <w:bCs w:val="false"/>
                      <w:color w:val="222222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 w:val="false"/>
                      <w:bCs w:val="false"/>
                      <w:color w:val="222222"/>
                      <w:sz w:val="18"/>
                      <w:szCs w:val="18"/>
                    </w:rPr>
                    <w:t>Bachelors of Computer Science &amp; Engineering</w:t>
                  </w:r>
                </w:p>
              </w:tc>
              <w:tc>
                <w:tcPr>
                  <w:tcW w:w="1811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Daffodil International University, Dhanmondi, Dhaka</w:t>
                  </w:r>
                </w:p>
              </w:tc>
              <w:tc>
                <w:tcPr>
                  <w:tcW w:w="178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CGPA:3.06</w:t>
                    <w:br/>
                    <w:t>out of 4.00  </w:t>
                  </w:r>
                </w:p>
              </w:tc>
              <w:tc>
                <w:tcPr>
                  <w:tcW w:w="177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 xml:space="preserve">    </w:t>
                  </w:r>
                  <w:r>
                    <w:rPr/>
                    <w:t>2018</w:t>
                  </w:r>
                </w:p>
              </w:tc>
              <w:tc>
                <w:tcPr>
                  <w:tcW w:w="1775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Four years  </w:t>
                  </w:r>
                </w:p>
              </w:tc>
            </w:tr>
            <w:tr>
              <w:trPr/>
              <w:tc>
                <w:tcPr>
                  <w:tcW w:w="17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Diploma in Engineering 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22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Computer Technology</w:t>
                  </w:r>
                </w:p>
              </w:tc>
              <w:tc>
                <w:tcPr>
                  <w:tcW w:w="1811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Sylhet Polytechnic Institute, Sylhet  </w:t>
                  </w:r>
                </w:p>
              </w:tc>
              <w:tc>
                <w:tcPr>
                  <w:tcW w:w="178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CGPA:2.83</w:t>
                    <w:br/>
                    <w:t>out of 4.00  </w:t>
                  </w:r>
                </w:p>
              </w:tc>
              <w:tc>
                <w:tcPr>
                  <w:tcW w:w="177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2014</w:t>
                  </w:r>
                </w:p>
              </w:tc>
              <w:tc>
                <w:tcPr>
                  <w:tcW w:w="1775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Four years  </w:t>
                  </w:r>
                </w:p>
              </w:tc>
            </w:tr>
            <w:tr>
              <w:trPr/>
              <w:tc>
                <w:tcPr>
                  <w:tcW w:w="17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Secondary School Certificate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222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1811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Jahangirpur T.Amin Pilot High School. Madan, Netrakona</w:t>
                  </w:r>
                </w:p>
              </w:tc>
              <w:tc>
                <w:tcPr>
                  <w:tcW w:w="178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GPA:3.94</w:t>
                    <w:br/>
                    <w:t>out of 5.00</w:t>
                  </w:r>
                </w:p>
              </w:tc>
              <w:tc>
                <w:tcPr>
                  <w:tcW w:w="1776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2010</w:t>
                  </w:r>
                </w:p>
              </w:tc>
              <w:tc>
                <w:tcPr>
                  <w:tcW w:w="1775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Ten years 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>
        <w:trPr>
          <w:trHeight w:val="4404" w:hRule="atLeast"/>
        </w:trPr>
        <w:tc>
          <w:tcPr>
            <w:tcW w:w="11250" w:type="dxa"/>
            <w:tcBorders>
              <w:top w:val="single" w:sz="4" w:space="0" w:color="00000A"/>
            </w:tcBorders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tbl>
            <w:tblPr>
              <w:tblStyle w:val="TableGrid"/>
              <w:tblW w:w="11165" w:type="dxa"/>
              <w:jc w:val="start"/>
              <w:tblInd w:w="0" w:type="dxa"/>
              <w:tblCellMar>
                <w:top w:w="0" w:type="dxa"/>
                <w:start w:w="103" w:type="dxa"/>
                <w:bottom w:w="0" w:type="dxa"/>
                <w:end w:w="108" w:type="dxa"/>
              </w:tblCellMar>
              <w:tblLook w:noVBand="1" w:val="04a0" w:noHBand="0" w:lastColumn="0" w:firstColumn="1" w:lastRow="0" w:firstRow="1"/>
            </w:tblPr>
            <w:tblGrid>
              <w:gridCol w:w="2032"/>
              <w:gridCol w:w="2217"/>
              <w:gridCol w:w="2093"/>
              <w:gridCol w:w="1212"/>
              <w:gridCol w:w="1528"/>
              <w:gridCol w:w="988"/>
              <w:gridCol w:w="1094"/>
            </w:tblGrid>
            <w:tr>
              <w:trPr/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b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 xml:space="preserve">   </w:t>
                  </w: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b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 xml:space="preserve">            </w:t>
                  </w: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b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b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 xml:space="preserve">  </w:t>
                  </w: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b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 xml:space="preserve">    </w:t>
                  </w: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b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 xml:space="preserve">  </w:t>
                  </w: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>
              <w:trPr>
                <w:trHeight w:val="683" w:hRule="atLeast"/>
              </w:trPr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Skill Development</w:t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Linux Mint, Ms.Word, Ms.Excel, Ms.Power Point, Ms.Access, Internet, &amp; Operating System  etc 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Sylher Professional Institute,Sylhet.</w:t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Amborkhana,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 xml:space="preserve">    </w:t>
                  </w:r>
                  <w:r>
                    <w:rPr/>
                    <w:t>Sylhet</w:t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2011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 xml:space="preserve">    </w:t>
                  </w:r>
                  <w:r>
                    <w:rPr/>
                    <w:t>6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months</w:t>
                  </w:r>
                </w:p>
              </w:tc>
            </w:tr>
            <w:tr>
              <w:trPr>
                <w:trHeight w:val="350" w:hRule="atLeast"/>
              </w:trPr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Graphics Design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Photoshop, Illustrator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Open IT</w:t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Mirpur, Dhaka,                1207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2014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3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Months</w:t>
                  </w:r>
                </w:p>
              </w:tc>
            </w:tr>
            <w:tr>
              <w:trPr/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Web Development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cs="Arial"/>
                      <w:color w:val="222222"/>
                      <w:sz w:val="17"/>
                      <w:szCs w:val="17"/>
                    </w:rPr>
                  </w:pPr>
                  <w:r>
                    <w:rPr>
                      <w:rFonts w:cs="Arial" w:ascii="Verdana" w:hAnsi="Verdana"/>
                      <w:color w:val="222222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rFonts w:cs="Arial" w:ascii="Verdana" w:hAnsi="Verdana"/>
                      <w:color w:val="222222"/>
                      <w:sz w:val="16"/>
                      <w:szCs w:val="16"/>
                    </w:rPr>
                    <w:t xml:space="preserve">        </w:t>
                  </w:r>
                  <w:r>
                    <w:rPr>
                      <w:rFonts w:cs="Arial" w:ascii="Verdana" w:hAnsi="Verdana"/>
                      <w:color w:val="222222"/>
                      <w:sz w:val="16"/>
                      <w:szCs w:val="16"/>
                    </w:rPr>
                    <w:t>HTM,CSS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Open IT</w:t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Mirpur, Dhaka, 1207  </w:t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2014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3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Months</w:t>
                  </w:r>
                </w:p>
              </w:tc>
            </w:tr>
            <w:tr>
              <w:trPr/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English Spoken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English Spoken &amp; Write  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Saifur`s</w:t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Mirpur, Dhaka, 1207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2015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3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Months</w:t>
                  </w:r>
                </w:p>
              </w:tc>
            </w:tr>
            <w:tr>
              <w:trPr/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/>
                    <w:t xml:space="preserve">        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Java Programming</w:t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Basic primitive Data types,Input/Output Statements,Conditional Construction and Loops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Open IT</w:t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Mirpur, Dhaka, 1207  </w:t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2016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6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Months</w:t>
                  </w:r>
                </w:p>
              </w:tc>
            </w:tr>
            <w:tr>
              <w:trPr/>
              <w:tc>
                <w:tcPr>
                  <w:tcW w:w="203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</w:t>
                  </w:r>
                  <w:r>
                    <w:rPr>
                      <w:sz w:val="18"/>
                      <w:szCs w:val="18"/>
                    </w:rPr>
                    <w:t>CCNA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217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LAN,WAN, Routing</w:t>
                  </w:r>
                </w:p>
              </w:tc>
              <w:tc>
                <w:tcPr>
                  <w:tcW w:w="2093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Daffodil Online      Limited(DOL)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212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 </w:t>
                  </w:r>
                </w:p>
                <w:p>
                  <w:pPr>
                    <w:pStyle w:val="Normal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Dhanmondi, Dhaka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88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2018</w:t>
                  </w:r>
                </w:p>
              </w:tc>
              <w:tc>
                <w:tcPr>
                  <w:tcW w:w="1094" w:type="dxa"/>
                  <w:tcBorders/>
                  <w:shd w:fill="auto" w:val="clear"/>
                  <w:tcMar>
                    <w:start w:w="103" w:type="dxa"/>
                  </w:tcMar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 </w:t>
                  </w:r>
                </w:p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   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4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Months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  <w:t>1. Foot Ball 2. Cricket 3. Badminton 4. Swiming</w:t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start w:w="75" w:type="dxa"/>
              <w:bottom w:w="150" w:type="dxa"/>
            </w:tcMar>
            <w:vAlign w:val="center"/>
          </w:tcPr>
          <w:tbl>
            <w:tblPr>
              <w:tblW w:w="11250" w:type="dxa"/>
              <w:jc w:val="center"/>
              <w:tblInd w:w="0" w:type="dxa"/>
              <w:tblBorders>
                <w:top w:val="single" w:sz="6" w:space="0" w:color="666666"/>
                <w:start w:val="single" w:sz="6" w:space="0" w:color="666666"/>
                <w:end w:val="single" w:sz="6" w:space="0" w:color="666666"/>
                <w:insideV w:val="single" w:sz="6" w:space="0" w:color="666666"/>
              </w:tblBorders>
              <w:tblCellMar>
                <w:top w:w="30" w:type="dxa"/>
                <w:start w:w="22" w:type="dxa"/>
                <w:bottom w:w="30" w:type="dxa"/>
                <w:end w:w="0" w:type="dxa"/>
              </w:tblCellMar>
              <w:tblLook w:noVBand="1" w:val="04a0" w:noHBand="0" w:lastColumn="0" w:firstColumn="1" w:lastRow="0" w:firstRow="1"/>
            </w:tblPr>
            <w:tblGrid>
              <w:gridCol w:w="2812"/>
              <w:gridCol w:w="2810"/>
              <w:gridCol w:w="2815"/>
              <w:gridCol w:w="2812"/>
            </w:tblGrid>
            <w:tr>
              <w:trPr/>
              <w:tc>
                <w:tcPr>
                  <w:tcW w:w="2812" w:type="dxa"/>
                  <w:tcBorders>
                    <w:top w:val="single" w:sz="6" w:space="0" w:color="666666"/>
                    <w:start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tcMar>
                    <w:start w:w="2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2810" w:type="dxa"/>
                  <w:tcBorders>
                    <w:top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2815" w:type="dxa"/>
                  <w:tcBorders>
                    <w:top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2812" w:type="dxa"/>
                  <w:tcBorders>
                    <w:top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eastAsia="Times New Roman" w:ascii="Verdana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>
              <w:trPr/>
              <w:tc>
                <w:tcPr>
                  <w:tcW w:w="2812" w:type="dxa"/>
                  <w:tcBorders>
                    <w:top w:val="single" w:sz="6" w:space="0" w:color="666666"/>
                    <w:start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tcMar>
                    <w:start w:w="2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2810" w:type="dxa"/>
                  <w:tcBorders>
                    <w:top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2815" w:type="dxa"/>
                  <w:tcBorders>
                    <w:top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2812" w:type="dxa"/>
                  <w:tcBorders>
                    <w:top w:val="single" w:sz="6" w:space="0" w:color="666666"/>
                    <w:end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>
              <w:trPr/>
              <w:tc>
                <w:tcPr>
                  <w:tcW w:w="2812" w:type="dxa"/>
                  <w:tcBorders>
                    <w:top w:val="single" w:sz="6" w:space="0" w:color="666666"/>
                    <w:start w:val="single" w:sz="6" w:space="0" w:color="666666"/>
                    <w:bottom w:val="single" w:sz="6" w:space="0" w:color="666666"/>
                    <w:end w:val="single" w:sz="6" w:space="0" w:color="666666"/>
                    <w:insideH w:val="single" w:sz="6" w:space="0" w:color="666666"/>
                    <w:insideV w:val="single" w:sz="6" w:space="0" w:color="666666"/>
                  </w:tcBorders>
                  <w:shd w:color="auto" w:fill="FFFFFF" w:val="clear"/>
                  <w:tcMar>
                    <w:start w:w="2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2810" w:type="dxa"/>
                  <w:tcBorders>
                    <w:top w:val="single" w:sz="6" w:space="0" w:color="666666"/>
                    <w:bottom w:val="single" w:sz="6" w:space="0" w:color="666666"/>
                    <w:end w:val="single" w:sz="6" w:space="0" w:color="666666"/>
                    <w:insideH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2815" w:type="dxa"/>
                  <w:tcBorders>
                    <w:top w:val="single" w:sz="6" w:space="0" w:color="666666"/>
                    <w:bottom w:val="single" w:sz="6" w:space="0" w:color="666666"/>
                    <w:end w:val="single" w:sz="6" w:space="0" w:color="666666"/>
                    <w:insideH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2812" w:type="dxa"/>
                  <w:tcBorders>
                    <w:top w:val="single" w:sz="6" w:space="0" w:color="666666"/>
                    <w:bottom w:val="single" w:sz="6" w:space="0" w:color="666666"/>
                    <w:end w:val="single" w:sz="6" w:space="0" w:color="666666"/>
                    <w:insideH w:val="single" w:sz="6" w:space="0" w:color="666666"/>
                    <w:insideV w:val="single" w:sz="6" w:space="0" w:color="666666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bottom w:w="150" w:type="dxa"/>
            </w:tcMar>
            <w:vAlign w:val="center"/>
          </w:tcPr>
          <w:tbl>
            <w:tblPr>
              <w:tblW w:w="5000" w:type="pct"/>
              <w:jc w:val="center"/>
              <w:tblInd w:w="0" w:type="dxa"/>
              <w:tblBorders/>
              <w:tblCellMar>
                <w:top w:w="30" w:type="dxa"/>
                <w:start w:w="75" w:type="dxa"/>
                <w:bottom w:w="30" w:type="dxa"/>
                <w:end w:w="0" w:type="dxa"/>
              </w:tblCellMar>
              <w:tblLook w:noVBand="1" w:val="04a0" w:noHBand="0" w:lastColumn="0" w:firstColumn="1" w:lastRow="0" w:firstRow="1"/>
            </w:tblPr>
            <w:tblGrid>
              <w:gridCol w:w="2468"/>
              <w:gridCol w:w="224"/>
              <w:gridCol w:w="8528"/>
            </w:tblGrid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Md. Abdur Rahman 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Panna Rahman</w:t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20 May, 1994</w:t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>
              <w:trPr>
                <w:trHeight w:val="23" w:hRule="exact"/>
              </w:trPr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Village/Road: Jahangirpur , P.O: Jahangirpur - 1703, Madan, Netrakona </w:t>
                  </w:r>
                </w:p>
              </w:tc>
            </w:tr>
            <w:tr>
              <w:trPr/>
              <w:tc>
                <w:tcPr>
                  <w:tcW w:w="246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224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852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</w:r>
          </w:p>
        </w:tc>
      </w:tr>
    </w:tbl>
    <w:p>
      <w:pPr>
        <w:pStyle w:val="Normal"/>
        <w:rPr>
          <w:rFonts w:ascii="Verdana" w:hAnsi="Verdana" w:eastAsia="Times New Roman"/>
          <w:vanish/>
          <w:sz w:val="17"/>
          <w:szCs w:val="17"/>
        </w:rPr>
      </w:pPr>
      <w:r>
        <w:rPr>
          <w:rFonts w:eastAsia="Times New Roman" w:ascii="Verdana" w:hAnsi="Verdana"/>
          <w:vanish/>
          <w:sz w:val="17"/>
          <w:szCs w:val="17"/>
        </w:rPr>
      </w:r>
    </w:p>
    <w:tbl>
      <w:tblPr>
        <w:tblW w:w="11250" w:type="dxa"/>
        <w:jc w:val="center"/>
        <w:tblInd w:w="0" w:type="dxa"/>
        <w:tblBorders/>
        <w:tblCellMar>
          <w:top w:w="30" w:type="dxa"/>
          <w:start w:w="30" w:type="dxa"/>
          <w:bottom w:w="30" w:type="dxa"/>
          <w:end w:w="0" w:type="dxa"/>
        </w:tblCellMar>
        <w:tblLook w:noVBand="1" w:val="04a0" w:noHBand="0" w:lastColumn="0" w:firstColumn="1" w:lastRow="0" w:firstRow="1"/>
      </w:tblPr>
      <w:tblGrid>
        <w:gridCol w:w="11250"/>
      </w:tblGrid>
      <w:tr>
        <w:trPr/>
        <w:tc>
          <w:tcPr>
            <w:tcW w:w="11250" w:type="dxa"/>
            <w:tcBorders/>
            <w:shd w:color="auto" w:fill="E6E6E6" w:val="clear"/>
            <w:vAlign w:val="center"/>
          </w:tcPr>
          <w:p>
            <w:pPr>
              <w:pStyle w:val="Normal"/>
              <w:rPr>
                <w:rFonts w:ascii="Verdana" w:hAnsi="Verdana" w:eastAsia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ascii="Verdana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>
        <w:trPr/>
        <w:tc>
          <w:tcPr>
            <w:tcW w:w="11250" w:type="dxa"/>
            <w:tcBorders/>
            <w:shd w:color="auto" w:fill="FFFFFF" w:val="clear"/>
            <w:tcMar>
              <w:top w:w="105" w:type="dxa"/>
              <w:bottom w:w="150" w:type="dxa"/>
            </w:tcMar>
            <w:vAlign w:val="center"/>
          </w:tcPr>
          <w:tbl>
            <w:tblPr>
              <w:tblW w:w="11220" w:type="dxa"/>
              <w:jc w:val="center"/>
              <w:tblInd w:w="0" w:type="dxa"/>
              <w:tblBorders/>
              <w:tblCellMar>
                <w:top w:w="30" w:type="dxa"/>
                <w:start w:w="75" w:type="dxa"/>
                <w:bottom w:w="30" w:type="dxa"/>
                <w:end w:w="0" w:type="dxa"/>
              </w:tblCellMar>
              <w:tblLook w:noVBand="1" w:val="04a0" w:noHBand="0" w:lastColumn="0" w:firstColumn="1" w:lastRow="0" w:firstRow="1"/>
            </w:tblPr>
            <w:tblGrid>
              <w:gridCol w:w="10284"/>
              <w:gridCol w:w="935"/>
            </w:tblGrid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Name               : </w:t>
                  </w:r>
                  <w:r>
                    <w:rPr>
                      <w:rFonts w:cs="Helvetica" w:ascii="Verdana" w:hAnsi="Verdana"/>
                      <w:color w:val="000000"/>
                      <w:sz w:val="17"/>
                      <w:szCs w:val="17"/>
                      <w:shd w:fill="FAF4FA" w:val="clear"/>
                    </w:rPr>
                    <w:t>Mr. Abdus Sattar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Organization     : Daffodil International University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Designation      : </w:t>
                  </w:r>
                  <w:r>
                    <w:rPr>
                      <w:rFonts w:cs="Helvetica" w:ascii="Verdana" w:hAnsi="Verdana"/>
                      <w:color w:val="000000"/>
                      <w:sz w:val="17"/>
                      <w:szCs w:val="17"/>
                      <w:shd w:fill="FAF4FA" w:val="clear"/>
                    </w:rPr>
                    <w:t>Senior Lecturer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Department      :</w:t>
                  </w:r>
                  <w:r>
                    <w:rPr>
                      <w:rFonts w:cs="Helvetica" w:ascii="Helvetica" w:hAnsi="Helvetica"/>
                      <w:color w:val="000000"/>
                      <w:sz w:val="23"/>
                      <w:szCs w:val="23"/>
                      <w:shd w:fill="FBFFF6" w:val="clear"/>
                    </w:rPr>
                    <w:t xml:space="preserve"> </w:t>
                  </w:r>
                  <w:r>
                    <w:rPr>
                      <w:rFonts w:cs="Helvetica" w:ascii="Verdana" w:hAnsi="Verdana"/>
                      <w:color w:val="000000"/>
                      <w:sz w:val="17"/>
                      <w:szCs w:val="17"/>
                      <w:shd w:fill="FBFFF6" w:val="clear"/>
                    </w:rPr>
                    <w:t>Department of Computer Science and Engineering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 w:cs="Helvetica"/>
                      <w:color w:val="000000"/>
                      <w:sz w:val="17"/>
                      <w:szCs w:val="17"/>
                      <w:lang w:bidi="bn-BD"/>
                    </w:rPr>
                  </w:pPr>
                  <w:r>
                    <w:rPr>
                      <w:rFonts w:eastAsia="Times New Roman" w:cs="Helvetica" w:ascii="Verdana" w:hAnsi="Verdana"/>
                      <w:color w:val="000000"/>
                      <w:sz w:val="17"/>
                      <w:szCs w:val="17"/>
                      <w:lang w:bidi="bn-BD"/>
                    </w:rPr>
                    <w:t>Faculty              :Faculty of Science and Information Technology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bookmarkStart w:id="0" w:name="_GoBack"/>
                  <w:bookmarkEnd w:id="0"/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Mobile               :</w:t>
                  </w:r>
                  <w:r>
                    <w:rPr>
                      <w:rFonts w:cs="Helvetica" w:ascii="Helvetica" w:hAnsi="Helvetica"/>
                      <w:color w:val="000000"/>
                      <w:sz w:val="23"/>
                      <w:szCs w:val="23"/>
                      <w:shd w:fill="FAF4FA" w:val="clear"/>
                    </w:rPr>
                    <w:t xml:space="preserve"> </w:t>
                  </w:r>
                  <w:r>
                    <w:rPr>
                      <w:rFonts w:cs="Helvetica" w:ascii="Verdana" w:hAnsi="Verdana"/>
                      <w:color w:val="000000"/>
                      <w:sz w:val="17"/>
                      <w:szCs w:val="17"/>
                      <w:shd w:fill="FAF4FA" w:val="clear"/>
                    </w:rPr>
                    <w:t>01818392800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E-Mail                :</w:t>
                  </w:r>
                  <w:r>
                    <w:rPr>
                      <w:rFonts w:cs="Helvetica" w:ascii="Helvetica" w:hAnsi="Helvetica"/>
                      <w:color w:val="000000"/>
                      <w:sz w:val="23"/>
                      <w:szCs w:val="23"/>
                      <w:shd w:fill="FAF4FA" w:val="clear"/>
                    </w:rPr>
                    <w:t xml:space="preserve"> </w:t>
                  </w:r>
                  <w:r>
                    <w:rPr>
                      <w:rFonts w:cs="Helvetica" w:ascii="Verdana" w:hAnsi="Verdana"/>
                      <w:color w:val="000000"/>
                      <w:sz w:val="17"/>
                      <w:szCs w:val="17"/>
                      <w:shd w:fill="FAF4FA" w:val="clear"/>
                    </w:rPr>
                    <w:t>abdus.cse@diu.edu.bd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  <w:tr>
              <w:trPr/>
              <w:tc>
                <w:tcPr>
                  <w:tcW w:w="1028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 xml:space="preserve">Relation            : </w:t>
                  </w: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  <w:t>Teacher</w:t>
                  </w:r>
                </w:p>
              </w:tc>
              <w:tc>
                <w:tcPr>
                  <w:tcW w:w="935" w:type="dxa"/>
                  <w:tcBorders/>
                  <w:shd w:color="auto" w:fill="FFFFFF" w:val="clear"/>
                  <w:tcMar>
                    <w:start w:w="105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 w:ascii="Verdana" w:hAnsi="Verdana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eastAsia="Times New Roman" w:ascii="Verdana" w:hAnsi="Verdana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2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0acb"/>
    <w:pPr>
      <w:widowControl/>
      <w:bidi w:val="0"/>
      <w:jc w:val="start"/>
    </w:pPr>
    <w:rPr>
      <w:rFonts w:eastAsia="" w:eastAsiaTheme="minorEastAsia" w:ascii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c3d"/>
    <w:pPr>
      <w:keepNext/>
      <w:keepLines/>
      <w:spacing w:before="480" w:after="0"/>
      <w:outlineLvl w:val="0"/>
    </w:pPr>
    <w:rPr>
      <w:rFonts w:ascii="Cambria" w:hAnsi="Cambria" w:eastAsia="" w:cs="Vrinda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c3d"/>
    <w:pPr>
      <w:keepNext/>
      <w:keepLines/>
      <w:spacing w:before="200" w:after="0"/>
      <w:outlineLvl w:val="1"/>
    </w:pPr>
    <w:rPr>
      <w:rFonts w:ascii="Cambria" w:hAnsi="Cambria" w:eastAsia="" w:cs="Vrinda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615"/>
    <w:pPr>
      <w:keepNext/>
      <w:keepLines/>
      <w:spacing w:before="200" w:after="0"/>
      <w:outlineLvl w:val="2"/>
    </w:pPr>
    <w:rPr>
      <w:rFonts w:ascii="Cambria" w:hAnsi="Cambria" w:eastAsia="" w:cs="Vrinda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1" w:customStyle="1">
    <w:name w:val="style51"/>
    <w:basedOn w:val="DefaultParagraphFont"/>
    <w:qFormat/>
    <w:rsid w:val="00e10acb"/>
    <w:rPr>
      <w:rFonts w:ascii="Verdana" w:hAnsi="Verdana"/>
      <w:b/>
      <w:bCs/>
      <w:sz w:val="14"/>
      <w:szCs w:val="14"/>
    </w:rPr>
  </w:style>
  <w:style w:type="character" w:styleId="Style11" w:customStyle="1">
    <w:name w:val="style11"/>
    <w:basedOn w:val="DefaultParagraphFont"/>
    <w:qFormat/>
    <w:rsid w:val="00e10acb"/>
    <w:rPr>
      <w:color w:val="FF0000"/>
    </w:rPr>
  </w:style>
  <w:style w:type="character" w:styleId="Style21" w:customStyle="1">
    <w:name w:val="style21"/>
    <w:basedOn w:val="DefaultParagraphFont"/>
    <w:qFormat/>
    <w:rsid w:val="00e10acb"/>
    <w:rPr>
      <w:color w:val="006600"/>
    </w:rPr>
  </w:style>
  <w:style w:type="character" w:styleId="Style31" w:customStyle="1">
    <w:name w:val="style31"/>
    <w:basedOn w:val="DefaultParagraphFont"/>
    <w:qFormat/>
    <w:rsid w:val="00e10acb"/>
    <w:rPr>
      <w:color w:val="330099"/>
    </w:rPr>
  </w:style>
  <w:style w:type="character" w:styleId="Style41" w:customStyle="1">
    <w:name w:val="style41"/>
    <w:basedOn w:val="DefaultParagraphFont"/>
    <w:qFormat/>
    <w:rsid w:val="00e10acb"/>
    <w:rPr>
      <w:color w:val="FFCC00"/>
    </w:rPr>
  </w:style>
  <w:style w:type="character" w:styleId="Strong">
    <w:name w:val="Strong"/>
    <w:basedOn w:val="DefaultParagraphFont"/>
    <w:uiPriority w:val="22"/>
    <w:qFormat/>
    <w:rsid w:val="00e10ac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14b0"/>
    <w:rPr>
      <w:rFonts w:ascii="Tahoma" w:hAnsi="Tahoma" w:eastAsia="" w:cs="Tahoma" w:eastAsiaTheme="minorEastAsi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5613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a7c3d"/>
    <w:rPr>
      <w:rFonts w:ascii="Cambria" w:hAnsi="Cambria" w:eastAsia="" w:cs="Vrinda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7c3d"/>
    <w:rPr>
      <w:rFonts w:ascii="Cambria" w:hAnsi="Cambria" w:eastAsia="" w:cs="Vrinda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f0615"/>
    <w:rPr>
      <w:rFonts w:ascii="Cambria" w:hAnsi="Cambria" w:eastAsia="" w:cs="Vrinda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djapplicantsname" w:customStyle="1">
    <w:name w:val="bdjapplicantsname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b/>
      <w:bCs/>
      <w:color w:val="333399"/>
      <w:sz w:val="27"/>
      <w:szCs w:val="27"/>
    </w:rPr>
  </w:style>
  <w:style w:type="paragraph" w:styleId="Bdjheadline01" w:customStyle="1">
    <w:name w:val="bdjheadline01"/>
    <w:basedOn w:val="Normal"/>
    <w:qFormat/>
    <w:rsid w:val="00e10acb"/>
    <w:pPr>
      <w:shd w:val="clear" w:color="auto" w:fill="E6E6E6"/>
      <w:spacing w:beforeAutospacing="1" w:afterAutospacing="1"/>
    </w:pPr>
    <w:rPr>
      <w:rFonts w:ascii="Verdana" w:hAnsi="Verdana"/>
      <w:b/>
      <w:bCs/>
      <w:sz w:val="18"/>
      <w:szCs w:val="18"/>
    </w:rPr>
  </w:style>
  <w:style w:type="paragraph" w:styleId="Bdjboldtext01" w:customStyle="1">
    <w:name w:val="bdjboldtext01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b/>
      <w:bCs/>
      <w:sz w:val="17"/>
      <w:szCs w:val="17"/>
    </w:rPr>
  </w:style>
  <w:style w:type="paragraph" w:styleId="Bdjnormaltext01" w:customStyle="1">
    <w:name w:val="bdjnormaltext01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sz w:val="17"/>
      <w:szCs w:val="17"/>
    </w:rPr>
  </w:style>
  <w:style w:type="paragraph" w:styleId="Bdjnormaltext02" w:customStyle="1">
    <w:name w:val="bdjnormaltext02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sz w:val="17"/>
      <w:szCs w:val="17"/>
    </w:rPr>
  </w:style>
  <w:style w:type="paragraph" w:styleId="Bdjnormaltext03" w:customStyle="1">
    <w:name w:val="bdjnormaltext03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sz w:val="17"/>
      <w:szCs w:val="17"/>
    </w:rPr>
  </w:style>
  <w:style w:type="paragraph" w:styleId="Bdjnormaltext04" w:customStyle="1">
    <w:name w:val="bdjnormaltext04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sz w:val="17"/>
      <w:szCs w:val="17"/>
    </w:rPr>
  </w:style>
  <w:style w:type="paragraph" w:styleId="Bdjcopyright" w:customStyle="1">
    <w:name w:val="bdjcopyright"/>
    <w:basedOn w:val="Normal"/>
    <w:qFormat/>
    <w:rsid w:val="00e10acb"/>
    <w:pPr>
      <w:shd w:val="clear" w:color="auto" w:fill="FFFFFF"/>
      <w:spacing w:beforeAutospacing="1" w:afterAutospacing="1"/>
    </w:pPr>
    <w:rPr>
      <w:rFonts w:ascii="Verdana" w:hAnsi="Verdana"/>
      <w:color w:val="000066"/>
      <w:sz w:val="14"/>
      <w:szCs w:val="14"/>
    </w:rPr>
  </w:style>
  <w:style w:type="paragraph" w:styleId="Style12" w:customStyle="1">
    <w:name w:val="style1"/>
    <w:basedOn w:val="Normal"/>
    <w:qFormat/>
    <w:rsid w:val="00e10acb"/>
    <w:pPr>
      <w:spacing w:beforeAutospacing="1" w:afterAutospacing="1"/>
    </w:pPr>
    <w:rPr>
      <w:color w:val="FF0000"/>
    </w:rPr>
  </w:style>
  <w:style w:type="paragraph" w:styleId="Style22" w:customStyle="1">
    <w:name w:val="style2"/>
    <w:basedOn w:val="Normal"/>
    <w:qFormat/>
    <w:rsid w:val="00e10acb"/>
    <w:pPr>
      <w:spacing w:beforeAutospacing="1" w:afterAutospacing="1"/>
    </w:pPr>
    <w:rPr>
      <w:color w:val="006600"/>
    </w:rPr>
  </w:style>
  <w:style w:type="paragraph" w:styleId="Style32" w:customStyle="1">
    <w:name w:val="style3"/>
    <w:basedOn w:val="Normal"/>
    <w:qFormat/>
    <w:rsid w:val="00e10acb"/>
    <w:pPr>
      <w:spacing w:beforeAutospacing="1" w:afterAutospacing="1"/>
    </w:pPr>
    <w:rPr>
      <w:color w:val="330099"/>
    </w:rPr>
  </w:style>
  <w:style w:type="paragraph" w:styleId="Style42" w:customStyle="1">
    <w:name w:val="style4"/>
    <w:basedOn w:val="Normal"/>
    <w:qFormat/>
    <w:rsid w:val="00e10acb"/>
    <w:pPr>
      <w:spacing w:beforeAutospacing="1" w:afterAutospacing="1"/>
    </w:pPr>
    <w:rPr>
      <w:color w:val="FFCC00"/>
    </w:rPr>
  </w:style>
  <w:style w:type="paragraph" w:styleId="Style52" w:customStyle="1">
    <w:name w:val="style5"/>
    <w:basedOn w:val="Normal"/>
    <w:qFormat/>
    <w:rsid w:val="00e10acb"/>
    <w:pPr>
      <w:spacing w:beforeAutospacing="1" w:afterAutospacing="1"/>
    </w:pPr>
    <w:rPr>
      <w:rFonts w:ascii="Verdana" w:hAnsi="Verdana"/>
      <w:b/>
      <w:bCs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14b0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7c3d"/>
    <w:pPr>
      <w:widowControl/>
      <w:bidi w:val="0"/>
      <w:jc w:val="start"/>
    </w:pPr>
    <w:rPr>
      <w:rFonts w:eastAsia="" w:eastAsiaTheme="minorEastAsia" w:ascii="Times New Roman" w:hAnsi="Times New Roman" w:cs="Times New Roman"/>
      <w:color w:val="auto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03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741A6-3562-4A2A-BBB1-FD12C80A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LibreOffice/5.1.6.2$Linux_X86_64 LibreOffice_project/10m0$Build-2</Application>
  <Pages>3</Pages>
  <Words>462</Words>
  <Characters>2787</Characters>
  <CharactersWithSpaces>3479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2015-11-30T18:38:00Z</dcterms:created>
  <dc:creator>SRIJOHN</dc:creator>
  <dc:description/>
  <dc:language>en-US</dc:language>
  <cp:lastModifiedBy/>
  <dcterms:modified xsi:type="dcterms:W3CDTF">2018-07-15T13:20:00Z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