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F46A69" w14:textId="53C83363" w:rsidR="00360A47" w:rsidRPr="006C05AC" w:rsidRDefault="00360A47" w:rsidP="00360A47">
      <w:pPr>
        <w:jc w:val="center"/>
        <w:rPr>
          <w:rFonts w:ascii="Times New Roman" w:hAnsi="Times New Roman" w:cs="Times New Roman"/>
          <w:b/>
          <w:sz w:val="24"/>
          <w:szCs w:val="24"/>
        </w:rPr>
      </w:pPr>
      <w:r w:rsidRPr="006C05AC">
        <w:rPr>
          <w:rFonts w:ascii="Times New Roman" w:hAnsi="Times New Roman" w:cs="Times New Roman"/>
          <w:b/>
          <w:noProof/>
          <w:sz w:val="24"/>
          <w:szCs w:val="24"/>
        </w:rPr>
        <w:drawing>
          <wp:inline distT="0" distB="0" distL="0" distR="0" wp14:anchorId="4EA42930" wp14:editId="73CE7E17">
            <wp:extent cx="5238750" cy="1047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238750" cy="1047750"/>
                    </a:xfrm>
                    <a:prstGeom prst="rect">
                      <a:avLst/>
                    </a:prstGeom>
                  </pic:spPr>
                </pic:pic>
              </a:graphicData>
            </a:graphic>
          </wp:inline>
        </w:drawing>
      </w:r>
    </w:p>
    <w:p w14:paraId="426840B2" w14:textId="4124FB96" w:rsidR="00360A47" w:rsidRPr="006C05AC" w:rsidRDefault="00360A47" w:rsidP="00360A47">
      <w:pPr>
        <w:jc w:val="center"/>
        <w:rPr>
          <w:rFonts w:ascii="Times New Roman" w:hAnsi="Times New Roman" w:cs="Times New Roman"/>
          <w:b/>
          <w:sz w:val="24"/>
          <w:szCs w:val="24"/>
        </w:rPr>
      </w:pPr>
    </w:p>
    <w:p w14:paraId="42D4795E" w14:textId="1DC1F55F" w:rsidR="00360A47" w:rsidRPr="005A272C" w:rsidRDefault="00360A47" w:rsidP="00360A47">
      <w:pPr>
        <w:jc w:val="center"/>
        <w:rPr>
          <w:rFonts w:ascii="Times New Roman" w:hAnsi="Times New Roman" w:cs="Times New Roman"/>
          <w:b/>
          <w:sz w:val="44"/>
          <w:szCs w:val="44"/>
        </w:rPr>
      </w:pPr>
      <w:r w:rsidRPr="005A272C">
        <w:rPr>
          <w:rFonts w:ascii="Times New Roman" w:hAnsi="Times New Roman" w:cs="Times New Roman"/>
          <w:b/>
          <w:sz w:val="44"/>
          <w:szCs w:val="44"/>
        </w:rPr>
        <w:t>Project Report</w:t>
      </w:r>
    </w:p>
    <w:p w14:paraId="34EF1268" w14:textId="52A1F1E7" w:rsidR="00360A47" w:rsidRPr="006C05AC" w:rsidRDefault="00360A47" w:rsidP="00360A47">
      <w:pPr>
        <w:jc w:val="center"/>
        <w:rPr>
          <w:rFonts w:ascii="Times New Roman" w:hAnsi="Times New Roman" w:cs="Times New Roman"/>
          <w:b/>
          <w:sz w:val="24"/>
          <w:szCs w:val="24"/>
        </w:rPr>
      </w:pPr>
    </w:p>
    <w:p w14:paraId="395BEA4D" w14:textId="753D9E4B" w:rsidR="00360A47" w:rsidRPr="005A272C" w:rsidRDefault="00360A47" w:rsidP="00360A47">
      <w:pPr>
        <w:jc w:val="center"/>
        <w:rPr>
          <w:rFonts w:ascii="Times New Roman" w:hAnsi="Times New Roman" w:cs="Times New Roman"/>
          <w:b/>
          <w:sz w:val="32"/>
          <w:szCs w:val="32"/>
          <w:u w:val="single"/>
        </w:rPr>
      </w:pPr>
      <w:r w:rsidRPr="005A272C">
        <w:rPr>
          <w:rFonts w:ascii="Times New Roman" w:hAnsi="Times New Roman" w:cs="Times New Roman"/>
          <w:b/>
          <w:sz w:val="32"/>
          <w:szCs w:val="32"/>
          <w:u w:val="single"/>
        </w:rPr>
        <w:t>Project Title: Color Detection using OpenCV</w:t>
      </w:r>
    </w:p>
    <w:p w14:paraId="4A295226" w14:textId="77777777" w:rsidR="0072010A" w:rsidRPr="006C05AC" w:rsidRDefault="0072010A" w:rsidP="00360A47">
      <w:pPr>
        <w:jc w:val="center"/>
        <w:rPr>
          <w:rFonts w:ascii="Times New Roman" w:hAnsi="Times New Roman" w:cs="Times New Roman"/>
          <w:b/>
          <w:sz w:val="24"/>
          <w:szCs w:val="24"/>
        </w:rPr>
      </w:pPr>
    </w:p>
    <w:p w14:paraId="0A92E62A" w14:textId="7BA05107" w:rsidR="00360A47" w:rsidRPr="005A272C" w:rsidRDefault="00360A47" w:rsidP="00360A47">
      <w:pPr>
        <w:jc w:val="center"/>
        <w:rPr>
          <w:rFonts w:ascii="Times New Roman" w:hAnsi="Times New Roman" w:cs="Times New Roman"/>
          <w:b/>
          <w:sz w:val="28"/>
          <w:szCs w:val="28"/>
        </w:rPr>
      </w:pPr>
      <w:r w:rsidRPr="005A272C">
        <w:rPr>
          <w:rFonts w:ascii="Times New Roman" w:hAnsi="Times New Roman" w:cs="Times New Roman"/>
          <w:b/>
          <w:sz w:val="28"/>
          <w:szCs w:val="28"/>
        </w:rPr>
        <w:t>Course Title: Machine Learning</w:t>
      </w:r>
    </w:p>
    <w:p w14:paraId="505169EF" w14:textId="5FBC45D8" w:rsidR="00360A47" w:rsidRPr="005A272C" w:rsidRDefault="00360A47" w:rsidP="00360A47">
      <w:pPr>
        <w:jc w:val="center"/>
        <w:rPr>
          <w:rFonts w:ascii="Times New Roman" w:hAnsi="Times New Roman" w:cs="Times New Roman"/>
          <w:b/>
          <w:sz w:val="28"/>
          <w:szCs w:val="28"/>
        </w:rPr>
      </w:pPr>
      <w:r w:rsidRPr="005A272C">
        <w:rPr>
          <w:rFonts w:ascii="Times New Roman" w:hAnsi="Times New Roman" w:cs="Times New Roman"/>
          <w:b/>
          <w:sz w:val="28"/>
          <w:szCs w:val="28"/>
        </w:rPr>
        <w:t>Course Code: CSE475</w:t>
      </w:r>
    </w:p>
    <w:p w14:paraId="54D05226" w14:textId="2DB95DFF" w:rsidR="00360A47" w:rsidRPr="005A272C" w:rsidRDefault="00360A47" w:rsidP="00360A47">
      <w:pPr>
        <w:jc w:val="center"/>
        <w:rPr>
          <w:rFonts w:ascii="Times New Roman" w:hAnsi="Times New Roman" w:cs="Times New Roman"/>
          <w:b/>
          <w:sz w:val="28"/>
          <w:szCs w:val="28"/>
        </w:rPr>
      </w:pPr>
      <w:r w:rsidRPr="005A272C">
        <w:rPr>
          <w:rFonts w:ascii="Times New Roman" w:hAnsi="Times New Roman" w:cs="Times New Roman"/>
          <w:b/>
          <w:sz w:val="28"/>
          <w:szCs w:val="28"/>
        </w:rPr>
        <w:t>Section: 03</w:t>
      </w:r>
    </w:p>
    <w:p w14:paraId="3B57BF07" w14:textId="30483CA5" w:rsidR="00360A47" w:rsidRPr="005A272C" w:rsidRDefault="00360A47" w:rsidP="00360A47">
      <w:pPr>
        <w:jc w:val="center"/>
        <w:rPr>
          <w:rFonts w:ascii="Times New Roman" w:hAnsi="Times New Roman" w:cs="Times New Roman"/>
          <w:b/>
          <w:sz w:val="28"/>
          <w:szCs w:val="28"/>
        </w:rPr>
      </w:pPr>
    </w:p>
    <w:p w14:paraId="5E4B5C42" w14:textId="552687FC" w:rsidR="00360A47" w:rsidRPr="005A272C" w:rsidRDefault="00360A47" w:rsidP="00360A47">
      <w:pPr>
        <w:jc w:val="center"/>
        <w:rPr>
          <w:rFonts w:ascii="Times New Roman" w:hAnsi="Times New Roman" w:cs="Times New Roman"/>
          <w:b/>
          <w:sz w:val="28"/>
          <w:szCs w:val="28"/>
        </w:rPr>
      </w:pPr>
      <w:r w:rsidRPr="005A272C">
        <w:rPr>
          <w:rFonts w:ascii="Times New Roman" w:hAnsi="Times New Roman" w:cs="Times New Roman"/>
          <w:b/>
          <w:sz w:val="28"/>
          <w:szCs w:val="28"/>
        </w:rPr>
        <w:t>Submitted to:</w:t>
      </w:r>
    </w:p>
    <w:p w14:paraId="423BC35C" w14:textId="627FFD93" w:rsidR="00360A47" w:rsidRPr="005A272C" w:rsidRDefault="00360A47" w:rsidP="00360A47">
      <w:pPr>
        <w:jc w:val="center"/>
        <w:rPr>
          <w:rFonts w:ascii="Times New Roman" w:hAnsi="Times New Roman" w:cs="Times New Roman"/>
          <w:bCs/>
          <w:sz w:val="28"/>
          <w:szCs w:val="28"/>
        </w:rPr>
      </w:pPr>
      <w:r w:rsidRPr="005A272C">
        <w:rPr>
          <w:rFonts w:ascii="Times New Roman" w:hAnsi="Times New Roman" w:cs="Times New Roman"/>
          <w:bCs/>
          <w:sz w:val="28"/>
          <w:szCs w:val="28"/>
        </w:rPr>
        <w:t>Dr. Samiullah</w:t>
      </w:r>
    </w:p>
    <w:p w14:paraId="632FE690" w14:textId="1684B12A" w:rsidR="00360A47" w:rsidRPr="005A272C" w:rsidRDefault="00360A47" w:rsidP="00360A47">
      <w:pPr>
        <w:jc w:val="center"/>
        <w:rPr>
          <w:rFonts w:ascii="Times New Roman" w:hAnsi="Times New Roman" w:cs="Times New Roman"/>
          <w:bCs/>
          <w:sz w:val="28"/>
          <w:szCs w:val="28"/>
        </w:rPr>
      </w:pPr>
      <w:r w:rsidRPr="005A272C">
        <w:rPr>
          <w:rFonts w:ascii="Times New Roman" w:hAnsi="Times New Roman" w:cs="Times New Roman"/>
          <w:bCs/>
          <w:sz w:val="28"/>
          <w:szCs w:val="28"/>
        </w:rPr>
        <w:t>Adjunct Faculty</w:t>
      </w:r>
    </w:p>
    <w:p w14:paraId="7B8D5000" w14:textId="7BCBDF66" w:rsidR="00360A47" w:rsidRPr="005A272C" w:rsidRDefault="00360A47" w:rsidP="00360A47">
      <w:pPr>
        <w:jc w:val="center"/>
        <w:rPr>
          <w:rFonts w:ascii="Times New Roman" w:hAnsi="Times New Roman" w:cs="Times New Roman"/>
          <w:bCs/>
          <w:sz w:val="28"/>
          <w:szCs w:val="28"/>
        </w:rPr>
      </w:pPr>
      <w:r w:rsidRPr="005A272C">
        <w:rPr>
          <w:rFonts w:ascii="Times New Roman" w:hAnsi="Times New Roman" w:cs="Times New Roman"/>
          <w:bCs/>
          <w:sz w:val="28"/>
          <w:szCs w:val="28"/>
        </w:rPr>
        <w:t>Department of Computer Science and Engineering</w:t>
      </w:r>
    </w:p>
    <w:p w14:paraId="0388F705" w14:textId="77777777" w:rsidR="00360A47" w:rsidRPr="005A272C" w:rsidRDefault="00360A47" w:rsidP="00360A47">
      <w:pPr>
        <w:jc w:val="center"/>
        <w:rPr>
          <w:rFonts w:ascii="Times New Roman" w:hAnsi="Times New Roman" w:cs="Times New Roman"/>
          <w:bCs/>
          <w:sz w:val="28"/>
          <w:szCs w:val="28"/>
        </w:rPr>
      </w:pPr>
      <w:r w:rsidRPr="005A272C">
        <w:rPr>
          <w:rFonts w:ascii="Times New Roman" w:hAnsi="Times New Roman" w:cs="Times New Roman"/>
          <w:bCs/>
          <w:sz w:val="28"/>
          <w:szCs w:val="28"/>
        </w:rPr>
        <w:t>East West University</w:t>
      </w:r>
    </w:p>
    <w:p w14:paraId="1E58E93F" w14:textId="77777777" w:rsidR="00360A47" w:rsidRPr="006C05AC" w:rsidRDefault="00360A47" w:rsidP="00360A47">
      <w:pPr>
        <w:jc w:val="center"/>
        <w:rPr>
          <w:rFonts w:ascii="Times New Roman" w:hAnsi="Times New Roman" w:cs="Times New Roman"/>
          <w:b/>
          <w:sz w:val="24"/>
          <w:szCs w:val="24"/>
        </w:rPr>
      </w:pPr>
    </w:p>
    <w:p w14:paraId="7122C466" w14:textId="77777777" w:rsidR="00360A47" w:rsidRPr="005A272C" w:rsidRDefault="00360A47" w:rsidP="00360A47">
      <w:pPr>
        <w:jc w:val="center"/>
        <w:rPr>
          <w:rFonts w:ascii="Times New Roman" w:hAnsi="Times New Roman" w:cs="Times New Roman"/>
          <w:b/>
          <w:sz w:val="28"/>
          <w:szCs w:val="28"/>
        </w:rPr>
      </w:pPr>
      <w:r w:rsidRPr="005A272C">
        <w:rPr>
          <w:rFonts w:ascii="Times New Roman" w:hAnsi="Times New Roman" w:cs="Times New Roman"/>
          <w:b/>
          <w:sz w:val="28"/>
          <w:szCs w:val="28"/>
        </w:rPr>
        <w:t>Submitted by:</w:t>
      </w:r>
    </w:p>
    <w:tbl>
      <w:tblPr>
        <w:tblStyle w:val="TableGrid"/>
        <w:tblW w:w="0" w:type="auto"/>
        <w:tblLook w:val="04A0" w:firstRow="1" w:lastRow="0" w:firstColumn="1" w:lastColumn="0" w:noHBand="0" w:noVBand="1"/>
      </w:tblPr>
      <w:tblGrid>
        <w:gridCol w:w="4675"/>
        <w:gridCol w:w="4675"/>
      </w:tblGrid>
      <w:tr w:rsidR="00360A47" w:rsidRPr="005A272C" w14:paraId="5636A897" w14:textId="77777777" w:rsidTr="00360A47">
        <w:tc>
          <w:tcPr>
            <w:tcW w:w="4675" w:type="dxa"/>
          </w:tcPr>
          <w:p w14:paraId="0B1CA571" w14:textId="315C2651" w:rsidR="00360A47" w:rsidRPr="005A272C" w:rsidRDefault="00360A47" w:rsidP="00360A47">
            <w:pPr>
              <w:jc w:val="center"/>
              <w:rPr>
                <w:rFonts w:ascii="Times New Roman" w:hAnsi="Times New Roman" w:cs="Times New Roman"/>
                <w:b/>
                <w:sz w:val="28"/>
                <w:szCs w:val="28"/>
              </w:rPr>
            </w:pPr>
            <w:r w:rsidRPr="005A272C">
              <w:rPr>
                <w:rFonts w:ascii="Times New Roman" w:hAnsi="Times New Roman" w:cs="Times New Roman"/>
                <w:b/>
                <w:sz w:val="28"/>
                <w:szCs w:val="28"/>
              </w:rPr>
              <w:t>Name</w:t>
            </w:r>
          </w:p>
        </w:tc>
        <w:tc>
          <w:tcPr>
            <w:tcW w:w="4675" w:type="dxa"/>
          </w:tcPr>
          <w:p w14:paraId="650399F8" w14:textId="497D3FC4" w:rsidR="00360A47" w:rsidRPr="005A272C" w:rsidRDefault="00360A47" w:rsidP="00360A47">
            <w:pPr>
              <w:jc w:val="center"/>
              <w:rPr>
                <w:rFonts w:ascii="Times New Roman" w:hAnsi="Times New Roman" w:cs="Times New Roman"/>
                <w:b/>
                <w:sz w:val="28"/>
                <w:szCs w:val="28"/>
              </w:rPr>
            </w:pPr>
            <w:r w:rsidRPr="005A272C">
              <w:rPr>
                <w:rFonts w:ascii="Times New Roman" w:hAnsi="Times New Roman" w:cs="Times New Roman"/>
                <w:b/>
                <w:sz w:val="28"/>
                <w:szCs w:val="28"/>
              </w:rPr>
              <w:t>ID</w:t>
            </w:r>
          </w:p>
        </w:tc>
      </w:tr>
      <w:tr w:rsidR="00360A47" w:rsidRPr="005A272C" w14:paraId="1F036AA6" w14:textId="77777777" w:rsidTr="00360A47">
        <w:tc>
          <w:tcPr>
            <w:tcW w:w="4675" w:type="dxa"/>
          </w:tcPr>
          <w:p w14:paraId="09EE9F78" w14:textId="27F2065B" w:rsidR="00360A47" w:rsidRPr="005A272C" w:rsidRDefault="00360A47" w:rsidP="00360A47">
            <w:pPr>
              <w:jc w:val="center"/>
              <w:rPr>
                <w:rFonts w:ascii="Times New Roman" w:hAnsi="Times New Roman" w:cs="Times New Roman"/>
                <w:bCs/>
                <w:sz w:val="28"/>
                <w:szCs w:val="28"/>
              </w:rPr>
            </w:pPr>
            <w:r w:rsidRPr="005A272C">
              <w:rPr>
                <w:rFonts w:ascii="Times New Roman" w:hAnsi="Times New Roman" w:cs="Times New Roman"/>
                <w:bCs/>
                <w:sz w:val="28"/>
                <w:szCs w:val="28"/>
              </w:rPr>
              <w:t>Meharaj – Ul- Mahmmud</w:t>
            </w:r>
          </w:p>
        </w:tc>
        <w:tc>
          <w:tcPr>
            <w:tcW w:w="4675" w:type="dxa"/>
          </w:tcPr>
          <w:p w14:paraId="226886AD" w14:textId="6D93671B" w:rsidR="00360A47" w:rsidRPr="005A272C" w:rsidRDefault="00360A47" w:rsidP="00360A47">
            <w:pPr>
              <w:jc w:val="center"/>
              <w:rPr>
                <w:rFonts w:ascii="Times New Roman" w:hAnsi="Times New Roman" w:cs="Times New Roman"/>
                <w:bCs/>
                <w:sz w:val="28"/>
                <w:szCs w:val="28"/>
              </w:rPr>
            </w:pPr>
            <w:r w:rsidRPr="005A272C">
              <w:rPr>
                <w:rFonts w:ascii="Times New Roman" w:hAnsi="Times New Roman" w:cs="Times New Roman"/>
                <w:bCs/>
                <w:sz w:val="28"/>
                <w:szCs w:val="28"/>
              </w:rPr>
              <w:t>2018-2-60-067</w:t>
            </w:r>
          </w:p>
        </w:tc>
      </w:tr>
      <w:tr w:rsidR="00360A47" w:rsidRPr="005A272C" w14:paraId="578607DE" w14:textId="77777777" w:rsidTr="00360A47">
        <w:tc>
          <w:tcPr>
            <w:tcW w:w="4675" w:type="dxa"/>
          </w:tcPr>
          <w:p w14:paraId="611F26F0" w14:textId="5872C24D" w:rsidR="00360A47" w:rsidRPr="005A272C" w:rsidRDefault="00360A47" w:rsidP="00360A47">
            <w:pPr>
              <w:jc w:val="center"/>
              <w:rPr>
                <w:rFonts w:ascii="Times New Roman" w:hAnsi="Times New Roman" w:cs="Times New Roman"/>
                <w:bCs/>
                <w:sz w:val="28"/>
                <w:szCs w:val="28"/>
              </w:rPr>
            </w:pPr>
            <w:r w:rsidRPr="005A272C">
              <w:rPr>
                <w:rFonts w:ascii="Times New Roman" w:hAnsi="Times New Roman" w:cs="Times New Roman"/>
                <w:bCs/>
                <w:sz w:val="28"/>
                <w:szCs w:val="28"/>
              </w:rPr>
              <w:t>Md. Ahsan Ahmed</w:t>
            </w:r>
          </w:p>
        </w:tc>
        <w:tc>
          <w:tcPr>
            <w:tcW w:w="4675" w:type="dxa"/>
          </w:tcPr>
          <w:p w14:paraId="0325ADB7" w14:textId="591E8562" w:rsidR="00360A47" w:rsidRPr="005A272C" w:rsidRDefault="00360A47" w:rsidP="00360A47">
            <w:pPr>
              <w:jc w:val="center"/>
              <w:rPr>
                <w:rFonts w:ascii="Times New Roman" w:hAnsi="Times New Roman" w:cs="Times New Roman"/>
                <w:bCs/>
                <w:sz w:val="28"/>
                <w:szCs w:val="28"/>
              </w:rPr>
            </w:pPr>
            <w:r w:rsidRPr="005A272C">
              <w:rPr>
                <w:rFonts w:ascii="Times New Roman" w:hAnsi="Times New Roman" w:cs="Times New Roman"/>
                <w:bCs/>
                <w:sz w:val="28"/>
                <w:szCs w:val="28"/>
              </w:rPr>
              <w:t>2018-2-60-029</w:t>
            </w:r>
          </w:p>
        </w:tc>
      </w:tr>
      <w:tr w:rsidR="00360A47" w:rsidRPr="005A272C" w14:paraId="77FE5108" w14:textId="77777777" w:rsidTr="00360A47">
        <w:tc>
          <w:tcPr>
            <w:tcW w:w="4675" w:type="dxa"/>
          </w:tcPr>
          <w:p w14:paraId="4BE8A6F1" w14:textId="59763074" w:rsidR="00360A47" w:rsidRPr="005A272C" w:rsidRDefault="00360A47" w:rsidP="00360A47">
            <w:pPr>
              <w:jc w:val="center"/>
              <w:rPr>
                <w:rFonts w:ascii="Times New Roman" w:hAnsi="Times New Roman" w:cs="Times New Roman"/>
                <w:bCs/>
                <w:sz w:val="28"/>
                <w:szCs w:val="28"/>
              </w:rPr>
            </w:pPr>
            <w:r w:rsidRPr="005A272C">
              <w:rPr>
                <w:rFonts w:ascii="Times New Roman" w:hAnsi="Times New Roman" w:cs="Times New Roman"/>
                <w:bCs/>
                <w:sz w:val="28"/>
                <w:szCs w:val="28"/>
              </w:rPr>
              <w:t>Md. Maiyaz Al Mahmud</w:t>
            </w:r>
          </w:p>
        </w:tc>
        <w:tc>
          <w:tcPr>
            <w:tcW w:w="4675" w:type="dxa"/>
          </w:tcPr>
          <w:p w14:paraId="37594D7C" w14:textId="262DB712" w:rsidR="00360A47" w:rsidRPr="005A272C" w:rsidRDefault="00360A47" w:rsidP="00360A47">
            <w:pPr>
              <w:jc w:val="center"/>
              <w:rPr>
                <w:rFonts w:ascii="Times New Roman" w:hAnsi="Times New Roman" w:cs="Times New Roman"/>
                <w:bCs/>
                <w:sz w:val="28"/>
                <w:szCs w:val="28"/>
              </w:rPr>
            </w:pPr>
            <w:r w:rsidRPr="005A272C">
              <w:rPr>
                <w:rFonts w:ascii="Times New Roman" w:hAnsi="Times New Roman" w:cs="Times New Roman"/>
                <w:bCs/>
                <w:sz w:val="28"/>
                <w:szCs w:val="28"/>
              </w:rPr>
              <w:t>2018-2-60-</w:t>
            </w:r>
          </w:p>
        </w:tc>
      </w:tr>
    </w:tbl>
    <w:p w14:paraId="190E38B5" w14:textId="77777777" w:rsidR="0072010A" w:rsidRPr="005A272C" w:rsidRDefault="0072010A" w:rsidP="00360A47">
      <w:pPr>
        <w:jc w:val="center"/>
        <w:rPr>
          <w:rFonts w:ascii="Times New Roman" w:hAnsi="Times New Roman" w:cs="Times New Roman"/>
          <w:b/>
          <w:sz w:val="28"/>
          <w:szCs w:val="28"/>
        </w:rPr>
      </w:pPr>
    </w:p>
    <w:p w14:paraId="3BC15AF4" w14:textId="77777777" w:rsidR="0072010A" w:rsidRPr="005A272C" w:rsidRDefault="0072010A" w:rsidP="00360A47">
      <w:pPr>
        <w:jc w:val="center"/>
        <w:rPr>
          <w:rFonts w:ascii="Times New Roman" w:hAnsi="Times New Roman" w:cs="Times New Roman"/>
          <w:b/>
          <w:sz w:val="28"/>
          <w:szCs w:val="28"/>
        </w:rPr>
      </w:pPr>
      <w:r w:rsidRPr="005A272C">
        <w:rPr>
          <w:rFonts w:ascii="Times New Roman" w:hAnsi="Times New Roman" w:cs="Times New Roman"/>
          <w:b/>
          <w:sz w:val="28"/>
          <w:szCs w:val="28"/>
        </w:rPr>
        <w:t>Date of Submission:</w:t>
      </w:r>
    </w:p>
    <w:p w14:paraId="451E91CA" w14:textId="0030E9B9" w:rsidR="00360A47" w:rsidRPr="0072010A" w:rsidRDefault="0072010A" w:rsidP="00360A47">
      <w:pPr>
        <w:jc w:val="center"/>
        <w:rPr>
          <w:rFonts w:ascii="Times New Roman" w:hAnsi="Times New Roman" w:cs="Times New Roman"/>
          <w:bCs/>
          <w:sz w:val="24"/>
          <w:szCs w:val="24"/>
        </w:rPr>
      </w:pPr>
      <w:r w:rsidRPr="005A272C">
        <w:rPr>
          <w:rFonts w:ascii="Times New Roman" w:hAnsi="Times New Roman" w:cs="Times New Roman"/>
          <w:bCs/>
          <w:sz w:val="28"/>
          <w:szCs w:val="28"/>
        </w:rPr>
        <w:t>08</w:t>
      </w:r>
      <w:r w:rsidRPr="005A272C">
        <w:rPr>
          <w:rFonts w:ascii="Times New Roman" w:hAnsi="Times New Roman" w:cs="Times New Roman"/>
          <w:bCs/>
          <w:sz w:val="28"/>
          <w:szCs w:val="28"/>
          <w:vertAlign w:val="superscript"/>
        </w:rPr>
        <w:t>th</w:t>
      </w:r>
      <w:r w:rsidRPr="005A272C">
        <w:rPr>
          <w:rFonts w:ascii="Times New Roman" w:hAnsi="Times New Roman" w:cs="Times New Roman"/>
          <w:bCs/>
          <w:sz w:val="28"/>
          <w:szCs w:val="28"/>
        </w:rPr>
        <w:t xml:space="preserve"> Sept. 2021</w:t>
      </w:r>
      <w:r w:rsidR="00360A47" w:rsidRPr="0072010A">
        <w:rPr>
          <w:rFonts w:ascii="Times New Roman" w:hAnsi="Times New Roman" w:cs="Times New Roman"/>
          <w:bCs/>
          <w:sz w:val="24"/>
          <w:szCs w:val="24"/>
        </w:rPr>
        <w:br w:type="page"/>
      </w:r>
    </w:p>
    <w:p w14:paraId="195E975C" w14:textId="6E519EE0" w:rsidR="00C34990" w:rsidRPr="00AF3263" w:rsidRDefault="00BD03CF" w:rsidP="00AF3263">
      <w:pPr>
        <w:pStyle w:val="ListParagraph"/>
        <w:numPr>
          <w:ilvl w:val="0"/>
          <w:numId w:val="2"/>
        </w:numPr>
        <w:jc w:val="both"/>
        <w:rPr>
          <w:rFonts w:ascii="Times New Roman" w:hAnsi="Times New Roman" w:cs="Times New Roman"/>
          <w:color w:val="44546A" w:themeColor="text2"/>
          <w:sz w:val="28"/>
          <w:szCs w:val="28"/>
        </w:rPr>
      </w:pPr>
      <w:r w:rsidRPr="00AF3263">
        <w:rPr>
          <w:rFonts w:ascii="Times New Roman" w:hAnsi="Times New Roman" w:cs="Times New Roman"/>
          <w:b/>
          <w:color w:val="44546A" w:themeColor="text2"/>
          <w:sz w:val="28"/>
          <w:szCs w:val="28"/>
        </w:rPr>
        <w:lastRenderedPageBreak/>
        <w:t>Introduction</w:t>
      </w:r>
    </w:p>
    <w:p w14:paraId="2FA33B36" w14:textId="77777777" w:rsidR="00700CB5" w:rsidRDefault="00033DCC" w:rsidP="00403995">
      <w:pPr>
        <w:ind w:left="720"/>
        <w:jc w:val="both"/>
        <w:rPr>
          <w:rFonts w:ascii="Times New Roman" w:hAnsi="Times New Roman" w:cs="Times New Roman"/>
          <w:sz w:val="24"/>
          <w:szCs w:val="24"/>
        </w:rPr>
      </w:pPr>
      <w:r w:rsidRPr="00700CB5">
        <w:rPr>
          <w:rFonts w:ascii="Times New Roman" w:hAnsi="Times New Roman" w:cs="Times New Roman"/>
          <w:sz w:val="24"/>
          <w:szCs w:val="24"/>
        </w:rPr>
        <w:t>The concept of color detection is to detect color from a still image or a video feed. C</w:t>
      </w:r>
      <w:r w:rsidR="0036226B" w:rsidRPr="00700CB5">
        <w:rPr>
          <w:rFonts w:ascii="Times New Roman" w:hAnsi="Times New Roman" w:cs="Times New Roman"/>
          <w:sz w:val="24"/>
          <w:szCs w:val="24"/>
        </w:rPr>
        <w:t>olor detec</w:t>
      </w:r>
      <w:r w:rsidRPr="00700CB5">
        <w:rPr>
          <w:rFonts w:ascii="Times New Roman" w:hAnsi="Times New Roman" w:cs="Times New Roman"/>
          <w:sz w:val="24"/>
          <w:szCs w:val="24"/>
        </w:rPr>
        <w:t>tor systems are</w:t>
      </w:r>
      <w:r w:rsidR="0036226B" w:rsidRPr="00700CB5">
        <w:rPr>
          <w:rFonts w:ascii="Times New Roman" w:hAnsi="Times New Roman" w:cs="Times New Roman"/>
          <w:sz w:val="24"/>
          <w:szCs w:val="24"/>
        </w:rPr>
        <w:t xml:space="preserve"> required in many surveillance </w:t>
      </w:r>
      <w:r w:rsidRPr="00700CB5">
        <w:rPr>
          <w:rFonts w:ascii="Times New Roman" w:hAnsi="Times New Roman" w:cs="Times New Roman"/>
          <w:sz w:val="24"/>
          <w:szCs w:val="24"/>
        </w:rPr>
        <w:t>processes</w:t>
      </w:r>
      <w:r w:rsidR="0036226B" w:rsidRPr="00700CB5">
        <w:rPr>
          <w:rFonts w:ascii="Times New Roman" w:hAnsi="Times New Roman" w:cs="Times New Roman"/>
          <w:sz w:val="24"/>
          <w:szCs w:val="24"/>
        </w:rPr>
        <w:t xml:space="preserve">. </w:t>
      </w:r>
      <w:r w:rsidR="00BD03CF" w:rsidRPr="00700CB5">
        <w:rPr>
          <w:rFonts w:ascii="Times New Roman" w:hAnsi="Times New Roman" w:cs="Times New Roman"/>
          <w:sz w:val="24"/>
          <w:szCs w:val="24"/>
        </w:rPr>
        <w:t>The aim of our project is to use deep learning methods</w:t>
      </w:r>
      <w:r w:rsidR="0036226B" w:rsidRPr="00700CB5">
        <w:rPr>
          <w:rFonts w:ascii="Times New Roman" w:hAnsi="Times New Roman" w:cs="Times New Roman"/>
          <w:sz w:val="24"/>
          <w:szCs w:val="24"/>
        </w:rPr>
        <w:t xml:space="preserve"> such as image processing to make a system for color detection to be implemented in</w:t>
      </w:r>
      <w:r w:rsidR="00BD03CF" w:rsidRPr="00700CB5">
        <w:rPr>
          <w:rFonts w:ascii="Times New Roman" w:hAnsi="Times New Roman" w:cs="Times New Roman"/>
          <w:sz w:val="24"/>
          <w:szCs w:val="24"/>
        </w:rPr>
        <w:t xml:space="preserve"> </w:t>
      </w:r>
      <w:r w:rsidR="0036226B" w:rsidRPr="00700CB5">
        <w:rPr>
          <w:rFonts w:ascii="Times New Roman" w:hAnsi="Times New Roman" w:cs="Times New Roman"/>
          <w:sz w:val="24"/>
          <w:szCs w:val="24"/>
        </w:rPr>
        <w:t>camera surveillance</w:t>
      </w:r>
      <w:r w:rsidR="00BD03CF" w:rsidRPr="00700CB5">
        <w:rPr>
          <w:rFonts w:ascii="Times New Roman" w:hAnsi="Times New Roman" w:cs="Times New Roman"/>
          <w:sz w:val="24"/>
          <w:szCs w:val="24"/>
        </w:rPr>
        <w:t>.</w:t>
      </w:r>
    </w:p>
    <w:p w14:paraId="5CE17318" w14:textId="6885380E" w:rsidR="0028461F" w:rsidRPr="00700CB5" w:rsidRDefault="0036226B" w:rsidP="00403995">
      <w:pPr>
        <w:ind w:left="720"/>
        <w:jc w:val="both"/>
        <w:rPr>
          <w:rFonts w:ascii="Times New Roman" w:hAnsi="Times New Roman" w:cs="Times New Roman"/>
          <w:sz w:val="24"/>
          <w:szCs w:val="24"/>
        </w:rPr>
      </w:pPr>
      <w:r w:rsidRPr="00700CB5">
        <w:rPr>
          <w:rFonts w:ascii="Times New Roman" w:hAnsi="Times New Roman" w:cs="Times New Roman"/>
          <w:sz w:val="24"/>
          <w:szCs w:val="24"/>
        </w:rPr>
        <w:t xml:space="preserve">Color detection is important in every expect of life. Let us imagine a CCTV camera records a murder </w:t>
      </w:r>
      <w:r w:rsidR="00033DCC" w:rsidRPr="00700CB5">
        <w:rPr>
          <w:rFonts w:ascii="Times New Roman" w:hAnsi="Times New Roman" w:cs="Times New Roman"/>
          <w:sz w:val="24"/>
          <w:szCs w:val="24"/>
        </w:rPr>
        <w:t>incident</w:t>
      </w:r>
      <w:r w:rsidRPr="00700CB5">
        <w:rPr>
          <w:rFonts w:ascii="Times New Roman" w:hAnsi="Times New Roman" w:cs="Times New Roman"/>
          <w:sz w:val="24"/>
          <w:szCs w:val="24"/>
        </w:rPr>
        <w:t xml:space="preserve">. In this scenario if the CCTV cam has a color detection system along with responsive AI implemented, it can </w:t>
      </w:r>
      <w:r w:rsidR="0028461F" w:rsidRPr="00700CB5">
        <w:rPr>
          <w:rFonts w:ascii="Times New Roman" w:hAnsi="Times New Roman" w:cs="Times New Roman"/>
          <w:sz w:val="24"/>
          <w:szCs w:val="24"/>
        </w:rPr>
        <w:t xml:space="preserve">alert all the police stations nearby making it easy for the </w:t>
      </w:r>
      <w:r w:rsidR="00700CB5">
        <w:rPr>
          <w:rFonts w:ascii="Times New Roman" w:hAnsi="Times New Roman" w:cs="Times New Roman"/>
          <w:sz w:val="24"/>
          <w:szCs w:val="24"/>
        </w:rPr>
        <w:t>law enforcement authorities</w:t>
      </w:r>
      <w:r w:rsidR="0028461F" w:rsidRPr="00700CB5">
        <w:rPr>
          <w:rFonts w:ascii="Times New Roman" w:hAnsi="Times New Roman" w:cs="Times New Roman"/>
          <w:sz w:val="24"/>
          <w:szCs w:val="24"/>
        </w:rPr>
        <w:t xml:space="preserve"> to respond fast and swiftly. This may drop crime rate and may help lessen accident occurrences. For that kind of noble </w:t>
      </w:r>
      <w:r w:rsidR="00394957" w:rsidRPr="00700CB5">
        <w:rPr>
          <w:rFonts w:ascii="Times New Roman" w:hAnsi="Times New Roman" w:cs="Times New Roman"/>
          <w:sz w:val="24"/>
          <w:szCs w:val="24"/>
        </w:rPr>
        <w:t>purpose,</w:t>
      </w:r>
      <w:r w:rsidR="0028461F" w:rsidRPr="00700CB5">
        <w:rPr>
          <w:rFonts w:ascii="Times New Roman" w:hAnsi="Times New Roman" w:cs="Times New Roman"/>
          <w:sz w:val="24"/>
          <w:szCs w:val="24"/>
        </w:rPr>
        <w:t xml:space="preserve"> we chose this project of color detection.</w:t>
      </w:r>
    </w:p>
    <w:p w14:paraId="50095548" w14:textId="77777777" w:rsidR="0028461F" w:rsidRPr="006C05AC" w:rsidRDefault="0028461F" w:rsidP="00A445CA">
      <w:pPr>
        <w:jc w:val="both"/>
        <w:rPr>
          <w:rFonts w:ascii="Times New Roman" w:hAnsi="Times New Roman" w:cs="Times New Roman"/>
          <w:sz w:val="24"/>
          <w:szCs w:val="24"/>
        </w:rPr>
      </w:pPr>
    </w:p>
    <w:p w14:paraId="111984C6" w14:textId="6023220F" w:rsidR="00BD03CF" w:rsidRPr="00AF3263" w:rsidRDefault="00FA52C7" w:rsidP="00AF3263">
      <w:pPr>
        <w:pStyle w:val="ListParagraph"/>
        <w:numPr>
          <w:ilvl w:val="0"/>
          <w:numId w:val="2"/>
        </w:numPr>
        <w:jc w:val="both"/>
        <w:rPr>
          <w:rFonts w:ascii="Times New Roman" w:hAnsi="Times New Roman" w:cs="Times New Roman"/>
          <w:b/>
          <w:color w:val="44546A" w:themeColor="text2"/>
          <w:sz w:val="28"/>
          <w:szCs w:val="28"/>
        </w:rPr>
      </w:pPr>
      <w:r w:rsidRPr="00AF3263">
        <w:rPr>
          <w:rFonts w:ascii="Times New Roman" w:hAnsi="Times New Roman" w:cs="Times New Roman"/>
          <w:b/>
          <w:color w:val="44546A" w:themeColor="text2"/>
          <w:sz w:val="28"/>
          <w:szCs w:val="28"/>
        </w:rPr>
        <w:t>Background Study</w:t>
      </w:r>
    </w:p>
    <w:p w14:paraId="1B075CB3" w14:textId="190C8484" w:rsidR="00FA52C7" w:rsidRPr="006C05AC" w:rsidRDefault="00FA52C7" w:rsidP="00403995">
      <w:pPr>
        <w:ind w:left="720"/>
        <w:jc w:val="both"/>
        <w:rPr>
          <w:rFonts w:ascii="Times New Roman" w:hAnsi="Times New Roman" w:cs="Times New Roman"/>
          <w:sz w:val="24"/>
          <w:szCs w:val="24"/>
        </w:rPr>
      </w:pPr>
      <w:r w:rsidRPr="006C05AC">
        <w:rPr>
          <w:rFonts w:ascii="Times New Roman" w:hAnsi="Times New Roman" w:cs="Times New Roman"/>
          <w:sz w:val="24"/>
          <w:szCs w:val="24"/>
        </w:rPr>
        <w:t>Color detection process in deep learning is much similar to that of a human brain. A human brain is connected to eyes through visual cortex and optic nerve.</w:t>
      </w:r>
      <w:r w:rsidR="004D6339" w:rsidRPr="004D6339">
        <w:rPr>
          <w:rFonts w:ascii="Times New Roman" w:hAnsi="Times New Roman" w:cs="Times New Roman"/>
          <w:sz w:val="24"/>
          <w:szCs w:val="24"/>
        </w:rPr>
        <w:t xml:space="preserve"> </w:t>
      </w:r>
      <w:r w:rsidR="004D6339">
        <w:rPr>
          <w:rFonts w:ascii="Times New Roman" w:hAnsi="Times New Roman" w:cs="Times New Roman"/>
          <w:sz w:val="24"/>
          <w:szCs w:val="24"/>
        </w:rPr>
        <w:t>When light hits an object it reflects a certain wavelength and absorbs the rest.</w:t>
      </w:r>
      <w:r w:rsidRPr="006C05AC">
        <w:rPr>
          <w:rFonts w:ascii="Times New Roman" w:hAnsi="Times New Roman" w:cs="Times New Roman"/>
          <w:sz w:val="24"/>
          <w:szCs w:val="24"/>
        </w:rPr>
        <w:t xml:space="preserve"> When </w:t>
      </w:r>
      <w:r w:rsidR="004D6339">
        <w:rPr>
          <w:rFonts w:ascii="Times New Roman" w:hAnsi="Times New Roman" w:cs="Times New Roman"/>
          <w:sz w:val="24"/>
          <w:szCs w:val="24"/>
        </w:rPr>
        <w:t>it</w:t>
      </w:r>
      <w:r w:rsidRPr="006C05AC">
        <w:rPr>
          <w:rFonts w:ascii="Times New Roman" w:hAnsi="Times New Roman" w:cs="Times New Roman"/>
          <w:sz w:val="24"/>
          <w:szCs w:val="24"/>
        </w:rPr>
        <w:t xml:space="preserve"> enters the eye through cornea the eye can differentiate the color of the light through some complex process. The lights have wavelength. Because of the differing wavelength the color can be easily detected. </w:t>
      </w:r>
      <w:r w:rsidR="00403995" w:rsidRPr="006C05AC">
        <w:rPr>
          <w:rFonts w:ascii="Times New Roman" w:hAnsi="Times New Roman" w:cs="Times New Roman"/>
          <w:sz w:val="24"/>
          <w:szCs w:val="24"/>
        </w:rPr>
        <w:t>So,</w:t>
      </w:r>
      <w:r w:rsidRPr="006C05AC">
        <w:rPr>
          <w:rFonts w:ascii="Times New Roman" w:hAnsi="Times New Roman" w:cs="Times New Roman"/>
          <w:sz w:val="24"/>
          <w:szCs w:val="24"/>
        </w:rPr>
        <w:t xml:space="preserve"> for eyes the wavelength are the color codes that indicates which color of light entering through cornea.</w:t>
      </w:r>
      <w:r w:rsidR="004D6339">
        <w:rPr>
          <w:rFonts w:ascii="Times New Roman" w:hAnsi="Times New Roman" w:cs="Times New Roman"/>
          <w:sz w:val="24"/>
          <w:szCs w:val="24"/>
        </w:rPr>
        <w:t xml:space="preserve"> The retina is also covered with millions of color sensitive cells. The cone sells which can detect color in high intensity lighting. The rod cells mostly detect</w:t>
      </w:r>
      <w:r w:rsidR="00E8506B">
        <w:rPr>
          <w:rFonts w:ascii="Times New Roman" w:hAnsi="Times New Roman" w:cs="Times New Roman"/>
          <w:sz w:val="24"/>
          <w:szCs w:val="24"/>
        </w:rPr>
        <w:t xml:space="preserve"> black and white color </w:t>
      </w:r>
      <w:r w:rsidR="00A177CF">
        <w:rPr>
          <w:rFonts w:ascii="Times New Roman" w:hAnsi="Times New Roman" w:cs="Times New Roman"/>
          <w:sz w:val="24"/>
          <w:szCs w:val="24"/>
        </w:rPr>
        <w:t>information.</w:t>
      </w:r>
    </w:p>
    <w:p w14:paraId="3BC52084" w14:textId="75794FA4" w:rsidR="00E8506B" w:rsidRDefault="00FA52C7" w:rsidP="00E8506B">
      <w:pPr>
        <w:ind w:left="720"/>
        <w:jc w:val="both"/>
        <w:rPr>
          <w:rFonts w:ascii="Times New Roman" w:hAnsi="Times New Roman" w:cs="Times New Roman"/>
          <w:sz w:val="24"/>
          <w:szCs w:val="24"/>
        </w:rPr>
      </w:pPr>
      <w:r w:rsidRPr="006C05AC">
        <w:rPr>
          <w:rFonts w:ascii="Times New Roman" w:hAnsi="Times New Roman" w:cs="Times New Roman"/>
          <w:sz w:val="24"/>
          <w:szCs w:val="24"/>
        </w:rPr>
        <w:t xml:space="preserve">In our project </w:t>
      </w:r>
      <w:r w:rsidR="00394957" w:rsidRPr="006C05AC">
        <w:rPr>
          <w:rFonts w:ascii="Times New Roman" w:hAnsi="Times New Roman" w:cs="Times New Roman"/>
          <w:sz w:val="24"/>
          <w:szCs w:val="24"/>
        </w:rPr>
        <w:t>the color detection process is somewhat same. For this process the RGB codes acts like the wavelength in real scenario. The system processes the image or media file pixel by pixel and for every pixel matches with the RGB codes.  Then the outputs are collected to create the final result.</w:t>
      </w:r>
      <w:r w:rsidR="008C11BC">
        <w:rPr>
          <w:rFonts w:ascii="Times New Roman" w:hAnsi="Times New Roman" w:cs="Times New Roman"/>
          <w:sz w:val="24"/>
          <w:szCs w:val="24"/>
        </w:rPr>
        <w:t xml:space="preserve"> Like wavelength in our system there is defined upper and lower boundary for HSV format. </w:t>
      </w:r>
      <w:r w:rsidR="00394957" w:rsidRPr="006C05AC">
        <w:rPr>
          <w:rFonts w:ascii="Times New Roman" w:hAnsi="Times New Roman" w:cs="Times New Roman"/>
          <w:sz w:val="24"/>
          <w:szCs w:val="24"/>
        </w:rPr>
        <w:t>Some limitations are there for using RGB code. The RGB codes are generated through the mix of Red, Green and Blue color.</w:t>
      </w:r>
      <w:r w:rsidR="008C11BC">
        <w:rPr>
          <w:rFonts w:ascii="Times New Roman" w:hAnsi="Times New Roman" w:cs="Times New Roman"/>
          <w:sz w:val="24"/>
          <w:szCs w:val="24"/>
        </w:rPr>
        <w:t xml:space="preserve"> </w:t>
      </w:r>
      <w:r w:rsidR="00394957" w:rsidRPr="006C05AC">
        <w:rPr>
          <w:rFonts w:ascii="Times New Roman" w:hAnsi="Times New Roman" w:cs="Times New Roman"/>
          <w:sz w:val="24"/>
          <w:szCs w:val="24"/>
        </w:rPr>
        <w:t>So</w:t>
      </w:r>
      <w:r w:rsidR="00403995">
        <w:rPr>
          <w:rFonts w:ascii="Times New Roman" w:hAnsi="Times New Roman" w:cs="Times New Roman"/>
          <w:sz w:val="24"/>
          <w:szCs w:val="24"/>
        </w:rPr>
        <w:t>,</w:t>
      </w:r>
      <w:r w:rsidR="00394957" w:rsidRPr="006C05AC">
        <w:rPr>
          <w:rFonts w:ascii="Times New Roman" w:hAnsi="Times New Roman" w:cs="Times New Roman"/>
          <w:sz w:val="24"/>
          <w:szCs w:val="24"/>
        </w:rPr>
        <w:t xml:space="preserve"> our system</w:t>
      </w:r>
      <w:r w:rsidR="00E8506B">
        <w:rPr>
          <w:rFonts w:ascii="Times New Roman" w:hAnsi="Times New Roman" w:cs="Times New Roman"/>
          <w:sz w:val="24"/>
          <w:szCs w:val="24"/>
        </w:rPr>
        <w:t xml:space="preserve"> </w:t>
      </w:r>
      <w:r w:rsidR="00394957" w:rsidRPr="006C05AC">
        <w:rPr>
          <w:rFonts w:ascii="Times New Roman" w:hAnsi="Times New Roman" w:cs="Times New Roman"/>
          <w:sz w:val="24"/>
          <w:szCs w:val="24"/>
        </w:rPr>
        <w:t xml:space="preserve">may not be able to detect complex color combination. </w:t>
      </w:r>
      <w:r w:rsidR="00E8506B">
        <w:rPr>
          <w:rFonts w:ascii="Times New Roman" w:hAnsi="Times New Roman" w:cs="Times New Roman"/>
          <w:sz w:val="24"/>
          <w:szCs w:val="24"/>
        </w:rPr>
        <w:t>The concept of color detection in various light intensity is also required in a color detection system.</w:t>
      </w:r>
    </w:p>
    <w:p w14:paraId="71C25274" w14:textId="3C3AEDE4" w:rsidR="00320D5D" w:rsidRDefault="00320D5D" w:rsidP="00E8506B">
      <w:pPr>
        <w:ind w:left="720"/>
        <w:jc w:val="both"/>
        <w:rPr>
          <w:rFonts w:ascii="Times New Roman" w:hAnsi="Times New Roman" w:cs="Times New Roman"/>
          <w:sz w:val="24"/>
          <w:szCs w:val="24"/>
        </w:rPr>
      </w:pPr>
      <w:r>
        <w:rPr>
          <w:noProof/>
        </w:rPr>
        <w:lastRenderedPageBreak/>
        <w:drawing>
          <wp:anchor distT="0" distB="0" distL="114300" distR="114300" simplePos="0" relativeHeight="251659264" behindDoc="0" locked="0" layoutInCell="1" allowOverlap="1" wp14:anchorId="781C9135" wp14:editId="5B85DBAE">
            <wp:simplePos x="0" y="0"/>
            <wp:positionH relativeFrom="margin">
              <wp:posOffset>1924050</wp:posOffset>
            </wp:positionH>
            <wp:positionV relativeFrom="paragraph">
              <wp:posOffset>0</wp:posOffset>
            </wp:positionV>
            <wp:extent cx="2209800" cy="2155190"/>
            <wp:effectExtent l="0" t="0" r="0" b="0"/>
            <wp:wrapTopAndBottom/>
            <wp:docPr id="3" name="Picture 3" descr="Detecting Objects as Colored Blobs using HSV 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tecting Objects as Colored Blobs using HSV Colo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9800" cy="21551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6EE0BE" w14:textId="7874B6E6" w:rsidR="0048544D" w:rsidRDefault="00742BA5" w:rsidP="0048544D">
      <w:pPr>
        <w:ind w:left="720"/>
        <w:jc w:val="both"/>
        <w:rPr>
          <w:rFonts w:ascii="Times New Roman" w:hAnsi="Times New Roman" w:cs="Times New Roman"/>
          <w:sz w:val="24"/>
          <w:szCs w:val="24"/>
        </w:rPr>
      </w:pPr>
      <w:r>
        <w:rPr>
          <w:rFonts w:ascii="Times New Roman" w:hAnsi="Times New Roman" w:cs="Times New Roman"/>
          <w:sz w:val="24"/>
          <w:szCs w:val="24"/>
        </w:rPr>
        <w:t xml:space="preserve">In a RGB image the three colors Red, Blue and Green are combined to make nearly 16 million colors. The RGB images needs to processed in order to implement color detection. For this purpose, images are HSV (Hue, Saturation, Value) format. HSV is one of the hue image format and the other being HSL. In RGB format the image is 3 dimensional </w:t>
      </w:r>
      <w:r w:rsidR="00AD66EC">
        <w:rPr>
          <w:rFonts w:ascii="Times New Roman" w:hAnsi="Times New Roman" w:cs="Times New Roman"/>
          <w:sz w:val="24"/>
          <w:szCs w:val="24"/>
        </w:rPr>
        <w:t>matrixes</w:t>
      </w:r>
      <w:r>
        <w:rPr>
          <w:rFonts w:ascii="Times New Roman" w:hAnsi="Times New Roman" w:cs="Times New Roman"/>
          <w:sz w:val="24"/>
          <w:szCs w:val="24"/>
        </w:rPr>
        <w:t xml:space="preserve"> where each dimension </w:t>
      </w:r>
      <w:r w:rsidR="00AD66EC">
        <w:rPr>
          <w:rFonts w:ascii="Times New Roman" w:hAnsi="Times New Roman" w:cs="Times New Roman"/>
          <w:sz w:val="24"/>
          <w:szCs w:val="24"/>
        </w:rPr>
        <w:t>represents</w:t>
      </w:r>
      <w:r>
        <w:rPr>
          <w:rFonts w:ascii="Times New Roman" w:hAnsi="Times New Roman" w:cs="Times New Roman"/>
          <w:sz w:val="24"/>
          <w:szCs w:val="24"/>
        </w:rPr>
        <w:t xml:space="preserve"> the three colors. RGB works with only color components ignoring the other more important components that may </w:t>
      </w:r>
      <w:r w:rsidR="00AD66EC">
        <w:rPr>
          <w:rFonts w:ascii="Times New Roman" w:hAnsi="Times New Roman" w:cs="Times New Roman"/>
          <w:sz w:val="24"/>
          <w:szCs w:val="24"/>
        </w:rPr>
        <w:t xml:space="preserve">affect the color detection process. For if someone holds a light at a red object it will create more bright and shady area on the object. The shady area will look more deep red while the bright area will seem lighter. As RGB format uses only color components the system may accidentally different values for same color. For this </w:t>
      </w:r>
      <w:r w:rsidR="00A177CF">
        <w:rPr>
          <w:rFonts w:ascii="Times New Roman" w:hAnsi="Times New Roman" w:cs="Times New Roman"/>
          <w:sz w:val="24"/>
          <w:szCs w:val="24"/>
        </w:rPr>
        <w:t>reason,</w:t>
      </w:r>
      <w:r w:rsidR="00AD66EC">
        <w:rPr>
          <w:rFonts w:ascii="Times New Roman" w:hAnsi="Times New Roman" w:cs="Times New Roman"/>
          <w:sz w:val="24"/>
          <w:szCs w:val="24"/>
        </w:rPr>
        <w:t xml:space="preserve"> HSV can be a good solution. The HSV separates color intensity from color chromaticity. </w:t>
      </w:r>
      <w:r w:rsidR="00DA0264">
        <w:rPr>
          <w:rFonts w:ascii="Times New Roman" w:hAnsi="Times New Roman" w:cs="Times New Roman"/>
          <w:sz w:val="24"/>
          <w:szCs w:val="24"/>
        </w:rPr>
        <w:t>For different shades the HSV valu</w:t>
      </w:r>
      <w:r w:rsidR="0048544D">
        <w:rPr>
          <w:rFonts w:ascii="Times New Roman" w:hAnsi="Times New Roman" w:cs="Times New Roman"/>
          <w:sz w:val="24"/>
          <w:szCs w:val="24"/>
        </w:rPr>
        <w:t xml:space="preserve">es differs so that the RGB value </w:t>
      </w:r>
      <w:r w:rsidR="00DA0264">
        <w:rPr>
          <w:rFonts w:ascii="Times New Roman" w:hAnsi="Times New Roman" w:cs="Times New Roman"/>
          <w:sz w:val="24"/>
          <w:szCs w:val="24"/>
        </w:rPr>
        <w:t xml:space="preserve">does not deviate so much making it easier for the system to detect color. </w:t>
      </w:r>
      <w:r w:rsidR="00AD66EC">
        <w:rPr>
          <w:rFonts w:ascii="Times New Roman" w:hAnsi="Times New Roman" w:cs="Times New Roman"/>
          <w:sz w:val="24"/>
          <w:szCs w:val="24"/>
        </w:rPr>
        <w:t xml:space="preserve"> </w:t>
      </w:r>
    </w:p>
    <w:p w14:paraId="665493BF" w14:textId="421D74D9" w:rsidR="0048544D" w:rsidRDefault="00E8506B" w:rsidP="0048544D">
      <w:pPr>
        <w:ind w:left="720"/>
        <w:jc w:val="both"/>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5D91338A" wp14:editId="03F84618">
            <wp:simplePos x="0" y="0"/>
            <wp:positionH relativeFrom="margin">
              <wp:posOffset>1771650</wp:posOffset>
            </wp:positionH>
            <wp:positionV relativeFrom="margin">
              <wp:posOffset>5200650</wp:posOffset>
            </wp:positionV>
            <wp:extent cx="2581275" cy="1939290"/>
            <wp:effectExtent l="0" t="0" r="9525" b="3810"/>
            <wp:wrapTopAndBottom/>
            <wp:docPr id="2" name="Picture 2" descr="https://upload.wikimedia.org/wikipedia/commons/thumb/3/33/HSV_color_solid_cylinder_saturation_gray.png/800px-HSV_color_solid_cylinder_saturation_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3/33/HSV_color_solid_cylinder_saturation_gray.png/800px-HSV_color_solid_cylinder_saturation_gray.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81275" cy="1939290"/>
                    </a:xfrm>
                    <a:prstGeom prst="rect">
                      <a:avLst/>
                    </a:prstGeom>
                    <a:noFill/>
                    <a:ln>
                      <a:noFill/>
                    </a:ln>
                  </pic:spPr>
                </pic:pic>
              </a:graphicData>
            </a:graphic>
          </wp:anchor>
        </w:drawing>
      </w:r>
    </w:p>
    <w:p w14:paraId="0250CD61" w14:textId="0D6EEE68" w:rsidR="00320D5D" w:rsidRDefault="00320D5D" w:rsidP="0048544D">
      <w:pPr>
        <w:ind w:left="720"/>
        <w:jc w:val="both"/>
        <w:rPr>
          <w:rFonts w:ascii="Times New Roman" w:hAnsi="Times New Roman" w:cs="Times New Roman"/>
          <w:sz w:val="24"/>
          <w:szCs w:val="24"/>
        </w:rPr>
      </w:pPr>
    </w:p>
    <w:p w14:paraId="69494FF7" w14:textId="77777777" w:rsidR="00320D5D" w:rsidRDefault="00320D5D" w:rsidP="0048544D">
      <w:pPr>
        <w:ind w:left="720"/>
        <w:jc w:val="both"/>
        <w:rPr>
          <w:rFonts w:ascii="Times New Roman" w:hAnsi="Times New Roman" w:cs="Times New Roman"/>
          <w:sz w:val="24"/>
          <w:szCs w:val="24"/>
        </w:rPr>
      </w:pPr>
    </w:p>
    <w:p w14:paraId="57619FC4" w14:textId="77777777" w:rsidR="00E8506B" w:rsidRDefault="00E8506B" w:rsidP="0048544D">
      <w:pPr>
        <w:ind w:left="720"/>
        <w:jc w:val="both"/>
        <w:rPr>
          <w:rFonts w:ascii="Times New Roman" w:hAnsi="Times New Roman" w:cs="Times New Roman"/>
          <w:sz w:val="24"/>
          <w:szCs w:val="24"/>
        </w:rPr>
      </w:pPr>
    </w:p>
    <w:p w14:paraId="23DC1BF9" w14:textId="39499839" w:rsidR="00A445CA" w:rsidRDefault="00DA0264" w:rsidP="0048544D">
      <w:pPr>
        <w:ind w:left="720"/>
        <w:jc w:val="both"/>
        <w:rPr>
          <w:rFonts w:ascii="Times New Roman" w:hAnsi="Times New Roman" w:cs="Times New Roman"/>
          <w:sz w:val="24"/>
          <w:szCs w:val="24"/>
        </w:rPr>
      </w:pPr>
      <w:r>
        <w:rPr>
          <w:rFonts w:ascii="Times New Roman" w:hAnsi="Times New Roman" w:cs="Times New Roman"/>
          <w:sz w:val="24"/>
          <w:szCs w:val="24"/>
        </w:rPr>
        <w:lastRenderedPageBreak/>
        <w:t xml:space="preserve">In HSV format it is easy to use color mask to separate different colors from one another. In color detection the color masks are used to point out the area of certain color. </w:t>
      </w:r>
      <w:r w:rsidR="0048544D">
        <w:rPr>
          <w:rFonts w:ascii="Times New Roman" w:hAnsi="Times New Roman" w:cs="Times New Roman"/>
          <w:sz w:val="24"/>
          <w:szCs w:val="24"/>
        </w:rPr>
        <w:t xml:space="preserve">The area contains all the pixel area that has the same RGB value. This is how the system can easily detect the colors from the RGB value and pixel values. </w:t>
      </w:r>
    </w:p>
    <w:p w14:paraId="534FC827" w14:textId="36BE5763" w:rsidR="00DA0264" w:rsidRDefault="00DA0264" w:rsidP="00A445CA">
      <w:pPr>
        <w:jc w:val="both"/>
        <w:rPr>
          <w:rFonts w:ascii="Times New Roman" w:hAnsi="Times New Roman" w:cs="Times New Roman"/>
          <w:sz w:val="24"/>
          <w:szCs w:val="24"/>
        </w:rPr>
      </w:pPr>
    </w:p>
    <w:p w14:paraId="3F2B34ED" w14:textId="77777777" w:rsidR="00DA0264" w:rsidRPr="006C05AC" w:rsidRDefault="00DA0264" w:rsidP="00A445CA">
      <w:pPr>
        <w:jc w:val="both"/>
        <w:rPr>
          <w:rFonts w:ascii="Times New Roman" w:hAnsi="Times New Roman" w:cs="Times New Roman"/>
          <w:sz w:val="24"/>
          <w:szCs w:val="24"/>
        </w:rPr>
      </w:pPr>
    </w:p>
    <w:p w14:paraId="4E29F5C6" w14:textId="43AFC7A8" w:rsidR="00A445CA" w:rsidRPr="00DA0264" w:rsidRDefault="00A445CA" w:rsidP="00DA0264">
      <w:pPr>
        <w:pStyle w:val="ListParagraph"/>
        <w:numPr>
          <w:ilvl w:val="0"/>
          <w:numId w:val="2"/>
        </w:numPr>
        <w:jc w:val="both"/>
        <w:rPr>
          <w:rFonts w:ascii="Times New Roman" w:hAnsi="Times New Roman" w:cs="Times New Roman"/>
          <w:b/>
          <w:color w:val="44546A" w:themeColor="text2"/>
          <w:sz w:val="28"/>
          <w:szCs w:val="28"/>
        </w:rPr>
      </w:pPr>
      <w:r w:rsidRPr="00DA0264">
        <w:rPr>
          <w:rFonts w:ascii="Times New Roman" w:hAnsi="Times New Roman" w:cs="Times New Roman"/>
          <w:b/>
          <w:color w:val="44546A" w:themeColor="text2"/>
          <w:sz w:val="28"/>
          <w:szCs w:val="28"/>
        </w:rPr>
        <w:t xml:space="preserve">Idea and </w:t>
      </w:r>
      <w:r w:rsidR="003B3AAB" w:rsidRPr="00DA0264">
        <w:rPr>
          <w:rFonts w:ascii="Times New Roman" w:hAnsi="Times New Roman" w:cs="Times New Roman"/>
          <w:b/>
          <w:color w:val="44546A" w:themeColor="text2"/>
          <w:sz w:val="28"/>
          <w:szCs w:val="28"/>
        </w:rPr>
        <w:t>Implementation</w:t>
      </w:r>
    </w:p>
    <w:p w14:paraId="30546A1B" w14:textId="01D452A9" w:rsidR="00991D1C" w:rsidRPr="006C05AC" w:rsidRDefault="00403995" w:rsidP="00403995">
      <w:pPr>
        <w:ind w:left="720"/>
        <w:jc w:val="both"/>
        <w:rPr>
          <w:rFonts w:ascii="Times New Roman" w:hAnsi="Times New Roman" w:cs="Times New Roman"/>
          <w:sz w:val="24"/>
          <w:szCs w:val="24"/>
        </w:rPr>
      </w:pPr>
      <w:r w:rsidRPr="00511565">
        <w:rPr>
          <w:rFonts w:ascii="Times New Roman" w:hAnsi="Times New Roman" w:cs="Times New Roman"/>
          <w:b/>
          <w:bCs/>
          <w:sz w:val="24"/>
          <w:szCs w:val="24"/>
          <w:u w:val="single"/>
        </w:rPr>
        <w:t>Idea</w:t>
      </w:r>
      <w:r w:rsidRPr="00511565">
        <w:rPr>
          <w:rFonts w:ascii="Times New Roman" w:hAnsi="Times New Roman" w:cs="Times New Roman"/>
          <w:sz w:val="24"/>
          <w:szCs w:val="24"/>
          <w:u w:val="single"/>
        </w:rPr>
        <w:t>:</w:t>
      </w:r>
      <w:r>
        <w:rPr>
          <w:rFonts w:ascii="Times New Roman" w:hAnsi="Times New Roman" w:cs="Times New Roman"/>
          <w:sz w:val="24"/>
          <w:szCs w:val="24"/>
        </w:rPr>
        <w:t xml:space="preserve"> </w:t>
      </w:r>
      <w:r w:rsidR="00FB5577" w:rsidRPr="006C05AC">
        <w:rPr>
          <w:rFonts w:ascii="Times New Roman" w:hAnsi="Times New Roman" w:cs="Times New Roman"/>
          <w:sz w:val="24"/>
          <w:szCs w:val="24"/>
        </w:rPr>
        <w:t xml:space="preserve">The idea for implementing this project was to first </w:t>
      </w:r>
      <w:r w:rsidR="0030338B" w:rsidRPr="006C05AC">
        <w:rPr>
          <w:rFonts w:ascii="Times New Roman" w:hAnsi="Times New Roman" w:cs="Times New Roman"/>
          <w:sz w:val="24"/>
          <w:szCs w:val="24"/>
        </w:rPr>
        <w:t>capture a video stream from a camera</w:t>
      </w:r>
      <w:r w:rsidR="00FB5577" w:rsidRPr="006C05AC">
        <w:rPr>
          <w:rFonts w:ascii="Times New Roman" w:hAnsi="Times New Roman" w:cs="Times New Roman"/>
          <w:sz w:val="24"/>
          <w:szCs w:val="24"/>
        </w:rPr>
        <w:t>, which could be mobile phone camera, or web camera.</w:t>
      </w:r>
      <w:r w:rsidR="0030338B" w:rsidRPr="006C05AC">
        <w:rPr>
          <w:rFonts w:ascii="Times New Roman" w:hAnsi="Times New Roman" w:cs="Times New Roman"/>
          <w:sz w:val="24"/>
          <w:szCs w:val="24"/>
        </w:rPr>
        <w:t xml:space="preserve"> Our program </w:t>
      </w:r>
      <w:r w:rsidR="00FB5577" w:rsidRPr="006C05AC">
        <w:rPr>
          <w:rFonts w:ascii="Times New Roman" w:hAnsi="Times New Roman" w:cs="Times New Roman"/>
          <w:sz w:val="24"/>
          <w:szCs w:val="24"/>
        </w:rPr>
        <w:t>is able to c</w:t>
      </w:r>
      <w:r w:rsidR="0030338B" w:rsidRPr="006C05AC">
        <w:rPr>
          <w:rFonts w:ascii="Times New Roman" w:hAnsi="Times New Roman" w:cs="Times New Roman"/>
          <w:sz w:val="24"/>
          <w:szCs w:val="24"/>
        </w:rPr>
        <w:t>apture the video</w:t>
      </w:r>
      <w:r w:rsidR="00FB5577" w:rsidRPr="006C05AC">
        <w:rPr>
          <w:rFonts w:ascii="Times New Roman" w:hAnsi="Times New Roman" w:cs="Times New Roman"/>
          <w:sz w:val="24"/>
          <w:szCs w:val="24"/>
        </w:rPr>
        <w:t xml:space="preserve"> stream from mobile phone</w:t>
      </w:r>
      <w:r w:rsidR="00991D1C" w:rsidRPr="006C05AC">
        <w:rPr>
          <w:rFonts w:ascii="Times New Roman" w:hAnsi="Times New Roman" w:cs="Times New Roman"/>
          <w:sz w:val="24"/>
          <w:szCs w:val="24"/>
        </w:rPr>
        <w:t xml:space="preserve"> camera</w:t>
      </w:r>
      <w:r w:rsidR="00FB5577" w:rsidRPr="006C05AC">
        <w:rPr>
          <w:rFonts w:ascii="Times New Roman" w:hAnsi="Times New Roman" w:cs="Times New Roman"/>
          <w:sz w:val="24"/>
          <w:szCs w:val="24"/>
        </w:rPr>
        <w:t xml:space="preserve"> as well as web cam.</w:t>
      </w:r>
    </w:p>
    <w:p w14:paraId="7E8C7D29" w14:textId="6EFD86A4" w:rsidR="00CA6C6E" w:rsidRPr="006C05AC" w:rsidRDefault="00FB5577" w:rsidP="00403995">
      <w:pPr>
        <w:ind w:left="720"/>
        <w:jc w:val="both"/>
        <w:rPr>
          <w:rFonts w:ascii="Times New Roman" w:hAnsi="Times New Roman" w:cs="Times New Roman"/>
          <w:sz w:val="24"/>
          <w:szCs w:val="24"/>
        </w:rPr>
      </w:pPr>
      <w:r w:rsidRPr="006C05AC">
        <w:rPr>
          <w:rFonts w:ascii="Times New Roman" w:hAnsi="Times New Roman" w:cs="Times New Roman"/>
          <w:sz w:val="24"/>
          <w:szCs w:val="24"/>
        </w:rPr>
        <w:t>The stream comes into the program</w:t>
      </w:r>
      <w:r w:rsidR="00991D1C" w:rsidRPr="006C05AC">
        <w:rPr>
          <w:rFonts w:ascii="Times New Roman" w:hAnsi="Times New Roman" w:cs="Times New Roman"/>
          <w:sz w:val="24"/>
          <w:szCs w:val="24"/>
        </w:rPr>
        <w:t xml:space="preserve"> as</w:t>
      </w:r>
      <w:r w:rsidRPr="006C05AC">
        <w:rPr>
          <w:rFonts w:ascii="Times New Roman" w:hAnsi="Times New Roman" w:cs="Times New Roman"/>
          <w:sz w:val="24"/>
          <w:szCs w:val="24"/>
        </w:rPr>
        <w:t xml:space="preserve"> </w:t>
      </w:r>
      <w:r w:rsidR="00991D1C" w:rsidRPr="006C05AC">
        <w:rPr>
          <w:rFonts w:ascii="Times New Roman" w:hAnsi="Times New Roman" w:cs="Times New Roman"/>
          <w:sz w:val="24"/>
          <w:szCs w:val="24"/>
        </w:rPr>
        <w:t>frame by frame for processing as RGB</w:t>
      </w:r>
      <w:r w:rsidRPr="006C05AC">
        <w:rPr>
          <w:rFonts w:ascii="Times New Roman" w:hAnsi="Times New Roman" w:cs="Times New Roman"/>
          <w:sz w:val="24"/>
          <w:szCs w:val="24"/>
        </w:rPr>
        <w:t xml:space="preserve">. </w:t>
      </w:r>
      <w:r w:rsidR="00991D1C" w:rsidRPr="006C05AC">
        <w:rPr>
          <w:rFonts w:ascii="Times New Roman" w:hAnsi="Times New Roman" w:cs="Times New Roman"/>
          <w:sz w:val="24"/>
          <w:szCs w:val="24"/>
        </w:rPr>
        <w:t>Our program is able to catch 30 frames per second</w:t>
      </w:r>
      <w:r w:rsidR="0030338B" w:rsidRPr="006C05AC">
        <w:rPr>
          <w:rFonts w:ascii="Times New Roman" w:hAnsi="Times New Roman" w:cs="Times New Roman"/>
          <w:sz w:val="24"/>
          <w:szCs w:val="24"/>
        </w:rPr>
        <w:t>. Then we are converting</w:t>
      </w:r>
      <w:r w:rsidR="00991D1C" w:rsidRPr="006C05AC">
        <w:rPr>
          <w:rFonts w:ascii="Times New Roman" w:hAnsi="Times New Roman" w:cs="Times New Roman"/>
          <w:sz w:val="24"/>
          <w:szCs w:val="24"/>
        </w:rPr>
        <w:t xml:space="preserve"> each of the</w:t>
      </w:r>
      <w:r w:rsidR="00DA0264">
        <w:rPr>
          <w:rFonts w:ascii="Times New Roman" w:hAnsi="Times New Roman" w:cs="Times New Roman"/>
          <w:sz w:val="24"/>
          <w:szCs w:val="24"/>
        </w:rPr>
        <w:t xml:space="preserve"> RGB frame to HSV</w:t>
      </w:r>
      <w:r w:rsidR="0030338B" w:rsidRPr="006C05AC">
        <w:rPr>
          <w:rFonts w:ascii="Times New Roman" w:hAnsi="Times New Roman" w:cs="Times New Roman"/>
          <w:sz w:val="24"/>
          <w:szCs w:val="24"/>
        </w:rPr>
        <w:t xml:space="preserve"> frame. After that we </w:t>
      </w:r>
      <w:r w:rsidR="00CA6C6E" w:rsidRPr="006C05AC">
        <w:rPr>
          <w:rFonts w:ascii="Times New Roman" w:hAnsi="Times New Roman" w:cs="Times New Roman"/>
          <w:sz w:val="24"/>
          <w:szCs w:val="24"/>
        </w:rPr>
        <w:t>will define an upper limit and a lower limit for each of the colors, we want our program to detect.</w:t>
      </w:r>
    </w:p>
    <w:p w14:paraId="22506D47" w14:textId="4E760C36" w:rsidR="00CA6C6E" w:rsidRPr="006C05AC" w:rsidRDefault="00CA6C6E" w:rsidP="00403995">
      <w:pPr>
        <w:ind w:left="720"/>
        <w:jc w:val="both"/>
        <w:rPr>
          <w:rFonts w:ascii="Times New Roman" w:hAnsi="Times New Roman" w:cs="Times New Roman"/>
          <w:sz w:val="24"/>
          <w:szCs w:val="24"/>
        </w:rPr>
      </w:pPr>
      <w:r w:rsidRPr="006C05AC">
        <w:rPr>
          <w:rFonts w:ascii="Times New Roman" w:hAnsi="Times New Roman" w:cs="Times New Roman"/>
          <w:sz w:val="24"/>
          <w:szCs w:val="24"/>
        </w:rPr>
        <w:t xml:space="preserve">Then we are applying a </w:t>
      </w:r>
      <w:r w:rsidR="00ED1E48" w:rsidRPr="006C05AC">
        <w:rPr>
          <w:rFonts w:ascii="Times New Roman" w:hAnsi="Times New Roman" w:cs="Times New Roman"/>
          <w:sz w:val="24"/>
          <w:szCs w:val="24"/>
        </w:rPr>
        <w:t>specific-colored</w:t>
      </w:r>
      <w:r w:rsidRPr="006C05AC">
        <w:rPr>
          <w:rFonts w:ascii="Times New Roman" w:hAnsi="Times New Roman" w:cs="Times New Roman"/>
          <w:sz w:val="24"/>
          <w:szCs w:val="24"/>
        </w:rPr>
        <w:t xml:space="preserve"> mask over the specific color our</w:t>
      </w:r>
      <w:r w:rsidR="00ED1E48" w:rsidRPr="006C05AC">
        <w:rPr>
          <w:rFonts w:ascii="Times New Roman" w:hAnsi="Times New Roman" w:cs="Times New Roman"/>
          <w:sz w:val="24"/>
          <w:szCs w:val="24"/>
        </w:rPr>
        <w:t xml:space="preserve"> program is</w:t>
      </w:r>
      <w:r w:rsidRPr="006C05AC">
        <w:rPr>
          <w:rFonts w:ascii="Times New Roman" w:hAnsi="Times New Roman" w:cs="Times New Roman"/>
          <w:sz w:val="24"/>
          <w:szCs w:val="24"/>
        </w:rPr>
        <w:t xml:space="preserve"> detecting</w:t>
      </w:r>
      <w:r w:rsidR="00ED1E48" w:rsidRPr="006C05AC">
        <w:rPr>
          <w:rFonts w:ascii="Times New Roman" w:hAnsi="Times New Roman" w:cs="Times New Roman"/>
          <w:sz w:val="24"/>
          <w:szCs w:val="24"/>
        </w:rPr>
        <w:t xml:space="preserve">. The idea of applying a mask is when our program is getting </w:t>
      </w:r>
      <w:r w:rsidR="00E13C24" w:rsidRPr="006C05AC">
        <w:rPr>
          <w:rFonts w:ascii="Times New Roman" w:hAnsi="Times New Roman" w:cs="Times New Roman"/>
          <w:sz w:val="24"/>
          <w:szCs w:val="24"/>
        </w:rPr>
        <w:t>a certain pixel’s RGB value within the range of any defined color then by applying the mask we are getting a</w:t>
      </w:r>
      <w:r w:rsidR="0048544D">
        <w:rPr>
          <w:rFonts w:ascii="Times New Roman" w:hAnsi="Times New Roman" w:cs="Times New Roman"/>
          <w:sz w:val="24"/>
          <w:szCs w:val="24"/>
        </w:rPr>
        <w:t xml:space="preserve"> </w:t>
      </w:r>
      <w:r w:rsidR="00E13C24" w:rsidRPr="006C05AC">
        <w:rPr>
          <w:rFonts w:ascii="Times New Roman" w:hAnsi="Times New Roman" w:cs="Times New Roman"/>
          <w:sz w:val="24"/>
          <w:szCs w:val="24"/>
        </w:rPr>
        <w:t>hold of that certain pixel.</w:t>
      </w:r>
    </w:p>
    <w:p w14:paraId="4973456E" w14:textId="4973D5AA" w:rsidR="00E13C24" w:rsidRDefault="00E13C24" w:rsidP="00403995">
      <w:pPr>
        <w:ind w:left="720"/>
        <w:jc w:val="both"/>
        <w:rPr>
          <w:rFonts w:ascii="Times New Roman" w:hAnsi="Times New Roman" w:cs="Times New Roman"/>
          <w:sz w:val="24"/>
          <w:szCs w:val="24"/>
        </w:rPr>
      </w:pPr>
      <w:r w:rsidRPr="006C05AC">
        <w:rPr>
          <w:rFonts w:ascii="Times New Roman" w:hAnsi="Times New Roman" w:cs="Times New Roman"/>
          <w:sz w:val="24"/>
          <w:szCs w:val="24"/>
        </w:rPr>
        <w:t>When we get a pixel of certain color then we display a rectangle around that pixel with a header named as the color name. And usually, we do not get one pixel from a certain color, its more than hundreds of pixels of same color stay together. So, we display the rectangle around the whole area of a certain color.</w:t>
      </w:r>
    </w:p>
    <w:p w14:paraId="7BD8C468" w14:textId="2BF81C5F" w:rsidR="00893091" w:rsidRDefault="00893091">
      <w:pPr>
        <w:rPr>
          <w:rFonts w:ascii="Times New Roman" w:hAnsi="Times New Roman" w:cs="Times New Roman"/>
          <w:sz w:val="24"/>
          <w:szCs w:val="24"/>
        </w:rPr>
      </w:pPr>
      <w:r>
        <w:rPr>
          <w:rFonts w:ascii="Times New Roman" w:hAnsi="Times New Roman" w:cs="Times New Roman"/>
          <w:sz w:val="24"/>
          <w:szCs w:val="24"/>
        </w:rPr>
        <w:br w:type="page"/>
      </w:r>
    </w:p>
    <w:p w14:paraId="32F20D3B" w14:textId="0271FD92" w:rsidR="00403995" w:rsidRDefault="00403995" w:rsidP="00403995">
      <w:pPr>
        <w:ind w:left="720"/>
        <w:jc w:val="both"/>
        <w:rPr>
          <w:rFonts w:ascii="Times New Roman" w:hAnsi="Times New Roman" w:cs="Times New Roman"/>
          <w:b/>
          <w:bCs/>
          <w:sz w:val="24"/>
          <w:szCs w:val="24"/>
          <w:u w:val="single"/>
        </w:rPr>
      </w:pPr>
      <w:r w:rsidRPr="00511565">
        <w:rPr>
          <w:rFonts w:ascii="Times New Roman" w:hAnsi="Times New Roman" w:cs="Times New Roman"/>
          <w:b/>
          <w:bCs/>
          <w:sz w:val="24"/>
          <w:szCs w:val="24"/>
          <w:u w:val="single"/>
        </w:rPr>
        <w:lastRenderedPageBreak/>
        <w:t>Implementation:</w:t>
      </w:r>
    </w:p>
    <w:p w14:paraId="6A196D8E" w14:textId="2B1A5E84" w:rsidR="00053CB8" w:rsidRPr="00021C26" w:rsidRDefault="00053CB8" w:rsidP="00403995">
      <w:pPr>
        <w:ind w:left="720"/>
        <w:jc w:val="both"/>
        <w:rPr>
          <w:rFonts w:ascii="Times New Roman" w:hAnsi="Times New Roman" w:cs="Times New Roman"/>
          <w:b/>
          <w:bCs/>
          <w:sz w:val="24"/>
          <w:szCs w:val="24"/>
        </w:rPr>
      </w:pPr>
      <w:r w:rsidRPr="00021C26">
        <w:rPr>
          <w:rFonts w:ascii="Times New Roman" w:hAnsi="Times New Roman" w:cs="Times New Roman"/>
          <w:b/>
          <w:bCs/>
          <w:sz w:val="24"/>
          <w:szCs w:val="24"/>
        </w:rPr>
        <w:t>Capturing video feed</w:t>
      </w:r>
    </w:p>
    <w:bookmarkStart w:id="0" w:name="_MON_1692613271"/>
    <w:bookmarkEnd w:id="0"/>
    <w:p w14:paraId="2DA8B284" w14:textId="280EB87B" w:rsidR="00053CB8" w:rsidRDefault="00192DAD" w:rsidP="00403995">
      <w:pPr>
        <w:ind w:left="720"/>
        <w:jc w:val="both"/>
        <w:rPr>
          <w:rFonts w:ascii="Times New Roman" w:hAnsi="Times New Roman" w:cs="Times New Roman"/>
          <w:sz w:val="24"/>
          <w:szCs w:val="24"/>
        </w:rPr>
      </w:pPr>
      <w:r>
        <w:rPr>
          <w:rFonts w:ascii="Times New Roman" w:hAnsi="Times New Roman" w:cs="Times New Roman"/>
          <w:sz w:val="24"/>
          <w:szCs w:val="24"/>
        </w:rPr>
        <w:object w:dxaOrig="9360" w:dyaOrig="7350" w14:anchorId="3B5322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367.5pt" o:ole="">
            <v:imagedata r:id="rId10" o:title=""/>
          </v:shape>
          <o:OLEObject Type="Embed" ProgID="Word.OpenDocumentText.12" ShapeID="_x0000_i1025" DrawAspect="Content" ObjectID="_1692648100" r:id="rId11"/>
        </w:object>
      </w:r>
    </w:p>
    <w:p w14:paraId="7DAD818A" w14:textId="044F772F" w:rsidR="00021C26" w:rsidRDefault="00021C26">
      <w:pPr>
        <w:rPr>
          <w:rFonts w:ascii="Times New Roman" w:hAnsi="Times New Roman" w:cs="Times New Roman"/>
          <w:b/>
          <w:bCs/>
          <w:sz w:val="24"/>
          <w:szCs w:val="24"/>
        </w:rPr>
      </w:pPr>
      <w:r>
        <w:rPr>
          <w:rFonts w:ascii="Times New Roman" w:hAnsi="Times New Roman" w:cs="Times New Roman"/>
          <w:b/>
          <w:bCs/>
          <w:sz w:val="24"/>
          <w:szCs w:val="24"/>
        </w:rPr>
        <w:br w:type="page"/>
      </w:r>
    </w:p>
    <w:p w14:paraId="112A3514" w14:textId="30385F51" w:rsidR="00021C26" w:rsidRDefault="00021C26" w:rsidP="00403995">
      <w:pPr>
        <w:ind w:left="720"/>
        <w:jc w:val="both"/>
        <w:rPr>
          <w:rFonts w:ascii="Times New Roman" w:hAnsi="Times New Roman" w:cs="Times New Roman"/>
          <w:b/>
          <w:bCs/>
          <w:sz w:val="24"/>
          <w:szCs w:val="24"/>
        </w:rPr>
      </w:pPr>
      <w:r>
        <w:rPr>
          <w:rFonts w:ascii="Times New Roman" w:hAnsi="Times New Roman" w:cs="Times New Roman"/>
          <w:b/>
          <w:bCs/>
          <w:sz w:val="24"/>
          <w:szCs w:val="24"/>
        </w:rPr>
        <w:lastRenderedPageBreak/>
        <w:t>Setting upper limit and lower limit for colors</w:t>
      </w:r>
    </w:p>
    <w:bookmarkStart w:id="1" w:name="_MON_1692613422"/>
    <w:bookmarkEnd w:id="1"/>
    <w:p w14:paraId="2D4279FE" w14:textId="31A61C99" w:rsidR="00021C26" w:rsidRDefault="00192DAD" w:rsidP="00403995">
      <w:pPr>
        <w:ind w:left="720"/>
        <w:jc w:val="both"/>
        <w:rPr>
          <w:rFonts w:ascii="Times New Roman" w:hAnsi="Times New Roman" w:cs="Times New Roman"/>
          <w:sz w:val="24"/>
          <w:szCs w:val="24"/>
        </w:rPr>
      </w:pPr>
      <w:r>
        <w:rPr>
          <w:rFonts w:ascii="Times New Roman" w:hAnsi="Times New Roman" w:cs="Times New Roman"/>
          <w:sz w:val="24"/>
          <w:szCs w:val="24"/>
        </w:rPr>
        <w:object w:dxaOrig="9360" w:dyaOrig="8550" w14:anchorId="1B567241">
          <v:shape id="_x0000_i1026" type="#_x0000_t75" style="width:6in;height:428.25pt" o:ole="">
            <v:imagedata r:id="rId12" o:title=""/>
          </v:shape>
          <o:OLEObject Type="Embed" ProgID="Word.OpenDocumentText.12" ShapeID="_x0000_i1026" DrawAspect="Content" ObjectID="_1692648101" r:id="rId13"/>
        </w:object>
      </w:r>
    </w:p>
    <w:p w14:paraId="00137D86" w14:textId="77777777" w:rsidR="00021C26" w:rsidRDefault="00021C26">
      <w:pPr>
        <w:rPr>
          <w:rFonts w:ascii="Times New Roman" w:hAnsi="Times New Roman" w:cs="Times New Roman"/>
          <w:b/>
          <w:bCs/>
          <w:sz w:val="24"/>
          <w:szCs w:val="24"/>
        </w:rPr>
      </w:pPr>
      <w:r>
        <w:rPr>
          <w:rFonts w:ascii="Times New Roman" w:hAnsi="Times New Roman" w:cs="Times New Roman"/>
          <w:b/>
          <w:bCs/>
          <w:sz w:val="24"/>
          <w:szCs w:val="24"/>
        </w:rPr>
        <w:br w:type="page"/>
      </w:r>
    </w:p>
    <w:p w14:paraId="1AA42780" w14:textId="15959BF7" w:rsidR="00021C26" w:rsidRDefault="00021C26" w:rsidP="00021C26">
      <w:pPr>
        <w:ind w:left="720"/>
        <w:jc w:val="both"/>
        <w:rPr>
          <w:rFonts w:ascii="Times New Roman" w:hAnsi="Times New Roman" w:cs="Times New Roman"/>
          <w:b/>
          <w:bCs/>
          <w:sz w:val="24"/>
          <w:szCs w:val="24"/>
        </w:rPr>
      </w:pPr>
      <w:r w:rsidRPr="00021C26">
        <w:rPr>
          <w:rFonts w:ascii="Times New Roman" w:hAnsi="Times New Roman" w:cs="Times New Roman"/>
          <w:b/>
          <w:bCs/>
          <w:sz w:val="24"/>
          <w:szCs w:val="24"/>
        </w:rPr>
        <w:lastRenderedPageBreak/>
        <w:t xml:space="preserve">Applying </w:t>
      </w:r>
      <w:r w:rsidR="0005574A" w:rsidRPr="00021C26">
        <w:rPr>
          <w:rFonts w:ascii="Times New Roman" w:hAnsi="Times New Roman" w:cs="Times New Roman"/>
          <w:b/>
          <w:bCs/>
          <w:sz w:val="24"/>
          <w:szCs w:val="24"/>
        </w:rPr>
        <w:t>bitwise</w:t>
      </w:r>
      <w:r w:rsidR="0005574A">
        <w:rPr>
          <w:rFonts w:ascii="Times New Roman" w:hAnsi="Times New Roman" w:cs="Times New Roman"/>
          <w:b/>
          <w:bCs/>
          <w:sz w:val="24"/>
          <w:szCs w:val="24"/>
        </w:rPr>
        <w:t xml:space="preserve"> and</w:t>
      </w:r>
      <w:r w:rsidR="00F821D5">
        <w:rPr>
          <w:rFonts w:ascii="Times New Roman" w:hAnsi="Times New Roman" w:cs="Times New Roman"/>
          <w:b/>
          <w:bCs/>
          <w:sz w:val="24"/>
          <w:szCs w:val="24"/>
        </w:rPr>
        <w:t xml:space="preserve"> operator </w:t>
      </w:r>
      <w:r w:rsidRPr="00021C26">
        <w:rPr>
          <w:rFonts w:ascii="Times New Roman" w:hAnsi="Times New Roman" w:cs="Times New Roman"/>
          <w:b/>
          <w:bCs/>
          <w:sz w:val="24"/>
          <w:szCs w:val="24"/>
        </w:rPr>
        <w:t>between the image frame and color masks</w:t>
      </w:r>
    </w:p>
    <w:bookmarkStart w:id="2" w:name="_MON_1692613682"/>
    <w:bookmarkEnd w:id="2"/>
    <w:p w14:paraId="0BDEDF7B" w14:textId="45AAAB57" w:rsidR="003B3AAB" w:rsidRDefault="00192DAD" w:rsidP="00192DAD">
      <w:pPr>
        <w:ind w:left="720"/>
        <w:jc w:val="both"/>
        <w:rPr>
          <w:rFonts w:ascii="Times New Roman" w:hAnsi="Times New Roman" w:cs="Times New Roman"/>
          <w:sz w:val="24"/>
          <w:szCs w:val="24"/>
        </w:rPr>
      </w:pPr>
      <w:r>
        <w:rPr>
          <w:rFonts w:ascii="Times New Roman" w:hAnsi="Times New Roman" w:cs="Times New Roman"/>
          <w:sz w:val="24"/>
          <w:szCs w:val="24"/>
        </w:rPr>
        <w:object w:dxaOrig="9360" w:dyaOrig="6447" w14:anchorId="1A78B684">
          <v:shape id="_x0000_i1027" type="#_x0000_t75" style="width:6in;height:322.5pt" o:ole="">
            <v:imagedata r:id="rId14" o:title=""/>
          </v:shape>
          <o:OLEObject Type="Embed" ProgID="Word.OpenDocumentText.12" ShapeID="_x0000_i1027" DrawAspect="Content" ObjectID="_1692648102" r:id="rId15"/>
        </w:object>
      </w:r>
      <w:r w:rsidR="0030338B" w:rsidRPr="006C05AC">
        <w:rPr>
          <w:rFonts w:ascii="Times New Roman" w:hAnsi="Times New Roman" w:cs="Times New Roman"/>
          <w:sz w:val="24"/>
          <w:szCs w:val="24"/>
        </w:rPr>
        <w:t xml:space="preserve"> </w:t>
      </w:r>
    </w:p>
    <w:p w14:paraId="78E9EFC2" w14:textId="77777777" w:rsidR="00192DAD" w:rsidRDefault="00192DAD">
      <w:pPr>
        <w:rPr>
          <w:rFonts w:ascii="Times New Roman" w:hAnsi="Times New Roman" w:cs="Times New Roman"/>
          <w:sz w:val="24"/>
          <w:szCs w:val="24"/>
        </w:rPr>
      </w:pPr>
      <w:r>
        <w:rPr>
          <w:rFonts w:ascii="Times New Roman" w:hAnsi="Times New Roman" w:cs="Times New Roman"/>
          <w:sz w:val="24"/>
          <w:szCs w:val="24"/>
        </w:rPr>
        <w:br w:type="page"/>
      </w:r>
    </w:p>
    <w:p w14:paraId="08CC6121" w14:textId="6AD49877" w:rsidR="00192DAD" w:rsidRPr="00F821D5" w:rsidRDefault="00192DAD" w:rsidP="00192DAD">
      <w:pPr>
        <w:ind w:left="720"/>
        <w:jc w:val="both"/>
        <w:rPr>
          <w:rFonts w:ascii="Times New Roman" w:hAnsi="Times New Roman" w:cs="Times New Roman"/>
          <w:b/>
          <w:bCs/>
          <w:sz w:val="24"/>
          <w:szCs w:val="24"/>
        </w:rPr>
      </w:pPr>
      <w:r w:rsidRPr="00F821D5">
        <w:rPr>
          <w:rFonts w:ascii="Times New Roman" w:hAnsi="Times New Roman" w:cs="Times New Roman"/>
          <w:b/>
          <w:bCs/>
          <w:sz w:val="24"/>
          <w:szCs w:val="24"/>
        </w:rPr>
        <w:lastRenderedPageBreak/>
        <w:t>Displaying rectangle around the color area</w:t>
      </w:r>
    </w:p>
    <w:bookmarkStart w:id="3" w:name="_MON_1692614338"/>
    <w:bookmarkEnd w:id="3"/>
    <w:p w14:paraId="17A806BE" w14:textId="7C05FCA9" w:rsidR="00856651" w:rsidRDefault="00192DAD" w:rsidP="00856651">
      <w:pPr>
        <w:ind w:left="720"/>
        <w:jc w:val="both"/>
        <w:rPr>
          <w:rFonts w:ascii="Times New Roman" w:hAnsi="Times New Roman" w:cs="Times New Roman"/>
          <w:sz w:val="24"/>
          <w:szCs w:val="24"/>
        </w:rPr>
      </w:pPr>
      <w:r>
        <w:rPr>
          <w:rFonts w:ascii="Times New Roman" w:hAnsi="Times New Roman" w:cs="Times New Roman"/>
          <w:sz w:val="24"/>
          <w:szCs w:val="24"/>
        </w:rPr>
        <w:object w:dxaOrig="9360" w:dyaOrig="12900" w14:anchorId="7465F1A0">
          <v:shape id="_x0000_i1028" type="#_x0000_t75" style="width:6in;height:612pt" o:ole="">
            <v:imagedata r:id="rId16" o:title=""/>
          </v:shape>
          <o:OLEObject Type="Embed" ProgID="Word.OpenDocumentText.12" ShapeID="_x0000_i1028" DrawAspect="Content" ObjectID="_1692648103" r:id="rId17"/>
        </w:object>
      </w:r>
    </w:p>
    <w:p w14:paraId="63194B0A" w14:textId="5D097980" w:rsidR="003B3AAB" w:rsidRPr="00462157" w:rsidRDefault="00945CC4" w:rsidP="00462157">
      <w:pPr>
        <w:pStyle w:val="ListParagraph"/>
        <w:numPr>
          <w:ilvl w:val="0"/>
          <w:numId w:val="2"/>
        </w:numPr>
        <w:jc w:val="both"/>
        <w:rPr>
          <w:rFonts w:ascii="Times New Roman" w:hAnsi="Times New Roman" w:cs="Times New Roman"/>
          <w:sz w:val="24"/>
          <w:szCs w:val="24"/>
        </w:rPr>
      </w:pPr>
      <w:r w:rsidRPr="00AF3263">
        <w:rPr>
          <w:rFonts w:ascii="Times New Roman" w:hAnsi="Times New Roman" w:cs="Times New Roman"/>
          <w:b/>
          <w:bCs/>
          <w:color w:val="44546A" w:themeColor="text2"/>
          <w:sz w:val="28"/>
          <w:szCs w:val="28"/>
        </w:rPr>
        <w:lastRenderedPageBreak/>
        <w:t>Experimentation</w:t>
      </w:r>
    </w:p>
    <w:p w14:paraId="3847ED05" w14:textId="4C692B35" w:rsidR="00462157" w:rsidRDefault="00316860" w:rsidP="00DF4240">
      <w:pPr>
        <w:ind w:left="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320B9D31" wp14:editId="42A34384">
            <wp:simplePos x="0" y="0"/>
            <wp:positionH relativeFrom="margin">
              <wp:posOffset>1419225</wp:posOffset>
            </wp:positionH>
            <wp:positionV relativeFrom="margin">
              <wp:posOffset>3457575</wp:posOffset>
            </wp:positionV>
            <wp:extent cx="3190875" cy="202692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17).png"/>
                    <pic:cNvPicPr/>
                  </pic:nvPicPr>
                  <pic:blipFill>
                    <a:blip r:embed="rId18">
                      <a:extLst>
                        <a:ext uri="{28A0092B-C50C-407E-A947-70E740481C1C}">
                          <a14:useLocalDpi xmlns:a14="http://schemas.microsoft.com/office/drawing/2010/main" val="0"/>
                        </a:ext>
                      </a:extLst>
                    </a:blip>
                    <a:stretch>
                      <a:fillRect/>
                    </a:stretch>
                  </pic:blipFill>
                  <pic:spPr>
                    <a:xfrm>
                      <a:off x="0" y="0"/>
                      <a:ext cx="3190875" cy="2026920"/>
                    </a:xfrm>
                    <a:prstGeom prst="rect">
                      <a:avLst/>
                    </a:prstGeom>
                  </pic:spPr>
                </pic:pic>
              </a:graphicData>
            </a:graphic>
            <wp14:sizeRelH relativeFrom="margin">
              <wp14:pctWidth>0</wp14:pctWidth>
            </wp14:sizeRelH>
            <wp14:sizeRelV relativeFrom="margin">
              <wp14:pctHeight>0</wp14:pctHeight>
            </wp14:sizeRelV>
          </wp:anchor>
        </w:drawing>
      </w:r>
      <w:r w:rsidR="00DF4240">
        <w:rPr>
          <w:rFonts w:ascii="Times New Roman" w:hAnsi="Times New Roman" w:cs="Times New Roman"/>
          <w:sz w:val="24"/>
          <w:szCs w:val="24"/>
        </w:rPr>
        <w:t xml:space="preserve">We did live experimentation on streaming video. For this </w:t>
      </w:r>
      <w:r>
        <w:rPr>
          <w:rFonts w:ascii="Times New Roman" w:hAnsi="Times New Roman" w:cs="Times New Roman"/>
          <w:sz w:val="24"/>
          <w:szCs w:val="24"/>
        </w:rPr>
        <w:t>purpose,</w:t>
      </w:r>
      <w:r w:rsidR="00DF4240">
        <w:rPr>
          <w:rFonts w:ascii="Times New Roman" w:hAnsi="Times New Roman" w:cs="Times New Roman"/>
          <w:sz w:val="24"/>
          <w:szCs w:val="24"/>
        </w:rPr>
        <w:t xml:space="preserve"> a mobile application named IP camera was used. IP camera can share live video stream with any device in same broadcast. </w:t>
      </w:r>
      <w:r>
        <w:rPr>
          <w:rFonts w:ascii="Times New Roman" w:hAnsi="Times New Roman" w:cs="Times New Roman"/>
          <w:sz w:val="24"/>
          <w:szCs w:val="24"/>
        </w:rPr>
        <w:t>So the experiments were conducted on mobile captured live video. Then we took the screenshots of different objects to see if the system could accurately detect the colors. Here are some examples:</w:t>
      </w:r>
    </w:p>
    <w:p w14:paraId="3669E72A" w14:textId="79AB5C4E" w:rsidR="00316860" w:rsidRDefault="00316860" w:rsidP="00DF4240">
      <w:pPr>
        <w:ind w:left="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1A87A8DC" wp14:editId="545D2880">
            <wp:simplePos x="0" y="0"/>
            <wp:positionH relativeFrom="margin">
              <wp:posOffset>1362075</wp:posOffset>
            </wp:positionH>
            <wp:positionV relativeFrom="margin">
              <wp:posOffset>5648325</wp:posOffset>
            </wp:positionV>
            <wp:extent cx="3286125" cy="208597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18).png"/>
                    <pic:cNvPicPr/>
                  </pic:nvPicPr>
                  <pic:blipFill>
                    <a:blip r:embed="rId19">
                      <a:extLst>
                        <a:ext uri="{28A0092B-C50C-407E-A947-70E740481C1C}">
                          <a14:useLocalDpi xmlns:a14="http://schemas.microsoft.com/office/drawing/2010/main" val="0"/>
                        </a:ext>
                      </a:extLst>
                    </a:blip>
                    <a:stretch>
                      <a:fillRect/>
                    </a:stretch>
                  </pic:blipFill>
                  <pic:spPr>
                    <a:xfrm>
                      <a:off x="0" y="0"/>
                      <a:ext cx="3286125" cy="20859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0288" behindDoc="0" locked="0" layoutInCell="1" allowOverlap="1" wp14:anchorId="32E91448" wp14:editId="163D7F53">
            <wp:simplePos x="0" y="0"/>
            <wp:positionH relativeFrom="margin">
              <wp:align>center</wp:align>
            </wp:positionH>
            <wp:positionV relativeFrom="margin">
              <wp:posOffset>1381125</wp:posOffset>
            </wp:positionV>
            <wp:extent cx="3209925" cy="1997710"/>
            <wp:effectExtent l="0" t="0" r="9525" b="25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16).png"/>
                    <pic:cNvPicPr/>
                  </pic:nvPicPr>
                  <pic:blipFill>
                    <a:blip r:embed="rId20">
                      <a:extLst>
                        <a:ext uri="{28A0092B-C50C-407E-A947-70E740481C1C}">
                          <a14:useLocalDpi xmlns:a14="http://schemas.microsoft.com/office/drawing/2010/main" val="0"/>
                        </a:ext>
                      </a:extLst>
                    </a:blip>
                    <a:stretch>
                      <a:fillRect/>
                    </a:stretch>
                  </pic:blipFill>
                  <pic:spPr>
                    <a:xfrm>
                      <a:off x="0" y="0"/>
                      <a:ext cx="3209925" cy="1997710"/>
                    </a:xfrm>
                    <a:prstGeom prst="rect">
                      <a:avLst/>
                    </a:prstGeom>
                  </pic:spPr>
                </pic:pic>
              </a:graphicData>
            </a:graphic>
            <wp14:sizeRelH relativeFrom="margin">
              <wp14:pctWidth>0</wp14:pctWidth>
            </wp14:sizeRelH>
            <wp14:sizeRelV relativeFrom="margin">
              <wp14:pctHeight>0</wp14:pctHeight>
            </wp14:sizeRelV>
          </wp:anchor>
        </w:drawing>
      </w:r>
    </w:p>
    <w:p w14:paraId="098DA842" w14:textId="04003ABE" w:rsidR="00316860" w:rsidRDefault="00316860" w:rsidP="00DF4240">
      <w:pPr>
        <w:ind w:left="720"/>
        <w:jc w:val="both"/>
        <w:rPr>
          <w:rFonts w:ascii="Times New Roman" w:hAnsi="Times New Roman" w:cs="Times New Roman"/>
          <w:sz w:val="24"/>
          <w:szCs w:val="24"/>
        </w:rPr>
      </w:pPr>
      <w:r>
        <w:rPr>
          <w:rFonts w:ascii="Times New Roman" w:hAnsi="Times New Roman" w:cs="Times New Roman"/>
          <w:sz w:val="24"/>
          <w:szCs w:val="24"/>
        </w:rPr>
        <w:lastRenderedPageBreak/>
        <w:t xml:space="preserve">Here we can see the system successfully </w:t>
      </w:r>
      <w:r w:rsidR="006029ED">
        <w:rPr>
          <w:rFonts w:ascii="Times New Roman" w:hAnsi="Times New Roman" w:cs="Times New Roman"/>
          <w:sz w:val="24"/>
          <w:szCs w:val="24"/>
        </w:rPr>
        <w:t>detected the colors of different objects presented by one of our team members. The amount of colors was kept minimal as in low resolution camera the pixels were scattered and it could affect the performance of the system. But the colors can be added as user’s</w:t>
      </w:r>
      <w:r w:rsidR="00B11C12">
        <w:rPr>
          <w:rFonts w:ascii="Times New Roman" w:hAnsi="Times New Roman" w:cs="Times New Roman"/>
          <w:sz w:val="24"/>
          <w:szCs w:val="24"/>
        </w:rPr>
        <w:t xml:space="preserve"> preference. Also the system may not be able to detect more complex color combination.</w:t>
      </w:r>
    </w:p>
    <w:p w14:paraId="660A4531" w14:textId="1F75A3FE" w:rsidR="00316860" w:rsidRDefault="00316860" w:rsidP="00DF4240">
      <w:pPr>
        <w:ind w:left="720"/>
        <w:jc w:val="both"/>
        <w:rPr>
          <w:rFonts w:ascii="Times New Roman" w:hAnsi="Times New Roman" w:cs="Times New Roman"/>
          <w:sz w:val="24"/>
          <w:szCs w:val="24"/>
        </w:rPr>
      </w:pPr>
    </w:p>
    <w:p w14:paraId="469270F7" w14:textId="7E908CAF" w:rsidR="00790FDB" w:rsidRPr="00462157" w:rsidRDefault="00790FDB" w:rsidP="00462157">
      <w:pPr>
        <w:jc w:val="both"/>
        <w:rPr>
          <w:rFonts w:ascii="Times New Roman" w:hAnsi="Times New Roman" w:cs="Times New Roman"/>
          <w:sz w:val="24"/>
          <w:szCs w:val="24"/>
        </w:rPr>
      </w:pPr>
    </w:p>
    <w:p w14:paraId="5C609E2A" w14:textId="2DA53247" w:rsidR="003B3AAB" w:rsidRPr="00462157" w:rsidRDefault="003344B3" w:rsidP="00462157">
      <w:pPr>
        <w:pStyle w:val="ListParagraph"/>
        <w:numPr>
          <w:ilvl w:val="0"/>
          <w:numId w:val="2"/>
        </w:numPr>
        <w:jc w:val="both"/>
        <w:rPr>
          <w:rFonts w:ascii="Times New Roman" w:hAnsi="Times New Roman" w:cs="Times New Roman"/>
          <w:sz w:val="24"/>
          <w:szCs w:val="24"/>
        </w:rPr>
      </w:pPr>
      <w:r w:rsidRPr="003344B3">
        <w:rPr>
          <w:rFonts w:ascii="Times New Roman" w:hAnsi="Times New Roman" w:cs="Times New Roman"/>
          <w:b/>
          <w:bCs/>
          <w:color w:val="44546A" w:themeColor="text2"/>
          <w:sz w:val="28"/>
          <w:szCs w:val="28"/>
        </w:rPr>
        <w:t>Conclusion</w:t>
      </w:r>
    </w:p>
    <w:p w14:paraId="351653E0" w14:textId="16DFB101" w:rsidR="00462157" w:rsidRDefault="00B11C12" w:rsidP="00B11C12">
      <w:pPr>
        <w:ind w:left="720"/>
        <w:jc w:val="both"/>
        <w:rPr>
          <w:rFonts w:ascii="Times New Roman" w:hAnsi="Times New Roman" w:cs="Times New Roman"/>
          <w:sz w:val="24"/>
          <w:szCs w:val="24"/>
        </w:rPr>
      </w:pPr>
      <w:r>
        <w:rPr>
          <w:rFonts w:ascii="Times New Roman" w:hAnsi="Times New Roman" w:cs="Times New Roman"/>
          <w:sz w:val="24"/>
          <w:szCs w:val="24"/>
        </w:rPr>
        <w:t xml:space="preserve">The color detection project can be expanded to cover various real life applications. </w:t>
      </w:r>
      <w:r w:rsidR="0090016A">
        <w:rPr>
          <w:rFonts w:ascii="Times New Roman" w:hAnsi="Times New Roman" w:cs="Times New Roman"/>
          <w:sz w:val="24"/>
          <w:szCs w:val="24"/>
        </w:rPr>
        <w:t>In day to day surveillance systems the color detection can be implemented. We want to expand our project to such an application where we can implement color detection to detect if a person is wearing mask or not.</w:t>
      </w:r>
      <w:r w:rsidR="00B727B0">
        <w:rPr>
          <w:rFonts w:ascii="Times New Roman" w:hAnsi="Times New Roman" w:cs="Times New Roman"/>
          <w:sz w:val="24"/>
          <w:szCs w:val="24"/>
        </w:rPr>
        <w:t xml:space="preserve"> Sometimes the mask’s color could be different and difficult to detect with a normal mask detection without any color detection system.</w:t>
      </w:r>
      <w:r w:rsidR="0090016A">
        <w:rPr>
          <w:rFonts w:ascii="Times New Roman" w:hAnsi="Times New Roman" w:cs="Times New Roman"/>
          <w:sz w:val="24"/>
          <w:szCs w:val="24"/>
        </w:rPr>
        <w:t xml:space="preserve"> This can be achieved by implementing color detection and </w:t>
      </w:r>
      <w:r w:rsidR="00B727B0">
        <w:rPr>
          <w:rFonts w:ascii="Times New Roman" w:hAnsi="Times New Roman" w:cs="Times New Roman"/>
          <w:sz w:val="24"/>
          <w:szCs w:val="24"/>
        </w:rPr>
        <w:t>mask</w:t>
      </w:r>
      <w:r w:rsidR="0090016A">
        <w:rPr>
          <w:rFonts w:ascii="Times New Roman" w:hAnsi="Times New Roman" w:cs="Times New Roman"/>
          <w:sz w:val="24"/>
          <w:szCs w:val="24"/>
        </w:rPr>
        <w:t xml:space="preserve"> </w:t>
      </w:r>
      <w:r w:rsidR="00B727B0">
        <w:rPr>
          <w:rFonts w:ascii="Times New Roman" w:hAnsi="Times New Roman" w:cs="Times New Roman"/>
          <w:sz w:val="24"/>
          <w:szCs w:val="24"/>
        </w:rPr>
        <w:t>detec</w:t>
      </w:r>
      <w:r w:rsidR="0090016A">
        <w:rPr>
          <w:rFonts w:ascii="Times New Roman" w:hAnsi="Times New Roman" w:cs="Times New Roman"/>
          <w:sz w:val="24"/>
          <w:szCs w:val="24"/>
        </w:rPr>
        <w:t>tion</w:t>
      </w:r>
      <w:r w:rsidR="00B727B0">
        <w:rPr>
          <w:rFonts w:ascii="Times New Roman" w:hAnsi="Times New Roman" w:cs="Times New Roman"/>
          <w:sz w:val="24"/>
          <w:szCs w:val="24"/>
        </w:rPr>
        <w:t xml:space="preserve"> together</w:t>
      </w:r>
      <w:r w:rsidR="0090016A">
        <w:rPr>
          <w:rFonts w:ascii="Times New Roman" w:hAnsi="Times New Roman" w:cs="Times New Roman"/>
          <w:sz w:val="24"/>
          <w:szCs w:val="24"/>
        </w:rPr>
        <w:t>. In a pandemic situation we are in right now it can be very useful. We are looking forward to do more experimentation with this project to come up with new and innovative ideas that can be useful in real life scenarios.</w:t>
      </w:r>
    </w:p>
    <w:p w14:paraId="11E22B78" w14:textId="77777777" w:rsidR="00394473" w:rsidRDefault="00394473" w:rsidP="00B11C12">
      <w:pPr>
        <w:ind w:left="720"/>
        <w:jc w:val="both"/>
        <w:rPr>
          <w:rFonts w:ascii="Times New Roman" w:hAnsi="Times New Roman" w:cs="Times New Roman"/>
          <w:b/>
          <w:sz w:val="24"/>
          <w:szCs w:val="24"/>
        </w:rPr>
      </w:pPr>
    </w:p>
    <w:p w14:paraId="1D50D0E7" w14:textId="77777777" w:rsidR="00394473" w:rsidRDefault="00394473" w:rsidP="00B11C12">
      <w:pPr>
        <w:ind w:left="720"/>
        <w:jc w:val="both"/>
        <w:rPr>
          <w:rFonts w:ascii="Times New Roman" w:hAnsi="Times New Roman" w:cs="Times New Roman"/>
          <w:b/>
          <w:sz w:val="24"/>
          <w:szCs w:val="24"/>
        </w:rPr>
      </w:pPr>
    </w:p>
    <w:p w14:paraId="32B3E090" w14:textId="2CAA5377" w:rsidR="0090016A" w:rsidRDefault="0090016A" w:rsidP="00B11C12">
      <w:pPr>
        <w:ind w:left="720"/>
        <w:jc w:val="both"/>
        <w:rPr>
          <w:rFonts w:ascii="Times New Roman" w:hAnsi="Times New Roman" w:cs="Times New Roman"/>
          <w:b/>
          <w:sz w:val="24"/>
          <w:szCs w:val="24"/>
        </w:rPr>
      </w:pPr>
      <w:r w:rsidRPr="0090016A">
        <w:rPr>
          <w:rFonts w:ascii="Times New Roman" w:hAnsi="Times New Roman" w:cs="Times New Roman"/>
          <w:b/>
          <w:sz w:val="24"/>
          <w:szCs w:val="24"/>
        </w:rPr>
        <w:t>References:</w:t>
      </w:r>
    </w:p>
    <w:p w14:paraId="704226CD" w14:textId="47DDFA54" w:rsidR="0090016A" w:rsidRDefault="003C29D2" w:rsidP="00B11C12">
      <w:pPr>
        <w:ind w:left="720"/>
        <w:jc w:val="both"/>
        <w:rPr>
          <w:rFonts w:ascii="Times New Roman" w:hAnsi="Times New Roman" w:cs="Times New Roman"/>
          <w:b/>
          <w:sz w:val="24"/>
          <w:szCs w:val="24"/>
        </w:rPr>
      </w:pPr>
      <w:hyperlink r:id="rId21" w:history="1">
        <w:r w:rsidR="0090016A" w:rsidRPr="006952DC">
          <w:rPr>
            <w:rStyle w:val="Hyperlink"/>
            <w:rFonts w:ascii="Times New Roman" w:hAnsi="Times New Roman" w:cs="Times New Roman"/>
            <w:b/>
            <w:sz w:val="24"/>
            <w:szCs w:val="24"/>
          </w:rPr>
          <w:t>https://www.quora.com/Why-use-an-HSV-image-for-color-detection-rather-than-an-RGB-image</w:t>
        </w:r>
      </w:hyperlink>
    </w:p>
    <w:p w14:paraId="625D7B94" w14:textId="3F8C8938" w:rsidR="0090016A" w:rsidRDefault="003C29D2" w:rsidP="00B11C12">
      <w:pPr>
        <w:ind w:left="720"/>
        <w:jc w:val="both"/>
        <w:rPr>
          <w:rFonts w:ascii="Times New Roman" w:hAnsi="Times New Roman" w:cs="Times New Roman"/>
          <w:b/>
          <w:sz w:val="24"/>
          <w:szCs w:val="24"/>
        </w:rPr>
      </w:pPr>
      <w:hyperlink r:id="rId22" w:history="1">
        <w:r w:rsidR="0090016A" w:rsidRPr="006952DC">
          <w:rPr>
            <w:rStyle w:val="Hyperlink"/>
            <w:rFonts w:ascii="Times New Roman" w:hAnsi="Times New Roman" w:cs="Times New Roman"/>
            <w:b/>
            <w:sz w:val="24"/>
            <w:szCs w:val="24"/>
          </w:rPr>
          <w:t>https://www.pantone.com/articles/color-fundamentals/how-do-we-see-color</w:t>
        </w:r>
      </w:hyperlink>
    </w:p>
    <w:p w14:paraId="3D155C8C" w14:textId="1FDA2434" w:rsidR="0090016A" w:rsidRDefault="003C29D2" w:rsidP="00B11C12">
      <w:pPr>
        <w:ind w:left="720"/>
        <w:jc w:val="both"/>
        <w:rPr>
          <w:rFonts w:ascii="Times New Roman" w:hAnsi="Times New Roman" w:cs="Times New Roman"/>
          <w:b/>
          <w:sz w:val="24"/>
          <w:szCs w:val="24"/>
        </w:rPr>
      </w:pPr>
      <w:hyperlink r:id="rId23" w:history="1">
        <w:r w:rsidR="0090016A" w:rsidRPr="006952DC">
          <w:rPr>
            <w:rStyle w:val="Hyperlink"/>
            <w:rFonts w:ascii="Times New Roman" w:hAnsi="Times New Roman" w:cs="Times New Roman"/>
            <w:b/>
            <w:sz w:val="24"/>
            <w:szCs w:val="24"/>
          </w:rPr>
          <w:t>https://www.youtube.com/watch?v=nbwPPcwknPU</w:t>
        </w:r>
      </w:hyperlink>
    </w:p>
    <w:p w14:paraId="0EABB1B1" w14:textId="22359133" w:rsidR="00161E66" w:rsidRDefault="003C29D2" w:rsidP="00B11C12">
      <w:pPr>
        <w:ind w:left="720"/>
        <w:jc w:val="both"/>
        <w:rPr>
          <w:rFonts w:ascii="Times New Roman" w:hAnsi="Times New Roman" w:cs="Times New Roman"/>
          <w:b/>
          <w:sz w:val="24"/>
          <w:szCs w:val="24"/>
        </w:rPr>
      </w:pPr>
      <w:hyperlink r:id="rId24" w:history="1">
        <w:r w:rsidR="00161E66" w:rsidRPr="006952DC">
          <w:rPr>
            <w:rStyle w:val="Hyperlink"/>
            <w:rFonts w:ascii="Times New Roman" w:hAnsi="Times New Roman" w:cs="Times New Roman"/>
            <w:b/>
            <w:sz w:val="24"/>
            <w:szCs w:val="24"/>
          </w:rPr>
          <w:t>https://www.quora.com/What-exactly-is-HSV-What-does-an-HSV-version-of-an-RGB-image-represent</w:t>
        </w:r>
      </w:hyperlink>
    </w:p>
    <w:p w14:paraId="70D326CF" w14:textId="30D02BCD" w:rsidR="00161E66" w:rsidRDefault="003C29D2" w:rsidP="00B11C12">
      <w:pPr>
        <w:ind w:left="720"/>
        <w:jc w:val="both"/>
        <w:rPr>
          <w:rFonts w:ascii="Times New Roman" w:hAnsi="Times New Roman" w:cs="Times New Roman"/>
          <w:b/>
          <w:sz w:val="24"/>
          <w:szCs w:val="24"/>
        </w:rPr>
      </w:pPr>
      <w:hyperlink r:id="rId25" w:history="1">
        <w:r w:rsidR="00161E66" w:rsidRPr="006952DC">
          <w:rPr>
            <w:rStyle w:val="Hyperlink"/>
            <w:rFonts w:ascii="Times New Roman" w:hAnsi="Times New Roman" w:cs="Times New Roman"/>
            <w:b/>
            <w:sz w:val="24"/>
            <w:szCs w:val="24"/>
          </w:rPr>
          <w:t>https://en.wikipedia.org/wiki/HSL_and_HSV</w:t>
        </w:r>
      </w:hyperlink>
    </w:p>
    <w:p w14:paraId="18D97FED" w14:textId="77777777" w:rsidR="00161E66" w:rsidRDefault="00161E66" w:rsidP="00B11C12">
      <w:pPr>
        <w:ind w:left="720"/>
        <w:jc w:val="both"/>
        <w:rPr>
          <w:rFonts w:ascii="Times New Roman" w:hAnsi="Times New Roman" w:cs="Times New Roman"/>
          <w:b/>
          <w:sz w:val="24"/>
          <w:szCs w:val="24"/>
        </w:rPr>
      </w:pPr>
    </w:p>
    <w:p w14:paraId="20FA2460" w14:textId="77777777" w:rsidR="0030338B" w:rsidRPr="006C05AC" w:rsidRDefault="0030338B" w:rsidP="00A445CA">
      <w:pPr>
        <w:jc w:val="both"/>
        <w:rPr>
          <w:rFonts w:ascii="Times New Roman" w:hAnsi="Times New Roman" w:cs="Times New Roman"/>
          <w:sz w:val="24"/>
          <w:szCs w:val="24"/>
        </w:rPr>
      </w:pPr>
    </w:p>
    <w:sectPr w:rsidR="0030338B" w:rsidRPr="006C05AC" w:rsidSect="00360A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F53544" w14:textId="77777777" w:rsidR="003C29D2" w:rsidRDefault="003C29D2" w:rsidP="00E8506B">
      <w:pPr>
        <w:spacing w:after="0" w:line="240" w:lineRule="auto"/>
      </w:pPr>
      <w:r>
        <w:separator/>
      </w:r>
    </w:p>
  </w:endnote>
  <w:endnote w:type="continuationSeparator" w:id="0">
    <w:p w14:paraId="170C6593" w14:textId="77777777" w:rsidR="003C29D2" w:rsidRDefault="003C29D2" w:rsidP="00E850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547B9F" w14:textId="77777777" w:rsidR="003C29D2" w:rsidRDefault="003C29D2" w:rsidP="00E8506B">
      <w:pPr>
        <w:spacing w:after="0" w:line="240" w:lineRule="auto"/>
      </w:pPr>
      <w:r>
        <w:separator/>
      </w:r>
    </w:p>
  </w:footnote>
  <w:footnote w:type="continuationSeparator" w:id="0">
    <w:p w14:paraId="21713DD9" w14:textId="77777777" w:rsidR="003C29D2" w:rsidRDefault="003C29D2" w:rsidP="00E850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A5F6E11"/>
    <w:multiLevelType w:val="hybridMultilevel"/>
    <w:tmpl w:val="D160E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C48236B"/>
    <w:multiLevelType w:val="hybridMultilevel"/>
    <w:tmpl w:val="795E98FE"/>
    <w:lvl w:ilvl="0" w:tplc="C2527AD8">
      <w:start w:val="1"/>
      <w:numFmt w:val="upperRoman"/>
      <w:lvlText w:val="%1."/>
      <w:lvlJc w:val="left"/>
      <w:pPr>
        <w:ind w:left="720" w:hanging="720"/>
      </w:pPr>
      <w:rPr>
        <w:rFonts w:hint="default"/>
        <w:b/>
        <w:color w:val="44546A" w:themeColor="text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03CF"/>
    <w:rsid w:val="00021C26"/>
    <w:rsid w:val="00033DCC"/>
    <w:rsid w:val="00053CB8"/>
    <w:rsid w:val="0005574A"/>
    <w:rsid w:val="00161E66"/>
    <w:rsid w:val="00192DAD"/>
    <w:rsid w:val="00270DDD"/>
    <w:rsid w:val="0028461F"/>
    <w:rsid w:val="002E3EB7"/>
    <w:rsid w:val="0030338B"/>
    <w:rsid w:val="00316860"/>
    <w:rsid w:val="00320D5D"/>
    <w:rsid w:val="003344B3"/>
    <w:rsid w:val="0034219D"/>
    <w:rsid w:val="00360A47"/>
    <w:rsid w:val="0036226B"/>
    <w:rsid w:val="00394473"/>
    <w:rsid w:val="00394957"/>
    <w:rsid w:val="003B3AAB"/>
    <w:rsid w:val="003C29D2"/>
    <w:rsid w:val="00403995"/>
    <w:rsid w:val="00462157"/>
    <w:rsid w:val="0048544D"/>
    <w:rsid w:val="004D6339"/>
    <w:rsid w:val="00511565"/>
    <w:rsid w:val="00591398"/>
    <w:rsid w:val="005A272C"/>
    <w:rsid w:val="006029ED"/>
    <w:rsid w:val="006C05AC"/>
    <w:rsid w:val="00700CB5"/>
    <w:rsid w:val="0072010A"/>
    <w:rsid w:val="00742BA5"/>
    <w:rsid w:val="00790FDB"/>
    <w:rsid w:val="00856651"/>
    <w:rsid w:val="00893091"/>
    <w:rsid w:val="008C11BC"/>
    <w:rsid w:val="0090016A"/>
    <w:rsid w:val="00945CC4"/>
    <w:rsid w:val="00991D1C"/>
    <w:rsid w:val="00A177CF"/>
    <w:rsid w:val="00A445CA"/>
    <w:rsid w:val="00AD66EC"/>
    <w:rsid w:val="00AF3263"/>
    <w:rsid w:val="00B11C12"/>
    <w:rsid w:val="00B727B0"/>
    <w:rsid w:val="00BD03CF"/>
    <w:rsid w:val="00C34990"/>
    <w:rsid w:val="00CA6C6E"/>
    <w:rsid w:val="00DA0264"/>
    <w:rsid w:val="00DF4240"/>
    <w:rsid w:val="00E13C24"/>
    <w:rsid w:val="00E8506B"/>
    <w:rsid w:val="00ED1E48"/>
    <w:rsid w:val="00EF34CE"/>
    <w:rsid w:val="00F821D5"/>
    <w:rsid w:val="00FA52C7"/>
    <w:rsid w:val="00FB5577"/>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A4D01"/>
  <w15:chartTrackingRefBased/>
  <w15:docId w15:val="{F1A65E94-9949-4C37-B49D-A66E8A83D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506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45CA"/>
    <w:pPr>
      <w:ind w:left="720"/>
      <w:contextualSpacing/>
    </w:pPr>
  </w:style>
  <w:style w:type="character" w:styleId="LineNumber">
    <w:name w:val="line number"/>
    <w:basedOn w:val="DefaultParagraphFont"/>
    <w:uiPriority w:val="99"/>
    <w:semiHidden/>
    <w:unhideWhenUsed/>
    <w:rsid w:val="00E13C24"/>
  </w:style>
  <w:style w:type="table" w:styleId="TableGrid">
    <w:name w:val="Table Grid"/>
    <w:basedOn w:val="TableNormal"/>
    <w:uiPriority w:val="39"/>
    <w:rsid w:val="00360A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850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506B"/>
  </w:style>
  <w:style w:type="paragraph" w:styleId="Footer">
    <w:name w:val="footer"/>
    <w:basedOn w:val="Normal"/>
    <w:link w:val="FooterChar"/>
    <w:uiPriority w:val="99"/>
    <w:unhideWhenUsed/>
    <w:rsid w:val="00E850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506B"/>
  </w:style>
  <w:style w:type="character" w:styleId="Hyperlink">
    <w:name w:val="Hyperlink"/>
    <w:basedOn w:val="DefaultParagraphFont"/>
    <w:uiPriority w:val="99"/>
    <w:unhideWhenUsed/>
    <w:rsid w:val="0090016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oleObject" Target="embeddings/oleObject2.bin"/><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quora.com/Why-use-an-HSV-image-for-color-detection-rather-than-an-RGB-image" TargetMode="External"/><Relationship Id="rId7" Type="http://schemas.openxmlformats.org/officeDocument/2006/relationships/image" Target="media/image1.png"/><Relationship Id="rId12" Type="http://schemas.openxmlformats.org/officeDocument/2006/relationships/image" Target="media/image5.emf"/><Relationship Id="rId17" Type="http://schemas.openxmlformats.org/officeDocument/2006/relationships/oleObject" Target="embeddings/oleObject4.bin"/><Relationship Id="rId25" Type="http://schemas.openxmlformats.org/officeDocument/2006/relationships/hyperlink" Target="https://en.wikipedia.org/wiki/HSL_and_HSV" TargetMode="External"/><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hyperlink" Target="https://www.quora.com/What-exactly-is-HSV-What-does-an-HSV-version-of-an-RGB-image-represent" TargetMode="External"/><Relationship Id="rId5"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hyperlink" Target="https://www.youtube.com/watch?v=nbwPPcwknPU" TargetMode="External"/><Relationship Id="rId10" Type="http://schemas.openxmlformats.org/officeDocument/2006/relationships/image" Target="media/image4.emf"/><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emf"/><Relationship Id="rId22" Type="http://schemas.openxmlformats.org/officeDocument/2006/relationships/hyperlink" Target="https://www.pantone.com/articles/color-fundamentals/how-do-we-see-color"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644</TotalTime>
  <Pages>10</Pages>
  <Words>1177</Words>
  <Characters>6712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Mayaz</dc:creator>
  <cp:keywords/>
  <dc:description/>
  <cp:lastModifiedBy>Meheraj Mahmmud</cp:lastModifiedBy>
  <cp:revision>26</cp:revision>
  <dcterms:created xsi:type="dcterms:W3CDTF">2021-09-06T18:14:00Z</dcterms:created>
  <dcterms:modified xsi:type="dcterms:W3CDTF">2021-09-08T17:14:00Z</dcterms:modified>
</cp:coreProperties>
</file>