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27F5" w14:textId="7A9EDFC4" w:rsidR="007C1F8D" w:rsidRPr="007C1F8D" w:rsidRDefault="007C1F8D" w:rsidP="007C1F8D">
      <w:pPr>
        <w:jc w:val="center"/>
        <w:rPr>
          <w:b/>
          <w:bCs/>
          <w:color w:val="FF0000"/>
        </w:rPr>
      </w:pPr>
      <w:r w:rsidRPr="007C1F8D">
        <w:rPr>
          <w:b/>
          <w:bCs/>
          <w:color w:val="FF0000"/>
        </w:rPr>
        <w:t>Intensity Level Resolution</w:t>
      </w:r>
    </w:p>
    <w:p w14:paraId="2FDADEB7" w14:textId="4EBE9DF2" w:rsidR="007C1F8D" w:rsidRPr="00E05C02" w:rsidRDefault="007C1F8D" w:rsidP="007C1F8D">
      <w:pPr>
        <w:rPr>
          <w:b/>
          <w:bCs/>
          <w:color w:val="FF0000"/>
        </w:rPr>
      </w:pPr>
      <w:r w:rsidRPr="00E05C02">
        <w:rPr>
          <w:b/>
          <w:bCs/>
          <w:color w:val="FF0000"/>
        </w:rPr>
        <w:t>Code:</w:t>
      </w:r>
    </w:p>
    <w:p w14:paraId="09B4DE91" w14:textId="0D848479" w:rsidR="007C1F8D" w:rsidRDefault="007C1F8D" w:rsidP="007C1F8D">
      <w:r w:rsidRPr="007C1F8D">
        <w:t>import cv2</w:t>
      </w:r>
      <w:r w:rsidRPr="007C1F8D">
        <w:br/>
        <w:t>import numpy as np</w:t>
      </w:r>
      <w:r w:rsidRPr="007C1F8D">
        <w:br/>
      </w:r>
      <w:r w:rsidRPr="007C1F8D">
        <w:br/>
        <w:t>image = cv2.imread('elma.jpg', cv2.IMREAD_GRAYSCALE)</w:t>
      </w:r>
      <w:r w:rsidRPr="007C1F8D">
        <w:br/>
      </w:r>
      <w:r w:rsidRPr="007C1F8D">
        <w:br/>
        <w:t>print(f"Veri tipi: {image.dtype}")</w:t>
      </w:r>
      <w:r w:rsidRPr="007C1F8D">
        <w:br/>
        <w:t>print(f"Min yoğunluk: {np.min(image)}")</w:t>
      </w:r>
      <w:r w:rsidRPr="007C1F8D">
        <w:br/>
        <w:t>print(f"Max yoğunluk: {np.max(image)}")</w:t>
      </w:r>
      <w:r w:rsidRPr="007C1F8D">
        <w:br/>
      </w:r>
      <w:r w:rsidRPr="007C1F8D">
        <w:br/>
        <w:t>normalized_image = cv2.normalize(image, None, 0, 255, cv2.NORM_MINMAX)</w:t>
      </w:r>
      <w:r w:rsidRPr="007C1F8D">
        <w:br/>
      </w:r>
      <w:r w:rsidRPr="007C1F8D">
        <w:br/>
        <w:t>normalized_image = np.uint8(normalized_image)</w:t>
      </w:r>
      <w:r w:rsidRPr="007C1F8D">
        <w:br/>
      </w:r>
      <w:r w:rsidRPr="007C1F8D">
        <w:br/>
        <w:t>cv2.imshow('Normalize Edilmiş Görüntü', normalized_image)</w:t>
      </w:r>
      <w:r w:rsidRPr="007C1F8D">
        <w:br/>
      </w:r>
      <w:r w:rsidRPr="007C1F8D">
        <w:br/>
        <w:t>image_16bit = np.uint16(image) * 256</w:t>
      </w:r>
      <w:r w:rsidRPr="007C1F8D">
        <w:br/>
      </w:r>
      <w:r w:rsidRPr="007C1F8D">
        <w:br/>
        <w:t># Yeni 16-bit görüntü aralığını kontrol et</w:t>
      </w:r>
      <w:r w:rsidRPr="007C1F8D">
        <w:br/>
        <w:t>print(f"16-bit görüntü - Min yoğunluk: {np.min(image_16bit)} Max yoğunluk: {np.max(image_16bit)}")</w:t>
      </w:r>
      <w:r w:rsidRPr="007C1F8D">
        <w:br/>
      </w:r>
      <w:r w:rsidRPr="007C1F8D">
        <w:br/>
        <w:t>normalized_16bit_image = cv2.normalize(image_16bit, None, 0, 255, cv2.NORM_MINMAX)</w:t>
      </w:r>
      <w:r w:rsidRPr="007C1F8D">
        <w:br/>
        <w:t>normalized_16bit_image = np.uint8(normalized_16bit_image)</w:t>
      </w:r>
      <w:r w:rsidRPr="007C1F8D">
        <w:br/>
      </w:r>
      <w:r w:rsidRPr="007C1F8D">
        <w:br/>
      </w:r>
      <w:r w:rsidRPr="007C1F8D">
        <w:br/>
        <w:t>cv2.imshow('16-bit Normalize Edilmiş Görüntü', normalized_16bit_image)</w:t>
      </w:r>
      <w:r w:rsidRPr="007C1F8D">
        <w:br/>
      </w:r>
      <w:r w:rsidRPr="007C1F8D">
        <w:br/>
      </w:r>
      <w:r w:rsidRPr="007C1F8D">
        <w:br/>
        <w:t>cv2.waitKey(0)</w:t>
      </w:r>
      <w:r w:rsidRPr="007C1F8D">
        <w:br/>
        <w:t>cv2.destroyAllWindows()</w:t>
      </w:r>
    </w:p>
    <w:p w14:paraId="219DBF81" w14:textId="77777777" w:rsidR="00E05C02" w:rsidRDefault="00E05C02" w:rsidP="007C1F8D"/>
    <w:p w14:paraId="3D00F69C" w14:textId="65BCA489" w:rsidR="00E05C02" w:rsidRPr="00E05C02" w:rsidRDefault="00E05C02" w:rsidP="00E05C02">
      <w:pPr>
        <w:rPr>
          <w:b/>
          <w:bCs/>
          <w:color w:val="FF0000"/>
        </w:rPr>
      </w:pPr>
      <w:r w:rsidRPr="00E05C02">
        <w:rPr>
          <w:b/>
          <w:bCs/>
          <w:color w:val="FF0000"/>
        </w:rPr>
        <w:t>Code Explanation</w:t>
      </w:r>
      <w:r>
        <w:rPr>
          <w:b/>
          <w:bCs/>
          <w:color w:val="FF0000"/>
        </w:rPr>
        <w:t>:</w:t>
      </w:r>
    </w:p>
    <w:p w14:paraId="69018C25" w14:textId="77777777" w:rsidR="00E05C02" w:rsidRPr="00E05C02" w:rsidRDefault="00E05C02" w:rsidP="00E05C02">
      <w:r w:rsidRPr="00E05C02">
        <w:t>The following code demonstrates how to manipulate and visualize intensity levels in an image (elma.jpg) at different bit depths using OpenCV. The focus is on converting the image between 8-bit and 16-bit depths, normalizing intensity levels, and visualizing the results.</w:t>
      </w:r>
    </w:p>
    <w:p w14:paraId="7B6A6099" w14:textId="77777777" w:rsidR="00E05C02" w:rsidRPr="00E05C02" w:rsidRDefault="00E05C02" w:rsidP="00E05C02">
      <w:pPr>
        <w:rPr>
          <w:b/>
          <w:bCs/>
        </w:rPr>
      </w:pPr>
      <w:r w:rsidRPr="00E05C02">
        <w:rPr>
          <w:b/>
          <w:bCs/>
        </w:rPr>
        <w:t>1. Loading the Image</w:t>
      </w:r>
    </w:p>
    <w:p w14:paraId="3B08C2C5" w14:textId="77777777" w:rsidR="00E05C02" w:rsidRPr="00E05C02" w:rsidRDefault="00E05C02" w:rsidP="00E05C02">
      <w:r w:rsidRPr="00E05C02">
        <w:t>The image elma.jpg is loaded in grayscale mode with the command:</w:t>
      </w:r>
    </w:p>
    <w:p w14:paraId="01F73AB9" w14:textId="77777777" w:rsidR="00E05C02" w:rsidRPr="00E05C02" w:rsidRDefault="00E05C02" w:rsidP="00E05C02">
      <w:r w:rsidRPr="00E05C02">
        <w:t>image = cv2.imread('elma.jpg', cv2.IMREAD_GRAYSCALE)</w:t>
      </w:r>
    </w:p>
    <w:p w14:paraId="0494838F" w14:textId="77777777" w:rsidR="00E05C02" w:rsidRPr="00E05C02" w:rsidRDefault="00E05C02" w:rsidP="00E05C02">
      <w:r w:rsidRPr="00E05C02">
        <w:t>Grayscale images represent pixel intensity values from 0 (black) to 255 (white) in an 8-bit format.</w:t>
      </w:r>
    </w:p>
    <w:p w14:paraId="5087A8D7" w14:textId="77777777" w:rsidR="00E05C02" w:rsidRPr="00E05C02" w:rsidRDefault="00E05C02" w:rsidP="00E05C02">
      <w:pPr>
        <w:rPr>
          <w:b/>
          <w:bCs/>
        </w:rPr>
      </w:pPr>
      <w:r w:rsidRPr="00E05C02">
        <w:rPr>
          <w:b/>
          <w:bCs/>
        </w:rPr>
        <w:t>2. Checking Image Intensity Range</w:t>
      </w:r>
    </w:p>
    <w:p w14:paraId="7F653129" w14:textId="77777777" w:rsidR="00E05C02" w:rsidRPr="00E05C02" w:rsidRDefault="00E05C02" w:rsidP="00E05C02">
      <w:r w:rsidRPr="00E05C02">
        <w:lastRenderedPageBreak/>
        <w:t>After loading the image, the data type and intensity range of the pixels are printed to understand the image's bit-depth and intensity distribution:</w:t>
      </w:r>
    </w:p>
    <w:p w14:paraId="681BE67B" w14:textId="3D1E9A00" w:rsidR="00E05C02" w:rsidRPr="00E05C02" w:rsidRDefault="00E05C02" w:rsidP="00E05C02"/>
    <w:p w14:paraId="0E86FA74" w14:textId="77777777" w:rsidR="00E05C02" w:rsidRPr="00E05C02" w:rsidRDefault="00E05C02" w:rsidP="00E05C02">
      <w:r w:rsidRPr="00E05C02">
        <w:t>print(f"Data type: {image.dtype}")</w:t>
      </w:r>
    </w:p>
    <w:p w14:paraId="6B42EEA8" w14:textId="77777777" w:rsidR="00E05C02" w:rsidRPr="00E05C02" w:rsidRDefault="00E05C02" w:rsidP="00E05C02">
      <w:r w:rsidRPr="00E05C02">
        <w:t>print(f"Min intensity: {np.min(image)}")</w:t>
      </w:r>
    </w:p>
    <w:p w14:paraId="01CA9DEB" w14:textId="77777777" w:rsidR="00E05C02" w:rsidRPr="00E05C02" w:rsidRDefault="00E05C02" w:rsidP="00E05C02">
      <w:r w:rsidRPr="00E05C02">
        <w:t>print(f"Max intensity: {np.max(image)}")</w:t>
      </w:r>
    </w:p>
    <w:p w14:paraId="5518EFA6" w14:textId="77777777" w:rsidR="00E05C02" w:rsidRPr="00E05C02" w:rsidRDefault="00E05C02" w:rsidP="00E05C02">
      <w:r w:rsidRPr="00E05C02">
        <w:t>These values give insights into the image's resolution and how the pixel intensities are distributed.</w:t>
      </w:r>
    </w:p>
    <w:p w14:paraId="38AEA4C0" w14:textId="77777777" w:rsidR="00E05C02" w:rsidRPr="00E05C02" w:rsidRDefault="00E05C02" w:rsidP="00E05C02">
      <w:pPr>
        <w:rPr>
          <w:b/>
          <w:bCs/>
        </w:rPr>
      </w:pPr>
      <w:r w:rsidRPr="00E05C02">
        <w:rPr>
          <w:b/>
          <w:bCs/>
        </w:rPr>
        <w:t>3. Normalizing Image to 8-bit</w:t>
      </w:r>
    </w:p>
    <w:p w14:paraId="1EF32462" w14:textId="77777777" w:rsidR="00E05C02" w:rsidRPr="00E05C02" w:rsidRDefault="00E05C02" w:rsidP="00E05C02">
      <w:r w:rsidRPr="00E05C02">
        <w:t>The image is normalized using OpenCV’s cv2.normalize function:</w:t>
      </w:r>
    </w:p>
    <w:p w14:paraId="6D2C9C89" w14:textId="77777777" w:rsidR="00E05C02" w:rsidRPr="00E05C02" w:rsidRDefault="00E05C02" w:rsidP="00E05C02">
      <w:r w:rsidRPr="00E05C02">
        <w:t>normalized_image = cv2.normalize(image, None, 0, 255, cv2.NORM_MINMAX)</w:t>
      </w:r>
    </w:p>
    <w:p w14:paraId="637E25CF" w14:textId="77777777" w:rsidR="00E05C02" w:rsidRPr="00E05C02" w:rsidRDefault="00E05C02" w:rsidP="00E05C02">
      <w:r w:rsidRPr="00E05C02">
        <w:t>This step ensures that the pixel intensity values are scaled to the full 8-bit range (0 to 255). The cv2.NORM_MINMAX flag maps the pixel values linearly between the image’s minimum and maximum intensity.</w:t>
      </w:r>
    </w:p>
    <w:p w14:paraId="797D61B8" w14:textId="77777777" w:rsidR="00E05C02" w:rsidRPr="00E05C02" w:rsidRDefault="00E05C02" w:rsidP="00E05C02">
      <w:pPr>
        <w:rPr>
          <w:b/>
          <w:bCs/>
        </w:rPr>
      </w:pPr>
      <w:r w:rsidRPr="00E05C02">
        <w:rPr>
          <w:b/>
          <w:bCs/>
        </w:rPr>
        <w:t>4. Converting 8-bit Image to 16-bit</w:t>
      </w:r>
    </w:p>
    <w:p w14:paraId="5A1AC2C8" w14:textId="77777777" w:rsidR="00E05C02" w:rsidRPr="00E05C02" w:rsidRDefault="00E05C02" w:rsidP="00E05C02">
      <w:r w:rsidRPr="00E05C02">
        <w:t>The 8-bit image is converted into a 16-bit image by scaling its pixel values:</w:t>
      </w:r>
    </w:p>
    <w:p w14:paraId="29EA0BBA" w14:textId="77777777" w:rsidR="00E05C02" w:rsidRPr="00E05C02" w:rsidRDefault="00E05C02" w:rsidP="00E05C02">
      <w:r w:rsidRPr="00E05C02">
        <w:t>image_16bit = np.uint16(normalized_image) * 256</w:t>
      </w:r>
    </w:p>
    <w:p w14:paraId="12D0B497" w14:textId="77777777" w:rsidR="00E05C02" w:rsidRPr="00E05C02" w:rsidRDefault="00E05C02" w:rsidP="00E05C02">
      <w:r w:rsidRPr="00E05C02">
        <w:t>This increases the intensity resolution by multiplying each pixel value by 256. The pixel intensity range is expanded from 0-255 (8-bit) to 0-65535 (16-bit).</w:t>
      </w:r>
    </w:p>
    <w:p w14:paraId="6BACCC69" w14:textId="77777777" w:rsidR="00E05C02" w:rsidRPr="00E05C02" w:rsidRDefault="00E05C02" w:rsidP="00E05C02">
      <w:pPr>
        <w:rPr>
          <w:b/>
          <w:bCs/>
        </w:rPr>
      </w:pPr>
      <w:r w:rsidRPr="00E05C02">
        <w:rPr>
          <w:b/>
          <w:bCs/>
        </w:rPr>
        <w:t>5. Normalizing the 16-bit Image</w:t>
      </w:r>
    </w:p>
    <w:p w14:paraId="5F2AC3E4" w14:textId="77777777" w:rsidR="00E05C02" w:rsidRPr="00E05C02" w:rsidRDefault="00E05C02" w:rsidP="00E05C02">
      <w:r w:rsidRPr="00E05C02">
        <w:t>The 16-bit image is normalized to fit the 8-bit range (0-255) for display:</w:t>
      </w:r>
    </w:p>
    <w:p w14:paraId="008F49C5" w14:textId="77777777" w:rsidR="00E05C02" w:rsidRPr="00E05C02" w:rsidRDefault="00E05C02" w:rsidP="00E05C02">
      <w:r w:rsidRPr="00E05C02">
        <w:t>normalized_16bit_image = cv2.normalize(image_16bit, None, 0, 255, cv2.NORM_MINMAX)</w:t>
      </w:r>
    </w:p>
    <w:p w14:paraId="140DB308" w14:textId="77777777" w:rsidR="00E05C02" w:rsidRPr="00E05C02" w:rsidRDefault="00E05C02" w:rsidP="00E05C02">
      <w:r w:rsidRPr="00E05C02">
        <w:t>normalized_16bit_image = np.uint8(normalized_16bit_image)</w:t>
      </w:r>
    </w:p>
    <w:p w14:paraId="6C99F0AD" w14:textId="77777777" w:rsidR="00E05C02" w:rsidRPr="00E05C02" w:rsidRDefault="00E05C02" w:rsidP="00E05C02">
      <w:r w:rsidRPr="00E05C02">
        <w:t>This normalization ensures the 16-bit image can be properly displayed within the constraints of an 8-bit screen, making it easier to visualize.</w:t>
      </w:r>
    </w:p>
    <w:p w14:paraId="68B32015" w14:textId="77777777" w:rsidR="00E05C02" w:rsidRPr="00E05C02" w:rsidRDefault="00E05C02" w:rsidP="00E05C02">
      <w:pPr>
        <w:rPr>
          <w:b/>
          <w:bCs/>
        </w:rPr>
      </w:pPr>
      <w:r w:rsidRPr="00E05C02">
        <w:rPr>
          <w:b/>
          <w:bCs/>
        </w:rPr>
        <w:t>6. Displaying the Results</w:t>
      </w:r>
    </w:p>
    <w:p w14:paraId="3AE2B832" w14:textId="77777777" w:rsidR="00E05C02" w:rsidRPr="00E05C02" w:rsidRDefault="00E05C02" w:rsidP="00E05C02">
      <w:r w:rsidRPr="00E05C02">
        <w:t>Finally, two images are displayed using the cv2.imshow function:</w:t>
      </w:r>
    </w:p>
    <w:p w14:paraId="26C12597" w14:textId="77777777" w:rsidR="00E05C02" w:rsidRPr="00E05C02" w:rsidRDefault="00E05C02" w:rsidP="00E05C02">
      <w:pPr>
        <w:numPr>
          <w:ilvl w:val="0"/>
          <w:numId w:val="1"/>
        </w:numPr>
      </w:pPr>
      <w:r w:rsidRPr="00E05C02">
        <w:t xml:space="preserve">The </w:t>
      </w:r>
      <w:r w:rsidRPr="00E05C02">
        <w:rPr>
          <w:b/>
          <w:bCs/>
        </w:rPr>
        <w:t>normalized 8-bit image</w:t>
      </w:r>
      <w:r w:rsidRPr="00E05C02">
        <w:t xml:space="preserve"> is displayed.</w:t>
      </w:r>
    </w:p>
    <w:p w14:paraId="5ACBDA03" w14:textId="77777777" w:rsidR="00E05C02" w:rsidRPr="00E05C02" w:rsidRDefault="00E05C02" w:rsidP="00E05C02">
      <w:pPr>
        <w:numPr>
          <w:ilvl w:val="0"/>
          <w:numId w:val="1"/>
        </w:numPr>
      </w:pPr>
      <w:r w:rsidRPr="00E05C02">
        <w:t xml:space="preserve">The </w:t>
      </w:r>
      <w:r w:rsidRPr="00E05C02">
        <w:rPr>
          <w:b/>
          <w:bCs/>
        </w:rPr>
        <w:t>16-bit image normalized back to 8-bit</w:t>
      </w:r>
      <w:r w:rsidRPr="00E05C02">
        <w:t xml:space="preserve"> is also shown.</w:t>
      </w:r>
    </w:p>
    <w:p w14:paraId="59777BDB" w14:textId="77777777" w:rsidR="00E05C02" w:rsidRPr="00E05C02" w:rsidRDefault="00E05C02" w:rsidP="00E05C02">
      <w:r w:rsidRPr="00E05C02">
        <w:t>The program waits for a key press before closing the windows:</w:t>
      </w:r>
    </w:p>
    <w:p w14:paraId="2F9DCDF0" w14:textId="77777777" w:rsidR="00E05C02" w:rsidRPr="00E05C02" w:rsidRDefault="00E05C02" w:rsidP="00E05C02">
      <w:r w:rsidRPr="00E05C02">
        <w:t>cv2.waitKey(0)</w:t>
      </w:r>
    </w:p>
    <w:p w14:paraId="53F232F3" w14:textId="77777777" w:rsidR="00E05C02" w:rsidRPr="00E05C02" w:rsidRDefault="00E05C02" w:rsidP="00E05C02">
      <w:r w:rsidRPr="00E05C02">
        <w:t>cv2.destroyAllWindows()</w:t>
      </w:r>
    </w:p>
    <w:p w14:paraId="12FB9815" w14:textId="30A60BB5" w:rsidR="00E05C02" w:rsidRDefault="00E05C02" w:rsidP="007C1F8D">
      <w:pPr>
        <w:rPr>
          <w:b/>
          <w:bCs/>
          <w:color w:val="FF0000"/>
        </w:rPr>
      </w:pPr>
      <w:r w:rsidRPr="00E05C02">
        <w:rPr>
          <w:b/>
          <w:bCs/>
          <w:color w:val="FF0000"/>
        </w:rPr>
        <w:t>output:</w:t>
      </w:r>
    </w:p>
    <w:p w14:paraId="61511C9A" w14:textId="475FAF60" w:rsidR="00E05C02" w:rsidRPr="00E05C02" w:rsidRDefault="00E05C02" w:rsidP="007C1F8D">
      <w:pPr>
        <w:rPr>
          <w:b/>
          <w:bCs/>
          <w:color w:val="FF0000"/>
        </w:rPr>
      </w:pPr>
      <w:r>
        <w:rPr>
          <w:b/>
          <w:bCs/>
          <w:noProof/>
          <w:color w:val="FF0000"/>
        </w:rPr>
        <w:lastRenderedPageBreak/>
        <w:drawing>
          <wp:inline distT="0" distB="0" distL="0" distR="0" wp14:anchorId="2FABCE89" wp14:editId="5A06D98D">
            <wp:extent cx="5753100" cy="3299460"/>
            <wp:effectExtent l="0" t="0" r="0" b="0"/>
            <wp:docPr id="11788509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3100" cy="3299460"/>
                    </a:xfrm>
                    <a:prstGeom prst="rect">
                      <a:avLst/>
                    </a:prstGeom>
                    <a:noFill/>
                    <a:ln>
                      <a:noFill/>
                    </a:ln>
                  </pic:spPr>
                </pic:pic>
              </a:graphicData>
            </a:graphic>
          </wp:inline>
        </w:drawing>
      </w:r>
    </w:p>
    <w:p w14:paraId="799C0C5B" w14:textId="77777777" w:rsidR="007C1F8D" w:rsidRDefault="007C1F8D" w:rsidP="007C1F8D"/>
    <w:p w14:paraId="4CE821D9" w14:textId="77777777" w:rsidR="00E05C02" w:rsidRPr="00E05C02" w:rsidRDefault="00E05C02" w:rsidP="00E05C02">
      <w:pPr>
        <w:jc w:val="center"/>
        <w:rPr>
          <w:b/>
          <w:bCs/>
          <w:color w:val="FF0000"/>
          <w:sz w:val="24"/>
          <w:szCs w:val="24"/>
        </w:rPr>
      </w:pPr>
      <w:r w:rsidRPr="00E05C02">
        <w:rPr>
          <w:b/>
          <w:bCs/>
          <w:color w:val="FF0000"/>
          <w:sz w:val="24"/>
          <w:szCs w:val="24"/>
        </w:rPr>
        <w:t>Report</w:t>
      </w:r>
    </w:p>
    <w:p w14:paraId="00674D5D" w14:textId="77777777" w:rsidR="00E05C02" w:rsidRPr="00E05C02" w:rsidRDefault="00E05C02" w:rsidP="00E05C02">
      <w:pPr>
        <w:rPr>
          <w:b/>
          <w:bCs/>
        </w:rPr>
      </w:pPr>
      <w:r w:rsidRPr="00E05C02">
        <w:rPr>
          <w:b/>
          <w:bCs/>
        </w:rPr>
        <w:t>Code Working Logic:</w:t>
      </w:r>
    </w:p>
    <w:p w14:paraId="160F9FDC" w14:textId="77777777" w:rsidR="00E05C02" w:rsidRPr="00E05C02" w:rsidRDefault="00E05C02" w:rsidP="00E05C02">
      <w:pPr>
        <w:numPr>
          <w:ilvl w:val="0"/>
          <w:numId w:val="2"/>
        </w:numPr>
      </w:pPr>
      <w:r w:rsidRPr="00E05C02">
        <w:rPr>
          <w:b/>
          <w:bCs/>
        </w:rPr>
        <w:t>Image Loading</w:t>
      </w:r>
      <w:r w:rsidRPr="00E05C02">
        <w:t>: The grayscale image is loaded into memory using cv2.imread in grayscale mode. This ensures the image will have pixel values ranging from 0 to 255, representing varying levels of intensity (from black to white).</w:t>
      </w:r>
    </w:p>
    <w:p w14:paraId="707481CE" w14:textId="77777777" w:rsidR="00E05C02" w:rsidRPr="00E05C02" w:rsidRDefault="00E05C02" w:rsidP="00E05C02">
      <w:pPr>
        <w:numPr>
          <w:ilvl w:val="0"/>
          <w:numId w:val="2"/>
        </w:numPr>
      </w:pPr>
      <w:r w:rsidRPr="00E05C02">
        <w:rPr>
          <w:b/>
          <w:bCs/>
        </w:rPr>
        <w:t>Range Checking</w:t>
      </w:r>
      <w:r w:rsidRPr="00E05C02">
        <w:t>: The program checks the intensity range by printing the data type of the image and the minimum and maximum intensity values. This helps in understanding the intensity resolution of the image.</w:t>
      </w:r>
    </w:p>
    <w:p w14:paraId="40A49D99" w14:textId="77777777" w:rsidR="00E05C02" w:rsidRPr="00E05C02" w:rsidRDefault="00E05C02" w:rsidP="00E05C02">
      <w:pPr>
        <w:numPr>
          <w:ilvl w:val="0"/>
          <w:numId w:val="2"/>
        </w:numPr>
      </w:pPr>
      <w:r w:rsidRPr="00E05C02">
        <w:rPr>
          <w:b/>
          <w:bCs/>
        </w:rPr>
        <w:t>Normalization to 8-bit</w:t>
      </w:r>
      <w:r w:rsidRPr="00E05C02">
        <w:t>: The image is normalized to the full 8-bit range (0-255). This ensures that the minimum and maximum pixel values in the image are mapped to the full intensity spectrum of an 8-bit image.</w:t>
      </w:r>
    </w:p>
    <w:p w14:paraId="063ED9DE" w14:textId="77777777" w:rsidR="00E05C02" w:rsidRPr="00E05C02" w:rsidRDefault="00E05C02" w:rsidP="00E05C02">
      <w:pPr>
        <w:numPr>
          <w:ilvl w:val="0"/>
          <w:numId w:val="2"/>
        </w:numPr>
      </w:pPr>
      <w:r w:rsidRPr="00E05C02">
        <w:rPr>
          <w:b/>
          <w:bCs/>
        </w:rPr>
        <w:t>16-bit Conversion</w:t>
      </w:r>
      <w:r w:rsidRPr="00E05C02">
        <w:t>: After normalizing the 8-bit image, the intensity values are scaled to increase the bit depth from 8-bit to 16-bit. This step enhances the resolution of intensity values, allowing for finer distinctions between pixels.</w:t>
      </w:r>
    </w:p>
    <w:p w14:paraId="3438C09D" w14:textId="77777777" w:rsidR="00E05C02" w:rsidRPr="00E05C02" w:rsidRDefault="00E05C02" w:rsidP="00E05C02">
      <w:pPr>
        <w:numPr>
          <w:ilvl w:val="0"/>
          <w:numId w:val="2"/>
        </w:numPr>
      </w:pPr>
      <w:r w:rsidRPr="00E05C02">
        <w:rPr>
          <w:b/>
          <w:bCs/>
        </w:rPr>
        <w:t>16-bit Normalization</w:t>
      </w:r>
      <w:r w:rsidRPr="00E05C02">
        <w:t>: The 16-bit image is normalized back to the 8-bit range for visualization purposes. This step ensures that the enhanced 16-bit intensity levels can be viewed within the limits of standard image display hardware.</w:t>
      </w:r>
    </w:p>
    <w:p w14:paraId="00420BE6" w14:textId="77777777" w:rsidR="00E05C02" w:rsidRPr="00E05C02" w:rsidRDefault="00E05C02" w:rsidP="00E05C02">
      <w:pPr>
        <w:numPr>
          <w:ilvl w:val="0"/>
          <w:numId w:val="2"/>
        </w:numPr>
      </w:pPr>
      <w:r w:rsidRPr="00E05C02">
        <w:rPr>
          <w:b/>
          <w:bCs/>
        </w:rPr>
        <w:t>Display</w:t>
      </w:r>
      <w:r w:rsidRPr="00E05C02">
        <w:t>: The processed images are displayed in separate windows. One shows the normalized 8-bit image, and the other shows the 16-bit image converted back to 8-bit for visualization.</w:t>
      </w:r>
    </w:p>
    <w:p w14:paraId="0BADFDB9" w14:textId="77777777" w:rsidR="007C1F8D" w:rsidRPr="007C1F8D" w:rsidRDefault="007C1F8D" w:rsidP="007C1F8D"/>
    <w:p w14:paraId="434F7200" w14:textId="77777777" w:rsidR="00320477" w:rsidRDefault="00320477"/>
    <w:sectPr w:rsidR="003204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74A4A"/>
    <w:multiLevelType w:val="multilevel"/>
    <w:tmpl w:val="919A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A92D9D"/>
    <w:multiLevelType w:val="multilevel"/>
    <w:tmpl w:val="299EF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8613343">
    <w:abstractNumId w:val="0"/>
  </w:num>
  <w:num w:numId="2" w16cid:durableId="5201225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C8"/>
    <w:rsid w:val="000A4A56"/>
    <w:rsid w:val="002A74F5"/>
    <w:rsid w:val="00320477"/>
    <w:rsid w:val="003975B3"/>
    <w:rsid w:val="0049265D"/>
    <w:rsid w:val="007C1F8D"/>
    <w:rsid w:val="00D463C8"/>
    <w:rsid w:val="00E05C0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00243"/>
  <w15:chartTrackingRefBased/>
  <w15:docId w15:val="{0760ECEC-D944-4A3B-BCCE-737021FC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46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46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463C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463C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463C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463C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463C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463C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463C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463C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463C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463C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463C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463C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463C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463C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463C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463C8"/>
    <w:rPr>
      <w:rFonts w:eastAsiaTheme="majorEastAsia" w:cstheme="majorBidi"/>
      <w:color w:val="272727" w:themeColor="text1" w:themeTint="D8"/>
    </w:rPr>
  </w:style>
  <w:style w:type="paragraph" w:styleId="KonuBal">
    <w:name w:val="Title"/>
    <w:basedOn w:val="Normal"/>
    <w:next w:val="Normal"/>
    <w:link w:val="KonuBalChar"/>
    <w:uiPriority w:val="10"/>
    <w:qFormat/>
    <w:rsid w:val="00D46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463C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463C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463C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463C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463C8"/>
    <w:rPr>
      <w:i/>
      <w:iCs/>
      <w:color w:val="404040" w:themeColor="text1" w:themeTint="BF"/>
    </w:rPr>
  </w:style>
  <w:style w:type="paragraph" w:styleId="ListeParagraf">
    <w:name w:val="List Paragraph"/>
    <w:basedOn w:val="Normal"/>
    <w:uiPriority w:val="34"/>
    <w:qFormat/>
    <w:rsid w:val="00D463C8"/>
    <w:pPr>
      <w:ind w:left="720"/>
      <w:contextualSpacing/>
    </w:pPr>
  </w:style>
  <w:style w:type="character" w:styleId="GlVurgulama">
    <w:name w:val="Intense Emphasis"/>
    <w:basedOn w:val="VarsaylanParagrafYazTipi"/>
    <w:uiPriority w:val="21"/>
    <w:qFormat/>
    <w:rsid w:val="00D463C8"/>
    <w:rPr>
      <w:i/>
      <w:iCs/>
      <w:color w:val="0F4761" w:themeColor="accent1" w:themeShade="BF"/>
    </w:rPr>
  </w:style>
  <w:style w:type="paragraph" w:styleId="GlAlnt">
    <w:name w:val="Intense Quote"/>
    <w:basedOn w:val="Normal"/>
    <w:next w:val="Normal"/>
    <w:link w:val="GlAlntChar"/>
    <w:uiPriority w:val="30"/>
    <w:qFormat/>
    <w:rsid w:val="00D46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463C8"/>
    <w:rPr>
      <w:i/>
      <w:iCs/>
      <w:color w:val="0F4761" w:themeColor="accent1" w:themeShade="BF"/>
    </w:rPr>
  </w:style>
  <w:style w:type="character" w:styleId="GlBavuru">
    <w:name w:val="Intense Reference"/>
    <w:basedOn w:val="VarsaylanParagrafYazTipi"/>
    <w:uiPriority w:val="32"/>
    <w:qFormat/>
    <w:rsid w:val="00D463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656482">
      <w:bodyDiv w:val="1"/>
      <w:marLeft w:val="0"/>
      <w:marRight w:val="0"/>
      <w:marTop w:val="0"/>
      <w:marBottom w:val="0"/>
      <w:divBdr>
        <w:top w:val="none" w:sz="0" w:space="0" w:color="auto"/>
        <w:left w:val="none" w:sz="0" w:space="0" w:color="auto"/>
        <w:bottom w:val="none" w:sz="0" w:space="0" w:color="auto"/>
        <w:right w:val="none" w:sz="0" w:space="0" w:color="auto"/>
      </w:divBdr>
      <w:divsChild>
        <w:div w:id="1988633064">
          <w:marLeft w:val="0"/>
          <w:marRight w:val="0"/>
          <w:marTop w:val="0"/>
          <w:marBottom w:val="0"/>
          <w:divBdr>
            <w:top w:val="none" w:sz="0" w:space="0" w:color="auto"/>
            <w:left w:val="none" w:sz="0" w:space="0" w:color="auto"/>
            <w:bottom w:val="none" w:sz="0" w:space="0" w:color="auto"/>
            <w:right w:val="none" w:sz="0" w:space="0" w:color="auto"/>
          </w:divBdr>
          <w:divsChild>
            <w:div w:id="822745618">
              <w:marLeft w:val="0"/>
              <w:marRight w:val="0"/>
              <w:marTop w:val="0"/>
              <w:marBottom w:val="0"/>
              <w:divBdr>
                <w:top w:val="none" w:sz="0" w:space="0" w:color="auto"/>
                <w:left w:val="none" w:sz="0" w:space="0" w:color="auto"/>
                <w:bottom w:val="none" w:sz="0" w:space="0" w:color="auto"/>
                <w:right w:val="none" w:sz="0" w:space="0" w:color="auto"/>
              </w:divBdr>
            </w:div>
            <w:div w:id="841624645">
              <w:marLeft w:val="0"/>
              <w:marRight w:val="0"/>
              <w:marTop w:val="0"/>
              <w:marBottom w:val="0"/>
              <w:divBdr>
                <w:top w:val="none" w:sz="0" w:space="0" w:color="auto"/>
                <w:left w:val="none" w:sz="0" w:space="0" w:color="auto"/>
                <w:bottom w:val="none" w:sz="0" w:space="0" w:color="auto"/>
                <w:right w:val="none" w:sz="0" w:space="0" w:color="auto"/>
              </w:divBdr>
              <w:divsChild>
                <w:div w:id="1944603915">
                  <w:marLeft w:val="0"/>
                  <w:marRight w:val="0"/>
                  <w:marTop w:val="0"/>
                  <w:marBottom w:val="0"/>
                  <w:divBdr>
                    <w:top w:val="none" w:sz="0" w:space="0" w:color="auto"/>
                    <w:left w:val="none" w:sz="0" w:space="0" w:color="auto"/>
                    <w:bottom w:val="none" w:sz="0" w:space="0" w:color="auto"/>
                    <w:right w:val="none" w:sz="0" w:space="0" w:color="auto"/>
                  </w:divBdr>
                  <w:divsChild>
                    <w:div w:id="10283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02867">
              <w:marLeft w:val="0"/>
              <w:marRight w:val="0"/>
              <w:marTop w:val="0"/>
              <w:marBottom w:val="0"/>
              <w:divBdr>
                <w:top w:val="none" w:sz="0" w:space="0" w:color="auto"/>
                <w:left w:val="none" w:sz="0" w:space="0" w:color="auto"/>
                <w:bottom w:val="none" w:sz="0" w:space="0" w:color="auto"/>
                <w:right w:val="none" w:sz="0" w:space="0" w:color="auto"/>
              </w:divBdr>
            </w:div>
          </w:divsChild>
        </w:div>
        <w:div w:id="1548833107">
          <w:marLeft w:val="0"/>
          <w:marRight w:val="0"/>
          <w:marTop w:val="0"/>
          <w:marBottom w:val="0"/>
          <w:divBdr>
            <w:top w:val="none" w:sz="0" w:space="0" w:color="auto"/>
            <w:left w:val="none" w:sz="0" w:space="0" w:color="auto"/>
            <w:bottom w:val="none" w:sz="0" w:space="0" w:color="auto"/>
            <w:right w:val="none" w:sz="0" w:space="0" w:color="auto"/>
          </w:divBdr>
          <w:divsChild>
            <w:div w:id="1607956656">
              <w:marLeft w:val="0"/>
              <w:marRight w:val="0"/>
              <w:marTop w:val="0"/>
              <w:marBottom w:val="0"/>
              <w:divBdr>
                <w:top w:val="none" w:sz="0" w:space="0" w:color="auto"/>
                <w:left w:val="none" w:sz="0" w:space="0" w:color="auto"/>
                <w:bottom w:val="none" w:sz="0" w:space="0" w:color="auto"/>
                <w:right w:val="none" w:sz="0" w:space="0" w:color="auto"/>
              </w:divBdr>
            </w:div>
            <w:div w:id="1063286825">
              <w:marLeft w:val="0"/>
              <w:marRight w:val="0"/>
              <w:marTop w:val="0"/>
              <w:marBottom w:val="0"/>
              <w:divBdr>
                <w:top w:val="none" w:sz="0" w:space="0" w:color="auto"/>
                <w:left w:val="none" w:sz="0" w:space="0" w:color="auto"/>
                <w:bottom w:val="none" w:sz="0" w:space="0" w:color="auto"/>
                <w:right w:val="none" w:sz="0" w:space="0" w:color="auto"/>
              </w:divBdr>
              <w:divsChild>
                <w:div w:id="1770660481">
                  <w:marLeft w:val="0"/>
                  <w:marRight w:val="0"/>
                  <w:marTop w:val="0"/>
                  <w:marBottom w:val="0"/>
                  <w:divBdr>
                    <w:top w:val="none" w:sz="0" w:space="0" w:color="auto"/>
                    <w:left w:val="none" w:sz="0" w:space="0" w:color="auto"/>
                    <w:bottom w:val="none" w:sz="0" w:space="0" w:color="auto"/>
                    <w:right w:val="none" w:sz="0" w:space="0" w:color="auto"/>
                  </w:divBdr>
                  <w:divsChild>
                    <w:div w:id="71462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04685">
              <w:marLeft w:val="0"/>
              <w:marRight w:val="0"/>
              <w:marTop w:val="0"/>
              <w:marBottom w:val="0"/>
              <w:divBdr>
                <w:top w:val="none" w:sz="0" w:space="0" w:color="auto"/>
                <w:left w:val="none" w:sz="0" w:space="0" w:color="auto"/>
                <w:bottom w:val="none" w:sz="0" w:space="0" w:color="auto"/>
                <w:right w:val="none" w:sz="0" w:space="0" w:color="auto"/>
              </w:divBdr>
            </w:div>
          </w:divsChild>
        </w:div>
        <w:div w:id="445539819">
          <w:marLeft w:val="0"/>
          <w:marRight w:val="0"/>
          <w:marTop w:val="0"/>
          <w:marBottom w:val="0"/>
          <w:divBdr>
            <w:top w:val="none" w:sz="0" w:space="0" w:color="auto"/>
            <w:left w:val="none" w:sz="0" w:space="0" w:color="auto"/>
            <w:bottom w:val="none" w:sz="0" w:space="0" w:color="auto"/>
            <w:right w:val="none" w:sz="0" w:space="0" w:color="auto"/>
          </w:divBdr>
          <w:divsChild>
            <w:div w:id="2089376441">
              <w:marLeft w:val="0"/>
              <w:marRight w:val="0"/>
              <w:marTop w:val="0"/>
              <w:marBottom w:val="0"/>
              <w:divBdr>
                <w:top w:val="none" w:sz="0" w:space="0" w:color="auto"/>
                <w:left w:val="none" w:sz="0" w:space="0" w:color="auto"/>
                <w:bottom w:val="none" w:sz="0" w:space="0" w:color="auto"/>
                <w:right w:val="none" w:sz="0" w:space="0" w:color="auto"/>
              </w:divBdr>
            </w:div>
            <w:div w:id="1204557650">
              <w:marLeft w:val="0"/>
              <w:marRight w:val="0"/>
              <w:marTop w:val="0"/>
              <w:marBottom w:val="0"/>
              <w:divBdr>
                <w:top w:val="none" w:sz="0" w:space="0" w:color="auto"/>
                <w:left w:val="none" w:sz="0" w:space="0" w:color="auto"/>
                <w:bottom w:val="none" w:sz="0" w:space="0" w:color="auto"/>
                <w:right w:val="none" w:sz="0" w:space="0" w:color="auto"/>
              </w:divBdr>
              <w:divsChild>
                <w:div w:id="1498349797">
                  <w:marLeft w:val="0"/>
                  <w:marRight w:val="0"/>
                  <w:marTop w:val="0"/>
                  <w:marBottom w:val="0"/>
                  <w:divBdr>
                    <w:top w:val="none" w:sz="0" w:space="0" w:color="auto"/>
                    <w:left w:val="none" w:sz="0" w:space="0" w:color="auto"/>
                    <w:bottom w:val="none" w:sz="0" w:space="0" w:color="auto"/>
                    <w:right w:val="none" w:sz="0" w:space="0" w:color="auto"/>
                  </w:divBdr>
                  <w:divsChild>
                    <w:div w:id="302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027347">
              <w:marLeft w:val="0"/>
              <w:marRight w:val="0"/>
              <w:marTop w:val="0"/>
              <w:marBottom w:val="0"/>
              <w:divBdr>
                <w:top w:val="none" w:sz="0" w:space="0" w:color="auto"/>
                <w:left w:val="none" w:sz="0" w:space="0" w:color="auto"/>
                <w:bottom w:val="none" w:sz="0" w:space="0" w:color="auto"/>
                <w:right w:val="none" w:sz="0" w:space="0" w:color="auto"/>
              </w:divBdr>
            </w:div>
          </w:divsChild>
        </w:div>
        <w:div w:id="83454501">
          <w:marLeft w:val="0"/>
          <w:marRight w:val="0"/>
          <w:marTop w:val="0"/>
          <w:marBottom w:val="0"/>
          <w:divBdr>
            <w:top w:val="none" w:sz="0" w:space="0" w:color="auto"/>
            <w:left w:val="none" w:sz="0" w:space="0" w:color="auto"/>
            <w:bottom w:val="none" w:sz="0" w:space="0" w:color="auto"/>
            <w:right w:val="none" w:sz="0" w:space="0" w:color="auto"/>
          </w:divBdr>
          <w:divsChild>
            <w:div w:id="186598066">
              <w:marLeft w:val="0"/>
              <w:marRight w:val="0"/>
              <w:marTop w:val="0"/>
              <w:marBottom w:val="0"/>
              <w:divBdr>
                <w:top w:val="none" w:sz="0" w:space="0" w:color="auto"/>
                <w:left w:val="none" w:sz="0" w:space="0" w:color="auto"/>
                <w:bottom w:val="none" w:sz="0" w:space="0" w:color="auto"/>
                <w:right w:val="none" w:sz="0" w:space="0" w:color="auto"/>
              </w:divBdr>
            </w:div>
            <w:div w:id="43070997">
              <w:marLeft w:val="0"/>
              <w:marRight w:val="0"/>
              <w:marTop w:val="0"/>
              <w:marBottom w:val="0"/>
              <w:divBdr>
                <w:top w:val="none" w:sz="0" w:space="0" w:color="auto"/>
                <w:left w:val="none" w:sz="0" w:space="0" w:color="auto"/>
                <w:bottom w:val="none" w:sz="0" w:space="0" w:color="auto"/>
                <w:right w:val="none" w:sz="0" w:space="0" w:color="auto"/>
              </w:divBdr>
              <w:divsChild>
                <w:div w:id="846333889">
                  <w:marLeft w:val="0"/>
                  <w:marRight w:val="0"/>
                  <w:marTop w:val="0"/>
                  <w:marBottom w:val="0"/>
                  <w:divBdr>
                    <w:top w:val="none" w:sz="0" w:space="0" w:color="auto"/>
                    <w:left w:val="none" w:sz="0" w:space="0" w:color="auto"/>
                    <w:bottom w:val="none" w:sz="0" w:space="0" w:color="auto"/>
                    <w:right w:val="none" w:sz="0" w:space="0" w:color="auto"/>
                  </w:divBdr>
                  <w:divsChild>
                    <w:div w:id="127875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8207">
              <w:marLeft w:val="0"/>
              <w:marRight w:val="0"/>
              <w:marTop w:val="0"/>
              <w:marBottom w:val="0"/>
              <w:divBdr>
                <w:top w:val="none" w:sz="0" w:space="0" w:color="auto"/>
                <w:left w:val="none" w:sz="0" w:space="0" w:color="auto"/>
                <w:bottom w:val="none" w:sz="0" w:space="0" w:color="auto"/>
                <w:right w:val="none" w:sz="0" w:space="0" w:color="auto"/>
              </w:divBdr>
            </w:div>
          </w:divsChild>
        </w:div>
        <w:div w:id="1546795410">
          <w:marLeft w:val="0"/>
          <w:marRight w:val="0"/>
          <w:marTop w:val="0"/>
          <w:marBottom w:val="0"/>
          <w:divBdr>
            <w:top w:val="none" w:sz="0" w:space="0" w:color="auto"/>
            <w:left w:val="none" w:sz="0" w:space="0" w:color="auto"/>
            <w:bottom w:val="none" w:sz="0" w:space="0" w:color="auto"/>
            <w:right w:val="none" w:sz="0" w:space="0" w:color="auto"/>
          </w:divBdr>
          <w:divsChild>
            <w:div w:id="717389296">
              <w:marLeft w:val="0"/>
              <w:marRight w:val="0"/>
              <w:marTop w:val="0"/>
              <w:marBottom w:val="0"/>
              <w:divBdr>
                <w:top w:val="none" w:sz="0" w:space="0" w:color="auto"/>
                <w:left w:val="none" w:sz="0" w:space="0" w:color="auto"/>
                <w:bottom w:val="none" w:sz="0" w:space="0" w:color="auto"/>
                <w:right w:val="none" w:sz="0" w:space="0" w:color="auto"/>
              </w:divBdr>
            </w:div>
            <w:div w:id="967127748">
              <w:marLeft w:val="0"/>
              <w:marRight w:val="0"/>
              <w:marTop w:val="0"/>
              <w:marBottom w:val="0"/>
              <w:divBdr>
                <w:top w:val="none" w:sz="0" w:space="0" w:color="auto"/>
                <w:left w:val="none" w:sz="0" w:space="0" w:color="auto"/>
                <w:bottom w:val="none" w:sz="0" w:space="0" w:color="auto"/>
                <w:right w:val="none" w:sz="0" w:space="0" w:color="auto"/>
              </w:divBdr>
              <w:divsChild>
                <w:div w:id="1514952635">
                  <w:marLeft w:val="0"/>
                  <w:marRight w:val="0"/>
                  <w:marTop w:val="0"/>
                  <w:marBottom w:val="0"/>
                  <w:divBdr>
                    <w:top w:val="none" w:sz="0" w:space="0" w:color="auto"/>
                    <w:left w:val="none" w:sz="0" w:space="0" w:color="auto"/>
                    <w:bottom w:val="none" w:sz="0" w:space="0" w:color="auto"/>
                    <w:right w:val="none" w:sz="0" w:space="0" w:color="auto"/>
                  </w:divBdr>
                  <w:divsChild>
                    <w:div w:id="8889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7517">
              <w:marLeft w:val="0"/>
              <w:marRight w:val="0"/>
              <w:marTop w:val="0"/>
              <w:marBottom w:val="0"/>
              <w:divBdr>
                <w:top w:val="none" w:sz="0" w:space="0" w:color="auto"/>
                <w:left w:val="none" w:sz="0" w:space="0" w:color="auto"/>
                <w:bottom w:val="none" w:sz="0" w:space="0" w:color="auto"/>
                <w:right w:val="none" w:sz="0" w:space="0" w:color="auto"/>
              </w:divBdr>
            </w:div>
          </w:divsChild>
        </w:div>
        <w:div w:id="682130458">
          <w:marLeft w:val="0"/>
          <w:marRight w:val="0"/>
          <w:marTop w:val="0"/>
          <w:marBottom w:val="0"/>
          <w:divBdr>
            <w:top w:val="none" w:sz="0" w:space="0" w:color="auto"/>
            <w:left w:val="none" w:sz="0" w:space="0" w:color="auto"/>
            <w:bottom w:val="none" w:sz="0" w:space="0" w:color="auto"/>
            <w:right w:val="none" w:sz="0" w:space="0" w:color="auto"/>
          </w:divBdr>
          <w:divsChild>
            <w:div w:id="1009867526">
              <w:marLeft w:val="0"/>
              <w:marRight w:val="0"/>
              <w:marTop w:val="0"/>
              <w:marBottom w:val="0"/>
              <w:divBdr>
                <w:top w:val="none" w:sz="0" w:space="0" w:color="auto"/>
                <w:left w:val="none" w:sz="0" w:space="0" w:color="auto"/>
                <w:bottom w:val="none" w:sz="0" w:space="0" w:color="auto"/>
                <w:right w:val="none" w:sz="0" w:space="0" w:color="auto"/>
              </w:divBdr>
            </w:div>
            <w:div w:id="1581603335">
              <w:marLeft w:val="0"/>
              <w:marRight w:val="0"/>
              <w:marTop w:val="0"/>
              <w:marBottom w:val="0"/>
              <w:divBdr>
                <w:top w:val="none" w:sz="0" w:space="0" w:color="auto"/>
                <w:left w:val="none" w:sz="0" w:space="0" w:color="auto"/>
                <w:bottom w:val="none" w:sz="0" w:space="0" w:color="auto"/>
                <w:right w:val="none" w:sz="0" w:space="0" w:color="auto"/>
              </w:divBdr>
              <w:divsChild>
                <w:div w:id="1025473867">
                  <w:marLeft w:val="0"/>
                  <w:marRight w:val="0"/>
                  <w:marTop w:val="0"/>
                  <w:marBottom w:val="0"/>
                  <w:divBdr>
                    <w:top w:val="none" w:sz="0" w:space="0" w:color="auto"/>
                    <w:left w:val="none" w:sz="0" w:space="0" w:color="auto"/>
                    <w:bottom w:val="none" w:sz="0" w:space="0" w:color="auto"/>
                    <w:right w:val="none" w:sz="0" w:space="0" w:color="auto"/>
                  </w:divBdr>
                  <w:divsChild>
                    <w:div w:id="60943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1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926074">
      <w:bodyDiv w:val="1"/>
      <w:marLeft w:val="0"/>
      <w:marRight w:val="0"/>
      <w:marTop w:val="0"/>
      <w:marBottom w:val="0"/>
      <w:divBdr>
        <w:top w:val="none" w:sz="0" w:space="0" w:color="auto"/>
        <w:left w:val="none" w:sz="0" w:space="0" w:color="auto"/>
        <w:bottom w:val="none" w:sz="0" w:space="0" w:color="auto"/>
        <w:right w:val="none" w:sz="0" w:space="0" w:color="auto"/>
      </w:divBdr>
    </w:div>
    <w:div w:id="716785865">
      <w:bodyDiv w:val="1"/>
      <w:marLeft w:val="0"/>
      <w:marRight w:val="0"/>
      <w:marTop w:val="0"/>
      <w:marBottom w:val="0"/>
      <w:divBdr>
        <w:top w:val="none" w:sz="0" w:space="0" w:color="auto"/>
        <w:left w:val="none" w:sz="0" w:space="0" w:color="auto"/>
        <w:bottom w:val="none" w:sz="0" w:space="0" w:color="auto"/>
        <w:right w:val="none" w:sz="0" w:space="0" w:color="auto"/>
      </w:divBdr>
      <w:divsChild>
        <w:div w:id="1667902978">
          <w:marLeft w:val="0"/>
          <w:marRight w:val="0"/>
          <w:marTop w:val="0"/>
          <w:marBottom w:val="0"/>
          <w:divBdr>
            <w:top w:val="none" w:sz="0" w:space="0" w:color="auto"/>
            <w:left w:val="none" w:sz="0" w:space="0" w:color="auto"/>
            <w:bottom w:val="none" w:sz="0" w:space="0" w:color="auto"/>
            <w:right w:val="none" w:sz="0" w:space="0" w:color="auto"/>
          </w:divBdr>
        </w:div>
      </w:divsChild>
    </w:div>
    <w:div w:id="961114165">
      <w:bodyDiv w:val="1"/>
      <w:marLeft w:val="0"/>
      <w:marRight w:val="0"/>
      <w:marTop w:val="0"/>
      <w:marBottom w:val="0"/>
      <w:divBdr>
        <w:top w:val="none" w:sz="0" w:space="0" w:color="auto"/>
        <w:left w:val="none" w:sz="0" w:space="0" w:color="auto"/>
        <w:bottom w:val="none" w:sz="0" w:space="0" w:color="auto"/>
        <w:right w:val="none" w:sz="0" w:space="0" w:color="auto"/>
      </w:divBdr>
      <w:divsChild>
        <w:div w:id="227808279">
          <w:marLeft w:val="0"/>
          <w:marRight w:val="0"/>
          <w:marTop w:val="0"/>
          <w:marBottom w:val="0"/>
          <w:divBdr>
            <w:top w:val="none" w:sz="0" w:space="0" w:color="auto"/>
            <w:left w:val="none" w:sz="0" w:space="0" w:color="auto"/>
            <w:bottom w:val="none" w:sz="0" w:space="0" w:color="auto"/>
            <w:right w:val="none" w:sz="0" w:space="0" w:color="auto"/>
          </w:divBdr>
        </w:div>
      </w:divsChild>
    </w:div>
    <w:div w:id="1810704842">
      <w:bodyDiv w:val="1"/>
      <w:marLeft w:val="0"/>
      <w:marRight w:val="0"/>
      <w:marTop w:val="0"/>
      <w:marBottom w:val="0"/>
      <w:divBdr>
        <w:top w:val="none" w:sz="0" w:space="0" w:color="auto"/>
        <w:left w:val="none" w:sz="0" w:space="0" w:color="auto"/>
        <w:bottom w:val="none" w:sz="0" w:space="0" w:color="auto"/>
        <w:right w:val="none" w:sz="0" w:space="0" w:color="auto"/>
      </w:divBdr>
    </w:div>
    <w:div w:id="2014332549">
      <w:bodyDiv w:val="1"/>
      <w:marLeft w:val="0"/>
      <w:marRight w:val="0"/>
      <w:marTop w:val="0"/>
      <w:marBottom w:val="0"/>
      <w:divBdr>
        <w:top w:val="none" w:sz="0" w:space="0" w:color="auto"/>
        <w:left w:val="none" w:sz="0" w:space="0" w:color="auto"/>
        <w:bottom w:val="none" w:sz="0" w:space="0" w:color="auto"/>
        <w:right w:val="none" w:sz="0" w:space="0" w:color="auto"/>
      </w:divBdr>
      <w:divsChild>
        <w:div w:id="684358122">
          <w:marLeft w:val="0"/>
          <w:marRight w:val="0"/>
          <w:marTop w:val="0"/>
          <w:marBottom w:val="0"/>
          <w:divBdr>
            <w:top w:val="none" w:sz="0" w:space="0" w:color="auto"/>
            <w:left w:val="none" w:sz="0" w:space="0" w:color="auto"/>
            <w:bottom w:val="none" w:sz="0" w:space="0" w:color="auto"/>
            <w:right w:val="none" w:sz="0" w:space="0" w:color="auto"/>
          </w:divBdr>
          <w:divsChild>
            <w:div w:id="1061827085">
              <w:marLeft w:val="0"/>
              <w:marRight w:val="0"/>
              <w:marTop w:val="0"/>
              <w:marBottom w:val="0"/>
              <w:divBdr>
                <w:top w:val="none" w:sz="0" w:space="0" w:color="auto"/>
                <w:left w:val="none" w:sz="0" w:space="0" w:color="auto"/>
                <w:bottom w:val="none" w:sz="0" w:space="0" w:color="auto"/>
                <w:right w:val="none" w:sz="0" w:space="0" w:color="auto"/>
              </w:divBdr>
            </w:div>
            <w:div w:id="1392388788">
              <w:marLeft w:val="0"/>
              <w:marRight w:val="0"/>
              <w:marTop w:val="0"/>
              <w:marBottom w:val="0"/>
              <w:divBdr>
                <w:top w:val="none" w:sz="0" w:space="0" w:color="auto"/>
                <w:left w:val="none" w:sz="0" w:space="0" w:color="auto"/>
                <w:bottom w:val="none" w:sz="0" w:space="0" w:color="auto"/>
                <w:right w:val="none" w:sz="0" w:space="0" w:color="auto"/>
              </w:divBdr>
              <w:divsChild>
                <w:div w:id="1257665122">
                  <w:marLeft w:val="0"/>
                  <w:marRight w:val="0"/>
                  <w:marTop w:val="0"/>
                  <w:marBottom w:val="0"/>
                  <w:divBdr>
                    <w:top w:val="none" w:sz="0" w:space="0" w:color="auto"/>
                    <w:left w:val="none" w:sz="0" w:space="0" w:color="auto"/>
                    <w:bottom w:val="none" w:sz="0" w:space="0" w:color="auto"/>
                    <w:right w:val="none" w:sz="0" w:space="0" w:color="auto"/>
                  </w:divBdr>
                  <w:divsChild>
                    <w:div w:id="75983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06600">
              <w:marLeft w:val="0"/>
              <w:marRight w:val="0"/>
              <w:marTop w:val="0"/>
              <w:marBottom w:val="0"/>
              <w:divBdr>
                <w:top w:val="none" w:sz="0" w:space="0" w:color="auto"/>
                <w:left w:val="none" w:sz="0" w:space="0" w:color="auto"/>
                <w:bottom w:val="none" w:sz="0" w:space="0" w:color="auto"/>
                <w:right w:val="none" w:sz="0" w:space="0" w:color="auto"/>
              </w:divBdr>
            </w:div>
          </w:divsChild>
        </w:div>
        <w:div w:id="1262714530">
          <w:marLeft w:val="0"/>
          <w:marRight w:val="0"/>
          <w:marTop w:val="0"/>
          <w:marBottom w:val="0"/>
          <w:divBdr>
            <w:top w:val="none" w:sz="0" w:space="0" w:color="auto"/>
            <w:left w:val="none" w:sz="0" w:space="0" w:color="auto"/>
            <w:bottom w:val="none" w:sz="0" w:space="0" w:color="auto"/>
            <w:right w:val="none" w:sz="0" w:space="0" w:color="auto"/>
          </w:divBdr>
          <w:divsChild>
            <w:div w:id="1008600389">
              <w:marLeft w:val="0"/>
              <w:marRight w:val="0"/>
              <w:marTop w:val="0"/>
              <w:marBottom w:val="0"/>
              <w:divBdr>
                <w:top w:val="none" w:sz="0" w:space="0" w:color="auto"/>
                <w:left w:val="none" w:sz="0" w:space="0" w:color="auto"/>
                <w:bottom w:val="none" w:sz="0" w:space="0" w:color="auto"/>
                <w:right w:val="none" w:sz="0" w:space="0" w:color="auto"/>
              </w:divBdr>
            </w:div>
            <w:div w:id="778764797">
              <w:marLeft w:val="0"/>
              <w:marRight w:val="0"/>
              <w:marTop w:val="0"/>
              <w:marBottom w:val="0"/>
              <w:divBdr>
                <w:top w:val="none" w:sz="0" w:space="0" w:color="auto"/>
                <w:left w:val="none" w:sz="0" w:space="0" w:color="auto"/>
                <w:bottom w:val="none" w:sz="0" w:space="0" w:color="auto"/>
                <w:right w:val="none" w:sz="0" w:space="0" w:color="auto"/>
              </w:divBdr>
              <w:divsChild>
                <w:div w:id="1130856285">
                  <w:marLeft w:val="0"/>
                  <w:marRight w:val="0"/>
                  <w:marTop w:val="0"/>
                  <w:marBottom w:val="0"/>
                  <w:divBdr>
                    <w:top w:val="none" w:sz="0" w:space="0" w:color="auto"/>
                    <w:left w:val="none" w:sz="0" w:space="0" w:color="auto"/>
                    <w:bottom w:val="none" w:sz="0" w:space="0" w:color="auto"/>
                    <w:right w:val="none" w:sz="0" w:space="0" w:color="auto"/>
                  </w:divBdr>
                  <w:divsChild>
                    <w:div w:id="55274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637054">
              <w:marLeft w:val="0"/>
              <w:marRight w:val="0"/>
              <w:marTop w:val="0"/>
              <w:marBottom w:val="0"/>
              <w:divBdr>
                <w:top w:val="none" w:sz="0" w:space="0" w:color="auto"/>
                <w:left w:val="none" w:sz="0" w:space="0" w:color="auto"/>
                <w:bottom w:val="none" w:sz="0" w:space="0" w:color="auto"/>
                <w:right w:val="none" w:sz="0" w:space="0" w:color="auto"/>
              </w:divBdr>
            </w:div>
          </w:divsChild>
        </w:div>
        <w:div w:id="1834485204">
          <w:marLeft w:val="0"/>
          <w:marRight w:val="0"/>
          <w:marTop w:val="0"/>
          <w:marBottom w:val="0"/>
          <w:divBdr>
            <w:top w:val="none" w:sz="0" w:space="0" w:color="auto"/>
            <w:left w:val="none" w:sz="0" w:space="0" w:color="auto"/>
            <w:bottom w:val="none" w:sz="0" w:space="0" w:color="auto"/>
            <w:right w:val="none" w:sz="0" w:space="0" w:color="auto"/>
          </w:divBdr>
          <w:divsChild>
            <w:div w:id="908350035">
              <w:marLeft w:val="0"/>
              <w:marRight w:val="0"/>
              <w:marTop w:val="0"/>
              <w:marBottom w:val="0"/>
              <w:divBdr>
                <w:top w:val="none" w:sz="0" w:space="0" w:color="auto"/>
                <w:left w:val="none" w:sz="0" w:space="0" w:color="auto"/>
                <w:bottom w:val="none" w:sz="0" w:space="0" w:color="auto"/>
                <w:right w:val="none" w:sz="0" w:space="0" w:color="auto"/>
              </w:divBdr>
            </w:div>
            <w:div w:id="1612666522">
              <w:marLeft w:val="0"/>
              <w:marRight w:val="0"/>
              <w:marTop w:val="0"/>
              <w:marBottom w:val="0"/>
              <w:divBdr>
                <w:top w:val="none" w:sz="0" w:space="0" w:color="auto"/>
                <w:left w:val="none" w:sz="0" w:space="0" w:color="auto"/>
                <w:bottom w:val="none" w:sz="0" w:space="0" w:color="auto"/>
                <w:right w:val="none" w:sz="0" w:space="0" w:color="auto"/>
              </w:divBdr>
              <w:divsChild>
                <w:div w:id="2078745278">
                  <w:marLeft w:val="0"/>
                  <w:marRight w:val="0"/>
                  <w:marTop w:val="0"/>
                  <w:marBottom w:val="0"/>
                  <w:divBdr>
                    <w:top w:val="none" w:sz="0" w:space="0" w:color="auto"/>
                    <w:left w:val="none" w:sz="0" w:space="0" w:color="auto"/>
                    <w:bottom w:val="none" w:sz="0" w:space="0" w:color="auto"/>
                    <w:right w:val="none" w:sz="0" w:space="0" w:color="auto"/>
                  </w:divBdr>
                  <w:divsChild>
                    <w:div w:id="127621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6436">
              <w:marLeft w:val="0"/>
              <w:marRight w:val="0"/>
              <w:marTop w:val="0"/>
              <w:marBottom w:val="0"/>
              <w:divBdr>
                <w:top w:val="none" w:sz="0" w:space="0" w:color="auto"/>
                <w:left w:val="none" w:sz="0" w:space="0" w:color="auto"/>
                <w:bottom w:val="none" w:sz="0" w:space="0" w:color="auto"/>
                <w:right w:val="none" w:sz="0" w:space="0" w:color="auto"/>
              </w:divBdr>
            </w:div>
          </w:divsChild>
        </w:div>
        <w:div w:id="1976642248">
          <w:marLeft w:val="0"/>
          <w:marRight w:val="0"/>
          <w:marTop w:val="0"/>
          <w:marBottom w:val="0"/>
          <w:divBdr>
            <w:top w:val="none" w:sz="0" w:space="0" w:color="auto"/>
            <w:left w:val="none" w:sz="0" w:space="0" w:color="auto"/>
            <w:bottom w:val="none" w:sz="0" w:space="0" w:color="auto"/>
            <w:right w:val="none" w:sz="0" w:space="0" w:color="auto"/>
          </w:divBdr>
          <w:divsChild>
            <w:div w:id="580067076">
              <w:marLeft w:val="0"/>
              <w:marRight w:val="0"/>
              <w:marTop w:val="0"/>
              <w:marBottom w:val="0"/>
              <w:divBdr>
                <w:top w:val="none" w:sz="0" w:space="0" w:color="auto"/>
                <w:left w:val="none" w:sz="0" w:space="0" w:color="auto"/>
                <w:bottom w:val="none" w:sz="0" w:space="0" w:color="auto"/>
                <w:right w:val="none" w:sz="0" w:space="0" w:color="auto"/>
              </w:divBdr>
            </w:div>
            <w:div w:id="1431006653">
              <w:marLeft w:val="0"/>
              <w:marRight w:val="0"/>
              <w:marTop w:val="0"/>
              <w:marBottom w:val="0"/>
              <w:divBdr>
                <w:top w:val="none" w:sz="0" w:space="0" w:color="auto"/>
                <w:left w:val="none" w:sz="0" w:space="0" w:color="auto"/>
                <w:bottom w:val="none" w:sz="0" w:space="0" w:color="auto"/>
                <w:right w:val="none" w:sz="0" w:space="0" w:color="auto"/>
              </w:divBdr>
              <w:divsChild>
                <w:div w:id="427696149">
                  <w:marLeft w:val="0"/>
                  <w:marRight w:val="0"/>
                  <w:marTop w:val="0"/>
                  <w:marBottom w:val="0"/>
                  <w:divBdr>
                    <w:top w:val="none" w:sz="0" w:space="0" w:color="auto"/>
                    <w:left w:val="none" w:sz="0" w:space="0" w:color="auto"/>
                    <w:bottom w:val="none" w:sz="0" w:space="0" w:color="auto"/>
                    <w:right w:val="none" w:sz="0" w:space="0" w:color="auto"/>
                  </w:divBdr>
                  <w:divsChild>
                    <w:div w:id="168343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07153">
              <w:marLeft w:val="0"/>
              <w:marRight w:val="0"/>
              <w:marTop w:val="0"/>
              <w:marBottom w:val="0"/>
              <w:divBdr>
                <w:top w:val="none" w:sz="0" w:space="0" w:color="auto"/>
                <w:left w:val="none" w:sz="0" w:space="0" w:color="auto"/>
                <w:bottom w:val="none" w:sz="0" w:space="0" w:color="auto"/>
                <w:right w:val="none" w:sz="0" w:space="0" w:color="auto"/>
              </w:divBdr>
            </w:div>
          </w:divsChild>
        </w:div>
        <w:div w:id="1150365691">
          <w:marLeft w:val="0"/>
          <w:marRight w:val="0"/>
          <w:marTop w:val="0"/>
          <w:marBottom w:val="0"/>
          <w:divBdr>
            <w:top w:val="none" w:sz="0" w:space="0" w:color="auto"/>
            <w:left w:val="none" w:sz="0" w:space="0" w:color="auto"/>
            <w:bottom w:val="none" w:sz="0" w:space="0" w:color="auto"/>
            <w:right w:val="none" w:sz="0" w:space="0" w:color="auto"/>
          </w:divBdr>
          <w:divsChild>
            <w:div w:id="1089694187">
              <w:marLeft w:val="0"/>
              <w:marRight w:val="0"/>
              <w:marTop w:val="0"/>
              <w:marBottom w:val="0"/>
              <w:divBdr>
                <w:top w:val="none" w:sz="0" w:space="0" w:color="auto"/>
                <w:left w:val="none" w:sz="0" w:space="0" w:color="auto"/>
                <w:bottom w:val="none" w:sz="0" w:space="0" w:color="auto"/>
                <w:right w:val="none" w:sz="0" w:space="0" w:color="auto"/>
              </w:divBdr>
            </w:div>
            <w:div w:id="721095966">
              <w:marLeft w:val="0"/>
              <w:marRight w:val="0"/>
              <w:marTop w:val="0"/>
              <w:marBottom w:val="0"/>
              <w:divBdr>
                <w:top w:val="none" w:sz="0" w:space="0" w:color="auto"/>
                <w:left w:val="none" w:sz="0" w:space="0" w:color="auto"/>
                <w:bottom w:val="none" w:sz="0" w:space="0" w:color="auto"/>
                <w:right w:val="none" w:sz="0" w:space="0" w:color="auto"/>
              </w:divBdr>
              <w:divsChild>
                <w:div w:id="230232433">
                  <w:marLeft w:val="0"/>
                  <w:marRight w:val="0"/>
                  <w:marTop w:val="0"/>
                  <w:marBottom w:val="0"/>
                  <w:divBdr>
                    <w:top w:val="none" w:sz="0" w:space="0" w:color="auto"/>
                    <w:left w:val="none" w:sz="0" w:space="0" w:color="auto"/>
                    <w:bottom w:val="none" w:sz="0" w:space="0" w:color="auto"/>
                    <w:right w:val="none" w:sz="0" w:space="0" w:color="auto"/>
                  </w:divBdr>
                  <w:divsChild>
                    <w:div w:id="27807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2171">
              <w:marLeft w:val="0"/>
              <w:marRight w:val="0"/>
              <w:marTop w:val="0"/>
              <w:marBottom w:val="0"/>
              <w:divBdr>
                <w:top w:val="none" w:sz="0" w:space="0" w:color="auto"/>
                <w:left w:val="none" w:sz="0" w:space="0" w:color="auto"/>
                <w:bottom w:val="none" w:sz="0" w:space="0" w:color="auto"/>
                <w:right w:val="none" w:sz="0" w:space="0" w:color="auto"/>
              </w:divBdr>
            </w:div>
          </w:divsChild>
        </w:div>
        <w:div w:id="763375729">
          <w:marLeft w:val="0"/>
          <w:marRight w:val="0"/>
          <w:marTop w:val="0"/>
          <w:marBottom w:val="0"/>
          <w:divBdr>
            <w:top w:val="none" w:sz="0" w:space="0" w:color="auto"/>
            <w:left w:val="none" w:sz="0" w:space="0" w:color="auto"/>
            <w:bottom w:val="none" w:sz="0" w:space="0" w:color="auto"/>
            <w:right w:val="none" w:sz="0" w:space="0" w:color="auto"/>
          </w:divBdr>
          <w:divsChild>
            <w:div w:id="1055474229">
              <w:marLeft w:val="0"/>
              <w:marRight w:val="0"/>
              <w:marTop w:val="0"/>
              <w:marBottom w:val="0"/>
              <w:divBdr>
                <w:top w:val="none" w:sz="0" w:space="0" w:color="auto"/>
                <w:left w:val="none" w:sz="0" w:space="0" w:color="auto"/>
                <w:bottom w:val="none" w:sz="0" w:space="0" w:color="auto"/>
                <w:right w:val="none" w:sz="0" w:space="0" w:color="auto"/>
              </w:divBdr>
            </w:div>
            <w:div w:id="456529650">
              <w:marLeft w:val="0"/>
              <w:marRight w:val="0"/>
              <w:marTop w:val="0"/>
              <w:marBottom w:val="0"/>
              <w:divBdr>
                <w:top w:val="none" w:sz="0" w:space="0" w:color="auto"/>
                <w:left w:val="none" w:sz="0" w:space="0" w:color="auto"/>
                <w:bottom w:val="none" w:sz="0" w:space="0" w:color="auto"/>
                <w:right w:val="none" w:sz="0" w:space="0" w:color="auto"/>
              </w:divBdr>
              <w:divsChild>
                <w:div w:id="2101171984">
                  <w:marLeft w:val="0"/>
                  <w:marRight w:val="0"/>
                  <w:marTop w:val="0"/>
                  <w:marBottom w:val="0"/>
                  <w:divBdr>
                    <w:top w:val="none" w:sz="0" w:space="0" w:color="auto"/>
                    <w:left w:val="none" w:sz="0" w:space="0" w:color="auto"/>
                    <w:bottom w:val="none" w:sz="0" w:space="0" w:color="auto"/>
                    <w:right w:val="none" w:sz="0" w:space="0" w:color="auto"/>
                  </w:divBdr>
                  <w:divsChild>
                    <w:div w:id="3862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669</Words>
  <Characters>3817</Characters>
  <Application>Microsoft Office Word</Application>
  <DocSecurity>0</DocSecurity>
  <Lines>31</Lines>
  <Paragraphs>8</Paragraphs>
  <ScaleCrop>false</ScaleCrop>
  <Company/>
  <LinksUpToDate>false</LinksUpToDate>
  <CharactersWithSpaces>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KOYUNCU</dc:creator>
  <cp:keywords/>
  <dc:description/>
  <cp:lastModifiedBy>Mehmet KOYUNCU</cp:lastModifiedBy>
  <cp:revision>4</cp:revision>
  <dcterms:created xsi:type="dcterms:W3CDTF">2024-12-19T22:18:00Z</dcterms:created>
  <dcterms:modified xsi:type="dcterms:W3CDTF">2024-12-21T23:51:00Z</dcterms:modified>
</cp:coreProperties>
</file>