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F335E" w14:textId="4EF61CDC" w:rsidR="00A53EEE" w:rsidRDefault="00841BCF" w:rsidP="00841BCF">
      <w:pPr>
        <w:jc w:val="center"/>
        <w:rPr>
          <w:rFonts w:cs="B Titr"/>
          <w:sz w:val="56"/>
          <w:szCs w:val="56"/>
          <w:rtl/>
        </w:rPr>
      </w:pPr>
      <w:r w:rsidRPr="00841BCF">
        <w:rPr>
          <w:rFonts w:cs="B Titr" w:hint="cs"/>
          <w:sz w:val="56"/>
          <w:szCs w:val="56"/>
          <w:rtl/>
        </w:rPr>
        <w:t>به نام خداوند بخشنده مهربان</w:t>
      </w:r>
    </w:p>
    <w:p w14:paraId="276E3BCB" w14:textId="77777777" w:rsidR="00841BCF" w:rsidRDefault="00841BCF" w:rsidP="00841BCF">
      <w:pPr>
        <w:rPr>
          <w:rFonts w:cs="B Titr"/>
          <w:sz w:val="56"/>
          <w:szCs w:val="56"/>
          <w:rtl/>
        </w:rPr>
      </w:pPr>
    </w:p>
    <w:p w14:paraId="3F43920C" w14:textId="0FB2560E" w:rsidR="00841BCF" w:rsidRDefault="00841BCF" w:rsidP="00841BCF">
      <w:pPr>
        <w:jc w:val="center"/>
        <w:rPr>
          <w:rFonts w:cs="B Titr" w:hint="cs"/>
          <w:sz w:val="144"/>
          <w:szCs w:val="144"/>
          <w:rtl/>
        </w:rPr>
      </w:pPr>
      <w:r w:rsidRPr="00841BCF">
        <w:rPr>
          <w:rFonts w:cs="B Titr" w:hint="cs"/>
          <w:sz w:val="144"/>
          <w:szCs w:val="144"/>
          <w:rtl/>
        </w:rPr>
        <w:t>متا شاپِرز</w:t>
      </w:r>
    </w:p>
    <w:p w14:paraId="4B78A384" w14:textId="590AE61C" w:rsidR="00841BCF" w:rsidRDefault="00841BCF" w:rsidP="00841BCF">
      <w:pPr>
        <w:jc w:val="center"/>
        <w:rPr>
          <w:rFonts w:cs="B Titr"/>
          <w:sz w:val="144"/>
          <w:szCs w:val="144"/>
        </w:rPr>
      </w:pPr>
      <w:r>
        <w:rPr>
          <w:rFonts w:cs="B Titr"/>
          <w:sz w:val="144"/>
          <w:szCs w:val="144"/>
        </w:rPr>
        <w:t>Meta Shoppers</w:t>
      </w:r>
    </w:p>
    <w:p w14:paraId="07187A21" w14:textId="1C45BE33" w:rsidR="00841BCF" w:rsidRDefault="00841BCF" w:rsidP="00841BCF">
      <w:pPr>
        <w:jc w:val="center"/>
        <w:rPr>
          <w:rFonts w:cs="B Titr"/>
          <w:sz w:val="96"/>
          <w:szCs w:val="96"/>
          <w:rtl/>
        </w:rPr>
      </w:pPr>
      <w:r w:rsidRPr="00841BCF">
        <w:rPr>
          <w:rFonts w:cs="B Titr" w:hint="cs"/>
          <w:sz w:val="96"/>
          <w:szCs w:val="96"/>
          <w:rtl/>
        </w:rPr>
        <w:t>مستندات نرم‌افزار</w:t>
      </w:r>
    </w:p>
    <w:p w14:paraId="68DF5A27" w14:textId="77777777" w:rsidR="00841BCF" w:rsidRDefault="00841BCF" w:rsidP="00841BCF">
      <w:pPr>
        <w:jc w:val="center"/>
        <w:rPr>
          <w:rFonts w:cs="B Titr"/>
          <w:sz w:val="56"/>
          <w:szCs w:val="56"/>
          <w:rtl/>
        </w:rPr>
      </w:pPr>
    </w:p>
    <w:p w14:paraId="1E7A3FB4" w14:textId="6B670936" w:rsidR="00841BCF" w:rsidRDefault="00841BCF" w:rsidP="00841BCF">
      <w:pPr>
        <w:jc w:val="center"/>
        <w:rPr>
          <w:rFonts w:cs="B Titr"/>
          <w:sz w:val="56"/>
          <w:szCs w:val="56"/>
          <w:rtl/>
        </w:rPr>
      </w:pPr>
      <w:r>
        <w:rPr>
          <w:rFonts w:cs="B Titr" w:hint="cs"/>
          <w:sz w:val="56"/>
          <w:szCs w:val="56"/>
          <w:rtl/>
        </w:rPr>
        <w:t>مهربد ملاکاظمی خوبده</w:t>
      </w:r>
    </w:p>
    <w:p w14:paraId="2AFF4D2F" w14:textId="7F0453CF" w:rsidR="00841BCF" w:rsidRDefault="00841BCF" w:rsidP="00841BCF">
      <w:pPr>
        <w:jc w:val="center"/>
        <w:rPr>
          <w:rFonts w:cs="B Titr"/>
          <w:sz w:val="56"/>
          <w:szCs w:val="56"/>
          <w:rtl/>
        </w:rPr>
      </w:pPr>
      <w:r>
        <w:rPr>
          <w:rFonts w:cs="B Titr" w:hint="cs"/>
          <w:sz w:val="56"/>
          <w:szCs w:val="56"/>
          <w:rtl/>
        </w:rPr>
        <w:t>استاد راهنما:  جناب آقای دکتر پوریا خانزادی</w:t>
      </w:r>
    </w:p>
    <w:p w14:paraId="5853E1E4" w14:textId="7623ED79" w:rsidR="00841BCF" w:rsidRDefault="00841BCF" w:rsidP="00841BCF">
      <w:pPr>
        <w:jc w:val="center"/>
        <w:rPr>
          <w:rFonts w:cs="B Titr"/>
          <w:sz w:val="56"/>
          <w:szCs w:val="56"/>
          <w:rtl/>
        </w:rPr>
      </w:pPr>
      <w:r>
        <w:rPr>
          <w:rFonts w:cs="B Titr" w:hint="cs"/>
          <w:sz w:val="56"/>
          <w:szCs w:val="56"/>
          <w:rtl/>
        </w:rPr>
        <w:t>ترم 4022</w:t>
      </w:r>
    </w:p>
    <w:p w14:paraId="302EFF1F" w14:textId="546DE916" w:rsidR="00841BCF" w:rsidRDefault="00841BCF" w:rsidP="00841BCF">
      <w:pPr>
        <w:jc w:val="center"/>
        <w:rPr>
          <w:rFonts w:cs="B Titr"/>
          <w:sz w:val="56"/>
          <w:szCs w:val="56"/>
          <w:rtl/>
        </w:rPr>
      </w:pPr>
      <w:r>
        <w:rPr>
          <w:rFonts w:cs="B Titr" w:hint="cs"/>
          <w:sz w:val="56"/>
          <w:szCs w:val="56"/>
          <w:rtl/>
        </w:rPr>
        <w:t>دانشگاه آزاد اسلامی واحد تهران شمال</w:t>
      </w:r>
    </w:p>
    <w:p w14:paraId="01762B35" w14:textId="3C55B474" w:rsidR="00F73A16" w:rsidRDefault="00F73A16" w:rsidP="00841BCF">
      <w:pPr>
        <w:jc w:val="center"/>
        <w:rPr>
          <w:rFonts w:cs="B Titr"/>
          <w:noProof/>
          <w:sz w:val="56"/>
          <w:szCs w:val="56"/>
        </w:rPr>
      </w:pPr>
      <w:r>
        <w:rPr>
          <w:rFonts w:cs="B Titr" w:hint="cs"/>
          <w:noProof/>
          <w:sz w:val="56"/>
          <w:szCs w:val="56"/>
        </w:rPr>
        <w:lastRenderedPageBreak/>
        <w:drawing>
          <wp:inline distT="0" distB="0" distL="0" distR="0" wp14:anchorId="3EF8A9B9" wp14:editId="3E26DD8A">
            <wp:extent cx="9103168" cy="6711151"/>
            <wp:effectExtent l="0" t="4127" r="0" b="0"/>
            <wp:docPr id="122877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22702" cy="67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83D3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lastRenderedPageBreak/>
        <w:t xml:space="preserve">// File: </w:t>
      </w:r>
      <w:proofErr w:type="spellStart"/>
      <w:r w:rsidRPr="00F714AF">
        <w:rPr>
          <w:rFonts w:cs="B Titr"/>
          <w:sz w:val="28"/>
          <w:szCs w:val="28"/>
        </w:rPr>
        <w:t>metashoppers.DSL</w:t>
      </w:r>
      <w:proofErr w:type="spellEnd"/>
    </w:p>
    <w:p w14:paraId="4C2F1DCD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// Developer:  </w:t>
      </w:r>
      <w:proofErr w:type="spellStart"/>
      <w:r w:rsidRPr="00F714AF">
        <w:rPr>
          <w:rFonts w:cs="B Titr"/>
          <w:sz w:val="28"/>
          <w:szCs w:val="28"/>
        </w:rPr>
        <w:t>Mehrbod</w:t>
      </w:r>
      <w:proofErr w:type="spellEnd"/>
      <w:r w:rsidRPr="00F714AF">
        <w:rPr>
          <w:rFonts w:cs="B Titr"/>
          <w:sz w:val="28"/>
          <w:szCs w:val="28"/>
        </w:rPr>
        <w:t xml:space="preserve"> Molla Kazemi</w:t>
      </w:r>
    </w:p>
    <w:p w14:paraId="46972DBE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// Professor: Dr. Pourya </w:t>
      </w:r>
      <w:proofErr w:type="spellStart"/>
      <w:r w:rsidRPr="00F714AF">
        <w:rPr>
          <w:rFonts w:cs="B Titr"/>
          <w:sz w:val="28"/>
          <w:szCs w:val="28"/>
        </w:rPr>
        <w:t>Khanzadi</w:t>
      </w:r>
      <w:proofErr w:type="spellEnd"/>
    </w:p>
    <w:p w14:paraId="584C4C93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39FCCFCA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/** </w:t>
      </w:r>
      <w:proofErr w:type="spellStart"/>
      <w:r w:rsidRPr="00F714AF">
        <w:rPr>
          <w:rFonts w:cs="B Titr"/>
          <w:sz w:val="28"/>
          <w:szCs w:val="28"/>
        </w:rPr>
        <w:t>Mogram</w:t>
      </w:r>
      <w:proofErr w:type="spellEnd"/>
      <w:r w:rsidRPr="00F714AF">
        <w:rPr>
          <w:rFonts w:cs="B Titr"/>
          <w:sz w:val="28"/>
          <w:szCs w:val="28"/>
        </w:rPr>
        <w:t xml:space="preserve"> **/</w:t>
      </w:r>
    </w:p>
    <w:p w14:paraId="32BC560B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meta shopper website</w:t>
      </w:r>
    </w:p>
    <w:p w14:paraId="7E3DBFC8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seller</w:t>
      </w:r>
    </w:p>
    <w:p w14:paraId="21F3490E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customer</w:t>
      </w:r>
    </w:p>
    <w:p w14:paraId="0D46590F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product</w:t>
      </w:r>
    </w:p>
    <w:p w14:paraId="5ED3460D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inventory</w:t>
      </w:r>
    </w:p>
    <w:p w14:paraId="6A334400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order</w:t>
      </w:r>
    </w:p>
    <w:p w14:paraId="4BC4A7B0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coupon</w:t>
      </w:r>
    </w:p>
    <w:p w14:paraId="5261F629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critic</w:t>
      </w:r>
    </w:p>
    <w:p w14:paraId="132D59F7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comment</w:t>
      </w:r>
    </w:p>
    <w:p w14:paraId="4DE10EC1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ai</w:t>
      </w:r>
    </w:p>
    <w:p w14:paraId="4DFFDA87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landing page</w:t>
      </w:r>
    </w:p>
    <w:p w14:paraId="6B6F53C4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cart</w:t>
      </w:r>
    </w:p>
    <w:p w14:paraId="28ED8788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proofErr w:type="spellStart"/>
      <w:r w:rsidRPr="00F714AF">
        <w:rPr>
          <w:rFonts w:cs="B Titr"/>
          <w:sz w:val="28"/>
          <w:szCs w:val="28"/>
        </w:rPr>
        <w:t>wishlist</w:t>
      </w:r>
      <w:proofErr w:type="spellEnd"/>
    </w:p>
    <w:p w14:paraId="3B7533AA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warehouse keeper</w:t>
      </w:r>
    </w:p>
    <w:p w14:paraId="00C5549B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</w:p>
    <w:p w14:paraId="4658208B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/** Informal Definition **/</w:t>
      </w:r>
    </w:p>
    <w:p w14:paraId="3DE55D9F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proofErr w:type="spellStart"/>
      <w:r w:rsidRPr="00F714AF">
        <w:rPr>
          <w:rFonts w:cs="B Titr"/>
          <w:sz w:val="28"/>
          <w:szCs w:val="28"/>
        </w:rPr>
        <w:t>MetaShoppers</w:t>
      </w:r>
      <w:proofErr w:type="spellEnd"/>
      <w:r w:rsidRPr="00F714AF">
        <w:rPr>
          <w:rFonts w:cs="B Titr"/>
          <w:sz w:val="28"/>
          <w:szCs w:val="28"/>
        </w:rPr>
        <w:t xml:space="preserve"> website is a brand-new e-commerce store (B2C), with the power of AI to enhance productivity.</w:t>
      </w:r>
    </w:p>
    <w:p w14:paraId="139AA1A5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35F750B4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04A79C6F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166E0738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276BBA52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6A8CDCA4" w14:textId="1617BAF3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lastRenderedPageBreak/>
        <w:t>/** Symbols Definition **/</w:t>
      </w:r>
    </w:p>
    <w:p w14:paraId="38F97C2F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Symbol                  Definition</w:t>
      </w:r>
    </w:p>
    <w:p w14:paraId="561DF389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  <w:r w:rsidRPr="00F714AF">
        <w:rPr>
          <w:rFonts w:cs="B Titr"/>
          <w:sz w:val="28"/>
          <w:szCs w:val="28"/>
        </w:rPr>
        <w:t>----------------------------------------</w:t>
      </w:r>
    </w:p>
    <w:p w14:paraId="5614AE27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MSW                     Meta Shoppers Website</w:t>
      </w:r>
    </w:p>
    <w:p w14:paraId="7269F0C5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SEL                     Seller</w:t>
      </w:r>
    </w:p>
    <w:p w14:paraId="6546B744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CUST                    Customer</w:t>
      </w:r>
    </w:p>
    <w:p w14:paraId="64F195BA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INV                     Inventory</w:t>
      </w:r>
    </w:p>
    <w:p w14:paraId="2309DB3C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ORD                     Order</w:t>
      </w:r>
    </w:p>
    <w:p w14:paraId="4C2C5E65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COP                     </w:t>
      </w:r>
      <w:proofErr w:type="spellStart"/>
      <w:r w:rsidRPr="00F714AF">
        <w:rPr>
          <w:rFonts w:cs="B Titr"/>
          <w:sz w:val="28"/>
          <w:szCs w:val="28"/>
        </w:rPr>
        <w:t>Copoun</w:t>
      </w:r>
      <w:proofErr w:type="spellEnd"/>
    </w:p>
    <w:p w14:paraId="5D2E1B1C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CRIT                    Critic</w:t>
      </w:r>
    </w:p>
    <w:p w14:paraId="4CD2F9E2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COMM                    Comment</w:t>
      </w:r>
    </w:p>
    <w:p w14:paraId="54C91E7A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AI                      Artificial Intelligence (AI)</w:t>
      </w:r>
    </w:p>
    <w:p w14:paraId="42A3242F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LAND_P                  Landing Page</w:t>
      </w:r>
    </w:p>
    <w:p w14:paraId="07AFEE34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PROD                    Product</w:t>
      </w:r>
    </w:p>
    <w:p w14:paraId="0351ED2D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CART                    </w:t>
      </w:r>
      <w:proofErr w:type="spellStart"/>
      <w:r w:rsidRPr="00F714AF">
        <w:rPr>
          <w:rFonts w:cs="B Titr"/>
          <w:sz w:val="28"/>
          <w:szCs w:val="28"/>
        </w:rPr>
        <w:t>Cart</w:t>
      </w:r>
      <w:proofErr w:type="spellEnd"/>
    </w:p>
    <w:p w14:paraId="7904983B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WISHL                   Wishlist</w:t>
      </w:r>
    </w:p>
    <w:p w14:paraId="40511B2D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WHK                     Warehouse Keeper</w:t>
      </w:r>
    </w:p>
    <w:p w14:paraId="028C74FA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=&gt;                      Forward Interaction</w:t>
      </w:r>
    </w:p>
    <w:p w14:paraId="61705650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&lt;=                      Backward Interaction</w:t>
      </w:r>
    </w:p>
    <w:p w14:paraId="2DAC1D72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&lt;=&gt;                     Two-Way Interaction</w:t>
      </w:r>
    </w:p>
    <w:p w14:paraId="3EF27BDA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=?                      Vague Interaction</w:t>
      </w:r>
    </w:p>
    <w:p w14:paraId="77862113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?                       Unknown Entity</w:t>
      </w:r>
    </w:p>
    <w:p w14:paraId="6FAFCFA9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*                       EVERY ELEMENT AVAILABLE</w:t>
      </w:r>
    </w:p>
    <w:p w14:paraId="02450D04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5D8ACABA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23A65AC0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1175E46D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72C8DA73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lastRenderedPageBreak/>
        <w:t>/** VERY GENERAL Scenario **/</w:t>
      </w:r>
    </w:p>
    <w:p w14:paraId="1E71581A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Assuming that MSW supports Shop-To-Go (Order without logging in!),</w:t>
      </w:r>
    </w:p>
    <w:p w14:paraId="7D4DADB1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 CUST surfs on the internet and finds MSW, and they decide to visit it. They arrive at LAND_P.</w:t>
      </w:r>
    </w:p>
    <w:p w14:paraId="280D4DBF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They may look for a PROD they desire that is provided by a SEL, so they search it on MSW.</w:t>
      </w:r>
    </w:p>
    <w:p w14:paraId="216C6856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If they find the PROD they are looking for, then they may look at its price. If satisfied, they'll add it to their CART.</w:t>
      </w:r>
    </w:p>
    <w:p w14:paraId="56EB7DD0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On the other hand, if the item is too expensive/not available at the moment, they may add the PROD to their WISHL.</w:t>
      </w:r>
    </w:p>
    <w:p w14:paraId="234674D9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INV is always checked to update availability of current </w:t>
      </w:r>
      <w:proofErr w:type="spellStart"/>
      <w:r w:rsidRPr="00F714AF">
        <w:rPr>
          <w:rFonts w:cs="B Titr"/>
          <w:sz w:val="28"/>
          <w:szCs w:val="28"/>
        </w:rPr>
        <w:t>PRODs.</w:t>
      </w:r>
      <w:proofErr w:type="spellEnd"/>
    </w:p>
    <w:p w14:paraId="60FD6BF7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When done, the CUST will finalize their CART.</w:t>
      </w:r>
    </w:p>
    <w:p w14:paraId="7523D957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They may provide a COP for discount, so its validity must be checked.</w:t>
      </w:r>
    </w:p>
    <w:p w14:paraId="7B55CD0C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Afterwards, they will be taken to the payment page.</w:t>
      </w:r>
    </w:p>
    <w:p w14:paraId="25A83BAC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If the result of transaction is successful, an ORD is submitted for the user with a unique ID which can be tracked.</w:t>
      </w:r>
    </w:p>
    <w:p w14:paraId="42060821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WHK may manipulate products, which the process can become way easier with the help of AI. They can read a PROD's barcode, and then it is submitted in INV (an example).</w:t>
      </w:r>
    </w:p>
    <w:p w14:paraId="7C72C13C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 CUST may empty their WISHL.</w:t>
      </w:r>
    </w:p>
    <w:p w14:paraId="596C2689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Some CUST or approved CRITs may leave COMMs under PRODs pages.</w:t>
      </w:r>
    </w:p>
    <w:p w14:paraId="541ED618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570352E8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35906BB8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/** Numerical </w:t>
      </w:r>
      <w:proofErr w:type="gramStart"/>
      <w:r w:rsidRPr="00F714AF">
        <w:rPr>
          <w:rFonts w:cs="B Titr"/>
          <w:sz w:val="28"/>
          <w:szCs w:val="28"/>
        </w:rPr>
        <w:t>constants  *</w:t>
      </w:r>
      <w:proofErr w:type="gramEnd"/>
      <w:r w:rsidRPr="00F714AF">
        <w:rPr>
          <w:rFonts w:cs="B Titr"/>
          <w:sz w:val="28"/>
          <w:szCs w:val="28"/>
        </w:rPr>
        <w:t>*/</w:t>
      </w:r>
    </w:p>
    <w:p w14:paraId="008138BB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 xml:space="preserve">Not anything </w:t>
      </w:r>
      <w:proofErr w:type="spellStart"/>
      <w:r w:rsidRPr="00F714AF">
        <w:rPr>
          <w:rFonts w:cs="B Titr"/>
          <w:sz w:val="28"/>
          <w:szCs w:val="28"/>
        </w:rPr>
        <w:t>meaninful</w:t>
      </w:r>
      <w:proofErr w:type="spellEnd"/>
      <w:r w:rsidRPr="00F714AF">
        <w:rPr>
          <w:rFonts w:cs="B Titr"/>
          <w:sz w:val="28"/>
          <w:szCs w:val="28"/>
        </w:rPr>
        <w:t xml:space="preserve"> to be taken care of at the moment... Assume all N.</w:t>
      </w:r>
    </w:p>
    <w:p w14:paraId="5D9D1434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67555161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137B558F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4F137DD5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173385F1" w14:textId="77777777" w:rsidR="00F714AF" w:rsidRPr="00F714AF" w:rsidRDefault="00F714AF" w:rsidP="00F714AF">
      <w:pPr>
        <w:bidi w:val="0"/>
        <w:rPr>
          <w:rFonts w:cs="B Titr"/>
          <w:sz w:val="28"/>
          <w:szCs w:val="28"/>
          <w:rtl/>
        </w:rPr>
      </w:pPr>
    </w:p>
    <w:p w14:paraId="2EA63642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lastRenderedPageBreak/>
        <w:t>/*</w:t>
      </w:r>
      <w:proofErr w:type="gramStart"/>
      <w:r w:rsidRPr="00F714AF">
        <w:rPr>
          <w:rFonts w:cs="B Titr"/>
          <w:sz w:val="28"/>
          <w:szCs w:val="28"/>
        </w:rPr>
        <w:t>*  Interactions</w:t>
      </w:r>
      <w:proofErr w:type="gramEnd"/>
      <w:r w:rsidRPr="00F714AF">
        <w:rPr>
          <w:rFonts w:cs="B Titr"/>
          <w:sz w:val="28"/>
          <w:szCs w:val="28"/>
        </w:rPr>
        <w:t xml:space="preserve"> **/</w:t>
      </w:r>
    </w:p>
    <w:p w14:paraId="397C554C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MSW &lt;=&gt; *</w:t>
      </w:r>
    </w:p>
    <w:p w14:paraId="71E11DD9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CUST, SEL =&gt; PROD</w:t>
      </w:r>
    </w:p>
    <w:p w14:paraId="6442F47B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WHK =&gt; PROD</w:t>
      </w:r>
    </w:p>
    <w:p w14:paraId="77AA0D30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CUST =&gt; ORD</w:t>
      </w:r>
    </w:p>
    <w:p w14:paraId="51C8E9F7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LAND_P &lt;= CUST, SEL, PROD</w:t>
      </w:r>
    </w:p>
    <w:p w14:paraId="23C48891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CART &lt;=&gt; WISHL</w:t>
      </w:r>
    </w:p>
    <w:p w14:paraId="45B7E25D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CUST =&gt; WISHL, CART</w:t>
      </w:r>
    </w:p>
    <w:p w14:paraId="3A73F2C3" w14:textId="77777777" w:rsidR="00F714AF" w:rsidRPr="00F714AF" w:rsidRDefault="00F714AF" w:rsidP="00F714AF">
      <w:pP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SEL =? WHK</w:t>
      </w:r>
    </w:p>
    <w:p w14:paraId="0D34E8AD" w14:textId="77777777" w:rsidR="00F714AF" w:rsidRPr="00F714AF" w:rsidRDefault="00F714AF" w:rsidP="00F714AF">
      <w:pPr>
        <w:pBdr>
          <w:bottom w:val="single" w:sz="12" w:space="1" w:color="auto"/>
        </w:pBdr>
        <w:bidi w:val="0"/>
        <w:rPr>
          <w:rFonts w:cs="B Titr"/>
          <w:sz w:val="28"/>
          <w:szCs w:val="28"/>
        </w:rPr>
      </w:pPr>
      <w:r w:rsidRPr="00F714AF">
        <w:rPr>
          <w:rFonts w:cs="B Titr"/>
          <w:sz w:val="28"/>
          <w:szCs w:val="28"/>
        </w:rPr>
        <w:t>AI &lt;=&gt; CUST, SEL, WHK</w:t>
      </w:r>
    </w:p>
    <w:p w14:paraId="5F5D4749" w14:textId="1884A7CB" w:rsidR="00F714AF" w:rsidRDefault="00F714AF">
      <w:pPr>
        <w:bidi w:val="0"/>
        <w:rPr>
          <w:rFonts w:cs="B Titr"/>
          <w:sz w:val="28"/>
          <w:szCs w:val="28"/>
        </w:rPr>
      </w:pPr>
      <w:r>
        <w:rPr>
          <w:rFonts w:cs="B Titr"/>
          <w:sz w:val="28"/>
          <w:szCs w:val="28"/>
        </w:rPr>
        <w:br w:type="page"/>
      </w:r>
    </w:p>
    <w:tbl>
      <w:tblPr>
        <w:tblpPr w:leftFromText="180" w:rightFromText="180" w:vertAnchor="text" w:horzAnchor="margin" w:tblpY="280"/>
        <w:bidiVisual/>
        <w:tblW w:w="10568" w:type="dxa"/>
        <w:tblLook w:val="04A0" w:firstRow="1" w:lastRow="0" w:firstColumn="1" w:lastColumn="0" w:noHBand="0" w:noVBand="1"/>
      </w:tblPr>
      <w:tblGrid>
        <w:gridCol w:w="47"/>
        <w:gridCol w:w="4103"/>
        <w:gridCol w:w="1524"/>
        <w:gridCol w:w="4848"/>
        <w:gridCol w:w="46"/>
      </w:tblGrid>
      <w:tr w:rsidR="00EF0F1B" w:rsidRPr="00153B91" w14:paraId="484D6F7B" w14:textId="77777777" w:rsidTr="00EF0F1B">
        <w:trPr>
          <w:gridAfter w:val="1"/>
          <w:wAfter w:w="46" w:type="dxa"/>
          <w:trHeight w:val="487"/>
        </w:trPr>
        <w:tc>
          <w:tcPr>
            <w:tcW w:w="10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F3FC0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32"/>
                <w:szCs w:val="32"/>
                <w14:ligatures w14:val="none"/>
              </w:rPr>
            </w:pPr>
            <w:r w:rsidRPr="00153B91">
              <w:rPr>
                <w:rFonts w:ascii="Arial" w:eastAsia="Times New Roman" w:hAnsi="Arial" w:cs="Arial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In the name of God</w:t>
            </w:r>
          </w:p>
        </w:tc>
      </w:tr>
      <w:tr w:rsidR="00EF0F1B" w:rsidRPr="00153B91" w14:paraId="5D9F1650" w14:textId="77777777" w:rsidTr="00EF0F1B">
        <w:trPr>
          <w:gridAfter w:val="1"/>
          <w:wAfter w:w="46" w:type="dxa"/>
          <w:trHeight w:val="500"/>
        </w:trPr>
        <w:tc>
          <w:tcPr>
            <w:tcW w:w="10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DBAAD81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153B91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MetaShoppers</w:t>
            </w:r>
            <w:proofErr w:type="spellEnd"/>
            <w:r w:rsidRPr="00153B91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Software - Dictionary</w:t>
            </w:r>
          </w:p>
        </w:tc>
      </w:tr>
      <w:tr w:rsidR="00EF0F1B" w:rsidRPr="00153B91" w14:paraId="4847119B" w14:textId="77777777" w:rsidTr="00EF0F1B">
        <w:trPr>
          <w:gridBefore w:val="1"/>
          <w:wBefore w:w="47" w:type="dxa"/>
          <w:trHeight w:val="601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7DCD8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Titr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Titr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واژه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025E3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Titr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Arial" w:eastAsia="Times New Roman" w:hAnsi="Arial" w:cs="B Titr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نوع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A19A8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Titr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Arial" w:eastAsia="Times New Roman" w:hAnsi="Arial" w:cs="B Titr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معادل انگلیسی</w:t>
            </w:r>
          </w:p>
        </w:tc>
      </w:tr>
      <w:tr w:rsidR="00EF0F1B" w:rsidRPr="00153B91" w14:paraId="7A69B573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B5467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تولیدکننده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1DF3E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E0F9C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Manufacturer</w:t>
            </w:r>
          </w:p>
        </w:tc>
      </w:tr>
      <w:tr w:rsidR="00EF0F1B" w:rsidRPr="00153B91" w14:paraId="0DE3D8C4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2FE8E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فروشگاه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C5824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E2CA7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Store</w:t>
            </w:r>
          </w:p>
        </w:tc>
      </w:tr>
      <w:tr w:rsidR="00EF0F1B" w:rsidRPr="00153B91" w14:paraId="5AEC7253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F7F5D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کالا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5FA68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47013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Product</w:t>
            </w:r>
          </w:p>
        </w:tc>
      </w:tr>
      <w:tr w:rsidR="00EF0F1B" w:rsidRPr="00153B91" w14:paraId="607A5A90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C9CC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مشتری (خریدار)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6350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AC37D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Customer</w:t>
            </w:r>
          </w:p>
        </w:tc>
      </w:tr>
      <w:tr w:rsidR="00EF0F1B" w:rsidRPr="00153B91" w14:paraId="318DE3DE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4371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انبار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2CED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96900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Inventory</w:t>
            </w:r>
          </w:p>
        </w:tc>
      </w:tr>
      <w:tr w:rsidR="00EF0F1B" w:rsidRPr="00153B91" w14:paraId="52FB0063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B7E56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منتقد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A760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64CE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Critic</w:t>
            </w:r>
          </w:p>
        </w:tc>
      </w:tr>
      <w:tr w:rsidR="00EF0F1B" w:rsidRPr="00153B91" w14:paraId="4679616A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AFBC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پیک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463A4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F41B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Delivery</w:t>
            </w:r>
          </w:p>
        </w:tc>
      </w:tr>
      <w:tr w:rsidR="00EF0F1B" w:rsidRPr="00153B91" w14:paraId="501876FA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AFCD3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کوپن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EB05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1D36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Coupon</w:t>
            </w:r>
          </w:p>
        </w:tc>
      </w:tr>
      <w:tr w:rsidR="00EF0F1B" w:rsidRPr="00153B91" w14:paraId="0C72A430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3D1F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سبد خرید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AA21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C976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Cart</w:t>
            </w:r>
          </w:p>
        </w:tc>
      </w:tr>
      <w:tr w:rsidR="00EF0F1B" w:rsidRPr="00153B91" w14:paraId="2E7A352B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183A1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نظر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38830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C64F7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Comment</w:t>
            </w:r>
          </w:p>
        </w:tc>
      </w:tr>
      <w:tr w:rsidR="00EF0F1B" w:rsidRPr="00153B91" w14:paraId="2570E69B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67981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سبد آرزو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01D43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4D30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Wishlist</w:t>
            </w:r>
          </w:p>
        </w:tc>
      </w:tr>
      <w:tr w:rsidR="00EF0F1B" w:rsidRPr="00153B91" w14:paraId="3DE71769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B9CAD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حساب کاربری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686E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B8C5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Account</w:t>
            </w:r>
          </w:p>
        </w:tc>
      </w:tr>
      <w:tr w:rsidR="00EF0F1B" w:rsidRPr="00153B91" w14:paraId="041C280C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9F9AC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روابط عمومی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3638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8CA0D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Support</w:t>
            </w:r>
          </w:p>
        </w:tc>
      </w:tr>
      <w:tr w:rsidR="00EF0F1B" w:rsidRPr="00153B91" w14:paraId="2B69113C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9073C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سفارش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76F72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Noun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B62C5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Order</w:t>
            </w:r>
          </w:p>
        </w:tc>
      </w:tr>
      <w:tr w:rsidR="00EF0F1B" w:rsidRPr="00153B91" w14:paraId="2D789C26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6F366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مدیریت فروشگاه‌ها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490A3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D6501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Manage Stores</w:t>
            </w:r>
          </w:p>
        </w:tc>
      </w:tr>
      <w:tr w:rsidR="00EF0F1B" w:rsidRPr="00153B91" w14:paraId="291C7F77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B2DE8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مدیریت انبار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CD76D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148A3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Manage Inventory</w:t>
            </w:r>
          </w:p>
        </w:tc>
      </w:tr>
      <w:tr w:rsidR="00EF0F1B" w:rsidRPr="00153B91" w14:paraId="0591D8F1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2C16F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ارسال کالا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AAED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0F347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Send Product</w:t>
            </w:r>
          </w:p>
        </w:tc>
      </w:tr>
      <w:tr w:rsidR="00EF0F1B" w:rsidRPr="00153B91" w14:paraId="6BF70207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C497A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توصیه کالا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BA270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389B6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Suggest Product</w:t>
            </w:r>
          </w:p>
        </w:tc>
      </w:tr>
      <w:tr w:rsidR="00EF0F1B" w:rsidRPr="00153B91" w14:paraId="297FD2DA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5AA92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اضافه به سبد خرید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D8FC3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F4E4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Add To Cart</w:t>
            </w:r>
          </w:p>
        </w:tc>
      </w:tr>
      <w:tr w:rsidR="00EF0F1B" w:rsidRPr="00153B91" w14:paraId="6B9C1473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D122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اضافه به آرزوها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BDA52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354E2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Add To Wishlist</w:t>
            </w:r>
          </w:p>
        </w:tc>
      </w:tr>
      <w:tr w:rsidR="00EF0F1B" w:rsidRPr="00153B91" w14:paraId="2ECA43E2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98260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مقایسه کالا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B8DC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B7451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Compare Products</w:t>
            </w:r>
          </w:p>
        </w:tc>
      </w:tr>
      <w:tr w:rsidR="00EF0F1B" w:rsidRPr="00153B91" w14:paraId="47807FD7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B03A1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نهایی کردن خرید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6F8BF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1BF9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Finalize Purchase</w:t>
            </w:r>
          </w:p>
        </w:tc>
      </w:tr>
      <w:tr w:rsidR="00EF0F1B" w:rsidRPr="00153B91" w14:paraId="38C77587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52F7A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گرفتن گزارش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2306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B96DE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Get Report</w:t>
            </w:r>
          </w:p>
        </w:tc>
      </w:tr>
      <w:tr w:rsidR="00EF0F1B" w:rsidRPr="00153B91" w14:paraId="5AABE3DF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47C55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ثبت نظر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29CDF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9089B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Submit Comment</w:t>
            </w:r>
          </w:p>
        </w:tc>
      </w:tr>
      <w:tr w:rsidR="00EF0F1B" w:rsidRPr="00153B91" w14:paraId="1D5FE02B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B962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بررسی کوپن تخفیف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19022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56A5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Coupon </w:t>
            </w:r>
          </w:p>
        </w:tc>
      </w:tr>
      <w:tr w:rsidR="00EF0F1B" w:rsidRPr="00153B91" w14:paraId="7E97A8D3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79E80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جستجوی کالا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55EA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4BB72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Search Product</w:t>
            </w:r>
          </w:p>
        </w:tc>
      </w:tr>
      <w:tr w:rsidR="00EF0F1B" w:rsidRPr="00153B91" w14:paraId="0DAB7C90" w14:textId="77777777" w:rsidTr="00EF0F1B">
        <w:trPr>
          <w:gridBefore w:val="1"/>
          <w:wBefore w:w="47" w:type="dxa"/>
          <w:trHeight w:val="443"/>
        </w:trPr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4B17F" w14:textId="77777777" w:rsidR="00EF0F1B" w:rsidRPr="00153B91" w:rsidRDefault="00EF0F1B" w:rsidP="00EF0F1B">
            <w:pPr>
              <w:spacing w:after="0" w:line="240" w:lineRule="auto"/>
              <w:jc w:val="center"/>
              <w:rPr>
                <w:rFonts w:ascii="Arial" w:eastAsia="Times New Roman" w:hAnsi="Arial" w:cs="B Nazani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Arial" w:eastAsia="Times New Roman" w:hAnsi="Arial" w:cs="B Nazanin" w:hint="cs"/>
                <w:color w:val="000000"/>
                <w:kern w:val="0"/>
                <w:sz w:val="24"/>
                <w:szCs w:val="24"/>
                <w:rtl/>
                <w14:ligatures w14:val="none"/>
              </w:rPr>
              <w:t>پیگیری سفارش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A1EF1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 w:hint="cs"/>
                <w:color w:val="000000"/>
                <w:kern w:val="0"/>
                <w:sz w:val="24"/>
                <w:szCs w:val="24"/>
                <w:rtl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Verb</w:t>
            </w:r>
          </w:p>
        </w:tc>
        <w:tc>
          <w:tcPr>
            <w:tcW w:w="4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1DA2C" w14:textId="77777777" w:rsidR="00EF0F1B" w:rsidRPr="00153B91" w:rsidRDefault="00EF0F1B" w:rsidP="00EF0F1B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153B9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Track Order</w:t>
            </w:r>
          </w:p>
        </w:tc>
      </w:tr>
    </w:tbl>
    <w:p w14:paraId="3425DC48" w14:textId="77777777" w:rsidR="00F714AF" w:rsidRDefault="00F714AF" w:rsidP="00F714AF">
      <w:pPr>
        <w:bidi w:val="0"/>
        <w:rPr>
          <w:rFonts w:cs="B Titr"/>
          <w:sz w:val="28"/>
          <w:szCs w:val="28"/>
        </w:rPr>
      </w:pPr>
    </w:p>
    <w:p w14:paraId="2C22AAA3" w14:textId="77777777" w:rsidR="00153B91" w:rsidRDefault="00153B91" w:rsidP="00153B91">
      <w:pPr>
        <w:bidi w:val="0"/>
        <w:rPr>
          <w:rFonts w:cs="B Titr"/>
          <w:sz w:val="28"/>
          <w:szCs w:val="28"/>
        </w:rPr>
      </w:pPr>
    </w:p>
    <w:p w14:paraId="767286E7" w14:textId="7DE3C25E" w:rsidR="00F73A16" w:rsidRDefault="00283D9E" w:rsidP="00841BCF">
      <w:pPr>
        <w:jc w:val="center"/>
        <w:rPr>
          <w:rFonts w:cs="B Titr"/>
          <w:sz w:val="56"/>
          <w:szCs w:val="56"/>
        </w:rPr>
      </w:pPr>
      <w:r>
        <w:rPr>
          <w:rFonts w:cs="B Titr"/>
          <w:noProof/>
          <w:sz w:val="28"/>
          <w:szCs w:val="28"/>
        </w:rPr>
        <w:drawing>
          <wp:inline distT="0" distB="0" distL="0" distR="0" wp14:anchorId="55ACC32B" wp14:editId="70305118">
            <wp:extent cx="8881901" cy="6397008"/>
            <wp:effectExtent l="4128" t="0" r="0" b="0"/>
            <wp:docPr id="287897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9714" cy="64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6D23" w14:textId="77777777" w:rsidR="00F73A16" w:rsidRDefault="00F73A16" w:rsidP="000208E8">
      <w:pPr>
        <w:rPr>
          <w:rFonts w:cs="B Titr" w:hint="cs"/>
          <w:sz w:val="56"/>
          <w:szCs w:val="56"/>
        </w:rPr>
      </w:pPr>
    </w:p>
    <w:p w14:paraId="34A91123" w14:textId="613E5362" w:rsidR="00F73A16" w:rsidRDefault="000208E8" w:rsidP="00841BCF">
      <w:pPr>
        <w:jc w:val="center"/>
        <w:rPr>
          <w:rFonts w:cs="B Titr" w:hint="cs"/>
          <w:sz w:val="56"/>
          <w:szCs w:val="56"/>
          <w:rtl/>
        </w:rPr>
      </w:pPr>
      <w:r w:rsidRPr="000208E8">
        <w:rPr>
          <w:rFonts w:hint="cs"/>
          <w:rtl/>
        </w:rPr>
        <w:drawing>
          <wp:inline distT="0" distB="0" distL="0" distR="0" wp14:anchorId="27F5A257" wp14:editId="7B0EC0D0">
            <wp:extent cx="8749278" cy="5952952"/>
            <wp:effectExtent l="0" t="0" r="2540" b="2540"/>
            <wp:docPr id="278314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1337" cy="595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29B" w14:textId="0013BCDA" w:rsidR="002A1E74" w:rsidRDefault="000208E8" w:rsidP="00841BCF">
      <w:pPr>
        <w:jc w:val="center"/>
        <w:rPr>
          <w:rFonts w:cs="B Titr"/>
          <w:sz w:val="56"/>
          <w:szCs w:val="56"/>
          <w:rtl/>
        </w:rPr>
      </w:pPr>
      <w:r w:rsidRPr="000208E8">
        <w:rPr>
          <w:rtl/>
        </w:rPr>
        <w:lastRenderedPageBreak/>
        <w:drawing>
          <wp:inline distT="0" distB="0" distL="0" distR="0" wp14:anchorId="7029C0C5" wp14:editId="2DD3138F">
            <wp:extent cx="9337675" cy="5356717"/>
            <wp:effectExtent l="0" t="0" r="6350" b="6350"/>
            <wp:docPr id="935208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50621" cy="536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4B32" w14:textId="34B4D950" w:rsidR="002A1E74" w:rsidRDefault="00F1309A" w:rsidP="00841BCF">
      <w:pPr>
        <w:jc w:val="center"/>
        <w:rPr>
          <w:rFonts w:cs="B Titr" w:hint="cs"/>
          <w:sz w:val="56"/>
          <w:szCs w:val="56"/>
          <w:rtl/>
        </w:rPr>
      </w:pPr>
      <w:r w:rsidRPr="00F1309A">
        <w:rPr>
          <w:rFonts w:hint="cs"/>
          <w:rtl/>
        </w:rPr>
        <w:lastRenderedPageBreak/>
        <w:drawing>
          <wp:inline distT="0" distB="0" distL="0" distR="0" wp14:anchorId="7BAD82C1" wp14:editId="49F4DBB7">
            <wp:extent cx="9168765" cy="5263323"/>
            <wp:effectExtent l="0" t="0" r="4127" b="4128"/>
            <wp:docPr id="1250400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76812" cy="526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C691" w14:textId="77777777" w:rsidR="002A1E74" w:rsidRDefault="002A1E74" w:rsidP="00841BCF">
      <w:pPr>
        <w:jc w:val="center"/>
        <w:rPr>
          <w:rFonts w:cs="B Titr" w:hint="cs"/>
          <w:sz w:val="56"/>
          <w:szCs w:val="56"/>
          <w:rtl/>
        </w:rPr>
      </w:pPr>
    </w:p>
    <w:p w14:paraId="33D0060F" w14:textId="6DC6A1E7" w:rsidR="002A1E74" w:rsidRDefault="00AA4E07" w:rsidP="00841BCF">
      <w:pPr>
        <w:jc w:val="center"/>
        <w:rPr>
          <w:rFonts w:cs="B Titr"/>
          <w:sz w:val="56"/>
          <w:szCs w:val="56"/>
          <w:rtl/>
        </w:rPr>
      </w:pPr>
      <w:r w:rsidRPr="00AA4E07">
        <w:rPr>
          <w:rtl/>
        </w:rPr>
        <w:drawing>
          <wp:inline distT="0" distB="0" distL="0" distR="0" wp14:anchorId="688758BF" wp14:editId="4B8947D5">
            <wp:extent cx="8444865" cy="4847769"/>
            <wp:effectExtent l="0" t="0" r="2222" b="2223"/>
            <wp:docPr id="625207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4865" cy="484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3C93" w14:textId="0A1BF229" w:rsidR="000208E8" w:rsidRDefault="00AA4E07" w:rsidP="00841BCF">
      <w:pPr>
        <w:jc w:val="center"/>
        <w:rPr>
          <w:rFonts w:cs="B Titr" w:hint="cs"/>
          <w:sz w:val="56"/>
          <w:szCs w:val="56"/>
          <w:rtl/>
        </w:rPr>
      </w:pPr>
      <w:r w:rsidRPr="00AA4E07">
        <w:rPr>
          <w:rFonts w:hint="cs"/>
          <w:rtl/>
        </w:rPr>
        <w:lastRenderedPageBreak/>
        <w:drawing>
          <wp:inline distT="0" distB="0" distL="0" distR="0" wp14:anchorId="34927CBD" wp14:editId="0F72ACDC">
            <wp:extent cx="9286560" cy="4522606"/>
            <wp:effectExtent l="0" t="0" r="0" b="0"/>
            <wp:docPr id="1250983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4347" cy="452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5155" w14:textId="74115A6C" w:rsidR="000208E8" w:rsidRDefault="00F516DE" w:rsidP="00841BCF">
      <w:pPr>
        <w:jc w:val="center"/>
        <w:rPr>
          <w:rFonts w:cs="B Titr" w:hint="cs"/>
          <w:sz w:val="56"/>
          <w:szCs w:val="56"/>
          <w:rtl/>
        </w:rPr>
      </w:pPr>
      <w:r w:rsidRPr="00F516DE">
        <w:rPr>
          <w:rFonts w:hint="cs"/>
          <w:rtl/>
        </w:rPr>
        <w:lastRenderedPageBreak/>
        <w:drawing>
          <wp:inline distT="0" distB="0" distL="0" distR="0" wp14:anchorId="5B0B834E" wp14:editId="3AFA71A9">
            <wp:extent cx="9365289" cy="4074160"/>
            <wp:effectExtent l="0" t="2540" r="5080" b="5080"/>
            <wp:docPr id="1172258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70921" cy="407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A9E5" w14:textId="12184439" w:rsidR="000208E8" w:rsidRDefault="003F5D67" w:rsidP="00841BCF">
      <w:pPr>
        <w:jc w:val="center"/>
        <w:rPr>
          <w:rFonts w:cs="B Titr" w:hint="cs"/>
          <w:sz w:val="56"/>
          <w:szCs w:val="56"/>
          <w:rtl/>
        </w:rPr>
      </w:pPr>
      <w:r w:rsidRPr="003F5D67">
        <w:rPr>
          <w:rFonts w:hint="cs"/>
          <w:rtl/>
        </w:rPr>
        <w:lastRenderedPageBreak/>
        <w:drawing>
          <wp:inline distT="0" distB="0" distL="0" distR="0" wp14:anchorId="24699ECC" wp14:editId="0F3D942A">
            <wp:extent cx="9281160" cy="5013919"/>
            <wp:effectExtent l="0" t="0" r="0" b="0"/>
            <wp:docPr id="1978727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86384" cy="501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F72E" w14:textId="08207CC7" w:rsidR="000208E8" w:rsidRDefault="00305B1F" w:rsidP="00841BCF">
      <w:pPr>
        <w:jc w:val="center"/>
        <w:rPr>
          <w:rFonts w:cs="B Titr"/>
          <w:sz w:val="56"/>
          <w:szCs w:val="56"/>
          <w:rtl/>
        </w:rPr>
      </w:pPr>
      <w:r w:rsidRPr="00305B1F">
        <w:rPr>
          <w:rtl/>
        </w:rPr>
        <w:lastRenderedPageBreak/>
        <w:drawing>
          <wp:inline distT="0" distB="0" distL="0" distR="0" wp14:anchorId="65BD3725" wp14:editId="0A06092C">
            <wp:extent cx="9315452" cy="4052480"/>
            <wp:effectExtent l="0" t="0" r="2858" b="2857"/>
            <wp:docPr id="4645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30713" cy="405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F354" w14:textId="298A7800" w:rsidR="000208E8" w:rsidRDefault="009C013E" w:rsidP="00841BCF">
      <w:pPr>
        <w:jc w:val="center"/>
        <w:rPr>
          <w:rFonts w:cs="B Titr"/>
          <w:sz w:val="56"/>
          <w:szCs w:val="56"/>
          <w:rtl/>
        </w:rPr>
      </w:pPr>
      <w:r>
        <w:rPr>
          <w:rFonts w:cs="B Titr"/>
          <w:noProof/>
          <w:sz w:val="56"/>
          <w:szCs w:val="56"/>
        </w:rPr>
        <w:lastRenderedPageBreak/>
        <w:drawing>
          <wp:inline distT="0" distB="0" distL="0" distR="0" wp14:anchorId="7ADB7BB8" wp14:editId="3EC869AA">
            <wp:extent cx="6644640" cy="9525000"/>
            <wp:effectExtent l="0" t="0" r="3810" b="0"/>
            <wp:docPr id="6783083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9398" w14:textId="4EF1769F" w:rsidR="000208E8" w:rsidRDefault="00375EFC" w:rsidP="00841BCF">
      <w:pPr>
        <w:jc w:val="center"/>
        <w:rPr>
          <w:rFonts w:cs="B Titr" w:hint="cs"/>
          <w:sz w:val="56"/>
          <w:szCs w:val="56"/>
          <w:rtl/>
        </w:rPr>
      </w:pPr>
      <w:r>
        <w:rPr>
          <w:rFonts w:cs="B Titr" w:hint="cs"/>
          <w:noProof/>
          <w:sz w:val="56"/>
          <w:szCs w:val="56"/>
        </w:rPr>
        <w:lastRenderedPageBreak/>
        <w:drawing>
          <wp:inline distT="0" distB="0" distL="0" distR="0" wp14:anchorId="56AB7A70" wp14:editId="1946DF4E">
            <wp:extent cx="6644640" cy="9128760"/>
            <wp:effectExtent l="0" t="0" r="3810" b="0"/>
            <wp:docPr id="16229043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91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96A9" w14:textId="41705B1C" w:rsidR="000208E8" w:rsidRDefault="00375EFC" w:rsidP="00841BCF">
      <w:pPr>
        <w:jc w:val="center"/>
        <w:rPr>
          <w:rFonts w:cs="B Titr"/>
          <w:sz w:val="56"/>
          <w:szCs w:val="56"/>
          <w:rtl/>
        </w:rPr>
      </w:pPr>
      <w:r>
        <w:rPr>
          <w:rFonts w:cs="B Titr"/>
          <w:noProof/>
          <w:sz w:val="56"/>
          <w:szCs w:val="56"/>
        </w:rPr>
        <w:lastRenderedPageBreak/>
        <w:drawing>
          <wp:inline distT="0" distB="0" distL="0" distR="0" wp14:anchorId="180208D4" wp14:editId="6C382856">
            <wp:extent cx="6644640" cy="9128760"/>
            <wp:effectExtent l="0" t="0" r="3810" b="0"/>
            <wp:docPr id="21346104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91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0FBF" w14:textId="6BB2D2FE" w:rsidR="000208E8" w:rsidRDefault="00302882" w:rsidP="00841BCF">
      <w:pPr>
        <w:jc w:val="center"/>
        <w:rPr>
          <w:rFonts w:cs="B Titr" w:hint="cs"/>
          <w:sz w:val="56"/>
          <w:szCs w:val="56"/>
          <w:rtl/>
        </w:rPr>
      </w:pPr>
      <w:r>
        <w:rPr>
          <w:rFonts w:cs="B Titr" w:hint="cs"/>
          <w:noProof/>
          <w:sz w:val="56"/>
          <w:szCs w:val="56"/>
        </w:rPr>
        <w:lastRenderedPageBreak/>
        <w:drawing>
          <wp:inline distT="0" distB="0" distL="0" distR="0" wp14:anchorId="459AE285" wp14:editId="1F571AFB">
            <wp:extent cx="6644640" cy="9128760"/>
            <wp:effectExtent l="0" t="0" r="3810" b="0"/>
            <wp:docPr id="85380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91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661E" w14:textId="637BF9B2" w:rsidR="000208E8" w:rsidRDefault="00245C6A" w:rsidP="00841BCF">
      <w:pPr>
        <w:jc w:val="center"/>
        <w:rPr>
          <w:rFonts w:cs="B Titr" w:hint="cs"/>
          <w:sz w:val="56"/>
          <w:szCs w:val="56"/>
          <w:rtl/>
        </w:rPr>
      </w:pPr>
      <w:r>
        <w:rPr>
          <w:rFonts w:cs="B Titr" w:hint="cs"/>
          <w:noProof/>
          <w:sz w:val="56"/>
          <w:szCs w:val="56"/>
        </w:rPr>
        <w:lastRenderedPageBreak/>
        <w:drawing>
          <wp:inline distT="0" distB="0" distL="0" distR="0" wp14:anchorId="08A9421F" wp14:editId="4125D57D">
            <wp:extent cx="6644640" cy="9128760"/>
            <wp:effectExtent l="0" t="0" r="3810" b="0"/>
            <wp:docPr id="5037029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91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4D2D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7AD15908" w14:textId="0DCC33F5" w:rsidR="000208E8" w:rsidRDefault="007908CA" w:rsidP="007908CA">
      <w:pPr>
        <w:bidi w:val="0"/>
        <w:jc w:val="center"/>
        <w:rPr>
          <w:rFonts w:cs="B Titr" w:hint="cs"/>
          <w:sz w:val="56"/>
          <w:szCs w:val="56"/>
          <w:rtl/>
        </w:rPr>
      </w:pPr>
      <w:r>
        <w:rPr>
          <w:rFonts w:cs="B Titr" w:hint="cs"/>
          <w:noProof/>
          <w:sz w:val="56"/>
          <w:szCs w:val="56"/>
        </w:rPr>
        <w:drawing>
          <wp:inline distT="0" distB="0" distL="0" distR="0" wp14:anchorId="786B7A2E" wp14:editId="3DC61C3D">
            <wp:extent cx="8652148" cy="6410272"/>
            <wp:effectExtent l="0" t="2857" r="0" b="0"/>
            <wp:docPr id="20592826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86163" cy="643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10602" w:type="dxa"/>
        <w:tblLook w:val="04A0" w:firstRow="1" w:lastRow="0" w:firstColumn="1" w:lastColumn="0" w:noHBand="0" w:noVBand="1"/>
      </w:tblPr>
      <w:tblGrid>
        <w:gridCol w:w="777"/>
        <w:gridCol w:w="777"/>
        <w:gridCol w:w="777"/>
        <w:gridCol w:w="777"/>
        <w:gridCol w:w="2833"/>
        <w:gridCol w:w="777"/>
        <w:gridCol w:w="777"/>
        <w:gridCol w:w="777"/>
        <w:gridCol w:w="777"/>
        <w:gridCol w:w="1553"/>
      </w:tblGrid>
      <w:tr w:rsidR="007908CA" w:rsidRPr="007908CA" w14:paraId="6CF7C4BC" w14:textId="77777777" w:rsidTr="007908CA">
        <w:trPr>
          <w:trHeight w:val="408"/>
        </w:trPr>
        <w:tc>
          <w:tcPr>
            <w:tcW w:w="1060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FE5C65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Manufacturer</w:t>
            </w:r>
          </w:p>
        </w:tc>
      </w:tr>
      <w:tr w:rsidR="007908CA" w:rsidRPr="007908CA" w14:paraId="18868528" w14:textId="77777777" w:rsidTr="007908CA">
        <w:trPr>
          <w:trHeight w:val="360"/>
        </w:trPr>
        <w:tc>
          <w:tcPr>
            <w:tcW w:w="5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43502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Attributes</w:t>
            </w:r>
          </w:p>
        </w:tc>
        <w:tc>
          <w:tcPr>
            <w:tcW w:w="46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9673C7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Operations</w:t>
            </w:r>
          </w:p>
        </w:tc>
      </w:tr>
      <w:tr w:rsidR="007908CA" w:rsidRPr="007908CA" w14:paraId="08A6C3A0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BAF1BA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ManufacturerID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C4EADB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2798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Add To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Products(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CD38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</w:tr>
      <w:tr w:rsidR="007908CA" w:rsidRPr="007908CA" w14:paraId="33333E33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B824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Name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1BDA0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4892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Stock(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F77C9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</w:tr>
      <w:tr w:rsidR="007908CA" w:rsidRPr="007908CA" w14:paraId="07217023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5FED2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Products Available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A56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EC4C6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Profile(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F926F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</w:tr>
      <w:tr w:rsidR="007908CA" w:rsidRPr="007908CA" w14:paraId="4B0CEB36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7B0F4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Date Established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C49FE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F8EC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Get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Report(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666A8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</w:tr>
      <w:tr w:rsidR="007908CA" w:rsidRPr="007908CA" w14:paraId="0444BB7A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8489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Rating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597C1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BAB3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45098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39B337E3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8EC25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Sales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8237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4F515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AD53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73AA7AD7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3D82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938F3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8CC2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B715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62015E9E" w14:textId="77777777" w:rsidTr="007908CA">
        <w:trPr>
          <w:trHeight w:val="408"/>
        </w:trPr>
        <w:tc>
          <w:tcPr>
            <w:tcW w:w="1060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E377E9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Store</w:t>
            </w:r>
          </w:p>
        </w:tc>
      </w:tr>
      <w:tr w:rsidR="007908CA" w:rsidRPr="007908CA" w14:paraId="35417EBA" w14:textId="77777777" w:rsidTr="007908CA">
        <w:trPr>
          <w:trHeight w:val="360"/>
        </w:trPr>
        <w:tc>
          <w:tcPr>
            <w:tcW w:w="5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97D0E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Attributes</w:t>
            </w:r>
          </w:p>
        </w:tc>
        <w:tc>
          <w:tcPr>
            <w:tcW w:w="46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036114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Operations</w:t>
            </w:r>
          </w:p>
        </w:tc>
      </w:tr>
      <w:tr w:rsidR="007908CA" w:rsidRPr="007908CA" w14:paraId="3FB8E4BD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6650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StoreName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CCA87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2711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Products(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A37BB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</w:tr>
      <w:tr w:rsidR="007908CA" w:rsidRPr="007908CA" w14:paraId="31DCA8DE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BFE6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Products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B83CB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BDC6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Customers(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4786C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</w:tr>
      <w:tr w:rsidR="007908CA" w:rsidRPr="007908CA" w14:paraId="32A29FC2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71A1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Customers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2106C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CE2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Manufacturers(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CD275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</w:tr>
      <w:tr w:rsidR="007908CA" w:rsidRPr="007908CA" w14:paraId="2D3A3A45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7935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Manufacturers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D5857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2B740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Orders(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D148E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</w:tr>
      <w:tr w:rsidR="007908CA" w:rsidRPr="007908CA" w14:paraId="55E75CCE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A22C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Critics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46770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0E9F0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Manage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Inventory(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B6325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  <w:tr w:rsidR="007908CA" w:rsidRPr="007908CA" w14:paraId="480D1801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026E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Orders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20EA3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87A6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810F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10E8C2C8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ECC6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Inventory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591A6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402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0B5D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65CACE6D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3DE2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Coupons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3EF07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5B6E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6DA8A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6BC5D9DB" w14:textId="77777777" w:rsidTr="007908CA">
        <w:trPr>
          <w:trHeight w:val="276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E13D3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B5288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9ECD2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EFDB7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55F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76BCE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8DB6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C4AB8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B593F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BAF03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</w:tr>
      <w:tr w:rsidR="007908CA" w:rsidRPr="007908CA" w14:paraId="5ECE93AC" w14:textId="77777777" w:rsidTr="007908CA">
        <w:trPr>
          <w:trHeight w:val="408"/>
        </w:trPr>
        <w:tc>
          <w:tcPr>
            <w:tcW w:w="1060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043A99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Product</w:t>
            </w:r>
          </w:p>
        </w:tc>
      </w:tr>
      <w:tr w:rsidR="007908CA" w:rsidRPr="007908CA" w14:paraId="30B4311F" w14:textId="77777777" w:rsidTr="007908CA">
        <w:trPr>
          <w:trHeight w:val="360"/>
        </w:trPr>
        <w:tc>
          <w:tcPr>
            <w:tcW w:w="5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040AB2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Attributes</w:t>
            </w:r>
          </w:p>
        </w:tc>
        <w:tc>
          <w:tcPr>
            <w:tcW w:w="46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41B270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Operations</w:t>
            </w:r>
          </w:p>
        </w:tc>
      </w:tr>
      <w:tr w:rsidR="007908CA" w:rsidRPr="007908CA" w14:paraId="2CC8C9C1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BCD515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ProductID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EB68A10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B73A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Update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Quantity(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FF64D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</w:tr>
      <w:tr w:rsidR="007908CA" w:rsidRPr="007908CA" w14:paraId="4743D6A6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0CC8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Name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3219A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CBA2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Transfer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Ownership(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669F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</w:tr>
      <w:tr w:rsidR="007908CA" w:rsidRPr="007908CA" w14:paraId="49B613CD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E85E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Quantity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DD51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4EC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Send To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Inventory(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B21A2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</w:tr>
      <w:tr w:rsidR="007908CA" w:rsidRPr="007908CA" w14:paraId="2356EE38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720B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Manufacturer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DF047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7BD4B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B67E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6822969F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DAA24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DateAdded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121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34B6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7D59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58332FEB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9430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DateUpdated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3C2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5F29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77514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1B870FAD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384B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IsOnSale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5AA1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FB3F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81700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5F562274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12DE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Price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B9AEA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D73A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AC34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1B6B98FA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494A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NumberOfPurchases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D22F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A2BE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39DD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59AD37AD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6E10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Comments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31AFA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EC76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3B6EC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5333DA6C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DCDA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Rating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839EC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BE9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A47C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39203734" w14:textId="77777777" w:rsidTr="007908CA">
        <w:trPr>
          <w:trHeight w:val="276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F55FA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20B26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748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DB3C4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33AD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6D02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B4A1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423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E9EAF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83D4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</w:tr>
      <w:tr w:rsidR="007908CA" w:rsidRPr="007908CA" w14:paraId="2E39F6DB" w14:textId="77777777" w:rsidTr="007908CA">
        <w:trPr>
          <w:trHeight w:val="408"/>
        </w:trPr>
        <w:tc>
          <w:tcPr>
            <w:tcW w:w="1060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3F2A1E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Customer</w:t>
            </w:r>
          </w:p>
        </w:tc>
      </w:tr>
      <w:tr w:rsidR="007908CA" w:rsidRPr="007908CA" w14:paraId="34C55912" w14:textId="77777777" w:rsidTr="007908CA">
        <w:trPr>
          <w:trHeight w:val="360"/>
        </w:trPr>
        <w:tc>
          <w:tcPr>
            <w:tcW w:w="5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C0048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Attributes</w:t>
            </w:r>
          </w:p>
        </w:tc>
        <w:tc>
          <w:tcPr>
            <w:tcW w:w="46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17A8822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Operations</w:t>
            </w:r>
          </w:p>
        </w:tc>
      </w:tr>
      <w:tr w:rsidR="007908CA" w:rsidRPr="007908CA" w14:paraId="1CBD3C3B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1F6C8E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CustomerID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852233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DCC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Add To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Cart(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BF831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</w:tr>
      <w:tr w:rsidR="007908CA" w:rsidRPr="007908CA" w14:paraId="0CA4C995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C6167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FirstName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6836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7B782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Change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Password(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7D28B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</w:tr>
      <w:tr w:rsidR="007908CA" w:rsidRPr="007908CA" w14:paraId="5FA5EF00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61D9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LastName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AEAA0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7C6C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End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Session(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0B0A7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</w:tr>
      <w:tr w:rsidR="007908CA" w:rsidRPr="007908CA" w14:paraId="6DBC56CB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C86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NationalID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B562F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49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Finalize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Purchase(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C9E28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</w:tr>
      <w:tr w:rsidR="007908CA" w:rsidRPr="007908CA" w14:paraId="606E3BEA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AAA19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DateJoined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60C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91766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Empty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Cart(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4F8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  <w:tr w:rsidR="007908CA" w:rsidRPr="007908CA" w14:paraId="60672DE4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D6C5A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NumberOfOrders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2AB90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C785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Add To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Wishlist(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0C6CB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</w:tr>
      <w:tr w:rsidR="007908CA" w:rsidRPr="007908CA" w14:paraId="7CA76BDF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85CFD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NumberOfPurchases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45BF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9E31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Empty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Wishlist(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9B5FD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</w:tr>
      <w:tr w:rsidR="007908CA" w:rsidRPr="007908CA" w14:paraId="6668B638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2365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Rank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C3413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68FC6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74BA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6C7D5B24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7A74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Friends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D9480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6BC9A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5270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5DDA9018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66B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Interests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77763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BE2F0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E017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7E0E0479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6DC56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Cart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F9898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DF8C0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CCF6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427203E8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E968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Wishlist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1D3EB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BC998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A349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0003AA00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B3B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Interests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69A65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C94B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0095B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7908CA" w:rsidRPr="007908CA" w14:paraId="5DCAA557" w14:textId="77777777" w:rsidTr="007908CA">
        <w:trPr>
          <w:trHeight w:val="408"/>
        </w:trPr>
        <w:tc>
          <w:tcPr>
            <w:tcW w:w="1060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79D6F7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Inventory</w:t>
            </w:r>
          </w:p>
        </w:tc>
      </w:tr>
      <w:tr w:rsidR="007908CA" w:rsidRPr="007908CA" w14:paraId="15DFE0AD" w14:textId="77777777" w:rsidTr="007908CA">
        <w:trPr>
          <w:trHeight w:val="360"/>
        </w:trPr>
        <w:tc>
          <w:tcPr>
            <w:tcW w:w="5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35D23C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Attributes</w:t>
            </w:r>
          </w:p>
        </w:tc>
        <w:tc>
          <w:tcPr>
            <w:tcW w:w="46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5CF1ED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Operations</w:t>
            </w:r>
          </w:p>
        </w:tc>
      </w:tr>
      <w:tr w:rsidR="007908CA" w:rsidRPr="007908CA" w14:paraId="3C10FB73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FEE6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ProductsInInventory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1A448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8391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Add To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Inventory(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4215E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</w:tr>
      <w:tr w:rsidR="007908CA" w:rsidRPr="007908CA" w14:paraId="29AC6BF4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B3E9F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OrdersPending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E3D6A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6FBD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Submit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Order(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7B235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</w:tr>
      <w:tr w:rsidR="007908CA" w:rsidRPr="007908CA" w14:paraId="459619B6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63B2B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DeliveriesAvailable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8BE0F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00C54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Remove From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Inventory(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5EC46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</w:tr>
      <w:tr w:rsidR="007908CA" w:rsidRPr="007908CA" w14:paraId="6FB2F1D6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449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MaximumCapacity</w:t>
            </w:r>
            <w:proofErr w:type="spellEnd"/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631A6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B7563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Mark Order as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Done(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326C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</w:tr>
      <w:tr w:rsidR="007908CA" w:rsidRPr="007908CA" w14:paraId="4DFFE7DE" w14:textId="77777777" w:rsidTr="007908CA">
        <w:trPr>
          <w:trHeight w:val="360"/>
        </w:trPr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48744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8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62487" w14:textId="77777777" w:rsidR="007908CA" w:rsidRPr="007908CA" w:rsidRDefault="007908CA" w:rsidP="007908CA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3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42D4E" w14:textId="77777777" w:rsidR="007908CA" w:rsidRPr="007908CA" w:rsidRDefault="007908CA" w:rsidP="007908CA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Get </w:t>
            </w:r>
            <w:proofErr w:type="gramStart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Report(</w:t>
            </w:r>
            <w:proofErr w:type="gramEnd"/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1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D024" w14:textId="77777777" w:rsidR="007908CA" w:rsidRPr="007908CA" w:rsidRDefault="007908CA" w:rsidP="007908CA">
            <w:pPr>
              <w:bidi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7908C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</w:tbl>
    <w:p w14:paraId="6B6CF38B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10AA960D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0DBE1E6F" w14:textId="77777777" w:rsidR="000208E8" w:rsidRDefault="000208E8" w:rsidP="00841BCF">
      <w:pPr>
        <w:jc w:val="center"/>
        <w:rPr>
          <w:rFonts w:cs="B Titr" w:hint="cs"/>
          <w:sz w:val="56"/>
          <w:szCs w:val="56"/>
          <w:rtl/>
        </w:rPr>
      </w:pPr>
    </w:p>
    <w:p w14:paraId="59192AEB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7DD204E8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62BE9D92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0738EF87" w14:textId="77777777" w:rsidR="000208E8" w:rsidRDefault="000208E8" w:rsidP="00841BCF">
      <w:pPr>
        <w:jc w:val="center"/>
        <w:rPr>
          <w:rFonts w:cs="B Titr"/>
          <w:sz w:val="56"/>
          <w:szCs w:val="56"/>
          <w:rtl/>
        </w:rPr>
      </w:pPr>
    </w:p>
    <w:p w14:paraId="2586ADBB" w14:textId="77777777" w:rsidR="00283D9E" w:rsidRDefault="00283D9E" w:rsidP="001878E3">
      <w:pPr>
        <w:jc w:val="center"/>
        <w:rPr>
          <w:rFonts w:cs="B Titr"/>
          <w:sz w:val="180"/>
          <w:szCs w:val="180"/>
          <w:rtl/>
        </w:rPr>
      </w:pPr>
    </w:p>
    <w:p w14:paraId="4E8D97A6" w14:textId="0F6F5AA4" w:rsidR="001878E3" w:rsidRDefault="001878E3" w:rsidP="001878E3">
      <w:pPr>
        <w:jc w:val="center"/>
        <w:rPr>
          <w:rFonts w:cs="B Titr"/>
          <w:sz w:val="180"/>
          <w:szCs w:val="180"/>
          <w:rtl/>
        </w:rPr>
      </w:pPr>
      <w:r>
        <w:rPr>
          <w:rFonts w:cs="B Titr" w:hint="cs"/>
          <w:sz w:val="180"/>
          <w:szCs w:val="180"/>
          <w:rtl/>
        </w:rPr>
        <w:t>پایان</w:t>
      </w:r>
    </w:p>
    <w:p w14:paraId="789EEFCB" w14:textId="03CBCAC9" w:rsidR="001878E3" w:rsidRDefault="001878E3" w:rsidP="001878E3">
      <w:pPr>
        <w:jc w:val="center"/>
        <w:rPr>
          <w:rFonts w:cs="B Titr"/>
          <w:sz w:val="144"/>
          <w:szCs w:val="144"/>
          <w:rtl/>
        </w:rPr>
      </w:pPr>
      <w:r w:rsidRPr="001878E3">
        <w:rPr>
          <w:rFonts w:cs="B Titr" w:hint="cs"/>
          <w:sz w:val="144"/>
          <w:szCs w:val="144"/>
          <w:rtl/>
        </w:rPr>
        <w:t>با تشکر از توجه شما</w:t>
      </w:r>
    </w:p>
    <w:p w14:paraId="2CEBB7F0" w14:textId="77777777" w:rsidR="001878E3" w:rsidRDefault="001878E3" w:rsidP="001878E3">
      <w:pPr>
        <w:jc w:val="center"/>
        <w:rPr>
          <w:rFonts w:cs="B Titr"/>
          <w:sz w:val="40"/>
          <w:szCs w:val="40"/>
          <w:rtl/>
        </w:rPr>
      </w:pPr>
    </w:p>
    <w:p w14:paraId="0EA17E5B" w14:textId="77777777" w:rsidR="001878E3" w:rsidRDefault="001878E3" w:rsidP="001878E3">
      <w:pPr>
        <w:jc w:val="center"/>
        <w:rPr>
          <w:rFonts w:cs="B Titr"/>
          <w:sz w:val="40"/>
          <w:szCs w:val="40"/>
          <w:rtl/>
        </w:rPr>
      </w:pPr>
    </w:p>
    <w:p w14:paraId="17BB2940" w14:textId="4DC62230" w:rsidR="001878E3" w:rsidRDefault="001878E3" w:rsidP="001878E3">
      <w:pPr>
        <w:jc w:val="center"/>
        <w:rPr>
          <w:rFonts w:cs="B Titr"/>
          <w:sz w:val="40"/>
          <w:szCs w:val="40"/>
          <w:rtl/>
        </w:rPr>
      </w:pPr>
      <w:r>
        <w:rPr>
          <w:rFonts w:cs="B Titr" w:hint="cs"/>
          <w:sz w:val="40"/>
          <w:szCs w:val="40"/>
          <w:rtl/>
        </w:rPr>
        <w:t>مهربد ملاکاظمی خوبده</w:t>
      </w:r>
    </w:p>
    <w:p w14:paraId="2197DBDD" w14:textId="135D85C1" w:rsidR="001878E3" w:rsidRPr="001878E3" w:rsidRDefault="001878E3" w:rsidP="001878E3">
      <w:pPr>
        <w:jc w:val="center"/>
        <w:rPr>
          <w:rFonts w:cs="B Titr"/>
          <w:sz w:val="40"/>
          <w:szCs w:val="40"/>
          <w:rtl/>
        </w:rPr>
      </w:pPr>
      <w:r>
        <w:rPr>
          <w:rFonts w:cs="B Titr" w:hint="cs"/>
          <w:sz w:val="40"/>
          <w:szCs w:val="40"/>
          <w:rtl/>
        </w:rPr>
        <w:t>1 خرداد 1403</w:t>
      </w:r>
    </w:p>
    <w:sectPr w:rsidR="001878E3" w:rsidRPr="001878E3" w:rsidSect="00841BCF">
      <w:headerReference w:type="default" r:id="rId23"/>
      <w:footerReference w:type="default" r:id="rId24"/>
      <w:pgSz w:w="11906" w:h="16838"/>
      <w:pgMar w:top="720" w:right="720" w:bottom="720" w:left="720" w:header="708" w:footer="708" w:gutter="0"/>
      <w:pgBorders w:offsetFrom="page">
        <w:top w:val="single" w:sz="12" w:space="24" w:color="BFBFBF" w:themeColor="background1" w:themeShade="BF"/>
        <w:left w:val="single" w:sz="12" w:space="24" w:color="BFBFBF" w:themeColor="background1" w:themeShade="BF"/>
        <w:bottom w:val="single" w:sz="12" w:space="24" w:color="BFBFBF" w:themeColor="background1" w:themeShade="BF"/>
        <w:right w:val="single" w:sz="12" w:space="24" w:color="BFBFBF" w:themeColor="background1" w:themeShade="BF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26B8D" w14:textId="77777777" w:rsidR="0044368F" w:rsidRDefault="0044368F" w:rsidP="00841BCF">
      <w:pPr>
        <w:spacing w:after="0" w:line="240" w:lineRule="auto"/>
      </w:pPr>
      <w:r>
        <w:separator/>
      </w:r>
    </w:p>
  </w:endnote>
  <w:endnote w:type="continuationSeparator" w:id="0">
    <w:p w14:paraId="0A72060D" w14:textId="77777777" w:rsidR="0044368F" w:rsidRDefault="0044368F" w:rsidP="00841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DA67F" w14:textId="6C3DB452" w:rsidR="004E09A3" w:rsidRDefault="004E09A3" w:rsidP="004E09A3">
    <w:pPr>
      <w:pStyle w:val="Footer"/>
      <w:jc w:val="center"/>
    </w:pPr>
    <w:r>
      <w:t>Dr. Pour</w:t>
    </w:r>
    <w:r w:rsidR="006D6462">
      <w:t>i</w:t>
    </w:r>
    <w:r>
      <w:t xml:space="preserve">a </w:t>
    </w:r>
    <w:proofErr w:type="spellStart"/>
    <w:r>
      <w:t>Khanzadi</w:t>
    </w:r>
    <w:proofErr w:type="spellEnd"/>
    <w:r>
      <w:t xml:space="preserve"> – IAU-NTB - 4022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A775B" w14:textId="77777777" w:rsidR="0044368F" w:rsidRDefault="0044368F" w:rsidP="00841BCF">
      <w:pPr>
        <w:spacing w:after="0" w:line="240" w:lineRule="auto"/>
      </w:pPr>
      <w:r>
        <w:separator/>
      </w:r>
    </w:p>
  </w:footnote>
  <w:footnote w:type="continuationSeparator" w:id="0">
    <w:p w14:paraId="64C83D71" w14:textId="77777777" w:rsidR="0044368F" w:rsidRDefault="0044368F" w:rsidP="00841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2B341" w14:textId="59F0D0E9" w:rsidR="002A604C" w:rsidRDefault="002A604C" w:rsidP="002A604C">
    <w:pPr>
      <w:pStyle w:val="Header"/>
      <w:bidi w:val="0"/>
      <w:jc w:val="center"/>
    </w:pPr>
    <w:proofErr w:type="spellStart"/>
    <w:r>
      <w:t>MetaShoppers</w:t>
    </w:r>
    <w:proofErr w:type="spellEnd"/>
    <w:r>
      <w:t xml:space="preserve"> – Software Documentation – Designed by:  </w:t>
    </w:r>
    <w:proofErr w:type="spellStart"/>
    <w:r w:rsidRPr="002A604C">
      <w:rPr>
        <w:b/>
        <w:bCs/>
      </w:rPr>
      <w:t>Mehrbod</w:t>
    </w:r>
    <w:proofErr w:type="spellEnd"/>
    <w:r w:rsidRPr="002A604C">
      <w:rPr>
        <w:b/>
        <w:bCs/>
      </w:rPr>
      <w:t xml:space="preserve"> Molla Kazemi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9A6"/>
    <w:rsid w:val="000208E8"/>
    <w:rsid w:val="00153B91"/>
    <w:rsid w:val="001878E3"/>
    <w:rsid w:val="00245C6A"/>
    <w:rsid w:val="00283D9E"/>
    <w:rsid w:val="002A1E74"/>
    <w:rsid w:val="002A604C"/>
    <w:rsid w:val="00302882"/>
    <w:rsid w:val="00305B1F"/>
    <w:rsid w:val="00375EFC"/>
    <w:rsid w:val="003F5D67"/>
    <w:rsid w:val="0044368F"/>
    <w:rsid w:val="004B0382"/>
    <w:rsid w:val="004E09A3"/>
    <w:rsid w:val="005B490A"/>
    <w:rsid w:val="006D6462"/>
    <w:rsid w:val="007209A6"/>
    <w:rsid w:val="007908CA"/>
    <w:rsid w:val="00841BCF"/>
    <w:rsid w:val="009C013E"/>
    <w:rsid w:val="00A53EEE"/>
    <w:rsid w:val="00AA4E07"/>
    <w:rsid w:val="00B4521F"/>
    <w:rsid w:val="00C33FB1"/>
    <w:rsid w:val="00E56C4A"/>
    <w:rsid w:val="00EF0F1B"/>
    <w:rsid w:val="00F1309A"/>
    <w:rsid w:val="00F516DE"/>
    <w:rsid w:val="00F714AF"/>
    <w:rsid w:val="00F7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D225593"/>
  <w15:chartTrackingRefBased/>
  <w15:docId w15:val="{E1DEFFC8-7D1F-4B98-9F6C-9D5DDF26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BCF"/>
  </w:style>
  <w:style w:type="paragraph" w:styleId="Footer">
    <w:name w:val="footer"/>
    <w:basedOn w:val="Normal"/>
    <w:link w:val="FooterChar"/>
    <w:uiPriority w:val="99"/>
    <w:unhideWhenUsed/>
    <w:rsid w:val="00841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1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D41DA-B31B-40BC-9FA3-CF6DA3342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25</Pages>
  <Words>764</Words>
  <Characters>4361</Characters>
  <Application>Microsoft Office Word</Application>
  <DocSecurity>0</DocSecurity>
  <Lines>36</Lines>
  <Paragraphs>10</Paragraphs>
  <ScaleCrop>false</ScaleCrop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Mehrbod_MK</dc:creator>
  <cp:keywords/>
  <dc:description/>
  <cp:lastModifiedBy>Mehrbod_MK</cp:lastModifiedBy>
  <cp:revision>27</cp:revision>
  <cp:lastPrinted>2024-05-20T22:57:00Z</cp:lastPrinted>
  <dcterms:created xsi:type="dcterms:W3CDTF">2024-05-20T22:33:00Z</dcterms:created>
  <dcterms:modified xsi:type="dcterms:W3CDTF">2024-05-20T22:58:00Z</dcterms:modified>
</cp:coreProperties>
</file>