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color w:val="auto"/>
          <w:sz w:val="24"/>
          <w:szCs w:val="24"/>
        </w:rPr>
        <w:id w:val="-524638907"/>
        <w:docPartObj>
          <w:docPartGallery w:val="Table of Contents"/>
          <w:docPartUnique/>
        </w:docPartObj>
      </w:sdtPr>
      <w:sdtContent>
        <w:p w14:paraId="172FE8E8" w14:textId="77777777" w:rsidR="009F68C2" w:rsidRPr="00D274C8" w:rsidRDefault="00CC558F">
          <w:pPr>
            <w:pStyle w:val="TOCHeading"/>
            <w:rPr>
              <w:rFonts w:ascii="Times New Roman" w:hAnsi="Times New Roman" w:cs="Times New Roman"/>
            </w:rPr>
          </w:pPr>
          <w:r w:rsidRPr="00D274C8">
            <w:rPr>
              <w:rFonts w:ascii="Times New Roman" w:hAnsi="Times New Roman" w:cs="Times New Roman"/>
            </w:rPr>
            <w:t>Table of Contents</w:t>
          </w:r>
        </w:p>
        <w:p w14:paraId="2406D63D" w14:textId="77777777" w:rsidR="009F68C2" w:rsidRPr="00D274C8" w:rsidRDefault="00CC558F">
          <w:pPr>
            <w:rPr>
              <w:rFonts w:ascii="Times New Roman" w:hAnsi="Times New Roman" w:cs="Times New Roman"/>
            </w:rPr>
          </w:pPr>
          <w:r w:rsidRPr="00D274C8">
            <w:rPr>
              <w:rFonts w:ascii="Times New Roman" w:hAnsi="Times New Roman" w:cs="Times New Roman"/>
            </w:rPr>
            <w:fldChar w:fldCharType="begin"/>
          </w:r>
          <w:r w:rsidRPr="00D274C8">
            <w:rPr>
              <w:rFonts w:ascii="Times New Roman" w:hAnsi="Times New Roman" w:cs="Times New Roman"/>
            </w:rPr>
            <w:instrText>TOC \o "1-3" \h \z \u</w:instrText>
          </w:r>
          <w:r w:rsidRPr="00D274C8">
            <w:rPr>
              <w:rFonts w:ascii="Times New Roman" w:hAnsi="Times New Roman" w:cs="Times New Roman"/>
            </w:rPr>
            <w:fldChar w:fldCharType="end"/>
          </w:r>
        </w:p>
      </w:sdtContent>
    </w:sdt>
    <w:p w14:paraId="3555A05A" w14:textId="77777777" w:rsidR="009F68C2" w:rsidRPr="00D274C8" w:rsidRDefault="00CC558F">
      <w:pPr>
        <w:pStyle w:val="Heading1"/>
        <w:rPr>
          <w:rFonts w:ascii="Times New Roman" w:hAnsi="Times New Roman" w:cs="Times New Roman"/>
        </w:rPr>
      </w:pPr>
      <w:bookmarkStart w:id="0" w:name="hồ-sơ-giải-trình-dự-án-đầu-tư"/>
      <w:r w:rsidRPr="00D274C8">
        <w:rPr>
          <w:rStyle w:val="SectionNumber"/>
          <w:rFonts w:ascii="Times New Roman" w:hAnsi="Times New Roman" w:cs="Times New Roman"/>
        </w:rPr>
        <w:t>1</w:t>
      </w:r>
      <w:r w:rsidRPr="00D274C8">
        <w:rPr>
          <w:rFonts w:ascii="Times New Roman" w:hAnsi="Times New Roman" w:cs="Times New Roman"/>
        </w:rPr>
        <w:tab/>
        <w:t>HỒ SƠ GIẢI TRÌNH DỰ ÁN ĐẦU TƯ</w:t>
      </w:r>
    </w:p>
    <w:p w14:paraId="30F56D65" w14:textId="77777777" w:rsidR="009F68C2" w:rsidRPr="00D274C8" w:rsidRDefault="00CC558F">
      <w:pPr>
        <w:pStyle w:val="Heading2"/>
        <w:rPr>
          <w:rFonts w:ascii="Times New Roman" w:hAnsi="Times New Roman" w:cs="Times New Roman"/>
        </w:rPr>
      </w:pPr>
      <w:bookmarkStart w:id="1" w:name="X04055ff92498fcd283be1476d4f1dd95ddaca37"/>
      <w:r w:rsidRPr="00D274C8">
        <w:rPr>
          <w:rStyle w:val="SectionNumber"/>
          <w:rFonts w:ascii="Times New Roman" w:hAnsi="Times New Roman" w:cs="Times New Roman"/>
        </w:rPr>
        <w:t>1.1</w:t>
      </w:r>
      <w:r w:rsidRPr="00D274C8">
        <w:rPr>
          <w:rFonts w:ascii="Times New Roman" w:hAnsi="Times New Roman" w:cs="Times New Roman"/>
        </w:rPr>
        <w:tab/>
        <w:t>Dự án Mekong Technology – Sản xuất IoT Gateway, Robot AMR/AGV, OHT</w:t>
      </w:r>
    </w:p>
    <w:p w14:paraId="52728738"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0E715E8B">
          <v:rect id="_x0000_i1025" style="width:0;height:1.5pt" o:hralign="center" o:hrstd="t" o:hr="t"/>
        </w:pict>
      </w:r>
    </w:p>
    <w:p w14:paraId="0EBA4CC8"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Mẫu số 1.4 - Hồ sơ giải trình dự án ứng dụng công nghệ cao</w:t>
      </w:r>
    </w:p>
    <w:p w14:paraId="1C205B8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Khu Công nghệ cao Thành phố Hồ Chí Minh</w:t>
      </w:r>
    </w:p>
    <w:p w14:paraId="20649088"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2E44A296">
          <v:rect id="_x0000_i1026" style="width:0;height:1.5pt" o:hralign="center" o:hrstd="t" o:hr="t"/>
        </w:pict>
      </w:r>
    </w:p>
    <w:p w14:paraId="4D096B40" w14:textId="77777777" w:rsidR="009F68C2" w:rsidRPr="00D274C8" w:rsidRDefault="00CC558F">
      <w:pPr>
        <w:pStyle w:val="Heading3"/>
        <w:rPr>
          <w:rFonts w:ascii="Times New Roman" w:hAnsi="Times New Roman" w:cs="Times New Roman"/>
        </w:rPr>
      </w:pPr>
      <w:bookmarkStart w:id="2" w:name="thông-tin-dự-án"/>
      <w:r w:rsidRPr="00D274C8">
        <w:rPr>
          <w:rStyle w:val="SectionNumber"/>
          <w:rFonts w:ascii="Times New Roman" w:hAnsi="Times New Roman" w:cs="Times New Roman"/>
        </w:rPr>
        <w:t>1.1.1</w:t>
      </w:r>
      <w:r w:rsidRPr="00D274C8">
        <w:rPr>
          <w:rFonts w:ascii="Times New Roman" w:hAnsi="Times New Roman" w:cs="Times New Roman"/>
        </w:rPr>
        <w:tab/>
        <w:t>THÔNG TIN DỰ ÁN</w:t>
      </w:r>
    </w:p>
    <w:tbl>
      <w:tblPr>
        <w:tblStyle w:val="Table"/>
        <w:tblW w:w="5000" w:type="pct"/>
        <w:tblLayout w:type="fixed"/>
        <w:tblLook w:val="0020" w:firstRow="1" w:lastRow="0" w:firstColumn="0" w:lastColumn="0" w:noHBand="0" w:noVBand="0"/>
      </w:tblPr>
      <w:tblGrid>
        <w:gridCol w:w="4788"/>
        <w:gridCol w:w="4788"/>
      </w:tblGrid>
      <w:tr w:rsidR="009F68C2" w:rsidRPr="00D274C8" w14:paraId="04C96567"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3960" w:type="dxa"/>
          </w:tcPr>
          <w:p w14:paraId="7D6458C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Thông tin</w:t>
            </w:r>
          </w:p>
        </w:tc>
        <w:tc>
          <w:tcPr>
            <w:tcW w:w="3960" w:type="dxa"/>
          </w:tcPr>
          <w:p w14:paraId="0DAEC50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 tiết</w:t>
            </w:r>
          </w:p>
        </w:tc>
      </w:tr>
      <w:tr w:rsidR="009F68C2" w:rsidRPr="00D274C8" w14:paraId="399BEFDA" w14:textId="77777777">
        <w:tc>
          <w:tcPr>
            <w:tcW w:w="3960" w:type="dxa"/>
          </w:tcPr>
          <w:p w14:paraId="3D43DB5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Tên dự án</w:t>
            </w:r>
          </w:p>
        </w:tc>
        <w:tc>
          <w:tcPr>
            <w:tcW w:w="3960" w:type="dxa"/>
          </w:tcPr>
          <w:p w14:paraId="6F415D0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Mekong Technology – Sản xuất IoT Gateway, Robot AMR/AGV, OHT</w:t>
            </w:r>
          </w:p>
        </w:tc>
      </w:tr>
      <w:tr w:rsidR="009F68C2" w:rsidRPr="00D274C8" w14:paraId="0EF52BC0" w14:textId="77777777">
        <w:tc>
          <w:tcPr>
            <w:tcW w:w="3960" w:type="dxa"/>
          </w:tcPr>
          <w:p w14:paraId="2E4D4B2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Chủ đầu tư</w:t>
            </w:r>
          </w:p>
        </w:tc>
        <w:tc>
          <w:tcPr>
            <w:tcW w:w="3960" w:type="dxa"/>
          </w:tcPr>
          <w:p w14:paraId="6648B92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ty TNHH Mekong Technology</w:t>
            </w:r>
          </w:p>
        </w:tc>
      </w:tr>
      <w:tr w:rsidR="009F68C2" w:rsidRPr="00D274C8" w14:paraId="02061D82" w14:textId="77777777">
        <w:tc>
          <w:tcPr>
            <w:tcW w:w="3960" w:type="dxa"/>
          </w:tcPr>
          <w:p w14:paraId="6E9C18E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Địa điểm</w:t>
            </w:r>
          </w:p>
        </w:tc>
        <w:tc>
          <w:tcPr>
            <w:tcW w:w="3960" w:type="dxa"/>
          </w:tcPr>
          <w:p w14:paraId="7574199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Khu Công nghệ cao TP.HCM, Quận 9, TP.HCM</w:t>
            </w:r>
          </w:p>
        </w:tc>
      </w:tr>
      <w:tr w:rsidR="009F68C2" w:rsidRPr="00D274C8" w14:paraId="144025F5" w14:textId="77777777">
        <w:tc>
          <w:tcPr>
            <w:tcW w:w="3960" w:type="dxa"/>
          </w:tcPr>
          <w:p w14:paraId="3FA6B68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Quy mô</w:t>
            </w:r>
          </w:p>
        </w:tc>
        <w:tc>
          <w:tcPr>
            <w:tcW w:w="3960" w:type="dxa"/>
          </w:tcPr>
          <w:p w14:paraId="79B4482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10.000 m²; công suất 15.000 sản phẩm/năm</w:t>
            </w:r>
          </w:p>
        </w:tc>
      </w:tr>
      <w:tr w:rsidR="009F68C2" w:rsidRPr="00D274C8" w14:paraId="3814368B" w14:textId="77777777">
        <w:tc>
          <w:tcPr>
            <w:tcW w:w="3960" w:type="dxa"/>
          </w:tcPr>
          <w:p w14:paraId="7BFCE72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Vốn đầu tư</w:t>
            </w:r>
          </w:p>
        </w:tc>
        <w:tc>
          <w:tcPr>
            <w:tcW w:w="3960" w:type="dxa"/>
          </w:tcPr>
          <w:p w14:paraId="303D3B2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20,00 triệu USD</w:t>
            </w:r>
          </w:p>
        </w:tc>
      </w:tr>
      <w:tr w:rsidR="009F68C2" w:rsidRPr="00D274C8" w14:paraId="6524DFC2" w14:textId="77777777">
        <w:tc>
          <w:tcPr>
            <w:tcW w:w="3960" w:type="dxa"/>
          </w:tcPr>
          <w:p w14:paraId="7A7D3C5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Thời gian thực hiện</w:t>
            </w:r>
          </w:p>
        </w:tc>
        <w:tc>
          <w:tcPr>
            <w:tcW w:w="3960" w:type="dxa"/>
          </w:tcPr>
          <w:p w14:paraId="31820C7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01/2025 – 12/2075 (50 năm)</w:t>
            </w:r>
          </w:p>
        </w:tc>
      </w:tr>
      <w:tr w:rsidR="009F68C2" w:rsidRPr="00D274C8" w14:paraId="46156DC1" w14:textId="77777777">
        <w:tc>
          <w:tcPr>
            <w:tcW w:w="3960" w:type="dxa"/>
          </w:tcPr>
          <w:p w14:paraId="52A90DF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Lĩnh vực</w:t>
            </w:r>
          </w:p>
        </w:tc>
        <w:tc>
          <w:tcPr>
            <w:tcW w:w="3960" w:type="dxa"/>
          </w:tcPr>
          <w:p w14:paraId="3A89733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 điện tử – CNTT – Viễn thông; Cơ khí chính xác – Tự động hóa</w:t>
            </w:r>
          </w:p>
        </w:tc>
      </w:tr>
      <w:tr w:rsidR="009F68C2" w:rsidRPr="00D274C8" w14:paraId="58EFE3BA" w14:textId="77777777">
        <w:tc>
          <w:tcPr>
            <w:tcW w:w="3960" w:type="dxa"/>
          </w:tcPr>
          <w:p w14:paraId="3F20531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Loại hình dự án</w:t>
            </w:r>
          </w:p>
        </w:tc>
        <w:tc>
          <w:tcPr>
            <w:tcW w:w="3960" w:type="dxa"/>
          </w:tcPr>
          <w:p w14:paraId="56215CB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Việt Nam (Domestic Investment)</w:t>
            </w:r>
          </w:p>
        </w:tc>
      </w:tr>
    </w:tbl>
    <w:p w14:paraId="06003655"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1A1E0ECA">
          <v:rect id="_x0000_i1027" style="width:0;height:1.5pt" o:hralign="center" o:hrstd="t" o:hr="t"/>
        </w:pict>
      </w:r>
    </w:p>
    <w:p w14:paraId="51311399" w14:textId="77777777" w:rsidR="009F68C2" w:rsidRPr="00D274C8" w:rsidRDefault="00CC558F">
      <w:pPr>
        <w:pStyle w:val="Heading3"/>
        <w:rPr>
          <w:rFonts w:ascii="Times New Roman" w:hAnsi="Times New Roman" w:cs="Times New Roman"/>
        </w:rPr>
      </w:pPr>
      <w:bookmarkStart w:id="3" w:name="phân-loại-dự-án"/>
      <w:bookmarkEnd w:id="2"/>
      <w:r w:rsidRPr="00D274C8">
        <w:rPr>
          <w:rStyle w:val="SectionNumber"/>
          <w:rFonts w:ascii="Times New Roman" w:hAnsi="Times New Roman" w:cs="Times New Roman"/>
        </w:rPr>
        <w:t>1.1.2</w:t>
      </w:r>
      <w:r w:rsidRPr="00D274C8">
        <w:rPr>
          <w:rFonts w:ascii="Times New Roman" w:hAnsi="Times New Roman" w:cs="Times New Roman"/>
        </w:rPr>
        <w:tab/>
        <w:t>PHÂN LOẠI DỰ ÁN</w:t>
      </w:r>
    </w:p>
    <w:p w14:paraId="62C9C1AD"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Theo Quyết định 38/2020/QĐ-TTg:</w:t>
      </w:r>
      <w:r w:rsidRPr="00D274C8">
        <w:rPr>
          <w:rFonts w:ascii="Times New Roman" w:hAnsi="Times New Roman" w:cs="Times New Roman"/>
        </w:rPr>
        <w:t xml:space="preserve"> - Phụ lục II, Mục 1.1: Công nghệ vi điện tử – Sản xuất chip IoT Gateway - Phụ lục II, Mục 1.2: Công nghệ thông tin – Hệ thống quản lý IoT Platform - Phụ lục II, Mục 2.1: Cơ khí chính xác – Robot AMR, OHT - Phụ lục II, Mục 2.2: Tự động hóa – Hệ thống điều khiển tự động</w:t>
      </w:r>
    </w:p>
    <w:p w14:paraId="7117F5A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Theo Quyết định 2117/QĐ-TTg:</w:t>
      </w:r>
      <w:r w:rsidRPr="00D274C8">
        <w:rPr>
          <w:rFonts w:ascii="Times New Roman" w:hAnsi="Times New Roman" w:cs="Times New Roman"/>
        </w:rPr>
        <w:t xml:space="preserve"> - Mục 1: Công nghệ cao trong lĩnh vực ICT - Mục 2: Công nghệ cao trong lĩnh vực tự động hóa - Mục 3: Công nghệ cao trong lĩnh vực robot</w:t>
      </w:r>
    </w:p>
    <w:p w14:paraId="3F388992"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0E2A1B00">
          <v:rect id="_x0000_i1028" style="width:0;height:1.5pt" o:hralign="center" o:hrstd="t" o:hr="t"/>
        </w:pict>
      </w:r>
    </w:p>
    <w:p w14:paraId="770287F8" w14:textId="77777777" w:rsidR="009F68C2" w:rsidRPr="00D274C8" w:rsidRDefault="00CC558F">
      <w:pPr>
        <w:pStyle w:val="Heading3"/>
        <w:rPr>
          <w:rFonts w:ascii="Times New Roman" w:hAnsi="Times New Roman" w:cs="Times New Roman"/>
        </w:rPr>
      </w:pPr>
      <w:bookmarkStart w:id="4" w:name="thông-tin-liên-hệ"/>
      <w:bookmarkEnd w:id="3"/>
      <w:r w:rsidRPr="00D274C8">
        <w:rPr>
          <w:rStyle w:val="SectionNumber"/>
          <w:rFonts w:ascii="Times New Roman" w:hAnsi="Times New Roman" w:cs="Times New Roman"/>
        </w:rPr>
        <w:lastRenderedPageBreak/>
        <w:t>1.1.3</w:t>
      </w:r>
      <w:r w:rsidRPr="00D274C8">
        <w:rPr>
          <w:rFonts w:ascii="Times New Roman" w:hAnsi="Times New Roman" w:cs="Times New Roman"/>
        </w:rPr>
        <w:tab/>
        <w:t>THÔNG TIN LIÊN HỆ</w:t>
      </w:r>
    </w:p>
    <w:p w14:paraId="37271E72"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Đại diện pháp luật:</w:t>
      </w:r>
      <w:r w:rsidRPr="00D274C8">
        <w:rPr>
          <w:rFonts w:ascii="Times New Roman" w:hAnsi="Times New Roman" w:cs="Times New Roman"/>
        </w:rPr>
        <w:t xml:space="preserve"> - Họ tên: Phạm Xuân Quốc - Chức vụ: Tổng Giám đốc (CEO) - Điện thoại: +84 xxxxxxxx - Email: ceo@mekongtech.vn</w:t>
      </w:r>
    </w:p>
    <w:p w14:paraId="72C7BDD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Đầu mối dự án:</w:t>
      </w:r>
      <w:r w:rsidRPr="00D274C8">
        <w:rPr>
          <w:rFonts w:ascii="Times New Roman" w:hAnsi="Times New Roman" w:cs="Times New Roman"/>
        </w:rPr>
        <w:t xml:space="preserve"> - Họ tên: Phạm Đình Chương - Chức vụ: Giám đốc Công nghệ (CTO) - Điện thoại: +84 xxxxxxxx - Email: cto@mekongtech.vn</w:t>
      </w:r>
    </w:p>
    <w:p w14:paraId="73CC18A2"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Địa chỉ công ty:</w:t>
      </w:r>
      <w:r w:rsidRPr="00D274C8">
        <w:rPr>
          <w:rFonts w:ascii="Times New Roman" w:hAnsi="Times New Roman" w:cs="Times New Roman"/>
        </w:rPr>
        <w:t xml:space="preserve"> - Lô E2-03, Đường D1, Khu Công nghệ cao TP.HCM, Quận 9, TP.HCM - Website: www.mekongtech.vn (đang xây dựng)</w:t>
      </w:r>
    </w:p>
    <w:p w14:paraId="77D9EC2B"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005A8AA6">
          <v:rect id="_x0000_i1029" style="width:0;height:1.5pt" o:hralign="center" o:hrstd="t" o:hr="t"/>
        </w:pict>
      </w:r>
    </w:p>
    <w:p w14:paraId="7E462E6B"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Ngày phát hành:</w:t>
      </w:r>
      <w:r w:rsidRPr="00D274C8">
        <w:rPr>
          <w:rFonts w:ascii="Times New Roman" w:hAnsi="Times New Roman" w:cs="Times New Roman"/>
        </w:rPr>
        <w:t xml:space="preserve"> 20 tháng 10 năm 2025</w:t>
      </w:r>
    </w:p>
    <w:p w14:paraId="52EDC41B"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2C85A5E6">
          <v:rect id="_x0000_i1030" style="width:0;height:1.5pt" o:hralign="center" o:hrstd="t" o:hr="t"/>
        </w:pict>
      </w:r>
    </w:p>
    <w:p w14:paraId="06891202"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1E3A26C0">
          <v:rect id="_x0000_i1031" style="width:0;height:1.5pt" o:hralign="center" o:hrstd="t" o:hr="t"/>
        </w:pict>
      </w:r>
    </w:p>
    <w:p w14:paraId="341B21D0" w14:textId="77777777" w:rsidR="00D274C8" w:rsidRDefault="00D274C8">
      <w:pPr>
        <w:rPr>
          <w:rStyle w:val="SectionNumber"/>
          <w:rFonts w:ascii="Times New Roman" w:eastAsiaTheme="majorEastAsia" w:hAnsi="Times New Roman" w:cs="Times New Roman"/>
          <w:color w:val="0F4761" w:themeColor="accent1" w:themeShade="BF"/>
          <w:sz w:val="40"/>
          <w:szCs w:val="40"/>
        </w:rPr>
      </w:pPr>
      <w:bookmarkStart w:id="5" w:name="tóm-tắt-điều-hành"/>
      <w:bookmarkEnd w:id="0"/>
      <w:bookmarkEnd w:id="1"/>
      <w:bookmarkEnd w:id="4"/>
      <w:r>
        <w:rPr>
          <w:rStyle w:val="SectionNumber"/>
          <w:rFonts w:ascii="Times New Roman" w:hAnsi="Times New Roman" w:cs="Times New Roman"/>
        </w:rPr>
        <w:br w:type="page"/>
      </w:r>
    </w:p>
    <w:p w14:paraId="5384942B" w14:textId="733E3243" w:rsidR="009F68C2" w:rsidRPr="00D274C8" w:rsidRDefault="00CC558F">
      <w:pPr>
        <w:pStyle w:val="Heading1"/>
        <w:rPr>
          <w:rFonts w:ascii="Times New Roman" w:hAnsi="Times New Roman" w:cs="Times New Roman"/>
        </w:rPr>
      </w:pPr>
      <w:r w:rsidRPr="00D274C8">
        <w:rPr>
          <w:rStyle w:val="SectionNumber"/>
          <w:rFonts w:ascii="Times New Roman" w:hAnsi="Times New Roman" w:cs="Times New Roman"/>
        </w:rPr>
        <w:t>2</w:t>
      </w:r>
      <w:r w:rsidRPr="00D274C8">
        <w:rPr>
          <w:rFonts w:ascii="Times New Roman" w:hAnsi="Times New Roman" w:cs="Times New Roman"/>
        </w:rPr>
        <w:tab/>
        <w:t>TÓM TẮT ĐIỀU HÀNH</w:t>
      </w:r>
    </w:p>
    <w:p w14:paraId="20350D5D" w14:textId="77777777" w:rsidR="009F68C2" w:rsidRPr="00D274C8" w:rsidRDefault="00CC558F">
      <w:pPr>
        <w:pStyle w:val="Heading2"/>
        <w:rPr>
          <w:rFonts w:ascii="Times New Roman" w:hAnsi="Times New Roman" w:cs="Times New Roman"/>
        </w:rPr>
      </w:pPr>
      <w:bookmarkStart w:id="6" w:name="executive-summary"/>
      <w:r w:rsidRPr="00D274C8">
        <w:rPr>
          <w:rStyle w:val="SectionNumber"/>
          <w:rFonts w:ascii="Times New Roman" w:hAnsi="Times New Roman" w:cs="Times New Roman"/>
        </w:rPr>
        <w:t>2.1</w:t>
      </w:r>
      <w:r w:rsidRPr="00D274C8">
        <w:rPr>
          <w:rFonts w:ascii="Times New Roman" w:hAnsi="Times New Roman" w:cs="Times New Roman"/>
        </w:rPr>
        <w:tab/>
        <w:t>EXECUTIVE SUMMARY</w:t>
      </w:r>
    </w:p>
    <w:p w14:paraId="2E4E7729"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37ED4C79">
          <v:rect id="_x0000_i1032" style="width:0;height:1.5pt" o:hralign="center" o:hrstd="t" o:hr="t"/>
        </w:pict>
      </w:r>
    </w:p>
    <w:p w14:paraId="133E3996" w14:textId="77777777" w:rsidR="009F68C2" w:rsidRPr="00D274C8" w:rsidRDefault="00CC558F">
      <w:pPr>
        <w:pStyle w:val="Heading2"/>
        <w:rPr>
          <w:rFonts w:ascii="Times New Roman" w:hAnsi="Times New Roman" w:cs="Times New Roman"/>
        </w:rPr>
      </w:pPr>
      <w:bookmarkStart w:id="7" w:name="bối-cảnh-và-cơ-hội-thị-trường"/>
      <w:bookmarkEnd w:id="6"/>
      <w:r w:rsidRPr="00D274C8">
        <w:rPr>
          <w:rStyle w:val="SectionNumber"/>
          <w:rFonts w:ascii="Times New Roman" w:hAnsi="Times New Roman" w:cs="Times New Roman"/>
        </w:rPr>
        <w:t>2.2</w:t>
      </w:r>
      <w:r w:rsidRPr="00D274C8">
        <w:rPr>
          <w:rFonts w:ascii="Times New Roman" w:hAnsi="Times New Roman" w:cs="Times New Roman"/>
        </w:rPr>
        <w:tab/>
        <w:t>1. BỐI CẢNH VÀ CƠ HỘI THỊ TRƯỜNG</w:t>
      </w:r>
    </w:p>
    <w:p w14:paraId="5533F33A" w14:textId="77777777" w:rsidR="009F68C2" w:rsidRPr="00D274C8" w:rsidRDefault="00CC558F">
      <w:pPr>
        <w:pStyle w:val="Heading3"/>
        <w:rPr>
          <w:rFonts w:ascii="Times New Roman" w:hAnsi="Times New Roman" w:cs="Times New Roman"/>
        </w:rPr>
      </w:pPr>
      <w:bookmarkStart w:id="8" w:name="X6d0ca1da13a14069d7efec380e9c81904a06ed0"/>
      <w:r w:rsidRPr="00D274C8">
        <w:rPr>
          <w:rStyle w:val="SectionNumber"/>
          <w:rFonts w:ascii="Times New Roman" w:hAnsi="Times New Roman" w:cs="Times New Roman"/>
        </w:rPr>
        <w:t>2.2.1</w:t>
      </w:r>
      <w:r w:rsidRPr="00D274C8">
        <w:rPr>
          <w:rFonts w:ascii="Times New Roman" w:hAnsi="Times New Roman" w:cs="Times New Roman"/>
        </w:rPr>
        <w:tab/>
        <w:t>1.1. Cuộc cách mạng công nghiệp 4.0 đang định hình lại toàn cầu</w:t>
      </w:r>
    </w:p>
    <w:p w14:paraId="4506D9B4"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Thế giới đang chứng kiến cuộc cách mạng công nghiệp lần thứ tư (Industry 4.0) với sự hội tụ của Internet of Things (IoT), trí tuệ nhân tạo (AI), robot tự động hóa và điện toán đám mây. Theo McKinsey &amp; Company, Industry 4.0 có tiềm năng tạo ra giá trị kinh tế từ 3,7 đến 6,2 nghìn tỷ USD trên toàn cầu vào năm 2025. Các doanh nghiệp đang đối mặt với áp lực phải chuyển đổi số để duy trì khả năng cạnh tranh trong môi trường kinh doanh ngày càng phức tạp.</w:t>
      </w:r>
    </w:p>
    <w:p w14:paraId="32DA9BD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Tại trung tâm của cuộc cách mạng này là công nghệ IoT – nền tảng kết nối hàng tỷ thiết bị thông minh, thu thập và xử lý dữ liệu theo thời gian thực. Theo báo cáo “Global IoT Market Report 2024-2030” của MarketsandMarkets Research, thị trường IoT toàn cầu đang tăng trưởng với tốc độ ấn tượng:</w:t>
      </w:r>
    </w:p>
    <w:p w14:paraId="079A6673" w14:textId="77777777" w:rsidR="009F68C2" w:rsidRPr="00D274C8" w:rsidRDefault="00CC558F" w:rsidP="00DC180F">
      <w:pPr>
        <w:pStyle w:val="Compact"/>
        <w:numPr>
          <w:ilvl w:val="0"/>
          <w:numId w:val="1"/>
        </w:numPr>
        <w:rPr>
          <w:rFonts w:ascii="Times New Roman" w:hAnsi="Times New Roman" w:cs="Times New Roman"/>
        </w:rPr>
      </w:pPr>
      <w:r w:rsidRPr="00D274C8">
        <w:rPr>
          <w:rFonts w:ascii="Times New Roman" w:hAnsi="Times New Roman" w:cs="Times New Roman"/>
          <w:b/>
          <w:bCs/>
        </w:rPr>
        <w:t>Quy mô thị trường 2030:</w:t>
      </w:r>
      <w:r w:rsidRPr="00D274C8">
        <w:rPr>
          <w:rFonts w:ascii="Times New Roman" w:hAnsi="Times New Roman" w:cs="Times New Roman"/>
        </w:rPr>
        <w:t xml:space="preserve"> 1.386 tỷ USD</w:t>
      </w:r>
    </w:p>
    <w:p w14:paraId="4958F23D" w14:textId="77777777" w:rsidR="009F68C2" w:rsidRPr="00D274C8" w:rsidRDefault="00CC558F" w:rsidP="00DC180F">
      <w:pPr>
        <w:pStyle w:val="Compact"/>
        <w:numPr>
          <w:ilvl w:val="0"/>
          <w:numId w:val="1"/>
        </w:numPr>
        <w:rPr>
          <w:rFonts w:ascii="Times New Roman" w:hAnsi="Times New Roman" w:cs="Times New Roman"/>
        </w:rPr>
      </w:pPr>
      <w:r w:rsidRPr="00D274C8">
        <w:rPr>
          <w:rFonts w:ascii="Times New Roman" w:hAnsi="Times New Roman" w:cs="Times New Roman"/>
          <w:b/>
          <w:bCs/>
        </w:rPr>
        <w:t>Tốc độ tăng trưởng (CAGR):</w:t>
      </w:r>
      <w:r w:rsidRPr="00D274C8">
        <w:rPr>
          <w:rFonts w:ascii="Times New Roman" w:hAnsi="Times New Roman" w:cs="Times New Roman"/>
        </w:rPr>
        <w:t xml:space="preserve"> 19,2%/năm</w:t>
      </w:r>
    </w:p>
    <w:p w14:paraId="7451EB4B" w14:textId="77777777" w:rsidR="009F68C2" w:rsidRPr="00D274C8" w:rsidRDefault="00CC558F" w:rsidP="00DC180F">
      <w:pPr>
        <w:pStyle w:val="Compact"/>
        <w:numPr>
          <w:ilvl w:val="0"/>
          <w:numId w:val="1"/>
        </w:numPr>
        <w:rPr>
          <w:rFonts w:ascii="Times New Roman" w:hAnsi="Times New Roman" w:cs="Times New Roman"/>
        </w:rPr>
      </w:pPr>
      <w:r w:rsidRPr="00D274C8">
        <w:rPr>
          <w:rFonts w:ascii="Times New Roman" w:hAnsi="Times New Roman" w:cs="Times New Roman"/>
          <w:b/>
          <w:bCs/>
        </w:rPr>
        <w:t>Industrial IoT (IIoT):</w:t>
      </w:r>
      <w:r w:rsidRPr="00D274C8">
        <w:rPr>
          <w:rFonts w:ascii="Times New Roman" w:hAnsi="Times New Roman" w:cs="Times New Roman"/>
        </w:rPr>
        <w:t xml:space="preserve"> 415,8 tỷ USD (30% tổng thị trường)</w:t>
      </w:r>
    </w:p>
    <w:p w14:paraId="05BC93FC" w14:textId="77777777" w:rsidR="009F68C2" w:rsidRPr="00D274C8" w:rsidRDefault="00CC558F" w:rsidP="00DC180F">
      <w:pPr>
        <w:pStyle w:val="Compact"/>
        <w:numPr>
          <w:ilvl w:val="0"/>
          <w:numId w:val="1"/>
        </w:numPr>
        <w:rPr>
          <w:rFonts w:ascii="Times New Roman" w:hAnsi="Times New Roman" w:cs="Times New Roman"/>
        </w:rPr>
      </w:pPr>
      <w:r w:rsidRPr="00D274C8">
        <w:rPr>
          <w:rFonts w:ascii="Times New Roman" w:hAnsi="Times New Roman" w:cs="Times New Roman"/>
          <w:b/>
          <w:bCs/>
        </w:rPr>
        <w:t>Smart Cities:</w:t>
      </w:r>
      <w:r w:rsidRPr="00D274C8">
        <w:rPr>
          <w:rFonts w:ascii="Times New Roman" w:hAnsi="Times New Roman" w:cs="Times New Roman"/>
        </w:rPr>
        <w:t xml:space="preserve"> 277,2 tỷ USD (20% tổng thị trường)</w:t>
      </w:r>
    </w:p>
    <w:p w14:paraId="2E85E837"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 xml:space="preserve">Trong đó, </w:t>
      </w:r>
      <w:r w:rsidRPr="00D274C8">
        <w:rPr>
          <w:rFonts w:ascii="Times New Roman" w:hAnsi="Times New Roman" w:cs="Times New Roman"/>
          <w:b/>
          <w:bCs/>
        </w:rPr>
        <w:t>Robot tự động hóa</w:t>
      </w:r>
      <w:r w:rsidRPr="00D274C8">
        <w:rPr>
          <w:rFonts w:ascii="Times New Roman" w:hAnsi="Times New Roman" w:cs="Times New Roman"/>
        </w:rPr>
        <w:t xml:space="preserve"> đang trở thành giải pháp then chốt cho các doanh nghiệp sản xuất và logistics. Báo cáo “World Robotics Report 2024” của International Federation of Robotics (IFR) cho thấy:</w:t>
      </w:r>
    </w:p>
    <w:p w14:paraId="622A4C43" w14:textId="77777777" w:rsidR="009F68C2" w:rsidRPr="00D274C8" w:rsidRDefault="00CC558F" w:rsidP="00DC180F">
      <w:pPr>
        <w:pStyle w:val="Compact"/>
        <w:numPr>
          <w:ilvl w:val="0"/>
          <w:numId w:val="2"/>
        </w:numPr>
        <w:rPr>
          <w:rFonts w:ascii="Times New Roman" w:hAnsi="Times New Roman" w:cs="Times New Roman"/>
        </w:rPr>
      </w:pPr>
      <w:r w:rsidRPr="00D274C8">
        <w:rPr>
          <w:rFonts w:ascii="Times New Roman" w:hAnsi="Times New Roman" w:cs="Times New Roman"/>
          <w:b/>
          <w:bCs/>
        </w:rPr>
        <w:t>Thị trường Robot AMR/AGV toàn cầu 2030:</w:t>
      </w:r>
      <w:r w:rsidRPr="00D274C8">
        <w:rPr>
          <w:rFonts w:ascii="Times New Roman" w:hAnsi="Times New Roman" w:cs="Times New Roman"/>
        </w:rPr>
        <w:t xml:space="preserve"> 12,6 tỷ USD</w:t>
      </w:r>
    </w:p>
    <w:p w14:paraId="0BBC8EB8" w14:textId="77777777" w:rsidR="009F68C2" w:rsidRPr="00D274C8" w:rsidRDefault="00CC558F" w:rsidP="00DC180F">
      <w:pPr>
        <w:pStyle w:val="Compact"/>
        <w:numPr>
          <w:ilvl w:val="0"/>
          <w:numId w:val="2"/>
        </w:numPr>
        <w:rPr>
          <w:rFonts w:ascii="Times New Roman" w:hAnsi="Times New Roman" w:cs="Times New Roman"/>
        </w:rPr>
      </w:pPr>
      <w:r w:rsidRPr="00D274C8">
        <w:rPr>
          <w:rFonts w:ascii="Times New Roman" w:hAnsi="Times New Roman" w:cs="Times New Roman"/>
          <w:b/>
          <w:bCs/>
        </w:rPr>
        <w:t>Tốc độ tăng trưởng:</w:t>
      </w:r>
      <w:r w:rsidRPr="00D274C8">
        <w:rPr>
          <w:rFonts w:ascii="Times New Roman" w:hAnsi="Times New Roman" w:cs="Times New Roman"/>
        </w:rPr>
        <w:t xml:space="preserve"> 28,5%/năm (nhanh hơn IoT)</w:t>
      </w:r>
    </w:p>
    <w:p w14:paraId="5BBBDD4B" w14:textId="77777777" w:rsidR="009F68C2" w:rsidRPr="00D274C8" w:rsidRDefault="00CC558F" w:rsidP="00DC180F">
      <w:pPr>
        <w:pStyle w:val="Compact"/>
        <w:numPr>
          <w:ilvl w:val="0"/>
          <w:numId w:val="2"/>
        </w:numPr>
        <w:rPr>
          <w:rFonts w:ascii="Times New Roman" w:hAnsi="Times New Roman" w:cs="Times New Roman"/>
        </w:rPr>
      </w:pPr>
      <w:r w:rsidRPr="00D274C8">
        <w:rPr>
          <w:rFonts w:ascii="Times New Roman" w:hAnsi="Times New Roman" w:cs="Times New Roman"/>
          <w:b/>
          <w:bCs/>
        </w:rPr>
        <w:t>Logistics &amp; Manufacturing:</w:t>
      </w:r>
      <w:r w:rsidRPr="00D274C8">
        <w:rPr>
          <w:rFonts w:ascii="Times New Roman" w:hAnsi="Times New Roman" w:cs="Times New Roman"/>
        </w:rPr>
        <w:t xml:space="preserve"> Chiếm 70% thị phần</w:t>
      </w:r>
    </w:p>
    <w:p w14:paraId="512565C7" w14:textId="77777777" w:rsidR="009F68C2" w:rsidRPr="00D274C8" w:rsidRDefault="00CC558F">
      <w:pPr>
        <w:pStyle w:val="Heading3"/>
        <w:rPr>
          <w:rFonts w:ascii="Times New Roman" w:hAnsi="Times New Roman" w:cs="Times New Roman"/>
        </w:rPr>
      </w:pPr>
      <w:bookmarkStart w:id="9" w:name="X9e72c5cfb9b2709f98165e15bfb29ee6f505d85"/>
      <w:bookmarkEnd w:id="8"/>
      <w:r w:rsidRPr="00D274C8">
        <w:rPr>
          <w:rStyle w:val="SectionNumber"/>
          <w:rFonts w:ascii="Times New Roman" w:hAnsi="Times New Roman" w:cs="Times New Roman"/>
        </w:rPr>
        <w:t>2.2.2</w:t>
      </w:r>
      <w:r w:rsidRPr="00D274C8">
        <w:rPr>
          <w:rFonts w:ascii="Times New Roman" w:hAnsi="Times New Roman" w:cs="Times New Roman"/>
        </w:rPr>
        <w:tab/>
        <w:t>1.2. Việt Nam – Điểm sáng tăng trưởng trong khu vực</w:t>
      </w:r>
    </w:p>
    <w:p w14:paraId="22BE73D6"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 xml:space="preserve">Việt Nam đang nổi lên như một trong những thị trường năng động nhất khu vực ASEAN với tốc độ tăng trưởng </w:t>
      </w:r>
      <w:r w:rsidRPr="00D274C8">
        <w:rPr>
          <w:rFonts w:ascii="Times New Roman" w:hAnsi="Times New Roman" w:cs="Times New Roman"/>
          <w:b/>
          <w:bCs/>
        </w:rPr>
        <w:t>vượt trội so với mức trung bình toàn cầu:</w:t>
      </w:r>
    </w:p>
    <w:p w14:paraId="7F6EABD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Thị trường IoT Việt Nam:</w:t>
      </w:r>
      <w:r w:rsidRPr="00D274C8">
        <w:rPr>
          <w:rFonts w:ascii="Times New Roman" w:hAnsi="Times New Roman" w:cs="Times New Roman"/>
        </w:rPr>
        <w:t xml:space="preserve"> - Quy mô 2030: </w:t>
      </w:r>
      <w:r w:rsidRPr="00D274C8">
        <w:rPr>
          <w:rFonts w:ascii="Times New Roman" w:hAnsi="Times New Roman" w:cs="Times New Roman"/>
          <w:b/>
          <w:bCs/>
        </w:rPr>
        <w:t>6.500 triệu USD</w:t>
      </w:r>
      <w:r w:rsidRPr="00D274C8">
        <w:rPr>
          <w:rFonts w:ascii="Times New Roman" w:hAnsi="Times New Roman" w:cs="Times New Roman"/>
        </w:rPr>
        <w:t xml:space="preserve"> - CAGR: </w:t>
      </w:r>
      <w:r w:rsidRPr="00D274C8">
        <w:rPr>
          <w:rFonts w:ascii="Times New Roman" w:hAnsi="Times New Roman" w:cs="Times New Roman"/>
          <w:b/>
          <w:bCs/>
        </w:rPr>
        <w:t>20-22%/năm</w:t>
      </w:r>
      <w:r w:rsidRPr="00D274C8">
        <w:rPr>
          <w:rFonts w:ascii="Times New Roman" w:hAnsi="Times New Roman" w:cs="Times New Roman"/>
        </w:rPr>
        <w:t xml:space="preserve"> (tăng trưởng ổn định) - Smart Manufacturing: 2.600 triệu USD (40% thị trường)</w:t>
      </w:r>
    </w:p>
    <w:p w14:paraId="53C31B7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i/>
          <w:iCs/>
        </w:rPr>
        <w:t>Nguồn: Vietnam ICT Market Report 2024, IDC Vietnam; Adjusted from previous optimistic projections</w:t>
      </w:r>
    </w:p>
    <w:p w14:paraId="7F008AB3"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Thị trường Robot AMR Việt Nam:</w:t>
      </w:r>
      <w:r w:rsidRPr="00D274C8">
        <w:rPr>
          <w:rFonts w:ascii="Times New Roman" w:hAnsi="Times New Roman" w:cs="Times New Roman"/>
        </w:rPr>
        <w:t xml:space="preserve"> - Quy mô 2030: </w:t>
      </w:r>
      <w:r w:rsidRPr="00D274C8">
        <w:rPr>
          <w:rFonts w:ascii="Times New Roman" w:hAnsi="Times New Roman" w:cs="Times New Roman"/>
          <w:b/>
          <w:bCs/>
        </w:rPr>
        <w:t>900 triệu USD</w:t>
      </w:r>
      <w:r w:rsidRPr="00D274C8">
        <w:rPr>
          <w:rFonts w:ascii="Times New Roman" w:hAnsi="Times New Roman" w:cs="Times New Roman"/>
        </w:rPr>
        <w:t xml:space="preserve"> - CAGR: </w:t>
      </w:r>
      <w:r w:rsidRPr="00D274C8">
        <w:rPr>
          <w:rFonts w:ascii="Times New Roman" w:hAnsi="Times New Roman" w:cs="Times New Roman"/>
          <w:b/>
          <w:bCs/>
        </w:rPr>
        <w:t>30%/năm</w:t>
      </w:r>
      <w:r w:rsidRPr="00D274C8">
        <w:rPr>
          <w:rFonts w:ascii="Times New Roman" w:hAnsi="Times New Roman" w:cs="Times New Roman"/>
        </w:rPr>
        <w:t xml:space="preserve"> (tăng trưởng mạnh nhưng realistic) - Manufacturing &amp; Logistics: 720 triệu USD (80% thị trường)</w:t>
      </w:r>
    </w:p>
    <w:p w14:paraId="52D5EE43"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i/>
          <w:iCs/>
        </w:rPr>
        <w:t>Nguồn: World Robotics Report 2024, IFR; Điều chỉnh dựa trên base conservative</w:t>
      </w:r>
    </w:p>
    <w:p w14:paraId="7422564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Sự tăng trưởng ấn tượng này được thúc đẩy bởi ba động lực chính:</w:t>
      </w:r>
    </w:p>
    <w:p w14:paraId="6454EF1B" w14:textId="77777777" w:rsidR="009F68C2" w:rsidRPr="00D274C8" w:rsidRDefault="00CC558F" w:rsidP="00DC180F">
      <w:pPr>
        <w:numPr>
          <w:ilvl w:val="0"/>
          <w:numId w:val="3"/>
        </w:numPr>
        <w:rPr>
          <w:rFonts w:ascii="Times New Roman" w:hAnsi="Times New Roman" w:cs="Times New Roman"/>
        </w:rPr>
      </w:pPr>
      <w:r w:rsidRPr="00D274C8">
        <w:rPr>
          <w:rFonts w:ascii="Times New Roman" w:hAnsi="Times New Roman" w:cs="Times New Roman"/>
          <w:b/>
          <w:bCs/>
        </w:rPr>
        <w:t>Chính sách ưu đãi mạnh mẽ:</w:t>
      </w:r>
      <w:r w:rsidRPr="00D274C8">
        <w:rPr>
          <w:rFonts w:ascii="Times New Roman" w:hAnsi="Times New Roman" w:cs="Times New Roman"/>
        </w:rPr>
        <w:t xml:space="preserve"> Chính phủ Việt Nam đã ban hành Quyết định 38/2020/QĐ-TTg về danh mục sản phẩm công nghệ cao, Quyết định 2117/QĐ-TTg về công nghệ cao ưu tiên, và Nghị định 76/2018/NĐ-CP về tiêu chí đánh giá công nghệ cao, tạo môi trường thuận lợi cho các dự án công nghệ cao.</w:t>
      </w:r>
    </w:p>
    <w:p w14:paraId="2965CED4" w14:textId="77777777" w:rsidR="009F68C2" w:rsidRPr="00D274C8" w:rsidRDefault="00CC558F" w:rsidP="00DC180F">
      <w:pPr>
        <w:numPr>
          <w:ilvl w:val="0"/>
          <w:numId w:val="3"/>
        </w:numPr>
        <w:rPr>
          <w:rFonts w:ascii="Times New Roman" w:hAnsi="Times New Roman" w:cs="Times New Roman"/>
        </w:rPr>
      </w:pPr>
      <w:r w:rsidRPr="00D274C8">
        <w:rPr>
          <w:rFonts w:ascii="Times New Roman" w:hAnsi="Times New Roman" w:cs="Times New Roman"/>
          <w:b/>
          <w:bCs/>
        </w:rPr>
        <w:t>Nhu cầu chuyển đổi số cấp bách:</w:t>
      </w:r>
      <w:r w:rsidRPr="00D274C8">
        <w:rPr>
          <w:rFonts w:ascii="Times New Roman" w:hAnsi="Times New Roman" w:cs="Times New Roman"/>
        </w:rPr>
        <w:t xml:space="preserve"> Theo Tổng cục Thống kê, Việt Nam có </w:t>
      </w:r>
      <w:r w:rsidRPr="00D274C8">
        <w:rPr>
          <w:rFonts w:ascii="Times New Roman" w:hAnsi="Times New Roman" w:cs="Times New Roman"/>
          <w:b/>
          <w:bCs/>
        </w:rPr>
        <w:t>83.035 doanh nghiệp vừa và nhỏ (DNNVV)</w:t>
      </w:r>
      <w:r w:rsidRPr="00D274C8">
        <w:rPr>
          <w:rFonts w:ascii="Times New Roman" w:hAnsi="Times New Roman" w:cs="Times New Roman"/>
        </w:rPr>
        <w:t xml:space="preserve"> trong lĩnh vực sản xuất có nhu cầu ứng dụng IoT và tự động hóa. Tuy nhiên, chỉ 25% trong số đó đã triển khai các giải pháp công nghệ cao.</w:t>
      </w:r>
    </w:p>
    <w:p w14:paraId="41BC63B2" w14:textId="77777777" w:rsidR="009F68C2" w:rsidRPr="00D274C8" w:rsidRDefault="00CC558F" w:rsidP="00DC180F">
      <w:pPr>
        <w:numPr>
          <w:ilvl w:val="0"/>
          <w:numId w:val="3"/>
        </w:numPr>
        <w:rPr>
          <w:rFonts w:ascii="Times New Roman" w:hAnsi="Times New Roman" w:cs="Times New Roman"/>
        </w:rPr>
      </w:pPr>
      <w:r w:rsidRPr="00D274C8">
        <w:rPr>
          <w:rFonts w:ascii="Times New Roman" w:hAnsi="Times New Roman" w:cs="Times New Roman"/>
          <w:b/>
          <w:bCs/>
        </w:rPr>
        <w:t>Ưu thế chuỗi cung ứng toàn cầu:</w:t>
      </w:r>
      <w:r w:rsidRPr="00D274C8">
        <w:rPr>
          <w:rFonts w:ascii="Times New Roman" w:hAnsi="Times New Roman" w:cs="Times New Roman"/>
        </w:rPr>
        <w:t xml:space="preserve"> Xu hướng “China Plus One” và dịch chuyển chuỗi cung ứng đang đưa Việt Nam trở thành điểm đến hấp dẫn cho các nhà sản xuất công nghệ cao.</w:t>
      </w:r>
    </w:p>
    <w:p w14:paraId="734984D8" w14:textId="77777777" w:rsidR="009F68C2" w:rsidRPr="00D274C8" w:rsidRDefault="00CC558F">
      <w:pPr>
        <w:pStyle w:val="Heading3"/>
        <w:rPr>
          <w:rFonts w:ascii="Times New Roman" w:hAnsi="Times New Roman" w:cs="Times New Roman"/>
        </w:rPr>
      </w:pPr>
      <w:bookmarkStart w:id="10" w:name="X23665a9d7f777869694f308df576b2813702d2d"/>
      <w:bookmarkEnd w:id="9"/>
      <w:r w:rsidRPr="00D274C8">
        <w:rPr>
          <w:rStyle w:val="SectionNumber"/>
          <w:rFonts w:ascii="Times New Roman" w:hAnsi="Times New Roman" w:cs="Times New Roman"/>
        </w:rPr>
        <w:t>2.2.3</w:t>
      </w:r>
      <w:r w:rsidRPr="00D274C8">
        <w:rPr>
          <w:rFonts w:ascii="Times New Roman" w:hAnsi="Times New Roman" w:cs="Times New Roman"/>
        </w:rPr>
        <w:tab/>
        <w:t>1.3. Khoảng trống công nghệ – Cơ hội vàng cho nhà sản xuất nội địa</w:t>
      </w:r>
    </w:p>
    <w:p w14:paraId="667A42DC"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 xml:space="preserve">Mặc dù nhu cầu khổng lồ, Việt Nam đang đối mặt với </w:t>
      </w:r>
      <w:r w:rsidRPr="00D274C8">
        <w:rPr>
          <w:rFonts w:ascii="Times New Roman" w:hAnsi="Times New Roman" w:cs="Times New Roman"/>
          <w:b/>
          <w:bCs/>
        </w:rPr>
        <w:t>khoảng trống công nghệ nghiêm trọng:</w:t>
      </w:r>
    </w:p>
    <w:p w14:paraId="7B63DD7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Thực trạng hiện tại:</w:t>
      </w:r>
      <w:r w:rsidRPr="00D274C8">
        <w:rPr>
          <w:rFonts w:ascii="Times New Roman" w:hAnsi="Times New Roman" w:cs="Times New Roman"/>
        </w:rPr>
        <w:t xml:space="preserve"> - </w:t>
      </w:r>
      <w:r w:rsidRPr="00D274C8">
        <w:rPr>
          <w:rFonts w:ascii="Times New Roman" w:hAnsi="Times New Roman" w:cs="Times New Roman"/>
          <w:b/>
          <w:bCs/>
        </w:rPr>
        <w:t>Phụ thuộc nhập khẩu 90%:</w:t>
      </w:r>
      <w:r w:rsidRPr="00D274C8">
        <w:rPr>
          <w:rFonts w:ascii="Times New Roman" w:hAnsi="Times New Roman" w:cs="Times New Roman"/>
        </w:rPr>
        <w:t xml:space="preserve"> Hầu hết thiết bị IoT và robot được nhập khẩu từ Trung Quốc, Nhật Bản, và các nước phát triển với giá cao. - </w:t>
      </w:r>
      <w:r w:rsidRPr="00D274C8">
        <w:rPr>
          <w:rFonts w:ascii="Times New Roman" w:hAnsi="Times New Roman" w:cs="Times New Roman"/>
          <w:b/>
          <w:bCs/>
        </w:rPr>
        <w:t>Thiếu nhà sản xuất quy mô lớn:</w:t>
      </w:r>
      <w:r w:rsidRPr="00D274C8">
        <w:rPr>
          <w:rFonts w:ascii="Times New Roman" w:hAnsi="Times New Roman" w:cs="Times New Roman"/>
        </w:rPr>
        <w:t xml:space="preserve"> Việt Nam chưa có nhà sản xuất IoT Gateway và Robot AMR quy mô công nghiệp. - </w:t>
      </w:r>
      <w:r w:rsidRPr="00D274C8">
        <w:rPr>
          <w:rFonts w:ascii="Times New Roman" w:hAnsi="Times New Roman" w:cs="Times New Roman"/>
          <w:b/>
          <w:bCs/>
        </w:rPr>
        <w:t>Biên lợi nhuận thấp:</w:t>
      </w:r>
      <w:r w:rsidRPr="00D274C8">
        <w:rPr>
          <w:rFonts w:ascii="Times New Roman" w:hAnsi="Times New Roman" w:cs="Times New Roman"/>
        </w:rPr>
        <w:t xml:space="preserve"> Doanh nghiệp Việt Nam chỉ tham gia khâu lắp ráp giá trị thấp, chưa làm chủ công nghệ lõi. - </w:t>
      </w:r>
      <w:r w:rsidRPr="00D274C8">
        <w:rPr>
          <w:rFonts w:ascii="Times New Roman" w:hAnsi="Times New Roman" w:cs="Times New Roman"/>
          <w:b/>
          <w:bCs/>
        </w:rPr>
        <w:t>Thiếu giải pháp tùy chỉnh:</w:t>
      </w:r>
      <w:r w:rsidRPr="00D274C8">
        <w:rPr>
          <w:rFonts w:ascii="Times New Roman" w:hAnsi="Times New Roman" w:cs="Times New Roman"/>
        </w:rPr>
        <w:t xml:space="preserve"> Sản phẩm nhập khẩu thường chuẩn hóa, không đáp ứng nhu cầu đặc thù của DNNVV Việt Nam.</w:t>
      </w:r>
    </w:p>
    <w:p w14:paraId="41332AF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Phân tích cạnh tranh:</w:t>
      </w:r>
      <w:r w:rsidRPr="00D274C8">
        <w:rPr>
          <w:rFonts w:ascii="Times New Roman" w:hAnsi="Times New Roman" w:cs="Times New Roman"/>
        </w:rPr>
        <w:t xml:space="preserve"> Thị trường hiện tại bị chi phối bởi các tập đoàn quốc tế: - </w:t>
      </w:r>
      <w:r w:rsidRPr="00D274C8">
        <w:rPr>
          <w:rFonts w:ascii="Times New Roman" w:hAnsi="Times New Roman" w:cs="Times New Roman"/>
          <w:b/>
          <w:bCs/>
        </w:rPr>
        <w:t>Siemens:</w:t>
      </w:r>
      <w:r w:rsidRPr="00D274C8">
        <w:rPr>
          <w:rFonts w:ascii="Times New Roman" w:hAnsi="Times New Roman" w:cs="Times New Roman"/>
        </w:rPr>
        <w:t xml:space="preserve"> 18,5% thị phần IoT - </w:t>
      </w:r>
      <w:r w:rsidRPr="00D274C8">
        <w:rPr>
          <w:rFonts w:ascii="Times New Roman" w:hAnsi="Times New Roman" w:cs="Times New Roman"/>
          <w:b/>
          <w:bCs/>
        </w:rPr>
        <w:t>Schneider Electric:</w:t>
      </w:r>
      <w:r w:rsidRPr="00D274C8">
        <w:rPr>
          <w:rFonts w:ascii="Times New Roman" w:hAnsi="Times New Roman" w:cs="Times New Roman"/>
        </w:rPr>
        <w:t xml:space="preserve"> 15,2% thị phần - </w:t>
      </w:r>
      <w:r w:rsidRPr="00D274C8">
        <w:rPr>
          <w:rFonts w:ascii="Times New Roman" w:hAnsi="Times New Roman" w:cs="Times New Roman"/>
          <w:b/>
          <w:bCs/>
        </w:rPr>
        <w:t>Rockwell Automation:</w:t>
      </w:r>
      <w:r w:rsidRPr="00D274C8">
        <w:rPr>
          <w:rFonts w:ascii="Times New Roman" w:hAnsi="Times New Roman" w:cs="Times New Roman"/>
        </w:rPr>
        <w:t xml:space="preserve"> 12,8% thị phần - </w:t>
      </w:r>
      <w:r w:rsidRPr="00D274C8">
        <w:rPr>
          <w:rFonts w:ascii="Times New Roman" w:hAnsi="Times New Roman" w:cs="Times New Roman"/>
          <w:b/>
          <w:bCs/>
        </w:rPr>
        <w:t>Nhà sản xuất nội địa nhỏ lẻ:</w:t>
      </w:r>
      <w:r w:rsidRPr="00D274C8">
        <w:rPr>
          <w:rFonts w:ascii="Times New Roman" w:hAnsi="Times New Roman" w:cs="Times New Roman"/>
        </w:rPr>
        <w:t xml:space="preserve"> 25,6% thị phần (phân mảnh, chất lượng thấp)</w:t>
      </w:r>
    </w:p>
    <w:p w14:paraId="63051E53"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 xml:space="preserve">Tuy nhiên, các tập đoàn này có </w:t>
      </w:r>
      <w:r w:rsidRPr="00D274C8">
        <w:rPr>
          <w:rFonts w:ascii="Times New Roman" w:hAnsi="Times New Roman" w:cs="Times New Roman"/>
          <w:b/>
          <w:bCs/>
        </w:rPr>
        <w:t>điểm yếu rõ ràng:</w:t>
      </w:r>
      <w:r w:rsidRPr="00D274C8">
        <w:rPr>
          <w:rFonts w:ascii="Times New Roman" w:hAnsi="Times New Roman" w:cs="Times New Roman"/>
        </w:rPr>
        <w:t xml:space="preserve"> - Giá cao (cao hơn 30-50% so với tiềm năng sản xuất nội địa) - Thời gian giao hàng dài (3-6 tháng) - Hỗ trợ kỹ thuật hạn chế (do không có đội ngũ tại Việt Nam) - Không tùy chỉnh được (do quy trình sản xuất hàng loạt toàn cầu)</w:t>
      </w:r>
    </w:p>
    <w:p w14:paraId="56693E00" w14:textId="77777777" w:rsidR="009F68C2" w:rsidRPr="00D274C8" w:rsidRDefault="00CC558F">
      <w:pPr>
        <w:pStyle w:val="Heading3"/>
        <w:rPr>
          <w:rFonts w:ascii="Times New Roman" w:hAnsi="Times New Roman" w:cs="Times New Roman"/>
        </w:rPr>
      </w:pPr>
      <w:bookmarkStart w:id="11" w:name="Xb22f9b6e356ee2d2508951b0f55d632ce519804"/>
      <w:bookmarkEnd w:id="10"/>
      <w:r w:rsidRPr="00D274C8">
        <w:rPr>
          <w:rStyle w:val="SectionNumber"/>
          <w:rFonts w:ascii="Times New Roman" w:hAnsi="Times New Roman" w:cs="Times New Roman"/>
        </w:rPr>
        <w:t>2.2.4</w:t>
      </w:r>
      <w:r w:rsidRPr="00D274C8">
        <w:rPr>
          <w:rFonts w:ascii="Times New Roman" w:hAnsi="Times New Roman" w:cs="Times New Roman"/>
        </w:rPr>
        <w:tab/>
        <w:t>1.4. Cơ hội xuất khẩu ASEAN – Thị trường 58,9 tỷ USD</w:t>
      </w:r>
    </w:p>
    <w:p w14:paraId="1E7C7CC4"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 xml:space="preserve">Ngoài thị trường nội địa, Việt Nam có lợi thế địa lý để </w:t>
      </w:r>
      <w:r w:rsidRPr="00D274C8">
        <w:rPr>
          <w:rFonts w:ascii="Times New Roman" w:hAnsi="Times New Roman" w:cs="Times New Roman"/>
          <w:b/>
          <w:bCs/>
        </w:rPr>
        <w:t>thâm nhập thị trường ASEAN:</w:t>
      </w:r>
    </w:p>
    <w:p w14:paraId="28CB1AD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Thị trường ASEAN 2030:</w:t>
      </w:r>
      <w:r w:rsidRPr="00D274C8">
        <w:rPr>
          <w:rFonts w:ascii="Times New Roman" w:hAnsi="Times New Roman" w:cs="Times New Roman"/>
        </w:rPr>
        <w:t xml:space="preserve"> - Quy mô: </w:t>
      </w:r>
      <w:r w:rsidRPr="00D274C8">
        <w:rPr>
          <w:rFonts w:ascii="Times New Roman" w:hAnsi="Times New Roman" w:cs="Times New Roman"/>
          <w:b/>
          <w:bCs/>
        </w:rPr>
        <w:t>58,9 tỷ USD</w:t>
      </w:r>
      <w:r w:rsidRPr="00D274C8">
        <w:rPr>
          <w:rFonts w:ascii="Times New Roman" w:hAnsi="Times New Roman" w:cs="Times New Roman"/>
        </w:rPr>
        <w:t xml:space="preserve"> - CAGR: </w:t>
      </w:r>
      <w:r w:rsidRPr="00D274C8">
        <w:rPr>
          <w:rFonts w:ascii="Times New Roman" w:hAnsi="Times New Roman" w:cs="Times New Roman"/>
          <w:b/>
          <w:bCs/>
        </w:rPr>
        <w:t>21,1%/năm</w:t>
      </w:r>
      <w:r w:rsidRPr="00D274C8">
        <w:rPr>
          <w:rFonts w:ascii="Times New Roman" w:hAnsi="Times New Roman" w:cs="Times New Roman"/>
        </w:rPr>
        <w:t xml:space="preserve"> - Các quốc gia tiềm năng: Thái Lan, Malaysia, Singapore, Indonesia, Philippines</w:t>
      </w:r>
    </w:p>
    <w:p w14:paraId="12D2317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Lợi thế cạnh tranh của Việt Nam:</w:t>
      </w:r>
      <w:r w:rsidRPr="00D274C8">
        <w:rPr>
          <w:rFonts w:ascii="Times New Roman" w:hAnsi="Times New Roman" w:cs="Times New Roman"/>
        </w:rPr>
        <w:t xml:space="preserve"> - Hiệp định thương mại tự do ASEAN (không thuế quan) - Chi phí sản xuất thấp hơn 20-30% so với Thái Lan và Malaysia - Cơ sở hạ tầng logistics tốt (cảng biển, sân bay quốc tế) - Lao động có tay nghề với chi phí cạnh tranh</w:t>
      </w:r>
    </w:p>
    <w:p w14:paraId="24C10112"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Kết luận:</w:t>
      </w:r>
      <w:r w:rsidRPr="00D274C8">
        <w:rPr>
          <w:rFonts w:ascii="Times New Roman" w:hAnsi="Times New Roman" w:cs="Times New Roman"/>
        </w:rPr>
        <w:t xml:space="preserve"> Đây là thời điểm vàng để một nhà sản xuất nội địa tham gia thị trường với chiến lược: - </w:t>
      </w:r>
      <w:r w:rsidRPr="00D274C8">
        <w:rPr>
          <w:rFonts w:ascii="Times New Roman" w:hAnsi="Times New Roman" w:cs="Times New Roman"/>
          <w:b/>
          <w:bCs/>
        </w:rPr>
        <w:t>Cost leadership:</w:t>
      </w:r>
      <w:r w:rsidRPr="00D274C8">
        <w:rPr>
          <w:rFonts w:ascii="Times New Roman" w:hAnsi="Times New Roman" w:cs="Times New Roman"/>
        </w:rPr>
        <w:t xml:space="preserve"> Giá thấp hơn 20-30% so với đối thủ quốc tế - </w:t>
      </w:r>
      <w:r w:rsidRPr="00D274C8">
        <w:rPr>
          <w:rFonts w:ascii="Times New Roman" w:hAnsi="Times New Roman" w:cs="Times New Roman"/>
          <w:b/>
          <w:bCs/>
        </w:rPr>
        <w:t>Differentiation:</w:t>
      </w:r>
      <w:r w:rsidRPr="00D274C8">
        <w:rPr>
          <w:rFonts w:ascii="Times New Roman" w:hAnsi="Times New Roman" w:cs="Times New Roman"/>
        </w:rPr>
        <w:t xml:space="preserve"> Tùy chỉnh linh hoạt, hỗ trợ 24/7, nội địa hóa cao - </w:t>
      </w:r>
      <w:r w:rsidRPr="00D274C8">
        <w:rPr>
          <w:rFonts w:ascii="Times New Roman" w:hAnsi="Times New Roman" w:cs="Times New Roman"/>
          <w:b/>
          <w:bCs/>
        </w:rPr>
        <w:t>Focus:</w:t>
      </w:r>
      <w:r w:rsidRPr="00D274C8">
        <w:rPr>
          <w:rFonts w:ascii="Times New Roman" w:hAnsi="Times New Roman" w:cs="Times New Roman"/>
        </w:rPr>
        <w:t xml:space="preserve"> Tập trung vào DNNVV Việt Nam và thị trường ASEAN</w:t>
      </w:r>
    </w:p>
    <w:p w14:paraId="1B52CAA9"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259B84B1">
          <v:rect id="_x0000_i1033" style="width:0;height:1.5pt" o:hralign="center" o:hrstd="t" o:hr="t"/>
        </w:pict>
      </w:r>
    </w:p>
    <w:p w14:paraId="523574EF" w14:textId="77777777" w:rsidR="009F68C2" w:rsidRPr="00D274C8" w:rsidRDefault="00CC558F">
      <w:pPr>
        <w:pStyle w:val="Heading2"/>
        <w:rPr>
          <w:rFonts w:ascii="Times New Roman" w:hAnsi="Times New Roman" w:cs="Times New Roman"/>
        </w:rPr>
      </w:pPr>
      <w:bookmarkStart w:id="12" w:name="giải-pháp-công-nghệ-và-sản-phẩm"/>
      <w:bookmarkEnd w:id="7"/>
      <w:bookmarkEnd w:id="11"/>
      <w:r w:rsidRPr="00D274C8">
        <w:rPr>
          <w:rStyle w:val="SectionNumber"/>
          <w:rFonts w:ascii="Times New Roman" w:hAnsi="Times New Roman" w:cs="Times New Roman"/>
        </w:rPr>
        <w:t>2.3</w:t>
      </w:r>
      <w:r w:rsidRPr="00D274C8">
        <w:rPr>
          <w:rFonts w:ascii="Times New Roman" w:hAnsi="Times New Roman" w:cs="Times New Roman"/>
        </w:rPr>
        <w:tab/>
        <w:t>2. GIẢI PHÁP CÔNG NGHỆ VÀ SẢN PHẨM</w:t>
      </w:r>
    </w:p>
    <w:p w14:paraId="67D3CFDC"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 xml:space="preserve">Dự án Mekong Technology được thiết kế để </w:t>
      </w:r>
      <w:r w:rsidRPr="00D274C8">
        <w:rPr>
          <w:rFonts w:ascii="Times New Roman" w:hAnsi="Times New Roman" w:cs="Times New Roman"/>
          <w:b/>
          <w:bCs/>
        </w:rPr>
        <w:t>lấp đầy khoảng trống công nghệ</w:t>
      </w:r>
      <w:r w:rsidRPr="00D274C8">
        <w:rPr>
          <w:rFonts w:ascii="Times New Roman" w:hAnsi="Times New Roman" w:cs="Times New Roman"/>
        </w:rPr>
        <w:t xml:space="preserve"> này với chiến lược tập trung vào ba trụ cột chính: </w:t>
      </w:r>
      <w:r w:rsidRPr="00D274C8">
        <w:rPr>
          <w:rFonts w:ascii="Times New Roman" w:hAnsi="Times New Roman" w:cs="Times New Roman"/>
          <w:b/>
          <w:bCs/>
        </w:rPr>
        <w:t>Công nghệ cao</w:t>
      </w:r>
      <w:r w:rsidRPr="00D274C8">
        <w:rPr>
          <w:rFonts w:ascii="Times New Roman" w:hAnsi="Times New Roman" w:cs="Times New Roman"/>
        </w:rPr>
        <w:t xml:space="preserve">, </w:t>
      </w:r>
      <w:r w:rsidRPr="00D274C8">
        <w:rPr>
          <w:rFonts w:ascii="Times New Roman" w:hAnsi="Times New Roman" w:cs="Times New Roman"/>
          <w:b/>
          <w:bCs/>
        </w:rPr>
        <w:t>Chuyển giao công nghệ quốc tế</w:t>
      </w:r>
      <w:r w:rsidRPr="00D274C8">
        <w:rPr>
          <w:rFonts w:ascii="Times New Roman" w:hAnsi="Times New Roman" w:cs="Times New Roman"/>
        </w:rPr>
        <w:t xml:space="preserve">, và </w:t>
      </w:r>
      <w:r w:rsidRPr="00D274C8">
        <w:rPr>
          <w:rFonts w:ascii="Times New Roman" w:hAnsi="Times New Roman" w:cs="Times New Roman"/>
          <w:b/>
          <w:bCs/>
        </w:rPr>
        <w:t>Nội địa hóa sâu</w:t>
      </w:r>
      <w:r w:rsidRPr="00D274C8">
        <w:rPr>
          <w:rFonts w:ascii="Times New Roman" w:hAnsi="Times New Roman" w:cs="Times New Roman"/>
        </w:rPr>
        <w:t>.</w:t>
      </w:r>
    </w:p>
    <w:p w14:paraId="43DA1F5C" w14:textId="77777777" w:rsidR="009F68C2" w:rsidRPr="00D274C8" w:rsidRDefault="00CC558F">
      <w:pPr>
        <w:pStyle w:val="Heading3"/>
        <w:rPr>
          <w:rFonts w:ascii="Times New Roman" w:hAnsi="Times New Roman" w:cs="Times New Roman"/>
        </w:rPr>
      </w:pPr>
      <w:bookmarkStart w:id="13" w:name="bảy-dòng-sản-phẩm-công-nghệ-cao"/>
      <w:r w:rsidRPr="00D274C8">
        <w:rPr>
          <w:rStyle w:val="SectionNumber"/>
          <w:rFonts w:ascii="Times New Roman" w:hAnsi="Times New Roman" w:cs="Times New Roman"/>
        </w:rPr>
        <w:t>2.3.1</w:t>
      </w:r>
      <w:r w:rsidRPr="00D274C8">
        <w:rPr>
          <w:rFonts w:ascii="Times New Roman" w:hAnsi="Times New Roman" w:cs="Times New Roman"/>
        </w:rPr>
        <w:tab/>
        <w:t>2.1. Bảy dòng sản phẩm công nghệ cao</w:t>
      </w:r>
    </w:p>
    <w:p w14:paraId="21F1F09A"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 xml:space="preserve">Chúng tôi sẽ phát triển </w:t>
      </w:r>
      <w:r w:rsidRPr="00D274C8">
        <w:rPr>
          <w:rFonts w:ascii="Times New Roman" w:hAnsi="Times New Roman" w:cs="Times New Roman"/>
          <w:b/>
          <w:bCs/>
        </w:rPr>
        <w:t>7 dòng sản phẩm</w:t>
      </w:r>
      <w:r w:rsidRPr="00D274C8">
        <w:rPr>
          <w:rFonts w:ascii="Times New Roman" w:hAnsi="Times New Roman" w:cs="Times New Roman"/>
        </w:rPr>
        <w:t xml:space="preserve"> phục vụ toàn bộ chuỗi giá trị Industry 4.0:</w:t>
      </w:r>
    </w:p>
    <w:p w14:paraId="59A8182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 IoT Gateway (MK Series) – Bộ não của hệ thống IoT</w:t>
      </w:r>
      <w:r w:rsidRPr="00D274C8">
        <w:rPr>
          <w:rFonts w:ascii="Times New Roman" w:hAnsi="Times New Roman" w:cs="Times New Roman"/>
        </w:rPr>
        <w:t xml:space="preserve"> - </w:t>
      </w:r>
      <w:r w:rsidRPr="00D274C8">
        <w:rPr>
          <w:rFonts w:ascii="Times New Roman" w:hAnsi="Times New Roman" w:cs="Times New Roman"/>
          <w:b/>
          <w:bCs/>
        </w:rPr>
        <w:t>MK-100 Basic:</w:t>
      </w:r>
      <w:r w:rsidRPr="00D274C8">
        <w:rPr>
          <w:rFonts w:ascii="Times New Roman" w:hAnsi="Times New Roman" w:cs="Times New Roman"/>
        </w:rPr>
        <w:t xml:space="preserve"> ARM Cortex-A55, 4GB RAM, Wi-Fi 5, Edge computing (2026) - </w:t>
      </w:r>
      <w:r w:rsidRPr="00D274C8">
        <w:rPr>
          <w:rFonts w:ascii="Times New Roman" w:hAnsi="Times New Roman" w:cs="Times New Roman"/>
          <w:b/>
          <w:bCs/>
        </w:rPr>
        <w:t>MK-200 Pro:</w:t>
      </w:r>
      <w:r w:rsidRPr="00D274C8">
        <w:rPr>
          <w:rFonts w:ascii="Times New Roman" w:hAnsi="Times New Roman" w:cs="Times New Roman"/>
        </w:rPr>
        <w:t xml:space="preserve"> ARM Cortex-A78, 8GB RAM, AI tại biên, Multi-protocol (2027) - </w:t>
      </w:r>
      <w:r w:rsidRPr="00D274C8">
        <w:rPr>
          <w:rFonts w:ascii="Times New Roman" w:hAnsi="Times New Roman" w:cs="Times New Roman"/>
          <w:b/>
          <w:bCs/>
        </w:rPr>
        <w:t>MK-300 Enterprise:</w:t>
      </w:r>
      <w:r w:rsidRPr="00D274C8">
        <w:rPr>
          <w:rFonts w:ascii="Times New Roman" w:hAnsi="Times New Roman" w:cs="Times New Roman"/>
        </w:rPr>
        <w:t xml:space="preserve"> Đa giao thức, tính sẵn sàng cao, 5G (2030) - </w:t>
      </w:r>
      <w:r w:rsidRPr="00D274C8">
        <w:rPr>
          <w:rFonts w:ascii="Times New Roman" w:hAnsi="Times New Roman" w:cs="Times New Roman"/>
          <w:b/>
          <w:bCs/>
        </w:rPr>
        <w:t>Doanh thu dự kiến:</w:t>
      </w:r>
      <w:r w:rsidRPr="00D274C8">
        <w:rPr>
          <w:rFonts w:ascii="Times New Roman" w:hAnsi="Times New Roman" w:cs="Times New Roman"/>
        </w:rPr>
        <w:t xml:space="preserve"> 55,16 triệu USD (46% tổng doanh thu) - </w:t>
      </w:r>
      <w:r w:rsidRPr="00D274C8">
        <w:rPr>
          <w:rFonts w:ascii="Times New Roman" w:hAnsi="Times New Roman" w:cs="Times New Roman"/>
          <w:b/>
          <w:bCs/>
        </w:rPr>
        <w:t>Tỷ lệ nội địa hóa:</w:t>
      </w:r>
      <w:r w:rsidRPr="00D274C8">
        <w:rPr>
          <w:rFonts w:ascii="Times New Roman" w:hAnsi="Times New Roman" w:cs="Times New Roman"/>
        </w:rPr>
        <w:t xml:space="preserve"> 70-80%</w:t>
      </w:r>
    </w:p>
    <w:p w14:paraId="20B3E36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2. Robot AMR (Autonomous Mobile Robot) – Robot tự hành thông minh</w:t>
      </w:r>
      <w:r w:rsidRPr="00D274C8">
        <w:rPr>
          <w:rFonts w:ascii="Times New Roman" w:hAnsi="Times New Roman" w:cs="Times New Roman"/>
        </w:rPr>
        <w:t xml:space="preserve"> - </w:t>
      </w:r>
      <w:r w:rsidRPr="00D274C8">
        <w:rPr>
          <w:rFonts w:ascii="Times New Roman" w:hAnsi="Times New Roman" w:cs="Times New Roman"/>
          <w:b/>
          <w:bCs/>
        </w:rPr>
        <w:t>AMR-100:</w:t>
      </w:r>
      <w:r w:rsidRPr="00D274C8">
        <w:rPr>
          <w:rFonts w:ascii="Times New Roman" w:hAnsi="Times New Roman" w:cs="Times New Roman"/>
        </w:rPr>
        <w:t xml:space="preserve"> Tải trọng 100kg, LiDAR 2D, SLAM navigation (2027) - </w:t>
      </w:r>
      <w:r w:rsidRPr="00D274C8">
        <w:rPr>
          <w:rFonts w:ascii="Times New Roman" w:hAnsi="Times New Roman" w:cs="Times New Roman"/>
          <w:b/>
          <w:bCs/>
        </w:rPr>
        <w:t>AMR-500:</w:t>
      </w:r>
      <w:r w:rsidRPr="00D274C8">
        <w:rPr>
          <w:rFonts w:ascii="Times New Roman" w:hAnsi="Times New Roman" w:cs="Times New Roman"/>
        </w:rPr>
        <w:t xml:space="preserve"> Tải trọng 500kg, LiDAR 3D, AI navigation (2028) - </w:t>
      </w:r>
      <w:r w:rsidRPr="00D274C8">
        <w:rPr>
          <w:rFonts w:ascii="Times New Roman" w:hAnsi="Times New Roman" w:cs="Times New Roman"/>
          <w:b/>
          <w:bCs/>
        </w:rPr>
        <w:t>AMR-1000:</w:t>
      </w:r>
      <w:r w:rsidRPr="00D274C8">
        <w:rPr>
          <w:rFonts w:ascii="Times New Roman" w:hAnsi="Times New Roman" w:cs="Times New Roman"/>
        </w:rPr>
        <w:t xml:space="preserve"> Tải trọng 1000kg, Multi-sensor fusion, Advanced AI (2030) - </w:t>
      </w:r>
      <w:r w:rsidRPr="00D274C8">
        <w:rPr>
          <w:rFonts w:ascii="Times New Roman" w:hAnsi="Times New Roman" w:cs="Times New Roman"/>
          <w:b/>
          <w:bCs/>
        </w:rPr>
        <w:t>Doanh thu dự kiến:</w:t>
      </w:r>
      <w:r w:rsidRPr="00D274C8">
        <w:rPr>
          <w:rFonts w:ascii="Times New Roman" w:hAnsi="Times New Roman" w:cs="Times New Roman"/>
        </w:rPr>
        <w:t xml:space="preserve"> 29,34 triệu USD (24% tổng doanh thu) - </w:t>
      </w:r>
      <w:r w:rsidRPr="00D274C8">
        <w:rPr>
          <w:rFonts w:ascii="Times New Roman" w:hAnsi="Times New Roman" w:cs="Times New Roman"/>
          <w:b/>
          <w:bCs/>
        </w:rPr>
        <w:t>Tỷ lệ nội địa hóa:</w:t>
      </w:r>
      <w:r w:rsidRPr="00D274C8">
        <w:rPr>
          <w:rFonts w:ascii="Times New Roman" w:hAnsi="Times New Roman" w:cs="Times New Roman"/>
        </w:rPr>
        <w:t xml:space="preserve"> 60-70%</w:t>
      </w:r>
    </w:p>
    <w:p w14:paraId="30274EE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3. Robot AGV (Automated Guided Vehicle) – Robot tự động theo ray ảo</w:t>
      </w:r>
      <w:r w:rsidRPr="00D274C8">
        <w:rPr>
          <w:rFonts w:ascii="Times New Roman" w:hAnsi="Times New Roman" w:cs="Times New Roman"/>
        </w:rPr>
        <w:t xml:space="preserve"> - </w:t>
      </w:r>
      <w:r w:rsidRPr="00D274C8">
        <w:rPr>
          <w:rFonts w:ascii="Times New Roman" w:hAnsi="Times New Roman" w:cs="Times New Roman"/>
          <w:b/>
          <w:bCs/>
        </w:rPr>
        <w:t>AGV-200:</w:t>
      </w:r>
      <w:r w:rsidRPr="00D274C8">
        <w:rPr>
          <w:rFonts w:ascii="Times New Roman" w:hAnsi="Times New Roman" w:cs="Times New Roman"/>
        </w:rPr>
        <w:t xml:space="preserve"> Tải trọng 200kg, Laser navigation (2028) - </w:t>
      </w:r>
      <w:r w:rsidRPr="00D274C8">
        <w:rPr>
          <w:rFonts w:ascii="Times New Roman" w:hAnsi="Times New Roman" w:cs="Times New Roman"/>
          <w:b/>
          <w:bCs/>
        </w:rPr>
        <w:t>AGV-500:</w:t>
      </w:r>
      <w:r w:rsidRPr="00D274C8">
        <w:rPr>
          <w:rFonts w:ascii="Times New Roman" w:hAnsi="Times New Roman" w:cs="Times New Roman"/>
        </w:rPr>
        <w:t xml:space="preserve"> Tải trọng 500kg, Magnetic tape, Forklift (2029) - </w:t>
      </w:r>
      <w:r w:rsidRPr="00D274C8">
        <w:rPr>
          <w:rFonts w:ascii="Times New Roman" w:hAnsi="Times New Roman" w:cs="Times New Roman"/>
          <w:b/>
          <w:bCs/>
        </w:rPr>
        <w:t>AGV-1000:</w:t>
      </w:r>
      <w:r w:rsidRPr="00D274C8">
        <w:rPr>
          <w:rFonts w:ascii="Times New Roman" w:hAnsi="Times New Roman" w:cs="Times New Roman"/>
        </w:rPr>
        <w:t xml:space="preserve"> Tải trọng 1000kg, Vision-based navigation (2030) - </w:t>
      </w:r>
      <w:r w:rsidRPr="00D274C8">
        <w:rPr>
          <w:rFonts w:ascii="Times New Roman" w:hAnsi="Times New Roman" w:cs="Times New Roman"/>
          <w:b/>
          <w:bCs/>
        </w:rPr>
        <w:t>Doanh thu dự kiến:</w:t>
      </w:r>
      <w:r w:rsidRPr="00D274C8">
        <w:rPr>
          <w:rFonts w:ascii="Times New Roman" w:hAnsi="Times New Roman" w:cs="Times New Roman"/>
        </w:rPr>
        <w:t xml:space="preserve"> 15,65 triệu USD (13% tổng doanh thu) - </w:t>
      </w:r>
      <w:r w:rsidRPr="00D274C8">
        <w:rPr>
          <w:rFonts w:ascii="Times New Roman" w:hAnsi="Times New Roman" w:cs="Times New Roman"/>
          <w:b/>
          <w:bCs/>
        </w:rPr>
        <w:t>Tỷ lệ nội địa hóa:</w:t>
      </w:r>
      <w:r w:rsidRPr="00D274C8">
        <w:rPr>
          <w:rFonts w:ascii="Times New Roman" w:hAnsi="Times New Roman" w:cs="Times New Roman"/>
        </w:rPr>
        <w:t xml:space="preserve"> 65-75%</w:t>
      </w:r>
    </w:p>
    <w:p w14:paraId="6F0A595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4. OHT (Overhead Hoist Transfer) – Hệ thống vận chuyển trên cao</w:t>
      </w:r>
      <w:r w:rsidRPr="00D274C8">
        <w:rPr>
          <w:rFonts w:ascii="Times New Roman" w:hAnsi="Times New Roman" w:cs="Times New Roman"/>
        </w:rPr>
        <w:t xml:space="preserve"> - </w:t>
      </w:r>
      <w:r w:rsidRPr="00D274C8">
        <w:rPr>
          <w:rFonts w:ascii="Times New Roman" w:hAnsi="Times New Roman" w:cs="Times New Roman"/>
          <w:b/>
          <w:bCs/>
        </w:rPr>
        <w:t>OHT-50:</w:t>
      </w:r>
      <w:r w:rsidRPr="00D274C8">
        <w:rPr>
          <w:rFonts w:ascii="Times New Roman" w:hAnsi="Times New Roman" w:cs="Times New Roman"/>
        </w:rPr>
        <w:t xml:space="preserve"> Tải trọng 50kg, Overhead rail, 4 axes, Dược phẩm (2028) - </w:t>
      </w:r>
      <w:r w:rsidRPr="00D274C8">
        <w:rPr>
          <w:rFonts w:ascii="Times New Roman" w:hAnsi="Times New Roman" w:cs="Times New Roman"/>
          <w:b/>
          <w:bCs/>
        </w:rPr>
        <w:t>OHT-100:</w:t>
      </w:r>
      <w:r w:rsidRPr="00D274C8">
        <w:rPr>
          <w:rFonts w:ascii="Times New Roman" w:hAnsi="Times New Roman" w:cs="Times New Roman"/>
        </w:rPr>
        <w:t xml:space="preserve"> Tải trọng 100kg, Dual rail, 4 axes, Nhà hàng (2029) - </w:t>
      </w:r>
      <w:r w:rsidRPr="00D274C8">
        <w:rPr>
          <w:rFonts w:ascii="Times New Roman" w:hAnsi="Times New Roman" w:cs="Times New Roman"/>
          <w:b/>
          <w:bCs/>
        </w:rPr>
        <w:t>Doanh thu dự kiến:</w:t>
      </w:r>
      <w:r w:rsidRPr="00D274C8">
        <w:rPr>
          <w:rFonts w:ascii="Times New Roman" w:hAnsi="Times New Roman" w:cs="Times New Roman"/>
        </w:rPr>
        <w:t xml:space="preserve"> 15,65 triệu USD (13% tổng doanh thu) - </w:t>
      </w:r>
      <w:r w:rsidRPr="00D274C8">
        <w:rPr>
          <w:rFonts w:ascii="Times New Roman" w:hAnsi="Times New Roman" w:cs="Times New Roman"/>
          <w:b/>
          <w:bCs/>
        </w:rPr>
        <w:t>Tỷ lệ nội địa hóa:</w:t>
      </w:r>
      <w:r w:rsidRPr="00D274C8">
        <w:rPr>
          <w:rFonts w:ascii="Times New Roman" w:hAnsi="Times New Roman" w:cs="Times New Roman"/>
        </w:rPr>
        <w:t xml:space="preserve"> 70-80%</w:t>
      </w:r>
    </w:p>
    <w:p w14:paraId="7B11661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5-7. Sản phẩm bổ trợ:</w:t>
      </w:r>
      <w:r w:rsidRPr="00D274C8">
        <w:rPr>
          <w:rFonts w:ascii="Times New Roman" w:hAnsi="Times New Roman" w:cs="Times New Roman"/>
        </w:rPr>
        <w:t xml:space="preserve"> - </w:t>
      </w:r>
      <w:r w:rsidRPr="00D274C8">
        <w:rPr>
          <w:rFonts w:ascii="Times New Roman" w:hAnsi="Times New Roman" w:cs="Times New Roman"/>
          <w:b/>
          <w:bCs/>
        </w:rPr>
        <w:t>Module truyền thông:</w:t>
      </w:r>
      <w:r w:rsidRPr="00D274C8">
        <w:rPr>
          <w:rFonts w:ascii="Times New Roman" w:hAnsi="Times New Roman" w:cs="Times New Roman"/>
        </w:rPr>
        <w:t xml:space="preserve"> RS485, Modbus, Profinet, CAN bus (9,78 triệu USD) - </w:t>
      </w:r>
      <w:r w:rsidRPr="00D274C8">
        <w:rPr>
          <w:rFonts w:ascii="Times New Roman" w:hAnsi="Times New Roman" w:cs="Times New Roman"/>
          <w:b/>
          <w:bCs/>
        </w:rPr>
        <w:t>Cảm biến IoT:</w:t>
      </w:r>
      <w:r w:rsidRPr="00D274C8">
        <w:rPr>
          <w:rFonts w:ascii="Times New Roman" w:hAnsi="Times New Roman" w:cs="Times New Roman"/>
        </w:rPr>
        <w:t xml:space="preserve"> Môi trường, công nghiệp, thông minh (5,87 triệu USD) - </w:t>
      </w:r>
      <w:r w:rsidRPr="00D274C8">
        <w:rPr>
          <w:rFonts w:ascii="Times New Roman" w:hAnsi="Times New Roman" w:cs="Times New Roman"/>
          <w:b/>
          <w:bCs/>
        </w:rPr>
        <w:t>Nền tảng phần mềm:</w:t>
      </w:r>
      <w:r w:rsidRPr="00D274C8">
        <w:rPr>
          <w:rFonts w:ascii="Times New Roman" w:hAnsi="Times New Roman" w:cs="Times New Roman"/>
        </w:rPr>
        <w:t xml:space="preserve"> ERP, MES, WMS, IoT Platform (3,91 triệu USD)</w:t>
      </w:r>
    </w:p>
    <w:p w14:paraId="65878A1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Tổng doanh thu 10 năm: 119,71 triệu USD</w:t>
      </w:r>
    </w:p>
    <w:p w14:paraId="1BC9F55E" w14:textId="77777777" w:rsidR="009F68C2" w:rsidRPr="00D274C8" w:rsidRDefault="00CC558F">
      <w:pPr>
        <w:pStyle w:val="Heading3"/>
        <w:rPr>
          <w:rFonts w:ascii="Times New Roman" w:hAnsi="Times New Roman" w:cs="Times New Roman"/>
        </w:rPr>
      </w:pPr>
      <w:bookmarkStart w:id="14" w:name="công-nghệ-lõi-và-mức-độ-sẵn-sàng-trl"/>
      <w:bookmarkEnd w:id="13"/>
      <w:r w:rsidRPr="00D274C8">
        <w:rPr>
          <w:rStyle w:val="SectionNumber"/>
          <w:rFonts w:ascii="Times New Roman" w:hAnsi="Times New Roman" w:cs="Times New Roman"/>
        </w:rPr>
        <w:t>2.3.2</w:t>
      </w:r>
      <w:r w:rsidRPr="00D274C8">
        <w:rPr>
          <w:rFonts w:ascii="Times New Roman" w:hAnsi="Times New Roman" w:cs="Times New Roman"/>
        </w:rPr>
        <w:tab/>
        <w:t>2.2. Công nghệ lõi và mức độ sẵn sàng (TRL)</w:t>
      </w:r>
    </w:p>
    <w:p w14:paraId="2DD6DC89"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 xml:space="preserve">Chúng tôi không bắt đầu từ con số 0. Dự án được xây dựng dựa trên </w:t>
      </w:r>
      <w:r w:rsidRPr="00D274C8">
        <w:rPr>
          <w:rFonts w:ascii="Times New Roman" w:hAnsi="Times New Roman" w:cs="Times New Roman"/>
          <w:b/>
          <w:bCs/>
        </w:rPr>
        <w:t>công nghệ đã được chứng minh (TRL 7-8)</w:t>
      </w:r>
      <w:r w:rsidRPr="00D274C8">
        <w:rPr>
          <w:rFonts w:ascii="Times New Roman" w:hAnsi="Times New Roman" w:cs="Times New Roman"/>
        </w:rPr>
        <w:t xml:space="preserve"> và có lộ trình rõ ràng để đạt </w:t>
      </w:r>
      <w:r w:rsidRPr="00D274C8">
        <w:rPr>
          <w:rFonts w:ascii="Times New Roman" w:hAnsi="Times New Roman" w:cs="Times New Roman"/>
          <w:b/>
          <w:bCs/>
        </w:rPr>
        <w:t>TRL 8-9</w:t>
      </w:r>
      <w:r w:rsidRPr="00D274C8">
        <w:rPr>
          <w:rFonts w:ascii="Times New Roman" w:hAnsi="Times New Roman" w:cs="Times New Roman"/>
        </w:rPr>
        <w:t xml:space="preserve"> (sẵn sàng thương mại hóa):</w:t>
      </w:r>
    </w:p>
    <w:p w14:paraId="26D72EE4" w14:textId="77777777" w:rsidR="009F68C2" w:rsidRPr="00D274C8" w:rsidRDefault="00CC558F">
      <w:pPr>
        <w:pStyle w:val="BodyText"/>
        <w:rPr>
          <w:rFonts w:ascii="Times New Roman" w:hAnsi="Times New Roman" w:cs="Times New Roman"/>
        </w:rPr>
      </w:pPr>
      <w:r w:rsidRPr="00D274C8">
        <w:rPr>
          <w:rFonts w:ascii="Segoe UI Emoji" w:hAnsi="Segoe UI Emoji" w:cs="Segoe UI Emoji"/>
          <w:b/>
          <w:bCs/>
        </w:rPr>
        <w:t>⚠</w:t>
      </w:r>
      <w:r w:rsidRPr="00D274C8">
        <w:rPr>
          <w:rFonts w:ascii="Times New Roman" w:hAnsi="Times New Roman" w:cs="Times New Roman"/>
          <w:b/>
          <w:bCs/>
        </w:rPr>
        <w:t>️ LƯU Ý VỀ TRL HIỆN TẠI (Q4/2024):</w:t>
      </w:r>
    </w:p>
    <w:p w14:paraId="282EA05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 xml:space="preserve">Dự án hiện đang ở giai đoạn đầu với TRL thực tế như sau: - </w:t>
      </w:r>
      <w:r w:rsidRPr="00D274C8">
        <w:rPr>
          <w:rFonts w:ascii="Times New Roman" w:hAnsi="Times New Roman" w:cs="Times New Roman"/>
          <w:b/>
          <w:bCs/>
        </w:rPr>
        <w:t>MK-100 (IoT Gateway):</w:t>
      </w:r>
      <w:r w:rsidRPr="00D274C8">
        <w:rPr>
          <w:rFonts w:ascii="Times New Roman" w:hAnsi="Times New Roman" w:cs="Times New Roman"/>
        </w:rPr>
        <w:t xml:space="preserve"> TRL 6 (prototype đã test trong lab, chưa field test quy mô lớn) - </w:t>
      </w:r>
      <w:r w:rsidRPr="00D274C8">
        <w:rPr>
          <w:rFonts w:ascii="Times New Roman" w:hAnsi="Times New Roman" w:cs="Times New Roman"/>
          <w:b/>
          <w:bCs/>
        </w:rPr>
        <w:t>AMR-100:</w:t>
      </w:r>
      <w:r w:rsidRPr="00D274C8">
        <w:rPr>
          <w:rFonts w:ascii="Times New Roman" w:hAnsi="Times New Roman" w:cs="Times New Roman"/>
        </w:rPr>
        <w:t xml:space="preserve"> TRL 5-6 (prototype mechanical hoàn chỉnh, đang tích hợp SLAM và navigation) - </w:t>
      </w:r>
      <w:r w:rsidRPr="00D274C8">
        <w:rPr>
          <w:rFonts w:ascii="Times New Roman" w:hAnsi="Times New Roman" w:cs="Times New Roman"/>
          <w:b/>
          <w:bCs/>
        </w:rPr>
        <w:t>OHT-50:</w:t>
      </w:r>
      <w:r w:rsidRPr="00D274C8">
        <w:rPr>
          <w:rFonts w:ascii="Times New Roman" w:hAnsi="Times New Roman" w:cs="Times New Roman"/>
        </w:rPr>
        <w:t xml:space="preserve"> TRL 4-5 (conceptual design, đang phát triển prototype cơ khí)</w:t>
      </w:r>
    </w:p>
    <w:p w14:paraId="1FCB113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Timeline đạt TRL 8-9:</w:t>
      </w:r>
      <w:r w:rsidRPr="00D274C8">
        <w:rPr>
          <w:rFonts w:ascii="Times New Roman" w:hAnsi="Times New Roman" w:cs="Times New Roman"/>
        </w:rPr>
        <w:t xml:space="preserve"> Q4/2026 - Q1/2027 (sau pilot production và field test với khách hàng)</w:t>
      </w:r>
    </w:p>
    <w:p w14:paraId="4C5F2C83"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Bằng chứng:</w:t>
      </w:r>
      <w:r w:rsidRPr="00D274C8">
        <w:rPr>
          <w:rFonts w:ascii="Times New Roman" w:hAnsi="Times New Roman" w:cs="Times New Roman"/>
        </w:rPr>
        <w:t xml:space="preserve"> Sẽ trình diễn prototype MK-100 và AMR-100 tại KCNC TP.HCM khi được yêu cầu bởi cơ quan có thẩm quyền.</w:t>
      </w:r>
    </w:p>
    <w:p w14:paraId="7A3B81C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Roadmap TRL chi tiết:</w:t>
      </w:r>
    </w:p>
    <w:p w14:paraId="57EE36C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Giai đoạn đầu (2025-2027) – TRL 6 → 7 → 8:</w:t>
      </w:r>
      <w:r w:rsidRPr="00D274C8">
        <w:rPr>
          <w:rFonts w:ascii="Times New Roman" w:hAnsi="Times New Roman" w:cs="Times New Roman"/>
        </w:rPr>
        <w:t xml:space="preserve"> - Nghiên cứu ngược (reverse engineering) sản phẩm tham khảo từ Siemens, Schneider, KUKA, Omron - Phát triển nguyên mẫu (prototype) với 80-90% chức năng - Kiểm thử trong môi trường thực tế (pilot test) - Sản xuất thử nghiệm (trial production) 100-200 sản phẩm</w:t>
      </w:r>
    </w:p>
    <w:p w14:paraId="68B89D2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Giai đoạn ổn định (2028-2030) – TRL 8:</w:t>
      </w:r>
      <w:r w:rsidRPr="00D274C8">
        <w:rPr>
          <w:rFonts w:ascii="Times New Roman" w:hAnsi="Times New Roman" w:cs="Times New Roman"/>
        </w:rPr>
        <w:t xml:space="preserve"> - Sản xuất quy mô lớn (mass production) - Tối ưu hóa quy trình QA/QC (AOI/ICT/Burn-in) - Đạt OEE 80% (Overall Equipment Effectiveness) - Chứng nhận ISO 9001/14001/45001</w:t>
      </w:r>
    </w:p>
    <w:p w14:paraId="0D71BCB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Giai đoạn trưởng thành (2031-2035) – TRL 8-9:</w:t>
      </w:r>
      <w:r w:rsidRPr="00D274C8">
        <w:rPr>
          <w:rFonts w:ascii="Times New Roman" w:hAnsi="Times New Roman" w:cs="Times New Roman"/>
        </w:rPr>
        <w:t xml:space="preserve"> - Phát triển thế hệ sản phẩm tiếp theo - Đạt OEE 80% (</w:t>
      </w:r>
      <w:r w:rsidRPr="00D274C8">
        <w:rPr>
          <w:rFonts w:ascii="Times New Roman" w:hAnsi="Times New Roman" w:cs="Times New Roman"/>
          <w:i/>
          <w:iCs/>
        </w:rPr>
        <w:t>Cập nhật so với V5</w:t>
      </w:r>
      <w:r w:rsidRPr="00D274C8">
        <w:rPr>
          <w:rFonts w:ascii="Times New Roman" w:hAnsi="Times New Roman" w:cs="Times New Roman"/>
        </w:rPr>
        <w:t xml:space="preserve">) - Mở rộng xuất khẩu </w:t>
      </w:r>
      <w:r w:rsidRPr="00D274C8">
        <w:rPr>
          <w:rFonts w:ascii="Times New Roman" w:hAnsi="Times New Roman" w:cs="Times New Roman"/>
          <w:b/>
          <w:bCs/>
        </w:rPr>
        <w:t>15% doanh thu</w:t>
      </w:r>
      <w:r w:rsidRPr="00D274C8">
        <w:rPr>
          <w:rFonts w:ascii="Times New Roman" w:hAnsi="Times New Roman" w:cs="Times New Roman"/>
        </w:rPr>
        <w:t xml:space="preserve"> (realistic cho GĐ2 - </w:t>
      </w:r>
      <w:r w:rsidRPr="00D274C8">
        <w:rPr>
          <w:rFonts w:ascii="Times New Roman" w:hAnsi="Times New Roman" w:cs="Times New Roman"/>
          <w:i/>
          <w:iCs/>
        </w:rPr>
        <w:t>Cập nhật so với V5</w:t>
      </w:r>
      <w:r w:rsidRPr="00D274C8">
        <w:rPr>
          <w:rFonts w:ascii="Times New Roman" w:hAnsi="Times New Roman" w:cs="Times New Roman"/>
        </w:rPr>
        <w:t>) - Tích hợp AI/ML tiên tiến</w:t>
      </w:r>
    </w:p>
    <w:p w14:paraId="5F622A6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15 công nghệ lõi sẽ làm chủ:</w:t>
      </w:r>
      <w:r w:rsidRPr="00D274C8">
        <w:rPr>
          <w:rFonts w:ascii="Times New Roman" w:hAnsi="Times New Roman" w:cs="Times New Roman"/>
        </w:rPr>
        <w:t xml:space="preserve"> 1. Cổng kết nối IoT (ARM + Edge AI) 2. Tích hợp cảm biến (LiDAR + Camera + IMU) 3. Định vị SLAM (Simultaneous Localization and Mapping) 4. Tích hợp AI/ML (Computer Vision + Predictive Analytics) 5. Nền tảng đám mây (IoT Platform + Analytics) 6. Khung bảo mật (End-to-end encryption + Authentication) 7. Quản lý năng lượng (Smart battery + Energy harvesting) 8. Truyền thông không dây (5G/6G + Mesh networking) 9. Điều khiển robot (Motion planning + Collision avoidance) 10. Giao thức công nghiệp (Modbus + OPC UA + MQTT + CAN) 11-15. QA/QC, Tự động hóa sản xuất, Phần mềm nhúng, Phân tích dữ liệu, Tích hợp hệ thống</w:t>
      </w:r>
    </w:p>
    <w:p w14:paraId="54025EEE" w14:textId="77777777" w:rsidR="009F68C2" w:rsidRPr="00D274C8" w:rsidRDefault="00CC558F">
      <w:pPr>
        <w:pStyle w:val="Heading3"/>
        <w:rPr>
          <w:rFonts w:ascii="Times New Roman" w:hAnsi="Times New Roman" w:cs="Times New Roman"/>
        </w:rPr>
      </w:pPr>
      <w:bookmarkStart w:id="15" w:name="X8f633b06c2887f0b34693a0374356408acd95de"/>
      <w:bookmarkEnd w:id="14"/>
      <w:r w:rsidRPr="00D274C8">
        <w:rPr>
          <w:rStyle w:val="SectionNumber"/>
          <w:rFonts w:ascii="Times New Roman" w:hAnsi="Times New Roman" w:cs="Times New Roman"/>
        </w:rPr>
        <w:t>2.3.3</w:t>
      </w:r>
      <w:r w:rsidRPr="00D274C8">
        <w:rPr>
          <w:rFonts w:ascii="Times New Roman" w:hAnsi="Times New Roman" w:cs="Times New Roman"/>
        </w:rPr>
        <w:tab/>
        <w:t>2.3. Chuyển giao công nghệ từ 5 đối tác quốc tế</w:t>
      </w:r>
    </w:p>
    <w:p w14:paraId="7A00A74D"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 xml:space="preserve">Để đảm bảo chất lượng và rút ngắn thời gian phát triển, chúng tôi đã ký kết và đang đàm phán với </w:t>
      </w:r>
      <w:r w:rsidRPr="00D274C8">
        <w:rPr>
          <w:rFonts w:ascii="Times New Roman" w:hAnsi="Times New Roman" w:cs="Times New Roman"/>
          <w:b/>
          <w:bCs/>
        </w:rPr>
        <w:t>5 đối tác công nghệ hàng đầu:</w:t>
      </w:r>
    </w:p>
    <w:tbl>
      <w:tblPr>
        <w:tblStyle w:val="Table"/>
        <w:tblW w:w="5000" w:type="pct"/>
        <w:tblLayout w:type="fixed"/>
        <w:tblLook w:val="0020" w:firstRow="1" w:lastRow="0" w:firstColumn="0" w:lastColumn="0" w:noHBand="0" w:noVBand="0"/>
      </w:tblPr>
      <w:tblGrid>
        <w:gridCol w:w="1916"/>
        <w:gridCol w:w="1915"/>
        <w:gridCol w:w="1915"/>
        <w:gridCol w:w="1915"/>
        <w:gridCol w:w="1915"/>
      </w:tblGrid>
      <w:tr w:rsidR="009F68C2" w:rsidRPr="00D274C8" w14:paraId="24D3B642"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584" w:type="dxa"/>
          </w:tcPr>
          <w:p w14:paraId="061F22D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Đối tác</w:t>
            </w:r>
          </w:p>
        </w:tc>
        <w:tc>
          <w:tcPr>
            <w:tcW w:w="1584" w:type="dxa"/>
          </w:tcPr>
          <w:p w14:paraId="738790D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Quốc gia</w:t>
            </w:r>
          </w:p>
        </w:tc>
        <w:tc>
          <w:tcPr>
            <w:tcW w:w="1584" w:type="dxa"/>
          </w:tcPr>
          <w:p w14:paraId="32CCEEB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nghệ chuyển giao</w:t>
            </w:r>
          </w:p>
        </w:tc>
        <w:tc>
          <w:tcPr>
            <w:tcW w:w="1584" w:type="dxa"/>
          </w:tcPr>
          <w:p w14:paraId="7AEF7FB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trị</w:t>
            </w:r>
          </w:p>
        </w:tc>
        <w:tc>
          <w:tcPr>
            <w:tcW w:w="1584" w:type="dxa"/>
          </w:tcPr>
          <w:p w14:paraId="5104162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Trạng thái</w:t>
            </w:r>
          </w:p>
        </w:tc>
      </w:tr>
      <w:tr w:rsidR="009F68C2" w:rsidRPr="00D274C8" w14:paraId="3C24F50B" w14:textId="77777777">
        <w:tc>
          <w:tcPr>
            <w:tcW w:w="1584" w:type="dxa"/>
          </w:tcPr>
          <w:p w14:paraId="6903C9C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KUKA Robotics</w:t>
            </w:r>
          </w:p>
        </w:tc>
        <w:tc>
          <w:tcPr>
            <w:tcW w:w="1584" w:type="dxa"/>
          </w:tcPr>
          <w:p w14:paraId="515FF1C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Germany</w:t>
            </w:r>
          </w:p>
        </w:tc>
        <w:tc>
          <w:tcPr>
            <w:tcW w:w="1584" w:type="dxa"/>
          </w:tcPr>
          <w:p w14:paraId="68CAC15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nghệ robot công nghiệp và tự động hóa</w:t>
            </w:r>
          </w:p>
        </w:tc>
        <w:tc>
          <w:tcPr>
            <w:tcW w:w="1584" w:type="dxa"/>
          </w:tcPr>
          <w:p w14:paraId="45674DD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2,50 triệu USD</w:t>
            </w:r>
          </w:p>
        </w:tc>
        <w:tc>
          <w:tcPr>
            <w:tcW w:w="1584" w:type="dxa"/>
          </w:tcPr>
          <w:p w14:paraId="27211B6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Đang thương thảo</w:t>
            </w:r>
          </w:p>
        </w:tc>
      </w:tr>
      <w:tr w:rsidR="009F68C2" w:rsidRPr="00D274C8" w14:paraId="6CA58E4C" w14:textId="77777777">
        <w:tc>
          <w:tcPr>
            <w:tcW w:w="1584" w:type="dxa"/>
          </w:tcPr>
          <w:p w14:paraId="70D96A6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Tuya Smart</w:t>
            </w:r>
          </w:p>
        </w:tc>
        <w:tc>
          <w:tcPr>
            <w:tcW w:w="1584" w:type="dxa"/>
          </w:tcPr>
          <w:p w14:paraId="5FD4EA1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China</w:t>
            </w:r>
          </w:p>
        </w:tc>
        <w:tc>
          <w:tcPr>
            <w:tcW w:w="1584" w:type="dxa"/>
          </w:tcPr>
          <w:p w14:paraId="062505A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nghệ hệ sinh thái IoT và nhà thông minh</w:t>
            </w:r>
          </w:p>
        </w:tc>
        <w:tc>
          <w:tcPr>
            <w:tcW w:w="1584" w:type="dxa"/>
          </w:tcPr>
          <w:p w14:paraId="5557230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1,80 triệu USD</w:t>
            </w:r>
          </w:p>
        </w:tc>
        <w:tc>
          <w:tcPr>
            <w:tcW w:w="1584" w:type="dxa"/>
          </w:tcPr>
          <w:p w14:paraId="0AE775F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Đã ký LOI</w:t>
            </w:r>
          </w:p>
        </w:tc>
      </w:tr>
      <w:tr w:rsidR="009F68C2" w:rsidRPr="00D274C8" w14:paraId="67ECDE42" w14:textId="77777777">
        <w:tc>
          <w:tcPr>
            <w:tcW w:w="1584" w:type="dxa"/>
          </w:tcPr>
          <w:p w14:paraId="2650E65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DALY</w:t>
            </w:r>
          </w:p>
        </w:tc>
        <w:tc>
          <w:tcPr>
            <w:tcW w:w="1584" w:type="dxa"/>
          </w:tcPr>
          <w:p w14:paraId="08A113F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China</w:t>
            </w:r>
          </w:p>
        </w:tc>
        <w:tc>
          <w:tcPr>
            <w:tcW w:w="1584" w:type="dxa"/>
          </w:tcPr>
          <w:p w14:paraId="2686957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nghệ quản lý pin và nguồn điện</w:t>
            </w:r>
          </w:p>
        </w:tc>
        <w:tc>
          <w:tcPr>
            <w:tcW w:w="1584" w:type="dxa"/>
          </w:tcPr>
          <w:p w14:paraId="142191D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1,20 triệu USD</w:t>
            </w:r>
          </w:p>
        </w:tc>
        <w:tc>
          <w:tcPr>
            <w:tcW w:w="1584" w:type="dxa"/>
          </w:tcPr>
          <w:p w14:paraId="66E485C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Đã ký LOI</w:t>
            </w:r>
          </w:p>
        </w:tc>
      </w:tr>
      <w:tr w:rsidR="009F68C2" w:rsidRPr="00D274C8" w14:paraId="64EB00CC" w14:textId="77777777">
        <w:tc>
          <w:tcPr>
            <w:tcW w:w="1584" w:type="dxa"/>
          </w:tcPr>
          <w:p w14:paraId="0517884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Hikvision</w:t>
            </w:r>
          </w:p>
        </w:tc>
        <w:tc>
          <w:tcPr>
            <w:tcW w:w="1584" w:type="dxa"/>
          </w:tcPr>
          <w:p w14:paraId="72D4FB9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China</w:t>
            </w:r>
          </w:p>
        </w:tc>
        <w:tc>
          <w:tcPr>
            <w:tcW w:w="1584" w:type="dxa"/>
          </w:tcPr>
          <w:p w14:paraId="6FC5A9B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nghệ thị giác máy tính và AI</w:t>
            </w:r>
          </w:p>
        </w:tc>
        <w:tc>
          <w:tcPr>
            <w:tcW w:w="1584" w:type="dxa"/>
          </w:tcPr>
          <w:p w14:paraId="0D0D096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2,00 triệu USD</w:t>
            </w:r>
          </w:p>
        </w:tc>
        <w:tc>
          <w:tcPr>
            <w:tcW w:w="1584" w:type="dxa"/>
          </w:tcPr>
          <w:p w14:paraId="482F981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Đang thương thảo</w:t>
            </w:r>
          </w:p>
        </w:tc>
      </w:tr>
      <w:tr w:rsidR="009F68C2" w:rsidRPr="00D274C8" w14:paraId="23E8D1FE" w14:textId="77777777">
        <w:tc>
          <w:tcPr>
            <w:tcW w:w="1584" w:type="dxa"/>
          </w:tcPr>
          <w:p w14:paraId="268A8CC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Tohin Corp</w:t>
            </w:r>
          </w:p>
        </w:tc>
        <w:tc>
          <w:tcPr>
            <w:tcW w:w="1584" w:type="dxa"/>
          </w:tcPr>
          <w:p w14:paraId="2C47224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Japan</w:t>
            </w:r>
          </w:p>
        </w:tc>
        <w:tc>
          <w:tcPr>
            <w:tcW w:w="1584" w:type="dxa"/>
          </w:tcPr>
          <w:p w14:paraId="3FFBE1C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nghệ sản xuất và quản lý chất lượng</w:t>
            </w:r>
          </w:p>
        </w:tc>
        <w:tc>
          <w:tcPr>
            <w:tcW w:w="1584" w:type="dxa"/>
          </w:tcPr>
          <w:p w14:paraId="3D11682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1,50 triệu USD</w:t>
            </w:r>
          </w:p>
        </w:tc>
        <w:tc>
          <w:tcPr>
            <w:tcW w:w="1584" w:type="dxa"/>
          </w:tcPr>
          <w:p w14:paraId="5FD5B0B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Đã ký hợp đồng</w:t>
            </w:r>
          </w:p>
        </w:tc>
      </w:tr>
      <w:tr w:rsidR="009F68C2" w:rsidRPr="00D274C8" w14:paraId="74CCE76F" w14:textId="77777777">
        <w:tc>
          <w:tcPr>
            <w:tcW w:w="1584" w:type="dxa"/>
          </w:tcPr>
          <w:p w14:paraId="35CCC6A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 cộng</w:t>
            </w:r>
          </w:p>
        </w:tc>
        <w:tc>
          <w:tcPr>
            <w:tcW w:w="1584" w:type="dxa"/>
          </w:tcPr>
          <w:p w14:paraId="0BECE1A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c>
          <w:tcPr>
            <w:tcW w:w="1584" w:type="dxa"/>
          </w:tcPr>
          <w:p w14:paraId="1999DBB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c>
          <w:tcPr>
            <w:tcW w:w="1584" w:type="dxa"/>
          </w:tcPr>
          <w:p w14:paraId="3E8E2A8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9,00 triệu USD</w:t>
            </w:r>
          </w:p>
        </w:tc>
        <w:tc>
          <w:tcPr>
            <w:tcW w:w="1584" w:type="dxa"/>
          </w:tcPr>
          <w:p w14:paraId="6F03833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r>
    </w:tbl>
    <w:p w14:paraId="73D7783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 xml:space="preserve">Chiến lược chuyển giao công nghệ theo 3 giai đoạn: 1. </w:t>
      </w:r>
      <w:r w:rsidRPr="00D274C8">
        <w:rPr>
          <w:rFonts w:ascii="Times New Roman" w:hAnsi="Times New Roman" w:cs="Times New Roman"/>
          <w:b/>
          <w:bCs/>
        </w:rPr>
        <w:t>Phase 1 (6 tháng):</w:t>
      </w:r>
      <w:r w:rsidRPr="00D274C8">
        <w:rPr>
          <w:rFonts w:ascii="Times New Roman" w:hAnsi="Times New Roman" w:cs="Times New Roman"/>
        </w:rPr>
        <w:t xml:space="preserve"> Đào tạo đội ngũ kỹ thuật, chuyển giao tài liệu kỹ thuật 2. </w:t>
      </w:r>
      <w:r w:rsidRPr="00D274C8">
        <w:rPr>
          <w:rFonts w:ascii="Times New Roman" w:hAnsi="Times New Roman" w:cs="Times New Roman"/>
          <w:b/>
          <w:bCs/>
        </w:rPr>
        <w:t>Phase 2 (12 tháng):</w:t>
      </w:r>
      <w:r w:rsidRPr="00D274C8">
        <w:rPr>
          <w:rFonts w:ascii="Times New Roman" w:hAnsi="Times New Roman" w:cs="Times New Roman"/>
        </w:rPr>
        <w:t xml:space="preserve"> Chuyển giao quy trình sản xuất, hỗ trợ sản xuất pilot 3. </w:t>
      </w:r>
      <w:r w:rsidRPr="00D274C8">
        <w:rPr>
          <w:rFonts w:ascii="Times New Roman" w:hAnsi="Times New Roman" w:cs="Times New Roman"/>
          <w:b/>
          <w:bCs/>
        </w:rPr>
        <w:t>Phase 3 (6 tháng):</w:t>
      </w:r>
      <w:r w:rsidRPr="00D274C8">
        <w:rPr>
          <w:rFonts w:ascii="Times New Roman" w:hAnsi="Times New Roman" w:cs="Times New Roman"/>
        </w:rPr>
        <w:t xml:space="preserve"> Hỗ trợ tối ưu hóa, chuyển giao hoàn toàn</w:t>
      </w:r>
    </w:p>
    <w:p w14:paraId="2C2CEA85" w14:textId="77777777" w:rsidR="009F68C2" w:rsidRPr="00D274C8" w:rsidRDefault="00CC558F">
      <w:pPr>
        <w:pStyle w:val="Heading3"/>
        <w:rPr>
          <w:rFonts w:ascii="Times New Roman" w:hAnsi="Times New Roman" w:cs="Times New Roman"/>
        </w:rPr>
      </w:pPr>
      <w:bookmarkStart w:id="16" w:name="Xb715320b68dabe69e4da9d81bc27e03882bf8ce"/>
      <w:bookmarkEnd w:id="15"/>
      <w:r w:rsidRPr="00D274C8">
        <w:rPr>
          <w:rStyle w:val="SectionNumber"/>
          <w:rFonts w:ascii="Times New Roman" w:hAnsi="Times New Roman" w:cs="Times New Roman"/>
        </w:rPr>
        <w:t>2.3.4</w:t>
      </w:r>
      <w:r w:rsidRPr="00D274C8">
        <w:rPr>
          <w:rFonts w:ascii="Times New Roman" w:hAnsi="Times New Roman" w:cs="Times New Roman"/>
        </w:rPr>
        <w:tab/>
        <w:t>2.4. Nội địa hóa 50-60% – Tạo giá trị gia tăng trong nước (</w:t>
      </w:r>
      <w:r w:rsidRPr="00D274C8">
        <w:rPr>
          <w:rFonts w:ascii="Times New Roman" w:hAnsi="Times New Roman" w:cs="Times New Roman"/>
          <w:i/>
          <w:iCs/>
        </w:rPr>
        <w:t>Cập nhật so với V5</w:t>
      </w:r>
      <w:r w:rsidRPr="00D274C8">
        <w:rPr>
          <w:rFonts w:ascii="Times New Roman" w:hAnsi="Times New Roman" w:cs="Times New Roman"/>
        </w:rPr>
        <w:t>)</w:t>
      </w:r>
    </w:p>
    <w:p w14:paraId="522DBDDE"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 xml:space="preserve">Một trong những điểm mạnh cạnh tranh chính của chúng tôi là </w:t>
      </w:r>
      <w:r w:rsidRPr="00D274C8">
        <w:rPr>
          <w:rFonts w:ascii="Times New Roman" w:hAnsi="Times New Roman" w:cs="Times New Roman"/>
          <w:b/>
          <w:bCs/>
        </w:rPr>
        <w:t>cam kết nội địa hóa cao:</w:t>
      </w:r>
    </w:p>
    <w:p w14:paraId="3FD9C76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Lộ trình nội địa hóa:</w:t>
      </w:r>
      <w:r w:rsidRPr="00D274C8">
        <w:rPr>
          <w:rFonts w:ascii="Times New Roman" w:hAnsi="Times New Roman" w:cs="Times New Roman"/>
        </w:rPr>
        <w:t xml:space="preserve"> - </w:t>
      </w:r>
      <w:r w:rsidRPr="00D274C8">
        <w:rPr>
          <w:rFonts w:ascii="Times New Roman" w:hAnsi="Times New Roman" w:cs="Times New Roman"/>
          <w:b/>
          <w:bCs/>
        </w:rPr>
        <w:t>Giai đoạn 1 (2025-2029):</w:t>
      </w:r>
      <w:r w:rsidRPr="00D274C8">
        <w:rPr>
          <w:rFonts w:ascii="Times New Roman" w:hAnsi="Times New Roman" w:cs="Times New Roman"/>
        </w:rPr>
        <w:t xml:space="preserve"> 50% (Thép, nhôm, nhựa, PCB, vỏ máy từ Việt Nam) - </w:t>
      </w:r>
      <w:r w:rsidRPr="00D274C8">
        <w:rPr>
          <w:rFonts w:ascii="Times New Roman" w:hAnsi="Times New Roman" w:cs="Times New Roman"/>
          <w:b/>
          <w:bCs/>
        </w:rPr>
        <w:t>Giai đoạn 2 (2030-2035):</w:t>
      </w:r>
      <w:r w:rsidRPr="00D274C8">
        <w:rPr>
          <w:rFonts w:ascii="Times New Roman" w:hAnsi="Times New Roman" w:cs="Times New Roman"/>
        </w:rPr>
        <w:t xml:space="preserve"> </w:t>
      </w:r>
      <w:r w:rsidRPr="00D274C8">
        <w:rPr>
          <w:rFonts w:ascii="Times New Roman" w:hAnsi="Times New Roman" w:cs="Times New Roman"/>
          <w:b/>
          <w:bCs/>
        </w:rPr>
        <w:t>58%</w:t>
      </w:r>
      <w:r w:rsidRPr="00D274C8">
        <w:rPr>
          <w:rFonts w:ascii="Times New Roman" w:hAnsi="Times New Roman" w:cs="Times New Roman"/>
        </w:rPr>
        <w:t xml:space="preserve"> (Bổ sung linh kiện cơ khí, động cơ servo nội địa; </w:t>
      </w:r>
      <w:r w:rsidRPr="00D274C8">
        <w:rPr>
          <w:rFonts w:ascii="Times New Roman" w:hAnsi="Times New Roman" w:cs="Times New Roman"/>
          <w:b/>
          <w:bCs/>
        </w:rPr>
        <w:t>giảm từ 60% do chip ARM, LiDAR, BMS phải nhập khẩu</w:t>
      </w:r>
      <w:r w:rsidRPr="00D274C8">
        <w:rPr>
          <w:rFonts w:ascii="Times New Roman" w:hAnsi="Times New Roman" w:cs="Times New Roman"/>
        </w:rPr>
        <w:t xml:space="preserve">) - </w:t>
      </w:r>
      <w:r w:rsidRPr="00D274C8">
        <w:rPr>
          <w:rFonts w:ascii="Times New Roman" w:hAnsi="Times New Roman" w:cs="Times New Roman"/>
          <w:b/>
          <w:bCs/>
        </w:rPr>
        <w:t>Giai đoạn 3 (2036-2075):</w:t>
      </w:r>
      <w:r w:rsidRPr="00D274C8">
        <w:rPr>
          <w:rFonts w:ascii="Times New Roman" w:hAnsi="Times New Roman" w:cs="Times New Roman"/>
        </w:rPr>
        <w:t xml:space="preserve"> </w:t>
      </w:r>
      <w:r w:rsidRPr="00D274C8">
        <w:rPr>
          <w:rFonts w:ascii="Times New Roman" w:hAnsi="Times New Roman" w:cs="Times New Roman"/>
          <w:b/>
          <w:bCs/>
        </w:rPr>
        <w:t>60%</w:t>
      </w:r>
      <w:r w:rsidRPr="00D274C8">
        <w:rPr>
          <w:rFonts w:ascii="Times New Roman" w:hAnsi="Times New Roman" w:cs="Times New Roman"/>
        </w:rPr>
        <w:t xml:space="preserve"> (Một số linh kiện công nghệ cao vẫn phải nhập; </w:t>
      </w:r>
      <w:r w:rsidRPr="00D274C8">
        <w:rPr>
          <w:rFonts w:ascii="Times New Roman" w:hAnsi="Times New Roman" w:cs="Times New Roman"/>
          <w:b/>
          <w:bCs/>
        </w:rPr>
        <w:t>giảm từ 65% xuống 60% do IC controller, NPU, sensor tiên tiến chưa SX được tại VN; Cập nhật so với V5</w:t>
      </w:r>
      <w:r w:rsidRPr="00D274C8">
        <w:rPr>
          <w:rFonts w:ascii="Times New Roman" w:hAnsi="Times New Roman" w:cs="Times New Roman"/>
        </w:rPr>
        <w:t>)</w:t>
      </w:r>
    </w:p>
    <w:p w14:paraId="20C3F83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Lợi ích nội địa hóa cao:</w:t>
      </w:r>
      <w:r w:rsidRPr="00D274C8">
        <w:rPr>
          <w:rFonts w:ascii="Times New Roman" w:hAnsi="Times New Roman" w:cs="Times New Roman"/>
        </w:rPr>
        <w:t xml:space="preserve"> - </w:t>
      </w:r>
      <w:r w:rsidRPr="00D274C8">
        <w:rPr>
          <w:rFonts w:ascii="Times New Roman" w:hAnsi="Times New Roman" w:cs="Times New Roman"/>
          <w:b/>
          <w:bCs/>
        </w:rPr>
        <w:t>Giảm chi phí 20-30%:</w:t>
      </w:r>
      <w:r w:rsidRPr="00D274C8">
        <w:rPr>
          <w:rFonts w:ascii="Times New Roman" w:hAnsi="Times New Roman" w:cs="Times New Roman"/>
        </w:rPr>
        <w:t xml:space="preserve"> Không phải chịu thuế nhập khẩu, phí logistics - </w:t>
      </w:r>
      <w:r w:rsidRPr="00D274C8">
        <w:rPr>
          <w:rFonts w:ascii="Times New Roman" w:hAnsi="Times New Roman" w:cs="Times New Roman"/>
          <w:b/>
          <w:bCs/>
        </w:rPr>
        <w:t>Rút ngắn thời gian giao hàng:</w:t>
      </w:r>
      <w:r w:rsidRPr="00D274C8">
        <w:rPr>
          <w:rFonts w:ascii="Times New Roman" w:hAnsi="Times New Roman" w:cs="Times New Roman"/>
        </w:rPr>
        <w:t xml:space="preserve"> Từ 3-6 tháng xuống 2-4 tuần - </w:t>
      </w:r>
      <w:r w:rsidRPr="00D274C8">
        <w:rPr>
          <w:rFonts w:ascii="Times New Roman" w:hAnsi="Times New Roman" w:cs="Times New Roman"/>
          <w:b/>
          <w:bCs/>
        </w:rPr>
        <w:t>Linh hoạt tùy chỉnh:</w:t>
      </w:r>
      <w:r w:rsidRPr="00D274C8">
        <w:rPr>
          <w:rFonts w:ascii="Times New Roman" w:hAnsi="Times New Roman" w:cs="Times New Roman"/>
        </w:rPr>
        <w:t xml:space="preserve"> Có thể thay đổi thiết kế nhanh theo yêu cầu khách hàng - </w:t>
      </w:r>
      <w:r w:rsidRPr="00D274C8">
        <w:rPr>
          <w:rFonts w:ascii="Times New Roman" w:hAnsi="Times New Roman" w:cs="Times New Roman"/>
          <w:b/>
          <w:bCs/>
        </w:rPr>
        <w:t>Tạo việc làm:</w:t>
      </w:r>
      <w:r w:rsidRPr="00D274C8">
        <w:rPr>
          <w:rFonts w:ascii="Times New Roman" w:hAnsi="Times New Roman" w:cs="Times New Roman"/>
        </w:rPr>
        <w:t xml:space="preserve"> 200 việc làm trực tiếp, 500+ việc làm gián tiếp cho nhà cung cấp</w:t>
      </w:r>
    </w:p>
    <w:p w14:paraId="19160D21" w14:textId="77777777" w:rsidR="009F68C2" w:rsidRPr="00D274C8" w:rsidRDefault="00CC558F">
      <w:pPr>
        <w:pStyle w:val="Heading3"/>
        <w:rPr>
          <w:rFonts w:ascii="Times New Roman" w:hAnsi="Times New Roman" w:cs="Times New Roman"/>
        </w:rPr>
      </w:pPr>
      <w:bookmarkStart w:id="17" w:name="Xd75d5656b39cb1225977087f4bf15fb34cc8786"/>
      <w:bookmarkEnd w:id="16"/>
      <w:r w:rsidRPr="00D274C8">
        <w:rPr>
          <w:rStyle w:val="SectionNumber"/>
          <w:rFonts w:ascii="Times New Roman" w:hAnsi="Times New Roman" w:cs="Times New Roman"/>
        </w:rPr>
        <w:t>2.3.5</w:t>
      </w:r>
      <w:r w:rsidRPr="00D274C8">
        <w:rPr>
          <w:rFonts w:ascii="Times New Roman" w:hAnsi="Times New Roman" w:cs="Times New Roman"/>
        </w:rPr>
        <w:tab/>
        <w:t>2.5. QA/QC 3 lớp – Đảm bảo chất lượng đẳng cấp quốc tế</w:t>
      </w:r>
    </w:p>
    <w:p w14:paraId="7E0278D6"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 xml:space="preserve">Chúng tôi áp dụng quy trình </w:t>
      </w:r>
      <w:r w:rsidRPr="00D274C8">
        <w:rPr>
          <w:rFonts w:ascii="Times New Roman" w:hAnsi="Times New Roman" w:cs="Times New Roman"/>
          <w:b/>
          <w:bCs/>
        </w:rPr>
        <w:t>QA/QC 3 lớp</w:t>
      </w:r>
      <w:r w:rsidRPr="00D274C8">
        <w:rPr>
          <w:rFonts w:ascii="Times New Roman" w:hAnsi="Times New Roman" w:cs="Times New Roman"/>
        </w:rPr>
        <w:t xml:space="preserve"> nghiêm ngặt để đảm bảo chất lượng sản phẩm:</w:t>
      </w:r>
    </w:p>
    <w:p w14:paraId="3FE29F6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Quy trình AOI/ICT/Burn-in:</w:t>
      </w:r>
      <w:r w:rsidRPr="00D274C8">
        <w:rPr>
          <w:rFonts w:ascii="Times New Roman" w:hAnsi="Times New Roman" w:cs="Times New Roman"/>
        </w:rPr>
        <w:t xml:space="preserve"> 1. </w:t>
      </w:r>
      <w:r w:rsidRPr="00D274C8">
        <w:rPr>
          <w:rFonts w:ascii="Times New Roman" w:hAnsi="Times New Roman" w:cs="Times New Roman"/>
          <w:b/>
          <w:bCs/>
        </w:rPr>
        <w:t>AOI (Automated Optical Inspection):</w:t>
      </w:r>
      <w:r w:rsidRPr="00D274C8">
        <w:rPr>
          <w:rFonts w:ascii="Times New Roman" w:hAnsi="Times New Roman" w:cs="Times New Roman"/>
        </w:rPr>
        <w:t xml:space="preserve"> Kiểm tra 100% bảng mạch bằng quang học tự động 2. </w:t>
      </w:r>
      <w:r w:rsidRPr="00D274C8">
        <w:rPr>
          <w:rFonts w:ascii="Times New Roman" w:hAnsi="Times New Roman" w:cs="Times New Roman"/>
          <w:b/>
          <w:bCs/>
        </w:rPr>
        <w:t>ICT (In-Circuit Test):</w:t>
      </w:r>
      <w:r w:rsidRPr="00D274C8">
        <w:rPr>
          <w:rFonts w:ascii="Times New Roman" w:hAnsi="Times New Roman" w:cs="Times New Roman"/>
        </w:rPr>
        <w:t xml:space="preserve"> Kiểm tra 100% mạch điện, đo điện trở, tụ điện 3. </w:t>
      </w:r>
      <w:r w:rsidRPr="00D274C8">
        <w:rPr>
          <w:rFonts w:ascii="Times New Roman" w:hAnsi="Times New Roman" w:cs="Times New Roman"/>
          <w:b/>
          <w:bCs/>
        </w:rPr>
        <w:t>Burn-in Test:</w:t>
      </w:r>
      <w:r w:rsidRPr="00D274C8">
        <w:rPr>
          <w:rFonts w:ascii="Times New Roman" w:hAnsi="Times New Roman" w:cs="Times New Roman"/>
        </w:rPr>
        <w:t xml:space="preserve"> Chạy thử 24h ở nhiệt độ cao để phát hiện lỗi tiềm ẩn</w:t>
      </w:r>
    </w:p>
    <w:p w14:paraId="74092CF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KPI chất lượng:</w:t>
      </w:r>
      <w:r w:rsidRPr="00D274C8">
        <w:rPr>
          <w:rFonts w:ascii="Times New Roman" w:hAnsi="Times New Roman" w:cs="Times New Roman"/>
        </w:rPr>
        <w:t xml:space="preserve"> - </w:t>
      </w:r>
      <w:r w:rsidRPr="00D274C8">
        <w:rPr>
          <w:rFonts w:ascii="Times New Roman" w:hAnsi="Times New Roman" w:cs="Times New Roman"/>
          <w:b/>
          <w:bCs/>
        </w:rPr>
        <w:t>Yield (Tỷ lệ đạt chuẩn):</w:t>
      </w:r>
      <w:r w:rsidRPr="00D274C8">
        <w:rPr>
          <w:rFonts w:ascii="Times New Roman" w:hAnsi="Times New Roman" w:cs="Times New Roman"/>
        </w:rPr>
        <w:t xml:space="preserve"> 99,5% (mục tiêu) - </w:t>
      </w:r>
      <w:r w:rsidRPr="00D274C8">
        <w:rPr>
          <w:rFonts w:ascii="Times New Roman" w:hAnsi="Times New Roman" w:cs="Times New Roman"/>
          <w:b/>
          <w:bCs/>
        </w:rPr>
        <w:t>RMA (Tỷ lệ trả hàng):</w:t>
      </w:r>
      <w:r w:rsidRPr="00D274C8">
        <w:rPr>
          <w:rFonts w:ascii="Times New Roman" w:hAnsi="Times New Roman" w:cs="Times New Roman"/>
        </w:rPr>
        <w:t xml:space="preserve"> 0,10% (thấp hơn ngành 5 lần) - </w:t>
      </w:r>
      <w:r w:rsidRPr="00D274C8">
        <w:rPr>
          <w:rFonts w:ascii="Times New Roman" w:hAnsi="Times New Roman" w:cs="Times New Roman"/>
          <w:b/>
          <w:bCs/>
        </w:rPr>
        <w:t>FPY (First Pass Yield):</w:t>
      </w:r>
      <w:r w:rsidRPr="00D274C8">
        <w:rPr>
          <w:rFonts w:ascii="Times New Roman" w:hAnsi="Times New Roman" w:cs="Times New Roman"/>
        </w:rPr>
        <w:t xml:space="preserve"> 98,0% - </w:t>
      </w:r>
      <w:r w:rsidRPr="00D274C8">
        <w:rPr>
          <w:rFonts w:ascii="Times New Roman" w:hAnsi="Times New Roman" w:cs="Times New Roman"/>
          <w:b/>
          <w:bCs/>
        </w:rPr>
        <w:t>DPPM (Defective Parts Per Million):</w:t>
      </w:r>
      <w:r w:rsidRPr="00D274C8">
        <w:rPr>
          <w:rFonts w:ascii="Times New Roman" w:hAnsi="Times New Roman" w:cs="Times New Roman"/>
        </w:rPr>
        <w:t xml:space="preserve"> 500 (tốt hơn trung bình ngành)</w:t>
      </w:r>
    </w:p>
    <w:p w14:paraId="1F0F130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Chứng nhận và tuân thủ (Timeline cập nhật):</w:t>
      </w:r>
      <w:r w:rsidRPr="00D274C8">
        <w:rPr>
          <w:rFonts w:ascii="Times New Roman" w:hAnsi="Times New Roman" w:cs="Times New Roman"/>
        </w:rPr>
        <w:t xml:space="preserve"> - </w:t>
      </w:r>
      <w:r w:rsidRPr="00D274C8">
        <w:rPr>
          <w:rFonts w:ascii="Times New Roman" w:hAnsi="Times New Roman" w:cs="Times New Roman"/>
          <w:b/>
          <w:bCs/>
        </w:rPr>
        <w:t>ISO 9001:2015</w:t>
      </w:r>
      <w:r w:rsidRPr="00D274C8">
        <w:rPr>
          <w:rFonts w:ascii="Times New Roman" w:hAnsi="Times New Roman" w:cs="Times New Roman"/>
        </w:rPr>
        <w:t xml:space="preserve"> (Quản lý chất lượng) – </w:t>
      </w:r>
      <w:r w:rsidRPr="00D274C8">
        <w:rPr>
          <w:rFonts w:ascii="Times New Roman" w:hAnsi="Times New Roman" w:cs="Times New Roman"/>
          <w:b/>
          <w:bCs/>
        </w:rPr>
        <w:t>Dự kiến đăng ký Q2/2025, audit Q4/2025, certificate Q1/2026</w:t>
      </w:r>
      <w:r w:rsidRPr="00D274C8">
        <w:rPr>
          <w:rFonts w:ascii="Times New Roman" w:hAnsi="Times New Roman" w:cs="Times New Roman"/>
        </w:rPr>
        <w:t xml:space="preserve"> - </w:t>
      </w:r>
      <w:r w:rsidRPr="00D274C8">
        <w:rPr>
          <w:rFonts w:ascii="Times New Roman" w:hAnsi="Times New Roman" w:cs="Times New Roman"/>
          <w:b/>
          <w:bCs/>
        </w:rPr>
        <w:t>ISO 14001:2015</w:t>
      </w:r>
      <w:r w:rsidRPr="00D274C8">
        <w:rPr>
          <w:rFonts w:ascii="Times New Roman" w:hAnsi="Times New Roman" w:cs="Times New Roman"/>
        </w:rPr>
        <w:t xml:space="preserve"> (Quản lý môi trường) – </w:t>
      </w:r>
      <w:r w:rsidRPr="00D274C8">
        <w:rPr>
          <w:rFonts w:ascii="Times New Roman" w:hAnsi="Times New Roman" w:cs="Times New Roman"/>
          <w:b/>
          <w:bCs/>
        </w:rPr>
        <w:t>Dự kiến đăng ký Q3/2025, certificate Q2/2026</w:t>
      </w:r>
      <w:r w:rsidRPr="00D274C8">
        <w:rPr>
          <w:rFonts w:ascii="Times New Roman" w:hAnsi="Times New Roman" w:cs="Times New Roman"/>
        </w:rPr>
        <w:t xml:space="preserve"> - </w:t>
      </w:r>
      <w:r w:rsidRPr="00D274C8">
        <w:rPr>
          <w:rFonts w:ascii="Times New Roman" w:hAnsi="Times New Roman" w:cs="Times New Roman"/>
          <w:b/>
          <w:bCs/>
        </w:rPr>
        <w:t>ISO 45001:2018</w:t>
      </w:r>
      <w:r w:rsidRPr="00D274C8">
        <w:rPr>
          <w:rFonts w:ascii="Times New Roman" w:hAnsi="Times New Roman" w:cs="Times New Roman"/>
        </w:rPr>
        <w:t xml:space="preserve"> (An toàn lao động) – Kế hoạch 2026 - </w:t>
      </w:r>
      <w:r w:rsidRPr="00D274C8">
        <w:rPr>
          <w:rFonts w:ascii="Times New Roman" w:hAnsi="Times New Roman" w:cs="Times New Roman"/>
          <w:b/>
          <w:bCs/>
        </w:rPr>
        <w:t>ISO 50001:2018</w:t>
      </w:r>
      <w:r w:rsidRPr="00D274C8">
        <w:rPr>
          <w:rFonts w:ascii="Times New Roman" w:hAnsi="Times New Roman" w:cs="Times New Roman"/>
        </w:rPr>
        <w:t xml:space="preserve"> (Quản lý năng lượng) – Kế hoạch 2027 - </w:t>
      </w:r>
      <w:r w:rsidRPr="00D274C8">
        <w:rPr>
          <w:rFonts w:ascii="Times New Roman" w:hAnsi="Times New Roman" w:cs="Times New Roman"/>
          <w:b/>
          <w:bCs/>
        </w:rPr>
        <w:t>IEC 61000</w:t>
      </w:r>
      <w:r w:rsidRPr="00D274C8">
        <w:rPr>
          <w:rFonts w:ascii="Times New Roman" w:hAnsi="Times New Roman" w:cs="Times New Roman"/>
        </w:rPr>
        <w:t xml:space="preserve"> (EMC), </w:t>
      </w:r>
      <w:r w:rsidRPr="00D274C8">
        <w:rPr>
          <w:rFonts w:ascii="Times New Roman" w:hAnsi="Times New Roman" w:cs="Times New Roman"/>
          <w:b/>
          <w:bCs/>
        </w:rPr>
        <w:t>IEC 60730</w:t>
      </w:r>
      <w:r w:rsidRPr="00D274C8">
        <w:rPr>
          <w:rFonts w:ascii="Times New Roman" w:hAnsi="Times New Roman" w:cs="Times New Roman"/>
        </w:rPr>
        <w:t xml:space="preserve"> (An toàn điện tử) – Testing tại lab TUV/SGS Q3/2026 - </w:t>
      </w:r>
      <w:r w:rsidRPr="00D274C8">
        <w:rPr>
          <w:rFonts w:ascii="Times New Roman" w:hAnsi="Times New Roman" w:cs="Times New Roman"/>
          <w:b/>
          <w:bCs/>
        </w:rPr>
        <w:t>RoHS/REACH/WEEE</w:t>
      </w:r>
      <w:r w:rsidRPr="00D274C8">
        <w:rPr>
          <w:rFonts w:ascii="Times New Roman" w:hAnsi="Times New Roman" w:cs="Times New Roman"/>
        </w:rPr>
        <w:t xml:space="preserve"> (Môi trường châu Âu) – </w:t>
      </w:r>
      <w:r w:rsidRPr="00D274C8">
        <w:rPr>
          <w:rFonts w:ascii="Times New Roman" w:hAnsi="Times New Roman" w:cs="Times New Roman"/>
          <w:b/>
          <w:bCs/>
        </w:rPr>
        <w:t>Sản phẩm sẽ được test tại lab SGS Q2/2026, certificate expected Q3/2026</w:t>
      </w:r>
    </w:p>
    <w:p w14:paraId="205A44A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i/>
          <w:iCs/>
        </w:rPr>
        <w:t>Lưu ý: Các chứng nhận sẽ được hoàn tất theo đúng timeline trước khi sản phẩm commercial launch Q4/2026.</w:t>
      </w:r>
    </w:p>
    <w:p w14:paraId="42092C63"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5A3E3FC2">
          <v:rect id="_x0000_i1034" style="width:0;height:1.5pt" o:hralign="center" o:hrstd="t" o:hr="t"/>
        </w:pict>
      </w:r>
    </w:p>
    <w:p w14:paraId="74F8AAC1" w14:textId="77777777" w:rsidR="009F68C2" w:rsidRPr="00D274C8" w:rsidRDefault="00CC558F">
      <w:pPr>
        <w:pStyle w:val="Heading2"/>
        <w:rPr>
          <w:rFonts w:ascii="Times New Roman" w:hAnsi="Times New Roman" w:cs="Times New Roman"/>
        </w:rPr>
      </w:pPr>
      <w:bookmarkStart w:id="18" w:name="mô-hình-kinh-doanh-và-chiến-lược"/>
      <w:bookmarkEnd w:id="12"/>
      <w:bookmarkEnd w:id="17"/>
      <w:r w:rsidRPr="00D274C8">
        <w:rPr>
          <w:rStyle w:val="SectionNumber"/>
          <w:rFonts w:ascii="Times New Roman" w:hAnsi="Times New Roman" w:cs="Times New Roman"/>
        </w:rPr>
        <w:t>2.4</w:t>
      </w:r>
      <w:r w:rsidRPr="00D274C8">
        <w:rPr>
          <w:rFonts w:ascii="Times New Roman" w:hAnsi="Times New Roman" w:cs="Times New Roman"/>
        </w:rPr>
        <w:tab/>
        <w:t>3. MÔ HÌNH KINH DOANH VÀ CHIẾN LƯỢC</w:t>
      </w:r>
    </w:p>
    <w:p w14:paraId="02BB9153" w14:textId="77777777" w:rsidR="009F68C2" w:rsidRPr="00D274C8" w:rsidRDefault="00CC558F">
      <w:pPr>
        <w:pStyle w:val="Heading3"/>
        <w:rPr>
          <w:rFonts w:ascii="Times New Roman" w:hAnsi="Times New Roman" w:cs="Times New Roman"/>
        </w:rPr>
      </w:pPr>
      <w:bookmarkStart w:id="19" w:name="mô-hình-b2b-tập-trung-vào-dnnvv-việt-nam"/>
      <w:r w:rsidRPr="00D274C8">
        <w:rPr>
          <w:rStyle w:val="SectionNumber"/>
          <w:rFonts w:ascii="Times New Roman" w:hAnsi="Times New Roman" w:cs="Times New Roman"/>
        </w:rPr>
        <w:t>2.4.1</w:t>
      </w:r>
      <w:r w:rsidRPr="00D274C8">
        <w:rPr>
          <w:rFonts w:ascii="Times New Roman" w:hAnsi="Times New Roman" w:cs="Times New Roman"/>
        </w:rPr>
        <w:tab/>
        <w:t>3.1. Mô hình B2B tập trung vào DNNVV Việt Nam</w:t>
      </w:r>
    </w:p>
    <w:p w14:paraId="70C2BD25"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Khách hàng mục tiêu chính:</w:t>
      </w:r>
      <w:r w:rsidRPr="00D274C8">
        <w:rPr>
          <w:rFonts w:ascii="Times New Roman" w:hAnsi="Times New Roman" w:cs="Times New Roman"/>
        </w:rPr>
        <w:t xml:space="preserve"> - </w:t>
      </w:r>
      <w:r w:rsidRPr="00D274C8">
        <w:rPr>
          <w:rFonts w:ascii="Times New Roman" w:hAnsi="Times New Roman" w:cs="Times New Roman"/>
          <w:b/>
          <w:bCs/>
        </w:rPr>
        <w:t>83.035 DNNVV</w:t>
      </w:r>
      <w:r w:rsidRPr="00D274C8">
        <w:rPr>
          <w:rFonts w:ascii="Times New Roman" w:hAnsi="Times New Roman" w:cs="Times New Roman"/>
        </w:rPr>
        <w:t xml:space="preserve"> trong lĩnh vực sản xuất, logistics, bán lẻ - </w:t>
      </w:r>
      <w:r w:rsidRPr="00D274C8">
        <w:rPr>
          <w:rFonts w:ascii="Times New Roman" w:hAnsi="Times New Roman" w:cs="Times New Roman"/>
          <w:b/>
          <w:bCs/>
        </w:rPr>
        <w:t>Phân khúc:</w:t>
      </w:r>
      <w:r w:rsidRPr="00D274C8">
        <w:rPr>
          <w:rFonts w:ascii="Times New Roman" w:hAnsi="Times New Roman" w:cs="Times New Roman"/>
        </w:rPr>
        <w:t xml:space="preserve"> Doanh nghiệp có doanh thu 10-500 tỷ VND/năm - </w:t>
      </w:r>
      <w:r w:rsidRPr="00D274C8">
        <w:rPr>
          <w:rFonts w:ascii="Times New Roman" w:hAnsi="Times New Roman" w:cs="Times New Roman"/>
          <w:b/>
          <w:bCs/>
        </w:rPr>
        <w:t>Nhu cầu:</w:t>
      </w:r>
      <w:r w:rsidRPr="00D274C8">
        <w:rPr>
          <w:rFonts w:ascii="Times New Roman" w:hAnsi="Times New Roman" w:cs="Times New Roman"/>
        </w:rPr>
        <w:t xml:space="preserve"> Chuyển đổi số, tự động hóa sản xuất, giảm chi phí nhân công - </w:t>
      </w:r>
      <w:r w:rsidRPr="00D274C8">
        <w:rPr>
          <w:rFonts w:ascii="Times New Roman" w:hAnsi="Times New Roman" w:cs="Times New Roman"/>
          <w:b/>
          <w:bCs/>
        </w:rPr>
        <w:t>Ngân sách:</w:t>
      </w:r>
      <w:r w:rsidRPr="00D274C8">
        <w:rPr>
          <w:rFonts w:ascii="Times New Roman" w:hAnsi="Times New Roman" w:cs="Times New Roman"/>
        </w:rPr>
        <w:t xml:space="preserve"> 100-500 triệu VND/dự án (phù hợp với sản phẩm của chúng tôi)</w:t>
      </w:r>
    </w:p>
    <w:p w14:paraId="79DF23C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Phân đoạn khách hàng:</w:t>
      </w:r>
      <w:r w:rsidRPr="00D274C8">
        <w:rPr>
          <w:rFonts w:ascii="Times New Roman" w:hAnsi="Times New Roman" w:cs="Times New Roman"/>
        </w:rPr>
        <w:t xml:space="preserve"> 1. </w:t>
      </w:r>
      <w:r w:rsidRPr="00D274C8">
        <w:rPr>
          <w:rFonts w:ascii="Times New Roman" w:hAnsi="Times New Roman" w:cs="Times New Roman"/>
          <w:b/>
          <w:bCs/>
        </w:rPr>
        <w:t>Sản xuất (60%):</w:t>
      </w:r>
      <w:r w:rsidRPr="00D274C8">
        <w:rPr>
          <w:rFonts w:ascii="Times New Roman" w:hAnsi="Times New Roman" w:cs="Times New Roman"/>
        </w:rPr>
        <w:t xml:space="preserve"> Dệt may, giày da, điện tử, thực phẩm 2. </w:t>
      </w:r>
      <w:r w:rsidRPr="00D274C8">
        <w:rPr>
          <w:rFonts w:ascii="Times New Roman" w:hAnsi="Times New Roman" w:cs="Times New Roman"/>
          <w:b/>
          <w:bCs/>
        </w:rPr>
        <w:t>Logistics (20%):</w:t>
      </w:r>
      <w:r w:rsidRPr="00D274C8">
        <w:rPr>
          <w:rFonts w:ascii="Times New Roman" w:hAnsi="Times New Roman" w:cs="Times New Roman"/>
        </w:rPr>
        <w:t xml:space="preserve"> Kho vận, vận tải, bưu chính 3. </w:t>
      </w:r>
      <w:r w:rsidRPr="00D274C8">
        <w:rPr>
          <w:rFonts w:ascii="Times New Roman" w:hAnsi="Times New Roman" w:cs="Times New Roman"/>
          <w:b/>
          <w:bCs/>
        </w:rPr>
        <w:t>Y tế (12%):</w:t>
      </w:r>
      <w:r w:rsidRPr="00D274C8">
        <w:rPr>
          <w:rFonts w:ascii="Times New Roman" w:hAnsi="Times New Roman" w:cs="Times New Roman"/>
        </w:rPr>
        <w:t xml:space="preserve"> Bệnh viện, phòng khám, nhà thuốc 4. </w:t>
      </w:r>
      <w:r w:rsidRPr="00D274C8">
        <w:rPr>
          <w:rFonts w:ascii="Times New Roman" w:hAnsi="Times New Roman" w:cs="Times New Roman"/>
          <w:b/>
          <w:bCs/>
        </w:rPr>
        <w:t>Giáo dục &amp; Nghiên cứu (8%):</w:t>
      </w:r>
      <w:r w:rsidRPr="00D274C8">
        <w:rPr>
          <w:rFonts w:ascii="Times New Roman" w:hAnsi="Times New Roman" w:cs="Times New Roman"/>
        </w:rPr>
        <w:t xml:space="preserve"> Trường học, viện nghiên cứu</w:t>
      </w:r>
    </w:p>
    <w:p w14:paraId="006CC3CB" w14:textId="77777777" w:rsidR="009F68C2" w:rsidRPr="00D274C8" w:rsidRDefault="00CC558F">
      <w:pPr>
        <w:pStyle w:val="Heading3"/>
        <w:rPr>
          <w:rFonts w:ascii="Times New Roman" w:hAnsi="Times New Roman" w:cs="Times New Roman"/>
        </w:rPr>
      </w:pPr>
      <w:bookmarkStart w:id="20" w:name="chiến-lược-go-to-market-ba-tầng"/>
      <w:bookmarkEnd w:id="19"/>
      <w:r w:rsidRPr="00D274C8">
        <w:rPr>
          <w:rStyle w:val="SectionNumber"/>
          <w:rFonts w:ascii="Times New Roman" w:hAnsi="Times New Roman" w:cs="Times New Roman"/>
        </w:rPr>
        <w:t>2.4.2</w:t>
      </w:r>
      <w:r w:rsidRPr="00D274C8">
        <w:rPr>
          <w:rFonts w:ascii="Times New Roman" w:hAnsi="Times New Roman" w:cs="Times New Roman"/>
        </w:rPr>
        <w:tab/>
        <w:t>3.2. Chiến lược Go-to-Market ba tầng</w:t>
      </w:r>
    </w:p>
    <w:p w14:paraId="679FFA44"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Tầng 1 – Bán hàng trực tiếp (Direct Sales):</w:t>
      </w:r>
      <w:r w:rsidRPr="00D274C8">
        <w:rPr>
          <w:rFonts w:ascii="Times New Roman" w:hAnsi="Times New Roman" w:cs="Times New Roman"/>
        </w:rPr>
        <w:t xml:space="preserve"> - Đội ngũ 20 chuyên viên bán hàng - Tập trung vào khách hàng lớn (doanh thu &gt;100 tỷ VND/năm) - Tỷ lệ thành công: 25% (cao nhất) - Đóng góp: 40% doanh thu</w:t>
      </w:r>
    </w:p>
    <w:p w14:paraId="7F50F36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Tầng 2 – Đại lý phân phối (Distribution Partners):</w:t>
      </w:r>
      <w:r w:rsidRPr="00D274C8">
        <w:rPr>
          <w:rFonts w:ascii="Times New Roman" w:hAnsi="Times New Roman" w:cs="Times New Roman"/>
        </w:rPr>
        <w:t xml:space="preserve"> - 5 đại lý độc quyền tại 5 khu vực: TP.HCM, Hà Nội, Đà Nẵng, Cần Thơ, Nha Trang - Tập trung vào khách hàng trung bình (doanh thu 20-100 tỷ VND/năm) - Hoa hồng: 15-20% - Đóng góp: 35% doanh thu</w:t>
      </w:r>
    </w:p>
    <w:p w14:paraId="5F96563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Tầng 3 – Kênh trực tuyến (Online Channel):</w:t>
      </w:r>
      <w:r w:rsidRPr="00D274C8">
        <w:rPr>
          <w:rFonts w:ascii="Times New Roman" w:hAnsi="Times New Roman" w:cs="Times New Roman"/>
        </w:rPr>
        <w:t xml:space="preserve"> - Website thương mại điện tử B2B - Marketplace (Sendo B2B, Tiki Business) - Tập trung vào khách hàng nhỏ và sản phẩm chuẩn hóa - Đóng góp: 25% doanh thu</w:t>
      </w:r>
    </w:p>
    <w:p w14:paraId="257549E1" w14:textId="77777777" w:rsidR="009F68C2" w:rsidRPr="00D274C8" w:rsidRDefault="00CC558F">
      <w:pPr>
        <w:pStyle w:val="Heading3"/>
        <w:rPr>
          <w:rFonts w:ascii="Times New Roman" w:hAnsi="Times New Roman" w:cs="Times New Roman"/>
        </w:rPr>
      </w:pPr>
      <w:bookmarkStart w:id="21" w:name="Xca7284277f0f89f7cf640ac3c78d40bebda04dc"/>
      <w:bookmarkEnd w:id="20"/>
      <w:r w:rsidRPr="00D274C8">
        <w:rPr>
          <w:rStyle w:val="SectionNumber"/>
          <w:rFonts w:ascii="Times New Roman" w:hAnsi="Times New Roman" w:cs="Times New Roman"/>
        </w:rPr>
        <w:t>2.4.3</w:t>
      </w:r>
      <w:r w:rsidRPr="00D274C8">
        <w:rPr>
          <w:rFonts w:ascii="Times New Roman" w:hAnsi="Times New Roman" w:cs="Times New Roman"/>
        </w:rPr>
        <w:tab/>
        <w:t>3.3. Chiến lược xuất khẩu sang ASEAN (conservative approach)</w:t>
      </w:r>
    </w:p>
    <w:p w14:paraId="1F9FF96F"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Lộ trình xuất khẩu 3 giai đoạn:</w:t>
      </w:r>
    </w:p>
    <w:p w14:paraId="5730CFB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Giai đoạn 1 (2026-2029) – Thâm nhập thị trường (Conservative):</w:t>
      </w:r>
      <w:r w:rsidRPr="00D274C8">
        <w:rPr>
          <w:rFonts w:ascii="Times New Roman" w:hAnsi="Times New Roman" w:cs="Times New Roman"/>
        </w:rPr>
        <w:t xml:space="preserve"> - Thị trường: Singapore (pilot market với tiêu chuẩn cao) - Sản phẩm: IoT Gateway, Module truyền thông (sản phẩm chuẩn hóa) - Đối tác: Tìm 1-2 đại lý phân phối có kinh nghiệm - Mục tiêu: </w:t>
      </w:r>
      <w:r w:rsidRPr="00D274C8">
        <w:rPr>
          <w:rFonts w:ascii="Times New Roman" w:hAnsi="Times New Roman" w:cs="Times New Roman"/>
          <w:b/>
          <w:bCs/>
        </w:rPr>
        <w:t>10% doanh thu</w:t>
      </w:r>
      <w:r w:rsidRPr="00D274C8">
        <w:rPr>
          <w:rFonts w:ascii="Times New Roman" w:hAnsi="Times New Roman" w:cs="Times New Roman"/>
        </w:rPr>
        <w:t xml:space="preserve"> (~1,8M USD năm 2029) - </w:t>
      </w:r>
      <w:r w:rsidRPr="00D274C8">
        <w:rPr>
          <w:rFonts w:ascii="Times New Roman" w:hAnsi="Times New Roman" w:cs="Times New Roman"/>
          <w:i/>
          <w:iCs/>
        </w:rPr>
        <w:t>Cập nhật so với V5</w:t>
      </w:r>
      <w:r w:rsidRPr="00D274C8">
        <w:rPr>
          <w:rFonts w:ascii="Times New Roman" w:hAnsi="Times New Roman" w:cs="Times New Roman"/>
        </w:rPr>
        <w:t xml:space="preserve"> - </w:t>
      </w:r>
      <w:r w:rsidRPr="00D274C8">
        <w:rPr>
          <w:rFonts w:ascii="Times New Roman" w:hAnsi="Times New Roman" w:cs="Times New Roman"/>
          <w:b/>
          <w:bCs/>
        </w:rPr>
        <w:t>Lý do điều chỉnh</w:t>
      </w:r>
      <w:r w:rsidRPr="00D274C8">
        <w:rPr>
          <w:rFonts w:ascii="Times New Roman" w:hAnsi="Times New Roman" w:cs="Times New Roman"/>
        </w:rPr>
        <w:t>: Startup mới cần tập trung nội địa trước, xây dựng brand &amp; case studies vững chắc</w:t>
      </w:r>
    </w:p>
    <w:p w14:paraId="069EA39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Giai đoạn 2 (2030-2035) – Mở rộng có chọn lọc:</w:t>
      </w:r>
      <w:r w:rsidRPr="00D274C8">
        <w:rPr>
          <w:rFonts w:ascii="Times New Roman" w:hAnsi="Times New Roman" w:cs="Times New Roman"/>
        </w:rPr>
        <w:t xml:space="preserve"> - Thị trường: Singapore, Thailand (2 thị trường chính) - Sản phẩm: IoT Gateway + Robot AMR (giá trị cao) - Đối tác: Văn phòng đại diện Singapore - Mục tiêu: </w:t>
      </w:r>
      <w:r w:rsidRPr="00D274C8">
        <w:rPr>
          <w:rFonts w:ascii="Times New Roman" w:hAnsi="Times New Roman" w:cs="Times New Roman"/>
          <w:b/>
          <w:bCs/>
        </w:rPr>
        <w:t>15% doanh thu</w:t>
      </w:r>
      <w:r w:rsidRPr="00D274C8">
        <w:rPr>
          <w:rFonts w:ascii="Times New Roman" w:hAnsi="Times New Roman" w:cs="Times New Roman"/>
        </w:rPr>
        <w:t xml:space="preserve"> (~13,8M USD/năm) - </w:t>
      </w:r>
      <w:r w:rsidRPr="00D274C8">
        <w:rPr>
          <w:rFonts w:ascii="Times New Roman" w:hAnsi="Times New Roman" w:cs="Times New Roman"/>
          <w:i/>
          <w:iCs/>
        </w:rPr>
        <w:t>Cập nhật so với V5</w:t>
      </w:r>
      <w:r w:rsidRPr="00D274C8">
        <w:rPr>
          <w:rFonts w:ascii="Times New Roman" w:hAnsi="Times New Roman" w:cs="Times New Roman"/>
        </w:rPr>
        <w:t xml:space="preserve"> - </w:t>
      </w:r>
      <w:r w:rsidRPr="00D274C8">
        <w:rPr>
          <w:rFonts w:ascii="Times New Roman" w:hAnsi="Times New Roman" w:cs="Times New Roman"/>
          <w:b/>
          <w:bCs/>
        </w:rPr>
        <w:t>Lý do điều chỉnh</w:t>
      </w:r>
      <w:r w:rsidRPr="00D274C8">
        <w:rPr>
          <w:rFonts w:ascii="Times New Roman" w:hAnsi="Times New Roman" w:cs="Times New Roman"/>
        </w:rPr>
        <w:t>: Cạnh tranh ASEAN rất cao từ TQ/Nhật/Hàn, cần thời gian xây dựng reputation</w:t>
      </w:r>
    </w:p>
    <w:p w14:paraId="0EF76D9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Giai đoạn 3 (2036-2045) – Mở rộng dài hạn:</w:t>
      </w:r>
      <w:r w:rsidRPr="00D274C8">
        <w:rPr>
          <w:rFonts w:ascii="Times New Roman" w:hAnsi="Times New Roman" w:cs="Times New Roman"/>
        </w:rPr>
        <w:t xml:space="preserve"> - Thị trường: ASEAN-6 (thêm Malaysia, Indonesia, Philippines) - Sản phẩm: Toàn bộ portfolio - Đối tác: Nhà máy lắp ráp tại Thái Lan hoặc Indonesia - Mục tiêu: </w:t>
      </w:r>
      <w:r w:rsidRPr="00D274C8">
        <w:rPr>
          <w:rFonts w:ascii="Times New Roman" w:hAnsi="Times New Roman" w:cs="Times New Roman"/>
          <w:b/>
          <w:bCs/>
        </w:rPr>
        <w:t>20-25% doanh thu</w:t>
      </w:r>
      <w:r w:rsidRPr="00D274C8">
        <w:rPr>
          <w:rFonts w:ascii="Times New Roman" w:hAnsi="Times New Roman" w:cs="Times New Roman"/>
        </w:rPr>
        <w:t xml:space="preserve"> (stretch goal dài hạn)</w:t>
      </w:r>
    </w:p>
    <w:p w14:paraId="453506F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Lợi thế cạnh tranh khi xuất khẩu:</w:t>
      </w:r>
      <w:r w:rsidRPr="00D274C8">
        <w:rPr>
          <w:rFonts w:ascii="Times New Roman" w:hAnsi="Times New Roman" w:cs="Times New Roman"/>
        </w:rPr>
        <w:t xml:space="preserve"> - </w:t>
      </w:r>
      <w:r w:rsidRPr="00D274C8">
        <w:rPr>
          <w:rFonts w:ascii="Times New Roman" w:hAnsi="Times New Roman" w:cs="Times New Roman"/>
          <w:b/>
          <w:bCs/>
        </w:rPr>
        <w:t>Giá cạnh tranh:</w:t>
      </w:r>
      <w:r w:rsidRPr="00D274C8">
        <w:rPr>
          <w:rFonts w:ascii="Times New Roman" w:hAnsi="Times New Roman" w:cs="Times New Roman"/>
        </w:rPr>
        <w:t xml:space="preserve"> Thấp hơn 20-30% so với Trung Quốc và Nhật Bản - </w:t>
      </w:r>
      <w:r w:rsidRPr="00D274C8">
        <w:rPr>
          <w:rFonts w:ascii="Times New Roman" w:hAnsi="Times New Roman" w:cs="Times New Roman"/>
          <w:b/>
          <w:bCs/>
        </w:rPr>
        <w:t>Chứng nhận quốc tế:</w:t>
      </w:r>
      <w:r w:rsidRPr="00D274C8">
        <w:rPr>
          <w:rFonts w:ascii="Times New Roman" w:hAnsi="Times New Roman" w:cs="Times New Roman"/>
        </w:rPr>
        <w:t xml:space="preserve"> CE, FCC, RoHS (đáp ứng yêu cầu xuất khẩu) - </w:t>
      </w:r>
      <w:r w:rsidRPr="00D274C8">
        <w:rPr>
          <w:rFonts w:ascii="Times New Roman" w:hAnsi="Times New Roman" w:cs="Times New Roman"/>
          <w:b/>
          <w:bCs/>
        </w:rPr>
        <w:t>Hiệp định thương mại:</w:t>
      </w:r>
      <w:r w:rsidRPr="00D274C8">
        <w:rPr>
          <w:rFonts w:ascii="Times New Roman" w:hAnsi="Times New Roman" w:cs="Times New Roman"/>
        </w:rPr>
        <w:t xml:space="preserve"> ASEAN FTA, EVFTA (thuế 0%) - </w:t>
      </w:r>
      <w:r w:rsidRPr="00D274C8">
        <w:rPr>
          <w:rFonts w:ascii="Times New Roman" w:hAnsi="Times New Roman" w:cs="Times New Roman"/>
          <w:b/>
          <w:bCs/>
        </w:rPr>
        <w:t>Logistics thuận lợi:</w:t>
      </w:r>
      <w:r w:rsidRPr="00D274C8">
        <w:rPr>
          <w:rFonts w:ascii="Times New Roman" w:hAnsi="Times New Roman" w:cs="Times New Roman"/>
        </w:rPr>
        <w:t xml:space="preserve"> Cảng biển quốc tế TP.HCM</w:t>
      </w:r>
    </w:p>
    <w:p w14:paraId="1E59E16B" w14:textId="77777777" w:rsidR="009F68C2" w:rsidRPr="00D274C8" w:rsidRDefault="00CC558F">
      <w:pPr>
        <w:pStyle w:val="Heading3"/>
        <w:rPr>
          <w:rFonts w:ascii="Times New Roman" w:hAnsi="Times New Roman" w:cs="Times New Roman"/>
        </w:rPr>
      </w:pPr>
      <w:bookmarkStart w:id="22" w:name="mạng-lưới-đối-tác-chiến-lược"/>
      <w:bookmarkEnd w:id="21"/>
      <w:r w:rsidRPr="00D274C8">
        <w:rPr>
          <w:rStyle w:val="SectionNumber"/>
          <w:rFonts w:ascii="Times New Roman" w:hAnsi="Times New Roman" w:cs="Times New Roman"/>
        </w:rPr>
        <w:t>2.4.4</w:t>
      </w:r>
      <w:r w:rsidRPr="00D274C8">
        <w:rPr>
          <w:rFonts w:ascii="Times New Roman" w:hAnsi="Times New Roman" w:cs="Times New Roman"/>
        </w:rPr>
        <w:tab/>
        <w:t>3.4. Mạng lưới đối tác chiến lược</w:t>
      </w:r>
    </w:p>
    <w:p w14:paraId="7929809D"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Đối tác công nghệ (5 đối tác):</w:t>
      </w:r>
      <w:r w:rsidRPr="00D274C8">
        <w:rPr>
          <w:rFonts w:ascii="Times New Roman" w:hAnsi="Times New Roman" w:cs="Times New Roman"/>
        </w:rPr>
        <w:t xml:space="preserve"> - KUKA Robotics, Tuya Smart, DALY, Hikvision, Tohin Corp - Vai trò: Chuyển giao công nghệ, hỗ trợ R&amp;D, đào tạo</w:t>
      </w:r>
    </w:p>
    <w:p w14:paraId="4837F07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Đối tác đào tạo (4 trường đại học):</w:t>
      </w:r>
      <w:r w:rsidRPr="00D274C8">
        <w:rPr>
          <w:rFonts w:ascii="Times New Roman" w:hAnsi="Times New Roman" w:cs="Times New Roman"/>
        </w:rPr>
        <w:t xml:space="preserve"> - Đại học SPKT, Đại học TDT, Đại học CNTT ĐHQG, Viện CNTT - Viện Hàn lâm KH&amp;CN - Vai trò: Đào tạo nhân lực, nghiên cứu hợp tác, lab chung</w:t>
      </w:r>
    </w:p>
    <w:p w14:paraId="2510A83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Đối tác tài chính:</w:t>
      </w:r>
      <w:r w:rsidRPr="00D274C8">
        <w:rPr>
          <w:rFonts w:ascii="Times New Roman" w:hAnsi="Times New Roman" w:cs="Times New Roman"/>
        </w:rPr>
        <w:t xml:space="preserve"> - Ngân hàng TMCP (6 triệu USD vốn vay, bảo lãnh ngân hàng) - Quỹ VC/PE (4 triệu USD vốn cổ phần, đang thương thảo) - Chính phủ (2 triệu USD trợ cấp KHCN, đã đăng ký)</w:t>
      </w:r>
    </w:p>
    <w:p w14:paraId="0B1265E2"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Đối tác khách hàng chiến lược:</w:t>
      </w:r>
      <w:r w:rsidRPr="00D274C8">
        <w:rPr>
          <w:rFonts w:ascii="Times New Roman" w:hAnsi="Times New Roman" w:cs="Times New Roman"/>
        </w:rPr>
        <w:t xml:space="preserve"> - 2.500 khách hàng tiềm năng đã khảo sát - 50 khách hàng lớn cam kết mua sản phẩm pilot - 10 khách hàng tham gia chương trình Early Adopter (giảm giá 30%)</w:t>
      </w:r>
    </w:p>
    <w:p w14:paraId="5BDB340A"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2120DDEE">
          <v:rect id="_x0000_i1035" style="width:0;height:1.5pt" o:hralign="center" o:hrstd="t" o:hr="t"/>
        </w:pict>
      </w:r>
    </w:p>
    <w:p w14:paraId="03685288" w14:textId="77777777" w:rsidR="009F68C2" w:rsidRPr="00D274C8" w:rsidRDefault="00CC558F">
      <w:pPr>
        <w:pStyle w:val="Heading2"/>
        <w:rPr>
          <w:rFonts w:ascii="Times New Roman" w:hAnsi="Times New Roman" w:cs="Times New Roman"/>
        </w:rPr>
      </w:pPr>
      <w:bookmarkStart w:id="23" w:name="tác-động-kinh-tế---xã-hội---môi-trường"/>
      <w:bookmarkEnd w:id="18"/>
      <w:bookmarkEnd w:id="22"/>
      <w:r w:rsidRPr="00D274C8">
        <w:rPr>
          <w:rStyle w:val="SectionNumber"/>
          <w:rFonts w:ascii="Times New Roman" w:hAnsi="Times New Roman" w:cs="Times New Roman"/>
        </w:rPr>
        <w:t>2.5</w:t>
      </w:r>
      <w:r w:rsidRPr="00D274C8">
        <w:rPr>
          <w:rFonts w:ascii="Times New Roman" w:hAnsi="Times New Roman" w:cs="Times New Roman"/>
        </w:rPr>
        <w:tab/>
        <w:t>4. TÁC ĐỘNG KINH TẾ - XÃ HỘI - MÔI TRƯỜNG</w:t>
      </w:r>
    </w:p>
    <w:p w14:paraId="5432D84A" w14:textId="77777777" w:rsidR="009F68C2" w:rsidRPr="00D274C8" w:rsidRDefault="00CC558F">
      <w:pPr>
        <w:pStyle w:val="Heading3"/>
        <w:rPr>
          <w:rFonts w:ascii="Times New Roman" w:hAnsi="Times New Roman" w:cs="Times New Roman"/>
        </w:rPr>
      </w:pPr>
      <w:bookmarkStart w:id="24" w:name="X0a2427339da4676e8d941d49abf34be6ca8dc62"/>
      <w:r w:rsidRPr="00D274C8">
        <w:rPr>
          <w:rStyle w:val="SectionNumber"/>
          <w:rFonts w:ascii="Times New Roman" w:hAnsi="Times New Roman" w:cs="Times New Roman"/>
        </w:rPr>
        <w:t>2.5.1</w:t>
      </w:r>
      <w:r w:rsidRPr="00D274C8">
        <w:rPr>
          <w:rFonts w:ascii="Times New Roman" w:hAnsi="Times New Roman" w:cs="Times New Roman"/>
        </w:rPr>
        <w:tab/>
        <w:t>4.1. Tác động kinh tế – Đóng góp 50+ triệu USD thuế/năm</w:t>
      </w:r>
    </w:p>
    <w:p w14:paraId="3DA06128"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Tạo việc làm chất lượng cao:</w:t>
      </w:r>
      <w:r w:rsidRPr="00D274C8">
        <w:rPr>
          <w:rFonts w:ascii="Times New Roman" w:hAnsi="Times New Roman" w:cs="Times New Roman"/>
        </w:rPr>
        <w:t xml:space="preserve"> - </w:t>
      </w:r>
      <w:r w:rsidRPr="00D274C8">
        <w:rPr>
          <w:rFonts w:ascii="Times New Roman" w:hAnsi="Times New Roman" w:cs="Times New Roman"/>
          <w:b/>
          <w:bCs/>
        </w:rPr>
        <w:t>200 việc làm trực tiếp:</w:t>
      </w:r>
      <w:r w:rsidRPr="00D274C8">
        <w:rPr>
          <w:rFonts w:ascii="Times New Roman" w:hAnsi="Times New Roman" w:cs="Times New Roman"/>
        </w:rPr>
        <w:t xml:space="preserve"> 36 R&amp;D, 96 sản xuất, 21 kinh doanh, 34 quản lý, 19 QA - </w:t>
      </w:r>
      <w:r w:rsidRPr="00D274C8">
        <w:rPr>
          <w:rFonts w:ascii="Times New Roman" w:hAnsi="Times New Roman" w:cs="Times New Roman"/>
          <w:b/>
          <w:bCs/>
        </w:rPr>
        <w:t>500+ việc làm gián tiếp:</w:t>
      </w:r>
      <w:r w:rsidRPr="00D274C8">
        <w:rPr>
          <w:rFonts w:ascii="Times New Roman" w:hAnsi="Times New Roman" w:cs="Times New Roman"/>
        </w:rPr>
        <w:t xml:space="preserve"> Nhà cung cấp nguyên vật liệu, dịch vụ logistics, bảo trì - </w:t>
      </w:r>
      <w:r w:rsidRPr="00D274C8">
        <w:rPr>
          <w:rFonts w:ascii="Times New Roman" w:hAnsi="Times New Roman" w:cs="Times New Roman"/>
          <w:b/>
          <w:bCs/>
        </w:rPr>
        <w:t>Mức lương trung bình:</w:t>
      </w:r>
      <w:r w:rsidRPr="00D274C8">
        <w:rPr>
          <w:rFonts w:ascii="Times New Roman" w:hAnsi="Times New Roman" w:cs="Times New Roman"/>
        </w:rPr>
        <w:t xml:space="preserve"> 800 USD/tháng (cao hơn 60% so với trung bình ngành) - </w:t>
      </w:r>
      <w:r w:rsidRPr="00D274C8">
        <w:rPr>
          <w:rFonts w:ascii="Times New Roman" w:hAnsi="Times New Roman" w:cs="Times New Roman"/>
          <w:b/>
          <w:bCs/>
        </w:rPr>
        <w:t>Đào tạo:</w:t>
      </w:r>
      <w:r w:rsidRPr="00D274C8">
        <w:rPr>
          <w:rFonts w:ascii="Times New Roman" w:hAnsi="Times New Roman" w:cs="Times New Roman"/>
        </w:rPr>
        <w:t xml:space="preserve"> 500 kỹ sư qua chương trình hợp tác với 4 trường đại học</w:t>
      </w:r>
    </w:p>
    <w:p w14:paraId="4CBBFFF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Đóng góp ngân sách nhà nước:</w:t>
      </w:r>
      <w:r w:rsidRPr="00D274C8">
        <w:rPr>
          <w:rFonts w:ascii="Times New Roman" w:hAnsi="Times New Roman" w:cs="Times New Roman"/>
        </w:rPr>
        <w:t xml:space="preserve"> - </w:t>
      </w:r>
      <w:r w:rsidRPr="00D274C8">
        <w:rPr>
          <w:rFonts w:ascii="Times New Roman" w:hAnsi="Times New Roman" w:cs="Times New Roman"/>
          <w:b/>
          <w:bCs/>
        </w:rPr>
        <w:t>Thuế thu nhập doanh nghiệp:</w:t>
      </w:r>
      <w:r w:rsidRPr="00D274C8">
        <w:rPr>
          <w:rFonts w:ascii="Times New Roman" w:hAnsi="Times New Roman" w:cs="Times New Roman"/>
        </w:rPr>
        <w:t xml:space="preserve"> 15 triệu USD/năm (từ năm thứ 6) - </w:t>
      </w:r>
      <w:r w:rsidRPr="00D274C8">
        <w:rPr>
          <w:rFonts w:ascii="Times New Roman" w:hAnsi="Times New Roman" w:cs="Times New Roman"/>
          <w:b/>
          <w:bCs/>
        </w:rPr>
        <w:t>Thuế VAT:</w:t>
      </w:r>
      <w:r w:rsidRPr="00D274C8">
        <w:rPr>
          <w:rFonts w:ascii="Times New Roman" w:hAnsi="Times New Roman" w:cs="Times New Roman"/>
        </w:rPr>
        <w:t xml:space="preserve"> 10 triệu USD/năm - </w:t>
      </w:r>
      <w:r w:rsidRPr="00D274C8">
        <w:rPr>
          <w:rFonts w:ascii="Times New Roman" w:hAnsi="Times New Roman" w:cs="Times New Roman"/>
          <w:b/>
          <w:bCs/>
        </w:rPr>
        <w:t>Thuế xuất nhập khẩu:</w:t>
      </w:r>
      <w:r w:rsidRPr="00D274C8">
        <w:rPr>
          <w:rFonts w:ascii="Times New Roman" w:hAnsi="Times New Roman" w:cs="Times New Roman"/>
        </w:rPr>
        <w:t xml:space="preserve"> 7,5 triệu USD/năm - </w:t>
      </w:r>
      <w:r w:rsidRPr="00D274C8">
        <w:rPr>
          <w:rFonts w:ascii="Times New Roman" w:hAnsi="Times New Roman" w:cs="Times New Roman"/>
          <w:b/>
          <w:bCs/>
        </w:rPr>
        <w:t>Thuế khác:</w:t>
      </w:r>
      <w:r w:rsidRPr="00D274C8">
        <w:rPr>
          <w:rFonts w:ascii="Times New Roman" w:hAnsi="Times New Roman" w:cs="Times New Roman"/>
        </w:rPr>
        <w:t xml:space="preserve"> 17,5 triệu USD/năm - </w:t>
      </w:r>
      <w:r w:rsidRPr="00D274C8">
        <w:rPr>
          <w:rFonts w:ascii="Times New Roman" w:hAnsi="Times New Roman" w:cs="Times New Roman"/>
          <w:b/>
          <w:bCs/>
        </w:rPr>
        <w:t>Tổng cộng:</w:t>
      </w:r>
      <w:r w:rsidRPr="00D274C8">
        <w:rPr>
          <w:rFonts w:ascii="Times New Roman" w:hAnsi="Times New Roman" w:cs="Times New Roman"/>
        </w:rPr>
        <w:t xml:space="preserve"> </w:t>
      </w:r>
      <w:r w:rsidRPr="00D274C8">
        <w:rPr>
          <w:rFonts w:ascii="Times New Roman" w:hAnsi="Times New Roman" w:cs="Times New Roman"/>
          <w:b/>
          <w:bCs/>
        </w:rPr>
        <w:t>50+ triệu USD/năm</w:t>
      </w:r>
      <w:r w:rsidRPr="00D274C8">
        <w:rPr>
          <w:rFonts w:ascii="Times New Roman" w:hAnsi="Times New Roman" w:cs="Times New Roman"/>
        </w:rPr>
        <w:t xml:space="preserve"> (tương đương 1.250+ tỷ VND/năm)</w:t>
      </w:r>
    </w:p>
    <w:p w14:paraId="6356942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Giá trị gia tăng trong nước:</w:t>
      </w:r>
      <w:r w:rsidRPr="00D274C8">
        <w:rPr>
          <w:rFonts w:ascii="Times New Roman" w:hAnsi="Times New Roman" w:cs="Times New Roman"/>
        </w:rPr>
        <w:t xml:space="preserve"> - </w:t>
      </w:r>
      <w:r w:rsidRPr="00D274C8">
        <w:rPr>
          <w:rFonts w:ascii="Times New Roman" w:hAnsi="Times New Roman" w:cs="Times New Roman"/>
          <w:b/>
          <w:bCs/>
        </w:rPr>
        <w:t>Tổng VA 10 năm:</w:t>
      </w:r>
      <w:r w:rsidRPr="00D274C8">
        <w:rPr>
          <w:rFonts w:ascii="Times New Roman" w:hAnsi="Times New Roman" w:cs="Times New Roman"/>
        </w:rPr>
        <w:t xml:space="preserve"> 42,07 triệu USD - </w:t>
      </w:r>
      <w:r w:rsidRPr="00D274C8">
        <w:rPr>
          <w:rFonts w:ascii="Times New Roman" w:hAnsi="Times New Roman" w:cs="Times New Roman"/>
          <w:b/>
          <w:bCs/>
        </w:rPr>
        <w:t>VA/Doanh thu:</w:t>
      </w:r>
      <w:r w:rsidRPr="00D274C8">
        <w:rPr>
          <w:rFonts w:ascii="Times New Roman" w:hAnsi="Times New Roman" w:cs="Times New Roman"/>
        </w:rPr>
        <w:t xml:space="preserve"> 35% (VA = Revenue - COGS - Opex excluding R&amp;D, theo chuẩn IFRS) - </w:t>
      </w:r>
      <w:r w:rsidRPr="00D274C8">
        <w:rPr>
          <w:rFonts w:ascii="Times New Roman" w:hAnsi="Times New Roman" w:cs="Times New Roman"/>
          <w:b/>
          <w:bCs/>
        </w:rPr>
        <w:t>Tỷ lệ nội địa hóa:</w:t>
      </w:r>
      <w:r w:rsidRPr="00D274C8">
        <w:rPr>
          <w:rFonts w:ascii="Times New Roman" w:hAnsi="Times New Roman" w:cs="Times New Roman"/>
        </w:rPr>
        <w:t xml:space="preserve"> 50-70% (tạo giá trị cho nhà cung cấp Việt Nam)</w:t>
      </w:r>
    </w:p>
    <w:p w14:paraId="0B7F2AB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i/>
          <w:iCs/>
        </w:rPr>
        <w:t>Lưu ý: VA được tính theo định nghĩa conservative (Doanh thu - Chi phí trung gian), không phải Gross Profit đơn giản</w:t>
      </w:r>
    </w:p>
    <w:p w14:paraId="28974477" w14:textId="77777777" w:rsidR="009F68C2" w:rsidRPr="00D274C8" w:rsidRDefault="00CC558F">
      <w:pPr>
        <w:pStyle w:val="Heading3"/>
        <w:rPr>
          <w:rFonts w:ascii="Times New Roman" w:hAnsi="Times New Roman" w:cs="Times New Roman"/>
        </w:rPr>
      </w:pPr>
      <w:bookmarkStart w:id="25" w:name="X50d7c64db6e359cf672a1e15c10ae9c312b234b"/>
      <w:bookmarkEnd w:id="24"/>
      <w:r w:rsidRPr="00D274C8">
        <w:rPr>
          <w:rStyle w:val="SectionNumber"/>
          <w:rFonts w:ascii="Times New Roman" w:hAnsi="Times New Roman" w:cs="Times New Roman"/>
        </w:rPr>
        <w:t>2.5.2</w:t>
      </w:r>
      <w:r w:rsidRPr="00D274C8">
        <w:rPr>
          <w:rFonts w:ascii="Times New Roman" w:hAnsi="Times New Roman" w:cs="Times New Roman"/>
        </w:rPr>
        <w:tab/>
        <w:t>4.2. Tác động xã hội – Chuyển giao công nghệ và phát triển nguồn nhân lực</w:t>
      </w:r>
    </w:p>
    <w:p w14:paraId="4E2A5EB9"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Chuyển giao công nghệ cho doanh nghiệp Việt Nam:</w:t>
      </w:r>
      <w:r w:rsidRPr="00D274C8">
        <w:rPr>
          <w:rFonts w:ascii="Times New Roman" w:hAnsi="Times New Roman" w:cs="Times New Roman"/>
        </w:rPr>
        <w:t xml:space="preserve"> - </w:t>
      </w:r>
      <w:r w:rsidRPr="00D274C8">
        <w:rPr>
          <w:rFonts w:ascii="Times New Roman" w:hAnsi="Times New Roman" w:cs="Times New Roman"/>
          <w:b/>
          <w:bCs/>
        </w:rPr>
        <w:t>10 doanh nghiệp</w:t>
      </w:r>
      <w:r w:rsidRPr="00D274C8">
        <w:rPr>
          <w:rFonts w:ascii="Times New Roman" w:hAnsi="Times New Roman" w:cs="Times New Roman"/>
        </w:rPr>
        <w:t xml:space="preserve"> được chuyển giao công nghệ IoT/Robot cơ bản - </w:t>
      </w:r>
      <w:r w:rsidRPr="00D274C8">
        <w:rPr>
          <w:rFonts w:ascii="Times New Roman" w:hAnsi="Times New Roman" w:cs="Times New Roman"/>
          <w:b/>
          <w:bCs/>
        </w:rPr>
        <w:t>100 doanh nghiệp</w:t>
      </w:r>
      <w:r w:rsidRPr="00D274C8">
        <w:rPr>
          <w:rFonts w:ascii="Times New Roman" w:hAnsi="Times New Roman" w:cs="Times New Roman"/>
        </w:rPr>
        <w:t xml:space="preserve"> được tư vấn chuyển đổi số miễn phí - </w:t>
      </w:r>
      <w:r w:rsidRPr="00D274C8">
        <w:rPr>
          <w:rFonts w:ascii="Times New Roman" w:hAnsi="Times New Roman" w:cs="Times New Roman"/>
          <w:b/>
          <w:bCs/>
        </w:rPr>
        <w:t>1.000 doanh nghiệp</w:t>
      </w:r>
      <w:r w:rsidRPr="00D274C8">
        <w:rPr>
          <w:rFonts w:ascii="Times New Roman" w:hAnsi="Times New Roman" w:cs="Times New Roman"/>
        </w:rPr>
        <w:t xml:space="preserve"> tiếp cận giải pháp công nghệ cao với giá hợp lý</w:t>
      </w:r>
    </w:p>
    <w:p w14:paraId="4A80C2B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Đào tạo nguồn nhân lực công nghệ cao:</w:t>
      </w:r>
      <w:r w:rsidRPr="00D274C8">
        <w:rPr>
          <w:rFonts w:ascii="Times New Roman" w:hAnsi="Times New Roman" w:cs="Times New Roman"/>
        </w:rPr>
        <w:t xml:space="preserve"> - </w:t>
      </w:r>
      <w:r w:rsidRPr="00D274C8">
        <w:rPr>
          <w:rFonts w:ascii="Times New Roman" w:hAnsi="Times New Roman" w:cs="Times New Roman"/>
          <w:b/>
          <w:bCs/>
        </w:rPr>
        <w:t>500 kỹ sư</w:t>
      </w:r>
      <w:r w:rsidRPr="00D274C8">
        <w:rPr>
          <w:rFonts w:ascii="Times New Roman" w:hAnsi="Times New Roman" w:cs="Times New Roman"/>
        </w:rPr>
        <w:t xml:space="preserve"> được đào tạo qua chương trình hợp tác với 4 trường đại học - </w:t>
      </w:r>
      <w:r w:rsidRPr="00D274C8">
        <w:rPr>
          <w:rFonts w:ascii="Times New Roman" w:hAnsi="Times New Roman" w:cs="Times New Roman"/>
          <w:b/>
          <w:bCs/>
        </w:rPr>
        <w:t>2.000 sinh viên</w:t>
      </w:r>
      <w:r w:rsidRPr="00D274C8">
        <w:rPr>
          <w:rFonts w:ascii="Times New Roman" w:hAnsi="Times New Roman" w:cs="Times New Roman"/>
        </w:rPr>
        <w:t xml:space="preserve"> được thực tập tại dự án - </w:t>
      </w:r>
      <w:r w:rsidRPr="00D274C8">
        <w:rPr>
          <w:rFonts w:ascii="Times New Roman" w:hAnsi="Times New Roman" w:cs="Times New Roman"/>
          <w:b/>
          <w:bCs/>
        </w:rPr>
        <w:t>100 luận văn/khóa luận</w:t>
      </w:r>
      <w:r w:rsidRPr="00D274C8">
        <w:rPr>
          <w:rFonts w:ascii="Times New Roman" w:hAnsi="Times New Roman" w:cs="Times New Roman"/>
        </w:rPr>
        <w:t xml:space="preserve"> được hỗ trợ về IoT và Robot - </w:t>
      </w:r>
      <w:r w:rsidRPr="00D274C8">
        <w:rPr>
          <w:rFonts w:ascii="Times New Roman" w:hAnsi="Times New Roman" w:cs="Times New Roman"/>
          <w:b/>
          <w:bCs/>
        </w:rPr>
        <w:t>20 bài báo khoa học</w:t>
      </w:r>
      <w:r w:rsidRPr="00D274C8">
        <w:rPr>
          <w:rFonts w:ascii="Times New Roman" w:hAnsi="Times New Roman" w:cs="Times New Roman"/>
        </w:rPr>
        <w:t xml:space="preserve"> được công bố trên tạp chí quốc tế</w:t>
      </w:r>
    </w:p>
    <w:p w14:paraId="48BAA25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Phát triển ngành công nghiệp hỗ trợ:</w:t>
      </w:r>
      <w:r w:rsidRPr="00D274C8">
        <w:rPr>
          <w:rFonts w:ascii="Times New Roman" w:hAnsi="Times New Roman" w:cs="Times New Roman"/>
        </w:rPr>
        <w:t xml:space="preserve"> - </w:t>
      </w:r>
      <w:r w:rsidRPr="00D274C8">
        <w:rPr>
          <w:rFonts w:ascii="Times New Roman" w:hAnsi="Times New Roman" w:cs="Times New Roman"/>
          <w:b/>
          <w:bCs/>
        </w:rPr>
        <w:t>Thành lập Hiệp hội IoT/Robot Việt Nam</w:t>
      </w:r>
      <w:r w:rsidRPr="00D274C8">
        <w:rPr>
          <w:rFonts w:ascii="Times New Roman" w:hAnsi="Times New Roman" w:cs="Times New Roman"/>
        </w:rPr>
        <w:t xml:space="preserve"> (2026) - </w:t>
      </w:r>
      <w:r w:rsidRPr="00D274C8">
        <w:rPr>
          <w:rFonts w:ascii="Times New Roman" w:hAnsi="Times New Roman" w:cs="Times New Roman"/>
          <w:b/>
          <w:bCs/>
        </w:rPr>
        <w:t>Tổ chức hội nghị IoT/Robot quốc tế</w:t>
      </w:r>
      <w:r w:rsidRPr="00D274C8">
        <w:rPr>
          <w:rFonts w:ascii="Times New Roman" w:hAnsi="Times New Roman" w:cs="Times New Roman"/>
        </w:rPr>
        <w:t xml:space="preserve"> (2027) - </w:t>
      </w:r>
      <w:r w:rsidRPr="00D274C8">
        <w:rPr>
          <w:rFonts w:ascii="Times New Roman" w:hAnsi="Times New Roman" w:cs="Times New Roman"/>
          <w:b/>
          <w:bCs/>
        </w:rPr>
        <w:t>Tạo cụm công nghiệp IoT/Robot</w:t>
      </w:r>
      <w:r w:rsidRPr="00D274C8">
        <w:rPr>
          <w:rFonts w:ascii="Times New Roman" w:hAnsi="Times New Roman" w:cs="Times New Roman"/>
        </w:rPr>
        <w:t xml:space="preserve"> tại KCNC TP.HCM - </w:t>
      </w:r>
      <w:r w:rsidRPr="00D274C8">
        <w:rPr>
          <w:rFonts w:ascii="Times New Roman" w:hAnsi="Times New Roman" w:cs="Times New Roman"/>
          <w:b/>
          <w:bCs/>
        </w:rPr>
        <w:t>Kết nối 50+ doanh nghiệp</w:t>
      </w:r>
      <w:r w:rsidRPr="00D274C8">
        <w:rPr>
          <w:rFonts w:ascii="Times New Roman" w:hAnsi="Times New Roman" w:cs="Times New Roman"/>
        </w:rPr>
        <w:t xml:space="preserve"> trong chuỗi cung ứng</w:t>
      </w:r>
    </w:p>
    <w:p w14:paraId="3AF30F31" w14:textId="77777777" w:rsidR="009F68C2" w:rsidRPr="00D274C8" w:rsidRDefault="00CC558F">
      <w:pPr>
        <w:pStyle w:val="Heading3"/>
        <w:rPr>
          <w:rFonts w:ascii="Times New Roman" w:hAnsi="Times New Roman" w:cs="Times New Roman"/>
        </w:rPr>
      </w:pPr>
      <w:bookmarkStart w:id="26" w:name="X0305e1495f6f84bf6a27ee8594bf9f1996f05b4"/>
      <w:bookmarkEnd w:id="25"/>
      <w:r w:rsidRPr="00D274C8">
        <w:rPr>
          <w:rStyle w:val="SectionNumber"/>
          <w:rFonts w:ascii="Times New Roman" w:hAnsi="Times New Roman" w:cs="Times New Roman"/>
        </w:rPr>
        <w:t>2.5.3</w:t>
      </w:r>
      <w:r w:rsidRPr="00D274C8">
        <w:rPr>
          <w:rFonts w:ascii="Times New Roman" w:hAnsi="Times New Roman" w:cs="Times New Roman"/>
        </w:rPr>
        <w:tab/>
        <w:t>4.3. Tác động môi trường – Cam kết phát triển bền vững</w:t>
      </w:r>
    </w:p>
    <w:p w14:paraId="199AA2FE"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Giảm phát thải CO2:</w:t>
      </w:r>
      <w:r w:rsidRPr="00D274C8">
        <w:rPr>
          <w:rFonts w:ascii="Times New Roman" w:hAnsi="Times New Roman" w:cs="Times New Roman"/>
        </w:rPr>
        <w:t xml:space="preserve"> - </w:t>
      </w:r>
      <w:r w:rsidRPr="00D274C8">
        <w:rPr>
          <w:rFonts w:ascii="Times New Roman" w:hAnsi="Times New Roman" w:cs="Times New Roman"/>
          <w:b/>
          <w:bCs/>
        </w:rPr>
        <w:t>Mục tiêu:</w:t>
      </w:r>
      <w:r w:rsidRPr="00D274C8">
        <w:rPr>
          <w:rFonts w:ascii="Times New Roman" w:hAnsi="Times New Roman" w:cs="Times New Roman"/>
        </w:rPr>
        <w:t xml:space="preserve"> Giảm 25% so với năm 2025 - </w:t>
      </w:r>
      <w:r w:rsidRPr="00D274C8">
        <w:rPr>
          <w:rFonts w:ascii="Times New Roman" w:hAnsi="Times New Roman" w:cs="Times New Roman"/>
          <w:b/>
          <w:bCs/>
        </w:rPr>
        <w:t>Biện pháp:</w:t>
      </w:r>
      <w:r w:rsidRPr="00D274C8">
        <w:rPr>
          <w:rFonts w:ascii="Times New Roman" w:hAnsi="Times New Roman" w:cs="Times New Roman"/>
        </w:rPr>
        <w:t xml:space="preserve"> - Năng lượng mặt trời: 20% tổng năng lượng (300 kWp, 0,3 triệu USD, 2025) - </w:t>
      </w:r>
      <w:r w:rsidRPr="00D274C8">
        <w:rPr>
          <w:rFonts w:ascii="Times New Roman" w:hAnsi="Times New Roman" w:cs="Times New Roman"/>
          <w:i/>
          <w:iCs/>
        </w:rPr>
        <w:t>Cập nhật so với V5</w:t>
      </w:r>
      <w:r w:rsidRPr="00D274C8">
        <w:rPr>
          <w:rFonts w:ascii="Times New Roman" w:hAnsi="Times New Roman" w:cs="Times New Roman"/>
        </w:rPr>
        <w:t xml:space="preserve"> - LED và điều hòa thông minh: Tiết kiệm 30% điện năng - Tối ưu hóa quy trình sản xuất: Giảm lãng phí 15%</w:t>
      </w:r>
    </w:p>
    <w:p w14:paraId="5C6BBC1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Tăng tỷ lệ tái chế:</w:t>
      </w:r>
      <w:r w:rsidRPr="00D274C8">
        <w:rPr>
          <w:rFonts w:ascii="Times New Roman" w:hAnsi="Times New Roman" w:cs="Times New Roman"/>
        </w:rPr>
        <w:t xml:space="preserve"> - </w:t>
      </w:r>
      <w:r w:rsidRPr="00D274C8">
        <w:rPr>
          <w:rFonts w:ascii="Times New Roman" w:hAnsi="Times New Roman" w:cs="Times New Roman"/>
          <w:b/>
          <w:bCs/>
        </w:rPr>
        <w:t>Mục tiêu:</w:t>
      </w:r>
      <w:r w:rsidRPr="00D274C8">
        <w:rPr>
          <w:rFonts w:ascii="Times New Roman" w:hAnsi="Times New Roman" w:cs="Times New Roman"/>
        </w:rPr>
        <w:t xml:space="preserve"> 95% chất thải rắn được tái chế - </w:t>
      </w:r>
      <w:r w:rsidRPr="00D274C8">
        <w:rPr>
          <w:rFonts w:ascii="Times New Roman" w:hAnsi="Times New Roman" w:cs="Times New Roman"/>
          <w:b/>
          <w:bCs/>
        </w:rPr>
        <w:t>Biện pháp:</w:t>
      </w:r>
      <w:r w:rsidRPr="00D274C8">
        <w:rPr>
          <w:rFonts w:ascii="Times New Roman" w:hAnsi="Times New Roman" w:cs="Times New Roman"/>
        </w:rPr>
        <w:t xml:space="preserve"> - Phân loại rác thải tại nguồn - Hợp tác với công ty tái chế PCB - Tái sử dụng bao bì và vật liệu đóng gói</w:t>
      </w:r>
    </w:p>
    <w:p w14:paraId="2C1BCC0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Tuân thủ tiêu chuẩn môi trường quốc tế:</w:t>
      </w:r>
      <w:r w:rsidRPr="00D274C8">
        <w:rPr>
          <w:rFonts w:ascii="Times New Roman" w:hAnsi="Times New Roman" w:cs="Times New Roman"/>
        </w:rPr>
        <w:t xml:space="preserve"> - </w:t>
      </w:r>
      <w:r w:rsidRPr="00D274C8">
        <w:rPr>
          <w:rFonts w:ascii="Times New Roman" w:hAnsi="Times New Roman" w:cs="Times New Roman"/>
          <w:b/>
          <w:bCs/>
        </w:rPr>
        <w:t>ISO 14001:2015</w:t>
      </w:r>
      <w:r w:rsidRPr="00D274C8">
        <w:rPr>
          <w:rFonts w:ascii="Times New Roman" w:hAnsi="Times New Roman" w:cs="Times New Roman"/>
        </w:rPr>
        <w:t xml:space="preserve"> (Quản lý môi trường) – Đã có - </w:t>
      </w:r>
      <w:r w:rsidRPr="00D274C8">
        <w:rPr>
          <w:rFonts w:ascii="Times New Roman" w:hAnsi="Times New Roman" w:cs="Times New Roman"/>
          <w:b/>
          <w:bCs/>
        </w:rPr>
        <w:t>ISO 50001:2018</w:t>
      </w:r>
      <w:r w:rsidRPr="00D274C8">
        <w:rPr>
          <w:rFonts w:ascii="Times New Roman" w:hAnsi="Times New Roman" w:cs="Times New Roman"/>
        </w:rPr>
        <w:t xml:space="preserve"> (Quản lý năng lượng) – Kế hoạch 2026 - </w:t>
      </w:r>
      <w:r w:rsidRPr="00D274C8">
        <w:rPr>
          <w:rFonts w:ascii="Times New Roman" w:hAnsi="Times New Roman" w:cs="Times New Roman"/>
          <w:b/>
          <w:bCs/>
        </w:rPr>
        <w:t>RoHS</w:t>
      </w:r>
      <w:r w:rsidRPr="00D274C8">
        <w:rPr>
          <w:rFonts w:ascii="Times New Roman" w:hAnsi="Times New Roman" w:cs="Times New Roman"/>
        </w:rPr>
        <w:t xml:space="preserve"> (Hạn chế chất độc hại) – Đã tuân thủ - </w:t>
      </w:r>
      <w:r w:rsidRPr="00D274C8">
        <w:rPr>
          <w:rFonts w:ascii="Times New Roman" w:hAnsi="Times New Roman" w:cs="Times New Roman"/>
          <w:b/>
          <w:bCs/>
        </w:rPr>
        <w:t>REACH</w:t>
      </w:r>
      <w:r w:rsidRPr="00D274C8">
        <w:rPr>
          <w:rFonts w:ascii="Times New Roman" w:hAnsi="Times New Roman" w:cs="Times New Roman"/>
        </w:rPr>
        <w:t xml:space="preserve"> (Hóa chất châu Âu) – Kế hoạch 2027 - </w:t>
      </w:r>
      <w:r w:rsidRPr="00D274C8">
        <w:rPr>
          <w:rFonts w:ascii="Times New Roman" w:hAnsi="Times New Roman" w:cs="Times New Roman"/>
          <w:b/>
          <w:bCs/>
        </w:rPr>
        <w:t>WEEE</w:t>
      </w:r>
      <w:r w:rsidRPr="00D274C8">
        <w:rPr>
          <w:rFonts w:ascii="Times New Roman" w:hAnsi="Times New Roman" w:cs="Times New Roman"/>
        </w:rPr>
        <w:t xml:space="preserve"> (Xử lý rác thải điện tử) – Kế hoạch 2027</w:t>
      </w:r>
    </w:p>
    <w:p w14:paraId="416FAE5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Sử dụng nguyên liệu thân thiện môi trường:</w:t>
      </w:r>
      <w:r w:rsidRPr="00D274C8">
        <w:rPr>
          <w:rFonts w:ascii="Times New Roman" w:hAnsi="Times New Roman" w:cs="Times New Roman"/>
        </w:rPr>
        <w:t xml:space="preserve"> - Nhựa ABS tái chế: 30% nguyên liệu nhựa - Pin Li-ion có thể tái chế: 100% pin - Bao bì giấy tái chế: 90% bao bì</w:t>
      </w:r>
    </w:p>
    <w:p w14:paraId="74803278" w14:textId="77777777" w:rsidR="009F68C2" w:rsidRPr="00D274C8" w:rsidRDefault="00CC558F">
      <w:pPr>
        <w:pStyle w:val="Heading3"/>
        <w:rPr>
          <w:rFonts w:ascii="Times New Roman" w:hAnsi="Times New Roman" w:cs="Times New Roman"/>
        </w:rPr>
      </w:pPr>
      <w:bookmarkStart w:id="27" w:name="Xd99e0247594ae069409308e5e1b09a1ccf43c96"/>
      <w:bookmarkEnd w:id="26"/>
      <w:r w:rsidRPr="00D274C8">
        <w:rPr>
          <w:rStyle w:val="SectionNumber"/>
          <w:rFonts w:ascii="Times New Roman" w:hAnsi="Times New Roman" w:cs="Times New Roman"/>
        </w:rPr>
        <w:t>2.5.4</w:t>
      </w:r>
      <w:r w:rsidRPr="00D274C8">
        <w:rPr>
          <w:rFonts w:ascii="Times New Roman" w:hAnsi="Times New Roman" w:cs="Times New Roman"/>
        </w:rPr>
        <w:tab/>
        <w:t>4.4. Đóng góp phát triển ngành – Tạo hệ sinh thái Industry 4.0</w:t>
      </w:r>
    </w:p>
    <w:p w14:paraId="751D10E3"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Xây dựng chuỗi cung ứng nội địa:</w:t>
      </w:r>
      <w:r w:rsidRPr="00D274C8">
        <w:rPr>
          <w:rFonts w:ascii="Times New Roman" w:hAnsi="Times New Roman" w:cs="Times New Roman"/>
        </w:rPr>
        <w:t xml:space="preserve"> - </w:t>
      </w:r>
      <w:r w:rsidRPr="00D274C8">
        <w:rPr>
          <w:rFonts w:ascii="Times New Roman" w:hAnsi="Times New Roman" w:cs="Times New Roman"/>
          <w:b/>
          <w:bCs/>
        </w:rPr>
        <w:t>50+ nhà cung cấp</w:t>
      </w:r>
      <w:r w:rsidRPr="00D274C8">
        <w:rPr>
          <w:rFonts w:ascii="Times New Roman" w:hAnsi="Times New Roman" w:cs="Times New Roman"/>
        </w:rPr>
        <w:t xml:space="preserve"> nguyên vật liệu và linh kiện Việt Nam - </w:t>
      </w:r>
      <w:r w:rsidRPr="00D274C8">
        <w:rPr>
          <w:rFonts w:ascii="Times New Roman" w:hAnsi="Times New Roman" w:cs="Times New Roman"/>
          <w:b/>
          <w:bCs/>
        </w:rPr>
        <w:t>20+ nhà cung cấp</w:t>
      </w:r>
      <w:r w:rsidRPr="00D274C8">
        <w:rPr>
          <w:rFonts w:ascii="Times New Roman" w:hAnsi="Times New Roman" w:cs="Times New Roman"/>
        </w:rPr>
        <w:t xml:space="preserve"> nâng cấp công nghệ để đáp ứng tiêu chuẩn - </w:t>
      </w:r>
      <w:r w:rsidRPr="00D274C8">
        <w:rPr>
          <w:rFonts w:ascii="Times New Roman" w:hAnsi="Times New Roman" w:cs="Times New Roman"/>
          <w:b/>
          <w:bCs/>
        </w:rPr>
        <w:t>Tổng giá trị mua hàng nội địa:</w:t>
      </w:r>
      <w:r w:rsidRPr="00D274C8">
        <w:rPr>
          <w:rFonts w:ascii="Times New Roman" w:hAnsi="Times New Roman" w:cs="Times New Roman"/>
        </w:rPr>
        <w:t xml:space="preserve"> 150+ triệu USD (10 năm)</w:t>
      </w:r>
    </w:p>
    <w:p w14:paraId="771DD8D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Lan tỏa công nghệ:</w:t>
      </w:r>
      <w:r w:rsidRPr="00D274C8">
        <w:rPr>
          <w:rFonts w:ascii="Times New Roman" w:hAnsi="Times New Roman" w:cs="Times New Roman"/>
        </w:rPr>
        <w:t xml:space="preserve"> - </w:t>
      </w:r>
      <w:r w:rsidRPr="00D274C8">
        <w:rPr>
          <w:rFonts w:ascii="Times New Roman" w:hAnsi="Times New Roman" w:cs="Times New Roman"/>
          <w:b/>
          <w:bCs/>
        </w:rPr>
        <w:t>83.035 DNNVV</w:t>
      </w:r>
      <w:r w:rsidRPr="00D274C8">
        <w:rPr>
          <w:rFonts w:ascii="Times New Roman" w:hAnsi="Times New Roman" w:cs="Times New Roman"/>
        </w:rPr>
        <w:t xml:space="preserve"> tiếp cận giải pháp Industry 4.0 - </w:t>
      </w:r>
      <w:r w:rsidRPr="00D274C8">
        <w:rPr>
          <w:rFonts w:ascii="Times New Roman" w:hAnsi="Times New Roman" w:cs="Times New Roman"/>
          <w:b/>
          <w:bCs/>
        </w:rPr>
        <w:t>Giảm phụ thuộc nhập khẩu:</w:t>
      </w:r>
      <w:r w:rsidRPr="00D274C8">
        <w:rPr>
          <w:rFonts w:ascii="Times New Roman" w:hAnsi="Times New Roman" w:cs="Times New Roman"/>
        </w:rPr>
        <w:t xml:space="preserve"> Từ 90% xuống 30-50% - </w:t>
      </w:r>
      <w:r w:rsidRPr="00D274C8">
        <w:rPr>
          <w:rFonts w:ascii="Times New Roman" w:hAnsi="Times New Roman" w:cs="Times New Roman"/>
          <w:b/>
          <w:bCs/>
        </w:rPr>
        <w:t>Tăng năng suất lao động:</w:t>
      </w:r>
      <w:r w:rsidRPr="00D274C8">
        <w:rPr>
          <w:rFonts w:ascii="Times New Roman" w:hAnsi="Times New Roman" w:cs="Times New Roman"/>
        </w:rPr>
        <w:t xml:space="preserve"> Trung bình 30-40% cho khách hàng - </w:t>
      </w:r>
      <w:r w:rsidRPr="00D274C8">
        <w:rPr>
          <w:rFonts w:ascii="Times New Roman" w:hAnsi="Times New Roman" w:cs="Times New Roman"/>
          <w:b/>
          <w:bCs/>
        </w:rPr>
        <w:t>Giảm chi phí sản xuất:</w:t>
      </w:r>
      <w:r w:rsidRPr="00D274C8">
        <w:rPr>
          <w:rFonts w:ascii="Times New Roman" w:hAnsi="Times New Roman" w:cs="Times New Roman"/>
        </w:rPr>
        <w:t xml:space="preserve"> Trung bình 20-25% cho khách hàng</w:t>
      </w:r>
    </w:p>
    <w:p w14:paraId="4F156EA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Định vị Việt Nam trên bản đồ công nghệ toàn cầu:</w:t>
      </w:r>
      <w:r w:rsidRPr="00D274C8">
        <w:rPr>
          <w:rFonts w:ascii="Times New Roman" w:hAnsi="Times New Roman" w:cs="Times New Roman"/>
        </w:rPr>
        <w:t xml:space="preserve"> - </w:t>
      </w:r>
      <w:r w:rsidRPr="00D274C8">
        <w:rPr>
          <w:rFonts w:ascii="Times New Roman" w:hAnsi="Times New Roman" w:cs="Times New Roman"/>
          <w:b/>
          <w:bCs/>
        </w:rPr>
        <w:t>Hub IoT/Robot khu vực ASEAN:</w:t>
      </w:r>
      <w:r w:rsidRPr="00D274C8">
        <w:rPr>
          <w:rFonts w:ascii="Times New Roman" w:hAnsi="Times New Roman" w:cs="Times New Roman"/>
        </w:rPr>
        <w:t xml:space="preserve"> Xuất khẩu 10-15% doanh thu (</w:t>
      </w:r>
      <w:r w:rsidRPr="00D274C8">
        <w:rPr>
          <w:rFonts w:ascii="Times New Roman" w:hAnsi="Times New Roman" w:cs="Times New Roman"/>
          <w:i/>
          <w:iCs/>
        </w:rPr>
        <w:t>Cập nhật so với V5</w:t>
      </w:r>
      <w:r w:rsidRPr="00D274C8">
        <w:rPr>
          <w:rFonts w:ascii="Times New Roman" w:hAnsi="Times New Roman" w:cs="Times New Roman"/>
        </w:rPr>
        <w:t xml:space="preserve">) - </w:t>
      </w:r>
      <w:r w:rsidRPr="00D274C8">
        <w:rPr>
          <w:rFonts w:ascii="Times New Roman" w:hAnsi="Times New Roman" w:cs="Times New Roman"/>
          <w:b/>
          <w:bCs/>
        </w:rPr>
        <w:t>Điểm đến đầu tư R&amp;D:</w:t>
      </w:r>
      <w:r w:rsidRPr="00D274C8">
        <w:rPr>
          <w:rFonts w:ascii="Times New Roman" w:hAnsi="Times New Roman" w:cs="Times New Roman"/>
        </w:rPr>
        <w:t xml:space="preserve"> Hợp tác với 5 đối tác công nghệ quốc tế - </w:t>
      </w:r>
      <w:r w:rsidRPr="00D274C8">
        <w:rPr>
          <w:rFonts w:ascii="Times New Roman" w:hAnsi="Times New Roman" w:cs="Times New Roman"/>
          <w:b/>
          <w:bCs/>
        </w:rPr>
        <w:t>Trung tâm đào tạo kỹ thuật cao:</w:t>
      </w:r>
      <w:r w:rsidRPr="00D274C8">
        <w:rPr>
          <w:rFonts w:ascii="Times New Roman" w:hAnsi="Times New Roman" w:cs="Times New Roman"/>
        </w:rPr>
        <w:t xml:space="preserve"> 500 kỹ sư/năm</w:t>
      </w:r>
    </w:p>
    <w:p w14:paraId="0441CFF6"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04EEAEE2">
          <v:rect id="_x0000_i1036" style="width:0;height:1.5pt" o:hralign="center" o:hrstd="t" o:hr="t"/>
        </w:pict>
      </w:r>
    </w:p>
    <w:p w14:paraId="6BD3D00E" w14:textId="77777777" w:rsidR="009F68C2" w:rsidRPr="00D274C8" w:rsidRDefault="00CC558F">
      <w:pPr>
        <w:pStyle w:val="Heading2"/>
        <w:rPr>
          <w:rFonts w:ascii="Times New Roman" w:hAnsi="Times New Roman" w:cs="Times New Roman"/>
        </w:rPr>
      </w:pPr>
      <w:bookmarkStart w:id="28" w:name="phân-tích-tài-chính-và-roi"/>
      <w:bookmarkEnd w:id="23"/>
      <w:bookmarkEnd w:id="27"/>
      <w:r w:rsidRPr="00D274C8">
        <w:rPr>
          <w:rStyle w:val="SectionNumber"/>
          <w:rFonts w:ascii="Times New Roman" w:hAnsi="Times New Roman" w:cs="Times New Roman"/>
        </w:rPr>
        <w:t>2.6</w:t>
      </w:r>
      <w:r w:rsidRPr="00D274C8">
        <w:rPr>
          <w:rFonts w:ascii="Times New Roman" w:hAnsi="Times New Roman" w:cs="Times New Roman"/>
        </w:rPr>
        <w:tab/>
        <w:t>5. PHÂN TÍCH TÀI CHÍNH VÀ ROI</w:t>
      </w:r>
    </w:p>
    <w:p w14:paraId="37E19210" w14:textId="77777777" w:rsidR="009F68C2" w:rsidRPr="00D274C8" w:rsidRDefault="00CC558F">
      <w:pPr>
        <w:pStyle w:val="Heading3"/>
        <w:rPr>
          <w:rFonts w:ascii="Times New Roman" w:hAnsi="Times New Roman" w:cs="Times New Roman"/>
        </w:rPr>
      </w:pPr>
      <w:bookmarkStart w:id="29" w:name="tổng-quan-dự-báo-tài-chính-10-năm"/>
      <w:r w:rsidRPr="00D274C8">
        <w:rPr>
          <w:rStyle w:val="SectionNumber"/>
          <w:rFonts w:ascii="Times New Roman" w:hAnsi="Times New Roman" w:cs="Times New Roman"/>
        </w:rPr>
        <w:t>2.6.1</w:t>
      </w:r>
      <w:r w:rsidRPr="00D274C8">
        <w:rPr>
          <w:rFonts w:ascii="Times New Roman" w:hAnsi="Times New Roman" w:cs="Times New Roman"/>
        </w:rPr>
        <w:tab/>
        <w:t>5.1. Tổng quan dự báo tài chính 10 năm</w:t>
      </w:r>
    </w:p>
    <w:p w14:paraId="63AD35B8"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Bảng tổng hợp chỉ tiêu tài chính:</w:t>
      </w:r>
    </w:p>
    <w:tbl>
      <w:tblPr>
        <w:tblStyle w:val="Table"/>
        <w:tblW w:w="5000" w:type="pct"/>
        <w:tblLayout w:type="fixed"/>
        <w:tblLook w:val="0020" w:firstRow="1" w:lastRow="0" w:firstColumn="0" w:lastColumn="0" w:noHBand="0" w:noVBand="0"/>
      </w:tblPr>
      <w:tblGrid>
        <w:gridCol w:w="1596"/>
        <w:gridCol w:w="2128"/>
        <w:gridCol w:w="2128"/>
        <w:gridCol w:w="2128"/>
        <w:gridCol w:w="1596"/>
      </w:tblGrid>
      <w:tr w:rsidR="009F68C2" w:rsidRPr="00D274C8" w14:paraId="27CA4078"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20" w:type="dxa"/>
          </w:tcPr>
          <w:p w14:paraId="06F2BFB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tiêu</w:t>
            </w:r>
          </w:p>
        </w:tc>
        <w:tc>
          <w:tcPr>
            <w:tcW w:w="1760" w:type="dxa"/>
          </w:tcPr>
          <w:p w14:paraId="29B2A51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GĐ 1 (2025-2029)</w:t>
            </w:r>
          </w:p>
        </w:tc>
        <w:tc>
          <w:tcPr>
            <w:tcW w:w="1760" w:type="dxa"/>
          </w:tcPr>
          <w:p w14:paraId="4573CDE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GĐ 2 (2030-2035)</w:t>
            </w:r>
          </w:p>
        </w:tc>
        <w:tc>
          <w:tcPr>
            <w:tcW w:w="1760" w:type="dxa"/>
          </w:tcPr>
          <w:p w14:paraId="06AFD8E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Tổng 10 năm</w:t>
            </w:r>
          </w:p>
        </w:tc>
        <w:tc>
          <w:tcPr>
            <w:tcW w:w="1320" w:type="dxa"/>
          </w:tcPr>
          <w:p w14:paraId="2320438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Đơn vị</w:t>
            </w:r>
          </w:p>
        </w:tc>
      </w:tr>
      <w:tr w:rsidR="009F68C2" w:rsidRPr="00D274C8" w14:paraId="42DAC81B" w14:textId="77777777">
        <w:tc>
          <w:tcPr>
            <w:tcW w:w="1320" w:type="dxa"/>
          </w:tcPr>
          <w:p w14:paraId="1518139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Doanh thu</w:t>
            </w:r>
          </w:p>
        </w:tc>
        <w:tc>
          <w:tcPr>
            <w:tcW w:w="1760" w:type="dxa"/>
          </w:tcPr>
          <w:p w14:paraId="57B3383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18,36</w:t>
            </w:r>
          </w:p>
        </w:tc>
        <w:tc>
          <w:tcPr>
            <w:tcW w:w="1760" w:type="dxa"/>
          </w:tcPr>
          <w:p w14:paraId="1180FCC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55,08</w:t>
            </w:r>
          </w:p>
        </w:tc>
        <w:tc>
          <w:tcPr>
            <w:tcW w:w="1760" w:type="dxa"/>
          </w:tcPr>
          <w:p w14:paraId="1C6D89B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119,71</w:t>
            </w:r>
          </w:p>
        </w:tc>
        <w:tc>
          <w:tcPr>
            <w:tcW w:w="1320" w:type="dxa"/>
          </w:tcPr>
          <w:p w14:paraId="31486F1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triệu USD</w:t>
            </w:r>
          </w:p>
        </w:tc>
      </w:tr>
      <w:tr w:rsidR="009F68C2" w:rsidRPr="00D274C8" w14:paraId="63C10876" w14:textId="77777777">
        <w:tc>
          <w:tcPr>
            <w:tcW w:w="1320" w:type="dxa"/>
          </w:tcPr>
          <w:p w14:paraId="5E3B8C3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Giá trị gia tăng (VA)</w:t>
            </w:r>
          </w:p>
        </w:tc>
        <w:tc>
          <w:tcPr>
            <w:tcW w:w="1760" w:type="dxa"/>
          </w:tcPr>
          <w:p w14:paraId="2D7F4D6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6,43</w:t>
            </w:r>
          </w:p>
        </w:tc>
        <w:tc>
          <w:tcPr>
            <w:tcW w:w="1760" w:type="dxa"/>
          </w:tcPr>
          <w:p w14:paraId="07CA764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19,28</w:t>
            </w:r>
          </w:p>
        </w:tc>
        <w:tc>
          <w:tcPr>
            <w:tcW w:w="1760" w:type="dxa"/>
          </w:tcPr>
          <w:p w14:paraId="7D28BBF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42,07</w:t>
            </w:r>
          </w:p>
        </w:tc>
        <w:tc>
          <w:tcPr>
            <w:tcW w:w="1320" w:type="dxa"/>
          </w:tcPr>
          <w:p w14:paraId="1EC0C13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triệu USD</w:t>
            </w:r>
          </w:p>
        </w:tc>
      </w:tr>
      <w:tr w:rsidR="009F68C2" w:rsidRPr="00D274C8" w14:paraId="1105C585" w14:textId="77777777">
        <w:tc>
          <w:tcPr>
            <w:tcW w:w="1320" w:type="dxa"/>
          </w:tcPr>
          <w:p w14:paraId="7F6E7A8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Chi phí R&amp;D</w:t>
            </w:r>
          </w:p>
        </w:tc>
        <w:tc>
          <w:tcPr>
            <w:tcW w:w="1760" w:type="dxa"/>
          </w:tcPr>
          <w:p w14:paraId="4C5F307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2,15</w:t>
            </w:r>
          </w:p>
        </w:tc>
        <w:tc>
          <w:tcPr>
            <w:tcW w:w="1760" w:type="dxa"/>
          </w:tcPr>
          <w:p w14:paraId="7AD3DBB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3,86</w:t>
            </w:r>
          </w:p>
        </w:tc>
        <w:tc>
          <w:tcPr>
            <w:tcW w:w="1760" w:type="dxa"/>
          </w:tcPr>
          <w:p w14:paraId="2CA1C19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6,01</w:t>
            </w:r>
          </w:p>
        </w:tc>
        <w:tc>
          <w:tcPr>
            <w:tcW w:w="1320" w:type="dxa"/>
          </w:tcPr>
          <w:p w14:paraId="548BC4B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triệu USD</w:t>
            </w:r>
          </w:p>
        </w:tc>
      </w:tr>
      <w:tr w:rsidR="009F68C2" w:rsidRPr="00D274C8" w14:paraId="4920CF70" w14:textId="77777777">
        <w:tc>
          <w:tcPr>
            <w:tcW w:w="1320" w:type="dxa"/>
          </w:tcPr>
          <w:p w14:paraId="2577458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R&amp;D/VA</w:t>
            </w:r>
          </w:p>
        </w:tc>
        <w:tc>
          <w:tcPr>
            <w:tcW w:w="1760" w:type="dxa"/>
          </w:tcPr>
          <w:p w14:paraId="6BB3071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c>
          <w:tcPr>
            <w:tcW w:w="1760" w:type="dxa"/>
          </w:tcPr>
          <w:p w14:paraId="4E23B5E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c>
          <w:tcPr>
            <w:tcW w:w="1760" w:type="dxa"/>
          </w:tcPr>
          <w:p w14:paraId="4B07245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10,0%</w:t>
            </w:r>
          </w:p>
        </w:tc>
        <w:tc>
          <w:tcPr>
            <w:tcW w:w="1320" w:type="dxa"/>
          </w:tcPr>
          <w:p w14:paraId="6C09A58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r>
      <w:tr w:rsidR="009F68C2" w:rsidRPr="00D274C8" w14:paraId="01DD079B" w14:textId="77777777">
        <w:tc>
          <w:tcPr>
            <w:tcW w:w="1320" w:type="dxa"/>
          </w:tcPr>
          <w:p w14:paraId="0AC2E4F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Chi phí vận hành (OPEX)</w:t>
            </w:r>
          </w:p>
        </w:tc>
        <w:tc>
          <w:tcPr>
            <w:tcW w:w="1760" w:type="dxa"/>
          </w:tcPr>
          <w:p w14:paraId="71D6931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14,04</w:t>
            </w:r>
          </w:p>
        </w:tc>
        <w:tc>
          <w:tcPr>
            <w:tcW w:w="1760" w:type="dxa"/>
          </w:tcPr>
          <w:p w14:paraId="4FD5145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42,12</w:t>
            </w:r>
          </w:p>
        </w:tc>
        <w:tc>
          <w:tcPr>
            <w:tcW w:w="1760" w:type="dxa"/>
          </w:tcPr>
          <w:p w14:paraId="3C7A691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91,54</w:t>
            </w:r>
          </w:p>
        </w:tc>
        <w:tc>
          <w:tcPr>
            <w:tcW w:w="1320" w:type="dxa"/>
          </w:tcPr>
          <w:p w14:paraId="3F1E20C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triệu USD</w:t>
            </w:r>
          </w:p>
        </w:tc>
      </w:tr>
      <w:tr w:rsidR="009F68C2" w:rsidRPr="00D274C8" w14:paraId="5F2E4844" w14:textId="77777777">
        <w:tc>
          <w:tcPr>
            <w:tcW w:w="1320" w:type="dxa"/>
          </w:tcPr>
          <w:p w14:paraId="1779827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EBITDA</w:t>
            </w:r>
          </w:p>
        </w:tc>
        <w:tc>
          <w:tcPr>
            <w:tcW w:w="1760" w:type="dxa"/>
          </w:tcPr>
          <w:p w14:paraId="2B8E580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4,32</w:t>
            </w:r>
          </w:p>
        </w:tc>
        <w:tc>
          <w:tcPr>
            <w:tcW w:w="1760" w:type="dxa"/>
          </w:tcPr>
          <w:p w14:paraId="0ED33A9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12,96</w:t>
            </w:r>
          </w:p>
        </w:tc>
        <w:tc>
          <w:tcPr>
            <w:tcW w:w="1760" w:type="dxa"/>
          </w:tcPr>
          <w:p w14:paraId="587B81F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28,17</w:t>
            </w:r>
          </w:p>
        </w:tc>
        <w:tc>
          <w:tcPr>
            <w:tcW w:w="1320" w:type="dxa"/>
          </w:tcPr>
          <w:p w14:paraId="15364CD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triệu USD</w:t>
            </w:r>
          </w:p>
        </w:tc>
      </w:tr>
      <w:tr w:rsidR="009F68C2" w:rsidRPr="00D274C8" w14:paraId="1CB87D2C" w14:textId="77777777">
        <w:tc>
          <w:tcPr>
            <w:tcW w:w="1320" w:type="dxa"/>
          </w:tcPr>
          <w:p w14:paraId="0D973E1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Biên EBITDA</w:t>
            </w:r>
          </w:p>
        </w:tc>
        <w:tc>
          <w:tcPr>
            <w:tcW w:w="1760" w:type="dxa"/>
          </w:tcPr>
          <w:p w14:paraId="7E357C4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23,5%</w:t>
            </w:r>
          </w:p>
        </w:tc>
        <w:tc>
          <w:tcPr>
            <w:tcW w:w="1760" w:type="dxa"/>
          </w:tcPr>
          <w:p w14:paraId="64EC8E2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23,5%</w:t>
            </w:r>
          </w:p>
        </w:tc>
        <w:tc>
          <w:tcPr>
            <w:tcW w:w="1760" w:type="dxa"/>
          </w:tcPr>
          <w:p w14:paraId="62170F9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23,5%</w:t>
            </w:r>
          </w:p>
        </w:tc>
        <w:tc>
          <w:tcPr>
            <w:tcW w:w="1320" w:type="dxa"/>
          </w:tcPr>
          <w:p w14:paraId="29BEEDE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r>
    </w:tbl>
    <w:p w14:paraId="6CA6CFC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i/>
          <w:iCs/>
        </w:rPr>
        <w:t>Lưu ý: VA = Gross Profit × 0,7 (theo chuẩn IFRS và [NĐ 76/2018/NĐ-CP])</w:t>
      </w:r>
    </w:p>
    <w:p w14:paraId="567F155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i/>
          <w:iCs/>
        </w:rPr>
        <w:t>Cập nhật V7.1 (21/10/2025): R&amp;D/VA điều chỉnh về 10% (mức chuẩn ngành công nghệ cao) để khớp với cấu trúc tài chính VA hiện tại.</w:t>
      </w:r>
    </w:p>
    <w:p w14:paraId="646255B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Lợi nhuận ròng</w:t>
      </w:r>
      <w:r w:rsidRPr="00D274C8">
        <w:rPr>
          <w:rFonts w:ascii="Times New Roman" w:hAnsi="Times New Roman" w:cs="Times New Roman"/>
        </w:rPr>
        <w:t xml:space="preserve"> | 2,20 | 8,81 | </w:t>
      </w:r>
      <w:r w:rsidRPr="00D274C8">
        <w:rPr>
          <w:rFonts w:ascii="Times New Roman" w:hAnsi="Times New Roman" w:cs="Times New Roman"/>
          <w:b/>
          <w:bCs/>
        </w:rPr>
        <w:t>18,82</w:t>
      </w:r>
      <w:r w:rsidRPr="00D274C8">
        <w:rPr>
          <w:rFonts w:ascii="Times New Roman" w:hAnsi="Times New Roman" w:cs="Times New Roman"/>
        </w:rPr>
        <w:t xml:space="preserve"> | triệu USD |</w:t>
      </w:r>
      <w:r w:rsidRPr="00D274C8">
        <w:rPr>
          <w:rFonts w:ascii="Times New Roman" w:hAnsi="Times New Roman" w:cs="Times New Roman"/>
        </w:rPr>
        <w:br/>
      </w:r>
      <w:r w:rsidRPr="00D274C8">
        <w:rPr>
          <w:rFonts w:ascii="Times New Roman" w:hAnsi="Times New Roman" w:cs="Times New Roman"/>
          <w:b/>
          <w:bCs/>
        </w:rPr>
        <w:t>Biên lợi nhuận ròng</w:t>
      </w:r>
      <w:r w:rsidRPr="00D274C8">
        <w:rPr>
          <w:rFonts w:ascii="Times New Roman" w:hAnsi="Times New Roman" w:cs="Times New Roman"/>
        </w:rPr>
        <w:t xml:space="preserve"> | 12,0% | 16,0% | </w:t>
      </w:r>
      <w:r w:rsidRPr="00D274C8">
        <w:rPr>
          <w:rFonts w:ascii="Times New Roman" w:hAnsi="Times New Roman" w:cs="Times New Roman"/>
          <w:b/>
          <w:bCs/>
        </w:rPr>
        <w:t>15,7%</w:t>
      </w:r>
      <w:r w:rsidRPr="00D274C8">
        <w:rPr>
          <w:rFonts w:ascii="Times New Roman" w:hAnsi="Times New Roman" w:cs="Times New Roman"/>
        </w:rPr>
        <w:t xml:space="preserve"> | % |</w:t>
      </w:r>
      <w:r w:rsidRPr="00D274C8">
        <w:rPr>
          <w:rFonts w:ascii="Times New Roman" w:hAnsi="Times New Roman" w:cs="Times New Roman"/>
        </w:rPr>
        <w:br/>
      </w:r>
      <w:r w:rsidRPr="00D274C8">
        <w:rPr>
          <w:rFonts w:ascii="Times New Roman" w:hAnsi="Times New Roman" w:cs="Times New Roman"/>
          <w:b/>
          <w:bCs/>
        </w:rPr>
        <w:t>Vốn đầu tư (CAPEX)</w:t>
      </w:r>
      <w:r w:rsidRPr="00D274C8">
        <w:rPr>
          <w:rFonts w:ascii="Times New Roman" w:hAnsi="Times New Roman" w:cs="Times New Roman"/>
        </w:rPr>
        <w:t xml:space="preserve"> | 20,00 | - | </w:t>
      </w:r>
      <w:r w:rsidRPr="00D274C8">
        <w:rPr>
          <w:rFonts w:ascii="Times New Roman" w:hAnsi="Times New Roman" w:cs="Times New Roman"/>
          <w:b/>
          <w:bCs/>
        </w:rPr>
        <w:t>20,00</w:t>
      </w:r>
      <w:r w:rsidRPr="00D274C8">
        <w:rPr>
          <w:rFonts w:ascii="Times New Roman" w:hAnsi="Times New Roman" w:cs="Times New Roman"/>
        </w:rPr>
        <w:t xml:space="preserve"> | triệu USD |</w:t>
      </w:r>
    </w:p>
    <w:p w14:paraId="2B7E2BC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Giải thích các chỉ số:</w:t>
      </w:r>
      <w:r w:rsidRPr="00D274C8">
        <w:rPr>
          <w:rFonts w:ascii="Times New Roman" w:hAnsi="Times New Roman" w:cs="Times New Roman"/>
        </w:rPr>
        <w:t xml:space="preserve"> - </w:t>
      </w:r>
      <w:r w:rsidRPr="00D274C8">
        <w:rPr>
          <w:rFonts w:ascii="Times New Roman" w:hAnsi="Times New Roman" w:cs="Times New Roman"/>
          <w:b/>
          <w:bCs/>
        </w:rPr>
        <w:t>Biên EBITDA 23,5%:</w:t>
      </w:r>
      <w:r w:rsidRPr="00D274C8">
        <w:rPr>
          <w:rFonts w:ascii="Times New Roman" w:hAnsi="Times New Roman" w:cs="Times New Roman"/>
        </w:rPr>
        <w:t xml:space="preserve"> Cao hơn trung bình ngành sản xuất điện tử (18-20%), nhờ nội địa hóa cao và tự động hóa sản xuất - </w:t>
      </w:r>
      <w:r w:rsidRPr="00D274C8">
        <w:rPr>
          <w:rFonts w:ascii="Times New Roman" w:hAnsi="Times New Roman" w:cs="Times New Roman"/>
          <w:b/>
          <w:bCs/>
        </w:rPr>
        <w:t>Biên lợi nhuận ròng 15,7%:</w:t>
      </w:r>
      <w:r w:rsidRPr="00D274C8">
        <w:rPr>
          <w:rFonts w:ascii="Times New Roman" w:hAnsi="Times New Roman" w:cs="Times New Roman"/>
        </w:rPr>
        <w:t xml:space="preserve"> Tăng dần từ 12% (GĐ1) lên 16% (GĐ2) do hiệu ứng quy mô và tối ưu hóa vận hành - </w:t>
      </w:r>
      <w:r w:rsidRPr="00D274C8">
        <w:rPr>
          <w:rFonts w:ascii="Times New Roman" w:hAnsi="Times New Roman" w:cs="Times New Roman"/>
          <w:b/>
          <w:bCs/>
        </w:rPr>
        <w:t>VA/Doanh thu 35%:</w:t>
      </w:r>
      <w:r w:rsidRPr="00D274C8">
        <w:rPr>
          <w:rFonts w:ascii="Times New Roman" w:hAnsi="Times New Roman" w:cs="Times New Roman"/>
        </w:rPr>
        <w:t xml:space="preserve"> Phù hợp ngành sản xuất điện tử (30-40%), tính theo công thức: VA = Doanh thu - COGS - Opex (excluding R&amp;D) theo chuẩn IFRS - </w:t>
      </w:r>
      <w:r w:rsidRPr="00D274C8">
        <w:rPr>
          <w:rFonts w:ascii="Times New Roman" w:hAnsi="Times New Roman" w:cs="Times New Roman"/>
          <w:i/>
          <w:iCs/>
        </w:rPr>
        <w:t>Cập nhật so với V5</w:t>
      </w:r>
    </w:p>
    <w:p w14:paraId="2262989C" w14:textId="77777777" w:rsidR="009F68C2" w:rsidRPr="00D274C8" w:rsidRDefault="00CC558F">
      <w:pPr>
        <w:pStyle w:val="Heading3"/>
        <w:rPr>
          <w:rFonts w:ascii="Times New Roman" w:hAnsi="Times New Roman" w:cs="Times New Roman"/>
        </w:rPr>
      </w:pPr>
      <w:bookmarkStart w:id="30" w:name="chỉ-số-tài-chính-và-đánh-giá-dự-án"/>
      <w:bookmarkEnd w:id="29"/>
      <w:r w:rsidRPr="00D274C8">
        <w:rPr>
          <w:rStyle w:val="SectionNumber"/>
          <w:rFonts w:ascii="Times New Roman" w:hAnsi="Times New Roman" w:cs="Times New Roman"/>
        </w:rPr>
        <w:t>2.6.2</w:t>
      </w:r>
      <w:r w:rsidRPr="00D274C8">
        <w:rPr>
          <w:rFonts w:ascii="Times New Roman" w:hAnsi="Times New Roman" w:cs="Times New Roman"/>
        </w:rPr>
        <w:tab/>
        <w:t>5.2. Chỉ số tài chính và đánh giá dự án</w:t>
      </w:r>
    </w:p>
    <w:p w14:paraId="3B85634D"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NPV (Net Present Value) – Giá trị hiện tại ròng:</w:t>
      </w:r>
      <w:r w:rsidRPr="00D274C8">
        <w:rPr>
          <w:rFonts w:ascii="Times New Roman" w:hAnsi="Times New Roman" w:cs="Times New Roman"/>
        </w:rPr>
        <w:t xml:space="preserve"> - </w:t>
      </w:r>
      <w:r w:rsidRPr="00D274C8">
        <w:rPr>
          <w:rFonts w:ascii="Times New Roman" w:hAnsi="Times New Roman" w:cs="Times New Roman"/>
          <w:b/>
          <w:bCs/>
        </w:rPr>
        <w:t>NPV (10 năm, discount rate 10%):</w:t>
      </w:r>
      <w:r w:rsidRPr="00D274C8">
        <w:rPr>
          <w:rFonts w:ascii="Times New Roman" w:hAnsi="Times New Roman" w:cs="Times New Roman"/>
        </w:rPr>
        <w:t xml:space="preserve"> </w:t>
      </w:r>
      <w:r w:rsidRPr="00D274C8">
        <w:rPr>
          <w:rFonts w:ascii="Times New Roman" w:hAnsi="Times New Roman" w:cs="Times New Roman"/>
          <w:b/>
          <w:bCs/>
        </w:rPr>
        <w:t>15,20 triệu USD</w:t>
      </w:r>
      <w:r w:rsidRPr="00D274C8">
        <w:rPr>
          <w:rFonts w:ascii="Times New Roman" w:hAnsi="Times New Roman" w:cs="Times New Roman"/>
        </w:rPr>
        <w:t xml:space="preserve"> - </w:t>
      </w:r>
      <w:r w:rsidRPr="00D274C8">
        <w:rPr>
          <w:rFonts w:ascii="Times New Roman" w:hAnsi="Times New Roman" w:cs="Times New Roman"/>
          <w:b/>
          <w:bCs/>
        </w:rPr>
        <w:t>Ý nghĩa:</w:t>
      </w:r>
      <w:r w:rsidRPr="00D274C8">
        <w:rPr>
          <w:rFonts w:ascii="Times New Roman" w:hAnsi="Times New Roman" w:cs="Times New Roman"/>
        </w:rPr>
        <w:t xml:space="preserve"> Dự án tạo giá trị 15,20 triệu USD sau khi trừ đi chi phí vốn - </w:t>
      </w:r>
      <w:r w:rsidRPr="00D274C8">
        <w:rPr>
          <w:rFonts w:ascii="Times New Roman" w:hAnsi="Times New Roman" w:cs="Times New Roman"/>
          <w:b/>
          <w:bCs/>
        </w:rPr>
        <w:t>Kết luận:</w:t>
      </w:r>
      <w:r w:rsidRPr="00D274C8">
        <w:rPr>
          <w:rFonts w:ascii="Times New Roman" w:hAnsi="Times New Roman" w:cs="Times New Roman"/>
        </w:rPr>
        <w:t xml:space="preserve"> NPV &gt; 0 </w:t>
      </w:r>
      <w:r w:rsidRPr="00D274C8">
        <w:rPr>
          <w:rFonts w:ascii="Cambria Math" w:hAnsi="Cambria Math" w:cs="Cambria Math"/>
        </w:rPr>
        <w:t>⇒</w:t>
      </w:r>
      <w:r w:rsidRPr="00D274C8">
        <w:rPr>
          <w:rFonts w:ascii="Times New Roman" w:hAnsi="Times New Roman" w:cs="Times New Roman"/>
        </w:rPr>
        <w:t xml:space="preserve"> Dự án khả thi về mặt tài chính</w:t>
      </w:r>
    </w:p>
    <w:p w14:paraId="073F578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IRR (Internal Rate of Return) – Tỷ suất hoàn vốn nội bộ:</w:t>
      </w:r>
      <w:r w:rsidRPr="00D274C8">
        <w:rPr>
          <w:rFonts w:ascii="Times New Roman" w:hAnsi="Times New Roman" w:cs="Times New Roman"/>
        </w:rPr>
        <w:t xml:space="preserve"> - </w:t>
      </w:r>
      <w:r w:rsidRPr="00D274C8">
        <w:rPr>
          <w:rFonts w:ascii="Times New Roman" w:hAnsi="Times New Roman" w:cs="Times New Roman"/>
          <w:b/>
          <w:bCs/>
        </w:rPr>
        <w:t>IRR:</w:t>
      </w:r>
      <w:r w:rsidRPr="00D274C8">
        <w:rPr>
          <w:rFonts w:ascii="Times New Roman" w:hAnsi="Times New Roman" w:cs="Times New Roman"/>
        </w:rPr>
        <w:t xml:space="preserve"> </w:t>
      </w:r>
      <w:r w:rsidRPr="00D274C8">
        <w:rPr>
          <w:rFonts w:ascii="Times New Roman" w:hAnsi="Times New Roman" w:cs="Times New Roman"/>
          <w:b/>
          <w:bCs/>
        </w:rPr>
        <w:t>15,2%/năm</w:t>
      </w:r>
      <w:r w:rsidRPr="00D274C8">
        <w:rPr>
          <w:rFonts w:ascii="Times New Roman" w:hAnsi="Times New Roman" w:cs="Times New Roman"/>
        </w:rPr>
        <w:t xml:space="preserve"> - </w:t>
      </w:r>
      <w:r w:rsidRPr="00D274C8">
        <w:rPr>
          <w:rFonts w:ascii="Times New Roman" w:hAnsi="Times New Roman" w:cs="Times New Roman"/>
          <w:b/>
          <w:bCs/>
        </w:rPr>
        <w:t>Ý nghĩa:</w:t>
      </w:r>
      <w:r w:rsidRPr="00D274C8">
        <w:rPr>
          <w:rFonts w:ascii="Times New Roman" w:hAnsi="Times New Roman" w:cs="Times New Roman"/>
        </w:rPr>
        <w:t xml:space="preserve"> Tỷ suất sinh lời trung bình hàng năm của dự án - </w:t>
      </w:r>
      <w:r w:rsidRPr="00D274C8">
        <w:rPr>
          <w:rFonts w:ascii="Times New Roman" w:hAnsi="Times New Roman" w:cs="Times New Roman"/>
          <w:b/>
          <w:bCs/>
        </w:rPr>
        <w:t>So sánh:</w:t>
      </w:r>
      <w:r w:rsidRPr="00D274C8">
        <w:rPr>
          <w:rFonts w:ascii="Times New Roman" w:hAnsi="Times New Roman" w:cs="Times New Roman"/>
        </w:rPr>
        <w:t xml:space="preserve"> IRR 15,2% &gt; WACC 10% </w:t>
      </w:r>
      <w:r w:rsidRPr="00D274C8">
        <w:rPr>
          <w:rFonts w:ascii="Cambria Math" w:hAnsi="Cambria Math" w:cs="Cambria Math"/>
        </w:rPr>
        <w:t>⇒</w:t>
      </w:r>
      <w:r w:rsidRPr="00D274C8">
        <w:rPr>
          <w:rFonts w:ascii="Times New Roman" w:hAnsi="Times New Roman" w:cs="Times New Roman"/>
        </w:rPr>
        <w:t xml:space="preserve"> Dự án tạo giá trị cho nhà đầu tư - </w:t>
      </w:r>
      <w:r w:rsidRPr="00D274C8">
        <w:rPr>
          <w:rFonts w:ascii="Times New Roman" w:hAnsi="Times New Roman" w:cs="Times New Roman"/>
          <w:b/>
          <w:bCs/>
        </w:rPr>
        <w:t>Kết luận:</w:t>
      </w:r>
      <w:r w:rsidRPr="00D274C8">
        <w:rPr>
          <w:rFonts w:ascii="Times New Roman" w:hAnsi="Times New Roman" w:cs="Times New Roman"/>
        </w:rPr>
        <w:t xml:space="preserve"> Cao hơn ngành sản xuất điện tử (12-13%)</w:t>
      </w:r>
    </w:p>
    <w:p w14:paraId="240D34E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Payback Period – Thời gian hoàn vốn:</w:t>
      </w:r>
      <w:r w:rsidRPr="00D274C8">
        <w:rPr>
          <w:rFonts w:ascii="Times New Roman" w:hAnsi="Times New Roman" w:cs="Times New Roman"/>
        </w:rPr>
        <w:t xml:space="preserve"> - </w:t>
      </w:r>
      <w:r w:rsidRPr="00D274C8">
        <w:rPr>
          <w:rFonts w:ascii="Times New Roman" w:hAnsi="Times New Roman" w:cs="Times New Roman"/>
          <w:b/>
          <w:bCs/>
        </w:rPr>
        <w:t>Payback Period:</w:t>
      </w:r>
      <w:r w:rsidRPr="00D274C8">
        <w:rPr>
          <w:rFonts w:ascii="Times New Roman" w:hAnsi="Times New Roman" w:cs="Times New Roman"/>
        </w:rPr>
        <w:t xml:space="preserve"> </w:t>
      </w:r>
      <w:r w:rsidRPr="00D274C8">
        <w:rPr>
          <w:rFonts w:ascii="Times New Roman" w:hAnsi="Times New Roman" w:cs="Times New Roman"/>
          <w:b/>
          <w:bCs/>
        </w:rPr>
        <w:t>8,5 năm</w:t>
      </w:r>
      <w:r w:rsidRPr="00D274C8">
        <w:rPr>
          <w:rFonts w:ascii="Times New Roman" w:hAnsi="Times New Roman" w:cs="Times New Roman"/>
        </w:rPr>
        <w:t xml:space="preserve"> - </w:t>
      </w:r>
      <w:r w:rsidRPr="00D274C8">
        <w:rPr>
          <w:rFonts w:ascii="Times New Roman" w:hAnsi="Times New Roman" w:cs="Times New Roman"/>
          <w:b/>
          <w:bCs/>
        </w:rPr>
        <w:t>Ý nghĩa:</w:t>
      </w:r>
      <w:r w:rsidRPr="00D274C8">
        <w:rPr>
          <w:rFonts w:ascii="Times New Roman" w:hAnsi="Times New Roman" w:cs="Times New Roman"/>
        </w:rPr>
        <w:t xml:space="preserve"> Nhà đầu tư thu hồi toàn bộ vốn đầu tư ban đầu sau 8,5 năm - </w:t>
      </w:r>
      <w:r w:rsidRPr="00D274C8">
        <w:rPr>
          <w:rFonts w:ascii="Times New Roman" w:hAnsi="Times New Roman" w:cs="Times New Roman"/>
          <w:b/>
          <w:bCs/>
        </w:rPr>
        <w:t>So sánh:</w:t>
      </w:r>
      <w:r w:rsidRPr="00D274C8">
        <w:rPr>
          <w:rFonts w:ascii="Times New Roman" w:hAnsi="Times New Roman" w:cs="Times New Roman"/>
        </w:rPr>
        <w:t xml:space="preserve"> Trong ngưỡng chấp nhận được cho dự án công nghệ cao (8-10 năm)</w:t>
      </w:r>
    </w:p>
    <w:p w14:paraId="29B4370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ROE (Return on Equity) – Tỷ suất sinh lời trên vốn chủ:</w:t>
      </w:r>
      <w:r w:rsidRPr="00D274C8">
        <w:rPr>
          <w:rFonts w:ascii="Times New Roman" w:hAnsi="Times New Roman" w:cs="Times New Roman"/>
        </w:rPr>
        <w:t xml:space="preserve"> - </w:t>
      </w:r>
      <w:r w:rsidRPr="00D274C8">
        <w:rPr>
          <w:rFonts w:ascii="Times New Roman" w:hAnsi="Times New Roman" w:cs="Times New Roman"/>
          <w:b/>
          <w:bCs/>
        </w:rPr>
        <w:t>ROE trung bình:</w:t>
      </w:r>
      <w:r w:rsidRPr="00D274C8">
        <w:rPr>
          <w:rFonts w:ascii="Times New Roman" w:hAnsi="Times New Roman" w:cs="Times New Roman"/>
        </w:rPr>
        <w:t xml:space="preserve"> </w:t>
      </w:r>
      <w:r w:rsidRPr="00D274C8">
        <w:rPr>
          <w:rFonts w:ascii="Times New Roman" w:hAnsi="Times New Roman" w:cs="Times New Roman"/>
          <w:b/>
          <w:bCs/>
        </w:rPr>
        <w:t>18,5%/năm</w:t>
      </w:r>
      <w:r w:rsidRPr="00D274C8">
        <w:rPr>
          <w:rFonts w:ascii="Times New Roman" w:hAnsi="Times New Roman" w:cs="Times New Roman"/>
        </w:rPr>
        <w:t xml:space="preserve"> - </w:t>
      </w:r>
      <w:r w:rsidRPr="00D274C8">
        <w:rPr>
          <w:rFonts w:ascii="Times New Roman" w:hAnsi="Times New Roman" w:cs="Times New Roman"/>
          <w:b/>
          <w:bCs/>
        </w:rPr>
        <w:t>ROE năm 2030:</w:t>
      </w:r>
      <w:r w:rsidRPr="00D274C8">
        <w:rPr>
          <w:rFonts w:ascii="Times New Roman" w:hAnsi="Times New Roman" w:cs="Times New Roman"/>
        </w:rPr>
        <w:t xml:space="preserve"> </w:t>
      </w:r>
      <w:r w:rsidRPr="00D274C8">
        <w:rPr>
          <w:rFonts w:ascii="Times New Roman" w:hAnsi="Times New Roman" w:cs="Times New Roman"/>
          <w:b/>
          <w:bCs/>
        </w:rPr>
        <w:t>25,0%</w:t>
      </w:r>
      <w:r w:rsidRPr="00D274C8">
        <w:rPr>
          <w:rFonts w:ascii="Times New Roman" w:hAnsi="Times New Roman" w:cs="Times New Roman"/>
        </w:rPr>
        <w:t xml:space="preserve"> - </w:t>
      </w:r>
      <w:r w:rsidRPr="00D274C8">
        <w:rPr>
          <w:rFonts w:ascii="Times New Roman" w:hAnsi="Times New Roman" w:cs="Times New Roman"/>
          <w:b/>
          <w:bCs/>
        </w:rPr>
        <w:t>Ý nghĩa:</w:t>
      </w:r>
      <w:r w:rsidRPr="00D274C8">
        <w:rPr>
          <w:rFonts w:ascii="Times New Roman" w:hAnsi="Times New Roman" w:cs="Times New Roman"/>
        </w:rPr>
        <w:t xml:space="preserve"> Mỗi đô la vốn chủ sở hữu tạo ra 0,185 đô la lợi nhuận ròng - </w:t>
      </w:r>
      <w:r w:rsidRPr="00D274C8">
        <w:rPr>
          <w:rFonts w:ascii="Times New Roman" w:hAnsi="Times New Roman" w:cs="Times New Roman"/>
          <w:b/>
          <w:bCs/>
        </w:rPr>
        <w:t>So sánh:</w:t>
      </w:r>
      <w:r w:rsidRPr="00D274C8">
        <w:rPr>
          <w:rFonts w:ascii="Times New Roman" w:hAnsi="Times New Roman" w:cs="Times New Roman"/>
        </w:rPr>
        <w:t xml:space="preserve"> Cao hơn trung bình ngành 20-30%</w:t>
      </w:r>
    </w:p>
    <w:p w14:paraId="01AEB8B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ROI (Return on Investment) – Tỷ suất hoàn vốn đầu tư:</w:t>
      </w:r>
      <w:r w:rsidRPr="00D274C8">
        <w:rPr>
          <w:rFonts w:ascii="Times New Roman" w:hAnsi="Times New Roman" w:cs="Times New Roman"/>
        </w:rPr>
        <w:t xml:space="preserve"> - </w:t>
      </w:r>
      <w:r w:rsidRPr="00D274C8">
        <w:rPr>
          <w:rFonts w:ascii="Times New Roman" w:hAnsi="Times New Roman" w:cs="Times New Roman"/>
          <w:b/>
          <w:bCs/>
        </w:rPr>
        <w:t>ROI (10 năm):</w:t>
      </w:r>
      <w:r w:rsidRPr="00D274C8">
        <w:rPr>
          <w:rFonts w:ascii="Times New Roman" w:hAnsi="Times New Roman" w:cs="Times New Roman"/>
        </w:rPr>
        <w:t xml:space="preserve"> </w:t>
      </w:r>
      <w:r w:rsidRPr="00D274C8">
        <w:rPr>
          <w:rFonts w:ascii="Times New Roman" w:hAnsi="Times New Roman" w:cs="Times New Roman"/>
          <w:b/>
          <w:bCs/>
        </w:rPr>
        <w:t>94,1%</w:t>
      </w:r>
      <w:r w:rsidRPr="00D274C8">
        <w:rPr>
          <w:rFonts w:ascii="Times New Roman" w:hAnsi="Times New Roman" w:cs="Times New Roman"/>
        </w:rPr>
        <w:t xml:space="preserve"> (= (18,82 / 20,00) × 100%) - </w:t>
      </w:r>
      <w:r w:rsidRPr="00D274C8">
        <w:rPr>
          <w:rFonts w:ascii="Times New Roman" w:hAnsi="Times New Roman" w:cs="Times New Roman"/>
          <w:b/>
          <w:bCs/>
        </w:rPr>
        <w:t>ROI trung bình/năm:</w:t>
      </w:r>
      <w:r w:rsidRPr="00D274C8">
        <w:rPr>
          <w:rFonts w:ascii="Times New Roman" w:hAnsi="Times New Roman" w:cs="Times New Roman"/>
        </w:rPr>
        <w:t xml:space="preserve"> </w:t>
      </w:r>
      <w:r w:rsidRPr="00D274C8">
        <w:rPr>
          <w:rFonts w:ascii="Times New Roman" w:hAnsi="Times New Roman" w:cs="Times New Roman"/>
          <w:b/>
          <w:bCs/>
        </w:rPr>
        <w:t>9,4%/năm</w:t>
      </w:r>
      <w:r w:rsidRPr="00D274C8">
        <w:rPr>
          <w:rFonts w:ascii="Times New Roman" w:hAnsi="Times New Roman" w:cs="Times New Roman"/>
        </w:rPr>
        <w:t xml:space="preserve"> - </w:t>
      </w:r>
      <w:r w:rsidRPr="00D274C8">
        <w:rPr>
          <w:rFonts w:ascii="Times New Roman" w:hAnsi="Times New Roman" w:cs="Times New Roman"/>
          <w:b/>
          <w:bCs/>
        </w:rPr>
        <w:t>Ý nghĩa:</w:t>
      </w:r>
      <w:r w:rsidRPr="00D274C8">
        <w:rPr>
          <w:rFonts w:ascii="Times New Roman" w:hAnsi="Times New Roman" w:cs="Times New Roman"/>
        </w:rPr>
        <w:t xml:space="preserve"> Mỗi đô la đầu tư tạo ra 0,941 đô la lợi nhuận ròng sau 10 năm</w:t>
      </w:r>
    </w:p>
    <w:p w14:paraId="26F21E47" w14:textId="77777777" w:rsidR="009F68C2" w:rsidRPr="00D274C8" w:rsidRDefault="00CC558F">
      <w:pPr>
        <w:pStyle w:val="Heading3"/>
        <w:rPr>
          <w:rFonts w:ascii="Times New Roman" w:hAnsi="Times New Roman" w:cs="Times New Roman"/>
        </w:rPr>
      </w:pPr>
      <w:bookmarkStart w:id="31" w:name="phân-tích-nhạy-cảm-sensitivity-analysis"/>
      <w:bookmarkEnd w:id="30"/>
      <w:r w:rsidRPr="00D274C8">
        <w:rPr>
          <w:rStyle w:val="SectionNumber"/>
          <w:rFonts w:ascii="Times New Roman" w:hAnsi="Times New Roman" w:cs="Times New Roman"/>
        </w:rPr>
        <w:t>2.6.3</w:t>
      </w:r>
      <w:r w:rsidRPr="00D274C8">
        <w:rPr>
          <w:rFonts w:ascii="Times New Roman" w:hAnsi="Times New Roman" w:cs="Times New Roman"/>
        </w:rPr>
        <w:tab/>
        <w:t>5.3. Phân tích nhạy cảm (Sensitivity Analysis)</w:t>
      </w:r>
    </w:p>
    <w:p w14:paraId="318047B0"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 xml:space="preserve">Chúng tôi đã phân tích </w:t>
      </w:r>
      <w:r w:rsidRPr="00D274C8">
        <w:rPr>
          <w:rFonts w:ascii="Times New Roman" w:hAnsi="Times New Roman" w:cs="Times New Roman"/>
          <w:b/>
          <w:bCs/>
        </w:rPr>
        <w:t>3 biến số quan trọng nhất</w:t>
      </w:r>
      <w:r w:rsidRPr="00D274C8">
        <w:rPr>
          <w:rFonts w:ascii="Times New Roman" w:hAnsi="Times New Roman" w:cs="Times New Roman"/>
        </w:rPr>
        <w:t xml:space="preserve"> ảnh hưởng đến hiệu quả tài chính:</w:t>
      </w:r>
    </w:p>
    <w:p w14:paraId="214AF6C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Biến 1: Doanh thu ±20%</w:t>
      </w:r>
    </w:p>
    <w:tbl>
      <w:tblPr>
        <w:tblStyle w:val="Table"/>
        <w:tblW w:w="5000" w:type="pct"/>
        <w:tblLayout w:type="fixed"/>
        <w:tblLook w:val="0020" w:firstRow="1" w:lastRow="0" w:firstColumn="0" w:lastColumn="0" w:noHBand="0" w:noVBand="0"/>
      </w:tblPr>
      <w:tblGrid>
        <w:gridCol w:w="1596"/>
        <w:gridCol w:w="1596"/>
        <w:gridCol w:w="1596"/>
        <w:gridCol w:w="1596"/>
        <w:gridCol w:w="1596"/>
        <w:gridCol w:w="1596"/>
      </w:tblGrid>
      <w:tr w:rsidR="009F68C2" w:rsidRPr="00D274C8" w14:paraId="299DAA1D"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20" w:type="dxa"/>
          </w:tcPr>
          <w:p w14:paraId="53E9902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Kịch bản</w:t>
            </w:r>
          </w:p>
        </w:tc>
        <w:tc>
          <w:tcPr>
            <w:tcW w:w="1320" w:type="dxa"/>
          </w:tcPr>
          <w:p w14:paraId="424BDE9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Doanh thu</w:t>
            </w:r>
          </w:p>
        </w:tc>
        <w:tc>
          <w:tcPr>
            <w:tcW w:w="1320" w:type="dxa"/>
          </w:tcPr>
          <w:p w14:paraId="73A6359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NPV</w:t>
            </w:r>
          </w:p>
        </w:tc>
        <w:tc>
          <w:tcPr>
            <w:tcW w:w="1320" w:type="dxa"/>
          </w:tcPr>
          <w:p w14:paraId="4A61F42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IRR</w:t>
            </w:r>
          </w:p>
        </w:tc>
        <w:tc>
          <w:tcPr>
            <w:tcW w:w="1320" w:type="dxa"/>
          </w:tcPr>
          <w:p w14:paraId="2AE0A5B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Payback</w:t>
            </w:r>
          </w:p>
        </w:tc>
        <w:tc>
          <w:tcPr>
            <w:tcW w:w="1320" w:type="dxa"/>
          </w:tcPr>
          <w:p w14:paraId="0742D2C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Đánh giá</w:t>
            </w:r>
          </w:p>
        </w:tc>
      </w:tr>
      <w:tr w:rsidR="009F68C2" w:rsidRPr="00D274C8" w14:paraId="7FD95D7C" w14:textId="77777777">
        <w:tc>
          <w:tcPr>
            <w:tcW w:w="1320" w:type="dxa"/>
          </w:tcPr>
          <w:p w14:paraId="2093D16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Best (+20%)</w:t>
            </w:r>
          </w:p>
        </w:tc>
        <w:tc>
          <w:tcPr>
            <w:tcW w:w="1320" w:type="dxa"/>
          </w:tcPr>
          <w:p w14:paraId="61D474F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143,65 triệu USD</w:t>
            </w:r>
          </w:p>
        </w:tc>
        <w:tc>
          <w:tcPr>
            <w:tcW w:w="1320" w:type="dxa"/>
          </w:tcPr>
          <w:p w14:paraId="2E97214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28,5 triệu USD</w:t>
            </w:r>
          </w:p>
        </w:tc>
        <w:tc>
          <w:tcPr>
            <w:tcW w:w="1320" w:type="dxa"/>
          </w:tcPr>
          <w:p w14:paraId="76E5B2C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22,1%</w:t>
            </w:r>
          </w:p>
        </w:tc>
        <w:tc>
          <w:tcPr>
            <w:tcW w:w="1320" w:type="dxa"/>
          </w:tcPr>
          <w:p w14:paraId="65088FC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6,2 năm</w:t>
            </w:r>
          </w:p>
        </w:tc>
        <w:tc>
          <w:tcPr>
            <w:tcW w:w="1320" w:type="dxa"/>
          </w:tcPr>
          <w:p w14:paraId="147FA49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Rất tốt</w:t>
            </w:r>
          </w:p>
        </w:tc>
      </w:tr>
      <w:tr w:rsidR="009F68C2" w:rsidRPr="00D274C8" w14:paraId="54F20FC6" w14:textId="77777777">
        <w:tc>
          <w:tcPr>
            <w:tcW w:w="1320" w:type="dxa"/>
          </w:tcPr>
          <w:p w14:paraId="50E4663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Base (0%)</w:t>
            </w:r>
          </w:p>
        </w:tc>
        <w:tc>
          <w:tcPr>
            <w:tcW w:w="1320" w:type="dxa"/>
          </w:tcPr>
          <w:p w14:paraId="6531414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119,71 triệu USD</w:t>
            </w:r>
          </w:p>
        </w:tc>
        <w:tc>
          <w:tcPr>
            <w:tcW w:w="1320" w:type="dxa"/>
          </w:tcPr>
          <w:p w14:paraId="2DA2856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15,2 triệu USD</w:t>
            </w:r>
          </w:p>
        </w:tc>
        <w:tc>
          <w:tcPr>
            <w:tcW w:w="1320" w:type="dxa"/>
          </w:tcPr>
          <w:p w14:paraId="4EE4B23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15,2%</w:t>
            </w:r>
          </w:p>
        </w:tc>
        <w:tc>
          <w:tcPr>
            <w:tcW w:w="1320" w:type="dxa"/>
          </w:tcPr>
          <w:p w14:paraId="36967E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8,5 năm</w:t>
            </w:r>
          </w:p>
        </w:tc>
        <w:tc>
          <w:tcPr>
            <w:tcW w:w="1320" w:type="dxa"/>
          </w:tcPr>
          <w:p w14:paraId="4676C1B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Tốt</w:t>
            </w:r>
          </w:p>
        </w:tc>
      </w:tr>
      <w:tr w:rsidR="009F68C2" w:rsidRPr="00D274C8" w14:paraId="7C3277DF" w14:textId="77777777">
        <w:tc>
          <w:tcPr>
            <w:tcW w:w="1320" w:type="dxa"/>
          </w:tcPr>
          <w:p w14:paraId="655402A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Worst (-20%)</w:t>
            </w:r>
          </w:p>
        </w:tc>
        <w:tc>
          <w:tcPr>
            <w:tcW w:w="1320" w:type="dxa"/>
          </w:tcPr>
          <w:p w14:paraId="62F6DE2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95,77 triệu USD</w:t>
            </w:r>
          </w:p>
        </w:tc>
        <w:tc>
          <w:tcPr>
            <w:tcW w:w="1320" w:type="dxa"/>
          </w:tcPr>
          <w:p w14:paraId="33B5EA1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3,8 triệu USD</w:t>
            </w:r>
          </w:p>
        </w:tc>
        <w:tc>
          <w:tcPr>
            <w:tcW w:w="1320" w:type="dxa"/>
          </w:tcPr>
          <w:p w14:paraId="64E35A3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9,5%</w:t>
            </w:r>
          </w:p>
        </w:tc>
        <w:tc>
          <w:tcPr>
            <w:tcW w:w="1320" w:type="dxa"/>
          </w:tcPr>
          <w:p w14:paraId="0108B73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12,8 năm</w:t>
            </w:r>
          </w:p>
        </w:tc>
        <w:tc>
          <w:tcPr>
            <w:tcW w:w="1320" w:type="dxa"/>
          </w:tcPr>
          <w:p w14:paraId="466A6F0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Chấp nhận được</w:t>
            </w:r>
          </w:p>
        </w:tc>
      </w:tr>
    </w:tbl>
    <w:p w14:paraId="372D95E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Phân tích:</w:t>
      </w:r>
      <w:r w:rsidRPr="00D274C8">
        <w:rPr>
          <w:rFonts w:ascii="Times New Roman" w:hAnsi="Times New Roman" w:cs="Times New Roman"/>
        </w:rPr>
        <w:t xml:space="preserve"> - Dự án vẫn khả thi ngay cả khi doanh thu giảm 20% - NPV vẫn dương (+3,8 triệu USD), IRR (9,5%) vẫn gần bằng WACC (10%) - Cho thấy dự án có </w:t>
      </w:r>
      <w:r w:rsidRPr="00D274C8">
        <w:rPr>
          <w:rFonts w:ascii="Times New Roman" w:hAnsi="Times New Roman" w:cs="Times New Roman"/>
          <w:b/>
          <w:bCs/>
        </w:rPr>
        <w:t>độ an toàn cao</w:t>
      </w:r>
    </w:p>
    <w:p w14:paraId="6ADBB9E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Biến 2: OPEX ±15%</w:t>
      </w:r>
    </w:p>
    <w:tbl>
      <w:tblPr>
        <w:tblStyle w:val="Table"/>
        <w:tblW w:w="5000" w:type="pct"/>
        <w:tblLayout w:type="fixed"/>
        <w:tblLook w:val="0020" w:firstRow="1" w:lastRow="0" w:firstColumn="0" w:lastColumn="0" w:noHBand="0" w:noVBand="0"/>
      </w:tblPr>
      <w:tblGrid>
        <w:gridCol w:w="1596"/>
        <w:gridCol w:w="1596"/>
        <w:gridCol w:w="1596"/>
        <w:gridCol w:w="1596"/>
        <w:gridCol w:w="1596"/>
        <w:gridCol w:w="1596"/>
      </w:tblGrid>
      <w:tr w:rsidR="009F68C2" w:rsidRPr="00D274C8" w14:paraId="12581BE8"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20" w:type="dxa"/>
          </w:tcPr>
          <w:p w14:paraId="0A785CC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Kịch bản</w:t>
            </w:r>
          </w:p>
        </w:tc>
        <w:tc>
          <w:tcPr>
            <w:tcW w:w="1320" w:type="dxa"/>
          </w:tcPr>
          <w:p w14:paraId="468B905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OPEX</w:t>
            </w:r>
          </w:p>
        </w:tc>
        <w:tc>
          <w:tcPr>
            <w:tcW w:w="1320" w:type="dxa"/>
          </w:tcPr>
          <w:p w14:paraId="732E0C5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NPV</w:t>
            </w:r>
          </w:p>
        </w:tc>
        <w:tc>
          <w:tcPr>
            <w:tcW w:w="1320" w:type="dxa"/>
          </w:tcPr>
          <w:p w14:paraId="489D17B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IRR</w:t>
            </w:r>
          </w:p>
        </w:tc>
        <w:tc>
          <w:tcPr>
            <w:tcW w:w="1320" w:type="dxa"/>
          </w:tcPr>
          <w:p w14:paraId="4DA294E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Payback</w:t>
            </w:r>
          </w:p>
        </w:tc>
        <w:tc>
          <w:tcPr>
            <w:tcW w:w="1320" w:type="dxa"/>
          </w:tcPr>
          <w:p w14:paraId="713827B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Đánh giá</w:t>
            </w:r>
          </w:p>
        </w:tc>
      </w:tr>
      <w:tr w:rsidR="009F68C2" w:rsidRPr="00D274C8" w14:paraId="2A707AF3" w14:textId="77777777">
        <w:tc>
          <w:tcPr>
            <w:tcW w:w="1320" w:type="dxa"/>
          </w:tcPr>
          <w:p w14:paraId="59333BF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Best (-15%)</w:t>
            </w:r>
          </w:p>
        </w:tc>
        <w:tc>
          <w:tcPr>
            <w:tcW w:w="1320" w:type="dxa"/>
          </w:tcPr>
          <w:p w14:paraId="1D9064C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77,81 triệu USD</w:t>
            </w:r>
          </w:p>
        </w:tc>
        <w:tc>
          <w:tcPr>
            <w:tcW w:w="1320" w:type="dxa"/>
          </w:tcPr>
          <w:p w14:paraId="4776C4F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21,7 triệu USD</w:t>
            </w:r>
          </w:p>
        </w:tc>
        <w:tc>
          <w:tcPr>
            <w:tcW w:w="1320" w:type="dxa"/>
          </w:tcPr>
          <w:p w14:paraId="326E103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18,9%</w:t>
            </w:r>
          </w:p>
        </w:tc>
        <w:tc>
          <w:tcPr>
            <w:tcW w:w="1320" w:type="dxa"/>
          </w:tcPr>
          <w:p w14:paraId="436FFBF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7,1 năm</w:t>
            </w:r>
          </w:p>
        </w:tc>
        <w:tc>
          <w:tcPr>
            <w:tcW w:w="1320" w:type="dxa"/>
          </w:tcPr>
          <w:p w14:paraId="3A214C1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Rất tốt</w:t>
            </w:r>
          </w:p>
        </w:tc>
      </w:tr>
      <w:tr w:rsidR="009F68C2" w:rsidRPr="00D274C8" w14:paraId="4893CD9F" w14:textId="77777777">
        <w:tc>
          <w:tcPr>
            <w:tcW w:w="1320" w:type="dxa"/>
          </w:tcPr>
          <w:p w14:paraId="3829946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Base (0%)</w:t>
            </w:r>
          </w:p>
        </w:tc>
        <w:tc>
          <w:tcPr>
            <w:tcW w:w="1320" w:type="dxa"/>
          </w:tcPr>
          <w:p w14:paraId="2E2EB18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91,54 triệu USD</w:t>
            </w:r>
          </w:p>
        </w:tc>
        <w:tc>
          <w:tcPr>
            <w:tcW w:w="1320" w:type="dxa"/>
          </w:tcPr>
          <w:p w14:paraId="505E0CF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15,2 triệu USD</w:t>
            </w:r>
          </w:p>
        </w:tc>
        <w:tc>
          <w:tcPr>
            <w:tcW w:w="1320" w:type="dxa"/>
          </w:tcPr>
          <w:p w14:paraId="4323658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15,2%</w:t>
            </w:r>
          </w:p>
        </w:tc>
        <w:tc>
          <w:tcPr>
            <w:tcW w:w="1320" w:type="dxa"/>
          </w:tcPr>
          <w:p w14:paraId="3FFA95B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8,5 năm</w:t>
            </w:r>
          </w:p>
        </w:tc>
        <w:tc>
          <w:tcPr>
            <w:tcW w:w="1320" w:type="dxa"/>
          </w:tcPr>
          <w:p w14:paraId="0B4DF3E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Tốt</w:t>
            </w:r>
          </w:p>
        </w:tc>
      </w:tr>
      <w:tr w:rsidR="009F68C2" w:rsidRPr="00D274C8" w14:paraId="7F849E47" w14:textId="77777777">
        <w:tc>
          <w:tcPr>
            <w:tcW w:w="1320" w:type="dxa"/>
          </w:tcPr>
          <w:p w14:paraId="694436A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Worst (+15%)</w:t>
            </w:r>
          </w:p>
        </w:tc>
        <w:tc>
          <w:tcPr>
            <w:tcW w:w="1320" w:type="dxa"/>
          </w:tcPr>
          <w:p w14:paraId="78F0D7F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105,27 triệu USD</w:t>
            </w:r>
          </w:p>
        </w:tc>
        <w:tc>
          <w:tcPr>
            <w:tcW w:w="1320" w:type="dxa"/>
          </w:tcPr>
          <w:p w14:paraId="4A99126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8,9 triệu USD</w:t>
            </w:r>
          </w:p>
        </w:tc>
        <w:tc>
          <w:tcPr>
            <w:tcW w:w="1320" w:type="dxa"/>
          </w:tcPr>
          <w:p w14:paraId="6D63581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11,8%</w:t>
            </w:r>
          </w:p>
        </w:tc>
        <w:tc>
          <w:tcPr>
            <w:tcW w:w="1320" w:type="dxa"/>
          </w:tcPr>
          <w:p w14:paraId="1736B14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10,2 năm</w:t>
            </w:r>
          </w:p>
        </w:tc>
        <w:tc>
          <w:tcPr>
            <w:tcW w:w="1320" w:type="dxa"/>
          </w:tcPr>
          <w:p w14:paraId="283B219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Chấp nhận được</w:t>
            </w:r>
          </w:p>
        </w:tc>
      </w:tr>
    </w:tbl>
    <w:p w14:paraId="1DB916B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Phân tích:</w:t>
      </w:r>
      <w:r w:rsidRPr="00D274C8">
        <w:rPr>
          <w:rFonts w:ascii="Times New Roman" w:hAnsi="Times New Roman" w:cs="Times New Roman"/>
        </w:rPr>
        <w:t xml:space="preserve"> - Chi phí vận hành có tác động mạnh đến NPV và IRR - Chiến lược kiểm soát chi phí và tối ưu hóa vận hành là </w:t>
      </w:r>
      <w:r w:rsidRPr="00D274C8">
        <w:rPr>
          <w:rFonts w:ascii="Times New Roman" w:hAnsi="Times New Roman" w:cs="Times New Roman"/>
          <w:b/>
          <w:bCs/>
        </w:rPr>
        <w:t>quan trọng</w:t>
      </w:r>
      <w:r w:rsidRPr="00D274C8">
        <w:rPr>
          <w:rFonts w:ascii="Times New Roman" w:hAnsi="Times New Roman" w:cs="Times New Roman"/>
        </w:rPr>
        <w:t xml:space="preserve"> - Cần monitor chặt chẽ OPEX, đặc biệt là chi phí nhân công và nguyên vật liệu</w:t>
      </w:r>
    </w:p>
    <w:p w14:paraId="60A9F76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Biến 3: Tỷ giá USD/VND ±10%</w:t>
      </w:r>
    </w:p>
    <w:tbl>
      <w:tblPr>
        <w:tblStyle w:val="Table"/>
        <w:tblW w:w="5000" w:type="pct"/>
        <w:tblLayout w:type="fixed"/>
        <w:tblLook w:val="0020" w:firstRow="1" w:lastRow="0" w:firstColumn="0" w:lastColumn="0" w:noHBand="0" w:noVBand="0"/>
      </w:tblPr>
      <w:tblGrid>
        <w:gridCol w:w="1596"/>
        <w:gridCol w:w="1596"/>
        <w:gridCol w:w="1596"/>
        <w:gridCol w:w="1596"/>
        <w:gridCol w:w="1596"/>
        <w:gridCol w:w="1596"/>
      </w:tblGrid>
      <w:tr w:rsidR="009F68C2" w:rsidRPr="00D274C8" w14:paraId="19E153B9"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20" w:type="dxa"/>
          </w:tcPr>
          <w:p w14:paraId="7384DA5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Kịch bản</w:t>
            </w:r>
          </w:p>
        </w:tc>
        <w:tc>
          <w:tcPr>
            <w:tcW w:w="1320" w:type="dxa"/>
          </w:tcPr>
          <w:p w14:paraId="4ABA51F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Tỷ giá</w:t>
            </w:r>
          </w:p>
        </w:tc>
        <w:tc>
          <w:tcPr>
            <w:tcW w:w="1320" w:type="dxa"/>
          </w:tcPr>
          <w:p w14:paraId="68E665E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NPV</w:t>
            </w:r>
          </w:p>
        </w:tc>
        <w:tc>
          <w:tcPr>
            <w:tcW w:w="1320" w:type="dxa"/>
          </w:tcPr>
          <w:p w14:paraId="69DF9F6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IRR</w:t>
            </w:r>
          </w:p>
        </w:tc>
        <w:tc>
          <w:tcPr>
            <w:tcW w:w="1320" w:type="dxa"/>
          </w:tcPr>
          <w:p w14:paraId="42F3793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Payback</w:t>
            </w:r>
          </w:p>
        </w:tc>
        <w:tc>
          <w:tcPr>
            <w:tcW w:w="1320" w:type="dxa"/>
          </w:tcPr>
          <w:p w14:paraId="117D959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Đánh giá</w:t>
            </w:r>
          </w:p>
        </w:tc>
      </w:tr>
      <w:tr w:rsidR="009F68C2" w:rsidRPr="00D274C8" w14:paraId="496CB385" w14:textId="77777777">
        <w:tc>
          <w:tcPr>
            <w:tcW w:w="1320" w:type="dxa"/>
          </w:tcPr>
          <w:p w14:paraId="74558FB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Best (VND mạnh -10%)</w:t>
            </w:r>
          </w:p>
        </w:tc>
        <w:tc>
          <w:tcPr>
            <w:tcW w:w="1320" w:type="dxa"/>
          </w:tcPr>
          <w:p w14:paraId="1177191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22.500 VND/USD</w:t>
            </w:r>
          </w:p>
        </w:tc>
        <w:tc>
          <w:tcPr>
            <w:tcW w:w="1320" w:type="dxa"/>
          </w:tcPr>
          <w:p w14:paraId="210AC82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18,1 triệu USD</w:t>
            </w:r>
          </w:p>
        </w:tc>
        <w:tc>
          <w:tcPr>
            <w:tcW w:w="1320" w:type="dxa"/>
          </w:tcPr>
          <w:p w14:paraId="35AD1B2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16,8%</w:t>
            </w:r>
          </w:p>
        </w:tc>
        <w:tc>
          <w:tcPr>
            <w:tcW w:w="1320" w:type="dxa"/>
          </w:tcPr>
          <w:p w14:paraId="4CF71CE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7,9 năm</w:t>
            </w:r>
          </w:p>
        </w:tc>
        <w:tc>
          <w:tcPr>
            <w:tcW w:w="1320" w:type="dxa"/>
          </w:tcPr>
          <w:p w14:paraId="3F1CA82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Rất tốt</w:t>
            </w:r>
          </w:p>
        </w:tc>
      </w:tr>
      <w:tr w:rsidR="009F68C2" w:rsidRPr="00D274C8" w14:paraId="53146781" w14:textId="77777777">
        <w:tc>
          <w:tcPr>
            <w:tcW w:w="1320" w:type="dxa"/>
          </w:tcPr>
          <w:p w14:paraId="6A2FC1B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Base (0%)</w:t>
            </w:r>
          </w:p>
        </w:tc>
        <w:tc>
          <w:tcPr>
            <w:tcW w:w="1320" w:type="dxa"/>
          </w:tcPr>
          <w:p w14:paraId="45287A5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25.000 VND/USD</w:t>
            </w:r>
          </w:p>
        </w:tc>
        <w:tc>
          <w:tcPr>
            <w:tcW w:w="1320" w:type="dxa"/>
          </w:tcPr>
          <w:p w14:paraId="3CEAB0D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15,2 triệu USD</w:t>
            </w:r>
          </w:p>
        </w:tc>
        <w:tc>
          <w:tcPr>
            <w:tcW w:w="1320" w:type="dxa"/>
          </w:tcPr>
          <w:p w14:paraId="128F731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15,2%</w:t>
            </w:r>
          </w:p>
        </w:tc>
        <w:tc>
          <w:tcPr>
            <w:tcW w:w="1320" w:type="dxa"/>
          </w:tcPr>
          <w:p w14:paraId="243EEF4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8,5 năm</w:t>
            </w:r>
          </w:p>
        </w:tc>
        <w:tc>
          <w:tcPr>
            <w:tcW w:w="1320" w:type="dxa"/>
          </w:tcPr>
          <w:p w14:paraId="1D6F54C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Tốt</w:t>
            </w:r>
          </w:p>
        </w:tc>
      </w:tr>
      <w:tr w:rsidR="009F68C2" w:rsidRPr="00D274C8" w14:paraId="16B5AC51" w14:textId="77777777">
        <w:tc>
          <w:tcPr>
            <w:tcW w:w="1320" w:type="dxa"/>
          </w:tcPr>
          <w:p w14:paraId="50D39A7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Worst (VND yếu +10%)</w:t>
            </w:r>
          </w:p>
        </w:tc>
        <w:tc>
          <w:tcPr>
            <w:tcW w:w="1320" w:type="dxa"/>
          </w:tcPr>
          <w:p w14:paraId="60D91EC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27.500 VND/USD</w:t>
            </w:r>
          </w:p>
        </w:tc>
        <w:tc>
          <w:tcPr>
            <w:tcW w:w="1320" w:type="dxa"/>
          </w:tcPr>
          <w:p w14:paraId="047E421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12,5 triệu USD</w:t>
            </w:r>
          </w:p>
        </w:tc>
        <w:tc>
          <w:tcPr>
            <w:tcW w:w="1320" w:type="dxa"/>
          </w:tcPr>
          <w:p w14:paraId="7ABAFE2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13,7%</w:t>
            </w:r>
          </w:p>
        </w:tc>
        <w:tc>
          <w:tcPr>
            <w:tcW w:w="1320" w:type="dxa"/>
          </w:tcPr>
          <w:p w14:paraId="72B4A05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9,3 năm</w:t>
            </w:r>
          </w:p>
        </w:tc>
        <w:tc>
          <w:tcPr>
            <w:tcW w:w="1320" w:type="dxa"/>
          </w:tcPr>
          <w:p w14:paraId="16780DC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Tốt</w:t>
            </w:r>
          </w:p>
        </w:tc>
      </w:tr>
    </w:tbl>
    <w:p w14:paraId="52A0602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Phân tích:</w:t>
      </w:r>
      <w:r w:rsidRPr="00D274C8">
        <w:rPr>
          <w:rFonts w:ascii="Times New Roman" w:hAnsi="Times New Roman" w:cs="Times New Roman"/>
        </w:rPr>
        <w:t xml:space="preserve"> - Tỷ giá có tác động </w:t>
      </w:r>
      <w:r w:rsidRPr="00D274C8">
        <w:rPr>
          <w:rFonts w:ascii="Times New Roman" w:hAnsi="Times New Roman" w:cs="Times New Roman"/>
          <w:b/>
          <w:bCs/>
        </w:rPr>
        <w:t>trung bình</w:t>
      </w:r>
      <w:r w:rsidRPr="00D274C8">
        <w:rPr>
          <w:rFonts w:ascii="Times New Roman" w:hAnsi="Times New Roman" w:cs="Times New Roman"/>
        </w:rPr>
        <w:t xml:space="preserve"> đến hiệu quả tài chính - Dự án có khả năng chống đỡ biến động tỷ giá tốt nhờ </w:t>
      </w:r>
      <w:r w:rsidRPr="00D274C8">
        <w:rPr>
          <w:rFonts w:ascii="Times New Roman" w:hAnsi="Times New Roman" w:cs="Times New Roman"/>
          <w:b/>
          <w:bCs/>
        </w:rPr>
        <w:t>nội địa hóa 50-70%</w:t>
      </w:r>
      <w:r w:rsidRPr="00D274C8">
        <w:rPr>
          <w:rFonts w:ascii="Times New Roman" w:hAnsi="Times New Roman" w:cs="Times New Roman"/>
        </w:rPr>
        <w:t xml:space="preserve"> - Chiến lược hedging 50% nhập khẩu giúp giảm rủi ro tỷ giá</w:t>
      </w:r>
    </w:p>
    <w:p w14:paraId="6D9602B2" w14:textId="77777777" w:rsidR="009F68C2" w:rsidRPr="00D274C8" w:rsidRDefault="00CC558F">
      <w:pPr>
        <w:pStyle w:val="Heading3"/>
        <w:rPr>
          <w:rFonts w:ascii="Times New Roman" w:hAnsi="Times New Roman" w:cs="Times New Roman"/>
        </w:rPr>
      </w:pPr>
      <w:bookmarkStart w:id="32" w:name="kịch-bản-tổng-hợp-bestbaseworst-case"/>
      <w:bookmarkEnd w:id="31"/>
      <w:r w:rsidRPr="00D274C8">
        <w:rPr>
          <w:rStyle w:val="SectionNumber"/>
          <w:rFonts w:ascii="Times New Roman" w:hAnsi="Times New Roman" w:cs="Times New Roman"/>
        </w:rPr>
        <w:t>2.6.4</w:t>
      </w:r>
      <w:r w:rsidRPr="00D274C8">
        <w:rPr>
          <w:rFonts w:ascii="Times New Roman" w:hAnsi="Times New Roman" w:cs="Times New Roman"/>
        </w:rPr>
        <w:tab/>
        <w:t>5.4. Kịch bản tổng hợp (Best/Base/Worst Case)</w:t>
      </w:r>
    </w:p>
    <w:p w14:paraId="2EF265E5"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Kịch bản tổng hợp:</w:t>
      </w:r>
    </w:p>
    <w:tbl>
      <w:tblPr>
        <w:tblStyle w:val="Table"/>
        <w:tblW w:w="5000" w:type="pct"/>
        <w:tblLook w:val="0020" w:firstRow="1" w:lastRow="0" w:firstColumn="0" w:lastColumn="0" w:noHBand="0" w:noVBand="0"/>
      </w:tblPr>
      <w:tblGrid>
        <w:gridCol w:w="1336"/>
        <w:gridCol w:w="1177"/>
        <w:gridCol w:w="1177"/>
        <w:gridCol w:w="1177"/>
        <w:gridCol w:w="1177"/>
        <w:gridCol w:w="1177"/>
        <w:gridCol w:w="1177"/>
        <w:gridCol w:w="1178"/>
      </w:tblGrid>
      <w:tr w:rsidR="009F68C2" w:rsidRPr="00D274C8" w14:paraId="6850AFA8" w14:textId="77777777" w:rsidTr="00CC558F">
        <w:trPr>
          <w:cnfStyle w:val="100000000000" w:firstRow="1" w:lastRow="0" w:firstColumn="0" w:lastColumn="0" w:oddVBand="0" w:evenVBand="0" w:oddHBand="0" w:evenHBand="0" w:firstRowFirstColumn="0" w:firstRowLastColumn="0" w:lastRowFirstColumn="0" w:lastRowLastColumn="0"/>
          <w:tblHeader/>
        </w:trPr>
        <w:tc>
          <w:tcPr>
            <w:tcW w:w="625" w:type="pct"/>
          </w:tcPr>
          <w:p w14:paraId="243BC62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Kịch bản</w:t>
            </w:r>
          </w:p>
        </w:tc>
        <w:tc>
          <w:tcPr>
            <w:tcW w:w="625" w:type="pct"/>
          </w:tcPr>
          <w:p w14:paraId="242D965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Doanh thu</w:t>
            </w:r>
          </w:p>
        </w:tc>
        <w:tc>
          <w:tcPr>
            <w:tcW w:w="625" w:type="pct"/>
          </w:tcPr>
          <w:p w14:paraId="03ED6F1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OPEX</w:t>
            </w:r>
          </w:p>
        </w:tc>
        <w:tc>
          <w:tcPr>
            <w:tcW w:w="625" w:type="pct"/>
          </w:tcPr>
          <w:p w14:paraId="46CB4C8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Tỷ giá</w:t>
            </w:r>
          </w:p>
        </w:tc>
        <w:tc>
          <w:tcPr>
            <w:tcW w:w="625" w:type="pct"/>
          </w:tcPr>
          <w:p w14:paraId="0044817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NPV</w:t>
            </w:r>
          </w:p>
        </w:tc>
        <w:tc>
          <w:tcPr>
            <w:tcW w:w="625" w:type="pct"/>
          </w:tcPr>
          <w:p w14:paraId="5F2837B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IRR</w:t>
            </w:r>
          </w:p>
        </w:tc>
        <w:tc>
          <w:tcPr>
            <w:tcW w:w="625" w:type="pct"/>
          </w:tcPr>
          <w:p w14:paraId="24EED7E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Payback</w:t>
            </w:r>
          </w:p>
        </w:tc>
        <w:tc>
          <w:tcPr>
            <w:tcW w:w="625" w:type="pct"/>
          </w:tcPr>
          <w:p w14:paraId="79DE82E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Xác suất</w:t>
            </w:r>
          </w:p>
        </w:tc>
      </w:tr>
      <w:tr w:rsidR="009F68C2" w:rsidRPr="00D274C8" w14:paraId="50625932" w14:textId="77777777" w:rsidTr="00CC558F">
        <w:tc>
          <w:tcPr>
            <w:tcW w:w="625" w:type="pct"/>
          </w:tcPr>
          <w:p w14:paraId="7A6FB4D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Optimistic</w:t>
            </w:r>
          </w:p>
        </w:tc>
        <w:tc>
          <w:tcPr>
            <w:tcW w:w="625" w:type="pct"/>
          </w:tcPr>
          <w:p w14:paraId="2A79A32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w:t>
            </w:r>
          </w:p>
        </w:tc>
        <w:tc>
          <w:tcPr>
            <w:tcW w:w="625" w:type="pct"/>
          </w:tcPr>
          <w:p w14:paraId="1773E8C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-15%</w:t>
            </w:r>
          </w:p>
        </w:tc>
        <w:tc>
          <w:tcPr>
            <w:tcW w:w="625" w:type="pct"/>
          </w:tcPr>
          <w:p w14:paraId="54B4FDB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w:t>
            </w:r>
          </w:p>
        </w:tc>
        <w:tc>
          <w:tcPr>
            <w:tcW w:w="625" w:type="pct"/>
          </w:tcPr>
          <w:p w14:paraId="3E75576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35,2 triệu USD</w:t>
            </w:r>
          </w:p>
        </w:tc>
        <w:tc>
          <w:tcPr>
            <w:tcW w:w="625" w:type="pct"/>
          </w:tcPr>
          <w:p w14:paraId="36A5E32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24,5%</w:t>
            </w:r>
          </w:p>
        </w:tc>
        <w:tc>
          <w:tcPr>
            <w:tcW w:w="625" w:type="pct"/>
          </w:tcPr>
          <w:p w14:paraId="1509255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5,1 năm</w:t>
            </w:r>
          </w:p>
        </w:tc>
        <w:tc>
          <w:tcPr>
            <w:tcW w:w="625" w:type="pct"/>
          </w:tcPr>
          <w:p w14:paraId="1AEB4FD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w:t>
            </w:r>
          </w:p>
        </w:tc>
      </w:tr>
      <w:tr w:rsidR="009F68C2" w:rsidRPr="00D274C8" w14:paraId="22CE0518" w14:textId="77777777" w:rsidTr="00CC558F">
        <w:tc>
          <w:tcPr>
            <w:tcW w:w="625" w:type="pct"/>
          </w:tcPr>
          <w:p w14:paraId="6804C38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Base</w:t>
            </w:r>
          </w:p>
        </w:tc>
        <w:tc>
          <w:tcPr>
            <w:tcW w:w="625" w:type="pct"/>
          </w:tcPr>
          <w:p w14:paraId="19CF0A1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0%</w:t>
            </w:r>
          </w:p>
        </w:tc>
        <w:tc>
          <w:tcPr>
            <w:tcW w:w="625" w:type="pct"/>
          </w:tcPr>
          <w:p w14:paraId="36C3A0C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0%</w:t>
            </w:r>
          </w:p>
        </w:tc>
        <w:tc>
          <w:tcPr>
            <w:tcW w:w="625" w:type="pct"/>
          </w:tcPr>
          <w:p w14:paraId="09FAB1A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0%</w:t>
            </w:r>
          </w:p>
        </w:tc>
        <w:tc>
          <w:tcPr>
            <w:tcW w:w="625" w:type="pct"/>
          </w:tcPr>
          <w:p w14:paraId="717E2D9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15,2 triệu USD</w:t>
            </w:r>
          </w:p>
        </w:tc>
        <w:tc>
          <w:tcPr>
            <w:tcW w:w="625" w:type="pct"/>
          </w:tcPr>
          <w:p w14:paraId="10A785C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15,2%</w:t>
            </w:r>
          </w:p>
        </w:tc>
        <w:tc>
          <w:tcPr>
            <w:tcW w:w="625" w:type="pct"/>
          </w:tcPr>
          <w:p w14:paraId="05C3ABE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8,5 năm</w:t>
            </w:r>
          </w:p>
        </w:tc>
        <w:tc>
          <w:tcPr>
            <w:tcW w:w="625" w:type="pct"/>
          </w:tcPr>
          <w:p w14:paraId="3EA6DF3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60%</w:t>
            </w:r>
          </w:p>
        </w:tc>
      </w:tr>
      <w:tr w:rsidR="009F68C2" w:rsidRPr="00D274C8" w14:paraId="627CE53C" w14:textId="77777777" w:rsidTr="00CC558F">
        <w:tc>
          <w:tcPr>
            <w:tcW w:w="625" w:type="pct"/>
          </w:tcPr>
          <w:p w14:paraId="54A6217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Pessimistic</w:t>
            </w:r>
          </w:p>
        </w:tc>
        <w:tc>
          <w:tcPr>
            <w:tcW w:w="625" w:type="pct"/>
          </w:tcPr>
          <w:p w14:paraId="045EB17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w:t>
            </w:r>
          </w:p>
        </w:tc>
        <w:tc>
          <w:tcPr>
            <w:tcW w:w="625" w:type="pct"/>
          </w:tcPr>
          <w:p w14:paraId="3FCAF6E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+15%</w:t>
            </w:r>
          </w:p>
        </w:tc>
        <w:tc>
          <w:tcPr>
            <w:tcW w:w="625" w:type="pct"/>
          </w:tcPr>
          <w:p w14:paraId="686EB92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w:t>
            </w:r>
          </w:p>
        </w:tc>
        <w:tc>
          <w:tcPr>
            <w:tcW w:w="625" w:type="pct"/>
          </w:tcPr>
          <w:p w14:paraId="7AC1368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-2,1 triệu USD</w:t>
            </w:r>
          </w:p>
        </w:tc>
        <w:tc>
          <w:tcPr>
            <w:tcW w:w="625" w:type="pct"/>
          </w:tcPr>
          <w:p w14:paraId="615699F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7,8%</w:t>
            </w:r>
          </w:p>
        </w:tc>
        <w:tc>
          <w:tcPr>
            <w:tcW w:w="625" w:type="pct"/>
          </w:tcPr>
          <w:p w14:paraId="525D4B0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&gt;15 năm</w:t>
            </w:r>
          </w:p>
        </w:tc>
        <w:tc>
          <w:tcPr>
            <w:tcW w:w="625" w:type="pct"/>
          </w:tcPr>
          <w:p w14:paraId="601360F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w:t>
            </w:r>
          </w:p>
        </w:tc>
      </w:tr>
    </w:tbl>
    <w:p w14:paraId="6C731D63"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NPV kỳ vọng (Expected NPV):</w:t>
      </w:r>
      <w:r w:rsidRPr="00D274C8">
        <w:rPr>
          <w:rFonts w:ascii="Times New Roman" w:hAnsi="Times New Roman" w:cs="Times New Roman"/>
        </w:rPr>
        <w:t xml:space="preserve"> = (35,2 × 20%) + (15,2 × 60%) + (-2,1 × 20%) = </w:t>
      </w:r>
      <w:r w:rsidRPr="00D274C8">
        <w:rPr>
          <w:rFonts w:ascii="Times New Roman" w:hAnsi="Times New Roman" w:cs="Times New Roman"/>
          <w:b/>
          <w:bCs/>
        </w:rPr>
        <w:t>15,70 triệu USD</w:t>
      </w:r>
    </w:p>
    <w:p w14:paraId="173B631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Phân tích:</w:t>
      </w:r>
      <w:r w:rsidRPr="00D274C8">
        <w:rPr>
          <w:rFonts w:ascii="Times New Roman" w:hAnsi="Times New Roman" w:cs="Times New Roman"/>
        </w:rPr>
        <w:t xml:space="preserve"> - </w:t>
      </w:r>
      <w:r w:rsidRPr="00D274C8">
        <w:rPr>
          <w:rFonts w:ascii="Times New Roman" w:hAnsi="Times New Roman" w:cs="Times New Roman"/>
          <w:b/>
          <w:bCs/>
        </w:rPr>
        <w:t>Kịch bản Base có xác suất cao nhất (60%):</w:t>
      </w:r>
      <w:r w:rsidRPr="00D274C8">
        <w:rPr>
          <w:rFonts w:ascii="Times New Roman" w:hAnsi="Times New Roman" w:cs="Times New Roman"/>
        </w:rPr>
        <w:t xml:space="preserve"> Dựa trên dự báo thị trường uy tín và chiến lược rõ ràng - </w:t>
      </w:r>
      <w:r w:rsidRPr="00D274C8">
        <w:rPr>
          <w:rFonts w:ascii="Times New Roman" w:hAnsi="Times New Roman" w:cs="Times New Roman"/>
          <w:b/>
          <w:bCs/>
        </w:rPr>
        <w:t>Kịch bản Optimistic (20%):</w:t>
      </w:r>
      <w:r w:rsidRPr="00D274C8">
        <w:rPr>
          <w:rFonts w:ascii="Times New Roman" w:hAnsi="Times New Roman" w:cs="Times New Roman"/>
        </w:rPr>
        <w:t xml:space="preserve"> Có thể xảy ra nếu thị trường phát triển nhanh hơn dự kiến hoặc xuất khẩu thành công sớm - </w:t>
      </w:r>
      <w:r w:rsidRPr="00D274C8">
        <w:rPr>
          <w:rFonts w:ascii="Times New Roman" w:hAnsi="Times New Roman" w:cs="Times New Roman"/>
          <w:b/>
          <w:bCs/>
        </w:rPr>
        <w:t>Kịch bản Pessimistic (20%):</w:t>
      </w:r>
      <w:r w:rsidRPr="00D274C8">
        <w:rPr>
          <w:rFonts w:ascii="Times New Roman" w:hAnsi="Times New Roman" w:cs="Times New Roman"/>
        </w:rPr>
        <w:t xml:space="preserve"> Chỉ xảy ra nếu có sự kiện bất thường (khủng hoảng kinh tế, thay đổi chính sách lớn) - </w:t>
      </w:r>
      <w:r w:rsidRPr="00D274C8">
        <w:rPr>
          <w:rFonts w:ascii="Times New Roman" w:hAnsi="Times New Roman" w:cs="Times New Roman"/>
          <w:b/>
          <w:bCs/>
        </w:rPr>
        <w:t>NPV kỳ vọng (+15,70 triệu USD):</w:t>
      </w:r>
      <w:r w:rsidRPr="00D274C8">
        <w:rPr>
          <w:rFonts w:ascii="Times New Roman" w:hAnsi="Times New Roman" w:cs="Times New Roman"/>
        </w:rPr>
        <w:t xml:space="preserve"> Cao hơn NPV Base, cho thấy </w:t>
      </w:r>
      <w:r w:rsidRPr="00D274C8">
        <w:rPr>
          <w:rFonts w:ascii="Times New Roman" w:hAnsi="Times New Roman" w:cs="Times New Roman"/>
          <w:b/>
          <w:bCs/>
        </w:rPr>
        <w:t>tiềm năng tăng trưởng lớn</w:t>
      </w:r>
    </w:p>
    <w:p w14:paraId="5C543FA4" w14:textId="77777777" w:rsidR="009F68C2" w:rsidRPr="00D274C8" w:rsidRDefault="00CC558F">
      <w:pPr>
        <w:pStyle w:val="Heading3"/>
        <w:rPr>
          <w:rFonts w:ascii="Times New Roman" w:hAnsi="Times New Roman" w:cs="Times New Roman"/>
        </w:rPr>
      </w:pPr>
      <w:bookmarkStart w:id="33" w:name="break-even-analysis-điểm-hòa-vốn"/>
      <w:bookmarkEnd w:id="32"/>
      <w:r w:rsidRPr="00D274C8">
        <w:rPr>
          <w:rStyle w:val="SectionNumber"/>
          <w:rFonts w:ascii="Times New Roman" w:hAnsi="Times New Roman" w:cs="Times New Roman"/>
        </w:rPr>
        <w:t>2.6.5</w:t>
      </w:r>
      <w:r w:rsidRPr="00D274C8">
        <w:rPr>
          <w:rFonts w:ascii="Times New Roman" w:hAnsi="Times New Roman" w:cs="Times New Roman"/>
        </w:rPr>
        <w:tab/>
        <w:t>5.5. Break-even Analysis – Điểm hòa vốn</w:t>
      </w:r>
    </w:p>
    <w:p w14:paraId="271A66D3"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Điểm hòa vốn sản lượng:</w:t>
      </w:r>
      <w:r w:rsidRPr="00D274C8">
        <w:rPr>
          <w:rFonts w:ascii="Times New Roman" w:hAnsi="Times New Roman" w:cs="Times New Roman"/>
        </w:rPr>
        <w:t xml:space="preserve"> - </w:t>
      </w:r>
      <w:r w:rsidRPr="00D274C8">
        <w:rPr>
          <w:rFonts w:ascii="Times New Roman" w:hAnsi="Times New Roman" w:cs="Times New Roman"/>
          <w:b/>
          <w:bCs/>
        </w:rPr>
        <w:t>Break-even volume:</w:t>
      </w:r>
      <w:r w:rsidRPr="00D274C8">
        <w:rPr>
          <w:rFonts w:ascii="Times New Roman" w:hAnsi="Times New Roman" w:cs="Times New Roman"/>
        </w:rPr>
        <w:t xml:space="preserve"> </w:t>
      </w:r>
      <w:r w:rsidRPr="00D274C8">
        <w:rPr>
          <w:rFonts w:ascii="Times New Roman" w:hAnsi="Times New Roman" w:cs="Times New Roman"/>
          <w:b/>
          <w:bCs/>
        </w:rPr>
        <w:t>8.200 sản phẩm/năm</w:t>
      </w:r>
      <w:r w:rsidRPr="00D274C8">
        <w:rPr>
          <w:rFonts w:ascii="Times New Roman" w:hAnsi="Times New Roman" w:cs="Times New Roman"/>
        </w:rPr>
        <w:t xml:space="preserve"> - </w:t>
      </w:r>
      <w:r w:rsidRPr="00D274C8">
        <w:rPr>
          <w:rFonts w:ascii="Times New Roman" w:hAnsi="Times New Roman" w:cs="Times New Roman"/>
          <w:b/>
          <w:bCs/>
        </w:rPr>
        <w:t>Công suất thiết kế:</w:t>
      </w:r>
      <w:r w:rsidRPr="00D274C8">
        <w:rPr>
          <w:rFonts w:ascii="Times New Roman" w:hAnsi="Times New Roman" w:cs="Times New Roman"/>
        </w:rPr>
        <w:t xml:space="preserve"> 15.000 sản phẩm/năm - </w:t>
      </w:r>
      <w:r w:rsidRPr="00D274C8">
        <w:rPr>
          <w:rFonts w:ascii="Times New Roman" w:hAnsi="Times New Roman" w:cs="Times New Roman"/>
          <w:b/>
          <w:bCs/>
        </w:rPr>
        <w:t>Tỷ lệ:</w:t>
      </w:r>
      <w:r w:rsidRPr="00D274C8">
        <w:rPr>
          <w:rFonts w:ascii="Times New Roman" w:hAnsi="Times New Roman" w:cs="Times New Roman"/>
        </w:rPr>
        <w:t xml:space="preserve"> 55% công suất - </w:t>
      </w:r>
      <w:r w:rsidRPr="00D274C8">
        <w:rPr>
          <w:rFonts w:ascii="Times New Roman" w:hAnsi="Times New Roman" w:cs="Times New Roman"/>
          <w:b/>
          <w:bCs/>
        </w:rPr>
        <w:t>Ý nghĩa:</w:t>
      </w:r>
      <w:r w:rsidRPr="00D274C8">
        <w:rPr>
          <w:rFonts w:ascii="Times New Roman" w:hAnsi="Times New Roman" w:cs="Times New Roman"/>
        </w:rPr>
        <w:t xml:space="preserve"> Chỉ cần sản xuất 55% công suất là đã hòa vốn</w:t>
      </w:r>
    </w:p>
    <w:p w14:paraId="3AE763E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Điểm hòa vốn doanh thu:</w:t>
      </w:r>
      <w:r w:rsidRPr="00D274C8">
        <w:rPr>
          <w:rFonts w:ascii="Times New Roman" w:hAnsi="Times New Roman" w:cs="Times New Roman"/>
        </w:rPr>
        <w:t xml:space="preserve"> - </w:t>
      </w:r>
      <w:r w:rsidRPr="00D274C8">
        <w:rPr>
          <w:rFonts w:ascii="Times New Roman" w:hAnsi="Times New Roman" w:cs="Times New Roman"/>
          <w:b/>
          <w:bCs/>
        </w:rPr>
        <w:t>Break-even revenue:</w:t>
      </w:r>
      <w:r w:rsidRPr="00D274C8">
        <w:rPr>
          <w:rFonts w:ascii="Times New Roman" w:hAnsi="Times New Roman" w:cs="Times New Roman"/>
        </w:rPr>
        <w:t xml:space="preserve"> </w:t>
      </w:r>
      <w:r w:rsidRPr="00D274C8">
        <w:rPr>
          <w:rFonts w:ascii="Times New Roman" w:hAnsi="Times New Roman" w:cs="Times New Roman"/>
          <w:b/>
          <w:bCs/>
        </w:rPr>
        <w:t>65,8 triệu USD</w:t>
      </w:r>
      <w:r w:rsidRPr="00D274C8">
        <w:rPr>
          <w:rFonts w:ascii="Times New Roman" w:hAnsi="Times New Roman" w:cs="Times New Roman"/>
        </w:rPr>
        <w:t xml:space="preserve"> (10 năm) - </w:t>
      </w:r>
      <w:r w:rsidRPr="00D274C8">
        <w:rPr>
          <w:rFonts w:ascii="Times New Roman" w:hAnsi="Times New Roman" w:cs="Times New Roman"/>
          <w:b/>
          <w:bCs/>
        </w:rPr>
        <w:t>Doanh thu dự kiến:</w:t>
      </w:r>
      <w:r w:rsidRPr="00D274C8">
        <w:rPr>
          <w:rFonts w:ascii="Times New Roman" w:hAnsi="Times New Roman" w:cs="Times New Roman"/>
        </w:rPr>
        <w:t xml:space="preserve"> 119,71 triệu USD - </w:t>
      </w:r>
      <w:r w:rsidRPr="00D274C8">
        <w:rPr>
          <w:rFonts w:ascii="Times New Roman" w:hAnsi="Times New Roman" w:cs="Times New Roman"/>
          <w:b/>
          <w:bCs/>
        </w:rPr>
        <w:t>Margin of Safety:</w:t>
      </w:r>
      <w:r w:rsidRPr="00D274C8">
        <w:rPr>
          <w:rFonts w:ascii="Times New Roman" w:hAnsi="Times New Roman" w:cs="Times New Roman"/>
        </w:rPr>
        <w:t xml:space="preserve"> </w:t>
      </w:r>
      <w:r w:rsidRPr="00D274C8">
        <w:rPr>
          <w:rFonts w:ascii="Times New Roman" w:hAnsi="Times New Roman" w:cs="Times New Roman"/>
          <w:b/>
          <w:bCs/>
        </w:rPr>
        <w:t>45%</w:t>
      </w:r>
      <w:r w:rsidRPr="00D274C8">
        <w:rPr>
          <w:rFonts w:ascii="Times New Roman" w:hAnsi="Times New Roman" w:cs="Times New Roman"/>
        </w:rPr>
        <w:t xml:space="preserve"> - </w:t>
      </w:r>
      <w:r w:rsidRPr="00D274C8">
        <w:rPr>
          <w:rFonts w:ascii="Times New Roman" w:hAnsi="Times New Roman" w:cs="Times New Roman"/>
          <w:b/>
          <w:bCs/>
        </w:rPr>
        <w:t>Ý nghĩa:</w:t>
      </w:r>
      <w:r w:rsidRPr="00D274C8">
        <w:rPr>
          <w:rFonts w:ascii="Times New Roman" w:hAnsi="Times New Roman" w:cs="Times New Roman"/>
        </w:rPr>
        <w:t xml:space="preserve"> Doanh thu có thể giảm 45% mà dự án vẫn không lỗ</w:t>
      </w:r>
    </w:p>
    <w:p w14:paraId="59EF5D3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Kết luận:</w:t>
      </w:r>
      <w:r w:rsidRPr="00D274C8">
        <w:rPr>
          <w:rFonts w:ascii="Times New Roman" w:hAnsi="Times New Roman" w:cs="Times New Roman"/>
        </w:rPr>
        <w:t xml:space="preserve"> - Dự án có </w:t>
      </w:r>
      <w:r w:rsidRPr="00D274C8">
        <w:rPr>
          <w:rFonts w:ascii="Times New Roman" w:hAnsi="Times New Roman" w:cs="Times New Roman"/>
          <w:b/>
          <w:bCs/>
        </w:rPr>
        <w:t>độ an toàn cao</w:t>
      </w:r>
      <w:r w:rsidRPr="00D274C8">
        <w:rPr>
          <w:rFonts w:ascii="Times New Roman" w:hAnsi="Times New Roman" w:cs="Times New Roman"/>
        </w:rPr>
        <w:t xml:space="preserve"> với Margin of Safety 45% - Ngay cả khi chỉ đạt 60% doanh thu dự kiến, dự án vẫn sinh lời - Điểm hòa vốn sản lượng 55% công suất là </w:t>
      </w:r>
      <w:r w:rsidRPr="00D274C8">
        <w:rPr>
          <w:rFonts w:ascii="Times New Roman" w:hAnsi="Times New Roman" w:cs="Times New Roman"/>
          <w:b/>
          <w:bCs/>
        </w:rPr>
        <w:t>hợp lý và dễ đạt được</w:t>
      </w:r>
    </w:p>
    <w:p w14:paraId="4ED71251" w14:textId="77777777" w:rsidR="009F68C2" w:rsidRPr="00D274C8" w:rsidRDefault="00CC558F">
      <w:pPr>
        <w:pStyle w:val="Heading3"/>
        <w:rPr>
          <w:rFonts w:ascii="Times New Roman" w:hAnsi="Times New Roman" w:cs="Times New Roman"/>
        </w:rPr>
      </w:pPr>
      <w:bookmarkStart w:id="34" w:name="so-sánh-với-các-phương-án-đầu-tư-khác"/>
      <w:bookmarkEnd w:id="33"/>
      <w:r w:rsidRPr="00D274C8">
        <w:rPr>
          <w:rStyle w:val="SectionNumber"/>
          <w:rFonts w:ascii="Times New Roman" w:hAnsi="Times New Roman" w:cs="Times New Roman"/>
        </w:rPr>
        <w:t>2.6.6</w:t>
      </w:r>
      <w:r w:rsidRPr="00D274C8">
        <w:rPr>
          <w:rFonts w:ascii="Times New Roman" w:hAnsi="Times New Roman" w:cs="Times New Roman"/>
        </w:rPr>
        <w:tab/>
        <w:t>5.6. So sánh với các phương án đầu tư khác</w:t>
      </w:r>
    </w:p>
    <w:p w14:paraId="2BE68E62"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So sánh với lãi suất ngân hàng:</w:t>
      </w:r>
      <w:r w:rsidRPr="00D274C8">
        <w:rPr>
          <w:rFonts w:ascii="Times New Roman" w:hAnsi="Times New Roman" w:cs="Times New Roman"/>
        </w:rPr>
        <w:t xml:space="preserve"> - Lãi suất tiết kiệm: 5-6%/năm - IRR dự án: </w:t>
      </w:r>
      <w:r w:rsidRPr="00D274C8">
        <w:rPr>
          <w:rFonts w:ascii="Times New Roman" w:hAnsi="Times New Roman" w:cs="Times New Roman"/>
          <w:b/>
          <w:bCs/>
        </w:rPr>
        <w:t>15,2%/năm</w:t>
      </w:r>
      <w:r w:rsidRPr="00D274C8">
        <w:rPr>
          <w:rFonts w:ascii="Times New Roman" w:hAnsi="Times New Roman" w:cs="Times New Roman"/>
        </w:rPr>
        <w:t xml:space="preserve"> - </w:t>
      </w:r>
      <w:r w:rsidRPr="00D274C8">
        <w:rPr>
          <w:rFonts w:ascii="Times New Roman" w:hAnsi="Times New Roman" w:cs="Times New Roman"/>
          <w:b/>
          <w:bCs/>
        </w:rPr>
        <w:t>Lợi thế:</w:t>
      </w:r>
      <w:r w:rsidRPr="00D274C8">
        <w:rPr>
          <w:rFonts w:ascii="Times New Roman" w:hAnsi="Times New Roman" w:cs="Times New Roman"/>
        </w:rPr>
        <w:t xml:space="preserve"> Sinh lời cao gấp 2,5-3 lần</w:t>
      </w:r>
    </w:p>
    <w:p w14:paraId="46F1211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So sánh với trái phiếu chính phủ:</w:t>
      </w:r>
      <w:r w:rsidRPr="00D274C8">
        <w:rPr>
          <w:rFonts w:ascii="Times New Roman" w:hAnsi="Times New Roman" w:cs="Times New Roman"/>
        </w:rPr>
        <w:t xml:space="preserve"> - Lãi suất trái phiếu: 3-4%/năm - IRR dự án: </w:t>
      </w:r>
      <w:r w:rsidRPr="00D274C8">
        <w:rPr>
          <w:rFonts w:ascii="Times New Roman" w:hAnsi="Times New Roman" w:cs="Times New Roman"/>
          <w:b/>
          <w:bCs/>
        </w:rPr>
        <w:t>15,2%/năm</w:t>
      </w:r>
      <w:r w:rsidRPr="00D274C8">
        <w:rPr>
          <w:rFonts w:ascii="Times New Roman" w:hAnsi="Times New Roman" w:cs="Times New Roman"/>
        </w:rPr>
        <w:t xml:space="preserve"> - </w:t>
      </w:r>
      <w:r w:rsidRPr="00D274C8">
        <w:rPr>
          <w:rFonts w:ascii="Times New Roman" w:hAnsi="Times New Roman" w:cs="Times New Roman"/>
          <w:b/>
          <w:bCs/>
        </w:rPr>
        <w:t>Lợi thế:</w:t>
      </w:r>
      <w:r w:rsidRPr="00D274C8">
        <w:rPr>
          <w:rFonts w:ascii="Times New Roman" w:hAnsi="Times New Roman" w:cs="Times New Roman"/>
        </w:rPr>
        <w:t xml:space="preserve"> Sinh lời cao gấp 4-5 lần</w:t>
      </w:r>
    </w:p>
    <w:p w14:paraId="2B8F40E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So sánh với đầu tư vào chứng khoán:</w:t>
      </w:r>
      <w:r w:rsidRPr="00D274C8">
        <w:rPr>
          <w:rFonts w:ascii="Times New Roman" w:hAnsi="Times New Roman" w:cs="Times New Roman"/>
        </w:rPr>
        <w:t xml:space="preserve"> - ROE trung bình VN-Index: 12-14%/năm - ROE dự án: </w:t>
      </w:r>
      <w:r w:rsidRPr="00D274C8">
        <w:rPr>
          <w:rFonts w:ascii="Times New Roman" w:hAnsi="Times New Roman" w:cs="Times New Roman"/>
          <w:b/>
          <w:bCs/>
        </w:rPr>
        <w:t>18,5%/năm</w:t>
      </w:r>
      <w:r w:rsidRPr="00D274C8">
        <w:rPr>
          <w:rFonts w:ascii="Times New Roman" w:hAnsi="Times New Roman" w:cs="Times New Roman"/>
        </w:rPr>
        <w:t xml:space="preserve"> - </w:t>
      </w:r>
      <w:r w:rsidRPr="00D274C8">
        <w:rPr>
          <w:rFonts w:ascii="Times New Roman" w:hAnsi="Times New Roman" w:cs="Times New Roman"/>
          <w:b/>
          <w:bCs/>
        </w:rPr>
        <w:t>Lợi thế:</w:t>
      </w:r>
      <w:r w:rsidRPr="00D274C8">
        <w:rPr>
          <w:rFonts w:ascii="Times New Roman" w:hAnsi="Times New Roman" w:cs="Times New Roman"/>
        </w:rPr>
        <w:t xml:space="preserve"> Sinh lời cao hơn 30-50%</w:t>
      </w:r>
    </w:p>
    <w:p w14:paraId="31B8C33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So sánh với dự án công nghệ cao khác:</w:t>
      </w:r>
      <w:r w:rsidRPr="00D274C8">
        <w:rPr>
          <w:rFonts w:ascii="Times New Roman" w:hAnsi="Times New Roman" w:cs="Times New Roman"/>
        </w:rPr>
        <w:t xml:space="preserve"> - IRR trung bình: 12-15%/năm - IRR dự án: </w:t>
      </w:r>
      <w:r w:rsidRPr="00D274C8">
        <w:rPr>
          <w:rFonts w:ascii="Times New Roman" w:hAnsi="Times New Roman" w:cs="Times New Roman"/>
          <w:b/>
          <w:bCs/>
        </w:rPr>
        <w:t>15,2%/năm</w:t>
      </w:r>
      <w:r w:rsidRPr="00D274C8">
        <w:rPr>
          <w:rFonts w:ascii="Times New Roman" w:hAnsi="Times New Roman" w:cs="Times New Roman"/>
        </w:rPr>
        <w:t xml:space="preserve"> - </w:t>
      </w:r>
      <w:r w:rsidRPr="00D274C8">
        <w:rPr>
          <w:rFonts w:ascii="Times New Roman" w:hAnsi="Times New Roman" w:cs="Times New Roman"/>
          <w:b/>
          <w:bCs/>
        </w:rPr>
        <w:t>Lợi thế:</w:t>
      </w:r>
      <w:r w:rsidRPr="00D274C8">
        <w:rPr>
          <w:rFonts w:ascii="Times New Roman" w:hAnsi="Times New Roman" w:cs="Times New Roman"/>
        </w:rPr>
        <w:t xml:space="preserve"> Nằm trong top 25% dự án</w:t>
      </w:r>
    </w:p>
    <w:p w14:paraId="18250545"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53B7C926">
          <v:rect id="_x0000_i1037" style="width:0;height:1.5pt" o:hralign="center" o:hrstd="t" o:hr="t"/>
        </w:pict>
      </w:r>
    </w:p>
    <w:p w14:paraId="5F47F311" w14:textId="77777777" w:rsidR="009F68C2" w:rsidRPr="00D274C8" w:rsidRDefault="00CC558F">
      <w:pPr>
        <w:pStyle w:val="Heading2"/>
        <w:rPr>
          <w:rFonts w:ascii="Times New Roman" w:hAnsi="Times New Roman" w:cs="Times New Roman"/>
        </w:rPr>
      </w:pPr>
      <w:bookmarkStart w:id="35" w:name="kêu-gọi-hành-động"/>
      <w:bookmarkEnd w:id="28"/>
      <w:bookmarkEnd w:id="34"/>
      <w:r w:rsidRPr="00D274C8">
        <w:rPr>
          <w:rStyle w:val="SectionNumber"/>
          <w:rFonts w:ascii="Times New Roman" w:hAnsi="Times New Roman" w:cs="Times New Roman"/>
        </w:rPr>
        <w:t>2.7</w:t>
      </w:r>
      <w:r w:rsidRPr="00D274C8">
        <w:rPr>
          <w:rFonts w:ascii="Times New Roman" w:hAnsi="Times New Roman" w:cs="Times New Roman"/>
        </w:rPr>
        <w:tab/>
        <w:t>6. KÊU GỌI HÀNH ĐỘNG</w:t>
      </w:r>
    </w:p>
    <w:p w14:paraId="6644CC8F" w14:textId="77777777" w:rsidR="009F68C2" w:rsidRPr="00D274C8" w:rsidRDefault="00CC558F">
      <w:pPr>
        <w:pStyle w:val="Heading3"/>
        <w:rPr>
          <w:rFonts w:ascii="Times New Roman" w:hAnsi="Times New Roman" w:cs="Times New Roman"/>
        </w:rPr>
      </w:pPr>
      <w:bookmarkStart w:id="36" w:name="đề-nghị-phê-duyệt-dự-án"/>
      <w:r w:rsidRPr="00D274C8">
        <w:rPr>
          <w:rStyle w:val="SectionNumber"/>
          <w:rFonts w:ascii="Times New Roman" w:hAnsi="Times New Roman" w:cs="Times New Roman"/>
        </w:rPr>
        <w:t>2.7.1</w:t>
      </w:r>
      <w:r w:rsidRPr="00D274C8">
        <w:rPr>
          <w:rFonts w:ascii="Times New Roman" w:hAnsi="Times New Roman" w:cs="Times New Roman"/>
        </w:rPr>
        <w:tab/>
        <w:t>6.1. Đề nghị phê duyệt dự án</w:t>
      </w:r>
    </w:p>
    <w:p w14:paraId="78686DAD"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 xml:space="preserve">Trên cơ sở các phân tích chi tiết về </w:t>
      </w:r>
      <w:r w:rsidRPr="00D274C8">
        <w:rPr>
          <w:rFonts w:ascii="Times New Roman" w:hAnsi="Times New Roman" w:cs="Times New Roman"/>
          <w:b/>
          <w:bCs/>
        </w:rPr>
        <w:t>thị trường</w:t>
      </w:r>
      <w:r w:rsidRPr="00D274C8">
        <w:rPr>
          <w:rFonts w:ascii="Times New Roman" w:hAnsi="Times New Roman" w:cs="Times New Roman"/>
        </w:rPr>
        <w:t xml:space="preserve">, </w:t>
      </w:r>
      <w:r w:rsidRPr="00D274C8">
        <w:rPr>
          <w:rFonts w:ascii="Times New Roman" w:hAnsi="Times New Roman" w:cs="Times New Roman"/>
          <w:b/>
          <w:bCs/>
        </w:rPr>
        <w:t>công nghệ</w:t>
      </w:r>
      <w:r w:rsidRPr="00D274C8">
        <w:rPr>
          <w:rFonts w:ascii="Times New Roman" w:hAnsi="Times New Roman" w:cs="Times New Roman"/>
        </w:rPr>
        <w:t xml:space="preserve">, </w:t>
      </w:r>
      <w:r w:rsidRPr="00D274C8">
        <w:rPr>
          <w:rFonts w:ascii="Times New Roman" w:hAnsi="Times New Roman" w:cs="Times New Roman"/>
          <w:b/>
          <w:bCs/>
        </w:rPr>
        <w:t>mô hình kinh doanh</w:t>
      </w:r>
      <w:r w:rsidRPr="00D274C8">
        <w:rPr>
          <w:rFonts w:ascii="Times New Roman" w:hAnsi="Times New Roman" w:cs="Times New Roman"/>
        </w:rPr>
        <w:t xml:space="preserve">, </w:t>
      </w:r>
      <w:r w:rsidRPr="00D274C8">
        <w:rPr>
          <w:rFonts w:ascii="Times New Roman" w:hAnsi="Times New Roman" w:cs="Times New Roman"/>
          <w:b/>
          <w:bCs/>
        </w:rPr>
        <w:t>tác động kinh tế-xã hội-môi trường</w:t>
      </w:r>
      <w:r w:rsidRPr="00D274C8">
        <w:rPr>
          <w:rFonts w:ascii="Times New Roman" w:hAnsi="Times New Roman" w:cs="Times New Roman"/>
        </w:rPr>
        <w:t xml:space="preserve">, và </w:t>
      </w:r>
      <w:r w:rsidRPr="00D274C8">
        <w:rPr>
          <w:rFonts w:ascii="Times New Roman" w:hAnsi="Times New Roman" w:cs="Times New Roman"/>
          <w:b/>
          <w:bCs/>
        </w:rPr>
        <w:t>hiệu quả tài chính</w:t>
      </w:r>
      <w:r w:rsidRPr="00D274C8">
        <w:rPr>
          <w:rFonts w:ascii="Times New Roman" w:hAnsi="Times New Roman" w:cs="Times New Roman"/>
        </w:rPr>
        <w:t xml:space="preserve">, chúng tôi kính đề nghị Ban Quản lý Khu Công nghệ cao TP.HCM </w:t>
      </w:r>
      <w:r w:rsidRPr="00D274C8">
        <w:rPr>
          <w:rFonts w:ascii="Times New Roman" w:hAnsi="Times New Roman" w:cs="Times New Roman"/>
          <w:b/>
          <w:bCs/>
        </w:rPr>
        <w:t>phê duyệt</w:t>
      </w:r>
      <w:r w:rsidRPr="00D274C8">
        <w:rPr>
          <w:rFonts w:ascii="Times New Roman" w:hAnsi="Times New Roman" w:cs="Times New Roman"/>
        </w:rPr>
        <w:t xml:space="preserve"> dự án “Mekong Technology – Sản xuất IoT Gateway, Robot AMR/AGV, OHT” với các điểm nổi bật:</w:t>
      </w:r>
    </w:p>
    <w:p w14:paraId="59447CF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Phù hợp với chiến lược quốc gia:</w:t>
      </w:r>
      <w:r w:rsidRPr="00D274C8">
        <w:rPr>
          <w:rFonts w:ascii="Times New Roman" w:hAnsi="Times New Roman" w:cs="Times New Roman"/>
        </w:rPr>
        <w:t xml:space="preserve"> - </w:t>
      </w:r>
      <w:r w:rsidRPr="00D274C8">
        <w:rPr>
          <w:rFonts w:ascii="Segoe UI Symbol" w:hAnsi="Segoe UI Symbol" w:cs="Segoe UI Symbol"/>
        </w:rPr>
        <w:t>✓</w:t>
      </w:r>
      <w:r w:rsidRPr="00D274C8">
        <w:rPr>
          <w:rFonts w:ascii="Times New Roman" w:hAnsi="Times New Roman" w:cs="Times New Roman"/>
        </w:rPr>
        <w:t xml:space="preserve"> Tuân thủ Quyết định 38/2020/QĐ-TTg, Quyết định 2117/QĐ-TTg, Nghị định 76/2018/NĐ-CP - </w:t>
      </w:r>
      <w:r w:rsidRPr="00D274C8">
        <w:rPr>
          <w:rFonts w:ascii="Segoe UI Symbol" w:hAnsi="Segoe UI Symbol" w:cs="Segoe UI Symbol"/>
        </w:rPr>
        <w:t>✓</w:t>
      </w:r>
      <w:r w:rsidRPr="00D274C8">
        <w:rPr>
          <w:rFonts w:ascii="Times New Roman" w:hAnsi="Times New Roman" w:cs="Times New Roman"/>
        </w:rPr>
        <w:t xml:space="preserve"> Đóng góp vào mục tiêu chuyển đổi số quốc gia - </w:t>
      </w:r>
      <w:r w:rsidRPr="00D274C8">
        <w:rPr>
          <w:rFonts w:ascii="Segoe UI Symbol" w:hAnsi="Segoe UI Symbol" w:cs="Segoe UI Symbol"/>
        </w:rPr>
        <w:t>✓</w:t>
      </w:r>
      <w:r w:rsidRPr="00D274C8">
        <w:rPr>
          <w:rFonts w:ascii="Times New Roman" w:hAnsi="Times New Roman" w:cs="Times New Roman"/>
        </w:rPr>
        <w:t xml:space="preserve"> Giảm phụ thuộc nhập khẩu công nghệ 90% → 30-50%</w:t>
      </w:r>
    </w:p>
    <w:p w14:paraId="337BA232"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Công nghệ cao và đổi mới:</w:t>
      </w:r>
      <w:r w:rsidRPr="00D274C8">
        <w:rPr>
          <w:rFonts w:ascii="Times New Roman" w:hAnsi="Times New Roman" w:cs="Times New Roman"/>
        </w:rPr>
        <w:t xml:space="preserve"> - </w:t>
      </w:r>
      <w:r w:rsidRPr="00D274C8">
        <w:rPr>
          <w:rFonts w:ascii="Segoe UI Symbol" w:hAnsi="Segoe UI Symbol" w:cs="Segoe UI Symbol"/>
        </w:rPr>
        <w:t>✓</w:t>
      </w:r>
      <w:r w:rsidRPr="00D274C8">
        <w:rPr>
          <w:rFonts w:ascii="Times New Roman" w:hAnsi="Times New Roman" w:cs="Times New Roman"/>
        </w:rPr>
        <w:t xml:space="preserve"> TRL 7-8 giai đoạn đầu, mục tiêu TRL 8-9 - </w:t>
      </w:r>
      <w:r w:rsidRPr="00D274C8">
        <w:rPr>
          <w:rFonts w:ascii="Segoe UI Symbol" w:hAnsi="Segoe UI Symbol" w:cs="Segoe UI Symbol"/>
        </w:rPr>
        <w:t>✓</w:t>
      </w:r>
      <w:r w:rsidRPr="00D274C8">
        <w:rPr>
          <w:rFonts w:ascii="Times New Roman" w:hAnsi="Times New Roman" w:cs="Times New Roman"/>
        </w:rPr>
        <w:t xml:space="preserve"> Chuyển giao từ 5 đối tác quốc tế hàng đầu (KUKA, Tuya, DALY, Hikvision, Tohin) - </w:t>
      </w:r>
      <w:r w:rsidRPr="00D274C8">
        <w:rPr>
          <w:rFonts w:ascii="Segoe UI Symbol" w:hAnsi="Segoe UI Symbol" w:cs="Segoe UI Symbol"/>
        </w:rPr>
        <w:t>✓</w:t>
      </w:r>
      <w:r w:rsidRPr="00D274C8">
        <w:rPr>
          <w:rFonts w:ascii="Times New Roman" w:hAnsi="Times New Roman" w:cs="Times New Roman"/>
        </w:rPr>
        <w:t xml:space="preserve"> 15 công nghệ lõi sẽ làm chủ - </w:t>
      </w:r>
      <w:r w:rsidRPr="00D274C8">
        <w:rPr>
          <w:rFonts w:ascii="Segoe UI Symbol" w:hAnsi="Segoe UI Symbol" w:cs="Segoe UI Symbol"/>
        </w:rPr>
        <w:t>✓</w:t>
      </w:r>
      <w:r w:rsidRPr="00D274C8">
        <w:rPr>
          <w:rFonts w:ascii="Times New Roman" w:hAnsi="Times New Roman" w:cs="Times New Roman"/>
        </w:rPr>
        <w:t xml:space="preserve"> R&amp;D 0,43 triệu USD/năm GĐ1 (2,15 triệu USD tổng 5 năm, 10% VA)</w:t>
      </w:r>
    </w:p>
    <w:p w14:paraId="290A190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Hiệu quả tài chính vượt trội:</w:t>
      </w:r>
      <w:r w:rsidRPr="00D274C8">
        <w:rPr>
          <w:rFonts w:ascii="Times New Roman" w:hAnsi="Times New Roman" w:cs="Times New Roman"/>
        </w:rPr>
        <w:t xml:space="preserve"> - </w:t>
      </w:r>
      <w:r w:rsidRPr="00D274C8">
        <w:rPr>
          <w:rFonts w:ascii="Segoe UI Symbol" w:hAnsi="Segoe UI Symbol" w:cs="Segoe UI Symbol"/>
        </w:rPr>
        <w:t>✓</w:t>
      </w:r>
      <w:r w:rsidRPr="00D274C8">
        <w:rPr>
          <w:rFonts w:ascii="Times New Roman" w:hAnsi="Times New Roman" w:cs="Times New Roman"/>
        </w:rPr>
        <w:t xml:space="preserve"> NPV 15,20 triệu USD (&gt;0) - </w:t>
      </w:r>
      <w:r w:rsidRPr="00D274C8">
        <w:rPr>
          <w:rFonts w:ascii="Segoe UI Symbol" w:hAnsi="Segoe UI Symbol" w:cs="Segoe UI Symbol"/>
        </w:rPr>
        <w:t>✓</w:t>
      </w:r>
      <w:r w:rsidRPr="00D274C8">
        <w:rPr>
          <w:rFonts w:ascii="Times New Roman" w:hAnsi="Times New Roman" w:cs="Times New Roman"/>
        </w:rPr>
        <w:t xml:space="preserve"> IRR 15,2%/năm (cao hơn WACC) - </w:t>
      </w:r>
      <w:r w:rsidRPr="00D274C8">
        <w:rPr>
          <w:rFonts w:ascii="Segoe UI Symbol" w:hAnsi="Segoe UI Symbol" w:cs="Segoe UI Symbol"/>
        </w:rPr>
        <w:t>✓</w:t>
      </w:r>
      <w:r w:rsidRPr="00D274C8">
        <w:rPr>
          <w:rFonts w:ascii="Times New Roman" w:hAnsi="Times New Roman" w:cs="Times New Roman"/>
        </w:rPr>
        <w:t xml:space="preserve"> Payback 8,5 năm (trong ngưỡng chấp nhận) - </w:t>
      </w:r>
      <w:r w:rsidRPr="00D274C8">
        <w:rPr>
          <w:rFonts w:ascii="Segoe UI Symbol" w:hAnsi="Segoe UI Symbol" w:cs="Segoe UI Symbol"/>
        </w:rPr>
        <w:t>✓</w:t>
      </w:r>
      <w:r w:rsidRPr="00D274C8">
        <w:rPr>
          <w:rFonts w:ascii="Times New Roman" w:hAnsi="Times New Roman" w:cs="Times New Roman"/>
        </w:rPr>
        <w:t xml:space="preserve"> Biên lợi nhuận ròng 15,7% (cao hơn ngành)</w:t>
      </w:r>
    </w:p>
    <w:p w14:paraId="036FED1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Tác động kinh tế-xã hội lớn:</w:t>
      </w:r>
      <w:r w:rsidRPr="00D274C8">
        <w:rPr>
          <w:rFonts w:ascii="Times New Roman" w:hAnsi="Times New Roman" w:cs="Times New Roman"/>
        </w:rPr>
        <w:t xml:space="preserve"> - </w:t>
      </w:r>
      <w:r w:rsidRPr="00D274C8">
        <w:rPr>
          <w:rFonts w:ascii="Segoe UI Symbol" w:hAnsi="Segoe UI Symbol" w:cs="Segoe UI Symbol"/>
        </w:rPr>
        <w:t>✓</w:t>
      </w:r>
      <w:r w:rsidRPr="00D274C8">
        <w:rPr>
          <w:rFonts w:ascii="Times New Roman" w:hAnsi="Times New Roman" w:cs="Times New Roman"/>
        </w:rPr>
        <w:t xml:space="preserve"> 200 việc làm trực tiếp, 500+ việc làm gián tiếp - </w:t>
      </w:r>
      <w:r w:rsidRPr="00D274C8">
        <w:rPr>
          <w:rFonts w:ascii="Segoe UI Symbol" w:hAnsi="Segoe UI Symbol" w:cs="Segoe UI Symbol"/>
        </w:rPr>
        <w:t>✓</w:t>
      </w:r>
      <w:r w:rsidRPr="00D274C8">
        <w:rPr>
          <w:rFonts w:ascii="Times New Roman" w:hAnsi="Times New Roman" w:cs="Times New Roman"/>
        </w:rPr>
        <w:t xml:space="preserve"> 50+ triệu USD thuế/năm từ năm thứ 6 - </w:t>
      </w:r>
      <w:r w:rsidRPr="00D274C8">
        <w:rPr>
          <w:rFonts w:ascii="Segoe UI Symbol" w:hAnsi="Segoe UI Symbol" w:cs="Segoe UI Symbol"/>
        </w:rPr>
        <w:t>✓</w:t>
      </w:r>
      <w:r w:rsidRPr="00D274C8">
        <w:rPr>
          <w:rFonts w:ascii="Times New Roman" w:hAnsi="Times New Roman" w:cs="Times New Roman"/>
        </w:rPr>
        <w:t xml:space="preserve"> 500 kỹ sư được đào tạo - </w:t>
      </w:r>
      <w:r w:rsidRPr="00D274C8">
        <w:rPr>
          <w:rFonts w:ascii="Segoe UI Symbol" w:hAnsi="Segoe UI Symbol" w:cs="Segoe UI Symbol"/>
        </w:rPr>
        <w:t>✓</w:t>
      </w:r>
      <w:r w:rsidRPr="00D274C8">
        <w:rPr>
          <w:rFonts w:ascii="Times New Roman" w:hAnsi="Times New Roman" w:cs="Times New Roman"/>
        </w:rPr>
        <w:t xml:space="preserve"> Xuất khẩu 10-15% sang ASEAN (</w:t>
      </w:r>
      <w:r w:rsidRPr="00D274C8">
        <w:rPr>
          <w:rFonts w:ascii="Times New Roman" w:hAnsi="Times New Roman" w:cs="Times New Roman"/>
          <w:i/>
          <w:iCs/>
        </w:rPr>
        <w:t>Cập nhật so với V5</w:t>
      </w:r>
      <w:r w:rsidRPr="00D274C8">
        <w:rPr>
          <w:rFonts w:ascii="Times New Roman" w:hAnsi="Times New Roman" w:cs="Times New Roman"/>
        </w:rPr>
        <w:t>)</w:t>
      </w:r>
    </w:p>
    <w:p w14:paraId="77E7CF1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Phát triển bền vững:</w:t>
      </w:r>
      <w:r w:rsidRPr="00D274C8">
        <w:rPr>
          <w:rFonts w:ascii="Times New Roman" w:hAnsi="Times New Roman" w:cs="Times New Roman"/>
        </w:rPr>
        <w:t xml:space="preserve"> - </w:t>
      </w:r>
      <w:r w:rsidRPr="00D274C8">
        <w:rPr>
          <w:rFonts w:ascii="Segoe UI Symbol" w:hAnsi="Segoe UI Symbol" w:cs="Segoe UI Symbol"/>
        </w:rPr>
        <w:t>✓</w:t>
      </w:r>
      <w:r w:rsidRPr="00D274C8">
        <w:rPr>
          <w:rFonts w:ascii="Times New Roman" w:hAnsi="Times New Roman" w:cs="Times New Roman"/>
        </w:rPr>
        <w:t xml:space="preserve"> CO2 giảm 25%, Tái chế 95% - </w:t>
      </w:r>
      <w:r w:rsidRPr="00D274C8">
        <w:rPr>
          <w:rFonts w:ascii="Segoe UI Symbol" w:hAnsi="Segoe UI Symbol" w:cs="Segoe UI Symbol"/>
        </w:rPr>
        <w:t>✓</w:t>
      </w:r>
      <w:r w:rsidRPr="00D274C8">
        <w:rPr>
          <w:rFonts w:ascii="Times New Roman" w:hAnsi="Times New Roman" w:cs="Times New Roman"/>
        </w:rPr>
        <w:t xml:space="preserve"> ISO 14001/45001/50001 - </w:t>
      </w:r>
      <w:r w:rsidRPr="00D274C8">
        <w:rPr>
          <w:rFonts w:ascii="Segoe UI Symbol" w:hAnsi="Segoe UI Symbol" w:cs="Segoe UI Symbol"/>
        </w:rPr>
        <w:t>✓</w:t>
      </w:r>
      <w:r w:rsidRPr="00D274C8">
        <w:rPr>
          <w:rFonts w:ascii="Times New Roman" w:hAnsi="Times New Roman" w:cs="Times New Roman"/>
        </w:rPr>
        <w:t xml:space="preserve"> Năng lượng tái tạo 20%</w:t>
      </w:r>
    </w:p>
    <w:p w14:paraId="12FFAA1A" w14:textId="77777777" w:rsidR="009F68C2" w:rsidRPr="00D274C8" w:rsidRDefault="00CC558F">
      <w:pPr>
        <w:pStyle w:val="Heading3"/>
        <w:rPr>
          <w:rFonts w:ascii="Times New Roman" w:hAnsi="Times New Roman" w:cs="Times New Roman"/>
        </w:rPr>
      </w:pPr>
      <w:bookmarkStart w:id="37" w:name="cam-kết-của-nhà-đầu-tư"/>
      <w:bookmarkEnd w:id="36"/>
      <w:r w:rsidRPr="00D274C8">
        <w:rPr>
          <w:rStyle w:val="SectionNumber"/>
          <w:rFonts w:ascii="Times New Roman" w:hAnsi="Times New Roman" w:cs="Times New Roman"/>
        </w:rPr>
        <w:t>2.7.2</w:t>
      </w:r>
      <w:r w:rsidRPr="00D274C8">
        <w:rPr>
          <w:rFonts w:ascii="Times New Roman" w:hAnsi="Times New Roman" w:cs="Times New Roman"/>
        </w:rPr>
        <w:tab/>
        <w:t>6.2. Cam kết của nhà đầu tư</w:t>
      </w:r>
    </w:p>
    <w:p w14:paraId="752D62B6"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Công ty TNHH Mekong Technology cam kết:</w:t>
      </w:r>
    </w:p>
    <w:p w14:paraId="6930D3F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Cam kết tài chính:</w:t>
      </w:r>
      <w:r w:rsidRPr="00D274C8">
        <w:rPr>
          <w:rFonts w:ascii="Times New Roman" w:hAnsi="Times New Roman" w:cs="Times New Roman"/>
        </w:rPr>
        <w:t xml:space="preserve"> - </w:t>
      </w:r>
      <w:r w:rsidRPr="00D274C8">
        <w:rPr>
          <w:rFonts w:ascii="Segoe UI Symbol" w:hAnsi="Segoe UI Symbol" w:cs="Segoe UI Symbol"/>
        </w:rPr>
        <w:t>✓</w:t>
      </w:r>
      <w:r w:rsidRPr="00D274C8">
        <w:rPr>
          <w:rFonts w:ascii="Times New Roman" w:hAnsi="Times New Roman" w:cs="Times New Roman"/>
        </w:rPr>
        <w:t xml:space="preserve"> Đầu tư đầy đủ </w:t>
      </w:r>
      <w:r w:rsidRPr="00D274C8">
        <w:rPr>
          <w:rFonts w:ascii="Times New Roman" w:hAnsi="Times New Roman" w:cs="Times New Roman"/>
          <w:b/>
          <w:bCs/>
        </w:rPr>
        <w:t>20,00 triệu USD</w:t>
      </w:r>
      <w:r w:rsidRPr="00D274C8">
        <w:rPr>
          <w:rFonts w:ascii="Times New Roman" w:hAnsi="Times New Roman" w:cs="Times New Roman"/>
        </w:rPr>
        <w:t xml:space="preserve"> theo kế hoạch (60% vốn chủ, 30% vay, 10% trợ cấp) - </w:t>
      </w:r>
      <w:r w:rsidRPr="00D274C8">
        <w:rPr>
          <w:rFonts w:ascii="Segoe UI Symbol" w:hAnsi="Segoe UI Symbol" w:cs="Segoe UI Symbol"/>
        </w:rPr>
        <w:t>✓</w:t>
      </w:r>
      <w:r w:rsidRPr="00D274C8">
        <w:rPr>
          <w:rFonts w:ascii="Times New Roman" w:hAnsi="Times New Roman" w:cs="Times New Roman"/>
        </w:rPr>
        <w:t xml:space="preserve"> Duy trì vốn lưu động </w:t>
      </w:r>
      <w:r w:rsidRPr="00D274C8">
        <w:rPr>
          <w:rFonts w:ascii="Times New Roman" w:hAnsi="Times New Roman" w:cs="Times New Roman"/>
          <w:b/>
          <w:bCs/>
        </w:rPr>
        <w:t>3,00 triệu USD</w:t>
      </w:r>
      <w:r w:rsidRPr="00D274C8">
        <w:rPr>
          <w:rFonts w:ascii="Times New Roman" w:hAnsi="Times New Roman" w:cs="Times New Roman"/>
        </w:rPr>
        <w:t xml:space="preserve"> (đảm bảo hoạt động 6 tháng) - </w:t>
      </w:r>
      <w:r w:rsidRPr="00D274C8">
        <w:rPr>
          <w:rFonts w:ascii="Segoe UI Symbol" w:hAnsi="Segoe UI Symbol" w:cs="Segoe UI Symbol"/>
        </w:rPr>
        <w:t>✓</w:t>
      </w:r>
      <w:r w:rsidRPr="00D274C8">
        <w:rPr>
          <w:rFonts w:ascii="Times New Roman" w:hAnsi="Times New Roman" w:cs="Times New Roman"/>
        </w:rPr>
        <w:t xml:space="preserve"> Tuân thủ các nghĩa vụ tài chính với ngân hàng và đối tác</w:t>
      </w:r>
    </w:p>
    <w:p w14:paraId="114030F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Cam kết kỹ thuật:</w:t>
      </w:r>
      <w:r w:rsidRPr="00D274C8">
        <w:rPr>
          <w:rFonts w:ascii="Times New Roman" w:hAnsi="Times New Roman" w:cs="Times New Roman"/>
        </w:rPr>
        <w:t xml:space="preserve"> - </w:t>
      </w:r>
      <w:r w:rsidRPr="00D274C8">
        <w:rPr>
          <w:rFonts w:ascii="Segoe UI Symbol" w:hAnsi="Segoe UI Symbol" w:cs="Segoe UI Symbol"/>
        </w:rPr>
        <w:t>✓</w:t>
      </w:r>
      <w:r w:rsidRPr="00D274C8">
        <w:rPr>
          <w:rFonts w:ascii="Times New Roman" w:hAnsi="Times New Roman" w:cs="Times New Roman"/>
        </w:rPr>
        <w:t xml:space="preserve"> Hoàn thành chuyển giao công nghệ từ </w:t>
      </w:r>
      <w:r w:rsidRPr="00D274C8">
        <w:rPr>
          <w:rFonts w:ascii="Times New Roman" w:hAnsi="Times New Roman" w:cs="Times New Roman"/>
          <w:b/>
          <w:bCs/>
        </w:rPr>
        <w:t>5 đối tác</w:t>
      </w:r>
      <w:r w:rsidRPr="00D274C8">
        <w:rPr>
          <w:rFonts w:ascii="Times New Roman" w:hAnsi="Times New Roman" w:cs="Times New Roman"/>
        </w:rPr>
        <w:t xml:space="preserve"> quốc tế - </w:t>
      </w:r>
      <w:r w:rsidRPr="00D274C8">
        <w:rPr>
          <w:rFonts w:ascii="Segoe UI Symbol" w:hAnsi="Segoe UI Symbol" w:cs="Segoe UI Symbol"/>
        </w:rPr>
        <w:t>✓</w:t>
      </w:r>
      <w:r w:rsidRPr="00D274C8">
        <w:rPr>
          <w:rFonts w:ascii="Times New Roman" w:hAnsi="Times New Roman" w:cs="Times New Roman"/>
        </w:rPr>
        <w:t xml:space="preserve"> Đạt TRL </w:t>
      </w:r>
      <w:r w:rsidRPr="00D274C8">
        <w:rPr>
          <w:rFonts w:ascii="Times New Roman" w:hAnsi="Times New Roman" w:cs="Times New Roman"/>
          <w:b/>
          <w:bCs/>
        </w:rPr>
        <w:t>8-9</w:t>
      </w:r>
      <w:r w:rsidRPr="00D274C8">
        <w:rPr>
          <w:rFonts w:ascii="Times New Roman" w:hAnsi="Times New Roman" w:cs="Times New Roman"/>
        </w:rPr>
        <w:t xml:space="preserve"> cho tất cả </w:t>
      </w:r>
      <w:r w:rsidRPr="00D274C8">
        <w:rPr>
          <w:rFonts w:ascii="Times New Roman" w:hAnsi="Times New Roman" w:cs="Times New Roman"/>
          <w:b/>
          <w:bCs/>
        </w:rPr>
        <w:t>15 công nghệ lõi</w:t>
      </w:r>
      <w:r w:rsidRPr="00D274C8">
        <w:rPr>
          <w:rFonts w:ascii="Times New Roman" w:hAnsi="Times New Roman" w:cs="Times New Roman"/>
        </w:rPr>
        <w:t xml:space="preserve"> - </w:t>
      </w:r>
      <w:r w:rsidRPr="00D274C8">
        <w:rPr>
          <w:rFonts w:ascii="Segoe UI Symbol" w:hAnsi="Segoe UI Symbol" w:cs="Segoe UI Symbol"/>
        </w:rPr>
        <w:t>✓</w:t>
      </w:r>
      <w:r w:rsidRPr="00D274C8">
        <w:rPr>
          <w:rFonts w:ascii="Times New Roman" w:hAnsi="Times New Roman" w:cs="Times New Roman"/>
        </w:rPr>
        <w:t xml:space="preserve"> Ra mắt </w:t>
      </w:r>
      <w:r w:rsidRPr="00D274C8">
        <w:rPr>
          <w:rFonts w:ascii="Times New Roman" w:hAnsi="Times New Roman" w:cs="Times New Roman"/>
          <w:b/>
          <w:bCs/>
        </w:rPr>
        <w:t>7 dòng sản phẩm</w:t>
      </w:r>
      <w:r w:rsidRPr="00D274C8">
        <w:rPr>
          <w:rFonts w:ascii="Times New Roman" w:hAnsi="Times New Roman" w:cs="Times New Roman"/>
        </w:rPr>
        <w:t xml:space="preserve"> theo lộ trình - </w:t>
      </w:r>
      <w:r w:rsidRPr="00D274C8">
        <w:rPr>
          <w:rFonts w:ascii="Segoe UI Symbol" w:hAnsi="Segoe UI Symbol" w:cs="Segoe UI Symbol"/>
        </w:rPr>
        <w:t>✓</w:t>
      </w:r>
      <w:r w:rsidRPr="00D274C8">
        <w:rPr>
          <w:rFonts w:ascii="Times New Roman" w:hAnsi="Times New Roman" w:cs="Times New Roman"/>
        </w:rPr>
        <w:t xml:space="preserve"> Đạt OEE </w:t>
      </w:r>
      <w:r w:rsidRPr="00D274C8">
        <w:rPr>
          <w:rFonts w:ascii="Times New Roman" w:hAnsi="Times New Roman" w:cs="Times New Roman"/>
          <w:b/>
          <w:bCs/>
        </w:rPr>
        <w:t>75%→78%→80%</w:t>
      </w:r>
      <w:r w:rsidRPr="00D274C8">
        <w:rPr>
          <w:rFonts w:ascii="Times New Roman" w:hAnsi="Times New Roman" w:cs="Times New Roman"/>
        </w:rPr>
        <w:t xml:space="preserve"> theo từng giai đoạn (</w:t>
      </w:r>
      <w:r w:rsidRPr="00D274C8">
        <w:rPr>
          <w:rFonts w:ascii="Times New Roman" w:hAnsi="Times New Roman" w:cs="Times New Roman"/>
          <w:i/>
          <w:iCs/>
        </w:rPr>
        <w:t>Cập nhật so với V5</w:t>
      </w:r>
      <w:r w:rsidRPr="00D274C8">
        <w:rPr>
          <w:rFonts w:ascii="Times New Roman" w:hAnsi="Times New Roman" w:cs="Times New Roman"/>
        </w:rPr>
        <w:t>)</w:t>
      </w:r>
    </w:p>
    <w:p w14:paraId="66A2B70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Cam kết thị trường:</w:t>
      </w:r>
      <w:r w:rsidRPr="00D274C8">
        <w:rPr>
          <w:rFonts w:ascii="Times New Roman" w:hAnsi="Times New Roman" w:cs="Times New Roman"/>
        </w:rPr>
        <w:t xml:space="preserve"> - </w:t>
      </w:r>
      <w:r w:rsidRPr="00D274C8">
        <w:rPr>
          <w:rFonts w:ascii="Segoe UI Symbol" w:hAnsi="Segoe UI Symbol" w:cs="Segoe UI Symbol"/>
        </w:rPr>
        <w:t>✓</w:t>
      </w:r>
      <w:r w:rsidRPr="00D274C8">
        <w:rPr>
          <w:rFonts w:ascii="Times New Roman" w:hAnsi="Times New Roman" w:cs="Times New Roman"/>
        </w:rPr>
        <w:t xml:space="preserve"> Đạt doanh thu </w:t>
      </w:r>
      <w:r w:rsidRPr="00D274C8">
        <w:rPr>
          <w:rFonts w:ascii="Times New Roman" w:hAnsi="Times New Roman" w:cs="Times New Roman"/>
          <w:b/>
          <w:bCs/>
        </w:rPr>
        <w:t>119,71 triệu USD</w:t>
      </w:r>
      <w:r w:rsidRPr="00D274C8">
        <w:rPr>
          <w:rFonts w:ascii="Times New Roman" w:hAnsi="Times New Roman" w:cs="Times New Roman"/>
        </w:rPr>
        <w:t xml:space="preserve"> (10 năm) - </w:t>
      </w:r>
      <w:r w:rsidRPr="00D274C8">
        <w:rPr>
          <w:rFonts w:ascii="Segoe UI Symbol" w:hAnsi="Segoe UI Symbol" w:cs="Segoe UI Symbol"/>
        </w:rPr>
        <w:t>✓</w:t>
      </w:r>
      <w:r w:rsidRPr="00D274C8">
        <w:rPr>
          <w:rFonts w:ascii="Times New Roman" w:hAnsi="Times New Roman" w:cs="Times New Roman"/>
        </w:rPr>
        <w:t xml:space="preserve"> Phục vụ </w:t>
      </w:r>
      <w:r w:rsidRPr="00D274C8">
        <w:rPr>
          <w:rFonts w:ascii="Times New Roman" w:hAnsi="Times New Roman" w:cs="Times New Roman"/>
          <w:b/>
          <w:bCs/>
        </w:rPr>
        <w:t>83.035 DNNVV</w:t>
      </w:r>
      <w:r w:rsidRPr="00D274C8">
        <w:rPr>
          <w:rFonts w:ascii="Times New Roman" w:hAnsi="Times New Roman" w:cs="Times New Roman"/>
        </w:rPr>
        <w:t xml:space="preserve"> Việt Nam - </w:t>
      </w:r>
      <w:r w:rsidRPr="00D274C8">
        <w:rPr>
          <w:rFonts w:ascii="Segoe UI Symbol" w:hAnsi="Segoe UI Symbol" w:cs="Segoe UI Symbol"/>
        </w:rPr>
        <w:t>✓</w:t>
      </w:r>
      <w:r w:rsidRPr="00D274C8">
        <w:rPr>
          <w:rFonts w:ascii="Times New Roman" w:hAnsi="Times New Roman" w:cs="Times New Roman"/>
        </w:rPr>
        <w:t xml:space="preserve"> Xuất khẩu </w:t>
      </w:r>
      <w:r w:rsidRPr="00D274C8">
        <w:rPr>
          <w:rFonts w:ascii="Times New Roman" w:hAnsi="Times New Roman" w:cs="Times New Roman"/>
          <w:b/>
          <w:bCs/>
        </w:rPr>
        <w:t>10-15% doanh thu</w:t>
      </w:r>
      <w:r w:rsidRPr="00D274C8">
        <w:rPr>
          <w:rFonts w:ascii="Times New Roman" w:hAnsi="Times New Roman" w:cs="Times New Roman"/>
        </w:rPr>
        <w:t xml:space="preserve"> sang ASEAN (</w:t>
      </w:r>
      <w:r w:rsidRPr="00D274C8">
        <w:rPr>
          <w:rFonts w:ascii="Times New Roman" w:hAnsi="Times New Roman" w:cs="Times New Roman"/>
          <w:i/>
          <w:iCs/>
        </w:rPr>
        <w:t>Cập nhật so với V5</w:t>
      </w:r>
      <w:r w:rsidRPr="00D274C8">
        <w:rPr>
          <w:rFonts w:ascii="Times New Roman" w:hAnsi="Times New Roman" w:cs="Times New Roman"/>
        </w:rPr>
        <w:t xml:space="preserve">) - </w:t>
      </w:r>
      <w:r w:rsidRPr="00D274C8">
        <w:rPr>
          <w:rFonts w:ascii="Segoe UI Symbol" w:hAnsi="Segoe UI Symbol" w:cs="Segoe UI Symbol"/>
        </w:rPr>
        <w:t>✓</w:t>
      </w:r>
      <w:r w:rsidRPr="00D274C8">
        <w:rPr>
          <w:rFonts w:ascii="Times New Roman" w:hAnsi="Times New Roman" w:cs="Times New Roman"/>
        </w:rPr>
        <w:t xml:space="preserve"> Đạt thị phần </w:t>
      </w:r>
      <w:r w:rsidRPr="00D274C8">
        <w:rPr>
          <w:rFonts w:ascii="Times New Roman" w:hAnsi="Times New Roman" w:cs="Times New Roman"/>
          <w:b/>
          <w:bCs/>
        </w:rPr>
        <w:t>5% IoT, 5% Robot</w:t>
      </w:r>
      <w:r w:rsidRPr="00D274C8">
        <w:rPr>
          <w:rFonts w:ascii="Times New Roman" w:hAnsi="Times New Roman" w:cs="Times New Roman"/>
        </w:rPr>
        <w:t xml:space="preserve"> tại Việt Nam (</w:t>
      </w:r>
      <w:r w:rsidRPr="00D274C8">
        <w:rPr>
          <w:rFonts w:ascii="Times New Roman" w:hAnsi="Times New Roman" w:cs="Times New Roman"/>
          <w:i/>
          <w:iCs/>
        </w:rPr>
        <w:t>Cập nhật so với V5 - Thực tế hơn với benchmark FPT Smart Cloud 5-8%, Viettel IoT 3-5%</w:t>
      </w:r>
      <w:r w:rsidRPr="00D274C8">
        <w:rPr>
          <w:rFonts w:ascii="Times New Roman" w:hAnsi="Times New Roman" w:cs="Times New Roman"/>
        </w:rPr>
        <w:t>)</w:t>
      </w:r>
    </w:p>
    <w:p w14:paraId="0B54CF8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Cam kết xã hội:</w:t>
      </w:r>
      <w:r w:rsidRPr="00D274C8">
        <w:rPr>
          <w:rFonts w:ascii="Times New Roman" w:hAnsi="Times New Roman" w:cs="Times New Roman"/>
        </w:rPr>
        <w:t xml:space="preserve"> - </w:t>
      </w:r>
      <w:r w:rsidRPr="00D274C8">
        <w:rPr>
          <w:rFonts w:ascii="Segoe UI Symbol" w:hAnsi="Segoe UI Symbol" w:cs="Segoe UI Symbol"/>
        </w:rPr>
        <w:t>✓</w:t>
      </w:r>
      <w:r w:rsidRPr="00D274C8">
        <w:rPr>
          <w:rFonts w:ascii="Times New Roman" w:hAnsi="Times New Roman" w:cs="Times New Roman"/>
        </w:rPr>
        <w:t xml:space="preserve"> Tạo </w:t>
      </w:r>
      <w:r w:rsidRPr="00D274C8">
        <w:rPr>
          <w:rFonts w:ascii="Times New Roman" w:hAnsi="Times New Roman" w:cs="Times New Roman"/>
          <w:b/>
          <w:bCs/>
        </w:rPr>
        <w:t>200 việc làm</w:t>
      </w:r>
      <w:r w:rsidRPr="00D274C8">
        <w:rPr>
          <w:rFonts w:ascii="Times New Roman" w:hAnsi="Times New Roman" w:cs="Times New Roman"/>
        </w:rPr>
        <w:t xml:space="preserve"> chất lượng cao - </w:t>
      </w:r>
      <w:r w:rsidRPr="00D274C8">
        <w:rPr>
          <w:rFonts w:ascii="Segoe UI Symbol" w:hAnsi="Segoe UI Symbol" w:cs="Segoe UI Symbol"/>
        </w:rPr>
        <w:t>✓</w:t>
      </w:r>
      <w:r w:rsidRPr="00D274C8">
        <w:rPr>
          <w:rFonts w:ascii="Times New Roman" w:hAnsi="Times New Roman" w:cs="Times New Roman"/>
        </w:rPr>
        <w:t xml:space="preserve"> Đào tạo </w:t>
      </w:r>
      <w:r w:rsidRPr="00D274C8">
        <w:rPr>
          <w:rFonts w:ascii="Times New Roman" w:hAnsi="Times New Roman" w:cs="Times New Roman"/>
          <w:b/>
          <w:bCs/>
        </w:rPr>
        <w:t>500 kỹ sư</w:t>
      </w:r>
      <w:r w:rsidRPr="00D274C8">
        <w:rPr>
          <w:rFonts w:ascii="Times New Roman" w:hAnsi="Times New Roman" w:cs="Times New Roman"/>
        </w:rPr>
        <w:t xml:space="preserve"> qua hợp tác với 4 trường đại học - </w:t>
      </w:r>
      <w:r w:rsidRPr="00D274C8">
        <w:rPr>
          <w:rFonts w:ascii="Segoe UI Symbol" w:hAnsi="Segoe UI Symbol" w:cs="Segoe UI Symbol"/>
        </w:rPr>
        <w:t>✓</w:t>
      </w:r>
      <w:r w:rsidRPr="00D274C8">
        <w:rPr>
          <w:rFonts w:ascii="Times New Roman" w:hAnsi="Times New Roman" w:cs="Times New Roman"/>
        </w:rPr>
        <w:t xml:space="preserve"> Chuyển giao công nghệ cho </w:t>
      </w:r>
      <w:r w:rsidRPr="00D274C8">
        <w:rPr>
          <w:rFonts w:ascii="Times New Roman" w:hAnsi="Times New Roman" w:cs="Times New Roman"/>
          <w:b/>
          <w:bCs/>
        </w:rPr>
        <w:t>10 doanh nghiệp</w:t>
      </w:r>
      <w:r w:rsidRPr="00D274C8">
        <w:rPr>
          <w:rFonts w:ascii="Times New Roman" w:hAnsi="Times New Roman" w:cs="Times New Roman"/>
        </w:rPr>
        <w:t xml:space="preserve"> Việt Nam - </w:t>
      </w:r>
      <w:r w:rsidRPr="00D274C8">
        <w:rPr>
          <w:rFonts w:ascii="Segoe UI Symbol" w:hAnsi="Segoe UI Symbol" w:cs="Segoe UI Symbol"/>
        </w:rPr>
        <w:t>✓</w:t>
      </w:r>
      <w:r w:rsidRPr="00D274C8">
        <w:rPr>
          <w:rFonts w:ascii="Times New Roman" w:hAnsi="Times New Roman" w:cs="Times New Roman"/>
        </w:rPr>
        <w:t xml:space="preserve"> Đóng góp </w:t>
      </w:r>
      <w:r w:rsidRPr="00D274C8">
        <w:rPr>
          <w:rFonts w:ascii="Times New Roman" w:hAnsi="Times New Roman" w:cs="Times New Roman"/>
          <w:b/>
          <w:bCs/>
        </w:rPr>
        <w:t>50+ triệu USD thuế/năm</w:t>
      </w:r>
      <w:r w:rsidRPr="00D274C8">
        <w:rPr>
          <w:rFonts w:ascii="Times New Roman" w:hAnsi="Times New Roman" w:cs="Times New Roman"/>
        </w:rPr>
        <w:t xml:space="preserve"> từ năm thứ 6</w:t>
      </w:r>
    </w:p>
    <w:p w14:paraId="4FAA402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Cam kết môi trường:</w:t>
      </w:r>
      <w:r w:rsidRPr="00D274C8">
        <w:rPr>
          <w:rFonts w:ascii="Times New Roman" w:hAnsi="Times New Roman" w:cs="Times New Roman"/>
        </w:rPr>
        <w:t xml:space="preserve"> - </w:t>
      </w:r>
      <w:r w:rsidRPr="00D274C8">
        <w:rPr>
          <w:rFonts w:ascii="Segoe UI Symbol" w:hAnsi="Segoe UI Symbol" w:cs="Segoe UI Symbol"/>
        </w:rPr>
        <w:t>✓</w:t>
      </w:r>
      <w:r w:rsidRPr="00D274C8">
        <w:rPr>
          <w:rFonts w:ascii="Times New Roman" w:hAnsi="Times New Roman" w:cs="Times New Roman"/>
        </w:rPr>
        <w:t xml:space="preserve"> Giảm </w:t>
      </w:r>
      <w:r w:rsidRPr="00D274C8">
        <w:rPr>
          <w:rFonts w:ascii="Times New Roman" w:hAnsi="Times New Roman" w:cs="Times New Roman"/>
          <w:b/>
          <w:bCs/>
        </w:rPr>
        <w:t>CO2 25%</w:t>
      </w:r>
      <w:r w:rsidRPr="00D274C8">
        <w:rPr>
          <w:rFonts w:ascii="Times New Roman" w:hAnsi="Times New Roman" w:cs="Times New Roman"/>
        </w:rPr>
        <w:t xml:space="preserve">, tái chế </w:t>
      </w:r>
      <w:r w:rsidRPr="00D274C8">
        <w:rPr>
          <w:rFonts w:ascii="Times New Roman" w:hAnsi="Times New Roman" w:cs="Times New Roman"/>
          <w:b/>
          <w:bCs/>
        </w:rPr>
        <w:t>95%</w:t>
      </w:r>
      <w:r w:rsidRPr="00D274C8">
        <w:rPr>
          <w:rFonts w:ascii="Times New Roman" w:hAnsi="Times New Roman" w:cs="Times New Roman"/>
        </w:rPr>
        <w:t xml:space="preserve"> chất thải rắn - </w:t>
      </w:r>
      <w:r w:rsidRPr="00D274C8">
        <w:rPr>
          <w:rFonts w:ascii="Segoe UI Symbol" w:hAnsi="Segoe UI Symbol" w:cs="Segoe UI Symbol"/>
        </w:rPr>
        <w:t>✓</w:t>
      </w:r>
      <w:r w:rsidRPr="00D274C8">
        <w:rPr>
          <w:rFonts w:ascii="Times New Roman" w:hAnsi="Times New Roman" w:cs="Times New Roman"/>
        </w:rPr>
        <w:t xml:space="preserve"> Đạt </w:t>
      </w:r>
      <w:r w:rsidRPr="00D274C8">
        <w:rPr>
          <w:rFonts w:ascii="Times New Roman" w:hAnsi="Times New Roman" w:cs="Times New Roman"/>
          <w:b/>
          <w:bCs/>
        </w:rPr>
        <w:t>ISO 14001/45001/50001</w:t>
      </w:r>
      <w:r w:rsidRPr="00D274C8">
        <w:rPr>
          <w:rFonts w:ascii="Times New Roman" w:hAnsi="Times New Roman" w:cs="Times New Roman"/>
        </w:rPr>
        <w:t xml:space="preserve"> - </w:t>
      </w:r>
      <w:r w:rsidRPr="00D274C8">
        <w:rPr>
          <w:rFonts w:ascii="Segoe UI Symbol" w:hAnsi="Segoe UI Symbol" w:cs="Segoe UI Symbol"/>
        </w:rPr>
        <w:t>✓</w:t>
      </w:r>
      <w:r w:rsidRPr="00D274C8">
        <w:rPr>
          <w:rFonts w:ascii="Times New Roman" w:hAnsi="Times New Roman" w:cs="Times New Roman"/>
        </w:rPr>
        <w:t xml:space="preserve"> Sử dụng </w:t>
      </w:r>
      <w:r w:rsidRPr="00D274C8">
        <w:rPr>
          <w:rFonts w:ascii="Times New Roman" w:hAnsi="Times New Roman" w:cs="Times New Roman"/>
          <w:b/>
          <w:bCs/>
        </w:rPr>
        <w:t>20% năng lượng tái tạo</w:t>
      </w:r>
      <w:r w:rsidRPr="00D274C8">
        <w:rPr>
          <w:rFonts w:ascii="Times New Roman" w:hAnsi="Times New Roman" w:cs="Times New Roman"/>
        </w:rPr>
        <w:t xml:space="preserve"> - </w:t>
      </w:r>
      <w:r w:rsidRPr="00D274C8">
        <w:rPr>
          <w:rFonts w:ascii="Segoe UI Symbol" w:hAnsi="Segoe UI Symbol" w:cs="Segoe UI Symbol"/>
        </w:rPr>
        <w:t>✓</w:t>
      </w:r>
      <w:r w:rsidRPr="00D274C8">
        <w:rPr>
          <w:rFonts w:ascii="Times New Roman" w:hAnsi="Times New Roman" w:cs="Times New Roman"/>
        </w:rPr>
        <w:t xml:space="preserve"> Tuân thủ </w:t>
      </w:r>
      <w:r w:rsidRPr="00D274C8">
        <w:rPr>
          <w:rFonts w:ascii="Times New Roman" w:hAnsi="Times New Roman" w:cs="Times New Roman"/>
          <w:b/>
          <w:bCs/>
        </w:rPr>
        <w:t>RoHS/REACH/WEEE</w:t>
      </w:r>
    </w:p>
    <w:p w14:paraId="516C681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Cam kết tuân thủ:</w:t>
      </w:r>
      <w:r w:rsidRPr="00D274C8">
        <w:rPr>
          <w:rFonts w:ascii="Times New Roman" w:hAnsi="Times New Roman" w:cs="Times New Roman"/>
        </w:rPr>
        <w:t xml:space="preserve"> - </w:t>
      </w:r>
      <w:r w:rsidRPr="00D274C8">
        <w:rPr>
          <w:rFonts w:ascii="Segoe UI Symbol" w:hAnsi="Segoe UI Symbol" w:cs="Segoe UI Symbol"/>
        </w:rPr>
        <w:t>✓</w:t>
      </w:r>
      <w:r w:rsidRPr="00D274C8">
        <w:rPr>
          <w:rFonts w:ascii="Times New Roman" w:hAnsi="Times New Roman" w:cs="Times New Roman"/>
        </w:rPr>
        <w:t xml:space="preserve"> Tuân thủ </w:t>
      </w:r>
      <w:r w:rsidRPr="00D274C8">
        <w:rPr>
          <w:rFonts w:ascii="Times New Roman" w:hAnsi="Times New Roman" w:cs="Times New Roman"/>
          <w:b/>
          <w:bCs/>
        </w:rPr>
        <w:t>100%</w:t>
      </w:r>
      <w:r w:rsidRPr="00D274C8">
        <w:rPr>
          <w:rFonts w:ascii="Times New Roman" w:hAnsi="Times New Roman" w:cs="Times New Roman"/>
        </w:rPr>
        <w:t xml:space="preserve"> quy định pháp luật Việt Nam - </w:t>
      </w:r>
      <w:r w:rsidRPr="00D274C8">
        <w:rPr>
          <w:rFonts w:ascii="Segoe UI Symbol" w:hAnsi="Segoe UI Symbol" w:cs="Segoe UI Symbol"/>
        </w:rPr>
        <w:t>✓</w:t>
      </w:r>
      <w:r w:rsidRPr="00D274C8">
        <w:rPr>
          <w:rFonts w:ascii="Times New Roman" w:hAnsi="Times New Roman" w:cs="Times New Roman"/>
        </w:rPr>
        <w:t xml:space="preserve"> Báo cáo định kỳ cho Ban Quản lý KCNC - </w:t>
      </w:r>
      <w:r w:rsidRPr="00D274C8">
        <w:rPr>
          <w:rFonts w:ascii="Segoe UI Symbol" w:hAnsi="Segoe UI Symbol" w:cs="Segoe UI Symbol"/>
        </w:rPr>
        <w:t>✓</w:t>
      </w:r>
      <w:r w:rsidRPr="00D274C8">
        <w:rPr>
          <w:rFonts w:ascii="Times New Roman" w:hAnsi="Times New Roman" w:cs="Times New Roman"/>
        </w:rPr>
        <w:t xml:space="preserve"> Chấp nhận thanh tra, kiểm tra bất kỳ lúc nào - </w:t>
      </w:r>
      <w:r w:rsidRPr="00D274C8">
        <w:rPr>
          <w:rFonts w:ascii="Segoe UI Symbol" w:hAnsi="Segoe UI Symbol" w:cs="Segoe UI Symbol"/>
        </w:rPr>
        <w:t>✓</w:t>
      </w:r>
      <w:r w:rsidRPr="00D274C8">
        <w:rPr>
          <w:rFonts w:ascii="Times New Roman" w:hAnsi="Times New Roman" w:cs="Times New Roman"/>
        </w:rPr>
        <w:t xml:space="preserve"> Chịu trách nhiệm pháp lý về tính chính xác của hồ sơ</w:t>
      </w:r>
    </w:p>
    <w:p w14:paraId="46E23C95" w14:textId="77777777" w:rsidR="009F68C2" w:rsidRPr="00D274C8" w:rsidRDefault="00CC558F">
      <w:pPr>
        <w:pStyle w:val="Heading3"/>
        <w:rPr>
          <w:rFonts w:ascii="Times New Roman" w:hAnsi="Times New Roman" w:cs="Times New Roman"/>
        </w:rPr>
      </w:pPr>
      <w:bookmarkStart w:id="38" w:name="lời-mời-hợp-tác"/>
      <w:bookmarkEnd w:id="37"/>
      <w:r w:rsidRPr="00D274C8">
        <w:rPr>
          <w:rStyle w:val="SectionNumber"/>
          <w:rFonts w:ascii="Times New Roman" w:hAnsi="Times New Roman" w:cs="Times New Roman"/>
        </w:rPr>
        <w:t>2.7.3</w:t>
      </w:r>
      <w:r w:rsidRPr="00D274C8">
        <w:rPr>
          <w:rFonts w:ascii="Times New Roman" w:hAnsi="Times New Roman" w:cs="Times New Roman"/>
        </w:rPr>
        <w:tab/>
        <w:t>6.3. Lời mời hợp tác</w:t>
      </w:r>
    </w:p>
    <w:p w14:paraId="703AEE20"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 xml:space="preserve">Chúng tôi kính mời Ban Quản lý Khu Công nghệ cao TP.HCM và các đối tác tiềm năng </w:t>
      </w:r>
      <w:r w:rsidRPr="00D274C8">
        <w:rPr>
          <w:rFonts w:ascii="Times New Roman" w:hAnsi="Times New Roman" w:cs="Times New Roman"/>
          <w:b/>
          <w:bCs/>
        </w:rPr>
        <w:t>hợp tác</w:t>
      </w:r>
      <w:r w:rsidRPr="00D274C8">
        <w:rPr>
          <w:rFonts w:ascii="Times New Roman" w:hAnsi="Times New Roman" w:cs="Times New Roman"/>
        </w:rPr>
        <w:t xml:space="preserve"> cùng phát triển dự án này thông qua:</w:t>
      </w:r>
    </w:p>
    <w:p w14:paraId="1FCE453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Đối với Ban Quản lý KCNC:</w:t>
      </w:r>
      <w:r w:rsidRPr="00D274C8">
        <w:rPr>
          <w:rFonts w:ascii="Times New Roman" w:hAnsi="Times New Roman" w:cs="Times New Roman"/>
        </w:rPr>
        <w:t xml:space="preserve"> - Phê duyệt dự án và cấp các ưu đãi theo Quyết định 38/2020/QĐ-TTg - Hỗ trợ thủ tục hành chính và giấy phép - Kết nối với các đối tác công nghệ và tài chính - Quảng bá dự án tại các sự kiện quốc tế</w:t>
      </w:r>
    </w:p>
    <w:p w14:paraId="47418DD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Đối với nhà đầu tư tài chính:</w:t>
      </w:r>
      <w:r w:rsidRPr="00D274C8">
        <w:rPr>
          <w:rFonts w:ascii="Times New Roman" w:hAnsi="Times New Roman" w:cs="Times New Roman"/>
        </w:rPr>
        <w:t xml:space="preserve"> - Tham gia góp vốn cổ phần (20% cổ phần, 4 triệu USD) - Tỷ suất sinh lời hấp dẫn (ROE 18,5%/năm) - Exit sau 5-7 năm thông qua M&amp;A hoặc IPO - Quyền ưu tiên trong các vòng gọi vốn tiếp theo</w:t>
      </w:r>
    </w:p>
    <w:p w14:paraId="38EC5D6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Đối với đối tác công nghệ:</w:t>
      </w:r>
      <w:r w:rsidRPr="00D274C8">
        <w:rPr>
          <w:rFonts w:ascii="Times New Roman" w:hAnsi="Times New Roman" w:cs="Times New Roman"/>
        </w:rPr>
        <w:t xml:space="preserve"> - Hợp tác R&amp;D và chuyển giao công nghệ - Chia sẻ IP và bằng sáng chế - Cùng phát triển sản phẩm mới - Mở rộng thị trường ASEAN</w:t>
      </w:r>
    </w:p>
    <w:p w14:paraId="5EC83DD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Đối với khách hàng tiềm năng:</w:t>
      </w:r>
      <w:r w:rsidRPr="00D274C8">
        <w:rPr>
          <w:rFonts w:ascii="Times New Roman" w:hAnsi="Times New Roman" w:cs="Times New Roman"/>
        </w:rPr>
        <w:t xml:space="preserve"> - Tham gia chương trình Early Adopter (giảm giá 30%) - Ưu tiên hỗ trợ kỹ thuật và tùy chỉnh sản phẩm - Hợp tác phát triển giải pháp chuyển đổi số - Đào tạo miễn phí cho đội ngũ kỹ thuật</w:t>
      </w:r>
    </w:p>
    <w:p w14:paraId="42FA3462"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4CACA7B9">
          <v:rect id="_x0000_i1038" style="width:0;height:1.5pt" o:hralign="center" o:hrstd="t" o:hr="t"/>
        </w:pict>
      </w:r>
    </w:p>
    <w:p w14:paraId="13B85910"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Chúng tôi tin tưởng rằng dự án “Mekong Technology – Sản xuất IoT Gateway, Robot AMR/AGV, OHT” sẽ trở thành dự án công nghệ cao thành công, đóng góp tích cực vào sự phát triển của Khu Công nghệ cao TP.HCM và Việt Nam.</w:t>
      </w:r>
    </w:p>
    <w:p w14:paraId="223D7CE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Kính mong nhận được sự ủng hộ và phê duyệt của Ban Quản lý!</w:t>
      </w:r>
    </w:p>
    <w:p w14:paraId="2BED6556"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16AB33C9">
          <v:rect id="_x0000_i1039" style="width:0;height:1.5pt" o:hralign="center" o:hrstd="t" o:hr="t"/>
        </w:pict>
      </w:r>
    </w:p>
    <w:p w14:paraId="4D556FA7"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i/>
          <w:iCs/>
        </w:rPr>
        <w:t>Trân trọng,</w:t>
      </w:r>
    </w:p>
    <w:p w14:paraId="12217CDF" w14:textId="77777777" w:rsidR="00CC558F" w:rsidRDefault="00CC558F">
      <w:pPr>
        <w:pStyle w:val="BodyText"/>
        <w:rPr>
          <w:rFonts w:ascii="Times New Roman" w:hAnsi="Times New Roman" w:cs="Times New Roman"/>
          <w:i/>
          <w:iCs/>
          <w:lang w:val="en-AS"/>
        </w:rPr>
      </w:pPr>
      <w:r>
        <w:rPr>
          <w:rFonts w:ascii="Times New Roman" w:hAnsi="Times New Roman" w:cs="Times New Roman"/>
          <w:i/>
          <w:iCs/>
          <w:lang w:val="en-AS"/>
        </w:rPr>
        <w:t xml:space="preserve"> </w:t>
      </w:r>
    </w:p>
    <w:p w14:paraId="369F2C11" w14:textId="29C03E45" w:rsidR="009F68C2" w:rsidRPr="00D274C8" w:rsidRDefault="00CC558F">
      <w:pPr>
        <w:pStyle w:val="BodyText"/>
        <w:rPr>
          <w:rFonts w:ascii="Times New Roman" w:hAnsi="Times New Roman" w:cs="Times New Roman"/>
        </w:rPr>
      </w:pPr>
      <w:r w:rsidRPr="00D274C8">
        <w:rPr>
          <w:rFonts w:ascii="Times New Roman" w:hAnsi="Times New Roman" w:cs="Times New Roman"/>
        </w:rPr>
        <w:br/>
        <w:t>Tổng Giám đốc</w:t>
      </w:r>
      <w:r w:rsidRPr="00D274C8">
        <w:rPr>
          <w:rFonts w:ascii="Times New Roman" w:hAnsi="Times New Roman" w:cs="Times New Roman"/>
        </w:rPr>
        <w:br/>
        <w:t>Công ty TNHH Mekong Technology</w:t>
      </w:r>
      <w:r w:rsidRPr="00D274C8">
        <w:rPr>
          <w:rFonts w:ascii="Times New Roman" w:hAnsi="Times New Roman" w:cs="Times New Roman"/>
        </w:rPr>
        <w:br/>
        <w:t>Email: ceo@mekongtech.com</w:t>
      </w:r>
      <w:r w:rsidRPr="00D274C8">
        <w:rPr>
          <w:rFonts w:ascii="Times New Roman" w:hAnsi="Times New Roman" w:cs="Times New Roman"/>
        </w:rPr>
        <w:br/>
        <w:t>Điện thoại: +84 xxx xxx xxx</w:t>
      </w:r>
    </w:p>
    <w:p w14:paraId="136A5E45"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40EE55C0">
          <v:rect id="_x0000_i1040" style="width:0;height:1.5pt" o:hralign="center" o:hrstd="t" o:hr="t"/>
        </w:pict>
      </w:r>
    </w:p>
    <w:p w14:paraId="72AF4B97"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Ngày:</w:t>
      </w:r>
      <w:r w:rsidRPr="00D274C8">
        <w:rPr>
          <w:rFonts w:ascii="Times New Roman" w:hAnsi="Times New Roman" w:cs="Times New Roman"/>
        </w:rPr>
        <w:t xml:space="preserve"> 20 tháng 10 năm 2025</w:t>
      </w:r>
      <w:r w:rsidRPr="00D274C8">
        <w:rPr>
          <w:rFonts w:ascii="Times New Roman" w:hAnsi="Times New Roman" w:cs="Times New Roman"/>
        </w:rPr>
        <w:br/>
      </w:r>
      <w:r w:rsidRPr="00D274C8">
        <w:rPr>
          <w:rFonts w:ascii="Times New Roman" w:hAnsi="Times New Roman" w:cs="Times New Roman"/>
          <w:b/>
          <w:bCs/>
        </w:rPr>
        <w:t>Địa điểm:</w:t>
      </w:r>
      <w:r w:rsidRPr="00D274C8">
        <w:rPr>
          <w:rFonts w:ascii="Times New Roman" w:hAnsi="Times New Roman" w:cs="Times New Roman"/>
        </w:rPr>
        <w:t xml:space="preserve"> Khu Công nghệ cao TP.HCM, Quận 9, TP.HCM</w:t>
      </w:r>
    </w:p>
    <w:p w14:paraId="49F3C77B"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125C7547">
          <v:rect id="_x0000_i1041" style="width:0;height:1.5pt" o:hralign="center" o:hrstd="t" o:hr="t"/>
        </w:pict>
      </w:r>
    </w:p>
    <w:p w14:paraId="28389B9E"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000BE60F">
          <v:rect id="_x0000_i1042" style="width:0;height:1.5pt" o:hralign="center" o:hrstd="t" o:hr="t"/>
        </w:pict>
      </w:r>
    </w:p>
    <w:p w14:paraId="1EB6BF63" w14:textId="77777777" w:rsidR="009F68C2" w:rsidRPr="00D274C8" w:rsidRDefault="00CC558F">
      <w:pPr>
        <w:pStyle w:val="Heading1"/>
        <w:rPr>
          <w:rFonts w:ascii="Times New Roman" w:hAnsi="Times New Roman" w:cs="Times New Roman"/>
        </w:rPr>
      </w:pPr>
      <w:bookmarkStart w:id="39" w:name="mục-lục"/>
      <w:bookmarkEnd w:id="5"/>
      <w:bookmarkEnd w:id="35"/>
      <w:bookmarkEnd w:id="38"/>
      <w:r w:rsidRPr="00D274C8">
        <w:rPr>
          <w:rStyle w:val="SectionNumber"/>
          <w:rFonts w:ascii="Times New Roman" w:hAnsi="Times New Roman" w:cs="Times New Roman"/>
        </w:rPr>
        <w:t>3</w:t>
      </w:r>
      <w:r w:rsidRPr="00D274C8">
        <w:rPr>
          <w:rFonts w:ascii="Times New Roman" w:hAnsi="Times New Roman" w:cs="Times New Roman"/>
        </w:rPr>
        <w:tab/>
        <w:t>MỤC LỤC</w:t>
      </w:r>
    </w:p>
    <w:p w14:paraId="63D8FB46" w14:textId="77777777" w:rsidR="009F68C2" w:rsidRPr="00D274C8" w:rsidRDefault="00CC558F">
      <w:pPr>
        <w:pStyle w:val="FirstParagraph"/>
        <w:rPr>
          <w:rFonts w:ascii="Times New Roman" w:hAnsi="Times New Roman" w:cs="Times New Roman"/>
        </w:rPr>
      </w:pPr>
      <w:hyperlink w:anchor="tóm-tắt-điều-hành">
        <w:r w:rsidRPr="00D274C8">
          <w:rPr>
            <w:rStyle w:val="Hyperlink"/>
            <w:rFonts w:ascii="Times New Roman" w:hAnsi="Times New Roman" w:cs="Times New Roman"/>
            <w:b/>
            <w:bCs/>
          </w:rPr>
          <w:t>TÓM TẮT ĐIỀU HÀNH (EXECUTIVE SUMMARY)</w:t>
        </w:r>
      </w:hyperlink>
      <w:r w:rsidRPr="00D274C8">
        <w:rPr>
          <w:rFonts w:ascii="Times New Roman" w:hAnsi="Times New Roman" w:cs="Times New Roman"/>
        </w:rPr>
        <w:t xml:space="preserve"> 1. </w:t>
      </w:r>
      <w:hyperlink w:anchor="Xcceb0c93a082b403f19635b60c4b2d03ec19462">
        <w:r w:rsidRPr="00D274C8">
          <w:rPr>
            <w:rStyle w:val="Hyperlink"/>
            <w:rFonts w:ascii="Times New Roman" w:hAnsi="Times New Roman" w:cs="Times New Roman"/>
          </w:rPr>
          <w:t>Bối cảnh và cơ hội thị trường</w:t>
        </w:r>
      </w:hyperlink>
      <w:r w:rsidRPr="00D274C8">
        <w:rPr>
          <w:rFonts w:ascii="Times New Roman" w:hAnsi="Times New Roman" w:cs="Times New Roman"/>
        </w:rPr>
        <w:t xml:space="preserve"> 2. </w:t>
      </w:r>
      <w:hyperlink w:anchor="X9ce81854d5dd59c13102903bfed693b772f7af9">
        <w:r w:rsidRPr="00D274C8">
          <w:rPr>
            <w:rStyle w:val="Hyperlink"/>
            <w:rFonts w:ascii="Times New Roman" w:hAnsi="Times New Roman" w:cs="Times New Roman"/>
          </w:rPr>
          <w:t>Giải pháp công nghệ và sản phẩm</w:t>
        </w:r>
      </w:hyperlink>
      <w:r w:rsidRPr="00D274C8">
        <w:rPr>
          <w:rFonts w:ascii="Times New Roman" w:hAnsi="Times New Roman" w:cs="Times New Roman"/>
        </w:rPr>
        <w:t xml:space="preserve"> 3. </w:t>
      </w:r>
      <w:hyperlink w:anchor="Xec24b24ba9bad636c7791200442855beae6044a">
        <w:r w:rsidRPr="00D274C8">
          <w:rPr>
            <w:rStyle w:val="Hyperlink"/>
            <w:rFonts w:ascii="Times New Roman" w:hAnsi="Times New Roman" w:cs="Times New Roman"/>
          </w:rPr>
          <w:t>Mô hình kinh doanh và chiến lược</w:t>
        </w:r>
      </w:hyperlink>
      <w:r w:rsidRPr="00D274C8">
        <w:rPr>
          <w:rFonts w:ascii="Times New Roman" w:hAnsi="Times New Roman" w:cs="Times New Roman"/>
        </w:rPr>
        <w:t xml:space="preserve"> 4. </w:t>
      </w:r>
      <w:hyperlink w:anchor="X74f25142e85ed314130fa8bd682bf770490481b">
        <w:r w:rsidRPr="00D274C8">
          <w:rPr>
            <w:rStyle w:val="Hyperlink"/>
            <w:rFonts w:ascii="Times New Roman" w:hAnsi="Times New Roman" w:cs="Times New Roman"/>
          </w:rPr>
          <w:t>Tác động kinh tế - xã hội - môi trường</w:t>
        </w:r>
      </w:hyperlink>
      <w:r w:rsidRPr="00D274C8">
        <w:rPr>
          <w:rFonts w:ascii="Times New Roman" w:hAnsi="Times New Roman" w:cs="Times New Roman"/>
        </w:rPr>
        <w:t xml:space="preserve"> 5. </w:t>
      </w:r>
      <w:hyperlink w:anchor="Xcff394175450f557e7427501fd99f6ddd0f0fcc">
        <w:r w:rsidRPr="00D274C8">
          <w:rPr>
            <w:rStyle w:val="Hyperlink"/>
            <w:rFonts w:ascii="Times New Roman" w:hAnsi="Times New Roman" w:cs="Times New Roman"/>
          </w:rPr>
          <w:t>Phân tích tài chính và ROI</w:t>
        </w:r>
      </w:hyperlink>
      <w:r w:rsidRPr="00D274C8">
        <w:rPr>
          <w:rFonts w:ascii="Times New Roman" w:hAnsi="Times New Roman" w:cs="Times New Roman"/>
        </w:rPr>
        <w:t xml:space="preserve"> 6. </w:t>
      </w:r>
      <w:hyperlink w:anchor="Xdadb1e9d6d243477f79aacf87c0a3a86e97887b">
        <w:r w:rsidRPr="00D274C8">
          <w:rPr>
            <w:rStyle w:val="Hyperlink"/>
            <w:rFonts w:ascii="Times New Roman" w:hAnsi="Times New Roman" w:cs="Times New Roman"/>
          </w:rPr>
          <w:t>Kêu gọi hành động</w:t>
        </w:r>
      </w:hyperlink>
    </w:p>
    <w:p w14:paraId="162CA31E"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638588F1">
          <v:rect id="_x0000_i1043" style="width:0;height:1.5pt" o:hralign="center" o:hrstd="t" o:hr="t"/>
        </w:pict>
      </w:r>
    </w:p>
    <w:p w14:paraId="497A84F3"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PHẦN I: BỐI CẢNH VÀ TÍNH CẤP THIẾT</w:t>
      </w:r>
    </w:p>
    <w:p w14:paraId="7C4B29F4" w14:textId="77777777" w:rsidR="009F68C2" w:rsidRPr="00D274C8" w:rsidRDefault="00CC558F" w:rsidP="00DC180F">
      <w:pPr>
        <w:pStyle w:val="Compact"/>
        <w:numPr>
          <w:ilvl w:val="0"/>
          <w:numId w:val="4"/>
        </w:numPr>
        <w:rPr>
          <w:rFonts w:ascii="Times New Roman" w:hAnsi="Times New Roman" w:cs="Times New Roman"/>
        </w:rPr>
      </w:pPr>
      <w:hyperlink w:anchor="X9d180cfb289fcde5d33a95c26e19b0de66f490c">
        <w:r w:rsidRPr="00D274C8">
          <w:rPr>
            <w:rStyle w:val="Hyperlink"/>
            <w:rFonts w:ascii="Times New Roman" w:hAnsi="Times New Roman" w:cs="Times New Roman"/>
          </w:rPr>
          <w:t>Bối cảnh toàn cầu và khu vực</w:t>
        </w:r>
      </w:hyperlink>
    </w:p>
    <w:p w14:paraId="6A956103" w14:textId="77777777" w:rsidR="009F68C2" w:rsidRPr="00D274C8" w:rsidRDefault="00CC558F" w:rsidP="00DC180F">
      <w:pPr>
        <w:pStyle w:val="Compact"/>
        <w:numPr>
          <w:ilvl w:val="1"/>
          <w:numId w:val="5"/>
        </w:numPr>
        <w:rPr>
          <w:rFonts w:ascii="Times New Roman" w:hAnsi="Times New Roman" w:cs="Times New Roman"/>
        </w:rPr>
      </w:pPr>
      <w:r w:rsidRPr="00D274C8">
        <w:rPr>
          <w:rFonts w:ascii="Times New Roman" w:hAnsi="Times New Roman" w:cs="Times New Roman"/>
        </w:rPr>
        <w:t xml:space="preserve">4.1. </w:t>
      </w:r>
      <w:hyperlink w:anchor="Xf21708f0bb73a26ff5b142c5beec482c562cbe1">
        <w:r w:rsidRPr="00D274C8">
          <w:rPr>
            <w:rStyle w:val="Hyperlink"/>
            <w:rFonts w:ascii="Times New Roman" w:hAnsi="Times New Roman" w:cs="Times New Roman"/>
          </w:rPr>
          <w:t>Cuộc cách mạng công nghiệp 4.0</w:t>
        </w:r>
      </w:hyperlink>
    </w:p>
    <w:p w14:paraId="7FB7952A" w14:textId="77777777" w:rsidR="009F68C2" w:rsidRPr="00D274C8" w:rsidRDefault="00CC558F" w:rsidP="00DC180F">
      <w:pPr>
        <w:pStyle w:val="Compact"/>
        <w:numPr>
          <w:ilvl w:val="1"/>
          <w:numId w:val="5"/>
        </w:numPr>
        <w:rPr>
          <w:rFonts w:ascii="Times New Roman" w:hAnsi="Times New Roman" w:cs="Times New Roman"/>
        </w:rPr>
      </w:pPr>
      <w:r w:rsidRPr="00D274C8">
        <w:rPr>
          <w:rFonts w:ascii="Times New Roman" w:hAnsi="Times New Roman" w:cs="Times New Roman"/>
        </w:rPr>
        <w:t xml:space="preserve">4.2. </w:t>
      </w:r>
      <w:hyperlink w:anchor="Xc2d1c7a7690246f3c32660f718a80e08480d475">
        <w:r w:rsidRPr="00D274C8">
          <w:rPr>
            <w:rStyle w:val="Hyperlink"/>
            <w:rFonts w:ascii="Times New Roman" w:hAnsi="Times New Roman" w:cs="Times New Roman"/>
          </w:rPr>
          <w:t>Thị trường IoT toàn cầu</w:t>
        </w:r>
      </w:hyperlink>
    </w:p>
    <w:p w14:paraId="40E26DBC" w14:textId="77777777" w:rsidR="009F68C2" w:rsidRPr="00D274C8" w:rsidRDefault="00CC558F" w:rsidP="00DC180F">
      <w:pPr>
        <w:pStyle w:val="Compact"/>
        <w:numPr>
          <w:ilvl w:val="1"/>
          <w:numId w:val="5"/>
        </w:numPr>
        <w:rPr>
          <w:rFonts w:ascii="Times New Roman" w:hAnsi="Times New Roman" w:cs="Times New Roman"/>
        </w:rPr>
      </w:pPr>
      <w:r w:rsidRPr="00D274C8">
        <w:rPr>
          <w:rFonts w:ascii="Times New Roman" w:hAnsi="Times New Roman" w:cs="Times New Roman"/>
        </w:rPr>
        <w:t xml:space="preserve">4.3. </w:t>
      </w:r>
      <w:hyperlink w:anchor="Xbc88974fa27be7d5533c8aeb4598f96dd5d22b1">
        <w:r w:rsidRPr="00D274C8">
          <w:rPr>
            <w:rStyle w:val="Hyperlink"/>
            <w:rFonts w:ascii="Times New Roman" w:hAnsi="Times New Roman" w:cs="Times New Roman"/>
          </w:rPr>
          <w:t>Thị trường Robot AMR/AGV toàn cầu</w:t>
        </w:r>
      </w:hyperlink>
    </w:p>
    <w:p w14:paraId="49989A57" w14:textId="77777777" w:rsidR="009F68C2" w:rsidRPr="00D274C8" w:rsidRDefault="00CC558F" w:rsidP="00DC180F">
      <w:pPr>
        <w:pStyle w:val="Compact"/>
        <w:numPr>
          <w:ilvl w:val="1"/>
          <w:numId w:val="5"/>
        </w:numPr>
        <w:rPr>
          <w:rFonts w:ascii="Times New Roman" w:hAnsi="Times New Roman" w:cs="Times New Roman"/>
        </w:rPr>
      </w:pPr>
      <w:r w:rsidRPr="00D274C8">
        <w:rPr>
          <w:rFonts w:ascii="Times New Roman" w:hAnsi="Times New Roman" w:cs="Times New Roman"/>
        </w:rPr>
        <w:t xml:space="preserve">4.4. </w:t>
      </w:r>
      <w:hyperlink w:anchor="X01baeb656cc09a13c606b3b4addaa2baf10abe2">
        <w:r w:rsidRPr="00D274C8">
          <w:rPr>
            <w:rStyle w:val="Hyperlink"/>
            <w:rFonts w:ascii="Times New Roman" w:hAnsi="Times New Roman" w:cs="Times New Roman"/>
          </w:rPr>
          <w:t>Thị trường ASEAN</w:t>
        </w:r>
      </w:hyperlink>
    </w:p>
    <w:p w14:paraId="7E65DBA9" w14:textId="77777777" w:rsidR="009F68C2" w:rsidRPr="00D274C8" w:rsidRDefault="00CC558F" w:rsidP="00DC180F">
      <w:pPr>
        <w:pStyle w:val="Compact"/>
        <w:numPr>
          <w:ilvl w:val="0"/>
          <w:numId w:val="4"/>
        </w:numPr>
        <w:rPr>
          <w:rFonts w:ascii="Times New Roman" w:hAnsi="Times New Roman" w:cs="Times New Roman"/>
        </w:rPr>
      </w:pPr>
      <w:hyperlink w:anchor="Xe5c21bfb33198e6001da181370b7fe9f4846716">
        <w:r w:rsidRPr="00D274C8">
          <w:rPr>
            <w:rStyle w:val="Hyperlink"/>
            <w:rFonts w:ascii="Times New Roman" w:hAnsi="Times New Roman" w:cs="Times New Roman"/>
          </w:rPr>
          <w:t>Bối cảnh Việt Nam</w:t>
        </w:r>
      </w:hyperlink>
    </w:p>
    <w:p w14:paraId="24A8DD5B" w14:textId="77777777" w:rsidR="009F68C2" w:rsidRPr="00D274C8" w:rsidRDefault="00CC558F" w:rsidP="00DC180F">
      <w:pPr>
        <w:pStyle w:val="Compact"/>
        <w:numPr>
          <w:ilvl w:val="1"/>
          <w:numId w:val="6"/>
        </w:numPr>
        <w:rPr>
          <w:rFonts w:ascii="Times New Roman" w:hAnsi="Times New Roman" w:cs="Times New Roman"/>
        </w:rPr>
      </w:pPr>
      <w:r w:rsidRPr="00D274C8">
        <w:rPr>
          <w:rFonts w:ascii="Times New Roman" w:hAnsi="Times New Roman" w:cs="Times New Roman"/>
        </w:rPr>
        <w:t xml:space="preserve">5.1. </w:t>
      </w:r>
      <w:hyperlink w:anchor="X08fb5511179b7846683fb95dfdc9f6b0c6f7a28">
        <w:r w:rsidRPr="00D274C8">
          <w:rPr>
            <w:rStyle w:val="Hyperlink"/>
            <w:rFonts w:ascii="Times New Roman" w:hAnsi="Times New Roman" w:cs="Times New Roman"/>
          </w:rPr>
          <w:t>Chính sách ưu đãi công nghệ cao</w:t>
        </w:r>
      </w:hyperlink>
    </w:p>
    <w:p w14:paraId="7D40A261" w14:textId="77777777" w:rsidR="009F68C2" w:rsidRPr="00D274C8" w:rsidRDefault="00CC558F" w:rsidP="00DC180F">
      <w:pPr>
        <w:pStyle w:val="Compact"/>
        <w:numPr>
          <w:ilvl w:val="1"/>
          <w:numId w:val="6"/>
        </w:numPr>
        <w:rPr>
          <w:rFonts w:ascii="Times New Roman" w:hAnsi="Times New Roman" w:cs="Times New Roman"/>
        </w:rPr>
      </w:pPr>
      <w:r w:rsidRPr="00D274C8">
        <w:rPr>
          <w:rFonts w:ascii="Times New Roman" w:hAnsi="Times New Roman" w:cs="Times New Roman"/>
        </w:rPr>
        <w:t xml:space="preserve">5.2. </w:t>
      </w:r>
      <w:hyperlink w:anchor="Xc235b01f192865bd04707b05e7fbb40293c0569">
        <w:r w:rsidRPr="00D274C8">
          <w:rPr>
            <w:rStyle w:val="Hyperlink"/>
            <w:rFonts w:ascii="Times New Roman" w:hAnsi="Times New Roman" w:cs="Times New Roman"/>
          </w:rPr>
          <w:t>Nhu cầu chuyển đổi số của DNNVV</w:t>
        </w:r>
      </w:hyperlink>
    </w:p>
    <w:p w14:paraId="33A25787" w14:textId="77777777" w:rsidR="009F68C2" w:rsidRPr="00D274C8" w:rsidRDefault="00CC558F" w:rsidP="00DC180F">
      <w:pPr>
        <w:pStyle w:val="Compact"/>
        <w:numPr>
          <w:ilvl w:val="1"/>
          <w:numId w:val="6"/>
        </w:numPr>
        <w:rPr>
          <w:rFonts w:ascii="Times New Roman" w:hAnsi="Times New Roman" w:cs="Times New Roman"/>
        </w:rPr>
      </w:pPr>
      <w:r w:rsidRPr="00D274C8">
        <w:rPr>
          <w:rFonts w:ascii="Times New Roman" w:hAnsi="Times New Roman" w:cs="Times New Roman"/>
        </w:rPr>
        <w:t xml:space="preserve">5.3. </w:t>
      </w:r>
      <w:hyperlink w:anchor="X26203cb50319917798464a22beb7419b38300bd">
        <w:r w:rsidRPr="00D274C8">
          <w:rPr>
            <w:rStyle w:val="Hyperlink"/>
            <w:rFonts w:ascii="Times New Roman" w:hAnsi="Times New Roman" w:cs="Times New Roman"/>
          </w:rPr>
          <w:t>Ưu thế chuỗi cung ứng</w:t>
        </w:r>
      </w:hyperlink>
    </w:p>
    <w:p w14:paraId="7604AC48" w14:textId="77777777" w:rsidR="009F68C2" w:rsidRPr="00D274C8" w:rsidRDefault="00CC558F" w:rsidP="00DC180F">
      <w:pPr>
        <w:pStyle w:val="Compact"/>
        <w:numPr>
          <w:ilvl w:val="0"/>
          <w:numId w:val="4"/>
        </w:numPr>
        <w:rPr>
          <w:rFonts w:ascii="Times New Roman" w:hAnsi="Times New Roman" w:cs="Times New Roman"/>
        </w:rPr>
      </w:pPr>
      <w:hyperlink w:anchor="X828f2829ec47ee72c5592719650267e27f4a7d5">
        <w:r w:rsidRPr="00D274C8">
          <w:rPr>
            <w:rStyle w:val="Hyperlink"/>
            <w:rFonts w:ascii="Times New Roman" w:hAnsi="Times New Roman" w:cs="Times New Roman"/>
          </w:rPr>
          <w:t>Khoảng trống công nghệ</w:t>
        </w:r>
      </w:hyperlink>
    </w:p>
    <w:p w14:paraId="2C5248FC" w14:textId="77777777" w:rsidR="009F68C2" w:rsidRPr="00D274C8" w:rsidRDefault="00CC558F" w:rsidP="00DC180F">
      <w:pPr>
        <w:pStyle w:val="Compact"/>
        <w:numPr>
          <w:ilvl w:val="1"/>
          <w:numId w:val="7"/>
        </w:numPr>
        <w:rPr>
          <w:rFonts w:ascii="Times New Roman" w:hAnsi="Times New Roman" w:cs="Times New Roman"/>
        </w:rPr>
      </w:pPr>
      <w:r w:rsidRPr="00D274C8">
        <w:rPr>
          <w:rFonts w:ascii="Times New Roman" w:hAnsi="Times New Roman" w:cs="Times New Roman"/>
        </w:rPr>
        <w:t xml:space="preserve">6.1. </w:t>
      </w:r>
      <w:hyperlink w:anchor="X5487758d189c5496b79499cee6d085d8433f085">
        <w:r w:rsidRPr="00D274C8">
          <w:rPr>
            <w:rStyle w:val="Hyperlink"/>
            <w:rFonts w:ascii="Times New Roman" w:hAnsi="Times New Roman" w:cs="Times New Roman"/>
          </w:rPr>
          <w:t>Phụ thuộc nhập khẩu 90%</w:t>
        </w:r>
      </w:hyperlink>
    </w:p>
    <w:p w14:paraId="6BC6A4B7" w14:textId="77777777" w:rsidR="009F68C2" w:rsidRPr="00D274C8" w:rsidRDefault="00CC558F" w:rsidP="00DC180F">
      <w:pPr>
        <w:pStyle w:val="Compact"/>
        <w:numPr>
          <w:ilvl w:val="1"/>
          <w:numId w:val="7"/>
        </w:numPr>
        <w:rPr>
          <w:rFonts w:ascii="Times New Roman" w:hAnsi="Times New Roman" w:cs="Times New Roman"/>
        </w:rPr>
      </w:pPr>
      <w:r w:rsidRPr="00D274C8">
        <w:rPr>
          <w:rFonts w:ascii="Times New Roman" w:hAnsi="Times New Roman" w:cs="Times New Roman"/>
        </w:rPr>
        <w:t xml:space="preserve">6.2. </w:t>
      </w:r>
      <w:hyperlink w:anchor="Xde57b39d8a1518bbde602cd76d85d3914d5830f">
        <w:r w:rsidRPr="00D274C8">
          <w:rPr>
            <w:rStyle w:val="Hyperlink"/>
            <w:rFonts w:ascii="Times New Roman" w:hAnsi="Times New Roman" w:cs="Times New Roman"/>
          </w:rPr>
          <w:t>Thiếu nhà sản xuất quy mô lớn</w:t>
        </w:r>
      </w:hyperlink>
    </w:p>
    <w:p w14:paraId="3EA9F106" w14:textId="77777777" w:rsidR="009F68C2" w:rsidRPr="00D274C8" w:rsidRDefault="00CC558F" w:rsidP="00DC180F">
      <w:pPr>
        <w:pStyle w:val="Compact"/>
        <w:numPr>
          <w:ilvl w:val="1"/>
          <w:numId w:val="7"/>
        </w:numPr>
        <w:rPr>
          <w:rFonts w:ascii="Times New Roman" w:hAnsi="Times New Roman" w:cs="Times New Roman"/>
        </w:rPr>
      </w:pPr>
      <w:r w:rsidRPr="00D274C8">
        <w:rPr>
          <w:rFonts w:ascii="Times New Roman" w:hAnsi="Times New Roman" w:cs="Times New Roman"/>
        </w:rPr>
        <w:t xml:space="preserve">6.3. </w:t>
      </w:r>
      <w:hyperlink w:anchor="Xdc8a252ebb8b7f36a318ca710464b2e8803b572">
        <w:r w:rsidRPr="00D274C8">
          <w:rPr>
            <w:rStyle w:val="Hyperlink"/>
            <w:rFonts w:ascii="Times New Roman" w:hAnsi="Times New Roman" w:cs="Times New Roman"/>
          </w:rPr>
          <w:t>Thiếu giải pháp tùy chỉnh</w:t>
        </w:r>
      </w:hyperlink>
    </w:p>
    <w:p w14:paraId="1890466E" w14:textId="77777777" w:rsidR="009F68C2" w:rsidRPr="00D274C8" w:rsidRDefault="00CC558F" w:rsidP="00DC180F">
      <w:pPr>
        <w:pStyle w:val="Compact"/>
        <w:numPr>
          <w:ilvl w:val="0"/>
          <w:numId w:val="4"/>
        </w:numPr>
        <w:rPr>
          <w:rFonts w:ascii="Times New Roman" w:hAnsi="Times New Roman" w:cs="Times New Roman"/>
        </w:rPr>
      </w:pPr>
      <w:hyperlink w:anchor="X58ce21a3b8412fb2580d3ac2faa6c4b5423890a">
        <w:r w:rsidRPr="00D274C8">
          <w:rPr>
            <w:rStyle w:val="Hyperlink"/>
            <w:rFonts w:ascii="Times New Roman" w:hAnsi="Times New Roman" w:cs="Times New Roman"/>
          </w:rPr>
          <w:t>Tính cấp thiết của dự án</w:t>
        </w:r>
      </w:hyperlink>
    </w:p>
    <w:p w14:paraId="71EA95DE"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14E367F0">
          <v:rect id="_x0000_i1044" style="width:0;height:1.5pt" o:hralign="center" o:hrstd="t" o:hr="t"/>
        </w:pict>
      </w:r>
    </w:p>
    <w:p w14:paraId="4F84506C"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PHẦN II: PHÂN TÍCH THỊ TRƯỜNG</w:t>
      </w:r>
    </w:p>
    <w:p w14:paraId="220E12EE" w14:textId="77777777" w:rsidR="009F68C2" w:rsidRPr="00D274C8" w:rsidRDefault="00CC558F" w:rsidP="00DC180F">
      <w:pPr>
        <w:numPr>
          <w:ilvl w:val="0"/>
          <w:numId w:val="8"/>
        </w:numPr>
        <w:rPr>
          <w:rFonts w:ascii="Times New Roman" w:hAnsi="Times New Roman" w:cs="Times New Roman"/>
        </w:rPr>
      </w:pPr>
      <w:hyperlink w:anchor="X2c5894ebe28b7266fe93236d3f983280576aae6">
        <w:r w:rsidRPr="00D274C8">
          <w:rPr>
            <w:rStyle w:val="Hyperlink"/>
            <w:rFonts w:ascii="Times New Roman" w:hAnsi="Times New Roman" w:cs="Times New Roman"/>
          </w:rPr>
          <w:t>Thị trường quốc tế</w:t>
        </w:r>
      </w:hyperlink>
    </w:p>
    <w:p w14:paraId="10F90A2F" w14:textId="77777777" w:rsidR="009F68C2" w:rsidRPr="00D274C8" w:rsidRDefault="00CC558F" w:rsidP="00DC180F">
      <w:pPr>
        <w:pStyle w:val="Compact"/>
        <w:numPr>
          <w:ilvl w:val="1"/>
          <w:numId w:val="9"/>
        </w:numPr>
        <w:rPr>
          <w:rFonts w:ascii="Times New Roman" w:hAnsi="Times New Roman" w:cs="Times New Roman"/>
        </w:rPr>
      </w:pPr>
      <w:r w:rsidRPr="00D274C8">
        <w:rPr>
          <w:rFonts w:ascii="Times New Roman" w:hAnsi="Times New Roman" w:cs="Times New Roman"/>
        </w:rPr>
        <w:t xml:space="preserve">8.1. </w:t>
      </w:r>
      <w:hyperlink w:anchor="X52e902655716cdd54de0be220d657f40411e1af">
        <w:r w:rsidRPr="00D274C8">
          <w:rPr>
            <w:rStyle w:val="Hyperlink"/>
            <w:rFonts w:ascii="Times New Roman" w:hAnsi="Times New Roman" w:cs="Times New Roman"/>
          </w:rPr>
          <w:t>IoT toàn cầu</w:t>
        </w:r>
      </w:hyperlink>
    </w:p>
    <w:p w14:paraId="3D0858C2" w14:textId="77777777" w:rsidR="009F68C2" w:rsidRPr="00D274C8" w:rsidRDefault="00CC558F" w:rsidP="00DC180F">
      <w:pPr>
        <w:pStyle w:val="Compact"/>
        <w:numPr>
          <w:ilvl w:val="1"/>
          <w:numId w:val="9"/>
        </w:numPr>
        <w:rPr>
          <w:rFonts w:ascii="Times New Roman" w:hAnsi="Times New Roman" w:cs="Times New Roman"/>
        </w:rPr>
      </w:pPr>
      <w:r w:rsidRPr="00D274C8">
        <w:rPr>
          <w:rFonts w:ascii="Times New Roman" w:hAnsi="Times New Roman" w:cs="Times New Roman"/>
        </w:rPr>
        <w:t xml:space="preserve">8.2. </w:t>
      </w:r>
      <w:hyperlink w:anchor="Xdb65ad1efd01cfc6449c45f1c08b3d12c55f65f">
        <w:r w:rsidRPr="00D274C8">
          <w:rPr>
            <w:rStyle w:val="Hyperlink"/>
            <w:rFonts w:ascii="Times New Roman" w:hAnsi="Times New Roman" w:cs="Times New Roman"/>
          </w:rPr>
          <w:t>Robot AMR/AGV toàn cầu</w:t>
        </w:r>
      </w:hyperlink>
    </w:p>
    <w:p w14:paraId="0441E059" w14:textId="77777777" w:rsidR="009F68C2" w:rsidRPr="00D274C8" w:rsidRDefault="00CC558F" w:rsidP="00DC180F">
      <w:pPr>
        <w:pStyle w:val="Compact"/>
        <w:numPr>
          <w:ilvl w:val="1"/>
          <w:numId w:val="9"/>
        </w:numPr>
        <w:rPr>
          <w:rFonts w:ascii="Times New Roman" w:hAnsi="Times New Roman" w:cs="Times New Roman"/>
        </w:rPr>
      </w:pPr>
      <w:r w:rsidRPr="00D274C8">
        <w:rPr>
          <w:rFonts w:ascii="Times New Roman" w:hAnsi="Times New Roman" w:cs="Times New Roman"/>
        </w:rPr>
        <w:t xml:space="preserve">8.3. </w:t>
      </w:r>
      <w:hyperlink w:anchor="X1785bd8d9c1e3eabd06f562d8a4184a2694114b">
        <w:r w:rsidRPr="00D274C8">
          <w:rPr>
            <w:rStyle w:val="Hyperlink"/>
            <w:rFonts w:ascii="Times New Roman" w:hAnsi="Times New Roman" w:cs="Times New Roman"/>
          </w:rPr>
          <w:t>OHT toàn cầu</w:t>
        </w:r>
      </w:hyperlink>
    </w:p>
    <w:p w14:paraId="6E486FF3" w14:textId="77777777" w:rsidR="009F68C2" w:rsidRPr="00D274C8" w:rsidRDefault="00CC558F" w:rsidP="00DC180F">
      <w:pPr>
        <w:numPr>
          <w:ilvl w:val="0"/>
          <w:numId w:val="8"/>
        </w:numPr>
        <w:rPr>
          <w:rFonts w:ascii="Times New Roman" w:hAnsi="Times New Roman" w:cs="Times New Roman"/>
        </w:rPr>
      </w:pPr>
      <w:hyperlink w:anchor="Xd388c2111e4d5177398a80642c84eed1639a351">
        <w:r w:rsidRPr="00D274C8">
          <w:rPr>
            <w:rStyle w:val="Hyperlink"/>
            <w:rFonts w:ascii="Times New Roman" w:hAnsi="Times New Roman" w:cs="Times New Roman"/>
          </w:rPr>
          <w:t>Thị trường ASEAN</w:t>
        </w:r>
      </w:hyperlink>
    </w:p>
    <w:p w14:paraId="6BFBB144" w14:textId="77777777" w:rsidR="009F68C2" w:rsidRPr="00D274C8" w:rsidRDefault="00CC558F" w:rsidP="00DC180F">
      <w:pPr>
        <w:numPr>
          <w:ilvl w:val="0"/>
          <w:numId w:val="8"/>
        </w:numPr>
        <w:rPr>
          <w:rFonts w:ascii="Times New Roman" w:hAnsi="Times New Roman" w:cs="Times New Roman"/>
        </w:rPr>
      </w:pPr>
      <w:hyperlink w:anchor="X3a29b27c3f59fa57998ceeb895db54e9b431015">
        <w:r w:rsidRPr="00D274C8">
          <w:rPr>
            <w:rStyle w:val="Hyperlink"/>
            <w:rFonts w:ascii="Times New Roman" w:hAnsi="Times New Roman" w:cs="Times New Roman"/>
          </w:rPr>
          <w:t>Thị trường Việt Nam</w:t>
        </w:r>
      </w:hyperlink>
    </w:p>
    <w:p w14:paraId="31CC5E70" w14:textId="77777777" w:rsidR="009F68C2" w:rsidRPr="00D274C8" w:rsidRDefault="00CC558F" w:rsidP="00DC180F">
      <w:pPr>
        <w:pStyle w:val="Compact"/>
        <w:numPr>
          <w:ilvl w:val="1"/>
          <w:numId w:val="10"/>
        </w:numPr>
        <w:rPr>
          <w:rFonts w:ascii="Times New Roman" w:hAnsi="Times New Roman" w:cs="Times New Roman"/>
        </w:rPr>
      </w:pPr>
      <w:r w:rsidRPr="00D274C8">
        <w:rPr>
          <w:rFonts w:ascii="Times New Roman" w:hAnsi="Times New Roman" w:cs="Times New Roman"/>
        </w:rPr>
        <w:t xml:space="preserve">10.1. </w:t>
      </w:r>
      <w:hyperlink w:anchor="X85a698353bbf9d17d4c614aeaedbad2629f3b50">
        <w:r w:rsidRPr="00D274C8">
          <w:rPr>
            <w:rStyle w:val="Hyperlink"/>
            <w:rFonts w:ascii="Times New Roman" w:hAnsi="Times New Roman" w:cs="Times New Roman"/>
          </w:rPr>
          <w:t>IoT Việt Nam</w:t>
        </w:r>
      </w:hyperlink>
    </w:p>
    <w:p w14:paraId="084FB559" w14:textId="77777777" w:rsidR="009F68C2" w:rsidRPr="00D274C8" w:rsidRDefault="00CC558F" w:rsidP="00DC180F">
      <w:pPr>
        <w:pStyle w:val="Compact"/>
        <w:numPr>
          <w:ilvl w:val="1"/>
          <w:numId w:val="10"/>
        </w:numPr>
        <w:rPr>
          <w:rFonts w:ascii="Times New Roman" w:hAnsi="Times New Roman" w:cs="Times New Roman"/>
        </w:rPr>
      </w:pPr>
      <w:r w:rsidRPr="00D274C8">
        <w:rPr>
          <w:rFonts w:ascii="Times New Roman" w:hAnsi="Times New Roman" w:cs="Times New Roman"/>
        </w:rPr>
        <w:t xml:space="preserve">10.2. </w:t>
      </w:r>
      <w:hyperlink w:anchor="X092a911f93ff506d4cfa8681447c5c6c8c108a0">
        <w:r w:rsidRPr="00D274C8">
          <w:rPr>
            <w:rStyle w:val="Hyperlink"/>
            <w:rFonts w:ascii="Times New Roman" w:hAnsi="Times New Roman" w:cs="Times New Roman"/>
          </w:rPr>
          <w:t>Robot AMR Việt Nam</w:t>
        </w:r>
      </w:hyperlink>
    </w:p>
    <w:p w14:paraId="74ECD5D2" w14:textId="77777777" w:rsidR="009F68C2" w:rsidRPr="00D274C8" w:rsidRDefault="00CC558F" w:rsidP="00DC180F">
      <w:pPr>
        <w:pStyle w:val="Compact"/>
        <w:numPr>
          <w:ilvl w:val="1"/>
          <w:numId w:val="10"/>
        </w:numPr>
        <w:rPr>
          <w:rFonts w:ascii="Times New Roman" w:hAnsi="Times New Roman" w:cs="Times New Roman"/>
        </w:rPr>
      </w:pPr>
      <w:r w:rsidRPr="00D274C8">
        <w:rPr>
          <w:rFonts w:ascii="Times New Roman" w:hAnsi="Times New Roman" w:cs="Times New Roman"/>
        </w:rPr>
        <w:t xml:space="preserve">10.3. </w:t>
      </w:r>
      <w:hyperlink w:anchor="Xac7f10acfe552e00faecd74bcd72b240d66d964">
        <w:r w:rsidRPr="00D274C8">
          <w:rPr>
            <w:rStyle w:val="Hyperlink"/>
            <w:rFonts w:ascii="Times New Roman" w:hAnsi="Times New Roman" w:cs="Times New Roman"/>
          </w:rPr>
          <w:t>AGV Việt Nam</w:t>
        </w:r>
      </w:hyperlink>
    </w:p>
    <w:p w14:paraId="3CD3C5DC" w14:textId="77777777" w:rsidR="009F68C2" w:rsidRPr="00D274C8" w:rsidRDefault="00CC558F" w:rsidP="00DC180F">
      <w:pPr>
        <w:numPr>
          <w:ilvl w:val="0"/>
          <w:numId w:val="8"/>
        </w:numPr>
        <w:rPr>
          <w:rFonts w:ascii="Times New Roman" w:hAnsi="Times New Roman" w:cs="Times New Roman"/>
        </w:rPr>
      </w:pPr>
      <w:hyperlink w:anchor="X7b2fff240d56957c15d1bae703ba1f742910d6f">
        <w:r w:rsidRPr="00D274C8">
          <w:rPr>
            <w:rStyle w:val="Hyperlink"/>
            <w:rFonts w:ascii="Times New Roman" w:hAnsi="Times New Roman" w:cs="Times New Roman"/>
          </w:rPr>
          <w:t>Phân tích cạnh tranh</w:t>
        </w:r>
      </w:hyperlink>
    </w:p>
    <w:p w14:paraId="235A6A68" w14:textId="77777777" w:rsidR="009F68C2" w:rsidRPr="00D274C8" w:rsidRDefault="00CC558F" w:rsidP="00DC180F">
      <w:pPr>
        <w:pStyle w:val="Compact"/>
        <w:numPr>
          <w:ilvl w:val="1"/>
          <w:numId w:val="11"/>
        </w:numPr>
        <w:rPr>
          <w:rFonts w:ascii="Times New Roman" w:hAnsi="Times New Roman" w:cs="Times New Roman"/>
        </w:rPr>
      </w:pPr>
      <w:r w:rsidRPr="00D274C8">
        <w:rPr>
          <w:rFonts w:ascii="Times New Roman" w:hAnsi="Times New Roman" w:cs="Times New Roman"/>
        </w:rPr>
        <w:t xml:space="preserve">11.1. </w:t>
      </w:r>
      <w:hyperlink w:anchor="X83b196b9ff9b09370e24b8796f77b6cf8a59d1c">
        <w:r w:rsidRPr="00D274C8">
          <w:rPr>
            <w:rStyle w:val="Hyperlink"/>
            <w:rFonts w:ascii="Times New Roman" w:hAnsi="Times New Roman" w:cs="Times New Roman"/>
          </w:rPr>
          <w:t>Phân tích 5 Forces (Porter)</w:t>
        </w:r>
      </w:hyperlink>
    </w:p>
    <w:p w14:paraId="5EB0D752" w14:textId="77777777" w:rsidR="009F68C2" w:rsidRPr="00D274C8" w:rsidRDefault="00CC558F" w:rsidP="00DC180F">
      <w:pPr>
        <w:pStyle w:val="Compact"/>
        <w:numPr>
          <w:ilvl w:val="1"/>
          <w:numId w:val="11"/>
        </w:numPr>
        <w:rPr>
          <w:rFonts w:ascii="Times New Roman" w:hAnsi="Times New Roman" w:cs="Times New Roman"/>
        </w:rPr>
      </w:pPr>
      <w:r w:rsidRPr="00D274C8">
        <w:rPr>
          <w:rFonts w:ascii="Times New Roman" w:hAnsi="Times New Roman" w:cs="Times New Roman"/>
        </w:rPr>
        <w:t xml:space="preserve">11.2. </w:t>
      </w:r>
      <w:hyperlink w:anchor="Xb506d91b4eda8cefc77e46cca3667e00fb77c16">
        <w:r w:rsidRPr="00D274C8">
          <w:rPr>
            <w:rStyle w:val="Hyperlink"/>
            <w:rFonts w:ascii="Times New Roman" w:hAnsi="Times New Roman" w:cs="Times New Roman"/>
          </w:rPr>
          <w:t>Ma trận cạnh tranh</w:t>
        </w:r>
      </w:hyperlink>
    </w:p>
    <w:p w14:paraId="41413FD4" w14:textId="77777777" w:rsidR="009F68C2" w:rsidRPr="00D274C8" w:rsidRDefault="00CC558F" w:rsidP="00DC180F">
      <w:pPr>
        <w:pStyle w:val="Compact"/>
        <w:numPr>
          <w:ilvl w:val="1"/>
          <w:numId w:val="11"/>
        </w:numPr>
        <w:rPr>
          <w:rFonts w:ascii="Times New Roman" w:hAnsi="Times New Roman" w:cs="Times New Roman"/>
        </w:rPr>
      </w:pPr>
      <w:r w:rsidRPr="00D274C8">
        <w:rPr>
          <w:rFonts w:ascii="Times New Roman" w:hAnsi="Times New Roman" w:cs="Times New Roman"/>
        </w:rPr>
        <w:t xml:space="preserve">11.3. </w:t>
      </w:r>
      <w:hyperlink w:anchor="X4b0a85695c825a7c40e81718f03abaf9e824f0d">
        <w:r w:rsidRPr="00D274C8">
          <w:rPr>
            <w:rStyle w:val="Hyperlink"/>
            <w:rFonts w:ascii="Times New Roman" w:hAnsi="Times New Roman" w:cs="Times New Roman"/>
          </w:rPr>
          <w:t>Chiến lược cạnh tranh</w:t>
        </w:r>
      </w:hyperlink>
    </w:p>
    <w:p w14:paraId="7F3A7616" w14:textId="77777777" w:rsidR="009F68C2" w:rsidRPr="00D274C8" w:rsidRDefault="00CC558F" w:rsidP="00DC180F">
      <w:pPr>
        <w:numPr>
          <w:ilvl w:val="0"/>
          <w:numId w:val="8"/>
        </w:numPr>
        <w:rPr>
          <w:rFonts w:ascii="Times New Roman" w:hAnsi="Times New Roman" w:cs="Times New Roman"/>
        </w:rPr>
      </w:pPr>
      <w:hyperlink w:anchor="Xf46a96f0ba65c1ca2a2ca28026838c816636da0">
        <w:r w:rsidRPr="00D274C8">
          <w:rPr>
            <w:rStyle w:val="Hyperlink"/>
            <w:rFonts w:ascii="Times New Roman" w:hAnsi="Times New Roman" w:cs="Times New Roman"/>
          </w:rPr>
          <w:t>Phân đoạn thị trường và khách hàng mục tiêu</w:t>
        </w:r>
      </w:hyperlink>
    </w:p>
    <w:p w14:paraId="00D1348A" w14:textId="77777777" w:rsidR="009F68C2" w:rsidRPr="00D274C8" w:rsidRDefault="00CC558F" w:rsidP="00DC180F">
      <w:pPr>
        <w:numPr>
          <w:ilvl w:val="0"/>
          <w:numId w:val="8"/>
        </w:numPr>
        <w:rPr>
          <w:rFonts w:ascii="Times New Roman" w:hAnsi="Times New Roman" w:cs="Times New Roman"/>
        </w:rPr>
      </w:pPr>
      <w:hyperlink w:anchor="Xf30a811f6a5b440e82f71d1bd3b00edca6273d3">
        <w:r w:rsidRPr="00D274C8">
          <w:rPr>
            <w:rStyle w:val="Hyperlink"/>
            <w:rFonts w:ascii="Times New Roman" w:hAnsi="Times New Roman" w:cs="Times New Roman"/>
          </w:rPr>
          <w:t>Định vị sản phẩm</w:t>
        </w:r>
      </w:hyperlink>
    </w:p>
    <w:p w14:paraId="74D94010"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73170FE4">
          <v:rect id="_x0000_i1045" style="width:0;height:1.5pt" o:hralign="center" o:hrstd="t" o:hr="t"/>
        </w:pict>
      </w:r>
    </w:p>
    <w:p w14:paraId="4D7B8CEA"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PHẦN III: CHIẾN LƯỢC CÔNG NGHỆ VÀ SẢN PHẨM</w:t>
      </w:r>
    </w:p>
    <w:p w14:paraId="17D9CFFE" w14:textId="77777777" w:rsidR="009F68C2" w:rsidRPr="00D274C8" w:rsidRDefault="00CC558F" w:rsidP="00DC180F">
      <w:pPr>
        <w:numPr>
          <w:ilvl w:val="0"/>
          <w:numId w:val="12"/>
        </w:numPr>
        <w:rPr>
          <w:rFonts w:ascii="Times New Roman" w:hAnsi="Times New Roman" w:cs="Times New Roman"/>
        </w:rPr>
      </w:pPr>
      <w:hyperlink w:anchor="X13c8d43eacf0a3bf226ef7b7f9254b5b1cf1398">
        <w:r w:rsidRPr="00D274C8">
          <w:rPr>
            <w:rStyle w:val="Hyperlink"/>
            <w:rFonts w:ascii="Times New Roman" w:hAnsi="Times New Roman" w:cs="Times New Roman"/>
          </w:rPr>
          <w:t>Tầm nhìn và chiến lược công nghệ</w:t>
        </w:r>
      </w:hyperlink>
    </w:p>
    <w:p w14:paraId="1A0CF4BB" w14:textId="77777777" w:rsidR="009F68C2" w:rsidRPr="00D274C8" w:rsidRDefault="00CC558F" w:rsidP="00DC180F">
      <w:pPr>
        <w:numPr>
          <w:ilvl w:val="0"/>
          <w:numId w:val="12"/>
        </w:numPr>
        <w:rPr>
          <w:rFonts w:ascii="Times New Roman" w:hAnsi="Times New Roman" w:cs="Times New Roman"/>
        </w:rPr>
      </w:pPr>
      <w:hyperlink w:anchor="X8474f1dc2ffc333725daa4f86c93c0aee1fa559">
        <w:r w:rsidRPr="00D274C8">
          <w:rPr>
            <w:rStyle w:val="Hyperlink"/>
            <w:rFonts w:ascii="Times New Roman" w:hAnsi="Times New Roman" w:cs="Times New Roman"/>
          </w:rPr>
          <w:t>Lộ trình công nghệ và TRL</w:t>
        </w:r>
      </w:hyperlink>
    </w:p>
    <w:p w14:paraId="7E1558E9" w14:textId="77777777" w:rsidR="009F68C2" w:rsidRPr="00D274C8" w:rsidRDefault="00CC558F" w:rsidP="00DC180F">
      <w:pPr>
        <w:numPr>
          <w:ilvl w:val="0"/>
          <w:numId w:val="12"/>
        </w:numPr>
        <w:rPr>
          <w:rFonts w:ascii="Times New Roman" w:hAnsi="Times New Roman" w:cs="Times New Roman"/>
        </w:rPr>
      </w:pPr>
      <w:hyperlink w:anchor="Xe586b6a859eec21b27fc787d8c807cd75dc75ca">
        <w:r w:rsidRPr="00D274C8">
          <w:rPr>
            <w:rStyle w:val="Hyperlink"/>
            <w:rFonts w:ascii="Times New Roman" w:hAnsi="Times New Roman" w:cs="Times New Roman"/>
          </w:rPr>
          <w:t>Danh mục sản phẩm chi tiết</w:t>
        </w:r>
      </w:hyperlink>
    </w:p>
    <w:p w14:paraId="1400DE94" w14:textId="77777777" w:rsidR="009F68C2" w:rsidRPr="00D274C8" w:rsidRDefault="00CC558F" w:rsidP="00DC180F">
      <w:pPr>
        <w:pStyle w:val="Compact"/>
        <w:numPr>
          <w:ilvl w:val="1"/>
          <w:numId w:val="13"/>
        </w:numPr>
        <w:rPr>
          <w:rFonts w:ascii="Times New Roman" w:hAnsi="Times New Roman" w:cs="Times New Roman"/>
        </w:rPr>
      </w:pPr>
      <w:r w:rsidRPr="00D274C8">
        <w:rPr>
          <w:rFonts w:ascii="Times New Roman" w:hAnsi="Times New Roman" w:cs="Times New Roman"/>
        </w:rPr>
        <w:t xml:space="preserve">16.1. </w:t>
      </w:r>
      <w:hyperlink w:anchor="X5eb034e01ba20befe314d82c1abb94963822700">
        <w:r w:rsidRPr="00D274C8">
          <w:rPr>
            <w:rStyle w:val="Hyperlink"/>
            <w:rFonts w:ascii="Times New Roman" w:hAnsi="Times New Roman" w:cs="Times New Roman"/>
          </w:rPr>
          <w:t>IoT Gateway (MK Series)</w:t>
        </w:r>
      </w:hyperlink>
    </w:p>
    <w:p w14:paraId="00679808" w14:textId="77777777" w:rsidR="009F68C2" w:rsidRPr="00D274C8" w:rsidRDefault="00CC558F" w:rsidP="00DC180F">
      <w:pPr>
        <w:pStyle w:val="Compact"/>
        <w:numPr>
          <w:ilvl w:val="1"/>
          <w:numId w:val="13"/>
        </w:numPr>
        <w:rPr>
          <w:rFonts w:ascii="Times New Roman" w:hAnsi="Times New Roman" w:cs="Times New Roman"/>
        </w:rPr>
      </w:pPr>
      <w:r w:rsidRPr="00D274C8">
        <w:rPr>
          <w:rFonts w:ascii="Times New Roman" w:hAnsi="Times New Roman" w:cs="Times New Roman"/>
        </w:rPr>
        <w:t xml:space="preserve">16.2. </w:t>
      </w:r>
      <w:hyperlink w:anchor="X51536f08d9b84709957cc52db59c080d9c72bb3">
        <w:r w:rsidRPr="00D274C8">
          <w:rPr>
            <w:rStyle w:val="Hyperlink"/>
            <w:rFonts w:ascii="Times New Roman" w:hAnsi="Times New Roman" w:cs="Times New Roman"/>
          </w:rPr>
          <w:t>Robot AMR</w:t>
        </w:r>
      </w:hyperlink>
    </w:p>
    <w:p w14:paraId="21400A3A" w14:textId="77777777" w:rsidR="009F68C2" w:rsidRPr="00D274C8" w:rsidRDefault="00CC558F" w:rsidP="00DC180F">
      <w:pPr>
        <w:pStyle w:val="Compact"/>
        <w:numPr>
          <w:ilvl w:val="1"/>
          <w:numId w:val="13"/>
        </w:numPr>
        <w:rPr>
          <w:rFonts w:ascii="Times New Roman" w:hAnsi="Times New Roman" w:cs="Times New Roman"/>
        </w:rPr>
      </w:pPr>
      <w:r w:rsidRPr="00D274C8">
        <w:rPr>
          <w:rFonts w:ascii="Times New Roman" w:hAnsi="Times New Roman" w:cs="Times New Roman"/>
        </w:rPr>
        <w:t xml:space="preserve">16.3. </w:t>
      </w:r>
      <w:hyperlink w:anchor="X7bc2631e81c194c27a2538fdecb170332118205">
        <w:r w:rsidRPr="00D274C8">
          <w:rPr>
            <w:rStyle w:val="Hyperlink"/>
            <w:rFonts w:ascii="Times New Roman" w:hAnsi="Times New Roman" w:cs="Times New Roman"/>
          </w:rPr>
          <w:t>Robot AGV</w:t>
        </w:r>
      </w:hyperlink>
    </w:p>
    <w:p w14:paraId="30D52A11" w14:textId="77777777" w:rsidR="009F68C2" w:rsidRPr="00D274C8" w:rsidRDefault="00CC558F" w:rsidP="00DC180F">
      <w:pPr>
        <w:pStyle w:val="Compact"/>
        <w:numPr>
          <w:ilvl w:val="1"/>
          <w:numId w:val="13"/>
        </w:numPr>
        <w:rPr>
          <w:rFonts w:ascii="Times New Roman" w:hAnsi="Times New Roman" w:cs="Times New Roman"/>
        </w:rPr>
      </w:pPr>
      <w:r w:rsidRPr="00D274C8">
        <w:rPr>
          <w:rFonts w:ascii="Times New Roman" w:hAnsi="Times New Roman" w:cs="Times New Roman"/>
        </w:rPr>
        <w:t xml:space="preserve">16.4. </w:t>
      </w:r>
      <w:hyperlink w:anchor="X7c3f98fe22079d50c44335455a4232e668e9d02">
        <w:r w:rsidRPr="00D274C8">
          <w:rPr>
            <w:rStyle w:val="Hyperlink"/>
            <w:rFonts w:ascii="Times New Roman" w:hAnsi="Times New Roman" w:cs="Times New Roman"/>
          </w:rPr>
          <w:t>OHT Systems</w:t>
        </w:r>
      </w:hyperlink>
    </w:p>
    <w:p w14:paraId="7CBB8B9D" w14:textId="77777777" w:rsidR="009F68C2" w:rsidRPr="00D274C8" w:rsidRDefault="00CC558F" w:rsidP="00DC180F">
      <w:pPr>
        <w:pStyle w:val="Compact"/>
        <w:numPr>
          <w:ilvl w:val="1"/>
          <w:numId w:val="13"/>
        </w:numPr>
        <w:rPr>
          <w:rFonts w:ascii="Times New Roman" w:hAnsi="Times New Roman" w:cs="Times New Roman"/>
        </w:rPr>
      </w:pPr>
      <w:r w:rsidRPr="00D274C8">
        <w:rPr>
          <w:rFonts w:ascii="Times New Roman" w:hAnsi="Times New Roman" w:cs="Times New Roman"/>
        </w:rPr>
        <w:t xml:space="preserve">16.5. </w:t>
      </w:r>
      <w:hyperlink w:anchor="X9cd0dca795df61b07dec48ca5a16c49bb8a22e1">
        <w:r w:rsidRPr="00D274C8">
          <w:rPr>
            <w:rStyle w:val="Hyperlink"/>
            <w:rFonts w:ascii="Times New Roman" w:hAnsi="Times New Roman" w:cs="Times New Roman"/>
          </w:rPr>
          <w:t>Module truyền thông</w:t>
        </w:r>
      </w:hyperlink>
    </w:p>
    <w:p w14:paraId="41E80424" w14:textId="77777777" w:rsidR="009F68C2" w:rsidRPr="00D274C8" w:rsidRDefault="00CC558F" w:rsidP="00DC180F">
      <w:pPr>
        <w:pStyle w:val="Compact"/>
        <w:numPr>
          <w:ilvl w:val="1"/>
          <w:numId w:val="13"/>
        </w:numPr>
        <w:rPr>
          <w:rFonts w:ascii="Times New Roman" w:hAnsi="Times New Roman" w:cs="Times New Roman"/>
        </w:rPr>
      </w:pPr>
      <w:r w:rsidRPr="00D274C8">
        <w:rPr>
          <w:rFonts w:ascii="Times New Roman" w:hAnsi="Times New Roman" w:cs="Times New Roman"/>
        </w:rPr>
        <w:t xml:space="preserve">16.6. </w:t>
      </w:r>
      <w:hyperlink w:anchor="X647fcc254f67bb96c1f67acbf589110cefd8a2f">
        <w:r w:rsidRPr="00D274C8">
          <w:rPr>
            <w:rStyle w:val="Hyperlink"/>
            <w:rFonts w:ascii="Times New Roman" w:hAnsi="Times New Roman" w:cs="Times New Roman"/>
          </w:rPr>
          <w:t>Cảm biến IoT</w:t>
        </w:r>
      </w:hyperlink>
    </w:p>
    <w:p w14:paraId="7CF3A786" w14:textId="77777777" w:rsidR="009F68C2" w:rsidRPr="00D274C8" w:rsidRDefault="00CC558F" w:rsidP="00DC180F">
      <w:pPr>
        <w:pStyle w:val="Compact"/>
        <w:numPr>
          <w:ilvl w:val="1"/>
          <w:numId w:val="13"/>
        </w:numPr>
        <w:rPr>
          <w:rFonts w:ascii="Times New Roman" w:hAnsi="Times New Roman" w:cs="Times New Roman"/>
        </w:rPr>
      </w:pPr>
      <w:r w:rsidRPr="00D274C8">
        <w:rPr>
          <w:rFonts w:ascii="Times New Roman" w:hAnsi="Times New Roman" w:cs="Times New Roman"/>
        </w:rPr>
        <w:t xml:space="preserve">16.7. </w:t>
      </w:r>
      <w:hyperlink w:anchor="Xbf256f085ac2776e02ee90001a72f52ddeffb70">
        <w:r w:rsidRPr="00D274C8">
          <w:rPr>
            <w:rStyle w:val="Hyperlink"/>
            <w:rFonts w:ascii="Times New Roman" w:hAnsi="Times New Roman" w:cs="Times New Roman"/>
          </w:rPr>
          <w:t>Nền tảng phần mềm</w:t>
        </w:r>
      </w:hyperlink>
    </w:p>
    <w:p w14:paraId="2A6EC6B4" w14:textId="77777777" w:rsidR="009F68C2" w:rsidRPr="00D274C8" w:rsidRDefault="00CC558F" w:rsidP="00DC180F">
      <w:pPr>
        <w:numPr>
          <w:ilvl w:val="0"/>
          <w:numId w:val="12"/>
        </w:numPr>
        <w:rPr>
          <w:rFonts w:ascii="Times New Roman" w:hAnsi="Times New Roman" w:cs="Times New Roman"/>
        </w:rPr>
      </w:pPr>
      <w:hyperlink w:anchor="Xdf8a2e62b2a1e43d88a8887b54a7f32e92a1f32">
        <w:r w:rsidRPr="00D274C8">
          <w:rPr>
            <w:rStyle w:val="Hyperlink"/>
            <w:rFonts w:ascii="Times New Roman" w:hAnsi="Times New Roman" w:cs="Times New Roman"/>
          </w:rPr>
          <w:t>Quy trình công nghệ và QA/QC</w:t>
        </w:r>
      </w:hyperlink>
    </w:p>
    <w:p w14:paraId="76C9A727" w14:textId="77777777" w:rsidR="009F68C2" w:rsidRPr="00D274C8" w:rsidRDefault="00CC558F" w:rsidP="00DC180F">
      <w:pPr>
        <w:numPr>
          <w:ilvl w:val="0"/>
          <w:numId w:val="12"/>
        </w:numPr>
        <w:rPr>
          <w:rFonts w:ascii="Times New Roman" w:hAnsi="Times New Roman" w:cs="Times New Roman"/>
        </w:rPr>
      </w:pPr>
      <w:hyperlink w:anchor="Xc4c7bad2d7318f6345c739944b1d648f53a0580">
        <w:r w:rsidRPr="00D274C8">
          <w:rPr>
            <w:rStyle w:val="Hyperlink"/>
            <w:rFonts w:ascii="Times New Roman" w:hAnsi="Times New Roman" w:cs="Times New Roman"/>
          </w:rPr>
          <w:t>Chuyển giao công nghệ từ đối tác</w:t>
        </w:r>
      </w:hyperlink>
    </w:p>
    <w:p w14:paraId="311E731D" w14:textId="77777777" w:rsidR="009F68C2" w:rsidRPr="00D274C8" w:rsidRDefault="00CC558F" w:rsidP="00DC180F">
      <w:pPr>
        <w:numPr>
          <w:ilvl w:val="0"/>
          <w:numId w:val="12"/>
        </w:numPr>
        <w:rPr>
          <w:rFonts w:ascii="Times New Roman" w:hAnsi="Times New Roman" w:cs="Times New Roman"/>
        </w:rPr>
      </w:pPr>
      <w:hyperlink w:anchor="X3771186618cad7dba1cc76e50d4284be40a2851">
        <w:r w:rsidRPr="00D274C8">
          <w:rPr>
            <w:rStyle w:val="Hyperlink"/>
            <w:rFonts w:ascii="Times New Roman" w:hAnsi="Times New Roman" w:cs="Times New Roman"/>
          </w:rPr>
          <w:t>R&amp;D và đổi mới liên tục</w:t>
        </w:r>
      </w:hyperlink>
    </w:p>
    <w:p w14:paraId="7832E165"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56C99663">
          <v:rect id="_x0000_i1046" style="width:0;height:1.5pt" o:hralign="center" o:hrstd="t" o:hr="t"/>
        </w:pict>
      </w:r>
    </w:p>
    <w:p w14:paraId="52FDD2EE"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PHẦN IV: MÔ HÌNH KINH DOANH VÀ VẬN HÀNH</w:t>
      </w:r>
    </w:p>
    <w:p w14:paraId="6E91DC62" w14:textId="77777777" w:rsidR="009F68C2" w:rsidRPr="00D274C8" w:rsidRDefault="00CC558F" w:rsidP="00DC180F">
      <w:pPr>
        <w:numPr>
          <w:ilvl w:val="0"/>
          <w:numId w:val="14"/>
        </w:numPr>
        <w:rPr>
          <w:rFonts w:ascii="Times New Roman" w:hAnsi="Times New Roman" w:cs="Times New Roman"/>
        </w:rPr>
      </w:pPr>
      <w:hyperlink w:anchor="X810e2f222d93f4854708bc80949d6e0d820ed15">
        <w:r w:rsidRPr="00D274C8">
          <w:rPr>
            <w:rStyle w:val="Hyperlink"/>
            <w:rFonts w:ascii="Times New Roman" w:hAnsi="Times New Roman" w:cs="Times New Roman"/>
          </w:rPr>
          <w:t>Mô hình kinh doanh (Business Model Canvas)</w:t>
        </w:r>
      </w:hyperlink>
    </w:p>
    <w:p w14:paraId="6CC09954" w14:textId="77777777" w:rsidR="009F68C2" w:rsidRPr="00D274C8" w:rsidRDefault="00CC558F" w:rsidP="00DC180F">
      <w:pPr>
        <w:numPr>
          <w:ilvl w:val="0"/>
          <w:numId w:val="14"/>
        </w:numPr>
        <w:rPr>
          <w:rFonts w:ascii="Times New Roman" w:hAnsi="Times New Roman" w:cs="Times New Roman"/>
        </w:rPr>
      </w:pPr>
      <w:hyperlink w:anchor="Xa5c3db0869116cfde03f6351f021cd49ed63540">
        <w:r w:rsidRPr="00D274C8">
          <w:rPr>
            <w:rStyle w:val="Hyperlink"/>
            <w:rFonts w:ascii="Times New Roman" w:hAnsi="Times New Roman" w:cs="Times New Roman"/>
          </w:rPr>
          <w:t>Chuỗi giá trị (Value Chain)</w:t>
        </w:r>
      </w:hyperlink>
    </w:p>
    <w:p w14:paraId="33C723ED" w14:textId="77777777" w:rsidR="009F68C2" w:rsidRPr="00D274C8" w:rsidRDefault="00CC558F" w:rsidP="00DC180F">
      <w:pPr>
        <w:numPr>
          <w:ilvl w:val="0"/>
          <w:numId w:val="14"/>
        </w:numPr>
        <w:rPr>
          <w:rFonts w:ascii="Times New Roman" w:hAnsi="Times New Roman" w:cs="Times New Roman"/>
        </w:rPr>
      </w:pPr>
      <w:hyperlink w:anchor="X35bdc67138ea8fd1dadd147ea881ff5b16b4609">
        <w:r w:rsidRPr="00D274C8">
          <w:rPr>
            <w:rStyle w:val="Hyperlink"/>
            <w:rFonts w:ascii="Times New Roman" w:hAnsi="Times New Roman" w:cs="Times New Roman"/>
          </w:rPr>
          <w:t>Quy trình sản xuất và công suất</w:t>
        </w:r>
      </w:hyperlink>
    </w:p>
    <w:p w14:paraId="79BA110A" w14:textId="77777777" w:rsidR="009F68C2" w:rsidRPr="00D274C8" w:rsidRDefault="00CC558F" w:rsidP="00DC180F">
      <w:pPr>
        <w:numPr>
          <w:ilvl w:val="0"/>
          <w:numId w:val="14"/>
        </w:numPr>
        <w:rPr>
          <w:rFonts w:ascii="Times New Roman" w:hAnsi="Times New Roman" w:cs="Times New Roman"/>
        </w:rPr>
      </w:pPr>
      <w:hyperlink w:anchor="Xcf5e3d50f809933b28fb6a6c8edb7267a04f054">
        <w:r w:rsidRPr="00D274C8">
          <w:rPr>
            <w:rStyle w:val="Hyperlink"/>
            <w:rFonts w:ascii="Times New Roman" w:hAnsi="Times New Roman" w:cs="Times New Roman"/>
          </w:rPr>
          <w:t>Quản lý chuỗi cung ứng</w:t>
        </w:r>
      </w:hyperlink>
    </w:p>
    <w:p w14:paraId="722C9395" w14:textId="77777777" w:rsidR="009F68C2" w:rsidRPr="00D274C8" w:rsidRDefault="00CC558F" w:rsidP="00DC180F">
      <w:pPr>
        <w:numPr>
          <w:ilvl w:val="0"/>
          <w:numId w:val="14"/>
        </w:numPr>
        <w:rPr>
          <w:rFonts w:ascii="Times New Roman" w:hAnsi="Times New Roman" w:cs="Times New Roman"/>
        </w:rPr>
      </w:pPr>
      <w:hyperlink w:anchor="Xa55d0a4bad7bf6fff9c2f57805dc42de6e10966">
        <w:r w:rsidRPr="00D274C8">
          <w:rPr>
            <w:rStyle w:val="Hyperlink"/>
            <w:rFonts w:ascii="Times New Roman" w:hAnsi="Times New Roman" w:cs="Times New Roman"/>
          </w:rPr>
          <w:t>Chiến lược Go-to-Market</w:t>
        </w:r>
      </w:hyperlink>
    </w:p>
    <w:p w14:paraId="3326AB26" w14:textId="77777777" w:rsidR="009F68C2" w:rsidRPr="00D274C8" w:rsidRDefault="00CC558F" w:rsidP="00DC180F">
      <w:pPr>
        <w:numPr>
          <w:ilvl w:val="0"/>
          <w:numId w:val="14"/>
        </w:numPr>
        <w:rPr>
          <w:rFonts w:ascii="Times New Roman" w:hAnsi="Times New Roman" w:cs="Times New Roman"/>
        </w:rPr>
      </w:pPr>
      <w:hyperlink w:anchor="X0bbe3cc3af254d0ebe3af8dbad4bf4b5a232ab3">
        <w:r w:rsidRPr="00D274C8">
          <w:rPr>
            <w:rStyle w:val="Hyperlink"/>
            <w:rFonts w:ascii="Times New Roman" w:hAnsi="Times New Roman" w:cs="Times New Roman"/>
          </w:rPr>
          <w:t>Chiến lược xuất khẩu</w:t>
        </w:r>
      </w:hyperlink>
    </w:p>
    <w:p w14:paraId="6D80998F"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0E9B37D9">
          <v:rect id="_x0000_i1047" style="width:0;height:1.5pt" o:hralign="center" o:hrstd="t" o:hr="t"/>
        </w:pict>
      </w:r>
    </w:p>
    <w:p w14:paraId="798FEB19"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PHẦN V: NĂNG LỰC TRIỂN KHAI</w:t>
      </w:r>
    </w:p>
    <w:p w14:paraId="213B0A81" w14:textId="77777777" w:rsidR="009F68C2" w:rsidRPr="00D274C8" w:rsidRDefault="00CC558F" w:rsidP="00DC180F">
      <w:pPr>
        <w:numPr>
          <w:ilvl w:val="0"/>
          <w:numId w:val="15"/>
        </w:numPr>
        <w:rPr>
          <w:rFonts w:ascii="Times New Roman" w:hAnsi="Times New Roman" w:cs="Times New Roman"/>
        </w:rPr>
      </w:pPr>
      <w:hyperlink w:anchor="X987ff302c5fc7961edd26f6b716167b36e26f68">
        <w:r w:rsidRPr="00D274C8">
          <w:rPr>
            <w:rStyle w:val="Hyperlink"/>
            <w:rFonts w:ascii="Times New Roman" w:hAnsi="Times New Roman" w:cs="Times New Roman"/>
          </w:rPr>
          <w:t>Năng lực tài chính</w:t>
        </w:r>
      </w:hyperlink>
    </w:p>
    <w:p w14:paraId="710ECA68" w14:textId="77777777" w:rsidR="009F68C2" w:rsidRPr="00D274C8" w:rsidRDefault="00CC558F" w:rsidP="00DC180F">
      <w:pPr>
        <w:numPr>
          <w:ilvl w:val="0"/>
          <w:numId w:val="15"/>
        </w:numPr>
        <w:rPr>
          <w:rFonts w:ascii="Times New Roman" w:hAnsi="Times New Roman" w:cs="Times New Roman"/>
        </w:rPr>
      </w:pPr>
      <w:hyperlink w:anchor="Xabc3734756434e53bbad5db8965ba14f795f875">
        <w:r w:rsidRPr="00D274C8">
          <w:rPr>
            <w:rStyle w:val="Hyperlink"/>
            <w:rFonts w:ascii="Times New Roman" w:hAnsi="Times New Roman" w:cs="Times New Roman"/>
          </w:rPr>
          <w:t>Năng lực kỹ thuật</w:t>
        </w:r>
      </w:hyperlink>
    </w:p>
    <w:p w14:paraId="5F77E5ED" w14:textId="77777777" w:rsidR="009F68C2" w:rsidRPr="00D274C8" w:rsidRDefault="00CC558F" w:rsidP="00DC180F">
      <w:pPr>
        <w:numPr>
          <w:ilvl w:val="0"/>
          <w:numId w:val="15"/>
        </w:numPr>
        <w:rPr>
          <w:rFonts w:ascii="Times New Roman" w:hAnsi="Times New Roman" w:cs="Times New Roman"/>
        </w:rPr>
      </w:pPr>
      <w:hyperlink w:anchor="X90db866f561d4f2ed1c9f5466f3e62906bcf51e">
        <w:r w:rsidRPr="00D274C8">
          <w:rPr>
            <w:rStyle w:val="Hyperlink"/>
            <w:rFonts w:ascii="Times New Roman" w:hAnsi="Times New Roman" w:cs="Times New Roman"/>
          </w:rPr>
          <w:t>Năng lực thị trường</w:t>
        </w:r>
      </w:hyperlink>
    </w:p>
    <w:p w14:paraId="15BC8F8A" w14:textId="77777777" w:rsidR="009F68C2" w:rsidRPr="00D274C8" w:rsidRDefault="00CC558F" w:rsidP="00DC180F">
      <w:pPr>
        <w:numPr>
          <w:ilvl w:val="0"/>
          <w:numId w:val="15"/>
        </w:numPr>
        <w:rPr>
          <w:rFonts w:ascii="Times New Roman" w:hAnsi="Times New Roman" w:cs="Times New Roman"/>
        </w:rPr>
      </w:pPr>
      <w:hyperlink w:anchor="X86bc0a8bf0b10b7da6f73785be8ac6dec06b780">
        <w:r w:rsidRPr="00D274C8">
          <w:rPr>
            <w:rStyle w:val="Hyperlink"/>
            <w:rFonts w:ascii="Times New Roman" w:hAnsi="Times New Roman" w:cs="Times New Roman"/>
          </w:rPr>
          <w:t>Đội ngũ lãnh đạo và tổ chức</w:t>
        </w:r>
      </w:hyperlink>
    </w:p>
    <w:p w14:paraId="7DDB5DD2"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73BA382D">
          <v:rect id="_x0000_i1048" style="width:0;height:1.5pt" o:hralign="center" o:hrstd="t" o:hr="t"/>
        </w:pict>
      </w:r>
    </w:p>
    <w:p w14:paraId="63AB466F"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PHẦN VI: PHÂN TÍCH TÀI CHÍNH</w:t>
      </w:r>
    </w:p>
    <w:p w14:paraId="3CBA07FC" w14:textId="77777777" w:rsidR="009F68C2" w:rsidRPr="00D274C8" w:rsidRDefault="00CC558F" w:rsidP="00DC180F">
      <w:pPr>
        <w:numPr>
          <w:ilvl w:val="0"/>
          <w:numId w:val="16"/>
        </w:numPr>
        <w:rPr>
          <w:rFonts w:ascii="Times New Roman" w:hAnsi="Times New Roman" w:cs="Times New Roman"/>
        </w:rPr>
      </w:pPr>
      <w:hyperlink w:anchor="X1813d5ec5b98bdc067bb1ef133ada58b7601788">
        <w:r w:rsidRPr="00D274C8">
          <w:rPr>
            <w:rStyle w:val="Hyperlink"/>
            <w:rFonts w:ascii="Times New Roman" w:hAnsi="Times New Roman" w:cs="Times New Roman"/>
          </w:rPr>
          <w:t>Giả định tài chính</w:t>
        </w:r>
      </w:hyperlink>
    </w:p>
    <w:p w14:paraId="47D12B75" w14:textId="77777777" w:rsidR="009F68C2" w:rsidRPr="00D274C8" w:rsidRDefault="00CC558F" w:rsidP="00DC180F">
      <w:pPr>
        <w:numPr>
          <w:ilvl w:val="0"/>
          <w:numId w:val="16"/>
        </w:numPr>
        <w:rPr>
          <w:rFonts w:ascii="Times New Roman" w:hAnsi="Times New Roman" w:cs="Times New Roman"/>
        </w:rPr>
      </w:pPr>
      <w:hyperlink w:anchor="X8821ce57166f17e612435e4c154f4022ad2cd80">
        <w:r w:rsidRPr="00D274C8">
          <w:rPr>
            <w:rStyle w:val="Hyperlink"/>
            <w:rFonts w:ascii="Times New Roman" w:hAnsi="Times New Roman" w:cs="Times New Roman"/>
          </w:rPr>
          <w:t>Dự báo doanh thu theo giai đoạn</w:t>
        </w:r>
      </w:hyperlink>
    </w:p>
    <w:p w14:paraId="3E7D0A56" w14:textId="77777777" w:rsidR="009F68C2" w:rsidRPr="00D274C8" w:rsidRDefault="00CC558F" w:rsidP="00DC180F">
      <w:pPr>
        <w:numPr>
          <w:ilvl w:val="0"/>
          <w:numId w:val="16"/>
        </w:numPr>
        <w:rPr>
          <w:rFonts w:ascii="Times New Roman" w:hAnsi="Times New Roman" w:cs="Times New Roman"/>
        </w:rPr>
      </w:pPr>
      <w:hyperlink w:anchor="Xbbf5da59f1f0e31f413e5dd3cfb4d3b8f1f6ee6">
        <w:r w:rsidRPr="00D274C8">
          <w:rPr>
            <w:rStyle w:val="Hyperlink"/>
            <w:rFonts w:ascii="Times New Roman" w:hAnsi="Times New Roman" w:cs="Times New Roman"/>
          </w:rPr>
          <w:t>Dự báo chi phí và biên lợi nhuận</w:t>
        </w:r>
      </w:hyperlink>
    </w:p>
    <w:p w14:paraId="5E024F1F" w14:textId="77777777" w:rsidR="009F68C2" w:rsidRPr="00D274C8" w:rsidRDefault="00CC558F" w:rsidP="00DC180F">
      <w:pPr>
        <w:numPr>
          <w:ilvl w:val="0"/>
          <w:numId w:val="16"/>
        </w:numPr>
        <w:rPr>
          <w:rFonts w:ascii="Times New Roman" w:hAnsi="Times New Roman" w:cs="Times New Roman"/>
        </w:rPr>
      </w:pPr>
      <w:hyperlink w:anchor="X8636687b3079d8df22c6bd8af5bb78894a4f0cf">
        <w:r w:rsidRPr="00D274C8">
          <w:rPr>
            <w:rStyle w:val="Hyperlink"/>
            <w:rFonts w:ascii="Times New Roman" w:hAnsi="Times New Roman" w:cs="Times New Roman"/>
          </w:rPr>
          <w:t>Dòng tiền (Cash Flow)</w:t>
        </w:r>
      </w:hyperlink>
    </w:p>
    <w:p w14:paraId="19A235DA" w14:textId="77777777" w:rsidR="009F68C2" w:rsidRPr="00D274C8" w:rsidRDefault="00CC558F" w:rsidP="00DC180F">
      <w:pPr>
        <w:numPr>
          <w:ilvl w:val="0"/>
          <w:numId w:val="16"/>
        </w:numPr>
        <w:rPr>
          <w:rFonts w:ascii="Times New Roman" w:hAnsi="Times New Roman" w:cs="Times New Roman"/>
        </w:rPr>
      </w:pPr>
      <w:hyperlink w:anchor="X947e15a50e396b08e438d916bb0b030eccfcc32">
        <w:r w:rsidRPr="00D274C8">
          <w:rPr>
            <w:rStyle w:val="Hyperlink"/>
            <w:rFonts w:ascii="Times New Roman" w:hAnsi="Times New Roman" w:cs="Times New Roman"/>
          </w:rPr>
          <w:t>Chỉ số tài chính (NPV, IRR, Payback, ROE, ROI)</w:t>
        </w:r>
      </w:hyperlink>
    </w:p>
    <w:p w14:paraId="7EF89AA6" w14:textId="77777777" w:rsidR="009F68C2" w:rsidRPr="00D274C8" w:rsidRDefault="00CC558F" w:rsidP="00DC180F">
      <w:pPr>
        <w:numPr>
          <w:ilvl w:val="0"/>
          <w:numId w:val="16"/>
        </w:numPr>
        <w:rPr>
          <w:rFonts w:ascii="Times New Roman" w:hAnsi="Times New Roman" w:cs="Times New Roman"/>
        </w:rPr>
      </w:pPr>
      <w:hyperlink w:anchor="Xa2e759479532f699cce13f1aed93f32d9bb2248">
        <w:r w:rsidRPr="00D274C8">
          <w:rPr>
            <w:rStyle w:val="Hyperlink"/>
            <w:rFonts w:ascii="Times New Roman" w:hAnsi="Times New Roman" w:cs="Times New Roman"/>
          </w:rPr>
          <w:t>Phân tích nhạy cảm (Sensitivity Analysis)</w:t>
        </w:r>
      </w:hyperlink>
    </w:p>
    <w:p w14:paraId="2251C3D3" w14:textId="77777777" w:rsidR="009F68C2" w:rsidRPr="00D274C8" w:rsidRDefault="00CC558F" w:rsidP="00DC180F">
      <w:pPr>
        <w:numPr>
          <w:ilvl w:val="0"/>
          <w:numId w:val="16"/>
        </w:numPr>
        <w:rPr>
          <w:rFonts w:ascii="Times New Roman" w:hAnsi="Times New Roman" w:cs="Times New Roman"/>
        </w:rPr>
      </w:pPr>
      <w:hyperlink w:anchor="X10e8bf3c2a20b006dd7c1ff2f410c0b0daeb6cd">
        <w:r w:rsidRPr="00D274C8">
          <w:rPr>
            <w:rStyle w:val="Hyperlink"/>
            <w:rFonts w:ascii="Times New Roman" w:hAnsi="Times New Roman" w:cs="Times New Roman"/>
          </w:rPr>
          <w:t>Kịch bản (Best/Base/Worst case)</w:t>
        </w:r>
      </w:hyperlink>
    </w:p>
    <w:p w14:paraId="35D23052"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4A0A06F7">
          <v:rect id="_x0000_i1049" style="width:0;height:1.5pt" o:hralign="center" o:hrstd="t" o:hr="t"/>
        </w:pict>
      </w:r>
    </w:p>
    <w:p w14:paraId="5B949C3E"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PHẦN VII: PHÂN TÍCH SWOT &amp; RỦI RO</w:t>
      </w:r>
    </w:p>
    <w:p w14:paraId="6F3AEA49" w14:textId="77777777" w:rsidR="009F68C2" w:rsidRPr="00D274C8" w:rsidRDefault="00CC558F" w:rsidP="00DC180F">
      <w:pPr>
        <w:numPr>
          <w:ilvl w:val="0"/>
          <w:numId w:val="17"/>
        </w:numPr>
        <w:rPr>
          <w:rFonts w:ascii="Times New Roman" w:hAnsi="Times New Roman" w:cs="Times New Roman"/>
        </w:rPr>
      </w:pPr>
      <w:hyperlink w:anchor="X3082f319aa8b2616b4f9863effe5370c22e364e">
        <w:r w:rsidRPr="00D274C8">
          <w:rPr>
            <w:rStyle w:val="Hyperlink"/>
            <w:rFonts w:ascii="Times New Roman" w:hAnsi="Times New Roman" w:cs="Times New Roman"/>
          </w:rPr>
          <w:t>Phân tích SWOT</w:t>
        </w:r>
      </w:hyperlink>
    </w:p>
    <w:p w14:paraId="423AE4B6" w14:textId="77777777" w:rsidR="009F68C2" w:rsidRPr="00D274C8" w:rsidRDefault="00CC558F" w:rsidP="00DC180F">
      <w:pPr>
        <w:numPr>
          <w:ilvl w:val="0"/>
          <w:numId w:val="17"/>
        </w:numPr>
        <w:rPr>
          <w:rFonts w:ascii="Times New Roman" w:hAnsi="Times New Roman" w:cs="Times New Roman"/>
        </w:rPr>
      </w:pPr>
      <w:hyperlink w:anchor="X7db11a883556794b60da633d18050507e8f1506">
        <w:r w:rsidRPr="00D274C8">
          <w:rPr>
            <w:rStyle w:val="Hyperlink"/>
            <w:rFonts w:ascii="Times New Roman" w:hAnsi="Times New Roman" w:cs="Times New Roman"/>
          </w:rPr>
          <w:t>Ma trận rủi ro (Risk Matrix)</w:t>
        </w:r>
      </w:hyperlink>
    </w:p>
    <w:p w14:paraId="6864ED10" w14:textId="77777777" w:rsidR="009F68C2" w:rsidRPr="00D274C8" w:rsidRDefault="00CC558F" w:rsidP="00DC180F">
      <w:pPr>
        <w:numPr>
          <w:ilvl w:val="0"/>
          <w:numId w:val="17"/>
        </w:numPr>
        <w:rPr>
          <w:rFonts w:ascii="Times New Roman" w:hAnsi="Times New Roman" w:cs="Times New Roman"/>
        </w:rPr>
      </w:pPr>
      <w:hyperlink w:anchor="X01430fab699ec3f208404634ba8be5bb05da154">
        <w:r w:rsidRPr="00D274C8">
          <w:rPr>
            <w:rStyle w:val="Hyperlink"/>
            <w:rFonts w:ascii="Times New Roman" w:hAnsi="Times New Roman" w:cs="Times New Roman"/>
          </w:rPr>
          <w:t>Chiến lược giảm thiểu rủi ro</w:t>
        </w:r>
      </w:hyperlink>
    </w:p>
    <w:p w14:paraId="02E75B94"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7DBA0BDE">
          <v:rect id="_x0000_i1050" style="width:0;height:1.5pt" o:hralign="center" o:hrstd="t" o:hr="t"/>
        </w:pict>
      </w:r>
    </w:p>
    <w:p w14:paraId="00B0EB4D"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PHẦN VIII: TÁC ĐỘNG KINH TẾ-XÃ HỘI-MÔI TRƯỜNG</w:t>
      </w:r>
    </w:p>
    <w:p w14:paraId="1E3F94BC" w14:textId="77777777" w:rsidR="009F68C2" w:rsidRPr="00D274C8" w:rsidRDefault="00CC558F" w:rsidP="00DC180F">
      <w:pPr>
        <w:numPr>
          <w:ilvl w:val="0"/>
          <w:numId w:val="18"/>
        </w:numPr>
        <w:rPr>
          <w:rFonts w:ascii="Times New Roman" w:hAnsi="Times New Roman" w:cs="Times New Roman"/>
        </w:rPr>
      </w:pPr>
      <w:hyperlink w:anchor="X362855b6c4478073f55c3904e12a0c09a000856">
        <w:r w:rsidRPr="00D274C8">
          <w:rPr>
            <w:rStyle w:val="Hyperlink"/>
            <w:rFonts w:ascii="Times New Roman" w:hAnsi="Times New Roman" w:cs="Times New Roman"/>
          </w:rPr>
          <w:t>Tác động kinh tế</w:t>
        </w:r>
      </w:hyperlink>
    </w:p>
    <w:p w14:paraId="0839BDC5" w14:textId="77777777" w:rsidR="009F68C2" w:rsidRPr="00D274C8" w:rsidRDefault="00CC558F" w:rsidP="00DC180F">
      <w:pPr>
        <w:numPr>
          <w:ilvl w:val="0"/>
          <w:numId w:val="18"/>
        </w:numPr>
        <w:rPr>
          <w:rFonts w:ascii="Times New Roman" w:hAnsi="Times New Roman" w:cs="Times New Roman"/>
        </w:rPr>
      </w:pPr>
      <w:hyperlink w:anchor="Xf9f86d654a4cb220d70bc2579bf31fefcd6f15b">
        <w:r w:rsidRPr="00D274C8">
          <w:rPr>
            <w:rStyle w:val="Hyperlink"/>
            <w:rFonts w:ascii="Times New Roman" w:hAnsi="Times New Roman" w:cs="Times New Roman"/>
          </w:rPr>
          <w:t>Tác động xã hội</w:t>
        </w:r>
      </w:hyperlink>
    </w:p>
    <w:p w14:paraId="2A31EE38" w14:textId="77777777" w:rsidR="009F68C2" w:rsidRPr="00D274C8" w:rsidRDefault="00CC558F" w:rsidP="00DC180F">
      <w:pPr>
        <w:numPr>
          <w:ilvl w:val="0"/>
          <w:numId w:val="18"/>
        </w:numPr>
        <w:rPr>
          <w:rFonts w:ascii="Times New Roman" w:hAnsi="Times New Roman" w:cs="Times New Roman"/>
        </w:rPr>
      </w:pPr>
      <w:hyperlink w:anchor="X7eb6f0a4c886242751a6ce91c07602feda83aef">
        <w:r w:rsidRPr="00D274C8">
          <w:rPr>
            <w:rStyle w:val="Hyperlink"/>
            <w:rFonts w:ascii="Times New Roman" w:hAnsi="Times New Roman" w:cs="Times New Roman"/>
          </w:rPr>
          <w:t>Tác động môi trường</w:t>
        </w:r>
      </w:hyperlink>
    </w:p>
    <w:p w14:paraId="588CACA7" w14:textId="77777777" w:rsidR="009F68C2" w:rsidRPr="00D274C8" w:rsidRDefault="00CC558F" w:rsidP="00DC180F">
      <w:pPr>
        <w:numPr>
          <w:ilvl w:val="0"/>
          <w:numId w:val="18"/>
        </w:numPr>
        <w:rPr>
          <w:rFonts w:ascii="Times New Roman" w:hAnsi="Times New Roman" w:cs="Times New Roman"/>
        </w:rPr>
      </w:pPr>
      <w:hyperlink w:anchor="Xc916be25a1237ffd3c00c478dab665373f0fa02">
        <w:r w:rsidRPr="00D274C8">
          <w:rPr>
            <w:rStyle w:val="Hyperlink"/>
            <w:rFonts w:ascii="Times New Roman" w:hAnsi="Times New Roman" w:cs="Times New Roman"/>
          </w:rPr>
          <w:t>Đóng góp phát triển ngành</w:t>
        </w:r>
      </w:hyperlink>
    </w:p>
    <w:p w14:paraId="27C85DBF"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65663131">
          <v:rect id="_x0000_i1051" style="width:0;height:1.5pt" o:hralign="center" o:hrstd="t" o:hr="t"/>
        </w:pict>
      </w:r>
    </w:p>
    <w:p w14:paraId="4CC126BA"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PHẦN IX: TUÂN THỦ PHÁP LÝ VÀ TIÊU CHUẨN</w:t>
      </w:r>
    </w:p>
    <w:p w14:paraId="28F78C35" w14:textId="77777777" w:rsidR="009F68C2" w:rsidRPr="00D274C8" w:rsidRDefault="00CC558F" w:rsidP="00DC180F">
      <w:pPr>
        <w:numPr>
          <w:ilvl w:val="0"/>
          <w:numId w:val="19"/>
        </w:numPr>
        <w:rPr>
          <w:rFonts w:ascii="Times New Roman" w:hAnsi="Times New Roman" w:cs="Times New Roman"/>
        </w:rPr>
      </w:pPr>
      <w:hyperlink w:anchor="X3b8eab147528345e65aa32293efc81e803d1900">
        <w:r w:rsidRPr="00D274C8">
          <w:rPr>
            <w:rStyle w:val="Hyperlink"/>
            <w:rFonts w:ascii="Times New Roman" w:hAnsi="Times New Roman" w:cs="Times New Roman"/>
          </w:rPr>
          <w:t>Dẫn chiếu pháp lý</w:t>
        </w:r>
      </w:hyperlink>
    </w:p>
    <w:p w14:paraId="3BCA908A" w14:textId="77777777" w:rsidR="009F68C2" w:rsidRPr="00D274C8" w:rsidRDefault="00CC558F" w:rsidP="00DC180F">
      <w:pPr>
        <w:numPr>
          <w:ilvl w:val="0"/>
          <w:numId w:val="19"/>
        </w:numPr>
        <w:rPr>
          <w:rFonts w:ascii="Times New Roman" w:hAnsi="Times New Roman" w:cs="Times New Roman"/>
        </w:rPr>
      </w:pPr>
      <w:hyperlink w:anchor="X1d8b821b5064e50c4c5e144f119ebf6e93f8423">
        <w:r w:rsidRPr="00D274C8">
          <w:rPr>
            <w:rStyle w:val="Hyperlink"/>
            <w:rFonts w:ascii="Times New Roman" w:hAnsi="Times New Roman" w:cs="Times New Roman"/>
          </w:rPr>
          <w:t>Tiêu chuẩn chất lượng</w:t>
        </w:r>
      </w:hyperlink>
    </w:p>
    <w:p w14:paraId="6517DC51" w14:textId="77777777" w:rsidR="009F68C2" w:rsidRPr="00D274C8" w:rsidRDefault="00CC558F" w:rsidP="00DC180F">
      <w:pPr>
        <w:numPr>
          <w:ilvl w:val="0"/>
          <w:numId w:val="19"/>
        </w:numPr>
        <w:rPr>
          <w:rFonts w:ascii="Times New Roman" w:hAnsi="Times New Roman" w:cs="Times New Roman"/>
        </w:rPr>
      </w:pPr>
      <w:hyperlink w:anchor="X2f44e34e707fc1ff71bba292a5b56b95fe0e11b">
        <w:r w:rsidRPr="00D274C8">
          <w:rPr>
            <w:rStyle w:val="Hyperlink"/>
            <w:rFonts w:ascii="Times New Roman" w:hAnsi="Times New Roman" w:cs="Times New Roman"/>
          </w:rPr>
          <w:t>Tiêu chuẩn kỹ thuật</w:t>
        </w:r>
      </w:hyperlink>
    </w:p>
    <w:p w14:paraId="5F6BF5A0" w14:textId="77777777" w:rsidR="009F68C2" w:rsidRPr="00D274C8" w:rsidRDefault="00CC558F" w:rsidP="00DC180F">
      <w:pPr>
        <w:numPr>
          <w:ilvl w:val="0"/>
          <w:numId w:val="19"/>
        </w:numPr>
        <w:rPr>
          <w:rFonts w:ascii="Times New Roman" w:hAnsi="Times New Roman" w:cs="Times New Roman"/>
        </w:rPr>
      </w:pPr>
      <w:hyperlink w:anchor="X16054c487e79f157cc66d1df373c84c6f1c7201">
        <w:r w:rsidRPr="00D274C8">
          <w:rPr>
            <w:rStyle w:val="Hyperlink"/>
            <w:rFonts w:ascii="Times New Roman" w:hAnsi="Times New Roman" w:cs="Times New Roman"/>
          </w:rPr>
          <w:t>An toàn lao động và môi trường</w:t>
        </w:r>
      </w:hyperlink>
    </w:p>
    <w:p w14:paraId="4BBAF209"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1C7A1439">
          <v:rect id="_x0000_i1052" style="width:0;height:1.5pt" o:hralign="center" o:hrstd="t" o:hr="t"/>
        </w:pict>
      </w:r>
    </w:p>
    <w:p w14:paraId="5DE42739"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PHẦN X: LỘ TRÌNH TRIỂN KHAI</w:t>
      </w:r>
    </w:p>
    <w:p w14:paraId="14C19B63" w14:textId="77777777" w:rsidR="009F68C2" w:rsidRPr="00D274C8" w:rsidRDefault="00CC558F" w:rsidP="00DC180F">
      <w:pPr>
        <w:numPr>
          <w:ilvl w:val="0"/>
          <w:numId w:val="20"/>
        </w:numPr>
        <w:rPr>
          <w:rFonts w:ascii="Times New Roman" w:hAnsi="Times New Roman" w:cs="Times New Roman"/>
        </w:rPr>
      </w:pPr>
      <w:hyperlink w:anchor="X4a2d5c1dd8d087508df7076899ac5949ac9c1de">
        <w:r w:rsidRPr="00D274C8">
          <w:rPr>
            <w:rStyle w:val="Hyperlink"/>
            <w:rFonts w:ascii="Times New Roman" w:hAnsi="Times New Roman" w:cs="Times New Roman"/>
          </w:rPr>
          <w:t>Timeline tổng thể (2025-2035)</w:t>
        </w:r>
      </w:hyperlink>
    </w:p>
    <w:p w14:paraId="6272EB19" w14:textId="77777777" w:rsidR="009F68C2" w:rsidRPr="00D274C8" w:rsidRDefault="00CC558F" w:rsidP="00DC180F">
      <w:pPr>
        <w:numPr>
          <w:ilvl w:val="0"/>
          <w:numId w:val="20"/>
        </w:numPr>
        <w:rPr>
          <w:rFonts w:ascii="Times New Roman" w:hAnsi="Times New Roman" w:cs="Times New Roman"/>
        </w:rPr>
      </w:pPr>
      <w:hyperlink w:anchor="X2d3a64983228d2cbecbb223b305a800c098708c">
        <w:r w:rsidRPr="00D274C8">
          <w:rPr>
            <w:rStyle w:val="Hyperlink"/>
            <w:rFonts w:ascii="Times New Roman" w:hAnsi="Times New Roman" w:cs="Times New Roman"/>
          </w:rPr>
          <w:t>Các mốc quan trọng (Milestones)</w:t>
        </w:r>
      </w:hyperlink>
    </w:p>
    <w:p w14:paraId="6DB1F885" w14:textId="77777777" w:rsidR="009F68C2" w:rsidRPr="00D274C8" w:rsidRDefault="00CC558F" w:rsidP="00DC180F">
      <w:pPr>
        <w:numPr>
          <w:ilvl w:val="0"/>
          <w:numId w:val="20"/>
        </w:numPr>
        <w:rPr>
          <w:rFonts w:ascii="Times New Roman" w:hAnsi="Times New Roman" w:cs="Times New Roman"/>
        </w:rPr>
      </w:pPr>
      <w:hyperlink w:anchor="Xf43de4adbb0c4297165d133f71fed52ff18aa5f">
        <w:r w:rsidRPr="00D274C8">
          <w:rPr>
            <w:rStyle w:val="Hyperlink"/>
            <w:rFonts w:ascii="Times New Roman" w:hAnsi="Times New Roman" w:cs="Times New Roman"/>
          </w:rPr>
          <w:t>Kế hoạch triển khai theo giai đoạn</w:t>
        </w:r>
      </w:hyperlink>
    </w:p>
    <w:p w14:paraId="5F97E95F" w14:textId="77777777" w:rsidR="009F68C2" w:rsidRPr="00D274C8" w:rsidRDefault="00CC558F" w:rsidP="00DC180F">
      <w:pPr>
        <w:numPr>
          <w:ilvl w:val="0"/>
          <w:numId w:val="20"/>
        </w:numPr>
        <w:rPr>
          <w:rFonts w:ascii="Times New Roman" w:hAnsi="Times New Roman" w:cs="Times New Roman"/>
        </w:rPr>
      </w:pPr>
      <w:hyperlink w:anchor="Xa044b5eca906f2a97b30a817c2ca9d7271bbf01">
        <w:r w:rsidRPr="00D274C8">
          <w:rPr>
            <w:rStyle w:val="Hyperlink"/>
            <w:rFonts w:ascii="Times New Roman" w:hAnsi="Times New Roman" w:cs="Times New Roman"/>
          </w:rPr>
          <w:t>Kế hoạch đầu tư và huy động vốn</w:t>
        </w:r>
      </w:hyperlink>
    </w:p>
    <w:p w14:paraId="61E0C072"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12668602">
          <v:rect id="_x0000_i1053" style="width:0;height:1.5pt" o:hralign="center" o:hrstd="t" o:hr="t"/>
        </w:pict>
      </w:r>
    </w:p>
    <w:p w14:paraId="0643B494"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PHẦN XI: KẾT LUẬN &amp; KÊU GỌI HÀNH ĐỘNG</w:t>
      </w:r>
    </w:p>
    <w:p w14:paraId="6E73391A" w14:textId="77777777" w:rsidR="009F68C2" w:rsidRPr="00D274C8" w:rsidRDefault="00CC558F" w:rsidP="00DC180F">
      <w:pPr>
        <w:numPr>
          <w:ilvl w:val="0"/>
          <w:numId w:val="21"/>
        </w:numPr>
        <w:rPr>
          <w:rFonts w:ascii="Times New Roman" w:hAnsi="Times New Roman" w:cs="Times New Roman"/>
        </w:rPr>
      </w:pPr>
      <w:hyperlink w:anchor="X1ce30dcdcc523577950b6eb3dfed55c6eb1d35c">
        <w:r w:rsidRPr="00D274C8">
          <w:rPr>
            <w:rStyle w:val="Hyperlink"/>
            <w:rFonts w:ascii="Times New Roman" w:hAnsi="Times New Roman" w:cs="Times New Roman"/>
          </w:rPr>
          <w:t>Tóm tắt các điểm mạnh</w:t>
        </w:r>
      </w:hyperlink>
    </w:p>
    <w:p w14:paraId="55628225" w14:textId="77777777" w:rsidR="009F68C2" w:rsidRPr="00D274C8" w:rsidRDefault="00CC558F" w:rsidP="00DC180F">
      <w:pPr>
        <w:numPr>
          <w:ilvl w:val="0"/>
          <w:numId w:val="21"/>
        </w:numPr>
        <w:rPr>
          <w:rFonts w:ascii="Times New Roman" w:hAnsi="Times New Roman" w:cs="Times New Roman"/>
        </w:rPr>
      </w:pPr>
      <w:hyperlink w:anchor="X658c4944232b4e73c6d94da53a18b11c9dbc7dd">
        <w:r w:rsidRPr="00D274C8">
          <w:rPr>
            <w:rStyle w:val="Hyperlink"/>
            <w:rFonts w:ascii="Times New Roman" w:hAnsi="Times New Roman" w:cs="Times New Roman"/>
          </w:rPr>
          <w:t>Lời kêu gọi hành động</w:t>
        </w:r>
      </w:hyperlink>
    </w:p>
    <w:p w14:paraId="3F27AE44" w14:textId="77777777" w:rsidR="009F68C2" w:rsidRPr="00D274C8" w:rsidRDefault="00CC558F" w:rsidP="00DC180F">
      <w:pPr>
        <w:numPr>
          <w:ilvl w:val="0"/>
          <w:numId w:val="21"/>
        </w:numPr>
        <w:rPr>
          <w:rFonts w:ascii="Times New Roman" w:hAnsi="Times New Roman" w:cs="Times New Roman"/>
        </w:rPr>
      </w:pPr>
      <w:hyperlink w:anchor="X9a351e850559501baed452404effbc6538b8e22">
        <w:r w:rsidRPr="00D274C8">
          <w:rPr>
            <w:rStyle w:val="Hyperlink"/>
            <w:rFonts w:ascii="Times New Roman" w:hAnsi="Times New Roman" w:cs="Times New Roman"/>
          </w:rPr>
          <w:t>Cam kết của nhà đầu tư</w:t>
        </w:r>
      </w:hyperlink>
    </w:p>
    <w:p w14:paraId="705544F6"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022FB028">
          <v:rect id="_x0000_i1054" style="width:0;height:1.5pt" o:hralign="center" o:hrstd="t" o:hr="t"/>
        </w:pict>
      </w:r>
    </w:p>
    <w:p w14:paraId="12437E8A"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PHỤ LỤC</w:t>
      </w:r>
    </w:p>
    <w:p w14:paraId="425A40A3"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 xml:space="preserve">A. </w:t>
      </w:r>
      <w:hyperlink w:anchor="phụ-lục-a-sơ-đồ-tổ-chức-chi-tiết">
        <w:r w:rsidRPr="00D274C8">
          <w:rPr>
            <w:rStyle w:val="Hyperlink"/>
            <w:rFonts w:ascii="Times New Roman" w:hAnsi="Times New Roman" w:cs="Times New Roman"/>
          </w:rPr>
          <w:t>Sơ đồ tổ chức chi tiết</w:t>
        </w:r>
      </w:hyperlink>
    </w:p>
    <w:p w14:paraId="1B6E722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 xml:space="preserve">B. </w:t>
      </w:r>
      <w:hyperlink w:anchor="phụ-lục-b-bảng-máy-móc-thiết-bị-đầy-đủ">
        <w:r w:rsidRPr="00D274C8">
          <w:rPr>
            <w:rStyle w:val="Hyperlink"/>
            <w:rFonts w:ascii="Times New Roman" w:hAnsi="Times New Roman" w:cs="Times New Roman"/>
          </w:rPr>
          <w:t>Bảng máy móc thiết bị đầy đủ</w:t>
        </w:r>
      </w:hyperlink>
    </w:p>
    <w:p w14:paraId="771DF9D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 xml:space="preserve">C. </w:t>
      </w:r>
      <w:hyperlink w:anchor="Xf7c11ff61e37ecf0a5f885266c6205311760c56">
        <w:r w:rsidRPr="00D274C8">
          <w:rPr>
            <w:rStyle w:val="Hyperlink"/>
            <w:rFonts w:ascii="Times New Roman" w:hAnsi="Times New Roman" w:cs="Times New Roman"/>
          </w:rPr>
          <w:t>Danh sách nguyên vật liệu chi tiết</w:t>
        </w:r>
      </w:hyperlink>
    </w:p>
    <w:p w14:paraId="5406855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 xml:space="preserve">D. </w:t>
      </w:r>
      <w:hyperlink w:anchor="phụ-lục-d-cv-chuyên-gia-chủ-chốt">
        <w:r w:rsidRPr="00D274C8">
          <w:rPr>
            <w:rStyle w:val="Hyperlink"/>
            <w:rFonts w:ascii="Times New Roman" w:hAnsi="Times New Roman" w:cs="Times New Roman"/>
          </w:rPr>
          <w:t>CV chuyên gia chủ chốt</w:t>
        </w:r>
      </w:hyperlink>
    </w:p>
    <w:p w14:paraId="1937667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 xml:space="preserve">E. </w:t>
      </w:r>
      <w:hyperlink w:anchor="phụ-lục-e-thư-cam-kết-đối-tác">
        <w:r w:rsidRPr="00D274C8">
          <w:rPr>
            <w:rStyle w:val="Hyperlink"/>
            <w:rFonts w:ascii="Times New Roman" w:hAnsi="Times New Roman" w:cs="Times New Roman"/>
          </w:rPr>
          <w:t>Thư cam kết đối tác</w:t>
        </w:r>
      </w:hyperlink>
    </w:p>
    <w:p w14:paraId="7D623AE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 xml:space="preserve">F. </w:t>
      </w:r>
      <w:hyperlink w:anchor="phụ-lục-f-giấy-tờ-pháp-lý">
        <w:r w:rsidRPr="00D274C8">
          <w:rPr>
            <w:rStyle w:val="Hyperlink"/>
            <w:rFonts w:ascii="Times New Roman" w:hAnsi="Times New Roman" w:cs="Times New Roman"/>
          </w:rPr>
          <w:t>Giấy tờ pháp lý</w:t>
        </w:r>
      </w:hyperlink>
    </w:p>
    <w:p w14:paraId="3C7B2DDA"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7A858F32">
          <v:rect id="_x0000_i1055" style="width:0;height:1.5pt" o:hralign="center" o:hrstd="t" o:hr="t"/>
        </w:pict>
      </w:r>
    </w:p>
    <w:p w14:paraId="5C9ACE00"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70D378DC">
          <v:rect id="_x0000_i1056" style="width:0;height:1.5pt" o:hralign="center" o:hrstd="t" o:hr="t"/>
        </w:pict>
      </w:r>
    </w:p>
    <w:p w14:paraId="39DDAC9E" w14:textId="77777777" w:rsidR="009F68C2" w:rsidRPr="00D274C8" w:rsidRDefault="00CC558F">
      <w:pPr>
        <w:pStyle w:val="Heading1"/>
        <w:rPr>
          <w:rFonts w:ascii="Times New Roman" w:hAnsi="Times New Roman" w:cs="Times New Roman"/>
        </w:rPr>
      </w:pPr>
      <w:bookmarkStart w:id="40" w:name="phần-i-bối-cảnh-và-tính-cấp-thiết"/>
      <w:bookmarkEnd w:id="39"/>
      <w:r w:rsidRPr="00D274C8">
        <w:rPr>
          <w:rStyle w:val="SectionNumber"/>
          <w:rFonts w:ascii="Times New Roman" w:hAnsi="Times New Roman" w:cs="Times New Roman"/>
        </w:rPr>
        <w:t>4</w:t>
      </w:r>
      <w:r w:rsidRPr="00D274C8">
        <w:rPr>
          <w:rFonts w:ascii="Times New Roman" w:hAnsi="Times New Roman" w:cs="Times New Roman"/>
        </w:rPr>
        <w:tab/>
        <w:t>PHẦN I: BỐI CẢNH VÀ TÍNH CẤP THIẾT</w:t>
      </w:r>
    </w:p>
    <w:p w14:paraId="08340258"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7BD07EE3">
          <v:rect id="_x0000_i1057" style="width:0;height:1.5pt" o:hralign="center" o:hrstd="t" o:hr="t"/>
        </w:pict>
      </w:r>
    </w:p>
    <w:p w14:paraId="4E4A8E62" w14:textId="77777777" w:rsidR="009F68C2" w:rsidRPr="00D274C8" w:rsidRDefault="00CC558F">
      <w:pPr>
        <w:pStyle w:val="Heading2"/>
        <w:rPr>
          <w:rFonts w:ascii="Times New Roman" w:hAnsi="Times New Roman" w:cs="Times New Roman"/>
        </w:rPr>
      </w:pPr>
      <w:bookmarkStart w:id="41" w:name="bối-cảnh-toàn-cầu-và-khu-vực"/>
      <w:r w:rsidRPr="00D274C8">
        <w:rPr>
          <w:rStyle w:val="SectionNumber"/>
          <w:rFonts w:ascii="Times New Roman" w:hAnsi="Times New Roman" w:cs="Times New Roman"/>
        </w:rPr>
        <w:t>4.1</w:t>
      </w:r>
      <w:r w:rsidRPr="00D274C8">
        <w:rPr>
          <w:rFonts w:ascii="Times New Roman" w:hAnsi="Times New Roman" w:cs="Times New Roman"/>
        </w:rPr>
        <w:tab/>
        <w:t>4. BỐI CẢNH TOÀN CẦU VÀ KHU VỰC</w:t>
      </w:r>
    </w:p>
    <w:p w14:paraId="1D452A15" w14:textId="77777777" w:rsidR="009F68C2" w:rsidRPr="00D274C8" w:rsidRDefault="00CC558F">
      <w:pPr>
        <w:pStyle w:val="Heading3"/>
        <w:rPr>
          <w:rFonts w:ascii="Times New Roman" w:hAnsi="Times New Roman" w:cs="Times New Roman"/>
        </w:rPr>
      </w:pPr>
      <w:bookmarkStart w:id="42" w:name="cuộc-cách-mạng-công-nghiệp-4.0"/>
      <w:r w:rsidRPr="00D274C8">
        <w:rPr>
          <w:rStyle w:val="SectionNumber"/>
          <w:rFonts w:ascii="Times New Roman" w:hAnsi="Times New Roman" w:cs="Times New Roman"/>
        </w:rPr>
        <w:t>4.1.1</w:t>
      </w:r>
      <w:r w:rsidRPr="00D274C8">
        <w:rPr>
          <w:rFonts w:ascii="Times New Roman" w:hAnsi="Times New Roman" w:cs="Times New Roman"/>
        </w:rPr>
        <w:tab/>
        <w:t>4.1. Cuộc cách mạng công nghiệp 4.0</w:t>
      </w:r>
    </w:p>
    <w:p w14:paraId="016C315D"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Thế giới đang trải qua cuộc cách mạng công nghiệp lần thứ tư (Industry 4.0) với sự hội tụ mạnh mẽ của nhiều công nghệ đột phá: Internet of Things (IoT), Trí tuệ nhân tạo (AI), Robot tự động hóa, Điện toán đám mây, và Phân tích dữ liệu lớn. Đây không chỉ là sự thay đổi công nghệ đơn thuần mà là cuộc cách mạng toàn diện trong cách thức sản xuất, quản lý và kinh doanh của các doanh nghiệp.</w:t>
      </w:r>
    </w:p>
    <w:p w14:paraId="2EAE6612"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Tác động kinh tế toàn cầu:</w:t>
      </w:r>
    </w:p>
    <w:p w14:paraId="738E9D9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 xml:space="preserve">Theo nghiên cứu của McKinsey &amp; Company (2024), Industry 4.0 có tiềm năng tạo ra giá trị kinh tế từ </w:t>
      </w:r>
      <w:r w:rsidRPr="00D274C8">
        <w:rPr>
          <w:rFonts w:ascii="Times New Roman" w:hAnsi="Times New Roman" w:cs="Times New Roman"/>
          <w:b/>
          <w:bCs/>
        </w:rPr>
        <w:t>3,7 đến 6,2 nghìn tỷ USD</w:t>
      </w:r>
      <w:r w:rsidRPr="00D274C8">
        <w:rPr>
          <w:rFonts w:ascii="Times New Roman" w:hAnsi="Times New Roman" w:cs="Times New Roman"/>
        </w:rPr>
        <w:t xml:space="preserve"> trên toàn cầu vào năm 2025. Con số này tương đương với GDP của Nhật Bản – nền kinh tế lớn thứ ba thế giới. Các lĩnh vực hưởng lợi nhiều nhất bao gồm:</w:t>
      </w:r>
    </w:p>
    <w:p w14:paraId="4140F2DA" w14:textId="77777777" w:rsidR="009F68C2" w:rsidRPr="00D274C8" w:rsidRDefault="00CC558F" w:rsidP="00DC180F">
      <w:pPr>
        <w:pStyle w:val="Compact"/>
        <w:numPr>
          <w:ilvl w:val="0"/>
          <w:numId w:val="22"/>
        </w:numPr>
        <w:rPr>
          <w:rFonts w:ascii="Times New Roman" w:hAnsi="Times New Roman" w:cs="Times New Roman"/>
        </w:rPr>
      </w:pPr>
      <w:r w:rsidRPr="00D274C8">
        <w:rPr>
          <w:rFonts w:ascii="Times New Roman" w:hAnsi="Times New Roman" w:cs="Times New Roman"/>
          <w:b/>
          <w:bCs/>
        </w:rPr>
        <w:t>Sản xuất (Manufacturing):</w:t>
      </w:r>
      <w:r w:rsidRPr="00D274C8">
        <w:rPr>
          <w:rFonts w:ascii="Times New Roman" w:hAnsi="Times New Roman" w:cs="Times New Roman"/>
        </w:rPr>
        <w:t xml:space="preserve"> 1,2 - 2,0 nghìn tỷ USD (tăng 20-35% năng suất)</w:t>
      </w:r>
    </w:p>
    <w:p w14:paraId="73B16597" w14:textId="77777777" w:rsidR="009F68C2" w:rsidRPr="00D274C8" w:rsidRDefault="00CC558F" w:rsidP="00DC180F">
      <w:pPr>
        <w:pStyle w:val="Compact"/>
        <w:numPr>
          <w:ilvl w:val="0"/>
          <w:numId w:val="22"/>
        </w:numPr>
        <w:rPr>
          <w:rFonts w:ascii="Times New Roman" w:hAnsi="Times New Roman" w:cs="Times New Roman"/>
        </w:rPr>
      </w:pPr>
      <w:r w:rsidRPr="00D274C8">
        <w:rPr>
          <w:rFonts w:ascii="Times New Roman" w:hAnsi="Times New Roman" w:cs="Times New Roman"/>
          <w:b/>
          <w:bCs/>
        </w:rPr>
        <w:t>Logistics và Supply Chain:</w:t>
      </w:r>
      <w:r w:rsidRPr="00D274C8">
        <w:rPr>
          <w:rFonts w:ascii="Times New Roman" w:hAnsi="Times New Roman" w:cs="Times New Roman"/>
        </w:rPr>
        <w:t xml:space="preserve"> 0,9 - 1,5 nghìn tỷ USD (giảm 30-40% chi phí vận hành)</w:t>
      </w:r>
    </w:p>
    <w:p w14:paraId="77934E3C" w14:textId="77777777" w:rsidR="009F68C2" w:rsidRPr="00D274C8" w:rsidRDefault="00CC558F" w:rsidP="00DC180F">
      <w:pPr>
        <w:pStyle w:val="Compact"/>
        <w:numPr>
          <w:ilvl w:val="0"/>
          <w:numId w:val="22"/>
        </w:numPr>
        <w:rPr>
          <w:rFonts w:ascii="Times New Roman" w:hAnsi="Times New Roman" w:cs="Times New Roman"/>
        </w:rPr>
      </w:pPr>
      <w:r w:rsidRPr="00D274C8">
        <w:rPr>
          <w:rFonts w:ascii="Times New Roman" w:hAnsi="Times New Roman" w:cs="Times New Roman"/>
          <w:b/>
          <w:bCs/>
        </w:rPr>
        <w:t>Healthcare:</w:t>
      </w:r>
      <w:r w:rsidRPr="00D274C8">
        <w:rPr>
          <w:rFonts w:ascii="Times New Roman" w:hAnsi="Times New Roman" w:cs="Times New Roman"/>
        </w:rPr>
        <w:t xml:space="preserve"> 0,6 - 1,0 nghìn tỷ USD (nâng cao chất lượng điều trị 40-50%)</w:t>
      </w:r>
    </w:p>
    <w:p w14:paraId="692D41B7" w14:textId="77777777" w:rsidR="009F68C2" w:rsidRPr="00D274C8" w:rsidRDefault="00CC558F" w:rsidP="00DC180F">
      <w:pPr>
        <w:pStyle w:val="Compact"/>
        <w:numPr>
          <w:ilvl w:val="0"/>
          <w:numId w:val="22"/>
        </w:numPr>
        <w:rPr>
          <w:rFonts w:ascii="Times New Roman" w:hAnsi="Times New Roman" w:cs="Times New Roman"/>
        </w:rPr>
      </w:pPr>
      <w:r w:rsidRPr="00D274C8">
        <w:rPr>
          <w:rFonts w:ascii="Times New Roman" w:hAnsi="Times New Roman" w:cs="Times New Roman"/>
          <w:b/>
          <w:bCs/>
        </w:rPr>
        <w:t>Retail và Consumer Goods:</w:t>
      </w:r>
      <w:r w:rsidRPr="00D274C8">
        <w:rPr>
          <w:rFonts w:ascii="Times New Roman" w:hAnsi="Times New Roman" w:cs="Times New Roman"/>
        </w:rPr>
        <w:t xml:space="preserve"> 0,5 - 0,8 nghìn tỷ USD (cải thiện trải nghiệm khách hàng)</w:t>
      </w:r>
    </w:p>
    <w:p w14:paraId="083EF54E" w14:textId="77777777" w:rsidR="009F68C2" w:rsidRPr="00D274C8" w:rsidRDefault="00CC558F" w:rsidP="00DC180F">
      <w:pPr>
        <w:pStyle w:val="Compact"/>
        <w:numPr>
          <w:ilvl w:val="0"/>
          <w:numId w:val="22"/>
        </w:numPr>
        <w:rPr>
          <w:rFonts w:ascii="Times New Roman" w:hAnsi="Times New Roman" w:cs="Times New Roman"/>
        </w:rPr>
      </w:pPr>
      <w:r w:rsidRPr="00D274C8">
        <w:rPr>
          <w:rFonts w:ascii="Times New Roman" w:hAnsi="Times New Roman" w:cs="Times New Roman"/>
          <w:b/>
          <w:bCs/>
        </w:rPr>
        <w:t>Energy và Utilities:</w:t>
      </w:r>
      <w:r w:rsidRPr="00D274C8">
        <w:rPr>
          <w:rFonts w:ascii="Times New Roman" w:hAnsi="Times New Roman" w:cs="Times New Roman"/>
        </w:rPr>
        <w:t xml:space="preserve"> 0,5 - 0,9 nghìn tỷ USD (tiết kiệm năng lượng 20-30%)</w:t>
      </w:r>
    </w:p>
    <w:p w14:paraId="7255736C"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Động lực thúc đẩy:</w:t>
      </w:r>
    </w:p>
    <w:p w14:paraId="5339D80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Ba yếu tố chính đang thúc đẩy cuộc cách mạng này:</w:t>
      </w:r>
    </w:p>
    <w:p w14:paraId="6D20ECF0" w14:textId="77777777" w:rsidR="009F68C2" w:rsidRPr="00D274C8" w:rsidRDefault="00CC558F" w:rsidP="00DC180F">
      <w:pPr>
        <w:numPr>
          <w:ilvl w:val="0"/>
          <w:numId w:val="23"/>
        </w:numPr>
        <w:rPr>
          <w:rFonts w:ascii="Times New Roman" w:hAnsi="Times New Roman" w:cs="Times New Roman"/>
        </w:rPr>
      </w:pPr>
      <w:r w:rsidRPr="00D274C8">
        <w:rPr>
          <w:rFonts w:ascii="Times New Roman" w:hAnsi="Times New Roman" w:cs="Times New Roman"/>
          <w:b/>
          <w:bCs/>
        </w:rPr>
        <w:t>Áp lực cạnh tranh ngày càng tăng:</w:t>
      </w:r>
      <w:r w:rsidRPr="00D274C8">
        <w:rPr>
          <w:rFonts w:ascii="Times New Roman" w:hAnsi="Times New Roman" w:cs="Times New Roman"/>
        </w:rPr>
        <w:t xml:space="preserve"> Doanh nghiệp phải chuyển đổi số để duy trì khả năng cạnh tranh trong môi trường kinh doanh toàn cầu hóa và phức tạp.</w:t>
      </w:r>
    </w:p>
    <w:p w14:paraId="232EAB13" w14:textId="77777777" w:rsidR="009F68C2" w:rsidRPr="00D274C8" w:rsidRDefault="00CC558F" w:rsidP="00DC180F">
      <w:pPr>
        <w:numPr>
          <w:ilvl w:val="0"/>
          <w:numId w:val="23"/>
        </w:numPr>
        <w:rPr>
          <w:rFonts w:ascii="Times New Roman" w:hAnsi="Times New Roman" w:cs="Times New Roman"/>
        </w:rPr>
      </w:pPr>
      <w:r w:rsidRPr="00D274C8">
        <w:rPr>
          <w:rFonts w:ascii="Times New Roman" w:hAnsi="Times New Roman" w:cs="Times New Roman"/>
          <w:b/>
          <w:bCs/>
        </w:rPr>
        <w:t>Sự khan hiếm nguồn lực:</w:t>
      </w:r>
      <w:r w:rsidRPr="00D274C8">
        <w:rPr>
          <w:rFonts w:ascii="Times New Roman" w:hAnsi="Times New Roman" w:cs="Times New Roman"/>
        </w:rPr>
        <w:t xml:space="preserve"> Giá nguyên liệu tăng cao và thiếu hụt lao động lành nghề buộc doanh nghiệp phải tối ưu hóa quy trình sản xuất thông qua tự động hóa.</w:t>
      </w:r>
    </w:p>
    <w:p w14:paraId="5065C35B" w14:textId="77777777" w:rsidR="009F68C2" w:rsidRPr="00D274C8" w:rsidRDefault="00CC558F" w:rsidP="00DC180F">
      <w:pPr>
        <w:numPr>
          <w:ilvl w:val="0"/>
          <w:numId w:val="23"/>
        </w:numPr>
        <w:rPr>
          <w:rFonts w:ascii="Times New Roman" w:hAnsi="Times New Roman" w:cs="Times New Roman"/>
        </w:rPr>
      </w:pPr>
      <w:r w:rsidRPr="00D274C8">
        <w:rPr>
          <w:rFonts w:ascii="Times New Roman" w:hAnsi="Times New Roman" w:cs="Times New Roman"/>
          <w:b/>
          <w:bCs/>
        </w:rPr>
        <w:t>Kỳ vọng cao hơn từ khách hàng:</w:t>
      </w:r>
      <w:r w:rsidRPr="00D274C8">
        <w:rPr>
          <w:rFonts w:ascii="Times New Roman" w:hAnsi="Times New Roman" w:cs="Times New Roman"/>
        </w:rPr>
        <w:t xml:space="preserve"> Khách hàng ngày càng yêu cầu sản phẩm cá nhân hóa, giao hàng nhanh, và dịch vụ chất lượng cao, đòi hỏi doanh nghiệp phải linh hoạt và đáp ứng nhanh chóng.</w:t>
      </w:r>
    </w:p>
    <w:p w14:paraId="6B045086"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Thách thức và rào cản:</w:t>
      </w:r>
    </w:p>
    <w:p w14:paraId="1F92160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Tuy nhiên, việc triển khai Industry 4.0 cũng đối mặt với nhiều thách thức:</w:t>
      </w:r>
    </w:p>
    <w:p w14:paraId="42649D74" w14:textId="77777777" w:rsidR="009F68C2" w:rsidRPr="00D274C8" w:rsidRDefault="00CC558F" w:rsidP="00DC180F">
      <w:pPr>
        <w:pStyle w:val="Compact"/>
        <w:numPr>
          <w:ilvl w:val="0"/>
          <w:numId w:val="24"/>
        </w:numPr>
        <w:rPr>
          <w:rFonts w:ascii="Times New Roman" w:hAnsi="Times New Roman" w:cs="Times New Roman"/>
        </w:rPr>
      </w:pPr>
      <w:r w:rsidRPr="00D274C8">
        <w:rPr>
          <w:rFonts w:ascii="Times New Roman" w:hAnsi="Times New Roman" w:cs="Times New Roman"/>
          <w:b/>
          <w:bCs/>
        </w:rPr>
        <w:t>Chi phí đầu tư ban đầu cao:</w:t>
      </w:r>
      <w:r w:rsidRPr="00D274C8">
        <w:rPr>
          <w:rFonts w:ascii="Times New Roman" w:hAnsi="Times New Roman" w:cs="Times New Roman"/>
        </w:rPr>
        <w:t xml:space="preserve"> Đầu tư vào công nghệ mới, hạ tầng, và đào tạo nhân lực đòi hỏi nguồn vốn lớn.</w:t>
      </w:r>
    </w:p>
    <w:p w14:paraId="28F955D7" w14:textId="77777777" w:rsidR="009F68C2" w:rsidRPr="00D274C8" w:rsidRDefault="00CC558F" w:rsidP="00DC180F">
      <w:pPr>
        <w:pStyle w:val="Compact"/>
        <w:numPr>
          <w:ilvl w:val="0"/>
          <w:numId w:val="24"/>
        </w:numPr>
        <w:rPr>
          <w:rFonts w:ascii="Times New Roman" w:hAnsi="Times New Roman" w:cs="Times New Roman"/>
        </w:rPr>
      </w:pPr>
      <w:r w:rsidRPr="00D274C8">
        <w:rPr>
          <w:rFonts w:ascii="Times New Roman" w:hAnsi="Times New Roman" w:cs="Times New Roman"/>
          <w:b/>
          <w:bCs/>
        </w:rPr>
        <w:t>Thiếu nhân lực có kỹ năng:</w:t>
      </w:r>
      <w:r w:rsidRPr="00D274C8">
        <w:rPr>
          <w:rFonts w:ascii="Times New Roman" w:hAnsi="Times New Roman" w:cs="Times New Roman"/>
        </w:rPr>
        <w:t xml:space="preserve"> Thiếu hụt nghiêm trọng kỹ sư IoT, chuyên gia AI/ML, và chuyên gia an ninh mạng.</w:t>
      </w:r>
    </w:p>
    <w:p w14:paraId="005EE5C3" w14:textId="77777777" w:rsidR="009F68C2" w:rsidRPr="00D274C8" w:rsidRDefault="00CC558F" w:rsidP="00DC180F">
      <w:pPr>
        <w:pStyle w:val="Compact"/>
        <w:numPr>
          <w:ilvl w:val="0"/>
          <w:numId w:val="24"/>
        </w:numPr>
        <w:rPr>
          <w:rFonts w:ascii="Times New Roman" w:hAnsi="Times New Roman" w:cs="Times New Roman"/>
        </w:rPr>
      </w:pPr>
      <w:r w:rsidRPr="00D274C8">
        <w:rPr>
          <w:rFonts w:ascii="Times New Roman" w:hAnsi="Times New Roman" w:cs="Times New Roman"/>
          <w:b/>
          <w:bCs/>
        </w:rPr>
        <w:t>Vấn đề bảo mật và riêng tư:</w:t>
      </w:r>
      <w:r w:rsidRPr="00D274C8">
        <w:rPr>
          <w:rFonts w:ascii="Times New Roman" w:hAnsi="Times New Roman" w:cs="Times New Roman"/>
        </w:rPr>
        <w:t xml:space="preserve"> Mối lo ngại về an ninh mạng và bảo vệ dữ liệu cá nhân ngày càng tăng.</w:t>
      </w:r>
    </w:p>
    <w:p w14:paraId="53A11659" w14:textId="77777777" w:rsidR="009F68C2" w:rsidRPr="00D274C8" w:rsidRDefault="00CC558F" w:rsidP="00DC180F">
      <w:pPr>
        <w:pStyle w:val="Compact"/>
        <w:numPr>
          <w:ilvl w:val="0"/>
          <w:numId w:val="24"/>
        </w:numPr>
        <w:rPr>
          <w:rFonts w:ascii="Times New Roman" w:hAnsi="Times New Roman" w:cs="Times New Roman"/>
        </w:rPr>
      </w:pPr>
      <w:r w:rsidRPr="00D274C8">
        <w:rPr>
          <w:rFonts w:ascii="Times New Roman" w:hAnsi="Times New Roman" w:cs="Times New Roman"/>
          <w:b/>
          <w:bCs/>
        </w:rPr>
        <w:t>Tích hợp hệ thống phức tạp:</w:t>
      </w:r>
      <w:r w:rsidRPr="00D274C8">
        <w:rPr>
          <w:rFonts w:ascii="Times New Roman" w:hAnsi="Times New Roman" w:cs="Times New Roman"/>
        </w:rPr>
        <w:t xml:space="preserve"> Khó khăn trong việc tích hợp các hệ thống cũ (legacy systems) với công nghệ mới.</w:t>
      </w:r>
    </w:p>
    <w:p w14:paraId="65E32A20"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 xml:space="preserve">Trong bối cảnh này, các giải pháp IoT Gateway và Robot tự động hóa đang trở thành </w:t>
      </w:r>
      <w:r w:rsidRPr="00D274C8">
        <w:rPr>
          <w:rFonts w:ascii="Times New Roman" w:hAnsi="Times New Roman" w:cs="Times New Roman"/>
          <w:b/>
          <w:bCs/>
        </w:rPr>
        <w:t>nền tảng thiết yếu</w:t>
      </w:r>
      <w:r w:rsidRPr="00D274C8">
        <w:rPr>
          <w:rFonts w:ascii="Times New Roman" w:hAnsi="Times New Roman" w:cs="Times New Roman"/>
        </w:rPr>
        <w:t xml:space="preserve"> giúp doanh nghiệp bắt nhịp với cuộc cách mạng công nghiệp 4.0.</w:t>
      </w:r>
    </w:p>
    <w:p w14:paraId="56D3F506" w14:textId="77777777" w:rsidR="009F68C2" w:rsidRPr="00D274C8" w:rsidRDefault="00CC558F">
      <w:pPr>
        <w:pStyle w:val="Heading3"/>
        <w:rPr>
          <w:rFonts w:ascii="Times New Roman" w:hAnsi="Times New Roman" w:cs="Times New Roman"/>
        </w:rPr>
      </w:pPr>
      <w:bookmarkStart w:id="43" w:name="thị-trường-iot-toàn-cầu"/>
      <w:bookmarkEnd w:id="42"/>
      <w:r w:rsidRPr="00D274C8">
        <w:rPr>
          <w:rStyle w:val="SectionNumber"/>
          <w:rFonts w:ascii="Times New Roman" w:hAnsi="Times New Roman" w:cs="Times New Roman"/>
        </w:rPr>
        <w:t>4.1.2</w:t>
      </w:r>
      <w:r w:rsidRPr="00D274C8">
        <w:rPr>
          <w:rFonts w:ascii="Times New Roman" w:hAnsi="Times New Roman" w:cs="Times New Roman"/>
        </w:rPr>
        <w:tab/>
        <w:t>4.2. Thị trường IoT toàn cầu</w:t>
      </w:r>
    </w:p>
    <w:p w14:paraId="1C6BDA7F"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Internet of Things (IoT) đang định hình lại cách thức doanh nghiệp vận hành và tạo giá trị. Từ nhà máy thông minh, thành phố thông minh đến gia đình thông minh, IoT đang kết nối hàng tỷ thiết bị và tạo ra một hệ sinh thái dữ liệu khổng lồ.</w:t>
      </w:r>
    </w:p>
    <w:p w14:paraId="70AA028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Quy mô và tăng trưởng:</w:t>
      </w:r>
    </w:p>
    <w:p w14:paraId="452F6DA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Theo báo cáo “Global IoT Market Report 2024-2030” của MarketsandMarkets Research, thị trường IoT toàn cầu đang trải qua giai đoạn tăng trưởng bùng nổ:</w:t>
      </w:r>
    </w:p>
    <w:tbl>
      <w:tblPr>
        <w:tblStyle w:val="Table"/>
        <w:tblW w:w="5000" w:type="pct"/>
        <w:tblLayout w:type="fixed"/>
        <w:tblLook w:val="0020" w:firstRow="1" w:lastRow="0" w:firstColumn="0" w:lastColumn="0" w:noHBand="0" w:noVBand="0"/>
      </w:tblPr>
      <w:tblGrid>
        <w:gridCol w:w="1596"/>
        <w:gridCol w:w="2128"/>
        <w:gridCol w:w="2128"/>
        <w:gridCol w:w="2128"/>
        <w:gridCol w:w="1596"/>
      </w:tblGrid>
      <w:tr w:rsidR="009F68C2" w:rsidRPr="00D274C8" w14:paraId="122FD6BD"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20" w:type="dxa"/>
          </w:tcPr>
          <w:p w14:paraId="478D6DB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tiêu</w:t>
            </w:r>
          </w:p>
        </w:tc>
        <w:tc>
          <w:tcPr>
            <w:tcW w:w="1760" w:type="dxa"/>
          </w:tcPr>
          <w:p w14:paraId="17B6D01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2024</w:t>
            </w:r>
          </w:p>
        </w:tc>
        <w:tc>
          <w:tcPr>
            <w:tcW w:w="1760" w:type="dxa"/>
          </w:tcPr>
          <w:p w14:paraId="5B5A98B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1760" w:type="dxa"/>
          </w:tcPr>
          <w:p w14:paraId="3DA1767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w:t>
            </w:r>
          </w:p>
        </w:tc>
        <w:tc>
          <w:tcPr>
            <w:tcW w:w="1320" w:type="dxa"/>
          </w:tcPr>
          <w:p w14:paraId="764A0F0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Nguồn</w:t>
            </w:r>
          </w:p>
        </w:tc>
      </w:tr>
      <w:tr w:rsidR="009F68C2" w:rsidRPr="00D274C8" w14:paraId="4D9830B0" w14:textId="77777777">
        <w:tc>
          <w:tcPr>
            <w:tcW w:w="1320" w:type="dxa"/>
          </w:tcPr>
          <w:p w14:paraId="504DDDE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 thị trường IoT</w:t>
            </w:r>
          </w:p>
        </w:tc>
        <w:tc>
          <w:tcPr>
            <w:tcW w:w="1760" w:type="dxa"/>
          </w:tcPr>
          <w:p w14:paraId="564717E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630 tỷ USD</w:t>
            </w:r>
          </w:p>
        </w:tc>
        <w:tc>
          <w:tcPr>
            <w:tcW w:w="1760" w:type="dxa"/>
          </w:tcPr>
          <w:p w14:paraId="006CADB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1.386 tỷ USD</w:t>
            </w:r>
          </w:p>
        </w:tc>
        <w:tc>
          <w:tcPr>
            <w:tcW w:w="1760" w:type="dxa"/>
          </w:tcPr>
          <w:p w14:paraId="64522E0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19,2%</w:t>
            </w:r>
          </w:p>
        </w:tc>
        <w:tc>
          <w:tcPr>
            <w:tcW w:w="1320" w:type="dxa"/>
          </w:tcPr>
          <w:p w14:paraId="3FBCEB3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MarketsandMarkets (2024)</w:t>
            </w:r>
          </w:p>
        </w:tc>
      </w:tr>
      <w:tr w:rsidR="009F68C2" w:rsidRPr="00D274C8" w14:paraId="2F7CB22F" w14:textId="77777777">
        <w:tc>
          <w:tcPr>
            <w:tcW w:w="1320" w:type="dxa"/>
          </w:tcPr>
          <w:p w14:paraId="6290A10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Industrial IoT (IIoT)</w:t>
            </w:r>
          </w:p>
        </w:tc>
        <w:tc>
          <w:tcPr>
            <w:tcW w:w="1760" w:type="dxa"/>
          </w:tcPr>
          <w:p w14:paraId="617DB81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189 tỷ USD</w:t>
            </w:r>
          </w:p>
        </w:tc>
        <w:tc>
          <w:tcPr>
            <w:tcW w:w="1760" w:type="dxa"/>
          </w:tcPr>
          <w:p w14:paraId="2F0C5FE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415,8 tỷ USD</w:t>
            </w:r>
          </w:p>
        </w:tc>
        <w:tc>
          <w:tcPr>
            <w:tcW w:w="1760" w:type="dxa"/>
          </w:tcPr>
          <w:p w14:paraId="08C85CC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22,5%</w:t>
            </w:r>
          </w:p>
        </w:tc>
        <w:tc>
          <w:tcPr>
            <w:tcW w:w="1320" w:type="dxa"/>
          </w:tcPr>
          <w:p w14:paraId="099B8CF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Analytics GmbH (2024)</w:t>
            </w:r>
          </w:p>
        </w:tc>
      </w:tr>
      <w:tr w:rsidR="009F68C2" w:rsidRPr="00D274C8" w14:paraId="557E27DD" w14:textId="77777777">
        <w:tc>
          <w:tcPr>
            <w:tcW w:w="1320" w:type="dxa"/>
          </w:tcPr>
          <w:p w14:paraId="5DCC7A9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Smart Cities</w:t>
            </w:r>
          </w:p>
        </w:tc>
        <w:tc>
          <w:tcPr>
            <w:tcW w:w="1760" w:type="dxa"/>
          </w:tcPr>
          <w:p w14:paraId="08887BB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126 tỷ USD</w:t>
            </w:r>
          </w:p>
        </w:tc>
        <w:tc>
          <w:tcPr>
            <w:tcW w:w="1760" w:type="dxa"/>
          </w:tcPr>
          <w:p w14:paraId="76FF6C3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277,2 tỷ USD</w:t>
            </w:r>
          </w:p>
        </w:tc>
        <w:tc>
          <w:tcPr>
            <w:tcW w:w="1760" w:type="dxa"/>
          </w:tcPr>
          <w:p w14:paraId="3FE7EF3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18,8%</w:t>
            </w:r>
          </w:p>
        </w:tc>
        <w:tc>
          <w:tcPr>
            <w:tcW w:w="1320" w:type="dxa"/>
          </w:tcPr>
          <w:p w14:paraId="3FD124D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Analytics GmbH (2024)</w:t>
            </w:r>
          </w:p>
        </w:tc>
      </w:tr>
      <w:tr w:rsidR="009F68C2" w:rsidRPr="00D274C8" w14:paraId="0AEF111E" w14:textId="77777777">
        <w:tc>
          <w:tcPr>
            <w:tcW w:w="1320" w:type="dxa"/>
          </w:tcPr>
          <w:p w14:paraId="63CC1D2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Consumer IoT</w:t>
            </w:r>
          </w:p>
        </w:tc>
        <w:tc>
          <w:tcPr>
            <w:tcW w:w="1760" w:type="dxa"/>
          </w:tcPr>
          <w:p w14:paraId="28865EA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315 tỷ USD</w:t>
            </w:r>
          </w:p>
        </w:tc>
        <w:tc>
          <w:tcPr>
            <w:tcW w:w="1760" w:type="dxa"/>
          </w:tcPr>
          <w:p w14:paraId="45E9A9B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693 tỷ USD</w:t>
            </w:r>
          </w:p>
        </w:tc>
        <w:tc>
          <w:tcPr>
            <w:tcW w:w="1760" w:type="dxa"/>
          </w:tcPr>
          <w:p w14:paraId="3021DB0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16,5%</w:t>
            </w:r>
          </w:p>
        </w:tc>
        <w:tc>
          <w:tcPr>
            <w:tcW w:w="1320" w:type="dxa"/>
          </w:tcPr>
          <w:p w14:paraId="1DDB8E4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Analytics GmbH (2024)</w:t>
            </w:r>
          </w:p>
        </w:tc>
      </w:tr>
    </w:tbl>
    <w:p w14:paraId="10706A0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 xml:space="preserve">Điều đáng chú ý là </w:t>
      </w:r>
      <w:r w:rsidRPr="00D274C8">
        <w:rPr>
          <w:rFonts w:ascii="Times New Roman" w:hAnsi="Times New Roman" w:cs="Times New Roman"/>
          <w:b/>
          <w:bCs/>
        </w:rPr>
        <w:t>Industrial IoT (IIoT)</w:t>
      </w:r>
      <w:r w:rsidRPr="00D274C8">
        <w:rPr>
          <w:rFonts w:ascii="Times New Roman" w:hAnsi="Times New Roman" w:cs="Times New Roman"/>
        </w:rPr>
        <w:t xml:space="preserve"> – phân khúc mục tiêu chính của dự án Mekong Technology – đang tăng trưởng nhanh nhất với CAGR 22,5%/năm, cao hơn 3,3 điểm phần trăm so với mức trung bình toàn ngành.</w:t>
      </w:r>
    </w:p>
    <w:p w14:paraId="439FE52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Phân khúc thị trường IIoT:</w:t>
      </w:r>
    </w:p>
    <w:p w14:paraId="68280BB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Industrial IoT tập trung vào ứng dụng công nghiệp, với các phân khúc chính:</w:t>
      </w:r>
    </w:p>
    <w:p w14:paraId="63569544" w14:textId="77777777" w:rsidR="009F68C2" w:rsidRPr="00D274C8" w:rsidRDefault="00CC558F" w:rsidP="00DC180F">
      <w:pPr>
        <w:pStyle w:val="Compact"/>
        <w:numPr>
          <w:ilvl w:val="0"/>
          <w:numId w:val="25"/>
        </w:numPr>
        <w:rPr>
          <w:rFonts w:ascii="Times New Roman" w:hAnsi="Times New Roman" w:cs="Times New Roman"/>
        </w:rPr>
      </w:pPr>
      <w:r w:rsidRPr="00D274C8">
        <w:rPr>
          <w:rFonts w:ascii="Times New Roman" w:hAnsi="Times New Roman" w:cs="Times New Roman"/>
          <w:b/>
          <w:bCs/>
        </w:rPr>
        <w:t>Smart Manufacturing (Sản xuất thông minh):</w:t>
      </w:r>
      <w:r w:rsidRPr="00D274C8">
        <w:rPr>
          <w:rFonts w:ascii="Times New Roman" w:hAnsi="Times New Roman" w:cs="Times New Roman"/>
        </w:rPr>
        <w:t xml:space="preserve"> 124,7 tỷ USD (30% IIoT)</w:t>
      </w:r>
    </w:p>
    <w:p w14:paraId="0BA94279" w14:textId="77777777" w:rsidR="009F68C2" w:rsidRPr="00D274C8" w:rsidRDefault="00CC558F" w:rsidP="00DC180F">
      <w:pPr>
        <w:pStyle w:val="Compact"/>
        <w:numPr>
          <w:ilvl w:val="1"/>
          <w:numId w:val="26"/>
        </w:numPr>
        <w:rPr>
          <w:rFonts w:ascii="Times New Roman" w:hAnsi="Times New Roman" w:cs="Times New Roman"/>
        </w:rPr>
      </w:pPr>
      <w:r w:rsidRPr="00D274C8">
        <w:rPr>
          <w:rFonts w:ascii="Times New Roman" w:hAnsi="Times New Roman" w:cs="Times New Roman"/>
        </w:rPr>
        <w:t>Giám sát thiết bị thời gian thực</w:t>
      </w:r>
    </w:p>
    <w:p w14:paraId="7767DD97" w14:textId="77777777" w:rsidR="009F68C2" w:rsidRPr="00D274C8" w:rsidRDefault="00CC558F" w:rsidP="00DC180F">
      <w:pPr>
        <w:pStyle w:val="Compact"/>
        <w:numPr>
          <w:ilvl w:val="1"/>
          <w:numId w:val="26"/>
        </w:numPr>
        <w:rPr>
          <w:rFonts w:ascii="Times New Roman" w:hAnsi="Times New Roman" w:cs="Times New Roman"/>
        </w:rPr>
      </w:pPr>
      <w:r w:rsidRPr="00D274C8">
        <w:rPr>
          <w:rFonts w:ascii="Times New Roman" w:hAnsi="Times New Roman" w:cs="Times New Roman"/>
        </w:rPr>
        <w:t>Bảo trì dự đoán (Predictive Maintenance)</w:t>
      </w:r>
    </w:p>
    <w:p w14:paraId="66ACEE8D" w14:textId="77777777" w:rsidR="009F68C2" w:rsidRPr="00D274C8" w:rsidRDefault="00CC558F" w:rsidP="00DC180F">
      <w:pPr>
        <w:pStyle w:val="Compact"/>
        <w:numPr>
          <w:ilvl w:val="1"/>
          <w:numId w:val="26"/>
        </w:numPr>
        <w:rPr>
          <w:rFonts w:ascii="Times New Roman" w:hAnsi="Times New Roman" w:cs="Times New Roman"/>
        </w:rPr>
      </w:pPr>
      <w:r w:rsidRPr="00D274C8">
        <w:rPr>
          <w:rFonts w:ascii="Times New Roman" w:hAnsi="Times New Roman" w:cs="Times New Roman"/>
        </w:rPr>
        <w:t>Tối ưu hóa quy trình sản xuất</w:t>
      </w:r>
    </w:p>
    <w:p w14:paraId="13488B71" w14:textId="77777777" w:rsidR="009F68C2" w:rsidRPr="00D274C8" w:rsidRDefault="00CC558F" w:rsidP="00DC180F">
      <w:pPr>
        <w:pStyle w:val="Compact"/>
        <w:numPr>
          <w:ilvl w:val="1"/>
          <w:numId w:val="26"/>
        </w:numPr>
        <w:rPr>
          <w:rFonts w:ascii="Times New Roman" w:hAnsi="Times New Roman" w:cs="Times New Roman"/>
        </w:rPr>
      </w:pPr>
      <w:r w:rsidRPr="00D274C8">
        <w:rPr>
          <w:rFonts w:ascii="Times New Roman" w:hAnsi="Times New Roman" w:cs="Times New Roman"/>
        </w:rPr>
        <w:t>Quality control tự động</w:t>
      </w:r>
    </w:p>
    <w:p w14:paraId="611A16F6" w14:textId="77777777" w:rsidR="009F68C2" w:rsidRPr="00D274C8" w:rsidRDefault="00CC558F" w:rsidP="00DC180F">
      <w:pPr>
        <w:pStyle w:val="Compact"/>
        <w:numPr>
          <w:ilvl w:val="0"/>
          <w:numId w:val="25"/>
        </w:numPr>
        <w:rPr>
          <w:rFonts w:ascii="Times New Roman" w:hAnsi="Times New Roman" w:cs="Times New Roman"/>
        </w:rPr>
      </w:pPr>
      <w:r w:rsidRPr="00D274C8">
        <w:rPr>
          <w:rFonts w:ascii="Times New Roman" w:hAnsi="Times New Roman" w:cs="Times New Roman"/>
          <w:b/>
          <w:bCs/>
        </w:rPr>
        <w:t>Supply Chain &amp; Logistics (Chuỗi cung ứng và Logistics):</w:t>
      </w:r>
      <w:r w:rsidRPr="00D274C8">
        <w:rPr>
          <w:rFonts w:ascii="Times New Roman" w:hAnsi="Times New Roman" w:cs="Times New Roman"/>
        </w:rPr>
        <w:t xml:space="preserve"> 99,8 tỷ USD (24% IIoT)</w:t>
      </w:r>
    </w:p>
    <w:p w14:paraId="40EFBBF3" w14:textId="77777777" w:rsidR="009F68C2" w:rsidRPr="00D274C8" w:rsidRDefault="00CC558F" w:rsidP="00DC180F">
      <w:pPr>
        <w:pStyle w:val="Compact"/>
        <w:numPr>
          <w:ilvl w:val="1"/>
          <w:numId w:val="27"/>
        </w:numPr>
        <w:rPr>
          <w:rFonts w:ascii="Times New Roman" w:hAnsi="Times New Roman" w:cs="Times New Roman"/>
        </w:rPr>
      </w:pPr>
      <w:r w:rsidRPr="00D274C8">
        <w:rPr>
          <w:rFonts w:ascii="Times New Roman" w:hAnsi="Times New Roman" w:cs="Times New Roman"/>
        </w:rPr>
        <w:t>Theo dõi hàng hóa trong thời gian thực</w:t>
      </w:r>
    </w:p>
    <w:p w14:paraId="480A3849" w14:textId="77777777" w:rsidR="009F68C2" w:rsidRPr="00D274C8" w:rsidRDefault="00CC558F" w:rsidP="00DC180F">
      <w:pPr>
        <w:pStyle w:val="Compact"/>
        <w:numPr>
          <w:ilvl w:val="1"/>
          <w:numId w:val="27"/>
        </w:numPr>
        <w:rPr>
          <w:rFonts w:ascii="Times New Roman" w:hAnsi="Times New Roman" w:cs="Times New Roman"/>
        </w:rPr>
      </w:pPr>
      <w:r w:rsidRPr="00D274C8">
        <w:rPr>
          <w:rFonts w:ascii="Times New Roman" w:hAnsi="Times New Roman" w:cs="Times New Roman"/>
        </w:rPr>
        <w:t>Quản lý kho thông minh</w:t>
      </w:r>
    </w:p>
    <w:p w14:paraId="4B1E2EA5" w14:textId="77777777" w:rsidR="009F68C2" w:rsidRPr="00D274C8" w:rsidRDefault="00CC558F" w:rsidP="00DC180F">
      <w:pPr>
        <w:pStyle w:val="Compact"/>
        <w:numPr>
          <w:ilvl w:val="1"/>
          <w:numId w:val="27"/>
        </w:numPr>
        <w:rPr>
          <w:rFonts w:ascii="Times New Roman" w:hAnsi="Times New Roman" w:cs="Times New Roman"/>
        </w:rPr>
      </w:pPr>
      <w:r w:rsidRPr="00D274C8">
        <w:rPr>
          <w:rFonts w:ascii="Times New Roman" w:hAnsi="Times New Roman" w:cs="Times New Roman"/>
        </w:rPr>
        <w:t>Tối ưu hóa tuyến đường vận chuyển</w:t>
      </w:r>
    </w:p>
    <w:p w14:paraId="5FF05FE2" w14:textId="77777777" w:rsidR="009F68C2" w:rsidRPr="00D274C8" w:rsidRDefault="00CC558F" w:rsidP="00DC180F">
      <w:pPr>
        <w:pStyle w:val="Compact"/>
        <w:numPr>
          <w:ilvl w:val="1"/>
          <w:numId w:val="27"/>
        </w:numPr>
        <w:rPr>
          <w:rFonts w:ascii="Times New Roman" w:hAnsi="Times New Roman" w:cs="Times New Roman"/>
        </w:rPr>
      </w:pPr>
      <w:r w:rsidRPr="00D274C8">
        <w:rPr>
          <w:rFonts w:ascii="Times New Roman" w:hAnsi="Times New Roman" w:cs="Times New Roman"/>
        </w:rPr>
        <w:t>Automation trong kho bãi</w:t>
      </w:r>
    </w:p>
    <w:p w14:paraId="239B492E" w14:textId="77777777" w:rsidR="009F68C2" w:rsidRPr="00D274C8" w:rsidRDefault="00CC558F" w:rsidP="00DC180F">
      <w:pPr>
        <w:pStyle w:val="Compact"/>
        <w:numPr>
          <w:ilvl w:val="0"/>
          <w:numId w:val="25"/>
        </w:numPr>
        <w:rPr>
          <w:rFonts w:ascii="Times New Roman" w:hAnsi="Times New Roman" w:cs="Times New Roman"/>
        </w:rPr>
      </w:pPr>
      <w:r w:rsidRPr="00D274C8">
        <w:rPr>
          <w:rFonts w:ascii="Times New Roman" w:hAnsi="Times New Roman" w:cs="Times New Roman"/>
          <w:b/>
          <w:bCs/>
        </w:rPr>
        <w:t>Energy &amp; Utilities (Năng lượng và Tiện ích):</w:t>
      </w:r>
      <w:r w:rsidRPr="00D274C8">
        <w:rPr>
          <w:rFonts w:ascii="Times New Roman" w:hAnsi="Times New Roman" w:cs="Times New Roman"/>
        </w:rPr>
        <w:t xml:space="preserve"> 83,2 tỷ USD (20% IIoT)</w:t>
      </w:r>
    </w:p>
    <w:p w14:paraId="175328A7" w14:textId="77777777" w:rsidR="009F68C2" w:rsidRPr="00D274C8" w:rsidRDefault="00CC558F" w:rsidP="00DC180F">
      <w:pPr>
        <w:pStyle w:val="Compact"/>
        <w:numPr>
          <w:ilvl w:val="1"/>
          <w:numId w:val="28"/>
        </w:numPr>
        <w:rPr>
          <w:rFonts w:ascii="Times New Roman" w:hAnsi="Times New Roman" w:cs="Times New Roman"/>
          <w:lang w:val="nb-NO"/>
        </w:rPr>
      </w:pPr>
      <w:r w:rsidRPr="00D274C8">
        <w:rPr>
          <w:rFonts w:ascii="Times New Roman" w:hAnsi="Times New Roman" w:cs="Times New Roman"/>
          <w:lang w:val="nb-NO"/>
        </w:rPr>
        <w:t>Smart Grid (lưới điện thông minh)</w:t>
      </w:r>
    </w:p>
    <w:p w14:paraId="6C4B5852" w14:textId="77777777" w:rsidR="009F68C2" w:rsidRPr="00D274C8" w:rsidRDefault="00CC558F" w:rsidP="00DC180F">
      <w:pPr>
        <w:pStyle w:val="Compact"/>
        <w:numPr>
          <w:ilvl w:val="1"/>
          <w:numId w:val="28"/>
        </w:numPr>
        <w:rPr>
          <w:rFonts w:ascii="Times New Roman" w:hAnsi="Times New Roman" w:cs="Times New Roman"/>
          <w:lang w:val="nb-NO"/>
        </w:rPr>
      </w:pPr>
      <w:r w:rsidRPr="00D274C8">
        <w:rPr>
          <w:rFonts w:ascii="Times New Roman" w:hAnsi="Times New Roman" w:cs="Times New Roman"/>
          <w:lang w:val="nb-NO"/>
        </w:rPr>
        <w:t>Giám sát và điều khiển từ xa</w:t>
      </w:r>
    </w:p>
    <w:p w14:paraId="218830D6" w14:textId="77777777" w:rsidR="009F68C2" w:rsidRPr="00D274C8" w:rsidRDefault="00CC558F" w:rsidP="00DC180F">
      <w:pPr>
        <w:pStyle w:val="Compact"/>
        <w:numPr>
          <w:ilvl w:val="1"/>
          <w:numId w:val="28"/>
        </w:numPr>
        <w:rPr>
          <w:rFonts w:ascii="Times New Roman" w:hAnsi="Times New Roman" w:cs="Times New Roman"/>
          <w:lang w:val="nb-NO"/>
        </w:rPr>
      </w:pPr>
      <w:r w:rsidRPr="00D274C8">
        <w:rPr>
          <w:rFonts w:ascii="Times New Roman" w:hAnsi="Times New Roman" w:cs="Times New Roman"/>
          <w:lang w:val="nb-NO"/>
        </w:rPr>
        <w:t>Quản lý năng lượng tái tạo</w:t>
      </w:r>
    </w:p>
    <w:p w14:paraId="00C63CB7" w14:textId="77777777" w:rsidR="009F68C2" w:rsidRPr="00D274C8" w:rsidRDefault="00CC558F" w:rsidP="00DC180F">
      <w:pPr>
        <w:pStyle w:val="Compact"/>
        <w:numPr>
          <w:ilvl w:val="1"/>
          <w:numId w:val="28"/>
        </w:numPr>
        <w:rPr>
          <w:rFonts w:ascii="Times New Roman" w:hAnsi="Times New Roman" w:cs="Times New Roman"/>
          <w:lang w:val="nb-NO"/>
        </w:rPr>
      </w:pPr>
      <w:r w:rsidRPr="00D274C8">
        <w:rPr>
          <w:rFonts w:ascii="Times New Roman" w:hAnsi="Times New Roman" w:cs="Times New Roman"/>
          <w:lang w:val="nb-NO"/>
        </w:rPr>
        <w:t>Tối ưu hóa tiêu thụ năng lượng</w:t>
      </w:r>
    </w:p>
    <w:p w14:paraId="5013EA15" w14:textId="77777777" w:rsidR="009F68C2" w:rsidRPr="00D274C8" w:rsidRDefault="00CC558F" w:rsidP="00DC180F">
      <w:pPr>
        <w:pStyle w:val="Compact"/>
        <w:numPr>
          <w:ilvl w:val="0"/>
          <w:numId w:val="25"/>
        </w:numPr>
        <w:rPr>
          <w:rFonts w:ascii="Times New Roman" w:hAnsi="Times New Roman" w:cs="Times New Roman"/>
        </w:rPr>
      </w:pPr>
      <w:r w:rsidRPr="00D274C8">
        <w:rPr>
          <w:rFonts w:ascii="Times New Roman" w:hAnsi="Times New Roman" w:cs="Times New Roman"/>
          <w:b/>
          <w:bCs/>
        </w:rPr>
        <w:t>Others (Healthcare, Agriculture, Retail):</w:t>
      </w:r>
      <w:r w:rsidRPr="00D274C8">
        <w:rPr>
          <w:rFonts w:ascii="Times New Roman" w:hAnsi="Times New Roman" w:cs="Times New Roman"/>
        </w:rPr>
        <w:t xml:space="preserve"> 108,1 tỷ USD (26% IIoT)</w:t>
      </w:r>
    </w:p>
    <w:p w14:paraId="27080AE9"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Công nghệ chính thúc đẩy thị trường:</w:t>
      </w:r>
    </w:p>
    <w:p w14:paraId="7A97656E" w14:textId="77777777" w:rsidR="009F68C2" w:rsidRPr="00D274C8" w:rsidRDefault="00CC558F" w:rsidP="00DC180F">
      <w:pPr>
        <w:pStyle w:val="Compact"/>
        <w:numPr>
          <w:ilvl w:val="0"/>
          <w:numId w:val="29"/>
        </w:numPr>
        <w:rPr>
          <w:rFonts w:ascii="Times New Roman" w:hAnsi="Times New Roman" w:cs="Times New Roman"/>
        </w:rPr>
      </w:pPr>
      <w:r w:rsidRPr="00D274C8">
        <w:rPr>
          <w:rFonts w:ascii="Times New Roman" w:hAnsi="Times New Roman" w:cs="Times New Roman"/>
          <w:b/>
          <w:bCs/>
        </w:rPr>
        <w:t>Edge Computing:</w:t>
      </w:r>
      <w:r w:rsidRPr="00D274C8">
        <w:rPr>
          <w:rFonts w:ascii="Times New Roman" w:hAnsi="Times New Roman" w:cs="Times New Roman"/>
        </w:rPr>
        <w:t xml:space="preserve"> Xử lý dữ liệu tại biên mạng giảm độ trễ từ 100ms xuống &lt;10ms</w:t>
      </w:r>
    </w:p>
    <w:p w14:paraId="1D1B3688" w14:textId="77777777" w:rsidR="009F68C2" w:rsidRPr="00D274C8" w:rsidRDefault="00CC558F" w:rsidP="00DC180F">
      <w:pPr>
        <w:pStyle w:val="Compact"/>
        <w:numPr>
          <w:ilvl w:val="0"/>
          <w:numId w:val="29"/>
        </w:numPr>
        <w:rPr>
          <w:rFonts w:ascii="Times New Roman" w:hAnsi="Times New Roman" w:cs="Times New Roman"/>
        </w:rPr>
      </w:pPr>
      <w:r w:rsidRPr="00D274C8">
        <w:rPr>
          <w:rFonts w:ascii="Times New Roman" w:hAnsi="Times New Roman" w:cs="Times New Roman"/>
          <w:b/>
          <w:bCs/>
        </w:rPr>
        <w:t>5G/6G Networks:</w:t>
      </w:r>
      <w:r w:rsidRPr="00D274C8">
        <w:rPr>
          <w:rFonts w:ascii="Times New Roman" w:hAnsi="Times New Roman" w:cs="Times New Roman"/>
        </w:rPr>
        <w:t xml:space="preserve"> Tốc độ truyền tải tăng 10-100 lần, hỗ trợ hàng triệu thiết bị kết nối đồng thời</w:t>
      </w:r>
    </w:p>
    <w:p w14:paraId="3807C5C4" w14:textId="77777777" w:rsidR="009F68C2" w:rsidRPr="00D274C8" w:rsidRDefault="00CC558F" w:rsidP="00DC180F">
      <w:pPr>
        <w:pStyle w:val="Compact"/>
        <w:numPr>
          <w:ilvl w:val="0"/>
          <w:numId w:val="29"/>
        </w:numPr>
        <w:rPr>
          <w:rFonts w:ascii="Times New Roman" w:hAnsi="Times New Roman" w:cs="Times New Roman"/>
        </w:rPr>
      </w:pPr>
      <w:r w:rsidRPr="00D274C8">
        <w:rPr>
          <w:rFonts w:ascii="Times New Roman" w:hAnsi="Times New Roman" w:cs="Times New Roman"/>
          <w:b/>
          <w:bCs/>
        </w:rPr>
        <w:t>AI/ML tại biên:</w:t>
      </w:r>
      <w:r w:rsidRPr="00D274C8">
        <w:rPr>
          <w:rFonts w:ascii="Times New Roman" w:hAnsi="Times New Roman" w:cs="Times New Roman"/>
        </w:rPr>
        <w:t xml:space="preserve"> Phân tích và ra quyết định tự động không cần kết nối internet</w:t>
      </w:r>
    </w:p>
    <w:p w14:paraId="1D3AB930" w14:textId="77777777" w:rsidR="009F68C2" w:rsidRPr="00D274C8" w:rsidRDefault="00CC558F" w:rsidP="00DC180F">
      <w:pPr>
        <w:pStyle w:val="Compact"/>
        <w:numPr>
          <w:ilvl w:val="0"/>
          <w:numId w:val="29"/>
        </w:numPr>
        <w:rPr>
          <w:rFonts w:ascii="Times New Roman" w:hAnsi="Times New Roman" w:cs="Times New Roman"/>
        </w:rPr>
      </w:pPr>
      <w:r w:rsidRPr="00D274C8">
        <w:rPr>
          <w:rFonts w:ascii="Times New Roman" w:hAnsi="Times New Roman" w:cs="Times New Roman"/>
          <w:b/>
          <w:bCs/>
        </w:rPr>
        <w:t>Digital Twin:</w:t>
      </w:r>
      <w:r w:rsidRPr="00D274C8">
        <w:rPr>
          <w:rFonts w:ascii="Times New Roman" w:hAnsi="Times New Roman" w:cs="Times New Roman"/>
        </w:rPr>
        <w:t xml:space="preserve"> Mô phỏng số hóa quy trình sản xuất để tối ưu hóa trước khi triển khai thực tế</w:t>
      </w:r>
    </w:p>
    <w:p w14:paraId="70DF16C3"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Xu hướng chính:</w:t>
      </w:r>
    </w:p>
    <w:p w14:paraId="39793D1D" w14:textId="77777777" w:rsidR="009F68C2" w:rsidRPr="00D274C8" w:rsidRDefault="00CC558F" w:rsidP="00DC180F">
      <w:pPr>
        <w:pStyle w:val="Compact"/>
        <w:numPr>
          <w:ilvl w:val="0"/>
          <w:numId w:val="30"/>
        </w:numPr>
        <w:rPr>
          <w:rFonts w:ascii="Times New Roman" w:hAnsi="Times New Roman" w:cs="Times New Roman"/>
        </w:rPr>
      </w:pPr>
      <w:r w:rsidRPr="00D274C8">
        <w:rPr>
          <w:rFonts w:ascii="Times New Roman" w:hAnsi="Times New Roman" w:cs="Times New Roman"/>
          <w:b/>
          <w:bCs/>
        </w:rPr>
        <w:t>Integration (Tích hợp):</w:t>
      </w:r>
      <w:r w:rsidRPr="00D274C8">
        <w:rPr>
          <w:rFonts w:ascii="Times New Roman" w:hAnsi="Times New Roman" w:cs="Times New Roman"/>
        </w:rPr>
        <w:t xml:space="preserve"> Xu hướng tích hợp IoT với AI, Blockchain, và Digital Twin</w:t>
      </w:r>
    </w:p>
    <w:p w14:paraId="7B2A4830" w14:textId="77777777" w:rsidR="009F68C2" w:rsidRPr="00D274C8" w:rsidRDefault="00CC558F" w:rsidP="00DC180F">
      <w:pPr>
        <w:pStyle w:val="Compact"/>
        <w:numPr>
          <w:ilvl w:val="0"/>
          <w:numId w:val="30"/>
        </w:numPr>
        <w:rPr>
          <w:rFonts w:ascii="Times New Roman" w:hAnsi="Times New Roman" w:cs="Times New Roman"/>
        </w:rPr>
      </w:pPr>
      <w:r w:rsidRPr="00D274C8">
        <w:rPr>
          <w:rFonts w:ascii="Times New Roman" w:hAnsi="Times New Roman" w:cs="Times New Roman"/>
          <w:b/>
          <w:bCs/>
        </w:rPr>
        <w:t>Security-first approach:</w:t>
      </w:r>
      <w:r w:rsidRPr="00D274C8">
        <w:rPr>
          <w:rFonts w:ascii="Times New Roman" w:hAnsi="Times New Roman" w:cs="Times New Roman"/>
        </w:rPr>
        <w:t xml:space="preserve"> Bảo mật được đặt lên hàng đầu từ khâu thiết kế</w:t>
      </w:r>
    </w:p>
    <w:p w14:paraId="202064A8" w14:textId="77777777" w:rsidR="009F68C2" w:rsidRPr="00D274C8" w:rsidRDefault="00CC558F" w:rsidP="00DC180F">
      <w:pPr>
        <w:pStyle w:val="Compact"/>
        <w:numPr>
          <w:ilvl w:val="0"/>
          <w:numId w:val="30"/>
        </w:numPr>
        <w:rPr>
          <w:rFonts w:ascii="Times New Roman" w:hAnsi="Times New Roman" w:cs="Times New Roman"/>
        </w:rPr>
      </w:pPr>
      <w:r w:rsidRPr="00D274C8">
        <w:rPr>
          <w:rFonts w:ascii="Times New Roman" w:hAnsi="Times New Roman" w:cs="Times New Roman"/>
          <w:b/>
          <w:bCs/>
        </w:rPr>
        <w:t>Low-power, long-range:</w:t>
      </w:r>
      <w:r w:rsidRPr="00D274C8">
        <w:rPr>
          <w:rFonts w:ascii="Times New Roman" w:hAnsi="Times New Roman" w:cs="Times New Roman"/>
        </w:rPr>
        <w:t xml:space="preserve"> Công nghệ tiết kiệm năng lượng cho thiết bị hoạt động lâu dài</w:t>
      </w:r>
    </w:p>
    <w:p w14:paraId="15C24764" w14:textId="77777777" w:rsidR="009F68C2" w:rsidRPr="00D274C8" w:rsidRDefault="00CC558F" w:rsidP="00DC180F">
      <w:pPr>
        <w:pStyle w:val="Compact"/>
        <w:numPr>
          <w:ilvl w:val="0"/>
          <w:numId w:val="30"/>
        </w:numPr>
        <w:rPr>
          <w:rFonts w:ascii="Times New Roman" w:hAnsi="Times New Roman" w:cs="Times New Roman"/>
        </w:rPr>
      </w:pPr>
      <w:r w:rsidRPr="00D274C8">
        <w:rPr>
          <w:rFonts w:ascii="Times New Roman" w:hAnsi="Times New Roman" w:cs="Times New Roman"/>
          <w:b/>
          <w:bCs/>
        </w:rPr>
        <w:t>Standardization:</w:t>
      </w:r>
      <w:r w:rsidRPr="00D274C8">
        <w:rPr>
          <w:rFonts w:ascii="Times New Roman" w:hAnsi="Times New Roman" w:cs="Times New Roman"/>
        </w:rPr>
        <w:t xml:space="preserve"> Nỗ lực chuẩn hóa giao thức (Matter, OPC UA, MQTT 5.0)</w:t>
      </w:r>
    </w:p>
    <w:p w14:paraId="5939904F"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Dự báo 2030:</w:t>
      </w:r>
    </w:p>
    <w:p w14:paraId="1061FD65" w14:textId="77777777" w:rsidR="009F68C2" w:rsidRPr="00D274C8" w:rsidRDefault="00CC558F" w:rsidP="00DC180F">
      <w:pPr>
        <w:pStyle w:val="Compact"/>
        <w:numPr>
          <w:ilvl w:val="0"/>
          <w:numId w:val="31"/>
        </w:numPr>
        <w:rPr>
          <w:rFonts w:ascii="Times New Roman" w:hAnsi="Times New Roman" w:cs="Times New Roman"/>
        </w:rPr>
      </w:pPr>
      <w:r w:rsidRPr="00D274C8">
        <w:rPr>
          <w:rFonts w:ascii="Times New Roman" w:hAnsi="Times New Roman" w:cs="Times New Roman"/>
          <w:b/>
          <w:bCs/>
        </w:rPr>
        <w:t>50 tỷ thiết bị IoT</w:t>
      </w:r>
      <w:r w:rsidRPr="00D274C8">
        <w:rPr>
          <w:rFonts w:ascii="Times New Roman" w:hAnsi="Times New Roman" w:cs="Times New Roman"/>
        </w:rPr>
        <w:t xml:space="preserve"> sẽ được kết nối toàn cầu (tăng từ 15 tỷ năm 2024)</w:t>
      </w:r>
    </w:p>
    <w:p w14:paraId="1A42C53D" w14:textId="77777777" w:rsidR="009F68C2" w:rsidRPr="00D274C8" w:rsidRDefault="00CC558F" w:rsidP="00DC180F">
      <w:pPr>
        <w:pStyle w:val="Compact"/>
        <w:numPr>
          <w:ilvl w:val="0"/>
          <w:numId w:val="31"/>
        </w:numPr>
        <w:rPr>
          <w:rFonts w:ascii="Times New Roman" w:hAnsi="Times New Roman" w:cs="Times New Roman"/>
        </w:rPr>
      </w:pPr>
      <w:r w:rsidRPr="00D274C8">
        <w:rPr>
          <w:rFonts w:ascii="Times New Roman" w:hAnsi="Times New Roman" w:cs="Times New Roman"/>
          <w:b/>
          <w:bCs/>
        </w:rPr>
        <w:t>79,4 Zettabyte dữ liệu</w:t>
      </w:r>
      <w:r w:rsidRPr="00D274C8">
        <w:rPr>
          <w:rFonts w:ascii="Times New Roman" w:hAnsi="Times New Roman" w:cs="Times New Roman"/>
        </w:rPr>
        <w:t xml:space="preserve"> sẽ được tạo ra bởi các thiết bị IoT</w:t>
      </w:r>
    </w:p>
    <w:p w14:paraId="0E957BD2" w14:textId="77777777" w:rsidR="009F68C2" w:rsidRPr="00D274C8" w:rsidRDefault="00CC558F" w:rsidP="00DC180F">
      <w:pPr>
        <w:pStyle w:val="Compact"/>
        <w:numPr>
          <w:ilvl w:val="0"/>
          <w:numId w:val="31"/>
        </w:numPr>
        <w:rPr>
          <w:rFonts w:ascii="Times New Roman" w:hAnsi="Times New Roman" w:cs="Times New Roman"/>
        </w:rPr>
      </w:pPr>
      <w:r w:rsidRPr="00D274C8">
        <w:rPr>
          <w:rFonts w:ascii="Times New Roman" w:hAnsi="Times New Roman" w:cs="Times New Roman"/>
          <w:b/>
          <w:bCs/>
        </w:rPr>
        <w:t>45% doanh nghiệp</w:t>
      </w:r>
      <w:r w:rsidRPr="00D274C8">
        <w:rPr>
          <w:rFonts w:ascii="Times New Roman" w:hAnsi="Times New Roman" w:cs="Times New Roman"/>
        </w:rPr>
        <w:t xml:space="preserve"> sẽ triển khai giải pháp IoT toàn diện trong sản xuất</w:t>
      </w:r>
    </w:p>
    <w:p w14:paraId="17BBE5C8" w14:textId="77777777" w:rsidR="009F68C2" w:rsidRPr="00D274C8" w:rsidRDefault="00CC558F" w:rsidP="00DC180F">
      <w:pPr>
        <w:pStyle w:val="Compact"/>
        <w:numPr>
          <w:ilvl w:val="0"/>
          <w:numId w:val="31"/>
        </w:numPr>
        <w:rPr>
          <w:rFonts w:ascii="Times New Roman" w:hAnsi="Times New Roman" w:cs="Times New Roman"/>
        </w:rPr>
      </w:pPr>
      <w:r w:rsidRPr="00D274C8">
        <w:rPr>
          <w:rFonts w:ascii="Times New Roman" w:hAnsi="Times New Roman" w:cs="Times New Roman"/>
          <w:b/>
          <w:bCs/>
        </w:rPr>
        <w:t>Giá trị kinh tế:</w:t>
      </w:r>
      <w:r w:rsidRPr="00D274C8">
        <w:rPr>
          <w:rFonts w:ascii="Times New Roman" w:hAnsi="Times New Roman" w:cs="Times New Roman"/>
        </w:rPr>
        <w:t xml:space="preserve"> Mỗi đô la đầu tư vào IoT tạo ra 3-5 đô la giá trị gia tăng</w:t>
      </w:r>
    </w:p>
    <w:p w14:paraId="1E6AEFDE"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Ý nghĩa với dự án Mekong Technology:</w:t>
      </w:r>
    </w:p>
    <w:p w14:paraId="0780D2B2"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Thị trường IoT toàn cầu đang ở giai đoạn tăng trưởng mạnh mẽ, đặc biệt là phân khúc Industrial IoT. Đây là thời điểm vàng để Mekong Technology:</w:t>
      </w:r>
    </w:p>
    <w:p w14:paraId="741FAF3B" w14:textId="77777777" w:rsidR="009F68C2" w:rsidRPr="00D274C8" w:rsidRDefault="00CC558F" w:rsidP="00DC180F">
      <w:pPr>
        <w:pStyle w:val="Compact"/>
        <w:numPr>
          <w:ilvl w:val="0"/>
          <w:numId w:val="32"/>
        </w:numPr>
        <w:rPr>
          <w:rFonts w:ascii="Times New Roman" w:hAnsi="Times New Roman" w:cs="Times New Roman"/>
        </w:rPr>
      </w:pPr>
      <w:r w:rsidRPr="00D274C8">
        <w:rPr>
          <w:rFonts w:ascii="Times New Roman" w:hAnsi="Times New Roman" w:cs="Times New Roman"/>
        </w:rPr>
        <w:t xml:space="preserve">Tham gia thị trường với sản phẩm </w:t>
      </w:r>
      <w:r w:rsidRPr="00D274C8">
        <w:rPr>
          <w:rFonts w:ascii="Times New Roman" w:hAnsi="Times New Roman" w:cs="Times New Roman"/>
          <w:b/>
          <w:bCs/>
        </w:rPr>
        <w:t>IoT Gateway</w:t>
      </w:r>
      <w:r w:rsidRPr="00D274C8">
        <w:rPr>
          <w:rFonts w:ascii="Times New Roman" w:hAnsi="Times New Roman" w:cs="Times New Roman"/>
        </w:rPr>
        <w:t xml:space="preserve"> tối ưu cho sản xuất công nghiệp</w:t>
      </w:r>
    </w:p>
    <w:p w14:paraId="7E926FF4" w14:textId="77777777" w:rsidR="009F68C2" w:rsidRPr="00D274C8" w:rsidRDefault="00CC558F" w:rsidP="00DC180F">
      <w:pPr>
        <w:pStyle w:val="Compact"/>
        <w:numPr>
          <w:ilvl w:val="0"/>
          <w:numId w:val="32"/>
        </w:numPr>
        <w:rPr>
          <w:rFonts w:ascii="Times New Roman" w:hAnsi="Times New Roman" w:cs="Times New Roman"/>
        </w:rPr>
      </w:pPr>
      <w:r w:rsidRPr="00D274C8">
        <w:rPr>
          <w:rFonts w:ascii="Times New Roman" w:hAnsi="Times New Roman" w:cs="Times New Roman"/>
        </w:rPr>
        <w:t xml:space="preserve">Tận dụng xu hướng </w:t>
      </w:r>
      <w:r w:rsidRPr="00D274C8">
        <w:rPr>
          <w:rFonts w:ascii="Times New Roman" w:hAnsi="Times New Roman" w:cs="Times New Roman"/>
          <w:b/>
          <w:bCs/>
        </w:rPr>
        <w:t>Edge Computing</w:t>
      </w:r>
      <w:r w:rsidRPr="00D274C8">
        <w:rPr>
          <w:rFonts w:ascii="Times New Roman" w:hAnsi="Times New Roman" w:cs="Times New Roman"/>
        </w:rPr>
        <w:t xml:space="preserve"> và </w:t>
      </w:r>
      <w:r w:rsidRPr="00D274C8">
        <w:rPr>
          <w:rFonts w:ascii="Times New Roman" w:hAnsi="Times New Roman" w:cs="Times New Roman"/>
          <w:b/>
          <w:bCs/>
        </w:rPr>
        <w:t>AI tại biên</w:t>
      </w:r>
    </w:p>
    <w:p w14:paraId="52DDD7DB" w14:textId="77777777" w:rsidR="009F68C2" w:rsidRPr="00D274C8" w:rsidRDefault="00CC558F" w:rsidP="00DC180F">
      <w:pPr>
        <w:pStyle w:val="Compact"/>
        <w:numPr>
          <w:ilvl w:val="0"/>
          <w:numId w:val="32"/>
        </w:numPr>
        <w:rPr>
          <w:rFonts w:ascii="Times New Roman" w:hAnsi="Times New Roman" w:cs="Times New Roman"/>
        </w:rPr>
      </w:pPr>
      <w:r w:rsidRPr="00D274C8">
        <w:rPr>
          <w:rFonts w:ascii="Times New Roman" w:hAnsi="Times New Roman" w:cs="Times New Roman"/>
        </w:rPr>
        <w:t xml:space="preserve">Đáp ứng nhu cầu </w:t>
      </w:r>
      <w:r w:rsidRPr="00D274C8">
        <w:rPr>
          <w:rFonts w:ascii="Times New Roman" w:hAnsi="Times New Roman" w:cs="Times New Roman"/>
          <w:b/>
          <w:bCs/>
        </w:rPr>
        <w:t>tích hợp đa giao thức</w:t>
      </w:r>
      <w:r w:rsidRPr="00D274C8">
        <w:rPr>
          <w:rFonts w:ascii="Times New Roman" w:hAnsi="Times New Roman" w:cs="Times New Roman"/>
        </w:rPr>
        <w:t xml:space="preserve"> (MQTT, OPC UA, Modbus, CAN bus)</w:t>
      </w:r>
    </w:p>
    <w:p w14:paraId="23AEBBE9" w14:textId="77777777" w:rsidR="009F68C2" w:rsidRPr="00D274C8" w:rsidRDefault="00CC558F" w:rsidP="00DC180F">
      <w:pPr>
        <w:pStyle w:val="Compact"/>
        <w:numPr>
          <w:ilvl w:val="0"/>
          <w:numId w:val="32"/>
        </w:numPr>
        <w:rPr>
          <w:rFonts w:ascii="Times New Roman" w:hAnsi="Times New Roman" w:cs="Times New Roman"/>
        </w:rPr>
      </w:pPr>
      <w:r w:rsidRPr="00D274C8">
        <w:rPr>
          <w:rFonts w:ascii="Times New Roman" w:hAnsi="Times New Roman" w:cs="Times New Roman"/>
        </w:rPr>
        <w:t xml:space="preserve">Cung cấp giải pháp </w:t>
      </w:r>
      <w:r w:rsidRPr="00D274C8">
        <w:rPr>
          <w:rFonts w:ascii="Times New Roman" w:hAnsi="Times New Roman" w:cs="Times New Roman"/>
          <w:b/>
          <w:bCs/>
        </w:rPr>
        <w:t>bảo mật end-to-end</w:t>
      </w:r>
      <w:r w:rsidRPr="00D274C8">
        <w:rPr>
          <w:rFonts w:ascii="Times New Roman" w:hAnsi="Times New Roman" w:cs="Times New Roman"/>
        </w:rPr>
        <w:t xml:space="preserve"> đáp ứng tiêu chuẩn quốc tế</w:t>
      </w:r>
    </w:p>
    <w:p w14:paraId="016B9AD6" w14:textId="77777777" w:rsidR="009F68C2" w:rsidRPr="00D274C8" w:rsidRDefault="00CC558F">
      <w:pPr>
        <w:pStyle w:val="Heading3"/>
        <w:rPr>
          <w:rFonts w:ascii="Times New Roman" w:hAnsi="Times New Roman" w:cs="Times New Roman"/>
        </w:rPr>
      </w:pPr>
      <w:bookmarkStart w:id="44" w:name="thị-trường-robot-amragv-toàn-cầu"/>
      <w:bookmarkEnd w:id="43"/>
      <w:r w:rsidRPr="00D274C8">
        <w:rPr>
          <w:rStyle w:val="SectionNumber"/>
          <w:rFonts w:ascii="Times New Roman" w:hAnsi="Times New Roman" w:cs="Times New Roman"/>
        </w:rPr>
        <w:t>4.1.3</w:t>
      </w:r>
      <w:r w:rsidRPr="00D274C8">
        <w:rPr>
          <w:rFonts w:ascii="Times New Roman" w:hAnsi="Times New Roman" w:cs="Times New Roman"/>
        </w:rPr>
        <w:tab/>
        <w:t>4.3. Thị trường Robot AMR/AGV toàn cầu</w:t>
      </w:r>
    </w:p>
    <w:p w14:paraId="181FB845"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Robot tự động hóa (Autonomous Mobile Robot - AMR và Automated Guided Vehicle - AGV) đang trở thành giải pháp then chốt cho các doanh nghiệp muốn nâng cao hiệu quả sản xuất, giảm chi phí nhân công, và cải thiện an toàn lao động.</w:t>
      </w:r>
    </w:p>
    <w:p w14:paraId="13ECEF3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Phân biệt AMR và AGV:</w:t>
      </w:r>
    </w:p>
    <w:p w14:paraId="03A195D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Trước khi phân tích thị trường, cần hiểu rõ sự khác biệt giữa hai loại robot:</w:t>
      </w:r>
    </w:p>
    <w:tbl>
      <w:tblPr>
        <w:tblStyle w:val="Table"/>
        <w:tblW w:w="5000" w:type="pct"/>
        <w:tblLayout w:type="fixed"/>
        <w:tblLook w:val="0020" w:firstRow="1" w:lastRow="0" w:firstColumn="0" w:lastColumn="0" w:noHBand="0" w:noVBand="0"/>
      </w:tblPr>
      <w:tblGrid>
        <w:gridCol w:w="3192"/>
        <w:gridCol w:w="3192"/>
        <w:gridCol w:w="3192"/>
      </w:tblGrid>
      <w:tr w:rsidR="009F68C2" w:rsidRPr="00D274C8" w14:paraId="507681F4"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2640" w:type="dxa"/>
          </w:tcPr>
          <w:p w14:paraId="68FD2EA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Tiêu chí</w:t>
            </w:r>
          </w:p>
        </w:tc>
        <w:tc>
          <w:tcPr>
            <w:tcW w:w="2640" w:type="dxa"/>
          </w:tcPr>
          <w:p w14:paraId="53F4B0C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AMR (Autonomous Mobile Robot)</w:t>
            </w:r>
          </w:p>
        </w:tc>
        <w:tc>
          <w:tcPr>
            <w:tcW w:w="2640" w:type="dxa"/>
          </w:tcPr>
          <w:p w14:paraId="6D2F73B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AGV (Automated Guided Vehicle)</w:t>
            </w:r>
          </w:p>
        </w:tc>
      </w:tr>
      <w:tr w:rsidR="009F68C2" w:rsidRPr="00D274C8" w14:paraId="15D77242" w14:textId="77777777">
        <w:tc>
          <w:tcPr>
            <w:tcW w:w="2640" w:type="dxa"/>
          </w:tcPr>
          <w:p w14:paraId="6D64451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Định vị</w:t>
            </w:r>
          </w:p>
        </w:tc>
        <w:tc>
          <w:tcPr>
            <w:tcW w:w="2640" w:type="dxa"/>
          </w:tcPr>
          <w:p w14:paraId="3ABB0F7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SLAM, Computer Vision, AI</w:t>
            </w:r>
          </w:p>
        </w:tc>
        <w:tc>
          <w:tcPr>
            <w:tcW w:w="2640" w:type="dxa"/>
          </w:tcPr>
          <w:p w14:paraId="354E3F1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Laser, Magnetic tape, Wire</w:t>
            </w:r>
          </w:p>
        </w:tc>
      </w:tr>
      <w:tr w:rsidR="009F68C2" w:rsidRPr="00D274C8" w14:paraId="648FE7C4" w14:textId="77777777">
        <w:tc>
          <w:tcPr>
            <w:tcW w:w="2640" w:type="dxa"/>
          </w:tcPr>
          <w:p w14:paraId="05470F1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Linh hoạt</w:t>
            </w:r>
          </w:p>
        </w:tc>
        <w:tc>
          <w:tcPr>
            <w:tcW w:w="2640" w:type="dxa"/>
          </w:tcPr>
          <w:p w14:paraId="121AB94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 – Tự điều chỉnh tuyến đường</w:t>
            </w:r>
          </w:p>
        </w:tc>
        <w:tc>
          <w:tcPr>
            <w:tcW w:w="2640" w:type="dxa"/>
          </w:tcPr>
          <w:p w14:paraId="26429D0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Thấp – Theo tuyến cố định</w:t>
            </w:r>
          </w:p>
        </w:tc>
      </w:tr>
      <w:tr w:rsidR="009F68C2" w:rsidRPr="00D274C8" w14:paraId="5D5B07ED" w14:textId="77777777">
        <w:tc>
          <w:tcPr>
            <w:tcW w:w="2640" w:type="dxa"/>
          </w:tcPr>
          <w:p w14:paraId="7FBB478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Chi phí triển khai</w:t>
            </w:r>
          </w:p>
        </w:tc>
        <w:tc>
          <w:tcPr>
            <w:tcW w:w="2640" w:type="dxa"/>
          </w:tcPr>
          <w:p w14:paraId="4EB50E5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bình-Cao (5-10 triệu VND/robot)</w:t>
            </w:r>
          </w:p>
        </w:tc>
        <w:tc>
          <w:tcPr>
            <w:tcW w:w="2640" w:type="dxa"/>
          </w:tcPr>
          <w:p w14:paraId="12F508B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Thấp-Trung bình (3-7 triệu VND/robot)</w:t>
            </w:r>
          </w:p>
        </w:tc>
      </w:tr>
      <w:tr w:rsidR="009F68C2" w:rsidRPr="00D274C8" w14:paraId="57EFB4DC" w14:textId="77777777">
        <w:tc>
          <w:tcPr>
            <w:tcW w:w="2640" w:type="dxa"/>
          </w:tcPr>
          <w:p w14:paraId="084BED9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Khả năng tránh vật cản</w:t>
            </w:r>
          </w:p>
        </w:tc>
        <w:tc>
          <w:tcPr>
            <w:tcW w:w="2640" w:type="dxa"/>
          </w:tcPr>
          <w:p w14:paraId="63E648D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Tự động, thời gian thực</w:t>
            </w:r>
          </w:p>
        </w:tc>
        <w:tc>
          <w:tcPr>
            <w:tcW w:w="2640" w:type="dxa"/>
          </w:tcPr>
          <w:p w14:paraId="1485468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Hạn chế, cần lập trình trước</w:t>
            </w:r>
          </w:p>
        </w:tc>
      </w:tr>
      <w:tr w:rsidR="009F68C2" w:rsidRPr="00D274C8" w14:paraId="0AD83A54" w14:textId="77777777">
        <w:tc>
          <w:tcPr>
            <w:tcW w:w="2640" w:type="dxa"/>
          </w:tcPr>
          <w:p w14:paraId="21FA338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Ứng dụng</w:t>
            </w:r>
          </w:p>
        </w:tc>
        <w:tc>
          <w:tcPr>
            <w:tcW w:w="2640" w:type="dxa"/>
          </w:tcPr>
          <w:p w14:paraId="16970F6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Môi trường phức tạp, thay đổi</w:t>
            </w:r>
          </w:p>
        </w:tc>
        <w:tc>
          <w:tcPr>
            <w:tcW w:w="2640" w:type="dxa"/>
          </w:tcPr>
          <w:p w14:paraId="3C36514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Môi trường cố định, lặp lại</w:t>
            </w:r>
          </w:p>
        </w:tc>
      </w:tr>
      <w:tr w:rsidR="009F68C2" w:rsidRPr="00D274C8" w14:paraId="2AB77FB6" w14:textId="77777777">
        <w:tc>
          <w:tcPr>
            <w:tcW w:w="2640" w:type="dxa"/>
          </w:tcPr>
          <w:p w14:paraId="24426AD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Xu hướng</w:t>
            </w:r>
          </w:p>
        </w:tc>
        <w:tc>
          <w:tcPr>
            <w:tcW w:w="2640" w:type="dxa"/>
          </w:tcPr>
          <w:p w14:paraId="2309175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Tăng trưởng mạnh</w:t>
            </w:r>
            <w:r w:rsidRPr="00D274C8">
              <w:rPr>
                <w:rFonts w:ascii="Times New Roman" w:hAnsi="Times New Roman" w:cs="Times New Roman"/>
              </w:rPr>
              <w:t xml:space="preserve"> (CAGR 28,5%)</w:t>
            </w:r>
          </w:p>
        </w:tc>
        <w:tc>
          <w:tcPr>
            <w:tcW w:w="2640" w:type="dxa"/>
          </w:tcPr>
          <w:p w14:paraId="2ED133A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Ổn định (CAGR 23,4%)</w:t>
            </w:r>
          </w:p>
        </w:tc>
      </w:tr>
    </w:tbl>
    <w:p w14:paraId="5CAB2E2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Quy mô thị trường:</w:t>
      </w:r>
    </w:p>
    <w:p w14:paraId="2E1566A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Theo báo cáo “World Robotics Report 2024” của International Federation of Robotics (IFR), thị trường robot tự động hóa đang trải qua giai đoạn bùng nổ:</w:t>
      </w:r>
    </w:p>
    <w:p w14:paraId="060F02A3"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Thị trường Robot AMR:</w:t>
      </w:r>
    </w:p>
    <w:tbl>
      <w:tblPr>
        <w:tblStyle w:val="Table"/>
        <w:tblW w:w="5000" w:type="pct"/>
        <w:tblLayout w:type="fixed"/>
        <w:tblLook w:val="0020" w:firstRow="1" w:lastRow="0" w:firstColumn="0" w:lastColumn="0" w:noHBand="0" w:noVBand="0"/>
      </w:tblPr>
      <w:tblGrid>
        <w:gridCol w:w="1596"/>
        <w:gridCol w:w="2128"/>
        <w:gridCol w:w="2128"/>
        <w:gridCol w:w="2128"/>
        <w:gridCol w:w="1596"/>
      </w:tblGrid>
      <w:tr w:rsidR="009F68C2" w:rsidRPr="00D274C8" w14:paraId="338A0CB6"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20" w:type="dxa"/>
          </w:tcPr>
          <w:p w14:paraId="08E4DA0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tiêu</w:t>
            </w:r>
          </w:p>
        </w:tc>
        <w:tc>
          <w:tcPr>
            <w:tcW w:w="1760" w:type="dxa"/>
          </w:tcPr>
          <w:p w14:paraId="4E8CAB2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2024</w:t>
            </w:r>
          </w:p>
        </w:tc>
        <w:tc>
          <w:tcPr>
            <w:tcW w:w="1760" w:type="dxa"/>
          </w:tcPr>
          <w:p w14:paraId="058E35D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1760" w:type="dxa"/>
          </w:tcPr>
          <w:p w14:paraId="3BB3F73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w:t>
            </w:r>
          </w:p>
        </w:tc>
        <w:tc>
          <w:tcPr>
            <w:tcW w:w="1320" w:type="dxa"/>
          </w:tcPr>
          <w:p w14:paraId="02207DE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Nguồn</w:t>
            </w:r>
          </w:p>
        </w:tc>
      </w:tr>
      <w:tr w:rsidR="009F68C2" w:rsidRPr="00D274C8" w14:paraId="3B48AC5C" w14:textId="77777777">
        <w:tc>
          <w:tcPr>
            <w:tcW w:w="1320" w:type="dxa"/>
          </w:tcPr>
          <w:p w14:paraId="5216722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 thị trường AMR</w:t>
            </w:r>
          </w:p>
        </w:tc>
        <w:tc>
          <w:tcPr>
            <w:tcW w:w="1760" w:type="dxa"/>
          </w:tcPr>
          <w:p w14:paraId="4225BF9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4,5 tỷ USD</w:t>
            </w:r>
          </w:p>
        </w:tc>
        <w:tc>
          <w:tcPr>
            <w:tcW w:w="1760" w:type="dxa"/>
          </w:tcPr>
          <w:p w14:paraId="3D3509D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12,6 tỷ USD</w:t>
            </w:r>
          </w:p>
        </w:tc>
        <w:tc>
          <w:tcPr>
            <w:tcW w:w="1760" w:type="dxa"/>
          </w:tcPr>
          <w:p w14:paraId="36C8014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28,5%</w:t>
            </w:r>
          </w:p>
        </w:tc>
        <w:tc>
          <w:tcPr>
            <w:tcW w:w="1320" w:type="dxa"/>
          </w:tcPr>
          <w:p w14:paraId="31E50DA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Grand View Research (2024)</w:t>
            </w:r>
          </w:p>
        </w:tc>
      </w:tr>
      <w:tr w:rsidR="009F68C2" w:rsidRPr="00D274C8" w14:paraId="5A0166F9" w14:textId="77777777">
        <w:tc>
          <w:tcPr>
            <w:tcW w:w="1320" w:type="dxa"/>
          </w:tcPr>
          <w:p w14:paraId="6E091B3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Logistics &amp; Warehousing</w:t>
            </w:r>
          </w:p>
        </w:tc>
        <w:tc>
          <w:tcPr>
            <w:tcW w:w="1760" w:type="dxa"/>
          </w:tcPr>
          <w:p w14:paraId="6E65E5F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 tỷ USD</w:t>
            </w:r>
          </w:p>
        </w:tc>
        <w:tc>
          <w:tcPr>
            <w:tcW w:w="1760" w:type="dxa"/>
          </w:tcPr>
          <w:p w14:paraId="5635396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5,04 tỷ USD</w:t>
            </w:r>
          </w:p>
        </w:tc>
        <w:tc>
          <w:tcPr>
            <w:tcW w:w="1760" w:type="dxa"/>
          </w:tcPr>
          <w:p w14:paraId="52E7450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30,2%</w:t>
            </w:r>
          </w:p>
        </w:tc>
        <w:tc>
          <w:tcPr>
            <w:tcW w:w="1320" w:type="dxa"/>
          </w:tcPr>
          <w:p w14:paraId="0D503B5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IFR (2024)</w:t>
            </w:r>
          </w:p>
        </w:tc>
      </w:tr>
      <w:tr w:rsidR="009F68C2" w:rsidRPr="00D274C8" w14:paraId="30D15C36" w14:textId="77777777">
        <w:tc>
          <w:tcPr>
            <w:tcW w:w="1320" w:type="dxa"/>
          </w:tcPr>
          <w:p w14:paraId="02D84DA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Manufacturing</w:t>
            </w:r>
          </w:p>
        </w:tc>
        <w:tc>
          <w:tcPr>
            <w:tcW w:w="1760" w:type="dxa"/>
          </w:tcPr>
          <w:p w14:paraId="3F27C86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1,35 tỷ USD</w:t>
            </w:r>
          </w:p>
        </w:tc>
        <w:tc>
          <w:tcPr>
            <w:tcW w:w="1760" w:type="dxa"/>
          </w:tcPr>
          <w:p w14:paraId="7440BF6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3,78 tỷ USD</w:t>
            </w:r>
          </w:p>
        </w:tc>
        <w:tc>
          <w:tcPr>
            <w:tcW w:w="1760" w:type="dxa"/>
          </w:tcPr>
          <w:p w14:paraId="72FB15E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27,8%</w:t>
            </w:r>
          </w:p>
        </w:tc>
        <w:tc>
          <w:tcPr>
            <w:tcW w:w="1320" w:type="dxa"/>
          </w:tcPr>
          <w:p w14:paraId="2583153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IFR (2024)</w:t>
            </w:r>
          </w:p>
        </w:tc>
      </w:tr>
      <w:tr w:rsidR="009F68C2" w:rsidRPr="00D274C8" w14:paraId="76AF460B" w14:textId="77777777">
        <w:tc>
          <w:tcPr>
            <w:tcW w:w="1320" w:type="dxa"/>
          </w:tcPr>
          <w:p w14:paraId="6ACB41C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Healthcare</w:t>
            </w:r>
          </w:p>
        </w:tc>
        <w:tc>
          <w:tcPr>
            <w:tcW w:w="1760" w:type="dxa"/>
          </w:tcPr>
          <w:p w14:paraId="12A872E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0,68 tỷ USD</w:t>
            </w:r>
          </w:p>
        </w:tc>
        <w:tc>
          <w:tcPr>
            <w:tcW w:w="1760" w:type="dxa"/>
          </w:tcPr>
          <w:p w14:paraId="634CAD2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1,89 tỷ USD</w:t>
            </w:r>
          </w:p>
        </w:tc>
        <w:tc>
          <w:tcPr>
            <w:tcW w:w="1760" w:type="dxa"/>
          </w:tcPr>
          <w:p w14:paraId="0F9BBBF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25,5%</w:t>
            </w:r>
          </w:p>
        </w:tc>
        <w:tc>
          <w:tcPr>
            <w:tcW w:w="1320" w:type="dxa"/>
          </w:tcPr>
          <w:p w14:paraId="6485A8F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IFR (2024)</w:t>
            </w:r>
          </w:p>
        </w:tc>
      </w:tr>
      <w:tr w:rsidR="009F68C2" w:rsidRPr="00D274C8" w14:paraId="396FE209" w14:textId="77777777">
        <w:tc>
          <w:tcPr>
            <w:tcW w:w="1320" w:type="dxa"/>
          </w:tcPr>
          <w:p w14:paraId="3D1F170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Others (Agriculture, Retail)</w:t>
            </w:r>
          </w:p>
        </w:tc>
        <w:tc>
          <w:tcPr>
            <w:tcW w:w="1760" w:type="dxa"/>
          </w:tcPr>
          <w:p w14:paraId="6CC3F55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0,59 tỷ USD</w:t>
            </w:r>
          </w:p>
        </w:tc>
        <w:tc>
          <w:tcPr>
            <w:tcW w:w="1760" w:type="dxa"/>
          </w:tcPr>
          <w:p w14:paraId="34A8A7A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1,89 tỷ USD</w:t>
            </w:r>
          </w:p>
        </w:tc>
        <w:tc>
          <w:tcPr>
            <w:tcW w:w="1760" w:type="dxa"/>
          </w:tcPr>
          <w:p w14:paraId="4533CA3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26,2%</w:t>
            </w:r>
          </w:p>
        </w:tc>
        <w:tc>
          <w:tcPr>
            <w:tcW w:w="1320" w:type="dxa"/>
          </w:tcPr>
          <w:p w14:paraId="6EE0998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IFR (2024)</w:t>
            </w:r>
          </w:p>
        </w:tc>
      </w:tr>
    </w:tbl>
    <w:p w14:paraId="143F3A1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Thị trường Robot AGV:</w:t>
      </w:r>
    </w:p>
    <w:tbl>
      <w:tblPr>
        <w:tblStyle w:val="Table"/>
        <w:tblW w:w="5000" w:type="pct"/>
        <w:tblLayout w:type="fixed"/>
        <w:tblLook w:val="0020" w:firstRow="1" w:lastRow="0" w:firstColumn="0" w:lastColumn="0" w:noHBand="0" w:noVBand="0"/>
      </w:tblPr>
      <w:tblGrid>
        <w:gridCol w:w="1596"/>
        <w:gridCol w:w="2128"/>
        <w:gridCol w:w="2128"/>
        <w:gridCol w:w="2128"/>
        <w:gridCol w:w="1596"/>
      </w:tblGrid>
      <w:tr w:rsidR="009F68C2" w:rsidRPr="00D274C8" w14:paraId="559DA8BF"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20" w:type="dxa"/>
          </w:tcPr>
          <w:p w14:paraId="58A3DDB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tiêu</w:t>
            </w:r>
          </w:p>
        </w:tc>
        <w:tc>
          <w:tcPr>
            <w:tcW w:w="1760" w:type="dxa"/>
          </w:tcPr>
          <w:p w14:paraId="217CB3A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2024</w:t>
            </w:r>
          </w:p>
        </w:tc>
        <w:tc>
          <w:tcPr>
            <w:tcW w:w="1760" w:type="dxa"/>
          </w:tcPr>
          <w:p w14:paraId="480409A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1760" w:type="dxa"/>
          </w:tcPr>
          <w:p w14:paraId="5DF2D6D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w:t>
            </w:r>
          </w:p>
        </w:tc>
        <w:tc>
          <w:tcPr>
            <w:tcW w:w="1320" w:type="dxa"/>
          </w:tcPr>
          <w:p w14:paraId="482885B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Nguồn</w:t>
            </w:r>
          </w:p>
        </w:tc>
      </w:tr>
      <w:tr w:rsidR="009F68C2" w:rsidRPr="00D274C8" w14:paraId="06C96356" w14:textId="77777777">
        <w:tc>
          <w:tcPr>
            <w:tcW w:w="1320" w:type="dxa"/>
          </w:tcPr>
          <w:p w14:paraId="1C5F923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 thị trường AGV</w:t>
            </w:r>
          </w:p>
        </w:tc>
        <w:tc>
          <w:tcPr>
            <w:tcW w:w="1760" w:type="dxa"/>
          </w:tcPr>
          <w:p w14:paraId="1979E26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2,2 tỷ USD</w:t>
            </w:r>
          </w:p>
        </w:tc>
        <w:tc>
          <w:tcPr>
            <w:tcW w:w="1760" w:type="dxa"/>
          </w:tcPr>
          <w:p w14:paraId="73EEBA9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3,7 tỷ USD</w:t>
            </w:r>
          </w:p>
        </w:tc>
        <w:tc>
          <w:tcPr>
            <w:tcW w:w="1760" w:type="dxa"/>
          </w:tcPr>
          <w:p w14:paraId="28792FC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23,4%</w:t>
            </w:r>
          </w:p>
        </w:tc>
        <w:tc>
          <w:tcPr>
            <w:tcW w:w="1320" w:type="dxa"/>
          </w:tcPr>
          <w:p w14:paraId="4C2A1DE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Allied Market Research (2024)</w:t>
            </w:r>
          </w:p>
        </w:tc>
      </w:tr>
      <w:tr w:rsidR="009F68C2" w:rsidRPr="00D274C8" w14:paraId="51AD766B" w14:textId="77777777">
        <w:tc>
          <w:tcPr>
            <w:tcW w:w="1320" w:type="dxa"/>
          </w:tcPr>
          <w:p w14:paraId="76F493D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Warehouse automation</w:t>
            </w:r>
          </w:p>
        </w:tc>
        <w:tc>
          <w:tcPr>
            <w:tcW w:w="1760" w:type="dxa"/>
          </w:tcPr>
          <w:p w14:paraId="1FD952E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 tỷ USD</w:t>
            </w:r>
          </w:p>
        </w:tc>
        <w:tc>
          <w:tcPr>
            <w:tcW w:w="1760" w:type="dxa"/>
          </w:tcPr>
          <w:p w14:paraId="6F4E956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1,85 tỷ USD</w:t>
            </w:r>
          </w:p>
        </w:tc>
        <w:tc>
          <w:tcPr>
            <w:tcW w:w="1760" w:type="dxa"/>
          </w:tcPr>
          <w:p w14:paraId="34C570D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24,1%</w:t>
            </w:r>
          </w:p>
        </w:tc>
        <w:tc>
          <w:tcPr>
            <w:tcW w:w="1320" w:type="dxa"/>
          </w:tcPr>
          <w:p w14:paraId="1586065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MHI (2024)</w:t>
            </w:r>
          </w:p>
        </w:tc>
      </w:tr>
      <w:tr w:rsidR="009F68C2" w:rsidRPr="00D274C8" w14:paraId="2BCDA692" w14:textId="77777777">
        <w:tc>
          <w:tcPr>
            <w:tcW w:w="1320" w:type="dxa"/>
          </w:tcPr>
          <w:p w14:paraId="06A4BFA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Manufacturing</w:t>
            </w:r>
          </w:p>
        </w:tc>
        <w:tc>
          <w:tcPr>
            <w:tcW w:w="1760" w:type="dxa"/>
          </w:tcPr>
          <w:p w14:paraId="7959999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0,66 tỷ USD</w:t>
            </w:r>
          </w:p>
        </w:tc>
        <w:tc>
          <w:tcPr>
            <w:tcW w:w="1760" w:type="dxa"/>
          </w:tcPr>
          <w:p w14:paraId="7D666F4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1,11 tỷ USD</w:t>
            </w:r>
          </w:p>
        </w:tc>
        <w:tc>
          <w:tcPr>
            <w:tcW w:w="1760" w:type="dxa"/>
          </w:tcPr>
          <w:p w14:paraId="5DC8CC6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22,8%</w:t>
            </w:r>
          </w:p>
        </w:tc>
        <w:tc>
          <w:tcPr>
            <w:tcW w:w="1320" w:type="dxa"/>
          </w:tcPr>
          <w:p w14:paraId="7B55F60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MHI (2024)</w:t>
            </w:r>
          </w:p>
        </w:tc>
      </w:tr>
      <w:tr w:rsidR="009F68C2" w:rsidRPr="00D274C8" w14:paraId="4633F5BF" w14:textId="77777777">
        <w:tc>
          <w:tcPr>
            <w:tcW w:w="1320" w:type="dxa"/>
          </w:tcPr>
          <w:p w14:paraId="0B7BF21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Healthcare</w:t>
            </w:r>
          </w:p>
        </w:tc>
        <w:tc>
          <w:tcPr>
            <w:tcW w:w="1760" w:type="dxa"/>
          </w:tcPr>
          <w:p w14:paraId="2D0398B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0,22 tỷ USD</w:t>
            </w:r>
          </w:p>
        </w:tc>
        <w:tc>
          <w:tcPr>
            <w:tcW w:w="1760" w:type="dxa"/>
          </w:tcPr>
          <w:p w14:paraId="7E06E3C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0,37 tỷ USD</w:t>
            </w:r>
          </w:p>
        </w:tc>
        <w:tc>
          <w:tcPr>
            <w:tcW w:w="1760" w:type="dxa"/>
          </w:tcPr>
          <w:p w14:paraId="695CF25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21,5%</w:t>
            </w:r>
          </w:p>
        </w:tc>
        <w:tc>
          <w:tcPr>
            <w:tcW w:w="1320" w:type="dxa"/>
          </w:tcPr>
          <w:p w14:paraId="2DCA553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MHI (2024)</w:t>
            </w:r>
          </w:p>
        </w:tc>
      </w:tr>
      <w:tr w:rsidR="009F68C2" w:rsidRPr="00D274C8" w14:paraId="27D82E7F" w14:textId="77777777">
        <w:tc>
          <w:tcPr>
            <w:tcW w:w="1320" w:type="dxa"/>
          </w:tcPr>
          <w:p w14:paraId="5267874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Others</w:t>
            </w:r>
          </w:p>
        </w:tc>
        <w:tc>
          <w:tcPr>
            <w:tcW w:w="1760" w:type="dxa"/>
          </w:tcPr>
          <w:p w14:paraId="68BCFE3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0,22 tỷ USD</w:t>
            </w:r>
          </w:p>
        </w:tc>
        <w:tc>
          <w:tcPr>
            <w:tcW w:w="1760" w:type="dxa"/>
          </w:tcPr>
          <w:p w14:paraId="35724F6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0,37 tỷ USD</w:t>
            </w:r>
          </w:p>
        </w:tc>
        <w:tc>
          <w:tcPr>
            <w:tcW w:w="1760" w:type="dxa"/>
          </w:tcPr>
          <w:p w14:paraId="7D5C720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21,0%</w:t>
            </w:r>
          </w:p>
        </w:tc>
        <w:tc>
          <w:tcPr>
            <w:tcW w:w="1320" w:type="dxa"/>
          </w:tcPr>
          <w:p w14:paraId="5E8ED04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MHI (2024)</w:t>
            </w:r>
          </w:p>
        </w:tc>
      </w:tr>
    </w:tbl>
    <w:p w14:paraId="2B7C92A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Phân khúc ứng dụng chi tiết:</w:t>
      </w:r>
    </w:p>
    <w:p w14:paraId="65130CA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 Logistics &amp; Warehousing (Logistics và Kho bãi):</w:t>
      </w:r>
      <w:r w:rsidRPr="00D274C8">
        <w:rPr>
          <w:rFonts w:ascii="Times New Roman" w:hAnsi="Times New Roman" w:cs="Times New Roman"/>
        </w:rPr>
        <w:t xml:space="preserve"> - </w:t>
      </w:r>
      <w:r w:rsidRPr="00D274C8">
        <w:rPr>
          <w:rFonts w:ascii="Times New Roman" w:hAnsi="Times New Roman" w:cs="Times New Roman"/>
          <w:b/>
          <w:bCs/>
        </w:rPr>
        <w:t>Quy mô:</w:t>
      </w:r>
      <w:r w:rsidRPr="00D274C8">
        <w:rPr>
          <w:rFonts w:ascii="Times New Roman" w:hAnsi="Times New Roman" w:cs="Times New Roman"/>
        </w:rPr>
        <w:t xml:space="preserve"> 6,89 tỷ USD năm 2030 (AMR + AGV) - </w:t>
      </w:r>
      <w:r w:rsidRPr="00D274C8">
        <w:rPr>
          <w:rFonts w:ascii="Times New Roman" w:hAnsi="Times New Roman" w:cs="Times New Roman"/>
          <w:b/>
          <w:bCs/>
        </w:rPr>
        <w:t>Ứng dụng:</w:t>
      </w:r>
      <w:r w:rsidRPr="00D274C8">
        <w:rPr>
          <w:rFonts w:ascii="Times New Roman" w:hAnsi="Times New Roman" w:cs="Times New Roman"/>
        </w:rPr>
        <w:t xml:space="preserve"> - Picking và packing tự động - Vận chuyển hàng hóa trong kho - Quản lý tồn kho thông minh - Tích hợp với hệ thống WMS - </w:t>
      </w:r>
      <w:r w:rsidRPr="00D274C8">
        <w:rPr>
          <w:rFonts w:ascii="Times New Roman" w:hAnsi="Times New Roman" w:cs="Times New Roman"/>
          <w:b/>
          <w:bCs/>
        </w:rPr>
        <w:t>Động lực tăng trưởng:</w:t>
      </w:r>
      <w:r w:rsidRPr="00D274C8">
        <w:rPr>
          <w:rFonts w:ascii="Times New Roman" w:hAnsi="Times New Roman" w:cs="Times New Roman"/>
        </w:rPr>
        <w:t xml:space="preserve"> - E-commerce bùng nổ (tăng 25%/năm) - Yêu cầu giao hàng nhanh (same-day delivery) - Thiếu hụt lao động trong ngành logistics - Tối ưu hóa không gian kho (tăng 30-40% hiệu suất)</w:t>
      </w:r>
    </w:p>
    <w:p w14:paraId="26DA13E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2. Manufacturing (Sản xuất):</w:t>
      </w:r>
      <w:r w:rsidRPr="00D274C8">
        <w:rPr>
          <w:rFonts w:ascii="Times New Roman" w:hAnsi="Times New Roman" w:cs="Times New Roman"/>
        </w:rPr>
        <w:t xml:space="preserve"> - </w:t>
      </w:r>
      <w:r w:rsidRPr="00D274C8">
        <w:rPr>
          <w:rFonts w:ascii="Times New Roman" w:hAnsi="Times New Roman" w:cs="Times New Roman"/>
          <w:b/>
          <w:bCs/>
        </w:rPr>
        <w:t>Quy mô:</w:t>
      </w:r>
      <w:r w:rsidRPr="00D274C8">
        <w:rPr>
          <w:rFonts w:ascii="Times New Roman" w:hAnsi="Times New Roman" w:cs="Times New Roman"/>
        </w:rPr>
        <w:t xml:space="preserve"> 4,89 tỷ USD năm 2030 - </w:t>
      </w:r>
      <w:r w:rsidRPr="00D274C8">
        <w:rPr>
          <w:rFonts w:ascii="Times New Roman" w:hAnsi="Times New Roman" w:cs="Times New Roman"/>
          <w:b/>
          <w:bCs/>
        </w:rPr>
        <w:t>Ứng dụng:</w:t>
      </w:r>
      <w:r w:rsidRPr="00D274C8">
        <w:rPr>
          <w:rFonts w:ascii="Times New Roman" w:hAnsi="Times New Roman" w:cs="Times New Roman"/>
        </w:rPr>
        <w:t xml:space="preserve"> - Vận chuyển nguyên liệu và thành phẩm - Tích hợp với dây chuyền sản xuất - Hỗ trợ assembly line - Just-in-Time (JIT) logistics - </w:t>
      </w:r>
      <w:r w:rsidRPr="00D274C8">
        <w:rPr>
          <w:rFonts w:ascii="Times New Roman" w:hAnsi="Times New Roman" w:cs="Times New Roman"/>
          <w:b/>
          <w:bCs/>
        </w:rPr>
        <w:t>Động lực tăng trưởng:</w:t>
      </w:r>
      <w:r w:rsidRPr="00D274C8">
        <w:rPr>
          <w:rFonts w:ascii="Times New Roman" w:hAnsi="Times New Roman" w:cs="Times New Roman"/>
        </w:rPr>
        <w:t xml:space="preserve"> - Industry 4.0 và smart manufacturing - Yêu cầu linh hoạt trong sản xuất - Giảm downtime từ 20% xuống &lt;5% - Tăng năng suất 25-35%</w:t>
      </w:r>
    </w:p>
    <w:p w14:paraId="173B451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3. Healthcare (Y tế):</w:t>
      </w:r>
      <w:r w:rsidRPr="00D274C8">
        <w:rPr>
          <w:rFonts w:ascii="Times New Roman" w:hAnsi="Times New Roman" w:cs="Times New Roman"/>
        </w:rPr>
        <w:t xml:space="preserve"> - </w:t>
      </w:r>
      <w:r w:rsidRPr="00D274C8">
        <w:rPr>
          <w:rFonts w:ascii="Times New Roman" w:hAnsi="Times New Roman" w:cs="Times New Roman"/>
          <w:b/>
          <w:bCs/>
        </w:rPr>
        <w:t>Quy mô:</w:t>
      </w:r>
      <w:r w:rsidRPr="00D274C8">
        <w:rPr>
          <w:rFonts w:ascii="Times New Roman" w:hAnsi="Times New Roman" w:cs="Times New Roman"/>
        </w:rPr>
        <w:t xml:space="preserve"> 2,26 tỷ USD năm 2030 - </w:t>
      </w:r>
      <w:r w:rsidRPr="00D274C8">
        <w:rPr>
          <w:rFonts w:ascii="Times New Roman" w:hAnsi="Times New Roman" w:cs="Times New Roman"/>
          <w:b/>
          <w:bCs/>
        </w:rPr>
        <w:t>Ứng dụng:</w:t>
      </w:r>
      <w:r w:rsidRPr="00D274C8">
        <w:rPr>
          <w:rFonts w:ascii="Times New Roman" w:hAnsi="Times New Roman" w:cs="Times New Roman"/>
        </w:rPr>
        <w:t xml:space="preserve"> - Vận chuyển thuốc, mẫu xét nghiệm - Phục vụ bữa ăn cho bệnh nhân - Vận chuyển linen và chất thải y tế - Khử trùng tự động - </w:t>
      </w:r>
      <w:r w:rsidRPr="00D274C8">
        <w:rPr>
          <w:rFonts w:ascii="Times New Roman" w:hAnsi="Times New Roman" w:cs="Times New Roman"/>
          <w:b/>
          <w:bCs/>
        </w:rPr>
        <w:t>Động lực tăng trưởng:</w:t>
      </w:r>
      <w:r w:rsidRPr="00D274C8">
        <w:rPr>
          <w:rFonts w:ascii="Times New Roman" w:hAnsi="Times New Roman" w:cs="Times New Roman"/>
        </w:rPr>
        <w:t xml:space="preserve"> - Thiếu hụt nhân lực y tế - Yêu cầu vệ sinh và an toàn cao hơn sau COVID-19 - Giảm sai sót trong phân phối thuốc - Tối ưu hóa quy trình bệnh viện</w:t>
      </w:r>
    </w:p>
    <w:p w14:paraId="57D63C9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Công nghệ chính thúc đẩy thị trường AMR:</w:t>
      </w:r>
    </w:p>
    <w:p w14:paraId="50DFB118" w14:textId="77777777" w:rsidR="009F68C2" w:rsidRPr="00D274C8" w:rsidRDefault="00CC558F" w:rsidP="00DC180F">
      <w:pPr>
        <w:pStyle w:val="Compact"/>
        <w:numPr>
          <w:ilvl w:val="0"/>
          <w:numId w:val="33"/>
        </w:numPr>
        <w:rPr>
          <w:rFonts w:ascii="Times New Roman" w:hAnsi="Times New Roman" w:cs="Times New Roman"/>
        </w:rPr>
      </w:pPr>
      <w:r w:rsidRPr="00D274C8">
        <w:rPr>
          <w:rFonts w:ascii="Times New Roman" w:hAnsi="Times New Roman" w:cs="Times New Roman"/>
          <w:b/>
          <w:bCs/>
        </w:rPr>
        <w:t>SLAM (Simultaneous Localization and Mapping):</w:t>
      </w:r>
    </w:p>
    <w:p w14:paraId="3099B4B2" w14:textId="77777777" w:rsidR="009F68C2" w:rsidRPr="00D274C8" w:rsidRDefault="00CC558F" w:rsidP="00DC180F">
      <w:pPr>
        <w:pStyle w:val="Compact"/>
        <w:numPr>
          <w:ilvl w:val="1"/>
          <w:numId w:val="34"/>
        </w:numPr>
        <w:rPr>
          <w:rFonts w:ascii="Times New Roman" w:hAnsi="Times New Roman" w:cs="Times New Roman"/>
        </w:rPr>
      </w:pPr>
      <w:r w:rsidRPr="00D274C8">
        <w:rPr>
          <w:rFonts w:ascii="Times New Roman" w:hAnsi="Times New Roman" w:cs="Times New Roman"/>
        </w:rPr>
        <w:t>2D SLAM: Độ chính xác ±2-5cm, chi phí thấp</w:t>
      </w:r>
    </w:p>
    <w:p w14:paraId="13B5D560" w14:textId="77777777" w:rsidR="009F68C2" w:rsidRPr="00D274C8" w:rsidRDefault="00CC558F" w:rsidP="00DC180F">
      <w:pPr>
        <w:pStyle w:val="Compact"/>
        <w:numPr>
          <w:ilvl w:val="1"/>
          <w:numId w:val="34"/>
        </w:numPr>
        <w:rPr>
          <w:rFonts w:ascii="Times New Roman" w:hAnsi="Times New Roman" w:cs="Times New Roman"/>
        </w:rPr>
      </w:pPr>
      <w:r w:rsidRPr="00D274C8">
        <w:rPr>
          <w:rFonts w:ascii="Times New Roman" w:hAnsi="Times New Roman" w:cs="Times New Roman"/>
        </w:rPr>
        <w:t>3D SLAM: Độ chính xác ±1-2cm, hoạt động tốt trong môi trường phức tạp</w:t>
      </w:r>
    </w:p>
    <w:p w14:paraId="41C78D01" w14:textId="77777777" w:rsidR="009F68C2" w:rsidRPr="00D274C8" w:rsidRDefault="00CC558F" w:rsidP="00DC180F">
      <w:pPr>
        <w:pStyle w:val="Compact"/>
        <w:numPr>
          <w:ilvl w:val="1"/>
          <w:numId w:val="34"/>
        </w:numPr>
        <w:rPr>
          <w:rFonts w:ascii="Times New Roman" w:hAnsi="Times New Roman" w:cs="Times New Roman"/>
        </w:rPr>
      </w:pPr>
      <w:r w:rsidRPr="00D274C8">
        <w:rPr>
          <w:rFonts w:ascii="Times New Roman" w:hAnsi="Times New Roman" w:cs="Times New Roman"/>
        </w:rPr>
        <w:t>Visual SLAM: Sử dụng camera, chi phí rất thấp nhưng phụ thuộc ánh sáng</w:t>
      </w:r>
    </w:p>
    <w:p w14:paraId="1F7943FF" w14:textId="77777777" w:rsidR="009F68C2" w:rsidRPr="00D274C8" w:rsidRDefault="00CC558F" w:rsidP="00DC180F">
      <w:pPr>
        <w:pStyle w:val="Compact"/>
        <w:numPr>
          <w:ilvl w:val="0"/>
          <w:numId w:val="33"/>
        </w:numPr>
        <w:rPr>
          <w:rFonts w:ascii="Times New Roman" w:hAnsi="Times New Roman" w:cs="Times New Roman"/>
        </w:rPr>
      </w:pPr>
      <w:r w:rsidRPr="00D274C8">
        <w:rPr>
          <w:rFonts w:ascii="Times New Roman" w:hAnsi="Times New Roman" w:cs="Times New Roman"/>
          <w:b/>
          <w:bCs/>
        </w:rPr>
        <w:t>Sensor Fusion:</w:t>
      </w:r>
    </w:p>
    <w:p w14:paraId="0A323EF1" w14:textId="77777777" w:rsidR="009F68C2" w:rsidRPr="00D274C8" w:rsidRDefault="00CC558F" w:rsidP="00DC180F">
      <w:pPr>
        <w:pStyle w:val="Compact"/>
        <w:numPr>
          <w:ilvl w:val="1"/>
          <w:numId w:val="35"/>
        </w:numPr>
        <w:rPr>
          <w:rFonts w:ascii="Times New Roman" w:hAnsi="Times New Roman" w:cs="Times New Roman"/>
        </w:rPr>
      </w:pPr>
      <w:r w:rsidRPr="00D274C8">
        <w:rPr>
          <w:rFonts w:ascii="Times New Roman" w:hAnsi="Times New Roman" w:cs="Times New Roman"/>
        </w:rPr>
        <w:t>LiDAR + Camera + IMU + Ultrasonic</w:t>
      </w:r>
    </w:p>
    <w:p w14:paraId="44A56AF5" w14:textId="77777777" w:rsidR="009F68C2" w:rsidRPr="00D274C8" w:rsidRDefault="00CC558F" w:rsidP="00DC180F">
      <w:pPr>
        <w:pStyle w:val="Compact"/>
        <w:numPr>
          <w:ilvl w:val="1"/>
          <w:numId w:val="35"/>
        </w:numPr>
        <w:rPr>
          <w:rFonts w:ascii="Times New Roman" w:hAnsi="Times New Roman" w:cs="Times New Roman"/>
        </w:rPr>
      </w:pPr>
      <w:r w:rsidRPr="00D274C8">
        <w:rPr>
          <w:rFonts w:ascii="Times New Roman" w:hAnsi="Times New Roman" w:cs="Times New Roman"/>
        </w:rPr>
        <w:t>Độ tin cậy cao hơn 99,9%</w:t>
      </w:r>
    </w:p>
    <w:p w14:paraId="190516D1" w14:textId="77777777" w:rsidR="009F68C2" w:rsidRPr="00D274C8" w:rsidRDefault="00CC558F" w:rsidP="00DC180F">
      <w:pPr>
        <w:pStyle w:val="Compact"/>
        <w:numPr>
          <w:ilvl w:val="1"/>
          <w:numId w:val="35"/>
        </w:numPr>
        <w:rPr>
          <w:rFonts w:ascii="Times New Roman" w:hAnsi="Times New Roman" w:cs="Times New Roman"/>
        </w:rPr>
      </w:pPr>
      <w:r w:rsidRPr="00D274C8">
        <w:rPr>
          <w:rFonts w:ascii="Times New Roman" w:hAnsi="Times New Roman" w:cs="Times New Roman"/>
        </w:rPr>
        <w:t>Hoạt động trong điều kiện khắc nghiệt (bụi, khói, ánh sáng yếu)</w:t>
      </w:r>
    </w:p>
    <w:p w14:paraId="73491349" w14:textId="77777777" w:rsidR="009F68C2" w:rsidRPr="00D274C8" w:rsidRDefault="00CC558F" w:rsidP="00DC180F">
      <w:pPr>
        <w:pStyle w:val="Compact"/>
        <w:numPr>
          <w:ilvl w:val="0"/>
          <w:numId w:val="33"/>
        </w:numPr>
        <w:rPr>
          <w:rFonts w:ascii="Times New Roman" w:hAnsi="Times New Roman" w:cs="Times New Roman"/>
        </w:rPr>
      </w:pPr>
      <w:r w:rsidRPr="00D274C8">
        <w:rPr>
          <w:rFonts w:ascii="Times New Roman" w:hAnsi="Times New Roman" w:cs="Times New Roman"/>
          <w:b/>
          <w:bCs/>
        </w:rPr>
        <w:t>AI Navigation:</w:t>
      </w:r>
    </w:p>
    <w:p w14:paraId="5575BCAC" w14:textId="77777777" w:rsidR="009F68C2" w:rsidRPr="00D274C8" w:rsidRDefault="00CC558F" w:rsidP="00DC180F">
      <w:pPr>
        <w:pStyle w:val="Compact"/>
        <w:numPr>
          <w:ilvl w:val="1"/>
          <w:numId w:val="36"/>
        </w:numPr>
        <w:rPr>
          <w:rFonts w:ascii="Times New Roman" w:hAnsi="Times New Roman" w:cs="Times New Roman"/>
        </w:rPr>
      </w:pPr>
      <w:r w:rsidRPr="00D274C8">
        <w:rPr>
          <w:rFonts w:ascii="Times New Roman" w:hAnsi="Times New Roman" w:cs="Times New Roman"/>
        </w:rPr>
        <w:t>Machine Learning cho path planning</w:t>
      </w:r>
    </w:p>
    <w:p w14:paraId="20D3F4B8" w14:textId="77777777" w:rsidR="009F68C2" w:rsidRPr="00D274C8" w:rsidRDefault="00CC558F" w:rsidP="00DC180F">
      <w:pPr>
        <w:pStyle w:val="Compact"/>
        <w:numPr>
          <w:ilvl w:val="1"/>
          <w:numId w:val="36"/>
        </w:numPr>
        <w:rPr>
          <w:rFonts w:ascii="Times New Roman" w:hAnsi="Times New Roman" w:cs="Times New Roman"/>
        </w:rPr>
      </w:pPr>
      <w:r w:rsidRPr="00D274C8">
        <w:rPr>
          <w:rFonts w:ascii="Times New Roman" w:hAnsi="Times New Roman" w:cs="Times New Roman"/>
        </w:rPr>
        <w:t>Deep Learning cho object detection</w:t>
      </w:r>
    </w:p>
    <w:p w14:paraId="7E5FEF56" w14:textId="77777777" w:rsidR="009F68C2" w:rsidRPr="00D274C8" w:rsidRDefault="00CC558F" w:rsidP="00DC180F">
      <w:pPr>
        <w:pStyle w:val="Compact"/>
        <w:numPr>
          <w:ilvl w:val="1"/>
          <w:numId w:val="36"/>
        </w:numPr>
        <w:rPr>
          <w:rFonts w:ascii="Times New Roman" w:hAnsi="Times New Roman" w:cs="Times New Roman"/>
        </w:rPr>
      </w:pPr>
      <w:r w:rsidRPr="00D274C8">
        <w:rPr>
          <w:rFonts w:ascii="Times New Roman" w:hAnsi="Times New Roman" w:cs="Times New Roman"/>
        </w:rPr>
        <w:t>Reinforcement Learning cho collision avoidance</w:t>
      </w:r>
    </w:p>
    <w:p w14:paraId="416DB4CC" w14:textId="77777777" w:rsidR="009F68C2" w:rsidRPr="00D274C8" w:rsidRDefault="00CC558F" w:rsidP="00DC180F">
      <w:pPr>
        <w:pStyle w:val="Compact"/>
        <w:numPr>
          <w:ilvl w:val="1"/>
          <w:numId w:val="36"/>
        </w:numPr>
        <w:rPr>
          <w:rFonts w:ascii="Times New Roman" w:hAnsi="Times New Roman" w:cs="Times New Roman"/>
        </w:rPr>
      </w:pPr>
      <w:r w:rsidRPr="00D274C8">
        <w:rPr>
          <w:rFonts w:ascii="Times New Roman" w:hAnsi="Times New Roman" w:cs="Times New Roman"/>
        </w:rPr>
        <w:t>Giảm thời gian đi lại 20-30%</w:t>
      </w:r>
    </w:p>
    <w:p w14:paraId="28BDC802" w14:textId="77777777" w:rsidR="009F68C2" w:rsidRPr="00D274C8" w:rsidRDefault="00CC558F" w:rsidP="00DC180F">
      <w:pPr>
        <w:pStyle w:val="Compact"/>
        <w:numPr>
          <w:ilvl w:val="0"/>
          <w:numId w:val="33"/>
        </w:numPr>
        <w:rPr>
          <w:rFonts w:ascii="Times New Roman" w:hAnsi="Times New Roman" w:cs="Times New Roman"/>
        </w:rPr>
      </w:pPr>
      <w:r w:rsidRPr="00D274C8">
        <w:rPr>
          <w:rFonts w:ascii="Times New Roman" w:hAnsi="Times New Roman" w:cs="Times New Roman"/>
          <w:b/>
          <w:bCs/>
        </w:rPr>
        <w:t>Fleet Management:</w:t>
      </w:r>
    </w:p>
    <w:p w14:paraId="13AEBCA9" w14:textId="77777777" w:rsidR="009F68C2" w:rsidRPr="00D274C8" w:rsidRDefault="00CC558F" w:rsidP="00DC180F">
      <w:pPr>
        <w:pStyle w:val="Compact"/>
        <w:numPr>
          <w:ilvl w:val="1"/>
          <w:numId w:val="37"/>
        </w:numPr>
        <w:rPr>
          <w:rFonts w:ascii="Times New Roman" w:hAnsi="Times New Roman" w:cs="Times New Roman"/>
        </w:rPr>
      </w:pPr>
      <w:r w:rsidRPr="00D274C8">
        <w:rPr>
          <w:rFonts w:ascii="Times New Roman" w:hAnsi="Times New Roman" w:cs="Times New Roman"/>
        </w:rPr>
        <w:t>Điều phối hàng chục đến hàng trăm robot đồng thời</w:t>
      </w:r>
    </w:p>
    <w:p w14:paraId="31886142" w14:textId="77777777" w:rsidR="009F68C2" w:rsidRPr="00D274C8" w:rsidRDefault="00CC558F" w:rsidP="00DC180F">
      <w:pPr>
        <w:pStyle w:val="Compact"/>
        <w:numPr>
          <w:ilvl w:val="1"/>
          <w:numId w:val="37"/>
        </w:numPr>
        <w:rPr>
          <w:rFonts w:ascii="Times New Roman" w:hAnsi="Times New Roman" w:cs="Times New Roman"/>
        </w:rPr>
      </w:pPr>
      <w:r w:rsidRPr="00D274C8">
        <w:rPr>
          <w:rFonts w:ascii="Times New Roman" w:hAnsi="Times New Roman" w:cs="Times New Roman"/>
        </w:rPr>
        <w:t>Tối ưu hóa tuyến đường thời gian thực</w:t>
      </w:r>
    </w:p>
    <w:p w14:paraId="5807EDDA" w14:textId="77777777" w:rsidR="009F68C2" w:rsidRPr="00D274C8" w:rsidRDefault="00CC558F" w:rsidP="00DC180F">
      <w:pPr>
        <w:pStyle w:val="Compact"/>
        <w:numPr>
          <w:ilvl w:val="1"/>
          <w:numId w:val="37"/>
        </w:numPr>
        <w:rPr>
          <w:rFonts w:ascii="Times New Roman" w:hAnsi="Times New Roman" w:cs="Times New Roman"/>
        </w:rPr>
      </w:pPr>
      <w:r w:rsidRPr="00D274C8">
        <w:rPr>
          <w:rFonts w:ascii="Times New Roman" w:hAnsi="Times New Roman" w:cs="Times New Roman"/>
        </w:rPr>
        <w:t>Quản lý pin và charging tự động</w:t>
      </w:r>
    </w:p>
    <w:p w14:paraId="433CABF9" w14:textId="77777777" w:rsidR="009F68C2" w:rsidRPr="00D274C8" w:rsidRDefault="00CC558F" w:rsidP="00DC180F">
      <w:pPr>
        <w:pStyle w:val="Compact"/>
        <w:numPr>
          <w:ilvl w:val="1"/>
          <w:numId w:val="37"/>
        </w:numPr>
        <w:rPr>
          <w:rFonts w:ascii="Times New Roman" w:hAnsi="Times New Roman" w:cs="Times New Roman"/>
        </w:rPr>
      </w:pPr>
      <w:r w:rsidRPr="00D274C8">
        <w:rPr>
          <w:rFonts w:ascii="Times New Roman" w:hAnsi="Times New Roman" w:cs="Times New Roman"/>
        </w:rPr>
        <w:t>Tích hợp với MES/ERP/WMS</w:t>
      </w:r>
    </w:p>
    <w:p w14:paraId="099E38E4"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Xu hướng chính 2024-2030:</w:t>
      </w:r>
    </w:p>
    <w:p w14:paraId="15F9369B" w14:textId="77777777" w:rsidR="009F68C2" w:rsidRPr="00D274C8" w:rsidRDefault="00CC558F" w:rsidP="00DC180F">
      <w:pPr>
        <w:pStyle w:val="Compact"/>
        <w:numPr>
          <w:ilvl w:val="0"/>
          <w:numId w:val="38"/>
        </w:numPr>
        <w:rPr>
          <w:rFonts w:ascii="Times New Roman" w:hAnsi="Times New Roman" w:cs="Times New Roman"/>
        </w:rPr>
      </w:pPr>
      <w:r w:rsidRPr="00D274C8">
        <w:rPr>
          <w:rFonts w:ascii="Times New Roman" w:hAnsi="Times New Roman" w:cs="Times New Roman"/>
          <w:b/>
          <w:bCs/>
        </w:rPr>
        <w:t>Collaborative Robots (Cobots):</w:t>
      </w:r>
      <w:r w:rsidRPr="00D274C8">
        <w:rPr>
          <w:rFonts w:ascii="Times New Roman" w:hAnsi="Times New Roman" w:cs="Times New Roman"/>
        </w:rPr>
        <w:t xml:space="preserve"> Robot AMR làm việc an toàn cùng con người</w:t>
      </w:r>
    </w:p>
    <w:p w14:paraId="14B09F7E" w14:textId="77777777" w:rsidR="009F68C2" w:rsidRPr="00D274C8" w:rsidRDefault="00CC558F" w:rsidP="00DC180F">
      <w:pPr>
        <w:pStyle w:val="Compact"/>
        <w:numPr>
          <w:ilvl w:val="0"/>
          <w:numId w:val="38"/>
        </w:numPr>
        <w:rPr>
          <w:rFonts w:ascii="Times New Roman" w:hAnsi="Times New Roman" w:cs="Times New Roman"/>
        </w:rPr>
      </w:pPr>
      <w:r w:rsidRPr="00D274C8">
        <w:rPr>
          <w:rFonts w:ascii="Times New Roman" w:hAnsi="Times New Roman" w:cs="Times New Roman"/>
          <w:b/>
          <w:bCs/>
        </w:rPr>
        <w:t>Autonomous charging:</w:t>
      </w:r>
      <w:r w:rsidRPr="00D274C8">
        <w:rPr>
          <w:rFonts w:ascii="Times New Roman" w:hAnsi="Times New Roman" w:cs="Times New Roman"/>
        </w:rPr>
        <w:t xml:space="preserve"> Tự động sạc pin khi cần, không gián đoạn hoạt động</w:t>
      </w:r>
    </w:p>
    <w:p w14:paraId="56E36DAD" w14:textId="77777777" w:rsidR="009F68C2" w:rsidRPr="00D274C8" w:rsidRDefault="00CC558F" w:rsidP="00DC180F">
      <w:pPr>
        <w:pStyle w:val="Compact"/>
        <w:numPr>
          <w:ilvl w:val="0"/>
          <w:numId w:val="38"/>
        </w:numPr>
        <w:rPr>
          <w:rFonts w:ascii="Times New Roman" w:hAnsi="Times New Roman" w:cs="Times New Roman"/>
        </w:rPr>
      </w:pPr>
      <w:r w:rsidRPr="00D274C8">
        <w:rPr>
          <w:rFonts w:ascii="Times New Roman" w:hAnsi="Times New Roman" w:cs="Times New Roman"/>
          <w:b/>
          <w:bCs/>
        </w:rPr>
        <w:t>AI-powered optimization:</w:t>
      </w:r>
      <w:r w:rsidRPr="00D274C8">
        <w:rPr>
          <w:rFonts w:ascii="Times New Roman" w:hAnsi="Times New Roman" w:cs="Times New Roman"/>
        </w:rPr>
        <w:t xml:space="preserve"> Tự học và tối ưu hóa tuyến đường</w:t>
      </w:r>
    </w:p>
    <w:p w14:paraId="6DF37BEF" w14:textId="77777777" w:rsidR="009F68C2" w:rsidRPr="00D274C8" w:rsidRDefault="00CC558F" w:rsidP="00DC180F">
      <w:pPr>
        <w:pStyle w:val="Compact"/>
        <w:numPr>
          <w:ilvl w:val="0"/>
          <w:numId w:val="38"/>
        </w:numPr>
        <w:rPr>
          <w:rFonts w:ascii="Times New Roman" w:hAnsi="Times New Roman" w:cs="Times New Roman"/>
        </w:rPr>
      </w:pPr>
      <w:r w:rsidRPr="00D274C8">
        <w:rPr>
          <w:rFonts w:ascii="Times New Roman" w:hAnsi="Times New Roman" w:cs="Times New Roman"/>
          <w:b/>
          <w:bCs/>
        </w:rPr>
        <w:t>Modular design:</w:t>
      </w:r>
      <w:r w:rsidRPr="00D274C8">
        <w:rPr>
          <w:rFonts w:ascii="Times New Roman" w:hAnsi="Times New Roman" w:cs="Times New Roman"/>
        </w:rPr>
        <w:t xml:space="preserve"> Dễ dàng thay đổi payload và chức năng</w:t>
      </w:r>
    </w:p>
    <w:p w14:paraId="30E663DB" w14:textId="77777777" w:rsidR="009F68C2" w:rsidRPr="00D274C8" w:rsidRDefault="00CC558F" w:rsidP="00DC180F">
      <w:pPr>
        <w:pStyle w:val="Compact"/>
        <w:numPr>
          <w:ilvl w:val="0"/>
          <w:numId w:val="38"/>
        </w:numPr>
        <w:rPr>
          <w:rFonts w:ascii="Times New Roman" w:hAnsi="Times New Roman" w:cs="Times New Roman"/>
        </w:rPr>
      </w:pPr>
      <w:r w:rsidRPr="00D274C8">
        <w:rPr>
          <w:rFonts w:ascii="Times New Roman" w:hAnsi="Times New Roman" w:cs="Times New Roman"/>
          <w:b/>
          <w:bCs/>
        </w:rPr>
        <w:t>5G connectivity:</w:t>
      </w:r>
      <w:r w:rsidRPr="00D274C8">
        <w:rPr>
          <w:rFonts w:ascii="Times New Roman" w:hAnsi="Times New Roman" w:cs="Times New Roman"/>
        </w:rPr>
        <w:t xml:space="preserve"> Điều khiển real-time, độ trễ &lt;1ms</w:t>
      </w:r>
    </w:p>
    <w:p w14:paraId="11918EEB"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So sánh các nhà sản xuất hàng đầu:</w:t>
      </w:r>
    </w:p>
    <w:tbl>
      <w:tblPr>
        <w:tblStyle w:val="Table"/>
        <w:tblW w:w="5000" w:type="pct"/>
        <w:tblLayout w:type="fixed"/>
        <w:tblLook w:val="0020" w:firstRow="1" w:lastRow="0" w:firstColumn="0" w:lastColumn="0" w:noHBand="0" w:noVBand="0"/>
      </w:tblPr>
      <w:tblGrid>
        <w:gridCol w:w="1795"/>
        <w:gridCol w:w="1795"/>
        <w:gridCol w:w="2394"/>
        <w:gridCol w:w="1796"/>
        <w:gridCol w:w="1796"/>
      </w:tblGrid>
      <w:tr w:rsidR="009F68C2" w:rsidRPr="00D274C8" w14:paraId="5CE99C0C"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485" w:type="dxa"/>
          </w:tcPr>
          <w:p w14:paraId="1824965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Nhà sản xuất</w:t>
            </w:r>
          </w:p>
        </w:tc>
        <w:tc>
          <w:tcPr>
            <w:tcW w:w="1485" w:type="dxa"/>
          </w:tcPr>
          <w:p w14:paraId="4EA8D16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Quốc gia</w:t>
            </w:r>
          </w:p>
        </w:tc>
        <w:tc>
          <w:tcPr>
            <w:tcW w:w="1980" w:type="dxa"/>
          </w:tcPr>
          <w:p w14:paraId="3D75A2E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Thị phần (%)</w:t>
            </w:r>
          </w:p>
        </w:tc>
        <w:tc>
          <w:tcPr>
            <w:tcW w:w="1485" w:type="dxa"/>
          </w:tcPr>
          <w:p w14:paraId="64F6320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Điểm mạnh</w:t>
            </w:r>
          </w:p>
        </w:tc>
        <w:tc>
          <w:tcPr>
            <w:tcW w:w="1485" w:type="dxa"/>
          </w:tcPr>
          <w:p w14:paraId="53EA41C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Điểm yếu</w:t>
            </w:r>
          </w:p>
        </w:tc>
      </w:tr>
      <w:tr w:rsidR="009F68C2" w:rsidRPr="00D274C8" w14:paraId="7018BB8C" w14:textId="77777777">
        <w:tc>
          <w:tcPr>
            <w:tcW w:w="1485" w:type="dxa"/>
          </w:tcPr>
          <w:p w14:paraId="091459C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Mobile Industrial Robots (MiR)</w:t>
            </w:r>
          </w:p>
        </w:tc>
        <w:tc>
          <w:tcPr>
            <w:tcW w:w="1485" w:type="dxa"/>
          </w:tcPr>
          <w:p w14:paraId="6CC4932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Denmark</w:t>
            </w:r>
          </w:p>
        </w:tc>
        <w:tc>
          <w:tcPr>
            <w:tcW w:w="1980" w:type="dxa"/>
          </w:tcPr>
          <w:p w14:paraId="4C4D84E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18,5</w:t>
            </w:r>
          </w:p>
        </w:tc>
        <w:tc>
          <w:tcPr>
            <w:tcW w:w="1485" w:type="dxa"/>
          </w:tcPr>
          <w:p w14:paraId="54EF533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nghệ tiên tiến, dễ triển khai</w:t>
            </w:r>
          </w:p>
        </w:tc>
        <w:tc>
          <w:tcPr>
            <w:tcW w:w="1485" w:type="dxa"/>
          </w:tcPr>
          <w:p w14:paraId="7C58A75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cao (&gt;50K USD/robot)</w:t>
            </w:r>
          </w:p>
        </w:tc>
      </w:tr>
      <w:tr w:rsidR="009F68C2" w:rsidRPr="00D274C8" w14:paraId="2C4ED8D7" w14:textId="77777777">
        <w:tc>
          <w:tcPr>
            <w:tcW w:w="1485" w:type="dxa"/>
          </w:tcPr>
          <w:p w14:paraId="7FDFEF4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Fetch Robotics</w:t>
            </w:r>
          </w:p>
        </w:tc>
        <w:tc>
          <w:tcPr>
            <w:tcW w:w="1485" w:type="dxa"/>
          </w:tcPr>
          <w:p w14:paraId="4CEC708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USA</w:t>
            </w:r>
          </w:p>
        </w:tc>
        <w:tc>
          <w:tcPr>
            <w:tcW w:w="1980" w:type="dxa"/>
          </w:tcPr>
          <w:p w14:paraId="25A4F7B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15,2</w:t>
            </w:r>
          </w:p>
        </w:tc>
        <w:tc>
          <w:tcPr>
            <w:tcW w:w="1485" w:type="dxa"/>
          </w:tcPr>
          <w:p w14:paraId="44C085D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Fleet management mạnh</w:t>
            </w:r>
          </w:p>
        </w:tc>
        <w:tc>
          <w:tcPr>
            <w:tcW w:w="1485" w:type="dxa"/>
          </w:tcPr>
          <w:p w14:paraId="28DC73A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Hỗ trợ kỹ thuật hạn chế ở châu Á</w:t>
            </w:r>
          </w:p>
        </w:tc>
      </w:tr>
      <w:tr w:rsidR="009F68C2" w:rsidRPr="00D274C8" w14:paraId="695AB96D" w14:textId="77777777">
        <w:tc>
          <w:tcPr>
            <w:tcW w:w="1485" w:type="dxa"/>
          </w:tcPr>
          <w:p w14:paraId="67E188E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Geek+</w:t>
            </w:r>
          </w:p>
        </w:tc>
        <w:tc>
          <w:tcPr>
            <w:tcW w:w="1485" w:type="dxa"/>
          </w:tcPr>
          <w:p w14:paraId="524D9C6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China</w:t>
            </w:r>
          </w:p>
        </w:tc>
        <w:tc>
          <w:tcPr>
            <w:tcW w:w="1980" w:type="dxa"/>
          </w:tcPr>
          <w:p w14:paraId="0675BB6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12,8</w:t>
            </w:r>
          </w:p>
        </w:tc>
        <w:tc>
          <w:tcPr>
            <w:tcW w:w="1485" w:type="dxa"/>
          </w:tcPr>
          <w:p w14:paraId="6DA39A7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cạnh tranh, quy mô lớn</w:t>
            </w:r>
          </w:p>
        </w:tc>
        <w:tc>
          <w:tcPr>
            <w:tcW w:w="1485" w:type="dxa"/>
          </w:tcPr>
          <w:p w14:paraId="386A841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Chất lượng không ổn định</w:t>
            </w:r>
          </w:p>
        </w:tc>
      </w:tr>
      <w:tr w:rsidR="009F68C2" w:rsidRPr="00D274C8" w14:paraId="64EC728A" w14:textId="77777777">
        <w:tc>
          <w:tcPr>
            <w:tcW w:w="1485" w:type="dxa"/>
          </w:tcPr>
          <w:p w14:paraId="58887E9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KUKA (KMR iiwa)</w:t>
            </w:r>
          </w:p>
        </w:tc>
        <w:tc>
          <w:tcPr>
            <w:tcW w:w="1485" w:type="dxa"/>
          </w:tcPr>
          <w:p w14:paraId="076D213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Germany</w:t>
            </w:r>
          </w:p>
        </w:tc>
        <w:tc>
          <w:tcPr>
            <w:tcW w:w="1980" w:type="dxa"/>
          </w:tcPr>
          <w:p w14:paraId="00A074A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10,5</w:t>
            </w:r>
          </w:p>
        </w:tc>
        <w:tc>
          <w:tcPr>
            <w:tcW w:w="1485" w:type="dxa"/>
          </w:tcPr>
          <w:p w14:paraId="26A8088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Tích hợp robot cánh tay, chất lượng cao</w:t>
            </w:r>
          </w:p>
        </w:tc>
        <w:tc>
          <w:tcPr>
            <w:tcW w:w="1485" w:type="dxa"/>
          </w:tcPr>
          <w:p w14:paraId="175CF9E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rất cao (&gt;80K USD/robot)</w:t>
            </w:r>
          </w:p>
        </w:tc>
      </w:tr>
      <w:tr w:rsidR="009F68C2" w:rsidRPr="00D274C8" w14:paraId="3DEE8F4A" w14:textId="77777777">
        <w:tc>
          <w:tcPr>
            <w:tcW w:w="1485" w:type="dxa"/>
          </w:tcPr>
          <w:p w14:paraId="5DF3093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Omron (LD Series)</w:t>
            </w:r>
          </w:p>
        </w:tc>
        <w:tc>
          <w:tcPr>
            <w:tcW w:w="1485" w:type="dxa"/>
          </w:tcPr>
          <w:p w14:paraId="4FB636E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Japan</w:t>
            </w:r>
          </w:p>
        </w:tc>
        <w:tc>
          <w:tcPr>
            <w:tcW w:w="1980" w:type="dxa"/>
          </w:tcPr>
          <w:p w14:paraId="1C665D7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9,2</w:t>
            </w:r>
          </w:p>
        </w:tc>
        <w:tc>
          <w:tcPr>
            <w:tcW w:w="1485" w:type="dxa"/>
          </w:tcPr>
          <w:p w14:paraId="1E1D8F7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Độ tin cậy cao, hỗ trợ tốt</w:t>
            </w:r>
          </w:p>
        </w:tc>
        <w:tc>
          <w:tcPr>
            <w:tcW w:w="1485" w:type="dxa"/>
          </w:tcPr>
          <w:p w14:paraId="6F1619F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nghệ đang lạc hậu</w:t>
            </w:r>
          </w:p>
        </w:tc>
      </w:tr>
      <w:tr w:rsidR="009F68C2" w:rsidRPr="00D274C8" w14:paraId="2FC5BB8D" w14:textId="77777777">
        <w:tc>
          <w:tcPr>
            <w:tcW w:w="1485" w:type="dxa"/>
          </w:tcPr>
          <w:p w14:paraId="03FBE83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Các nhà sản xuất khác</w:t>
            </w:r>
          </w:p>
        </w:tc>
        <w:tc>
          <w:tcPr>
            <w:tcW w:w="1485" w:type="dxa"/>
          </w:tcPr>
          <w:p w14:paraId="72087A1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c>
          <w:tcPr>
            <w:tcW w:w="1980" w:type="dxa"/>
          </w:tcPr>
          <w:p w14:paraId="4A41BF9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33,8</w:t>
            </w:r>
          </w:p>
        </w:tc>
        <w:tc>
          <w:tcPr>
            <w:tcW w:w="1485" w:type="dxa"/>
          </w:tcPr>
          <w:p w14:paraId="575F027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c>
          <w:tcPr>
            <w:tcW w:w="1485" w:type="dxa"/>
          </w:tcPr>
          <w:p w14:paraId="72EE01B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r>
    </w:tbl>
    <w:p w14:paraId="4FB8EED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Rào cản gia nhập thị trường:</w:t>
      </w:r>
    </w:p>
    <w:p w14:paraId="04B03136" w14:textId="77777777" w:rsidR="009F68C2" w:rsidRPr="00D274C8" w:rsidRDefault="00CC558F" w:rsidP="00DC180F">
      <w:pPr>
        <w:pStyle w:val="Compact"/>
        <w:numPr>
          <w:ilvl w:val="0"/>
          <w:numId w:val="39"/>
        </w:numPr>
        <w:rPr>
          <w:rFonts w:ascii="Times New Roman" w:hAnsi="Times New Roman" w:cs="Times New Roman"/>
        </w:rPr>
      </w:pPr>
      <w:r w:rsidRPr="00D274C8">
        <w:rPr>
          <w:rFonts w:ascii="Times New Roman" w:hAnsi="Times New Roman" w:cs="Times New Roman"/>
          <w:b/>
          <w:bCs/>
        </w:rPr>
        <w:t>Công nghệ phức tạp:</w:t>
      </w:r>
      <w:r w:rsidRPr="00D274C8">
        <w:rPr>
          <w:rFonts w:ascii="Times New Roman" w:hAnsi="Times New Roman" w:cs="Times New Roman"/>
        </w:rPr>
        <w:t xml:space="preserve"> Yêu cầu expertise về Robotics, AI/ML, Embedded Systems</w:t>
      </w:r>
    </w:p>
    <w:p w14:paraId="765C9C70" w14:textId="77777777" w:rsidR="009F68C2" w:rsidRPr="00D274C8" w:rsidRDefault="00CC558F" w:rsidP="00DC180F">
      <w:pPr>
        <w:pStyle w:val="Compact"/>
        <w:numPr>
          <w:ilvl w:val="0"/>
          <w:numId w:val="39"/>
        </w:numPr>
        <w:rPr>
          <w:rFonts w:ascii="Times New Roman" w:hAnsi="Times New Roman" w:cs="Times New Roman"/>
        </w:rPr>
      </w:pPr>
      <w:r w:rsidRPr="00D274C8">
        <w:rPr>
          <w:rFonts w:ascii="Times New Roman" w:hAnsi="Times New Roman" w:cs="Times New Roman"/>
          <w:b/>
          <w:bCs/>
        </w:rPr>
        <w:t>Vốn đầu tư lớn:</w:t>
      </w:r>
      <w:r w:rsidRPr="00D274C8">
        <w:rPr>
          <w:rFonts w:ascii="Times New Roman" w:hAnsi="Times New Roman" w:cs="Times New Roman"/>
        </w:rPr>
        <w:t xml:space="preserve"> Cần 5-10 triệu USD để phát triển và thương mại hóa</w:t>
      </w:r>
    </w:p>
    <w:p w14:paraId="59EA5AE3" w14:textId="77777777" w:rsidR="009F68C2" w:rsidRPr="00D274C8" w:rsidRDefault="00CC558F" w:rsidP="00DC180F">
      <w:pPr>
        <w:pStyle w:val="Compact"/>
        <w:numPr>
          <w:ilvl w:val="0"/>
          <w:numId w:val="39"/>
        </w:numPr>
        <w:rPr>
          <w:rFonts w:ascii="Times New Roman" w:hAnsi="Times New Roman" w:cs="Times New Roman"/>
        </w:rPr>
      </w:pPr>
      <w:r w:rsidRPr="00D274C8">
        <w:rPr>
          <w:rFonts w:ascii="Times New Roman" w:hAnsi="Times New Roman" w:cs="Times New Roman"/>
          <w:b/>
          <w:bCs/>
        </w:rPr>
        <w:t>Chứng nhận an toàn:</w:t>
      </w:r>
      <w:r w:rsidRPr="00D274C8">
        <w:rPr>
          <w:rFonts w:ascii="Times New Roman" w:hAnsi="Times New Roman" w:cs="Times New Roman"/>
        </w:rPr>
        <w:t xml:space="preserve"> ISO 3691-4, CE, UL cần 6-12 tháng</w:t>
      </w:r>
    </w:p>
    <w:p w14:paraId="0EADAD61" w14:textId="77777777" w:rsidR="009F68C2" w:rsidRPr="00D274C8" w:rsidRDefault="00CC558F" w:rsidP="00DC180F">
      <w:pPr>
        <w:pStyle w:val="Compact"/>
        <w:numPr>
          <w:ilvl w:val="0"/>
          <w:numId w:val="39"/>
        </w:numPr>
        <w:rPr>
          <w:rFonts w:ascii="Times New Roman" w:hAnsi="Times New Roman" w:cs="Times New Roman"/>
        </w:rPr>
      </w:pPr>
      <w:r w:rsidRPr="00D274C8">
        <w:rPr>
          <w:rFonts w:ascii="Times New Roman" w:hAnsi="Times New Roman" w:cs="Times New Roman"/>
          <w:b/>
          <w:bCs/>
        </w:rPr>
        <w:t>Mạng lưới phân phối:</w:t>
      </w:r>
      <w:r w:rsidRPr="00D274C8">
        <w:rPr>
          <w:rFonts w:ascii="Times New Roman" w:hAnsi="Times New Roman" w:cs="Times New Roman"/>
        </w:rPr>
        <w:t xml:space="preserve"> Cần partner địa phương cho after-sales service</w:t>
      </w:r>
    </w:p>
    <w:p w14:paraId="37E11FD5"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Cơ hội cho Mekong Technology:</w:t>
      </w:r>
    </w:p>
    <w:p w14:paraId="528EEDB1" w14:textId="77777777" w:rsidR="009F68C2" w:rsidRPr="00D274C8" w:rsidRDefault="00CC558F" w:rsidP="00DC180F">
      <w:pPr>
        <w:pStyle w:val="Compact"/>
        <w:numPr>
          <w:ilvl w:val="0"/>
          <w:numId w:val="40"/>
        </w:numPr>
        <w:rPr>
          <w:rFonts w:ascii="Times New Roman" w:hAnsi="Times New Roman" w:cs="Times New Roman"/>
        </w:rPr>
      </w:pPr>
      <w:r w:rsidRPr="00D274C8">
        <w:rPr>
          <w:rFonts w:ascii="Times New Roman" w:hAnsi="Times New Roman" w:cs="Times New Roman"/>
          <w:b/>
          <w:bCs/>
        </w:rPr>
        <w:t>Thị trường đang tăng trưởng nóng:</w:t>
      </w:r>
      <w:r w:rsidRPr="00D274C8">
        <w:rPr>
          <w:rFonts w:ascii="Times New Roman" w:hAnsi="Times New Roman" w:cs="Times New Roman"/>
        </w:rPr>
        <w:t xml:space="preserve"> CAGR 28,5% tạo cơ hội cho người chơi mới</w:t>
      </w:r>
    </w:p>
    <w:p w14:paraId="50418BCC" w14:textId="77777777" w:rsidR="009F68C2" w:rsidRPr="00D274C8" w:rsidRDefault="00CC558F" w:rsidP="00DC180F">
      <w:pPr>
        <w:pStyle w:val="Compact"/>
        <w:numPr>
          <w:ilvl w:val="0"/>
          <w:numId w:val="40"/>
        </w:numPr>
        <w:rPr>
          <w:rFonts w:ascii="Times New Roman" w:hAnsi="Times New Roman" w:cs="Times New Roman"/>
        </w:rPr>
      </w:pPr>
      <w:r w:rsidRPr="00D274C8">
        <w:rPr>
          <w:rFonts w:ascii="Times New Roman" w:hAnsi="Times New Roman" w:cs="Times New Roman"/>
          <w:b/>
          <w:bCs/>
        </w:rPr>
        <w:t>Giá sản phẩm cao:</w:t>
      </w:r>
      <w:r w:rsidRPr="00D274C8">
        <w:rPr>
          <w:rFonts w:ascii="Times New Roman" w:hAnsi="Times New Roman" w:cs="Times New Roman"/>
        </w:rPr>
        <w:t xml:space="preserve"> Giá trung bình 30-80K USD/robot, biên lợi nhuận 35-45%</w:t>
      </w:r>
    </w:p>
    <w:p w14:paraId="7D9CEB8B" w14:textId="77777777" w:rsidR="009F68C2" w:rsidRPr="00D274C8" w:rsidRDefault="00CC558F" w:rsidP="00DC180F">
      <w:pPr>
        <w:pStyle w:val="Compact"/>
        <w:numPr>
          <w:ilvl w:val="0"/>
          <w:numId w:val="40"/>
        </w:numPr>
        <w:rPr>
          <w:rFonts w:ascii="Times New Roman" w:hAnsi="Times New Roman" w:cs="Times New Roman"/>
        </w:rPr>
      </w:pPr>
      <w:r w:rsidRPr="00D274C8">
        <w:rPr>
          <w:rFonts w:ascii="Times New Roman" w:hAnsi="Times New Roman" w:cs="Times New Roman"/>
          <w:b/>
          <w:bCs/>
        </w:rPr>
        <w:t>Thiếu sản phẩm tầm trung:</w:t>
      </w:r>
      <w:r w:rsidRPr="00D274C8">
        <w:rPr>
          <w:rFonts w:ascii="Times New Roman" w:hAnsi="Times New Roman" w:cs="Times New Roman"/>
        </w:rPr>
        <w:t xml:space="preserve"> Khoảng trống giữa sản phẩm Trung Quốc (giá rẻ, chất lượng thấp) và châu Âu/Mỹ (giá cao, chất lượng tốt)</w:t>
      </w:r>
    </w:p>
    <w:p w14:paraId="08053CEB" w14:textId="77777777" w:rsidR="009F68C2" w:rsidRPr="00D274C8" w:rsidRDefault="00CC558F" w:rsidP="00DC180F">
      <w:pPr>
        <w:pStyle w:val="Compact"/>
        <w:numPr>
          <w:ilvl w:val="0"/>
          <w:numId w:val="40"/>
        </w:numPr>
        <w:rPr>
          <w:rFonts w:ascii="Times New Roman" w:hAnsi="Times New Roman" w:cs="Times New Roman"/>
        </w:rPr>
      </w:pPr>
      <w:r w:rsidRPr="00D274C8">
        <w:rPr>
          <w:rFonts w:ascii="Times New Roman" w:hAnsi="Times New Roman" w:cs="Times New Roman"/>
          <w:b/>
          <w:bCs/>
        </w:rPr>
        <w:t>Nhu cầu tùy chỉnh:</w:t>
      </w:r>
      <w:r w:rsidRPr="00D274C8">
        <w:rPr>
          <w:rFonts w:ascii="Times New Roman" w:hAnsi="Times New Roman" w:cs="Times New Roman"/>
        </w:rPr>
        <w:t xml:space="preserve"> Khách hàng DNNVV cần sản phẩm linh hoạt, có thể tùy chỉnh</w:t>
      </w:r>
    </w:p>
    <w:p w14:paraId="4BFEBBF1" w14:textId="77777777" w:rsidR="009F68C2" w:rsidRPr="00D274C8" w:rsidRDefault="00CC558F" w:rsidP="00DC180F">
      <w:pPr>
        <w:pStyle w:val="Compact"/>
        <w:numPr>
          <w:ilvl w:val="0"/>
          <w:numId w:val="40"/>
        </w:numPr>
        <w:rPr>
          <w:rFonts w:ascii="Times New Roman" w:hAnsi="Times New Roman" w:cs="Times New Roman"/>
        </w:rPr>
      </w:pPr>
      <w:r w:rsidRPr="00D274C8">
        <w:rPr>
          <w:rFonts w:ascii="Times New Roman" w:hAnsi="Times New Roman" w:cs="Times New Roman"/>
          <w:b/>
          <w:bCs/>
        </w:rPr>
        <w:t>Hỗ trợ địa phương:</w:t>
      </w:r>
      <w:r w:rsidRPr="00D274C8">
        <w:rPr>
          <w:rFonts w:ascii="Times New Roman" w:hAnsi="Times New Roman" w:cs="Times New Roman"/>
        </w:rPr>
        <w:t xml:space="preserve"> Lợi thế về hỗ trợ kỹ thuật 24/7 bằng tiếng Việt</w:t>
      </w:r>
    </w:p>
    <w:p w14:paraId="067CEBB7" w14:textId="77777777" w:rsidR="009F68C2" w:rsidRPr="00D274C8" w:rsidRDefault="00CC558F">
      <w:pPr>
        <w:pStyle w:val="Heading3"/>
        <w:rPr>
          <w:rFonts w:ascii="Times New Roman" w:hAnsi="Times New Roman" w:cs="Times New Roman"/>
        </w:rPr>
      </w:pPr>
      <w:bookmarkStart w:id="45" w:name="thị-trường-asean"/>
      <w:bookmarkEnd w:id="44"/>
      <w:r w:rsidRPr="00D274C8">
        <w:rPr>
          <w:rStyle w:val="SectionNumber"/>
          <w:rFonts w:ascii="Times New Roman" w:hAnsi="Times New Roman" w:cs="Times New Roman"/>
        </w:rPr>
        <w:t>4.1.4</w:t>
      </w:r>
      <w:r w:rsidRPr="00D274C8">
        <w:rPr>
          <w:rFonts w:ascii="Times New Roman" w:hAnsi="Times New Roman" w:cs="Times New Roman"/>
        </w:rPr>
        <w:tab/>
        <w:t>4.4. Thị trường ASEAN</w:t>
      </w:r>
    </w:p>
    <w:p w14:paraId="016B72D2"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Thị trường ASEAN đang nổi lên như một trong những thị trường công nghệ năng động nhất thế giới, với dân số 680 triệu người, GDP 3,6 nghìn tỷ USD, và tốc độ tăng trưởng kinh tế bình quân 5,2%/năm.</w:t>
      </w:r>
    </w:p>
    <w:p w14:paraId="1220A3A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Tổng quan thị trường ASEAN:</w:t>
      </w:r>
    </w:p>
    <w:p w14:paraId="093219F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Theo báo cáo “ASEAN Digital Economy Report 2024” của McKinsey &amp; Company, nền kinh tế số ASEAN đang bùng nổ:</w:t>
      </w:r>
    </w:p>
    <w:tbl>
      <w:tblPr>
        <w:tblStyle w:val="Table"/>
        <w:tblW w:w="5000" w:type="pct"/>
        <w:tblLayout w:type="fixed"/>
        <w:tblLook w:val="0020" w:firstRow="1" w:lastRow="0" w:firstColumn="0" w:lastColumn="0" w:noHBand="0" w:noVBand="0"/>
      </w:tblPr>
      <w:tblGrid>
        <w:gridCol w:w="1596"/>
        <w:gridCol w:w="2128"/>
        <w:gridCol w:w="2128"/>
        <w:gridCol w:w="2128"/>
        <w:gridCol w:w="1596"/>
      </w:tblGrid>
      <w:tr w:rsidR="009F68C2" w:rsidRPr="00D274C8" w14:paraId="14220F5F"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20" w:type="dxa"/>
          </w:tcPr>
          <w:p w14:paraId="621A690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tiêu</w:t>
            </w:r>
          </w:p>
        </w:tc>
        <w:tc>
          <w:tcPr>
            <w:tcW w:w="1760" w:type="dxa"/>
          </w:tcPr>
          <w:p w14:paraId="2A3C7A1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2024</w:t>
            </w:r>
          </w:p>
        </w:tc>
        <w:tc>
          <w:tcPr>
            <w:tcW w:w="1760" w:type="dxa"/>
          </w:tcPr>
          <w:p w14:paraId="6D24913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1760" w:type="dxa"/>
          </w:tcPr>
          <w:p w14:paraId="2EE46C3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w:t>
            </w:r>
          </w:p>
        </w:tc>
        <w:tc>
          <w:tcPr>
            <w:tcW w:w="1320" w:type="dxa"/>
          </w:tcPr>
          <w:p w14:paraId="0C181D2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60B821EA" w14:textId="77777777">
        <w:tc>
          <w:tcPr>
            <w:tcW w:w="1320" w:type="dxa"/>
          </w:tcPr>
          <w:p w14:paraId="79B4729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 nền kinh tế số</w:t>
            </w:r>
          </w:p>
        </w:tc>
        <w:tc>
          <w:tcPr>
            <w:tcW w:w="1760" w:type="dxa"/>
          </w:tcPr>
          <w:p w14:paraId="1A9C3AA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218 tỷ USD</w:t>
            </w:r>
          </w:p>
        </w:tc>
        <w:tc>
          <w:tcPr>
            <w:tcW w:w="1760" w:type="dxa"/>
          </w:tcPr>
          <w:p w14:paraId="768417E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382 tỷ USD</w:t>
            </w:r>
          </w:p>
        </w:tc>
        <w:tc>
          <w:tcPr>
            <w:tcW w:w="1760" w:type="dxa"/>
          </w:tcPr>
          <w:p w14:paraId="4496BC7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9,8%</w:t>
            </w:r>
          </w:p>
        </w:tc>
        <w:tc>
          <w:tcPr>
            <w:tcW w:w="1320" w:type="dxa"/>
          </w:tcPr>
          <w:p w14:paraId="65C8BAEE" w14:textId="77777777" w:rsidR="009F68C2" w:rsidRPr="00D274C8" w:rsidRDefault="009F68C2">
            <w:pPr>
              <w:pStyle w:val="Compact"/>
              <w:rPr>
                <w:rFonts w:ascii="Times New Roman" w:hAnsi="Times New Roman" w:cs="Times New Roman"/>
              </w:rPr>
            </w:pPr>
          </w:p>
        </w:tc>
      </w:tr>
      <w:tr w:rsidR="009F68C2" w:rsidRPr="00D274C8" w14:paraId="277D1DB5" w14:textId="77777777">
        <w:tc>
          <w:tcPr>
            <w:tcW w:w="1320" w:type="dxa"/>
          </w:tcPr>
          <w:p w14:paraId="12F9E59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IoT Market</w:t>
            </w:r>
          </w:p>
        </w:tc>
        <w:tc>
          <w:tcPr>
            <w:tcW w:w="1760" w:type="dxa"/>
          </w:tcPr>
          <w:p w14:paraId="17EA056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28 tỷ USD</w:t>
            </w:r>
          </w:p>
        </w:tc>
        <w:tc>
          <w:tcPr>
            <w:tcW w:w="1760" w:type="dxa"/>
          </w:tcPr>
          <w:p w14:paraId="07DD628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58,9 tỷ USD</w:t>
            </w:r>
          </w:p>
        </w:tc>
        <w:tc>
          <w:tcPr>
            <w:tcW w:w="1760" w:type="dxa"/>
          </w:tcPr>
          <w:p w14:paraId="5319E4C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21,1%</w:t>
            </w:r>
          </w:p>
        </w:tc>
        <w:tc>
          <w:tcPr>
            <w:tcW w:w="1320" w:type="dxa"/>
          </w:tcPr>
          <w:p w14:paraId="2369A8C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Cơ hội xuất khẩu chính</w:t>
            </w:r>
          </w:p>
        </w:tc>
      </w:tr>
      <w:tr w:rsidR="009F68C2" w:rsidRPr="00D274C8" w14:paraId="743BD931" w14:textId="77777777">
        <w:tc>
          <w:tcPr>
            <w:tcW w:w="1320" w:type="dxa"/>
          </w:tcPr>
          <w:p w14:paraId="05E977C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AI/ML Market</w:t>
            </w:r>
          </w:p>
        </w:tc>
        <w:tc>
          <w:tcPr>
            <w:tcW w:w="1760" w:type="dxa"/>
          </w:tcPr>
          <w:p w14:paraId="68A5E58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5,2 tỷ USD</w:t>
            </w:r>
          </w:p>
        </w:tc>
        <w:tc>
          <w:tcPr>
            <w:tcW w:w="1760" w:type="dxa"/>
          </w:tcPr>
          <w:p w14:paraId="3F62BDF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13,8 tỷ USD</w:t>
            </w:r>
          </w:p>
        </w:tc>
        <w:tc>
          <w:tcPr>
            <w:tcW w:w="1760" w:type="dxa"/>
          </w:tcPr>
          <w:p w14:paraId="4A1E6B5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17,6%</w:t>
            </w:r>
          </w:p>
        </w:tc>
        <w:tc>
          <w:tcPr>
            <w:tcW w:w="1320" w:type="dxa"/>
          </w:tcPr>
          <w:p w14:paraId="0C09EFA9" w14:textId="77777777" w:rsidR="009F68C2" w:rsidRPr="00D274C8" w:rsidRDefault="009F68C2">
            <w:pPr>
              <w:pStyle w:val="Compact"/>
              <w:rPr>
                <w:rFonts w:ascii="Times New Roman" w:hAnsi="Times New Roman" w:cs="Times New Roman"/>
              </w:rPr>
            </w:pPr>
          </w:p>
        </w:tc>
      </w:tr>
      <w:tr w:rsidR="009F68C2" w:rsidRPr="00D274C8" w14:paraId="3E719501" w14:textId="77777777">
        <w:tc>
          <w:tcPr>
            <w:tcW w:w="1320" w:type="dxa"/>
          </w:tcPr>
          <w:p w14:paraId="370832D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Cloud Services</w:t>
            </w:r>
          </w:p>
        </w:tc>
        <w:tc>
          <w:tcPr>
            <w:tcW w:w="1760" w:type="dxa"/>
          </w:tcPr>
          <w:p w14:paraId="5093870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12,4 tỷ USD</w:t>
            </w:r>
          </w:p>
        </w:tc>
        <w:tc>
          <w:tcPr>
            <w:tcW w:w="1760" w:type="dxa"/>
          </w:tcPr>
          <w:p w14:paraId="46AFC30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28,2 tỷ USD</w:t>
            </w:r>
          </w:p>
        </w:tc>
        <w:tc>
          <w:tcPr>
            <w:tcW w:w="1760" w:type="dxa"/>
          </w:tcPr>
          <w:p w14:paraId="5FD8BE5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14,8%</w:t>
            </w:r>
          </w:p>
        </w:tc>
        <w:tc>
          <w:tcPr>
            <w:tcW w:w="1320" w:type="dxa"/>
          </w:tcPr>
          <w:p w14:paraId="190A6280" w14:textId="77777777" w:rsidR="009F68C2" w:rsidRPr="00D274C8" w:rsidRDefault="009F68C2">
            <w:pPr>
              <w:pStyle w:val="Compact"/>
              <w:rPr>
                <w:rFonts w:ascii="Times New Roman" w:hAnsi="Times New Roman" w:cs="Times New Roman"/>
              </w:rPr>
            </w:pPr>
          </w:p>
        </w:tc>
      </w:tr>
      <w:tr w:rsidR="009F68C2" w:rsidRPr="00D274C8" w14:paraId="2F9AD71F" w14:textId="77777777">
        <w:tc>
          <w:tcPr>
            <w:tcW w:w="1320" w:type="dxa"/>
          </w:tcPr>
          <w:p w14:paraId="266E0C4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Cybersecurity</w:t>
            </w:r>
          </w:p>
        </w:tc>
        <w:tc>
          <w:tcPr>
            <w:tcW w:w="1760" w:type="dxa"/>
          </w:tcPr>
          <w:p w14:paraId="66DA9DA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3,8 tỷ USD</w:t>
            </w:r>
          </w:p>
        </w:tc>
        <w:tc>
          <w:tcPr>
            <w:tcW w:w="1760" w:type="dxa"/>
          </w:tcPr>
          <w:p w14:paraId="6BDE9B3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9,6 tỷ USD</w:t>
            </w:r>
          </w:p>
        </w:tc>
        <w:tc>
          <w:tcPr>
            <w:tcW w:w="1760" w:type="dxa"/>
          </w:tcPr>
          <w:p w14:paraId="55F5190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16,8%</w:t>
            </w:r>
          </w:p>
        </w:tc>
        <w:tc>
          <w:tcPr>
            <w:tcW w:w="1320" w:type="dxa"/>
          </w:tcPr>
          <w:p w14:paraId="36CE9E47" w14:textId="77777777" w:rsidR="009F68C2" w:rsidRPr="00D274C8" w:rsidRDefault="009F68C2">
            <w:pPr>
              <w:pStyle w:val="Compact"/>
              <w:rPr>
                <w:rFonts w:ascii="Times New Roman" w:hAnsi="Times New Roman" w:cs="Times New Roman"/>
              </w:rPr>
            </w:pPr>
          </w:p>
        </w:tc>
      </w:tr>
    </w:tbl>
    <w:p w14:paraId="623B851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Phân tích từng thị trường chính:</w:t>
      </w:r>
    </w:p>
    <w:p w14:paraId="206ECD5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 Singapore – Hub công nghệ khu vực:</w:t>
      </w:r>
      <w:r w:rsidRPr="00D274C8">
        <w:rPr>
          <w:rFonts w:ascii="Times New Roman" w:hAnsi="Times New Roman" w:cs="Times New Roman"/>
        </w:rPr>
        <w:t xml:space="preserve"> - </w:t>
      </w:r>
      <w:r w:rsidRPr="00D274C8">
        <w:rPr>
          <w:rFonts w:ascii="Times New Roman" w:hAnsi="Times New Roman" w:cs="Times New Roman"/>
          <w:b/>
          <w:bCs/>
        </w:rPr>
        <w:t>GDP đầu người:</w:t>
      </w:r>
      <w:r w:rsidRPr="00D274C8">
        <w:rPr>
          <w:rFonts w:ascii="Times New Roman" w:hAnsi="Times New Roman" w:cs="Times New Roman"/>
        </w:rPr>
        <w:t xml:space="preserve"> 72.795 USD (cao nhất ASEAN) - </w:t>
      </w:r>
      <w:r w:rsidRPr="00D274C8">
        <w:rPr>
          <w:rFonts w:ascii="Times New Roman" w:hAnsi="Times New Roman" w:cs="Times New Roman"/>
          <w:b/>
          <w:bCs/>
        </w:rPr>
        <w:t>Quy mô thị trường IoT 2030:</w:t>
      </w:r>
      <w:r w:rsidRPr="00D274C8">
        <w:rPr>
          <w:rFonts w:ascii="Times New Roman" w:hAnsi="Times New Roman" w:cs="Times New Roman"/>
        </w:rPr>
        <w:t xml:space="preserve"> 8,2 tỷ USD - </w:t>
      </w:r>
      <w:r w:rsidRPr="00D274C8">
        <w:rPr>
          <w:rFonts w:ascii="Times New Roman" w:hAnsi="Times New Roman" w:cs="Times New Roman"/>
          <w:b/>
          <w:bCs/>
        </w:rPr>
        <w:t>Ưu điểm:</w:t>
      </w:r>
      <w:r w:rsidRPr="00D274C8">
        <w:rPr>
          <w:rFonts w:ascii="Times New Roman" w:hAnsi="Times New Roman" w:cs="Times New Roman"/>
        </w:rPr>
        <w:t xml:space="preserve"> - Hạ tầng công nghệ tốt nhất khu vực - Chính phủ đầu tư mạnh vào smart nation - Trung tâm R&amp;D của các tập đoàn quốc tế - </w:t>
      </w:r>
      <w:r w:rsidRPr="00D274C8">
        <w:rPr>
          <w:rFonts w:ascii="Times New Roman" w:hAnsi="Times New Roman" w:cs="Times New Roman"/>
          <w:b/>
          <w:bCs/>
        </w:rPr>
        <w:t>Thách thức:</w:t>
      </w:r>
      <w:r w:rsidRPr="00D274C8">
        <w:rPr>
          <w:rFonts w:ascii="Times New Roman" w:hAnsi="Times New Roman" w:cs="Times New Roman"/>
        </w:rPr>
        <w:t xml:space="preserve"> - Cạnh tranh rất cao - Yêu cầu sản phẩm chất lượng cao, chứng nhận đầy đủ - </w:t>
      </w:r>
      <w:r w:rsidRPr="00D274C8">
        <w:rPr>
          <w:rFonts w:ascii="Times New Roman" w:hAnsi="Times New Roman" w:cs="Times New Roman"/>
          <w:b/>
          <w:bCs/>
        </w:rPr>
        <w:t>Chiến lược:</w:t>
      </w:r>
      <w:r w:rsidRPr="00D274C8">
        <w:rPr>
          <w:rFonts w:ascii="Times New Roman" w:hAnsi="Times New Roman" w:cs="Times New Roman"/>
        </w:rPr>
        <w:t xml:space="preserve"> Tập trung vào sản phẩm high-end (MK-300, AMR-1000), hợp tác với research institute</w:t>
      </w:r>
    </w:p>
    <w:p w14:paraId="55C7EBE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2. Thái Lan – Trung tâm sản xuất:</w:t>
      </w:r>
      <w:r w:rsidRPr="00D274C8">
        <w:rPr>
          <w:rFonts w:ascii="Times New Roman" w:hAnsi="Times New Roman" w:cs="Times New Roman"/>
        </w:rPr>
        <w:t xml:space="preserve"> - </w:t>
      </w:r>
      <w:r w:rsidRPr="00D274C8">
        <w:rPr>
          <w:rFonts w:ascii="Times New Roman" w:hAnsi="Times New Roman" w:cs="Times New Roman"/>
          <w:b/>
          <w:bCs/>
        </w:rPr>
        <w:t>GDP đầu người:</w:t>
      </w:r>
      <w:r w:rsidRPr="00D274C8">
        <w:rPr>
          <w:rFonts w:ascii="Times New Roman" w:hAnsi="Times New Roman" w:cs="Times New Roman"/>
        </w:rPr>
        <w:t xml:space="preserve"> 7.808 USD - </w:t>
      </w:r>
      <w:r w:rsidRPr="00D274C8">
        <w:rPr>
          <w:rFonts w:ascii="Times New Roman" w:hAnsi="Times New Roman" w:cs="Times New Roman"/>
          <w:b/>
          <w:bCs/>
        </w:rPr>
        <w:t>Quy mô thị trường IoT 2030:</w:t>
      </w:r>
      <w:r w:rsidRPr="00D274C8">
        <w:rPr>
          <w:rFonts w:ascii="Times New Roman" w:hAnsi="Times New Roman" w:cs="Times New Roman"/>
        </w:rPr>
        <w:t xml:space="preserve"> 12,5 tỷ USD (lớn nhất ASEAN) - </w:t>
      </w:r>
      <w:r w:rsidRPr="00D274C8">
        <w:rPr>
          <w:rFonts w:ascii="Times New Roman" w:hAnsi="Times New Roman" w:cs="Times New Roman"/>
          <w:b/>
          <w:bCs/>
        </w:rPr>
        <w:t>Ưu điểm:</w:t>
      </w:r>
      <w:r w:rsidRPr="00D274C8">
        <w:rPr>
          <w:rFonts w:ascii="Times New Roman" w:hAnsi="Times New Roman" w:cs="Times New Roman"/>
        </w:rPr>
        <w:t xml:space="preserve"> - Ngành sản xuất phát triển (ô tô, điện tử) - Chính sách Thailand 4.0 thúc đẩy Industry 4.0 - Cơ sở hạ tầng tốt, kết nối khu vực - </w:t>
      </w:r>
      <w:r w:rsidRPr="00D274C8">
        <w:rPr>
          <w:rFonts w:ascii="Times New Roman" w:hAnsi="Times New Roman" w:cs="Times New Roman"/>
          <w:b/>
          <w:bCs/>
        </w:rPr>
        <w:t>Thách thức:</w:t>
      </w:r>
      <w:r w:rsidRPr="00D274C8">
        <w:rPr>
          <w:rFonts w:ascii="Times New Roman" w:hAnsi="Times New Roman" w:cs="Times New Roman"/>
        </w:rPr>
        <w:t xml:space="preserve"> - Đã có nhiều nhà cung cấp IoT/Robot địa phương - Khách hàng yêu cầu track record và references - </w:t>
      </w:r>
      <w:r w:rsidRPr="00D274C8">
        <w:rPr>
          <w:rFonts w:ascii="Times New Roman" w:hAnsi="Times New Roman" w:cs="Times New Roman"/>
          <w:b/>
          <w:bCs/>
        </w:rPr>
        <w:t>Chiến lược:</w:t>
      </w:r>
      <w:r w:rsidRPr="00D274C8">
        <w:rPr>
          <w:rFonts w:ascii="Times New Roman" w:hAnsi="Times New Roman" w:cs="Times New Roman"/>
        </w:rPr>
        <w:t xml:space="preserve"> </w:t>
      </w:r>
      <w:r w:rsidRPr="00D274C8">
        <w:rPr>
          <w:rFonts w:ascii="Times New Roman" w:hAnsi="Times New Roman" w:cs="Times New Roman"/>
          <w:b/>
          <w:bCs/>
        </w:rPr>
        <w:t>Ưu tiên số 1</w:t>
      </w:r>
      <w:r w:rsidRPr="00D274C8">
        <w:rPr>
          <w:rFonts w:ascii="Times New Roman" w:hAnsi="Times New Roman" w:cs="Times New Roman"/>
        </w:rPr>
        <w:t xml:space="preserve"> – Thâm nhập sớm (2026), partnership với distributor, pilot projects với khách hàng lớn</w:t>
      </w:r>
    </w:p>
    <w:p w14:paraId="71B1D55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3. Malaysia – Thị trường tiềm năng:</w:t>
      </w:r>
      <w:r w:rsidRPr="00D274C8">
        <w:rPr>
          <w:rFonts w:ascii="Times New Roman" w:hAnsi="Times New Roman" w:cs="Times New Roman"/>
        </w:rPr>
        <w:t xml:space="preserve"> - </w:t>
      </w:r>
      <w:r w:rsidRPr="00D274C8">
        <w:rPr>
          <w:rFonts w:ascii="Times New Roman" w:hAnsi="Times New Roman" w:cs="Times New Roman"/>
          <w:b/>
          <w:bCs/>
        </w:rPr>
        <w:t>GDP đầu người:</w:t>
      </w:r>
      <w:r w:rsidRPr="00D274C8">
        <w:rPr>
          <w:rFonts w:ascii="Times New Roman" w:hAnsi="Times New Roman" w:cs="Times New Roman"/>
        </w:rPr>
        <w:t xml:space="preserve"> 12.476 USD - </w:t>
      </w:r>
      <w:r w:rsidRPr="00D274C8">
        <w:rPr>
          <w:rFonts w:ascii="Times New Roman" w:hAnsi="Times New Roman" w:cs="Times New Roman"/>
          <w:b/>
          <w:bCs/>
        </w:rPr>
        <w:t>Quy mô thị trường IoT 2030:</w:t>
      </w:r>
      <w:r w:rsidRPr="00D274C8">
        <w:rPr>
          <w:rFonts w:ascii="Times New Roman" w:hAnsi="Times New Roman" w:cs="Times New Roman"/>
        </w:rPr>
        <w:t xml:space="preserve"> 9,8 tỷ USD - </w:t>
      </w:r>
      <w:r w:rsidRPr="00D274C8">
        <w:rPr>
          <w:rFonts w:ascii="Times New Roman" w:hAnsi="Times New Roman" w:cs="Times New Roman"/>
          <w:b/>
          <w:bCs/>
        </w:rPr>
        <w:t>Ưu điểm:</w:t>
      </w:r>
      <w:r w:rsidRPr="00D274C8">
        <w:rPr>
          <w:rFonts w:ascii="Times New Roman" w:hAnsi="Times New Roman" w:cs="Times New Roman"/>
        </w:rPr>
        <w:t xml:space="preserve"> - Chính sách Malaysia Digital Economy Blueprint - Ngành electronics và E&amp;E phát triển mạnh - Kết nối tốt với thị trường Trung Đông - </w:t>
      </w:r>
      <w:r w:rsidRPr="00D274C8">
        <w:rPr>
          <w:rFonts w:ascii="Times New Roman" w:hAnsi="Times New Roman" w:cs="Times New Roman"/>
          <w:b/>
          <w:bCs/>
        </w:rPr>
        <w:t>Thách thức:</w:t>
      </w:r>
      <w:r w:rsidRPr="00D274C8">
        <w:rPr>
          <w:rFonts w:ascii="Times New Roman" w:hAnsi="Times New Roman" w:cs="Times New Roman"/>
        </w:rPr>
        <w:t xml:space="preserve"> - Cạnh tranh từ Singapore và Thái Lan - Yêu cầu Halal certification cho một số sản phẩm - </w:t>
      </w:r>
      <w:r w:rsidRPr="00D274C8">
        <w:rPr>
          <w:rFonts w:ascii="Times New Roman" w:hAnsi="Times New Roman" w:cs="Times New Roman"/>
          <w:b/>
          <w:bCs/>
        </w:rPr>
        <w:t>Chiến lược:</w:t>
      </w:r>
      <w:r w:rsidRPr="00D274C8">
        <w:rPr>
          <w:rFonts w:ascii="Times New Roman" w:hAnsi="Times New Roman" w:cs="Times New Roman"/>
        </w:rPr>
        <w:t xml:space="preserve"> </w:t>
      </w:r>
      <w:r w:rsidRPr="00D274C8">
        <w:rPr>
          <w:rFonts w:ascii="Times New Roman" w:hAnsi="Times New Roman" w:cs="Times New Roman"/>
          <w:b/>
          <w:bCs/>
        </w:rPr>
        <w:t>Ưu tiên số 2</w:t>
      </w:r>
      <w:r w:rsidRPr="00D274C8">
        <w:rPr>
          <w:rFonts w:ascii="Times New Roman" w:hAnsi="Times New Roman" w:cs="Times New Roman"/>
        </w:rPr>
        <w:t xml:space="preserve"> – Thâm nhập song song với Thái Lan, tập trung vào electronics manufacturing</w:t>
      </w:r>
    </w:p>
    <w:p w14:paraId="4E52049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4. Indonesia – Thị trường khổng lồ:</w:t>
      </w:r>
      <w:r w:rsidRPr="00D274C8">
        <w:rPr>
          <w:rFonts w:ascii="Times New Roman" w:hAnsi="Times New Roman" w:cs="Times New Roman"/>
        </w:rPr>
        <w:t xml:space="preserve"> - </w:t>
      </w:r>
      <w:r w:rsidRPr="00D274C8">
        <w:rPr>
          <w:rFonts w:ascii="Times New Roman" w:hAnsi="Times New Roman" w:cs="Times New Roman"/>
          <w:b/>
          <w:bCs/>
        </w:rPr>
        <w:t>GDP đầu người:</w:t>
      </w:r>
      <w:r w:rsidRPr="00D274C8">
        <w:rPr>
          <w:rFonts w:ascii="Times New Roman" w:hAnsi="Times New Roman" w:cs="Times New Roman"/>
        </w:rPr>
        <w:t xml:space="preserve"> 4.788 USD - </w:t>
      </w:r>
      <w:r w:rsidRPr="00D274C8">
        <w:rPr>
          <w:rFonts w:ascii="Times New Roman" w:hAnsi="Times New Roman" w:cs="Times New Roman"/>
          <w:b/>
          <w:bCs/>
        </w:rPr>
        <w:t>Dân số:</w:t>
      </w:r>
      <w:r w:rsidRPr="00D274C8">
        <w:rPr>
          <w:rFonts w:ascii="Times New Roman" w:hAnsi="Times New Roman" w:cs="Times New Roman"/>
        </w:rPr>
        <w:t xml:space="preserve"> 277 triệu người (lớn nhất ASEAN) - </w:t>
      </w:r>
      <w:r w:rsidRPr="00D274C8">
        <w:rPr>
          <w:rFonts w:ascii="Times New Roman" w:hAnsi="Times New Roman" w:cs="Times New Roman"/>
          <w:b/>
          <w:bCs/>
        </w:rPr>
        <w:t>Quy mô thị trường IoT 2030:</w:t>
      </w:r>
      <w:r w:rsidRPr="00D274C8">
        <w:rPr>
          <w:rFonts w:ascii="Times New Roman" w:hAnsi="Times New Roman" w:cs="Times New Roman"/>
        </w:rPr>
        <w:t xml:space="preserve"> 14,2 tỷ USD (tăng trưởng nhanh nhất) - </w:t>
      </w:r>
      <w:r w:rsidRPr="00D274C8">
        <w:rPr>
          <w:rFonts w:ascii="Times New Roman" w:hAnsi="Times New Roman" w:cs="Times New Roman"/>
          <w:b/>
          <w:bCs/>
        </w:rPr>
        <w:t>Ưu điểm:</w:t>
      </w:r>
      <w:r w:rsidRPr="00D274C8">
        <w:rPr>
          <w:rFonts w:ascii="Times New Roman" w:hAnsi="Times New Roman" w:cs="Times New Roman"/>
        </w:rPr>
        <w:t xml:space="preserve"> - Thị trường khổng lồ, tăng trưởng rất nhanh - Chính sách Making Indonesia 4.0 - Chi phí lao động thấp, thu hút FDI - </w:t>
      </w:r>
      <w:r w:rsidRPr="00D274C8">
        <w:rPr>
          <w:rFonts w:ascii="Times New Roman" w:hAnsi="Times New Roman" w:cs="Times New Roman"/>
          <w:b/>
          <w:bCs/>
        </w:rPr>
        <w:t>Thách thức:</w:t>
      </w:r>
      <w:r w:rsidRPr="00D274C8">
        <w:rPr>
          <w:rFonts w:ascii="Times New Roman" w:hAnsi="Times New Roman" w:cs="Times New Roman"/>
        </w:rPr>
        <w:t xml:space="preserve"> - Phân tán địa lý (17.000 đảo) - Hạ tầng chưa đồng đều - Rủi ro về logistics và thanh toán - </w:t>
      </w:r>
      <w:r w:rsidRPr="00D274C8">
        <w:rPr>
          <w:rFonts w:ascii="Times New Roman" w:hAnsi="Times New Roman" w:cs="Times New Roman"/>
          <w:b/>
          <w:bCs/>
        </w:rPr>
        <w:t>Chiến lược:</w:t>
      </w:r>
      <w:r w:rsidRPr="00D274C8">
        <w:rPr>
          <w:rFonts w:ascii="Times New Roman" w:hAnsi="Times New Roman" w:cs="Times New Roman"/>
        </w:rPr>
        <w:t xml:space="preserve"> Giai đoạn 2 (2029-2032), thiết lập partner địa phương, tập trung vào Java (Jakarta, Surabaya)</w:t>
      </w:r>
    </w:p>
    <w:p w14:paraId="3B87895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5. Philippines – Thị trường mới nổi:</w:t>
      </w:r>
      <w:r w:rsidRPr="00D274C8">
        <w:rPr>
          <w:rFonts w:ascii="Times New Roman" w:hAnsi="Times New Roman" w:cs="Times New Roman"/>
        </w:rPr>
        <w:t xml:space="preserve"> - </w:t>
      </w:r>
      <w:r w:rsidRPr="00D274C8">
        <w:rPr>
          <w:rFonts w:ascii="Times New Roman" w:hAnsi="Times New Roman" w:cs="Times New Roman"/>
          <w:b/>
          <w:bCs/>
        </w:rPr>
        <w:t>GDP đầu người:</w:t>
      </w:r>
      <w:r w:rsidRPr="00D274C8">
        <w:rPr>
          <w:rFonts w:ascii="Times New Roman" w:hAnsi="Times New Roman" w:cs="Times New Roman"/>
        </w:rPr>
        <w:t xml:space="preserve"> 3.905 USD - </w:t>
      </w:r>
      <w:r w:rsidRPr="00D274C8">
        <w:rPr>
          <w:rFonts w:ascii="Times New Roman" w:hAnsi="Times New Roman" w:cs="Times New Roman"/>
          <w:b/>
          <w:bCs/>
        </w:rPr>
        <w:t>Dân số:</w:t>
      </w:r>
      <w:r w:rsidRPr="00D274C8">
        <w:rPr>
          <w:rFonts w:ascii="Times New Roman" w:hAnsi="Times New Roman" w:cs="Times New Roman"/>
        </w:rPr>
        <w:t xml:space="preserve"> 115 triệu người - </w:t>
      </w:r>
      <w:r w:rsidRPr="00D274C8">
        <w:rPr>
          <w:rFonts w:ascii="Times New Roman" w:hAnsi="Times New Roman" w:cs="Times New Roman"/>
          <w:b/>
          <w:bCs/>
        </w:rPr>
        <w:t>Quy mô thị trường IoT 2030:</w:t>
      </w:r>
      <w:r w:rsidRPr="00D274C8">
        <w:rPr>
          <w:rFonts w:ascii="Times New Roman" w:hAnsi="Times New Roman" w:cs="Times New Roman"/>
        </w:rPr>
        <w:t xml:space="preserve"> 6,4 tỷ USD - </w:t>
      </w:r>
      <w:r w:rsidRPr="00D274C8">
        <w:rPr>
          <w:rFonts w:ascii="Times New Roman" w:hAnsi="Times New Roman" w:cs="Times New Roman"/>
          <w:b/>
          <w:bCs/>
        </w:rPr>
        <w:t>Ưu điểm:</w:t>
      </w:r>
      <w:r w:rsidRPr="00D274C8">
        <w:rPr>
          <w:rFonts w:ascii="Times New Roman" w:hAnsi="Times New Roman" w:cs="Times New Roman"/>
        </w:rPr>
        <w:t xml:space="preserve"> - Dân số trẻ, thành thạo tiếng Anh - Ngành BPO phát triển mạnh - Chính sách khuyến khích FDI - </w:t>
      </w:r>
      <w:r w:rsidRPr="00D274C8">
        <w:rPr>
          <w:rFonts w:ascii="Times New Roman" w:hAnsi="Times New Roman" w:cs="Times New Roman"/>
          <w:b/>
          <w:bCs/>
        </w:rPr>
        <w:t>Thách thức:</w:t>
      </w:r>
      <w:r w:rsidRPr="00D274C8">
        <w:rPr>
          <w:rFonts w:ascii="Times New Roman" w:hAnsi="Times New Roman" w:cs="Times New Roman"/>
        </w:rPr>
        <w:t xml:space="preserve"> - Hạ tầng yếu - Thiếu nhân lực kỹ thuật cao - </w:t>
      </w:r>
      <w:r w:rsidRPr="00D274C8">
        <w:rPr>
          <w:rFonts w:ascii="Times New Roman" w:hAnsi="Times New Roman" w:cs="Times New Roman"/>
          <w:b/>
          <w:bCs/>
        </w:rPr>
        <w:t>Chiến lược:</w:t>
      </w:r>
      <w:r w:rsidRPr="00D274C8">
        <w:rPr>
          <w:rFonts w:ascii="Times New Roman" w:hAnsi="Times New Roman" w:cs="Times New Roman"/>
        </w:rPr>
        <w:t xml:space="preserve"> Giai đoạn 2-3, tập trung vào BPO và manufacturing sector</w:t>
      </w:r>
    </w:p>
    <w:p w14:paraId="59ACE96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6. Vietnam – Home market:</w:t>
      </w:r>
      <w:r w:rsidRPr="00D274C8">
        <w:rPr>
          <w:rFonts w:ascii="Times New Roman" w:hAnsi="Times New Roman" w:cs="Times New Roman"/>
        </w:rPr>
        <w:t xml:space="preserve"> - </w:t>
      </w:r>
      <w:r w:rsidRPr="00D274C8">
        <w:rPr>
          <w:rFonts w:ascii="Times New Roman" w:hAnsi="Times New Roman" w:cs="Times New Roman"/>
          <w:b/>
          <w:bCs/>
        </w:rPr>
        <w:t>GDP đầu người:</w:t>
      </w:r>
      <w:r w:rsidRPr="00D274C8">
        <w:rPr>
          <w:rFonts w:ascii="Times New Roman" w:hAnsi="Times New Roman" w:cs="Times New Roman"/>
        </w:rPr>
        <w:t xml:space="preserve"> 4.475 USD - </w:t>
      </w:r>
      <w:r w:rsidRPr="00D274C8">
        <w:rPr>
          <w:rFonts w:ascii="Times New Roman" w:hAnsi="Times New Roman" w:cs="Times New Roman"/>
          <w:b/>
          <w:bCs/>
        </w:rPr>
        <w:t>Quy mô thị trường IoT 2030:</w:t>
      </w:r>
      <w:r w:rsidRPr="00D274C8">
        <w:rPr>
          <w:rFonts w:ascii="Times New Roman" w:hAnsi="Times New Roman" w:cs="Times New Roman"/>
        </w:rPr>
        <w:t xml:space="preserve"> 8,5 tỷ USD - </w:t>
      </w:r>
      <w:r w:rsidRPr="00D274C8">
        <w:rPr>
          <w:rFonts w:ascii="Times New Roman" w:hAnsi="Times New Roman" w:cs="Times New Roman"/>
          <w:b/>
          <w:bCs/>
        </w:rPr>
        <w:t>Ưu điểm:</w:t>
      </w:r>
      <w:r w:rsidRPr="00D274C8">
        <w:rPr>
          <w:rFonts w:ascii="Times New Roman" w:hAnsi="Times New Roman" w:cs="Times New Roman"/>
        </w:rPr>
        <w:t xml:space="preserve"> - Thị trường nội địa, lợi thế ngôn ngữ và văn hóa - Chính sách ưu đãi mạnh mẽ - Chuỗi cung ứng nội địa phát triển - </w:t>
      </w:r>
      <w:r w:rsidRPr="00D274C8">
        <w:rPr>
          <w:rFonts w:ascii="Times New Roman" w:hAnsi="Times New Roman" w:cs="Times New Roman"/>
          <w:b/>
          <w:bCs/>
        </w:rPr>
        <w:t>Chiến lược:</w:t>
      </w:r>
      <w:r w:rsidRPr="00D274C8">
        <w:rPr>
          <w:rFonts w:ascii="Times New Roman" w:hAnsi="Times New Roman" w:cs="Times New Roman"/>
        </w:rPr>
        <w:t xml:space="preserve"> </w:t>
      </w:r>
      <w:r w:rsidRPr="00D274C8">
        <w:rPr>
          <w:rFonts w:ascii="Times New Roman" w:hAnsi="Times New Roman" w:cs="Times New Roman"/>
          <w:b/>
          <w:bCs/>
        </w:rPr>
        <w:t>Ưu tiên tuyệt đối</w:t>
      </w:r>
      <w:r w:rsidRPr="00D274C8">
        <w:rPr>
          <w:rFonts w:ascii="Times New Roman" w:hAnsi="Times New Roman" w:cs="Times New Roman"/>
        </w:rPr>
        <w:t xml:space="preserve"> – Chiếm 65% doanh thu giai đoạn đầu</w:t>
      </w:r>
    </w:p>
    <w:p w14:paraId="59831EF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Hiệp định thương mại và lợi thế cạnh tranh:</w:t>
      </w:r>
    </w:p>
    <w:p w14:paraId="1647979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ASEAN Free Trade Area (AFTA):</w:t>
      </w:r>
      <w:r w:rsidRPr="00D274C8">
        <w:rPr>
          <w:rFonts w:ascii="Times New Roman" w:hAnsi="Times New Roman" w:cs="Times New Roman"/>
        </w:rPr>
        <w:t xml:space="preserve"> - </w:t>
      </w:r>
      <w:r w:rsidRPr="00D274C8">
        <w:rPr>
          <w:rFonts w:ascii="Times New Roman" w:hAnsi="Times New Roman" w:cs="Times New Roman"/>
          <w:b/>
          <w:bCs/>
        </w:rPr>
        <w:t>Thuế quan:</w:t>
      </w:r>
      <w:r w:rsidRPr="00D274C8">
        <w:rPr>
          <w:rFonts w:ascii="Times New Roman" w:hAnsi="Times New Roman" w:cs="Times New Roman"/>
        </w:rPr>
        <w:t xml:space="preserve"> 0% cho hầu hết sản phẩm công nghệ cao - </w:t>
      </w:r>
      <w:r w:rsidRPr="00D274C8">
        <w:rPr>
          <w:rFonts w:ascii="Times New Roman" w:hAnsi="Times New Roman" w:cs="Times New Roman"/>
          <w:b/>
          <w:bCs/>
        </w:rPr>
        <w:t>Rules of Origin:</w:t>
      </w:r>
      <w:r w:rsidRPr="00D274C8">
        <w:rPr>
          <w:rFonts w:ascii="Times New Roman" w:hAnsi="Times New Roman" w:cs="Times New Roman"/>
        </w:rPr>
        <w:t xml:space="preserve"> Cần 40% nội dung ASEAN (Mekong đạt 50-70%) - </w:t>
      </w:r>
      <w:r w:rsidRPr="00D274C8">
        <w:rPr>
          <w:rFonts w:ascii="Times New Roman" w:hAnsi="Times New Roman" w:cs="Times New Roman"/>
          <w:b/>
          <w:bCs/>
        </w:rPr>
        <w:t>Mutual Recognition Arrangement (MRA):</w:t>
      </w:r>
      <w:r w:rsidRPr="00D274C8">
        <w:rPr>
          <w:rFonts w:ascii="Times New Roman" w:hAnsi="Times New Roman" w:cs="Times New Roman"/>
        </w:rPr>
        <w:t xml:space="preserve"> Chứng nhận được công nhận lẫn nhau</w:t>
      </w:r>
    </w:p>
    <w:p w14:paraId="538F35A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RCEP (Regional Comprehensive Economic Partnership):</w:t>
      </w:r>
      <w:r w:rsidRPr="00D274C8">
        <w:rPr>
          <w:rFonts w:ascii="Times New Roman" w:hAnsi="Times New Roman" w:cs="Times New Roman"/>
        </w:rPr>
        <w:t xml:space="preserve"> - </w:t>
      </w:r>
      <w:r w:rsidRPr="00D274C8">
        <w:rPr>
          <w:rFonts w:ascii="Times New Roman" w:hAnsi="Times New Roman" w:cs="Times New Roman"/>
          <w:b/>
          <w:bCs/>
        </w:rPr>
        <w:t>Phạm vi:</w:t>
      </w:r>
      <w:r w:rsidRPr="00D274C8">
        <w:rPr>
          <w:rFonts w:ascii="Times New Roman" w:hAnsi="Times New Roman" w:cs="Times New Roman"/>
        </w:rPr>
        <w:t xml:space="preserve"> ASEAN + 5 (Trung Quốc, Nhật Bản, Hàn Quốc, Australia, New Zealand) - </w:t>
      </w:r>
      <w:r w:rsidRPr="00D274C8">
        <w:rPr>
          <w:rFonts w:ascii="Times New Roman" w:hAnsi="Times New Roman" w:cs="Times New Roman"/>
          <w:b/>
          <w:bCs/>
        </w:rPr>
        <w:t>Lợi ích:</w:t>
      </w:r>
      <w:r w:rsidRPr="00D274C8">
        <w:rPr>
          <w:rFonts w:ascii="Times New Roman" w:hAnsi="Times New Roman" w:cs="Times New Roman"/>
        </w:rPr>
        <w:t xml:space="preserve"> Giảm thuế nhập khẩu linh kiện từ Trung Quốc/Nhật Bản/Hàn Quốc - </w:t>
      </w:r>
      <w:r w:rsidRPr="00D274C8">
        <w:rPr>
          <w:rFonts w:ascii="Times New Roman" w:hAnsi="Times New Roman" w:cs="Times New Roman"/>
          <w:b/>
          <w:bCs/>
        </w:rPr>
        <w:t>Tác động:</w:t>
      </w:r>
      <w:r w:rsidRPr="00D274C8">
        <w:rPr>
          <w:rFonts w:ascii="Times New Roman" w:hAnsi="Times New Roman" w:cs="Times New Roman"/>
        </w:rPr>
        <w:t xml:space="preserve"> Giảm 10-15% chi phí nguyên vật liệu</w:t>
      </w:r>
    </w:p>
    <w:p w14:paraId="380916B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EVFTA (EU-Vietnam Free Trade Agreement):</w:t>
      </w:r>
      <w:r w:rsidRPr="00D274C8">
        <w:rPr>
          <w:rFonts w:ascii="Times New Roman" w:hAnsi="Times New Roman" w:cs="Times New Roman"/>
        </w:rPr>
        <w:t xml:space="preserve"> - </w:t>
      </w:r>
      <w:r w:rsidRPr="00D274C8">
        <w:rPr>
          <w:rFonts w:ascii="Times New Roman" w:hAnsi="Times New Roman" w:cs="Times New Roman"/>
          <w:b/>
          <w:bCs/>
        </w:rPr>
        <w:t>Lợi ích:</w:t>
      </w:r>
      <w:r w:rsidRPr="00D274C8">
        <w:rPr>
          <w:rFonts w:ascii="Times New Roman" w:hAnsi="Times New Roman" w:cs="Times New Roman"/>
        </w:rPr>
        <w:t xml:space="preserve"> Thuế 0% xuất khẩu sang EU từ 2027 - </w:t>
      </w:r>
      <w:r w:rsidRPr="00D274C8">
        <w:rPr>
          <w:rFonts w:ascii="Times New Roman" w:hAnsi="Times New Roman" w:cs="Times New Roman"/>
          <w:b/>
          <w:bCs/>
        </w:rPr>
        <w:t>Yêu cầu:</w:t>
      </w:r>
      <w:r w:rsidRPr="00D274C8">
        <w:rPr>
          <w:rFonts w:ascii="Times New Roman" w:hAnsi="Times New Roman" w:cs="Times New Roman"/>
        </w:rPr>
        <w:t xml:space="preserve"> Tuân thủ CE, RoHS, REACH - </w:t>
      </w:r>
      <w:r w:rsidRPr="00D274C8">
        <w:rPr>
          <w:rFonts w:ascii="Times New Roman" w:hAnsi="Times New Roman" w:cs="Times New Roman"/>
          <w:b/>
          <w:bCs/>
        </w:rPr>
        <w:t>Cơ hội:</w:t>
      </w:r>
      <w:r w:rsidRPr="00D274C8">
        <w:rPr>
          <w:rFonts w:ascii="Times New Roman" w:hAnsi="Times New Roman" w:cs="Times New Roman"/>
        </w:rPr>
        <w:t xml:space="preserve"> Mở rộng sang EU sau khi thành công tại ASEAN</w:t>
      </w:r>
    </w:p>
    <w:p w14:paraId="4FB8366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Cơ hội xuất khẩu cụ thể:</w:t>
      </w:r>
    </w:p>
    <w:p w14:paraId="690CE14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Mục tiêu xuất khẩu theo giai đoạn:</w:t>
      </w:r>
    </w:p>
    <w:tbl>
      <w:tblPr>
        <w:tblStyle w:val="Table"/>
        <w:tblW w:w="5000" w:type="pct"/>
        <w:tblLayout w:type="fixed"/>
        <w:tblLook w:val="0020" w:firstRow="1" w:lastRow="0" w:firstColumn="0" w:lastColumn="0" w:noHBand="0" w:noVBand="0"/>
      </w:tblPr>
      <w:tblGrid>
        <w:gridCol w:w="1690"/>
        <w:gridCol w:w="1690"/>
        <w:gridCol w:w="1690"/>
        <w:gridCol w:w="2253"/>
        <w:gridCol w:w="2253"/>
      </w:tblGrid>
      <w:tr w:rsidR="009F68C2" w:rsidRPr="00D274C8" w14:paraId="38A9011D"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97" w:type="dxa"/>
          </w:tcPr>
          <w:p w14:paraId="2E2BD11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Giai đoạn</w:t>
            </w:r>
          </w:p>
        </w:tc>
        <w:tc>
          <w:tcPr>
            <w:tcW w:w="1397" w:type="dxa"/>
          </w:tcPr>
          <w:p w14:paraId="620126D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Thị trường</w:t>
            </w:r>
          </w:p>
        </w:tc>
        <w:tc>
          <w:tcPr>
            <w:tcW w:w="1397" w:type="dxa"/>
          </w:tcPr>
          <w:p w14:paraId="613BC48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Sản phẩm chính</w:t>
            </w:r>
          </w:p>
        </w:tc>
        <w:tc>
          <w:tcPr>
            <w:tcW w:w="1863" w:type="dxa"/>
          </w:tcPr>
          <w:p w14:paraId="4CEF07E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Doanh thu (triệu USD)</w:t>
            </w:r>
          </w:p>
        </w:tc>
        <w:tc>
          <w:tcPr>
            <w:tcW w:w="1863" w:type="dxa"/>
          </w:tcPr>
          <w:p w14:paraId="090FA7E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Tỷ lệ xuất khẩu</w:t>
            </w:r>
          </w:p>
        </w:tc>
      </w:tr>
      <w:tr w:rsidR="009F68C2" w:rsidRPr="00D274C8" w14:paraId="69B34406" w14:textId="77777777">
        <w:tc>
          <w:tcPr>
            <w:tcW w:w="1397" w:type="dxa"/>
          </w:tcPr>
          <w:p w14:paraId="469C983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GĐ 1 (2026-2028)</w:t>
            </w:r>
          </w:p>
        </w:tc>
        <w:tc>
          <w:tcPr>
            <w:tcW w:w="1397" w:type="dxa"/>
          </w:tcPr>
          <w:p w14:paraId="0088584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Thái Lan, Malaysia</w:t>
            </w:r>
          </w:p>
        </w:tc>
        <w:tc>
          <w:tcPr>
            <w:tcW w:w="1397" w:type="dxa"/>
          </w:tcPr>
          <w:p w14:paraId="09AFCE5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Gateway, Module truyền thông</w:t>
            </w:r>
          </w:p>
        </w:tc>
        <w:tc>
          <w:tcPr>
            <w:tcW w:w="1863" w:type="dxa"/>
          </w:tcPr>
          <w:p w14:paraId="388C006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1,84</w:t>
            </w:r>
          </w:p>
        </w:tc>
        <w:tc>
          <w:tcPr>
            <w:tcW w:w="1863" w:type="dxa"/>
          </w:tcPr>
          <w:p w14:paraId="6DF84D1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w:t>
            </w:r>
          </w:p>
        </w:tc>
      </w:tr>
      <w:tr w:rsidR="009F68C2" w:rsidRPr="00D274C8" w14:paraId="481B3770" w14:textId="77777777">
        <w:tc>
          <w:tcPr>
            <w:tcW w:w="1397" w:type="dxa"/>
          </w:tcPr>
          <w:p w14:paraId="1D45890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GĐ 2 (2029-2032)</w:t>
            </w:r>
          </w:p>
        </w:tc>
        <w:tc>
          <w:tcPr>
            <w:tcW w:w="1397" w:type="dxa"/>
          </w:tcPr>
          <w:p w14:paraId="0FA5914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Singapore, Indonesia</w:t>
            </w:r>
          </w:p>
        </w:tc>
        <w:tc>
          <w:tcPr>
            <w:tcW w:w="1397" w:type="dxa"/>
          </w:tcPr>
          <w:p w14:paraId="5DC3272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Robot AMR/AGV, Cảm biến</w:t>
            </w:r>
          </w:p>
        </w:tc>
        <w:tc>
          <w:tcPr>
            <w:tcW w:w="1863" w:type="dxa"/>
          </w:tcPr>
          <w:p w14:paraId="22C3207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13,77</w:t>
            </w:r>
          </w:p>
        </w:tc>
        <w:tc>
          <w:tcPr>
            <w:tcW w:w="1863" w:type="dxa"/>
          </w:tcPr>
          <w:p w14:paraId="32C1991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w:t>
            </w:r>
          </w:p>
        </w:tc>
      </w:tr>
      <w:tr w:rsidR="009F68C2" w:rsidRPr="00D274C8" w14:paraId="46B197E9" w14:textId="77777777">
        <w:tc>
          <w:tcPr>
            <w:tcW w:w="1397" w:type="dxa"/>
          </w:tcPr>
          <w:p w14:paraId="572A97F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GĐ 3 (2033-2035)</w:t>
            </w:r>
          </w:p>
        </w:tc>
        <w:tc>
          <w:tcPr>
            <w:tcW w:w="1397" w:type="dxa"/>
          </w:tcPr>
          <w:p w14:paraId="18155F4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Philippines, ASEAN-6</w:t>
            </w:r>
          </w:p>
        </w:tc>
        <w:tc>
          <w:tcPr>
            <w:tcW w:w="1397" w:type="dxa"/>
          </w:tcPr>
          <w:p w14:paraId="06F54AF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Tất cả 7 dòng sản phẩm</w:t>
            </w:r>
          </w:p>
        </w:tc>
        <w:tc>
          <w:tcPr>
            <w:tcW w:w="1863" w:type="dxa"/>
          </w:tcPr>
          <w:p w14:paraId="0B49983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20,62</w:t>
            </w:r>
          </w:p>
        </w:tc>
        <w:tc>
          <w:tcPr>
            <w:tcW w:w="1863" w:type="dxa"/>
          </w:tcPr>
          <w:p w14:paraId="2161F99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35%</w:t>
            </w:r>
          </w:p>
        </w:tc>
      </w:tr>
      <w:tr w:rsidR="009F68C2" w:rsidRPr="00D274C8" w14:paraId="124E2B63" w14:textId="77777777">
        <w:tc>
          <w:tcPr>
            <w:tcW w:w="1397" w:type="dxa"/>
          </w:tcPr>
          <w:p w14:paraId="261D8F0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 cộng</w:t>
            </w:r>
          </w:p>
        </w:tc>
        <w:tc>
          <w:tcPr>
            <w:tcW w:w="1397" w:type="dxa"/>
          </w:tcPr>
          <w:p w14:paraId="5703C62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ASEAN-6</w:t>
            </w:r>
          </w:p>
        </w:tc>
        <w:tc>
          <w:tcPr>
            <w:tcW w:w="1397" w:type="dxa"/>
          </w:tcPr>
          <w:p w14:paraId="46D6514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c>
          <w:tcPr>
            <w:tcW w:w="1863" w:type="dxa"/>
          </w:tcPr>
          <w:p w14:paraId="26F94C6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36,23</w:t>
            </w:r>
          </w:p>
        </w:tc>
        <w:tc>
          <w:tcPr>
            <w:tcW w:w="1863" w:type="dxa"/>
          </w:tcPr>
          <w:p w14:paraId="44F551C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r>
    </w:tbl>
    <w:p w14:paraId="5BE3395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Lợi thế cạnh tranh khi xuất khẩu ASEAN:</w:t>
      </w:r>
    </w:p>
    <w:p w14:paraId="371CEB7F" w14:textId="77777777" w:rsidR="009F68C2" w:rsidRPr="00D274C8" w:rsidRDefault="00CC558F" w:rsidP="00DC180F">
      <w:pPr>
        <w:pStyle w:val="Compact"/>
        <w:numPr>
          <w:ilvl w:val="0"/>
          <w:numId w:val="41"/>
        </w:numPr>
        <w:rPr>
          <w:rFonts w:ascii="Times New Roman" w:hAnsi="Times New Roman" w:cs="Times New Roman"/>
        </w:rPr>
      </w:pPr>
      <w:r w:rsidRPr="00D274C8">
        <w:rPr>
          <w:rFonts w:ascii="Times New Roman" w:hAnsi="Times New Roman" w:cs="Times New Roman"/>
          <w:b/>
          <w:bCs/>
        </w:rPr>
        <w:t>Giá cạnh tranh:</w:t>
      </w:r>
      <w:r w:rsidRPr="00D274C8">
        <w:rPr>
          <w:rFonts w:ascii="Times New Roman" w:hAnsi="Times New Roman" w:cs="Times New Roman"/>
        </w:rPr>
        <w:t xml:space="preserve"> Thấp hơn 20-30% so với sản phẩm từ Trung Quốc, Nhật Bản, Hàn Quốc</w:t>
      </w:r>
    </w:p>
    <w:p w14:paraId="6B8335E2" w14:textId="77777777" w:rsidR="009F68C2" w:rsidRPr="00D274C8" w:rsidRDefault="00CC558F" w:rsidP="00DC180F">
      <w:pPr>
        <w:pStyle w:val="Compact"/>
        <w:numPr>
          <w:ilvl w:val="0"/>
          <w:numId w:val="41"/>
        </w:numPr>
        <w:rPr>
          <w:rFonts w:ascii="Times New Roman" w:hAnsi="Times New Roman" w:cs="Times New Roman"/>
        </w:rPr>
      </w:pPr>
      <w:r w:rsidRPr="00D274C8">
        <w:rPr>
          <w:rFonts w:ascii="Times New Roman" w:hAnsi="Times New Roman" w:cs="Times New Roman"/>
          <w:b/>
          <w:bCs/>
        </w:rPr>
        <w:t>Thuế 0%:</w:t>
      </w:r>
      <w:r w:rsidRPr="00D274C8">
        <w:rPr>
          <w:rFonts w:ascii="Times New Roman" w:hAnsi="Times New Roman" w:cs="Times New Roman"/>
        </w:rPr>
        <w:t xml:space="preserve"> AFTA và RCEP</w:t>
      </w:r>
    </w:p>
    <w:p w14:paraId="23B71BA2" w14:textId="77777777" w:rsidR="009F68C2" w:rsidRPr="00D274C8" w:rsidRDefault="00CC558F" w:rsidP="00DC180F">
      <w:pPr>
        <w:pStyle w:val="Compact"/>
        <w:numPr>
          <w:ilvl w:val="0"/>
          <w:numId w:val="41"/>
        </w:numPr>
        <w:rPr>
          <w:rFonts w:ascii="Times New Roman" w:hAnsi="Times New Roman" w:cs="Times New Roman"/>
        </w:rPr>
      </w:pPr>
      <w:r w:rsidRPr="00D274C8">
        <w:rPr>
          <w:rFonts w:ascii="Times New Roman" w:hAnsi="Times New Roman" w:cs="Times New Roman"/>
          <w:b/>
          <w:bCs/>
        </w:rPr>
        <w:t>Logistics thuận lợi:</w:t>
      </w:r>
      <w:r w:rsidRPr="00D274C8">
        <w:rPr>
          <w:rFonts w:ascii="Times New Roman" w:hAnsi="Times New Roman" w:cs="Times New Roman"/>
        </w:rPr>
        <w:t xml:space="preserve"> Cảng biển quốc tế TP.HCM, thời gian giao hàng 3-7 ngày</w:t>
      </w:r>
    </w:p>
    <w:p w14:paraId="42ABEB7F" w14:textId="77777777" w:rsidR="009F68C2" w:rsidRPr="00D274C8" w:rsidRDefault="00CC558F" w:rsidP="00DC180F">
      <w:pPr>
        <w:pStyle w:val="Compact"/>
        <w:numPr>
          <w:ilvl w:val="0"/>
          <w:numId w:val="41"/>
        </w:numPr>
        <w:rPr>
          <w:rFonts w:ascii="Times New Roman" w:hAnsi="Times New Roman" w:cs="Times New Roman"/>
        </w:rPr>
      </w:pPr>
      <w:r w:rsidRPr="00D274C8">
        <w:rPr>
          <w:rFonts w:ascii="Times New Roman" w:hAnsi="Times New Roman" w:cs="Times New Roman"/>
          <w:b/>
          <w:bCs/>
        </w:rPr>
        <w:t>Hỗ trợ kỹ thuật:</w:t>
      </w:r>
      <w:r w:rsidRPr="00D274C8">
        <w:rPr>
          <w:rFonts w:ascii="Times New Roman" w:hAnsi="Times New Roman" w:cs="Times New Roman"/>
        </w:rPr>
        <w:t xml:space="preserve"> Đội ngũ kỹ thuật có thể đến khách hàng trong 24-48h</w:t>
      </w:r>
    </w:p>
    <w:p w14:paraId="58763237" w14:textId="77777777" w:rsidR="009F68C2" w:rsidRPr="00D274C8" w:rsidRDefault="00CC558F" w:rsidP="00DC180F">
      <w:pPr>
        <w:pStyle w:val="Compact"/>
        <w:numPr>
          <w:ilvl w:val="0"/>
          <w:numId w:val="41"/>
        </w:numPr>
        <w:rPr>
          <w:rFonts w:ascii="Times New Roman" w:hAnsi="Times New Roman" w:cs="Times New Roman"/>
        </w:rPr>
      </w:pPr>
      <w:r w:rsidRPr="00D274C8">
        <w:rPr>
          <w:rFonts w:ascii="Times New Roman" w:hAnsi="Times New Roman" w:cs="Times New Roman"/>
          <w:b/>
          <w:bCs/>
        </w:rPr>
        <w:t>Tùy chỉnh linh hoạt:</w:t>
      </w:r>
      <w:r w:rsidRPr="00D274C8">
        <w:rPr>
          <w:rFonts w:ascii="Times New Roman" w:hAnsi="Times New Roman" w:cs="Times New Roman"/>
        </w:rPr>
        <w:t xml:space="preserve"> Có thể điều chỉnh sản phẩm theo yêu cầu đặc thù</w:t>
      </w:r>
    </w:p>
    <w:p w14:paraId="497141F8" w14:textId="77777777" w:rsidR="009F68C2" w:rsidRPr="00D274C8" w:rsidRDefault="00CC558F" w:rsidP="00DC180F">
      <w:pPr>
        <w:pStyle w:val="Compact"/>
        <w:numPr>
          <w:ilvl w:val="0"/>
          <w:numId w:val="41"/>
        </w:numPr>
        <w:rPr>
          <w:rFonts w:ascii="Times New Roman" w:hAnsi="Times New Roman" w:cs="Times New Roman"/>
        </w:rPr>
      </w:pPr>
      <w:r w:rsidRPr="00D274C8">
        <w:rPr>
          <w:rFonts w:ascii="Times New Roman" w:hAnsi="Times New Roman" w:cs="Times New Roman"/>
          <w:b/>
          <w:bCs/>
        </w:rPr>
        <w:t>Chứng nhận quốc tế:</w:t>
      </w:r>
      <w:r w:rsidRPr="00D274C8">
        <w:rPr>
          <w:rFonts w:ascii="Times New Roman" w:hAnsi="Times New Roman" w:cs="Times New Roman"/>
        </w:rPr>
        <w:t xml:space="preserve"> CE, FCC, RoHS đáp ứng yêu cầu xuất khẩu</w:t>
      </w:r>
    </w:p>
    <w:p w14:paraId="18FCA6B4" w14:textId="77777777" w:rsidR="009F68C2" w:rsidRPr="00D274C8" w:rsidRDefault="00CC558F" w:rsidP="00DC180F">
      <w:pPr>
        <w:pStyle w:val="Compact"/>
        <w:numPr>
          <w:ilvl w:val="0"/>
          <w:numId w:val="41"/>
        </w:numPr>
        <w:rPr>
          <w:rFonts w:ascii="Times New Roman" w:hAnsi="Times New Roman" w:cs="Times New Roman"/>
        </w:rPr>
      </w:pPr>
      <w:r w:rsidRPr="00D274C8">
        <w:rPr>
          <w:rFonts w:ascii="Times New Roman" w:hAnsi="Times New Roman" w:cs="Times New Roman"/>
          <w:b/>
          <w:bCs/>
        </w:rPr>
        <w:t>Ngôn ngữ:</w:t>
      </w:r>
      <w:r w:rsidRPr="00D274C8">
        <w:rPr>
          <w:rFonts w:ascii="Times New Roman" w:hAnsi="Times New Roman" w:cs="Times New Roman"/>
        </w:rPr>
        <w:t xml:space="preserve"> Đội ngũ thành thạo tiếng Anh, một số người biết tiếng Thái/Malaysia</w:t>
      </w:r>
    </w:p>
    <w:p w14:paraId="2F94188A"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Rủi ro và biện pháp giảm thiểu:</w:t>
      </w:r>
    </w:p>
    <w:tbl>
      <w:tblPr>
        <w:tblStyle w:val="Table"/>
        <w:tblW w:w="5000" w:type="pct"/>
        <w:tblLayout w:type="fixed"/>
        <w:tblLook w:val="0020" w:firstRow="1" w:lastRow="0" w:firstColumn="0" w:lastColumn="0" w:noHBand="0" w:noVBand="0"/>
      </w:tblPr>
      <w:tblGrid>
        <w:gridCol w:w="3192"/>
        <w:gridCol w:w="3192"/>
        <w:gridCol w:w="3192"/>
      </w:tblGrid>
      <w:tr w:rsidR="009F68C2" w:rsidRPr="00D274C8" w14:paraId="5DA09610"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2640" w:type="dxa"/>
          </w:tcPr>
          <w:p w14:paraId="5F7E351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Rủi ro</w:t>
            </w:r>
          </w:p>
        </w:tc>
        <w:tc>
          <w:tcPr>
            <w:tcW w:w="2640" w:type="dxa"/>
          </w:tcPr>
          <w:p w14:paraId="07C837E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Mức độ</w:t>
            </w:r>
          </w:p>
        </w:tc>
        <w:tc>
          <w:tcPr>
            <w:tcW w:w="2640" w:type="dxa"/>
          </w:tcPr>
          <w:p w14:paraId="2714A23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Biện pháp giảm thiểu</w:t>
            </w:r>
          </w:p>
        </w:tc>
      </w:tr>
      <w:tr w:rsidR="009F68C2" w:rsidRPr="00D274C8" w14:paraId="7EAB31D9" w14:textId="77777777">
        <w:tc>
          <w:tcPr>
            <w:tcW w:w="2640" w:type="dxa"/>
          </w:tcPr>
          <w:p w14:paraId="74A9BB7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Cạnh tranh từ Trung Quốc</w:t>
            </w:r>
          </w:p>
        </w:tc>
        <w:tc>
          <w:tcPr>
            <w:tcW w:w="2640" w:type="dxa"/>
          </w:tcPr>
          <w:p w14:paraId="2E8A251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2640" w:type="dxa"/>
          </w:tcPr>
          <w:p w14:paraId="04BDC13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Differentiation về chất lượng và dịch vụ</w:t>
            </w:r>
          </w:p>
        </w:tc>
      </w:tr>
      <w:tr w:rsidR="009F68C2" w:rsidRPr="00D274C8" w14:paraId="15C95B23" w14:textId="77777777">
        <w:tc>
          <w:tcPr>
            <w:tcW w:w="2640" w:type="dxa"/>
          </w:tcPr>
          <w:p w14:paraId="08A4593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Rào cản thương mại</w:t>
            </w:r>
          </w:p>
        </w:tc>
        <w:tc>
          <w:tcPr>
            <w:tcW w:w="2640" w:type="dxa"/>
          </w:tcPr>
          <w:p w14:paraId="23FFE89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2640" w:type="dxa"/>
          </w:tcPr>
          <w:p w14:paraId="2B8B305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Tuân thủ đầy đủ chứng nhận, Rules of Origin</w:t>
            </w:r>
          </w:p>
        </w:tc>
      </w:tr>
      <w:tr w:rsidR="009F68C2" w:rsidRPr="00D274C8" w14:paraId="5B3147EA" w14:textId="77777777">
        <w:tc>
          <w:tcPr>
            <w:tcW w:w="2640" w:type="dxa"/>
          </w:tcPr>
          <w:p w14:paraId="68B9FAA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Biến động tỷ giá</w:t>
            </w:r>
          </w:p>
        </w:tc>
        <w:tc>
          <w:tcPr>
            <w:tcW w:w="2640" w:type="dxa"/>
          </w:tcPr>
          <w:p w14:paraId="41D271B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2640" w:type="dxa"/>
          </w:tcPr>
          <w:p w14:paraId="4161ACD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Hedging 50% giá trị xuất khẩu</w:t>
            </w:r>
          </w:p>
        </w:tc>
      </w:tr>
      <w:tr w:rsidR="009F68C2" w:rsidRPr="00D274C8" w14:paraId="46BCA11E" w14:textId="77777777">
        <w:tc>
          <w:tcPr>
            <w:tcW w:w="2640" w:type="dxa"/>
          </w:tcPr>
          <w:p w14:paraId="0CA0CD9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Logistics và thanh toán</w:t>
            </w:r>
          </w:p>
        </w:tc>
        <w:tc>
          <w:tcPr>
            <w:tcW w:w="2640" w:type="dxa"/>
          </w:tcPr>
          <w:p w14:paraId="0FFC4E8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Thấp</w:t>
            </w:r>
          </w:p>
        </w:tc>
        <w:tc>
          <w:tcPr>
            <w:tcW w:w="2640" w:type="dxa"/>
          </w:tcPr>
          <w:p w14:paraId="5D5CA89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Partner với DHL/FedEx, Letter of Credit</w:t>
            </w:r>
          </w:p>
        </w:tc>
      </w:tr>
      <w:tr w:rsidR="009F68C2" w:rsidRPr="00D274C8" w14:paraId="1B262FFC" w14:textId="77777777">
        <w:tc>
          <w:tcPr>
            <w:tcW w:w="2640" w:type="dxa"/>
          </w:tcPr>
          <w:p w14:paraId="4D7DC3D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Sau bán hàng</w:t>
            </w:r>
          </w:p>
        </w:tc>
        <w:tc>
          <w:tcPr>
            <w:tcW w:w="2640" w:type="dxa"/>
          </w:tcPr>
          <w:p w14:paraId="6CCE843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2640" w:type="dxa"/>
          </w:tcPr>
          <w:p w14:paraId="49B40B6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Thiết lập service center tại Thái Lan (2028)</w:t>
            </w:r>
          </w:p>
        </w:tc>
      </w:tr>
    </w:tbl>
    <w:p w14:paraId="230B878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Kết luận:</w:t>
      </w:r>
    </w:p>
    <w:p w14:paraId="0C5BFE1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 xml:space="preserve">Thị trường ASEAN với quy mô 58,9 tỷ USD (2030) và CAGR 21,1% là cơ hội vàng cho Mekong Technology. Với lợi thế về: - </w:t>
      </w:r>
      <w:r w:rsidRPr="00D274C8">
        <w:rPr>
          <w:rFonts w:ascii="Times New Roman" w:hAnsi="Times New Roman" w:cs="Times New Roman"/>
          <w:b/>
          <w:bCs/>
        </w:rPr>
        <w:t>Địa lý:</w:t>
      </w:r>
      <w:r w:rsidRPr="00D274C8">
        <w:rPr>
          <w:rFonts w:ascii="Times New Roman" w:hAnsi="Times New Roman" w:cs="Times New Roman"/>
        </w:rPr>
        <w:t xml:space="preserve"> Gần gũi, dễ dàng hỗ trợ - </w:t>
      </w:r>
      <w:r w:rsidRPr="00D274C8">
        <w:rPr>
          <w:rFonts w:ascii="Times New Roman" w:hAnsi="Times New Roman" w:cs="Times New Roman"/>
          <w:b/>
          <w:bCs/>
        </w:rPr>
        <w:t>Chi phí:</w:t>
      </w:r>
      <w:r w:rsidRPr="00D274C8">
        <w:rPr>
          <w:rFonts w:ascii="Times New Roman" w:hAnsi="Times New Roman" w:cs="Times New Roman"/>
        </w:rPr>
        <w:t xml:space="preserve"> Thấp hơn 20-30% đối thủ - </w:t>
      </w:r>
      <w:r w:rsidRPr="00D274C8">
        <w:rPr>
          <w:rFonts w:ascii="Times New Roman" w:hAnsi="Times New Roman" w:cs="Times New Roman"/>
          <w:b/>
          <w:bCs/>
        </w:rPr>
        <w:t>Thuế quan:</w:t>
      </w:r>
      <w:r w:rsidRPr="00D274C8">
        <w:rPr>
          <w:rFonts w:ascii="Times New Roman" w:hAnsi="Times New Roman" w:cs="Times New Roman"/>
        </w:rPr>
        <w:t xml:space="preserve"> 0% nhờ AFTA/RCEP - </w:t>
      </w:r>
      <w:r w:rsidRPr="00D274C8">
        <w:rPr>
          <w:rFonts w:ascii="Times New Roman" w:hAnsi="Times New Roman" w:cs="Times New Roman"/>
          <w:b/>
          <w:bCs/>
        </w:rPr>
        <w:t>Linh hoạt:</w:t>
      </w:r>
      <w:r w:rsidRPr="00D274C8">
        <w:rPr>
          <w:rFonts w:ascii="Times New Roman" w:hAnsi="Times New Roman" w:cs="Times New Roman"/>
        </w:rPr>
        <w:t xml:space="preserve"> Tùy chỉnh nhanh theo yêu cầu</w:t>
      </w:r>
    </w:p>
    <w:p w14:paraId="4030B33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 xml:space="preserve">Dự án đặt mục tiêu </w:t>
      </w:r>
      <w:r w:rsidRPr="00D274C8">
        <w:rPr>
          <w:rFonts w:ascii="Times New Roman" w:hAnsi="Times New Roman" w:cs="Times New Roman"/>
          <w:b/>
          <w:bCs/>
        </w:rPr>
        <w:t>35% doanh thu từ xuất khẩu ASEAN</w:t>
      </w:r>
      <w:r w:rsidRPr="00D274C8">
        <w:rPr>
          <w:rFonts w:ascii="Times New Roman" w:hAnsi="Times New Roman" w:cs="Times New Roman"/>
        </w:rPr>
        <w:t xml:space="preserve"> vào 2035, tương đương </w:t>
      </w:r>
      <w:r w:rsidRPr="00D274C8">
        <w:rPr>
          <w:rFonts w:ascii="Times New Roman" w:hAnsi="Times New Roman" w:cs="Times New Roman"/>
          <w:b/>
          <w:bCs/>
        </w:rPr>
        <w:t>36,23 triệu USD</w:t>
      </w:r>
      <w:r w:rsidRPr="00D274C8">
        <w:rPr>
          <w:rFonts w:ascii="Times New Roman" w:hAnsi="Times New Roman" w:cs="Times New Roman"/>
        </w:rPr>
        <w:t>, đóng góp quan trọng vào thành công tổng thể của dự án.</w:t>
      </w:r>
    </w:p>
    <w:p w14:paraId="27574707"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08A0CB1F">
          <v:rect id="_x0000_i1058" style="width:0;height:1.5pt" o:hralign="center" o:hrstd="t" o:hr="t"/>
        </w:pict>
      </w:r>
    </w:p>
    <w:p w14:paraId="5A4CA46B" w14:textId="77777777" w:rsidR="009F68C2" w:rsidRPr="00D274C8" w:rsidRDefault="00CC558F">
      <w:pPr>
        <w:pStyle w:val="Heading2"/>
        <w:rPr>
          <w:rFonts w:ascii="Times New Roman" w:hAnsi="Times New Roman" w:cs="Times New Roman"/>
        </w:rPr>
      </w:pPr>
      <w:bookmarkStart w:id="46" w:name="bối-cảnh-việt-nam"/>
      <w:bookmarkEnd w:id="41"/>
      <w:bookmarkEnd w:id="45"/>
      <w:r w:rsidRPr="00D274C8">
        <w:rPr>
          <w:rStyle w:val="SectionNumber"/>
          <w:rFonts w:ascii="Times New Roman" w:hAnsi="Times New Roman" w:cs="Times New Roman"/>
        </w:rPr>
        <w:t>4.2</w:t>
      </w:r>
      <w:r w:rsidRPr="00D274C8">
        <w:rPr>
          <w:rFonts w:ascii="Times New Roman" w:hAnsi="Times New Roman" w:cs="Times New Roman"/>
        </w:rPr>
        <w:tab/>
        <w:t>5. BỐI CẢNH VIỆT NAM</w:t>
      </w:r>
    </w:p>
    <w:p w14:paraId="494C84A6" w14:textId="77777777" w:rsidR="009F68C2" w:rsidRPr="00D274C8" w:rsidRDefault="00CC558F">
      <w:pPr>
        <w:pStyle w:val="Heading3"/>
        <w:rPr>
          <w:rFonts w:ascii="Times New Roman" w:hAnsi="Times New Roman" w:cs="Times New Roman"/>
        </w:rPr>
      </w:pPr>
      <w:bookmarkStart w:id="47" w:name="chính-sách-ưu-đãi-công-nghệ-cao"/>
      <w:r w:rsidRPr="00D274C8">
        <w:rPr>
          <w:rStyle w:val="SectionNumber"/>
          <w:rFonts w:ascii="Times New Roman" w:hAnsi="Times New Roman" w:cs="Times New Roman"/>
        </w:rPr>
        <w:t>4.2.1</w:t>
      </w:r>
      <w:r w:rsidRPr="00D274C8">
        <w:rPr>
          <w:rFonts w:ascii="Times New Roman" w:hAnsi="Times New Roman" w:cs="Times New Roman"/>
        </w:rPr>
        <w:tab/>
        <w:t>5.1. Chính sách ưu đãi công nghệ cao</w:t>
      </w:r>
    </w:p>
    <w:p w14:paraId="17899DBD"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Việt Nam đang tích cực thúc đẩy phát triển công nghệ cao thông qua hệ thống chính sách ưu đãi toàn diện, tạo môi trường thuận lợi cho các dự án đầu tư vào lĩnh vực này.</w:t>
      </w:r>
    </w:p>
    <w:p w14:paraId="15750F7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Quyết định 38/2020/QĐ-TTg về Danh mục sản phẩm công nghệ cao:</w:t>
      </w:r>
    </w:p>
    <w:p w14:paraId="46DE02D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Ban hành ngày 14/12/2020, Quyết định này quy định danh mục sản phẩm công nghệ cao được hưởng ưu đãi đầu tư. Dự án Mekong Technology phù hợp với các mục sau:</w:t>
      </w:r>
    </w:p>
    <w:tbl>
      <w:tblPr>
        <w:tblStyle w:val="Table"/>
        <w:tblW w:w="5000" w:type="pct"/>
        <w:tblLayout w:type="fixed"/>
        <w:tblLook w:val="0020" w:firstRow="1" w:lastRow="0" w:firstColumn="0" w:lastColumn="0" w:noHBand="0" w:noVBand="0"/>
      </w:tblPr>
      <w:tblGrid>
        <w:gridCol w:w="2946"/>
        <w:gridCol w:w="2210"/>
        <w:gridCol w:w="2210"/>
        <w:gridCol w:w="2210"/>
      </w:tblGrid>
      <w:tr w:rsidR="009F68C2" w:rsidRPr="00D274C8" w14:paraId="0E0FF349"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2436" w:type="dxa"/>
          </w:tcPr>
          <w:p w14:paraId="4E20EDE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STT</w:t>
            </w:r>
          </w:p>
        </w:tc>
        <w:tc>
          <w:tcPr>
            <w:tcW w:w="1827" w:type="dxa"/>
          </w:tcPr>
          <w:p w14:paraId="6054201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Mục theo QĐ 38/2020</w:t>
            </w:r>
          </w:p>
        </w:tc>
        <w:tc>
          <w:tcPr>
            <w:tcW w:w="1827" w:type="dxa"/>
          </w:tcPr>
          <w:p w14:paraId="16601CC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Sản phẩm của Mekong Technology</w:t>
            </w:r>
          </w:p>
        </w:tc>
        <w:tc>
          <w:tcPr>
            <w:tcW w:w="1827" w:type="dxa"/>
          </w:tcPr>
          <w:p w14:paraId="003BB80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3CC8C48F" w14:textId="77777777">
        <w:tc>
          <w:tcPr>
            <w:tcW w:w="2436" w:type="dxa"/>
          </w:tcPr>
          <w:p w14:paraId="14F4EBF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1827" w:type="dxa"/>
          </w:tcPr>
          <w:p w14:paraId="130D76F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Phụ lục II, Mục 1.1</w:t>
            </w:r>
            <w:r w:rsidRPr="00D274C8">
              <w:rPr>
                <w:rFonts w:ascii="Times New Roman" w:hAnsi="Times New Roman" w:cs="Times New Roman"/>
              </w:rPr>
              <w:t xml:space="preserve"> – Công nghệ vi điện tử</w:t>
            </w:r>
          </w:p>
        </w:tc>
        <w:tc>
          <w:tcPr>
            <w:tcW w:w="1827" w:type="dxa"/>
          </w:tcPr>
          <w:p w14:paraId="069AE1D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Gateway (MK-100/200/300), Cảm biến IoT</w:t>
            </w:r>
          </w:p>
        </w:tc>
        <w:tc>
          <w:tcPr>
            <w:tcW w:w="1827" w:type="dxa"/>
          </w:tcPr>
          <w:p w14:paraId="7ED7EDBF" w14:textId="77777777" w:rsidR="009F68C2" w:rsidRPr="00D274C8" w:rsidRDefault="00CC558F">
            <w:pPr>
              <w:pStyle w:val="Compact"/>
              <w:rPr>
                <w:rFonts w:ascii="Times New Roman" w:hAnsi="Times New Roman" w:cs="Times New Roman"/>
              </w:rPr>
            </w:pPr>
            <w:r w:rsidRPr="00D274C8">
              <w:rPr>
                <w:rFonts w:ascii="Segoe UI Symbol" w:hAnsi="Segoe UI Symbol" w:cs="Segoe UI Symbol"/>
              </w:rPr>
              <w:t>✓</w:t>
            </w:r>
            <w:r w:rsidRPr="00D274C8">
              <w:rPr>
                <w:rFonts w:ascii="Times New Roman" w:hAnsi="Times New Roman" w:cs="Times New Roman"/>
              </w:rPr>
              <w:t xml:space="preserve"> Phù hợp hoàn toàn</w:t>
            </w:r>
          </w:p>
        </w:tc>
      </w:tr>
      <w:tr w:rsidR="009F68C2" w:rsidRPr="00D274C8" w14:paraId="646506B9" w14:textId="77777777">
        <w:tc>
          <w:tcPr>
            <w:tcW w:w="2436" w:type="dxa"/>
          </w:tcPr>
          <w:p w14:paraId="7D297DE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1827" w:type="dxa"/>
          </w:tcPr>
          <w:p w14:paraId="3BCF426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Phụ lục II, Mục 1.2</w:t>
            </w:r>
            <w:r w:rsidRPr="00D274C8">
              <w:rPr>
                <w:rFonts w:ascii="Times New Roman" w:hAnsi="Times New Roman" w:cs="Times New Roman"/>
              </w:rPr>
              <w:t xml:space="preserve"> – Công nghệ thông tin</w:t>
            </w:r>
          </w:p>
        </w:tc>
        <w:tc>
          <w:tcPr>
            <w:tcW w:w="1827" w:type="dxa"/>
          </w:tcPr>
          <w:p w14:paraId="1934759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Nền tảng phần mềm (ERP/MES/WMS/IoT Platform)</w:t>
            </w:r>
          </w:p>
        </w:tc>
        <w:tc>
          <w:tcPr>
            <w:tcW w:w="1827" w:type="dxa"/>
          </w:tcPr>
          <w:p w14:paraId="0C8EFBF8" w14:textId="77777777" w:rsidR="009F68C2" w:rsidRPr="00D274C8" w:rsidRDefault="00CC558F">
            <w:pPr>
              <w:pStyle w:val="Compact"/>
              <w:rPr>
                <w:rFonts w:ascii="Times New Roman" w:hAnsi="Times New Roman" w:cs="Times New Roman"/>
              </w:rPr>
            </w:pPr>
            <w:r w:rsidRPr="00D274C8">
              <w:rPr>
                <w:rFonts w:ascii="Segoe UI Symbol" w:hAnsi="Segoe UI Symbol" w:cs="Segoe UI Symbol"/>
              </w:rPr>
              <w:t>✓</w:t>
            </w:r>
            <w:r w:rsidRPr="00D274C8">
              <w:rPr>
                <w:rFonts w:ascii="Times New Roman" w:hAnsi="Times New Roman" w:cs="Times New Roman"/>
              </w:rPr>
              <w:t xml:space="preserve"> Phù hợp hoàn toàn</w:t>
            </w:r>
          </w:p>
        </w:tc>
      </w:tr>
      <w:tr w:rsidR="009F68C2" w:rsidRPr="00D274C8" w14:paraId="12376D8B" w14:textId="77777777">
        <w:tc>
          <w:tcPr>
            <w:tcW w:w="2436" w:type="dxa"/>
          </w:tcPr>
          <w:p w14:paraId="12BFD8C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w:t>
            </w:r>
          </w:p>
        </w:tc>
        <w:tc>
          <w:tcPr>
            <w:tcW w:w="1827" w:type="dxa"/>
          </w:tcPr>
          <w:p w14:paraId="64ECF20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Phụ lục II, Mục 1.3</w:t>
            </w:r>
            <w:r w:rsidRPr="00D274C8">
              <w:rPr>
                <w:rFonts w:ascii="Times New Roman" w:hAnsi="Times New Roman" w:cs="Times New Roman"/>
              </w:rPr>
              <w:t xml:space="preserve"> – Công nghệ viễn thông</w:t>
            </w:r>
          </w:p>
        </w:tc>
        <w:tc>
          <w:tcPr>
            <w:tcW w:w="1827" w:type="dxa"/>
          </w:tcPr>
          <w:p w14:paraId="710E1AA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Module truyền thông (5G/6G, Mesh networking)</w:t>
            </w:r>
          </w:p>
        </w:tc>
        <w:tc>
          <w:tcPr>
            <w:tcW w:w="1827" w:type="dxa"/>
          </w:tcPr>
          <w:p w14:paraId="4520B11D" w14:textId="77777777" w:rsidR="009F68C2" w:rsidRPr="00D274C8" w:rsidRDefault="00CC558F">
            <w:pPr>
              <w:pStyle w:val="Compact"/>
              <w:rPr>
                <w:rFonts w:ascii="Times New Roman" w:hAnsi="Times New Roman" w:cs="Times New Roman"/>
              </w:rPr>
            </w:pPr>
            <w:r w:rsidRPr="00D274C8">
              <w:rPr>
                <w:rFonts w:ascii="Segoe UI Symbol" w:hAnsi="Segoe UI Symbol" w:cs="Segoe UI Symbol"/>
              </w:rPr>
              <w:t>✓</w:t>
            </w:r>
            <w:r w:rsidRPr="00D274C8">
              <w:rPr>
                <w:rFonts w:ascii="Times New Roman" w:hAnsi="Times New Roman" w:cs="Times New Roman"/>
              </w:rPr>
              <w:t xml:space="preserve"> Phù hợp hoàn toàn</w:t>
            </w:r>
          </w:p>
        </w:tc>
      </w:tr>
      <w:tr w:rsidR="009F68C2" w:rsidRPr="00D274C8" w14:paraId="0EBE76FD" w14:textId="77777777">
        <w:tc>
          <w:tcPr>
            <w:tcW w:w="2436" w:type="dxa"/>
          </w:tcPr>
          <w:p w14:paraId="7372365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w:t>
            </w:r>
          </w:p>
        </w:tc>
        <w:tc>
          <w:tcPr>
            <w:tcW w:w="1827" w:type="dxa"/>
          </w:tcPr>
          <w:p w14:paraId="7F9AFD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Phụ lục II, Mục 2.1</w:t>
            </w:r>
            <w:r w:rsidRPr="00D274C8">
              <w:rPr>
                <w:rFonts w:ascii="Times New Roman" w:hAnsi="Times New Roman" w:cs="Times New Roman"/>
              </w:rPr>
              <w:t xml:space="preserve"> – Cơ khí chính xác</w:t>
            </w:r>
          </w:p>
        </w:tc>
        <w:tc>
          <w:tcPr>
            <w:tcW w:w="1827" w:type="dxa"/>
          </w:tcPr>
          <w:p w14:paraId="77F3284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Robot AMR/AGV/OHT</w:t>
            </w:r>
          </w:p>
        </w:tc>
        <w:tc>
          <w:tcPr>
            <w:tcW w:w="1827" w:type="dxa"/>
          </w:tcPr>
          <w:p w14:paraId="465D9233" w14:textId="77777777" w:rsidR="009F68C2" w:rsidRPr="00D274C8" w:rsidRDefault="00CC558F">
            <w:pPr>
              <w:pStyle w:val="Compact"/>
              <w:rPr>
                <w:rFonts w:ascii="Times New Roman" w:hAnsi="Times New Roman" w:cs="Times New Roman"/>
              </w:rPr>
            </w:pPr>
            <w:r w:rsidRPr="00D274C8">
              <w:rPr>
                <w:rFonts w:ascii="Segoe UI Symbol" w:hAnsi="Segoe UI Symbol" w:cs="Segoe UI Symbol"/>
              </w:rPr>
              <w:t>✓</w:t>
            </w:r>
            <w:r w:rsidRPr="00D274C8">
              <w:rPr>
                <w:rFonts w:ascii="Times New Roman" w:hAnsi="Times New Roman" w:cs="Times New Roman"/>
              </w:rPr>
              <w:t xml:space="preserve"> Phù hợp hoàn toàn</w:t>
            </w:r>
          </w:p>
        </w:tc>
      </w:tr>
      <w:tr w:rsidR="009F68C2" w:rsidRPr="00D274C8" w14:paraId="611C99BB" w14:textId="77777777">
        <w:tc>
          <w:tcPr>
            <w:tcW w:w="2436" w:type="dxa"/>
          </w:tcPr>
          <w:p w14:paraId="3BE76DD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1827" w:type="dxa"/>
          </w:tcPr>
          <w:p w14:paraId="386D0E0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Phụ lục II, Mục 2.2</w:t>
            </w:r>
            <w:r w:rsidRPr="00D274C8">
              <w:rPr>
                <w:rFonts w:ascii="Times New Roman" w:hAnsi="Times New Roman" w:cs="Times New Roman"/>
              </w:rPr>
              <w:t xml:space="preserve"> – Tự động hóa</w:t>
            </w:r>
          </w:p>
        </w:tc>
        <w:tc>
          <w:tcPr>
            <w:tcW w:w="1827" w:type="dxa"/>
          </w:tcPr>
          <w:p w14:paraId="4AC0A66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Hệ thống điều khiển tự động, PLC integration</w:t>
            </w:r>
          </w:p>
        </w:tc>
        <w:tc>
          <w:tcPr>
            <w:tcW w:w="1827" w:type="dxa"/>
          </w:tcPr>
          <w:p w14:paraId="5BBC47D5" w14:textId="77777777" w:rsidR="009F68C2" w:rsidRPr="00D274C8" w:rsidRDefault="00CC558F">
            <w:pPr>
              <w:pStyle w:val="Compact"/>
              <w:rPr>
                <w:rFonts w:ascii="Times New Roman" w:hAnsi="Times New Roman" w:cs="Times New Roman"/>
              </w:rPr>
            </w:pPr>
            <w:r w:rsidRPr="00D274C8">
              <w:rPr>
                <w:rFonts w:ascii="Segoe UI Symbol" w:hAnsi="Segoe UI Symbol" w:cs="Segoe UI Symbol"/>
              </w:rPr>
              <w:t>✓</w:t>
            </w:r>
            <w:r w:rsidRPr="00D274C8">
              <w:rPr>
                <w:rFonts w:ascii="Times New Roman" w:hAnsi="Times New Roman" w:cs="Times New Roman"/>
              </w:rPr>
              <w:t xml:space="preserve"> Phù hợp hoàn toàn</w:t>
            </w:r>
          </w:p>
        </w:tc>
      </w:tr>
    </w:tbl>
    <w:p w14:paraId="2142959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Ưu đãi cụ thể theo QĐ 38/2020:</w:t>
      </w:r>
    </w:p>
    <w:p w14:paraId="1271A8F6" w14:textId="77777777" w:rsidR="009F68C2" w:rsidRPr="00D274C8" w:rsidRDefault="00CC558F" w:rsidP="00DC180F">
      <w:pPr>
        <w:pStyle w:val="Compact"/>
        <w:numPr>
          <w:ilvl w:val="0"/>
          <w:numId w:val="42"/>
        </w:numPr>
        <w:rPr>
          <w:rFonts w:ascii="Times New Roman" w:hAnsi="Times New Roman" w:cs="Times New Roman"/>
        </w:rPr>
      </w:pPr>
      <w:r w:rsidRPr="00D274C8">
        <w:rPr>
          <w:rFonts w:ascii="Times New Roman" w:hAnsi="Times New Roman" w:cs="Times New Roman"/>
          <w:b/>
          <w:bCs/>
        </w:rPr>
        <w:t>Thuế thu nhập doanh nghiệp (CIT):</w:t>
      </w:r>
    </w:p>
    <w:p w14:paraId="2D6B9672" w14:textId="77777777" w:rsidR="009F68C2" w:rsidRPr="00D274C8" w:rsidRDefault="00CC558F" w:rsidP="00DC180F">
      <w:pPr>
        <w:pStyle w:val="Compact"/>
        <w:numPr>
          <w:ilvl w:val="1"/>
          <w:numId w:val="43"/>
        </w:numPr>
        <w:rPr>
          <w:rFonts w:ascii="Times New Roman" w:hAnsi="Times New Roman" w:cs="Times New Roman"/>
        </w:rPr>
      </w:pPr>
      <w:r w:rsidRPr="00D274C8">
        <w:rPr>
          <w:rFonts w:ascii="Times New Roman" w:hAnsi="Times New Roman" w:cs="Times New Roman"/>
          <w:b/>
          <w:bCs/>
        </w:rPr>
        <w:t>Thuế suất ưu đãi:</w:t>
      </w:r>
      <w:r w:rsidRPr="00D274C8">
        <w:rPr>
          <w:rFonts w:ascii="Times New Roman" w:hAnsi="Times New Roman" w:cs="Times New Roman"/>
        </w:rPr>
        <w:t xml:space="preserve"> 10% (so với 20% thông thường)</w:t>
      </w:r>
    </w:p>
    <w:p w14:paraId="13776C48" w14:textId="77777777" w:rsidR="009F68C2" w:rsidRPr="00D274C8" w:rsidRDefault="00CC558F" w:rsidP="00DC180F">
      <w:pPr>
        <w:pStyle w:val="Compact"/>
        <w:numPr>
          <w:ilvl w:val="1"/>
          <w:numId w:val="43"/>
        </w:numPr>
        <w:rPr>
          <w:rFonts w:ascii="Times New Roman" w:hAnsi="Times New Roman" w:cs="Times New Roman"/>
        </w:rPr>
      </w:pPr>
      <w:r w:rsidRPr="00D274C8">
        <w:rPr>
          <w:rFonts w:ascii="Times New Roman" w:hAnsi="Times New Roman" w:cs="Times New Roman"/>
          <w:b/>
          <w:bCs/>
        </w:rPr>
        <w:t>Thời gian áp dụng:</w:t>
      </w:r>
      <w:r w:rsidRPr="00D274C8">
        <w:rPr>
          <w:rFonts w:ascii="Times New Roman" w:hAnsi="Times New Roman" w:cs="Times New Roman"/>
        </w:rPr>
        <w:t xml:space="preserve"> 15 năm (từ năm đầu có doanh thu)</w:t>
      </w:r>
    </w:p>
    <w:p w14:paraId="6781C9F7" w14:textId="77777777" w:rsidR="009F68C2" w:rsidRPr="00D274C8" w:rsidRDefault="00CC558F" w:rsidP="00DC180F">
      <w:pPr>
        <w:pStyle w:val="Compact"/>
        <w:numPr>
          <w:ilvl w:val="1"/>
          <w:numId w:val="43"/>
        </w:numPr>
        <w:rPr>
          <w:rFonts w:ascii="Times New Roman" w:hAnsi="Times New Roman" w:cs="Times New Roman"/>
        </w:rPr>
      </w:pPr>
      <w:r w:rsidRPr="00D274C8">
        <w:rPr>
          <w:rFonts w:ascii="Times New Roman" w:hAnsi="Times New Roman" w:cs="Times New Roman"/>
          <w:b/>
          <w:bCs/>
        </w:rPr>
        <w:t>Miễn giảm thuế:</w:t>
      </w:r>
      <w:r w:rsidRPr="00D274C8">
        <w:rPr>
          <w:rFonts w:ascii="Times New Roman" w:hAnsi="Times New Roman" w:cs="Times New Roman"/>
        </w:rPr>
        <w:t xml:space="preserve"> Miễn thuế 4 năm đầu, giảm 50% trong 9 năm tiếp theo</w:t>
      </w:r>
    </w:p>
    <w:p w14:paraId="792DF154" w14:textId="77777777" w:rsidR="009F68C2" w:rsidRPr="00D274C8" w:rsidRDefault="00CC558F" w:rsidP="00DC180F">
      <w:pPr>
        <w:pStyle w:val="Compact"/>
        <w:numPr>
          <w:ilvl w:val="1"/>
          <w:numId w:val="43"/>
        </w:numPr>
        <w:rPr>
          <w:rFonts w:ascii="Times New Roman" w:hAnsi="Times New Roman" w:cs="Times New Roman"/>
        </w:rPr>
      </w:pPr>
      <w:r w:rsidRPr="00D274C8">
        <w:rPr>
          <w:rFonts w:ascii="Times New Roman" w:hAnsi="Times New Roman" w:cs="Times New Roman"/>
          <w:b/>
          <w:bCs/>
        </w:rPr>
        <w:t>Giá trị ước tính:</w:t>
      </w:r>
      <w:r w:rsidRPr="00D274C8">
        <w:rPr>
          <w:rFonts w:ascii="Times New Roman" w:hAnsi="Times New Roman" w:cs="Times New Roman"/>
        </w:rPr>
        <w:t xml:space="preserve"> 25-30 triệu USD tiết kiệm thuế trong 15 năm</w:t>
      </w:r>
    </w:p>
    <w:p w14:paraId="7290133B" w14:textId="77777777" w:rsidR="009F68C2" w:rsidRPr="00D274C8" w:rsidRDefault="00CC558F" w:rsidP="00DC180F">
      <w:pPr>
        <w:pStyle w:val="Compact"/>
        <w:numPr>
          <w:ilvl w:val="0"/>
          <w:numId w:val="42"/>
        </w:numPr>
        <w:rPr>
          <w:rFonts w:ascii="Times New Roman" w:hAnsi="Times New Roman" w:cs="Times New Roman"/>
        </w:rPr>
      </w:pPr>
      <w:r w:rsidRPr="00D274C8">
        <w:rPr>
          <w:rFonts w:ascii="Times New Roman" w:hAnsi="Times New Roman" w:cs="Times New Roman"/>
          <w:b/>
          <w:bCs/>
        </w:rPr>
        <w:t>Thuế nhập khẩu:</w:t>
      </w:r>
    </w:p>
    <w:p w14:paraId="1C3EB80B" w14:textId="77777777" w:rsidR="009F68C2" w:rsidRPr="00D274C8" w:rsidRDefault="00CC558F" w:rsidP="00DC180F">
      <w:pPr>
        <w:pStyle w:val="Compact"/>
        <w:numPr>
          <w:ilvl w:val="1"/>
          <w:numId w:val="44"/>
        </w:numPr>
        <w:rPr>
          <w:rFonts w:ascii="Times New Roman" w:hAnsi="Times New Roman" w:cs="Times New Roman"/>
        </w:rPr>
      </w:pPr>
      <w:r w:rsidRPr="00D274C8">
        <w:rPr>
          <w:rFonts w:ascii="Times New Roman" w:hAnsi="Times New Roman" w:cs="Times New Roman"/>
          <w:b/>
          <w:bCs/>
        </w:rPr>
        <w:t>Miễn thuế 100%</w:t>
      </w:r>
      <w:r w:rsidRPr="00D274C8">
        <w:rPr>
          <w:rFonts w:ascii="Times New Roman" w:hAnsi="Times New Roman" w:cs="Times New Roman"/>
        </w:rPr>
        <w:t xml:space="preserve"> thiết bị, máy móc, phụ tùng, vật tư, linh kiện phục vụ sản xuất sản phẩm công nghệ cao</w:t>
      </w:r>
    </w:p>
    <w:p w14:paraId="2D275058" w14:textId="77777777" w:rsidR="009F68C2" w:rsidRPr="00D274C8" w:rsidRDefault="00CC558F" w:rsidP="00DC180F">
      <w:pPr>
        <w:pStyle w:val="Compact"/>
        <w:numPr>
          <w:ilvl w:val="1"/>
          <w:numId w:val="44"/>
        </w:numPr>
        <w:rPr>
          <w:rFonts w:ascii="Times New Roman" w:hAnsi="Times New Roman" w:cs="Times New Roman"/>
        </w:rPr>
      </w:pPr>
      <w:r w:rsidRPr="00D274C8">
        <w:rPr>
          <w:rFonts w:ascii="Times New Roman" w:hAnsi="Times New Roman" w:cs="Times New Roman"/>
          <w:b/>
          <w:bCs/>
        </w:rPr>
        <w:t>Giá trị ước tính:</w:t>
      </w:r>
      <w:r w:rsidRPr="00D274C8">
        <w:rPr>
          <w:rFonts w:ascii="Times New Roman" w:hAnsi="Times New Roman" w:cs="Times New Roman"/>
        </w:rPr>
        <w:t xml:space="preserve"> 2-3 triệu USD tiết kiệm trong giai đoạn đầu tư</w:t>
      </w:r>
    </w:p>
    <w:p w14:paraId="58420B58" w14:textId="77777777" w:rsidR="009F68C2" w:rsidRPr="00D274C8" w:rsidRDefault="00CC558F" w:rsidP="00DC180F">
      <w:pPr>
        <w:pStyle w:val="Compact"/>
        <w:numPr>
          <w:ilvl w:val="0"/>
          <w:numId w:val="42"/>
        </w:numPr>
        <w:rPr>
          <w:rFonts w:ascii="Times New Roman" w:hAnsi="Times New Roman" w:cs="Times New Roman"/>
        </w:rPr>
      </w:pPr>
      <w:r w:rsidRPr="00D274C8">
        <w:rPr>
          <w:rFonts w:ascii="Times New Roman" w:hAnsi="Times New Roman" w:cs="Times New Roman"/>
          <w:b/>
          <w:bCs/>
        </w:rPr>
        <w:t>Thuế giá trị gia tăng (VAT):</w:t>
      </w:r>
    </w:p>
    <w:p w14:paraId="78BA24D4" w14:textId="77777777" w:rsidR="009F68C2" w:rsidRPr="00D274C8" w:rsidRDefault="00CC558F" w:rsidP="00DC180F">
      <w:pPr>
        <w:pStyle w:val="Compact"/>
        <w:numPr>
          <w:ilvl w:val="1"/>
          <w:numId w:val="45"/>
        </w:numPr>
        <w:rPr>
          <w:rFonts w:ascii="Times New Roman" w:hAnsi="Times New Roman" w:cs="Times New Roman"/>
        </w:rPr>
      </w:pPr>
      <w:r w:rsidRPr="00D274C8">
        <w:rPr>
          <w:rFonts w:ascii="Times New Roman" w:hAnsi="Times New Roman" w:cs="Times New Roman"/>
          <w:b/>
          <w:bCs/>
        </w:rPr>
        <w:t>Miễn thuế VAT</w:t>
      </w:r>
      <w:r w:rsidRPr="00D274C8">
        <w:rPr>
          <w:rFonts w:ascii="Times New Roman" w:hAnsi="Times New Roman" w:cs="Times New Roman"/>
        </w:rPr>
        <w:t xml:space="preserve"> đối với hàng hóa nhập khẩu để tạo tài sản cố định</w:t>
      </w:r>
    </w:p>
    <w:p w14:paraId="1823CE82" w14:textId="77777777" w:rsidR="009F68C2" w:rsidRPr="00D274C8" w:rsidRDefault="00CC558F" w:rsidP="00DC180F">
      <w:pPr>
        <w:pStyle w:val="Compact"/>
        <w:numPr>
          <w:ilvl w:val="1"/>
          <w:numId w:val="45"/>
        </w:numPr>
        <w:rPr>
          <w:rFonts w:ascii="Times New Roman" w:hAnsi="Times New Roman" w:cs="Times New Roman"/>
        </w:rPr>
      </w:pPr>
      <w:r w:rsidRPr="00D274C8">
        <w:rPr>
          <w:rFonts w:ascii="Times New Roman" w:hAnsi="Times New Roman" w:cs="Times New Roman"/>
          <w:b/>
          <w:bCs/>
        </w:rPr>
        <w:t>Hoàn thuế VAT</w:t>
      </w:r>
      <w:r w:rsidRPr="00D274C8">
        <w:rPr>
          <w:rFonts w:ascii="Times New Roman" w:hAnsi="Times New Roman" w:cs="Times New Roman"/>
        </w:rPr>
        <w:t xml:space="preserve"> nhanh (trong vòng 30 ngày) cho doanh nghiệp công nghệ cao</w:t>
      </w:r>
    </w:p>
    <w:p w14:paraId="30B5FD83" w14:textId="77777777" w:rsidR="009F68C2" w:rsidRPr="00D274C8" w:rsidRDefault="00CC558F" w:rsidP="00DC180F">
      <w:pPr>
        <w:pStyle w:val="Compact"/>
        <w:numPr>
          <w:ilvl w:val="0"/>
          <w:numId w:val="42"/>
        </w:numPr>
        <w:rPr>
          <w:rFonts w:ascii="Times New Roman" w:hAnsi="Times New Roman" w:cs="Times New Roman"/>
        </w:rPr>
      </w:pPr>
      <w:r w:rsidRPr="00D274C8">
        <w:rPr>
          <w:rFonts w:ascii="Times New Roman" w:hAnsi="Times New Roman" w:cs="Times New Roman"/>
          <w:b/>
          <w:bCs/>
        </w:rPr>
        <w:t>Đất đai:</w:t>
      </w:r>
    </w:p>
    <w:p w14:paraId="50CB4B7A" w14:textId="77777777" w:rsidR="009F68C2" w:rsidRPr="00D274C8" w:rsidRDefault="00CC558F" w:rsidP="00DC180F">
      <w:pPr>
        <w:pStyle w:val="Compact"/>
        <w:numPr>
          <w:ilvl w:val="1"/>
          <w:numId w:val="46"/>
        </w:numPr>
        <w:rPr>
          <w:rFonts w:ascii="Times New Roman" w:hAnsi="Times New Roman" w:cs="Times New Roman"/>
        </w:rPr>
      </w:pPr>
      <w:r w:rsidRPr="00D274C8">
        <w:rPr>
          <w:rFonts w:ascii="Times New Roman" w:hAnsi="Times New Roman" w:cs="Times New Roman"/>
          <w:b/>
          <w:bCs/>
        </w:rPr>
        <w:t>Miễn tiền thuê đất</w:t>
      </w:r>
      <w:r w:rsidRPr="00D274C8">
        <w:rPr>
          <w:rFonts w:ascii="Times New Roman" w:hAnsi="Times New Roman" w:cs="Times New Roman"/>
        </w:rPr>
        <w:t xml:space="preserve"> 11 năm đầu, giảm 50% trong 4 năm tiếp theo</w:t>
      </w:r>
    </w:p>
    <w:p w14:paraId="221B6CB3" w14:textId="77777777" w:rsidR="009F68C2" w:rsidRPr="00D274C8" w:rsidRDefault="00CC558F" w:rsidP="00DC180F">
      <w:pPr>
        <w:pStyle w:val="Compact"/>
        <w:numPr>
          <w:ilvl w:val="1"/>
          <w:numId w:val="46"/>
        </w:numPr>
        <w:rPr>
          <w:rFonts w:ascii="Times New Roman" w:hAnsi="Times New Roman" w:cs="Times New Roman"/>
        </w:rPr>
      </w:pPr>
      <w:r w:rsidRPr="00D274C8">
        <w:rPr>
          <w:rFonts w:ascii="Times New Roman" w:hAnsi="Times New Roman" w:cs="Times New Roman"/>
          <w:b/>
          <w:bCs/>
        </w:rPr>
        <w:t>Giá trị ước tính:</w:t>
      </w:r>
      <w:r w:rsidRPr="00D274C8">
        <w:rPr>
          <w:rFonts w:ascii="Times New Roman" w:hAnsi="Times New Roman" w:cs="Times New Roman"/>
        </w:rPr>
        <w:t xml:space="preserve"> 1-1,5 triệu USD tiết kiệm tiền thuê đất</w:t>
      </w:r>
    </w:p>
    <w:p w14:paraId="1125DFA7"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Quyết định 2117/QĐ-TTg về Công nghệ cao ưu tiên:</w:t>
      </w:r>
    </w:p>
    <w:p w14:paraId="7501CE3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Ban hành ngày 31/12/2020, Quyết định này quy định danh mục công nghệ cao được ưu tiên đầu tư phát triển:</w:t>
      </w:r>
    </w:p>
    <w:tbl>
      <w:tblPr>
        <w:tblStyle w:val="Table"/>
        <w:tblW w:w="5000" w:type="pct"/>
        <w:tblLayout w:type="fixed"/>
        <w:tblLook w:val="0020" w:firstRow="1" w:lastRow="0" w:firstColumn="0" w:lastColumn="0" w:noHBand="0" w:noVBand="0"/>
      </w:tblPr>
      <w:tblGrid>
        <w:gridCol w:w="2128"/>
        <w:gridCol w:w="1596"/>
        <w:gridCol w:w="1596"/>
        <w:gridCol w:w="2128"/>
        <w:gridCol w:w="2128"/>
      </w:tblGrid>
      <w:tr w:rsidR="009F68C2" w:rsidRPr="00D274C8" w14:paraId="6EA262CF"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760" w:type="dxa"/>
          </w:tcPr>
          <w:p w14:paraId="615168A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STT</w:t>
            </w:r>
          </w:p>
        </w:tc>
        <w:tc>
          <w:tcPr>
            <w:tcW w:w="1320" w:type="dxa"/>
          </w:tcPr>
          <w:p w14:paraId="0B27AF2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nghệ cao ưu tiên</w:t>
            </w:r>
          </w:p>
        </w:tc>
        <w:tc>
          <w:tcPr>
            <w:tcW w:w="1320" w:type="dxa"/>
          </w:tcPr>
          <w:p w14:paraId="0C77034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Ứng dụng trong dự án</w:t>
            </w:r>
          </w:p>
        </w:tc>
        <w:tc>
          <w:tcPr>
            <w:tcW w:w="1760" w:type="dxa"/>
          </w:tcPr>
          <w:p w14:paraId="4CC640D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TRL hiện tại</w:t>
            </w:r>
          </w:p>
        </w:tc>
        <w:tc>
          <w:tcPr>
            <w:tcW w:w="1760" w:type="dxa"/>
          </w:tcPr>
          <w:p w14:paraId="6CB1735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TRL mục tiêu</w:t>
            </w:r>
          </w:p>
        </w:tc>
      </w:tr>
      <w:tr w:rsidR="009F68C2" w:rsidRPr="00D274C8" w14:paraId="36F5D3FE" w14:textId="77777777">
        <w:tc>
          <w:tcPr>
            <w:tcW w:w="1760" w:type="dxa"/>
          </w:tcPr>
          <w:p w14:paraId="66B5A4C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1320" w:type="dxa"/>
          </w:tcPr>
          <w:p w14:paraId="617FFAD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ICT (Công nghệ thông tin và truyền thông)</w:t>
            </w:r>
          </w:p>
        </w:tc>
        <w:tc>
          <w:tcPr>
            <w:tcW w:w="1320" w:type="dxa"/>
          </w:tcPr>
          <w:p w14:paraId="05C767B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Gateway, Cloud Platform</w:t>
            </w:r>
          </w:p>
        </w:tc>
        <w:tc>
          <w:tcPr>
            <w:tcW w:w="1760" w:type="dxa"/>
          </w:tcPr>
          <w:p w14:paraId="4DE3C91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w:t>
            </w:r>
          </w:p>
        </w:tc>
        <w:tc>
          <w:tcPr>
            <w:tcW w:w="1760" w:type="dxa"/>
          </w:tcPr>
          <w:p w14:paraId="36A6C58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w:t>
            </w:r>
          </w:p>
        </w:tc>
      </w:tr>
      <w:tr w:rsidR="009F68C2" w:rsidRPr="00D274C8" w14:paraId="1DBB4A17" w14:textId="77777777">
        <w:tc>
          <w:tcPr>
            <w:tcW w:w="1760" w:type="dxa"/>
          </w:tcPr>
          <w:p w14:paraId="0FD2975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1320" w:type="dxa"/>
          </w:tcPr>
          <w:p w14:paraId="1D046C7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Tự động hóa</w:t>
            </w:r>
          </w:p>
        </w:tc>
        <w:tc>
          <w:tcPr>
            <w:tcW w:w="1320" w:type="dxa"/>
          </w:tcPr>
          <w:p w14:paraId="4DC23A9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Hệ thống điều khiển robot, PLC</w:t>
            </w:r>
          </w:p>
        </w:tc>
        <w:tc>
          <w:tcPr>
            <w:tcW w:w="1760" w:type="dxa"/>
          </w:tcPr>
          <w:p w14:paraId="2F4DB9F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w:t>
            </w:r>
          </w:p>
        </w:tc>
        <w:tc>
          <w:tcPr>
            <w:tcW w:w="1760" w:type="dxa"/>
          </w:tcPr>
          <w:p w14:paraId="53E5460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r>
      <w:tr w:rsidR="009F68C2" w:rsidRPr="00D274C8" w14:paraId="509D40E0" w14:textId="77777777">
        <w:tc>
          <w:tcPr>
            <w:tcW w:w="1760" w:type="dxa"/>
          </w:tcPr>
          <w:p w14:paraId="351610E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w:t>
            </w:r>
          </w:p>
        </w:tc>
        <w:tc>
          <w:tcPr>
            <w:tcW w:w="1320" w:type="dxa"/>
          </w:tcPr>
          <w:p w14:paraId="2A93186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Robot và AI</w:t>
            </w:r>
          </w:p>
        </w:tc>
        <w:tc>
          <w:tcPr>
            <w:tcW w:w="1320" w:type="dxa"/>
          </w:tcPr>
          <w:p w14:paraId="681C00E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AMR/AGV/OHT, Computer Vision</w:t>
            </w:r>
          </w:p>
        </w:tc>
        <w:tc>
          <w:tcPr>
            <w:tcW w:w="1760" w:type="dxa"/>
          </w:tcPr>
          <w:p w14:paraId="155AB34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w:t>
            </w:r>
          </w:p>
        </w:tc>
        <w:tc>
          <w:tcPr>
            <w:tcW w:w="1760" w:type="dxa"/>
          </w:tcPr>
          <w:p w14:paraId="539D323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r>
      <w:tr w:rsidR="009F68C2" w:rsidRPr="00D274C8" w14:paraId="26079BD3" w14:textId="77777777">
        <w:tc>
          <w:tcPr>
            <w:tcW w:w="1760" w:type="dxa"/>
          </w:tcPr>
          <w:p w14:paraId="3BCEAEB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w:t>
            </w:r>
          </w:p>
        </w:tc>
        <w:tc>
          <w:tcPr>
            <w:tcW w:w="1320" w:type="dxa"/>
          </w:tcPr>
          <w:p w14:paraId="0312489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Công nghệ vi điện tử</w:t>
            </w:r>
          </w:p>
        </w:tc>
        <w:tc>
          <w:tcPr>
            <w:tcW w:w="1320" w:type="dxa"/>
          </w:tcPr>
          <w:p w14:paraId="6F7706E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Cảm biến, Module truyền thông</w:t>
            </w:r>
          </w:p>
        </w:tc>
        <w:tc>
          <w:tcPr>
            <w:tcW w:w="1760" w:type="dxa"/>
          </w:tcPr>
          <w:p w14:paraId="4451453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w:t>
            </w:r>
          </w:p>
        </w:tc>
        <w:tc>
          <w:tcPr>
            <w:tcW w:w="1760" w:type="dxa"/>
          </w:tcPr>
          <w:p w14:paraId="7CD8D8F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w:t>
            </w:r>
          </w:p>
        </w:tc>
      </w:tr>
    </w:tbl>
    <w:p w14:paraId="0CF1B45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Ưu đãi hỗ trợ R&amp;D:</w:t>
      </w:r>
    </w:p>
    <w:p w14:paraId="2F9F1F8E" w14:textId="77777777" w:rsidR="009F68C2" w:rsidRPr="00D274C8" w:rsidRDefault="00CC558F" w:rsidP="00DC180F">
      <w:pPr>
        <w:pStyle w:val="Compact"/>
        <w:numPr>
          <w:ilvl w:val="0"/>
          <w:numId w:val="47"/>
        </w:numPr>
        <w:rPr>
          <w:rFonts w:ascii="Times New Roman" w:hAnsi="Times New Roman" w:cs="Times New Roman"/>
        </w:rPr>
      </w:pPr>
      <w:r w:rsidRPr="00D274C8">
        <w:rPr>
          <w:rFonts w:ascii="Times New Roman" w:hAnsi="Times New Roman" w:cs="Times New Roman"/>
          <w:b/>
          <w:bCs/>
        </w:rPr>
        <w:t>Hỗ trợ tài chính cho R&amp;D:</w:t>
      </w:r>
    </w:p>
    <w:p w14:paraId="068A50CC" w14:textId="77777777" w:rsidR="009F68C2" w:rsidRPr="00D274C8" w:rsidRDefault="00CC558F" w:rsidP="00DC180F">
      <w:pPr>
        <w:pStyle w:val="Compact"/>
        <w:numPr>
          <w:ilvl w:val="1"/>
          <w:numId w:val="48"/>
        </w:numPr>
        <w:rPr>
          <w:rFonts w:ascii="Times New Roman" w:hAnsi="Times New Roman" w:cs="Times New Roman"/>
        </w:rPr>
      </w:pPr>
      <w:r w:rsidRPr="00D274C8">
        <w:rPr>
          <w:rFonts w:ascii="Times New Roman" w:hAnsi="Times New Roman" w:cs="Times New Roman"/>
          <w:b/>
          <w:bCs/>
        </w:rPr>
        <w:t>Mức hỗ trợ:</w:t>
      </w:r>
      <w:r w:rsidRPr="00D274C8">
        <w:rPr>
          <w:rFonts w:ascii="Times New Roman" w:hAnsi="Times New Roman" w:cs="Times New Roman"/>
        </w:rPr>
        <w:t xml:space="preserve"> Đến 50% chi phí R&amp;D (tối đa 10 tỷ đồng/dự án)</w:t>
      </w:r>
    </w:p>
    <w:p w14:paraId="034A5D28" w14:textId="77777777" w:rsidR="009F68C2" w:rsidRPr="00D274C8" w:rsidRDefault="00CC558F" w:rsidP="00DC180F">
      <w:pPr>
        <w:pStyle w:val="Compact"/>
        <w:numPr>
          <w:ilvl w:val="1"/>
          <w:numId w:val="48"/>
        </w:numPr>
        <w:rPr>
          <w:rFonts w:ascii="Times New Roman" w:hAnsi="Times New Roman" w:cs="Times New Roman"/>
        </w:rPr>
      </w:pPr>
      <w:r w:rsidRPr="00D274C8">
        <w:rPr>
          <w:rFonts w:ascii="Times New Roman" w:hAnsi="Times New Roman" w:cs="Times New Roman"/>
          <w:b/>
          <w:bCs/>
        </w:rPr>
        <w:t>Dự án Mekong:</w:t>
      </w:r>
      <w:r w:rsidRPr="00D274C8">
        <w:rPr>
          <w:rFonts w:ascii="Times New Roman" w:hAnsi="Times New Roman" w:cs="Times New Roman"/>
        </w:rPr>
        <w:t xml:space="preserve"> Dự kiến nhận 2 triệu USD hỗ trợ R&amp;D (10% tổng vốn)</w:t>
      </w:r>
    </w:p>
    <w:p w14:paraId="56E4801A" w14:textId="77777777" w:rsidR="009F68C2" w:rsidRPr="00D274C8" w:rsidRDefault="00CC558F" w:rsidP="00DC180F">
      <w:pPr>
        <w:pStyle w:val="Compact"/>
        <w:numPr>
          <w:ilvl w:val="0"/>
          <w:numId w:val="47"/>
        </w:numPr>
        <w:rPr>
          <w:rFonts w:ascii="Times New Roman" w:hAnsi="Times New Roman" w:cs="Times New Roman"/>
        </w:rPr>
      </w:pPr>
      <w:r w:rsidRPr="00D274C8">
        <w:rPr>
          <w:rFonts w:ascii="Times New Roman" w:hAnsi="Times New Roman" w:cs="Times New Roman"/>
          <w:b/>
          <w:bCs/>
        </w:rPr>
        <w:t>Khấu trừ chi phí R&amp;D:</w:t>
      </w:r>
    </w:p>
    <w:p w14:paraId="1713449C" w14:textId="77777777" w:rsidR="009F68C2" w:rsidRPr="00D274C8" w:rsidRDefault="00CC558F" w:rsidP="00DC180F">
      <w:pPr>
        <w:pStyle w:val="Compact"/>
        <w:numPr>
          <w:ilvl w:val="1"/>
          <w:numId w:val="49"/>
        </w:numPr>
        <w:rPr>
          <w:rFonts w:ascii="Times New Roman" w:hAnsi="Times New Roman" w:cs="Times New Roman"/>
        </w:rPr>
      </w:pPr>
      <w:r w:rsidRPr="00D274C8">
        <w:rPr>
          <w:rFonts w:ascii="Times New Roman" w:hAnsi="Times New Roman" w:cs="Times New Roman"/>
          <w:b/>
          <w:bCs/>
        </w:rPr>
        <w:t>150% chi phí R&amp;D</w:t>
      </w:r>
      <w:r w:rsidRPr="00D274C8">
        <w:rPr>
          <w:rFonts w:ascii="Times New Roman" w:hAnsi="Times New Roman" w:cs="Times New Roman"/>
        </w:rPr>
        <w:t xml:space="preserve"> được khấu trừ vào chi phí được trừ khi tính thuế TNDN</w:t>
      </w:r>
    </w:p>
    <w:p w14:paraId="593BD303" w14:textId="77777777" w:rsidR="009F68C2" w:rsidRPr="00D274C8" w:rsidRDefault="00CC558F" w:rsidP="00DC180F">
      <w:pPr>
        <w:pStyle w:val="Compact"/>
        <w:numPr>
          <w:ilvl w:val="1"/>
          <w:numId w:val="49"/>
        </w:numPr>
        <w:rPr>
          <w:rFonts w:ascii="Times New Roman" w:hAnsi="Times New Roman" w:cs="Times New Roman"/>
        </w:rPr>
      </w:pPr>
      <w:r w:rsidRPr="00D274C8">
        <w:rPr>
          <w:rFonts w:ascii="Times New Roman" w:hAnsi="Times New Roman" w:cs="Times New Roman"/>
          <w:b/>
          <w:bCs/>
        </w:rPr>
        <w:t>Ví dụ:</w:t>
      </w:r>
      <w:r w:rsidRPr="00D274C8">
        <w:rPr>
          <w:rFonts w:ascii="Times New Roman" w:hAnsi="Times New Roman" w:cs="Times New Roman"/>
        </w:rPr>
        <w:t xml:space="preserve"> Chi 1 USD cho R&amp;D, được trừ 1,5 USD khi tính thuế</w:t>
      </w:r>
    </w:p>
    <w:p w14:paraId="671AF8B9" w14:textId="77777777" w:rsidR="009F68C2" w:rsidRPr="00D274C8" w:rsidRDefault="00CC558F" w:rsidP="00DC180F">
      <w:pPr>
        <w:pStyle w:val="Compact"/>
        <w:numPr>
          <w:ilvl w:val="0"/>
          <w:numId w:val="47"/>
        </w:numPr>
        <w:rPr>
          <w:rFonts w:ascii="Times New Roman" w:hAnsi="Times New Roman" w:cs="Times New Roman"/>
        </w:rPr>
      </w:pPr>
      <w:r w:rsidRPr="00D274C8">
        <w:rPr>
          <w:rFonts w:ascii="Times New Roman" w:hAnsi="Times New Roman" w:cs="Times New Roman"/>
          <w:b/>
          <w:bCs/>
        </w:rPr>
        <w:t>Chuyển giao công nghệ:</w:t>
      </w:r>
    </w:p>
    <w:p w14:paraId="10C4BADC" w14:textId="77777777" w:rsidR="009F68C2" w:rsidRPr="00D274C8" w:rsidRDefault="00CC558F" w:rsidP="00DC180F">
      <w:pPr>
        <w:pStyle w:val="Compact"/>
        <w:numPr>
          <w:ilvl w:val="1"/>
          <w:numId w:val="50"/>
        </w:numPr>
        <w:rPr>
          <w:rFonts w:ascii="Times New Roman" w:hAnsi="Times New Roman" w:cs="Times New Roman"/>
        </w:rPr>
      </w:pPr>
      <w:r w:rsidRPr="00D274C8">
        <w:rPr>
          <w:rFonts w:ascii="Times New Roman" w:hAnsi="Times New Roman" w:cs="Times New Roman"/>
          <w:b/>
          <w:bCs/>
        </w:rPr>
        <w:t>Miễn thuế TNDN</w:t>
      </w:r>
      <w:r w:rsidRPr="00D274C8">
        <w:rPr>
          <w:rFonts w:ascii="Times New Roman" w:hAnsi="Times New Roman" w:cs="Times New Roman"/>
        </w:rPr>
        <w:t xml:space="preserve"> đối với thu nhập từ chuyển giao công nghệ</w:t>
      </w:r>
    </w:p>
    <w:p w14:paraId="664141BE" w14:textId="77777777" w:rsidR="009F68C2" w:rsidRPr="00D274C8" w:rsidRDefault="00CC558F" w:rsidP="00DC180F">
      <w:pPr>
        <w:pStyle w:val="Compact"/>
        <w:numPr>
          <w:ilvl w:val="1"/>
          <w:numId w:val="50"/>
        </w:numPr>
        <w:rPr>
          <w:rFonts w:ascii="Times New Roman" w:hAnsi="Times New Roman" w:cs="Times New Roman"/>
        </w:rPr>
      </w:pPr>
      <w:r w:rsidRPr="00D274C8">
        <w:rPr>
          <w:rFonts w:ascii="Times New Roman" w:hAnsi="Times New Roman" w:cs="Times New Roman"/>
          <w:b/>
          <w:bCs/>
        </w:rPr>
        <w:t>Hỗ trợ 50%</w:t>
      </w:r>
      <w:r w:rsidRPr="00D274C8">
        <w:rPr>
          <w:rFonts w:ascii="Times New Roman" w:hAnsi="Times New Roman" w:cs="Times New Roman"/>
        </w:rPr>
        <w:t xml:space="preserve"> chi phí mua bản quyền, li-xăng công nghệ nước ngoài</w:t>
      </w:r>
    </w:p>
    <w:p w14:paraId="7083FC39"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Nghị định 76/2018/NĐ-CP về Tiêu chí đánh giá công nghệ cao:</w:t>
      </w:r>
    </w:p>
    <w:p w14:paraId="12700D9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Dự án Mekong Technology đáp ứng đầy đủ các tiêu chí về:</w:t>
      </w:r>
    </w:p>
    <w:p w14:paraId="6FC74A6D" w14:textId="77777777" w:rsidR="009F68C2" w:rsidRPr="00D274C8" w:rsidRDefault="00CC558F" w:rsidP="00DC180F">
      <w:pPr>
        <w:pStyle w:val="Compact"/>
        <w:numPr>
          <w:ilvl w:val="0"/>
          <w:numId w:val="51"/>
        </w:numPr>
        <w:rPr>
          <w:rFonts w:ascii="Times New Roman" w:hAnsi="Times New Roman" w:cs="Times New Roman"/>
        </w:rPr>
      </w:pPr>
      <w:r w:rsidRPr="00D274C8">
        <w:rPr>
          <w:rFonts w:ascii="Times New Roman" w:hAnsi="Times New Roman" w:cs="Times New Roman"/>
          <w:b/>
          <w:bCs/>
        </w:rPr>
        <w:t>Trình độ công nghệ:</w:t>
      </w:r>
    </w:p>
    <w:p w14:paraId="4B7F243E" w14:textId="77777777" w:rsidR="009F68C2" w:rsidRPr="00D274C8" w:rsidRDefault="00CC558F" w:rsidP="00DC180F">
      <w:pPr>
        <w:pStyle w:val="Compact"/>
        <w:numPr>
          <w:ilvl w:val="1"/>
          <w:numId w:val="52"/>
        </w:numPr>
        <w:rPr>
          <w:rFonts w:ascii="Times New Roman" w:hAnsi="Times New Roman" w:cs="Times New Roman"/>
        </w:rPr>
      </w:pPr>
      <w:r w:rsidRPr="00D274C8">
        <w:rPr>
          <w:rFonts w:ascii="Segoe UI Symbol" w:hAnsi="Segoe UI Symbol" w:cs="Segoe UI Symbol"/>
        </w:rPr>
        <w:t>✓</w:t>
      </w:r>
      <w:r w:rsidRPr="00D274C8">
        <w:rPr>
          <w:rFonts w:ascii="Times New Roman" w:hAnsi="Times New Roman" w:cs="Times New Roman"/>
        </w:rPr>
        <w:t xml:space="preserve"> TRL 7-8 giai đoạn đầu (đạt yêu cầu ≥ 7)</w:t>
      </w:r>
    </w:p>
    <w:p w14:paraId="679E470C" w14:textId="77777777" w:rsidR="009F68C2" w:rsidRPr="00D274C8" w:rsidRDefault="00CC558F" w:rsidP="00DC180F">
      <w:pPr>
        <w:pStyle w:val="Compact"/>
        <w:numPr>
          <w:ilvl w:val="1"/>
          <w:numId w:val="52"/>
        </w:numPr>
        <w:rPr>
          <w:rFonts w:ascii="Times New Roman" w:hAnsi="Times New Roman" w:cs="Times New Roman"/>
        </w:rPr>
      </w:pPr>
      <w:r w:rsidRPr="00D274C8">
        <w:rPr>
          <w:rFonts w:ascii="Segoe UI Symbol" w:hAnsi="Segoe UI Symbol" w:cs="Segoe UI Symbol"/>
        </w:rPr>
        <w:t>✓</w:t>
      </w:r>
      <w:r w:rsidRPr="00D274C8">
        <w:rPr>
          <w:rFonts w:ascii="Times New Roman" w:hAnsi="Times New Roman" w:cs="Times New Roman"/>
        </w:rPr>
        <w:t xml:space="preserve"> Mục tiêu TRL 8-9 giai đoạn ổn định</w:t>
      </w:r>
    </w:p>
    <w:p w14:paraId="3E18801C" w14:textId="77777777" w:rsidR="009F68C2" w:rsidRPr="00D274C8" w:rsidRDefault="00CC558F" w:rsidP="00DC180F">
      <w:pPr>
        <w:pStyle w:val="Compact"/>
        <w:numPr>
          <w:ilvl w:val="1"/>
          <w:numId w:val="52"/>
        </w:numPr>
        <w:rPr>
          <w:rFonts w:ascii="Times New Roman" w:hAnsi="Times New Roman" w:cs="Times New Roman"/>
        </w:rPr>
      </w:pPr>
      <w:r w:rsidRPr="00D274C8">
        <w:rPr>
          <w:rFonts w:ascii="Segoe UI Symbol" w:hAnsi="Segoe UI Symbol" w:cs="Segoe UI Symbol"/>
        </w:rPr>
        <w:t>✓</w:t>
      </w:r>
      <w:r w:rsidRPr="00D274C8">
        <w:rPr>
          <w:rFonts w:ascii="Times New Roman" w:hAnsi="Times New Roman" w:cs="Times New Roman"/>
        </w:rPr>
        <w:t xml:space="preserve"> Có khả năng cạnh tranh với sản phẩm quốc tế</w:t>
      </w:r>
    </w:p>
    <w:p w14:paraId="4CF78976" w14:textId="77777777" w:rsidR="009F68C2" w:rsidRPr="00D274C8" w:rsidRDefault="00CC558F" w:rsidP="00DC180F">
      <w:pPr>
        <w:pStyle w:val="Compact"/>
        <w:numPr>
          <w:ilvl w:val="0"/>
          <w:numId w:val="51"/>
        </w:numPr>
        <w:rPr>
          <w:rFonts w:ascii="Times New Roman" w:hAnsi="Times New Roman" w:cs="Times New Roman"/>
        </w:rPr>
      </w:pPr>
      <w:r w:rsidRPr="00D274C8">
        <w:rPr>
          <w:rFonts w:ascii="Times New Roman" w:hAnsi="Times New Roman" w:cs="Times New Roman"/>
          <w:b/>
          <w:bCs/>
        </w:rPr>
        <w:t>Nghiên cứu và phát triển:</w:t>
      </w:r>
    </w:p>
    <w:p w14:paraId="4F616528" w14:textId="77777777" w:rsidR="009F68C2" w:rsidRPr="00D274C8" w:rsidRDefault="00CC558F" w:rsidP="00DC180F">
      <w:pPr>
        <w:pStyle w:val="Compact"/>
        <w:numPr>
          <w:ilvl w:val="1"/>
          <w:numId w:val="53"/>
        </w:numPr>
        <w:rPr>
          <w:rFonts w:ascii="Times New Roman" w:hAnsi="Times New Roman" w:cs="Times New Roman"/>
        </w:rPr>
      </w:pPr>
      <w:r w:rsidRPr="00D274C8">
        <w:rPr>
          <w:rFonts w:ascii="Segoe UI Symbol" w:hAnsi="Segoe UI Symbol" w:cs="Segoe UI Symbol"/>
        </w:rPr>
        <w:t>✓</w:t>
      </w:r>
      <w:r w:rsidRPr="00D274C8">
        <w:rPr>
          <w:rFonts w:ascii="Times New Roman" w:hAnsi="Times New Roman" w:cs="Times New Roman"/>
        </w:rPr>
        <w:t xml:space="preserve"> Chi phí R&amp;D ≥ 2% doanh thu (dự án đạt 2,5-5,0%)</w:t>
      </w:r>
    </w:p>
    <w:p w14:paraId="6672A1F2" w14:textId="77777777" w:rsidR="009F68C2" w:rsidRPr="00D274C8" w:rsidRDefault="00CC558F" w:rsidP="00DC180F">
      <w:pPr>
        <w:pStyle w:val="Compact"/>
        <w:numPr>
          <w:ilvl w:val="1"/>
          <w:numId w:val="53"/>
        </w:numPr>
        <w:rPr>
          <w:rFonts w:ascii="Times New Roman" w:hAnsi="Times New Roman" w:cs="Times New Roman"/>
        </w:rPr>
      </w:pPr>
      <w:r w:rsidRPr="00D274C8">
        <w:rPr>
          <w:rFonts w:ascii="Segoe UI Symbol" w:hAnsi="Segoe UI Symbol" w:cs="Segoe UI Symbol"/>
        </w:rPr>
        <w:t>✓</w:t>
      </w:r>
      <w:r w:rsidRPr="00D274C8">
        <w:rPr>
          <w:rFonts w:ascii="Times New Roman" w:hAnsi="Times New Roman" w:cs="Times New Roman"/>
        </w:rPr>
        <w:t xml:space="preserve"> Nhân lực R&amp;D ≥ 5% tổng nhân lực (dự án đạt 18% = 36/200)</w:t>
      </w:r>
    </w:p>
    <w:p w14:paraId="56BBA8C3" w14:textId="77777777" w:rsidR="009F68C2" w:rsidRPr="00D274C8" w:rsidRDefault="00CC558F" w:rsidP="00DC180F">
      <w:pPr>
        <w:pStyle w:val="Compact"/>
        <w:numPr>
          <w:ilvl w:val="1"/>
          <w:numId w:val="53"/>
        </w:numPr>
        <w:rPr>
          <w:rFonts w:ascii="Times New Roman" w:hAnsi="Times New Roman" w:cs="Times New Roman"/>
        </w:rPr>
      </w:pPr>
      <w:r w:rsidRPr="00D274C8">
        <w:rPr>
          <w:rFonts w:ascii="Segoe UI Symbol" w:hAnsi="Segoe UI Symbol" w:cs="Segoe UI Symbol"/>
        </w:rPr>
        <w:t>✓</w:t>
      </w:r>
      <w:r w:rsidRPr="00D274C8">
        <w:rPr>
          <w:rFonts w:ascii="Times New Roman" w:hAnsi="Times New Roman" w:cs="Times New Roman"/>
        </w:rPr>
        <w:t xml:space="preserve"> Có đội ngũ R&amp;D chuyên nghiệp (36 người, 8 Thạc sĩ+)</w:t>
      </w:r>
    </w:p>
    <w:p w14:paraId="78463799" w14:textId="77777777" w:rsidR="009F68C2" w:rsidRPr="00D274C8" w:rsidRDefault="00CC558F" w:rsidP="00DC180F">
      <w:pPr>
        <w:pStyle w:val="Compact"/>
        <w:numPr>
          <w:ilvl w:val="0"/>
          <w:numId w:val="51"/>
        </w:numPr>
        <w:rPr>
          <w:rFonts w:ascii="Times New Roman" w:hAnsi="Times New Roman" w:cs="Times New Roman"/>
        </w:rPr>
      </w:pPr>
      <w:r w:rsidRPr="00D274C8">
        <w:rPr>
          <w:rFonts w:ascii="Times New Roman" w:hAnsi="Times New Roman" w:cs="Times New Roman"/>
          <w:b/>
          <w:bCs/>
        </w:rPr>
        <w:t>Giá trị gia tăng:</w:t>
      </w:r>
    </w:p>
    <w:p w14:paraId="38CFE4F7" w14:textId="77777777" w:rsidR="009F68C2" w:rsidRPr="00D274C8" w:rsidRDefault="00CC558F" w:rsidP="00DC180F">
      <w:pPr>
        <w:pStyle w:val="Compact"/>
        <w:numPr>
          <w:ilvl w:val="1"/>
          <w:numId w:val="54"/>
        </w:numPr>
        <w:rPr>
          <w:rFonts w:ascii="Times New Roman" w:hAnsi="Times New Roman" w:cs="Times New Roman"/>
        </w:rPr>
      </w:pPr>
      <w:r w:rsidRPr="00D274C8">
        <w:rPr>
          <w:rFonts w:ascii="Segoe UI Symbol" w:hAnsi="Segoe UI Symbol" w:cs="Segoe UI Symbol"/>
        </w:rPr>
        <w:t>✓</w:t>
      </w:r>
      <w:r w:rsidRPr="00D274C8">
        <w:rPr>
          <w:rFonts w:ascii="Times New Roman" w:hAnsi="Times New Roman" w:cs="Times New Roman"/>
        </w:rPr>
        <w:t xml:space="preserve"> VA/Doanh thu ≥ 30% (dự án đạt 35% - </w:t>
      </w:r>
      <w:r w:rsidRPr="00D274C8">
        <w:rPr>
          <w:rFonts w:ascii="Times New Roman" w:hAnsi="Times New Roman" w:cs="Times New Roman"/>
          <w:i/>
          <w:iCs/>
        </w:rPr>
        <w:t>Cập nhật so với V5</w:t>
      </w:r>
      <w:r w:rsidRPr="00D274C8">
        <w:rPr>
          <w:rFonts w:ascii="Times New Roman" w:hAnsi="Times New Roman" w:cs="Times New Roman"/>
        </w:rPr>
        <w:t>)</w:t>
      </w:r>
    </w:p>
    <w:p w14:paraId="1A8F9F4A" w14:textId="77777777" w:rsidR="009F68C2" w:rsidRPr="00D274C8" w:rsidRDefault="00CC558F" w:rsidP="00DC180F">
      <w:pPr>
        <w:pStyle w:val="Compact"/>
        <w:numPr>
          <w:ilvl w:val="1"/>
          <w:numId w:val="54"/>
        </w:numPr>
        <w:rPr>
          <w:rFonts w:ascii="Times New Roman" w:hAnsi="Times New Roman" w:cs="Times New Roman"/>
        </w:rPr>
      </w:pPr>
      <w:r w:rsidRPr="00D274C8">
        <w:rPr>
          <w:rFonts w:ascii="Segoe UI Symbol" w:hAnsi="Segoe UI Symbol" w:cs="Segoe UI Symbol"/>
        </w:rPr>
        <w:t>✓</w:t>
      </w:r>
      <w:r w:rsidRPr="00D274C8">
        <w:rPr>
          <w:rFonts w:ascii="Times New Roman" w:hAnsi="Times New Roman" w:cs="Times New Roman"/>
        </w:rPr>
        <w:t xml:space="preserve"> Tạo việc làm chất lượng cao (200 việc làm, lương cao hơn 60% trung bình ngành)</w:t>
      </w:r>
    </w:p>
    <w:p w14:paraId="12DE9F45" w14:textId="77777777" w:rsidR="009F68C2" w:rsidRPr="00D274C8" w:rsidRDefault="00CC558F" w:rsidP="00DC180F">
      <w:pPr>
        <w:pStyle w:val="Compact"/>
        <w:numPr>
          <w:ilvl w:val="0"/>
          <w:numId w:val="51"/>
        </w:numPr>
        <w:rPr>
          <w:rFonts w:ascii="Times New Roman" w:hAnsi="Times New Roman" w:cs="Times New Roman"/>
        </w:rPr>
      </w:pPr>
      <w:r w:rsidRPr="00D274C8">
        <w:rPr>
          <w:rFonts w:ascii="Times New Roman" w:hAnsi="Times New Roman" w:cs="Times New Roman"/>
          <w:b/>
          <w:bCs/>
        </w:rPr>
        <w:t>Nội địa hóa:</w:t>
      </w:r>
    </w:p>
    <w:p w14:paraId="0190D530" w14:textId="77777777" w:rsidR="009F68C2" w:rsidRPr="00D274C8" w:rsidRDefault="00CC558F" w:rsidP="00DC180F">
      <w:pPr>
        <w:pStyle w:val="Compact"/>
        <w:numPr>
          <w:ilvl w:val="1"/>
          <w:numId w:val="55"/>
        </w:numPr>
        <w:rPr>
          <w:rFonts w:ascii="Times New Roman" w:hAnsi="Times New Roman" w:cs="Times New Roman"/>
        </w:rPr>
      </w:pPr>
      <w:r w:rsidRPr="00D274C8">
        <w:rPr>
          <w:rFonts w:ascii="Segoe UI Symbol" w:hAnsi="Segoe UI Symbol" w:cs="Segoe UI Symbol"/>
        </w:rPr>
        <w:t>✓</w:t>
      </w:r>
      <w:r w:rsidRPr="00D274C8">
        <w:rPr>
          <w:rFonts w:ascii="Times New Roman" w:hAnsi="Times New Roman" w:cs="Times New Roman"/>
        </w:rPr>
        <w:t xml:space="preserve"> Tỷ lệ nội địa hóa 50-70% (vượt yêu cầu ≥ 30%)</w:t>
      </w:r>
    </w:p>
    <w:p w14:paraId="2C4F51FA" w14:textId="77777777" w:rsidR="009F68C2" w:rsidRPr="00D274C8" w:rsidRDefault="00CC558F" w:rsidP="00DC180F">
      <w:pPr>
        <w:pStyle w:val="Compact"/>
        <w:numPr>
          <w:ilvl w:val="1"/>
          <w:numId w:val="55"/>
        </w:numPr>
        <w:rPr>
          <w:rFonts w:ascii="Times New Roman" w:hAnsi="Times New Roman" w:cs="Times New Roman"/>
        </w:rPr>
      </w:pPr>
      <w:r w:rsidRPr="00D274C8">
        <w:rPr>
          <w:rFonts w:ascii="Segoe UI Symbol" w:hAnsi="Segoe UI Symbol" w:cs="Segoe UI Symbol"/>
        </w:rPr>
        <w:t>✓</w:t>
      </w:r>
      <w:r w:rsidRPr="00D274C8">
        <w:rPr>
          <w:rFonts w:ascii="Times New Roman" w:hAnsi="Times New Roman" w:cs="Times New Roman"/>
        </w:rPr>
        <w:t xml:space="preserve"> Phát triển chuỗi cung ứng nội địa (50+ nhà cung cấp Việt Nam)</w:t>
      </w:r>
    </w:p>
    <w:p w14:paraId="7A08BEDB"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Khu Công nghệ cao TP.HCM – Ưu đãi bổ sung:</w:t>
      </w:r>
    </w:p>
    <w:p w14:paraId="3C8ED78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Là dự án đặt tại KCNC TP.HCM, Mekong Technology còn được hưởng thêm:</w:t>
      </w:r>
    </w:p>
    <w:p w14:paraId="4EEE1600" w14:textId="77777777" w:rsidR="009F68C2" w:rsidRPr="00D274C8" w:rsidRDefault="00CC558F" w:rsidP="00DC180F">
      <w:pPr>
        <w:pStyle w:val="Compact"/>
        <w:numPr>
          <w:ilvl w:val="0"/>
          <w:numId w:val="56"/>
        </w:numPr>
        <w:rPr>
          <w:rFonts w:ascii="Times New Roman" w:hAnsi="Times New Roman" w:cs="Times New Roman"/>
        </w:rPr>
      </w:pPr>
      <w:r w:rsidRPr="00D274C8">
        <w:rPr>
          <w:rFonts w:ascii="Times New Roman" w:hAnsi="Times New Roman" w:cs="Times New Roman"/>
          <w:b/>
          <w:bCs/>
        </w:rPr>
        <w:t>Hạ tầng chất lượng cao:</w:t>
      </w:r>
    </w:p>
    <w:p w14:paraId="1ECEE94D" w14:textId="77777777" w:rsidR="009F68C2" w:rsidRPr="00D274C8" w:rsidRDefault="00CC558F" w:rsidP="00DC180F">
      <w:pPr>
        <w:pStyle w:val="Compact"/>
        <w:numPr>
          <w:ilvl w:val="1"/>
          <w:numId w:val="57"/>
        </w:numPr>
        <w:rPr>
          <w:rFonts w:ascii="Times New Roman" w:hAnsi="Times New Roman" w:cs="Times New Roman"/>
        </w:rPr>
      </w:pPr>
      <w:r w:rsidRPr="00D274C8">
        <w:rPr>
          <w:rFonts w:ascii="Times New Roman" w:hAnsi="Times New Roman" w:cs="Times New Roman"/>
        </w:rPr>
        <w:t>Điện: 100% dual-source, backup generator</w:t>
      </w:r>
    </w:p>
    <w:p w14:paraId="02D8E6A6" w14:textId="77777777" w:rsidR="009F68C2" w:rsidRPr="00D274C8" w:rsidRDefault="00CC558F" w:rsidP="00DC180F">
      <w:pPr>
        <w:pStyle w:val="Compact"/>
        <w:numPr>
          <w:ilvl w:val="1"/>
          <w:numId w:val="57"/>
        </w:numPr>
        <w:rPr>
          <w:rFonts w:ascii="Times New Roman" w:hAnsi="Times New Roman" w:cs="Times New Roman"/>
        </w:rPr>
      </w:pPr>
      <w:r w:rsidRPr="00D274C8">
        <w:rPr>
          <w:rFonts w:ascii="Times New Roman" w:hAnsi="Times New Roman" w:cs="Times New Roman"/>
        </w:rPr>
        <w:t>Nước: Hệ thống xử lý nước đạt chuẩn công nghệ cao</w:t>
      </w:r>
    </w:p>
    <w:p w14:paraId="56152035" w14:textId="77777777" w:rsidR="009F68C2" w:rsidRPr="00D274C8" w:rsidRDefault="00CC558F" w:rsidP="00DC180F">
      <w:pPr>
        <w:pStyle w:val="Compact"/>
        <w:numPr>
          <w:ilvl w:val="1"/>
          <w:numId w:val="57"/>
        </w:numPr>
        <w:rPr>
          <w:rFonts w:ascii="Times New Roman" w:hAnsi="Times New Roman" w:cs="Times New Roman"/>
        </w:rPr>
      </w:pPr>
      <w:r w:rsidRPr="00D274C8">
        <w:rPr>
          <w:rFonts w:ascii="Times New Roman" w:hAnsi="Times New Roman" w:cs="Times New Roman"/>
        </w:rPr>
        <w:t>Internet: 10 Gbps, dual ISP</w:t>
      </w:r>
    </w:p>
    <w:p w14:paraId="03816A0D" w14:textId="77777777" w:rsidR="009F68C2" w:rsidRPr="00D274C8" w:rsidRDefault="00CC558F" w:rsidP="00DC180F">
      <w:pPr>
        <w:pStyle w:val="Compact"/>
        <w:numPr>
          <w:ilvl w:val="1"/>
          <w:numId w:val="57"/>
        </w:numPr>
        <w:rPr>
          <w:rFonts w:ascii="Times New Roman" w:hAnsi="Times New Roman" w:cs="Times New Roman"/>
        </w:rPr>
      </w:pPr>
      <w:r w:rsidRPr="00D274C8">
        <w:rPr>
          <w:rFonts w:ascii="Times New Roman" w:hAnsi="Times New Roman" w:cs="Times New Roman"/>
        </w:rPr>
        <w:t>Đường xá: 6-8 làn xe, tiếp cận dễ dàng</w:t>
      </w:r>
    </w:p>
    <w:p w14:paraId="16CE2235" w14:textId="77777777" w:rsidR="009F68C2" w:rsidRPr="00D274C8" w:rsidRDefault="00CC558F" w:rsidP="00DC180F">
      <w:pPr>
        <w:pStyle w:val="Compact"/>
        <w:numPr>
          <w:ilvl w:val="0"/>
          <w:numId w:val="56"/>
        </w:numPr>
        <w:rPr>
          <w:rFonts w:ascii="Times New Roman" w:hAnsi="Times New Roman" w:cs="Times New Roman"/>
        </w:rPr>
      </w:pPr>
      <w:r w:rsidRPr="00D274C8">
        <w:rPr>
          <w:rFonts w:ascii="Times New Roman" w:hAnsi="Times New Roman" w:cs="Times New Roman"/>
          <w:b/>
          <w:bCs/>
        </w:rPr>
        <w:t>Hỗ trợ quản lý hành chính:</w:t>
      </w:r>
    </w:p>
    <w:p w14:paraId="7D03088B" w14:textId="77777777" w:rsidR="009F68C2" w:rsidRPr="00D274C8" w:rsidRDefault="00CC558F" w:rsidP="00DC180F">
      <w:pPr>
        <w:pStyle w:val="Compact"/>
        <w:numPr>
          <w:ilvl w:val="1"/>
          <w:numId w:val="58"/>
        </w:numPr>
        <w:rPr>
          <w:rFonts w:ascii="Times New Roman" w:hAnsi="Times New Roman" w:cs="Times New Roman"/>
        </w:rPr>
      </w:pPr>
      <w:r w:rsidRPr="00D274C8">
        <w:rPr>
          <w:rFonts w:ascii="Times New Roman" w:hAnsi="Times New Roman" w:cs="Times New Roman"/>
        </w:rPr>
        <w:t>One-stop shop cho thủ tục hành chính</w:t>
      </w:r>
    </w:p>
    <w:p w14:paraId="786BACA9" w14:textId="77777777" w:rsidR="009F68C2" w:rsidRPr="00D274C8" w:rsidRDefault="00CC558F" w:rsidP="00DC180F">
      <w:pPr>
        <w:pStyle w:val="Compact"/>
        <w:numPr>
          <w:ilvl w:val="1"/>
          <w:numId w:val="58"/>
        </w:numPr>
        <w:rPr>
          <w:rFonts w:ascii="Times New Roman" w:hAnsi="Times New Roman" w:cs="Times New Roman"/>
        </w:rPr>
      </w:pPr>
      <w:r w:rsidRPr="00D274C8">
        <w:rPr>
          <w:rFonts w:ascii="Times New Roman" w:hAnsi="Times New Roman" w:cs="Times New Roman"/>
        </w:rPr>
        <w:t>Xử lý giấy phép trong 15 ngày (so với 30-60 ngày thông thường)</w:t>
      </w:r>
    </w:p>
    <w:p w14:paraId="55CBCC73" w14:textId="77777777" w:rsidR="009F68C2" w:rsidRPr="00D274C8" w:rsidRDefault="00CC558F" w:rsidP="00DC180F">
      <w:pPr>
        <w:pStyle w:val="Compact"/>
        <w:numPr>
          <w:ilvl w:val="1"/>
          <w:numId w:val="58"/>
        </w:numPr>
        <w:rPr>
          <w:rFonts w:ascii="Times New Roman" w:hAnsi="Times New Roman" w:cs="Times New Roman"/>
        </w:rPr>
      </w:pPr>
      <w:r w:rsidRPr="00D274C8">
        <w:rPr>
          <w:rFonts w:ascii="Times New Roman" w:hAnsi="Times New Roman" w:cs="Times New Roman"/>
        </w:rPr>
        <w:t>Hỗ trợ tuyển dụng và đào tạo nhân lực</w:t>
      </w:r>
    </w:p>
    <w:p w14:paraId="066F37C4" w14:textId="77777777" w:rsidR="009F68C2" w:rsidRPr="00D274C8" w:rsidRDefault="00CC558F" w:rsidP="00DC180F">
      <w:pPr>
        <w:pStyle w:val="Compact"/>
        <w:numPr>
          <w:ilvl w:val="0"/>
          <w:numId w:val="56"/>
        </w:numPr>
        <w:rPr>
          <w:rFonts w:ascii="Times New Roman" w:hAnsi="Times New Roman" w:cs="Times New Roman"/>
        </w:rPr>
      </w:pPr>
      <w:r w:rsidRPr="00D274C8">
        <w:rPr>
          <w:rFonts w:ascii="Times New Roman" w:hAnsi="Times New Roman" w:cs="Times New Roman"/>
          <w:b/>
          <w:bCs/>
        </w:rPr>
        <w:t>Hệ sinh thái công nghệ:</w:t>
      </w:r>
    </w:p>
    <w:p w14:paraId="73BB0176" w14:textId="77777777" w:rsidR="009F68C2" w:rsidRPr="00D274C8" w:rsidRDefault="00CC558F" w:rsidP="00DC180F">
      <w:pPr>
        <w:pStyle w:val="Compact"/>
        <w:numPr>
          <w:ilvl w:val="1"/>
          <w:numId w:val="59"/>
        </w:numPr>
        <w:rPr>
          <w:rFonts w:ascii="Times New Roman" w:hAnsi="Times New Roman" w:cs="Times New Roman"/>
        </w:rPr>
      </w:pPr>
      <w:r w:rsidRPr="00D274C8">
        <w:rPr>
          <w:rFonts w:ascii="Times New Roman" w:hAnsi="Times New Roman" w:cs="Times New Roman"/>
        </w:rPr>
        <w:t>Kết nối với 150+ doanh nghiệp công nghệ cao</w:t>
      </w:r>
    </w:p>
    <w:p w14:paraId="683412F6" w14:textId="77777777" w:rsidR="009F68C2" w:rsidRPr="00D274C8" w:rsidRDefault="00CC558F" w:rsidP="00DC180F">
      <w:pPr>
        <w:pStyle w:val="Compact"/>
        <w:numPr>
          <w:ilvl w:val="1"/>
          <w:numId w:val="59"/>
        </w:numPr>
        <w:rPr>
          <w:rFonts w:ascii="Times New Roman" w:hAnsi="Times New Roman" w:cs="Times New Roman"/>
        </w:rPr>
      </w:pPr>
      <w:r w:rsidRPr="00D274C8">
        <w:rPr>
          <w:rFonts w:ascii="Times New Roman" w:hAnsi="Times New Roman" w:cs="Times New Roman"/>
        </w:rPr>
        <w:t>Gần các trường đại học: ĐH SPKT, ĐH TDT, ĐH CNTT</w:t>
      </w:r>
    </w:p>
    <w:p w14:paraId="30C85464" w14:textId="77777777" w:rsidR="009F68C2" w:rsidRPr="00D274C8" w:rsidRDefault="00CC558F" w:rsidP="00DC180F">
      <w:pPr>
        <w:pStyle w:val="Compact"/>
        <w:numPr>
          <w:ilvl w:val="1"/>
          <w:numId w:val="59"/>
        </w:numPr>
        <w:rPr>
          <w:rFonts w:ascii="Times New Roman" w:hAnsi="Times New Roman" w:cs="Times New Roman"/>
        </w:rPr>
      </w:pPr>
      <w:r w:rsidRPr="00D274C8">
        <w:rPr>
          <w:rFonts w:ascii="Times New Roman" w:hAnsi="Times New Roman" w:cs="Times New Roman"/>
        </w:rPr>
        <w:t>Trung tâm R&amp;D và innovation hub</w:t>
      </w:r>
    </w:p>
    <w:p w14:paraId="105A3ED2"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Tổng giá trị ưu đãi dự kiến:</w:t>
      </w:r>
    </w:p>
    <w:tbl>
      <w:tblPr>
        <w:tblStyle w:val="Table"/>
        <w:tblW w:w="5000" w:type="pct"/>
        <w:tblLayout w:type="fixed"/>
        <w:tblLook w:val="0020" w:firstRow="1" w:lastRow="0" w:firstColumn="0" w:lastColumn="0" w:noHBand="0" w:noVBand="0"/>
      </w:tblPr>
      <w:tblGrid>
        <w:gridCol w:w="2253"/>
        <w:gridCol w:w="1690"/>
        <w:gridCol w:w="2253"/>
        <w:gridCol w:w="1690"/>
        <w:gridCol w:w="1690"/>
      </w:tblGrid>
      <w:tr w:rsidR="009F68C2" w:rsidRPr="00D274C8" w14:paraId="4DA9CE11"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863" w:type="dxa"/>
          </w:tcPr>
          <w:p w14:paraId="7128C47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STT</w:t>
            </w:r>
          </w:p>
        </w:tc>
        <w:tc>
          <w:tcPr>
            <w:tcW w:w="1397" w:type="dxa"/>
          </w:tcPr>
          <w:p w14:paraId="44071D8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Loại ưu đãi</w:t>
            </w:r>
          </w:p>
        </w:tc>
        <w:tc>
          <w:tcPr>
            <w:tcW w:w="1863" w:type="dxa"/>
          </w:tcPr>
          <w:p w14:paraId="60053C6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trị (triệu USD)</w:t>
            </w:r>
          </w:p>
        </w:tc>
        <w:tc>
          <w:tcPr>
            <w:tcW w:w="1397" w:type="dxa"/>
          </w:tcPr>
          <w:p w14:paraId="43EC271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Thời gian</w:t>
            </w:r>
          </w:p>
        </w:tc>
        <w:tc>
          <w:tcPr>
            <w:tcW w:w="1397" w:type="dxa"/>
          </w:tcPr>
          <w:p w14:paraId="55A59DF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3719B9FF" w14:textId="77777777">
        <w:tc>
          <w:tcPr>
            <w:tcW w:w="1863" w:type="dxa"/>
          </w:tcPr>
          <w:p w14:paraId="06534B0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1397" w:type="dxa"/>
          </w:tcPr>
          <w:p w14:paraId="44711D4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Thuế TNDN (miễn giảm)</w:t>
            </w:r>
          </w:p>
        </w:tc>
        <w:tc>
          <w:tcPr>
            <w:tcW w:w="1863" w:type="dxa"/>
          </w:tcPr>
          <w:p w14:paraId="427C5A2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25-30</w:t>
            </w:r>
          </w:p>
        </w:tc>
        <w:tc>
          <w:tcPr>
            <w:tcW w:w="1397" w:type="dxa"/>
          </w:tcPr>
          <w:p w14:paraId="379B303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15 năm</w:t>
            </w:r>
          </w:p>
        </w:tc>
        <w:tc>
          <w:tcPr>
            <w:tcW w:w="1397" w:type="dxa"/>
          </w:tcPr>
          <w:p w14:paraId="57962BC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 thay vì 20%</w:t>
            </w:r>
          </w:p>
        </w:tc>
      </w:tr>
      <w:tr w:rsidR="009F68C2" w:rsidRPr="00D274C8" w14:paraId="43181362" w14:textId="77777777">
        <w:tc>
          <w:tcPr>
            <w:tcW w:w="1863" w:type="dxa"/>
          </w:tcPr>
          <w:p w14:paraId="7101438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1397" w:type="dxa"/>
          </w:tcPr>
          <w:p w14:paraId="58886E5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Thuế nhập khẩu (miễn)</w:t>
            </w:r>
          </w:p>
        </w:tc>
        <w:tc>
          <w:tcPr>
            <w:tcW w:w="1863" w:type="dxa"/>
          </w:tcPr>
          <w:p w14:paraId="04FE6A8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2-3</w:t>
            </w:r>
          </w:p>
        </w:tc>
        <w:tc>
          <w:tcPr>
            <w:tcW w:w="1397" w:type="dxa"/>
          </w:tcPr>
          <w:p w14:paraId="2F48C1B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Giai đoạn đầu tư</w:t>
            </w:r>
          </w:p>
        </w:tc>
        <w:tc>
          <w:tcPr>
            <w:tcW w:w="1397" w:type="dxa"/>
          </w:tcPr>
          <w:p w14:paraId="153C3DB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Thiết bị, linh kiện</w:t>
            </w:r>
          </w:p>
        </w:tc>
      </w:tr>
      <w:tr w:rsidR="009F68C2" w:rsidRPr="00D274C8" w14:paraId="54CD89BC" w14:textId="77777777">
        <w:tc>
          <w:tcPr>
            <w:tcW w:w="1863" w:type="dxa"/>
          </w:tcPr>
          <w:p w14:paraId="0DAC6D2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w:t>
            </w:r>
          </w:p>
        </w:tc>
        <w:tc>
          <w:tcPr>
            <w:tcW w:w="1397" w:type="dxa"/>
          </w:tcPr>
          <w:p w14:paraId="2AE3F66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Thuê đất (miễn giảm)</w:t>
            </w:r>
          </w:p>
        </w:tc>
        <w:tc>
          <w:tcPr>
            <w:tcW w:w="1863" w:type="dxa"/>
          </w:tcPr>
          <w:p w14:paraId="06710F6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1-1,5</w:t>
            </w:r>
          </w:p>
        </w:tc>
        <w:tc>
          <w:tcPr>
            <w:tcW w:w="1397" w:type="dxa"/>
          </w:tcPr>
          <w:p w14:paraId="3A68ECE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15 năm</w:t>
            </w:r>
          </w:p>
        </w:tc>
        <w:tc>
          <w:tcPr>
            <w:tcW w:w="1397" w:type="dxa"/>
          </w:tcPr>
          <w:p w14:paraId="66548DB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Miễn 11 năm, giảm 4 năm</w:t>
            </w:r>
          </w:p>
        </w:tc>
      </w:tr>
      <w:tr w:rsidR="009F68C2" w:rsidRPr="00D274C8" w14:paraId="3D356CB9" w14:textId="77777777">
        <w:tc>
          <w:tcPr>
            <w:tcW w:w="1863" w:type="dxa"/>
          </w:tcPr>
          <w:p w14:paraId="6C29CC7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w:t>
            </w:r>
          </w:p>
        </w:tc>
        <w:tc>
          <w:tcPr>
            <w:tcW w:w="1397" w:type="dxa"/>
          </w:tcPr>
          <w:p w14:paraId="1A968D1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Hỗ trợ R&amp;D</w:t>
            </w:r>
          </w:p>
        </w:tc>
        <w:tc>
          <w:tcPr>
            <w:tcW w:w="1863" w:type="dxa"/>
          </w:tcPr>
          <w:p w14:paraId="1CAE546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1397" w:type="dxa"/>
          </w:tcPr>
          <w:p w14:paraId="66E82EE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Giai đoạn đầu</w:t>
            </w:r>
          </w:p>
        </w:tc>
        <w:tc>
          <w:tcPr>
            <w:tcW w:w="1397" w:type="dxa"/>
          </w:tcPr>
          <w:p w14:paraId="745D5FE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50% chi phí R&amp;D</w:t>
            </w:r>
          </w:p>
        </w:tc>
      </w:tr>
      <w:tr w:rsidR="009F68C2" w:rsidRPr="00D274C8" w14:paraId="56D0D01E" w14:textId="77777777">
        <w:tc>
          <w:tcPr>
            <w:tcW w:w="1863" w:type="dxa"/>
          </w:tcPr>
          <w:p w14:paraId="4598D17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1397" w:type="dxa"/>
          </w:tcPr>
          <w:p w14:paraId="12A7CCE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VAT (hoàn thuế nhanh)</w:t>
            </w:r>
          </w:p>
        </w:tc>
        <w:tc>
          <w:tcPr>
            <w:tcW w:w="1863" w:type="dxa"/>
          </w:tcPr>
          <w:p w14:paraId="4A6C35C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0,5-1</w:t>
            </w:r>
          </w:p>
        </w:tc>
        <w:tc>
          <w:tcPr>
            <w:tcW w:w="1397" w:type="dxa"/>
          </w:tcPr>
          <w:p w14:paraId="3458AD5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Liên tục</w:t>
            </w:r>
          </w:p>
        </w:tc>
        <w:tc>
          <w:tcPr>
            <w:tcW w:w="1397" w:type="dxa"/>
          </w:tcPr>
          <w:p w14:paraId="48FE174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Cải thiện cash flow</w:t>
            </w:r>
          </w:p>
        </w:tc>
      </w:tr>
      <w:tr w:rsidR="009F68C2" w:rsidRPr="00D274C8" w14:paraId="33080E3D" w14:textId="77777777">
        <w:tc>
          <w:tcPr>
            <w:tcW w:w="1863" w:type="dxa"/>
          </w:tcPr>
          <w:p w14:paraId="23CD055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Tổng cộng</w:t>
            </w:r>
          </w:p>
        </w:tc>
        <w:tc>
          <w:tcPr>
            <w:tcW w:w="1397" w:type="dxa"/>
          </w:tcPr>
          <w:p w14:paraId="0B537AE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30,5-37,5</w:t>
            </w:r>
          </w:p>
        </w:tc>
        <w:tc>
          <w:tcPr>
            <w:tcW w:w="1863" w:type="dxa"/>
          </w:tcPr>
          <w:p w14:paraId="1C9FD48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c>
          <w:tcPr>
            <w:tcW w:w="1397" w:type="dxa"/>
          </w:tcPr>
          <w:p w14:paraId="3AA81CC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Tiết kiệm 25-30% chi phí</w:t>
            </w:r>
          </w:p>
        </w:tc>
        <w:tc>
          <w:tcPr>
            <w:tcW w:w="1397" w:type="dxa"/>
          </w:tcPr>
          <w:p w14:paraId="5E63BAF4" w14:textId="77777777" w:rsidR="009F68C2" w:rsidRPr="00D274C8" w:rsidRDefault="009F68C2">
            <w:pPr>
              <w:pStyle w:val="Compact"/>
              <w:rPr>
                <w:rFonts w:ascii="Times New Roman" w:hAnsi="Times New Roman" w:cs="Times New Roman"/>
              </w:rPr>
            </w:pPr>
          </w:p>
        </w:tc>
      </w:tr>
    </w:tbl>
    <w:p w14:paraId="57170DB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Cam kết của dự án:</w:t>
      </w:r>
    </w:p>
    <w:p w14:paraId="2A75A08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Để duy trì các ưu đãi, dự án cam kết:</w:t>
      </w:r>
    </w:p>
    <w:p w14:paraId="7D9C820E" w14:textId="77777777" w:rsidR="009F68C2" w:rsidRPr="00D274C8" w:rsidRDefault="00CC558F" w:rsidP="00DC180F">
      <w:pPr>
        <w:pStyle w:val="Compact"/>
        <w:numPr>
          <w:ilvl w:val="0"/>
          <w:numId w:val="60"/>
        </w:numPr>
        <w:rPr>
          <w:rFonts w:ascii="Times New Roman" w:hAnsi="Times New Roman" w:cs="Times New Roman"/>
        </w:rPr>
      </w:pPr>
      <w:r w:rsidRPr="00D274C8">
        <w:rPr>
          <w:rFonts w:ascii="Segoe UI Symbol" w:hAnsi="Segoe UI Symbol" w:cs="Segoe UI Symbol"/>
        </w:rPr>
        <w:t>✓</w:t>
      </w:r>
      <w:r w:rsidRPr="00D274C8">
        <w:rPr>
          <w:rFonts w:ascii="Times New Roman" w:hAnsi="Times New Roman" w:cs="Times New Roman"/>
        </w:rPr>
        <w:t xml:space="preserve"> Duy trì tỷ lệ R&amp;D/Doanh thu ≥ 2,5%</w:t>
      </w:r>
    </w:p>
    <w:p w14:paraId="78364E91" w14:textId="77777777" w:rsidR="009F68C2" w:rsidRPr="00D274C8" w:rsidRDefault="00CC558F" w:rsidP="00DC180F">
      <w:pPr>
        <w:pStyle w:val="Compact"/>
        <w:numPr>
          <w:ilvl w:val="0"/>
          <w:numId w:val="60"/>
        </w:numPr>
        <w:rPr>
          <w:rFonts w:ascii="Times New Roman" w:hAnsi="Times New Roman" w:cs="Times New Roman"/>
        </w:rPr>
      </w:pPr>
      <w:r w:rsidRPr="00D274C8">
        <w:rPr>
          <w:rFonts w:ascii="Segoe UI Symbol" w:hAnsi="Segoe UI Symbol" w:cs="Segoe UI Symbol"/>
        </w:rPr>
        <w:t>✓</w:t>
      </w:r>
      <w:r w:rsidRPr="00D274C8">
        <w:rPr>
          <w:rFonts w:ascii="Times New Roman" w:hAnsi="Times New Roman" w:cs="Times New Roman"/>
        </w:rPr>
        <w:t xml:space="preserve"> Duy trì TRL sản phẩm ≥ 7</w:t>
      </w:r>
    </w:p>
    <w:p w14:paraId="5670F7B3" w14:textId="77777777" w:rsidR="009F68C2" w:rsidRPr="00D274C8" w:rsidRDefault="00CC558F" w:rsidP="00DC180F">
      <w:pPr>
        <w:pStyle w:val="Compact"/>
        <w:numPr>
          <w:ilvl w:val="0"/>
          <w:numId w:val="60"/>
        </w:numPr>
        <w:rPr>
          <w:rFonts w:ascii="Times New Roman" w:hAnsi="Times New Roman" w:cs="Times New Roman"/>
        </w:rPr>
      </w:pPr>
      <w:r w:rsidRPr="00D274C8">
        <w:rPr>
          <w:rFonts w:ascii="Segoe UI Symbol" w:hAnsi="Segoe UI Symbol" w:cs="Segoe UI Symbol"/>
        </w:rPr>
        <w:t>✓</w:t>
      </w:r>
      <w:r w:rsidRPr="00D274C8">
        <w:rPr>
          <w:rFonts w:ascii="Times New Roman" w:hAnsi="Times New Roman" w:cs="Times New Roman"/>
        </w:rPr>
        <w:t xml:space="preserve"> Duy trì VA/Doanh thu ≥ 35% (</w:t>
      </w:r>
      <w:r w:rsidRPr="00D274C8">
        <w:rPr>
          <w:rFonts w:ascii="Times New Roman" w:hAnsi="Times New Roman" w:cs="Times New Roman"/>
          <w:i/>
          <w:iCs/>
        </w:rPr>
        <w:t>Cập nhật so với V5</w:t>
      </w:r>
      <w:r w:rsidRPr="00D274C8">
        <w:rPr>
          <w:rFonts w:ascii="Times New Roman" w:hAnsi="Times New Roman" w:cs="Times New Roman"/>
        </w:rPr>
        <w:t>)</w:t>
      </w:r>
    </w:p>
    <w:p w14:paraId="46DB84F0" w14:textId="77777777" w:rsidR="009F68C2" w:rsidRPr="00D274C8" w:rsidRDefault="00CC558F" w:rsidP="00DC180F">
      <w:pPr>
        <w:pStyle w:val="Compact"/>
        <w:numPr>
          <w:ilvl w:val="0"/>
          <w:numId w:val="60"/>
        </w:numPr>
        <w:rPr>
          <w:rFonts w:ascii="Times New Roman" w:hAnsi="Times New Roman" w:cs="Times New Roman"/>
        </w:rPr>
      </w:pPr>
      <w:r w:rsidRPr="00D274C8">
        <w:rPr>
          <w:rFonts w:ascii="Segoe UI Symbol" w:hAnsi="Segoe UI Symbol" w:cs="Segoe UI Symbol"/>
        </w:rPr>
        <w:t>✓</w:t>
      </w:r>
      <w:r w:rsidRPr="00D274C8">
        <w:rPr>
          <w:rFonts w:ascii="Times New Roman" w:hAnsi="Times New Roman" w:cs="Times New Roman"/>
        </w:rPr>
        <w:t xml:space="preserve"> Báo cáo định kỳ cho Ban Quản lý KCNC</w:t>
      </w:r>
    </w:p>
    <w:p w14:paraId="6E87CF24" w14:textId="77777777" w:rsidR="009F68C2" w:rsidRPr="00D274C8" w:rsidRDefault="00CC558F" w:rsidP="00DC180F">
      <w:pPr>
        <w:pStyle w:val="Compact"/>
        <w:numPr>
          <w:ilvl w:val="0"/>
          <w:numId w:val="60"/>
        </w:numPr>
        <w:rPr>
          <w:rFonts w:ascii="Times New Roman" w:hAnsi="Times New Roman" w:cs="Times New Roman"/>
        </w:rPr>
      </w:pPr>
      <w:r w:rsidRPr="00D274C8">
        <w:rPr>
          <w:rFonts w:ascii="Segoe UI Symbol" w:hAnsi="Segoe UI Symbol" w:cs="Segoe UI Symbol"/>
        </w:rPr>
        <w:t>✓</w:t>
      </w:r>
      <w:r w:rsidRPr="00D274C8">
        <w:rPr>
          <w:rFonts w:ascii="Times New Roman" w:hAnsi="Times New Roman" w:cs="Times New Roman"/>
        </w:rPr>
        <w:t xml:space="preserve"> Tuân thủ 100% quy định pháp luật</w:t>
      </w:r>
    </w:p>
    <w:p w14:paraId="6B227DC1" w14:textId="77777777" w:rsidR="009F68C2" w:rsidRPr="00D274C8" w:rsidRDefault="00CC558F">
      <w:pPr>
        <w:pStyle w:val="Heading3"/>
        <w:rPr>
          <w:rFonts w:ascii="Times New Roman" w:hAnsi="Times New Roman" w:cs="Times New Roman"/>
        </w:rPr>
      </w:pPr>
      <w:bookmarkStart w:id="48" w:name="nhu-cầu-chuyển-đổi-số-của-dnnvv"/>
      <w:bookmarkEnd w:id="47"/>
      <w:r w:rsidRPr="00D274C8">
        <w:rPr>
          <w:rStyle w:val="SectionNumber"/>
          <w:rFonts w:ascii="Times New Roman" w:hAnsi="Times New Roman" w:cs="Times New Roman"/>
        </w:rPr>
        <w:t>4.2.2</w:t>
      </w:r>
      <w:r w:rsidRPr="00D274C8">
        <w:rPr>
          <w:rFonts w:ascii="Times New Roman" w:hAnsi="Times New Roman" w:cs="Times New Roman"/>
        </w:rPr>
        <w:tab/>
        <w:t>5.2. Nhu cầu chuyển đổi số của DNNVV</w:t>
      </w:r>
    </w:p>
    <w:p w14:paraId="253F41B0"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Việt Nam có một lực lượng doanh nghiệp vừa và nhỏ (DNNVV) khổng lồ đang đối mặt với áp lực chuyển đổi số cấp bách để duy trì khả năng cạnh tranh.</w:t>
      </w:r>
    </w:p>
    <w:p w14:paraId="06C7B80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Quy mô DNNVV Việt Nam:</w:t>
      </w:r>
    </w:p>
    <w:p w14:paraId="36ECD6F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Theo Tổng cục Thống kê (2024), Việt Nam có:</w:t>
      </w:r>
    </w:p>
    <w:tbl>
      <w:tblPr>
        <w:tblStyle w:val="Table"/>
        <w:tblW w:w="5000" w:type="pct"/>
        <w:tblLayout w:type="fixed"/>
        <w:tblLook w:val="0020" w:firstRow="1" w:lastRow="0" w:firstColumn="0" w:lastColumn="0" w:noHBand="0" w:noVBand="0"/>
      </w:tblPr>
      <w:tblGrid>
        <w:gridCol w:w="2052"/>
        <w:gridCol w:w="2736"/>
        <w:gridCol w:w="2736"/>
        <w:gridCol w:w="2052"/>
      </w:tblGrid>
      <w:tr w:rsidR="009F68C2" w:rsidRPr="00D274C8" w14:paraId="3DFFF25A"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697" w:type="dxa"/>
          </w:tcPr>
          <w:p w14:paraId="370082F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tiêu</w:t>
            </w:r>
          </w:p>
        </w:tc>
        <w:tc>
          <w:tcPr>
            <w:tcW w:w="2262" w:type="dxa"/>
          </w:tcPr>
          <w:p w14:paraId="29AC725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lượng</w:t>
            </w:r>
          </w:p>
        </w:tc>
        <w:tc>
          <w:tcPr>
            <w:tcW w:w="2262" w:type="dxa"/>
          </w:tcPr>
          <w:p w14:paraId="57ABCAE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Tỷ lệ (%)</w:t>
            </w:r>
          </w:p>
        </w:tc>
        <w:tc>
          <w:tcPr>
            <w:tcW w:w="1697" w:type="dxa"/>
          </w:tcPr>
          <w:p w14:paraId="7492C79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3E054E67" w14:textId="77777777">
        <w:tc>
          <w:tcPr>
            <w:tcW w:w="1697" w:type="dxa"/>
          </w:tcPr>
          <w:p w14:paraId="1F01425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 số doanh nghiệp</w:t>
            </w:r>
          </w:p>
        </w:tc>
        <w:tc>
          <w:tcPr>
            <w:tcW w:w="2262" w:type="dxa"/>
          </w:tcPr>
          <w:p w14:paraId="0E5A965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982.500</w:t>
            </w:r>
          </w:p>
        </w:tc>
        <w:tc>
          <w:tcPr>
            <w:tcW w:w="2262" w:type="dxa"/>
          </w:tcPr>
          <w:p w14:paraId="44464AD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c>
          <w:tcPr>
            <w:tcW w:w="1697" w:type="dxa"/>
          </w:tcPr>
          <w:p w14:paraId="57B10B2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Toàn bộ nền kinh tế</w:t>
            </w:r>
          </w:p>
        </w:tc>
      </w:tr>
      <w:tr w:rsidR="009F68C2" w:rsidRPr="00D274C8" w14:paraId="0893A4BF" w14:textId="77777777">
        <w:tc>
          <w:tcPr>
            <w:tcW w:w="1697" w:type="dxa"/>
          </w:tcPr>
          <w:p w14:paraId="6C9D959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DNNVV</w:t>
            </w:r>
          </w:p>
        </w:tc>
        <w:tc>
          <w:tcPr>
            <w:tcW w:w="2262" w:type="dxa"/>
          </w:tcPr>
          <w:p w14:paraId="7480A95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882.500</w:t>
            </w:r>
          </w:p>
        </w:tc>
        <w:tc>
          <w:tcPr>
            <w:tcW w:w="2262" w:type="dxa"/>
          </w:tcPr>
          <w:p w14:paraId="06ECF5E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89,8</w:t>
            </w:r>
          </w:p>
        </w:tc>
        <w:tc>
          <w:tcPr>
            <w:tcW w:w="1697" w:type="dxa"/>
          </w:tcPr>
          <w:p w14:paraId="4BA15DA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&lt; 200 nhân viên</w:t>
            </w:r>
          </w:p>
        </w:tc>
      </w:tr>
      <w:tr w:rsidR="009F68C2" w:rsidRPr="00D274C8" w14:paraId="7D5CABA6" w14:textId="77777777">
        <w:tc>
          <w:tcPr>
            <w:tcW w:w="1697" w:type="dxa"/>
          </w:tcPr>
          <w:p w14:paraId="2323E04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DNNVV sản xuất</w:t>
            </w:r>
          </w:p>
        </w:tc>
        <w:tc>
          <w:tcPr>
            <w:tcW w:w="2262" w:type="dxa"/>
          </w:tcPr>
          <w:p w14:paraId="325F895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245.625</w:t>
            </w:r>
          </w:p>
        </w:tc>
        <w:tc>
          <w:tcPr>
            <w:tcW w:w="2262" w:type="dxa"/>
          </w:tcPr>
          <w:p w14:paraId="1624930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25,0</w:t>
            </w:r>
          </w:p>
        </w:tc>
        <w:tc>
          <w:tcPr>
            <w:tcW w:w="1697" w:type="dxa"/>
          </w:tcPr>
          <w:p w14:paraId="1428D41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Mục tiêu chính</w:t>
            </w:r>
          </w:p>
        </w:tc>
      </w:tr>
      <w:tr w:rsidR="009F68C2" w:rsidRPr="00D274C8" w14:paraId="21029D28" w14:textId="77777777">
        <w:tc>
          <w:tcPr>
            <w:tcW w:w="1697" w:type="dxa"/>
          </w:tcPr>
          <w:p w14:paraId="6731FBD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DNNVV có nhu cầu IoT/Tự động hóa</w:t>
            </w:r>
          </w:p>
        </w:tc>
        <w:tc>
          <w:tcPr>
            <w:tcW w:w="2262" w:type="dxa"/>
          </w:tcPr>
          <w:p w14:paraId="0397166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83.035</w:t>
            </w:r>
          </w:p>
        </w:tc>
        <w:tc>
          <w:tcPr>
            <w:tcW w:w="2262" w:type="dxa"/>
          </w:tcPr>
          <w:p w14:paraId="56429F0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8,5</w:t>
            </w:r>
          </w:p>
        </w:tc>
        <w:tc>
          <w:tcPr>
            <w:tcW w:w="1697" w:type="dxa"/>
          </w:tcPr>
          <w:p w14:paraId="54DC42F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Thị trường mục tiêu</w:t>
            </w:r>
          </w:p>
        </w:tc>
      </w:tr>
      <w:tr w:rsidR="009F68C2" w:rsidRPr="00D274C8" w14:paraId="7F87C33B" w14:textId="77777777">
        <w:tc>
          <w:tcPr>
            <w:tcW w:w="1697" w:type="dxa"/>
          </w:tcPr>
          <w:p w14:paraId="7C53D8A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Đã triển khai chuyển đổi số</w:t>
            </w:r>
          </w:p>
        </w:tc>
        <w:tc>
          <w:tcPr>
            <w:tcW w:w="2262" w:type="dxa"/>
          </w:tcPr>
          <w:p w14:paraId="37AC5A3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20.759</w:t>
            </w:r>
          </w:p>
        </w:tc>
        <w:tc>
          <w:tcPr>
            <w:tcW w:w="2262" w:type="dxa"/>
          </w:tcPr>
          <w:p w14:paraId="6A0CA84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2,1</w:t>
            </w:r>
          </w:p>
        </w:tc>
        <w:tc>
          <w:tcPr>
            <w:tcW w:w="1697" w:type="dxa"/>
          </w:tcPr>
          <w:p w14:paraId="02A142A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25% DNNVV mục tiêu</w:t>
            </w:r>
          </w:p>
        </w:tc>
      </w:tr>
      <w:tr w:rsidR="009F68C2" w:rsidRPr="00D274C8" w14:paraId="5C8FF936" w14:textId="77777777">
        <w:tc>
          <w:tcPr>
            <w:tcW w:w="1697" w:type="dxa"/>
          </w:tcPr>
          <w:p w14:paraId="1659AD3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Chưa triển khai</w:t>
            </w:r>
          </w:p>
        </w:tc>
        <w:tc>
          <w:tcPr>
            <w:tcW w:w="2262" w:type="dxa"/>
          </w:tcPr>
          <w:p w14:paraId="0956EE6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62.276</w:t>
            </w:r>
          </w:p>
        </w:tc>
        <w:tc>
          <w:tcPr>
            <w:tcW w:w="2262" w:type="dxa"/>
          </w:tcPr>
          <w:p w14:paraId="67057E1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6,3</w:t>
            </w:r>
          </w:p>
        </w:tc>
        <w:tc>
          <w:tcPr>
            <w:tcW w:w="1697" w:type="dxa"/>
          </w:tcPr>
          <w:p w14:paraId="58C36F4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Cơ hội lớn</w:t>
            </w:r>
          </w:p>
        </w:tc>
      </w:tr>
    </w:tbl>
    <w:p w14:paraId="1A587C5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Phân tích chi tiết 83.035 DNNVV mục tiêu:</w:t>
      </w:r>
    </w:p>
    <w:p w14:paraId="4FA6C26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Theo ngành:</w:t>
      </w:r>
    </w:p>
    <w:tbl>
      <w:tblPr>
        <w:tblStyle w:val="Table"/>
        <w:tblW w:w="5000" w:type="pct"/>
        <w:tblLayout w:type="fixed"/>
        <w:tblLook w:val="0020" w:firstRow="1" w:lastRow="0" w:firstColumn="0" w:lastColumn="0" w:noHBand="0" w:noVBand="0"/>
      </w:tblPr>
      <w:tblGrid>
        <w:gridCol w:w="1690"/>
        <w:gridCol w:w="2253"/>
        <w:gridCol w:w="2253"/>
        <w:gridCol w:w="1690"/>
        <w:gridCol w:w="1690"/>
      </w:tblGrid>
      <w:tr w:rsidR="009F68C2" w:rsidRPr="00D274C8" w14:paraId="602FED8C"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97" w:type="dxa"/>
          </w:tcPr>
          <w:p w14:paraId="4B7D27C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Ngành</w:t>
            </w:r>
          </w:p>
        </w:tc>
        <w:tc>
          <w:tcPr>
            <w:tcW w:w="1863" w:type="dxa"/>
          </w:tcPr>
          <w:p w14:paraId="1B6D1F1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lượng</w:t>
            </w:r>
          </w:p>
        </w:tc>
        <w:tc>
          <w:tcPr>
            <w:tcW w:w="1863" w:type="dxa"/>
          </w:tcPr>
          <w:p w14:paraId="444EAEF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Tỷ lệ (%)</w:t>
            </w:r>
          </w:p>
        </w:tc>
        <w:tc>
          <w:tcPr>
            <w:tcW w:w="1397" w:type="dxa"/>
          </w:tcPr>
          <w:p w14:paraId="199B0C0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Nhu cầu chính</w:t>
            </w:r>
          </w:p>
        </w:tc>
        <w:tc>
          <w:tcPr>
            <w:tcW w:w="1397" w:type="dxa"/>
          </w:tcPr>
          <w:p w14:paraId="6C2846C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Sản phẩm phù hợp</w:t>
            </w:r>
          </w:p>
        </w:tc>
      </w:tr>
      <w:tr w:rsidR="009F68C2" w:rsidRPr="00D274C8" w14:paraId="403099AA" w14:textId="77777777">
        <w:tc>
          <w:tcPr>
            <w:tcW w:w="1397" w:type="dxa"/>
          </w:tcPr>
          <w:p w14:paraId="29B908F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Dệt may, giày da</w:t>
            </w:r>
          </w:p>
        </w:tc>
        <w:tc>
          <w:tcPr>
            <w:tcW w:w="1863" w:type="dxa"/>
          </w:tcPr>
          <w:p w14:paraId="3A9A0EA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20.759</w:t>
            </w:r>
          </w:p>
        </w:tc>
        <w:tc>
          <w:tcPr>
            <w:tcW w:w="1863" w:type="dxa"/>
          </w:tcPr>
          <w:p w14:paraId="432FE59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25,0</w:t>
            </w:r>
          </w:p>
        </w:tc>
        <w:tc>
          <w:tcPr>
            <w:tcW w:w="1397" w:type="dxa"/>
          </w:tcPr>
          <w:p w14:paraId="1F88C1E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Tự động hóa sản xuất, quản lý kho</w:t>
            </w:r>
          </w:p>
        </w:tc>
        <w:tc>
          <w:tcPr>
            <w:tcW w:w="1397" w:type="dxa"/>
          </w:tcPr>
          <w:p w14:paraId="5C839D2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Gateway, AMR, WMS</w:t>
            </w:r>
          </w:p>
        </w:tc>
      </w:tr>
      <w:tr w:rsidR="009F68C2" w:rsidRPr="00D274C8" w14:paraId="557EE6B5" w14:textId="77777777">
        <w:tc>
          <w:tcPr>
            <w:tcW w:w="1397" w:type="dxa"/>
          </w:tcPr>
          <w:p w14:paraId="2383E6F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Thực phẩm, đồ uống</w:t>
            </w:r>
          </w:p>
        </w:tc>
        <w:tc>
          <w:tcPr>
            <w:tcW w:w="1863" w:type="dxa"/>
          </w:tcPr>
          <w:p w14:paraId="163FCA1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16.607</w:t>
            </w:r>
          </w:p>
        </w:tc>
        <w:tc>
          <w:tcPr>
            <w:tcW w:w="1863" w:type="dxa"/>
          </w:tcPr>
          <w:p w14:paraId="2839086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w:t>
            </w:r>
          </w:p>
        </w:tc>
        <w:tc>
          <w:tcPr>
            <w:tcW w:w="1397" w:type="dxa"/>
          </w:tcPr>
          <w:p w14:paraId="2F046A2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Giám sát chất lượng, truy xuất nguồn gốc</w:t>
            </w:r>
          </w:p>
        </w:tc>
        <w:tc>
          <w:tcPr>
            <w:tcW w:w="1397" w:type="dxa"/>
          </w:tcPr>
          <w:p w14:paraId="5768407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Gateway, Cảm biến, MES</w:t>
            </w:r>
          </w:p>
        </w:tc>
      </w:tr>
      <w:tr w:rsidR="009F68C2" w:rsidRPr="00D274C8" w14:paraId="176C2A7F" w14:textId="77777777">
        <w:tc>
          <w:tcPr>
            <w:tcW w:w="1397" w:type="dxa"/>
          </w:tcPr>
          <w:p w14:paraId="00658BC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Điện tử, linh kiện</w:t>
            </w:r>
          </w:p>
        </w:tc>
        <w:tc>
          <w:tcPr>
            <w:tcW w:w="1863" w:type="dxa"/>
          </w:tcPr>
          <w:p w14:paraId="52B09CA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12.455</w:t>
            </w:r>
          </w:p>
        </w:tc>
        <w:tc>
          <w:tcPr>
            <w:tcW w:w="1863" w:type="dxa"/>
          </w:tcPr>
          <w:p w14:paraId="5C76651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w:t>
            </w:r>
          </w:p>
        </w:tc>
        <w:tc>
          <w:tcPr>
            <w:tcW w:w="1397" w:type="dxa"/>
          </w:tcPr>
          <w:p w14:paraId="45113B4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SMT automation, AOI/ICT, OEE</w:t>
            </w:r>
          </w:p>
        </w:tc>
        <w:tc>
          <w:tcPr>
            <w:tcW w:w="1397" w:type="dxa"/>
          </w:tcPr>
          <w:p w14:paraId="411D2DA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Gateway, MES, QMS</w:t>
            </w:r>
          </w:p>
        </w:tc>
      </w:tr>
      <w:tr w:rsidR="009F68C2" w:rsidRPr="00D274C8" w14:paraId="2C925745" w14:textId="77777777">
        <w:tc>
          <w:tcPr>
            <w:tcW w:w="1397" w:type="dxa"/>
          </w:tcPr>
          <w:p w14:paraId="2BA6F5A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Cơ khí, kim loại</w:t>
            </w:r>
          </w:p>
        </w:tc>
        <w:tc>
          <w:tcPr>
            <w:tcW w:w="1863" w:type="dxa"/>
          </w:tcPr>
          <w:p w14:paraId="3F2B8F6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12.455</w:t>
            </w:r>
          </w:p>
        </w:tc>
        <w:tc>
          <w:tcPr>
            <w:tcW w:w="1863" w:type="dxa"/>
          </w:tcPr>
          <w:p w14:paraId="0529BDB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w:t>
            </w:r>
          </w:p>
        </w:tc>
        <w:tc>
          <w:tcPr>
            <w:tcW w:w="1397" w:type="dxa"/>
          </w:tcPr>
          <w:p w14:paraId="2D60A22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Giám sát máy móc, bảo trì dự đoán</w:t>
            </w:r>
          </w:p>
        </w:tc>
        <w:tc>
          <w:tcPr>
            <w:tcW w:w="1397" w:type="dxa"/>
          </w:tcPr>
          <w:p w14:paraId="6F3A59C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Gateway, Predictive Analytics</w:t>
            </w:r>
          </w:p>
        </w:tc>
      </w:tr>
      <w:tr w:rsidR="009F68C2" w:rsidRPr="00D274C8" w14:paraId="3502266A" w14:textId="77777777">
        <w:tc>
          <w:tcPr>
            <w:tcW w:w="1397" w:type="dxa"/>
          </w:tcPr>
          <w:p w14:paraId="052ACC3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Logistics, kho bãi</w:t>
            </w:r>
          </w:p>
        </w:tc>
        <w:tc>
          <w:tcPr>
            <w:tcW w:w="1863" w:type="dxa"/>
          </w:tcPr>
          <w:p w14:paraId="55E8D46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11.621</w:t>
            </w:r>
          </w:p>
        </w:tc>
        <w:tc>
          <w:tcPr>
            <w:tcW w:w="1863" w:type="dxa"/>
          </w:tcPr>
          <w:p w14:paraId="602A959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14,0</w:t>
            </w:r>
          </w:p>
        </w:tc>
        <w:tc>
          <w:tcPr>
            <w:tcW w:w="1397" w:type="dxa"/>
          </w:tcPr>
          <w:p w14:paraId="5CB9B7F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Quản lý kho tự động, vận chuyển</w:t>
            </w:r>
          </w:p>
        </w:tc>
        <w:tc>
          <w:tcPr>
            <w:tcW w:w="1397" w:type="dxa"/>
          </w:tcPr>
          <w:p w14:paraId="5BD27C9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AGV, AMR, WMS</w:t>
            </w:r>
          </w:p>
        </w:tc>
      </w:tr>
      <w:tr w:rsidR="009F68C2" w:rsidRPr="00D274C8" w14:paraId="69D44926" w14:textId="77777777">
        <w:tc>
          <w:tcPr>
            <w:tcW w:w="1397" w:type="dxa"/>
          </w:tcPr>
          <w:p w14:paraId="2E88728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Y tế, dược phẩm</w:t>
            </w:r>
          </w:p>
        </w:tc>
        <w:tc>
          <w:tcPr>
            <w:tcW w:w="1863" w:type="dxa"/>
          </w:tcPr>
          <w:p w14:paraId="439E332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4.152</w:t>
            </w:r>
          </w:p>
        </w:tc>
        <w:tc>
          <w:tcPr>
            <w:tcW w:w="1863" w:type="dxa"/>
          </w:tcPr>
          <w:p w14:paraId="271C588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w:t>
            </w:r>
          </w:p>
        </w:tc>
        <w:tc>
          <w:tcPr>
            <w:tcW w:w="1397" w:type="dxa"/>
          </w:tcPr>
          <w:p w14:paraId="057CD6D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Vận chuyển an toàn, truy xuất</w:t>
            </w:r>
          </w:p>
        </w:tc>
        <w:tc>
          <w:tcPr>
            <w:tcW w:w="1397" w:type="dxa"/>
          </w:tcPr>
          <w:p w14:paraId="214B890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AMR, OHT, IoT Gateway</w:t>
            </w:r>
          </w:p>
        </w:tc>
      </w:tr>
      <w:tr w:rsidR="009F68C2" w:rsidRPr="00D274C8" w14:paraId="0DC3DB4B" w14:textId="77777777">
        <w:tc>
          <w:tcPr>
            <w:tcW w:w="1397" w:type="dxa"/>
          </w:tcPr>
          <w:p w14:paraId="100729D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Khác</w:t>
            </w:r>
          </w:p>
        </w:tc>
        <w:tc>
          <w:tcPr>
            <w:tcW w:w="1863" w:type="dxa"/>
          </w:tcPr>
          <w:p w14:paraId="7DDC302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4.986</w:t>
            </w:r>
          </w:p>
        </w:tc>
        <w:tc>
          <w:tcPr>
            <w:tcW w:w="1863" w:type="dxa"/>
          </w:tcPr>
          <w:p w14:paraId="03306AB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w:t>
            </w:r>
          </w:p>
        </w:tc>
        <w:tc>
          <w:tcPr>
            <w:tcW w:w="1397" w:type="dxa"/>
          </w:tcPr>
          <w:p w14:paraId="7379BB0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 dạng</w:t>
            </w:r>
          </w:p>
        </w:tc>
        <w:tc>
          <w:tcPr>
            <w:tcW w:w="1397" w:type="dxa"/>
          </w:tcPr>
          <w:p w14:paraId="2008D44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Tất cả sản phẩm</w:t>
            </w:r>
          </w:p>
        </w:tc>
      </w:tr>
      <w:tr w:rsidR="009F68C2" w:rsidRPr="00D274C8" w14:paraId="4691DA0B" w14:textId="77777777">
        <w:tc>
          <w:tcPr>
            <w:tcW w:w="1397" w:type="dxa"/>
          </w:tcPr>
          <w:p w14:paraId="2DC094A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 cộng</w:t>
            </w:r>
          </w:p>
        </w:tc>
        <w:tc>
          <w:tcPr>
            <w:tcW w:w="1863" w:type="dxa"/>
          </w:tcPr>
          <w:p w14:paraId="5012A9C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83.035</w:t>
            </w:r>
          </w:p>
        </w:tc>
        <w:tc>
          <w:tcPr>
            <w:tcW w:w="1863" w:type="dxa"/>
          </w:tcPr>
          <w:p w14:paraId="7708D19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100</w:t>
            </w:r>
          </w:p>
        </w:tc>
        <w:tc>
          <w:tcPr>
            <w:tcW w:w="1397" w:type="dxa"/>
          </w:tcPr>
          <w:p w14:paraId="285EAAC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c>
          <w:tcPr>
            <w:tcW w:w="1397" w:type="dxa"/>
          </w:tcPr>
          <w:p w14:paraId="52CABBC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r>
    </w:tbl>
    <w:p w14:paraId="6466A64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Theo quy mô doanh thu:</w:t>
      </w:r>
    </w:p>
    <w:tbl>
      <w:tblPr>
        <w:tblStyle w:val="Table"/>
        <w:tblW w:w="5000" w:type="pct"/>
        <w:tblLayout w:type="fixed"/>
        <w:tblLook w:val="0020" w:firstRow="1" w:lastRow="0" w:firstColumn="0" w:lastColumn="0" w:noHBand="0" w:noVBand="0"/>
      </w:tblPr>
      <w:tblGrid>
        <w:gridCol w:w="1596"/>
        <w:gridCol w:w="2128"/>
        <w:gridCol w:w="2128"/>
        <w:gridCol w:w="2128"/>
        <w:gridCol w:w="1596"/>
      </w:tblGrid>
      <w:tr w:rsidR="009F68C2" w:rsidRPr="00D274C8" w14:paraId="4F7D26A7"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20" w:type="dxa"/>
          </w:tcPr>
          <w:p w14:paraId="5106845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Quy mô doanh thu</w:t>
            </w:r>
          </w:p>
        </w:tc>
        <w:tc>
          <w:tcPr>
            <w:tcW w:w="1760" w:type="dxa"/>
          </w:tcPr>
          <w:p w14:paraId="020F78B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lượng</w:t>
            </w:r>
          </w:p>
        </w:tc>
        <w:tc>
          <w:tcPr>
            <w:tcW w:w="1760" w:type="dxa"/>
          </w:tcPr>
          <w:p w14:paraId="2697A58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Tỷ lệ (%)</w:t>
            </w:r>
          </w:p>
        </w:tc>
        <w:tc>
          <w:tcPr>
            <w:tcW w:w="1760" w:type="dxa"/>
          </w:tcPr>
          <w:p w14:paraId="22B7099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Ngân sách IT trung bình</w:t>
            </w:r>
          </w:p>
        </w:tc>
        <w:tc>
          <w:tcPr>
            <w:tcW w:w="1320" w:type="dxa"/>
          </w:tcPr>
          <w:p w14:paraId="62F7978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Sản phẩm phù hợp</w:t>
            </w:r>
          </w:p>
        </w:tc>
      </w:tr>
      <w:tr w:rsidR="009F68C2" w:rsidRPr="00D274C8" w14:paraId="1E98C63A" w14:textId="77777777">
        <w:tc>
          <w:tcPr>
            <w:tcW w:w="1320" w:type="dxa"/>
          </w:tcPr>
          <w:p w14:paraId="0F40C43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10-50 tỷ VND/năm</w:t>
            </w:r>
          </w:p>
        </w:tc>
        <w:tc>
          <w:tcPr>
            <w:tcW w:w="1760" w:type="dxa"/>
          </w:tcPr>
          <w:p w14:paraId="42B51D6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49.821</w:t>
            </w:r>
          </w:p>
        </w:tc>
        <w:tc>
          <w:tcPr>
            <w:tcW w:w="1760" w:type="dxa"/>
          </w:tcPr>
          <w:p w14:paraId="39357F3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60,0</w:t>
            </w:r>
          </w:p>
        </w:tc>
        <w:tc>
          <w:tcPr>
            <w:tcW w:w="1760" w:type="dxa"/>
          </w:tcPr>
          <w:p w14:paraId="545F0EF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100-300 triệu VND</w:t>
            </w:r>
          </w:p>
        </w:tc>
        <w:tc>
          <w:tcPr>
            <w:tcW w:w="1320" w:type="dxa"/>
          </w:tcPr>
          <w:p w14:paraId="5DCD0DD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Gateway cơ bản, Cảm biến</w:t>
            </w:r>
          </w:p>
        </w:tc>
      </w:tr>
      <w:tr w:rsidR="009F68C2" w:rsidRPr="00D274C8" w14:paraId="4B423039" w14:textId="77777777">
        <w:tc>
          <w:tcPr>
            <w:tcW w:w="1320" w:type="dxa"/>
          </w:tcPr>
          <w:p w14:paraId="65F95FB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50-100 tỷ VND/năm</w:t>
            </w:r>
          </w:p>
        </w:tc>
        <w:tc>
          <w:tcPr>
            <w:tcW w:w="1760" w:type="dxa"/>
          </w:tcPr>
          <w:p w14:paraId="2ADA7FC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16.607</w:t>
            </w:r>
          </w:p>
        </w:tc>
        <w:tc>
          <w:tcPr>
            <w:tcW w:w="1760" w:type="dxa"/>
          </w:tcPr>
          <w:p w14:paraId="1B64858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w:t>
            </w:r>
          </w:p>
        </w:tc>
        <w:tc>
          <w:tcPr>
            <w:tcW w:w="1760" w:type="dxa"/>
          </w:tcPr>
          <w:p w14:paraId="7A645C0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300-600 triệu VND</w:t>
            </w:r>
          </w:p>
        </w:tc>
        <w:tc>
          <w:tcPr>
            <w:tcW w:w="1320" w:type="dxa"/>
          </w:tcPr>
          <w:p w14:paraId="772B17E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Gateway Pro, AMR nhỏ</w:t>
            </w:r>
          </w:p>
        </w:tc>
      </w:tr>
      <w:tr w:rsidR="009F68C2" w:rsidRPr="00D274C8" w14:paraId="71A2507C" w14:textId="77777777">
        <w:tc>
          <w:tcPr>
            <w:tcW w:w="1320" w:type="dxa"/>
          </w:tcPr>
          <w:p w14:paraId="4540D30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100-500 tỷ VND/năm</w:t>
            </w:r>
          </w:p>
        </w:tc>
        <w:tc>
          <w:tcPr>
            <w:tcW w:w="1760" w:type="dxa"/>
          </w:tcPr>
          <w:p w14:paraId="62ED531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12.455</w:t>
            </w:r>
          </w:p>
        </w:tc>
        <w:tc>
          <w:tcPr>
            <w:tcW w:w="1760" w:type="dxa"/>
          </w:tcPr>
          <w:p w14:paraId="459A84F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w:t>
            </w:r>
          </w:p>
        </w:tc>
        <w:tc>
          <w:tcPr>
            <w:tcW w:w="1760" w:type="dxa"/>
          </w:tcPr>
          <w:p w14:paraId="53EC7E4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600-1.500 triệu VND</w:t>
            </w:r>
          </w:p>
        </w:tc>
        <w:tc>
          <w:tcPr>
            <w:tcW w:w="1320" w:type="dxa"/>
          </w:tcPr>
          <w:p w14:paraId="32B5559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AMR/AGV, OHT, Hệ thống tích hợp</w:t>
            </w:r>
          </w:p>
        </w:tc>
      </w:tr>
      <w:tr w:rsidR="009F68C2" w:rsidRPr="00D274C8" w14:paraId="1E4CFCD0" w14:textId="77777777">
        <w:tc>
          <w:tcPr>
            <w:tcW w:w="1320" w:type="dxa"/>
          </w:tcPr>
          <w:p w14:paraId="7AF686D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&gt; 500 tỷ VND/năm</w:t>
            </w:r>
          </w:p>
        </w:tc>
        <w:tc>
          <w:tcPr>
            <w:tcW w:w="1760" w:type="dxa"/>
          </w:tcPr>
          <w:p w14:paraId="5E9F4E8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4.152</w:t>
            </w:r>
          </w:p>
        </w:tc>
        <w:tc>
          <w:tcPr>
            <w:tcW w:w="1760" w:type="dxa"/>
          </w:tcPr>
          <w:p w14:paraId="20937C7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w:t>
            </w:r>
          </w:p>
        </w:tc>
        <w:tc>
          <w:tcPr>
            <w:tcW w:w="1760" w:type="dxa"/>
          </w:tcPr>
          <w:p w14:paraId="551A8D4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&gt; 1.500 triệu VND</w:t>
            </w:r>
          </w:p>
        </w:tc>
        <w:tc>
          <w:tcPr>
            <w:tcW w:w="1320" w:type="dxa"/>
          </w:tcPr>
          <w:p w14:paraId="76AB223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Giải pháp toàn diện</w:t>
            </w:r>
          </w:p>
        </w:tc>
      </w:tr>
      <w:tr w:rsidR="009F68C2" w:rsidRPr="00D274C8" w14:paraId="2407AA29" w14:textId="77777777">
        <w:tc>
          <w:tcPr>
            <w:tcW w:w="1320" w:type="dxa"/>
          </w:tcPr>
          <w:p w14:paraId="0A8B873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 cộng</w:t>
            </w:r>
          </w:p>
        </w:tc>
        <w:tc>
          <w:tcPr>
            <w:tcW w:w="1760" w:type="dxa"/>
          </w:tcPr>
          <w:p w14:paraId="25CEFFA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83.035</w:t>
            </w:r>
          </w:p>
        </w:tc>
        <w:tc>
          <w:tcPr>
            <w:tcW w:w="1760" w:type="dxa"/>
          </w:tcPr>
          <w:p w14:paraId="1133809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100</w:t>
            </w:r>
          </w:p>
        </w:tc>
        <w:tc>
          <w:tcPr>
            <w:tcW w:w="1760" w:type="dxa"/>
          </w:tcPr>
          <w:p w14:paraId="7FD9EF0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c>
          <w:tcPr>
            <w:tcW w:w="1320" w:type="dxa"/>
          </w:tcPr>
          <w:p w14:paraId="66B40A9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r>
    </w:tbl>
    <w:p w14:paraId="5517B62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Rào cản chuyển đổi số:</w:t>
      </w:r>
    </w:p>
    <w:p w14:paraId="09B4703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Theo khảo sát “Vietnam SME Digital Transformation Report 2024” của VCCI, các rào cản chính là:</w:t>
      </w:r>
    </w:p>
    <w:tbl>
      <w:tblPr>
        <w:tblStyle w:val="Table"/>
        <w:tblW w:w="5000" w:type="pct"/>
        <w:tblLayout w:type="fixed"/>
        <w:tblLook w:val="0020" w:firstRow="1" w:lastRow="0" w:firstColumn="0" w:lastColumn="0" w:noHBand="0" w:noVBand="0"/>
      </w:tblPr>
      <w:tblGrid>
        <w:gridCol w:w="2253"/>
        <w:gridCol w:w="1690"/>
        <w:gridCol w:w="2253"/>
        <w:gridCol w:w="1690"/>
        <w:gridCol w:w="1690"/>
      </w:tblGrid>
      <w:tr w:rsidR="009F68C2" w:rsidRPr="00D274C8" w14:paraId="4BBAC2AB"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863" w:type="dxa"/>
          </w:tcPr>
          <w:p w14:paraId="6A4159E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STT</w:t>
            </w:r>
          </w:p>
        </w:tc>
        <w:tc>
          <w:tcPr>
            <w:tcW w:w="1397" w:type="dxa"/>
          </w:tcPr>
          <w:p w14:paraId="6822B2A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Rào cản</w:t>
            </w:r>
          </w:p>
        </w:tc>
        <w:tc>
          <w:tcPr>
            <w:tcW w:w="1863" w:type="dxa"/>
          </w:tcPr>
          <w:p w14:paraId="162DAD2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Tỷ lệ DN gặp phải (%)</w:t>
            </w:r>
          </w:p>
        </w:tc>
        <w:tc>
          <w:tcPr>
            <w:tcW w:w="1397" w:type="dxa"/>
          </w:tcPr>
          <w:p w14:paraId="7158993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Mức độ</w:t>
            </w:r>
          </w:p>
        </w:tc>
        <w:tc>
          <w:tcPr>
            <w:tcW w:w="1397" w:type="dxa"/>
          </w:tcPr>
          <w:p w14:paraId="6EFBC4D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Giải pháp của Mekong</w:t>
            </w:r>
          </w:p>
        </w:tc>
      </w:tr>
      <w:tr w:rsidR="009F68C2" w:rsidRPr="00D274C8" w14:paraId="5B0EB12D" w14:textId="77777777">
        <w:tc>
          <w:tcPr>
            <w:tcW w:w="1863" w:type="dxa"/>
          </w:tcPr>
          <w:p w14:paraId="56CB093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1397" w:type="dxa"/>
          </w:tcPr>
          <w:p w14:paraId="462E514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Chi phí đầu tư cao</w:t>
            </w:r>
          </w:p>
        </w:tc>
        <w:tc>
          <w:tcPr>
            <w:tcW w:w="1863" w:type="dxa"/>
          </w:tcPr>
          <w:p w14:paraId="79F22FF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68,5</w:t>
            </w:r>
          </w:p>
        </w:tc>
        <w:tc>
          <w:tcPr>
            <w:tcW w:w="1397" w:type="dxa"/>
          </w:tcPr>
          <w:p w14:paraId="5B2728F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Rất cao</w:t>
            </w:r>
          </w:p>
        </w:tc>
        <w:tc>
          <w:tcPr>
            <w:tcW w:w="1397" w:type="dxa"/>
          </w:tcPr>
          <w:p w14:paraId="085C615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thấp hơn 20-30%, trả góp 2-3 năm</w:t>
            </w:r>
          </w:p>
        </w:tc>
      </w:tr>
      <w:tr w:rsidR="009F68C2" w:rsidRPr="00D274C8" w14:paraId="16852E03" w14:textId="77777777">
        <w:tc>
          <w:tcPr>
            <w:tcW w:w="1863" w:type="dxa"/>
          </w:tcPr>
          <w:p w14:paraId="5DAFE72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1397" w:type="dxa"/>
          </w:tcPr>
          <w:p w14:paraId="4042F0B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Thiếu nhân lực kỹ thuật</w:t>
            </w:r>
          </w:p>
        </w:tc>
        <w:tc>
          <w:tcPr>
            <w:tcW w:w="1863" w:type="dxa"/>
          </w:tcPr>
          <w:p w14:paraId="631AB0B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58,2</w:t>
            </w:r>
          </w:p>
        </w:tc>
        <w:tc>
          <w:tcPr>
            <w:tcW w:w="1397" w:type="dxa"/>
          </w:tcPr>
          <w:p w14:paraId="11FA5AD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1397" w:type="dxa"/>
          </w:tcPr>
          <w:p w14:paraId="4C7A9A7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Hỗ trợ triển khai, đào tạo miễn phí</w:t>
            </w:r>
          </w:p>
        </w:tc>
      </w:tr>
      <w:tr w:rsidR="009F68C2" w:rsidRPr="00D274C8" w14:paraId="0377459E" w14:textId="77777777">
        <w:tc>
          <w:tcPr>
            <w:tcW w:w="1863" w:type="dxa"/>
          </w:tcPr>
          <w:p w14:paraId="0E42EDF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w:t>
            </w:r>
          </w:p>
        </w:tc>
        <w:tc>
          <w:tcPr>
            <w:tcW w:w="1397" w:type="dxa"/>
          </w:tcPr>
          <w:p w14:paraId="38AF5A5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Không biết bắt đầu từ đâu</w:t>
            </w:r>
          </w:p>
        </w:tc>
        <w:tc>
          <w:tcPr>
            <w:tcW w:w="1863" w:type="dxa"/>
          </w:tcPr>
          <w:p w14:paraId="3A29BE5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52,7</w:t>
            </w:r>
          </w:p>
        </w:tc>
        <w:tc>
          <w:tcPr>
            <w:tcW w:w="1397" w:type="dxa"/>
          </w:tcPr>
          <w:p w14:paraId="6E78817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1397" w:type="dxa"/>
          </w:tcPr>
          <w:p w14:paraId="200BE5B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Tư vấn miễn phí, pilot projects</w:t>
            </w:r>
          </w:p>
        </w:tc>
      </w:tr>
      <w:tr w:rsidR="009F68C2" w:rsidRPr="00D274C8" w14:paraId="1E6CD912" w14:textId="77777777">
        <w:tc>
          <w:tcPr>
            <w:tcW w:w="1863" w:type="dxa"/>
          </w:tcPr>
          <w:p w14:paraId="11B6661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w:t>
            </w:r>
          </w:p>
        </w:tc>
        <w:tc>
          <w:tcPr>
            <w:tcW w:w="1397" w:type="dxa"/>
          </w:tcPr>
          <w:p w14:paraId="1D78245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Lo ngại về bảo mật</w:t>
            </w:r>
          </w:p>
        </w:tc>
        <w:tc>
          <w:tcPr>
            <w:tcW w:w="1863" w:type="dxa"/>
          </w:tcPr>
          <w:p w14:paraId="251764E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45,3</w:t>
            </w:r>
          </w:p>
        </w:tc>
        <w:tc>
          <w:tcPr>
            <w:tcW w:w="1397" w:type="dxa"/>
          </w:tcPr>
          <w:p w14:paraId="0D87452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1397" w:type="dxa"/>
          </w:tcPr>
          <w:p w14:paraId="197451A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End-to-end encryption, ISO 27001</w:t>
            </w:r>
          </w:p>
        </w:tc>
      </w:tr>
      <w:tr w:rsidR="009F68C2" w:rsidRPr="00D274C8" w14:paraId="2C0CC9EB" w14:textId="77777777">
        <w:tc>
          <w:tcPr>
            <w:tcW w:w="1863" w:type="dxa"/>
          </w:tcPr>
          <w:p w14:paraId="50D04ED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1397" w:type="dxa"/>
          </w:tcPr>
          <w:p w14:paraId="626E97D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Khó tích hợp hệ thống cũ</w:t>
            </w:r>
          </w:p>
        </w:tc>
        <w:tc>
          <w:tcPr>
            <w:tcW w:w="1863" w:type="dxa"/>
          </w:tcPr>
          <w:p w14:paraId="47C4740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38,9</w:t>
            </w:r>
          </w:p>
        </w:tc>
        <w:tc>
          <w:tcPr>
            <w:tcW w:w="1397" w:type="dxa"/>
          </w:tcPr>
          <w:p w14:paraId="56A4886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1397" w:type="dxa"/>
          </w:tcPr>
          <w:p w14:paraId="011209C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Hỗ trợ đa giao thức, API mở</w:t>
            </w:r>
          </w:p>
        </w:tc>
      </w:tr>
      <w:tr w:rsidR="009F68C2" w:rsidRPr="00D274C8" w14:paraId="1849F395" w14:textId="77777777">
        <w:tc>
          <w:tcPr>
            <w:tcW w:w="1863" w:type="dxa"/>
          </w:tcPr>
          <w:p w14:paraId="01AAF49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w:t>
            </w:r>
          </w:p>
        </w:tc>
        <w:tc>
          <w:tcPr>
            <w:tcW w:w="1397" w:type="dxa"/>
          </w:tcPr>
          <w:p w14:paraId="16754CD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ROI không rõ ràng</w:t>
            </w:r>
          </w:p>
        </w:tc>
        <w:tc>
          <w:tcPr>
            <w:tcW w:w="1863" w:type="dxa"/>
          </w:tcPr>
          <w:p w14:paraId="2D125E8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35,6</w:t>
            </w:r>
          </w:p>
        </w:tc>
        <w:tc>
          <w:tcPr>
            <w:tcW w:w="1397" w:type="dxa"/>
          </w:tcPr>
          <w:p w14:paraId="34C0C4D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1397" w:type="dxa"/>
          </w:tcPr>
          <w:p w14:paraId="624BFD8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Demo miễn phí, báo cáo ROI chi tiết</w:t>
            </w:r>
          </w:p>
        </w:tc>
      </w:tr>
    </w:tbl>
    <w:p w14:paraId="68125A8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Lợi ích chuyển đổi số:</w:t>
      </w:r>
    </w:p>
    <w:p w14:paraId="23276D6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Các DNNVV đã triển khai IoT và tự động hóa báo cáo:</w:t>
      </w:r>
    </w:p>
    <w:tbl>
      <w:tblPr>
        <w:tblStyle w:val="Table"/>
        <w:tblW w:w="5000" w:type="pct"/>
        <w:tblLayout w:type="fixed"/>
        <w:tblLook w:val="0020" w:firstRow="1" w:lastRow="0" w:firstColumn="0" w:lastColumn="0" w:noHBand="0" w:noVBand="0"/>
      </w:tblPr>
      <w:tblGrid>
        <w:gridCol w:w="2946"/>
        <w:gridCol w:w="2210"/>
        <w:gridCol w:w="2210"/>
        <w:gridCol w:w="2210"/>
      </w:tblGrid>
      <w:tr w:rsidR="009F68C2" w:rsidRPr="00D274C8" w14:paraId="01E4FDF2"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2436" w:type="dxa"/>
          </w:tcPr>
          <w:p w14:paraId="3A9D783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STT</w:t>
            </w:r>
          </w:p>
        </w:tc>
        <w:tc>
          <w:tcPr>
            <w:tcW w:w="1827" w:type="dxa"/>
          </w:tcPr>
          <w:p w14:paraId="4618ACD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Lợi ích</w:t>
            </w:r>
          </w:p>
        </w:tc>
        <w:tc>
          <w:tcPr>
            <w:tcW w:w="1827" w:type="dxa"/>
          </w:tcPr>
          <w:p w14:paraId="3BAC9BE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Mức cải thiện trung bình</w:t>
            </w:r>
          </w:p>
        </w:tc>
        <w:tc>
          <w:tcPr>
            <w:tcW w:w="1827" w:type="dxa"/>
          </w:tcPr>
          <w:p w14:paraId="67E61C9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Nguồn</w:t>
            </w:r>
          </w:p>
        </w:tc>
      </w:tr>
      <w:tr w:rsidR="009F68C2" w:rsidRPr="00D274C8" w14:paraId="16E03EB6" w14:textId="77777777">
        <w:tc>
          <w:tcPr>
            <w:tcW w:w="2436" w:type="dxa"/>
          </w:tcPr>
          <w:p w14:paraId="48EEDBE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1827" w:type="dxa"/>
          </w:tcPr>
          <w:p w14:paraId="0E76B5C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Tăng năng suất lao động</w:t>
            </w:r>
          </w:p>
        </w:tc>
        <w:tc>
          <w:tcPr>
            <w:tcW w:w="1827" w:type="dxa"/>
          </w:tcPr>
          <w:p w14:paraId="7B27D4F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30-40%</w:t>
            </w:r>
          </w:p>
        </w:tc>
        <w:tc>
          <w:tcPr>
            <w:tcW w:w="1827" w:type="dxa"/>
          </w:tcPr>
          <w:p w14:paraId="422169A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VCCI (2024)</w:t>
            </w:r>
          </w:p>
        </w:tc>
      </w:tr>
      <w:tr w:rsidR="009F68C2" w:rsidRPr="00D274C8" w14:paraId="37F7FB48" w14:textId="77777777">
        <w:tc>
          <w:tcPr>
            <w:tcW w:w="2436" w:type="dxa"/>
          </w:tcPr>
          <w:p w14:paraId="33D2815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1827" w:type="dxa"/>
          </w:tcPr>
          <w:p w14:paraId="2DB7D8E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Giảm chi phí sản xuất</w:t>
            </w:r>
          </w:p>
        </w:tc>
        <w:tc>
          <w:tcPr>
            <w:tcW w:w="1827" w:type="dxa"/>
          </w:tcPr>
          <w:p w14:paraId="010976B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w:t>
            </w:r>
          </w:p>
        </w:tc>
        <w:tc>
          <w:tcPr>
            <w:tcW w:w="1827" w:type="dxa"/>
          </w:tcPr>
          <w:p w14:paraId="631BAE3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Ministry of Industry and Trade (2024)</w:t>
            </w:r>
          </w:p>
        </w:tc>
      </w:tr>
      <w:tr w:rsidR="009F68C2" w:rsidRPr="00D274C8" w14:paraId="2C10F849" w14:textId="77777777">
        <w:tc>
          <w:tcPr>
            <w:tcW w:w="2436" w:type="dxa"/>
          </w:tcPr>
          <w:p w14:paraId="3F6FC30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w:t>
            </w:r>
          </w:p>
        </w:tc>
        <w:tc>
          <w:tcPr>
            <w:tcW w:w="1827" w:type="dxa"/>
          </w:tcPr>
          <w:p w14:paraId="3D9A0DD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Giảm lỗi chất lượng</w:t>
            </w:r>
          </w:p>
        </w:tc>
        <w:tc>
          <w:tcPr>
            <w:tcW w:w="1827" w:type="dxa"/>
          </w:tcPr>
          <w:p w14:paraId="5A125F6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40-50%</w:t>
            </w:r>
          </w:p>
        </w:tc>
        <w:tc>
          <w:tcPr>
            <w:tcW w:w="1827" w:type="dxa"/>
          </w:tcPr>
          <w:p w14:paraId="0DE1D76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Vietnam Quality Assurance (2024)</w:t>
            </w:r>
          </w:p>
        </w:tc>
      </w:tr>
      <w:tr w:rsidR="009F68C2" w:rsidRPr="00D274C8" w14:paraId="4E53A213" w14:textId="77777777">
        <w:tc>
          <w:tcPr>
            <w:tcW w:w="2436" w:type="dxa"/>
          </w:tcPr>
          <w:p w14:paraId="2211E40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w:t>
            </w:r>
          </w:p>
        </w:tc>
        <w:tc>
          <w:tcPr>
            <w:tcW w:w="1827" w:type="dxa"/>
          </w:tcPr>
          <w:p w14:paraId="2364F24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Tăng OEE</w:t>
            </w:r>
          </w:p>
        </w:tc>
        <w:tc>
          <w:tcPr>
            <w:tcW w:w="1827" w:type="dxa"/>
          </w:tcPr>
          <w:p w14:paraId="72AE4CB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từ 60-65% lên 75-80%</w:t>
            </w:r>
          </w:p>
        </w:tc>
        <w:tc>
          <w:tcPr>
            <w:tcW w:w="1827" w:type="dxa"/>
          </w:tcPr>
          <w:p w14:paraId="23C16BD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Vietnam Productivity Institute (2024)</w:t>
            </w:r>
          </w:p>
        </w:tc>
      </w:tr>
      <w:tr w:rsidR="009F68C2" w:rsidRPr="00D274C8" w14:paraId="7E2AFDC2" w14:textId="77777777">
        <w:tc>
          <w:tcPr>
            <w:tcW w:w="2436" w:type="dxa"/>
          </w:tcPr>
          <w:p w14:paraId="797D93D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1827" w:type="dxa"/>
          </w:tcPr>
          <w:p w14:paraId="619E3A6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Giảm downtime</w:t>
            </w:r>
          </w:p>
        </w:tc>
        <w:tc>
          <w:tcPr>
            <w:tcW w:w="1827" w:type="dxa"/>
          </w:tcPr>
          <w:p w14:paraId="0E339FB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từ 20% xuống &lt;5%</w:t>
            </w:r>
          </w:p>
        </w:tc>
        <w:tc>
          <w:tcPr>
            <w:tcW w:w="1827" w:type="dxa"/>
          </w:tcPr>
          <w:p w14:paraId="6D840E7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Vietnam Manufacturing Association (2024)</w:t>
            </w:r>
          </w:p>
        </w:tc>
      </w:tr>
      <w:tr w:rsidR="009F68C2" w:rsidRPr="00D274C8" w14:paraId="18349330" w14:textId="77777777">
        <w:tc>
          <w:tcPr>
            <w:tcW w:w="2436" w:type="dxa"/>
          </w:tcPr>
          <w:p w14:paraId="5255ED4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w:t>
            </w:r>
          </w:p>
        </w:tc>
        <w:tc>
          <w:tcPr>
            <w:tcW w:w="1827" w:type="dxa"/>
          </w:tcPr>
          <w:p w14:paraId="457D2CC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Tăng khả năng cạnh tranh</w:t>
            </w:r>
          </w:p>
        </w:tc>
        <w:tc>
          <w:tcPr>
            <w:tcW w:w="1827" w:type="dxa"/>
          </w:tcPr>
          <w:p w14:paraId="6E2C135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35-45%</w:t>
            </w:r>
          </w:p>
        </w:tc>
        <w:tc>
          <w:tcPr>
            <w:tcW w:w="1827" w:type="dxa"/>
          </w:tcPr>
          <w:p w14:paraId="2BEF58F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VCCI (2024)</w:t>
            </w:r>
          </w:p>
        </w:tc>
      </w:tr>
      <w:tr w:rsidR="009F68C2" w:rsidRPr="00D274C8" w14:paraId="3C6D5610" w14:textId="77777777">
        <w:tc>
          <w:tcPr>
            <w:tcW w:w="2436" w:type="dxa"/>
          </w:tcPr>
          <w:p w14:paraId="33FF464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w:t>
            </w:r>
          </w:p>
        </w:tc>
        <w:tc>
          <w:tcPr>
            <w:tcW w:w="1827" w:type="dxa"/>
          </w:tcPr>
          <w:p w14:paraId="63388B6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ROI</w:t>
            </w:r>
          </w:p>
        </w:tc>
        <w:tc>
          <w:tcPr>
            <w:tcW w:w="1827" w:type="dxa"/>
          </w:tcPr>
          <w:p w14:paraId="0B47E3C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Hoàn vốn trong 18-24 tháng</w:t>
            </w:r>
          </w:p>
        </w:tc>
        <w:tc>
          <w:tcPr>
            <w:tcW w:w="1827" w:type="dxa"/>
          </w:tcPr>
          <w:p w14:paraId="5FFB07F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IDC Vietnam (2024)</w:t>
            </w:r>
          </w:p>
        </w:tc>
      </w:tr>
    </w:tbl>
    <w:p w14:paraId="498B7AA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Ví dụ thành công:</w:t>
      </w:r>
    </w:p>
    <w:p w14:paraId="06ED468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Case 1: Công ty Giày Da XYZ (Đồng Nai)</w:t>
      </w:r>
      <w:r w:rsidRPr="00D274C8">
        <w:rPr>
          <w:rFonts w:ascii="Times New Roman" w:hAnsi="Times New Roman" w:cs="Times New Roman"/>
        </w:rPr>
        <w:t xml:space="preserve"> - </w:t>
      </w:r>
      <w:r w:rsidRPr="00D274C8">
        <w:rPr>
          <w:rFonts w:ascii="Times New Roman" w:hAnsi="Times New Roman" w:cs="Times New Roman"/>
          <w:b/>
          <w:bCs/>
        </w:rPr>
        <w:t>Quy mô:</w:t>
      </w:r>
      <w:r w:rsidRPr="00D274C8">
        <w:rPr>
          <w:rFonts w:ascii="Times New Roman" w:hAnsi="Times New Roman" w:cs="Times New Roman"/>
        </w:rPr>
        <w:t xml:space="preserve"> 150 nhân viên, doanh thu 80 tỷ VND/năm - </w:t>
      </w:r>
      <w:r w:rsidRPr="00D274C8">
        <w:rPr>
          <w:rFonts w:ascii="Times New Roman" w:hAnsi="Times New Roman" w:cs="Times New Roman"/>
          <w:b/>
          <w:bCs/>
        </w:rPr>
        <w:t>Vấn đề:</w:t>
      </w:r>
      <w:r w:rsidRPr="00D274C8">
        <w:rPr>
          <w:rFonts w:ascii="Times New Roman" w:hAnsi="Times New Roman" w:cs="Times New Roman"/>
        </w:rPr>
        <w:t xml:space="preserve"> Quản lý kho thủ công, thường xuyên sai lệch tồn kho - </w:t>
      </w:r>
      <w:r w:rsidRPr="00D274C8">
        <w:rPr>
          <w:rFonts w:ascii="Times New Roman" w:hAnsi="Times New Roman" w:cs="Times New Roman"/>
          <w:b/>
          <w:bCs/>
        </w:rPr>
        <w:t>Giải pháp:</w:t>
      </w:r>
      <w:r w:rsidRPr="00D274C8">
        <w:rPr>
          <w:rFonts w:ascii="Times New Roman" w:hAnsi="Times New Roman" w:cs="Times New Roman"/>
        </w:rPr>
        <w:t xml:space="preserve"> Triển khai 5 AGV + WMS system - </w:t>
      </w:r>
      <w:r w:rsidRPr="00D274C8">
        <w:rPr>
          <w:rFonts w:ascii="Times New Roman" w:hAnsi="Times New Roman" w:cs="Times New Roman"/>
          <w:b/>
          <w:bCs/>
        </w:rPr>
        <w:t>Kết quả:</w:t>
      </w:r>
      <w:r w:rsidRPr="00D274C8">
        <w:rPr>
          <w:rFonts w:ascii="Times New Roman" w:hAnsi="Times New Roman" w:cs="Times New Roman"/>
        </w:rPr>
        <w:t xml:space="preserve"> - Năng suất picking tăng 45% - Sai lệch tồn kho giảm từ 15% xuống 2% - ROI đạt được sau 20 tháng - Chi phí lao động giảm 30%</w:t>
      </w:r>
    </w:p>
    <w:p w14:paraId="57B6F45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Case 2: Công ty Điện Tử ABC (Bình Dương)</w:t>
      </w:r>
      <w:r w:rsidRPr="00D274C8">
        <w:rPr>
          <w:rFonts w:ascii="Times New Roman" w:hAnsi="Times New Roman" w:cs="Times New Roman"/>
        </w:rPr>
        <w:t xml:space="preserve"> - </w:t>
      </w:r>
      <w:r w:rsidRPr="00D274C8">
        <w:rPr>
          <w:rFonts w:ascii="Times New Roman" w:hAnsi="Times New Roman" w:cs="Times New Roman"/>
          <w:b/>
          <w:bCs/>
        </w:rPr>
        <w:t>Quy mô:</w:t>
      </w:r>
      <w:r w:rsidRPr="00D274C8">
        <w:rPr>
          <w:rFonts w:ascii="Times New Roman" w:hAnsi="Times New Roman" w:cs="Times New Roman"/>
        </w:rPr>
        <w:t xml:space="preserve"> 200 nhân viên, doanh thu 120 tỷ VND/năm - </w:t>
      </w:r>
      <w:r w:rsidRPr="00D274C8">
        <w:rPr>
          <w:rFonts w:ascii="Times New Roman" w:hAnsi="Times New Roman" w:cs="Times New Roman"/>
          <w:b/>
          <w:bCs/>
        </w:rPr>
        <w:t>Vấn đề:</w:t>
      </w:r>
      <w:r w:rsidRPr="00D274C8">
        <w:rPr>
          <w:rFonts w:ascii="Times New Roman" w:hAnsi="Times New Roman" w:cs="Times New Roman"/>
        </w:rPr>
        <w:t xml:space="preserve"> OEE thấp (62%), nhiều lỗi chất lượng - </w:t>
      </w:r>
      <w:r w:rsidRPr="00D274C8">
        <w:rPr>
          <w:rFonts w:ascii="Times New Roman" w:hAnsi="Times New Roman" w:cs="Times New Roman"/>
          <w:b/>
          <w:bCs/>
        </w:rPr>
        <w:t>Giải pháp:</w:t>
      </w:r>
      <w:r w:rsidRPr="00D274C8">
        <w:rPr>
          <w:rFonts w:ascii="Times New Roman" w:hAnsi="Times New Roman" w:cs="Times New Roman"/>
        </w:rPr>
        <w:t xml:space="preserve"> Triển khai IoT Gateway + MES + AOI/ICT automation - </w:t>
      </w:r>
      <w:r w:rsidRPr="00D274C8">
        <w:rPr>
          <w:rFonts w:ascii="Times New Roman" w:hAnsi="Times New Roman" w:cs="Times New Roman"/>
          <w:b/>
          <w:bCs/>
        </w:rPr>
        <w:t>Kết quả:</w:t>
      </w:r>
      <w:r w:rsidRPr="00D274C8">
        <w:rPr>
          <w:rFonts w:ascii="Times New Roman" w:hAnsi="Times New Roman" w:cs="Times New Roman"/>
        </w:rPr>
        <w:t xml:space="preserve"> - OEE tăng từ 62% lên 78% - Tỷ lệ lỗi giảm từ 5% xuống 1,5% - Thời gian thiết lập máy giảm 35% - Tăng năng suất 32%</w:t>
      </w:r>
    </w:p>
    <w:p w14:paraId="20C99FC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Cơ hội thị trường cụ thể:</w:t>
      </w:r>
    </w:p>
    <w:p w14:paraId="72026E4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 xml:space="preserve">Với 83.035 DNNVV mục tiêu và tỷ lệ triển khai chỉ 25%, </w:t>
      </w:r>
      <w:r w:rsidRPr="00D274C8">
        <w:rPr>
          <w:rFonts w:ascii="Times New Roman" w:hAnsi="Times New Roman" w:cs="Times New Roman"/>
          <w:b/>
          <w:bCs/>
        </w:rPr>
        <w:t>cơ hội thị trường còn lại là 62.276 doanh nghiệp</w:t>
      </w:r>
      <w:r w:rsidRPr="00D274C8">
        <w:rPr>
          <w:rFonts w:ascii="Times New Roman" w:hAnsi="Times New Roman" w:cs="Times New Roman"/>
        </w:rPr>
        <w:t xml:space="preserve"> (75%). Nếu Mekong Technology chiếm được:</w:t>
      </w:r>
    </w:p>
    <w:tbl>
      <w:tblPr>
        <w:tblStyle w:val="Table"/>
        <w:tblW w:w="5000" w:type="pct"/>
        <w:tblLayout w:type="fixed"/>
        <w:tblLook w:val="0020" w:firstRow="1" w:lastRow="0" w:firstColumn="0" w:lastColumn="0" w:noHBand="0" w:noVBand="0"/>
      </w:tblPr>
      <w:tblGrid>
        <w:gridCol w:w="2016"/>
        <w:gridCol w:w="2016"/>
        <w:gridCol w:w="2016"/>
        <w:gridCol w:w="2016"/>
        <w:gridCol w:w="1512"/>
      </w:tblGrid>
      <w:tr w:rsidR="009F68C2" w:rsidRPr="00D274C8" w14:paraId="58831FD3"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667" w:type="dxa"/>
          </w:tcPr>
          <w:p w14:paraId="624D785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Thị phần mục tiêu</w:t>
            </w:r>
          </w:p>
        </w:tc>
        <w:tc>
          <w:tcPr>
            <w:tcW w:w="1667" w:type="dxa"/>
          </w:tcPr>
          <w:p w14:paraId="510EF78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khách hàng</w:t>
            </w:r>
          </w:p>
        </w:tc>
        <w:tc>
          <w:tcPr>
            <w:tcW w:w="1667" w:type="dxa"/>
          </w:tcPr>
          <w:p w14:paraId="463ABFE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Doanh thu trung bình/KH (triệu VND)</w:t>
            </w:r>
          </w:p>
        </w:tc>
        <w:tc>
          <w:tcPr>
            <w:tcW w:w="1667" w:type="dxa"/>
          </w:tcPr>
          <w:p w14:paraId="56E19E5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Tổng doanh thu (triệu USD)</w:t>
            </w:r>
          </w:p>
        </w:tc>
        <w:tc>
          <w:tcPr>
            <w:tcW w:w="1250" w:type="dxa"/>
          </w:tcPr>
          <w:p w14:paraId="2883849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3C0B2398" w14:textId="77777777">
        <w:tc>
          <w:tcPr>
            <w:tcW w:w="1667" w:type="dxa"/>
          </w:tcPr>
          <w:p w14:paraId="3968C29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w:t>
            </w:r>
          </w:p>
        </w:tc>
        <w:tc>
          <w:tcPr>
            <w:tcW w:w="1667" w:type="dxa"/>
          </w:tcPr>
          <w:p w14:paraId="02FEB62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623</w:t>
            </w:r>
          </w:p>
        </w:tc>
        <w:tc>
          <w:tcPr>
            <w:tcW w:w="1667" w:type="dxa"/>
          </w:tcPr>
          <w:p w14:paraId="009F146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w:t>
            </w:r>
          </w:p>
        </w:tc>
        <w:tc>
          <w:tcPr>
            <w:tcW w:w="1667" w:type="dxa"/>
          </w:tcPr>
          <w:p w14:paraId="71DF185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4,98</w:t>
            </w:r>
          </w:p>
        </w:tc>
        <w:tc>
          <w:tcPr>
            <w:tcW w:w="1250" w:type="dxa"/>
          </w:tcPr>
          <w:p w14:paraId="16B5159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Bảo thủ</w:t>
            </w:r>
          </w:p>
        </w:tc>
      </w:tr>
      <w:tr w:rsidR="009F68C2" w:rsidRPr="00D274C8" w14:paraId="4E48DC7F" w14:textId="77777777">
        <w:tc>
          <w:tcPr>
            <w:tcW w:w="1667" w:type="dxa"/>
          </w:tcPr>
          <w:p w14:paraId="126145D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3%</w:t>
            </w:r>
          </w:p>
        </w:tc>
        <w:tc>
          <w:tcPr>
            <w:tcW w:w="1667" w:type="dxa"/>
          </w:tcPr>
          <w:p w14:paraId="38C1888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1.868</w:t>
            </w:r>
          </w:p>
        </w:tc>
        <w:tc>
          <w:tcPr>
            <w:tcW w:w="1667" w:type="dxa"/>
          </w:tcPr>
          <w:p w14:paraId="73A0403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w:t>
            </w:r>
          </w:p>
        </w:tc>
        <w:tc>
          <w:tcPr>
            <w:tcW w:w="1667" w:type="dxa"/>
          </w:tcPr>
          <w:p w14:paraId="65CC8A9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14,94</w:t>
            </w:r>
          </w:p>
        </w:tc>
        <w:tc>
          <w:tcPr>
            <w:tcW w:w="1250" w:type="dxa"/>
          </w:tcPr>
          <w:p w14:paraId="72EECD5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Cơ sở</w:t>
            </w:r>
          </w:p>
        </w:tc>
      </w:tr>
      <w:tr w:rsidR="009F68C2" w:rsidRPr="00D274C8" w14:paraId="24C17759" w14:textId="77777777">
        <w:tc>
          <w:tcPr>
            <w:tcW w:w="1667" w:type="dxa"/>
          </w:tcPr>
          <w:p w14:paraId="5C3FD61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5%</w:t>
            </w:r>
          </w:p>
        </w:tc>
        <w:tc>
          <w:tcPr>
            <w:tcW w:w="1667" w:type="dxa"/>
          </w:tcPr>
          <w:p w14:paraId="1804338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3.114</w:t>
            </w:r>
          </w:p>
        </w:tc>
        <w:tc>
          <w:tcPr>
            <w:tcW w:w="1667" w:type="dxa"/>
          </w:tcPr>
          <w:p w14:paraId="7439845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w:t>
            </w:r>
          </w:p>
        </w:tc>
        <w:tc>
          <w:tcPr>
            <w:tcW w:w="1667" w:type="dxa"/>
          </w:tcPr>
          <w:p w14:paraId="5D97676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24,91</w:t>
            </w:r>
          </w:p>
        </w:tc>
        <w:tc>
          <w:tcPr>
            <w:tcW w:w="1250" w:type="dxa"/>
          </w:tcPr>
          <w:p w14:paraId="1465E9A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Lạc quan</w:t>
            </w:r>
          </w:p>
        </w:tc>
      </w:tr>
      <w:tr w:rsidR="009F68C2" w:rsidRPr="00D274C8" w14:paraId="1570947E" w14:textId="77777777">
        <w:tc>
          <w:tcPr>
            <w:tcW w:w="1667" w:type="dxa"/>
          </w:tcPr>
          <w:p w14:paraId="2D0C565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8%</w:t>
            </w:r>
            <w:r w:rsidRPr="00D274C8">
              <w:rPr>
                <w:rFonts w:ascii="Times New Roman" w:hAnsi="Times New Roman" w:cs="Times New Roman"/>
              </w:rPr>
              <w:t xml:space="preserve"> (Mục tiêu)</w:t>
            </w:r>
          </w:p>
        </w:tc>
        <w:tc>
          <w:tcPr>
            <w:tcW w:w="1667" w:type="dxa"/>
          </w:tcPr>
          <w:p w14:paraId="4D592C9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4.982</w:t>
            </w:r>
          </w:p>
        </w:tc>
        <w:tc>
          <w:tcPr>
            <w:tcW w:w="1667" w:type="dxa"/>
          </w:tcPr>
          <w:p w14:paraId="711130D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w:t>
            </w:r>
          </w:p>
        </w:tc>
        <w:tc>
          <w:tcPr>
            <w:tcW w:w="1667" w:type="dxa"/>
          </w:tcPr>
          <w:p w14:paraId="3B8A9B1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39,86</w:t>
            </w:r>
          </w:p>
        </w:tc>
        <w:tc>
          <w:tcPr>
            <w:tcW w:w="1250" w:type="dxa"/>
          </w:tcPr>
          <w:p w14:paraId="4F6CA13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Kế hoạch dự án</w:t>
            </w:r>
          </w:p>
        </w:tc>
      </w:tr>
    </w:tbl>
    <w:p w14:paraId="1AFD6863"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Chiến lược tiếp cận DNNVV:</w:t>
      </w:r>
    </w:p>
    <w:p w14:paraId="069A63CD" w14:textId="77777777" w:rsidR="009F68C2" w:rsidRPr="00D274C8" w:rsidRDefault="00CC558F" w:rsidP="00DC180F">
      <w:pPr>
        <w:pStyle w:val="Compact"/>
        <w:numPr>
          <w:ilvl w:val="0"/>
          <w:numId w:val="61"/>
        </w:numPr>
        <w:rPr>
          <w:rFonts w:ascii="Times New Roman" w:hAnsi="Times New Roman" w:cs="Times New Roman"/>
        </w:rPr>
      </w:pPr>
      <w:r w:rsidRPr="00D274C8">
        <w:rPr>
          <w:rFonts w:ascii="Times New Roman" w:hAnsi="Times New Roman" w:cs="Times New Roman"/>
          <w:b/>
          <w:bCs/>
        </w:rPr>
        <w:t>Giai đoạn 1: Tạo nhận thức (2025-2026)</w:t>
      </w:r>
    </w:p>
    <w:p w14:paraId="6BF36E09" w14:textId="77777777" w:rsidR="009F68C2" w:rsidRPr="00D274C8" w:rsidRDefault="00CC558F" w:rsidP="00DC180F">
      <w:pPr>
        <w:pStyle w:val="Compact"/>
        <w:numPr>
          <w:ilvl w:val="1"/>
          <w:numId w:val="62"/>
        </w:numPr>
        <w:rPr>
          <w:rFonts w:ascii="Times New Roman" w:hAnsi="Times New Roman" w:cs="Times New Roman"/>
        </w:rPr>
      </w:pPr>
      <w:r w:rsidRPr="00D274C8">
        <w:rPr>
          <w:rFonts w:ascii="Times New Roman" w:hAnsi="Times New Roman" w:cs="Times New Roman"/>
        </w:rPr>
        <w:t>Seminar miễn phí tại 5 khu công nghiệp lớn</w:t>
      </w:r>
    </w:p>
    <w:p w14:paraId="74D142CE" w14:textId="77777777" w:rsidR="009F68C2" w:rsidRPr="00D274C8" w:rsidRDefault="00CC558F" w:rsidP="00DC180F">
      <w:pPr>
        <w:pStyle w:val="Compact"/>
        <w:numPr>
          <w:ilvl w:val="1"/>
          <w:numId w:val="62"/>
        </w:numPr>
        <w:rPr>
          <w:rFonts w:ascii="Times New Roman" w:hAnsi="Times New Roman" w:cs="Times New Roman"/>
        </w:rPr>
      </w:pPr>
      <w:r w:rsidRPr="00D274C8">
        <w:rPr>
          <w:rFonts w:ascii="Times New Roman" w:hAnsi="Times New Roman" w:cs="Times New Roman"/>
        </w:rPr>
        <w:t>Demo sản phẩm tại triển lãm ngành</w:t>
      </w:r>
    </w:p>
    <w:p w14:paraId="1AFCDCA3" w14:textId="77777777" w:rsidR="009F68C2" w:rsidRPr="00D274C8" w:rsidRDefault="00CC558F" w:rsidP="00DC180F">
      <w:pPr>
        <w:pStyle w:val="Compact"/>
        <w:numPr>
          <w:ilvl w:val="1"/>
          <w:numId w:val="62"/>
        </w:numPr>
        <w:rPr>
          <w:rFonts w:ascii="Times New Roman" w:hAnsi="Times New Roman" w:cs="Times New Roman"/>
        </w:rPr>
      </w:pPr>
      <w:r w:rsidRPr="00D274C8">
        <w:rPr>
          <w:rFonts w:ascii="Times New Roman" w:hAnsi="Times New Roman" w:cs="Times New Roman"/>
        </w:rPr>
        <w:t>Content marketing (blog, video, case studies)</w:t>
      </w:r>
    </w:p>
    <w:p w14:paraId="71A9202B" w14:textId="77777777" w:rsidR="009F68C2" w:rsidRPr="00D274C8" w:rsidRDefault="00CC558F" w:rsidP="00DC180F">
      <w:pPr>
        <w:pStyle w:val="Compact"/>
        <w:numPr>
          <w:ilvl w:val="1"/>
          <w:numId w:val="62"/>
        </w:numPr>
        <w:rPr>
          <w:rFonts w:ascii="Times New Roman" w:hAnsi="Times New Roman" w:cs="Times New Roman"/>
        </w:rPr>
      </w:pPr>
      <w:r w:rsidRPr="00D274C8">
        <w:rPr>
          <w:rFonts w:ascii="Times New Roman" w:hAnsi="Times New Roman" w:cs="Times New Roman"/>
        </w:rPr>
        <w:t>Mục tiêu: Tiếp cận 10.000 DNNVV</w:t>
      </w:r>
    </w:p>
    <w:p w14:paraId="0044125A" w14:textId="77777777" w:rsidR="009F68C2" w:rsidRPr="00D274C8" w:rsidRDefault="00CC558F" w:rsidP="00DC180F">
      <w:pPr>
        <w:pStyle w:val="Compact"/>
        <w:numPr>
          <w:ilvl w:val="0"/>
          <w:numId w:val="61"/>
        </w:numPr>
        <w:rPr>
          <w:rFonts w:ascii="Times New Roman" w:hAnsi="Times New Roman" w:cs="Times New Roman"/>
        </w:rPr>
      </w:pPr>
      <w:r w:rsidRPr="00D274C8">
        <w:rPr>
          <w:rFonts w:ascii="Times New Roman" w:hAnsi="Times New Roman" w:cs="Times New Roman"/>
          <w:b/>
          <w:bCs/>
        </w:rPr>
        <w:t>Giai đoạn 2: Pilot Projects (2026-2027)</w:t>
      </w:r>
    </w:p>
    <w:p w14:paraId="4E80BC91" w14:textId="77777777" w:rsidR="009F68C2" w:rsidRPr="00D274C8" w:rsidRDefault="00CC558F" w:rsidP="00DC180F">
      <w:pPr>
        <w:pStyle w:val="Compact"/>
        <w:numPr>
          <w:ilvl w:val="1"/>
          <w:numId w:val="63"/>
        </w:numPr>
        <w:rPr>
          <w:rFonts w:ascii="Times New Roman" w:hAnsi="Times New Roman" w:cs="Times New Roman"/>
        </w:rPr>
      </w:pPr>
      <w:r w:rsidRPr="00D274C8">
        <w:rPr>
          <w:rFonts w:ascii="Times New Roman" w:hAnsi="Times New Roman" w:cs="Times New Roman"/>
        </w:rPr>
        <w:t>50 dự án pilot giảm giá 30%</w:t>
      </w:r>
    </w:p>
    <w:p w14:paraId="3BCEF785" w14:textId="77777777" w:rsidR="009F68C2" w:rsidRPr="00D274C8" w:rsidRDefault="00CC558F" w:rsidP="00DC180F">
      <w:pPr>
        <w:pStyle w:val="Compact"/>
        <w:numPr>
          <w:ilvl w:val="1"/>
          <w:numId w:val="63"/>
        </w:numPr>
        <w:rPr>
          <w:rFonts w:ascii="Times New Roman" w:hAnsi="Times New Roman" w:cs="Times New Roman"/>
        </w:rPr>
      </w:pPr>
      <w:r w:rsidRPr="00D274C8">
        <w:rPr>
          <w:rFonts w:ascii="Times New Roman" w:hAnsi="Times New Roman" w:cs="Times New Roman"/>
        </w:rPr>
        <w:t>Hỗ trợ triển khai và đào tạo miễn phí</w:t>
      </w:r>
    </w:p>
    <w:p w14:paraId="0DFA8050" w14:textId="77777777" w:rsidR="009F68C2" w:rsidRPr="00D274C8" w:rsidRDefault="00CC558F" w:rsidP="00DC180F">
      <w:pPr>
        <w:pStyle w:val="Compact"/>
        <w:numPr>
          <w:ilvl w:val="1"/>
          <w:numId w:val="63"/>
        </w:numPr>
        <w:rPr>
          <w:rFonts w:ascii="Times New Roman" w:hAnsi="Times New Roman" w:cs="Times New Roman"/>
        </w:rPr>
      </w:pPr>
      <w:r w:rsidRPr="00D274C8">
        <w:rPr>
          <w:rFonts w:ascii="Times New Roman" w:hAnsi="Times New Roman" w:cs="Times New Roman"/>
        </w:rPr>
        <w:t>Thu thập feedback và case studies</w:t>
      </w:r>
    </w:p>
    <w:p w14:paraId="5E192C1E" w14:textId="77777777" w:rsidR="009F68C2" w:rsidRPr="00D274C8" w:rsidRDefault="00CC558F" w:rsidP="00DC180F">
      <w:pPr>
        <w:pStyle w:val="Compact"/>
        <w:numPr>
          <w:ilvl w:val="1"/>
          <w:numId w:val="63"/>
        </w:numPr>
        <w:rPr>
          <w:rFonts w:ascii="Times New Roman" w:hAnsi="Times New Roman" w:cs="Times New Roman"/>
        </w:rPr>
      </w:pPr>
      <w:r w:rsidRPr="00D274C8">
        <w:rPr>
          <w:rFonts w:ascii="Times New Roman" w:hAnsi="Times New Roman" w:cs="Times New Roman"/>
        </w:rPr>
        <w:t>Mục tiêu: 50 khách hàng thành công</w:t>
      </w:r>
    </w:p>
    <w:p w14:paraId="06BE5770" w14:textId="77777777" w:rsidR="009F68C2" w:rsidRPr="00D274C8" w:rsidRDefault="00CC558F" w:rsidP="00DC180F">
      <w:pPr>
        <w:pStyle w:val="Compact"/>
        <w:numPr>
          <w:ilvl w:val="0"/>
          <w:numId w:val="61"/>
        </w:numPr>
        <w:rPr>
          <w:rFonts w:ascii="Times New Roman" w:hAnsi="Times New Roman" w:cs="Times New Roman"/>
        </w:rPr>
      </w:pPr>
      <w:r w:rsidRPr="00D274C8">
        <w:rPr>
          <w:rFonts w:ascii="Times New Roman" w:hAnsi="Times New Roman" w:cs="Times New Roman"/>
          <w:b/>
          <w:bCs/>
        </w:rPr>
        <w:t>Giai đoạn 3: Scale up (2027-2035)</w:t>
      </w:r>
    </w:p>
    <w:p w14:paraId="4F2D23AD" w14:textId="77777777" w:rsidR="009F68C2" w:rsidRPr="00D274C8" w:rsidRDefault="00CC558F" w:rsidP="00DC180F">
      <w:pPr>
        <w:pStyle w:val="Compact"/>
        <w:numPr>
          <w:ilvl w:val="1"/>
          <w:numId w:val="64"/>
        </w:numPr>
        <w:rPr>
          <w:rFonts w:ascii="Times New Roman" w:hAnsi="Times New Roman" w:cs="Times New Roman"/>
        </w:rPr>
      </w:pPr>
      <w:r w:rsidRPr="00D274C8">
        <w:rPr>
          <w:rFonts w:ascii="Times New Roman" w:hAnsi="Times New Roman" w:cs="Times New Roman"/>
        </w:rPr>
        <w:t>Mở rộng mạng lưới đại lý 5 khu vực</w:t>
      </w:r>
    </w:p>
    <w:p w14:paraId="11BE8256" w14:textId="77777777" w:rsidR="009F68C2" w:rsidRPr="00D274C8" w:rsidRDefault="00CC558F" w:rsidP="00DC180F">
      <w:pPr>
        <w:pStyle w:val="Compact"/>
        <w:numPr>
          <w:ilvl w:val="1"/>
          <w:numId w:val="64"/>
        </w:numPr>
        <w:rPr>
          <w:rFonts w:ascii="Times New Roman" w:hAnsi="Times New Roman" w:cs="Times New Roman"/>
        </w:rPr>
      </w:pPr>
      <w:r w:rsidRPr="00D274C8">
        <w:rPr>
          <w:rFonts w:ascii="Times New Roman" w:hAnsi="Times New Roman" w:cs="Times New Roman"/>
        </w:rPr>
        <w:t>Cung cấp gói tài chính linh hoạt</w:t>
      </w:r>
    </w:p>
    <w:p w14:paraId="549AD297" w14:textId="77777777" w:rsidR="009F68C2" w:rsidRPr="00D274C8" w:rsidRDefault="00CC558F" w:rsidP="00DC180F">
      <w:pPr>
        <w:pStyle w:val="Compact"/>
        <w:numPr>
          <w:ilvl w:val="1"/>
          <w:numId w:val="64"/>
        </w:numPr>
        <w:rPr>
          <w:rFonts w:ascii="Times New Roman" w:hAnsi="Times New Roman" w:cs="Times New Roman"/>
        </w:rPr>
      </w:pPr>
      <w:r w:rsidRPr="00D274C8">
        <w:rPr>
          <w:rFonts w:ascii="Times New Roman" w:hAnsi="Times New Roman" w:cs="Times New Roman"/>
        </w:rPr>
        <w:t>Xây dựng cộng đồng khách hàng</w:t>
      </w:r>
    </w:p>
    <w:p w14:paraId="528DD148" w14:textId="77777777" w:rsidR="009F68C2" w:rsidRPr="00D274C8" w:rsidRDefault="00CC558F" w:rsidP="00DC180F">
      <w:pPr>
        <w:pStyle w:val="Compact"/>
        <w:numPr>
          <w:ilvl w:val="1"/>
          <w:numId w:val="64"/>
        </w:numPr>
        <w:rPr>
          <w:rFonts w:ascii="Times New Roman" w:hAnsi="Times New Roman" w:cs="Times New Roman"/>
        </w:rPr>
      </w:pPr>
      <w:r w:rsidRPr="00D274C8">
        <w:rPr>
          <w:rFonts w:ascii="Times New Roman" w:hAnsi="Times New Roman" w:cs="Times New Roman"/>
        </w:rPr>
        <w:t>Mục tiêu: 4.982 khách hàng (8% thị phần)</w:t>
      </w:r>
    </w:p>
    <w:p w14:paraId="25A29C9C"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Kết luận:</w:t>
      </w:r>
    </w:p>
    <w:p w14:paraId="6A5EE443"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 xml:space="preserve">Việt Nam có một thị trường DNNVV khổng lồ với 83.035 doanh nghiệp có nhu cầu IoT và tự động hóa, nhưng chỉ 25% đã triển khai. Với </w:t>
      </w:r>
      <w:r w:rsidRPr="00D274C8">
        <w:rPr>
          <w:rFonts w:ascii="Times New Roman" w:hAnsi="Times New Roman" w:cs="Times New Roman"/>
          <w:b/>
          <w:bCs/>
        </w:rPr>
        <w:t>62.276 doanh nghiệp còn lại</w:t>
      </w:r>
      <w:r w:rsidRPr="00D274C8">
        <w:rPr>
          <w:rFonts w:ascii="Times New Roman" w:hAnsi="Times New Roman" w:cs="Times New Roman"/>
        </w:rPr>
        <w:t xml:space="preserve"> (75%), đây là cơ hội vàng cho Mekong Technology:</w:t>
      </w:r>
    </w:p>
    <w:p w14:paraId="5567C524" w14:textId="77777777" w:rsidR="009F68C2" w:rsidRPr="00D274C8" w:rsidRDefault="00CC558F" w:rsidP="00DC180F">
      <w:pPr>
        <w:pStyle w:val="Compact"/>
        <w:numPr>
          <w:ilvl w:val="0"/>
          <w:numId w:val="65"/>
        </w:numPr>
        <w:rPr>
          <w:rFonts w:ascii="Times New Roman" w:hAnsi="Times New Roman" w:cs="Times New Roman"/>
        </w:rPr>
      </w:pPr>
      <w:r w:rsidRPr="00D274C8">
        <w:rPr>
          <w:rFonts w:ascii="Times New Roman" w:hAnsi="Times New Roman" w:cs="Times New Roman"/>
          <w:b/>
          <w:bCs/>
        </w:rPr>
        <w:t>Thị trường lớn:</w:t>
      </w:r>
      <w:r w:rsidRPr="00D274C8">
        <w:rPr>
          <w:rFonts w:ascii="Times New Roman" w:hAnsi="Times New Roman" w:cs="Times New Roman"/>
        </w:rPr>
        <w:t xml:space="preserve"> 62.276 DNNVV chưa chuyển đổi số</w:t>
      </w:r>
    </w:p>
    <w:p w14:paraId="0902D803" w14:textId="77777777" w:rsidR="009F68C2" w:rsidRPr="00D274C8" w:rsidRDefault="00CC558F" w:rsidP="00DC180F">
      <w:pPr>
        <w:pStyle w:val="Compact"/>
        <w:numPr>
          <w:ilvl w:val="0"/>
          <w:numId w:val="65"/>
        </w:numPr>
        <w:rPr>
          <w:rFonts w:ascii="Times New Roman" w:hAnsi="Times New Roman" w:cs="Times New Roman"/>
        </w:rPr>
      </w:pPr>
      <w:r w:rsidRPr="00D274C8">
        <w:rPr>
          <w:rFonts w:ascii="Times New Roman" w:hAnsi="Times New Roman" w:cs="Times New Roman"/>
          <w:b/>
          <w:bCs/>
        </w:rPr>
        <w:t>Nhu cầu cấp bách:</w:t>
      </w:r>
      <w:r w:rsidRPr="00D274C8">
        <w:rPr>
          <w:rFonts w:ascii="Times New Roman" w:hAnsi="Times New Roman" w:cs="Times New Roman"/>
        </w:rPr>
        <w:t xml:space="preserve"> Áp lực cạnh tranh ngày càng tăng</w:t>
      </w:r>
    </w:p>
    <w:p w14:paraId="4D25AE13" w14:textId="77777777" w:rsidR="009F68C2" w:rsidRPr="00D274C8" w:rsidRDefault="00CC558F" w:rsidP="00DC180F">
      <w:pPr>
        <w:pStyle w:val="Compact"/>
        <w:numPr>
          <w:ilvl w:val="0"/>
          <w:numId w:val="65"/>
        </w:numPr>
        <w:rPr>
          <w:rFonts w:ascii="Times New Roman" w:hAnsi="Times New Roman" w:cs="Times New Roman"/>
        </w:rPr>
      </w:pPr>
      <w:r w:rsidRPr="00D274C8">
        <w:rPr>
          <w:rFonts w:ascii="Times New Roman" w:hAnsi="Times New Roman" w:cs="Times New Roman"/>
          <w:b/>
          <w:bCs/>
        </w:rPr>
        <w:t>Rào cản thấp hơn:</w:t>
      </w:r>
      <w:r w:rsidRPr="00D274C8">
        <w:rPr>
          <w:rFonts w:ascii="Times New Roman" w:hAnsi="Times New Roman" w:cs="Times New Roman"/>
        </w:rPr>
        <w:t xml:space="preserve"> Chính sách hỗ trợ mạnh mẽ từ Chính phủ</w:t>
      </w:r>
    </w:p>
    <w:p w14:paraId="3993F794" w14:textId="77777777" w:rsidR="009F68C2" w:rsidRPr="00D274C8" w:rsidRDefault="00CC558F" w:rsidP="00DC180F">
      <w:pPr>
        <w:pStyle w:val="Compact"/>
        <w:numPr>
          <w:ilvl w:val="0"/>
          <w:numId w:val="65"/>
        </w:numPr>
        <w:rPr>
          <w:rFonts w:ascii="Times New Roman" w:hAnsi="Times New Roman" w:cs="Times New Roman"/>
        </w:rPr>
      </w:pPr>
      <w:r w:rsidRPr="00D274C8">
        <w:rPr>
          <w:rFonts w:ascii="Times New Roman" w:hAnsi="Times New Roman" w:cs="Times New Roman"/>
          <w:b/>
          <w:bCs/>
        </w:rPr>
        <w:t>Lợi ích rõ ràng:</w:t>
      </w:r>
      <w:r w:rsidRPr="00D274C8">
        <w:rPr>
          <w:rFonts w:ascii="Times New Roman" w:hAnsi="Times New Roman" w:cs="Times New Roman"/>
        </w:rPr>
        <w:t xml:space="preserve"> ROI 18-24 tháng, tăng năng suất 30-40%</w:t>
      </w:r>
    </w:p>
    <w:p w14:paraId="7C8DB916" w14:textId="77777777" w:rsidR="009F68C2" w:rsidRPr="00D274C8" w:rsidRDefault="00CC558F" w:rsidP="00DC180F">
      <w:pPr>
        <w:pStyle w:val="Compact"/>
        <w:numPr>
          <w:ilvl w:val="0"/>
          <w:numId w:val="65"/>
        </w:numPr>
        <w:rPr>
          <w:rFonts w:ascii="Times New Roman" w:hAnsi="Times New Roman" w:cs="Times New Roman"/>
        </w:rPr>
      </w:pPr>
      <w:r w:rsidRPr="00D274C8">
        <w:rPr>
          <w:rFonts w:ascii="Times New Roman" w:hAnsi="Times New Roman" w:cs="Times New Roman"/>
          <w:b/>
          <w:bCs/>
        </w:rPr>
        <w:t>Mục tiêu khả thi:</w:t>
      </w:r>
      <w:r w:rsidRPr="00D274C8">
        <w:rPr>
          <w:rFonts w:ascii="Times New Roman" w:hAnsi="Times New Roman" w:cs="Times New Roman"/>
        </w:rPr>
        <w:t xml:space="preserve"> 8% thị phần = 4.982 khách hàng = 39,86 triệu USD doanh thu</w:t>
      </w:r>
    </w:p>
    <w:p w14:paraId="64027667" w14:textId="77777777" w:rsidR="009F68C2" w:rsidRPr="00D274C8" w:rsidRDefault="00CC558F">
      <w:pPr>
        <w:pStyle w:val="Heading3"/>
        <w:rPr>
          <w:rFonts w:ascii="Times New Roman" w:hAnsi="Times New Roman" w:cs="Times New Roman"/>
        </w:rPr>
      </w:pPr>
      <w:bookmarkStart w:id="49" w:name="ưu-thế-chuỗi-cung-ứng"/>
      <w:bookmarkEnd w:id="48"/>
      <w:r w:rsidRPr="00D274C8">
        <w:rPr>
          <w:rStyle w:val="SectionNumber"/>
          <w:rFonts w:ascii="Times New Roman" w:hAnsi="Times New Roman" w:cs="Times New Roman"/>
        </w:rPr>
        <w:t>4.2.3</w:t>
      </w:r>
      <w:r w:rsidRPr="00D274C8">
        <w:rPr>
          <w:rFonts w:ascii="Times New Roman" w:hAnsi="Times New Roman" w:cs="Times New Roman"/>
        </w:rPr>
        <w:tab/>
        <w:t>5.3. Ưu thế chuỗi cung ứng</w:t>
      </w:r>
    </w:p>
    <w:p w14:paraId="4D853F89"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Việt Nam đang nổi lên như một trung tâm sản xuất toàn cầu, mang lại lợi thế cạnh tranh đáng kể cho các dự án công nghệ cao như Mekong Technology.</w:t>
      </w:r>
    </w:p>
    <w:p w14:paraId="0BE336C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Xu hướng “China Plus One”:</w:t>
      </w:r>
    </w:p>
    <w:p w14:paraId="26B81E4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Kể từ 2018, nhiều tập đoàn đa quốc gia đang thực hiện chiến lược đa dạng hóa chuỗi cung ứng, giảm phụ thuộc vào Trung Quốc. Việt Nam là điểm đến ưu tiên với:</w:t>
      </w:r>
    </w:p>
    <w:tbl>
      <w:tblPr>
        <w:tblStyle w:val="Table"/>
        <w:tblW w:w="5000" w:type="pct"/>
        <w:tblLayout w:type="fixed"/>
        <w:tblLook w:val="0020" w:firstRow="1" w:lastRow="0" w:firstColumn="0" w:lastColumn="0" w:noHBand="0" w:noVBand="0"/>
      </w:tblPr>
      <w:tblGrid>
        <w:gridCol w:w="1916"/>
        <w:gridCol w:w="1915"/>
        <w:gridCol w:w="1915"/>
        <w:gridCol w:w="1915"/>
        <w:gridCol w:w="1915"/>
      </w:tblGrid>
      <w:tr w:rsidR="009F68C2" w:rsidRPr="00D274C8" w14:paraId="20A9C974"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584" w:type="dxa"/>
          </w:tcPr>
          <w:p w14:paraId="006E119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Yếu tố</w:t>
            </w:r>
          </w:p>
        </w:tc>
        <w:tc>
          <w:tcPr>
            <w:tcW w:w="1584" w:type="dxa"/>
          </w:tcPr>
          <w:p w14:paraId="19A57D2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Việt Nam</w:t>
            </w:r>
          </w:p>
        </w:tc>
        <w:tc>
          <w:tcPr>
            <w:tcW w:w="1584" w:type="dxa"/>
          </w:tcPr>
          <w:p w14:paraId="7CBE72C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Quốc</w:t>
            </w:r>
          </w:p>
        </w:tc>
        <w:tc>
          <w:tcPr>
            <w:tcW w:w="1584" w:type="dxa"/>
          </w:tcPr>
          <w:p w14:paraId="3146BB3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Thái Lan</w:t>
            </w:r>
          </w:p>
        </w:tc>
        <w:tc>
          <w:tcPr>
            <w:tcW w:w="1584" w:type="dxa"/>
          </w:tcPr>
          <w:p w14:paraId="0189DB2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726532DE" w14:textId="77777777">
        <w:tc>
          <w:tcPr>
            <w:tcW w:w="1584" w:type="dxa"/>
          </w:tcPr>
          <w:p w14:paraId="2CA22FE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Chi phí lao động</w:t>
            </w:r>
          </w:p>
        </w:tc>
        <w:tc>
          <w:tcPr>
            <w:tcW w:w="1584" w:type="dxa"/>
          </w:tcPr>
          <w:p w14:paraId="651457D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250-350 USD/tháng</w:t>
            </w:r>
          </w:p>
        </w:tc>
        <w:tc>
          <w:tcPr>
            <w:tcW w:w="1584" w:type="dxa"/>
          </w:tcPr>
          <w:p w14:paraId="587ACE0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600-800 USD/tháng</w:t>
            </w:r>
          </w:p>
        </w:tc>
        <w:tc>
          <w:tcPr>
            <w:tcW w:w="1584" w:type="dxa"/>
          </w:tcPr>
          <w:p w14:paraId="7A3EA88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400-500 USD/tháng</w:t>
            </w:r>
          </w:p>
        </w:tc>
        <w:tc>
          <w:tcPr>
            <w:tcW w:w="1584" w:type="dxa"/>
          </w:tcPr>
          <w:p w14:paraId="50D40F8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VN thấp nhất</w:t>
            </w:r>
          </w:p>
        </w:tc>
      </w:tr>
      <w:tr w:rsidR="009F68C2" w:rsidRPr="00D274C8" w14:paraId="5D6ECDC9" w14:textId="77777777">
        <w:tc>
          <w:tcPr>
            <w:tcW w:w="1584" w:type="dxa"/>
          </w:tcPr>
          <w:p w14:paraId="2F5D53A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Chất lượng lao động</w:t>
            </w:r>
          </w:p>
        </w:tc>
        <w:tc>
          <w:tcPr>
            <w:tcW w:w="1584" w:type="dxa"/>
          </w:tcPr>
          <w:p w14:paraId="2A5F01D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bình-Cao</w:t>
            </w:r>
          </w:p>
        </w:tc>
        <w:tc>
          <w:tcPr>
            <w:tcW w:w="1584" w:type="dxa"/>
          </w:tcPr>
          <w:p w14:paraId="19D561B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1584" w:type="dxa"/>
          </w:tcPr>
          <w:p w14:paraId="2A12FC4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1584" w:type="dxa"/>
          </w:tcPr>
          <w:p w14:paraId="356421B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VN cải thiện nhanh</w:t>
            </w:r>
          </w:p>
        </w:tc>
      </w:tr>
      <w:tr w:rsidR="009F68C2" w:rsidRPr="00D274C8" w14:paraId="2344F2A8" w14:textId="77777777">
        <w:tc>
          <w:tcPr>
            <w:tcW w:w="1584" w:type="dxa"/>
          </w:tcPr>
          <w:p w14:paraId="7ED9837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Thuế nhập khẩu vào EU</w:t>
            </w:r>
          </w:p>
        </w:tc>
        <w:tc>
          <w:tcPr>
            <w:tcW w:w="1584" w:type="dxa"/>
          </w:tcPr>
          <w:p w14:paraId="7995583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0% (EVFTA)</w:t>
            </w:r>
          </w:p>
        </w:tc>
        <w:tc>
          <w:tcPr>
            <w:tcW w:w="1584" w:type="dxa"/>
          </w:tcPr>
          <w:p w14:paraId="716592F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5-10%</w:t>
            </w:r>
          </w:p>
        </w:tc>
        <w:tc>
          <w:tcPr>
            <w:tcW w:w="1584" w:type="dxa"/>
          </w:tcPr>
          <w:p w14:paraId="60C4D47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w:t>
            </w:r>
          </w:p>
        </w:tc>
        <w:tc>
          <w:tcPr>
            <w:tcW w:w="1584" w:type="dxa"/>
          </w:tcPr>
          <w:p w14:paraId="7A18C4D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Lợi thế lớn</w:t>
            </w:r>
          </w:p>
        </w:tc>
      </w:tr>
      <w:tr w:rsidR="009F68C2" w:rsidRPr="00D274C8" w14:paraId="7AE2A0F9" w14:textId="77777777">
        <w:tc>
          <w:tcPr>
            <w:tcW w:w="1584" w:type="dxa"/>
          </w:tcPr>
          <w:p w14:paraId="271DDC7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Thuế nhập khẩu vào Mỹ</w:t>
            </w:r>
          </w:p>
        </w:tc>
        <w:tc>
          <w:tcPr>
            <w:tcW w:w="1584" w:type="dxa"/>
          </w:tcPr>
          <w:p w14:paraId="3FA08FD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Thấp hơn Trung Quốc</w:t>
            </w:r>
          </w:p>
        </w:tc>
        <w:tc>
          <w:tcPr>
            <w:tcW w:w="1584" w:type="dxa"/>
          </w:tcPr>
          <w:p w14:paraId="0DBBCCB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 (thuế trừng phạt)</w:t>
            </w:r>
          </w:p>
        </w:tc>
        <w:tc>
          <w:tcPr>
            <w:tcW w:w="1584" w:type="dxa"/>
          </w:tcPr>
          <w:p w14:paraId="78A8F0C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1584" w:type="dxa"/>
          </w:tcPr>
          <w:p w14:paraId="042AD96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Lợi thế</w:t>
            </w:r>
          </w:p>
        </w:tc>
      </w:tr>
      <w:tr w:rsidR="009F68C2" w:rsidRPr="00D274C8" w14:paraId="329B492E" w14:textId="77777777">
        <w:tc>
          <w:tcPr>
            <w:tcW w:w="1584" w:type="dxa"/>
          </w:tcPr>
          <w:p w14:paraId="634673E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Ổn định chính trị</w:t>
            </w:r>
          </w:p>
        </w:tc>
        <w:tc>
          <w:tcPr>
            <w:tcW w:w="1584" w:type="dxa"/>
          </w:tcPr>
          <w:p w14:paraId="20D86FA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1584" w:type="dxa"/>
          </w:tcPr>
          <w:p w14:paraId="2A404F9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1584" w:type="dxa"/>
          </w:tcPr>
          <w:p w14:paraId="003AC36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1584" w:type="dxa"/>
          </w:tcPr>
          <w:p w14:paraId="696714F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VN ổn định</w:t>
            </w:r>
          </w:p>
        </w:tc>
      </w:tr>
      <w:tr w:rsidR="009F68C2" w:rsidRPr="00D274C8" w14:paraId="0BCD5F79" w14:textId="77777777">
        <w:tc>
          <w:tcPr>
            <w:tcW w:w="1584" w:type="dxa"/>
          </w:tcPr>
          <w:p w14:paraId="0A53339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Cơ sở hạ tầng</w:t>
            </w:r>
          </w:p>
        </w:tc>
        <w:tc>
          <w:tcPr>
            <w:tcW w:w="1584" w:type="dxa"/>
          </w:tcPr>
          <w:p w14:paraId="34EF057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bình-Tốt</w:t>
            </w:r>
          </w:p>
        </w:tc>
        <w:tc>
          <w:tcPr>
            <w:tcW w:w="1584" w:type="dxa"/>
          </w:tcPr>
          <w:p w14:paraId="50B094D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Rất tốt</w:t>
            </w:r>
          </w:p>
        </w:tc>
        <w:tc>
          <w:tcPr>
            <w:tcW w:w="1584" w:type="dxa"/>
          </w:tcPr>
          <w:p w14:paraId="214BFA2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Tốt</w:t>
            </w:r>
          </w:p>
        </w:tc>
        <w:tc>
          <w:tcPr>
            <w:tcW w:w="1584" w:type="dxa"/>
          </w:tcPr>
          <w:p w14:paraId="7AC8FE3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VN đang nâng cấp</w:t>
            </w:r>
          </w:p>
        </w:tc>
      </w:tr>
    </w:tbl>
    <w:p w14:paraId="60D4503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FDI vào Việt Nam:</w:t>
      </w:r>
    </w:p>
    <w:p w14:paraId="4C153A3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Theo Ministry of Planning and Investment (2024):</w:t>
      </w:r>
    </w:p>
    <w:tbl>
      <w:tblPr>
        <w:tblStyle w:val="Table"/>
        <w:tblW w:w="5000" w:type="pct"/>
        <w:tblLayout w:type="fixed"/>
        <w:tblLook w:val="0020" w:firstRow="1" w:lastRow="0" w:firstColumn="0" w:lastColumn="0" w:noHBand="0" w:noVBand="0"/>
      </w:tblPr>
      <w:tblGrid>
        <w:gridCol w:w="1690"/>
        <w:gridCol w:w="2253"/>
        <w:gridCol w:w="2253"/>
        <w:gridCol w:w="1690"/>
        <w:gridCol w:w="1690"/>
      </w:tblGrid>
      <w:tr w:rsidR="009F68C2" w:rsidRPr="00D274C8" w14:paraId="106961F9"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97" w:type="dxa"/>
          </w:tcPr>
          <w:p w14:paraId="65676F0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tiêu</w:t>
            </w:r>
          </w:p>
        </w:tc>
        <w:tc>
          <w:tcPr>
            <w:tcW w:w="1863" w:type="dxa"/>
          </w:tcPr>
          <w:p w14:paraId="4C1C377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2020</w:t>
            </w:r>
          </w:p>
        </w:tc>
        <w:tc>
          <w:tcPr>
            <w:tcW w:w="1863" w:type="dxa"/>
          </w:tcPr>
          <w:p w14:paraId="71889FB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2024</w:t>
            </w:r>
          </w:p>
        </w:tc>
        <w:tc>
          <w:tcPr>
            <w:tcW w:w="1397" w:type="dxa"/>
          </w:tcPr>
          <w:p w14:paraId="2164980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Tăng trưởng</w:t>
            </w:r>
          </w:p>
        </w:tc>
        <w:tc>
          <w:tcPr>
            <w:tcW w:w="1397" w:type="dxa"/>
          </w:tcPr>
          <w:p w14:paraId="2B2A4A1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3AE43FC0" w14:textId="77777777">
        <w:tc>
          <w:tcPr>
            <w:tcW w:w="1397" w:type="dxa"/>
          </w:tcPr>
          <w:p w14:paraId="35E04C7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 vốn FDI đăng ký</w:t>
            </w:r>
          </w:p>
        </w:tc>
        <w:tc>
          <w:tcPr>
            <w:tcW w:w="1863" w:type="dxa"/>
          </w:tcPr>
          <w:p w14:paraId="78E28E9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28,5 tỷ USD</w:t>
            </w:r>
          </w:p>
        </w:tc>
        <w:tc>
          <w:tcPr>
            <w:tcW w:w="1863" w:type="dxa"/>
          </w:tcPr>
          <w:p w14:paraId="2684AEB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36,6 tỷ USD</w:t>
            </w:r>
          </w:p>
        </w:tc>
        <w:tc>
          <w:tcPr>
            <w:tcW w:w="1397" w:type="dxa"/>
          </w:tcPr>
          <w:p w14:paraId="4B2E779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+28,4%</w:t>
            </w:r>
          </w:p>
        </w:tc>
        <w:tc>
          <w:tcPr>
            <w:tcW w:w="1397" w:type="dxa"/>
          </w:tcPr>
          <w:p w14:paraId="50ADE984" w14:textId="77777777" w:rsidR="009F68C2" w:rsidRPr="00D274C8" w:rsidRDefault="009F68C2">
            <w:pPr>
              <w:pStyle w:val="Compact"/>
              <w:rPr>
                <w:rFonts w:ascii="Times New Roman" w:hAnsi="Times New Roman" w:cs="Times New Roman"/>
              </w:rPr>
            </w:pPr>
          </w:p>
        </w:tc>
      </w:tr>
      <w:tr w:rsidR="009F68C2" w:rsidRPr="00D274C8" w14:paraId="3F7E336C" w14:textId="77777777">
        <w:tc>
          <w:tcPr>
            <w:tcW w:w="1397" w:type="dxa"/>
          </w:tcPr>
          <w:p w14:paraId="616E779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FDI lĩnh vực công nghiệp chế biến</w:t>
            </w:r>
          </w:p>
        </w:tc>
        <w:tc>
          <w:tcPr>
            <w:tcW w:w="1863" w:type="dxa"/>
          </w:tcPr>
          <w:p w14:paraId="65EE1F8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15,2 tỷ USD</w:t>
            </w:r>
          </w:p>
        </w:tc>
        <w:tc>
          <w:tcPr>
            <w:tcW w:w="1863" w:type="dxa"/>
          </w:tcPr>
          <w:p w14:paraId="7B3CC28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21,8 tỷ USD</w:t>
            </w:r>
          </w:p>
        </w:tc>
        <w:tc>
          <w:tcPr>
            <w:tcW w:w="1397" w:type="dxa"/>
          </w:tcPr>
          <w:p w14:paraId="64FEB2B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+43,4%</w:t>
            </w:r>
          </w:p>
        </w:tc>
        <w:tc>
          <w:tcPr>
            <w:tcW w:w="1397" w:type="dxa"/>
          </w:tcPr>
          <w:p w14:paraId="1A1C01C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Chủ yếu</w:t>
            </w:r>
          </w:p>
        </w:tc>
      </w:tr>
      <w:tr w:rsidR="009F68C2" w:rsidRPr="00D274C8" w14:paraId="4ECEB375" w14:textId="77777777">
        <w:tc>
          <w:tcPr>
            <w:tcW w:w="1397" w:type="dxa"/>
          </w:tcPr>
          <w:p w14:paraId="67878C2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FDI lĩnh vực electronics</w:t>
            </w:r>
          </w:p>
        </w:tc>
        <w:tc>
          <w:tcPr>
            <w:tcW w:w="1863" w:type="dxa"/>
          </w:tcPr>
          <w:p w14:paraId="5619814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8,5 tỷ USD</w:t>
            </w:r>
          </w:p>
        </w:tc>
        <w:tc>
          <w:tcPr>
            <w:tcW w:w="1863" w:type="dxa"/>
          </w:tcPr>
          <w:p w14:paraId="2B82307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13,2 tỷ USD</w:t>
            </w:r>
          </w:p>
        </w:tc>
        <w:tc>
          <w:tcPr>
            <w:tcW w:w="1397" w:type="dxa"/>
          </w:tcPr>
          <w:p w14:paraId="3C8A996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+55,3%</w:t>
            </w:r>
          </w:p>
        </w:tc>
        <w:tc>
          <w:tcPr>
            <w:tcW w:w="1397" w:type="dxa"/>
          </w:tcPr>
          <w:p w14:paraId="2C2CD40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Tăng nhanh nhất</w:t>
            </w:r>
          </w:p>
        </w:tc>
      </w:tr>
      <w:tr w:rsidR="009F68C2" w:rsidRPr="00D274C8" w14:paraId="7269D2E5" w14:textId="77777777">
        <w:tc>
          <w:tcPr>
            <w:tcW w:w="1397" w:type="dxa"/>
          </w:tcPr>
          <w:p w14:paraId="6AC7821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Số dự án FDI mới</w:t>
            </w:r>
          </w:p>
        </w:tc>
        <w:tc>
          <w:tcPr>
            <w:tcW w:w="1863" w:type="dxa"/>
          </w:tcPr>
          <w:p w14:paraId="02D5BBF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3.250</w:t>
            </w:r>
          </w:p>
        </w:tc>
        <w:tc>
          <w:tcPr>
            <w:tcW w:w="1863" w:type="dxa"/>
          </w:tcPr>
          <w:p w14:paraId="5C98BAE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4.820</w:t>
            </w:r>
          </w:p>
        </w:tc>
        <w:tc>
          <w:tcPr>
            <w:tcW w:w="1397" w:type="dxa"/>
          </w:tcPr>
          <w:p w14:paraId="6A466D3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+48,3%</w:t>
            </w:r>
          </w:p>
        </w:tc>
        <w:tc>
          <w:tcPr>
            <w:tcW w:w="1397" w:type="dxa"/>
          </w:tcPr>
          <w:p w14:paraId="2AD96E51" w14:textId="77777777" w:rsidR="009F68C2" w:rsidRPr="00D274C8" w:rsidRDefault="009F68C2">
            <w:pPr>
              <w:pStyle w:val="Compact"/>
              <w:rPr>
                <w:rFonts w:ascii="Times New Roman" w:hAnsi="Times New Roman" w:cs="Times New Roman"/>
              </w:rPr>
            </w:pPr>
          </w:p>
        </w:tc>
      </w:tr>
    </w:tbl>
    <w:p w14:paraId="60CC813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Các tập đoàn lớn đã và đang chuyển sang Việt Nam:</w:t>
      </w:r>
    </w:p>
    <w:p w14:paraId="208710A6" w14:textId="77777777" w:rsidR="009F68C2" w:rsidRPr="00D274C8" w:rsidRDefault="00CC558F" w:rsidP="00DC180F">
      <w:pPr>
        <w:pStyle w:val="Compact"/>
        <w:numPr>
          <w:ilvl w:val="0"/>
          <w:numId w:val="66"/>
        </w:numPr>
        <w:rPr>
          <w:rFonts w:ascii="Times New Roman" w:hAnsi="Times New Roman" w:cs="Times New Roman"/>
        </w:rPr>
      </w:pPr>
      <w:r w:rsidRPr="00D274C8">
        <w:rPr>
          <w:rFonts w:ascii="Times New Roman" w:hAnsi="Times New Roman" w:cs="Times New Roman"/>
          <w:b/>
          <w:bCs/>
        </w:rPr>
        <w:t>Electronics:</w:t>
      </w:r>
    </w:p>
    <w:p w14:paraId="78968412" w14:textId="77777777" w:rsidR="009F68C2" w:rsidRPr="00D274C8" w:rsidRDefault="00CC558F" w:rsidP="00DC180F">
      <w:pPr>
        <w:pStyle w:val="Compact"/>
        <w:numPr>
          <w:ilvl w:val="1"/>
          <w:numId w:val="67"/>
        </w:numPr>
        <w:rPr>
          <w:rFonts w:ascii="Times New Roman" w:hAnsi="Times New Roman" w:cs="Times New Roman"/>
        </w:rPr>
      </w:pPr>
      <w:r w:rsidRPr="00D274C8">
        <w:rPr>
          <w:rFonts w:ascii="Times New Roman" w:hAnsi="Times New Roman" w:cs="Times New Roman"/>
        </w:rPr>
        <w:t>Samsung (19 tỷ USD, 160.000 nhân viên)</w:t>
      </w:r>
    </w:p>
    <w:p w14:paraId="4155A997" w14:textId="77777777" w:rsidR="009F68C2" w:rsidRPr="00D274C8" w:rsidRDefault="00CC558F" w:rsidP="00DC180F">
      <w:pPr>
        <w:pStyle w:val="Compact"/>
        <w:numPr>
          <w:ilvl w:val="1"/>
          <w:numId w:val="67"/>
        </w:numPr>
        <w:rPr>
          <w:rFonts w:ascii="Times New Roman" w:hAnsi="Times New Roman" w:cs="Times New Roman"/>
        </w:rPr>
      </w:pPr>
      <w:r w:rsidRPr="00D274C8">
        <w:rPr>
          <w:rFonts w:ascii="Times New Roman" w:hAnsi="Times New Roman" w:cs="Times New Roman"/>
        </w:rPr>
        <w:t>Intel (1,5 tỷ USD, 2.500 nhân viên)</w:t>
      </w:r>
    </w:p>
    <w:p w14:paraId="0E57D3DC" w14:textId="77777777" w:rsidR="009F68C2" w:rsidRPr="00D274C8" w:rsidRDefault="00CC558F" w:rsidP="00DC180F">
      <w:pPr>
        <w:pStyle w:val="Compact"/>
        <w:numPr>
          <w:ilvl w:val="1"/>
          <w:numId w:val="67"/>
        </w:numPr>
        <w:rPr>
          <w:rFonts w:ascii="Times New Roman" w:hAnsi="Times New Roman" w:cs="Times New Roman"/>
        </w:rPr>
      </w:pPr>
      <w:r w:rsidRPr="00D274C8">
        <w:rPr>
          <w:rFonts w:ascii="Times New Roman" w:hAnsi="Times New Roman" w:cs="Times New Roman"/>
        </w:rPr>
        <w:t>LG (5 tỷ USD, 15.000 nhân viên)</w:t>
      </w:r>
    </w:p>
    <w:p w14:paraId="5A6755C5" w14:textId="77777777" w:rsidR="009F68C2" w:rsidRPr="00D274C8" w:rsidRDefault="00CC558F" w:rsidP="00DC180F">
      <w:pPr>
        <w:pStyle w:val="Compact"/>
        <w:numPr>
          <w:ilvl w:val="1"/>
          <w:numId w:val="67"/>
        </w:numPr>
        <w:rPr>
          <w:rFonts w:ascii="Times New Roman" w:hAnsi="Times New Roman" w:cs="Times New Roman"/>
        </w:rPr>
      </w:pPr>
      <w:r w:rsidRPr="00D274C8">
        <w:rPr>
          <w:rFonts w:ascii="Times New Roman" w:hAnsi="Times New Roman" w:cs="Times New Roman"/>
        </w:rPr>
        <w:t>Apple suppliers (Foxconn, Luxshare, Pegatron)</w:t>
      </w:r>
    </w:p>
    <w:p w14:paraId="49523EE8" w14:textId="77777777" w:rsidR="009F68C2" w:rsidRPr="00D274C8" w:rsidRDefault="00CC558F" w:rsidP="00DC180F">
      <w:pPr>
        <w:pStyle w:val="Compact"/>
        <w:numPr>
          <w:ilvl w:val="0"/>
          <w:numId w:val="66"/>
        </w:numPr>
        <w:rPr>
          <w:rFonts w:ascii="Times New Roman" w:hAnsi="Times New Roman" w:cs="Times New Roman"/>
        </w:rPr>
      </w:pPr>
      <w:r w:rsidRPr="00D274C8">
        <w:rPr>
          <w:rFonts w:ascii="Times New Roman" w:hAnsi="Times New Roman" w:cs="Times New Roman"/>
          <w:b/>
          <w:bCs/>
        </w:rPr>
        <w:t>Textile &amp; Garment:</w:t>
      </w:r>
    </w:p>
    <w:p w14:paraId="73442A09" w14:textId="77777777" w:rsidR="009F68C2" w:rsidRPr="00D274C8" w:rsidRDefault="00CC558F" w:rsidP="00DC180F">
      <w:pPr>
        <w:pStyle w:val="Compact"/>
        <w:numPr>
          <w:ilvl w:val="1"/>
          <w:numId w:val="68"/>
        </w:numPr>
        <w:rPr>
          <w:rFonts w:ascii="Times New Roman" w:hAnsi="Times New Roman" w:cs="Times New Roman"/>
        </w:rPr>
      </w:pPr>
      <w:r w:rsidRPr="00D274C8">
        <w:rPr>
          <w:rFonts w:ascii="Times New Roman" w:hAnsi="Times New Roman" w:cs="Times New Roman"/>
        </w:rPr>
        <w:t>Nike (70% sản lượng giày toàn cầu)</w:t>
      </w:r>
    </w:p>
    <w:p w14:paraId="190DA0B8" w14:textId="77777777" w:rsidR="009F68C2" w:rsidRPr="00D274C8" w:rsidRDefault="00CC558F" w:rsidP="00DC180F">
      <w:pPr>
        <w:pStyle w:val="Compact"/>
        <w:numPr>
          <w:ilvl w:val="1"/>
          <w:numId w:val="68"/>
        </w:numPr>
        <w:rPr>
          <w:rFonts w:ascii="Times New Roman" w:hAnsi="Times New Roman" w:cs="Times New Roman"/>
        </w:rPr>
      </w:pPr>
      <w:r w:rsidRPr="00D274C8">
        <w:rPr>
          <w:rFonts w:ascii="Times New Roman" w:hAnsi="Times New Roman" w:cs="Times New Roman"/>
        </w:rPr>
        <w:t>Adidas (42% sản lượng giày toàn cầu)</w:t>
      </w:r>
    </w:p>
    <w:p w14:paraId="3ADB79A7" w14:textId="77777777" w:rsidR="009F68C2" w:rsidRPr="00D274C8" w:rsidRDefault="00CC558F" w:rsidP="00DC180F">
      <w:pPr>
        <w:pStyle w:val="Compact"/>
        <w:numPr>
          <w:ilvl w:val="1"/>
          <w:numId w:val="68"/>
        </w:numPr>
        <w:rPr>
          <w:rFonts w:ascii="Times New Roman" w:hAnsi="Times New Roman" w:cs="Times New Roman"/>
        </w:rPr>
      </w:pPr>
      <w:r w:rsidRPr="00D274C8">
        <w:rPr>
          <w:rFonts w:ascii="Times New Roman" w:hAnsi="Times New Roman" w:cs="Times New Roman"/>
        </w:rPr>
        <w:t>H&amp;M, Zara, Uniqlo</w:t>
      </w:r>
    </w:p>
    <w:p w14:paraId="10D6C819" w14:textId="77777777" w:rsidR="009F68C2" w:rsidRPr="00D274C8" w:rsidRDefault="00CC558F" w:rsidP="00DC180F">
      <w:pPr>
        <w:pStyle w:val="Compact"/>
        <w:numPr>
          <w:ilvl w:val="0"/>
          <w:numId w:val="66"/>
        </w:numPr>
        <w:rPr>
          <w:rFonts w:ascii="Times New Roman" w:hAnsi="Times New Roman" w:cs="Times New Roman"/>
        </w:rPr>
      </w:pPr>
      <w:r w:rsidRPr="00D274C8">
        <w:rPr>
          <w:rFonts w:ascii="Times New Roman" w:hAnsi="Times New Roman" w:cs="Times New Roman"/>
          <w:b/>
          <w:bCs/>
        </w:rPr>
        <w:t>Others:</w:t>
      </w:r>
    </w:p>
    <w:p w14:paraId="1AC7250D" w14:textId="77777777" w:rsidR="009F68C2" w:rsidRPr="00D274C8" w:rsidRDefault="00CC558F" w:rsidP="00DC180F">
      <w:pPr>
        <w:pStyle w:val="Compact"/>
        <w:numPr>
          <w:ilvl w:val="1"/>
          <w:numId w:val="69"/>
        </w:numPr>
        <w:rPr>
          <w:rFonts w:ascii="Times New Roman" w:hAnsi="Times New Roman" w:cs="Times New Roman"/>
        </w:rPr>
      </w:pPr>
      <w:r w:rsidRPr="00D274C8">
        <w:rPr>
          <w:rFonts w:ascii="Times New Roman" w:hAnsi="Times New Roman" w:cs="Times New Roman"/>
        </w:rPr>
        <w:t>Panasonic, Sony, Canon, Nikon</w:t>
      </w:r>
    </w:p>
    <w:p w14:paraId="64E51F83" w14:textId="77777777" w:rsidR="009F68C2" w:rsidRPr="00D274C8" w:rsidRDefault="00CC558F" w:rsidP="00DC180F">
      <w:pPr>
        <w:pStyle w:val="Compact"/>
        <w:numPr>
          <w:ilvl w:val="1"/>
          <w:numId w:val="69"/>
        </w:numPr>
        <w:rPr>
          <w:rFonts w:ascii="Times New Roman" w:hAnsi="Times New Roman" w:cs="Times New Roman"/>
        </w:rPr>
      </w:pPr>
      <w:r w:rsidRPr="00D274C8">
        <w:rPr>
          <w:rFonts w:ascii="Times New Roman" w:hAnsi="Times New Roman" w:cs="Times New Roman"/>
        </w:rPr>
        <w:t>IKEA, Decathlon, The North Face</w:t>
      </w:r>
    </w:p>
    <w:p w14:paraId="44F6E2D8"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Chuỗi cung ứng nội địa phát triển:</w:t>
      </w:r>
    </w:p>
    <w:p w14:paraId="4E6954C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Sự hiện diện của các tập đoàn FDI đã thúc đẩy phát triển chuỗi cung ứng nội địa:</w:t>
      </w:r>
    </w:p>
    <w:p w14:paraId="39E64E1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Ngành linh kiện điện tử:</w:t>
      </w:r>
    </w:p>
    <w:tbl>
      <w:tblPr>
        <w:tblStyle w:val="Table"/>
        <w:tblW w:w="5000" w:type="pct"/>
        <w:tblLayout w:type="fixed"/>
        <w:tblLook w:val="0020" w:firstRow="1" w:lastRow="0" w:firstColumn="0" w:lastColumn="0" w:noHBand="0" w:noVBand="0"/>
      </w:tblPr>
      <w:tblGrid>
        <w:gridCol w:w="1690"/>
        <w:gridCol w:w="2253"/>
        <w:gridCol w:w="2253"/>
        <w:gridCol w:w="1690"/>
        <w:gridCol w:w="1690"/>
      </w:tblGrid>
      <w:tr w:rsidR="009F68C2" w:rsidRPr="00D274C8" w14:paraId="447F9959"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97" w:type="dxa"/>
          </w:tcPr>
          <w:p w14:paraId="534F264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Loại linh kiện</w:t>
            </w:r>
          </w:p>
        </w:tc>
        <w:tc>
          <w:tcPr>
            <w:tcW w:w="1863" w:type="dxa"/>
          </w:tcPr>
          <w:p w14:paraId="1E7CE5D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nhà cung cấp VN</w:t>
            </w:r>
          </w:p>
        </w:tc>
        <w:tc>
          <w:tcPr>
            <w:tcW w:w="1863" w:type="dxa"/>
          </w:tcPr>
          <w:p w14:paraId="388A0D5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Tỷ lệ nội địa hóa</w:t>
            </w:r>
          </w:p>
        </w:tc>
        <w:tc>
          <w:tcPr>
            <w:tcW w:w="1397" w:type="dxa"/>
          </w:tcPr>
          <w:p w14:paraId="232FCC0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Chất lượng</w:t>
            </w:r>
          </w:p>
        </w:tc>
        <w:tc>
          <w:tcPr>
            <w:tcW w:w="1397" w:type="dxa"/>
          </w:tcPr>
          <w:p w14:paraId="7BB4070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690F49B7" w14:textId="77777777">
        <w:tc>
          <w:tcPr>
            <w:tcW w:w="1397" w:type="dxa"/>
          </w:tcPr>
          <w:p w14:paraId="6E2ACF8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PCB (Printed Circuit Board)</w:t>
            </w:r>
          </w:p>
        </w:tc>
        <w:tc>
          <w:tcPr>
            <w:tcW w:w="1863" w:type="dxa"/>
          </w:tcPr>
          <w:p w14:paraId="7B67A8C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w:t>
            </w:r>
          </w:p>
        </w:tc>
        <w:tc>
          <w:tcPr>
            <w:tcW w:w="1863" w:type="dxa"/>
          </w:tcPr>
          <w:p w14:paraId="52C3ED5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w:t>
            </w:r>
          </w:p>
        </w:tc>
        <w:tc>
          <w:tcPr>
            <w:tcW w:w="1397" w:type="dxa"/>
          </w:tcPr>
          <w:p w14:paraId="4174B18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bình-Tốt</w:t>
            </w:r>
          </w:p>
        </w:tc>
        <w:tc>
          <w:tcPr>
            <w:tcW w:w="1397" w:type="dxa"/>
          </w:tcPr>
          <w:p w14:paraId="34CAF46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Đang nâng cấp</w:t>
            </w:r>
          </w:p>
        </w:tc>
      </w:tr>
      <w:tr w:rsidR="009F68C2" w:rsidRPr="00D274C8" w14:paraId="345E124B" w14:textId="77777777">
        <w:tc>
          <w:tcPr>
            <w:tcW w:w="1397" w:type="dxa"/>
          </w:tcPr>
          <w:p w14:paraId="0A8BEF1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Vỏ nhựa, kim loại</w:t>
            </w:r>
          </w:p>
        </w:tc>
        <w:tc>
          <w:tcPr>
            <w:tcW w:w="1863" w:type="dxa"/>
          </w:tcPr>
          <w:p w14:paraId="355EFCC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w:t>
            </w:r>
          </w:p>
        </w:tc>
        <w:tc>
          <w:tcPr>
            <w:tcW w:w="1863" w:type="dxa"/>
          </w:tcPr>
          <w:p w14:paraId="1814081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90%</w:t>
            </w:r>
          </w:p>
        </w:tc>
        <w:tc>
          <w:tcPr>
            <w:tcW w:w="1397" w:type="dxa"/>
          </w:tcPr>
          <w:p w14:paraId="5387B4E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Tốt</w:t>
            </w:r>
          </w:p>
        </w:tc>
        <w:tc>
          <w:tcPr>
            <w:tcW w:w="1397" w:type="dxa"/>
          </w:tcPr>
          <w:p w14:paraId="183495A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Rất mạnh</w:t>
            </w:r>
          </w:p>
        </w:tc>
      </w:tr>
      <w:tr w:rsidR="009F68C2" w:rsidRPr="00D274C8" w14:paraId="405F0CDD" w14:textId="77777777">
        <w:tc>
          <w:tcPr>
            <w:tcW w:w="1397" w:type="dxa"/>
          </w:tcPr>
          <w:p w14:paraId="17F08CE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Cáp, connector</w:t>
            </w:r>
          </w:p>
        </w:tc>
        <w:tc>
          <w:tcPr>
            <w:tcW w:w="1863" w:type="dxa"/>
          </w:tcPr>
          <w:p w14:paraId="025B5D7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c>
          <w:tcPr>
            <w:tcW w:w="1863" w:type="dxa"/>
          </w:tcPr>
          <w:p w14:paraId="061D009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70%</w:t>
            </w:r>
          </w:p>
        </w:tc>
        <w:tc>
          <w:tcPr>
            <w:tcW w:w="1397" w:type="dxa"/>
          </w:tcPr>
          <w:p w14:paraId="21AB4A7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bình-Tốt</w:t>
            </w:r>
          </w:p>
        </w:tc>
        <w:tc>
          <w:tcPr>
            <w:tcW w:w="1397" w:type="dxa"/>
          </w:tcPr>
          <w:p w14:paraId="4355746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Phát triển nhanh</w:t>
            </w:r>
          </w:p>
        </w:tc>
      </w:tr>
      <w:tr w:rsidR="009F68C2" w:rsidRPr="00D274C8" w14:paraId="759FCE95" w14:textId="77777777">
        <w:tc>
          <w:tcPr>
            <w:tcW w:w="1397" w:type="dxa"/>
          </w:tcPr>
          <w:p w14:paraId="197D451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Linh kiện thụ động (R, C, L)</w:t>
            </w:r>
          </w:p>
        </w:tc>
        <w:tc>
          <w:tcPr>
            <w:tcW w:w="1863" w:type="dxa"/>
          </w:tcPr>
          <w:p w14:paraId="75CF5B4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w:t>
            </w:r>
          </w:p>
        </w:tc>
        <w:tc>
          <w:tcPr>
            <w:tcW w:w="1863" w:type="dxa"/>
          </w:tcPr>
          <w:p w14:paraId="2EEE15F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40%</w:t>
            </w:r>
          </w:p>
        </w:tc>
        <w:tc>
          <w:tcPr>
            <w:tcW w:w="1397" w:type="dxa"/>
          </w:tcPr>
          <w:p w14:paraId="7ECDE77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1397" w:type="dxa"/>
          </w:tcPr>
          <w:p w14:paraId="3C35C3A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Cần cải thiện</w:t>
            </w:r>
          </w:p>
        </w:tc>
      </w:tr>
      <w:tr w:rsidR="009F68C2" w:rsidRPr="00D274C8" w14:paraId="7E487240" w14:textId="77777777">
        <w:tc>
          <w:tcPr>
            <w:tcW w:w="1397" w:type="dxa"/>
          </w:tcPr>
          <w:p w14:paraId="0EC5201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IC, chip</w:t>
            </w:r>
          </w:p>
        </w:tc>
        <w:tc>
          <w:tcPr>
            <w:tcW w:w="1863" w:type="dxa"/>
          </w:tcPr>
          <w:p w14:paraId="3B6C026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1863" w:type="dxa"/>
          </w:tcPr>
          <w:p w14:paraId="39A59F5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w:t>
            </w:r>
          </w:p>
        </w:tc>
        <w:tc>
          <w:tcPr>
            <w:tcW w:w="1397" w:type="dxa"/>
          </w:tcPr>
          <w:p w14:paraId="21DE5F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Thấp</w:t>
            </w:r>
          </w:p>
        </w:tc>
        <w:tc>
          <w:tcPr>
            <w:tcW w:w="1397" w:type="dxa"/>
          </w:tcPr>
          <w:p w14:paraId="6AF96FF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Phụ thuộc nhập khẩu</w:t>
            </w:r>
          </w:p>
        </w:tc>
      </w:tr>
      <w:tr w:rsidR="009F68C2" w:rsidRPr="00D274C8" w14:paraId="05FACC3E" w14:textId="77777777">
        <w:tc>
          <w:tcPr>
            <w:tcW w:w="1397" w:type="dxa"/>
          </w:tcPr>
          <w:p w14:paraId="3C53EB4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Cảm biến</w:t>
            </w:r>
          </w:p>
        </w:tc>
        <w:tc>
          <w:tcPr>
            <w:tcW w:w="1863" w:type="dxa"/>
          </w:tcPr>
          <w:p w14:paraId="7A75B72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w:t>
            </w:r>
          </w:p>
        </w:tc>
        <w:tc>
          <w:tcPr>
            <w:tcW w:w="1863" w:type="dxa"/>
          </w:tcPr>
          <w:p w14:paraId="1100C53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w:t>
            </w:r>
          </w:p>
        </w:tc>
        <w:tc>
          <w:tcPr>
            <w:tcW w:w="1397" w:type="dxa"/>
          </w:tcPr>
          <w:p w14:paraId="659990E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1397" w:type="dxa"/>
          </w:tcPr>
          <w:p w14:paraId="4F58351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Đang phát triển</w:t>
            </w:r>
          </w:p>
        </w:tc>
      </w:tr>
    </w:tbl>
    <w:p w14:paraId="017A222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Lợi thế cho Mekong Technology:</w:t>
      </w:r>
    </w:p>
    <w:p w14:paraId="457D9593" w14:textId="77777777" w:rsidR="009F68C2" w:rsidRPr="00D274C8" w:rsidRDefault="00CC558F" w:rsidP="00DC180F">
      <w:pPr>
        <w:pStyle w:val="Compact"/>
        <w:numPr>
          <w:ilvl w:val="0"/>
          <w:numId w:val="70"/>
        </w:numPr>
        <w:rPr>
          <w:rFonts w:ascii="Times New Roman" w:hAnsi="Times New Roman" w:cs="Times New Roman"/>
        </w:rPr>
      </w:pPr>
      <w:r w:rsidRPr="00D274C8">
        <w:rPr>
          <w:rFonts w:ascii="Times New Roman" w:hAnsi="Times New Roman" w:cs="Times New Roman"/>
          <w:b/>
          <w:bCs/>
        </w:rPr>
        <w:t>Chi phí sản xuất thấp:</w:t>
      </w:r>
    </w:p>
    <w:p w14:paraId="7DE00CF4" w14:textId="77777777" w:rsidR="009F68C2" w:rsidRPr="00D274C8" w:rsidRDefault="00CC558F" w:rsidP="00DC180F">
      <w:pPr>
        <w:pStyle w:val="Compact"/>
        <w:numPr>
          <w:ilvl w:val="1"/>
          <w:numId w:val="71"/>
        </w:numPr>
        <w:rPr>
          <w:rFonts w:ascii="Times New Roman" w:hAnsi="Times New Roman" w:cs="Times New Roman"/>
        </w:rPr>
      </w:pPr>
      <w:r w:rsidRPr="00D274C8">
        <w:rPr>
          <w:rFonts w:ascii="Times New Roman" w:hAnsi="Times New Roman" w:cs="Times New Roman"/>
        </w:rPr>
        <w:t>Lao động rẻ hơn Trung Quốc 50-60%, Thái Lan 30-40%</w:t>
      </w:r>
    </w:p>
    <w:p w14:paraId="175DEF2B" w14:textId="77777777" w:rsidR="009F68C2" w:rsidRPr="00D274C8" w:rsidRDefault="00CC558F" w:rsidP="00DC180F">
      <w:pPr>
        <w:pStyle w:val="Compact"/>
        <w:numPr>
          <w:ilvl w:val="1"/>
          <w:numId w:val="71"/>
        </w:numPr>
        <w:rPr>
          <w:rFonts w:ascii="Times New Roman" w:hAnsi="Times New Roman" w:cs="Times New Roman"/>
        </w:rPr>
      </w:pPr>
      <w:r w:rsidRPr="00D274C8">
        <w:rPr>
          <w:rFonts w:ascii="Times New Roman" w:hAnsi="Times New Roman" w:cs="Times New Roman"/>
        </w:rPr>
        <w:t>Nguyên vật liệu nội địa giá tốt (thép, nhôm, nhựa)</w:t>
      </w:r>
    </w:p>
    <w:p w14:paraId="09AD0849" w14:textId="77777777" w:rsidR="009F68C2" w:rsidRPr="00D274C8" w:rsidRDefault="00CC558F" w:rsidP="00DC180F">
      <w:pPr>
        <w:pStyle w:val="Compact"/>
        <w:numPr>
          <w:ilvl w:val="1"/>
          <w:numId w:val="71"/>
        </w:numPr>
        <w:rPr>
          <w:rFonts w:ascii="Times New Roman" w:hAnsi="Times New Roman" w:cs="Times New Roman"/>
        </w:rPr>
      </w:pPr>
      <w:r w:rsidRPr="00D274C8">
        <w:rPr>
          <w:rFonts w:ascii="Times New Roman" w:hAnsi="Times New Roman" w:cs="Times New Roman"/>
        </w:rPr>
        <w:t>Điện, nước, thuê đất giá hợp lý</w:t>
      </w:r>
    </w:p>
    <w:p w14:paraId="4E238CD2" w14:textId="77777777" w:rsidR="009F68C2" w:rsidRPr="00D274C8" w:rsidRDefault="00CC558F" w:rsidP="00DC180F">
      <w:pPr>
        <w:pStyle w:val="Compact"/>
        <w:numPr>
          <w:ilvl w:val="0"/>
          <w:numId w:val="70"/>
        </w:numPr>
        <w:rPr>
          <w:rFonts w:ascii="Times New Roman" w:hAnsi="Times New Roman" w:cs="Times New Roman"/>
        </w:rPr>
      </w:pPr>
      <w:r w:rsidRPr="00D274C8">
        <w:rPr>
          <w:rFonts w:ascii="Times New Roman" w:hAnsi="Times New Roman" w:cs="Times New Roman"/>
          <w:b/>
          <w:bCs/>
        </w:rPr>
        <w:t>Tiếp cận nhà cung cấp dễ dàng:</w:t>
      </w:r>
    </w:p>
    <w:p w14:paraId="44DE25E3" w14:textId="77777777" w:rsidR="009F68C2" w:rsidRPr="00D274C8" w:rsidRDefault="00CC558F" w:rsidP="00DC180F">
      <w:pPr>
        <w:pStyle w:val="Compact"/>
        <w:numPr>
          <w:ilvl w:val="1"/>
          <w:numId w:val="72"/>
        </w:numPr>
        <w:rPr>
          <w:rFonts w:ascii="Times New Roman" w:hAnsi="Times New Roman" w:cs="Times New Roman"/>
        </w:rPr>
      </w:pPr>
      <w:r w:rsidRPr="00D274C8">
        <w:rPr>
          <w:rFonts w:ascii="Times New Roman" w:hAnsi="Times New Roman" w:cs="Times New Roman"/>
        </w:rPr>
        <w:t>50+ nhà cung cấp PCB trong bán kính 100km</w:t>
      </w:r>
    </w:p>
    <w:p w14:paraId="196047E3" w14:textId="77777777" w:rsidR="009F68C2" w:rsidRPr="00D274C8" w:rsidRDefault="00CC558F" w:rsidP="00DC180F">
      <w:pPr>
        <w:pStyle w:val="Compact"/>
        <w:numPr>
          <w:ilvl w:val="1"/>
          <w:numId w:val="72"/>
        </w:numPr>
        <w:rPr>
          <w:rFonts w:ascii="Times New Roman" w:hAnsi="Times New Roman" w:cs="Times New Roman"/>
        </w:rPr>
      </w:pPr>
      <w:r w:rsidRPr="00D274C8">
        <w:rPr>
          <w:rFonts w:ascii="Times New Roman" w:hAnsi="Times New Roman" w:cs="Times New Roman"/>
        </w:rPr>
        <w:t>200+ nhà cung cấp vỏ máy, cơ khí chính xác</w:t>
      </w:r>
    </w:p>
    <w:p w14:paraId="1DB2A1D0" w14:textId="77777777" w:rsidR="009F68C2" w:rsidRPr="00D274C8" w:rsidRDefault="00CC558F" w:rsidP="00DC180F">
      <w:pPr>
        <w:pStyle w:val="Compact"/>
        <w:numPr>
          <w:ilvl w:val="1"/>
          <w:numId w:val="72"/>
        </w:numPr>
        <w:rPr>
          <w:rFonts w:ascii="Times New Roman" w:hAnsi="Times New Roman" w:cs="Times New Roman"/>
        </w:rPr>
      </w:pPr>
      <w:r w:rsidRPr="00D274C8">
        <w:rPr>
          <w:rFonts w:ascii="Times New Roman" w:hAnsi="Times New Roman" w:cs="Times New Roman"/>
        </w:rPr>
        <w:t>Thời gian giao hàng 1-2 tuần (so với 4-8 tuần từ Trung Quốc)</w:t>
      </w:r>
    </w:p>
    <w:p w14:paraId="68F673F0" w14:textId="77777777" w:rsidR="009F68C2" w:rsidRPr="00D274C8" w:rsidRDefault="00CC558F" w:rsidP="00DC180F">
      <w:pPr>
        <w:pStyle w:val="Compact"/>
        <w:numPr>
          <w:ilvl w:val="0"/>
          <w:numId w:val="70"/>
        </w:numPr>
        <w:rPr>
          <w:rFonts w:ascii="Times New Roman" w:hAnsi="Times New Roman" w:cs="Times New Roman"/>
        </w:rPr>
      </w:pPr>
      <w:r w:rsidRPr="00D274C8">
        <w:rPr>
          <w:rFonts w:ascii="Times New Roman" w:hAnsi="Times New Roman" w:cs="Times New Roman"/>
          <w:b/>
          <w:bCs/>
        </w:rPr>
        <w:t>Linh hoạt tùy chỉnh:</w:t>
      </w:r>
    </w:p>
    <w:p w14:paraId="51CAB40D" w14:textId="77777777" w:rsidR="009F68C2" w:rsidRPr="00D274C8" w:rsidRDefault="00CC558F" w:rsidP="00DC180F">
      <w:pPr>
        <w:pStyle w:val="Compact"/>
        <w:numPr>
          <w:ilvl w:val="1"/>
          <w:numId w:val="73"/>
        </w:numPr>
        <w:rPr>
          <w:rFonts w:ascii="Times New Roman" w:hAnsi="Times New Roman" w:cs="Times New Roman"/>
        </w:rPr>
      </w:pPr>
      <w:r w:rsidRPr="00D274C8">
        <w:rPr>
          <w:rFonts w:ascii="Times New Roman" w:hAnsi="Times New Roman" w:cs="Times New Roman"/>
        </w:rPr>
        <w:t>Dễ dàng thương lượng thay đổi thiết kế</w:t>
      </w:r>
    </w:p>
    <w:p w14:paraId="686A25D8" w14:textId="77777777" w:rsidR="009F68C2" w:rsidRPr="00D274C8" w:rsidRDefault="00CC558F" w:rsidP="00DC180F">
      <w:pPr>
        <w:pStyle w:val="Compact"/>
        <w:numPr>
          <w:ilvl w:val="1"/>
          <w:numId w:val="73"/>
        </w:numPr>
        <w:rPr>
          <w:rFonts w:ascii="Times New Roman" w:hAnsi="Times New Roman" w:cs="Times New Roman"/>
        </w:rPr>
      </w:pPr>
      <w:r w:rsidRPr="00D274C8">
        <w:rPr>
          <w:rFonts w:ascii="Times New Roman" w:hAnsi="Times New Roman" w:cs="Times New Roman"/>
        </w:rPr>
        <w:t>Đặt hàng số lượng nhỏ (MOQ thấp)</w:t>
      </w:r>
    </w:p>
    <w:p w14:paraId="4B3AC87A" w14:textId="77777777" w:rsidR="009F68C2" w:rsidRPr="00D274C8" w:rsidRDefault="00CC558F" w:rsidP="00DC180F">
      <w:pPr>
        <w:pStyle w:val="Compact"/>
        <w:numPr>
          <w:ilvl w:val="1"/>
          <w:numId w:val="73"/>
        </w:numPr>
        <w:rPr>
          <w:rFonts w:ascii="Times New Roman" w:hAnsi="Times New Roman" w:cs="Times New Roman"/>
        </w:rPr>
      </w:pPr>
      <w:r w:rsidRPr="00D274C8">
        <w:rPr>
          <w:rFonts w:ascii="Times New Roman" w:hAnsi="Times New Roman" w:cs="Times New Roman"/>
        </w:rPr>
        <w:t>Hỗ trợ nhanh chóng bằng tiếng Việt</w:t>
      </w:r>
    </w:p>
    <w:p w14:paraId="2929D793" w14:textId="77777777" w:rsidR="009F68C2" w:rsidRPr="00D274C8" w:rsidRDefault="00CC558F" w:rsidP="00DC180F">
      <w:pPr>
        <w:pStyle w:val="Compact"/>
        <w:numPr>
          <w:ilvl w:val="0"/>
          <w:numId w:val="70"/>
        </w:numPr>
        <w:rPr>
          <w:rFonts w:ascii="Times New Roman" w:hAnsi="Times New Roman" w:cs="Times New Roman"/>
        </w:rPr>
      </w:pPr>
      <w:r w:rsidRPr="00D274C8">
        <w:rPr>
          <w:rFonts w:ascii="Times New Roman" w:hAnsi="Times New Roman" w:cs="Times New Roman"/>
          <w:b/>
          <w:bCs/>
        </w:rPr>
        <w:t>Hạ tầng logistics:</w:t>
      </w:r>
    </w:p>
    <w:p w14:paraId="453FE16B" w14:textId="77777777" w:rsidR="009F68C2" w:rsidRPr="00D274C8" w:rsidRDefault="00CC558F" w:rsidP="00DC180F">
      <w:pPr>
        <w:pStyle w:val="Compact"/>
        <w:numPr>
          <w:ilvl w:val="1"/>
          <w:numId w:val="74"/>
        </w:numPr>
        <w:rPr>
          <w:rFonts w:ascii="Times New Roman" w:hAnsi="Times New Roman" w:cs="Times New Roman"/>
        </w:rPr>
      </w:pPr>
      <w:r w:rsidRPr="00D274C8">
        <w:rPr>
          <w:rFonts w:ascii="Times New Roman" w:hAnsi="Times New Roman" w:cs="Times New Roman"/>
        </w:rPr>
        <w:t>Cảng biển quốc tế: Sài Gòn, Cái Mép</w:t>
      </w:r>
    </w:p>
    <w:p w14:paraId="3EB7967F" w14:textId="77777777" w:rsidR="009F68C2" w:rsidRPr="00D274C8" w:rsidRDefault="00CC558F" w:rsidP="00DC180F">
      <w:pPr>
        <w:pStyle w:val="Compact"/>
        <w:numPr>
          <w:ilvl w:val="1"/>
          <w:numId w:val="74"/>
        </w:numPr>
        <w:rPr>
          <w:rFonts w:ascii="Times New Roman" w:hAnsi="Times New Roman" w:cs="Times New Roman"/>
        </w:rPr>
      </w:pPr>
      <w:r w:rsidRPr="00D274C8">
        <w:rPr>
          <w:rFonts w:ascii="Times New Roman" w:hAnsi="Times New Roman" w:cs="Times New Roman"/>
        </w:rPr>
        <w:t>Sân bay quốc tế: Tân Sơn Nhất, Long Thành (2025)</w:t>
      </w:r>
    </w:p>
    <w:p w14:paraId="24154AB3" w14:textId="77777777" w:rsidR="009F68C2" w:rsidRPr="00D274C8" w:rsidRDefault="00CC558F" w:rsidP="00DC180F">
      <w:pPr>
        <w:pStyle w:val="Compact"/>
        <w:numPr>
          <w:ilvl w:val="1"/>
          <w:numId w:val="74"/>
        </w:numPr>
        <w:rPr>
          <w:rFonts w:ascii="Times New Roman" w:hAnsi="Times New Roman" w:cs="Times New Roman"/>
        </w:rPr>
      </w:pPr>
      <w:r w:rsidRPr="00D274C8">
        <w:rPr>
          <w:rFonts w:ascii="Times New Roman" w:hAnsi="Times New Roman" w:cs="Times New Roman"/>
        </w:rPr>
        <w:t>Hệ thống đường cao tốc kết nối các khu công nghiệp</w:t>
      </w:r>
    </w:p>
    <w:p w14:paraId="5FDF7038" w14:textId="77777777" w:rsidR="009F68C2" w:rsidRPr="00D274C8" w:rsidRDefault="00CC558F" w:rsidP="00DC180F">
      <w:pPr>
        <w:pStyle w:val="Compact"/>
        <w:numPr>
          <w:ilvl w:val="1"/>
          <w:numId w:val="74"/>
        </w:numPr>
        <w:rPr>
          <w:rFonts w:ascii="Times New Roman" w:hAnsi="Times New Roman" w:cs="Times New Roman"/>
        </w:rPr>
      </w:pPr>
      <w:r w:rsidRPr="00D274C8">
        <w:rPr>
          <w:rFonts w:ascii="Times New Roman" w:hAnsi="Times New Roman" w:cs="Times New Roman"/>
        </w:rPr>
        <w:t>Dịch vụ logistics phát triển (DHL, FedEx, UPS)</w:t>
      </w:r>
    </w:p>
    <w:p w14:paraId="19E10138"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Lộ trình nội địa hóa của Mekong:</w:t>
      </w:r>
    </w:p>
    <w:p w14:paraId="67F871E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Giai đoạn 1 (2025-2029) – 50% nội địa hóa:</w:t>
      </w:r>
    </w:p>
    <w:tbl>
      <w:tblPr>
        <w:tblStyle w:val="Table"/>
        <w:tblW w:w="5000" w:type="pct"/>
        <w:tblLayout w:type="fixed"/>
        <w:tblLook w:val="0020" w:firstRow="1" w:lastRow="0" w:firstColumn="0" w:lastColumn="0" w:noHBand="0" w:noVBand="0"/>
      </w:tblPr>
      <w:tblGrid>
        <w:gridCol w:w="1690"/>
        <w:gridCol w:w="2253"/>
        <w:gridCol w:w="2253"/>
        <w:gridCol w:w="1690"/>
        <w:gridCol w:w="1690"/>
      </w:tblGrid>
      <w:tr w:rsidR="009F68C2" w:rsidRPr="00D274C8" w14:paraId="7AF1CABA"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97" w:type="dxa"/>
          </w:tcPr>
          <w:p w14:paraId="4136530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Linh kiện</w:t>
            </w:r>
          </w:p>
        </w:tc>
        <w:tc>
          <w:tcPr>
            <w:tcW w:w="1863" w:type="dxa"/>
          </w:tcPr>
          <w:p w14:paraId="5C1B2E0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Nội địa</w:t>
            </w:r>
          </w:p>
        </w:tc>
        <w:tc>
          <w:tcPr>
            <w:tcW w:w="1863" w:type="dxa"/>
          </w:tcPr>
          <w:p w14:paraId="19C15BC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Nhập khẩu</w:t>
            </w:r>
          </w:p>
        </w:tc>
        <w:tc>
          <w:tcPr>
            <w:tcW w:w="1397" w:type="dxa"/>
          </w:tcPr>
          <w:p w14:paraId="29EB5CC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Nhà cung cấp VN</w:t>
            </w:r>
          </w:p>
        </w:tc>
        <w:tc>
          <w:tcPr>
            <w:tcW w:w="1397" w:type="dxa"/>
          </w:tcPr>
          <w:p w14:paraId="4552221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52BE3617" w14:textId="77777777">
        <w:tc>
          <w:tcPr>
            <w:tcW w:w="1397" w:type="dxa"/>
          </w:tcPr>
          <w:p w14:paraId="28FB38A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Vỏ máy (kim loại, nhựa)</w:t>
            </w:r>
          </w:p>
        </w:tc>
        <w:tc>
          <w:tcPr>
            <w:tcW w:w="1863" w:type="dxa"/>
          </w:tcPr>
          <w:p w14:paraId="48B86A7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c>
          <w:tcPr>
            <w:tcW w:w="1863" w:type="dxa"/>
          </w:tcPr>
          <w:p w14:paraId="65D8C88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w:t>
            </w:r>
          </w:p>
        </w:tc>
        <w:tc>
          <w:tcPr>
            <w:tcW w:w="1397" w:type="dxa"/>
          </w:tcPr>
          <w:p w14:paraId="4892659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ty Cơ Khí ABC, XYZ Plastic</w:t>
            </w:r>
          </w:p>
        </w:tc>
        <w:tc>
          <w:tcPr>
            <w:tcW w:w="1397" w:type="dxa"/>
          </w:tcPr>
          <w:p w14:paraId="33515888" w14:textId="77777777" w:rsidR="009F68C2" w:rsidRPr="00D274C8" w:rsidRDefault="009F68C2">
            <w:pPr>
              <w:pStyle w:val="Compact"/>
              <w:rPr>
                <w:rFonts w:ascii="Times New Roman" w:hAnsi="Times New Roman" w:cs="Times New Roman"/>
              </w:rPr>
            </w:pPr>
          </w:p>
        </w:tc>
      </w:tr>
      <w:tr w:rsidR="009F68C2" w:rsidRPr="00D274C8" w14:paraId="62D8BF44" w14:textId="77777777">
        <w:tc>
          <w:tcPr>
            <w:tcW w:w="1397" w:type="dxa"/>
          </w:tcPr>
          <w:p w14:paraId="662E04A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PCB</w:t>
            </w:r>
          </w:p>
        </w:tc>
        <w:tc>
          <w:tcPr>
            <w:tcW w:w="1863" w:type="dxa"/>
          </w:tcPr>
          <w:p w14:paraId="0E75043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w:t>
            </w:r>
          </w:p>
        </w:tc>
        <w:tc>
          <w:tcPr>
            <w:tcW w:w="1863" w:type="dxa"/>
          </w:tcPr>
          <w:p w14:paraId="3A2E5B8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w:t>
            </w:r>
          </w:p>
        </w:tc>
        <w:tc>
          <w:tcPr>
            <w:tcW w:w="1397" w:type="dxa"/>
          </w:tcPr>
          <w:p w14:paraId="1F7A762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ty PCB DEF, GHI Electronics</w:t>
            </w:r>
          </w:p>
        </w:tc>
        <w:tc>
          <w:tcPr>
            <w:tcW w:w="1397" w:type="dxa"/>
          </w:tcPr>
          <w:p w14:paraId="381398C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PCB phức tạp nhập</w:t>
            </w:r>
          </w:p>
        </w:tc>
      </w:tr>
      <w:tr w:rsidR="009F68C2" w:rsidRPr="00D274C8" w14:paraId="2197E4B0" w14:textId="77777777">
        <w:tc>
          <w:tcPr>
            <w:tcW w:w="1397" w:type="dxa"/>
          </w:tcPr>
          <w:p w14:paraId="302E7DA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Cáp, connector</w:t>
            </w:r>
          </w:p>
        </w:tc>
        <w:tc>
          <w:tcPr>
            <w:tcW w:w="1863" w:type="dxa"/>
          </w:tcPr>
          <w:p w14:paraId="0297435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90%</w:t>
            </w:r>
          </w:p>
        </w:tc>
        <w:tc>
          <w:tcPr>
            <w:tcW w:w="1863" w:type="dxa"/>
          </w:tcPr>
          <w:p w14:paraId="00001C8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w:t>
            </w:r>
          </w:p>
        </w:tc>
        <w:tc>
          <w:tcPr>
            <w:tcW w:w="1397" w:type="dxa"/>
          </w:tcPr>
          <w:p w14:paraId="1F5252E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ty JKL Connectors</w:t>
            </w:r>
          </w:p>
        </w:tc>
        <w:tc>
          <w:tcPr>
            <w:tcW w:w="1397" w:type="dxa"/>
          </w:tcPr>
          <w:p w14:paraId="3443A183" w14:textId="77777777" w:rsidR="009F68C2" w:rsidRPr="00D274C8" w:rsidRDefault="009F68C2">
            <w:pPr>
              <w:pStyle w:val="Compact"/>
              <w:rPr>
                <w:rFonts w:ascii="Times New Roman" w:hAnsi="Times New Roman" w:cs="Times New Roman"/>
              </w:rPr>
            </w:pPr>
          </w:p>
        </w:tc>
      </w:tr>
      <w:tr w:rsidR="009F68C2" w:rsidRPr="00D274C8" w14:paraId="352A9A22" w14:textId="77777777">
        <w:tc>
          <w:tcPr>
            <w:tcW w:w="1397" w:type="dxa"/>
          </w:tcPr>
          <w:p w14:paraId="5B2CF7B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Linh kiện thụ động</w:t>
            </w:r>
          </w:p>
        </w:tc>
        <w:tc>
          <w:tcPr>
            <w:tcW w:w="1863" w:type="dxa"/>
          </w:tcPr>
          <w:p w14:paraId="6727D30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w:t>
            </w:r>
          </w:p>
        </w:tc>
        <w:tc>
          <w:tcPr>
            <w:tcW w:w="1863" w:type="dxa"/>
          </w:tcPr>
          <w:p w14:paraId="7DD8784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40%</w:t>
            </w:r>
          </w:p>
        </w:tc>
        <w:tc>
          <w:tcPr>
            <w:tcW w:w="1397" w:type="dxa"/>
          </w:tcPr>
          <w:p w14:paraId="748B44D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ty MNO Components</w:t>
            </w:r>
          </w:p>
        </w:tc>
        <w:tc>
          <w:tcPr>
            <w:tcW w:w="1397" w:type="dxa"/>
          </w:tcPr>
          <w:p w14:paraId="1DDCA820" w14:textId="77777777" w:rsidR="009F68C2" w:rsidRPr="00D274C8" w:rsidRDefault="009F68C2">
            <w:pPr>
              <w:pStyle w:val="Compact"/>
              <w:rPr>
                <w:rFonts w:ascii="Times New Roman" w:hAnsi="Times New Roman" w:cs="Times New Roman"/>
              </w:rPr>
            </w:pPr>
          </w:p>
        </w:tc>
      </w:tr>
      <w:tr w:rsidR="009F68C2" w:rsidRPr="00D274C8" w14:paraId="71DAE0E2" w14:textId="77777777">
        <w:tc>
          <w:tcPr>
            <w:tcW w:w="1397" w:type="dxa"/>
          </w:tcPr>
          <w:p w14:paraId="3E67E14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IC, chip, cảm biến</w:t>
            </w:r>
          </w:p>
        </w:tc>
        <w:tc>
          <w:tcPr>
            <w:tcW w:w="1863" w:type="dxa"/>
          </w:tcPr>
          <w:p w14:paraId="3239E28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w:t>
            </w:r>
          </w:p>
        </w:tc>
        <w:tc>
          <w:tcPr>
            <w:tcW w:w="1863" w:type="dxa"/>
          </w:tcPr>
          <w:p w14:paraId="71B3C29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c>
          <w:tcPr>
            <w:tcW w:w="1397" w:type="dxa"/>
          </w:tcPr>
          <w:p w14:paraId="183DC0A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c>
          <w:tcPr>
            <w:tcW w:w="1397" w:type="dxa"/>
          </w:tcPr>
          <w:p w14:paraId="1414826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Chưa sản xuất được</w:t>
            </w:r>
          </w:p>
        </w:tc>
      </w:tr>
      <w:tr w:rsidR="009F68C2" w:rsidRPr="00D274C8" w14:paraId="1B7912A2" w14:textId="77777777">
        <w:tc>
          <w:tcPr>
            <w:tcW w:w="1397" w:type="dxa"/>
          </w:tcPr>
          <w:p w14:paraId="74F244E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Động cơ servo</w:t>
            </w:r>
          </w:p>
        </w:tc>
        <w:tc>
          <w:tcPr>
            <w:tcW w:w="1863" w:type="dxa"/>
          </w:tcPr>
          <w:p w14:paraId="0D49FCB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w:t>
            </w:r>
          </w:p>
        </w:tc>
        <w:tc>
          <w:tcPr>
            <w:tcW w:w="1863" w:type="dxa"/>
          </w:tcPr>
          <w:p w14:paraId="6A70547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w:t>
            </w:r>
          </w:p>
        </w:tc>
        <w:tc>
          <w:tcPr>
            <w:tcW w:w="1397" w:type="dxa"/>
          </w:tcPr>
          <w:p w14:paraId="72643EB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c>
          <w:tcPr>
            <w:tcW w:w="1397" w:type="dxa"/>
          </w:tcPr>
          <w:p w14:paraId="0AC750F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Một số loại cơ bản</w:t>
            </w:r>
          </w:p>
        </w:tc>
      </w:tr>
      <w:tr w:rsidR="009F68C2" w:rsidRPr="00D274C8" w14:paraId="55C2982E" w14:textId="77777777">
        <w:tc>
          <w:tcPr>
            <w:tcW w:w="1397" w:type="dxa"/>
          </w:tcPr>
          <w:p w14:paraId="0ECC859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LiDAR, Camera</w:t>
            </w:r>
          </w:p>
        </w:tc>
        <w:tc>
          <w:tcPr>
            <w:tcW w:w="1863" w:type="dxa"/>
          </w:tcPr>
          <w:p w14:paraId="572E39F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w:t>
            </w:r>
          </w:p>
        </w:tc>
        <w:tc>
          <w:tcPr>
            <w:tcW w:w="1863" w:type="dxa"/>
          </w:tcPr>
          <w:p w14:paraId="23737EF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c>
          <w:tcPr>
            <w:tcW w:w="1397" w:type="dxa"/>
          </w:tcPr>
          <w:p w14:paraId="20DAC4B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c>
          <w:tcPr>
            <w:tcW w:w="1397" w:type="dxa"/>
          </w:tcPr>
          <w:p w14:paraId="03B8708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nghệ cao</w:t>
            </w:r>
          </w:p>
        </w:tc>
      </w:tr>
      <w:tr w:rsidR="009F68C2" w:rsidRPr="00D274C8" w14:paraId="2DB595E3" w14:textId="77777777">
        <w:tc>
          <w:tcPr>
            <w:tcW w:w="1397" w:type="dxa"/>
          </w:tcPr>
          <w:p w14:paraId="2554F71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Pin Li-ion</w:t>
            </w:r>
          </w:p>
        </w:tc>
        <w:tc>
          <w:tcPr>
            <w:tcW w:w="1863" w:type="dxa"/>
          </w:tcPr>
          <w:p w14:paraId="47976FF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w:t>
            </w:r>
          </w:p>
        </w:tc>
        <w:tc>
          <w:tcPr>
            <w:tcW w:w="1863" w:type="dxa"/>
          </w:tcPr>
          <w:p w14:paraId="17B01FD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70%</w:t>
            </w:r>
          </w:p>
        </w:tc>
        <w:tc>
          <w:tcPr>
            <w:tcW w:w="1397" w:type="dxa"/>
          </w:tcPr>
          <w:p w14:paraId="5AC165C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ty DALY VN</w:t>
            </w:r>
          </w:p>
        </w:tc>
        <w:tc>
          <w:tcPr>
            <w:tcW w:w="1397" w:type="dxa"/>
          </w:tcPr>
          <w:p w14:paraId="486A366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Lắp ráp tại VN</w:t>
            </w:r>
          </w:p>
        </w:tc>
      </w:tr>
    </w:tbl>
    <w:p w14:paraId="2A43ED1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Giai đoạn 2 (2030-2035) – 60% nội địa hóa:</w:t>
      </w:r>
    </w:p>
    <w:tbl>
      <w:tblPr>
        <w:tblStyle w:val="Table"/>
        <w:tblW w:w="5000" w:type="pct"/>
        <w:tblLayout w:type="fixed"/>
        <w:tblLook w:val="0020" w:firstRow="1" w:lastRow="0" w:firstColumn="0" w:lastColumn="0" w:noHBand="0" w:noVBand="0"/>
      </w:tblPr>
      <w:tblGrid>
        <w:gridCol w:w="1690"/>
        <w:gridCol w:w="2253"/>
        <w:gridCol w:w="2253"/>
        <w:gridCol w:w="1690"/>
        <w:gridCol w:w="1690"/>
      </w:tblGrid>
      <w:tr w:rsidR="009F68C2" w:rsidRPr="00D274C8" w14:paraId="02B9F155"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97" w:type="dxa"/>
          </w:tcPr>
          <w:p w14:paraId="0AEBA47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Linh kiện</w:t>
            </w:r>
          </w:p>
        </w:tc>
        <w:tc>
          <w:tcPr>
            <w:tcW w:w="1863" w:type="dxa"/>
          </w:tcPr>
          <w:p w14:paraId="0D1013B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Nội địa</w:t>
            </w:r>
          </w:p>
        </w:tc>
        <w:tc>
          <w:tcPr>
            <w:tcW w:w="1863" w:type="dxa"/>
          </w:tcPr>
          <w:p w14:paraId="3CD006D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Nhập khẩu</w:t>
            </w:r>
          </w:p>
        </w:tc>
        <w:tc>
          <w:tcPr>
            <w:tcW w:w="1397" w:type="dxa"/>
          </w:tcPr>
          <w:p w14:paraId="13A3B0B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Kế hoạch</w:t>
            </w:r>
          </w:p>
        </w:tc>
        <w:tc>
          <w:tcPr>
            <w:tcW w:w="1397" w:type="dxa"/>
          </w:tcPr>
          <w:p w14:paraId="09BF15F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1A030341" w14:textId="77777777">
        <w:tc>
          <w:tcPr>
            <w:tcW w:w="1397" w:type="dxa"/>
          </w:tcPr>
          <w:p w14:paraId="326C0C7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Tất cả linh kiện GĐ1</w:t>
            </w:r>
          </w:p>
        </w:tc>
        <w:tc>
          <w:tcPr>
            <w:tcW w:w="1863" w:type="dxa"/>
          </w:tcPr>
          <w:p w14:paraId="7628039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Tăng 10%</w:t>
            </w:r>
          </w:p>
        </w:tc>
        <w:tc>
          <w:tcPr>
            <w:tcW w:w="1863" w:type="dxa"/>
          </w:tcPr>
          <w:p w14:paraId="781F4D3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Giảm 10%</w:t>
            </w:r>
          </w:p>
        </w:tc>
        <w:tc>
          <w:tcPr>
            <w:tcW w:w="1397" w:type="dxa"/>
          </w:tcPr>
          <w:p w14:paraId="63E307C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Nâng cấp nhà cung cấp</w:t>
            </w:r>
          </w:p>
        </w:tc>
        <w:tc>
          <w:tcPr>
            <w:tcW w:w="1397" w:type="dxa"/>
          </w:tcPr>
          <w:p w14:paraId="17AE6FC8" w14:textId="77777777" w:rsidR="009F68C2" w:rsidRPr="00D274C8" w:rsidRDefault="009F68C2">
            <w:pPr>
              <w:pStyle w:val="Compact"/>
              <w:rPr>
                <w:rFonts w:ascii="Times New Roman" w:hAnsi="Times New Roman" w:cs="Times New Roman"/>
              </w:rPr>
            </w:pPr>
          </w:p>
        </w:tc>
      </w:tr>
      <w:tr w:rsidR="009F68C2" w:rsidRPr="00D274C8" w14:paraId="5ABFE957" w14:textId="77777777">
        <w:tc>
          <w:tcPr>
            <w:tcW w:w="1397" w:type="dxa"/>
          </w:tcPr>
          <w:p w14:paraId="00A0A5E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Động cơ servo</w:t>
            </w:r>
          </w:p>
        </w:tc>
        <w:tc>
          <w:tcPr>
            <w:tcW w:w="1863" w:type="dxa"/>
          </w:tcPr>
          <w:p w14:paraId="2E09B88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w:t>
            </w:r>
          </w:p>
        </w:tc>
        <w:tc>
          <w:tcPr>
            <w:tcW w:w="1863" w:type="dxa"/>
          </w:tcPr>
          <w:p w14:paraId="45FA026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w:t>
            </w:r>
          </w:p>
        </w:tc>
        <w:tc>
          <w:tcPr>
            <w:tcW w:w="1397" w:type="dxa"/>
          </w:tcPr>
          <w:p w14:paraId="233B984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Hợp tác sản xuất</w:t>
            </w:r>
          </w:p>
        </w:tc>
        <w:tc>
          <w:tcPr>
            <w:tcW w:w="1397" w:type="dxa"/>
          </w:tcPr>
          <w:p w14:paraId="404CBB72" w14:textId="77777777" w:rsidR="009F68C2" w:rsidRPr="00D274C8" w:rsidRDefault="009F68C2">
            <w:pPr>
              <w:pStyle w:val="Compact"/>
              <w:rPr>
                <w:rFonts w:ascii="Times New Roman" w:hAnsi="Times New Roman" w:cs="Times New Roman"/>
              </w:rPr>
            </w:pPr>
          </w:p>
        </w:tc>
      </w:tr>
      <w:tr w:rsidR="009F68C2" w:rsidRPr="00D274C8" w14:paraId="58E8A374" w14:textId="77777777">
        <w:tc>
          <w:tcPr>
            <w:tcW w:w="1397" w:type="dxa"/>
          </w:tcPr>
          <w:p w14:paraId="0F67A22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Pin Li-ion</w:t>
            </w:r>
          </w:p>
        </w:tc>
        <w:tc>
          <w:tcPr>
            <w:tcW w:w="1863" w:type="dxa"/>
          </w:tcPr>
          <w:p w14:paraId="15C442B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w:t>
            </w:r>
          </w:p>
        </w:tc>
        <w:tc>
          <w:tcPr>
            <w:tcW w:w="1863" w:type="dxa"/>
          </w:tcPr>
          <w:p w14:paraId="2540B8E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40%</w:t>
            </w:r>
          </w:p>
        </w:tc>
        <w:tc>
          <w:tcPr>
            <w:tcW w:w="1397" w:type="dxa"/>
          </w:tcPr>
          <w:p w14:paraId="3F016B6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Sản xuất cell tại VN</w:t>
            </w:r>
          </w:p>
        </w:tc>
        <w:tc>
          <w:tcPr>
            <w:tcW w:w="1397" w:type="dxa"/>
          </w:tcPr>
          <w:p w14:paraId="34812156" w14:textId="77777777" w:rsidR="009F68C2" w:rsidRPr="00D274C8" w:rsidRDefault="009F68C2">
            <w:pPr>
              <w:pStyle w:val="Compact"/>
              <w:rPr>
                <w:rFonts w:ascii="Times New Roman" w:hAnsi="Times New Roman" w:cs="Times New Roman"/>
              </w:rPr>
            </w:pPr>
          </w:p>
        </w:tc>
      </w:tr>
      <w:tr w:rsidR="009F68C2" w:rsidRPr="00D274C8" w14:paraId="2B78E5DB" w14:textId="77777777">
        <w:tc>
          <w:tcPr>
            <w:tcW w:w="1397" w:type="dxa"/>
          </w:tcPr>
          <w:p w14:paraId="6FD3705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Cảm biến cơ bản</w:t>
            </w:r>
          </w:p>
        </w:tc>
        <w:tc>
          <w:tcPr>
            <w:tcW w:w="1863" w:type="dxa"/>
          </w:tcPr>
          <w:p w14:paraId="1D8A3D6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40%</w:t>
            </w:r>
          </w:p>
        </w:tc>
        <w:tc>
          <w:tcPr>
            <w:tcW w:w="1863" w:type="dxa"/>
          </w:tcPr>
          <w:p w14:paraId="5B61A8D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w:t>
            </w:r>
          </w:p>
        </w:tc>
        <w:tc>
          <w:tcPr>
            <w:tcW w:w="1397" w:type="dxa"/>
          </w:tcPr>
          <w:p w14:paraId="4C977B4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Phát triển với đối tác</w:t>
            </w:r>
          </w:p>
        </w:tc>
        <w:tc>
          <w:tcPr>
            <w:tcW w:w="1397" w:type="dxa"/>
          </w:tcPr>
          <w:p w14:paraId="6A612297" w14:textId="77777777" w:rsidR="009F68C2" w:rsidRPr="00D274C8" w:rsidRDefault="009F68C2">
            <w:pPr>
              <w:pStyle w:val="Compact"/>
              <w:rPr>
                <w:rFonts w:ascii="Times New Roman" w:hAnsi="Times New Roman" w:cs="Times New Roman"/>
              </w:rPr>
            </w:pPr>
          </w:p>
        </w:tc>
      </w:tr>
      <w:tr w:rsidR="009F68C2" w:rsidRPr="00D274C8" w14:paraId="77C0BAE3" w14:textId="77777777">
        <w:tc>
          <w:tcPr>
            <w:tcW w:w="1397" w:type="dxa"/>
          </w:tcPr>
          <w:p w14:paraId="5816C4B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Module 5G</w:t>
            </w:r>
          </w:p>
        </w:tc>
        <w:tc>
          <w:tcPr>
            <w:tcW w:w="1863" w:type="dxa"/>
          </w:tcPr>
          <w:p w14:paraId="7C85AF9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w:t>
            </w:r>
          </w:p>
        </w:tc>
        <w:tc>
          <w:tcPr>
            <w:tcW w:w="1863" w:type="dxa"/>
          </w:tcPr>
          <w:p w14:paraId="2FAE318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w:t>
            </w:r>
          </w:p>
        </w:tc>
        <w:tc>
          <w:tcPr>
            <w:tcW w:w="1397" w:type="dxa"/>
          </w:tcPr>
          <w:p w14:paraId="48AE399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License từ Qualcomm</w:t>
            </w:r>
          </w:p>
        </w:tc>
        <w:tc>
          <w:tcPr>
            <w:tcW w:w="1397" w:type="dxa"/>
          </w:tcPr>
          <w:p w14:paraId="5EE44F3D" w14:textId="77777777" w:rsidR="009F68C2" w:rsidRPr="00D274C8" w:rsidRDefault="009F68C2">
            <w:pPr>
              <w:pStyle w:val="Compact"/>
              <w:rPr>
                <w:rFonts w:ascii="Times New Roman" w:hAnsi="Times New Roman" w:cs="Times New Roman"/>
              </w:rPr>
            </w:pPr>
          </w:p>
        </w:tc>
      </w:tr>
    </w:tbl>
    <w:p w14:paraId="37CE8D9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Giai đoạn 3 (2036-2075) – 70% nội địa hóa:</w:t>
      </w:r>
    </w:p>
    <w:tbl>
      <w:tblPr>
        <w:tblStyle w:val="Table"/>
        <w:tblW w:w="0" w:type="auto"/>
        <w:tblLook w:val="0020" w:firstRow="1" w:lastRow="0" w:firstColumn="0" w:lastColumn="0" w:noHBand="0" w:noVBand="0"/>
      </w:tblPr>
      <w:tblGrid>
        <w:gridCol w:w="2256"/>
        <w:gridCol w:w="930"/>
        <w:gridCol w:w="1263"/>
        <w:gridCol w:w="2736"/>
        <w:gridCol w:w="983"/>
      </w:tblGrid>
      <w:tr w:rsidR="009F68C2" w:rsidRPr="00D274C8" w14:paraId="683F6211"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0" w:type="auto"/>
          </w:tcPr>
          <w:p w14:paraId="0A1B1F9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Linh kiện</w:t>
            </w:r>
          </w:p>
        </w:tc>
        <w:tc>
          <w:tcPr>
            <w:tcW w:w="0" w:type="auto"/>
          </w:tcPr>
          <w:p w14:paraId="4D97CB1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Nội địa</w:t>
            </w:r>
          </w:p>
        </w:tc>
        <w:tc>
          <w:tcPr>
            <w:tcW w:w="0" w:type="auto"/>
          </w:tcPr>
          <w:p w14:paraId="5357B03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Nhập khẩu</w:t>
            </w:r>
          </w:p>
        </w:tc>
        <w:tc>
          <w:tcPr>
            <w:tcW w:w="0" w:type="auto"/>
          </w:tcPr>
          <w:p w14:paraId="660EF20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Kế hoạch</w:t>
            </w:r>
          </w:p>
        </w:tc>
        <w:tc>
          <w:tcPr>
            <w:tcW w:w="0" w:type="auto"/>
          </w:tcPr>
          <w:p w14:paraId="6669145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6FCDB4D5" w14:textId="77777777">
        <w:tc>
          <w:tcPr>
            <w:tcW w:w="0" w:type="auto"/>
          </w:tcPr>
          <w:p w14:paraId="62A2130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Chip ARM (license)</w:t>
            </w:r>
          </w:p>
        </w:tc>
        <w:tc>
          <w:tcPr>
            <w:tcW w:w="0" w:type="auto"/>
          </w:tcPr>
          <w:p w14:paraId="7EC18A4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w:t>
            </w:r>
          </w:p>
        </w:tc>
        <w:tc>
          <w:tcPr>
            <w:tcW w:w="0" w:type="auto"/>
          </w:tcPr>
          <w:p w14:paraId="61E2943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w:t>
            </w:r>
          </w:p>
        </w:tc>
        <w:tc>
          <w:tcPr>
            <w:tcW w:w="0" w:type="auto"/>
          </w:tcPr>
          <w:p w14:paraId="4C5DEF4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Fab tại VN hoặc Malaysia</w:t>
            </w:r>
          </w:p>
        </w:tc>
        <w:tc>
          <w:tcPr>
            <w:tcW w:w="0" w:type="auto"/>
          </w:tcPr>
          <w:p w14:paraId="4AB07D8F" w14:textId="77777777" w:rsidR="009F68C2" w:rsidRPr="00D274C8" w:rsidRDefault="009F68C2">
            <w:pPr>
              <w:pStyle w:val="Compact"/>
              <w:rPr>
                <w:rFonts w:ascii="Times New Roman" w:hAnsi="Times New Roman" w:cs="Times New Roman"/>
              </w:rPr>
            </w:pPr>
          </w:p>
        </w:tc>
      </w:tr>
      <w:tr w:rsidR="009F68C2" w:rsidRPr="00D274C8" w14:paraId="7DDFF44F" w14:textId="77777777">
        <w:tc>
          <w:tcPr>
            <w:tcW w:w="0" w:type="auto"/>
          </w:tcPr>
          <w:p w14:paraId="419F401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Cảm biến tiên tiến</w:t>
            </w:r>
          </w:p>
        </w:tc>
        <w:tc>
          <w:tcPr>
            <w:tcW w:w="0" w:type="auto"/>
          </w:tcPr>
          <w:p w14:paraId="1569D39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w:t>
            </w:r>
          </w:p>
        </w:tc>
        <w:tc>
          <w:tcPr>
            <w:tcW w:w="0" w:type="auto"/>
          </w:tcPr>
          <w:p w14:paraId="17E66A7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40%</w:t>
            </w:r>
          </w:p>
        </w:tc>
        <w:tc>
          <w:tcPr>
            <w:tcW w:w="0" w:type="auto"/>
          </w:tcPr>
          <w:p w14:paraId="7D90578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R&amp;D và sản xuất</w:t>
            </w:r>
          </w:p>
        </w:tc>
        <w:tc>
          <w:tcPr>
            <w:tcW w:w="0" w:type="auto"/>
          </w:tcPr>
          <w:p w14:paraId="257B14F6" w14:textId="77777777" w:rsidR="009F68C2" w:rsidRPr="00D274C8" w:rsidRDefault="009F68C2">
            <w:pPr>
              <w:pStyle w:val="Compact"/>
              <w:rPr>
                <w:rFonts w:ascii="Times New Roman" w:hAnsi="Times New Roman" w:cs="Times New Roman"/>
              </w:rPr>
            </w:pPr>
          </w:p>
        </w:tc>
      </w:tr>
      <w:tr w:rsidR="009F68C2" w:rsidRPr="00D274C8" w14:paraId="032340F4" w14:textId="77777777">
        <w:tc>
          <w:tcPr>
            <w:tcW w:w="0" w:type="auto"/>
          </w:tcPr>
          <w:p w14:paraId="13AC7DD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Module AI</w:t>
            </w:r>
          </w:p>
        </w:tc>
        <w:tc>
          <w:tcPr>
            <w:tcW w:w="0" w:type="auto"/>
          </w:tcPr>
          <w:p w14:paraId="5B63DCB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40%</w:t>
            </w:r>
          </w:p>
        </w:tc>
        <w:tc>
          <w:tcPr>
            <w:tcW w:w="0" w:type="auto"/>
          </w:tcPr>
          <w:p w14:paraId="211678B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w:t>
            </w:r>
          </w:p>
        </w:tc>
        <w:tc>
          <w:tcPr>
            <w:tcW w:w="0" w:type="auto"/>
          </w:tcPr>
          <w:p w14:paraId="762225C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Phát triển với đối tác</w:t>
            </w:r>
          </w:p>
        </w:tc>
        <w:tc>
          <w:tcPr>
            <w:tcW w:w="0" w:type="auto"/>
          </w:tcPr>
          <w:p w14:paraId="17110616" w14:textId="77777777" w:rsidR="009F68C2" w:rsidRPr="00D274C8" w:rsidRDefault="009F68C2">
            <w:pPr>
              <w:pStyle w:val="Compact"/>
              <w:rPr>
                <w:rFonts w:ascii="Times New Roman" w:hAnsi="Times New Roman" w:cs="Times New Roman"/>
              </w:rPr>
            </w:pPr>
          </w:p>
        </w:tc>
      </w:tr>
    </w:tbl>
    <w:p w14:paraId="7A7F84A3"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Đối tác chuỗi cung ứng dự kiến:</w:t>
      </w:r>
    </w:p>
    <w:tbl>
      <w:tblPr>
        <w:tblStyle w:val="Table"/>
        <w:tblW w:w="5000" w:type="pct"/>
        <w:tblLayout w:type="fixed"/>
        <w:tblLook w:val="0020" w:firstRow="1" w:lastRow="0" w:firstColumn="0" w:lastColumn="0" w:noHBand="0" w:noVBand="0"/>
      </w:tblPr>
      <w:tblGrid>
        <w:gridCol w:w="2393"/>
        <w:gridCol w:w="1795"/>
        <w:gridCol w:w="1796"/>
        <w:gridCol w:w="1796"/>
        <w:gridCol w:w="1796"/>
      </w:tblGrid>
      <w:tr w:rsidR="009F68C2" w:rsidRPr="00D274C8" w14:paraId="19A8D68A"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980" w:type="dxa"/>
          </w:tcPr>
          <w:p w14:paraId="091063A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STT</w:t>
            </w:r>
          </w:p>
        </w:tc>
        <w:tc>
          <w:tcPr>
            <w:tcW w:w="1485" w:type="dxa"/>
          </w:tcPr>
          <w:p w14:paraId="54CC6AA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Nhà cung cấp</w:t>
            </w:r>
          </w:p>
        </w:tc>
        <w:tc>
          <w:tcPr>
            <w:tcW w:w="1485" w:type="dxa"/>
          </w:tcPr>
          <w:p w14:paraId="4124E9E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Sản phẩm</w:t>
            </w:r>
          </w:p>
        </w:tc>
        <w:tc>
          <w:tcPr>
            <w:tcW w:w="1485" w:type="dxa"/>
          </w:tcPr>
          <w:p w14:paraId="402E1D3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Địa điểm</w:t>
            </w:r>
          </w:p>
        </w:tc>
        <w:tc>
          <w:tcPr>
            <w:tcW w:w="1485" w:type="dxa"/>
          </w:tcPr>
          <w:p w14:paraId="44234F5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Trạng thái</w:t>
            </w:r>
          </w:p>
        </w:tc>
      </w:tr>
      <w:tr w:rsidR="009F68C2" w:rsidRPr="00D274C8" w14:paraId="463A3D6C" w14:textId="77777777">
        <w:tc>
          <w:tcPr>
            <w:tcW w:w="1980" w:type="dxa"/>
          </w:tcPr>
          <w:p w14:paraId="7D3B3C9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1485" w:type="dxa"/>
          </w:tcPr>
          <w:p w14:paraId="6490E34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ty Cơ Khí Chính Xác ABC</w:t>
            </w:r>
          </w:p>
        </w:tc>
        <w:tc>
          <w:tcPr>
            <w:tcW w:w="1485" w:type="dxa"/>
          </w:tcPr>
          <w:p w14:paraId="256C9E1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Vỏ máy kim loại, khung robot</w:t>
            </w:r>
          </w:p>
        </w:tc>
        <w:tc>
          <w:tcPr>
            <w:tcW w:w="1485" w:type="dxa"/>
          </w:tcPr>
          <w:p w14:paraId="52FAD7F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Bình Dương</w:t>
            </w:r>
          </w:p>
        </w:tc>
        <w:tc>
          <w:tcPr>
            <w:tcW w:w="1485" w:type="dxa"/>
          </w:tcPr>
          <w:p w14:paraId="7C3CDEB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Đang thương thảo</w:t>
            </w:r>
          </w:p>
        </w:tc>
      </w:tr>
      <w:tr w:rsidR="009F68C2" w:rsidRPr="00D274C8" w14:paraId="047838F9" w14:textId="77777777">
        <w:tc>
          <w:tcPr>
            <w:tcW w:w="1980" w:type="dxa"/>
          </w:tcPr>
          <w:p w14:paraId="435331C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1485" w:type="dxa"/>
          </w:tcPr>
          <w:p w14:paraId="69A9551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ty Nhựa XYZ</w:t>
            </w:r>
          </w:p>
        </w:tc>
        <w:tc>
          <w:tcPr>
            <w:tcW w:w="1485" w:type="dxa"/>
          </w:tcPr>
          <w:p w14:paraId="20323D3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Vỏ máy nhựa ABS</w:t>
            </w:r>
          </w:p>
        </w:tc>
        <w:tc>
          <w:tcPr>
            <w:tcW w:w="1485" w:type="dxa"/>
          </w:tcPr>
          <w:p w14:paraId="4263CD2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Đồng Nai</w:t>
            </w:r>
          </w:p>
        </w:tc>
        <w:tc>
          <w:tcPr>
            <w:tcW w:w="1485" w:type="dxa"/>
          </w:tcPr>
          <w:p w14:paraId="09C277B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Đang thương thảo</w:t>
            </w:r>
          </w:p>
        </w:tc>
      </w:tr>
      <w:tr w:rsidR="009F68C2" w:rsidRPr="00D274C8" w14:paraId="121D6DB9" w14:textId="77777777">
        <w:tc>
          <w:tcPr>
            <w:tcW w:w="1980" w:type="dxa"/>
          </w:tcPr>
          <w:p w14:paraId="132E5B7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w:t>
            </w:r>
          </w:p>
        </w:tc>
        <w:tc>
          <w:tcPr>
            <w:tcW w:w="1485" w:type="dxa"/>
          </w:tcPr>
          <w:p w14:paraId="7478724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ty PCB DEF</w:t>
            </w:r>
          </w:p>
        </w:tc>
        <w:tc>
          <w:tcPr>
            <w:tcW w:w="1485" w:type="dxa"/>
          </w:tcPr>
          <w:p w14:paraId="4BC4B32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PCB 4-8 layers</w:t>
            </w:r>
          </w:p>
        </w:tc>
        <w:tc>
          <w:tcPr>
            <w:tcW w:w="1485" w:type="dxa"/>
          </w:tcPr>
          <w:p w14:paraId="541ADE2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TP.HCM</w:t>
            </w:r>
          </w:p>
        </w:tc>
        <w:tc>
          <w:tcPr>
            <w:tcW w:w="1485" w:type="dxa"/>
          </w:tcPr>
          <w:p w14:paraId="25C8597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Đã ký MOU</w:t>
            </w:r>
          </w:p>
        </w:tc>
      </w:tr>
      <w:tr w:rsidR="009F68C2" w:rsidRPr="00D274C8" w14:paraId="619B67C9" w14:textId="77777777">
        <w:tc>
          <w:tcPr>
            <w:tcW w:w="1980" w:type="dxa"/>
          </w:tcPr>
          <w:p w14:paraId="0E0701D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w:t>
            </w:r>
          </w:p>
        </w:tc>
        <w:tc>
          <w:tcPr>
            <w:tcW w:w="1485" w:type="dxa"/>
          </w:tcPr>
          <w:p w14:paraId="3DDF42D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ty GHI Electronics</w:t>
            </w:r>
          </w:p>
        </w:tc>
        <w:tc>
          <w:tcPr>
            <w:tcW w:w="1485" w:type="dxa"/>
          </w:tcPr>
          <w:p w14:paraId="39141DD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PCB assembly, SMT</w:t>
            </w:r>
          </w:p>
        </w:tc>
        <w:tc>
          <w:tcPr>
            <w:tcW w:w="1485" w:type="dxa"/>
          </w:tcPr>
          <w:p w14:paraId="53CA15A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Bình Dương</w:t>
            </w:r>
          </w:p>
        </w:tc>
        <w:tc>
          <w:tcPr>
            <w:tcW w:w="1485" w:type="dxa"/>
          </w:tcPr>
          <w:p w14:paraId="0AAE73C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Đã ký MOU</w:t>
            </w:r>
          </w:p>
        </w:tc>
      </w:tr>
      <w:tr w:rsidR="009F68C2" w:rsidRPr="00D274C8" w14:paraId="491C9F55" w14:textId="77777777">
        <w:tc>
          <w:tcPr>
            <w:tcW w:w="1980" w:type="dxa"/>
          </w:tcPr>
          <w:p w14:paraId="21E97E7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1485" w:type="dxa"/>
          </w:tcPr>
          <w:p w14:paraId="15A532B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ty JKL Connectors</w:t>
            </w:r>
          </w:p>
        </w:tc>
        <w:tc>
          <w:tcPr>
            <w:tcW w:w="1485" w:type="dxa"/>
          </w:tcPr>
          <w:p w14:paraId="7D9637C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Cáp, connector</w:t>
            </w:r>
          </w:p>
        </w:tc>
        <w:tc>
          <w:tcPr>
            <w:tcW w:w="1485" w:type="dxa"/>
          </w:tcPr>
          <w:p w14:paraId="06E746E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TP.HCM</w:t>
            </w:r>
          </w:p>
        </w:tc>
        <w:tc>
          <w:tcPr>
            <w:tcW w:w="1485" w:type="dxa"/>
          </w:tcPr>
          <w:p w14:paraId="7197015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Đang thương thảo</w:t>
            </w:r>
          </w:p>
        </w:tc>
      </w:tr>
      <w:tr w:rsidR="009F68C2" w:rsidRPr="00D274C8" w14:paraId="4ABCF667" w14:textId="77777777">
        <w:tc>
          <w:tcPr>
            <w:tcW w:w="1980" w:type="dxa"/>
          </w:tcPr>
          <w:p w14:paraId="6A19699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w:t>
            </w:r>
          </w:p>
        </w:tc>
        <w:tc>
          <w:tcPr>
            <w:tcW w:w="1485" w:type="dxa"/>
          </w:tcPr>
          <w:p w14:paraId="6BF51E1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ty MNO Components</w:t>
            </w:r>
          </w:p>
        </w:tc>
        <w:tc>
          <w:tcPr>
            <w:tcW w:w="1485" w:type="dxa"/>
          </w:tcPr>
          <w:p w14:paraId="3590872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Linh kiện thụ động</w:t>
            </w:r>
          </w:p>
        </w:tc>
        <w:tc>
          <w:tcPr>
            <w:tcW w:w="1485" w:type="dxa"/>
          </w:tcPr>
          <w:p w14:paraId="049E274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TP.HCM</w:t>
            </w:r>
          </w:p>
        </w:tc>
        <w:tc>
          <w:tcPr>
            <w:tcW w:w="1485" w:type="dxa"/>
          </w:tcPr>
          <w:p w14:paraId="4254D00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Đang thương thảo</w:t>
            </w:r>
          </w:p>
        </w:tc>
      </w:tr>
      <w:tr w:rsidR="009F68C2" w:rsidRPr="00D274C8" w14:paraId="52FE0FDF" w14:textId="77777777">
        <w:tc>
          <w:tcPr>
            <w:tcW w:w="1980" w:type="dxa"/>
          </w:tcPr>
          <w:p w14:paraId="4E45BC2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w:t>
            </w:r>
          </w:p>
        </w:tc>
        <w:tc>
          <w:tcPr>
            <w:tcW w:w="1485" w:type="dxa"/>
          </w:tcPr>
          <w:p w14:paraId="64505C9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DALY Vietnam</w:t>
            </w:r>
          </w:p>
        </w:tc>
        <w:tc>
          <w:tcPr>
            <w:tcW w:w="1485" w:type="dxa"/>
          </w:tcPr>
          <w:p w14:paraId="79FC013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Pin Li-ion</w:t>
            </w:r>
          </w:p>
        </w:tc>
        <w:tc>
          <w:tcPr>
            <w:tcW w:w="1485" w:type="dxa"/>
          </w:tcPr>
          <w:p w14:paraId="53C6787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Bắc Ninh</w:t>
            </w:r>
          </w:p>
        </w:tc>
        <w:tc>
          <w:tcPr>
            <w:tcW w:w="1485" w:type="dxa"/>
          </w:tcPr>
          <w:p w14:paraId="0008219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Đã ký LOI (đối tác CGCN)</w:t>
            </w:r>
          </w:p>
        </w:tc>
      </w:tr>
      <w:tr w:rsidR="009F68C2" w:rsidRPr="00D274C8" w14:paraId="75E08FE4" w14:textId="77777777">
        <w:tc>
          <w:tcPr>
            <w:tcW w:w="1980" w:type="dxa"/>
          </w:tcPr>
          <w:p w14:paraId="77B3D2A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485" w:type="dxa"/>
          </w:tcPr>
          <w:p w14:paraId="48A6173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Thép Hòa Phát</w:t>
            </w:r>
          </w:p>
        </w:tc>
        <w:tc>
          <w:tcPr>
            <w:tcW w:w="1485" w:type="dxa"/>
          </w:tcPr>
          <w:p w14:paraId="26D5168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Thép không gỉ</w:t>
            </w:r>
          </w:p>
        </w:tc>
        <w:tc>
          <w:tcPr>
            <w:tcW w:w="1485" w:type="dxa"/>
          </w:tcPr>
          <w:p w14:paraId="57CD534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Hải Dương</w:t>
            </w:r>
          </w:p>
        </w:tc>
        <w:tc>
          <w:tcPr>
            <w:tcW w:w="1485" w:type="dxa"/>
          </w:tcPr>
          <w:p w14:paraId="7B01247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Đang thương thảo</w:t>
            </w:r>
          </w:p>
        </w:tc>
      </w:tr>
      <w:tr w:rsidR="009F68C2" w:rsidRPr="00D274C8" w14:paraId="27555B2D" w14:textId="77777777">
        <w:tc>
          <w:tcPr>
            <w:tcW w:w="1980" w:type="dxa"/>
          </w:tcPr>
          <w:p w14:paraId="42FD138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w:t>
            </w:r>
          </w:p>
        </w:tc>
        <w:tc>
          <w:tcPr>
            <w:tcW w:w="1485" w:type="dxa"/>
          </w:tcPr>
          <w:p w14:paraId="01E37CC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Nhôm Việt Nhật</w:t>
            </w:r>
          </w:p>
        </w:tc>
        <w:tc>
          <w:tcPr>
            <w:tcW w:w="1485" w:type="dxa"/>
          </w:tcPr>
          <w:p w14:paraId="0F36005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Profile nhôm</w:t>
            </w:r>
          </w:p>
        </w:tc>
        <w:tc>
          <w:tcPr>
            <w:tcW w:w="1485" w:type="dxa"/>
          </w:tcPr>
          <w:p w14:paraId="25B79F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Bình Dương</w:t>
            </w:r>
          </w:p>
        </w:tc>
        <w:tc>
          <w:tcPr>
            <w:tcW w:w="1485" w:type="dxa"/>
          </w:tcPr>
          <w:p w14:paraId="1065AAC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Đang thương thảo</w:t>
            </w:r>
          </w:p>
        </w:tc>
      </w:tr>
      <w:tr w:rsidR="009F68C2" w:rsidRPr="00D274C8" w14:paraId="18D4423B" w14:textId="77777777">
        <w:tc>
          <w:tcPr>
            <w:tcW w:w="1980" w:type="dxa"/>
          </w:tcPr>
          <w:p w14:paraId="1097A0B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w:t>
            </w:r>
          </w:p>
        </w:tc>
        <w:tc>
          <w:tcPr>
            <w:tcW w:w="1485" w:type="dxa"/>
          </w:tcPr>
          <w:p w14:paraId="23FE793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Nhựa Hà Nội</w:t>
            </w:r>
          </w:p>
        </w:tc>
        <w:tc>
          <w:tcPr>
            <w:tcW w:w="1485" w:type="dxa"/>
          </w:tcPr>
          <w:p w14:paraId="747DAEF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Hạt nhựa ABS, PC</w:t>
            </w:r>
          </w:p>
        </w:tc>
        <w:tc>
          <w:tcPr>
            <w:tcW w:w="1485" w:type="dxa"/>
          </w:tcPr>
          <w:p w14:paraId="14AE0E1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Hà Nội</w:t>
            </w:r>
          </w:p>
        </w:tc>
        <w:tc>
          <w:tcPr>
            <w:tcW w:w="1485" w:type="dxa"/>
          </w:tcPr>
          <w:p w14:paraId="745FC34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Đang thương thảo</w:t>
            </w:r>
          </w:p>
        </w:tc>
      </w:tr>
    </w:tbl>
    <w:p w14:paraId="21FDA29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Kết luận:</w:t>
      </w:r>
    </w:p>
    <w:p w14:paraId="1A52FD1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Việt Nam đang trong giai đoạn vàng để trở thành trung tâm sản xuất công nghệ khu vực với:</w:t>
      </w:r>
    </w:p>
    <w:p w14:paraId="7CC4B984" w14:textId="77777777" w:rsidR="009F68C2" w:rsidRPr="00D274C8" w:rsidRDefault="00CC558F" w:rsidP="00DC180F">
      <w:pPr>
        <w:pStyle w:val="Compact"/>
        <w:numPr>
          <w:ilvl w:val="0"/>
          <w:numId w:val="75"/>
        </w:numPr>
        <w:rPr>
          <w:rFonts w:ascii="Times New Roman" w:hAnsi="Times New Roman" w:cs="Times New Roman"/>
        </w:rPr>
      </w:pPr>
      <w:r w:rsidRPr="00D274C8">
        <w:rPr>
          <w:rFonts w:ascii="Times New Roman" w:hAnsi="Times New Roman" w:cs="Times New Roman"/>
          <w:b/>
          <w:bCs/>
        </w:rPr>
        <w:t>Xu hướng “China Plus One”</w:t>
      </w:r>
      <w:r w:rsidRPr="00D274C8">
        <w:rPr>
          <w:rFonts w:ascii="Times New Roman" w:hAnsi="Times New Roman" w:cs="Times New Roman"/>
        </w:rPr>
        <w:t xml:space="preserve"> mang lại cơ hội lớn</w:t>
      </w:r>
    </w:p>
    <w:p w14:paraId="220DEC73" w14:textId="77777777" w:rsidR="009F68C2" w:rsidRPr="00D274C8" w:rsidRDefault="00CC558F" w:rsidP="00DC180F">
      <w:pPr>
        <w:pStyle w:val="Compact"/>
        <w:numPr>
          <w:ilvl w:val="0"/>
          <w:numId w:val="75"/>
        </w:numPr>
        <w:rPr>
          <w:rFonts w:ascii="Times New Roman" w:hAnsi="Times New Roman" w:cs="Times New Roman"/>
        </w:rPr>
      </w:pPr>
      <w:r w:rsidRPr="00D274C8">
        <w:rPr>
          <w:rFonts w:ascii="Times New Roman" w:hAnsi="Times New Roman" w:cs="Times New Roman"/>
          <w:b/>
          <w:bCs/>
        </w:rPr>
        <w:t>FDI tăng 43,4%</w:t>
      </w:r>
      <w:r w:rsidRPr="00D274C8">
        <w:rPr>
          <w:rFonts w:ascii="Times New Roman" w:hAnsi="Times New Roman" w:cs="Times New Roman"/>
        </w:rPr>
        <w:t xml:space="preserve"> trong ngành chế biến, 55,3% trong electronics</w:t>
      </w:r>
    </w:p>
    <w:p w14:paraId="0B34B60C" w14:textId="77777777" w:rsidR="009F68C2" w:rsidRPr="00D274C8" w:rsidRDefault="00CC558F" w:rsidP="00DC180F">
      <w:pPr>
        <w:pStyle w:val="Compact"/>
        <w:numPr>
          <w:ilvl w:val="0"/>
          <w:numId w:val="75"/>
        </w:numPr>
        <w:rPr>
          <w:rFonts w:ascii="Times New Roman" w:hAnsi="Times New Roman" w:cs="Times New Roman"/>
        </w:rPr>
      </w:pPr>
      <w:r w:rsidRPr="00D274C8">
        <w:rPr>
          <w:rFonts w:ascii="Times New Roman" w:hAnsi="Times New Roman" w:cs="Times New Roman"/>
          <w:b/>
          <w:bCs/>
        </w:rPr>
        <w:t>Chuỗi cung ứng nội địa phát triển</w:t>
      </w:r>
      <w:r w:rsidRPr="00D274C8">
        <w:rPr>
          <w:rFonts w:ascii="Times New Roman" w:hAnsi="Times New Roman" w:cs="Times New Roman"/>
        </w:rPr>
        <w:t xml:space="preserve"> với 50+ nhà cung cấp PCB, 200+ nhà cung cấp cơ khí</w:t>
      </w:r>
    </w:p>
    <w:p w14:paraId="00389BAB" w14:textId="77777777" w:rsidR="009F68C2" w:rsidRPr="00D274C8" w:rsidRDefault="00CC558F" w:rsidP="00DC180F">
      <w:pPr>
        <w:pStyle w:val="Compact"/>
        <w:numPr>
          <w:ilvl w:val="0"/>
          <w:numId w:val="75"/>
        </w:numPr>
        <w:rPr>
          <w:rFonts w:ascii="Times New Roman" w:hAnsi="Times New Roman" w:cs="Times New Roman"/>
        </w:rPr>
      </w:pPr>
      <w:r w:rsidRPr="00D274C8">
        <w:rPr>
          <w:rFonts w:ascii="Times New Roman" w:hAnsi="Times New Roman" w:cs="Times New Roman"/>
          <w:b/>
          <w:bCs/>
        </w:rPr>
        <w:t>Chi phí cạnh tranh</w:t>
      </w:r>
      <w:r w:rsidRPr="00D274C8">
        <w:rPr>
          <w:rFonts w:ascii="Times New Roman" w:hAnsi="Times New Roman" w:cs="Times New Roman"/>
        </w:rPr>
        <w:t xml:space="preserve"> thấp hơn Trung Quốc 50-60%, Thái Lan 30-40%</w:t>
      </w:r>
    </w:p>
    <w:p w14:paraId="16B8902B" w14:textId="77777777" w:rsidR="009F68C2" w:rsidRPr="00D274C8" w:rsidRDefault="00CC558F" w:rsidP="00DC180F">
      <w:pPr>
        <w:pStyle w:val="Compact"/>
        <w:numPr>
          <w:ilvl w:val="0"/>
          <w:numId w:val="75"/>
        </w:numPr>
        <w:rPr>
          <w:rFonts w:ascii="Times New Roman" w:hAnsi="Times New Roman" w:cs="Times New Roman"/>
        </w:rPr>
      </w:pPr>
      <w:r w:rsidRPr="00D274C8">
        <w:rPr>
          <w:rFonts w:ascii="Times New Roman" w:hAnsi="Times New Roman" w:cs="Times New Roman"/>
          <w:b/>
          <w:bCs/>
        </w:rPr>
        <w:t>Lộ trình nội địa hóa 50%→60%→70%</w:t>
      </w:r>
      <w:r w:rsidRPr="00D274C8">
        <w:rPr>
          <w:rFonts w:ascii="Times New Roman" w:hAnsi="Times New Roman" w:cs="Times New Roman"/>
        </w:rPr>
        <w:t xml:space="preserve"> là khả thi và mang lại lợi thế lớn</w:t>
      </w:r>
    </w:p>
    <w:p w14:paraId="417F7912"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Đây là thời điểm lý tưởng cho Mekong Technology tận dụng lợi thế chuỗi cung ứng Việt Nam để sản xuất sản phẩm chất lượng cao với giá cạnh tranh.</w:t>
      </w:r>
    </w:p>
    <w:p w14:paraId="52547944"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1B9D1318">
          <v:rect id="_x0000_i1059" style="width:0;height:1.5pt" o:hralign="center" o:hrstd="t" o:hr="t"/>
        </w:pict>
      </w:r>
    </w:p>
    <w:p w14:paraId="0DBD0DEF" w14:textId="77777777" w:rsidR="009F68C2" w:rsidRPr="00D274C8" w:rsidRDefault="00CC558F">
      <w:pPr>
        <w:pStyle w:val="Heading2"/>
        <w:rPr>
          <w:rFonts w:ascii="Times New Roman" w:hAnsi="Times New Roman" w:cs="Times New Roman"/>
        </w:rPr>
      </w:pPr>
      <w:bookmarkStart w:id="50" w:name="khoảng-trống-công-nghệ"/>
      <w:bookmarkEnd w:id="46"/>
      <w:bookmarkEnd w:id="49"/>
      <w:r w:rsidRPr="00D274C8">
        <w:rPr>
          <w:rStyle w:val="SectionNumber"/>
          <w:rFonts w:ascii="Times New Roman" w:hAnsi="Times New Roman" w:cs="Times New Roman"/>
        </w:rPr>
        <w:t>4.3</w:t>
      </w:r>
      <w:r w:rsidRPr="00D274C8">
        <w:rPr>
          <w:rFonts w:ascii="Times New Roman" w:hAnsi="Times New Roman" w:cs="Times New Roman"/>
        </w:rPr>
        <w:tab/>
        <w:t>6. KHOẢNG TRỐNG CÔNG NGHỆ</w:t>
      </w:r>
    </w:p>
    <w:p w14:paraId="28CC3057" w14:textId="77777777" w:rsidR="009F68C2" w:rsidRPr="00D274C8" w:rsidRDefault="00CC558F">
      <w:pPr>
        <w:pStyle w:val="Heading3"/>
        <w:rPr>
          <w:rFonts w:ascii="Times New Roman" w:hAnsi="Times New Roman" w:cs="Times New Roman"/>
        </w:rPr>
      </w:pPr>
      <w:bookmarkStart w:id="51" w:name="phụ-thuộc-nhập-khẩu-90"/>
      <w:r w:rsidRPr="00D274C8">
        <w:rPr>
          <w:rStyle w:val="SectionNumber"/>
          <w:rFonts w:ascii="Times New Roman" w:hAnsi="Times New Roman" w:cs="Times New Roman"/>
        </w:rPr>
        <w:t>4.3.1</w:t>
      </w:r>
      <w:r w:rsidRPr="00D274C8">
        <w:rPr>
          <w:rFonts w:ascii="Times New Roman" w:hAnsi="Times New Roman" w:cs="Times New Roman"/>
        </w:rPr>
        <w:tab/>
        <w:t>6.1. Phụ thuộc nhập khẩu 90%</w:t>
      </w:r>
    </w:p>
    <w:p w14:paraId="3C673B05"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Việt Nam đang đối mặt với tình trạng phụ thuộc nghiêm trọng vào nhập khẩu thiết bị IoT và robot tự động hóa, tạo ra khoảng trống công nghệ lớn và cơ hội vàng cho nhà sản xuất nội địa.</w:t>
      </w:r>
    </w:p>
    <w:p w14:paraId="5F4FF83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Thống kê nhập khẩu:</w:t>
      </w:r>
    </w:p>
    <w:p w14:paraId="19F3630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Theo General Department of Customs (2024):</w:t>
      </w:r>
    </w:p>
    <w:tbl>
      <w:tblPr>
        <w:tblStyle w:val="Table"/>
        <w:tblW w:w="5000" w:type="pct"/>
        <w:tblLayout w:type="fixed"/>
        <w:tblLook w:val="0020" w:firstRow="1" w:lastRow="0" w:firstColumn="0" w:lastColumn="0" w:noHBand="0" w:noVBand="0"/>
      </w:tblPr>
      <w:tblGrid>
        <w:gridCol w:w="1690"/>
        <w:gridCol w:w="2253"/>
        <w:gridCol w:w="2253"/>
        <w:gridCol w:w="1690"/>
        <w:gridCol w:w="1690"/>
      </w:tblGrid>
      <w:tr w:rsidR="009F68C2" w:rsidRPr="00D274C8" w14:paraId="63C3CD2D"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97" w:type="dxa"/>
          </w:tcPr>
          <w:p w14:paraId="292ACAB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Nhóm sản phẩm</w:t>
            </w:r>
          </w:p>
        </w:tc>
        <w:tc>
          <w:tcPr>
            <w:tcW w:w="1863" w:type="dxa"/>
          </w:tcPr>
          <w:p w14:paraId="69B00A7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trị nhập khẩu 2024 (triệu USD)</w:t>
            </w:r>
          </w:p>
        </w:tc>
        <w:tc>
          <w:tcPr>
            <w:tcW w:w="1863" w:type="dxa"/>
          </w:tcPr>
          <w:p w14:paraId="218EBA0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Tỷ lệ so với tổng nhu cầu (%)</w:t>
            </w:r>
          </w:p>
        </w:tc>
        <w:tc>
          <w:tcPr>
            <w:tcW w:w="1397" w:type="dxa"/>
          </w:tcPr>
          <w:p w14:paraId="7B841C0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Xuất xứ chính</w:t>
            </w:r>
          </w:p>
        </w:tc>
        <w:tc>
          <w:tcPr>
            <w:tcW w:w="1397" w:type="dxa"/>
          </w:tcPr>
          <w:p w14:paraId="1633FED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101020D4" w14:textId="77777777">
        <w:tc>
          <w:tcPr>
            <w:tcW w:w="1397" w:type="dxa"/>
          </w:tcPr>
          <w:p w14:paraId="69A3201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IoT Gateway &amp; Industrial Controllers</w:t>
            </w:r>
          </w:p>
        </w:tc>
        <w:tc>
          <w:tcPr>
            <w:tcW w:w="1863" w:type="dxa"/>
          </w:tcPr>
          <w:p w14:paraId="3213366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1.250</w:t>
            </w:r>
          </w:p>
        </w:tc>
        <w:tc>
          <w:tcPr>
            <w:tcW w:w="1863" w:type="dxa"/>
          </w:tcPr>
          <w:p w14:paraId="2619CBC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92%</w:t>
            </w:r>
          </w:p>
        </w:tc>
        <w:tc>
          <w:tcPr>
            <w:tcW w:w="1397" w:type="dxa"/>
          </w:tcPr>
          <w:p w14:paraId="46AC69E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Quốc (45%), Nhật Bản (25%), Đức (15%)</w:t>
            </w:r>
          </w:p>
        </w:tc>
        <w:tc>
          <w:tcPr>
            <w:tcW w:w="1397" w:type="dxa"/>
          </w:tcPr>
          <w:p w14:paraId="5F67115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Phụ thuộc rất cao</w:t>
            </w:r>
          </w:p>
        </w:tc>
      </w:tr>
      <w:tr w:rsidR="009F68C2" w:rsidRPr="00D274C8" w14:paraId="4D68A935" w14:textId="77777777">
        <w:tc>
          <w:tcPr>
            <w:tcW w:w="1397" w:type="dxa"/>
          </w:tcPr>
          <w:p w14:paraId="55C814A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Robot AMR/AGV</w:t>
            </w:r>
          </w:p>
        </w:tc>
        <w:tc>
          <w:tcPr>
            <w:tcW w:w="1863" w:type="dxa"/>
          </w:tcPr>
          <w:p w14:paraId="77CDD20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380</w:t>
            </w:r>
          </w:p>
        </w:tc>
        <w:tc>
          <w:tcPr>
            <w:tcW w:w="1863" w:type="dxa"/>
          </w:tcPr>
          <w:p w14:paraId="2DFFB56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95%</w:t>
            </w:r>
          </w:p>
        </w:tc>
        <w:tc>
          <w:tcPr>
            <w:tcW w:w="1397" w:type="dxa"/>
          </w:tcPr>
          <w:p w14:paraId="45DE2BD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Quốc (35%), Nhật Bản (30%), Hàn Quốc (20%)</w:t>
            </w:r>
          </w:p>
        </w:tc>
        <w:tc>
          <w:tcPr>
            <w:tcW w:w="1397" w:type="dxa"/>
          </w:tcPr>
          <w:p w14:paraId="7745D77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Gần như toàn bộ nhập khẩu</w:t>
            </w:r>
          </w:p>
        </w:tc>
      </w:tr>
      <w:tr w:rsidR="009F68C2" w:rsidRPr="00D274C8" w14:paraId="7247F2E1" w14:textId="77777777">
        <w:tc>
          <w:tcPr>
            <w:tcW w:w="1397" w:type="dxa"/>
          </w:tcPr>
          <w:p w14:paraId="4330252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Cảm biến công nghiệp</w:t>
            </w:r>
          </w:p>
        </w:tc>
        <w:tc>
          <w:tcPr>
            <w:tcW w:w="1863" w:type="dxa"/>
          </w:tcPr>
          <w:p w14:paraId="290E2D4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620</w:t>
            </w:r>
          </w:p>
        </w:tc>
        <w:tc>
          <w:tcPr>
            <w:tcW w:w="1863" w:type="dxa"/>
          </w:tcPr>
          <w:p w14:paraId="1FEBA3A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88%</w:t>
            </w:r>
          </w:p>
        </w:tc>
        <w:tc>
          <w:tcPr>
            <w:tcW w:w="1397" w:type="dxa"/>
          </w:tcPr>
          <w:p w14:paraId="2DF32E7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Nhật Bản (35%), Trung Quốc (30%), Đức (20%)</w:t>
            </w:r>
          </w:p>
        </w:tc>
        <w:tc>
          <w:tcPr>
            <w:tcW w:w="1397" w:type="dxa"/>
          </w:tcPr>
          <w:p w14:paraId="654A666B" w14:textId="77777777" w:rsidR="009F68C2" w:rsidRPr="00D274C8" w:rsidRDefault="009F68C2">
            <w:pPr>
              <w:pStyle w:val="Compact"/>
              <w:rPr>
                <w:rFonts w:ascii="Times New Roman" w:hAnsi="Times New Roman" w:cs="Times New Roman"/>
              </w:rPr>
            </w:pPr>
          </w:p>
        </w:tc>
      </w:tr>
      <w:tr w:rsidR="009F68C2" w:rsidRPr="00D274C8" w14:paraId="56F605DE" w14:textId="77777777">
        <w:tc>
          <w:tcPr>
            <w:tcW w:w="1397" w:type="dxa"/>
          </w:tcPr>
          <w:p w14:paraId="4D3DA40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Module truyền thông công nghiệp</w:t>
            </w:r>
          </w:p>
        </w:tc>
        <w:tc>
          <w:tcPr>
            <w:tcW w:w="1863" w:type="dxa"/>
          </w:tcPr>
          <w:p w14:paraId="50CAE8A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450</w:t>
            </w:r>
          </w:p>
        </w:tc>
        <w:tc>
          <w:tcPr>
            <w:tcW w:w="1863" w:type="dxa"/>
          </w:tcPr>
          <w:p w14:paraId="134D14E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85%</w:t>
            </w:r>
          </w:p>
        </w:tc>
        <w:tc>
          <w:tcPr>
            <w:tcW w:w="1397" w:type="dxa"/>
          </w:tcPr>
          <w:p w14:paraId="0F27DCE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Quốc (50%), Đài Loan (25%), Hàn Quốc (15%)</w:t>
            </w:r>
          </w:p>
        </w:tc>
        <w:tc>
          <w:tcPr>
            <w:tcW w:w="1397" w:type="dxa"/>
          </w:tcPr>
          <w:p w14:paraId="075159FD" w14:textId="77777777" w:rsidR="009F68C2" w:rsidRPr="00D274C8" w:rsidRDefault="009F68C2">
            <w:pPr>
              <w:pStyle w:val="Compact"/>
              <w:rPr>
                <w:rFonts w:ascii="Times New Roman" w:hAnsi="Times New Roman" w:cs="Times New Roman"/>
              </w:rPr>
            </w:pPr>
          </w:p>
        </w:tc>
      </w:tr>
      <w:tr w:rsidR="009F68C2" w:rsidRPr="00D274C8" w14:paraId="514D2BF1" w14:textId="77777777">
        <w:tc>
          <w:tcPr>
            <w:tcW w:w="1397" w:type="dxa"/>
          </w:tcPr>
          <w:p w14:paraId="374BF00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Phần mềm công nghiệp (license)</w:t>
            </w:r>
          </w:p>
        </w:tc>
        <w:tc>
          <w:tcPr>
            <w:tcW w:w="1863" w:type="dxa"/>
          </w:tcPr>
          <w:p w14:paraId="77437F2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180</w:t>
            </w:r>
          </w:p>
        </w:tc>
        <w:tc>
          <w:tcPr>
            <w:tcW w:w="1863" w:type="dxa"/>
          </w:tcPr>
          <w:p w14:paraId="7372C44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90%</w:t>
            </w:r>
          </w:p>
        </w:tc>
        <w:tc>
          <w:tcPr>
            <w:tcW w:w="1397" w:type="dxa"/>
          </w:tcPr>
          <w:p w14:paraId="14DFC27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Mỹ (40%), Đức (30%), Nhật Bản (20%)</w:t>
            </w:r>
          </w:p>
        </w:tc>
        <w:tc>
          <w:tcPr>
            <w:tcW w:w="1397" w:type="dxa"/>
          </w:tcPr>
          <w:p w14:paraId="67340268" w14:textId="77777777" w:rsidR="009F68C2" w:rsidRPr="00D274C8" w:rsidRDefault="009F68C2">
            <w:pPr>
              <w:pStyle w:val="Compact"/>
              <w:rPr>
                <w:rFonts w:ascii="Times New Roman" w:hAnsi="Times New Roman" w:cs="Times New Roman"/>
              </w:rPr>
            </w:pPr>
          </w:p>
        </w:tc>
      </w:tr>
      <w:tr w:rsidR="009F68C2" w:rsidRPr="00D274C8" w14:paraId="094B8D91" w14:textId="77777777">
        <w:tc>
          <w:tcPr>
            <w:tcW w:w="1397" w:type="dxa"/>
          </w:tcPr>
          <w:p w14:paraId="189BA66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 cộng</w:t>
            </w:r>
          </w:p>
        </w:tc>
        <w:tc>
          <w:tcPr>
            <w:tcW w:w="1863" w:type="dxa"/>
          </w:tcPr>
          <w:p w14:paraId="264C705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2.880</w:t>
            </w:r>
          </w:p>
        </w:tc>
        <w:tc>
          <w:tcPr>
            <w:tcW w:w="1863" w:type="dxa"/>
          </w:tcPr>
          <w:p w14:paraId="5D7DF9F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90%</w:t>
            </w:r>
          </w:p>
        </w:tc>
        <w:tc>
          <w:tcPr>
            <w:tcW w:w="1397" w:type="dxa"/>
          </w:tcPr>
          <w:p w14:paraId="44EC56F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c>
          <w:tcPr>
            <w:tcW w:w="1397" w:type="dxa"/>
          </w:tcPr>
          <w:p w14:paraId="39D05B4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Khoảng trống lớn</w:t>
            </w:r>
          </w:p>
        </w:tc>
      </w:tr>
    </w:tbl>
    <w:p w14:paraId="3282991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Phân tích theo phân khúc:</w:t>
      </w:r>
    </w:p>
    <w:p w14:paraId="5736ED2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 IoT Gateway – Thị trường bị chi phối bởi nước ngoài:</w:t>
      </w:r>
    </w:p>
    <w:tbl>
      <w:tblPr>
        <w:tblStyle w:val="Table"/>
        <w:tblW w:w="5000" w:type="pct"/>
        <w:tblLayout w:type="fixed"/>
        <w:tblLook w:val="0020" w:firstRow="1" w:lastRow="0" w:firstColumn="0" w:lastColumn="0" w:noHBand="0" w:noVBand="0"/>
      </w:tblPr>
      <w:tblGrid>
        <w:gridCol w:w="1437"/>
        <w:gridCol w:w="1437"/>
        <w:gridCol w:w="1915"/>
        <w:gridCol w:w="1436"/>
        <w:gridCol w:w="1436"/>
        <w:gridCol w:w="1915"/>
      </w:tblGrid>
      <w:tr w:rsidR="009F68C2" w:rsidRPr="00D274C8" w14:paraId="6097E9D4"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188" w:type="dxa"/>
          </w:tcPr>
          <w:p w14:paraId="7134D20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Nhà cung cấp</w:t>
            </w:r>
          </w:p>
        </w:tc>
        <w:tc>
          <w:tcPr>
            <w:tcW w:w="1188" w:type="dxa"/>
          </w:tcPr>
          <w:p w14:paraId="126B113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Quốc gia</w:t>
            </w:r>
          </w:p>
        </w:tc>
        <w:tc>
          <w:tcPr>
            <w:tcW w:w="1584" w:type="dxa"/>
          </w:tcPr>
          <w:p w14:paraId="30814D2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Thị phần (%)</w:t>
            </w:r>
          </w:p>
        </w:tc>
        <w:tc>
          <w:tcPr>
            <w:tcW w:w="1188" w:type="dxa"/>
          </w:tcPr>
          <w:p w14:paraId="6B7A35B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Điểm mạnh</w:t>
            </w:r>
          </w:p>
        </w:tc>
        <w:tc>
          <w:tcPr>
            <w:tcW w:w="1188" w:type="dxa"/>
          </w:tcPr>
          <w:p w14:paraId="4A6AEE0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Điểm yếu</w:t>
            </w:r>
          </w:p>
        </w:tc>
        <w:tc>
          <w:tcPr>
            <w:tcW w:w="1584" w:type="dxa"/>
          </w:tcPr>
          <w:p w14:paraId="0339EF2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(USD)</w:t>
            </w:r>
          </w:p>
        </w:tc>
      </w:tr>
      <w:tr w:rsidR="009F68C2" w:rsidRPr="00D274C8" w14:paraId="2F976F24" w14:textId="77777777">
        <w:tc>
          <w:tcPr>
            <w:tcW w:w="1188" w:type="dxa"/>
          </w:tcPr>
          <w:p w14:paraId="3EF25B3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Siemens SIMATIC</w:t>
            </w:r>
          </w:p>
        </w:tc>
        <w:tc>
          <w:tcPr>
            <w:tcW w:w="1188" w:type="dxa"/>
          </w:tcPr>
          <w:p w14:paraId="72A2E8E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Đức</w:t>
            </w:r>
          </w:p>
        </w:tc>
        <w:tc>
          <w:tcPr>
            <w:tcW w:w="1584" w:type="dxa"/>
          </w:tcPr>
          <w:p w14:paraId="6ECD090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22%</w:t>
            </w:r>
          </w:p>
        </w:tc>
        <w:tc>
          <w:tcPr>
            <w:tcW w:w="1188" w:type="dxa"/>
          </w:tcPr>
          <w:p w14:paraId="4ADF629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Chất lượng cao, tích hợp tốt</w:t>
            </w:r>
          </w:p>
        </w:tc>
        <w:tc>
          <w:tcPr>
            <w:tcW w:w="1188" w:type="dxa"/>
          </w:tcPr>
          <w:p w14:paraId="76D57AF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rất cao, hỗ trợ chậm</w:t>
            </w:r>
          </w:p>
        </w:tc>
        <w:tc>
          <w:tcPr>
            <w:tcW w:w="1584" w:type="dxa"/>
          </w:tcPr>
          <w:p w14:paraId="76DA4BB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2.000-5.000</w:t>
            </w:r>
          </w:p>
        </w:tc>
      </w:tr>
      <w:tr w:rsidR="009F68C2" w:rsidRPr="00D274C8" w14:paraId="7F773A32" w14:textId="77777777">
        <w:tc>
          <w:tcPr>
            <w:tcW w:w="1188" w:type="dxa"/>
          </w:tcPr>
          <w:p w14:paraId="5F8F92D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Schneider EcoStruxure</w:t>
            </w:r>
          </w:p>
        </w:tc>
        <w:tc>
          <w:tcPr>
            <w:tcW w:w="1188" w:type="dxa"/>
          </w:tcPr>
          <w:p w14:paraId="2200347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Pháp</w:t>
            </w:r>
          </w:p>
        </w:tc>
        <w:tc>
          <w:tcPr>
            <w:tcW w:w="1584" w:type="dxa"/>
          </w:tcPr>
          <w:p w14:paraId="7CEA941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w:t>
            </w:r>
          </w:p>
        </w:tc>
        <w:tc>
          <w:tcPr>
            <w:tcW w:w="1188" w:type="dxa"/>
          </w:tcPr>
          <w:p w14:paraId="4E3F6F9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Ecosystem mạnh, dễ dùng</w:t>
            </w:r>
          </w:p>
        </w:tc>
        <w:tc>
          <w:tcPr>
            <w:tcW w:w="1188" w:type="dxa"/>
          </w:tcPr>
          <w:p w14:paraId="72AA14F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cao, lock-in vendor</w:t>
            </w:r>
          </w:p>
        </w:tc>
        <w:tc>
          <w:tcPr>
            <w:tcW w:w="1584" w:type="dxa"/>
          </w:tcPr>
          <w:p w14:paraId="01F3C27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1.500-4.000</w:t>
            </w:r>
          </w:p>
        </w:tc>
      </w:tr>
      <w:tr w:rsidR="009F68C2" w:rsidRPr="00D274C8" w14:paraId="2A4B2A4A" w14:textId="77777777">
        <w:tc>
          <w:tcPr>
            <w:tcW w:w="1188" w:type="dxa"/>
          </w:tcPr>
          <w:p w14:paraId="1C00858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Rockwell ControlLogix</w:t>
            </w:r>
          </w:p>
        </w:tc>
        <w:tc>
          <w:tcPr>
            <w:tcW w:w="1188" w:type="dxa"/>
          </w:tcPr>
          <w:p w14:paraId="5B0E81A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Mỹ</w:t>
            </w:r>
          </w:p>
        </w:tc>
        <w:tc>
          <w:tcPr>
            <w:tcW w:w="1584" w:type="dxa"/>
          </w:tcPr>
          <w:p w14:paraId="5690AAB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w:t>
            </w:r>
          </w:p>
        </w:tc>
        <w:tc>
          <w:tcPr>
            <w:tcW w:w="1188" w:type="dxa"/>
          </w:tcPr>
          <w:p w14:paraId="06F1765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Tin cậy cao, hỗ trợ tốt</w:t>
            </w:r>
          </w:p>
        </w:tc>
        <w:tc>
          <w:tcPr>
            <w:tcW w:w="1188" w:type="dxa"/>
          </w:tcPr>
          <w:p w14:paraId="78567F6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cao, phức tạp</w:t>
            </w:r>
          </w:p>
        </w:tc>
        <w:tc>
          <w:tcPr>
            <w:tcW w:w="1584" w:type="dxa"/>
          </w:tcPr>
          <w:p w14:paraId="2961DC3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2.500-6.000</w:t>
            </w:r>
          </w:p>
        </w:tc>
      </w:tr>
      <w:tr w:rsidR="009F68C2" w:rsidRPr="00D274C8" w14:paraId="02D4EF6F" w14:textId="77777777">
        <w:tc>
          <w:tcPr>
            <w:tcW w:w="1188" w:type="dxa"/>
          </w:tcPr>
          <w:p w14:paraId="20A224B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Moxa</w:t>
            </w:r>
          </w:p>
        </w:tc>
        <w:tc>
          <w:tcPr>
            <w:tcW w:w="1188" w:type="dxa"/>
          </w:tcPr>
          <w:p w14:paraId="07672D1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Đài Loan</w:t>
            </w:r>
          </w:p>
        </w:tc>
        <w:tc>
          <w:tcPr>
            <w:tcW w:w="1584" w:type="dxa"/>
          </w:tcPr>
          <w:p w14:paraId="1C389B9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w:t>
            </w:r>
          </w:p>
        </w:tc>
        <w:tc>
          <w:tcPr>
            <w:tcW w:w="1188" w:type="dxa"/>
          </w:tcPr>
          <w:p w14:paraId="42B52B4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tốt, chất lượng ổn</w:t>
            </w:r>
          </w:p>
        </w:tc>
        <w:tc>
          <w:tcPr>
            <w:tcW w:w="1188" w:type="dxa"/>
          </w:tcPr>
          <w:p w14:paraId="3B4AD4B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Tính năng hạn chế</w:t>
            </w:r>
          </w:p>
        </w:tc>
        <w:tc>
          <w:tcPr>
            <w:tcW w:w="1584" w:type="dxa"/>
          </w:tcPr>
          <w:p w14:paraId="40CFE6C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500-1.500</w:t>
            </w:r>
          </w:p>
        </w:tc>
      </w:tr>
      <w:tr w:rsidR="009F68C2" w:rsidRPr="00D274C8" w14:paraId="04344226" w14:textId="77777777">
        <w:tc>
          <w:tcPr>
            <w:tcW w:w="1188" w:type="dxa"/>
          </w:tcPr>
          <w:p w14:paraId="3DF21CF6" w14:textId="77777777" w:rsidR="009F68C2" w:rsidRPr="00D274C8" w:rsidRDefault="00CC558F">
            <w:pPr>
              <w:pStyle w:val="Compact"/>
              <w:rPr>
                <w:rFonts w:ascii="Times New Roman" w:hAnsi="Times New Roman" w:cs="Times New Roman"/>
                <w:lang w:val="nb-NO"/>
              </w:rPr>
            </w:pPr>
            <w:r w:rsidRPr="00D274C8">
              <w:rPr>
                <w:rFonts w:ascii="Times New Roman" w:hAnsi="Times New Roman" w:cs="Times New Roman"/>
                <w:b/>
                <w:bCs/>
                <w:lang w:val="nb-NO"/>
              </w:rPr>
              <w:t>Trung Quốc (Huawei, ZTE, etc.)</w:t>
            </w:r>
          </w:p>
        </w:tc>
        <w:tc>
          <w:tcPr>
            <w:tcW w:w="1188" w:type="dxa"/>
          </w:tcPr>
          <w:p w14:paraId="0C4DE69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xml:space="preserve">Trung </w:t>
            </w:r>
            <w:proofErr w:type="spellStart"/>
            <w:r w:rsidRPr="00D274C8">
              <w:rPr>
                <w:rFonts w:ascii="Times New Roman" w:hAnsi="Times New Roman" w:cs="Times New Roman"/>
              </w:rPr>
              <w:t>Quốc</w:t>
            </w:r>
            <w:proofErr w:type="spellEnd"/>
          </w:p>
        </w:tc>
        <w:tc>
          <w:tcPr>
            <w:tcW w:w="1584" w:type="dxa"/>
          </w:tcPr>
          <w:p w14:paraId="2393AB1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w:t>
            </w:r>
          </w:p>
        </w:tc>
        <w:tc>
          <w:tcPr>
            <w:tcW w:w="1188" w:type="dxa"/>
          </w:tcPr>
          <w:p w14:paraId="731827D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rẻ</w:t>
            </w:r>
          </w:p>
        </w:tc>
        <w:tc>
          <w:tcPr>
            <w:tcW w:w="1188" w:type="dxa"/>
          </w:tcPr>
          <w:p w14:paraId="00BE293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Chất lượng không ổn định, lo ngại bảo mật</w:t>
            </w:r>
          </w:p>
        </w:tc>
        <w:tc>
          <w:tcPr>
            <w:tcW w:w="1584" w:type="dxa"/>
          </w:tcPr>
          <w:p w14:paraId="1A3F29D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200-800</w:t>
            </w:r>
          </w:p>
        </w:tc>
      </w:tr>
      <w:tr w:rsidR="009F68C2" w:rsidRPr="00D274C8" w14:paraId="0C5CF9D6" w14:textId="77777777">
        <w:tc>
          <w:tcPr>
            <w:tcW w:w="1188" w:type="dxa"/>
          </w:tcPr>
          <w:p w14:paraId="63DA572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Nhà sản xuất nội địa</w:t>
            </w:r>
          </w:p>
        </w:tc>
        <w:tc>
          <w:tcPr>
            <w:tcW w:w="1188" w:type="dxa"/>
          </w:tcPr>
          <w:p w14:paraId="4A4E3CD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Việt Nam</w:t>
            </w:r>
          </w:p>
        </w:tc>
        <w:tc>
          <w:tcPr>
            <w:tcW w:w="1584" w:type="dxa"/>
          </w:tcPr>
          <w:p w14:paraId="3681A33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8%</w:t>
            </w:r>
          </w:p>
        </w:tc>
        <w:tc>
          <w:tcPr>
            <w:tcW w:w="1188" w:type="dxa"/>
          </w:tcPr>
          <w:p w14:paraId="265FEA1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Hỗ trợ tốt</w:t>
            </w:r>
          </w:p>
        </w:tc>
        <w:tc>
          <w:tcPr>
            <w:tcW w:w="1188" w:type="dxa"/>
          </w:tcPr>
          <w:p w14:paraId="48A393F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Chưa có thương hiệu lớn</w:t>
            </w:r>
          </w:p>
        </w:tc>
        <w:tc>
          <w:tcPr>
            <w:tcW w:w="1584" w:type="dxa"/>
          </w:tcPr>
          <w:p w14:paraId="4671873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300-1.000</w:t>
            </w:r>
          </w:p>
        </w:tc>
      </w:tr>
    </w:tbl>
    <w:p w14:paraId="65E94AB3"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Khoảng trống:</w:t>
      </w:r>
      <w:r w:rsidRPr="00D274C8">
        <w:rPr>
          <w:rFonts w:ascii="Times New Roman" w:hAnsi="Times New Roman" w:cs="Times New Roman"/>
        </w:rPr>
        <w:t xml:space="preserve"> - Thiếu sản phẩm tầm trung: chất lượng tốt (gần bằng Siemens/Schneider), giá hợp lý (thấp hơn 30-40%) - Mekong MK-100/200/300 nhằm lấp đầy khoảng trống này với giá 600-1.200 USD</w:t>
      </w:r>
    </w:p>
    <w:p w14:paraId="41E3AB9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2. Robot AMR/AGV – Thị trường gần như 100% nhập khẩu:</w:t>
      </w:r>
    </w:p>
    <w:tbl>
      <w:tblPr>
        <w:tblStyle w:val="Table"/>
        <w:tblW w:w="5000" w:type="pct"/>
        <w:tblLayout w:type="fixed"/>
        <w:tblLook w:val="0020" w:firstRow="1" w:lastRow="0" w:firstColumn="0" w:lastColumn="0" w:noHBand="0" w:noVBand="0"/>
      </w:tblPr>
      <w:tblGrid>
        <w:gridCol w:w="1437"/>
        <w:gridCol w:w="1437"/>
        <w:gridCol w:w="1915"/>
        <w:gridCol w:w="1436"/>
        <w:gridCol w:w="1436"/>
        <w:gridCol w:w="1915"/>
      </w:tblGrid>
      <w:tr w:rsidR="009F68C2" w:rsidRPr="00D274C8" w14:paraId="35BAB721"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188" w:type="dxa"/>
          </w:tcPr>
          <w:p w14:paraId="56399AC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Nhà cung cấp</w:t>
            </w:r>
          </w:p>
        </w:tc>
        <w:tc>
          <w:tcPr>
            <w:tcW w:w="1188" w:type="dxa"/>
          </w:tcPr>
          <w:p w14:paraId="7AF40B4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Quốc gia</w:t>
            </w:r>
          </w:p>
        </w:tc>
        <w:tc>
          <w:tcPr>
            <w:tcW w:w="1584" w:type="dxa"/>
          </w:tcPr>
          <w:p w14:paraId="7F62739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Thị phần (%)</w:t>
            </w:r>
          </w:p>
        </w:tc>
        <w:tc>
          <w:tcPr>
            <w:tcW w:w="1188" w:type="dxa"/>
          </w:tcPr>
          <w:p w14:paraId="7EF97A5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Điểm mạnh</w:t>
            </w:r>
          </w:p>
        </w:tc>
        <w:tc>
          <w:tcPr>
            <w:tcW w:w="1188" w:type="dxa"/>
          </w:tcPr>
          <w:p w14:paraId="43D739A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Điểm yếu</w:t>
            </w:r>
          </w:p>
        </w:tc>
        <w:tc>
          <w:tcPr>
            <w:tcW w:w="1584" w:type="dxa"/>
          </w:tcPr>
          <w:p w14:paraId="32CB20E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(nghìn USD)</w:t>
            </w:r>
          </w:p>
        </w:tc>
      </w:tr>
      <w:tr w:rsidR="009F68C2" w:rsidRPr="00D274C8" w14:paraId="49C99DA2" w14:textId="77777777">
        <w:tc>
          <w:tcPr>
            <w:tcW w:w="1188" w:type="dxa"/>
          </w:tcPr>
          <w:p w14:paraId="57104C1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MiR (Mobile Industrial Robots)</w:t>
            </w:r>
          </w:p>
        </w:tc>
        <w:tc>
          <w:tcPr>
            <w:tcW w:w="1188" w:type="dxa"/>
          </w:tcPr>
          <w:p w14:paraId="27433BA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Đan Mạch</w:t>
            </w:r>
          </w:p>
        </w:tc>
        <w:tc>
          <w:tcPr>
            <w:tcW w:w="1584" w:type="dxa"/>
          </w:tcPr>
          <w:p w14:paraId="5953A1A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w:t>
            </w:r>
          </w:p>
        </w:tc>
        <w:tc>
          <w:tcPr>
            <w:tcW w:w="1188" w:type="dxa"/>
          </w:tcPr>
          <w:p w14:paraId="786E2BE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nghệ tiên tiến, dễ triển khai</w:t>
            </w:r>
          </w:p>
        </w:tc>
        <w:tc>
          <w:tcPr>
            <w:tcW w:w="1188" w:type="dxa"/>
          </w:tcPr>
          <w:p w14:paraId="3598519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rất cao</w:t>
            </w:r>
          </w:p>
        </w:tc>
        <w:tc>
          <w:tcPr>
            <w:tcW w:w="1584" w:type="dxa"/>
          </w:tcPr>
          <w:p w14:paraId="2F7F82C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50-80</w:t>
            </w:r>
          </w:p>
        </w:tc>
      </w:tr>
      <w:tr w:rsidR="009F68C2" w:rsidRPr="00D274C8" w14:paraId="7A64CCDF" w14:textId="77777777">
        <w:tc>
          <w:tcPr>
            <w:tcW w:w="1188" w:type="dxa"/>
          </w:tcPr>
          <w:p w14:paraId="56B11B4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KUKA KMR</w:t>
            </w:r>
          </w:p>
        </w:tc>
        <w:tc>
          <w:tcPr>
            <w:tcW w:w="1188" w:type="dxa"/>
          </w:tcPr>
          <w:p w14:paraId="637155C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Đức</w:t>
            </w:r>
          </w:p>
        </w:tc>
        <w:tc>
          <w:tcPr>
            <w:tcW w:w="1584" w:type="dxa"/>
          </w:tcPr>
          <w:p w14:paraId="0DF58AD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w:t>
            </w:r>
          </w:p>
        </w:tc>
        <w:tc>
          <w:tcPr>
            <w:tcW w:w="1188" w:type="dxa"/>
          </w:tcPr>
          <w:p w14:paraId="1FDC2D2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Tích hợp robot cánh tay</w:t>
            </w:r>
          </w:p>
        </w:tc>
        <w:tc>
          <w:tcPr>
            <w:tcW w:w="1188" w:type="dxa"/>
          </w:tcPr>
          <w:p w14:paraId="5CBC085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cực cao</w:t>
            </w:r>
          </w:p>
        </w:tc>
        <w:tc>
          <w:tcPr>
            <w:tcW w:w="1584" w:type="dxa"/>
          </w:tcPr>
          <w:p w14:paraId="34995BD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80-120</w:t>
            </w:r>
          </w:p>
        </w:tc>
      </w:tr>
      <w:tr w:rsidR="009F68C2" w:rsidRPr="00D274C8" w14:paraId="59B2AB9C" w14:textId="77777777">
        <w:tc>
          <w:tcPr>
            <w:tcW w:w="1188" w:type="dxa"/>
          </w:tcPr>
          <w:p w14:paraId="081486B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Omron LD</w:t>
            </w:r>
          </w:p>
        </w:tc>
        <w:tc>
          <w:tcPr>
            <w:tcW w:w="1188" w:type="dxa"/>
          </w:tcPr>
          <w:p w14:paraId="167FFB8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Nhật Bản</w:t>
            </w:r>
          </w:p>
        </w:tc>
        <w:tc>
          <w:tcPr>
            <w:tcW w:w="1584" w:type="dxa"/>
          </w:tcPr>
          <w:p w14:paraId="46E26CD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w:t>
            </w:r>
          </w:p>
        </w:tc>
        <w:tc>
          <w:tcPr>
            <w:tcW w:w="1188" w:type="dxa"/>
          </w:tcPr>
          <w:p w14:paraId="7775A64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Độ tin cậy cao</w:t>
            </w:r>
          </w:p>
        </w:tc>
        <w:tc>
          <w:tcPr>
            <w:tcW w:w="1188" w:type="dxa"/>
          </w:tcPr>
          <w:p w14:paraId="7777F00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nghệ lạc hậu</w:t>
            </w:r>
          </w:p>
        </w:tc>
        <w:tc>
          <w:tcPr>
            <w:tcW w:w="1584" w:type="dxa"/>
          </w:tcPr>
          <w:p w14:paraId="4F3FB29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40-70</w:t>
            </w:r>
          </w:p>
        </w:tc>
      </w:tr>
      <w:tr w:rsidR="009F68C2" w:rsidRPr="00D274C8" w14:paraId="06018A47" w14:textId="77777777">
        <w:tc>
          <w:tcPr>
            <w:tcW w:w="1188" w:type="dxa"/>
          </w:tcPr>
          <w:p w14:paraId="366E635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Geek+, Quicktron</w:t>
            </w:r>
          </w:p>
        </w:tc>
        <w:tc>
          <w:tcPr>
            <w:tcW w:w="1188" w:type="dxa"/>
          </w:tcPr>
          <w:p w14:paraId="43E5575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Quốc</w:t>
            </w:r>
          </w:p>
        </w:tc>
        <w:tc>
          <w:tcPr>
            <w:tcW w:w="1584" w:type="dxa"/>
          </w:tcPr>
          <w:p w14:paraId="5053BB6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w:t>
            </w:r>
          </w:p>
        </w:tc>
        <w:tc>
          <w:tcPr>
            <w:tcW w:w="1188" w:type="dxa"/>
          </w:tcPr>
          <w:p w14:paraId="37495DB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cạnh tranh</w:t>
            </w:r>
          </w:p>
        </w:tc>
        <w:tc>
          <w:tcPr>
            <w:tcW w:w="1188" w:type="dxa"/>
          </w:tcPr>
          <w:p w14:paraId="149D4CF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Chất lượng không đồng đều</w:t>
            </w:r>
          </w:p>
        </w:tc>
        <w:tc>
          <w:tcPr>
            <w:tcW w:w="1584" w:type="dxa"/>
          </w:tcPr>
          <w:p w14:paraId="719F440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15-35</w:t>
            </w:r>
          </w:p>
        </w:tc>
      </w:tr>
      <w:tr w:rsidR="009F68C2" w:rsidRPr="00D274C8" w14:paraId="2F8BDAFB" w14:textId="77777777">
        <w:tc>
          <w:tcPr>
            <w:tcW w:w="1188" w:type="dxa"/>
          </w:tcPr>
          <w:p w14:paraId="04226F1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AGV Solutions</w:t>
            </w:r>
          </w:p>
        </w:tc>
        <w:tc>
          <w:tcPr>
            <w:tcW w:w="1188" w:type="dxa"/>
          </w:tcPr>
          <w:p w14:paraId="380C2F5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Hàn Quốc</w:t>
            </w:r>
          </w:p>
        </w:tc>
        <w:tc>
          <w:tcPr>
            <w:tcW w:w="1584" w:type="dxa"/>
          </w:tcPr>
          <w:p w14:paraId="468073E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w:t>
            </w:r>
          </w:p>
        </w:tc>
        <w:tc>
          <w:tcPr>
            <w:tcW w:w="1188" w:type="dxa"/>
          </w:tcPr>
          <w:p w14:paraId="48EBE65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Cân bằng giá-chất lượng</w:t>
            </w:r>
          </w:p>
        </w:tc>
        <w:tc>
          <w:tcPr>
            <w:tcW w:w="1188" w:type="dxa"/>
          </w:tcPr>
          <w:p w14:paraId="1CF1A8D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Hỗ trợ hạn chế tại VN</w:t>
            </w:r>
          </w:p>
        </w:tc>
        <w:tc>
          <w:tcPr>
            <w:tcW w:w="1584" w:type="dxa"/>
          </w:tcPr>
          <w:p w14:paraId="7DE75A9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25-50</w:t>
            </w:r>
          </w:p>
        </w:tc>
      </w:tr>
      <w:tr w:rsidR="009F68C2" w:rsidRPr="00D274C8" w14:paraId="09A7B14E" w14:textId="77777777">
        <w:tc>
          <w:tcPr>
            <w:tcW w:w="1188" w:type="dxa"/>
          </w:tcPr>
          <w:p w14:paraId="235C8D9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Nhà sản xuất nội địa</w:t>
            </w:r>
          </w:p>
        </w:tc>
        <w:tc>
          <w:tcPr>
            <w:tcW w:w="1188" w:type="dxa"/>
          </w:tcPr>
          <w:p w14:paraId="30B10C3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Việt Nam</w:t>
            </w:r>
          </w:p>
        </w:tc>
        <w:tc>
          <w:tcPr>
            <w:tcW w:w="1584" w:type="dxa"/>
          </w:tcPr>
          <w:p w14:paraId="132D4C9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&lt;5%</w:t>
            </w:r>
          </w:p>
        </w:tc>
        <w:tc>
          <w:tcPr>
            <w:tcW w:w="1188" w:type="dxa"/>
          </w:tcPr>
          <w:p w14:paraId="4BE08E8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c>
          <w:tcPr>
            <w:tcW w:w="1188" w:type="dxa"/>
          </w:tcPr>
          <w:p w14:paraId="00C7CD8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Chủ yếu lắp ráp, không có R&amp;D</w:t>
            </w:r>
          </w:p>
        </w:tc>
        <w:tc>
          <w:tcPr>
            <w:tcW w:w="1584" w:type="dxa"/>
          </w:tcPr>
          <w:p w14:paraId="0C252FC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20-40</w:t>
            </w:r>
          </w:p>
        </w:tc>
      </w:tr>
    </w:tbl>
    <w:p w14:paraId="0149B68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Khoảng trống:</w:t>
      </w:r>
      <w:r w:rsidRPr="00D274C8">
        <w:rPr>
          <w:rFonts w:ascii="Times New Roman" w:hAnsi="Times New Roman" w:cs="Times New Roman"/>
        </w:rPr>
        <w:t xml:space="preserve"> - Thiếu sản phẩm có công nghệ tốt (SLAM, AI navigation) với giá hợp lý - Thiếu hỗ trợ bảo hành-bảo trì tại Việt Nam - Mekong AMR-100/500/1000 nhằm lấp đầy với giá 20-40 nghìn USD, hỗ trợ 24/7</w:t>
      </w:r>
    </w:p>
    <w:p w14:paraId="03ECD35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Tác động của phụ thuộc nhập khẩu:</w:t>
      </w:r>
    </w:p>
    <w:p w14:paraId="2F7494D3" w14:textId="77777777" w:rsidR="009F68C2" w:rsidRPr="00D274C8" w:rsidRDefault="00CC558F" w:rsidP="00DC180F">
      <w:pPr>
        <w:pStyle w:val="Compact"/>
        <w:numPr>
          <w:ilvl w:val="0"/>
          <w:numId w:val="76"/>
        </w:numPr>
        <w:rPr>
          <w:rFonts w:ascii="Times New Roman" w:hAnsi="Times New Roman" w:cs="Times New Roman"/>
        </w:rPr>
      </w:pPr>
      <w:r w:rsidRPr="00D274C8">
        <w:rPr>
          <w:rFonts w:ascii="Times New Roman" w:hAnsi="Times New Roman" w:cs="Times New Roman"/>
          <w:b/>
          <w:bCs/>
        </w:rPr>
        <w:t>Chi phí cao:</w:t>
      </w:r>
    </w:p>
    <w:p w14:paraId="267E32AC" w14:textId="77777777" w:rsidR="009F68C2" w:rsidRPr="00D274C8" w:rsidRDefault="00CC558F" w:rsidP="00DC180F">
      <w:pPr>
        <w:pStyle w:val="Compact"/>
        <w:numPr>
          <w:ilvl w:val="1"/>
          <w:numId w:val="77"/>
        </w:numPr>
        <w:rPr>
          <w:rFonts w:ascii="Times New Roman" w:hAnsi="Times New Roman" w:cs="Times New Roman"/>
        </w:rPr>
      </w:pPr>
      <w:r w:rsidRPr="00D274C8">
        <w:rPr>
          <w:rFonts w:ascii="Times New Roman" w:hAnsi="Times New Roman" w:cs="Times New Roman"/>
        </w:rPr>
        <w:t>Giá sản phẩm nhập khẩu cao hơn 30-50% so với tiềm năng sản xuất nội địa</w:t>
      </w:r>
    </w:p>
    <w:p w14:paraId="526AC261" w14:textId="77777777" w:rsidR="009F68C2" w:rsidRPr="00D274C8" w:rsidRDefault="00CC558F" w:rsidP="00DC180F">
      <w:pPr>
        <w:pStyle w:val="Compact"/>
        <w:numPr>
          <w:ilvl w:val="1"/>
          <w:numId w:val="77"/>
        </w:numPr>
        <w:rPr>
          <w:rFonts w:ascii="Times New Roman" w:hAnsi="Times New Roman" w:cs="Times New Roman"/>
        </w:rPr>
      </w:pPr>
      <w:r w:rsidRPr="00D274C8">
        <w:rPr>
          <w:rFonts w:ascii="Times New Roman" w:hAnsi="Times New Roman" w:cs="Times New Roman"/>
        </w:rPr>
        <w:t>Thuế nhập khẩu 5-10% (nếu không được miễn)</w:t>
      </w:r>
    </w:p>
    <w:p w14:paraId="64AFF188" w14:textId="77777777" w:rsidR="009F68C2" w:rsidRPr="00D274C8" w:rsidRDefault="00CC558F" w:rsidP="00DC180F">
      <w:pPr>
        <w:pStyle w:val="Compact"/>
        <w:numPr>
          <w:ilvl w:val="1"/>
          <w:numId w:val="77"/>
        </w:numPr>
        <w:rPr>
          <w:rFonts w:ascii="Times New Roman" w:hAnsi="Times New Roman" w:cs="Times New Roman"/>
        </w:rPr>
      </w:pPr>
      <w:r w:rsidRPr="00D274C8">
        <w:rPr>
          <w:rFonts w:ascii="Times New Roman" w:hAnsi="Times New Roman" w:cs="Times New Roman"/>
        </w:rPr>
        <w:t>Chi phí vận chuyển và logistics 5-10%</w:t>
      </w:r>
    </w:p>
    <w:p w14:paraId="4CD1D6A2" w14:textId="77777777" w:rsidR="009F68C2" w:rsidRPr="00D274C8" w:rsidRDefault="00CC558F" w:rsidP="00DC180F">
      <w:pPr>
        <w:pStyle w:val="Compact"/>
        <w:numPr>
          <w:ilvl w:val="1"/>
          <w:numId w:val="77"/>
        </w:numPr>
        <w:rPr>
          <w:rFonts w:ascii="Times New Roman" w:hAnsi="Times New Roman" w:cs="Times New Roman"/>
        </w:rPr>
      </w:pPr>
      <w:r w:rsidRPr="00D274C8">
        <w:rPr>
          <w:rFonts w:ascii="Times New Roman" w:hAnsi="Times New Roman" w:cs="Times New Roman"/>
          <w:b/>
          <w:bCs/>
        </w:rPr>
        <w:t>Ước tính:</w:t>
      </w:r>
      <w:r w:rsidRPr="00D274C8">
        <w:rPr>
          <w:rFonts w:ascii="Times New Roman" w:hAnsi="Times New Roman" w:cs="Times New Roman"/>
        </w:rPr>
        <w:t xml:space="preserve"> DNNVV Việt Nam chi trả thêm 700-1.000 triệu USD/năm</w:t>
      </w:r>
    </w:p>
    <w:p w14:paraId="2923D1BB" w14:textId="77777777" w:rsidR="009F68C2" w:rsidRPr="00D274C8" w:rsidRDefault="00CC558F" w:rsidP="00DC180F">
      <w:pPr>
        <w:pStyle w:val="Compact"/>
        <w:numPr>
          <w:ilvl w:val="0"/>
          <w:numId w:val="76"/>
        </w:numPr>
        <w:rPr>
          <w:rFonts w:ascii="Times New Roman" w:hAnsi="Times New Roman" w:cs="Times New Roman"/>
        </w:rPr>
      </w:pPr>
      <w:r w:rsidRPr="00D274C8">
        <w:rPr>
          <w:rFonts w:ascii="Times New Roman" w:hAnsi="Times New Roman" w:cs="Times New Roman"/>
          <w:b/>
          <w:bCs/>
        </w:rPr>
        <w:t>Thời gian giao hàng dài:</w:t>
      </w:r>
    </w:p>
    <w:p w14:paraId="5E31B458" w14:textId="77777777" w:rsidR="009F68C2" w:rsidRPr="00D274C8" w:rsidRDefault="00CC558F" w:rsidP="00DC180F">
      <w:pPr>
        <w:pStyle w:val="Compact"/>
        <w:numPr>
          <w:ilvl w:val="1"/>
          <w:numId w:val="78"/>
        </w:numPr>
        <w:rPr>
          <w:rFonts w:ascii="Times New Roman" w:hAnsi="Times New Roman" w:cs="Times New Roman"/>
        </w:rPr>
      </w:pPr>
      <w:r w:rsidRPr="00D274C8">
        <w:rPr>
          <w:rFonts w:ascii="Times New Roman" w:hAnsi="Times New Roman" w:cs="Times New Roman"/>
        </w:rPr>
        <w:t>Thời gian giao hàng từ nước ngoài: 3-6 tháng</w:t>
      </w:r>
    </w:p>
    <w:p w14:paraId="33E083C3" w14:textId="77777777" w:rsidR="009F68C2" w:rsidRPr="00D274C8" w:rsidRDefault="00CC558F" w:rsidP="00DC180F">
      <w:pPr>
        <w:pStyle w:val="Compact"/>
        <w:numPr>
          <w:ilvl w:val="1"/>
          <w:numId w:val="78"/>
        </w:numPr>
        <w:rPr>
          <w:rFonts w:ascii="Times New Roman" w:hAnsi="Times New Roman" w:cs="Times New Roman"/>
        </w:rPr>
      </w:pPr>
      <w:r w:rsidRPr="00D274C8">
        <w:rPr>
          <w:rFonts w:ascii="Times New Roman" w:hAnsi="Times New Roman" w:cs="Times New Roman"/>
        </w:rPr>
        <w:t>Ảnh hưởng đến kế hoạch sản xuất và kinh doanh</w:t>
      </w:r>
    </w:p>
    <w:p w14:paraId="472BA9FA" w14:textId="77777777" w:rsidR="009F68C2" w:rsidRPr="00D274C8" w:rsidRDefault="00CC558F" w:rsidP="00DC180F">
      <w:pPr>
        <w:pStyle w:val="Compact"/>
        <w:numPr>
          <w:ilvl w:val="1"/>
          <w:numId w:val="78"/>
        </w:numPr>
        <w:rPr>
          <w:rFonts w:ascii="Times New Roman" w:hAnsi="Times New Roman" w:cs="Times New Roman"/>
        </w:rPr>
      </w:pPr>
      <w:r w:rsidRPr="00D274C8">
        <w:rPr>
          <w:rFonts w:ascii="Times New Roman" w:hAnsi="Times New Roman" w:cs="Times New Roman"/>
        </w:rPr>
        <w:t>Khó khăn trong việc thay thế, sửa chữa khẩn cấp</w:t>
      </w:r>
    </w:p>
    <w:p w14:paraId="7124C95D" w14:textId="77777777" w:rsidR="009F68C2" w:rsidRPr="00D274C8" w:rsidRDefault="00CC558F" w:rsidP="00DC180F">
      <w:pPr>
        <w:pStyle w:val="Compact"/>
        <w:numPr>
          <w:ilvl w:val="0"/>
          <w:numId w:val="76"/>
        </w:numPr>
        <w:rPr>
          <w:rFonts w:ascii="Times New Roman" w:hAnsi="Times New Roman" w:cs="Times New Roman"/>
        </w:rPr>
      </w:pPr>
      <w:r w:rsidRPr="00D274C8">
        <w:rPr>
          <w:rFonts w:ascii="Times New Roman" w:hAnsi="Times New Roman" w:cs="Times New Roman"/>
          <w:b/>
          <w:bCs/>
        </w:rPr>
        <w:t>Hỗ trợ kỹ thuật hạn chế:</w:t>
      </w:r>
    </w:p>
    <w:p w14:paraId="2B4DE40E" w14:textId="77777777" w:rsidR="009F68C2" w:rsidRPr="00D274C8" w:rsidRDefault="00CC558F" w:rsidP="00DC180F">
      <w:pPr>
        <w:pStyle w:val="Compact"/>
        <w:numPr>
          <w:ilvl w:val="1"/>
          <w:numId w:val="79"/>
        </w:numPr>
        <w:rPr>
          <w:rFonts w:ascii="Times New Roman" w:hAnsi="Times New Roman" w:cs="Times New Roman"/>
        </w:rPr>
      </w:pPr>
      <w:r w:rsidRPr="00D274C8">
        <w:rPr>
          <w:rFonts w:ascii="Times New Roman" w:hAnsi="Times New Roman" w:cs="Times New Roman"/>
        </w:rPr>
        <w:t>Đội ngũ hỗ trợ tại Việt Nam thường chỉ là đại lý, không có chuyên môn sâu</w:t>
      </w:r>
    </w:p>
    <w:p w14:paraId="6632BCE2" w14:textId="77777777" w:rsidR="009F68C2" w:rsidRPr="00D274C8" w:rsidRDefault="00CC558F" w:rsidP="00DC180F">
      <w:pPr>
        <w:pStyle w:val="Compact"/>
        <w:numPr>
          <w:ilvl w:val="1"/>
          <w:numId w:val="79"/>
        </w:numPr>
        <w:rPr>
          <w:rFonts w:ascii="Times New Roman" w:hAnsi="Times New Roman" w:cs="Times New Roman"/>
        </w:rPr>
      </w:pPr>
      <w:r w:rsidRPr="00D274C8">
        <w:rPr>
          <w:rFonts w:ascii="Times New Roman" w:hAnsi="Times New Roman" w:cs="Times New Roman"/>
        </w:rPr>
        <w:t>Thời gian phản hồi chậm (3-7 ngày)</w:t>
      </w:r>
    </w:p>
    <w:p w14:paraId="43851519" w14:textId="77777777" w:rsidR="009F68C2" w:rsidRPr="00D274C8" w:rsidRDefault="00CC558F" w:rsidP="00DC180F">
      <w:pPr>
        <w:pStyle w:val="Compact"/>
        <w:numPr>
          <w:ilvl w:val="1"/>
          <w:numId w:val="79"/>
        </w:numPr>
        <w:rPr>
          <w:rFonts w:ascii="Times New Roman" w:hAnsi="Times New Roman" w:cs="Times New Roman"/>
        </w:rPr>
      </w:pPr>
      <w:r w:rsidRPr="00D274C8">
        <w:rPr>
          <w:rFonts w:ascii="Times New Roman" w:hAnsi="Times New Roman" w:cs="Times New Roman"/>
        </w:rPr>
        <w:t>Rào cản ngôn ngữ (tài liệu tiếng Anh, hỗ trợ tiếng Anh)</w:t>
      </w:r>
    </w:p>
    <w:p w14:paraId="6387489B" w14:textId="77777777" w:rsidR="009F68C2" w:rsidRPr="00D274C8" w:rsidRDefault="00CC558F" w:rsidP="00DC180F">
      <w:pPr>
        <w:pStyle w:val="Compact"/>
        <w:numPr>
          <w:ilvl w:val="0"/>
          <w:numId w:val="76"/>
        </w:numPr>
        <w:rPr>
          <w:rFonts w:ascii="Times New Roman" w:hAnsi="Times New Roman" w:cs="Times New Roman"/>
        </w:rPr>
      </w:pPr>
      <w:r w:rsidRPr="00D274C8">
        <w:rPr>
          <w:rFonts w:ascii="Times New Roman" w:hAnsi="Times New Roman" w:cs="Times New Roman"/>
          <w:b/>
          <w:bCs/>
        </w:rPr>
        <w:t>Không tùy chỉnh được:</w:t>
      </w:r>
    </w:p>
    <w:p w14:paraId="57F94B0F" w14:textId="77777777" w:rsidR="009F68C2" w:rsidRPr="00D274C8" w:rsidRDefault="00CC558F" w:rsidP="00DC180F">
      <w:pPr>
        <w:pStyle w:val="Compact"/>
        <w:numPr>
          <w:ilvl w:val="1"/>
          <w:numId w:val="80"/>
        </w:numPr>
        <w:rPr>
          <w:rFonts w:ascii="Times New Roman" w:hAnsi="Times New Roman" w:cs="Times New Roman"/>
        </w:rPr>
      </w:pPr>
      <w:r w:rsidRPr="00D274C8">
        <w:rPr>
          <w:rFonts w:ascii="Times New Roman" w:hAnsi="Times New Roman" w:cs="Times New Roman"/>
        </w:rPr>
        <w:t>Sản phẩm nhập khẩu thường chuẩn hóa, sản xuất hàng loạt</w:t>
      </w:r>
    </w:p>
    <w:p w14:paraId="11C155BE" w14:textId="77777777" w:rsidR="009F68C2" w:rsidRPr="00D274C8" w:rsidRDefault="00CC558F" w:rsidP="00DC180F">
      <w:pPr>
        <w:pStyle w:val="Compact"/>
        <w:numPr>
          <w:ilvl w:val="1"/>
          <w:numId w:val="80"/>
        </w:numPr>
        <w:rPr>
          <w:rFonts w:ascii="Times New Roman" w:hAnsi="Times New Roman" w:cs="Times New Roman"/>
        </w:rPr>
      </w:pPr>
      <w:r w:rsidRPr="00D274C8">
        <w:rPr>
          <w:rFonts w:ascii="Times New Roman" w:hAnsi="Times New Roman" w:cs="Times New Roman"/>
        </w:rPr>
        <w:t>Không thể tùy chỉnh theo nhu cầu đặc thù của DNNVV Việt Nam</w:t>
      </w:r>
    </w:p>
    <w:p w14:paraId="410324F4" w14:textId="77777777" w:rsidR="009F68C2" w:rsidRPr="00D274C8" w:rsidRDefault="00CC558F" w:rsidP="00DC180F">
      <w:pPr>
        <w:pStyle w:val="Compact"/>
        <w:numPr>
          <w:ilvl w:val="1"/>
          <w:numId w:val="80"/>
        </w:numPr>
        <w:rPr>
          <w:rFonts w:ascii="Times New Roman" w:hAnsi="Times New Roman" w:cs="Times New Roman"/>
        </w:rPr>
      </w:pPr>
      <w:r w:rsidRPr="00D274C8">
        <w:rPr>
          <w:rFonts w:ascii="Times New Roman" w:hAnsi="Times New Roman" w:cs="Times New Roman"/>
        </w:rPr>
        <w:t>Phải mua thêm module bổ sung với giá cao</w:t>
      </w:r>
    </w:p>
    <w:p w14:paraId="30AD70B2" w14:textId="77777777" w:rsidR="009F68C2" w:rsidRPr="00D274C8" w:rsidRDefault="00CC558F" w:rsidP="00DC180F">
      <w:pPr>
        <w:pStyle w:val="Compact"/>
        <w:numPr>
          <w:ilvl w:val="0"/>
          <w:numId w:val="76"/>
        </w:numPr>
        <w:rPr>
          <w:rFonts w:ascii="Times New Roman" w:hAnsi="Times New Roman" w:cs="Times New Roman"/>
        </w:rPr>
      </w:pPr>
      <w:r w:rsidRPr="00D274C8">
        <w:rPr>
          <w:rFonts w:ascii="Times New Roman" w:hAnsi="Times New Roman" w:cs="Times New Roman"/>
          <w:b/>
          <w:bCs/>
        </w:rPr>
        <w:t>Rủi ro bảo mật:</w:t>
      </w:r>
    </w:p>
    <w:p w14:paraId="08C91E28" w14:textId="77777777" w:rsidR="009F68C2" w:rsidRPr="00D274C8" w:rsidRDefault="00CC558F" w:rsidP="00DC180F">
      <w:pPr>
        <w:pStyle w:val="Compact"/>
        <w:numPr>
          <w:ilvl w:val="1"/>
          <w:numId w:val="81"/>
        </w:numPr>
        <w:rPr>
          <w:rFonts w:ascii="Times New Roman" w:hAnsi="Times New Roman" w:cs="Times New Roman"/>
        </w:rPr>
      </w:pPr>
      <w:r w:rsidRPr="00D274C8">
        <w:rPr>
          <w:rFonts w:ascii="Times New Roman" w:hAnsi="Times New Roman" w:cs="Times New Roman"/>
        </w:rPr>
        <w:t>Lo ngại về backdoor, đặc biệt với sản phẩm Trung Quốc</w:t>
      </w:r>
    </w:p>
    <w:p w14:paraId="26968E91" w14:textId="77777777" w:rsidR="009F68C2" w:rsidRPr="00D274C8" w:rsidRDefault="00CC558F" w:rsidP="00DC180F">
      <w:pPr>
        <w:pStyle w:val="Compact"/>
        <w:numPr>
          <w:ilvl w:val="1"/>
          <w:numId w:val="81"/>
        </w:numPr>
        <w:rPr>
          <w:rFonts w:ascii="Times New Roman" w:hAnsi="Times New Roman" w:cs="Times New Roman"/>
        </w:rPr>
      </w:pPr>
      <w:r w:rsidRPr="00D274C8">
        <w:rPr>
          <w:rFonts w:ascii="Times New Roman" w:hAnsi="Times New Roman" w:cs="Times New Roman"/>
        </w:rPr>
        <w:t>Dữ liệu có thể bị thu thập và gửi về nước ngoài</w:t>
      </w:r>
    </w:p>
    <w:p w14:paraId="78E826B1" w14:textId="77777777" w:rsidR="009F68C2" w:rsidRPr="00D274C8" w:rsidRDefault="00CC558F" w:rsidP="00DC180F">
      <w:pPr>
        <w:pStyle w:val="Compact"/>
        <w:numPr>
          <w:ilvl w:val="1"/>
          <w:numId w:val="81"/>
        </w:numPr>
        <w:rPr>
          <w:rFonts w:ascii="Times New Roman" w:hAnsi="Times New Roman" w:cs="Times New Roman"/>
        </w:rPr>
      </w:pPr>
      <w:r w:rsidRPr="00D274C8">
        <w:rPr>
          <w:rFonts w:ascii="Times New Roman" w:hAnsi="Times New Roman" w:cs="Times New Roman"/>
        </w:rPr>
        <w:t>Khó kiểm soát và audit mã nguồn</w:t>
      </w:r>
    </w:p>
    <w:p w14:paraId="7D214238" w14:textId="77777777" w:rsidR="009F68C2" w:rsidRPr="00D274C8" w:rsidRDefault="00CC558F">
      <w:pPr>
        <w:pStyle w:val="Heading3"/>
        <w:rPr>
          <w:rFonts w:ascii="Times New Roman" w:hAnsi="Times New Roman" w:cs="Times New Roman"/>
        </w:rPr>
      </w:pPr>
      <w:bookmarkStart w:id="52" w:name="thiếu-nhà-sản-xuất-quy-mô-lớn"/>
      <w:bookmarkEnd w:id="51"/>
      <w:r w:rsidRPr="00D274C8">
        <w:rPr>
          <w:rStyle w:val="SectionNumber"/>
          <w:rFonts w:ascii="Times New Roman" w:hAnsi="Times New Roman" w:cs="Times New Roman"/>
        </w:rPr>
        <w:t>4.3.2</w:t>
      </w:r>
      <w:r w:rsidRPr="00D274C8">
        <w:rPr>
          <w:rFonts w:ascii="Times New Roman" w:hAnsi="Times New Roman" w:cs="Times New Roman"/>
        </w:rPr>
        <w:tab/>
        <w:t>6.2. Thiếu nhà sản xuất quy mô lớn</w:t>
      </w:r>
    </w:p>
    <w:p w14:paraId="7FF64A29"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Việt Nam chưa có nhà sản xuất IoT Gateway và Robot AMR quy mô công nghiệp, tạo ra khoảng trống lớn trong chuỗi giá trị công nghệ cao.</w:t>
      </w:r>
    </w:p>
    <w:p w14:paraId="268815C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Thực trạng nhà sản xuất nội địa:</w:t>
      </w:r>
    </w:p>
    <w:p w14:paraId="4DB8827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Theo Vietnam Electronics Industries Association (VEIA, 2024):</w:t>
      </w:r>
    </w:p>
    <w:tbl>
      <w:tblPr>
        <w:tblStyle w:val="Table"/>
        <w:tblW w:w="5000" w:type="pct"/>
        <w:tblLayout w:type="fixed"/>
        <w:tblLook w:val="0020" w:firstRow="1" w:lastRow="0" w:firstColumn="0" w:lastColumn="0" w:noHBand="0" w:noVBand="0"/>
      </w:tblPr>
      <w:tblGrid>
        <w:gridCol w:w="1368"/>
        <w:gridCol w:w="1824"/>
        <w:gridCol w:w="1824"/>
        <w:gridCol w:w="1824"/>
        <w:gridCol w:w="1368"/>
        <w:gridCol w:w="1368"/>
      </w:tblGrid>
      <w:tr w:rsidR="009F68C2" w:rsidRPr="00D274C8" w14:paraId="6074F071"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131" w:type="dxa"/>
          </w:tcPr>
          <w:p w14:paraId="3A7286F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Loại hình</w:t>
            </w:r>
          </w:p>
        </w:tc>
        <w:tc>
          <w:tcPr>
            <w:tcW w:w="1508" w:type="dxa"/>
          </w:tcPr>
          <w:p w14:paraId="56AFB8B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lượng</w:t>
            </w:r>
          </w:p>
        </w:tc>
        <w:tc>
          <w:tcPr>
            <w:tcW w:w="1508" w:type="dxa"/>
          </w:tcPr>
          <w:p w14:paraId="2E4E5DA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Quy mô trung bình</w:t>
            </w:r>
          </w:p>
        </w:tc>
        <w:tc>
          <w:tcPr>
            <w:tcW w:w="1508" w:type="dxa"/>
          </w:tcPr>
          <w:p w14:paraId="0F6AF42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Doanh thu TB (triệu USD/năm)</w:t>
            </w:r>
          </w:p>
        </w:tc>
        <w:tc>
          <w:tcPr>
            <w:tcW w:w="1131" w:type="dxa"/>
          </w:tcPr>
          <w:p w14:paraId="15266AD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Đặc điểm</w:t>
            </w:r>
          </w:p>
        </w:tc>
        <w:tc>
          <w:tcPr>
            <w:tcW w:w="1131" w:type="dxa"/>
          </w:tcPr>
          <w:p w14:paraId="7DDE9E8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5800277F" w14:textId="77777777">
        <w:tc>
          <w:tcPr>
            <w:tcW w:w="1131" w:type="dxa"/>
          </w:tcPr>
          <w:p w14:paraId="013916D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Nhà sản xuất IoT Gateway</w:t>
            </w:r>
          </w:p>
        </w:tc>
        <w:tc>
          <w:tcPr>
            <w:tcW w:w="1508" w:type="dxa"/>
          </w:tcPr>
          <w:p w14:paraId="062EE0C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508" w:type="dxa"/>
          </w:tcPr>
          <w:p w14:paraId="4F71C02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Nhỏ</w:t>
            </w:r>
          </w:p>
        </w:tc>
        <w:tc>
          <w:tcPr>
            <w:tcW w:w="1508" w:type="dxa"/>
          </w:tcPr>
          <w:p w14:paraId="59E594A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0,5-2,0</w:t>
            </w:r>
          </w:p>
        </w:tc>
        <w:tc>
          <w:tcPr>
            <w:tcW w:w="1131" w:type="dxa"/>
          </w:tcPr>
          <w:p w14:paraId="5784CE9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Lắp ráp, không có R&amp;D</w:t>
            </w:r>
          </w:p>
        </w:tc>
        <w:tc>
          <w:tcPr>
            <w:tcW w:w="1131" w:type="dxa"/>
          </w:tcPr>
          <w:p w14:paraId="1CF7583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Chủ yếu ODM</w:t>
            </w:r>
          </w:p>
        </w:tc>
      </w:tr>
      <w:tr w:rsidR="009F68C2" w:rsidRPr="00D274C8" w14:paraId="626B43D5" w14:textId="77777777">
        <w:tc>
          <w:tcPr>
            <w:tcW w:w="1131" w:type="dxa"/>
          </w:tcPr>
          <w:p w14:paraId="18F8141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Nhà sản xuất Robot AMR</w:t>
            </w:r>
          </w:p>
        </w:tc>
        <w:tc>
          <w:tcPr>
            <w:tcW w:w="1508" w:type="dxa"/>
          </w:tcPr>
          <w:p w14:paraId="0027B83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w:t>
            </w:r>
          </w:p>
        </w:tc>
        <w:tc>
          <w:tcPr>
            <w:tcW w:w="1508" w:type="dxa"/>
          </w:tcPr>
          <w:p w14:paraId="0ED29AC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Rất nhỏ</w:t>
            </w:r>
          </w:p>
        </w:tc>
        <w:tc>
          <w:tcPr>
            <w:tcW w:w="1508" w:type="dxa"/>
          </w:tcPr>
          <w:p w14:paraId="40888FB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0,2-0,8</w:t>
            </w:r>
          </w:p>
        </w:tc>
        <w:tc>
          <w:tcPr>
            <w:tcW w:w="1131" w:type="dxa"/>
          </w:tcPr>
          <w:p w14:paraId="51FF773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Lắp ráp từ linh kiện TQ</w:t>
            </w:r>
          </w:p>
        </w:tc>
        <w:tc>
          <w:tcPr>
            <w:tcW w:w="1131" w:type="dxa"/>
          </w:tcPr>
          <w:p w14:paraId="508D93C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Không có công nghệ lõi</w:t>
            </w:r>
          </w:p>
        </w:tc>
      </w:tr>
      <w:tr w:rsidR="009F68C2" w:rsidRPr="00D274C8" w14:paraId="106D4D37" w14:textId="77777777">
        <w:tc>
          <w:tcPr>
            <w:tcW w:w="1131" w:type="dxa"/>
          </w:tcPr>
          <w:p w14:paraId="48163CF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Nhà phân phối/tích hợp</w:t>
            </w:r>
          </w:p>
        </w:tc>
        <w:tc>
          <w:tcPr>
            <w:tcW w:w="1508" w:type="dxa"/>
          </w:tcPr>
          <w:p w14:paraId="182D898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w:t>
            </w:r>
          </w:p>
        </w:tc>
        <w:tc>
          <w:tcPr>
            <w:tcW w:w="1508" w:type="dxa"/>
          </w:tcPr>
          <w:p w14:paraId="2600CF1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Nhỏ</w:t>
            </w:r>
          </w:p>
        </w:tc>
        <w:tc>
          <w:tcPr>
            <w:tcW w:w="1508" w:type="dxa"/>
          </w:tcPr>
          <w:p w14:paraId="0814714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1,0-5,0</w:t>
            </w:r>
          </w:p>
        </w:tc>
        <w:tc>
          <w:tcPr>
            <w:tcW w:w="1131" w:type="dxa"/>
          </w:tcPr>
          <w:p w14:paraId="134B84A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Bán và tích hợp sản phẩm nước ngoài</w:t>
            </w:r>
          </w:p>
        </w:tc>
        <w:tc>
          <w:tcPr>
            <w:tcW w:w="1131" w:type="dxa"/>
          </w:tcPr>
          <w:p w14:paraId="532D6AF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Không sản xuất</w:t>
            </w:r>
          </w:p>
        </w:tc>
      </w:tr>
      <w:tr w:rsidR="009F68C2" w:rsidRPr="00D274C8" w14:paraId="48669439" w14:textId="77777777">
        <w:tc>
          <w:tcPr>
            <w:tcW w:w="1131" w:type="dxa"/>
          </w:tcPr>
          <w:p w14:paraId="4C37F56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Startup công nghệ</w:t>
            </w:r>
          </w:p>
        </w:tc>
        <w:tc>
          <w:tcPr>
            <w:tcW w:w="1508" w:type="dxa"/>
          </w:tcPr>
          <w:p w14:paraId="19CE094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w:t>
            </w:r>
          </w:p>
        </w:tc>
        <w:tc>
          <w:tcPr>
            <w:tcW w:w="1508" w:type="dxa"/>
          </w:tcPr>
          <w:p w14:paraId="104767C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Rất nhỏ</w:t>
            </w:r>
          </w:p>
        </w:tc>
        <w:tc>
          <w:tcPr>
            <w:tcW w:w="1508" w:type="dxa"/>
          </w:tcPr>
          <w:p w14:paraId="1E64F57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0,05-0,3</w:t>
            </w:r>
          </w:p>
        </w:tc>
        <w:tc>
          <w:tcPr>
            <w:tcW w:w="1131" w:type="dxa"/>
          </w:tcPr>
          <w:p w14:paraId="222A9F1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Phát triển prototype</w:t>
            </w:r>
          </w:p>
        </w:tc>
        <w:tc>
          <w:tcPr>
            <w:tcW w:w="1131" w:type="dxa"/>
          </w:tcPr>
          <w:p w14:paraId="582617A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Chưa thương mại hóa</w:t>
            </w:r>
          </w:p>
        </w:tc>
      </w:tr>
    </w:tbl>
    <w:p w14:paraId="225122C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So sánh với các nước trong khu vực:</w:t>
      </w:r>
    </w:p>
    <w:tbl>
      <w:tblPr>
        <w:tblStyle w:val="Table"/>
        <w:tblW w:w="5000" w:type="pct"/>
        <w:tblLayout w:type="fixed"/>
        <w:tblLook w:val="0020" w:firstRow="1" w:lastRow="0" w:firstColumn="0" w:lastColumn="0" w:noHBand="0" w:noVBand="0"/>
      </w:tblPr>
      <w:tblGrid>
        <w:gridCol w:w="1306"/>
        <w:gridCol w:w="1741"/>
        <w:gridCol w:w="1741"/>
        <w:gridCol w:w="1741"/>
        <w:gridCol w:w="1741"/>
        <w:gridCol w:w="1306"/>
      </w:tblGrid>
      <w:tr w:rsidR="009F68C2" w:rsidRPr="00D274C8" w14:paraId="5464B1CF"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080" w:type="dxa"/>
          </w:tcPr>
          <w:p w14:paraId="1DAFFE7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tiêu</w:t>
            </w:r>
          </w:p>
        </w:tc>
        <w:tc>
          <w:tcPr>
            <w:tcW w:w="1440" w:type="dxa"/>
          </w:tcPr>
          <w:p w14:paraId="03C2E53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Việt Nam</w:t>
            </w:r>
          </w:p>
        </w:tc>
        <w:tc>
          <w:tcPr>
            <w:tcW w:w="1440" w:type="dxa"/>
          </w:tcPr>
          <w:p w14:paraId="66E046B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Thái Lan</w:t>
            </w:r>
          </w:p>
        </w:tc>
        <w:tc>
          <w:tcPr>
            <w:tcW w:w="1440" w:type="dxa"/>
          </w:tcPr>
          <w:p w14:paraId="4505F59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Malaysia</w:t>
            </w:r>
          </w:p>
        </w:tc>
        <w:tc>
          <w:tcPr>
            <w:tcW w:w="1440" w:type="dxa"/>
          </w:tcPr>
          <w:p w14:paraId="10AB2ED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Singapore</w:t>
            </w:r>
          </w:p>
        </w:tc>
        <w:tc>
          <w:tcPr>
            <w:tcW w:w="1080" w:type="dxa"/>
          </w:tcPr>
          <w:p w14:paraId="122FF20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248DAA90" w14:textId="77777777">
        <w:tc>
          <w:tcPr>
            <w:tcW w:w="1080" w:type="dxa"/>
          </w:tcPr>
          <w:p w14:paraId="3606460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Số nhà sản xuất IoT quy mô lớn</w:t>
            </w:r>
          </w:p>
        </w:tc>
        <w:tc>
          <w:tcPr>
            <w:tcW w:w="1440" w:type="dxa"/>
          </w:tcPr>
          <w:p w14:paraId="29B9C06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w:t>
            </w:r>
          </w:p>
        </w:tc>
        <w:tc>
          <w:tcPr>
            <w:tcW w:w="1440" w:type="dxa"/>
          </w:tcPr>
          <w:p w14:paraId="56180AC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1440" w:type="dxa"/>
          </w:tcPr>
          <w:p w14:paraId="73629E2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w:t>
            </w:r>
          </w:p>
        </w:tc>
        <w:tc>
          <w:tcPr>
            <w:tcW w:w="1440" w:type="dxa"/>
          </w:tcPr>
          <w:p w14:paraId="295A35E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080" w:type="dxa"/>
          </w:tcPr>
          <w:p w14:paraId="04D2C2F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VN thiếu hoàn toàn</w:t>
            </w:r>
          </w:p>
        </w:tc>
      </w:tr>
      <w:tr w:rsidR="009F68C2" w:rsidRPr="00D274C8" w14:paraId="6D40BAEF" w14:textId="77777777">
        <w:tc>
          <w:tcPr>
            <w:tcW w:w="1080" w:type="dxa"/>
          </w:tcPr>
          <w:p w14:paraId="69D5185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Số nhà sản xuất Robot quy mô lớn</w:t>
            </w:r>
          </w:p>
        </w:tc>
        <w:tc>
          <w:tcPr>
            <w:tcW w:w="1440" w:type="dxa"/>
          </w:tcPr>
          <w:p w14:paraId="2F1302F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w:t>
            </w:r>
          </w:p>
        </w:tc>
        <w:tc>
          <w:tcPr>
            <w:tcW w:w="1440" w:type="dxa"/>
          </w:tcPr>
          <w:p w14:paraId="07659D4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w:t>
            </w:r>
          </w:p>
        </w:tc>
        <w:tc>
          <w:tcPr>
            <w:tcW w:w="1440" w:type="dxa"/>
          </w:tcPr>
          <w:p w14:paraId="604F03E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1440" w:type="dxa"/>
          </w:tcPr>
          <w:p w14:paraId="5254C83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1080" w:type="dxa"/>
          </w:tcPr>
          <w:p w14:paraId="199110D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VN thiếu hoàn toàn</w:t>
            </w:r>
          </w:p>
        </w:tc>
      </w:tr>
      <w:tr w:rsidR="009F68C2" w:rsidRPr="00D274C8" w14:paraId="74081B73" w14:textId="77777777">
        <w:tc>
          <w:tcPr>
            <w:tcW w:w="1080" w:type="dxa"/>
          </w:tcPr>
          <w:p w14:paraId="67505C0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 doanh thu ngành IoT (triệu USD)</w:t>
            </w:r>
          </w:p>
        </w:tc>
        <w:tc>
          <w:tcPr>
            <w:tcW w:w="1440" w:type="dxa"/>
          </w:tcPr>
          <w:p w14:paraId="10E8816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120</w:t>
            </w:r>
          </w:p>
        </w:tc>
        <w:tc>
          <w:tcPr>
            <w:tcW w:w="1440" w:type="dxa"/>
          </w:tcPr>
          <w:p w14:paraId="42B8C04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850</w:t>
            </w:r>
          </w:p>
        </w:tc>
        <w:tc>
          <w:tcPr>
            <w:tcW w:w="1440" w:type="dxa"/>
          </w:tcPr>
          <w:p w14:paraId="44B553A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520</w:t>
            </w:r>
          </w:p>
        </w:tc>
        <w:tc>
          <w:tcPr>
            <w:tcW w:w="1440" w:type="dxa"/>
          </w:tcPr>
          <w:p w14:paraId="7B575B8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1.200</w:t>
            </w:r>
          </w:p>
        </w:tc>
        <w:tc>
          <w:tcPr>
            <w:tcW w:w="1080" w:type="dxa"/>
          </w:tcPr>
          <w:p w14:paraId="615E26E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VN thấp nhất</w:t>
            </w:r>
          </w:p>
        </w:tc>
      </w:tr>
      <w:tr w:rsidR="009F68C2" w:rsidRPr="00D274C8" w14:paraId="621F9A31" w14:textId="77777777">
        <w:tc>
          <w:tcPr>
            <w:tcW w:w="1080" w:type="dxa"/>
          </w:tcPr>
          <w:p w14:paraId="7612044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 đầu tư R&amp;D (triệu USD/năm)</w:t>
            </w:r>
          </w:p>
        </w:tc>
        <w:tc>
          <w:tcPr>
            <w:tcW w:w="1440" w:type="dxa"/>
          </w:tcPr>
          <w:p w14:paraId="2C3C3C8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1440" w:type="dxa"/>
          </w:tcPr>
          <w:p w14:paraId="1DEA6A7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45</w:t>
            </w:r>
          </w:p>
        </w:tc>
        <w:tc>
          <w:tcPr>
            <w:tcW w:w="1440" w:type="dxa"/>
          </w:tcPr>
          <w:p w14:paraId="45045C1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28</w:t>
            </w:r>
          </w:p>
        </w:tc>
        <w:tc>
          <w:tcPr>
            <w:tcW w:w="1440" w:type="dxa"/>
          </w:tcPr>
          <w:p w14:paraId="534E6D1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85</w:t>
            </w:r>
          </w:p>
        </w:tc>
        <w:tc>
          <w:tcPr>
            <w:tcW w:w="1080" w:type="dxa"/>
          </w:tcPr>
          <w:p w14:paraId="02BB2FA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VN thấp nhất</w:t>
            </w:r>
          </w:p>
        </w:tc>
      </w:tr>
      <w:tr w:rsidR="009F68C2" w:rsidRPr="00D274C8" w14:paraId="27595503" w14:textId="77777777">
        <w:tc>
          <w:tcPr>
            <w:tcW w:w="1080" w:type="dxa"/>
          </w:tcPr>
          <w:p w14:paraId="716B2E0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Số bằng sáng chế IoT/Robot</w:t>
            </w:r>
          </w:p>
        </w:tc>
        <w:tc>
          <w:tcPr>
            <w:tcW w:w="1440" w:type="dxa"/>
          </w:tcPr>
          <w:p w14:paraId="37D2C14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440" w:type="dxa"/>
          </w:tcPr>
          <w:p w14:paraId="2B4D93B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120</w:t>
            </w:r>
          </w:p>
        </w:tc>
        <w:tc>
          <w:tcPr>
            <w:tcW w:w="1440" w:type="dxa"/>
          </w:tcPr>
          <w:p w14:paraId="5A29966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65</w:t>
            </w:r>
          </w:p>
        </w:tc>
        <w:tc>
          <w:tcPr>
            <w:tcW w:w="1440" w:type="dxa"/>
          </w:tcPr>
          <w:p w14:paraId="087C822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250</w:t>
            </w:r>
          </w:p>
        </w:tc>
        <w:tc>
          <w:tcPr>
            <w:tcW w:w="1080" w:type="dxa"/>
          </w:tcPr>
          <w:p w14:paraId="2B98FE1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VN rất thấp</w:t>
            </w:r>
          </w:p>
        </w:tc>
      </w:tr>
    </w:tbl>
    <w:p w14:paraId="291F099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Nguyên nhân thiếu nhà sản xuất quy mô lớn:</w:t>
      </w:r>
    </w:p>
    <w:p w14:paraId="26BFB3DC" w14:textId="77777777" w:rsidR="009F68C2" w:rsidRPr="00D274C8" w:rsidRDefault="00CC558F" w:rsidP="00DC180F">
      <w:pPr>
        <w:pStyle w:val="Compact"/>
        <w:numPr>
          <w:ilvl w:val="0"/>
          <w:numId w:val="82"/>
        </w:numPr>
        <w:rPr>
          <w:rFonts w:ascii="Times New Roman" w:hAnsi="Times New Roman" w:cs="Times New Roman"/>
        </w:rPr>
      </w:pPr>
      <w:r w:rsidRPr="00D274C8">
        <w:rPr>
          <w:rFonts w:ascii="Times New Roman" w:hAnsi="Times New Roman" w:cs="Times New Roman"/>
          <w:b/>
          <w:bCs/>
        </w:rPr>
        <w:t>Vốn đầu tư lớn:</w:t>
      </w:r>
    </w:p>
    <w:p w14:paraId="2363B5C5" w14:textId="77777777" w:rsidR="009F68C2" w:rsidRPr="00D274C8" w:rsidRDefault="00CC558F" w:rsidP="00DC180F">
      <w:pPr>
        <w:pStyle w:val="Compact"/>
        <w:numPr>
          <w:ilvl w:val="1"/>
          <w:numId w:val="83"/>
        </w:numPr>
        <w:rPr>
          <w:rFonts w:ascii="Times New Roman" w:hAnsi="Times New Roman" w:cs="Times New Roman"/>
        </w:rPr>
      </w:pPr>
      <w:r w:rsidRPr="00D274C8">
        <w:rPr>
          <w:rFonts w:ascii="Times New Roman" w:hAnsi="Times New Roman" w:cs="Times New Roman"/>
        </w:rPr>
        <w:t>Cần 5-10 triệu USD để xây dựng nhà máy và phát triển sản phẩm</w:t>
      </w:r>
    </w:p>
    <w:p w14:paraId="43411EE8" w14:textId="77777777" w:rsidR="009F68C2" w:rsidRPr="00D274C8" w:rsidRDefault="00CC558F" w:rsidP="00DC180F">
      <w:pPr>
        <w:pStyle w:val="Compact"/>
        <w:numPr>
          <w:ilvl w:val="1"/>
          <w:numId w:val="83"/>
        </w:numPr>
        <w:rPr>
          <w:rFonts w:ascii="Times New Roman" w:hAnsi="Times New Roman" w:cs="Times New Roman"/>
        </w:rPr>
      </w:pPr>
      <w:r w:rsidRPr="00D274C8">
        <w:rPr>
          <w:rFonts w:ascii="Times New Roman" w:hAnsi="Times New Roman" w:cs="Times New Roman"/>
        </w:rPr>
        <w:t>DNNVV Việt Nam khó tiếp cận nguồn vốn lớn</w:t>
      </w:r>
    </w:p>
    <w:p w14:paraId="344B8A0A" w14:textId="77777777" w:rsidR="009F68C2" w:rsidRPr="00D274C8" w:rsidRDefault="00CC558F" w:rsidP="00DC180F">
      <w:pPr>
        <w:pStyle w:val="Compact"/>
        <w:numPr>
          <w:ilvl w:val="1"/>
          <w:numId w:val="83"/>
        </w:numPr>
        <w:rPr>
          <w:rFonts w:ascii="Times New Roman" w:hAnsi="Times New Roman" w:cs="Times New Roman"/>
        </w:rPr>
      </w:pPr>
      <w:r w:rsidRPr="00D274C8">
        <w:rPr>
          <w:rFonts w:ascii="Times New Roman" w:hAnsi="Times New Roman" w:cs="Times New Roman"/>
        </w:rPr>
        <w:t>Thiếu quỹ VC/PE chuyên về công nghệ cao</w:t>
      </w:r>
    </w:p>
    <w:p w14:paraId="50FB80B7" w14:textId="77777777" w:rsidR="009F68C2" w:rsidRPr="00D274C8" w:rsidRDefault="00CC558F" w:rsidP="00DC180F">
      <w:pPr>
        <w:pStyle w:val="Compact"/>
        <w:numPr>
          <w:ilvl w:val="0"/>
          <w:numId w:val="82"/>
        </w:numPr>
        <w:rPr>
          <w:rFonts w:ascii="Times New Roman" w:hAnsi="Times New Roman" w:cs="Times New Roman"/>
        </w:rPr>
      </w:pPr>
      <w:r w:rsidRPr="00D274C8">
        <w:rPr>
          <w:rFonts w:ascii="Times New Roman" w:hAnsi="Times New Roman" w:cs="Times New Roman"/>
          <w:b/>
          <w:bCs/>
        </w:rPr>
        <w:t>Thiếu công nghệ lõi:</w:t>
      </w:r>
    </w:p>
    <w:p w14:paraId="5B85D993" w14:textId="77777777" w:rsidR="009F68C2" w:rsidRPr="00D274C8" w:rsidRDefault="00CC558F" w:rsidP="00DC180F">
      <w:pPr>
        <w:pStyle w:val="Compact"/>
        <w:numPr>
          <w:ilvl w:val="1"/>
          <w:numId w:val="84"/>
        </w:numPr>
        <w:rPr>
          <w:rFonts w:ascii="Times New Roman" w:hAnsi="Times New Roman" w:cs="Times New Roman"/>
        </w:rPr>
      </w:pPr>
      <w:r w:rsidRPr="00D274C8">
        <w:rPr>
          <w:rFonts w:ascii="Times New Roman" w:hAnsi="Times New Roman" w:cs="Times New Roman"/>
        </w:rPr>
        <w:t>Chưa làm chủ công nghệ IoT, Robot, AI/ML</w:t>
      </w:r>
    </w:p>
    <w:p w14:paraId="38F8C83A" w14:textId="77777777" w:rsidR="009F68C2" w:rsidRPr="00D274C8" w:rsidRDefault="00CC558F" w:rsidP="00DC180F">
      <w:pPr>
        <w:pStyle w:val="Compact"/>
        <w:numPr>
          <w:ilvl w:val="1"/>
          <w:numId w:val="84"/>
        </w:numPr>
        <w:rPr>
          <w:rFonts w:ascii="Times New Roman" w:hAnsi="Times New Roman" w:cs="Times New Roman"/>
        </w:rPr>
      </w:pPr>
      <w:r w:rsidRPr="00D274C8">
        <w:rPr>
          <w:rFonts w:ascii="Times New Roman" w:hAnsi="Times New Roman" w:cs="Times New Roman"/>
        </w:rPr>
        <w:t>Phụ thuộc vào chuyển giao công nghệ từ nước ngoài</w:t>
      </w:r>
    </w:p>
    <w:p w14:paraId="3B261B28" w14:textId="77777777" w:rsidR="009F68C2" w:rsidRPr="00D274C8" w:rsidRDefault="00CC558F" w:rsidP="00DC180F">
      <w:pPr>
        <w:pStyle w:val="Compact"/>
        <w:numPr>
          <w:ilvl w:val="1"/>
          <w:numId w:val="84"/>
        </w:numPr>
        <w:rPr>
          <w:rFonts w:ascii="Times New Roman" w:hAnsi="Times New Roman" w:cs="Times New Roman"/>
        </w:rPr>
      </w:pPr>
      <w:r w:rsidRPr="00D274C8">
        <w:rPr>
          <w:rFonts w:ascii="Times New Roman" w:hAnsi="Times New Roman" w:cs="Times New Roman"/>
        </w:rPr>
        <w:t>Thiếu đội ngũ R&amp;D có trình độ cao</w:t>
      </w:r>
    </w:p>
    <w:p w14:paraId="3FECAF50" w14:textId="77777777" w:rsidR="009F68C2" w:rsidRPr="00D274C8" w:rsidRDefault="00CC558F" w:rsidP="00DC180F">
      <w:pPr>
        <w:pStyle w:val="Compact"/>
        <w:numPr>
          <w:ilvl w:val="0"/>
          <w:numId w:val="82"/>
        </w:numPr>
        <w:rPr>
          <w:rFonts w:ascii="Times New Roman" w:hAnsi="Times New Roman" w:cs="Times New Roman"/>
        </w:rPr>
      </w:pPr>
      <w:r w:rsidRPr="00D274C8">
        <w:rPr>
          <w:rFonts w:ascii="Times New Roman" w:hAnsi="Times New Roman" w:cs="Times New Roman"/>
          <w:b/>
          <w:bCs/>
        </w:rPr>
        <w:t>Thiếu nhân lực:</w:t>
      </w:r>
    </w:p>
    <w:p w14:paraId="760E6B79" w14:textId="77777777" w:rsidR="009F68C2" w:rsidRPr="00D274C8" w:rsidRDefault="00CC558F" w:rsidP="00DC180F">
      <w:pPr>
        <w:pStyle w:val="Compact"/>
        <w:numPr>
          <w:ilvl w:val="1"/>
          <w:numId w:val="85"/>
        </w:numPr>
        <w:rPr>
          <w:rFonts w:ascii="Times New Roman" w:hAnsi="Times New Roman" w:cs="Times New Roman"/>
        </w:rPr>
      </w:pPr>
      <w:r w:rsidRPr="00D274C8">
        <w:rPr>
          <w:rFonts w:ascii="Times New Roman" w:hAnsi="Times New Roman" w:cs="Times New Roman"/>
        </w:rPr>
        <w:t>Thiếu hụt nghiêm trọng kỹ sư IoT, Robot, AI/ML</w:t>
      </w:r>
    </w:p>
    <w:p w14:paraId="223DF1E0" w14:textId="77777777" w:rsidR="009F68C2" w:rsidRPr="00D274C8" w:rsidRDefault="00CC558F" w:rsidP="00DC180F">
      <w:pPr>
        <w:pStyle w:val="Compact"/>
        <w:numPr>
          <w:ilvl w:val="1"/>
          <w:numId w:val="85"/>
        </w:numPr>
        <w:rPr>
          <w:rFonts w:ascii="Times New Roman" w:hAnsi="Times New Roman" w:cs="Times New Roman"/>
        </w:rPr>
      </w:pPr>
      <w:r w:rsidRPr="00D274C8">
        <w:rPr>
          <w:rFonts w:ascii="Times New Roman" w:hAnsi="Times New Roman" w:cs="Times New Roman"/>
        </w:rPr>
        <w:t>Lương thấp, khó thu hút nhân tài từ nước ngoài</w:t>
      </w:r>
    </w:p>
    <w:p w14:paraId="3D74EE06" w14:textId="77777777" w:rsidR="009F68C2" w:rsidRPr="00D274C8" w:rsidRDefault="00CC558F" w:rsidP="00DC180F">
      <w:pPr>
        <w:pStyle w:val="Compact"/>
        <w:numPr>
          <w:ilvl w:val="1"/>
          <w:numId w:val="85"/>
        </w:numPr>
        <w:rPr>
          <w:rFonts w:ascii="Times New Roman" w:hAnsi="Times New Roman" w:cs="Times New Roman"/>
        </w:rPr>
      </w:pPr>
      <w:r w:rsidRPr="00D274C8">
        <w:rPr>
          <w:rFonts w:ascii="Times New Roman" w:hAnsi="Times New Roman" w:cs="Times New Roman"/>
        </w:rPr>
        <w:t>Brain drain: nhiều kỹ sư giỏi đi làm cho công ty nước ngoài</w:t>
      </w:r>
    </w:p>
    <w:p w14:paraId="49DC393E" w14:textId="77777777" w:rsidR="009F68C2" w:rsidRPr="00D274C8" w:rsidRDefault="00CC558F" w:rsidP="00DC180F">
      <w:pPr>
        <w:pStyle w:val="Compact"/>
        <w:numPr>
          <w:ilvl w:val="0"/>
          <w:numId w:val="82"/>
        </w:numPr>
        <w:rPr>
          <w:rFonts w:ascii="Times New Roman" w:hAnsi="Times New Roman" w:cs="Times New Roman"/>
        </w:rPr>
      </w:pPr>
      <w:r w:rsidRPr="00D274C8">
        <w:rPr>
          <w:rFonts w:ascii="Times New Roman" w:hAnsi="Times New Roman" w:cs="Times New Roman"/>
          <w:b/>
          <w:bCs/>
        </w:rPr>
        <w:t>Thiếu thương hiệu:</w:t>
      </w:r>
    </w:p>
    <w:p w14:paraId="208CC9EE" w14:textId="77777777" w:rsidR="009F68C2" w:rsidRPr="00D274C8" w:rsidRDefault="00CC558F" w:rsidP="00DC180F">
      <w:pPr>
        <w:pStyle w:val="Compact"/>
        <w:numPr>
          <w:ilvl w:val="1"/>
          <w:numId w:val="86"/>
        </w:numPr>
        <w:rPr>
          <w:rFonts w:ascii="Times New Roman" w:hAnsi="Times New Roman" w:cs="Times New Roman"/>
        </w:rPr>
      </w:pPr>
      <w:r w:rsidRPr="00D274C8">
        <w:rPr>
          <w:rFonts w:ascii="Times New Roman" w:hAnsi="Times New Roman" w:cs="Times New Roman"/>
        </w:rPr>
        <w:t>Khách hàng không tin tưởng sản phẩm nội địa</w:t>
      </w:r>
    </w:p>
    <w:p w14:paraId="542B7119" w14:textId="77777777" w:rsidR="009F68C2" w:rsidRPr="00D274C8" w:rsidRDefault="00CC558F" w:rsidP="00DC180F">
      <w:pPr>
        <w:pStyle w:val="Compact"/>
        <w:numPr>
          <w:ilvl w:val="1"/>
          <w:numId w:val="86"/>
        </w:numPr>
        <w:rPr>
          <w:rFonts w:ascii="Times New Roman" w:hAnsi="Times New Roman" w:cs="Times New Roman"/>
        </w:rPr>
      </w:pPr>
      <w:r w:rsidRPr="00D274C8">
        <w:rPr>
          <w:rFonts w:ascii="Times New Roman" w:hAnsi="Times New Roman" w:cs="Times New Roman"/>
        </w:rPr>
        <w:t>Khó cạnh tranh với thương hiệu quốc tế (Siemens, Schneider, MiR)</w:t>
      </w:r>
    </w:p>
    <w:p w14:paraId="219EAA6B" w14:textId="77777777" w:rsidR="009F68C2" w:rsidRPr="00D274C8" w:rsidRDefault="00CC558F" w:rsidP="00DC180F">
      <w:pPr>
        <w:pStyle w:val="Compact"/>
        <w:numPr>
          <w:ilvl w:val="1"/>
          <w:numId w:val="86"/>
        </w:numPr>
        <w:rPr>
          <w:rFonts w:ascii="Times New Roman" w:hAnsi="Times New Roman" w:cs="Times New Roman"/>
        </w:rPr>
      </w:pPr>
      <w:r w:rsidRPr="00D274C8">
        <w:rPr>
          <w:rFonts w:ascii="Times New Roman" w:hAnsi="Times New Roman" w:cs="Times New Roman"/>
        </w:rPr>
        <w:t>Thiếu marketing và PR chuyên nghiệp</w:t>
      </w:r>
    </w:p>
    <w:p w14:paraId="5EFC98A5" w14:textId="77777777" w:rsidR="009F68C2" w:rsidRPr="00D274C8" w:rsidRDefault="00CC558F" w:rsidP="00DC180F">
      <w:pPr>
        <w:pStyle w:val="Compact"/>
        <w:numPr>
          <w:ilvl w:val="0"/>
          <w:numId w:val="82"/>
        </w:numPr>
        <w:rPr>
          <w:rFonts w:ascii="Times New Roman" w:hAnsi="Times New Roman" w:cs="Times New Roman"/>
        </w:rPr>
      </w:pPr>
      <w:r w:rsidRPr="00D274C8">
        <w:rPr>
          <w:rFonts w:ascii="Times New Roman" w:hAnsi="Times New Roman" w:cs="Times New Roman"/>
          <w:b/>
          <w:bCs/>
        </w:rPr>
        <w:t>Thị trường nhỏ:</w:t>
      </w:r>
    </w:p>
    <w:p w14:paraId="1B78E09D" w14:textId="77777777" w:rsidR="009F68C2" w:rsidRPr="00D274C8" w:rsidRDefault="00CC558F" w:rsidP="00DC180F">
      <w:pPr>
        <w:pStyle w:val="Compact"/>
        <w:numPr>
          <w:ilvl w:val="1"/>
          <w:numId w:val="87"/>
        </w:numPr>
        <w:rPr>
          <w:rFonts w:ascii="Times New Roman" w:hAnsi="Times New Roman" w:cs="Times New Roman"/>
        </w:rPr>
      </w:pPr>
      <w:r w:rsidRPr="00D274C8">
        <w:rPr>
          <w:rFonts w:ascii="Times New Roman" w:hAnsi="Times New Roman" w:cs="Times New Roman"/>
        </w:rPr>
        <w:t>Thị trường Việt Nam nhỏ (8,5 tỷ USD năm 2030)</w:t>
      </w:r>
    </w:p>
    <w:p w14:paraId="074DA561" w14:textId="77777777" w:rsidR="009F68C2" w:rsidRPr="00D274C8" w:rsidRDefault="00CC558F" w:rsidP="00DC180F">
      <w:pPr>
        <w:pStyle w:val="Compact"/>
        <w:numPr>
          <w:ilvl w:val="1"/>
          <w:numId w:val="87"/>
        </w:numPr>
        <w:rPr>
          <w:rFonts w:ascii="Times New Roman" w:hAnsi="Times New Roman" w:cs="Times New Roman"/>
        </w:rPr>
      </w:pPr>
      <w:r w:rsidRPr="00D274C8">
        <w:rPr>
          <w:rFonts w:ascii="Times New Roman" w:hAnsi="Times New Roman" w:cs="Times New Roman"/>
        </w:rPr>
        <w:t>Khó đạt quy mô kinh tế với thị trường nội địa</w:t>
      </w:r>
    </w:p>
    <w:p w14:paraId="48CE3282" w14:textId="77777777" w:rsidR="009F68C2" w:rsidRPr="00D274C8" w:rsidRDefault="00CC558F" w:rsidP="00DC180F">
      <w:pPr>
        <w:pStyle w:val="Compact"/>
        <w:numPr>
          <w:ilvl w:val="1"/>
          <w:numId w:val="87"/>
        </w:numPr>
        <w:rPr>
          <w:rFonts w:ascii="Times New Roman" w:hAnsi="Times New Roman" w:cs="Times New Roman"/>
        </w:rPr>
      </w:pPr>
      <w:r w:rsidRPr="00D274C8">
        <w:rPr>
          <w:rFonts w:ascii="Times New Roman" w:hAnsi="Times New Roman" w:cs="Times New Roman"/>
        </w:rPr>
        <w:t>Cần xuất khẩu nhưng gặp rào cản</w:t>
      </w:r>
    </w:p>
    <w:p w14:paraId="29748EE1"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Cơ hội cho Mekong Technology:</w:t>
      </w:r>
    </w:p>
    <w:p w14:paraId="779A058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Mekong Technology là dự án đầu tiên có đủ các yếu tố để trở thành nhà sản xuất IoT/Robot quy mô lớn tại Việt Nam:</w:t>
      </w:r>
    </w:p>
    <w:tbl>
      <w:tblPr>
        <w:tblStyle w:val="Table"/>
        <w:tblW w:w="5000" w:type="pct"/>
        <w:tblLayout w:type="fixed"/>
        <w:tblLook w:val="0020" w:firstRow="1" w:lastRow="0" w:firstColumn="0" w:lastColumn="0" w:noHBand="0" w:noVBand="0"/>
      </w:tblPr>
      <w:tblGrid>
        <w:gridCol w:w="2394"/>
        <w:gridCol w:w="2394"/>
        <w:gridCol w:w="2394"/>
        <w:gridCol w:w="2394"/>
      </w:tblGrid>
      <w:tr w:rsidR="009F68C2" w:rsidRPr="00D274C8" w14:paraId="4FA70B63"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980" w:type="dxa"/>
          </w:tcPr>
          <w:p w14:paraId="6AD4252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Yếu tố</w:t>
            </w:r>
          </w:p>
        </w:tc>
        <w:tc>
          <w:tcPr>
            <w:tcW w:w="1980" w:type="dxa"/>
          </w:tcPr>
          <w:p w14:paraId="67A219B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Mekong Technology</w:t>
            </w:r>
          </w:p>
        </w:tc>
        <w:tc>
          <w:tcPr>
            <w:tcW w:w="1980" w:type="dxa"/>
          </w:tcPr>
          <w:p w14:paraId="50C1658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Đối thủ nội địa</w:t>
            </w:r>
          </w:p>
        </w:tc>
        <w:tc>
          <w:tcPr>
            <w:tcW w:w="1980" w:type="dxa"/>
          </w:tcPr>
          <w:p w14:paraId="266018E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Lợi thế</w:t>
            </w:r>
          </w:p>
        </w:tc>
      </w:tr>
      <w:tr w:rsidR="009F68C2" w:rsidRPr="00D274C8" w14:paraId="504ED6C0" w14:textId="77777777">
        <w:tc>
          <w:tcPr>
            <w:tcW w:w="1980" w:type="dxa"/>
          </w:tcPr>
          <w:p w14:paraId="566CAFC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Vốn đầu tư</w:t>
            </w:r>
          </w:p>
        </w:tc>
        <w:tc>
          <w:tcPr>
            <w:tcW w:w="1980" w:type="dxa"/>
          </w:tcPr>
          <w:p w14:paraId="22A044D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 triệu USD</w:t>
            </w:r>
          </w:p>
        </w:tc>
        <w:tc>
          <w:tcPr>
            <w:tcW w:w="1980" w:type="dxa"/>
          </w:tcPr>
          <w:p w14:paraId="797D433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0,5-2 triệu USD</w:t>
            </w:r>
          </w:p>
        </w:tc>
        <w:tc>
          <w:tcPr>
            <w:tcW w:w="1980" w:type="dxa"/>
          </w:tcPr>
          <w:p w14:paraId="5587A84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Gấp 10-40 lần</w:t>
            </w:r>
          </w:p>
        </w:tc>
      </w:tr>
      <w:tr w:rsidR="009F68C2" w:rsidRPr="00D274C8" w14:paraId="6D2A0E3D" w14:textId="77777777">
        <w:tc>
          <w:tcPr>
            <w:tcW w:w="1980" w:type="dxa"/>
          </w:tcPr>
          <w:p w14:paraId="7B91575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Công nghệ</w:t>
            </w:r>
          </w:p>
        </w:tc>
        <w:tc>
          <w:tcPr>
            <w:tcW w:w="1980" w:type="dxa"/>
          </w:tcPr>
          <w:p w14:paraId="11D1A6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Chuyển giao từ 5 đối tác quốc tế</w:t>
            </w:r>
          </w:p>
        </w:tc>
        <w:tc>
          <w:tcPr>
            <w:tcW w:w="1980" w:type="dxa"/>
          </w:tcPr>
          <w:p w14:paraId="32E42E9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Không có</w:t>
            </w:r>
          </w:p>
        </w:tc>
        <w:tc>
          <w:tcPr>
            <w:tcW w:w="1980" w:type="dxa"/>
          </w:tcPr>
          <w:p w14:paraId="76DBE69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Lợi thế công nghệ</w:t>
            </w:r>
          </w:p>
        </w:tc>
      </w:tr>
      <w:tr w:rsidR="009F68C2" w:rsidRPr="00D274C8" w14:paraId="5FDBE486" w14:textId="77777777">
        <w:tc>
          <w:tcPr>
            <w:tcW w:w="1980" w:type="dxa"/>
          </w:tcPr>
          <w:p w14:paraId="01711CD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R&amp;D</w:t>
            </w:r>
          </w:p>
        </w:tc>
        <w:tc>
          <w:tcPr>
            <w:tcW w:w="1980" w:type="dxa"/>
          </w:tcPr>
          <w:p w14:paraId="6B6C467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36 người, 0,43 triệu USD/năm</w:t>
            </w:r>
          </w:p>
        </w:tc>
        <w:tc>
          <w:tcPr>
            <w:tcW w:w="1980" w:type="dxa"/>
          </w:tcPr>
          <w:p w14:paraId="33D8EFD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2-5 người, 0,05-0,2 triệu USD/năm</w:t>
            </w:r>
          </w:p>
        </w:tc>
        <w:tc>
          <w:tcPr>
            <w:tcW w:w="1980" w:type="dxa"/>
          </w:tcPr>
          <w:p w14:paraId="24760CF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Gấp 2-8 lần</w:t>
            </w:r>
          </w:p>
        </w:tc>
      </w:tr>
      <w:tr w:rsidR="009F68C2" w:rsidRPr="00D274C8" w14:paraId="0C5DD65D" w14:textId="77777777">
        <w:tc>
          <w:tcPr>
            <w:tcW w:w="1980" w:type="dxa"/>
          </w:tcPr>
          <w:p w14:paraId="11DADA8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Quy mô sản xuất</w:t>
            </w:r>
          </w:p>
        </w:tc>
        <w:tc>
          <w:tcPr>
            <w:tcW w:w="1980" w:type="dxa"/>
          </w:tcPr>
          <w:p w14:paraId="13FD109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15.000 sản phẩm/năm</w:t>
            </w:r>
          </w:p>
        </w:tc>
        <w:tc>
          <w:tcPr>
            <w:tcW w:w="1980" w:type="dxa"/>
          </w:tcPr>
          <w:p w14:paraId="6E72D54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500-2.000 sản phẩm/năm</w:t>
            </w:r>
          </w:p>
        </w:tc>
        <w:tc>
          <w:tcPr>
            <w:tcW w:w="1980" w:type="dxa"/>
          </w:tcPr>
          <w:p w14:paraId="466E311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Gấp 7-30 lần</w:t>
            </w:r>
          </w:p>
        </w:tc>
      </w:tr>
      <w:tr w:rsidR="009F68C2" w:rsidRPr="00D274C8" w14:paraId="78A4DFBF" w14:textId="77777777">
        <w:tc>
          <w:tcPr>
            <w:tcW w:w="1980" w:type="dxa"/>
          </w:tcPr>
          <w:p w14:paraId="06F5583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Chứng nhận</w:t>
            </w:r>
          </w:p>
        </w:tc>
        <w:tc>
          <w:tcPr>
            <w:tcW w:w="1980" w:type="dxa"/>
          </w:tcPr>
          <w:p w14:paraId="0D4548A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ISO 9001/14001/45001, CE, FCC, RoHS</w:t>
            </w:r>
          </w:p>
        </w:tc>
        <w:tc>
          <w:tcPr>
            <w:tcW w:w="1980" w:type="dxa"/>
          </w:tcPr>
          <w:p w14:paraId="360154B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Một số ISO 9001</w:t>
            </w:r>
          </w:p>
        </w:tc>
        <w:tc>
          <w:tcPr>
            <w:tcW w:w="1980" w:type="dxa"/>
          </w:tcPr>
          <w:p w14:paraId="6C1B915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Đầy đủ hơn</w:t>
            </w:r>
          </w:p>
        </w:tc>
      </w:tr>
      <w:tr w:rsidR="009F68C2" w:rsidRPr="00D274C8" w14:paraId="6E7FB38C" w14:textId="77777777">
        <w:tc>
          <w:tcPr>
            <w:tcW w:w="1980" w:type="dxa"/>
          </w:tcPr>
          <w:p w14:paraId="6828948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Chiến lược xuất khẩu</w:t>
            </w:r>
          </w:p>
        </w:tc>
        <w:tc>
          <w:tcPr>
            <w:tcW w:w="1980" w:type="dxa"/>
          </w:tcPr>
          <w:p w14:paraId="77D5E4E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35% doanh thu sang ASEAN</w:t>
            </w:r>
          </w:p>
        </w:tc>
        <w:tc>
          <w:tcPr>
            <w:tcW w:w="1980" w:type="dxa"/>
          </w:tcPr>
          <w:p w14:paraId="63BBCCD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Chủ yếu nội địa</w:t>
            </w:r>
          </w:p>
        </w:tc>
        <w:tc>
          <w:tcPr>
            <w:tcW w:w="1980" w:type="dxa"/>
          </w:tcPr>
          <w:p w14:paraId="36AEE47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Tầm nhìn rộng</w:t>
            </w:r>
          </w:p>
        </w:tc>
      </w:tr>
    </w:tbl>
    <w:p w14:paraId="3417E78A" w14:textId="77777777" w:rsidR="009F68C2" w:rsidRPr="00D274C8" w:rsidRDefault="00CC558F">
      <w:pPr>
        <w:pStyle w:val="Heading3"/>
        <w:rPr>
          <w:rFonts w:ascii="Times New Roman" w:hAnsi="Times New Roman" w:cs="Times New Roman"/>
        </w:rPr>
      </w:pPr>
      <w:bookmarkStart w:id="53" w:name="thiếu-giải-pháp-tùy-chỉnh"/>
      <w:bookmarkEnd w:id="52"/>
      <w:r w:rsidRPr="00D274C8">
        <w:rPr>
          <w:rStyle w:val="SectionNumber"/>
          <w:rFonts w:ascii="Times New Roman" w:hAnsi="Times New Roman" w:cs="Times New Roman"/>
        </w:rPr>
        <w:t>4.3.3</w:t>
      </w:r>
      <w:r w:rsidRPr="00D274C8">
        <w:rPr>
          <w:rFonts w:ascii="Times New Roman" w:hAnsi="Times New Roman" w:cs="Times New Roman"/>
        </w:rPr>
        <w:tab/>
        <w:t>6.3. Thiếu giải pháp tùy chỉnh</w:t>
      </w:r>
    </w:p>
    <w:p w14:paraId="141A5F58"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DNNVV Việt Nam có nhu cầu đặc thù khác biệt với doanh nghiệp lớn và doanh nghiệp nước ngoài, nhưng các sản phẩm nhập khẩu thường không đáp ứng được.</w:t>
      </w:r>
    </w:p>
    <w:p w14:paraId="52C86E03"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Nhu cầu đặc thù của DNNVV Việt Nam:</w:t>
      </w:r>
    </w:p>
    <w:p w14:paraId="6E31480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 Quy mô nhỏ hơn:</w:t>
      </w:r>
      <w:r w:rsidRPr="00D274C8">
        <w:rPr>
          <w:rFonts w:ascii="Times New Roman" w:hAnsi="Times New Roman" w:cs="Times New Roman"/>
        </w:rPr>
        <w:t xml:space="preserve"> - </w:t>
      </w:r>
      <w:r w:rsidRPr="00D274C8">
        <w:rPr>
          <w:rFonts w:ascii="Times New Roman" w:hAnsi="Times New Roman" w:cs="Times New Roman"/>
          <w:b/>
          <w:bCs/>
        </w:rPr>
        <w:t>Diện tích nhà xưởng:</w:t>
      </w:r>
      <w:r w:rsidRPr="00D274C8">
        <w:rPr>
          <w:rFonts w:ascii="Times New Roman" w:hAnsi="Times New Roman" w:cs="Times New Roman"/>
        </w:rPr>
        <w:t xml:space="preserve"> 500-2.000 m² (so với 5.000-20.000 m² của DN lớn) - </w:t>
      </w:r>
      <w:r w:rsidRPr="00D274C8">
        <w:rPr>
          <w:rFonts w:ascii="Times New Roman" w:hAnsi="Times New Roman" w:cs="Times New Roman"/>
          <w:b/>
          <w:bCs/>
        </w:rPr>
        <w:t>Số lượng thiết bị:</w:t>
      </w:r>
      <w:r w:rsidRPr="00D274C8">
        <w:rPr>
          <w:rFonts w:ascii="Times New Roman" w:hAnsi="Times New Roman" w:cs="Times New Roman"/>
        </w:rPr>
        <w:t xml:space="preserve"> 10-50 thiết bị (so với 100-500 thiết bị) - </w:t>
      </w:r>
      <w:r w:rsidRPr="00D274C8">
        <w:rPr>
          <w:rFonts w:ascii="Times New Roman" w:hAnsi="Times New Roman" w:cs="Times New Roman"/>
          <w:b/>
          <w:bCs/>
        </w:rPr>
        <w:t>Ngân sách:</w:t>
      </w:r>
      <w:r w:rsidRPr="00D274C8">
        <w:rPr>
          <w:rFonts w:ascii="Times New Roman" w:hAnsi="Times New Roman" w:cs="Times New Roman"/>
        </w:rPr>
        <w:t xml:space="preserve"> 100-500 triệu VND (so với 2-10 tỷ VND) - </w:t>
      </w:r>
      <w:r w:rsidRPr="00D274C8">
        <w:rPr>
          <w:rFonts w:ascii="Times New Roman" w:hAnsi="Times New Roman" w:cs="Times New Roman"/>
          <w:b/>
          <w:bCs/>
        </w:rPr>
        <w:t>Yêu cầu:</w:t>
      </w:r>
      <w:r w:rsidRPr="00D274C8">
        <w:rPr>
          <w:rFonts w:ascii="Times New Roman" w:hAnsi="Times New Roman" w:cs="Times New Roman"/>
        </w:rPr>
        <w:t xml:space="preserve"> Giải pháp nhỏ gọn, dễ triển khai, chi phí thấp</w:t>
      </w:r>
    </w:p>
    <w:p w14:paraId="73A4ED5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2. Quy trình sản xuất đa dạng:</w:t>
      </w:r>
      <w:r w:rsidRPr="00D274C8">
        <w:rPr>
          <w:rFonts w:ascii="Times New Roman" w:hAnsi="Times New Roman" w:cs="Times New Roman"/>
        </w:rPr>
        <w:t xml:space="preserve"> - Mỗi DNNVV có quy trình sản xuất khác nhau - Thường xuyên thay đổi sản phẩm, quy trình - Cần tùy chỉnh linh hoạt, không thể dùng giải pháp chuẩn hóa</w:t>
      </w:r>
    </w:p>
    <w:p w14:paraId="1931F07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3. Hạ tầng IT yếu:</w:t>
      </w:r>
      <w:r w:rsidRPr="00D274C8">
        <w:rPr>
          <w:rFonts w:ascii="Times New Roman" w:hAnsi="Times New Roman" w:cs="Times New Roman"/>
        </w:rPr>
        <w:t xml:space="preserve"> - Chưa có hệ thống ERP/MES hoàn chỉnh - Chưa có đội ngũ IT chuyên nghiệp - Cần giải pháp standalone, dễ dùng, không cần nhiều cấu hình</w:t>
      </w:r>
    </w:p>
    <w:p w14:paraId="2BE287D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4. Ngân sách hạn chế:</w:t>
      </w:r>
      <w:r w:rsidRPr="00D274C8">
        <w:rPr>
          <w:rFonts w:ascii="Times New Roman" w:hAnsi="Times New Roman" w:cs="Times New Roman"/>
        </w:rPr>
        <w:t xml:space="preserve"> - Không đủ ngân sách mua giải pháp đắt tiền - Cần phương thức thanh toán linh hoạt (trả góp, leasing) - Yêu cầu ROI rõ ràng trong 18-24 tháng</w:t>
      </w:r>
    </w:p>
    <w:p w14:paraId="2C829DB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5. Hỗ trợ kỹ thuật cần thiết:</w:t>
      </w:r>
      <w:r w:rsidRPr="00D274C8">
        <w:rPr>
          <w:rFonts w:ascii="Times New Roman" w:hAnsi="Times New Roman" w:cs="Times New Roman"/>
        </w:rPr>
        <w:t xml:space="preserve"> - Thiếu nhân lực kỹ thuật nội bộ - Cần hỗ trợ triển khai, đào tạo, bảo trì - Cần hỗ trợ bằng tiếng Việt, phản hồi nhanh</w:t>
      </w:r>
    </w:p>
    <w:p w14:paraId="29EA834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So sánh giải pháp quốc tế vs nhu cầu DNNVV VN:</w:t>
      </w:r>
    </w:p>
    <w:tbl>
      <w:tblPr>
        <w:tblStyle w:val="Table"/>
        <w:tblW w:w="5000" w:type="pct"/>
        <w:tblLayout w:type="fixed"/>
        <w:tblLook w:val="0020" w:firstRow="1" w:lastRow="0" w:firstColumn="0" w:lastColumn="0" w:noHBand="0" w:noVBand="0"/>
      </w:tblPr>
      <w:tblGrid>
        <w:gridCol w:w="2394"/>
        <w:gridCol w:w="2394"/>
        <w:gridCol w:w="2394"/>
        <w:gridCol w:w="2394"/>
      </w:tblGrid>
      <w:tr w:rsidR="009F68C2" w:rsidRPr="00D274C8" w14:paraId="161CC565"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980" w:type="dxa"/>
          </w:tcPr>
          <w:p w14:paraId="24BAFAE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Tiêu chí</w:t>
            </w:r>
          </w:p>
        </w:tc>
        <w:tc>
          <w:tcPr>
            <w:tcW w:w="1980" w:type="dxa"/>
          </w:tcPr>
          <w:p w14:paraId="343968E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Siemens/Schneider</w:t>
            </w:r>
          </w:p>
        </w:tc>
        <w:tc>
          <w:tcPr>
            <w:tcW w:w="1980" w:type="dxa"/>
          </w:tcPr>
          <w:p w14:paraId="1979799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DNNVV VN</w:t>
            </w:r>
          </w:p>
        </w:tc>
        <w:tc>
          <w:tcPr>
            <w:tcW w:w="1980" w:type="dxa"/>
          </w:tcPr>
          <w:p w14:paraId="6439BD3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Khoảng trống</w:t>
            </w:r>
          </w:p>
        </w:tc>
      </w:tr>
      <w:tr w:rsidR="009F68C2" w:rsidRPr="00D274C8" w14:paraId="14AEA0B7" w14:textId="77777777">
        <w:tc>
          <w:tcPr>
            <w:tcW w:w="1980" w:type="dxa"/>
          </w:tcPr>
          <w:p w14:paraId="68CD621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Giá</w:t>
            </w:r>
          </w:p>
        </w:tc>
        <w:tc>
          <w:tcPr>
            <w:tcW w:w="1980" w:type="dxa"/>
          </w:tcPr>
          <w:p w14:paraId="2A38371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2.000-6.000 USD</w:t>
            </w:r>
          </w:p>
        </w:tc>
        <w:tc>
          <w:tcPr>
            <w:tcW w:w="1980" w:type="dxa"/>
          </w:tcPr>
          <w:p w14:paraId="49A62C1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500-1.500 USD</w:t>
            </w:r>
          </w:p>
        </w:tc>
        <w:tc>
          <w:tcPr>
            <w:tcW w:w="1980" w:type="dxa"/>
          </w:tcPr>
          <w:p w14:paraId="06F589A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Quá cao 3-4 lần</w:t>
            </w:r>
          </w:p>
        </w:tc>
      </w:tr>
      <w:tr w:rsidR="009F68C2" w:rsidRPr="00D274C8" w14:paraId="2B61EC58" w14:textId="77777777">
        <w:tc>
          <w:tcPr>
            <w:tcW w:w="1980" w:type="dxa"/>
          </w:tcPr>
          <w:p w14:paraId="0A58462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Quy mô triển khai tối thiểu</w:t>
            </w:r>
          </w:p>
        </w:tc>
        <w:tc>
          <w:tcPr>
            <w:tcW w:w="1980" w:type="dxa"/>
          </w:tcPr>
          <w:p w14:paraId="778900F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50-100 thiết bị</w:t>
            </w:r>
          </w:p>
        </w:tc>
        <w:tc>
          <w:tcPr>
            <w:tcW w:w="1980" w:type="dxa"/>
          </w:tcPr>
          <w:p w14:paraId="5DF5FA2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10-30 thiết bị</w:t>
            </w:r>
          </w:p>
        </w:tc>
        <w:tc>
          <w:tcPr>
            <w:tcW w:w="1980" w:type="dxa"/>
          </w:tcPr>
          <w:p w14:paraId="408AE43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Quá lớn 3-5 lần</w:t>
            </w:r>
          </w:p>
        </w:tc>
      </w:tr>
      <w:tr w:rsidR="009F68C2" w:rsidRPr="00D274C8" w14:paraId="05B952EB" w14:textId="77777777">
        <w:tc>
          <w:tcPr>
            <w:tcW w:w="1980" w:type="dxa"/>
          </w:tcPr>
          <w:p w14:paraId="66B4C80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Thời gian triển khai</w:t>
            </w:r>
          </w:p>
        </w:tc>
        <w:tc>
          <w:tcPr>
            <w:tcW w:w="1980" w:type="dxa"/>
          </w:tcPr>
          <w:p w14:paraId="406BA3F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3-6 tháng</w:t>
            </w:r>
          </w:p>
        </w:tc>
        <w:tc>
          <w:tcPr>
            <w:tcW w:w="1980" w:type="dxa"/>
          </w:tcPr>
          <w:p w14:paraId="7C7F181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1-2 tháng</w:t>
            </w:r>
          </w:p>
        </w:tc>
        <w:tc>
          <w:tcPr>
            <w:tcW w:w="1980" w:type="dxa"/>
          </w:tcPr>
          <w:p w14:paraId="32CD36B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Quá dài 2-3 lần</w:t>
            </w:r>
          </w:p>
        </w:tc>
      </w:tr>
      <w:tr w:rsidR="009F68C2" w:rsidRPr="00D274C8" w14:paraId="60894EE6" w14:textId="77777777">
        <w:tc>
          <w:tcPr>
            <w:tcW w:w="1980" w:type="dxa"/>
          </w:tcPr>
          <w:p w14:paraId="31AEB09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Tùy chỉnh</w:t>
            </w:r>
          </w:p>
        </w:tc>
        <w:tc>
          <w:tcPr>
            <w:tcW w:w="1980" w:type="dxa"/>
          </w:tcPr>
          <w:p w14:paraId="15B8E1E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Hạn chế, cần license thêm</w:t>
            </w:r>
          </w:p>
        </w:tc>
        <w:tc>
          <w:tcPr>
            <w:tcW w:w="1980" w:type="dxa"/>
          </w:tcPr>
          <w:p w14:paraId="70BE2C7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Linh hoạt, tùy chỉnh dễ dàng</w:t>
            </w:r>
          </w:p>
        </w:tc>
        <w:tc>
          <w:tcPr>
            <w:tcW w:w="1980" w:type="dxa"/>
          </w:tcPr>
          <w:p w14:paraId="4ABD704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Không đáp ứng</w:t>
            </w:r>
          </w:p>
        </w:tc>
      </w:tr>
      <w:tr w:rsidR="009F68C2" w:rsidRPr="00D274C8" w14:paraId="31563671" w14:textId="77777777">
        <w:tc>
          <w:tcPr>
            <w:tcW w:w="1980" w:type="dxa"/>
          </w:tcPr>
          <w:p w14:paraId="0EA4B81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Hỗ trợ</w:t>
            </w:r>
          </w:p>
        </w:tc>
        <w:tc>
          <w:tcPr>
            <w:tcW w:w="1980" w:type="dxa"/>
          </w:tcPr>
          <w:p w14:paraId="6037A28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Tiếng Anh, 3-7 ngày</w:t>
            </w:r>
          </w:p>
        </w:tc>
        <w:tc>
          <w:tcPr>
            <w:tcW w:w="1980" w:type="dxa"/>
          </w:tcPr>
          <w:p w14:paraId="5162C9C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Tiếng Việt, 24-48h</w:t>
            </w:r>
          </w:p>
        </w:tc>
        <w:tc>
          <w:tcPr>
            <w:tcW w:w="1980" w:type="dxa"/>
          </w:tcPr>
          <w:p w14:paraId="55E445C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Không đáp ứng</w:t>
            </w:r>
          </w:p>
        </w:tc>
      </w:tr>
      <w:tr w:rsidR="009F68C2" w:rsidRPr="00D274C8" w14:paraId="0E762703" w14:textId="77777777">
        <w:tc>
          <w:tcPr>
            <w:tcW w:w="1980" w:type="dxa"/>
          </w:tcPr>
          <w:p w14:paraId="537361A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Đào tạo</w:t>
            </w:r>
          </w:p>
        </w:tc>
        <w:tc>
          <w:tcPr>
            <w:tcW w:w="1980" w:type="dxa"/>
          </w:tcPr>
          <w:p w14:paraId="0C75D38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Tiếng Anh, tập trung</w:t>
            </w:r>
          </w:p>
        </w:tc>
        <w:tc>
          <w:tcPr>
            <w:tcW w:w="1980" w:type="dxa"/>
          </w:tcPr>
          <w:p w14:paraId="1F41B58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Tiếng Việt, tại chỗ</w:t>
            </w:r>
          </w:p>
        </w:tc>
        <w:tc>
          <w:tcPr>
            <w:tcW w:w="1980" w:type="dxa"/>
          </w:tcPr>
          <w:p w14:paraId="36DE6FD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Không đáp ứng</w:t>
            </w:r>
          </w:p>
        </w:tc>
      </w:tr>
      <w:tr w:rsidR="009F68C2" w:rsidRPr="00D274C8" w14:paraId="7F4108B9" w14:textId="77777777">
        <w:tc>
          <w:tcPr>
            <w:tcW w:w="1980" w:type="dxa"/>
          </w:tcPr>
          <w:p w14:paraId="65C35AA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Bảo hành</w:t>
            </w:r>
          </w:p>
        </w:tc>
        <w:tc>
          <w:tcPr>
            <w:tcW w:w="1980" w:type="dxa"/>
          </w:tcPr>
          <w:p w14:paraId="1278C9B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 năm, gửi về nước ngoài</w:t>
            </w:r>
          </w:p>
        </w:tc>
        <w:tc>
          <w:tcPr>
            <w:tcW w:w="1980" w:type="dxa"/>
          </w:tcPr>
          <w:p w14:paraId="3EDEB17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2-3 năm, sửa chữa tại VN</w:t>
            </w:r>
          </w:p>
        </w:tc>
        <w:tc>
          <w:tcPr>
            <w:tcW w:w="1980" w:type="dxa"/>
          </w:tcPr>
          <w:p w14:paraId="004C03F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Không đáp ứng</w:t>
            </w:r>
          </w:p>
        </w:tc>
      </w:tr>
    </w:tbl>
    <w:p w14:paraId="7CF893E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Chiến lược tùy chỉnh của Mekong Technology:</w:t>
      </w:r>
    </w:p>
    <w:p w14:paraId="674FB08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 Modular Design (Thiết kế mô-đun):</w:t>
      </w:r>
      <w:r w:rsidRPr="00D274C8">
        <w:rPr>
          <w:rFonts w:ascii="Times New Roman" w:hAnsi="Times New Roman" w:cs="Times New Roman"/>
        </w:rPr>
        <w:t xml:space="preserve"> - Sản phẩm được thiết kế theo module, dễ dàng thêm/bớt chức năng - Khách hàng chỉ mua những module cần thiết, tiết kiệm chi phí - Dễ dàng nâng cấp sau này khi có nhu cầu</w:t>
      </w:r>
    </w:p>
    <w:p w14:paraId="7735201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2. Configurable Hardware (Phần cứng cấu hình được):</w:t>
      </w:r>
      <w:r w:rsidRPr="00D274C8">
        <w:rPr>
          <w:rFonts w:ascii="Times New Roman" w:hAnsi="Times New Roman" w:cs="Times New Roman"/>
        </w:rPr>
        <w:t xml:space="preserve"> - IoT Gateway có nhiều cấu hình: 4GB/8GB/16GB RAM, Wi-Fi 5/6, 4G/5G - Robot AMR có nhiều tải trọng: 100kg/500kg/1000kg - Khách hàng chọn cấu hình phù hợp với ngân sách</w:t>
      </w:r>
    </w:p>
    <w:p w14:paraId="4C1DBAE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3. Open API &amp; SDK:</w:t>
      </w:r>
      <w:r w:rsidRPr="00D274C8">
        <w:rPr>
          <w:rFonts w:ascii="Times New Roman" w:hAnsi="Times New Roman" w:cs="Times New Roman"/>
        </w:rPr>
        <w:t xml:space="preserve"> - API mở cho phép tích hợp với hệ thống hiện có - SDK giúp phát triển ứng dụng tùy chỉnh - Tài liệu đầy đủ bằng tiếng Việt và tiếng Anh</w:t>
      </w:r>
    </w:p>
    <w:p w14:paraId="2B98C72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4. Professional Services:</w:t>
      </w:r>
      <w:r w:rsidRPr="00D274C8">
        <w:rPr>
          <w:rFonts w:ascii="Times New Roman" w:hAnsi="Times New Roman" w:cs="Times New Roman"/>
        </w:rPr>
        <w:t xml:space="preserve"> - </w:t>
      </w:r>
      <w:r w:rsidRPr="00D274C8">
        <w:rPr>
          <w:rFonts w:ascii="Times New Roman" w:hAnsi="Times New Roman" w:cs="Times New Roman"/>
          <w:b/>
          <w:bCs/>
        </w:rPr>
        <w:t>Tư vấn miễn phí:</w:t>
      </w:r>
      <w:r w:rsidRPr="00D274C8">
        <w:rPr>
          <w:rFonts w:ascii="Times New Roman" w:hAnsi="Times New Roman" w:cs="Times New Roman"/>
        </w:rPr>
        <w:t xml:space="preserve"> Phân tích nhu cầu, thiết kế giải pháp - </w:t>
      </w:r>
      <w:r w:rsidRPr="00D274C8">
        <w:rPr>
          <w:rFonts w:ascii="Times New Roman" w:hAnsi="Times New Roman" w:cs="Times New Roman"/>
          <w:b/>
          <w:bCs/>
        </w:rPr>
        <w:t>Triển khai tại chỗ:</w:t>
      </w:r>
      <w:r w:rsidRPr="00D274C8">
        <w:rPr>
          <w:rFonts w:ascii="Times New Roman" w:hAnsi="Times New Roman" w:cs="Times New Roman"/>
        </w:rPr>
        <w:t xml:space="preserve"> Đội ngũ kỹ thuật đến tận nơi triển khai - </w:t>
      </w:r>
      <w:r w:rsidRPr="00D274C8">
        <w:rPr>
          <w:rFonts w:ascii="Times New Roman" w:hAnsi="Times New Roman" w:cs="Times New Roman"/>
          <w:b/>
          <w:bCs/>
        </w:rPr>
        <w:t>Đào tạo:</w:t>
      </w:r>
      <w:r w:rsidRPr="00D274C8">
        <w:rPr>
          <w:rFonts w:ascii="Times New Roman" w:hAnsi="Times New Roman" w:cs="Times New Roman"/>
        </w:rPr>
        <w:t xml:space="preserve"> Đào tạo nhân viên khách hàng sử dụng, vận hành, bảo trì cơ bản - </w:t>
      </w:r>
      <w:r w:rsidRPr="00D274C8">
        <w:rPr>
          <w:rFonts w:ascii="Times New Roman" w:hAnsi="Times New Roman" w:cs="Times New Roman"/>
          <w:b/>
          <w:bCs/>
        </w:rPr>
        <w:t>Hỗ trợ 24/7:</w:t>
      </w:r>
      <w:r w:rsidRPr="00D274C8">
        <w:rPr>
          <w:rFonts w:ascii="Times New Roman" w:hAnsi="Times New Roman" w:cs="Times New Roman"/>
        </w:rPr>
        <w:t xml:space="preserve"> Hotline tiếng Việt, phản hồi trong 2-4 giờ</w:t>
      </w:r>
    </w:p>
    <w:p w14:paraId="1F1DE23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5. Flexible Payment:</w:t>
      </w:r>
      <w:r w:rsidRPr="00D274C8">
        <w:rPr>
          <w:rFonts w:ascii="Times New Roman" w:hAnsi="Times New Roman" w:cs="Times New Roman"/>
        </w:rPr>
        <w:t xml:space="preserve"> - </w:t>
      </w:r>
      <w:r w:rsidRPr="00D274C8">
        <w:rPr>
          <w:rFonts w:ascii="Times New Roman" w:hAnsi="Times New Roman" w:cs="Times New Roman"/>
          <w:b/>
          <w:bCs/>
        </w:rPr>
        <w:t>Trả góp:</w:t>
      </w:r>
      <w:r w:rsidRPr="00D274C8">
        <w:rPr>
          <w:rFonts w:ascii="Times New Roman" w:hAnsi="Times New Roman" w:cs="Times New Roman"/>
        </w:rPr>
        <w:t xml:space="preserve"> 2-3 năm, lãi suất ưu đãi 5-8%/năm - </w:t>
      </w:r>
      <w:r w:rsidRPr="00D274C8">
        <w:rPr>
          <w:rFonts w:ascii="Times New Roman" w:hAnsi="Times New Roman" w:cs="Times New Roman"/>
          <w:b/>
          <w:bCs/>
        </w:rPr>
        <w:t>Leasing:</w:t>
      </w:r>
      <w:r w:rsidRPr="00D274C8">
        <w:rPr>
          <w:rFonts w:ascii="Times New Roman" w:hAnsi="Times New Roman" w:cs="Times New Roman"/>
        </w:rPr>
        <w:t xml:space="preserve"> Thuê thiết bị theo tháng/năm - </w:t>
      </w:r>
      <w:r w:rsidRPr="00D274C8">
        <w:rPr>
          <w:rFonts w:ascii="Times New Roman" w:hAnsi="Times New Roman" w:cs="Times New Roman"/>
          <w:b/>
          <w:bCs/>
        </w:rPr>
        <w:t>Pay-per-use:</w:t>
      </w:r>
      <w:r w:rsidRPr="00D274C8">
        <w:rPr>
          <w:rFonts w:ascii="Times New Roman" w:hAnsi="Times New Roman" w:cs="Times New Roman"/>
        </w:rPr>
        <w:t xml:space="preserve"> Trả phí dựa trên mức sử dụng thực tế - </w:t>
      </w:r>
      <w:r w:rsidRPr="00D274C8">
        <w:rPr>
          <w:rFonts w:ascii="Times New Roman" w:hAnsi="Times New Roman" w:cs="Times New Roman"/>
          <w:b/>
          <w:bCs/>
        </w:rPr>
        <w:t>Trial:</w:t>
      </w:r>
      <w:r w:rsidRPr="00D274C8">
        <w:rPr>
          <w:rFonts w:ascii="Times New Roman" w:hAnsi="Times New Roman" w:cs="Times New Roman"/>
        </w:rPr>
        <w:t xml:space="preserve"> Dùng thử 30-60 ngày, hoàn tiền nếu không hài lòng</w:t>
      </w:r>
    </w:p>
    <w:p w14:paraId="587C1BC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Ví dụ tùy chỉnh:</w:t>
      </w:r>
    </w:p>
    <w:p w14:paraId="2C42FCF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Case 1: Xưởng Giày Da 50 nhân viên</w:t>
      </w:r>
      <w:r w:rsidRPr="00D274C8">
        <w:rPr>
          <w:rFonts w:ascii="Times New Roman" w:hAnsi="Times New Roman" w:cs="Times New Roman"/>
        </w:rPr>
        <w:t xml:space="preserve"> - </w:t>
      </w:r>
      <w:r w:rsidRPr="00D274C8">
        <w:rPr>
          <w:rFonts w:ascii="Times New Roman" w:hAnsi="Times New Roman" w:cs="Times New Roman"/>
          <w:b/>
          <w:bCs/>
        </w:rPr>
        <w:t>Nhu cầu:</w:t>
      </w:r>
      <w:r w:rsidRPr="00D274C8">
        <w:rPr>
          <w:rFonts w:ascii="Times New Roman" w:hAnsi="Times New Roman" w:cs="Times New Roman"/>
        </w:rPr>
        <w:t xml:space="preserve"> Quản lý kho nguyên liệu, theo dõi tiến độ sản xuất - </w:t>
      </w:r>
      <w:r w:rsidRPr="00D274C8">
        <w:rPr>
          <w:rFonts w:ascii="Times New Roman" w:hAnsi="Times New Roman" w:cs="Times New Roman"/>
          <w:b/>
          <w:bCs/>
        </w:rPr>
        <w:t>Giải pháp chuẩn:</w:t>
      </w:r>
      <w:r w:rsidRPr="00D274C8">
        <w:rPr>
          <w:rFonts w:ascii="Times New Roman" w:hAnsi="Times New Roman" w:cs="Times New Roman"/>
        </w:rPr>
        <w:t xml:space="preserve"> Siemens SIMATIC với 20 IoT Gateway, MES system – Giá: 120.000 USD - </w:t>
      </w:r>
      <w:r w:rsidRPr="00D274C8">
        <w:rPr>
          <w:rFonts w:ascii="Times New Roman" w:hAnsi="Times New Roman" w:cs="Times New Roman"/>
          <w:b/>
          <w:bCs/>
        </w:rPr>
        <w:t>Giải pháp Mekong:</w:t>
      </w:r>
      <w:r w:rsidRPr="00D274C8">
        <w:rPr>
          <w:rFonts w:ascii="Times New Roman" w:hAnsi="Times New Roman" w:cs="Times New Roman"/>
        </w:rPr>
        <w:t xml:space="preserve"> 10 MK-100 Basic + WMS lite – Giá: 25.000 USD (tiết kiệm 79%) - </w:t>
      </w:r>
      <w:r w:rsidRPr="00D274C8">
        <w:rPr>
          <w:rFonts w:ascii="Times New Roman" w:hAnsi="Times New Roman" w:cs="Times New Roman"/>
          <w:b/>
          <w:bCs/>
        </w:rPr>
        <w:t>Tùy chỉnh:</w:t>
      </w:r>
      <w:r w:rsidRPr="00D274C8">
        <w:rPr>
          <w:rFonts w:ascii="Times New Roman" w:hAnsi="Times New Roman" w:cs="Times New Roman"/>
        </w:rPr>
        <w:t xml:space="preserve"> - Giao diện tiếng Việt - Tích hợp với phần mềm kế toán hiện có - Báo cáo theo yêu cầu riêng</w:t>
      </w:r>
    </w:p>
    <w:p w14:paraId="20F018E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Case 2: Nhà máy Điện Tử 200 nhân viên</w:t>
      </w:r>
      <w:r w:rsidRPr="00D274C8">
        <w:rPr>
          <w:rFonts w:ascii="Times New Roman" w:hAnsi="Times New Roman" w:cs="Times New Roman"/>
        </w:rPr>
        <w:t xml:space="preserve"> - </w:t>
      </w:r>
      <w:r w:rsidRPr="00D274C8">
        <w:rPr>
          <w:rFonts w:ascii="Times New Roman" w:hAnsi="Times New Roman" w:cs="Times New Roman"/>
          <w:b/>
          <w:bCs/>
        </w:rPr>
        <w:t>Nhu cầu:</w:t>
      </w:r>
      <w:r w:rsidRPr="00D274C8">
        <w:rPr>
          <w:rFonts w:ascii="Times New Roman" w:hAnsi="Times New Roman" w:cs="Times New Roman"/>
        </w:rPr>
        <w:t xml:space="preserve"> Giám sát 30 dây chuyền SMT, OEE, quality control - </w:t>
      </w:r>
      <w:r w:rsidRPr="00D274C8">
        <w:rPr>
          <w:rFonts w:ascii="Times New Roman" w:hAnsi="Times New Roman" w:cs="Times New Roman"/>
          <w:b/>
          <w:bCs/>
        </w:rPr>
        <w:t>Giải pháp chuẩn:</w:t>
      </w:r>
      <w:r w:rsidRPr="00D274C8">
        <w:rPr>
          <w:rFonts w:ascii="Times New Roman" w:hAnsi="Times New Roman" w:cs="Times New Roman"/>
        </w:rPr>
        <w:t xml:space="preserve"> Schneider EcoStruxure với 40 IoT Gateway, MES, QMS – Giá: 180.000 USD - </w:t>
      </w:r>
      <w:r w:rsidRPr="00D274C8">
        <w:rPr>
          <w:rFonts w:ascii="Times New Roman" w:hAnsi="Times New Roman" w:cs="Times New Roman"/>
          <w:b/>
          <w:bCs/>
        </w:rPr>
        <w:t>Giải pháp Mekong:</w:t>
      </w:r>
      <w:r w:rsidRPr="00D274C8">
        <w:rPr>
          <w:rFonts w:ascii="Times New Roman" w:hAnsi="Times New Roman" w:cs="Times New Roman"/>
        </w:rPr>
        <w:t xml:space="preserve"> 30 MK-200 Pro + MES + QMS – Giá: 75.000 USD (tiết kiệm 58%) - </w:t>
      </w:r>
      <w:r w:rsidRPr="00D274C8">
        <w:rPr>
          <w:rFonts w:ascii="Times New Roman" w:hAnsi="Times New Roman" w:cs="Times New Roman"/>
          <w:b/>
          <w:bCs/>
        </w:rPr>
        <w:t>Tùy chỉnh:</w:t>
      </w:r>
      <w:r w:rsidRPr="00D274C8">
        <w:rPr>
          <w:rFonts w:ascii="Times New Roman" w:hAnsi="Times New Roman" w:cs="Times New Roman"/>
        </w:rPr>
        <w:t xml:space="preserve"> - Tích hợp với AOI/ICT hiện có - Báo cáo OEE real-time - Cảnh báo lỗi qua SMS/Zalo</w:t>
      </w:r>
    </w:p>
    <w:p w14:paraId="35F8291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Kết luận:</w:t>
      </w:r>
    </w:p>
    <w:p w14:paraId="0C4D22A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 xml:space="preserve">Khoảng trống công nghệ tại Việt Nam là </w:t>
      </w:r>
      <w:r w:rsidRPr="00D274C8">
        <w:rPr>
          <w:rFonts w:ascii="Times New Roman" w:hAnsi="Times New Roman" w:cs="Times New Roman"/>
          <w:b/>
          <w:bCs/>
        </w:rPr>
        <w:t>cơ hội vàng</w:t>
      </w:r>
      <w:r w:rsidRPr="00D274C8">
        <w:rPr>
          <w:rFonts w:ascii="Times New Roman" w:hAnsi="Times New Roman" w:cs="Times New Roman"/>
        </w:rPr>
        <w:t xml:space="preserve"> cho Mekong Technology:</w:t>
      </w:r>
    </w:p>
    <w:p w14:paraId="063775EE" w14:textId="77777777" w:rsidR="009F68C2" w:rsidRPr="00D274C8" w:rsidRDefault="00CC558F" w:rsidP="00DC180F">
      <w:pPr>
        <w:pStyle w:val="Compact"/>
        <w:numPr>
          <w:ilvl w:val="0"/>
          <w:numId w:val="88"/>
        </w:numPr>
        <w:rPr>
          <w:rFonts w:ascii="Times New Roman" w:hAnsi="Times New Roman" w:cs="Times New Roman"/>
        </w:rPr>
      </w:pPr>
      <w:r w:rsidRPr="00D274C8">
        <w:rPr>
          <w:rFonts w:ascii="Times New Roman" w:hAnsi="Times New Roman" w:cs="Times New Roman"/>
          <w:b/>
          <w:bCs/>
        </w:rPr>
        <w:t>Phụ thuộc nhập khẩu 90%</w:t>
      </w:r>
      <w:r w:rsidRPr="00D274C8">
        <w:rPr>
          <w:rFonts w:ascii="Times New Roman" w:hAnsi="Times New Roman" w:cs="Times New Roman"/>
        </w:rPr>
        <w:t xml:space="preserve"> → Cơ hội thay thế nhập khẩu 900-1.000 triệu USD/năm</w:t>
      </w:r>
    </w:p>
    <w:p w14:paraId="18B3D859" w14:textId="77777777" w:rsidR="009F68C2" w:rsidRPr="00D274C8" w:rsidRDefault="00CC558F" w:rsidP="00DC180F">
      <w:pPr>
        <w:pStyle w:val="Compact"/>
        <w:numPr>
          <w:ilvl w:val="0"/>
          <w:numId w:val="88"/>
        </w:numPr>
        <w:rPr>
          <w:rFonts w:ascii="Times New Roman" w:hAnsi="Times New Roman" w:cs="Times New Roman"/>
        </w:rPr>
      </w:pPr>
      <w:r w:rsidRPr="00D274C8">
        <w:rPr>
          <w:rFonts w:ascii="Times New Roman" w:hAnsi="Times New Roman" w:cs="Times New Roman"/>
          <w:b/>
          <w:bCs/>
        </w:rPr>
        <w:t>Thiếu nhà sản xuất quy mô lớn</w:t>
      </w:r>
      <w:r w:rsidRPr="00D274C8">
        <w:rPr>
          <w:rFonts w:ascii="Times New Roman" w:hAnsi="Times New Roman" w:cs="Times New Roman"/>
        </w:rPr>
        <w:t xml:space="preserve"> → Mekong là dự án đầu tiên có đủ quy mô và công nghệ</w:t>
      </w:r>
    </w:p>
    <w:p w14:paraId="467F7A3D" w14:textId="77777777" w:rsidR="009F68C2" w:rsidRPr="00D274C8" w:rsidRDefault="00CC558F" w:rsidP="00DC180F">
      <w:pPr>
        <w:pStyle w:val="Compact"/>
        <w:numPr>
          <w:ilvl w:val="0"/>
          <w:numId w:val="88"/>
        </w:numPr>
        <w:rPr>
          <w:rFonts w:ascii="Times New Roman" w:hAnsi="Times New Roman" w:cs="Times New Roman"/>
        </w:rPr>
      </w:pPr>
      <w:r w:rsidRPr="00D274C8">
        <w:rPr>
          <w:rFonts w:ascii="Times New Roman" w:hAnsi="Times New Roman" w:cs="Times New Roman"/>
          <w:b/>
          <w:bCs/>
        </w:rPr>
        <w:t>Thiếu giải pháp tùy chỉnh</w:t>
      </w:r>
      <w:r w:rsidRPr="00D274C8">
        <w:rPr>
          <w:rFonts w:ascii="Times New Roman" w:hAnsi="Times New Roman" w:cs="Times New Roman"/>
        </w:rPr>
        <w:t xml:space="preserve"> → Chiến lược modular, configurable, professional services của Mekong đáp ứng chính xác nhu cầu DNNVV</w:t>
      </w:r>
    </w:p>
    <w:p w14:paraId="238160EF"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 xml:space="preserve">Với chiến lược lấp đầy khoảng trống này, Mekong Technology có thể chiếm </w:t>
      </w:r>
      <w:r w:rsidRPr="00D274C8">
        <w:rPr>
          <w:rFonts w:ascii="Times New Roman" w:hAnsi="Times New Roman" w:cs="Times New Roman"/>
          <w:b/>
          <w:bCs/>
        </w:rPr>
        <w:t>8% thị phần IoT</w:t>
      </w:r>
      <w:r w:rsidRPr="00D274C8">
        <w:rPr>
          <w:rFonts w:ascii="Times New Roman" w:hAnsi="Times New Roman" w:cs="Times New Roman"/>
        </w:rPr>
        <w:t xml:space="preserve"> và </w:t>
      </w:r>
      <w:r w:rsidRPr="00D274C8">
        <w:rPr>
          <w:rFonts w:ascii="Times New Roman" w:hAnsi="Times New Roman" w:cs="Times New Roman"/>
          <w:b/>
          <w:bCs/>
        </w:rPr>
        <w:t>5% thị phần Robot</w:t>
      </w:r>
      <w:r w:rsidRPr="00D274C8">
        <w:rPr>
          <w:rFonts w:ascii="Times New Roman" w:hAnsi="Times New Roman" w:cs="Times New Roman"/>
        </w:rPr>
        <w:t xml:space="preserve"> tại Việt Nam, tương đương doanh thu </w:t>
      </w:r>
      <w:r w:rsidRPr="00D274C8">
        <w:rPr>
          <w:rFonts w:ascii="Times New Roman" w:hAnsi="Times New Roman" w:cs="Times New Roman"/>
          <w:b/>
          <w:bCs/>
        </w:rPr>
        <w:t>39,86 triệu USD</w:t>
      </w:r>
      <w:r w:rsidRPr="00D274C8">
        <w:rPr>
          <w:rFonts w:ascii="Times New Roman" w:hAnsi="Times New Roman" w:cs="Times New Roman"/>
        </w:rPr>
        <w:t xml:space="preserve"> từ thị trường nội địa.</w:t>
      </w:r>
    </w:p>
    <w:p w14:paraId="35708472"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73F24759">
          <v:rect id="_x0000_i1060" style="width:0;height:1.5pt" o:hralign="center" o:hrstd="t" o:hr="t"/>
        </w:pict>
      </w:r>
    </w:p>
    <w:p w14:paraId="3895D82A" w14:textId="77777777" w:rsidR="009F68C2" w:rsidRPr="00D274C8" w:rsidRDefault="00CC558F">
      <w:pPr>
        <w:pStyle w:val="Heading2"/>
        <w:rPr>
          <w:rFonts w:ascii="Times New Roman" w:hAnsi="Times New Roman" w:cs="Times New Roman"/>
        </w:rPr>
      </w:pPr>
      <w:bookmarkStart w:id="54" w:name="tính-cấp-thiết-của-dự-án"/>
      <w:bookmarkEnd w:id="50"/>
      <w:bookmarkEnd w:id="53"/>
      <w:r w:rsidRPr="00D274C8">
        <w:rPr>
          <w:rStyle w:val="SectionNumber"/>
          <w:rFonts w:ascii="Times New Roman" w:hAnsi="Times New Roman" w:cs="Times New Roman"/>
        </w:rPr>
        <w:t>4.4</w:t>
      </w:r>
      <w:r w:rsidRPr="00D274C8">
        <w:rPr>
          <w:rFonts w:ascii="Times New Roman" w:hAnsi="Times New Roman" w:cs="Times New Roman"/>
        </w:rPr>
        <w:tab/>
        <w:t>7. TÍNH CẤP THIẾT CỦA DỰ ÁN</w:t>
      </w:r>
    </w:p>
    <w:p w14:paraId="6792996C" w14:textId="77777777" w:rsidR="009F68C2" w:rsidRPr="00D274C8" w:rsidRDefault="00CC558F">
      <w:pPr>
        <w:pStyle w:val="Heading3"/>
        <w:rPr>
          <w:rFonts w:ascii="Times New Roman" w:hAnsi="Times New Roman" w:cs="Times New Roman"/>
        </w:rPr>
      </w:pPr>
      <w:bookmarkStart w:id="55" w:name="cửa-sổ-cơ-hội-đang-thu-hẹp"/>
      <w:r w:rsidRPr="00D274C8">
        <w:rPr>
          <w:rStyle w:val="SectionNumber"/>
          <w:rFonts w:ascii="Times New Roman" w:hAnsi="Times New Roman" w:cs="Times New Roman"/>
        </w:rPr>
        <w:t>4.4.1</w:t>
      </w:r>
      <w:r w:rsidRPr="00D274C8">
        <w:rPr>
          <w:rFonts w:ascii="Times New Roman" w:hAnsi="Times New Roman" w:cs="Times New Roman"/>
        </w:rPr>
        <w:tab/>
        <w:t>7.1. Cửa sổ cơ hội đang thu hẹp</w:t>
      </w:r>
    </w:p>
    <w:p w14:paraId="7E14C016"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Mặc dù khoảng trống công nghệ hiện tại là rất lớn, nhưng cửa sổ cơ hội để tham gia thị trường đang dần thu hẹp do nhiều yếu tố.</w:t>
      </w:r>
    </w:p>
    <w:p w14:paraId="7D1A15D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 Các tập đoàn quốc tế đang gia tăng đầu tư vào Việt Nam:</w:t>
      </w:r>
    </w:p>
    <w:tbl>
      <w:tblPr>
        <w:tblStyle w:val="Table"/>
        <w:tblW w:w="5000" w:type="pct"/>
        <w:tblLayout w:type="fixed"/>
        <w:tblLook w:val="0020" w:firstRow="1" w:lastRow="0" w:firstColumn="0" w:lastColumn="0" w:noHBand="0" w:noVBand="0"/>
      </w:tblPr>
      <w:tblGrid>
        <w:gridCol w:w="1795"/>
        <w:gridCol w:w="1795"/>
        <w:gridCol w:w="2394"/>
        <w:gridCol w:w="1796"/>
        <w:gridCol w:w="1796"/>
      </w:tblGrid>
      <w:tr w:rsidR="009F68C2" w:rsidRPr="00D274C8" w14:paraId="38E93E84"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485" w:type="dxa"/>
          </w:tcPr>
          <w:p w14:paraId="6CC57B2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Tập đoàn</w:t>
            </w:r>
          </w:p>
        </w:tc>
        <w:tc>
          <w:tcPr>
            <w:tcW w:w="1485" w:type="dxa"/>
          </w:tcPr>
          <w:p w14:paraId="6F12661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Kế hoạch tại Việt Nam</w:t>
            </w:r>
          </w:p>
        </w:tc>
        <w:tc>
          <w:tcPr>
            <w:tcW w:w="1980" w:type="dxa"/>
          </w:tcPr>
          <w:p w14:paraId="2FE3D2A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Thời gian</w:t>
            </w:r>
          </w:p>
        </w:tc>
        <w:tc>
          <w:tcPr>
            <w:tcW w:w="1485" w:type="dxa"/>
          </w:tcPr>
          <w:p w14:paraId="521631F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Tác động</w:t>
            </w:r>
          </w:p>
        </w:tc>
        <w:tc>
          <w:tcPr>
            <w:tcW w:w="1485" w:type="dxa"/>
          </w:tcPr>
          <w:p w14:paraId="3887483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66DB2521" w14:textId="77777777">
        <w:tc>
          <w:tcPr>
            <w:tcW w:w="1485" w:type="dxa"/>
          </w:tcPr>
          <w:p w14:paraId="6710291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Siemens</w:t>
            </w:r>
          </w:p>
        </w:tc>
        <w:tc>
          <w:tcPr>
            <w:tcW w:w="1485" w:type="dxa"/>
          </w:tcPr>
          <w:p w14:paraId="7204463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Mở trung tâm R&amp;D tại TP.HCM</w:t>
            </w:r>
          </w:p>
        </w:tc>
        <w:tc>
          <w:tcPr>
            <w:tcW w:w="1980" w:type="dxa"/>
          </w:tcPr>
          <w:p w14:paraId="2906B26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2025-2026</w:t>
            </w:r>
          </w:p>
        </w:tc>
        <w:tc>
          <w:tcPr>
            <w:tcW w:w="1485" w:type="dxa"/>
          </w:tcPr>
          <w:p w14:paraId="00F6EE2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Cạnh tranh trực tiếp</w:t>
            </w:r>
          </w:p>
        </w:tc>
        <w:tc>
          <w:tcPr>
            <w:tcW w:w="1485" w:type="dxa"/>
          </w:tcPr>
          <w:p w14:paraId="1C1B857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Đã công bố</w:t>
            </w:r>
          </w:p>
        </w:tc>
      </w:tr>
      <w:tr w:rsidR="009F68C2" w:rsidRPr="00D274C8" w14:paraId="18AE8425" w14:textId="77777777">
        <w:tc>
          <w:tcPr>
            <w:tcW w:w="1485" w:type="dxa"/>
          </w:tcPr>
          <w:p w14:paraId="002C499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Schneider Electric</w:t>
            </w:r>
          </w:p>
        </w:tc>
        <w:tc>
          <w:tcPr>
            <w:tcW w:w="1485" w:type="dxa"/>
          </w:tcPr>
          <w:p w14:paraId="3E107C9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Mở rộng nhà máy Bình Dương, thêm dây chuyền IoT</w:t>
            </w:r>
          </w:p>
        </w:tc>
        <w:tc>
          <w:tcPr>
            <w:tcW w:w="1980" w:type="dxa"/>
          </w:tcPr>
          <w:p w14:paraId="1988E9C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2025</w:t>
            </w:r>
          </w:p>
        </w:tc>
        <w:tc>
          <w:tcPr>
            <w:tcW w:w="1485" w:type="dxa"/>
          </w:tcPr>
          <w:p w14:paraId="347C4FC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Tăng cạnh tranh</w:t>
            </w:r>
          </w:p>
        </w:tc>
        <w:tc>
          <w:tcPr>
            <w:tcW w:w="1485" w:type="dxa"/>
          </w:tcPr>
          <w:p w14:paraId="200C734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Đang triển khai</w:t>
            </w:r>
          </w:p>
        </w:tc>
      </w:tr>
      <w:tr w:rsidR="009F68C2" w:rsidRPr="00D274C8" w14:paraId="19A20F45" w14:textId="77777777">
        <w:tc>
          <w:tcPr>
            <w:tcW w:w="1485" w:type="dxa"/>
          </w:tcPr>
          <w:p w14:paraId="7A1038C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Rockwell Automation</w:t>
            </w:r>
          </w:p>
        </w:tc>
        <w:tc>
          <w:tcPr>
            <w:tcW w:w="1485" w:type="dxa"/>
          </w:tcPr>
          <w:p w14:paraId="5B5E68F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Partnership với FPT Software, phát triển giải pháp VN</w:t>
            </w:r>
          </w:p>
        </w:tc>
        <w:tc>
          <w:tcPr>
            <w:tcW w:w="1980" w:type="dxa"/>
          </w:tcPr>
          <w:p w14:paraId="4FED49D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2026</w:t>
            </w:r>
          </w:p>
        </w:tc>
        <w:tc>
          <w:tcPr>
            <w:tcW w:w="1485" w:type="dxa"/>
          </w:tcPr>
          <w:p w14:paraId="5D37420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Tăng cạnh tranh</w:t>
            </w:r>
          </w:p>
        </w:tc>
        <w:tc>
          <w:tcPr>
            <w:tcW w:w="1485" w:type="dxa"/>
          </w:tcPr>
          <w:p w14:paraId="2BEC0C5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Đã ký MOU</w:t>
            </w:r>
          </w:p>
        </w:tc>
      </w:tr>
      <w:tr w:rsidR="009F68C2" w:rsidRPr="00D274C8" w14:paraId="2FF19736" w14:textId="77777777">
        <w:tc>
          <w:tcPr>
            <w:tcW w:w="1485" w:type="dxa"/>
          </w:tcPr>
          <w:p w14:paraId="79307D3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Honeywell</w:t>
            </w:r>
          </w:p>
        </w:tc>
        <w:tc>
          <w:tcPr>
            <w:tcW w:w="1485" w:type="dxa"/>
          </w:tcPr>
          <w:p w14:paraId="54418FA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Mở văn phòng khu vực ASEAN tại Hà Nội</w:t>
            </w:r>
          </w:p>
        </w:tc>
        <w:tc>
          <w:tcPr>
            <w:tcW w:w="1980" w:type="dxa"/>
          </w:tcPr>
          <w:p w14:paraId="7232169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2026</w:t>
            </w:r>
          </w:p>
        </w:tc>
        <w:tc>
          <w:tcPr>
            <w:tcW w:w="1485" w:type="dxa"/>
          </w:tcPr>
          <w:p w14:paraId="0699C64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Tăng cạnh tranh</w:t>
            </w:r>
          </w:p>
        </w:tc>
        <w:tc>
          <w:tcPr>
            <w:tcW w:w="1485" w:type="dxa"/>
          </w:tcPr>
          <w:p w14:paraId="545730A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Đang đàm phán</w:t>
            </w:r>
          </w:p>
        </w:tc>
      </w:tr>
      <w:tr w:rsidR="009F68C2" w:rsidRPr="00D274C8" w14:paraId="2BFC46F8" w14:textId="77777777">
        <w:tc>
          <w:tcPr>
            <w:tcW w:w="1485" w:type="dxa"/>
          </w:tcPr>
          <w:p w14:paraId="6242BCB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ABB</w:t>
            </w:r>
          </w:p>
        </w:tc>
        <w:tc>
          <w:tcPr>
            <w:tcW w:w="1485" w:type="dxa"/>
          </w:tcPr>
          <w:p w14:paraId="354ED15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Mở trung tâm đào tạo tự động hóa</w:t>
            </w:r>
          </w:p>
        </w:tc>
        <w:tc>
          <w:tcPr>
            <w:tcW w:w="1980" w:type="dxa"/>
          </w:tcPr>
          <w:p w14:paraId="2BC198B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2025</w:t>
            </w:r>
          </w:p>
        </w:tc>
        <w:tc>
          <w:tcPr>
            <w:tcW w:w="1485" w:type="dxa"/>
          </w:tcPr>
          <w:p w14:paraId="3D0BD74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Tăng nhận thức thị trường</w:t>
            </w:r>
          </w:p>
        </w:tc>
        <w:tc>
          <w:tcPr>
            <w:tcW w:w="1485" w:type="dxa"/>
          </w:tcPr>
          <w:p w14:paraId="0A4FA1B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Đã khởi động</w:t>
            </w:r>
          </w:p>
        </w:tc>
      </w:tr>
    </w:tbl>
    <w:p w14:paraId="083B6F3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2. Startup trong nước đang huy động vốn:</w:t>
      </w:r>
    </w:p>
    <w:tbl>
      <w:tblPr>
        <w:tblStyle w:val="Table"/>
        <w:tblW w:w="5000" w:type="pct"/>
        <w:tblLayout w:type="fixed"/>
        <w:tblLook w:val="0020" w:firstRow="1" w:lastRow="0" w:firstColumn="0" w:lastColumn="0" w:noHBand="0" w:noVBand="0"/>
      </w:tblPr>
      <w:tblGrid>
        <w:gridCol w:w="1437"/>
        <w:gridCol w:w="1437"/>
        <w:gridCol w:w="1915"/>
        <w:gridCol w:w="1915"/>
        <w:gridCol w:w="1436"/>
        <w:gridCol w:w="1436"/>
      </w:tblGrid>
      <w:tr w:rsidR="009F68C2" w:rsidRPr="00D274C8" w14:paraId="15E8AD06"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188" w:type="dxa"/>
          </w:tcPr>
          <w:p w14:paraId="6B27342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Startup</w:t>
            </w:r>
          </w:p>
        </w:tc>
        <w:tc>
          <w:tcPr>
            <w:tcW w:w="1188" w:type="dxa"/>
          </w:tcPr>
          <w:p w14:paraId="5A08907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Sản phẩm</w:t>
            </w:r>
          </w:p>
        </w:tc>
        <w:tc>
          <w:tcPr>
            <w:tcW w:w="1584" w:type="dxa"/>
          </w:tcPr>
          <w:p w14:paraId="159AE60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Vốn huy động</w:t>
            </w:r>
          </w:p>
        </w:tc>
        <w:tc>
          <w:tcPr>
            <w:tcW w:w="1584" w:type="dxa"/>
          </w:tcPr>
          <w:p w14:paraId="7278126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Thời gian</w:t>
            </w:r>
          </w:p>
        </w:tc>
        <w:tc>
          <w:tcPr>
            <w:tcW w:w="1188" w:type="dxa"/>
          </w:tcPr>
          <w:p w14:paraId="0366F48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Trạng thái</w:t>
            </w:r>
          </w:p>
        </w:tc>
        <w:tc>
          <w:tcPr>
            <w:tcW w:w="1188" w:type="dxa"/>
          </w:tcPr>
          <w:p w14:paraId="1FBFA34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12639B1C" w14:textId="77777777">
        <w:tc>
          <w:tcPr>
            <w:tcW w:w="1188" w:type="dxa"/>
          </w:tcPr>
          <w:p w14:paraId="1A426FD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IoT Startup A</w:t>
            </w:r>
          </w:p>
        </w:tc>
        <w:tc>
          <w:tcPr>
            <w:tcW w:w="1188" w:type="dxa"/>
          </w:tcPr>
          <w:p w14:paraId="01C82D9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Platform</w:t>
            </w:r>
          </w:p>
        </w:tc>
        <w:tc>
          <w:tcPr>
            <w:tcW w:w="1584" w:type="dxa"/>
          </w:tcPr>
          <w:p w14:paraId="778AE2E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 triệu USD</w:t>
            </w:r>
          </w:p>
        </w:tc>
        <w:tc>
          <w:tcPr>
            <w:tcW w:w="1584" w:type="dxa"/>
          </w:tcPr>
          <w:p w14:paraId="2630D12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Series A (2024)</w:t>
            </w:r>
          </w:p>
        </w:tc>
        <w:tc>
          <w:tcPr>
            <w:tcW w:w="1188" w:type="dxa"/>
          </w:tcPr>
          <w:p w14:paraId="39D5A0E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Đang thương mại hóa</w:t>
            </w:r>
          </w:p>
        </w:tc>
        <w:tc>
          <w:tcPr>
            <w:tcW w:w="1188" w:type="dxa"/>
          </w:tcPr>
          <w:p w14:paraId="538AE44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Đối thủ tiềm năng</w:t>
            </w:r>
          </w:p>
        </w:tc>
      </w:tr>
      <w:tr w:rsidR="009F68C2" w:rsidRPr="00D274C8" w14:paraId="53326504" w14:textId="77777777">
        <w:tc>
          <w:tcPr>
            <w:tcW w:w="1188" w:type="dxa"/>
          </w:tcPr>
          <w:p w14:paraId="1242409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Robot Startup B</w:t>
            </w:r>
          </w:p>
        </w:tc>
        <w:tc>
          <w:tcPr>
            <w:tcW w:w="1188" w:type="dxa"/>
          </w:tcPr>
          <w:p w14:paraId="12B3A16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AMR cho kho vận</w:t>
            </w:r>
          </w:p>
        </w:tc>
        <w:tc>
          <w:tcPr>
            <w:tcW w:w="1584" w:type="dxa"/>
          </w:tcPr>
          <w:p w14:paraId="104435D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 triệu USD</w:t>
            </w:r>
          </w:p>
        </w:tc>
        <w:tc>
          <w:tcPr>
            <w:tcW w:w="1584" w:type="dxa"/>
          </w:tcPr>
          <w:p w14:paraId="23D1C31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Seed (2024)</w:t>
            </w:r>
          </w:p>
        </w:tc>
        <w:tc>
          <w:tcPr>
            <w:tcW w:w="1188" w:type="dxa"/>
          </w:tcPr>
          <w:p w14:paraId="4135D7E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Phát triển prototype</w:t>
            </w:r>
          </w:p>
        </w:tc>
        <w:tc>
          <w:tcPr>
            <w:tcW w:w="1188" w:type="dxa"/>
          </w:tcPr>
          <w:p w14:paraId="49A828C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Đối thủ tiềm năng</w:t>
            </w:r>
          </w:p>
        </w:tc>
      </w:tr>
      <w:tr w:rsidR="009F68C2" w:rsidRPr="00D274C8" w14:paraId="6F3A5A2C" w14:textId="77777777">
        <w:tc>
          <w:tcPr>
            <w:tcW w:w="1188" w:type="dxa"/>
          </w:tcPr>
          <w:p w14:paraId="4F5A1FC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AI Startup C</w:t>
            </w:r>
          </w:p>
        </w:tc>
        <w:tc>
          <w:tcPr>
            <w:tcW w:w="1188" w:type="dxa"/>
          </w:tcPr>
          <w:p w14:paraId="4F82AAA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Computer Vision cho QC</w:t>
            </w:r>
          </w:p>
        </w:tc>
        <w:tc>
          <w:tcPr>
            <w:tcW w:w="1584" w:type="dxa"/>
          </w:tcPr>
          <w:p w14:paraId="62DA995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 triệu USD</w:t>
            </w:r>
          </w:p>
        </w:tc>
        <w:tc>
          <w:tcPr>
            <w:tcW w:w="1584" w:type="dxa"/>
          </w:tcPr>
          <w:p w14:paraId="7738BCE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Series A (2025)</w:t>
            </w:r>
          </w:p>
        </w:tc>
        <w:tc>
          <w:tcPr>
            <w:tcW w:w="1188" w:type="dxa"/>
          </w:tcPr>
          <w:p w14:paraId="56B3A2C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Đang tăng trưởng</w:t>
            </w:r>
          </w:p>
        </w:tc>
        <w:tc>
          <w:tcPr>
            <w:tcW w:w="1188" w:type="dxa"/>
          </w:tcPr>
          <w:p w14:paraId="4478F42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Đối thủ gián tiếp</w:t>
            </w:r>
          </w:p>
        </w:tc>
      </w:tr>
    </w:tbl>
    <w:p w14:paraId="2CA22F1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3. Chính sách có thể thay đổi:</w:t>
      </w:r>
    </w:p>
    <w:p w14:paraId="64F45400" w14:textId="77777777" w:rsidR="009F68C2" w:rsidRPr="00D274C8" w:rsidRDefault="00CC558F" w:rsidP="00DC180F">
      <w:pPr>
        <w:pStyle w:val="Compact"/>
        <w:numPr>
          <w:ilvl w:val="0"/>
          <w:numId w:val="89"/>
        </w:numPr>
        <w:rPr>
          <w:rFonts w:ascii="Times New Roman" w:hAnsi="Times New Roman" w:cs="Times New Roman"/>
        </w:rPr>
      </w:pPr>
      <w:r w:rsidRPr="00D274C8">
        <w:rPr>
          <w:rFonts w:ascii="Times New Roman" w:hAnsi="Times New Roman" w:cs="Times New Roman"/>
        </w:rPr>
        <w:t>Ưu đãi thuế công nghệ cao có thể thắt chặt sau 2027</w:t>
      </w:r>
    </w:p>
    <w:p w14:paraId="0C476004" w14:textId="77777777" w:rsidR="009F68C2" w:rsidRPr="00D274C8" w:rsidRDefault="00CC558F" w:rsidP="00DC180F">
      <w:pPr>
        <w:pStyle w:val="Compact"/>
        <w:numPr>
          <w:ilvl w:val="0"/>
          <w:numId w:val="89"/>
        </w:numPr>
        <w:rPr>
          <w:rFonts w:ascii="Times New Roman" w:hAnsi="Times New Roman" w:cs="Times New Roman"/>
        </w:rPr>
      </w:pPr>
      <w:r w:rsidRPr="00D274C8">
        <w:rPr>
          <w:rFonts w:ascii="Times New Roman" w:hAnsi="Times New Roman" w:cs="Times New Roman"/>
        </w:rPr>
        <w:t>Yêu cầu nội địa hóa có thể tăng từ 30% lên 50-70%</w:t>
      </w:r>
    </w:p>
    <w:p w14:paraId="293B2F07" w14:textId="77777777" w:rsidR="009F68C2" w:rsidRPr="00D274C8" w:rsidRDefault="00CC558F" w:rsidP="00DC180F">
      <w:pPr>
        <w:pStyle w:val="Compact"/>
        <w:numPr>
          <w:ilvl w:val="0"/>
          <w:numId w:val="89"/>
        </w:numPr>
        <w:rPr>
          <w:rFonts w:ascii="Times New Roman" w:hAnsi="Times New Roman" w:cs="Times New Roman"/>
        </w:rPr>
      </w:pPr>
      <w:r w:rsidRPr="00D274C8">
        <w:rPr>
          <w:rFonts w:ascii="Times New Roman" w:hAnsi="Times New Roman" w:cs="Times New Roman"/>
        </w:rPr>
        <w:t>Tiêu chuẩn môi trường ngày càng nghiêm ngặt</w:t>
      </w:r>
    </w:p>
    <w:p w14:paraId="5E87F483"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4. Công nghệ đang phát triển nhanh:</w:t>
      </w:r>
    </w:p>
    <w:p w14:paraId="20BC1EAF" w14:textId="77777777" w:rsidR="009F68C2" w:rsidRPr="00D274C8" w:rsidRDefault="00CC558F" w:rsidP="00DC180F">
      <w:pPr>
        <w:pStyle w:val="Compact"/>
        <w:numPr>
          <w:ilvl w:val="0"/>
          <w:numId w:val="90"/>
        </w:numPr>
        <w:rPr>
          <w:rFonts w:ascii="Times New Roman" w:hAnsi="Times New Roman" w:cs="Times New Roman"/>
        </w:rPr>
      </w:pPr>
      <w:r w:rsidRPr="00D274C8">
        <w:rPr>
          <w:rFonts w:ascii="Times New Roman" w:hAnsi="Times New Roman" w:cs="Times New Roman"/>
          <w:b/>
          <w:bCs/>
        </w:rPr>
        <w:t>5G/6G:</w:t>
      </w:r>
      <w:r w:rsidRPr="00D274C8">
        <w:rPr>
          <w:rFonts w:ascii="Times New Roman" w:hAnsi="Times New Roman" w:cs="Times New Roman"/>
        </w:rPr>
        <w:t xml:space="preserve"> Triển khai toàn quốc 2025-2027, thay đổi kiến trúc IoT</w:t>
      </w:r>
    </w:p>
    <w:p w14:paraId="6BF1D1EC" w14:textId="77777777" w:rsidR="009F68C2" w:rsidRPr="00D274C8" w:rsidRDefault="00CC558F" w:rsidP="00DC180F">
      <w:pPr>
        <w:pStyle w:val="Compact"/>
        <w:numPr>
          <w:ilvl w:val="0"/>
          <w:numId w:val="90"/>
        </w:numPr>
        <w:rPr>
          <w:rFonts w:ascii="Times New Roman" w:hAnsi="Times New Roman" w:cs="Times New Roman"/>
        </w:rPr>
      </w:pPr>
      <w:r w:rsidRPr="00D274C8">
        <w:rPr>
          <w:rFonts w:ascii="Times New Roman" w:hAnsi="Times New Roman" w:cs="Times New Roman"/>
          <w:b/>
          <w:bCs/>
        </w:rPr>
        <w:t>Edge AI:</w:t>
      </w:r>
      <w:r w:rsidRPr="00D274C8">
        <w:rPr>
          <w:rFonts w:ascii="Times New Roman" w:hAnsi="Times New Roman" w:cs="Times New Roman"/>
        </w:rPr>
        <w:t xml:space="preserve"> Chip AI chuyên dụng (Google TPU, NVIDIA Jetson) giá giảm 50% trong 2 năm</w:t>
      </w:r>
    </w:p>
    <w:p w14:paraId="370F4D56" w14:textId="77777777" w:rsidR="009F68C2" w:rsidRPr="00D274C8" w:rsidRDefault="00CC558F" w:rsidP="00DC180F">
      <w:pPr>
        <w:pStyle w:val="Compact"/>
        <w:numPr>
          <w:ilvl w:val="0"/>
          <w:numId w:val="90"/>
        </w:numPr>
        <w:rPr>
          <w:rFonts w:ascii="Times New Roman" w:hAnsi="Times New Roman" w:cs="Times New Roman"/>
        </w:rPr>
      </w:pPr>
      <w:r w:rsidRPr="00D274C8">
        <w:rPr>
          <w:rFonts w:ascii="Times New Roman" w:hAnsi="Times New Roman" w:cs="Times New Roman"/>
          <w:b/>
          <w:bCs/>
        </w:rPr>
        <w:t>Robot autonomous:</w:t>
      </w:r>
      <w:r w:rsidRPr="00D274C8">
        <w:rPr>
          <w:rFonts w:ascii="Times New Roman" w:hAnsi="Times New Roman" w:cs="Times New Roman"/>
        </w:rPr>
        <w:t xml:space="preserve"> Công nghệ SLAM, computer vision tiến bộ nhanh</w:t>
      </w:r>
    </w:p>
    <w:p w14:paraId="6116A6CB" w14:textId="77777777" w:rsidR="009F68C2" w:rsidRPr="00D274C8" w:rsidRDefault="00CC558F" w:rsidP="00DC180F">
      <w:pPr>
        <w:pStyle w:val="Compact"/>
        <w:numPr>
          <w:ilvl w:val="0"/>
          <w:numId w:val="90"/>
        </w:numPr>
        <w:rPr>
          <w:rFonts w:ascii="Times New Roman" w:hAnsi="Times New Roman" w:cs="Times New Roman"/>
        </w:rPr>
      </w:pPr>
      <w:r w:rsidRPr="00D274C8">
        <w:rPr>
          <w:rFonts w:ascii="Times New Roman" w:hAnsi="Times New Roman" w:cs="Times New Roman"/>
          <w:b/>
          <w:bCs/>
        </w:rPr>
        <w:t>Nếu chậm 2-3 năm,</w:t>
      </w:r>
      <w:r w:rsidRPr="00D274C8">
        <w:rPr>
          <w:rFonts w:ascii="Times New Roman" w:hAnsi="Times New Roman" w:cs="Times New Roman"/>
        </w:rPr>
        <w:t xml:space="preserve"> công nghệ có thể lỗi thời</w:t>
      </w:r>
    </w:p>
    <w:p w14:paraId="3D09AFAF"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Cửa sổ cơ hội: 2025-2027 (2-3 năm)</w:t>
      </w:r>
    </w:p>
    <w:p w14:paraId="37A5A2AB" w14:textId="77777777" w:rsidR="009F68C2" w:rsidRPr="00D274C8" w:rsidRDefault="00CC558F">
      <w:pPr>
        <w:pStyle w:val="SourceCode"/>
        <w:rPr>
          <w:rFonts w:ascii="Times New Roman" w:hAnsi="Times New Roman" w:cs="Times New Roman"/>
        </w:rPr>
      </w:pPr>
      <w:r w:rsidRPr="00D274C8">
        <w:rPr>
          <w:rStyle w:val="VerbatimChar"/>
          <w:rFonts w:ascii="Times New Roman" w:hAnsi="Times New Roman" w:cs="Times New Roman"/>
        </w:rPr>
        <w:t>gantt</w:t>
      </w:r>
      <w:r w:rsidRPr="00D274C8">
        <w:rPr>
          <w:rFonts w:ascii="Times New Roman" w:hAnsi="Times New Roman" w:cs="Times New Roman"/>
        </w:rPr>
        <w:br/>
      </w:r>
      <w:r w:rsidRPr="00D274C8">
        <w:rPr>
          <w:rStyle w:val="VerbatimChar"/>
          <w:rFonts w:ascii="Times New Roman" w:hAnsi="Times New Roman" w:cs="Times New Roman"/>
        </w:rPr>
        <w:t xml:space="preserve">    title Cửa sổ cơ hội để tham gia thị trường</w:t>
      </w:r>
      <w:r w:rsidRPr="00D274C8">
        <w:rPr>
          <w:rFonts w:ascii="Times New Roman" w:hAnsi="Times New Roman" w:cs="Times New Roman"/>
        </w:rPr>
        <w:br/>
      </w:r>
      <w:r w:rsidRPr="00D274C8">
        <w:rPr>
          <w:rStyle w:val="VerbatimChar"/>
          <w:rFonts w:ascii="Times New Roman" w:hAnsi="Times New Roman" w:cs="Times New Roman"/>
        </w:rPr>
        <w:t xml:space="preserve">    dateFormat  YYYY-MM</w:t>
      </w:r>
      <w:r w:rsidRPr="00D274C8">
        <w:rPr>
          <w:rFonts w:ascii="Times New Roman" w:hAnsi="Times New Roman" w:cs="Times New Roman"/>
        </w:rPr>
        <w:br/>
      </w:r>
      <w:r w:rsidRPr="00D274C8">
        <w:rPr>
          <w:rStyle w:val="VerbatimChar"/>
          <w:rFonts w:ascii="Times New Roman" w:hAnsi="Times New Roman" w:cs="Times New Roman"/>
        </w:rPr>
        <w:t xml:space="preserve">    section Mekong Technology</w:t>
      </w:r>
      <w:r w:rsidRPr="00D274C8">
        <w:rPr>
          <w:rFonts w:ascii="Times New Roman" w:hAnsi="Times New Roman" w:cs="Times New Roman"/>
        </w:rPr>
        <w:br/>
      </w:r>
      <w:r w:rsidRPr="00D274C8">
        <w:rPr>
          <w:rStyle w:val="VerbatimChar"/>
          <w:rFonts w:ascii="Times New Roman" w:hAnsi="Times New Roman" w:cs="Times New Roman"/>
        </w:rPr>
        <w:t xml:space="preserve">    Khởi động dự án       :done, 2025-01, 2025-06</w:t>
      </w:r>
      <w:r w:rsidRPr="00D274C8">
        <w:rPr>
          <w:rFonts w:ascii="Times New Roman" w:hAnsi="Times New Roman" w:cs="Times New Roman"/>
        </w:rPr>
        <w:br/>
      </w:r>
      <w:r w:rsidRPr="00D274C8">
        <w:rPr>
          <w:rStyle w:val="VerbatimChar"/>
          <w:rFonts w:ascii="Times New Roman" w:hAnsi="Times New Roman" w:cs="Times New Roman"/>
        </w:rPr>
        <w:t xml:space="preserve">    Phát triển sản phẩm   :active, 2025-07, 2026-12</w:t>
      </w:r>
      <w:r w:rsidRPr="00D274C8">
        <w:rPr>
          <w:rFonts w:ascii="Times New Roman" w:hAnsi="Times New Roman" w:cs="Times New Roman"/>
        </w:rPr>
        <w:br/>
      </w:r>
      <w:r w:rsidRPr="00D274C8">
        <w:rPr>
          <w:rStyle w:val="VerbatimChar"/>
          <w:rFonts w:ascii="Times New Roman" w:hAnsi="Times New Roman" w:cs="Times New Roman"/>
        </w:rPr>
        <w:t xml:space="preserve">    Ra mắt sản phẩm       :crit, 2027-01, 2027-06</w:t>
      </w:r>
      <w:r w:rsidRPr="00D274C8">
        <w:rPr>
          <w:rFonts w:ascii="Times New Roman" w:hAnsi="Times New Roman" w:cs="Times New Roman"/>
        </w:rPr>
        <w:br/>
      </w:r>
      <w:r w:rsidRPr="00D274C8">
        <w:rPr>
          <w:rStyle w:val="VerbatimChar"/>
          <w:rFonts w:ascii="Times New Roman" w:hAnsi="Times New Roman" w:cs="Times New Roman"/>
        </w:rPr>
        <w:t xml:space="preserve">    Chiếm thị phần        :2027-07, 2029-12</w:t>
      </w:r>
      <w:r w:rsidRPr="00D274C8">
        <w:rPr>
          <w:rFonts w:ascii="Times New Roman" w:hAnsi="Times New Roman" w:cs="Times New Roman"/>
        </w:rPr>
        <w:br/>
      </w:r>
      <w:r w:rsidRPr="00D274C8">
        <w:rPr>
          <w:rStyle w:val="VerbatimChar"/>
          <w:rFonts w:ascii="Times New Roman" w:hAnsi="Times New Roman" w:cs="Times New Roman"/>
        </w:rPr>
        <w:t xml:space="preserve">    section Đối thủ</w:t>
      </w:r>
      <w:r w:rsidRPr="00D274C8">
        <w:rPr>
          <w:rFonts w:ascii="Times New Roman" w:hAnsi="Times New Roman" w:cs="Times New Roman"/>
        </w:rPr>
        <w:br/>
      </w:r>
      <w:r w:rsidRPr="00D274C8">
        <w:rPr>
          <w:rStyle w:val="VerbatimChar"/>
          <w:rFonts w:ascii="Times New Roman" w:hAnsi="Times New Roman" w:cs="Times New Roman"/>
        </w:rPr>
        <w:t xml:space="preserve">    Siemens R&amp;D center    :crit, 2025-06, 2026-06</w:t>
      </w:r>
      <w:r w:rsidRPr="00D274C8">
        <w:rPr>
          <w:rFonts w:ascii="Times New Roman" w:hAnsi="Times New Roman" w:cs="Times New Roman"/>
        </w:rPr>
        <w:br/>
      </w:r>
      <w:r w:rsidRPr="00D274C8">
        <w:rPr>
          <w:rStyle w:val="VerbatimChar"/>
          <w:rFonts w:ascii="Times New Roman" w:hAnsi="Times New Roman" w:cs="Times New Roman"/>
        </w:rPr>
        <w:t xml:space="preserve">    Schneider mở rộng     :crit, 2025-03, 2025-12</w:t>
      </w:r>
      <w:r w:rsidRPr="00D274C8">
        <w:rPr>
          <w:rFonts w:ascii="Times New Roman" w:hAnsi="Times New Roman" w:cs="Times New Roman"/>
        </w:rPr>
        <w:br/>
      </w:r>
      <w:r w:rsidRPr="00D274C8">
        <w:rPr>
          <w:rStyle w:val="VerbatimChar"/>
          <w:rFonts w:ascii="Times New Roman" w:hAnsi="Times New Roman" w:cs="Times New Roman"/>
        </w:rPr>
        <w:t xml:space="preserve">    Startup huy động vốn  :crit, 2024-12, 2026-06</w:t>
      </w:r>
      <w:r w:rsidRPr="00D274C8">
        <w:rPr>
          <w:rFonts w:ascii="Times New Roman" w:hAnsi="Times New Roman" w:cs="Times New Roman"/>
        </w:rPr>
        <w:br/>
      </w:r>
      <w:r w:rsidRPr="00D274C8">
        <w:rPr>
          <w:rStyle w:val="VerbatimChar"/>
          <w:rFonts w:ascii="Times New Roman" w:hAnsi="Times New Roman" w:cs="Times New Roman"/>
        </w:rPr>
        <w:t xml:space="preserve">    section Ngưỡng quan trọng</w:t>
      </w:r>
      <w:r w:rsidRPr="00D274C8">
        <w:rPr>
          <w:rFonts w:ascii="Times New Roman" w:hAnsi="Times New Roman" w:cs="Times New Roman"/>
        </w:rPr>
        <w:br/>
      </w:r>
      <w:r w:rsidRPr="00D274C8">
        <w:rPr>
          <w:rStyle w:val="VerbatimChar"/>
          <w:rFonts w:ascii="Times New Roman" w:hAnsi="Times New Roman" w:cs="Times New Roman"/>
        </w:rPr>
        <w:t xml:space="preserve">    Ngưỡng cạnh tranh tăng :milestone, 2027-01, 0d</w:t>
      </w:r>
    </w:p>
    <w:p w14:paraId="685E48A5"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Kết luận:</w:t>
      </w:r>
      <w:r w:rsidRPr="00D274C8">
        <w:rPr>
          <w:rFonts w:ascii="Times New Roman" w:hAnsi="Times New Roman" w:cs="Times New Roman"/>
        </w:rPr>
        <w:t xml:space="preserve"> - </w:t>
      </w:r>
      <w:r w:rsidRPr="00D274C8">
        <w:rPr>
          <w:rFonts w:ascii="Times New Roman" w:hAnsi="Times New Roman" w:cs="Times New Roman"/>
          <w:b/>
          <w:bCs/>
        </w:rPr>
        <w:t>Nếu khởi động ngay (2025):</w:t>
      </w:r>
      <w:r w:rsidRPr="00D274C8">
        <w:rPr>
          <w:rFonts w:ascii="Times New Roman" w:hAnsi="Times New Roman" w:cs="Times New Roman"/>
        </w:rPr>
        <w:t xml:space="preserve"> Có 2-3 năm phát triển trước khi cạnh tranh tăng mạnh - </w:t>
      </w:r>
      <w:r w:rsidRPr="00D274C8">
        <w:rPr>
          <w:rFonts w:ascii="Times New Roman" w:hAnsi="Times New Roman" w:cs="Times New Roman"/>
          <w:b/>
          <w:bCs/>
        </w:rPr>
        <w:t>Nếu trì hoãn đến 2027:</w:t>
      </w:r>
      <w:r w:rsidRPr="00D274C8">
        <w:rPr>
          <w:rFonts w:ascii="Times New Roman" w:hAnsi="Times New Roman" w:cs="Times New Roman"/>
        </w:rPr>
        <w:t xml:space="preserve"> Đối mặt cạnh tranh gay gắt từ Siemens, Schneider, và startup đã có sản phẩm</w:t>
      </w:r>
    </w:p>
    <w:p w14:paraId="0415C992" w14:textId="77777777" w:rsidR="009F68C2" w:rsidRPr="00D274C8" w:rsidRDefault="00CC558F">
      <w:pPr>
        <w:pStyle w:val="Heading3"/>
        <w:rPr>
          <w:rFonts w:ascii="Times New Roman" w:hAnsi="Times New Roman" w:cs="Times New Roman"/>
        </w:rPr>
      </w:pPr>
      <w:bookmarkStart w:id="56" w:name="Xd090077eba27c19313f580f8f518fc7122c4ddf"/>
      <w:bookmarkEnd w:id="55"/>
      <w:r w:rsidRPr="00D274C8">
        <w:rPr>
          <w:rStyle w:val="SectionNumber"/>
          <w:rFonts w:ascii="Times New Roman" w:hAnsi="Times New Roman" w:cs="Times New Roman"/>
        </w:rPr>
        <w:t>4.4.2</w:t>
      </w:r>
      <w:r w:rsidRPr="00D274C8">
        <w:rPr>
          <w:rFonts w:ascii="Times New Roman" w:hAnsi="Times New Roman" w:cs="Times New Roman"/>
        </w:rPr>
        <w:tab/>
        <w:t>7.2. Lợi thế người đi trước (First-Mover Advantage)</w:t>
      </w:r>
    </w:p>
    <w:p w14:paraId="52E2A188"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Là nhà sản xuất IoT/Robot quy mô lớn đầu tiên tại Việt Nam, Mekong Technology sẽ hưởng lợi từ nhiều lợi thế người đi trước.</w:t>
      </w:r>
    </w:p>
    <w:p w14:paraId="5B5BC0C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 Chiếm thị phần sớm:</w:t>
      </w:r>
      <w:r w:rsidRPr="00D274C8">
        <w:rPr>
          <w:rFonts w:ascii="Times New Roman" w:hAnsi="Times New Roman" w:cs="Times New Roman"/>
        </w:rPr>
        <w:t xml:space="preserve"> - Chiếm 8% thị phần IoT, 5% thị phần Robot trong 5 năm đầu - Xây dựng base khách hàng trung thành (4.982 DNNVV) - Khó khăn cho đối thủ vào sau để giành khách hàng</w:t>
      </w:r>
    </w:p>
    <w:p w14:paraId="69FFCBD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2. Xây dựng thương hiệu:</w:t>
      </w:r>
      <w:r w:rsidRPr="00D274C8">
        <w:rPr>
          <w:rFonts w:ascii="Times New Roman" w:hAnsi="Times New Roman" w:cs="Times New Roman"/>
        </w:rPr>
        <w:t xml:space="preserve"> - Trở thành thương hiệu IoT/Robot “Made in Vietnam” đầu tiên - Brand awareness cao nhờ là người đi đầu - Được chính phủ và media ủng hộ mạnh mẽ</w:t>
      </w:r>
    </w:p>
    <w:p w14:paraId="153AE0E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3. Tạo tiêu chuẩn:</w:t>
      </w:r>
      <w:r w:rsidRPr="00D274C8">
        <w:rPr>
          <w:rFonts w:ascii="Times New Roman" w:hAnsi="Times New Roman" w:cs="Times New Roman"/>
        </w:rPr>
        <w:t xml:space="preserve"> - Định hình tiêu chuẩn IoT/Robot phù hợp với DNNVV Việt Nam - Các sản phẩm sau này phải tương thích với Mekong để dễ dàng tích hợp - Lock-in khách hàng qua ecosystem</w:t>
      </w:r>
    </w:p>
    <w:p w14:paraId="0ED1C3F3"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4. Thiết lập mạng lưới:</w:t>
      </w:r>
      <w:r w:rsidRPr="00D274C8">
        <w:rPr>
          <w:rFonts w:ascii="Times New Roman" w:hAnsi="Times New Roman" w:cs="Times New Roman"/>
        </w:rPr>
        <w:t xml:space="preserve"> - Xây dựng mạng lưới 5 đại lý độc quyền tại các khu vực chiến lược - Partnership với 50+ nhà cung cấp trong chuỗi cung ứng - Hợp tác với 4 trường đại học để đào tạo nhân lực</w:t>
      </w:r>
    </w:p>
    <w:p w14:paraId="2056FB33"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5. Thu thập dữ liệu:</w:t>
      </w:r>
      <w:r w:rsidRPr="00D274C8">
        <w:rPr>
          <w:rFonts w:ascii="Times New Roman" w:hAnsi="Times New Roman" w:cs="Times New Roman"/>
        </w:rPr>
        <w:t xml:space="preserve"> - Dữ liệu từ 4.982 khách hàng là tài sản quý giá - Phân tích để cải tiến sản phẩm và dự đoán xu hướng - Lợi thế AI/ML nhờ có dữ liệu thực tế</w:t>
      </w:r>
    </w:p>
    <w:p w14:paraId="43EF96A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6. Kinh nghiệm và học hỏi:</w:t>
      </w:r>
      <w:r w:rsidRPr="00D274C8">
        <w:rPr>
          <w:rFonts w:ascii="Times New Roman" w:hAnsi="Times New Roman" w:cs="Times New Roman"/>
        </w:rPr>
        <w:t xml:space="preserve"> - 5 năm kinh nghiệm triển khai tại DNNVV Việt Nam - Hiểu rõ nhu cầu, thách thức, pain points - Tối ưu hóa sản phẩm và dịch vụ</w:t>
      </w:r>
    </w:p>
    <w:p w14:paraId="5973C80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Giá trị First-Mover Advantage:</w:t>
      </w:r>
    </w:p>
    <w:p w14:paraId="49CCBCC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Theo nghiên cứu của Boston Consulting Group (2023), first-mover trong thị trường công nghệ mới có lợi thế:</w:t>
      </w:r>
    </w:p>
    <w:tbl>
      <w:tblPr>
        <w:tblStyle w:val="Table"/>
        <w:tblW w:w="5000" w:type="pct"/>
        <w:tblLayout w:type="fixed"/>
        <w:tblLook w:val="0020" w:firstRow="1" w:lastRow="0" w:firstColumn="0" w:lastColumn="0" w:noHBand="0" w:noVBand="0"/>
      </w:tblPr>
      <w:tblGrid>
        <w:gridCol w:w="2873"/>
        <w:gridCol w:w="3830"/>
        <w:gridCol w:w="2873"/>
      </w:tblGrid>
      <w:tr w:rsidR="009F68C2" w:rsidRPr="00D274C8" w14:paraId="575DE7A0"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2376" w:type="dxa"/>
          </w:tcPr>
          <w:p w14:paraId="4E7420F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Lợi thế</w:t>
            </w:r>
          </w:p>
        </w:tc>
        <w:tc>
          <w:tcPr>
            <w:tcW w:w="3168" w:type="dxa"/>
          </w:tcPr>
          <w:p w14:paraId="5822C1A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trị</w:t>
            </w:r>
          </w:p>
        </w:tc>
        <w:tc>
          <w:tcPr>
            <w:tcW w:w="2376" w:type="dxa"/>
          </w:tcPr>
          <w:p w14:paraId="486B4C6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778B4787" w14:textId="77777777">
        <w:tc>
          <w:tcPr>
            <w:tcW w:w="2376" w:type="dxa"/>
          </w:tcPr>
          <w:p w14:paraId="488BBC6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Thị phần cao hơn</w:t>
            </w:r>
          </w:p>
        </w:tc>
        <w:tc>
          <w:tcPr>
            <w:tcW w:w="3168" w:type="dxa"/>
          </w:tcPr>
          <w:p w14:paraId="33C81FC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+25-35%</w:t>
            </w:r>
          </w:p>
        </w:tc>
        <w:tc>
          <w:tcPr>
            <w:tcW w:w="2376" w:type="dxa"/>
          </w:tcPr>
          <w:p w14:paraId="1F78C78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So với đối thủ vào sau 3-5 năm</w:t>
            </w:r>
          </w:p>
        </w:tc>
      </w:tr>
      <w:tr w:rsidR="009F68C2" w:rsidRPr="00D274C8" w14:paraId="6E06832C" w14:textId="77777777">
        <w:tc>
          <w:tcPr>
            <w:tcW w:w="2376" w:type="dxa"/>
          </w:tcPr>
          <w:p w14:paraId="3543FCC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Biên lợi nhuận cao hơn</w:t>
            </w:r>
          </w:p>
        </w:tc>
        <w:tc>
          <w:tcPr>
            <w:tcW w:w="3168" w:type="dxa"/>
          </w:tcPr>
          <w:p w14:paraId="0C4640E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+10-15%</w:t>
            </w:r>
          </w:p>
        </w:tc>
        <w:tc>
          <w:tcPr>
            <w:tcW w:w="2376" w:type="dxa"/>
          </w:tcPr>
          <w:p w14:paraId="7E35B8F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Do lock-in và brand premium</w:t>
            </w:r>
          </w:p>
        </w:tc>
      </w:tr>
      <w:tr w:rsidR="009F68C2" w:rsidRPr="00D274C8" w14:paraId="67E27F82" w14:textId="77777777">
        <w:tc>
          <w:tcPr>
            <w:tcW w:w="2376" w:type="dxa"/>
          </w:tcPr>
          <w:p w14:paraId="0AE310E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Chi phí marketing thấp hơn</w:t>
            </w:r>
          </w:p>
        </w:tc>
        <w:tc>
          <w:tcPr>
            <w:tcW w:w="3168" w:type="dxa"/>
          </w:tcPr>
          <w:p w14:paraId="440CCA6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2376" w:type="dxa"/>
          </w:tcPr>
          <w:p w14:paraId="39BECD9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Do brand awareness cao</w:t>
            </w:r>
          </w:p>
        </w:tc>
      </w:tr>
      <w:tr w:rsidR="009F68C2" w:rsidRPr="00D274C8" w14:paraId="287D9770" w14:textId="77777777">
        <w:tc>
          <w:tcPr>
            <w:tcW w:w="2376" w:type="dxa"/>
          </w:tcPr>
          <w:p w14:paraId="7742940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Lifetime value khách hàng cao hơn</w:t>
            </w:r>
          </w:p>
        </w:tc>
        <w:tc>
          <w:tcPr>
            <w:tcW w:w="3168" w:type="dxa"/>
          </w:tcPr>
          <w:p w14:paraId="5035259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+30-40%</w:t>
            </w:r>
          </w:p>
        </w:tc>
        <w:tc>
          <w:tcPr>
            <w:tcW w:w="2376" w:type="dxa"/>
          </w:tcPr>
          <w:p w14:paraId="21F0A88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Do chuyển đổi khó khăn</w:t>
            </w:r>
          </w:p>
        </w:tc>
      </w:tr>
    </w:tbl>
    <w:p w14:paraId="7527621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Ước tính cho Mekong Technology:</w:t>
      </w:r>
    </w:p>
    <w:p w14:paraId="02EB650D" w14:textId="77777777" w:rsidR="009F68C2" w:rsidRPr="00D274C8" w:rsidRDefault="00CC558F" w:rsidP="00DC180F">
      <w:pPr>
        <w:pStyle w:val="Compact"/>
        <w:numPr>
          <w:ilvl w:val="0"/>
          <w:numId w:val="91"/>
        </w:numPr>
        <w:rPr>
          <w:rFonts w:ascii="Times New Roman" w:hAnsi="Times New Roman" w:cs="Times New Roman"/>
        </w:rPr>
      </w:pPr>
      <w:r w:rsidRPr="00D274C8">
        <w:rPr>
          <w:rFonts w:ascii="Times New Roman" w:hAnsi="Times New Roman" w:cs="Times New Roman"/>
          <w:b/>
          <w:bCs/>
        </w:rPr>
        <w:t>Thị phần:</w:t>
      </w:r>
      <w:r w:rsidRPr="00D274C8">
        <w:rPr>
          <w:rFonts w:ascii="Times New Roman" w:hAnsi="Times New Roman" w:cs="Times New Roman"/>
        </w:rPr>
        <w:t xml:space="preserve"> 8% IoT vs 5% (nếu vào muộn) → Tăng 60% doanh thu</w:t>
      </w:r>
    </w:p>
    <w:p w14:paraId="1B9062E4" w14:textId="77777777" w:rsidR="009F68C2" w:rsidRPr="00D274C8" w:rsidRDefault="00CC558F" w:rsidP="00DC180F">
      <w:pPr>
        <w:pStyle w:val="Compact"/>
        <w:numPr>
          <w:ilvl w:val="0"/>
          <w:numId w:val="91"/>
        </w:numPr>
        <w:rPr>
          <w:rFonts w:ascii="Times New Roman" w:hAnsi="Times New Roman" w:cs="Times New Roman"/>
        </w:rPr>
      </w:pPr>
      <w:r w:rsidRPr="00D274C8">
        <w:rPr>
          <w:rFonts w:ascii="Times New Roman" w:hAnsi="Times New Roman" w:cs="Times New Roman"/>
          <w:b/>
          <w:bCs/>
        </w:rPr>
        <w:t>Doanh thu thêm:</w:t>
      </w:r>
      <w:r w:rsidRPr="00D274C8">
        <w:rPr>
          <w:rFonts w:ascii="Times New Roman" w:hAnsi="Times New Roman" w:cs="Times New Roman"/>
        </w:rPr>
        <w:t xml:space="preserve"> 15-20 triệu USD trong 10 năm</w:t>
      </w:r>
    </w:p>
    <w:p w14:paraId="0D2E7D08" w14:textId="77777777" w:rsidR="009F68C2" w:rsidRPr="00D274C8" w:rsidRDefault="00CC558F" w:rsidP="00DC180F">
      <w:pPr>
        <w:pStyle w:val="Compact"/>
        <w:numPr>
          <w:ilvl w:val="0"/>
          <w:numId w:val="91"/>
        </w:numPr>
        <w:rPr>
          <w:rFonts w:ascii="Times New Roman" w:hAnsi="Times New Roman" w:cs="Times New Roman"/>
        </w:rPr>
      </w:pPr>
      <w:r w:rsidRPr="00D274C8">
        <w:rPr>
          <w:rFonts w:ascii="Times New Roman" w:hAnsi="Times New Roman" w:cs="Times New Roman"/>
          <w:b/>
          <w:bCs/>
        </w:rPr>
        <w:t>NPV tăng:</w:t>
      </w:r>
      <w:r w:rsidRPr="00D274C8">
        <w:rPr>
          <w:rFonts w:ascii="Times New Roman" w:hAnsi="Times New Roman" w:cs="Times New Roman"/>
        </w:rPr>
        <w:t xml:space="preserve"> 5-8 triệu USD</w:t>
      </w:r>
    </w:p>
    <w:p w14:paraId="4B7F48DD" w14:textId="77777777" w:rsidR="009F68C2" w:rsidRPr="00D274C8" w:rsidRDefault="00CC558F">
      <w:pPr>
        <w:pStyle w:val="Heading3"/>
        <w:rPr>
          <w:rFonts w:ascii="Times New Roman" w:hAnsi="Times New Roman" w:cs="Times New Roman"/>
        </w:rPr>
      </w:pPr>
      <w:bookmarkStart w:id="57" w:name="rủi-ro-nếu-trì-hoãn"/>
      <w:bookmarkEnd w:id="56"/>
      <w:r w:rsidRPr="00D274C8">
        <w:rPr>
          <w:rStyle w:val="SectionNumber"/>
          <w:rFonts w:ascii="Times New Roman" w:hAnsi="Times New Roman" w:cs="Times New Roman"/>
        </w:rPr>
        <w:t>4.4.3</w:t>
      </w:r>
      <w:r w:rsidRPr="00D274C8">
        <w:rPr>
          <w:rFonts w:ascii="Times New Roman" w:hAnsi="Times New Roman" w:cs="Times New Roman"/>
        </w:rPr>
        <w:tab/>
        <w:t>7.3. Rủi ro nếu trì hoãn</w:t>
      </w:r>
    </w:p>
    <w:p w14:paraId="6D1B1F86"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Trì hoãn dự án 1-2 năm sẽ dẫn đến nhiều hậu quả tiêu cực nghiêm trọng.</w:t>
      </w:r>
    </w:p>
    <w:p w14:paraId="44953E5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 Mất cơ hội First-Mover:</w:t>
      </w:r>
      <w:r w:rsidRPr="00D274C8">
        <w:rPr>
          <w:rFonts w:ascii="Times New Roman" w:hAnsi="Times New Roman" w:cs="Times New Roman"/>
        </w:rPr>
        <w:t xml:space="preserve"> - Thị phần giảm từ 8% xuống 5% (IoT), từ 5% xuống 3% (Robot) - Doanh thu giảm 20-30% (từ 119,71 triệu USD xuống 84-96 triệu USD) - NPV giảm từ 15,20 triệu USD xuống 8-10 triệu USD</w:t>
      </w:r>
    </w:p>
    <w:p w14:paraId="2C85170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2. Đối thủ chiếm lĩnh thị trường:</w:t>
      </w:r>
      <w:r w:rsidRPr="00D274C8">
        <w:rPr>
          <w:rFonts w:ascii="Times New Roman" w:hAnsi="Times New Roman" w:cs="Times New Roman"/>
        </w:rPr>
        <w:t xml:space="preserve"> - Siemens, Schneider đã có R&amp;D center và sản xuất tại VN - Giá cạnh tranh hơn (giảm 20-30%) - Hỗ trợ tốt hơn (đội ngũ địa phương) - Khó cạnh tranh</w:t>
      </w:r>
    </w:p>
    <w:p w14:paraId="08D11A5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3. Công nghệ lỗi thời:</w:t>
      </w:r>
      <w:r w:rsidRPr="00D274C8">
        <w:rPr>
          <w:rFonts w:ascii="Times New Roman" w:hAnsi="Times New Roman" w:cs="Times New Roman"/>
        </w:rPr>
        <w:t xml:space="preserve"> - Phát triển trên nền tảng cũ (Wi-Fi 5 thay vì Wi-Fi 6, 4G thay vì 5G) - Phải đầu tư lại R&amp;D để nâng cấp - Chi phí tăng 30-50%</w:t>
      </w:r>
    </w:p>
    <w:p w14:paraId="58EC81A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4. Đội ngũ tan rã:</w:t>
      </w:r>
      <w:r w:rsidRPr="00D274C8">
        <w:rPr>
          <w:rFonts w:ascii="Times New Roman" w:hAnsi="Times New Roman" w:cs="Times New Roman"/>
        </w:rPr>
        <w:t xml:space="preserve"> - Khó giữ đội ngũ R&amp;D 36 người trong thời gian chờ đợi - Brain drain: chuyên gia chuyển sang đối thủ hoặc công ty nước ngoài - Phải tuyển dụng và đào tạo lại → mất 12-18 tháng</w:t>
      </w:r>
    </w:p>
    <w:p w14:paraId="0436BBC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5. Đối tác rời bỏ:</w:t>
      </w:r>
      <w:r w:rsidRPr="00D274C8">
        <w:rPr>
          <w:rFonts w:ascii="Times New Roman" w:hAnsi="Times New Roman" w:cs="Times New Roman"/>
        </w:rPr>
        <w:t xml:space="preserve"> - 5 đối tác công nghệ (KUKA, Tuya, DALY, Hikvision, Tohin) có thể tìm partner khác - Mất cơ hội chuyển giao công nghệ độc quyền - Phải đàm phán lại với điều kiện kém hơn</w:t>
      </w:r>
    </w:p>
    <w:p w14:paraId="42CED8E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6. Nhà cung cấp không tin tưởng:</w:t>
      </w:r>
      <w:r w:rsidRPr="00D274C8">
        <w:rPr>
          <w:rFonts w:ascii="Times New Roman" w:hAnsi="Times New Roman" w:cs="Times New Roman"/>
        </w:rPr>
        <w:t xml:space="preserve"> - Nhà cung cấp nghi ngờ về cam kết của dự án - Không sẵn lòng đầu tư nâng cấp công nghệ - Chuỗi cung ứng kém chất lượng hơn</w:t>
      </w:r>
    </w:p>
    <w:p w14:paraId="1462CE7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Phân tích kịch bản trì hoãn:</w:t>
      </w:r>
    </w:p>
    <w:tbl>
      <w:tblPr>
        <w:tblStyle w:val="Table"/>
        <w:tblW w:w="5000" w:type="pct"/>
        <w:tblLayout w:type="fixed"/>
        <w:tblLook w:val="0020" w:firstRow="1" w:lastRow="0" w:firstColumn="0" w:lastColumn="0" w:noHBand="0" w:noVBand="0"/>
      </w:tblPr>
      <w:tblGrid>
        <w:gridCol w:w="1026"/>
        <w:gridCol w:w="1026"/>
        <w:gridCol w:w="1026"/>
        <w:gridCol w:w="1368"/>
        <w:gridCol w:w="1368"/>
        <w:gridCol w:w="1368"/>
        <w:gridCol w:w="1368"/>
        <w:gridCol w:w="1026"/>
      </w:tblGrid>
      <w:tr w:rsidR="009F68C2" w:rsidRPr="00D274C8" w14:paraId="7818AED7"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848" w:type="dxa"/>
          </w:tcPr>
          <w:p w14:paraId="2D974A7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Kịch bản</w:t>
            </w:r>
          </w:p>
        </w:tc>
        <w:tc>
          <w:tcPr>
            <w:tcW w:w="848" w:type="dxa"/>
          </w:tcPr>
          <w:p w14:paraId="2010FA5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Thời gian trì hoãn</w:t>
            </w:r>
          </w:p>
        </w:tc>
        <w:tc>
          <w:tcPr>
            <w:tcW w:w="848" w:type="dxa"/>
          </w:tcPr>
          <w:p w14:paraId="4660DB8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Thị phần IoT/Robot</w:t>
            </w:r>
          </w:p>
        </w:tc>
        <w:tc>
          <w:tcPr>
            <w:tcW w:w="1131" w:type="dxa"/>
          </w:tcPr>
          <w:p w14:paraId="0CD1E66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Doanh thu 10 năm</w:t>
            </w:r>
          </w:p>
        </w:tc>
        <w:tc>
          <w:tcPr>
            <w:tcW w:w="1131" w:type="dxa"/>
          </w:tcPr>
          <w:p w14:paraId="6B804DD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NPV</w:t>
            </w:r>
          </w:p>
        </w:tc>
        <w:tc>
          <w:tcPr>
            <w:tcW w:w="1131" w:type="dxa"/>
          </w:tcPr>
          <w:p w14:paraId="3436FDD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IRR</w:t>
            </w:r>
          </w:p>
        </w:tc>
        <w:tc>
          <w:tcPr>
            <w:tcW w:w="1131" w:type="dxa"/>
          </w:tcPr>
          <w:p w14:paraId="3CB4AE3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Payback</w:t>
            </w:r>
          </w:p>
        </w:tc>
        <w:tc>
          <w:tcPr>
            <w:tcW w:w="848" w:type="dxa"/>
          </w:tcPr>
          <w:p w14:paraId="7A8C6C0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Kết luận</w:t>
            </w:r>
          </w:p>
        </w:tc>
      </w:tr>
      <w:tr w:rsidR="009F68C2" w:rsidRPr="00D274C8" w14:paraId="4097DCA5" w14:textId="77777777">
        <w:tc>
          <w:tcPr>
            <w:tcW w:w="848" w:type="dxa"/>
          </w:tcPr>
          <w:p w14:paraId="65F862C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Base Case</w:t>
            </w:r>
          </w:p>
        </w:tc>
        <w:tc>
          <w:tcPr>
            <w:tcW w:w="848" w:type="dxa"/>
          </w:tcPr>
          <w:p w14:paraId="04F1F25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Không trì hoãn (2025)</w:t>
            </w:r>
          </w:p>
        </w:tc>
        <w:tc>
          <w:tcPr>
            <w:tcW w:w="848" w:type="dxa"/>
          </w:tcPr>
          <w:p w14:paraId="50EBA89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8% / 5%</w:t>
            </w:r>
          </w:p>
        </w:tc>
        <w:tc>
          <w:tcPr>
            <w:tcW w:w="1131" w:type="dxa"/>
          </w:tcPr>
          <w:p w14:paraId="7BB045C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119,71 triệu USD</w:t>
            </w:r>
          </w:p>
        </w:tc>
        <w:tc>
          <w:tcPr>
            <w:tcW w:w="1131" w:type="dxa"/>
          </w:tcPr>
          <w:p w14:paraId="3472E79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15,20 triệu USD</w:t>
            </w:r>
          </w:p>
        </w:tc>
        <w:tc>
          <w:tcPr>
            <w:tcW w:w="1131" w:type="dxa"/>
          </w:tcPr>
          <w:p w14:paraId="372AB01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15,2%</w:t>
            </w:r>
          </w:p>
        </w:tc>
        <w:tc>
          <w:tcPr>
            <w:tcW w:w="1131" w:type="dxa"/>
          </w:tcPr>
          <w:p w14:paraId="7BB168D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8,5 năm</w:t>
            </w:r>
          </w:p>
        </w:tc>
        <w:tc>
          <w:tcPr>
            <w:tcW w:w="848" w:type="dxa"/>
          </w:tcPr>
          <w:p w14:paraId="600F28A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Tốt nhất</w:t>
            </w:r>
          </w:p>
        </w:tc>
      </w:tr>
      <w:tr w:rsidR="009F68C2" w:rsidRPr="00D274C8" w14:paraId="0BFF951E" w14:textId="77777777">
        <w:tc>
          <w:tcPr>
            <w:tcW w:w="848" w:type="dxa"/>
          </w:tcPr>
          <w:p w14:paraId="1CF88C7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Delay 1 year</w:t>
            </w:r>
          </w:p>
        </w:tc>
        <w:tc>
          <w:tcPr>
            <w:tcW w:w="848" w:type="dxa"/>
          </w:tcPr>
          <w:p w14:paraId="0630B77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Trì hoãn 1 năm (2026)</w:t>
            </w:r>
          </w:p>
        </w:tc>
        <w:tc>
          <w:tcPr>
            <w:tcW w:w="848" w:type="dxa"/>
          </w:tcPr>
          <w:p w14:paraId="15FB706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6% / 4%</w:t>
            </w:r>
          </w:p>
        </w:tc>
        <w:tc>
          <w:tcPr>
            <w:tcW w:w="1131" w:type="dxa"/>
          </w:tcPr>
          <w:p w14:paraId="6A14ECC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95,77 triệu USD</w:t>
            </w:r>
          </w:p>
        </w:tc>
        <w:tc>
          <w:tcPr>
            <w:tcW w:w="1131" w:type="dxa"/>
          </w:tcPr>
          <w:p w14:paraId="3FCC465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10,50 triệu USD</w:t>
            </w:r>
          </w:p>
        </w:tc>
        <w:tc>
          <w:tcPr>
            <w:tcW w:w="1131" w:type="dxa"/>
          </w:tcPr>
          <w:p w14:paraId="1AB34C5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12,8%</w:t>
            </w:r>
          </w:p>
        </w:tc>
        <w:tc>
          <w:tcPr>
            <w:tcW w:w="1131" w:type="dxa"/>
          </w:tcPr>
          <w:p w14:paraId="6B84DCE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10,2 năm</w:t>
            </w:r>
          </w:p>
        </w:tc>
        <w:tc>
          <w:tcPr>
            <w:tcW w:w="848" w:type="dxa"/>
          </w:tcPr>
          <w:p w14:paraId="631A88D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Chấp nhận được</w:t>
            </w:r>
          </w:p>
        </w:tc>
      </w:tr>
      <w:tr w:rsidR="009F68C2" w:rsidRPr="00D274C8" w14:paraId="17B9CD67" w14:textId="77777777">
        <w:tc>
          <w:tcPr>
            <w:tcW w:w="848" w:type="dxa"/>
          </w:tcPr>
          <w:p w14:paraId="6708558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Delay 2 years</w:t>
            </w:r>
          </w:p>
        </w:tc>
        <w:tc>
          <w:tcPr>
            <w:tcW w:w="848" w:type="dxa"/>
          </w:tcPr>
          <w:p w14:paraId="45C6B7C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Trì hoãn 2 năm (2027)</w:t>
            </w:r>
          </w:p>
        </w:tc>
        <w:tc>
          <w:tcPr>
            <w:tcW w:w="848" w:type="dxa"/>
          </w:tcPr>
          <w:p w14:paraId="7385E21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 / 3%</w:t>
            </w:r>
          </w:p>
        </w:tc>
        <w:tc>
          <w:tcPr>
            <w:tcW w:w="1131" w:type="dxa"/>
          </w:tcPr>
          <w:p w14:paraId="723EF25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71,83 triệu USD</w:t>
            </w:r>
          </w:p>
        </w:tc>
        <w:tc>
          <w:tcPr>
            <w:tcW w:w="1131" w:type="dxa"/>
          </w:tcPr>
          <w:p w14:paraId="73E465D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5,80 triệu USD</w:t>
            </w:r>
          </w:p>
        </w:tc>
        <w:tc>
          <w:tcPr>
            <w:tcW w:w="1131" w:type="dxa"/>
          </w:tcPr>
          <w:p w14:paraId="1C24191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10,1%</w:t>
            </w:r>
          </w:p>
        </w:tc>
        <w:tc>
          <w:tcPr>
            <w:tcW w:w="1131" w:type="dxa"/>
          </w:tcPr>
          <w:p w14:paraId="2FE43AF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12,8 năm</w:t>
            </w:r>
          </w:p>
        </w:tc>
        <w:tc>
          <w:tcPr>
            <w:tcW w:w="848" w:type="dxa"/>
          </w:tcPr>
          <w:p w14:paraId="61B5D50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Không khả quan</w:t>
            </w:r>
          </w:p>
        </w:tc>
      </w:tr>
      <w:tr w:rsidR="009F68C2" w:rsidRPr="00D274C8" w14:paraId="4163098F" w14:textId="77777777">
        <w:tc>
          <w:tcPr>
            <w:tcW w:w="848" w:type="dxa"/>
          </w:tcPr>
          <w:p w14:paraId="4E099ED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Delay 3+ years</w:t>
            </w:r>
          </w:p>
        </w:tc>
        <w:tc>
          <w:tcPr>
            <w:tcW w:w="848" w:type="dxa"/>
          </w:tcPr>
          <w:p w14:paraId="621E8CD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Trì hoãn 3+ năm (2028+)</w:t>
            </w:r>
          </w:p>
        </w:tc>
        <w:tc>
          <w:tcPr>
            <w:tcW w:w="848" w:type="dxa"/>
          </w:tcPr>
          <w:p w14:paraId="490D266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 / 2%</w:t>
            </w:r>
          </w:p>
        </w:tc>
        <w:tc>
          <w:tcPr>
            <w:tcW w:w="1131" w:type="dxa"/>
          </w:tcPr>
          <w:p w14:paraId="188766F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47,88 triệu USD</w:t>
            </w:r>
          </w:p>
        </w:tc>
        <w:tc>
          <w:tcPr>
            <w:tcW w:w="1131" w:type="dxa"/>
          </w:tcPr>
          <w:p w14:paraId="1D86870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 triệu USD</w:t>
            </w:r>
          </w:p>
        </w:tc>
        <w:tc>
          <w:tcPr>
            <w:tcW w:w="1131" w:type="dxa"/>
          </w:tcPr>
          <w:p w14:paraId="4CF7A55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8,5%</w:t>
            </w:r>
          </w:p>
        </w:tc>
        <w:tc>
          <w:tcPr>
            <w:tcW w:w="1131" w:type="dxa"/>
          </w:tcPr>
          <w:p w14:paraId="538F97A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&gt;15 năm</w:t>
            </w:r>
          </w:p>
        </w:tc>
        <w:tc>
          <w:tcPr>
            <w:tcW w:w="848" w:type="dxa"/>
          </w:tcPr>
          <w:p w14:paraId="46B8FA3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Không khả thi</w:t>
            </w:r>
          </w:p>
        </w:tc>
      </w:tr>
    </w:tbl>
    <w:p w14:paraId="0F72920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Kết luận:</w:t>
      </w:r>
    </w:p>
    <w:p w14:paraId="39592A01" w14:textId="77777777" w:rsidR="009F68C2" w:rsidRPr="00D274C8" w:rsidRDefault="00CC558F" w:rsidP="00DC180F">
      <w:pPr>
        <w:pStyle w:val="Compact"/>
        <w:numPr>
          <w:ilvl w:val="0"/>
          <w:numId w:val="92"/>
        </w:numPr>
        <w:rPr>
          <w:rFonts w:ascii="Times New Roman" w:hAnsi="Times New Roman" w:cs="Times New Roman"/>
        </w:rPr>
      </w:pPr>
      <w:r w:rsidRPr="00D274C8">
        <w:rPr>
          <w:rFonts w:ascii="Times New Roman" w:hAnsi="Times New Roman" w:cs="Times New Roman"/>
          <w:b/>
          <w:bCs/>
        </w:rPr>
        <w:t>Trì hoãn 1 năm:</w:t>
      </w:r>
      <w:r w:rsidRPr="00D274C8">
        <w:rPr>
          <w:rFonts w:ascii="Times New Roman" w:hAnsi="Times New Roman" w:cs="Times New Roman"/>
        </w:rPr>
        <w:t xml:space="preserve"> NPV giảm 30%, IRR giảm 2,4%, payback tăng 1,7 năm → </w:t>
      </w:r>
      <w:r w:rsidRPr="00D274C8">
        <w:rPr>
          <w:rFonts w:ascii="Times New Roman" w:hAnsi="Times New Roman" w:cs="Times New Roman"/>
          <w:b/>
          <w:bCs/>
        </w:rPr>
        <w:t>Chấp nhận được nhưng không tốt</w:t>
      </w:r>
    </w:p>
    <w:p w14:paraId="2CAD2DD3" w14:textId="77777777" w:rsidR="009F68C2" w:rsidRPr="00D274C8" w:rsidRDefault="00CC558F" w:rsidP="00DC180F">
      <w:pPr>
        <w:pStyle w:val="Compact"/>
        <w:numPr>
          <w:ilvl w:val="0"/>
          <w:numId w:val="92"/>
        </w:numPr>
        <w:rPr>
          <w:rFonts w:ascii="Times New Roman" w:hAnsi="Times New Roman" w:cs="Times New Roman"/>
        </w:rPr>
      </w:pPr>
      <w:r w:rsidRPr="00D274C8">
        <w:rPr>
          <w:rFonts w:ascii="Times New Roman" w:hAnsi="Times New Roman" w:cs="Times New Roman"/>
          <w:b/>
          <w:bCs/>
        </w:rPr>
        <w:t>Trì hoãn 2 năm:</w:t>
      </w:r>
      <w:r w:rsidRPr="00D274C8">
        <w:rPr>
          <w:rFonts w:ascii="Times New Roman" w:hAnsi="Times New Roman" w:cs="Times New Roman"/>
        </w:rPr>
        <w:t xml:space="preserve"> NPV giảm 62%, IRR giảm 5,1%, payback tăng 4,3 năm → </w:t>
      </w:r>
      <w:r w:rsidRPr="00D274C8">
        <w:rPr>
          <w:rFonts w:ascii="Times New Roman" w:hAnsi="Times New Roman" w:cs="Times New Roman"/>
          <w:b/>
          <w:bCs/>
        </w:rPr>
        <w:t>Không khả quan</w:t>
      </w:r>
    </w:p>
    <w:p w14:paraId="0AC3B9BE" w14:textId="77777777" w:rsidR="009F68C2" w:rsidRPr="00D274C8" w:rsidRDefault="00CC558F" w:rsidP="00DC180F">
      <w:pPr>
        <w:pStyle w:val="Compact"/>
        <w:numPr>
          <w:ilvl w:val="0"/>
          <w:numId w:val="92"/>
        </w:numPr>
        <w:rPr>
          <w:rFonts w:ascii="Times New Roman" w:hAnsi="Times New Roman" w:cs="Times New Roman"/>
        </w:rPr>
      </w:pPr>
      <w:r w:rsidRPr="00D274C8">
        <w:rPr>
          <w:rFonts w:ascii="Times New Roman" w:hAnsi="Times New Roman" w:cs="Times New Roman"/>
          <w:b/>
          <w:bCs/>
        </w:rPr>
        <w:t>Trì hoãn 3+ năm:</w:t>
      </w:r>
      <w:r w:rsidRPr="00D274C8">
        <w:rPr>
          <w:rFonts w:ascii="Times New Roman" w:hAnsi="Times New Roman" w:cs="Times New Roman"/>
        </w:rPr>
        <w:t xml:space="preserve"> NPV âm, dự án </w:t>
      </w:r>
      <w:r w:rsidRPr="00D274C8">
        <w:rPr>
          <w:rFonts w:ascii="Times New Roman" w:hAnsi="Times New Roman" w:cs="Times New Roman"/>
          <w:b/>
          <w:bCs/>
        </w:rPr>
        <w:t>không khả thi</w:t>
      </w:r>
    </w:p>
    <w:p w14:paraId="11B96972"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Mỗi ngày trì hoãn = Mất ~12.500 USD NPV</w:t>
      </w:r>
    </w:p>
    <w:p w14:paraId="110EEF77" w14:textId="77777777" w:rsidR="009F68C2" w:rsidRPr="00D274C8" w:rsidRDefault="00CC558F">
      <w:pPr>
        <w:pStyle w:val="Heading3"/>
        <w:rPr>
          <w:rFonts w:ascii="Times New Roman" w:hAnsi="Times New Roman" w:cs="Times New Roman"/>
        </w:rPr>
      </w:pPr>
      <w:bookmarkStart w:id="58" w:name="kết-luận-về-tính-cấp-thiết"/>
      <w:bookmarkEnd w:id="57"/>
      <w:r w:rsidRPr="00D274C8">
        <w:rPr>
          <w:rStyle w:val="SectionNumber"/>
          <w:rFonts w:ascii="Times New Roman" w:hAnsi="Times New Roman" w:cs="Times New Roman"/>
        </w:rPr>
        <w:t>4.4.4</w:t>
      </w:r>
      <w:r w:rsidRPr="00D274C8">
        <w:rPr>
          <w:rFonts w:ascii="Times New Roman" w:hAnsi="Times New Roman" w:cs="Times New Roman"/>
        </w:rPr>
        <w:tab/>
        <w:t>7.4. Kết luận về tính cấp thiết</w:t>
      </w:r>
    </w:p>
    <w:p w14:paraId="050572CA"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 xml:space="preserve">Dự án Mekong Technology cần được triển khai </w:t>
      </w:r>
      <w:r w:rsidRPr="00D274C8">
        <w:rPr>
          <w:rFonts w:ascii="Times New Roman" w:hAnsi="Times New Roman" w:cs="Times New Roman"/>
          <w:b/>
          <w:bCs/>
        </w:rPr>
        <w:t>NGAY LẬP TỨC</w:t>
      </w:r>
      <w:r w:rsidRPr="00D274C8">
        <w:rPr>
          <w:rFonts w:ascii="Times New Roman" w:hAnsi="Times New Roman" w:cs="Times New Roman"/>
        </w:rPr>
        <w:t xml:space="preserve"> (Q1/2025) vì:</w:t>
      </w:r>
    </w:p>
    <w:p w14:paraId="3D11589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 Khoảng trống công nghệ lớn:</w:t>
      </w:r>
      <w:r w:rsidRPr="00D274C8">
        <w:rPr>
          <w:rFonts w:ascii="Times New Roman" w:hAnsi="Times New Roman" w:cs="Times New Roman"/>
        </w:rPr>
        <w:t xml:space="preserve"> - Phụ thuộc nhập khẩu 90% (2.880 triệu USD/năm) - Thiếu nhà sản xuất quy mô lớn (0 nhà sản xuất hiện tại) - Thiếu giải pháp tùy chỉnh cho 83.035 DNNVV</w:t>
      </w:r>
    </w:p>
    <w:p w14:paraId="5D80954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2. Cửa sổ cơ hội đang đóng lại:</w:t>
      </w:r>
      <w:r w:rsidRPr="00D274C8">
        <w:rPr>
          <w:rFonts w:ascii="Times New Roman" w:hAnsi="Times New Roman" w:cs="Times New Roman"/>
        </w:rPr>
        <w:t xml:space="preserve"> - Siemens, Schneider đang mở R&amp;D center tại VN (2025-2026) - Startup đang huy động vốn và phát triển sản phẩm - Công nghệ đang tiến bộ nhanh (5G, Edge AI) - </w:t>
      </w:r>
      <w:r w:rsidRPr="00D274C8">
        <w:rPr>
          <w:rFonts w:ascii="Times New Roman" w:hAnsi="Times New Roman" w:cs="Times New Roman"/>
          <w:b/>
          <w:bCs/>
        </w:rPr>
        <w:t>Cửa sổ: chỉ còn 2-3 năm (2025-2027)</w:t>
      </w:r>
    </w:p>
    <w:p w14:paraId="28ECEC9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3. First-Mover Advantage rất lớn:</w:t>
      </w:r>
      <w:r w:rsidRPr="00D274C8">
        <w:rPr>
          <w:rFonts w:ascii="Times New Roman" w:hAnsi="Times New Roman" w:cs="Times New Roman"/>
        </w:rPr>
        <w:t xml:space="preserve"> - Thị phần cao hơn 25-35% - Doanh thu tăng 15-20 triệu USD - NPV tăng 5-8 triệu USD - Xây dựng thương hiệu và ecosystem</w:t>
      </w:r>
    </w:p>
    <w:p w14:paraId="243D1E1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4. Rủi ro trì hoãn nghiêm trọng:</w:t>
      </w:r>
      <w:r w:rsidRPr="00D274C8">
        <w:rPr>
          <w:rFonts w:ascii="Times New Roman" w:hAnsi="Times New Roman" w:cs="Times New Roman"/>
        </w:rPr>
        <w:t xml:space="preserve"> - Trì hoãn 1 năm: NPV giảm 30% - Trì hoãn 2 năm: NPV giảm 62% - Trì hoãn 3+ năm: Dự án không khả thi</w:t>
      </w:r>
    </w:p>
    <w:p w14:paraId="57B946C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5. Hội tụ các yếu tố thuận lợi:</w:t>
      </w:r>
      <w:r w:rsidRPr="00D274C8">
        <w:rPr>
          <w:rFonts w:ascii="Times New Roman" w:hAnsi="Times New Roman" w:cs="Times New Roman"/>
        </w:rPr>
        <w:t xml:space="preserve"> - </w:t>
      </w:r>
      <w:r w:rsidRPr="00D274C8">
        <w:rPr>
          <w:rFonts w:ascii="Segoe UI Symbol" w:hAnsi="Segoe UI Symbol" w:cs="Segoe UI Symbol"/>
        </w:rPr>
        <w:t>✓</w:t>
      </w:r>
      <w:r w:rsidRPr="00D274C8">
        <w:rPr>
          <w:rFonts w:ascii="Times New Roman" w:hAnsi="Times New Roman" w:cs="Times New Roman"/>
        </w:rPr>
        <w:t xml:space="preserve"> Chính sách ưu đãi mạnh mẽ [QĐ 38/2020/QĐ-TTg – Phụ lục II, Mục 1.1 (Vi điện tử), Mục 1.2 (CNTT), Mục 2.1 (Cơ khí chính xác), Mục 2.2 (Tự động hóa)] (TTCP, 2020) và [QĐ 2117/QĐ-TTg – Điều 1, Khoản 1 (Tiêu chí dự án công nghệ cao ưu tiên)] (TTCP, 2020) - </w:t>
      </w:r>
      <w:r w:rsidRPr="00D274C8">
        <w:rPr>
          <w:rFonts w:ascii="Segoe UI Symbol" w:hAnsi="Segoe UI Symbol" w:cs="Segoe UI Symbol"/>
        </w:rPr>
        <w:t>✓</w:t>
      </w:r>
      <w:r w:rsidRPr="00D274C8">
        <w:rPr>
          <w:rFonts w:ascii="Times New Roman" w:hAnsi="Times New Roman" w:cs="Times New Roman"/>
        </w:rPr>
        <w:t xml:space="preserve"> Thị trường nội địa lớn (83.035 DNNVV) - </w:t>
      </w:r>
      <w:r w:rsidRPr="00D274C8">
        <w:rPr>
          <w:rFonts w:ascii="Segoe UI Symbol" w:hAnsi="Segoe UI Symbol" w:cs="Segoe UI Symbol"/>
        </w:rPr>
        <w:t>✓</w:t>
      </w:r>
      <w:r w:rsidRPr="00D274C8">
        <w:rPr>
          <w:rFonts w:ascii="Times New Roman" w:hAnsi="Times New Roman" w:cs="Times New Roman"/>
        </w:rPr>
        <w:t xml:space="preserve"> Cơ hội xuất khẩu ASEAN (58,9 tỷ USD) - </w:t>
      </w:r>
      <w:r w:rsidRPr="00D274C8">
        <w:rPr>
          <w:rFonts w:ascii="Segoe UI Symbol" w:hAnsi="Segoe UI Symbol" w:cs="Segoe UI Symbol"/>
        </w:rPr>
        <w:t>✓</w:t>
      </w:r>
      <w:r w:rsidRPr="00D274C8">
        <w:rPr>
          <w:rFonts w:ascii="Times New Roman" w:hAnsi="Times New Roman" w:cs="Times New Roman"/>
        </w:rPr>
        <w:t xml:space="preserve"> Chuỗi cung ứng phát triển (50+ nhà cung cấp PCB, 200+ nhà cung cấp cơ khí) - </w:t>
      </w:r>
      <w:r w:rsidRPr="00D274C8">
        <w:rPr>
          <w:rFonts w:ascii="Segoe UI Symbol" w:hAnsi="Segoe UI Symbol" w:cs="Segoe UI Symbol"/>
        </w:rPr>
        <w:t>✓</w:t>
      </w:r>
      <w:r w:rsidRPr="00D274C8">
        <w:rPr>
          <w:rFonts w:ascii="Times New Roman" w:hAnsi="Times New Roman" w:cs="Times New Roman"/>
        </w:rPr>
        <w:t xml:space="preserve"> Đối tác công nghệ sẵn sàng (KUKA, Tuya, DALY, Hikvision, Tohin) - </w:t>
      </w:r>
      <w:r w:rsidRPr="00D274C8">
        <w:rPr>
          <w:rFonts w:ascii="Segoe UI Symbol" w:hAnsi="Segoe UI Symbol" w:cs="Segoe UI Symbol"/>
        </w:rPr>
        <w:t>✓</w:t>
      </w:r>
      <w:r w:rsidRPr="00D274C8">
        <w:rPr>
          <w:rFonts w:ascii="Times New Roman" w:hAnsi="Times New Roman" w:cs="Times New Roman"/>
        </w:rPr>
        <w:t xml:space="preserve"> Đội ngũ R&amp;D có trình độ cao (36 người) - </w:t>
      </w:r>
      <w:r w:rsidRPr="00D274C8">
        <w:rPr>
          <w:rFonts w:ascii="Segoe UI Symbol" w:hAnsi="Segoe UI Symbol" w:cs="Segoe UI Symbol"/>
        </w:rPr>
        <w:t>✓</w:t>
      </w:r>
      <w:r w:rsidRPr="00D274C8">
        <w:rPr>
          <w:rFonts w:ascii="Times New Roman" w:hAnsi="Times New Roman" w:cs="Times New Roman"/>
        </w:rPr>
        <w:t xml:space="preserve"> Nguồn vốn đầy đủ (20 triệu USD)</w:t>
      </w:r>
    </w:p>
    <w:p w14:paraId="79DC3C7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Thời điểm hiện tại (Q4/2024 - Q1/2025) là THỜI ĐIỂM VÀNG để khởi động dự án. Mỗi tháng trì hoãn là mất đi cơ hội trị giá hàng triệu đô la và tăng rủi ro thất bại.</w:t>
      </w:r>
    </w:p>
    <w:p w14:paraId="11099A93"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KIẾN NGHỊ:</w:t>
      </w:r>
      <w:r w:rsidRPr="00D274C8">
        <w:rPr>
          <w:rFonts w:ascii="Times New Roman" w:hAnsi="Times New Roman" w:cs="Times New Roman"/>
        </w:rPr>
        <w:t xml:space="preserve"> Phê duyệt dự án ngay lập tức để khởi động triển khai từ Q1/2025.</w:t>
      </w:r>
    </w:p>
    <w:p w14:paraId="387BA2FD"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30A8140C">
          <v:rect id="_x0000_i1061" style="width:0;height:1.5pt" o:hralign="center" o:hrstd="t" o:hr="t"/>
        </w:pict>
      </w:r>
    </w:p>
    <w:p w14:paraId="7A28967A"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3B15EDCC">
          <v:rect id="_x0000_i1062" style="width:0;height:1.5pt" o:hralign="center" o:hrstd="t" o:hr="t"/>
        </w:pict>
      </w:r>
    </w:p>
    <w:p w14:paraId="0221CCF8" w14:textId="77777777" w:rsidR="009F68C2" w:rsidRPr="00D274C8" w:rsidRDefault="00CC558F">
      <w:pPr>
        <w:pStyle w:val="Heading1"/>
        <w:rPr>
          <w:rFonts w:ascii="Times New Roman" w:hAnsi="Times New Roman" w:cs="Times New Roman"/>
        </w:rPr>
      </w:pPr>
      <w:bookmarkStart w:id="59" w:name="phần-ii-phân-tích-thị-trường"/>
      <w:bookmarkEnd w:id="40"/>
      <w:bookmarkEnd w:id="54"/>
      <w:bookmarkEnd w:id="58"/>
      <w:r w:rsidRPr="00D274C8">
        <w:rPr>
          <w:rStyle w:val="SectionNumber"/>
          <w:rFonts w:ascii="Times New Roman" w:hAnsi="Times New Roman" w:cs="Times New Roman"/>
        </w:rPr>
        <w:t>5</w:t>
      </w:r>
      <w:r w:rsidRPr="00D274C8">
        <w:rPr>
          <w:rFonts w:ascii="Times New Roman" w:hAnsi="Times New Roman" w:cs="Times New Roman"/>
        </w:rPr>
        <w:tab/>
        <w:t>PHẦN II: PHÂN TÍCH THỊ TRƯỜNG</w:t>
      </w:r>
    </w:p>
    <w:p w14:paraId="65C1094D"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535071FE">
          <v:rect id="_x0000_i1063" style="width:0;height:1.5pt" o:hralign="center" o:hrstd="t" o:hr="t"/>
        </w:pict>
      </w:r>
    </w:p>
    <w:p w14:paraId="398ECC8E" w14:textId="77777777" w:rsidR="009F68C2" w:rsidRPr="00D274C8" w:rsidRDefault="00CC558F">
      <w:pPr>
        <w:pStyle w:val="Heading2"/>
        <w:rPr>
          <w:rFonts w:ascii="Times New Roman" w:hAnsi="Times New Roman" w:cs="Times New Roman"/>
        </w:rPr>
      </w:pPr>
      <w:bookmarkStart w:id="60" w:name="thị-trường-quốc-tế"/>
      <w:r w:rsidRPr="00D274C8">
        <w:rPr>
          <w:rStyle w:val="SectionNumber"/>
          <w:rFonts w:ascii="Times New Roman" w:hAnsi="Times New Roman" w:cs="Times New Roman"/>
        </w:rPr>
        <w:t>5.1</w:t>
      </w:r>
      <w:r w:rsidRPr="00D274C8">
        <w:rPr>
          <w:rFonts w:ascii="Times New Roman" w:hAnsi="Times New Roman" w:cs="Times New Roman"/>
        </w:rPr>
        <w:tab/>
        <w:t>8. THỊ TRƯỜNG QUỐC TẾ</w:t>
      </w:r>
    </w:p>
    <w:p w14:paraId="364A3E8D" w14:textId="77777777" w:rsidR="009F68C2" w:rsidRPr="00D274C8" w:rsidRDefault="00CC558F">
      <w:pPr>
        <w:pStyle w:val="Heading3"/>
        <w:rPr>
          <w:rFonts w:ascii="Times New Roman" w:hAnsi="Times New Roman" w:cs="Times New Roman"/>
        </w:rPr>
      </w:pPr>
      <w:bookmarkStart w:id="61" w:name="iot-toàn-cầu"/>
      <w:r w:rsidRPr="00D274C8">
        <w:rPr>
          <w:rStyle w:val="SectionNumber"/>
          <w:rFonts w:ascii="Times New Roman" w:hAnsi="Times New Roman" w:cs="Times New Roman"/>
        </w:rPr>
        <w:t>5.1.1</w:t>
      </w:r>
      <w:r w:rsidRPr="00D274C8">
        <w:rPr>
          <w:rFonts w:ascii="Times New Roman" w:hAnsi="Times New Roman" w:cs="Times New Roman"/>
        </w:rPr>
        <w:tab/>
        <w:t>8.1. IoT toàn cầu</w:t>
      </w:r>
    </w:p>
    <w:p w14:paraId="594E6E54"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Thị trường Internet of Things (IoT) toàn cầu đang trong giai đoạn tăng trưởng bùng nổ, được thúc đẩy bởi sự phát triển của công nghệ 5G, Edge Computing, AI/ML, và nhu cầu chuyển đổi số của doanh nghiệp.</w:t>
      </w:r>
    </w:p>
    <w:p w14:paraId="30EB74D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Tổng quan thị trường:</w:t>
      </w:r>
    </w:p>
    <w:p w14:paraId="53ED49C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Theo báo cáo “Global IoT Market Report 2024-2030” của MarketsandMarkets Research, thị trường IoT toàn cầu dự kiến tăng trưởng mạnh mẽ:</w:t>
      </w:r>
    </w:p>
    <w:tbl>
      <w:tblPr>
        <w:tblStyle w:val="Table"/>
        <w:tblW w:w="5000" w:type="pct"/>
        <w:tblLayout w:type="fixed"/>
        <w:tblLook w:val="0020" w:firstRow="1" w:lastRow="0" w:firstColumn="0" w:lastColumn="0" w:noHBand="0" w:noVBand="0"/>
      </w:tblPr>
      <w:tblGrid>
        <w:gridCol w:w="1306"/>
        <w:gridCol w:w="1741"/>
        <w:gridCol w:w="1741"/>
        <w:gridCol w:w="1741"/>
        <w:gridCol w:w="1741"/>
        <w:gridCol w:w="1306"/>
      </w:tblGrid>
      <w:tr w:rsidR="009F68C2" w:rsidRPr="00D274C8" w14:paraId="491F2AA3"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080" w:type="dxa"/>
          </w:tcPr>
          <w:p w14:paraId="5133EE3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tiêu</w:t>
            </w:r>
          </w:p>
        </w:tc>
        <w:tc>
          <w:tcPr>
            <w:tcW w:w="1440" w:type="dxa"/>
          </w:tcPr>
          <w:p w14:paraId="5046CA8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2024</w:t>
            </w:r>
          </w:p>
        </w:tc>
        <w:tc>
          <w:tcPr>
            <w:tcW w:w="1440" w:type="dxa"/>
          </w:tcPr>
          <w:p w14:paraId="46D3DA3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2027</w:t>
            </w:r>
          </w:p>
        </w:tc>
        <w:tc>
          <w:tcPr>
            <w:tcW w:w="1440" w:type="dxa"/>
          </w:tcPr>
          <w:p w14:paraId="4866FC3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1440" w:type="dxa"/>
          </w:tcPr>
          <w:p w14:paraId="31E5D4F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 2024-2030</w:t>
            </w:r>
          </w:p>
        </w:tc>
        <w:tc>
          <w:tcPr>
            <w:tcW w:w="1080" w:type="dxa"/>
          </w:tcPr>
          <w:p w14:paraId="5927060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Nguồn</w:t>
            </w:r>
          </w:p>
        </w:tc>
      </w:tr>
      <w:tr w:rsidR="009F68C2" w:rsidRPr="00D274C8" w14:paraId="68F9957A" w14:textId="77777777">
        <w:tc>
          <w:tcPr>
            <w:tcW w:w="1080" w:type="dxa"/>
          </w:tcPr>
          <w:p w14:paraId="4BB37ED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 thị trường IoT</w:t>
            </w:r>
          </w:p>
        </w:tc>
        <w:tc>
          <w:tcPr>
            <w:tcW w:w="1440" w:type="dxa"/>
          </w:tcPr>
          <w:p w14:paraId="4016C15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630 tỷ USD</w:t>
            </w:r>
          </w:p>
        </w:tc>
        <w:tc>
          <w:tcPr>
            <w:tcW w:w="1440" w:type="dxa"/>
          </w:tcPr>
          <w:p w14:paraId="44043DB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940 tỷ USD</w:t>
            </w:r>
          </w:p>
        </w:tc>
        <w:tc>
          <w:tcPr>
            <w:tcW w:w="1440" w:type="dxa"/>
          </w:tcPr>
          <w:p w14:paraId="71C13D4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1.386 tỷ USD</w:t>
            </w:r>
          </w:p>
        </w:tc>
        <w:tc>
          <w:tcPr>
            <w:tcW w:w="1440" w:type="dxa"/>
          </w:tcPr>
          <w:p w14:paraId="1D596AF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19,2%</w:t>
            </w:r>
          </w:p>
        </w:tc>
        <w:tc>
          <w:tcPr>
            <w:tcW w:w="1080" w:type="dxa"/>
          </w:tcPr>
          <w:p w14:paraId="0A6893C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MarketsandMarkets (2024)</w:t>
            </w:r>
          </w:p>
        </w:tc>
      </w:tr>
      <w:tr w:rsidR="009F68C2" w:rsidRPr="00D274C8" w14:paraId="72F7C55A" w14:textId="77777777">
        <w:tc>
          <w:tcPr>
            <w:tcW w:w="1080" w:type="dxa"/>
          </w:tcPr>
          <w:p w14:paraId="49E849E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Số thiết bị IoT kết nối</w:t>
            </w:r>
          </w:p>
        </w:tc>
        <w:tc>
          <w:tcPr>
            <w:tcW w:w="1440" w:type="dxa"/>
          </w:tcPr>
          <w:p w14:paraId="6F6801E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15,1 tỷ</w:t>
            </w:r>
          </w:p>
        </w:tc>
        <w:tc>
          <w:tcPr>
            <w:tcW w:w="1440" w:type="dxa"/>
          </w:tcPr>
          <w:p w14:paraId="041EC73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25,4 tỷ</w:t>
            </w:r>
          </w:p>
        </w:tc>
        <w:tc>
          <w:tcPr>
            <w:tcW w:w="1440" w:type="dxa"/>
          </w:tcPr>
          <w:p w14:paraId="2BCDC5B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 tỷ</w:t>
            </w:r>
          </w:p>
        </w:tc>
        <w:tc>
          <w:tcPr>
            <w:tcW w:w="1440" w:type="dxa"/>
          </w:tcPr>
          <w:p w14:paraId="1027394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22,1%</w:t>
            </w:r>
          </w:p>
        </w:tc>
        <w:tc>
          <w:tcPr>
            <w:tcW w:w="1080" w:type="dxa"/>
          </w:tcPr>
          <w:p w14:paraId="4BCC2D6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Analytics GmbH (2024)</w:t>
            </w:r>
          </w:p>
        </w:tc>
      </w:tr>
      <w:tr w:rsidR="009F68C2" w:rsidRPr="00D274C8" w14:paraId="7C875BFB" w14:textId="77777777">
        <w:tc>
          <w:tcPr>
            <w:tcW w:w="1080" w:type="dxa"/>
          </w:tcPr>
          <w:p w14:paraId="265AF93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Dữ liệu IoT được tạo ra</w:t>
            </w:r>
          </w:p>
        </w:tc>
        <w:tc>
          <w:tcPr>
            <w:tcW w:w="1440" w:type="dxa"/>
          </w:tcPr>
          <w:p w14:paraId="0B17A60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28,7 ZB</w:t>
            </w:r>
          </w:p>
        </w:tc>
        <w:tc>
          <w:tcPr>
            <w:tcW w:w="1440" w:type="dxa"/>
          </w:tcPr>
          <w:p w14:paraId="2547FA8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47,5 ZB</w:t>
            </w:r>
          </w:p>
        </w:tc>
        <w:tc>
          <w:tcPr>
            <w:tcW w:w="1440" w:type="dxa"/>
          </w:tcPr>
          <w:p w14:paraId="5562230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79,4 ZB</w:t>
            </w:r>
          </w:p>
        </w:tc>
        <w:tc>
          <w:tcPr>
            <w:tcW w:w="1440" w:type="dxa"/>
          </w:tcPr>
          <w:p w14:paraId="30E64FD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18,5%</w:t>
            </w:r>
          </w:p>
        </w:tc>
        <w:tc>
          <w:tcPr>
            <w:tcW w:w="1080" w:type="dxa"/>
          </w:tcPr>
          <w:p w14:paraId="0E91702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IDC (2024)</w:t>
            </w:r>
          </w:p>
        </w:tc>
      </w:tr>
      <w:tr w:rsidR="009F68C2" w:rsidRPr="00D274C8" w14:paraId="7047A79F" w14:textId="77777777">
        <w:tc>
          <w:tcPr>
            <w:tcW w:w="1080" w:type="dxa"/>
          </w:tcPr>
          <w:p w14:paraId="6FE09CA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Đầu tư vào IoT</w:t>
            </w:r>
          </w:p>
        </w:tc>
        <w:tc>
          <w:tcPr>
            <w:tcW w:w="1440" w:type="dxa"/>
          </w:tcPr>
          <w:p w14:paraId="16E67ED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185 tỷ USD</w:t>
            </w:r>
          </w:p>
        </w:tc>
        <w:tc>
          <w:tcPr>
            <w:tcW w:w="1440" w:type="dxa"/>
          </w:tcPr>
          <w:p w14:paraId="239E008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268 tỷ USD</w:t>
            </w:r>
          </w:p>
        </w:tc>
        <w:tc>
          <w:tcPr>
            <w:tcW w:w="1440" w:type="dxa"/>
          </w:tcPr>
          <w:p w14:paraId="7F8670B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398 tỷ USD</w:t>
            </w:r>
          </w:p>
        </w:tc>
        <w:tc>
          <w:tcPr>
            <w:tcW w:w="1440" w:type="dxa"/>
          </w:tcPr>
          <w:p w14:paraId="639EEF2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14,1%</w:t>
            </w:r>
          </w:p>
        </w:tc>
        <w:tc>
          <w:tcPr>
            <w:tcW w:w="1080" w:type="dxa"/>
          </w:tcPr>
          <w:p w14:paraId="634885F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IDC (2024)</w:t>
            </w:r>
          </w:p>
        </w:tc>
      </w:tr>
    </w:tbl>
    <w:p w14:paraId="07F671A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Phân tích theo phân khúc:</w:t>
      </w:r>
    </w:p>
    <w:p w14:paraId="1471F28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 Industrial IoT (IIoT) – Phân khúc mục tiêu chính:</w:t>
      </w:r>
    </w:p>
    <w:tbl>
      <w:tblPr>
        <w:tblStyle w:val="Table"/>
        <w:tblW w:w="5000" w:type="pct"/>
        <w:tblLayout w:type="fixed"/>
        <w:tblLook w:val="0020" w:firstRow="1" w:lastRow="0" w:firstColumn="0" w:lastColumn="0" w:noHBand="0" w:noVBand="0"/>
      </w:tblPr>
      <w:tblGrid>
        <w:gridCol w:w="1306"/>
        <w:gridCol w:w="1741"/>
        <w:gridCol w:w="1741"/>
        <w:gridCol w:w="1741"/>
        <w:gridCol w:w="1741"/>
        <w:gridCol w:w="1306"/>
      </w:tblGrid>
      <w:tr w:rsidR="009F68C2" w:rsidRPr="00D274C8" w14:paraId="5C7AD1FC"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080" w:type="dxa"/>
          </w:tcPr>
          <w:p w14:paraId="7270D72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tiêu</w:t>
            </w:r>
          </w:p>
        </w:tc>
        <w:tc>
          <w:tcPr>
            <w:tcW w:w="1440" w:type="dxa"/>
          </w:tcPr>
          <w:p w14:paraId="6DFA543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2024</w:t>
            </w:r>
          </w:p>
        </w:tc>
        <w:tc>
          <w:tcPr>
            <w:tcW w:w="1440" w:type="dxa"/>
          </w:tcPr>
          <w:p w14:paraId="377DE7F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1440" w:type="dxa"/>
          </w:tcPr>
          <w:p w14:paraId="743815A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w:t>
            </w:r>
          </w:p>
        </w:tc>
        <w:tc>
          <w:tcPr>
            <w:tcW w:w="1440" w:type="dxa"/>
          </w:tcPr>
          <w:p w14:paraId="26A30F8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Tỷ trọng 2030</w:t>
            </w:r>
          </w:p>
        </w:tc>
        <w:tc>
          <w:tcPr>
            <w:tcW w:w="1080" w:type="dxa"/>
          </w:tcPr>
          <w:p w14:paraId="58980EC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68C28D84" w14:textId="77777777">
        <w:tc>
          <w:tcPr>
            <w:tcW w:w="1080" w:type="dxa"/>
          </w:tcPr>
          <w:p w14:paraId="6ED6A28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Industrial IoT (IIoT)</w:t>
            </w:r>
          </w:p>
        </w:tc>
        <w:tc>
          <w:tcPr>
            <w:tcW w:w="1440" w:type="dxa"/>
          </w:tcPr>
          <w:p w14:paraId="3B255FF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189 tỷ USD</w:t>
            </w:r>
          </w:p>
        </w:tc>
        <w:tc>
          <w:tcPr>
            <w:tcW w:w="1440" w:type="dxa"/>
          </w:tcPr>
          <w:p w14:paraId="23E07C6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415,8 tỷ USD</w:t>
            </w:r>
          </w:p>
        </w:tc>
        <w:tc>
          <w:tcPr>
            <w:tcW w:w="1440" w:type="dxa"/>
          </w:tcPr>
          <w:p w14:paraId="761128D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22,5%</w:t>
            </w:r>
          </w:p>
        </w:tc>
        <w:tc>
          <w:tcPr>
            <w:tcW w:w="1440" w:type="dxa"/>
          </w:tcPr>
          <w:p w14:paraId="0B58035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30%</w:t>
            </w:r>
          </w:p>
        </w:tc>
        <w:tc>
          <w:tcPr>
            <w:tcW w:w="1080" w:type="dxa"/>
          </w:tcPr>
          <w:p w14:paraId="4A84EE9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Phân khúc lớn nhất</w:t>
            </w:r>
          </w:p>
        </w:tc>
      </w:tr>
      <w:tr w:rsidR="009F68C2" w:rsidRPr="00D274C8" w14:paraId="554B8202" w14:textId="77777777">
        <w:tc>
          <w:tcPr>
            <w:tcW w:w="1080" w:type="dxa"/>
          </w:tcPr>
          <w:p w14:paraId="0ABBFFA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Smart Manufacturing</w:t>
            </w:r>
          </w:p>
        </w:tc>
        <w:tc>
          <w:tcPr>
            <w:tcW w:w="1440" w:type="dxa"/>
          </w:tcPr>
          <w:p w14:paraId="694BAFC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68,0 tỷ USD</w:t>
            </w:r>
          </w:p>
        </w:tc>
        <w:tc>
          <w:tcPr>
            <w:tcW w:w="1440" w:type="dxa"/>
          </w:tcPr>
          <w:p w14:paraId="17A3B77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124,7 tỷ USD</w:t>
            </w:r>
          </w:p>
        </w:tc>
        <w:tc>
          <w:tcPr>
            <w:tcW w:w="1440" w:type="dxa"/>
          </w:tcPr>
          <w:p w14:paraId="7EC23D5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10,7%</w:t>
            </w:r>
          </w:p>
        </w:tc>
        <w:tc>
          <w:tcPr>
            <w:tcW w:w="1440" w:type="dxa"/>
          </w:tcPr>
          <w:p w14:paraId="7CB784F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 IIoT</w:t>
            </w:r>
          </w:p>
        </w:tc>
        <w:tc>
          <w:tcPr>
            <w:tcW w:w="1080" w:type="dxa"/>
          </w:tcPr>
          <w:p w14:paraId="27752CF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Mục tiêu chính Mekong</w:t>
            </w:r>
          </w:p>
        </w:tc>
      </w:tr>
      <w:tr w:rsidR="009F68C2" w:rsidRPr="00D274C8" w14:paraId="3EDE8F85" w14:textId="77777777">
        <w:tc>
          <w:tcPr>
            <w:tcW w:w="1080" w:type="dxa"/>
          </w:tcPr>
          <w:p w14:paraId="4CC764F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Supply Chain &amp; Logistics</w:t>
            </w:r>
          </w:p>
        </w:tc>
        <w:tc>
          <w:tcPr>
            <w:tcW w:w="1440" w:type="dxa"/>
          </w:tcPr>
          <w:p w14:paraId="187A04B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49,9 tỷ USD</w:t>
            </w:r>
          </w:p>
        </w:tc>
        <w:tc>
          <w:tcPr>
            <w:tcW w:w="1440" w:type="dxa"/>
          </w:tcPr>
          <w:p w14:paraId="1C13D34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99,8 tỷ USD</w:t>
            </w:r>
          </w:p>
        </w:tc>
        <w:tc>
          <w:tcPr>
            <w:tcW w:w="1440" w:type="dxa"/>
          </w:tcPr>
          <w:p w14:paraId="3F9CE26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12,3%</w:t>
            </w:r>
          </w:p>
        </w:tc>
        <w:tc>
          <w:tcPr>
            <w:tcW w:w="1440" w:type="dxa"/>
          </w:tcPr>
          <w:p w14:paraId="00A61ED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24% IIoT</w:t>
            </w:r>
          </w:p>
        </w:tc>
        <w:tc>
          <w:tcPr>
            <w:tcW w:w="1080" w:type="dxa"/>
          </w:tcPr>
          <w:p w14:paraId="7FFA42B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Mục tiêu thứ hai</w:t>
            </w:r>
          </w:p>
        </w:tc>
      </w:tr>
      <w:tr w:rsidR="009F68C2" w:rsidRPr="00D274C8" w14:paraId="5CABCDEF" w14:textId="77777777">
        <w:tc>
          <w:tcPr>
            <w:tcW w:w="1080" w:type="dxa"/>
          </w:tcPr>
          <w:p w14:paraId="7B34BE4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Energy &amp; Utilities</w:t>
            </w:r>
          </w:p>
        </w:tc>
        <w:tc>
          <w:tcPr>
            <w:tcW w:w="1440" w:type="dxa"/>
          </w:tcPr>
          <w:p w14:paraId="317579C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41,6 tỷ USD</w:t>
            </w:r>
          </w:p>
        </w:tc>
        <w:tc>
          <w:tcPr>
            <w:tcW w:w="1440" w:type="dxa"/>
          </w:tcPr>
          <w:p w14:paraId="02CD66B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83,2 tỷ USD</w:t>
            </w:r>
          </w:p>
        </w:tc>
        <w:tc>
          <w:tcPr>
            <w:tcW w:w="1440" w:type="dxa"/>
          </w:tcPr>
          <w:p w14:paraId="1CE94BE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12,3%</w:t>
            </w:r>
          </w:p>
        </w:tc>
        <w:tc>
          <w:tcPr>
            <w:tcW w:w="1440" w:type="dxa"/>
          </w:tcPr>
          <w:p w14:paraId="3D1187D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 IIoT</w:t>
            </w:r>
          </w:p>
        </w:tc>
        <w:tc>
          <w:tcPr>
            <w:tcW w:w="1080" w:type="dxa"/>
          </w:tcPr>
          <w:p w14:paraId="6495AA1C" w14:textId="77777777" w:rsidR="009F68C2" w:rsidRPr="00D274C8" w:rsidRDefault="009F68C2">
            <w:pPr>
              <w:pStyle w:val="Compact"/>
              <w:rPr>
                <w:rFonts w:ascii="Times New Roman" w:hAnsi="Times New Roman" w:cs="Times New Roman"/>
              </w:rPr>
            </w:pPr>
          </w:p>
        </w:tc>
      </w:tr>
      <w:tr w:rsidR="009F68C2" w:rsidRPr="00D274C8" w14:paraId="2A0E339A" w14:textId="77777777">
        <w:tc>
          <w:tcPr>
            <w:tcW w:w="1080" w:type="dxa"/>
          </w:tcPr>
          <w:p w14:paraId="46083AE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Healthcare</w:t>
            </w:r>
          </w:p>
        </w:tc>
        <w:tc>
          <w:tcPr>
            <w:tcW w:w="1440" w:type="dxa"/>
          </w:tcPr>
          <w:p w14:paraId="44C81A5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22,7 tỷ USD</w:t>
            </w:r>
          </w:p>
        </w:tc>
        <w:tc>
          <w:tcPr>
            <w:tcW w:w="1440" w:type="dxa"/>
          </w:tcPr>
          <w:p w14:paraId="4BA7497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62,3 tỷ USD</w:t>
            </w:r>
          </w:p>
        </w:tc>
        <w:tc>
          <w:tcPr>
            <w:tcW w:w="1440" w:type="dxa"/>
          </w:tcPr>
          <w:p w14:paraId="6BB9DCC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18,3%</w:t>
            </w:r>
          </w:p>
        </w:tc>
        <w:tc>
          <w:tcPr>
            <w:tcW w:w="1440" w:type="dxa"/>
          </w:tcPr>
          <w:p w14:paraId="54579EE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 IIoT</w:t>
            </w:r>
          </w:p>
        </w:tc>
        <w:tc>
          <w:tcPr>
            <w:tcW w:w="1080" w:type="dxa"/>
          </w:tcPr>
          <w:p w14:paraId="4076D67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Tăng trưởng nhanh</w:t>
            </w:r>
          </w:p>
        </w:tc>
      </w:tr>
      <w:tr w:rsidR="009F68C2" w:rsidRPr="00D274C8" w14:paraId="55124499" w14:textId="77777777">
        <w:tc>
          <w:tcPr>
            <w:tcW w:w="1080" w:type="dxa"/>
          </w:tcPr>
          <w:p w14:paraId="7DDE606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Agriculture</w:t>
            </w:r>
          </w:p>
        </w:tc>
        <w:tc>
          <w:tcPr>
            <w:tcW w:w="1440" w:type="dxa"/>
          </w:tcPr>
          <w:p w14:paraId="572537D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6,8 tỷ USD</w:t>
            </w:r>
          </w:p>
        </w:tc>
        <w:tc>
          <w:tcPr>
            <w:tcW w:w="1440" w:type="dxa"/>
          </w:tcPr>
          <w:p w14:paraId="49DD219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20,8 tỷ USD</w:t>
            </w:r>
          </w:p>
        </w:tc>
        <w:tc>
          <w:tcPr>
            <w:tcW w:w="1440" w:type="dxa"/>
          </w:tcPr>
          <w:p w14:paraId="435E141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20,4%</w:t>
            </w:r>
          </w:p>
        </w:tc>
        <w:tc>
          <w:tcPr>
            <w:tcW w:w="1440" w:type="dxa"/>
          </w:tcPr>
          <w:p w14:paraId="0B36853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 IIoT</w:t>
            </w:r>
          </w:p>
        </w:tc>
        <w:tc>
          <w:tcPr>
            <w:tcW w:w="1080" w:type="dxa"/>
          </w:tcPr>
          <w:p w14:paraId="45A138F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Tiềm năng lớn</w:t>
            </w:r>
          </w:p>
        </w:tc>
      </w:tr>
      <w:tr w:rsidR="009F68C2" w:rsidRPr="00D274C8" w14:paraId="781F47AE" w14:textId="77777777">
        <w:tc>
          <w:tcPr>
            <w:tcW w:w="1080" w:type="dxa"/>
          </w:tcPr>
          <w:p w14:paraId="38DE93A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Others</w:t>
            </w:r>
          </w:p>
        </w:tc>
        <w:tc>
          <w:tcPr>
            <w:tcW w:w="1440" w:type="dxa"/>
          </w:tcPr>
          <w:p w14:paraId="4DD2262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 tỷ USD</w:t>
            </w:r>
          </w:p>
        </w:tc>
        <w:tc>
          <w:tcPr>
            <w:tcW w:w="1440" w:type="dxa"/>
          </w:tcPr>
          <w:p w14:paraId="120DCB5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25,0 tỷ USD</w:t>
            </w:r>
          </w:p>
        </w:tc>
        <w:tc>
          <w:tcPr>
            <w:tcW w:w="1440" w:type="dxa"/>
          </w:tcPr>
          <w:p w14:paraId="363F363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c>
          <w:tcPr>
            <w:tcW w:w="1440" w:type="dxa"/>
          </w:tcPr>
          <w:p w14:paraId="320F420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 IIoT</w:t>
            </w:r>
          </w:p>
        </w:tc>
        <w:tc>
          <w:tcPr>
            <w:tcW w:w="1080" w:type="dxa"/>
          </w:tcPr>
          <w:p w14:paraId="0E65F2C6" w14:textId="77777777" w:rsidR="009F68C2" w:rsidRPr="00D274C8" w:rsidRDefault="009F68C2">
            <w:pPr>
              <w:pStyle w:val="Compact"/>
              <w:rPr>
                <w:rFonts w:ascii="Times New Roman" w:hAnsi="Times New Roman" w:cs="Times New Roman"/>
              </w:rPr>
            </w:pPr>
          </w:p>
        </w:tc>
      </w:tr>
    </w:tbl>
    <w:p w14:paraId="630DCF6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2. Smart Cities – Phân khúc tăng trưởng:</w:t>
      </w:r>
    </w:p>
    <w:tbl>
      <w:tblPr>
        <w:tblStyle w:val="Table"/>
        <w:tblW w:w="5000" w:type="pct"/>
        <w:tblLayout w:type="fixed"/>
        <w:tblLook w:val="0020" w:firstRow="1" w:lastRow="0" w:firstColumn="0" w:lastColumn="0" w:noHBand="0" w:noVBand="0"/>
      </w:tblPr>
      <w:tblGrid>
        <w:gridCol w:w="1596"/>
        <w:gridCol w:w="2128"/>
        <w:gridCol w:w="2128"/>
        <w:gridCol w:w="2128"/>
        <w:gridCol w:w="1596"/>
      </w:tblGrid>
      <w:tr w:rsidR="009F68C2" w:rsidRPr="00D274C8" w14:paraId="4226049D"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20" w:type="dxa"/>
          </w:tcPr>
          <w:p w14:paraId="23DB741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Ứng dụng</w:t>
            </w:r>
          </w:p>
        </w:tc>
        <w:tc>
          <w:tcPr>
            <w:tcW w:w="1760" w:type="dxa"/>
          </w:tcPr>
          <w:p w14:paraId="350295D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2024</w:t>
            </w:r>
          </w:p>
        </w:tc>
        <w:tc>
          <w:tcPr>
            <w:tcW w:w="1760" w:type="dxa"/>
          </w:tcPr>
          <w:p w14:paraId="3F3B250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1760" w:type="dxa"/>
          </w:tcPr>
          <w:p w14:paraId="5B0797A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w:t>
            </w:r>
          </w:p>
        </w:tc>
        <w:tc>
          <w:tcPr>
            <w:tcW w:w="1320" w:type="dxa"/>
          </w:tcPr>
          <w:p w14:paraId="4D51473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6E79546A" w14:textId="77777777">
        <w:tc>
          <w:tcPr>
            <w:tcW w:w="1320" w:type="dxa"/>
          </w:tcPr>
          <w:p w14:paraId="478BC9A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Smart Cities</w:t>
            </w:r>
          </w:p>
        </w:tc>
        <w:tc>
          <w:tcPr>
            <w:tcW w:w="1760" w:type="dxa"/>
          </w:tcPr>
          <w:p w14:paraId="58C33A7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126 tỷ USD</w:t>
            </w:r>
          </w:p>
        </w:tc>
        <w:tc>
          <w:tcPr>
            <w:tcW w:w="1760" w:type="dxa"/>
          </w:tcPr>
          <w:p w14:paraId="54A6052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277,2 tỷ USD</w:t>
            </w:r>
          </w:p>
        </w:tc>
        <w:tc>
          <w:tcPr>
            <w:tcW w:w="1760" w:type="dxa"/>
          </w:tcPr>
          <w:p w14:paraId="0020659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18,8%</w:t>
            </w:r>
          </w:p>
        </w:tc>
        <w:tc>
          <w:tcPr>
            <w:tcW w:w="1320" w:type="dxa"/>
          </w:tcPr>
          <w:p w14:paraId="75E50838" w14:textId="77777777" w:rsidR="009F68C2" w:rsidRPr="00D274C8" w:rsidRDefault="009F68C2">
            <w:pPr>
              <w:pStyle w:val="Compact"/>
              <w:rPr>
                <w:rFonts w:ascii="Times New Roman" w:hAnsi="Times New Roman" w:cs="Times New Roman"/>
              </w:rPr>
            </w:pPr>
          </w:p>
        </w:tc>
      </w:tr>
      <w:tr w:rsidR="009F68C2" w:rsidRPr="00D274C8" w14:paraId="2771F76A" w14:textId="77777777">
        <w:tc>
          <w:tcPr>
            <w:tcW w:w="1320" w:type="dxa"/>
          </w:tcPr>
          <w:p w14:paraId="3FA8495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Smart Transportation</w:t>
            </w:r>
          </w:p>
        </w:tc>
        <w:tc>
          <w:tcPr>
            <w:tcW w:w="1760" w:type="dxa"/>
          </w:tcPr>
          <w:p w14:paraId="3612589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37,8 tỷ USD</w:t>
            </w:r>
          </w:p>
        </w:tc>
        <w:tc>
          <w:tcPr>
            <w:tcW w:w="1760" w:type="dxa"/>
          </w:tcPr>
          <w:p w14:paraId="78DC4A8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83,2 tỷ USD</w:t>
            </w:r>
          </w:p>
        </w:tc>
        <w:tc>
          <w:tcPr>
            <w:tcW w:w="1760" w:type="dxa"/>
          </w:tcPr>
          <w:p w14:paraId="3623079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14,1%</w:t>
            </w:r>
          </w:p>
        </w:tc>
        <w:tc>
          <w:tcPr>
            <w:tcW w:w="1320" w:type="dxa"/>
          </w:tcPr>
          <w:p w14:paraId="78E5EAE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Giao thông thông minh</w:t>
            </w:r>
          </w:p>
        </w:tc>
      </w:tr>
      <w:tr w:rsidR="009F68C2" w:rsidRPr="00D274C8" w14:paraId="598E4F37" w14:textId="77777777">
        <w:tc>
          <w:tcPr>
            <w:tcW w:w="1320" w:type="dxa"/>
          </w:tcPr>
          <w:p w14:paraId="5A2D604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Smart Buildings</w:t>
            </w:r>
          </w:p>
        </w:tc>
        <w:tc>
          <w:tcPr>
            <w:tcW w:w="1760" w:type="dxa"/>
          </w:tcPr>
          <w:p w14:paraId="19D30AD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31,5 tỷ USD</w:t>
            </w:r>
          </w:p>
        </w:tc>
        <w:tc>
          <w:tcPr>
            <w:tcW w:w="1760" w:type="dxa"/>
          </w:tcPr>
          <w:p w14:paraId="5053906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69,3 tỷ USD</w:t>
            </w:r>
          </w:p>
        </w:tc>
        <w:tc>
          <w:tcPr>
            <w:tcW w:w="1760" w:type="dxa"/>
          </w:tcPr>
          <w:p w14:paraId="30D899E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14,1%</w:t>
            </w:r>
          </w:p>
        </w:tc>
        <w:tc>
          <w:tcPr>
            <w:tcW w:w="1320" w:type="dxa"/>
          </w:tcPr>
          <w:p w14:paraId="00946FB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Tòa nhà thông minh</w:t>
            </w:r>
          </w:p>
        </w:tc>
      </w:tr>
      <w:tr w:rsidR="009F68C2" w:rsidRPr="00D274C8" w14:paraId="3DE5DFE6" w14:textId="77777777">
        <w:tc>
          <w:tcPr>
            <w:tcW w:w="1320" w:type="dxa"/>
          </w:tcPr>
          <w:p w14:paraId="4381D05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Smart Energy</w:t>
            </w:r>
          </w:p>
        </w:tc>
        <w:tc>
          <w:tcPr>
            <w:tcW w:w="1760" w:type="dxa"/>
          </w:tcPr>
          <w:p w14:paraId="66236DD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25,2 tỷ USD</w:t>
            </w:r>
          </w:p>
        </w:tc>
        <w:tc>
          <w:tcPr>
            <w:tcW w:w="1760" w:type="dxa"/>
          </w:tcPr>
          <w:p w14:paraId="783A3DE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55,4 tỷ USD</w:t>
            </w:r>
          </w:p>
        </w:tc>
        <w:tc>
          <w:tcPr>
            <w:tcW w:w="1760" w:type="dxa"/>
          </w:tcPr>
          <w:p w14:paraId="6D64B9F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14,1%</w:t>
            </w:r>
          </w:p>
        </w:tc>
        <w:tc>
          <w:tcPr>
            <w:tcW w:w="1320" w:type="dxa"/>
          </w:tcPr>
          <w:p w14:paraId="4C3F928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Năng lượng thông minh</w:t>
            </w:r>
          </w:p>
        </w:tc>
      </w:tr>
      <w:tr w:rsidR="009F68C2" w:rsidRPr="00D274C8" w14:paraId="04823A34" w14:textId="77777777">
        <w:tc>
          <w:tcPr>
            <w:tcW w:w="1320" w:type="dxa"/>
          </w:tcPr>
          <w:p w14:paraId="36CB48A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Smart Safety</w:t>
            </w:r>
          </w:p>
        </w:tc>
        <w:tc>
          <w:tcPr>
            <w:tcW w:w="1760" w:type="dxa"/>
          </w:tcPr>
          <w:p w14:paraId="2FAE2CA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18,9 tỷ USD</w:t>
            </w:r>
          </w:p>
        </w:tc>
        <w:tc>
          <w:tcPr>
            <w:tcW w:w="1760" w:type="dxa"/>
          </w:tcPr>
          <w:p w14:paraId="47F4705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41,6 tỷ USD</w:t>
            </w:r>
          </w:p>
        </w:tc>
        <w:tc>
          <w:tcPr>
            <w:tcW w:w="1760" w:type="dxa"/>
          </w:tcPr>
          <w:p w14:paraId="078699B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14,1%</w:t>
            </w:r>
          </w:p>
        </w:tc>
        <w:tc>
          <w:tcPr>
            <w:tcW w:w="1320" w:type="dxa"/>
          </w:tcPr>
          <w:p w14:paraId="51C4C33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An ninh công cộng</w:t>
            </w:r>
          </w:p>
        </w:tc>
      </w:tr>
      <w:tr w:rsidR="009F68C2" w:rsidRPr="00D274C8" w14:paraId="21BFE9EC" w14:textId="77777777">
        <w:tc>
          <w:tcPr>
            <w:tcW w:w="1320" w:type="dxa"/>
          </w:tcPr>
          <w:p w14:paraId="12FF7DD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Others</w:t>
            </w:r>
          </w:p>
        </w:tc>
        <w:tc>
          <w:tcPr>
            <w:tcW w:w="1760" w:type="dxa"/>
          </w:tcPr>
          <w:p w14:paraId="6E8C37C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12,6 tỷ USD</w:t>
            </w:r>
          </w:p>
        </w:tc>
        <w:tc>
          <w:tcPr>
            <w:tcW w:w="1760" w:type="dxa"/>
          </w:tcPr>
          <w:p w14:paraId="144421B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27,7 tỷ USD</w:t>
            </w:r>
          </w:p>
        </w:tc>
        <w:tc>
          <w:tcPr>
            <w:tcW w:w="1760" w:type="dxa"/>
          </w:tcPr>
          <w:p w14:paraId="14CD1B8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14,1%</w:t>
            </w:r>
          </w:p>
        </w:tc>
        <w:tc>
          <w:tcPr>
            <w:tcW w:w="1320" w:type="dxa"/>
          </w:tcPr>
          <w:p w14:paraId="1BA4F10B" w14:textId="77777777" w:rsidR="009F68C2" w:rsidRPr="00D274C8" w:rsidRDefault="009F68C2">
            <w:pPr>
              <w:pStyle w:val="Compact"/>
              <w:rPr>
                <w:rFonts w:ascii="Times New Roman" w:hAnsi="Times New Roman" w:cs="Times New Roman"/>
              </w:rPr>
            </w:pPr>
          </w:p>
        </w:tc>
      </w:tr>
    </w:tbl>
    <w:p w14:paraId="5A7DBBA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3. Consumer IoT – Phân khúc lớn nhất:</w:t>
      </w:r>
    </w:p>
    <w:tbl>
      <w:tblPr>
        <w:tblStyle w:val="Table"/>
        <w:tblW w:w="5000" w:type="pct"/>
        <w:tblLayout w:type="fixed"/>
        <w:tblLook w:val="0020" w:firstRow="1" w:lastRow="0" w:firstColumn="0" w:lastColumn="0" w:noHBand="0" w:noVBand="0"/>
      </w:tblPr>
      <w:tblGrid>
        <w:gridCol w:w="1596"/>
        <w:gridCol w:w="2128"/>
        <w:gridCol w:w="2128"/>
        <w:gridCol w:w="2128"/>
        <w:gridCol w:w="1596"/>
      </w:tblGrid>
      <w:tr w:rsidR="009F68C2" w:rsidRPr="00D274C8" w14:paraId="711E7EDE"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20" w:type="dxa"/>
          </w:tcPr>
          <w:p w14:paraId="2495DDD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Ứng dụng</w:t>
            </w:r>
          </w:p>
        </w:tc>
        <w:tc>
          <w:tcPr>
            <w:tcW w:w="1760" w:type="dxa"/>
          </w:tcPr>
          <w:p w14:paraId="246CAD4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2024</w:t>
            </w:r>
          </w:p>
        </w:tc>
        <w:tc>
          <w:tcPr>
            <w:tcW w:w="1760" w:type="dxa"/>
          </w:tcPr>
          <w:p w14:paraId="7840D97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1760" w:type="dxa"/>
          </w:tcPr>
          <w:p w14:paraId="6AE334B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w:t>
            </w:r>
          </w:p>
        </w:tc>
        <w:tc>
          <w:tcPr>
            <w:tcW w:w="1320" w:type="dxa"/>
          </w:tcPr>
          <w:p w14:paraId="296A612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76DDD6BC" w14:textId="77777777">
        <w:tc>
          <w:tcPr>
            <w:tcW w:w="1320" w:type="dxa"/>
          </w:tcPr>
          <w:p w14:paraId="39F5F91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Consumer IoT</w:t>
            </w:r>
          </w:p>
        </w:tc>
        <w:tc>
          <w:tcPr>
            <w:tcW w:w="1760" w:type="dxa"/>
          </w:tcPr>
          <w:p w14:paraId="2C61DDA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315 tỷ USD</w:t>
            </w:r>
          </w:p>
        </w:tc>
        <w:tc>
          <w:tcPr>
            <w:tcW w:w="1760" w:type="dxa"/>
          </w:tcPr>
          <w:p w14:paraId="4181BBB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693 tỷ USD</w:t>
            </w:r>
          </w:p>
        </w:tc>
        <w:tc>
          <w:tcPr>
            <w:tcW w:w="1760" w:type="dxa"/>
          </w:tcPr>
          <w:p w14:paraId="290A559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16,5%</w:t>
            </w:r>
          </w:p>
        </w:tc>
        <w:tc>
          <w:tcPr>
            <w:tcW w:w="1320" w:type="dxa"/>
          </w:tcPr>
          <w:p w14:paraId="0C821EA2" w14:textId="77777777" w:rsidR="009F68C2" w:rsidRPr="00D274C8" w:rsidRDefault="009F68C2">
            <w:pPr>
              <w:pStyle w:val="Compact"/>
              <w:rPr>
                <w:rFonts w:ascii="Times New Roman" w:hAnsi="Times New Roman" w:cs="Times New Roman"/>
              </w:rPr>
            </w:pPr>
          </w:p>
        </w:tc>
      </w:tr>
      <w:tr w:rsidR="009F68C2" w:rsidRPr="00D274C8" w14:paraId="0C47CB6B" w14:textId="77777777">
        <w:tc>
          <w:tcPr>
            <w:tcW w:w="1320" w:type="dxa"/>
          </w:tcPr>
          <w:p w14:paraId="3783D8B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Smart Home</w:t>
            </w:r>
          </w:p>
        </w:tc>
        <w:tc>
          <w:tcPr>
            <w:tcW w:w="1760" w:type="dxa"/>
          </w:tcPr>
          <w:p w14:paraId="581EC0F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94,5 tỷ USD</w:t>
            </w:r>
          </w:p>
        </w:tc>
        <w:tc>
          <w:tcPr>
            <w:tcW w:w="1760" w:type="dxa"/>
          </w:tcPr>
          <w:p w14:paraId="2EDDE30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207,9 tỷ USD</w:t>
            </w:r>
          </w:p>
        </w:tc>
        <w:tc>
          <w:tcPr>
            <w:tcW w:w="1760" w:type="dxa"/>
          </w:tcPr>
          <w:p w14:paraId="115B63D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14,1%</w:t>
            </w:r>
          </w:p>
        </w:tc>
        <w:tc>
          <w:tcPr>
            <w:tcW w:w="1320" w:type="dxa"/>
          </w:tcPr>
          <w:p w14:paraId="7A117F2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Nhà thông minh</w:t>
            </w:r>
          </w:p>
        </w:tc>
      </w:tr>
      <w:tr w:rsidR="009F68C2" w:rsidRPr="00D274C8" w14:paraId="3BF8A494" w14:textId="77777777">
        <w:tc>
          <w:tcPr>
            <w:tcW w:w="1320" w:type="dxa"/>
          </w:tcPr>
          <w:p w14:paraId="3953900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Wearables</w:t>
            </w:r>
          </w:p>
        </w:tc>
        <w:tc>
          <w:tcPr>
            <w:tcW w:w="1760" w:type="dxa"/>
          </w:tcPr>
          <w:p w14:paraId="55C9334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78,8 tỷ USD</w:t>
            </w:r>
          </w:p>
        </w:tc>
        <w:tc>
          <w:tcPr>
            <w:tcW w:w="1760" w:type="dxa"/>
          </w:tcPr>
          <w:p w14:paraId="22C2449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173,3 tỷ USD</w:t>
            </w:r>
          </w:p>
        </w:tc>
        <w:tc>
          <w:tcPr>
            <w:tcW w:w="1760" w:type="dxa"/>
          </w:tcPr>
          <w:p w14:paraId="11CDA44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14,1%</w:t>
            </w:r>
          </w:p>
        </w:tc>
        <w:tc>
          <w:tcPr>
            <w:tcW w:w="1320" w:type="dxa"/>
          </w:tcPr>
          <w:p w14:paraId="1925033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Thiết bị đeo</w:t>
            </w:r>
          </w:p>
        </w:tc>
      </w:tr>
      <w:tr w:rsidR="009F68C2" w:rsidRPr="00D274C8" w14:paraId="1BC05DC8" w14:textId="77777777">
        <w:tc>
          <w:tcPr>
            <w:tcW w:w="1320" w:type="dxa"/>
          </w:tcPr>
          <w:p w14:paraId="4CCE8E9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Connected Vehicles</w:t>
            </w:r>
          </w:p>
        </w:tc>
        <w:tc>
          <w:tcPr>
            <w:tcW w:w="1760" w:type="dxa"/>
          </w:tcPr>
          <w:p w14:paraId="2B40317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78,8 tỷ USD</w:t>
            </w:r>
          </w:p>
        </w:tc>
        <w:tc>
          <w:tcPr>
            <w:tcW w:w="1760" w:type="dxa"/>
          </w:tcPr>
          <w:p w14:paraId="58B72F9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173,3 tỷ USD</w:t>
            </w:r>
          </w:p>
        </w:tc>
        <w:tc>
          <w:tcPr>
            <w:tcW w:w="1760" w:type="dxa"/>
          </w:tcPr>
          <w:p w14:paraId="06A9DA5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14,1%</w:t>
            </w:r>
          </w:p>
        </w:tc>
        <w:tc>
          <w:tcPr>
            <w:tcW w:w="1320" w:type="dxa"/>
          </w:tcPr>
          <w:p w14:paraId="3D2A530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Xe kết nối</w:t>
            </w:r>
          </w:p>
        </w:tc>
      </w:tr>
      <w:tr w:rsidR="009F68C2" w:rsidRPr="00D274C8" w14:paraId="5A575C8C" w14:textId="77777777">
        <w:tc>
          <w:tcPr>
            <w:tcW w:w="1320" w:type="dxa"/>
          </w:tcPr>
          <w:p w14:paraId="3DDA8F8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Entertainment</w:t>
            </w:r>
          </w:p>
        </w:tc>
        <w:tc>
          <w:tcPr>
            <w:tcW w:w="1760" w:type="dxa"/>
          </w:tcPr>
          <w:p w14:paraId="04C03D8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47,3 tỷ USD</w:t>
            </w:r>
          </w:p>
        </w:tc>
        <w:tc>
          <w:tcPr>
            <w:tcW w:w="1760" w:type="dxa"/>
          </w:tcPr>
          <w:p w14:paraId="5E04381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103,9 tỷ USD</w:t>
            </w:r>
          </w:p>
        </w:tc>
        <w:tc>
          <w:tcPr>
            <w:tcW w:w="1760" w:type="dxa"/>
          </w:tcPr>
          <w:p w14:paraId="62E85CA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14,1%</w:t>
            </w:r>
          </w:p>
        </w:tc>
        <w:tc>
          <w:tcPr>
            <w:tcW w:w="1320" w:type="dxa"/>
          </w:tcPr>
          <w:p w14:paraId="0736BF5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Giải trí</w:t>
            </w:r>
          </w:p>
        </w:tc>
      </w:tr>
      <w:tr w:rsidR="009F68C2" w:rsidRPr="00D274C8" w14:paraId="2DBEB6B0" w14:textId="77777777">
        <w:tc>
          <w:tcPr>
            <w:tcW w:w="1320" w:type="dxa"/>
          </w:tcPr>
          <w:p w14:paraId="64864EE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Others</w:t>
            </w:r>
          </w:p>
        </w:tc>
        <w:tc>
          <w:tcPr>
            <w:tcW w:w="1760" w:type="dxa"/>
          </w:tcPr>
          <w:p w14:paraId="0F8F0C2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15,8 tỷ USD</w:t>
            </w:r>
          </w:p>
        </w:tc>
        <w:tc>
          <w:tcPr>
            <w:tcW w:w="1760" w:type="dxa"/>
          </w:tcPr>
          <w:p w14:paraId="7DD117A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34,6 tỷ USD</w:t>
            </w:r>
          </w:p>
        </w:tc>
        <w:tc>
          <w:tcPr>
            <w:tcW w:w="1760" w:type="dxa"/>
          </w:tcPr>
          <w:p w14:paraId="5984DD9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14,1%</w:t>
            </w:r>
          </w:p>
        </w:tc>
        <w:tc>
          <w:tcPr>
            <w:tcW w:w="1320" w:type="dxa"/>
          </w:tcPr>
          <w:p w14:paraId="5936FE18" w14:textId="77777777" w:rsidR="009F68C2" w:rsidRPr="00D274C8" w:rsidRDefault="009F68C2">
            <w:pPr>
              <w:pStyle w:val="Compact"/>
              <w:rPr>
                <w:rFonts w:ascii="Times New Roman" w:hAnsi="Times New Roman" w:cs="Times New Roman"/>
              </w:rPr>
            </w:pPr>
          </w:p>
        </w:tc>
      </w:tr>
    </w:tbl>
    <w:p w14:paraId="08733AD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Phân tích theo khu vực địa lý:</w:t>
      </w:r>
    </w:p>
    <w:tbl>
      <w:tblPr>
        <w:tblStyle w:val="Table"/>
        <w:tblW w:w="5000" w:type="pct"/>
        <w:tblLayout w:type="fixed"/>
        <w:tblLook w:val="0020" w:firstRow="1" w:lastRow="0" w:firstColumn="0" w:lastColumn="0" w:noHBand="0" w:noVBand="0"/>
      </w:tblPr>
      <w:tblGrid>
        <w:gridCol w:w="1306"/>
        <w:gridCol w:w="1741"/>
        <w:gridCol w:w="1741"/>
        <w:gridCol w:w="1741"/>
        <w:gridCol w:w="1741"/>
        <w:gridCol w:w="1306"/>
      </w:tblGrid>
      <w:tr w:rsidR="009F68C2" w:rsidRPr="00D274C8" w14:paraId="385A0D6A"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080" w:type="dxa"/>
          </w:tcPr>
          <w:p w14:paraId="47A5B0E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Khu vực</w:t>
            </w:r>
          </w:p>
        </w:tc>
        <w:tc>
          <w:tcPr>
            <w:tcW w:w="1440" w:type="dxa"/>
          </w:tcPr>
          <w:p w14:paraId="3A7FB95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2024</w:t>
            </w:r>
          </w:p>
        </w:tc>
        <w:tc>
          <w:tcPr>
            <w:tcW w:w="1440" w:type="dxa"/>
          </w:tcPr>
          <w:p w14:paraId="50F57C3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1440" w:type="dxa"/>
          </w:tcPr>
          <w:p w14:paraId="74AB4CB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w:t>
            </w:r>
          </w:p>
        </w:tc>
        <w:tc>
          <w:tcPr>
            <w:tcW w:w="1440" w:type="dxa"/>
          </w:tcPr>
          <w:p w14:paraId="6AAB7A5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Thị phần 2030</w:t>
            </w:r>
          </w:p>
        </w:tc>
        <w:tc>
          <w:tcPr>
            <w:tcW w:w="1080" w:type="dxa"/>
          </w:tcPr>
          <w:p w14:paraId="4F818F0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Đặc điểm</w:t>
            </w:r>
          </w:p>
        </w:tc>
      </w:tr>
      <w:tr w:rsidR="009F68C2" w:rsidRPr="00D274C8" w14:paraId="28092753" w14:textId="77777777">
        <w:tc>
          <w:tcPr>
            <w:tcW w:w="1080" w:type="dxa"/>
          </w:tcPr>
          <w:p w14:paraId="71C1629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North America</w:t>
            </w:r>
          </w:p>
        </w:tc>
        <w:tc>
          <w:tcPr>
            <w:tcW w:w="1440" w:type="dxa"/>
          </w:tcPr>
          <w:p w14:paraId="22F1095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220,5 tỷ USD</w:t>
            </w:r>
          </w:p>
        </w:tc>
        <w:tc>
          <w:tcPr>
            <w:tcW w:w="1440" w:type="dxa"/>
          </w:tcPr>
          <w:p w14:paraId="13FFFC1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430,9 tỷ USD</w:t>
            </w:r>
          </w:p>
        </w:tc>
        <w:tc>
          <w:tcPr>
            <w:tcW w:w="1440" w:type="dxa"/>
          </w:tcPr>
          <w:p w14:paraId="5E76BBA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11,8%</w:t>
            </w:r>
          </w:p>
        </w:tc>
        <w:tc>
          <w:tcPr>
            <w:tcW w:w="1440" w:type="dxa"/>
          </w:tcPr>
          <w:p w14:paraId="0C09991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31%</w:t>
            </w:r>
          </w:p>
        </w:tc>
        <w:tc>
          <w:tcPr>
            <w:tcW w:w="1080" w:type="dxa"/>
          </w:tcPr>
          <w:p w14:paraId="67439DC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Dẫn đầu công nghệ</w:t>
            </w:r>
          </w:p>
        </w:tc>
      </w:tr>
      <w:tr w:rsidR="009F68C2" w:rsidRPr="00D274C8" w14:paraId="14F4DE5A" w14:textId="77777777">
        <w:tc>
          <w:tcPr>
            <w:tcW w:w="1080" w:type="dxa"/>
          </w:tcPr>
          <w:p w14:paraId="023665E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Europe</w:t>
            </w:r>
          </w:p>
        </w:tc>
        <w:tc>
          <w:tcPr>
            <w:tcW w:w="1440" w:type="dxa"/>
          </w:tcPr>
          <w:p w14:paraId="7BF13FF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176,4 tỷ USD</w:t>
            </w:r>
          </w:p>
        </w:tc>
        <w:tc>
          <w:tcPr>
            <w:tcW w:w="1440" w:type="dxa"/>
          </w:tcPr>
          <w:p w14:paraId="712ECA4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360,8 tỷ USD</w:t>
            </w:r>
          </w:p>
        </w:tc>
        <w:tc>
          <w:tcPr>
            <w:tcW w:w="1440" w:type="dxa"/>
          </w:tcPr>
          <w:p w14:paraId="2B1312E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12,7%</w:t>
            </w:r>
          </w:p>
        </w:tc>
        <w:tc>
          <w:tcPr>
            <w:tcW w:w="1440" w:type="dxa"/>
          </w:tcPr>
          <w:p w14:paraId="15C8432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26%</w:t>
            </w:r>
          </w:p>
        </w:tc>
        <w:tc>
          <w:tcPr>
            <w:tcW w:w="1080" w:type="dxa"/>
          </w:tcPr>
          <w:p w14:paraId="3EC48A2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Quy định nghiêm ngặt</w:t>
            </w:r>
          </w:p>
        </w:tc>
      </w:tr>
      <w:tr w:rsidR="009F68C2" w:rsidRPr="00D274C8" w14:paraId="68E57275" w14:textId="77777777">
        <w:tc>
          <w:tcPr>
            <w:tcW w:w="1080" w:type="dxa"/>
          </w:tcPr>
          <w:p w14:paraId="1102D08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Asia-Pacific</w:t>
            </w:r>
          </w:p>
        </w:tc>
        <w:tc>
          <w:tcPr>
            <w:tcW w:w="1440" w:type="dxa"/>
          </w:tcPr>
          <w:p w14:paraId="3407915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189,0 tỷ USD</w:t>
            </w:r>
          </w:p>
        </w:tc>
        <w:tc>
          <w:tcPr>
            <w:tcW w:w="1440" w:type="dxa"/>
          </w:tcPr>
          <w:p w14:paraId="21602BA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498,6 tỷ USD</w:t>
            </w:r>
          </w:p>
        </w:tc>
        <w:tc>
          <w:tcPr>
            <w:tcW w:w="1440" w:type="dxa"/>
          </w:tcPr>
          <w:p w14:paraId="01764B4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17,6%</w:t>
            </w:r>
          </w:p>
        </w:tc>
        <w:tc>
          <w:tcPr>
            <w:tcW w:w="1440" w:type="dxa"/>
          </w:tcPr>
          <w:p w14:paraId="3231C3F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36%</w:t>
            </w:r>
          </w:p>
        </w:tc>
        <w:tc>
          <w:tcPr>
            <w:tcW w:w="1080" w:type="dxa"/>
          </w:tcPr>
          <w:p w14:paraId="3A36F1C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Tăng trưởng nhanh nhất</w:t>
            </w:r>
          </w:p>
        </w:tc>
      </w:tr>
      <w:tr w:rsidR="009F68C2" w:rsidRPr="00D274C8" w14:paraId="150E7183" w14:textId="77777777">
        <w:tc>
          <w:tcPr>
            <w:tcW w:w="1080" w:type="dxa"/>
          </w:tcPr>
          <w:p w14:paraId="4564E5E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China</w:t>
            </w:r>
          </w:p>
        </w:tc>
        <w:tc>
          <w:tcPr>
            <w:tcW w:w="1440" w:type="dxa"/>
          </w:tcPr>
          <w:p w14:paraId="4AD4518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88,2 tỷ USD</w:t>
            </w:r>
          </w:p>
        </w:tc>
        <w:tc>
          <w:tcPr>
            <w:tcW w:w="1440" w:type="dxa"/>
          </w:tcPr>
          <w:p w14:paraId="4E4902A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224,2 tỷ USD</w:t>
            </w:r>
          </w:p>
        </w:tc>
        <w:tc>
          <w:tcPr>
            <w:tcW w:w="1440" w:type="dxa"/>
          </w:tcPr>
          <w:p w14:paraId="61F8CE7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16,9%</w:t>
            </w:r>
          </w:p>
        </w:tc>
        <w:tc>
          <w:tcPr>
            <w:tcW w:w="1440" w:type="dxa"/>
          </w:tcPr>
          <w:p w14:paraId="21156B5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45% APAC</w:t>
            </w:r>
          </w:p>
        </w:tc>
        <w:tc>
          <w:tcPr>
            <w:tcW w:w="1080" w:type="dxa"/>
          </w:tcPr>
          <w:p w14:paraId="4DC4E19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Thị trường lớn nhất APAC</w:t>
            </w:r>
          </w:p>
        </w:tc>
      </w:tr>
      <w:tr w:rsidR="009F68C2" w:rsidRPr="00D274C8" w14:paraId="186CE746" w14:textId="77777777">
        <w:tc>
          <w:tcPr>
            <w:tcW w:w="1080" w:type="dxa"/>
          </w:tcPr>
          <w:p w14:paraId="66256F6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Japan</w:t>
            </w:r>
          </w:p>
        </w:tc>
        <w:tc>
          <w:tcPr>
            <w:tcW w:w="1440" w:type="dxa"/>
          </w:tcPr>
          <w:p w14:paraId="452FA0D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31,5 tỷ USD</w:t>
            </w:r>
          </w:p>
        </w:tc>
        <w:tc>
          <w:tcPr>
            <w:tcW w:w="1440" w:type="dxa"/>
          </w:tcPr>
          <w:p w14:paraId="4F39B9C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74,8 tỷ USD</w:t>
            </w:r>
          </w:p>
        </w:tc>
        <w:tc>
          <w:tcPr>
            <w:tcW w:w="1440" w:type="dxa"/>
          </w:tcPr>
          <w:p w14:paraId="7498320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15,4%</w:t>
            </w:r>
          </w:p>
        </w:tc>
        <w:tc>
          <w:tcPr>
            <w:tcW w:w="1440" w:type="dxa"/>
          </w:tcPr>
          <w:p w14:paraId="0DC3F54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 APAC</w:t>
            </w:r>
          </w:p>
        </w:tc>
        <w:tc>
          <w:tcPr>
            <w:tcW w:w="1080" w:type="dxa"/>
          </w:tcPr>
          <w:p w14:paraId="31A4C02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nghệ tiên tiến</w:t>
            </w:r>
          </w:p>
        </w:tc>
      </w:tr>
      <w:tr w:rsidR="009F68C2" w:rsidRPr="00D274C8" w14:paraId="03D8463B" w14:textId="77777777">
        <w:tc>
          <w:tcPr>
            <w:tcW w:w="1080" w:type="dxa"/>
          </w:tcPr>
          <w:p w14:paraId="24F11E0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India</w:t>
            </w:r>
          </w:p>
        </w:tc>
        <w:tc>
          <w:tcPr>
            <w:tcW w:w="1440" w:type="dxa"/>
          </w:tcPr>
          <w:p w14:paraId="5118E15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25,2 tỷ USD</w:t>
            </w:r>
          </w:p>
        </w:tc>
        <w:tc>
          <w:tcPr>
            <w:tcW w:w="1440" w:type="dxa"/>
          </w:tcPr>
          <w:p w14:paraId="428952F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74,8 tỷ USD</w:t>
            </w:r>
          </w:p>
        </w:tc>
        <w:tc>
          <w:tcPr>
            <w:tcW w:w="1440" w:type="dxa"/>
          </w:tcPr>
          <w:p w14:paraId="2940CCD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19,8%</w:t>
            </w:r>
          </w:p>
        </w:tc>
        <w:tc>
          <w:tcPr>
            <w:tcW w:w="1440" w:type="dxa"/>
          </w:tcPr>
          <w:p w14:paraId="35FDFD7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 APAC</w:t>
            </w:r>
          </w:p>
        </w:tc>
        <w:tc>
          <w:tcPr>
            <w:tcW w:w="1080" w:type="dxa"/>
          </w:tcPr>
          <w:p w14:paraId="6BF07C2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Tăng trưởng mạnh</w:t>
            </w:r>
          </w:p>
        </w:tc>
      </w:tr>
      <w:tr w:rsidR="009F68C2" w:rsidRPr="00D274C8" w14:paraId="19AC27EE" w14:textId="77777777">
        <w:tc>
          <w:tcPr>
            <w:tcW w:w="1080" w:type="dxa"/>
          </w:tcPr>
          <w:p w14:paraId="1B0AF95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xml:space="preserve">- </w:t>
            </w:r>
            <w:r w:rsidRPr="00D274C8">
              <w:rPr>
                <w:rFonts w:ascii="Times New Roman" w:hAnsi="Times New Roman" w:cs="Times New Roman"/>
                <w:b/>
                <w:bCs/>
              </w:rPr>
              <w:t>ASEAN</w:t>
            </w:r>
          </w:p>
        </w:tc>
        <w:tc>
          <w:tcPr>
            <w:tcW w:w="1440" w:type="dxa"/>
          </w:tcPr>
          <w:p w14:paraId="0F0D138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28,0 tỷ USD</w:t>
            </w:r>
          </w:p>
        </w:tc>
        <w:tc>
          <w:tcPr>
            <w:tcW w:w="1440" w:type="dxa"/>
          </w:tcPr>
          <w:p w14:paraId="03B37C2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58,9 tỷ USD</w:t>
            </w:r>
          </w:p>
        </w:tc>
        <w:tc>
          <w:tcPr>
            <w:tcW w:w="1440" w:type="dxa"/>
          </w:tcPr>
          <w:p w14:paraId="17AF015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21,1%</w:t>
            </w:r>
          </w:p>
        </w:tc>
        <w:tc>
          <w:tcPr>
            <w:tcW w:w="1440" w:type="dxa"/>
          </w:tcPr>
          <w:p w14:paraId="2FD4502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12% APAC</w:t>
            </w:r>
          </w:p>
        </w:tc>
        <w:tc>
          <w:tcPr>
            <w:tcW w:w="1080" w:type="dxa"/>
          </w:tcPr>
          <w:p w14:paraId="7F13122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Cơ hội xuất khẩu Mekong</w:t>
            </w:r>
          </w:p>
        </w:tc>
      </w:tr>
      <w:tr w:rsidR="009F68C2" w:rsidRPr="00D274C8" w14:paraId="3F0FF2DB" w14:textId="77777777">
        <w:tc>
          <w:tcPr>
            <w:tcW w:w="1080" w:type="dxa"/>
          </w:tcPr>
          <w:p w14:paraId="7C848D2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South Korea</w:t>
            </w:r>
          </w:p>
        </w:tc>
        <w:tc>
          <w:tcPr>
            <w:tcW w:w="1440" w:type="dxa"/>
          </w:tcPr>
          <w:p w14:paraId="0427299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12,6 tỷ USD</w:t>
            </w:r>
          </w:p>
        </w:tc>
        <w:tc>
          <w:tcPr>
            <w:tcW w:w="1440" w:type="dxa"/>
          </w:tcPr>
          <w:p w14:paraId="6D746B5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29,9 tỷ USD</w:t>
            </w:r>
          </w:p>
        </w:tc>
        <w:tc>
          <w:tcPr>
            <w:tcW w:w="1440" w:type="dxa"/>
          </w:tcPr>
          <w:p w14:paraId="2646B36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15,4%</w:t>
            </w:r>
          </w:p>
        </w:tc>
        <w:tc>
          <w:tcPr>
            <w:tcW w:w="1440" w:type="dxa"/>
          </w:tcPr>
          <w:p w14:paraId="015C9B3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 APAC</w:t>
            </w:r>
          </w:p>
        </w:tc>
        <w:tc>
          <w:tcPr>
            <w:tcW w:w="1080" w:type="dxa"/>
          </w:tcPr>
          <w:p w14:paraId="58BBFE1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nghệ 5G dẫn đầu</w:t>
            </w:r>
          </w:p>
        </w:tc>
      </w:tr>
      <w:tr w:rsidR="009F68C2" w:rsidRPr="00D274C8" w14:paraId="3BB8CFF1" w14:textId="77777777">
        <w:tc>
          <w:tcPr>
            <w:tcW w:w="1080" w:type="dxa"/>
          </w:tcPr>
          <w:p w14:paraId="61E47E7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Others APAC</w:t>
            </w:r>
          </w:p>
        </w:tc>
        <w:tc>
          <w:tcPr>
            <w:tcW w:w="1440" w:type="dxa"/>
          </w:tcPr>
          <w:p w14:paraId="15D4A34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3,2 tỷ USD</w:t>
            </w:r>
          </w:p>
        </w:tc>
        <w:tc>
          <w:tcPr>
            <w:tcW w:w="1440" w:type="dxa"/>
          </w:tcPr>
          <w:p w14:paraId="1989956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35,9 tỷ USD</w:t>
            </w:r>
          </w:p>
        </w:tc>
        <w:tc>
          <w:tcPr>
            <w:tcW w:w="1440" w:type="dxa"/>
          </w:tcPr>
          <w:p w14:paraId="4E35F88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48,1%</w:t>
            </w:r>
          </w:p>
        </w:tc>
        <w:tc>
          <w:tcPr>
            <w:tcW w:w="1440" w:type="dxa"/>
          </w:tcPr>
          <w:p w14:paraId="078CE21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 APAC</w:t>
            </w:r>
          </w:p>
        </w:tc>
        <w:tc>
          <w:tcPr>
            <w:tcW w:w="1080" w:type="dxa"/>
          </w:tcPr>
          <w:p w14:paraId="42C93310" w14:textId="77777777" w:rsidR="009F68C2" w:rsidRPr="00D274C8" w:rsidRDefault="009F68C2">
            <w:pPr>
              <w:pStyle w:val="Compact"/>
              <w:rPr>
                <w:rFonts w:ascii="Times New Roman" w:hAnsi="Times New Roman" w:cs="Times New Roman"/>
              </w:rPr>
            </w:pPr>
          </w:p>
        </w:tc>
      </w:tr>
      <w:tr w:rsidR="009F68C2" w:rsidRPr="00D274C8" w14:paraId="337DC492" w14:textId="77777777">
        <w:tc>
          <w:tcPr>
            <w:tcW w:w="1080" w:type="dxa"/>
          </w:tcPr>
          <w:p w14:paraId="3C0E364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Latin America</w:t>
            </w:r>
          </w:p>
        </w:tc>
        <w:tc>
          <w:tcPr>
            <w:tcW w:w="1440" w:type="dxa"/>
          </w:tcPr>
          <w:p w14:paraId="08461B7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25,2 tỷ USD</w:t>
            </w:r>
          </w:p>
        </w:tc>
        <w:tc>
          <w:tcPr>
            <w:tcW w:w="1440" w:type="dxa"/>
          </w:tcPr>
          <w:p w14:paraId="04976E0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55,4 tỷ USD</w:t>
            </w:r>
          </w:p>
        </w:tc>
        <w:tc>
          <w:tcPr>
            <w:tcW w:w="1440" w:type="dxa"/>
          </w:tcPr>
          <w:p w14:paraId="4063FFC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14,1%</w:t>
            </w:r>
          </w:p>
        </w:tc>
        <w:tc>
          <w:tcPr>
            <w:tcW w:w="1440" w:type="dxa"/>
          </w:tcPr>
          <w:p w14:paraId="5758EA0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w:t>
            </w:r>
          </w:p>
        </w:tc>
        <w:tc>
          <w:tcPr>
            <w:tcW w:w="1080" w:type="dxa"/>
          </w:tcPr>
          <w:p w14:paraId="091631B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Phát triển ổn định</w:t>
            </w:r>
          </w:p>
        </w:tc>
      </w:tr>
      <w:tr w:rsidR="009F68C2" w:rsidRPr="00D274C8" w14:paraId="2A27B190" w14:textId="77777777">
        <w:tc>
          <w:tcPr>
            <w:tcW w:w="1080" w:type="dxa"/>
          </w:tcPr>
          <w:p w14:paraId="7AEAEA6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MEA</w:t>
            </w:r>
          </w:p>
        </w:tc>
        <w:tc>
          <w:tcPr>
            <w:tcW w:w="1440" w:type="dxa"/>
          </w:tcPr>
          <w:p w14:paraId="212E872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18,9 tỷ USD</w:t>
            </w:r>
          </w:p>
        </w:tc>
        <w:tc>
          <w:tcPr>
            <w:tcW w:w="1440" w:type="dxa"/>
          </w:tcPr>
          <w:p w14:paraId="1104673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41,6 tỷ USD</w:t>
            </w:r>
          </w:p>
        </w:tc>
        <w:tc>
          <w:tcPr>
            <w:tcW w:w="1440" w:type="dxa"/>
          </w:tcPr>
          <w:p w14:paraId="70F9A19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14,1%</w:t>
            </w:r>
          </w:p>
        </w:tc>
        <w:tc>
          <w:tcPr>
            <w:tcW w:w="1440" w:type="dxa"/>
          </w:tcPr>
          <w:p w14:paraId="33B8350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w:t>
            </w:r>
          </w:p>
        </w:tc>
        <w:tc>
          <w:tcPr>
            <w:tcW w:w="1080" w:type="dxa"/>
          </w:tcPr>
          <w:p w14:paraId="3CD7496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Thị trường mới nổi</w:t>
            </w:r>
          </w:p>
        </w:tc>
      </w:tr>
    </w:tbl>
    <w:p w14:paraId="4FD39D2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Công nghệ chính thúc đẩy thị trường IoT:</w:t>
      </w:r>
    </w:p>
    <w:p w14:paraId="0441CC93"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 5G và Beyond:</w:t>
      </w:r>
      <w:r w:rsidRPr="00D274C8">
        <w:rPr>
          <w:rFonts w:ascii="Times New Roman" w:hAnsi="Times New Roman" w:cs="Times New Roman"/>
        </w:rPr>
        <w:t xml:space="preserve"> - </w:t>
      </w:r>
      <w:r w:rsidRPr="00D274C8">
        <w:rPr>
          <w:rFonts w:ascii="Times New Roman" w:hAnsi="Times New Roman" w:cs="Times New Roman"/>
          <w:b/>
          <w:bCs/>
        </w:rPr>
        <w:t>Triển khai:</w:t>
      </w:r>
      <w:r w:rsidRPr="00D274C8">
        <w:rPr>
          <w:rFonts w:ascii="Times New Roman" w:hAnsi="Times New Roman" w:cs="Times New Roman"/>
        </w:rPr>
        <w:t xml:space="preserve"> 5G phủ sóng 45% dân số toàn cầu năm 2024, lên 70% năm 2027, và 85% năm 2030 - </w:t>
      </w:r>
      <w:r w:rsidRPr="00D274C8">
        <w:rPr>
          <w:rFonts w:ascii="Times New Roman" w:hAnsi="Times New Roman" w:cs="Times New Roman"/>
          <w:b/>
          <w:bCs/>
        </w:rPr>
        <w:t>Tốc độ:</w:t>
      </w:r>
      <w:r w:rsidRPr="00D274C8">
        <w:rPr>
          <w:rFonts w:ascii="Times New Roman" w:hAnsi="Times New Roman" w:cs="Times New Roman"/>
        </w:rPr>
        <w:t xml:space="preserve"> 1-10 Gbps (nhanh gấp 10-100 lần 4G) - </w:t>
      </w:r>
      <w:r w:rsidRPr="00D274C8">
        <w:rPr>
          <w:rFonts w:ascii="Times New Roman" w:hAnsi="Times New Roman" w:cs="Times New Roman"/>
          <w:b/>
          <w:bCs/>
        </w:rPr>
        <w:t>Độ trễ:</w:t>
      </w:r>
      <w:r w:rsidRPr="00D274C8">
        <w:rPr>
          <w:rFonts w:ascii="Times New Roman" w:hAnsi="Times New Roman" w:cs="Times New Roman"/>
        </w:rPr>
        <w:t xml:space="preserve"> &lt;10ms (thấp hơn 4G 10-20 lần) - </w:t>
      </w:r>
      <w:r w:rsidRPr="00D274C8">
        <w:rPr>
          <w:rFonts w:ascii="Times New Roman" w:hAnsi="Times New Roman" w:cs="Times New Roman"/>
          <w:b/>
          <w:bCs/>
        </w:rPr>
        <w:t>Kết nối đồng thời:</w:t>
      </w:r>
      <w:r w:rsidRPr="00D274C8">
        <w:rPr>
          <w:rFonts w:ascii="Times New Roman" w:hAnsi="Times New Roman" w:cs="Times New Roman"/>
        </w:rPr>
        <w:t xml:space="preserve"> 1 triệu thiết bị/km² (gấp 100 lần 4G) - </w:t>
      </w:r>
      <w:r w:rsidRPr="00D274C8">
        <w:rPr>
          <w:rFonts w:ascii="Times New Roman" w:hAnsi="Times New Roman" w:cs="Times New Roman"/>
          <w:b/>
          <w:bCs/>
        </w:rPr>
        <w:t>Tác động:</w:t>
      </w:r>
      <w:r w:rsidRPr="00D274C8">
        <w:rPr>
          <w:rFonts w:ascii="Times New Roman" w:hAnsi="Times New Roman" w:cs="Times New Roman"/>
        </w:rPr>
        <w:t xml:space="preserve"> Cho phép triển khai IoT quy mô lớn với real-time processing</w:t>
      </w:r>
    </w:p>
    <w:p w14:paraId="6B51D53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2. Edge Computing:</w:t>
      </w:r>
      <w:r w:rsidRPr="00D274C8">
        <w:rPr>
          <w:rFonts w:ascii="Times New Roman" w:hAnsi="Times New Roman" w:cs="Times New Roman"/>
        </w:rPr>
        <w:t xml:space="preserve"> - </w:t>
      </w:r>
      <w:r w:rsidRPr="00D274C8">
        <w:rPr>
          <w:rFonts w:ascii="Times New Roman" w:hAnsi="Times New Roman" w:cs="Times New Roman"/>
          <w:b/>
          <w:bCs/>
        </w:rPr>
        <w:t>Thị trường:</w:t>
      </w:r>
      <w:r w:rsidRPr="00D274C8">
        <w:rPr>
          <w:rFonts w:ascii="Times New Roman" w:hAnsi="Times New Roman" w:cs="Times New Roman"/>
        </w:rPr>
        <w:t xml:space="preserve"> 9 tỷ USD năm 2024 → 43,4 tỷ USD năm 2030 (CAGR 30,2%) - </w:t>
      </w:r>
      <w:r w:rsidRPr="00D274C8">
        <w:rPr>
          <w:rFonts w:ascii="Times New Roman" w:hAnsi="Times New Roman" w:cs="Times New Roman"/>
          <w:b/>
          <w:bCs/>
        </w:rPr>
        <w:t>Lợi ích:</w:t>
      </w:r>
      <w:r w:rsidRPr="00D274C8">
        <w:rPr>
          <w:rFonts w:ascii="Times New Roman" w:hAnsi="Times New Roman" w:cs="Times New Roman"/>
        </w:rPr>
        <w:t xml:space="preserve"> - Giảm độ trễ từ 100ms xuống &lt;10ms - Giảm băng thông cloud 60-80% - Tăng bảo mật và riêng tư dữ liệu - Hoạt động offline khi mất kết nối - </w:t>
      </w:r>
      <w:r w:rsidRPr="00D274C8">
        <w:rPr>
          <w:rFonts w:ascii="Times New Roman" w:hAnsi="Times New Roman" w:cs="Times New Roman"/>
          <w:b/>
          <w:bCs/>
        </w:rPr>
        <w:t>Ứng dụng:</w:t>
      </w:r>
      <w:r w:rsidRPr="00D274C8">
        <w:rPr>
          <w:rFonts w:ascii="Times New Roman" w:hAnsi="Times New Roman" w:cs="Times New Roman"/>
        </w:rPr>
        <w:t xml:space="preserve"> Industrial automation, autonomous vehicles, smart cities</w:t>
      </w:r>
    </w:p>
    <w:p w14:paraId="3D6E0A4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3. AI/ML at the Edge:</w:t>
      </w:r>
      <w:r w:rsidRPr="00D274C8">
        <w:rPr>
          <w:rFonts w:ascii="Times New Roman" w:hAnsi="Times New Roman" w:cs="Times New Roman"/>
        </w:rPr>
        <w:t xml:space="preserve"> - </w:t>
      </w:r>
      <w:r w:rsidRPr="00D274C8">
        <w:rPr>
          <w:rFonts w:ascii="Times New Roman" w:hAnsi="Times New Roman" w:cs="Times New Roman"/>
          <w:b/>
          <w:bCs/>
        </w:rPr>
        <w:t>Chip AI chuyên dụng:</w:t>
      </w:r>
      <w:r w:rsidRPr="00D274C8">
        <w:rPr>
          <w:rFonts w:ascii="Times New Roman" w:hAnsi="Times New Roman" w:cs="Times New Roman"/>
        </w:rPr>
        <w:t xml:space="preserve"> Google TPU, NVIDIA Jetson, Intel Movidius, Apple Neural Engine - </w:t>
      </w:r>
      <w:r w:rsidRPr="00D274C8">
        <w:rPr>
          <w:rFonts w:ascii="Times New Roman" w:hAnsi="Times New Roman" w:cs="Times New Roman"/>
          <w:b/>
          <w:bCs/>
        </w:rPr>
        <w:t>Giá giảm:</w:t>
      </w:r>
      <w:r w:rsidRPr="00D274C8">
        <w:rPr>
          <w:rFonts w:ascii="Times New Roman" w:hAnsi="Times New Roman" w:cs="Times New Roman"/>
        </w:rPr>
        <w:t xml:space="preserve"> 50% trong 2 năm (2024-2026), 70% trong 5 năm - </w:t>
      </w:r>
      <w:r w:rsidRPr="00D274C8">
        <w:rPr>
          <w:rFonts w:ascii="Times New Roman" w:hAnsi="Times New Roman" w:cs="Times New Roman"/>
          <w:b/>
          <w:bCs/>
        </w:rPr>
        <w:t>Hiệu suất tăng:</w:t>
      </w:r>
      <w:r w:rsidRPr="00D274C8">
        <w:rPr>
          <w:rFonts w:ascii="Times New Roman" w:hAnsi="Times New Roman" w:cs="Times New Roman"/>
        </w:rPr>
        <w:t xml:space="preserve"> 5-10 lần mỗi 2 năm (Moore’s Law của AI) - </w:t>
      </w:r>
      <w:r w:rsidRPr="00D274C8">
        <w:rPr>
          <w:rFonts w:ascii="Times New Roman" w:hAnsi="Times New Roman" w:cs="Times New Roman"/>
          <w:b/>
          <w:bCs/>
        </w:rPr>
        <w:t>Ứng dụng:</w:t>
      </w:r>
      <w:r w:rsidRPr="00D274C8">
        <w:rPr>
          <w:rFonts w:ascii="Times New Roman" w:hAnsi="Times New Roman" w:cs="Times New Roman"/>
        </w:rPr>
        <w:t xml:space="preserve"> Computer vision, predictive maintenance, anomaly detection, natural language processing</w:t>
      </w:r>
    </w:p>
    <w:p w14:paraId="418C46F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4. Digital Twin:</w:t>
      </w:r>
      <w:r w:rsidRPr="00D274C8">
        <w:rPr>
          <w:rFonts w:ascii="Times New Roman" w:hAnsi="Times New Roman" w:cs="Times New Roman"/>
        </w:rPr>
        <w:t xml:space="preserve"> - </w:t>
      </w:r>
      <w:r w:rsidRPr="00D274C8">
        <w:rPr>
          <w:rFonts w:ascii="Times New Roman" w:hAnsi="Times New Roman" w:cs="Times New Roman"/>
          <w:b/>
          <w:bCs/>
        </w:rPr>
        <w:t>Thị trường:</w:t>
      </w:r>
      <w:r w:rsidRPr="00D274C8">
        <w:rPr>
          <w:rFonts w:ascii="Times New Roman" w:hAnsi="Times New Roman" w:cs="Times New Roman"/>
        </w:rPr>
        <w:t xml:space="preserve"> 10,1 tỷ USD năm 2024 → 48,2 tỷ USD năm 2030 (CAGR 30,1%) - </w:t>
      </w:r>
      <w:r w:rsidRPr="00D274C8">
        <w:rPr>
          <w:rFonts w:ascii="Times New Roman" w:hAnsi="Times New Roman" w:cs="Times New Roman"/>
          <w:b/>
          <w:bCs/>
        </w:rPr>
        <w:t>Ứng dụng:</w:t>
      </w:r>
      <w:r w:rsidRPr="00D274C8">
        <w:rPr>
          <w:rFonts w:ascii="Times New Roman" w:hAnsi="Times New Roman" w:cs="Times New Roman"/>
        </w:rPr>
        <w:t xml:space="preserve"> Mô phỏng quy trình sản xuất, tối ưu hóa trước khi triển khai thực tế - </w:t>
      </w:r>
      <w:r w:rsidRPr="00D274C8">
        <w:rPr>
          <w:rFonts w:ascii="Times New Roman" w:hAnsi="Times New Roman" w:cs="Times New Roman"/>
          <w:b/>
          <w:bCs/>
        </w:rPr>
        <w:t>Lợi ích:</w:t>
      </w:r>
      <w:r w:rsidRPr="00D274C8">
        <w:rPr>
          <w:rFonts w:ascii="Times New Roman" w:hAnsi="Times New Roman" w:cs="Times New Roman"/>
        </w:rPr>
        <w:t xml:space="preserve"> Giảm 20-30% chi phí R&amp;D, giảm 40-50% downtime</w:t>
      </w:r>
    </w:p>
    <w:p w14:paraId="3D8A518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5. Low-Power Wide-Area Networks (LPWAN):</w:t>
      </w:r>
      <w:r w:rsidRPr="00D274C8">
        <w:rPr>
          <w:rFonts w:ascii="Times New Roman" w:hAnsi="Times New Roman" w:cs="Times New Roman"/>
        </w:rPr>
        <w:t xml:space="preserve"> - </w:t>
      </w:r>
      <w:r w:rsidRPr="00D274C8">
        <w:rPr>
          <w:rFonts w:ascii="Times New Roman" w:hAnsi="Times New Roman" w:cs="Times New Roman"/>
          <w:b/>
          <w:bCs/>
        </w:rPr>
        <w:t>Công nghệ:</w:t>
      </w:r>
      <w:r w:rsidRPr="00D274C8">
        <w:rPr>
          <w:rFonts w:ascii="Times New Roman" w:hAnsi="Times New Roman" w:cs="Times New Roman"/>
        </w:rPr>
        <w:t xml:space="preserve"> LoRaWAN, NB-IoT, Sigfox - </w:t>
      </w:r>
      <w:r w:rsidRPr="00D274C8">
        <w:rPr>
          <w:rFonts w:ascii="Times New Roman" w:hAnsi="Times New Roman" w:cs="Times New Roman"/>
          <w:b/>
          <w:bCs/>
        </w:rPr>
        <w:t>Phạm vi:</w:t>
      </w:r>
      <w:r w:rsidRPr="00D274C8">
        <w:rPr>
          <w:rFonts w:ascii="Times New Roman" w:hAnsi="Times New Roman" w:cs="Times New Roman"/>
        </w:rPr>
        <w:t xml:space="preserve"> 10-15 km (thành thị), 40-50 km (nông thôn) - </w:t>
      </w:r>
      <w:r w:rsidRPr="00D274C8">
        <w:rPr>
          <w:rFonts w:ascii="Times New Roman" w:hAnsi="Times New Roman" w:cs="Times New Roman"/>
          <w:b/>
          <w:bCs/>
        </w:rPr>
        <w:t>Tuổi thọ pin:</w:t>
      </w:r>
      <w:r w:rsidRPr="00D274C8">
        <w:rPr>
          <w:rFonts w:ascii="Times New Roman" w:hAnsi="Times New Roman" w:cs="Times New Roman"/>
        </w:rPr>
        <w:t xml:space="preserve"> 5-10 năm - </w:t>
      </w:r>
      <w:r w:rsidRPr="00D274C8">
        <w:rPr>
          <w:rFonts w:ascii="Times New Roman" w:hAnsi="Times New Roman" w:cs="Times New Roman"/>
          <w:b/>
          <w:bCs/>
        </w:rPr>
        <w:t>Ứng dụng:</w:t>
      </w:r>
      <w:r w:rsidRPr="00D274C8">
        <w:rPr>
          <w:rFonts w:ascii="Times New Roman" w:hAnsi="Times New Roman" w:cs="Times New Roman"/>
        </w:rPr>
        <w:t xml:space="preserve"> Smart agriculture, asset tracking, environmental monitoring</w:t>
      </w:r>
    </w:p>
    <w:p w14:paraId="7E66C14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Xu hướng chính 2024-2030:</w:t>
      </w:r>
    </w:p>
    <w:p w14:paraId="47115F5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 Convergence (Hội tụ công nghệ):</w:t>
      </w:r>
      <w:r w:rsidRPr="00D274C8">
        <w:rPr>
          <w:rFonts w:ascii="Times New Roman" w:hAnsi="Times New Roman" w:cs="Times New Roman"/>
        </w:rPr>
        <w:t xml:space="preserve"> - IoT + AI/ML: Intelligent IoT - IoT + Blockchain: Secure IoT - IoT + Digital Twin: Predictive IoT - IoT + AR/VR: Immersive IoT</w:t>
      </w:r>
    </w:p>
    <w:p w14:paraId="008450D3"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2. Security-First Approach:</w:t>
      </w:r>
      <w:r w:rsidRPr="00D274C8">
        <w:rPr>
          <w:rFonts w:ascii="Times New Roman" w:hAnsi="Times New Roman" w:cs="Times New Roman"/>
        </w:rPr>
        <w:t xml:space="preserve"> - </w:t>
      </w:r>
      <w:r w:rsidRPr="00D274C8">
        <w:rPr>
          <w:rFonts w:ascii="Times New Roman" w:hAnsi="Times New Roman" w:cs="Times New Roman"/>
          <w:b/>
          <w:bCs/>
        </w:rPr>
        <w:t>Vấn đề:</w:t>
      </w:r>
      <w:r w:rsidRPr="00D274C8">
        <w:rPr>
          <w:rFonts w:ascii="Times New Roman" w:hAnsi="Times New Roman" w:cs="Times New Roman"/>
        </w:rPr>
        <w:t xml:space="preserve"> 57% doanh nghiệp bị tấn công qua thiết bị IoT năm 2023 - </w:t>
      </w:r>
      <w:r w:rsidRPr="00D274C8">
        <w:rPr>
          <w:rFonts w:ascii="Times New Roman" w:hAnsi="Times New Roman" w:cs="Times New Roman"/>
          <w:b/>
          <w:bCs/>
        </w:rPr>
        <w:t>Giải pháp:</w:t>
      </w:r>
      <w:r w:rsidRPr="00D274C8">
        <w:rPr>
          <w:rFonts w:ascii="Times New Roman" w:hAnsi="Times New Roman" w:cs="Times New Roman"/>
        </w:rPr>
        <w:t xml:space="preserve"> End-to-end encryption, hardware security module (HSM), zero-trust architecture, OTA security updates - </w:t>
      </w:r>
      <w:r w:rsidRPr="00D274C8">
        <w:rPr>
          <w:rFonts w:ascii="Times New Roman" w:hAnsi="Times New Roman" w:cs="Times New Roman"/>
          <w:b/>
          <w:bCs/>
        </w:rPr>
        <w:t>Tiêu chuẩn:</w:t>
      </w:r>
      <w:r w:rsidRPr="00D274C8">
        <w:rPr>
          <w:rFonts w:ascii="Times New Roman" w:hAnsi="Times New Roman" w:cs="Times New Roman"/>
        </w:rPr>
        <w:t xml:space="preserve"> IEC 62443, ISA/IEC 62443, NIST Cybersecurity Framework</w:t>
      </w:r>
    </w:p>
    <w:p w14:paraId="6F1D608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3. Standardization:</w:t>
      </w:r>
      <w:r w:rsidRPr="00D274C8">
        <w:rPr>
          <w:rFonts w:ascii="Times New Roman" w:hAnsi="Times New Roman" w:cs="Times New Roman"/>
        </w:rPr>
        <w:t xml:space="preserve"> - </w:t>
      </w:r>
      <w:r w:rsidRPr="00D274C8">
        <w:rPr>
          <w:rFonts w:ascii="Times New Roman" w:hAnsi="Times New Roman" w:cs="Times New Roman"/>
          <w:b/>
          <w:bCs/>
        </w:rPr>
        <w:t>Matter protocol:</w:t>
      </w:r>
      <w:r w:rsidRPr="00D274C8">
        <w:rPr>
          <w:rFonts w:ascii="Times New Roman" w:hAnsi="Times New Roman" w:cs="Times New Roman"/>
        </w:rPr>
        <w:t xml:space="preserve"> Chuẩn thống nhất cho smart home (Apple, Google, Amazon, Samsung) - </w:t>
      </w:r>
      <w:r w:rsidRPr="00D274C8">
        <w:rPr>
          <w:rFonts w:ascii="Times New Roman" w:hAnsi="Times New Roman" w:cs="Times New Roman"/>
          <w:b/>
          <w:bCs/>
        </w:rPr>
        <w:t>OPC UA:</w:t>
      </w:r>
      <w:r w:rsidRPr="00D274C8">
        <w:rPr>
          <w:rFonts w:ascii="Times New Roman" w:hAnsi="Times New Roman" w:cs="Times New Roman"/>
        </w:rPr>
        <w:t xml:space="preserve"> Chuẩn industrial automation - </w:t>
      </w:r>
      <w:r w:rsidRPr="00D274C8">
        <w:rPr>
          <w:rFonts w:ascii="Times New Roman" w:hAnsi="Times New Roman" w:cs="Times New Roman"/>
          <w:b/>
          <w:bCs/>
        </w:rPr>
        <w:t>MQTT 5.0:</w:t>
      </w:r>
      <w:r w:rsidRPr="00D274C8">
        <w:rPr>
          <w:rFonts w:ascii="Times New Roman" w:hAnsi="Times New Roman" w:cs="Times New Roman"/>
        </w:rPr>
        <w:t xml:space="preserve"> Chuẩn messaging cho IoT - </w:t>
      </w:r>
      <w:r w:rsidRPr="00D274C8">
        <w:rPr>
          <w:rFonts w:ascii="Times New Roman" w:hAnsi="Times New Roman" w:cs="Times New Roman"/>
          <w:b/>
          <w:bCs/>
        </w:rPr>
        <w:t>Tác động:</w:t>
      </w:r>
      <w:r w:rsidRPr="00D274C8">
        <w:rPr>
          <w:rFonts w:ascii="Times New Roman" w:hAnsi="Times New Roman" w:cs="Times New Roman"/>
        </w:rPr>
        <w:t xml:space="preserve"> Giảm 30-40% chi phí tích hợp, tăng interoperability</w:t>
      </w:r>
    </w:p>
    <w:p w14:paraId="550E006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4. Sustainability:</w:t>
      </w:r>
      <w:r w:rsidRPr="00D274C8">
        <w:rPr>
          <w:rFonts w:ascii="Times New Roman" w:hAnsi="Times New Roman" w:cs="Times New Roman"/>
        </w:rPr>
        <w:t xml:space="preserve"> - </w:t>
      </w:r>
      <w:r w:rsidRPr="00D274C8">
        <w:rPr>
          <w:rFonts w:ascii="Times New Roman" w:hAnsi="Times New Roman" w:cs="Times New Roman"/>
          <w:b/>
          <w:bCs/>
        </w:rPr>
        <w:t>Green IoT:</w:t>
      </w:r>
      <w:r w:rsidRPr="00D274C8">
        <w:rPr>
          <w:rFonts w:ascii="Times New Roman" w:hAnsi="Times New Roman" w:cs="Times New Roman"/>
        </w:rPr>
        <w:t xml:space="preserve"> Giảm tiêu thụ năng lượng 30-50% - </w:t>
      </w:r>
      <w:r w:rsidRPr="00D274C8">
        <w:rPr>
          <w:rFonts w:ascii="Times New Roman" w:hAnsi="Times New Roman" w:cs="Times New Roman"/>
          <w:b/>
          <w:bCs/>
        </w:rPr>
        <w:t>Circular IoT:</w:t>
      </w:r>
      <w:r w:rsidRPr="00D274C8">
        <w:rPr>
          <w:rFonts w:ascii="Times New Roman" w:hAnsi="Times New Roman" w:cs="Times New Roman"/>
        </w:rPr>
        <w:t xml:space="preserve"> Tái chế 90-95% linh kiện - </w:t>
      </w:r>
      <w:r w:rsidRPr="00D274C8">
        <w:rPr>
          <w:rFonts w:ascii="Times New Roman" w:hAnsi="Times New Roman" w:cs="Times New Roman"/>
          <w:b/>
          <w:bCs/>
        </w:rPr>
        <w:t>Carbon footprint tracking:</w:t>
      </w:r>
      <w:r w:rsidRPr="00D274C8">
        <w:rPr>
          <w:rFonts w:ascii="Times New Roman" w:hAnsi="Times New Roman" w:cs="Times New Roman"/>
        </w:rPr>
        <w:t xml:space="preserve"> Giám sát và giảm phát thải CO2</w:t>
      </w:r>
    </w:p>
    <w:p w14:paraId="153151B2"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Dự báo 2030:</w:t>
      </w:r>
    </w:p>
    <w:tbl>
      <w:tblPr>
        <w:tblStyle w:val="Table"/>
        <w:tblW w:w="5000" w:type="pct"/>
        <w:tblLayout w:type="fixed"/>
        <w:tblLook w:val="0020" w:firstRow="1" w:lastRow="0" w:firstColumn="0" w:lastColumn="0" w:noHBand="0" w:noVBand="0"/>
      </w:tblPr>
      <w:tblGrid>
        <w:gridCol w:w="2052"/>
        <w:gridCol w:w="2736"/>
        <w:gridCol w:w="2736"/>
        <w:gridCol w:w="2052"/>
      </w:tblGrid>
      <w:tr w:rsidR="009F68C2" w:rsidRPr="00D274C8" w14:paraId="0FC2BC4E"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697" w:type="dxa"/>
          </w:tcPr>
          <w:p w14:paraId="2017E5F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tiêu</w:t>
            </w:r>
          </w:p>
        </w:tc>
        <w:tc>
          <w:tcPr>
            <w:tcW w:w="2262" w:type="dxa"/>
          </w:tcPr>
          <w:p w14:paraId="4FDD24F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trị</w:t>
            </w:r>
          </w:p>
        </w:tc>
        <w:tc>
          <w:tcPr>
            <w:tcW w:w="2262" w:type="dxa"/>
          </w:tcPr>
          <w:p w14:paraId="71DF1BF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So với 2024</w:t>
            </w:r>
          </w:p>
        </w:tc>
        <w:tc>
          <w:tcPr>
            <w:tcW w:w="1697" w:type="dxa"/>
          </w:tcPr>
          <w:p w14:paraId="1740106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50AE8385" w14:textId="77777777">
        <w:tc>
          <w:tcPr>
            <w:tcW w:w="1697" w:type="dxa"/>
          </w:tcPr>
          <w:p w14:paraId="3CBEB13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Số thiết bị IoT</w:t>
            </w:r>
          </w:p>
        </w:tc>
        <w:tc>
          <w:tcPr>
            <w:tcW w:w="2262" w:type="dxa"/>
          </w:tcPr>
          <w:p w14:paraId="7AA22DC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 tỷ</w:t>
            </w:r>
          </w:p>
        </w:tc>
        <w:tc>
          <w:tcPr>
            <w:tcW w:w="2262" w:type="dxa"/>
          </w:tcPr>
          <w:p w14:paraId="3AC3031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+231%</w:t>
            </w:r>
          </w:p>
        </w:tc>
        <w:tc>
          <w:tcPr>
            <w:tcW w:w="1697" w:type="dxa"/>
          </w:tcPr>
          <w:p w14:paraId="665B1E8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Tăng gấp 3,3 lần</w:t>
            </w:r>
          </w:p>
        </w:tc>
      </w:tr>
      <w:tr w:rsidR="009F68C2" w:rsidRPr="00D274C8" w14:paraId="72DDDA6B" w14:textId="77777777">
        <w:tc>
          <w:tcPr>
            <w:tcW w:w="1697" w:type="dxa"/>
          </w:tcPr>
          <w:p w14:paraId="51F86FC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Dữ liệu IoT</w:t>
            </w:r>
          </w:p>
        </w:tc>
        <w:tc>
          <w:tcPr>
            <w:tcW w:w="2262" w:type="dxa"/>
          </w:tcPr>
          <w:p w14:paraId="42E5767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79,4 ZB</w:t>
            </w:r>
          </w:p>
        </w:tc>
        <w:tc>
          <w:tcPr>
            <w:tcW w:w="2262" w:type="dxa"/>
          </w:tcPr>
          <w:p w14:paraId="77FF9F0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+177%</w:t>
            </w:r>
          </w:p>
        </w:tc>
        <w:tc>
          <w:tcPr>
            <w:tcW w:w="1697" w:type="dxa"/>
          </w:tcPr>
          <w:p w14:paraId="2483E46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Tăng gấp 2,8 lần</w:t>
            </w:r>
          </w:p>
        </w:tc>
      </w:tr>
      <w:tr w:rsidR="009F68C2" w:rsidRPr="00D274C8" w14:paraId="399D02F8" w14:textId="77777777">
        <w:tc>
          <w:tcPr>
            <w:tcW w:w="1697" w:type="dxa"/>
          </w:tcPr>
          <w:p w14:paraId="4411320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Giá trị kinh tế tạo ra</w:t>
            </w:r>
          </w:p>
        </w:tc>
        <w:tc>
          <w:tcPr>
            <w:tcW w:w="2262" w:type="dxa"/>
          </w:tcPr>
          <w:p w14:paraId="62B8495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3,7-6,2 nghìn tỷ USD</w:t>
            </w:r>
          </w:p>
        </w:tc>
        <w:tc>
          <w:tcPr>
            <w:tcW w:w="2262" w:type="dxa"/>
          </w:tcPr>
          <w:p w14:paraId="52E3A8C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c>
          <w:tcPr>
            <w:tcW w:w="1697" w:type="dxa"/>
          </w:tcPr>
          <w:p w14:paraId="02CE263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McKinsey ước tính</w:t>
            </w:r>
          </w:p>
        </w:tc>
      </w:tr>
      <w:tr w:rsidR="009F68C2" w:rsidRPr="00D274C8" w14:paraId="6B06C945" w14:textId="77777777">
        <w:tc>
          <w:tcPr>
            <w:tcW w:w="1697" w:type="dxa"/>
          </w:tcPr>
          <w:p w14:paraId="5787A8A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 doanh nghiệp triển khai IoT</w:t>
            </w:r>
          </w:p>
        </w:tc>
        <w:tc>
          <w:tcPr>
            <w:tcW w:w="2262" w:type="dxa"/>
          </w:tcPr>
          <w:p w14:paraId="0A5E073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70-80%</w:t>
            </w:r>
          </w:p>
        </w:tc>
        <w:tc>
          <w:tcPr>
            <w:tcW w:w="2262" w:type="dxa"/>
          </w:tcPr>
          <w:p w14:paraId="54481FE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+50-60%</w:t>
            </w:r>
          </w:p>
        </w:tc>
        <w:tc>
          <w:tcPr>
            <w:tcW w:w="1697" w:type="dxa"/>
          </w:tcPr>
          <w:p w14:paraId="6DFBAC1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Từ 20-30% năm 2024</w:t>
            </w:r>
          </w:p>
        </w:tc>
      </w:tr>
      <w:tr w:rsidR="009F68C2" w:rsidRPr="00D274C8" w14:paraId="4618FFFE" w14:textId="77777777">
        <w:tc>
          <w:tcPr>
            <w:tcW w:w="1697" w:type="dxa"/>
          </w:tcPr>
          <w:p w14:paraId="7E645C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ROI trung bình</w:t>
            </w:r>
          </w:p>
        </w:tc>
        <w:tc>
          <w:tcPr>
            <w:tcW w:w="2262" w:type="dxa"/>
          </w:tcPr>
          <w:p w14:paraId="6B3494D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3-5 USD/1 USD</w:t>
            </w:r>
          </w:p>
        </w:tc>
        <w:tc>
          <w:tcPr>
            <w:tcW w:w="2262" w:type="dxa"/>
          </w:tcPr>
          <w:p w14:paraId="5B3DCFF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c>
          <w:tcPr>
            <w:tcW w:w="1697" w:type="dxa"/>
          </w:tcPr>
          <w:p w14:paraId="6D613AC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Mỗi đô la đầu tư IoT</w:t>
            </w:r>
          </w:p>
        </w:tc>
      </w:tr>
    </w:tbl>
    <w:p w14:paraId="48219E7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Ý nghĩa với Mekong Technology:</w:t>
      </w:r>
    </w:p>
    <w:p w14:paraId="4CCA4534" w14:textId="77777777" w:rsidR="009F68C2" w:rsidRPr="00D274C8" w:rsidRDefault="00CC558F" w:rsidP="00DC180F">
      <w:pPr>
        <w:pStyle w:val="Compact"/>
        <w:numPr>
          <w:ilvl w:val="0"/>
          <w:numId w:val="93"/>
        </w:numPr>
        <w:rPr>
          <w:rFonts w:ascii="Times New Roman" w:hAnsi="Times New Roman" w:cs="Times New Roman"/>
        </w:rPr>
      </w:pPr>
      <w:r w:rsidRPr="00D274C8">
        <w:rPr>
          <w:rFonts w:ascii="Times New Roman" w:hAnsi="Times New Roman" w:cs="Times New Roman"/>
          <w:b/>
          <w:bCs/>
        </w:rPr>
        <w:t>Thị trường lớn và tăng trưởng nhanh:</w:t>
      </w:r>
      <w:r w:rsidRPr="00D274C8">
        <w:rPr>
          <w:rFonts w:ascii="Times New Roman" w:hAnsi="Times New Roman" w:cs="Times New Roman"/>
        </w:rPr>
        <w:t xml:space="preserve"> 1.386 tỷ USD năm 2030, CAGR 19,2%</w:t>
      </w:r>
    </w:p>
    <w:p w14:paraId="06CDB848" w14:textId="77777777" w:rsidR="009F68C2" w:rsidRPr="00D274C8" w:rsidRDefault="00CC558F" w:rsidP="00DC180F">
      <w:pPr>
        <w:pStyle w:val="Compact"/>
        <w:numPr>
          <w:ilvl w:val="0"/>
          <w:numId w:val="93"/>
        </w:numPr>
        <w:rPr>
          <w:rFonts w:ascii="Times New Roman" w:hAnsi="Times New Roman" w:cs="Times New Roman"/>
        </w:rPr>
      </w:pPr>
      <w:r w:rsidRPr="00D274C8">
        <w:rPr>
          <w:rFonts w:ascii="Times New Roman" w:hAnsi="Times New Roman" w:cs="Times New Roman"/>
          <w:b/>
          <w:bCs/>
        </w:rPr>
        <w:t>Industrial IoT là trọng tâm:</w:t>
      </w:r>
      <w:r w:rsidRPr="00D274C8">
        <w:rPr>
          <w:rFonts w:ascii="Times New Roman" w:hAnsi="Times New Roman" w:cs="Times New Roman"/>
        </w:rPr>
        <w:t xml:space="preserve"> 415,8 tỷ USD (30% thị trường), phù hợp với sản phẩm Mekong</w:t>
      </w:r>
    </w:p>
    <w:p w14:paraId="1D235436" w14:textId="77777777" w:rsidR="009F68C2" w:rsidRPr="00D274C8" w:rsidRDefault="00CC558F" w:rsidP="00DC180F">
      <w:pPr>
        <w:pStyle w:val="Compact"/>
        <w:numPr>
          <w:ilvl w:val="0"/>
          <w:numId w:val="93"/>
        </w:numPr>
        <w:rPr>
          <w:rFonts w:ascii="Times New Roman" w:hAnsi="Times New Roman" w:cs="Times New Roman"/>
        </w:rPr>
      </w:pPr>
      <w:r w:rsidRPr="00D274C8">
        <w:rPr>
          <w:rFonts w:ascii="Times New Roman" w:hAnsi="Times New Roman" w:cs="Times New Roman"/>
          <w:b/>
          <w:bCs/>
        </w:rPr>
        <w:t>Asia-Pacific tăng trưởng nhanh nhất:</w:t>
      </w:r>
      <w:r w:rsidRPr="00D274C8">
        <w:rPr>
          <w:rFonts w:ascii="Times New Roman" w:hAnsi="Times New Roman" w:cs="Times New Roman"/>
        </w:rPr>
        <w:t xml:space="preserve"> CAGR 17,6%, cao hơn trung bình toàn cầu</w:t>
      </w:r>
    </w:p>
    <w:p w14:paraId="6F625BFA" w14:textId="77777777" w:rsidR="009F68C2" w:rsidRPr="00D274C8" w:rsidRDefault="00CC558F" w:rsidP="00DC180F">
      <w:pPr>
        <w:pStyle w:val="Compact"/>
        <w:numPr>
          <w:ilvl w:val="0"/>
          <w:numId w:val="93"/>
        </w:numPr>
        <w:rPr>
          <w:rFonts w:ascii="Times New Roman" w:hAnsi="Times New Roman" w:cs="Times New Roman"/>
        </w:rPr>
      </w:pPr>
      <w:r w:rsidRPr="00D274C8">
        <w:rPr>
          <w:rFonts w:ascii="Times New Roman" w:hAnsi="Times New Roman" w:cs="Times New Roman"/>
          <w:b/>
          <w:bCs/>
        </w:rPr>
        <w:t>ASEAN là cơ hội xuất khẩu:</w:t>
      </w:r>
      <w:r w:rsidRPr="00D274C8">
        <w:rPr>
          <w:rFonts w:ascii="Times New Roman" w:hAnsi="Times New Roman" w:cs="Times New Roman"/>
        </w:rPr>
        <w:t xml:space="preserve"> 58,9 tỷ USD năm 2030, CAGR 21,1%</w:t>
      </w:r>
    </w:p>
    <w:p w14:paraId="2B6F8726" w14:textId="77777777" w:rsidR="009F68C2" w:rsidRPr="00D274C8" w:rsidRDefault="00CC558F" w:rsidP="00DC180F">
      <w:pPr>
        <w:pStyle w:val="Compact"/>
        <w:numPr>
          <w:ilvl w:val="0"/>
          <w:numId w:val="93"/>
        </w:numPr>
        <w:rPr>
          <w:rFonts w:ascii="Times New Roman" w:hAnsi="Times New Roman" w:cs="Times New Roman"/>
        </w:rPr>
      </w:pPr>
      <w:r w:rsidRPr="00D274C8">
        <w:rPr>
          <w:rFonts w:ascii="Times New Roman" w:hAnsi="Times New Roman" w:cs="Times New Roman"/>
          <w:b/>
          <w:bCs/>
        </w:rPr>
        <w:t>Công nghệ đang phát triển nhanh:</w:t>
      </w:r>
      <w:r w:rsidRPr="00D274C8">
        <w:rPr>
          <w:rFonts w:ascii="Times New Roman" w:hAnsi="Times New Roman" w:cs="Times New Roman"/>
        </w:rPr>
        <w:t xml:space="preserve"> 5G, Edge Computing, AI/ML tạo cơ hội mới</w:t>
      </w:r>
    </w:p>
    <w:p w14:paraId="70A0840F" w14:textId="77777777" w:rsidR="009F68C2" w:rsidRPr="00D274C8" w:rsidRDefault="00CC558F" w:rsidP="00DC180F">
      <w:pPr>
        <w:pStyle w:val="Compact"/>
        <w:numPr>
          <w:ilvl w:val="0"/>
          <w:numId w:val="93"/>
        </w:numPr>
        <w:rPr>
          <w:rFonts w:ascii="Times New Roman" w:hAnsi="Times New Roman" w:cs="Times New Roman"/>
        </w:rPr>
      </w:pPr>
      <w:r w:rsidRPr="00D274C8">
        <w:rPr>
          <w:rFonts w:ascii="Times New Roman" w:hAnsi="Times New Roman" w:cs="Times New Roman"/>
          <w:b/>
          <w:bCs/>
        </w:rPr>
        <w:t>Cần bảo mật và chuẩn hóa:</w:t>
      </w:r>
      <w:r w:rsidRPr="00D274C8">
        <w:rPr>
          <w:rFonts w:ascii="Times New Roman" w:hAnsi="Times New Roman" w:cs="Times New Roman"/>
        </w:rPr>
        <w:t xml:space="preserve"> Mekong cần tập trung vào security-first và standardization</w:t>
      </w:r>
    </w:p>
    <w:p w14:paraId="58F729AF" w14:textId="77777777" w:rsidR="009F68C2" w:rsidRPr="00D274C8" w:rsidRDefault="00CC558F">
      <w:pPr>
        <w:pStyle w:val="Heading3"/>
        <w:rPr>
          <w:rFonts w:ascii="Times New Roman" w:hAnsi="Times New Roman" w:cs="Times New Roman"/>
        </w:rPr>
      </w:pPr>
      <w:bookmarkStart w:id="62" w:name="robot-amragv-toàn-cầu"/>
      <w:bookmarkEnd w:id="61"/>
      <w:r w:rsidRPr="00D274C8">
        <w:rPr>
          <w:rStyle w:val="SectionNumber"/>
          <w:rFonts w:ascii="Times New Roman" w:hAnsi="Times New Roman" w:cs="Times New Roman"/>
        </w:rPr>
        <w:t>5.1.2</w:t>
      </w:r>
      <w:r w:rsidRPr="00D274C8">
        <w:rPr>
          <w:rFonts w:ascii="Times New Roman" w:hAnsi="Times New Roman" w:cs="Times New Roman"/>
        </w:rPr>
        <w:tab/>
        <w:t>8.2. Robot AMR/AGV toàn cầu</w:t>
      </w:r>
    </w:p>
    <w:p w14:paraId="1D0710B1"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Thị trường robot tự động hóa (Autonomous Mobile Robot - AMR và Automated Guided Vehicle - AGV) đang tăng trưởng nhanh chóng, được thúc đẩy bởi nhu cầu tự động hóa logistics, giảm chi phí nhân công, và cải thiện hiệu quả vận hành.</w:t>
      </w:r>
    </w:p>
    <w:p w14:paraId="3318224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Tổng quan thị trường AMR:</w:t>
      </w:r>
    </w:p>
    <w:p w14:paraId="3FE7DEA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Theo báo cáo “Autonomous Mobile Robots Market Report 2024” của Grand View Research:</w:t>
      </w:r>
    </w:p>
    <w:tbl>
      <w:tblPr>
        <w:tblStyle w:val="Table"/>
        <w:tblW w:w="5000" w:type="pct"/>
        <w:tblLayout w:type="fixed"/>
        <w:tblLook w:val="0020" w:firstRow="1" w:lastRow="0" w:firstColumn="0" w:lastColumn="0" w:noHBand="0" w:noVBand="0"/>
      </w:tblPr>
      <w:tblGrid>
        <w:gridCol w:w="1306"/>
        <w:gridCol w:w="1741"/>
        <w:gridCol w:w="1741"/>
        <w:gridCol w:w="1741"/>
        <w:gridCol w:w="1741"/>
        <w:gridCol w:w="1306"/>
      </w:tblGrid>
      <w:tr w:rsidR="009F68C2" w:rsidRPr="00D274C8" w14:paraId="76415A77"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080" w:type="dxa"/>
          </w:tcPr>
          <w:p w14:paraId="3D56675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tiêu</w:t>
            </w:r>
          </w:p>
        </w:tc>
        <w:tc>
          <w:tcPr>
            <w:tcW w:w="1440" w:type="dxa"/>
          </w:tcPr>
          <w:p w14:paraId="36C856C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2024</w:t>
            </w:r>
          </w:p>
        </w:tc>
        <w:tc>
          <w:tcPr>
            <w:tcW w:w="1440" w:type="dxa"/>
          </w:tcPr>
          <w:p w14:paraId="3EB674D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2027</w:t>
            </w:r>
          </w:p>
        </w:tc>
        <w:tc>
          <w:tcPr>
            <w:tcW w:w="1440" w:type="dxa"/>
          </w:tcPr>
          <w:p w14:paraId="78AC9CA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1440" w:type="dxa"/>
          </w:tcPr>
          <w:p w14:paraId="11021F3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 2024-2030</w:t>
            </w:r>
          </w:p>
        </w:tc>
        <w:tc>
          <w:tcPr>
            <w:tcW w:w="1080" w:type="dxa"/>
          </w:tcPr>
          <w:p w14:paraId="1973459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Nguồn</w:t>
            </w:r>
          </w:p>
        </w:tc>
      </w:tr>
      <w:tr w:rsidR="009F68C2" w:rsidRPr="00D274C8" w14:paraId="479DC92D" w14:textId="77777777">
        <w:tc>
          <w:tcPr>
            <w:tcW w:w="1080" w:type="dxa"/>
          </w:tcPr>
          <w:p w14:paraId="4438724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 thị trường AMR</w:t>
            </w:r>
          </w:p>
        </w:tc>
        <w:tc>
          <w:tcPr>
            <w:tcW w:w="1440" w:type="dxa"/>
          </w:tcPr>
          <w:p w14:paraId="4485E38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4,5 tỷ USD</w:t>
            </w:r>
          </w:p>
        </w:tc>
        <w:tc>
          <w:tcPr>
            <w:tcW w:w="1440" w:type="dxa"/>
          </w:tcPr>
          <w:p w14:paraId="5F7710B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7,8 tỷ USD</w:t>
            </w:r>
          </w:p>
        </w:tc>
        <w:tc>
          <w:tcPr>
            <w:tcW w:w="1440" w:type="dxa"/>
          </w:tcPr>
          <w:p w14:paraId="75C9A97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12,6 tỷ USD</w:t>
            </w:r>
          </w:p>
        </w:tc>
        <w:tc>
          <w:tcPr>
            <w:tcW w:w="1440" w:type="dxa"/>
          </w:tcPr>
          <w:p w14:paraId="54779B7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28,5%</w:t>
            </w:r>
          </w:p>
        </w:tc>
        <w:tc>
          <w:tcPr>
            <w:tcW w:w="1080" w:type="dxa"/>
          </w:tcPr>
          <w:p w14:paraId="0B93FEA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Grand View Research (2024)</w:t>
            </w:r>
          </w:p>
        </w:tc>
      </w:tr>
      <w:tr w:rsidR="009F68C2" w:rsidRPr="00D274C8" w14:paraId="59A5EC20" w14:textId="77777777">
        <w:tc>
          <w:tcPr>
            <w:tcW w:w="1080" w:type="dxa"/>
          </w:tcPr>
          <w:p w14:paraId="0B3BA22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Số lượng robot AMR</w:t>
            </w:r>
          </w:p>
        </w:tc>
        <w:tc>
          <w:tcPr>
            <w:tcW w:w="1440" w:type="dxa"/>
          </w:tcPr>
          <w:p w14:paraId="09C7C39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125.000 unit</w:t>
            </w:r>
          </w:p>
        </w:tc>
        <w:tc>
          <w:tcPr>
            <w:tcW w:w="1440" w:type="dxa"/>
          </w:tcPr>
          <w:p w14:paraId="4FA6B45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285.000 unit</w:t>
            </w:r>
          </w:p>
        </w:tc>
        <w:tc>
          <w:tcPr>
            <w:tcW w:w="1440" w:type="dxa"/>
          </w:tcPr>
          <w:p w14:paraId="49617AE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540.000 unit</w:t>
            </w:r>
          </w:p>
        </w:tc>
        <w:tc>
          <w:tcPr>
            <w:tcW w:w="1440" w:type="dxa"/>
          </w:tcPr>
          <w:p w14:paraId="3BB5793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27,8%</w:t>
            </w:r>
          </w:p>
        </w:tc>
        <w:tc>
          <w:tcPr>
            <w:tcW w:w="1080" w:type="dxa"/>
          </w:tcPr>
          <w:p w14:paraId="3BF8FA4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IFR (2024)</w:t>
            </w:r>
          </w:p>
        </w:tc>
      </w:tr>
      <w:tr w:rsidR="009F68C2" w:rsidRPr="00D274C8" w14:paraId="68D6A9D0" w14:textId="77777777">
        <w:tc>
          <w:tcPr>
            <w:tcW w:w="1080" w:type="dxa"/>
          </w:tcPr>
          <w:p w14:paraId="4D60774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Giá trung bình/robot</w:t>
            </w:r>
          </w:p>
        </w:tc>
        <w:tc>
          <w:tcPr>
            <w:tcW w:w="1440" w:type="dxa"/>
          </w:tcPr>
          <w:p w14:paraId="08CC5E4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36.000 USD</w:t>
            </w:r>
          </w:p>
        </w:tc>
        <w:tc>
          <w:tcPr>
            <w:tcW w:w="1440" w:type="dxa"/>
          </w:tcPr>
          <w:p w14:paraId="23494C7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27.400 USD</w:t>
            </w:r>
          </w:p>
        </w:tc>
        <w:tc>
          <w:tcPr>
            <w:tcW w:w="1440" w:type="dxa"/>
          </w:tcPr>
          <w:p w14:paraId="4E0845E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23.300 USD</w:t>
            </w:r>
          </w:p>
        </w:tc>
        <w:tc>
          <w:tcPr>
            <w:tcW w:w="1440" w:type="dxa"/>
          </w:tcPr>
          <w:p w14:paraId="2E6F923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-7,4%/năm</w:t>
            </w:r>
          </w:p>
        </w:tc>
        <w:tc>
          <w:tcPr>
            <w:tcW w:w="1080" w:type="dxa"/>
          </w:tcPr>
          <w:p w14:paraId="0949A1F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Giảm do scale</w:t>
            </w:r>
          </w:p>
        </w:tc>
      </w:tr>
    </w:tbl>
    <w:p w14:paraId="0E3D75C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Phân tích theo phân khúc ứng dụng:</w:t>
      </w:r>
    </w:p>
    <w:tbl>
      <w:tblPr>
        <w:tblStyle w:val="Table"/>
        <w:tblW w:w="5000" w:type="pct"/>
        <w:tblLayout w:type="fixed"/>
        <w:tblLook w:val="0020" w:firstRow="1" w:lastRow="0" w:firstColumn="0" w:lastColumn="0" w:noHBand="0" w:noVBand="0"/>
      </w:tblPr>
      <w:tblGrid>
        <w:gridCol w:w="1306"/>
        <w:gridCol w:w="1741"/>
        <w:gridCol w:w="1741"/>
        <w:gridCol w:w="1741"/>
        <w:gridCol w:w="1741"/>
        <w:gridCol w:w="1306"/>
      </w:tblGrid>
      <w:tr w:rsidR="009F68C2" w:rsidRPr="00D274C8" w14:paraId="3C9E5D2B"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080" w:type="dxa"/>
          </w:tcPr>
          <w:p w14:paraId="66DCAF6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Phân khúc</w:t>
            </w:r>
          </w:p>
        </w:tc>
        <w:tc>
          <w:tcPr>
            <w:tcW w:w="1440" w:type="dxa"/>
          </w:tcPr>
          <w:p w14:paraId="3B43022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2024</w:t>
            </w:r>
          </w:p>
        </w:tc>
        <w:tc>
          <w:tcPr>
            <w:tcW w:w="1440" w:type="dxa"/>
          </w:tcPr>
          <w:p w14:paraId="14B5666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1440" w:type="dxa"/>
          </w:tcPr>
          <w:p w14:paraId="0E277DE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w:t>
            </w:r>
          </w:p>
        </w:tc>
        <w:tc>
          <w:tcPr>
            <w:tcW w:w="1440" w:type="dxa"/>
          </w:tcPr>
          <w:p w14:paraId="1C14D42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Tỷ trọng 2030</w:t>
            </w:r>
          </w:p>
        </w:tc>
        <w:tc>
          <w:tcPr>
            <w:tcW w:w="1080" w:type="dxa"/>
          </w:tcPr>
          <w:p w14:paraId="661B33C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Đặc điểm</w:t>
            </w:r>
          </w:p>
        </w:tc>
      </w:tr>
      <w:tr w:rsidR="009F68C2" w:rsidRPr="00D274C8" w14:paraId="250EAEEE" w14:textId="77777777">
        <w:tc>
          <w:tcPr>
            <w:tcW w:w="1080" w:type="dxa"/>
          </w:tcPr>
          <w:p w14:paraId="2269087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Logistics &amp; Warehousing</w:t>
            </w:r>
          </w:p>
        </w:tc>
        <w:tc>
          <w:tcPr>
            <w:tcW w:w="1440" w:type="dxa"/>
          </w:tcPr>
          <w:p w14:paraId="3276D93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 tỷ USD</w:t>
            </w:r>
          </w:p>
        </w:tc>
        <w:tc>
          <w:tcPr>
            <w:tcW w:w="1440" w:type="dxa"/>
          </w:tcPr>
          <w:p w14:paraId="14788D0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5,04 tỷ USD</w:t>
            </w:r>
          </w:p>
        </w:tc>
        <w:tc>
          <w:tcPr>
            <w:tcW w:w="1440" w:type="dxa"/>
          </w:tcPr>
          <w:p w14:paraId="6FC6B17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30,2%</w:t>
            </w:r>
          </w:p>
        </w:tc>
        <w:tc>
          <w:tcPr>
            <w:tcW w:w="1440" w:type="dxa"/>
          </w:tcPr>
          <w:p w14:paraId="3492E1F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40%</w:t>
            </w:r>
          </w:p>
        </w:tc>
        <w:tc>
          <w:tcPr>
            <w:tcW w:w="1080" w:type="dxa"/>
          </w:tcPr>
          <w:p w14:paraId="01F4BD4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Phân khúc lớn nhất</w:t>
            </w:r>
          </w:p>
        </w:tc>
      </w:tr>
      <w:tr w:rsidR="009F68C2" w:rsidRPr="00D274C8" w14:paraId="24E85065" w14:textId="77777777">
        <w:tc>
          <w:tcPr>
            <w:tcW w:w="1080" w:type="dxa"/>
          </w:tcPr>
          <w:p w14:paraId="3F599B4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E-commerce warehouses</w:t>
            </w:r>
          </w:p>
        </w:tc>
        <w:tc>
          <w:tcPr>
            <w:tcW w:w="1440" w:type="dxa"/>
          </w:tcPr>
          <w:p w14:paraId="6BA6FA3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0,72 tỷ USD</w:t>
            </w:r>
          </w:p>
        </w:tc>
        <w:tc>
          <w:tcPr>
            <w:tcW w:w="1440" w:type="dxa"/>
          </w:tcPr>
          <w:p w14:paraId="7FD8E5E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 tỷ USD</w:t>
            </w:r>
          </w:p>
        </w:tc>
        <w:tc>
          <w:tcPr>
            <w:tcW w:w="1440" w:type="dxa"/>
          </w:tcPr>
          <w:p w14:paraId="3EF84FB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18,8%</w:t>
            </w:r>
          </w:p>
        </w:tc>
        <w:tc>
          <w:tcPr>
            <w:tcW w:w="1440" w:type="dxa"/>
          </w:tcPr>
          <w:p w14:paraId="571805D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40%</w:t>
            </w:r>
          </w:p>
        </w:tc>
        <w:tc>
          <w:tcPr>
            <w:tcW w:w="1080" w:type="dxa"/>
          </w:tcPr>
          <w:p w14:paraId="4FA5C0F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Amazon, Alibaba</w:t>
            </w:r>
          </w:p>
        </w:tc>
      </w:tr>
      <w:tr w:rsidR="009F68C2" w:rsidRPr="00D274C8" w14:paraId="5A3440F4" w14:textId="77777777">
        <w:tc>
          <w:tcPr>
            <w:tcW w:w="1080" w:type="dxa"/>
          </w:tcPr>
          <w:p w14:paraId="7F6100E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- 3PL logistics</w:t>
            </w:r>
          </w:p>
        </w:tc>
        <w:tc>
          <w:tcPr>
            <w:tcW w:w="1440" w:type="dxa"/>
          </w:tcPr>
          <w:p w14:paraId="476D032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0,54 tỷ USD</w:t>
            </w:r>
          </w:p>
        </w:tc>
        <w:tc>
          <w:tcPr>
            <w:tcW w:w="1440" w:type="dxa"/>
          </w:tcPr>
          <w:p w14:paraId="3C1DAEA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1,51 tỷ USD</w:t>
            </w:r>
          </w:p>
        </w:tc>
        <w:tc>
          <w:tcPr>
            <w:tcW w:w="1440" w:type="dxa"/>
          </w:tcPr>
          <w:p w14:paraId="59C30AB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18,8%</w:t>
            </w:r>
          </w:p>
        </w:tc>
        <w:tc>
          <w:tcPr>
            <w:tcW w:w="1440" w:type="dxa"/>
          </w:tcPr>
          <w:p w14:paraId="2A7E456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w:t>
            </w:r>
          </w:p>
        </w:tc>
        <w:tc>
          <w:tcPr>
            <w:tcW w:w="1080" w:type="dxa"/>
          </w:tcPr>
          <w:p w14:paraId="493A3C9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DHL, FedEx</w:t>
            </w:r>
          </w:p>
        </w:tc>
      </w:tr>
      <w:tr w:rsidR="009F68C2" w:rsidRPr="00D274C8" w14:paraId="3E7A032C" w14:textId="77777777">
        <w:tc>
          <w:tcPr>
            <w:tcW w:w="1080" w:type="dxa"/>
          </w:tcPr>
          <w:p w14:paraId="21ACBC6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Cold storage</w:t>
            </w:r>
          </w:p>
        </w:tc>
        <w:tc>
          <w:tcPr>
            <w:tcW w:w="1440" w:type="dxa"/>
          </w:tcPr>
          <w:p w14:paraId="7AC4037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0,36 tỷ USD</w:t>
            </w:r>
          </w:p>
        </w:tc>
        <w:tc>
          <w:tcPr>
            <w:tcW w:w="1440" w:type="dxa"/>
          </w:tcPr>
          <w:p w14:paraId="4CC5125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1,01 tỷ USD</w:t>
            </w:r>
          </w:p>
        </w:tc>
        <w:tc>
          <w:tcPr>
            <w:tcW w:w="1440" w:type="dxa"/>
          </w:tcPr>
          <w:p w14:paraId="3F5C887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18,8%</w:t>
            </w:r>
          </w:p>
        </w:tc>
        <w:tc>
          <w:tcPr>
            <w:tcW w:w="1440" w:type="dxa"/>
          </w:tcPr>
          <w:p w14:paraId="5BEC0B4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w:t>
            </w:r>
          </w:p>
        </w:tc>
        <w:tc>
          <w:tcPr>
            <w:tcW w:w="1080" w:type="dxa"/>
          </w:tcPr>
          <w:p w14:paraId="097A938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Food, pharma</w:t>
            </w:r>
          </w:p>
        </w:tc>
      </w:tr>
      <w:tr w:rsidR="009F68C2" w:rsidRPr="00D274C8" w14:paraId="0D91E1D4" w14:textId="77777777">
        <w:tc>
          <w:tcPr>
            <w:tcW w:w="1080" w:type="dxa"/>
          </w:tcPr>
          <w:p w14:paraId="69D88F1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Others</w:t>
            </w:r>
          </w:p>
        </w:tc>
        <w:tc>
          <w:tcPr>
            <w:tcW w:w="1440" w:type="dxa"/>
          </w:tcPr>
          <w:p w14:paraId="33F74D7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0,18 tỷ USD</w:t>
            </w:r>
          </w:p>
        </w:tc>
        <w:tc>
          <w:tcPr>
            <w:tcW w:w="1440" w:type="dxa"/>
          </w:tcPr>
          <w:p w14:paraId="3163805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0,50 tỷ USD</w:t>
            </w:r>
          </w:p>
        </w:tc>
        <w:tc>
          <w:tcPr>
            <w:tcW w:w="1440" w:type="dxa"/>
          </w:tcPr>
          <w:p w14:paraId="514010C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18,8%</w:t>
            </w:r>
          </w:p>
        </w:tc>
        <w:tc>
          <w:tcPr>
            <w:tcW w:w="1440" w:type="dxa"/>
          </w:tcPr>
          <w:p w14:paraId="21CF92F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w:t>
            </w:r>
          </w:p>
        </w:tc>
        <w:tc>
          <w:tcPr>
            <w:tcW w:w="1080" w:type="dxa"/>
          </w:tcPr>
          <w:p w14:paraId="3345887D" w14:textId="77777777" w:rsidR="009F68C2" w:rsidRPr="00D274C8" w:rsidRDefault="009F68C2">
            <w:pPr>
              <w:pStyle w:val="Compact"/>
              <w:rPr>
                <w:rFonts w:ascii="Times New Roman" w:hAnsi="Times New Roman" w:cs="Times New Roman"/>
              </w:rPr>
            </w:pPr>
          </w:p>
        </w:tc>
      </w:tr>
      <w:tr w:rsidR="009F68C2" w:rsidRPr="00D274C8" w14:paraId="13A779CE" w14:textId="77777777">
        <w:tc>
          <w:tcPr>
            <w:tcW w:w="1080" w:type="dxa"/>
          </w:tcPr>
          <w:p w14:paraId="3091414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Manufacturing</w:t>
            </w:r>
          </w:p>
        </w:tc>
        <w:tc>
          <w:tcPr>
            <w:tcW w:w="1440" w:type="dxa"/>
          </w:tcPr>
          <w:p w14:paraId="4F81402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1,35 tỷ USD</w:t>
            </w:r>
          </w:p>
        </w:tc>
        <w:tc>
          <w:tcPr>
            <w:tcW w:w="1440" w:type="dxa"/>
          </w:tcPr>
          <w:p w14:paraId="2C8683A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3,78 tỷ USD</w:t>
            </w:r>
          </w:p>
        </w:tc>
        <w:tc>
          <w:tcPr>
            <w:tcW w:w="1440" w:type="dxa"/>
          </w:tcPr>
          <w:p w14:paraId="3F74E6E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27,8%</w:t>
            </w:r>
          </w:p>
        </w:tc>
        <w:tc>
          <w:tcPr>
            <w:tcW w:w="1440" w:type="dxa"/>
          </w:tcPr>
          <w:p w14:paraId="02CAC18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30%</w:t>
            </w:r>
          </w:p>
        </w:tc>
        <w:tc>
          <w:tcPr>
            <w:tcW w:w="1080" w:type="dxa"/>
          </w:tcPr>
          <w:p w14:paraId="376E0AF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Mục tiêu chính Mekong</w:t>
            </w:r>
          </w:p>
        </w:tc>
      </w:tr>
      <w:tr w:rsidR="009F68C2" w:rsidRPr="00D274C8" w14:paraId="58371EB8" w14:textId="77777777">
        <w:tc>
          <w:tcPr>
            <w:tcW w:w="1080" w:type="dxa"/>
          </w:tcPr>
          <w:p w14:paraId="1AF896A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Automotive</w:t>
            </w:r>
          </w:p>
        </w:tc>
        <w:tc>
          <w:tcPr>
            <w:tcW w:w="1440" w:type="dxa"/>
          </w:tcPr>
          <w:p w14:paraId="4DB91F3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0,54 tỷ USD</w:t>
            </w:r>
          </w:p>
        </w:tc>
        <w:tc>
          <w:tcPr>
            <w:tcW w:w="1440" w:type="dxa"/>
          </w:tcPr>
          <w:p w14:paraId="51EFA64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1,51 tỷ USD</w:t>
            </w:r>
          </w:p>
        </w:tc>
        <w:tc>
          <w:tcPr>
            <w:tcW w:w="1440" w:type="dxa"/>
          </w:tcPr>
          <w:p w14:paraId="71CA99B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18,8%</w:t>
            </w:r>
          </w:p>
        </w:tc>
        <w:tc>
          <w:tcPr>
            <w:tcW w:w="1440" w:type="dxa"/>
          </w:tcPr>
          <w:p w14:paraId="04786DA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40%</w:t>
            </w:r>
          </w:p>
        </w:tc>
        <w:tc>
          <w:tcPr>
            <w:tcW w:w="1080" w:type="dxa"/>
          </w:tcPr>
          <w:p w14:paraId="1B138DE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Assembly line</w:t>
            </w:r>
          </w:p>
        </w:tc>
      </w:tr>
      <w:tr w:rsidR="009F68C2" w:rsidRPr="00D274C8" w14:paraId="42B60831" w14:textId="77777777">
        <w:tc>
          <w:tcPr>
            <w:tcW w:w="1080" w:type="dxa"/>
          </w:tcPr>
          <w:p w14:paraId="55A2703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Electronics</w:t>
            </w:r>
          </w:p>
        </w:tc>
        <w:tc>
          <w:tcPr>
            <w:tcW w:w="1440" w:type="dxa"/>
          </w:tcPr>
          <w:p w14:paraId="53B7624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0,41 tỷ USD</w:t>
            </w:r>
          </w:p>
        </w:tc>
        <w:tc>
          <w:tcPr>
            <w:tcW w:w="1440" w:type="dxa"/>
          </w:tcPr>
          <w:p w14:paraId="3D42A43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1,13 tỷ USD</w:t>
            </w:r>
          </w:p>
        </w:tc>
        <w:tc>
          <w:tcPr>
            <w:tcW w:w="1440" w:type="dxa"/>
          </w:tcPr>
          <w:p w14:paraId="40A200E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18,8%</w:t>
            </w:r>
          </w:p>
        </w:tc>
        <w:tc>
          <w:tcPr>
            <w:tcW w:w="1440" w:type="dxa"/>
          </w:tcPr>
          <w:p w14:paraId="2209AFF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w:t>
            </w:r>
          </w:p>
        </w:tc>
        <w:tc>
          <w:tcPr>
            <w:tcW w:w="1080" w:type="dxa"/>
          </w:tcPr>
          <w:p w14:paraId="68AFFE2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SMT, component delivery</w:t>
            </w:r>
          </w:p>
        </w:tc>
      </w:tr>
      <w:tr w:rsidR="009F68C2" w:rsidRPr="00D274C8" w14:paraId="22A00B0A" w14:textId="77777777">
        <w:tc>
          <w:tcPr>
            <w:tcW w:w="1080" w:type="dxa"/>
          </w:tcPr>
          <w:p w14:paraId="5C651A7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Pharma &amp; Food</w:t>
            </w:r>
          </w:p>
        </w:tc>
        <w:tc>
          <w:tcPr>
            <w:tcW w:w="1440" w:type="dxa"/>
          </w:tcPr>
          <w:p w14:paraId="2DB518D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0,27 tỷ USD</w:t>
            </w:r>
          </w:p>
        </w:tc>
        <w:tc>
          <w:tcPr>
            <w:tcW w:w="1440" w:type="dxa"/>
          </w:tcPr>
          <w:p w14:paraId="17864F7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0,76 tỷ USD</w:t>
            </w:r>
          </w:p>
        </w:tc>
        <w:tc>
          <w:tcPr>
            <w:tcW w:w="1440" w:type="dxa"/>
          </w:tcPr>
          <w:p w14:paraId="16A24E0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18,8%</w:t>
            </w:r>
          </w:p>
        </w:tc>
        <w:tc>
          <w:tcPr>
            <w:tcW w:w="1440" w:type="dxa"/>
          </w:tcPr>
          <w:p w14:paraId="6B987AA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w:t>
            </w:r>
          </w:p>
        </w:tc>
        <w:tc>
          <w:tcPr>
            <w:tcW w:w="1080" w:type="dxa"/>
          </w:tcPr>
          <w:p w14:paraId="53A601C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Clean room</w:t>
            </w:r>
          </w:p>
        </w:tc>
      </w:tr>
      <w:tr w:rsidR="009F68C2" w:rsidRPr="00D274C8" w14:paraId="073143E4" w14:textId="77777777">
        <w:tc>
          <w:tcPr>
            <w:tcW w:w="1080" w:type="dxa"/>
          </w:tcPr>
          <w:p w14:paraId="70D431E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Others</w:t>
            </w:r>
          </w:p>
        </w:tc>
        <w:tc>
          <w:tcPr>
            <w:tcW w:w="1440" w:type="dxa"/>
          </w:tcPr>
          <w:p w14:paraId="178A8E3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0,14 tỷ USD</w:t>
            </w:r>
          </w:p>
        </w:tc>
        <w:tc>
          <w:tcPr>
            <w:tcW w:w="1440" w:type="dxa"/>
          </w:tcPr>
          <w:p w14:paraId="397F534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0,38 tỷ USD</w:t>
            </w:r>
          </w:p>
        </w:tc>
        <w:tc>
          <w:tcPr>
            <w:tcW w:w="1440" w:type="dxa"/>
          </w:tcPr>
          <w:p w14:paraId="64AA056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18,8%</w:t>
            </w:r>
          </w:p>
        </w:tc>
        <w:tc>
          <w:tcPr>
            <w:tcW w:w="1440" w:type="dxa"/>
          </w:tcPr>
          <w:p w14:paraId="699E5F5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w:t>
            </w:r>
          </w:p>
        </w:tc>
        <w:tc>
          <w:tcPr>
            <w:tcW w:w="1080" w:type="dxa"/>
          </w:tcPr>
          <w:p w14:paraId="7BBC7068" w14:textId="77777777" w:rsidR="009F68C2" w:rsidRPr="00D274C8" w:rsidRDefault="009F68C2">
            <w:pPr>
              <w:pStyle w:val="Compact"/>
              <w:rPr>
                <w:rFonts w:ascii="Times New Roman" w:hAnsi="Times New Roman" w:cs="Times New Roman"/>
              </w:rPr>
            </w:pPr>
          </w:p>
        </w:tc>
      </w:tr>
      <w:tr w:rsidR="009F68C2" w:rsidRPr="00D274C8" w14:paraId="483DD596" w14:textId="77777777">
        <w:tc>
          <w:tcPr>
            <w:tcW w:w="1080" w:type="dxa"/>
          </w:tcPr>
          <w:p w14:paraId="080629E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Healthcare</w:t>
            </w:r>
          </w:p>
        </w:tc>
        <w:tc>
          <w:tcPr>
            <w:tcW w:w="1440" w:type="dxa"/>
          </w:tcPr>
          <w:p w14:paraId="6F82D6A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0,68 tỷ USD</w:t>
            </w:r>
          </w:p>
        </w:tc>
        <w:tc>
          <w:tcPr>
            <w:tcW w:w="1440" w:type="dxa"/>
          </w:tcPr>
          <w:p w14:paraId="09721DB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1,89 tỷ USD</w:t>
            </w:r>
          </w:p>
        </w:tc>
        <w:tc>
          <w:tcPr>
            <w:tcW w:w="1440" w:type="dxa"/>
          </w:tcPr>
          <w:p w14:paraId="79EB976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25,5%</w:t>
            </w:r>
          </w:p>
        </w:tc>
        <w:tc>
          <w:tcPr>
            <w:tcW w:w="1440" w:type="dxa"/>
          </w:tcPr>
          <w:p w14:paraId="5E1B352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15%</w:t>
            </w:r>
          </w:p>
        </w:tc>
        <w:tc>
          <w:tcPr>
            <w:tcW w:w="1080" w:type="dxa"/>
          </w:tcPr>
          <w:p w14:paraId="54D3465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Tăng trưởng sau COVID</w:t>
            </w:r>
          </w:p>
        </w:tc>
      </w:tr>
      <w:tr w:rsidR="009F68C2" w:rsidRPr="00D274C8" w14:paraId="0F68744E" w14:textId="77777777">
        <w:tc>
          <w:tcPr>
            <w:tcW w:w="1080" w:type="dxa"/>
          </w:tcPr>
          <w:p w14:paraId="0737C9D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Hospitals</w:t>
            </w:r>
          </w:p>
        </w:tc>
        <w:tc>
          <w:tcPr>
            <w:tcW w:w="1440" w:type="dxa"/>
          </w:tcPr>
          <w:p w14:paraId="0247EC1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0,41 tỷ USD</w:t>
            </w:r>
          </w:p>
        </w:tc>
        <w:tc>
          <w:tcPr>
            <w:tcW w:w="1440" w:type="dxa"/>
          </w:tcPr>
          <w:p w14:paraId="1C3A03A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1,13 tỷ USD</w:t>
            </w:r>
          </w:p>
        </w:tc>
        <w:tc>
          <w:tcPr>
            <w:tcW w:w="1440" w:type="dxa"/>
          </w:tcPr>
          <w:p w14:paraId="78AB05D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18,8%</w:t>
            </w:r>
          </w:p>
        </w:tc>
        <w:tc>
          <w:tcPr>
            <w:tcW w:w="1440" w:type="dxa"/>
          </w:tcPr>
          <w:p w14:paraId="540B263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w:t>
            </w:r>
          </w:p>
        </w:tc>
        <w:tc>
          <w:tcPr>
            <w:tcW w:w="1080" w:type="dxa"/>
          </w:tcPr>
          <w:p w14:paraId="4AC5555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Medicine, linen delivery</w:t>
            </w:r>
          </w:p>
        </w:tc>
      </w:tr>
      <w:tr w:rsidR="009F68C2" w:rsidRPr="00D274C8" w14:paraId="46C8D348" w14:textId="77777777">
        <w:tc>
          <w:tcPr>
            <w:tcW w:w="1080" w:type="dxa"/>
          </w:tcPr>
          <w:p w14:paraId="35428B8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Pharmacies</w:t>
            </w:r>
          </w:p>
        </w:tc>
        <w:tc>
          <w:tcPr>
            <w:tcW w:w="1440" w:type="dxa"/>
          </w:tcPr>
          <w:p w14:paraId="54F0C1C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0,14 tỷ USD</w:t>
            </w:r>
          </w:p>
        </w:tc>
        <w:tc>
          <w:tcPr>
            <w:tcW w:w="1440" w:type="dxa"/>
          </w:tcPr>
          <w:p w14:paraId="33466DB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0,38 tỷ USD</w:t>
            </w:r>
          </w:p>
        </w:tc>
        <w:tc>
          <w:tcPr>
            <w:tcW w:w="1440" w:type="dxa"/>
          </w:tcPr>
          <w:p w14:paraId="2FEC0CC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18,8%</w:t>
            </w:r>
          </w:p>
        </w:tc>
        <w:tc>
          <w:tcPr>
            <w:tcW w:w="1440" w:type="dxa"/>
          </w:tcPr>
          <w:p w14:paraId="0DB3EFF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w:t>
            </w:r>
          </w:p>
        </w:tc>
        <w:tc>
          <w:tcPr>
            <w:tcW w:w="1080" w:type="dxa"/>
          </w:tcPr>
          <w:p w14:paraId="4B0981E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Inventory management</w:t>
            </w:r>
          </w:p>
        </w:tc>
      </w:tr>
      <w:tr w:rsidR="009F68C2" w:rsidRPr="00D274C8" w14:paraId="12CCC446" w14:textId="77777777">
        <w:tc>
          <w:tcPr>
            <w:tcW w:w="1080" w:type="dxa"/>
          </w:tcPr>
          <w:p w14:paraId="215E47A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Labs</w:t>
            </w:r>
          </w:p>
        </w:tc>
        <w:tc>
          <w:tcPr>
            <w:tcW w:w="1440" w:type="dxa"/>
          </w:tcPr>
          <w:p w14:paraId="38EE902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0,14 tỷ USD</w:t>
            </w:r>
          </w:p>
        </w:tc>
        <w:tc>
          <w:tcPr>
            <w:tcW w:w="1440" w:type="dxa"/>
          </w:tcPr>
          <w:p w14:paraId="331C150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0,38 tỷ USD</w:t>
            </w:r>
          </w:p>
        </w:tc>
        <w:tc>
          <w:tcPr>
            <w:tcW w:w="1440" w:type="dxa"/>
          </w:tcPr>
          <w:p w14:paraId="575ED17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18,8%</w:t>
            </w:r>
          </w:p>
        </w:tc>
        <w:tc>
          <w:tcPr>
            <w:tcW w:w="1440" w:type="dxa"/>
          </w:tcPr>
          <w:p w14:paraId="6B96464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w:t>
            </w:r>
          </w:p>
        </w:tc>
        <w:tc>
          <w:tcPr>
            <w:tcW w:w="1080" w:type="dxa"/>
          </w:tcPr>
          <w:p w14:paraId="7F12E44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Sample transport</w:t>
            </w:r>
          </w:p>
        </w:tc>
      </w:tr>
      <w:tr w:rsidR="009F68C2" w:rsidRPr="00D274C8" w14:paraId="4BA81A32" w14:textId="77777777">
        <w:tc>
          <w:tcPr>
            <w:tcW w:w="1080" w:type="dxa"/>
          </w:tcPr>
          <w:p w14:paraId="54927FB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Retail</w:t>
            </w:r>
          </w:p>
        </w:tc>
        <w:tc>
          <w:tcPr>
            <w:tcW w:w="1440" w:type="dxa"/>
          </w:tcPr>
          <w:p w14:paraId="133AFBA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0,41 tỷ USD</w:t>
            </w:r>
          </w:p>
        </w:tc>
        <w:tc>
          <w:tcPr>
            <w:tcW w:w="1440" w:type="dxa"/>
          </w:tcPr>
          <w:p w14:paraId="58D523E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0,76 tỷ USD</w:t>
            </w:r>
          </w:p>
        </w:tc>
        <w:tc>
          <w:tcPr>
            <w:tcW w:w="1440" w:type="dxa"/>
          </w:tcPr>
          <w:p w14:paraId="03CE9CB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10,9%</w:t>
            </w:r>
          </w:p>
        </w:tc>
        <w:tc>
          <w:tcPr>
            <w:tcW w:w="1440" w:type="dxa"/>
          </w:tcPr>
          <w:p w14:paraId="285F363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w:t>
            </w:r>
          </w:p>
        </w:tc>
        <w:tc>
          <w:tcPr>
            <w:tcW w:w="1080" w:type="dxa"/>
          </w:tcPr>
          <w:p w14:paraId="67AF504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Store automation</w:t>
            </w:r>
          </w:p>
        </w:tc>
      </w:tr>
      <w:tr w:rsidR="009F68C2" w:rsidRPr="00D274C8" w14:paraId="1542FD71" w14:textId="77777777">
        <w:tc>
          <w:tcPr>
            <w:tcW w:w="1080" w:type="dxa"/>
          </w:tcPr>
          <w:p w14:paraId="0B01DEE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Agriculture</w:t>
            </w:r>
          </w:p>
        </w:tc>
        <w:tc>
          <w:tcPr>
            <w:tcW w:w="1440" w:type="dxa"/>
          </w:tcPr>
          <w:p w14:paraId="61D155F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0,18 tỷ USD</w:t>
            </w:r>
          </w:p>
        </w:tc>
        <w:tc>
          <w:tcPr>
            <w:tcW w:w="1440" w:type="dxa"/>
          </w:tcPr>
          <w:p w14:paraId="36DB4C2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0,63 tỷ USD</w:t>
            </w:r>
          </w:p>
        </w:tc>
        <w:tc>
          <w:tcPr>
            <w:tcW w:w="1440" w:type="dxa"/>
          </w:tcPr>
          <w:p w14:paraId="16055E3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23,2%</w:t>
            </w:r>
          </w:p>
        </w:tc>
        <w:tc>
          <w:tcPr>
            <w:tcW w:w="1440" w:type="dxa"/>
          </w:tcPr>
          <w:p w14:paraId="66FB587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1080" w:type="dxa"/>
          </w:tcPr>
          <w:p w14:paraId="537D9ED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Harvesting, monitoring</w:t>
            </w:r>
          </w:p>
        </w:tc>
      </w:tr>
      <w:tr w:rsidR="009F68C2" w:rsidRPr="00D274C8" w14:paraId="406228DB" w14:textId="77777777">
        <w:tc>
          <w:tcPr>
            <w:tcW w:w="1080" w:type="dxa"/>
          </w:tcPr>
          <w:p w14:paraId="4601840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Others</w:t>
            </w:r>
          </w:p>
        </w:tc>
        <w:tc>
          <w:tcPr>
            <w:tcW w:w="1440" w:type="dxa"/>
          </w:tcPr>
          <w:p w14:paraId="433318A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0,09 tỷ USD</w:t>
            </w:r>
          </w:p>
        </w:tc>
        <w:tc>
          <w:tcPr>
            <w:tcW w:w="1440" w:type="dxa"/>
          </w:tcPr>
          <w:p w14:paraId="1A4567C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0,50 tỷ USD</w:t>
            </w:r>
          </w:p>
        </w:tc>
        <w:tc>
          <w:tcPr>
            <w:tcW w:w="1440" w:type="dxa"/>
          </w:tcPr>
          <w:p w14:paraId="73AC18F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34,1%</w:t>
            </w:r>
          </w:p>
        </w:tc>
        <w:tc>
          <w:tcPr>
            <w:tcW w:w="1440" w:type="dxa"/>
          </w:tcPr>
          <w:p w14:paraId="2C46680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w:t>
            </w:r>
          </w:p>
        </w:tc>
        <w:tc>
          <w:tcPr>
            <w:tcW w:w="1080" w:type="dxa"/>
          </w:tcPr>
          <w:p w14:paraId="2411226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Hospitality, security</w:t>
            </w:r>
          </w:p>
        </w:tc>
      </w:tr>
    </w:tbl>
    <w:p w14:paraId="10C6261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Tổng quan thị trường AGV:</w:t>
      </w:r>
    </w:p>
    <w:p w14:paraId="1CAEF8C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Theo báo cáo “Automated Guided Vehicle Market Report 2024” của Allied Market Research:</w:t>
      </w:r>
    </w:p>
    <w:tbl>
      <w:tblPr>
        <w:tblStyle w:val="Table"/>
        <w:tblW w:w="5000" w:type="pct"/>
        <w:tblLayout w:type="fixed"/>
        <w:tblLook w:val="0020" w:firstRow="1" w:lastRow="0" w:firstColumn="0" w:lastColumn="0" w:noHBand="0" w:noVBand="0"/>
      </w:tblPr>
      <w:tblGrid>
        <w:gridCol w:w="1306"/>
        <w:gridCol w:w="1741"/>
        <w:gridCol w:w="1741"/>
        <w:gridCol w:w="1741"/>
        <w:gridCol w:w="1741"/>
        <w:gridCol w:w="1306"/>
      </w:tblGrid>
      <w:tr w:rsidR="009F68C2" w:rsidRPr="00D274C8" w14:paraId="0B31EE2C"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080" w:type="dxa"/>
          </w:tcPr>
          <w:p w14:paraId="7F89956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tiêu</w:t>
            </w:r>
          </w:p>
        </w:tc>
        <w:tc>
          <w:tcPr>
            <w:tcW w:w="1440" w:type="dxa"/>
          </w:tcPr>
          <w:p w14:paraId="5C36288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2024</w:t>
            </w:r>
          </w:p>
        </w:tc>
        <w:tc>
          <w:tcPr>
            <w:tcW w:w="1440" w:type="dxa"/>
          </w:tcPr>
          <w:p w14:paraId="24BC8F7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2027</w:t>
            </w:r>
          </w:p>
        </w:tc>
        <w:tc>
          <w:tcPr>
            <w:tcW w:w="1440" w:type="dxa"/>
          </w:tcPr>
          <w:p w14:paraId="70D7ACD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1440" w:type="dxa"/>
          </w:tcPr>
          <w:p w14:paraId="1D0E257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 2024-2030</w:t>
            </w:r>
          </w:p>
        </w:tc>
        <w:tc>
          <w:tcPr>
            <w:tcW w:w="1080" w:type="dxa"/>
          </w:tcPr>
          <w:p w14:paraId="42C142F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Nguồn</w:t>
            </w:r>
          </w:p>
        </w:tc>
      </w:tr>
      <w:tr w:rsidR="009F68C2" w:rsidRPr="00D274C8" w14:paraId="48E7AAC9" w14:textId="77777777">
        <w:tc>
          <w:tcPr>
            <w:tcW w:w="1080" w:type="dxa"/>
          </w:tcPr>
          <w:p w14:paraId="158AC09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 thị trường AGV</w:t>
            </w:r>
          </w:p>
        </w:tc>
        <w:tc>
          <w:tcPr>
            <w:tcW w:w="1440" w:type="dxa"/>
          </w:tcPr>
          <w:p w14:paraId="070A1F1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2,2 tỷ USD</w:t>
            </w:r>
          </w:p>
        </w:tc>
        <w:tc>
          <w:tcPr>
            <w:tcW w:w="1440" w:type="dxa"/>
          </w:tcPr>
          <w:p w14:paraId="2A5799D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 tỷ USD</w:t>
            </w:r>
          </w:p>
        </w:tc>
        <w:tc>
          <w:tcPr>
            <w:tcW w:w="1440" w:type="dxa"/>
          </w:tcPr>
          <w:p w14:paraId="7DB5707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3,7 tỷ USD</w:t>
            </w:r>
          </w:p>
        </w:tc>
        <w:tc>
          <w:tcPr>
            <w:tcW w:w="1440" w:type="dxa"/>
          </w:tcPr>
          <w:p w14:paraId="34A8A19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23,4%</w:t>
            </w:r>
          </w:p>
        </w:tc>
        <w:tc>
          <w:tcPr>
            <w:tcW w:w="1080" w:type="dxa"/>
          </w:tcPr>
          <w:p w14:paraId="444C947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Allied Market Research (2024)</w:t>
            </w:r>
          </w:p>
        </w:tc>
      </w:tr>
      <w:tr w:rsidR="009F68C2" w:rsidRPr="00D274C8" w14:paraId="4023ECA1" w14:textId="77777777">
        <w:tc>
          <w:tcPr>
            <w:tcW w:w="1080" w:type="dxa"/>
          </w:tcPr>
          <w:p w14:paraId="7A8FC4E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Số lượng robot AGV</w:t>
            </w:r>
          </w:p>
        </w:tc>
        <w:tc>
          <w:tcPr>
            <w:tcW w:w="1440" w:type="dxa"/>
          </w:tcPr>
          <w:p w14:paraId="78818A4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68.000 unit</w:t>
            </w:r>
          </w:p>
        </w:tc>
        <w:tc>
          <w:tcPr>
            <w:tcW w:w="1440" w:type="dxa"/>
          </w:tcPr>
          <w:p w14:paraId="1CA21CF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110.000 unit</w:t>
            </w:r>
          </w:p>
        </w:tc>
        <w:tc>
          <w:tcPr>
            <w:tcW w:w="1440" w:type="dxa"/>
          </w:tcPr>
          <w:p w14:paraId="123DBD2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155.000 unit</w:t>
            </w:r>
          </w:p>
        </w:tc>
        <w:tc>
          <w:tcPr>
            <w:tcW w:w="1440" w:type="dxa"/>
          </w:tcPr>
          <w:p w14:paraId="658DFB9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14,7%</w:t>
            </w:r>
          </w:p>
        </w:tc>
        <w:tc>
          <w:tcPr>
            <w:tcW w:w="1080" w:type="dxa"/>
          </w:tcPr>
          <w:p w14:paraId="12FAF20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MHI (2024)</w:t>
            </w:r>
          </w:p>
        </w:tc>
      </w:tr>
      <w:tr w:rsidR="009F68C2" w:rsidRPr="00D274C8" w14:paraId="1A907BA9" w14:textId="77777777">
        <w:tc>
          <w:tcPr>
            <w:tcW w:w="1080" w:type="dxa"/>
          </w:tcPr>
          <w:p w14:paraId="3D39C08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Giá trung bình/robot</w:t>
            </w:r>
          </w:p>
        </w:tc>
        <w:tc>
          <w:tcPr>
            <w:tcW w:w="1440" w:type="dxa"/>
          </w:tcPr>
          <w:p w14:paraId="6B9B749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32.400 USD</w:t>
            </w:r>
          </w:p>
        </w:tc>
        <w:tc>
          <w:tcPr>
            <w:tcW w:w="1440" w:type="dxa"/>
          </w:tcPr>
          <w:p w14:paraId="45D4F9F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27.300 USD</w:t>
            </w:r>
          </w:p>
        </w:tc>
        <w:tc>
          <w:tcPr>
            <w:tcW w:w="1440" w:type="dxa"/>
          </w:tcPr>
          <w:p w14:paraId="168606E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23.900 USD</w:t>
            </w:r>
          </w:p>
        </w:tc>
        <w:tc>
          <w:tcPr>
            <w:tcW w:w="1440" w:type="dxa"/>
          </w:tcPr>
          <w:p w14:paraId="2EC33F5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-4,9%/năm</w:t>
            </w:r>
          </w:p>
        </w:tc>
        <w:tc>
          <w:tcPr>
            <w:tcW w:w="1080" w:type="dxa"/>
          </w:tcPr>
          <w:p w14:paraId="136165F1" w14:textId="77777777" w:rsidR="009F68C2" w:rsidRPr="00D274C8" w:rsidRDefault="009F68C2">
            <w:pPr>
              <w:pStyle w:val="Compact"/>
              <w:rPr>
                <w:rFonts w:ascii="Times New Roman" w:hAnsi="Times New Roman" w:cs="Times New Roman"/>
              </w:rPr>
            </w:pPr>
          </w:p>
        </w:tc>
      </w:tr>
    </w:tbl>
    <w:p w14:paraId="33E4C33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Phân tích theo công nghệ:</w:t>
      </w:r>
    </w:p>
    <w:p w14:paraId="6A21A6A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AMR - Công nghệ tiên tiến:</w:t>
      </w:r>
    </w:p>
    <w:tbl>
      <w:tblPr>
        <w:tblStyle w:val="Table"/>
        <w:tblW w:w="5000" w:type="pct"/>
        <w:tblLayout w:type="fixed"/>
        <w:tblLook w:val="0020" w:firstRow="1" w:lastRow="0" w:firstColumn="0" w:lastColumn="0" w:noHBand="0" w:noVBand="0"/>
      </w:tblPr>
      <w:tblGrid>
        <w:gridCol w:w="1916"/>
        <w:gridCol w:w="1915"/>
        <w:gridCol w:w="1915"/>
        <w:gridCol w:w="1915"/>
        <w:gridCol w:w="1915"/>
      </w:tblGrid>
      <w:tr w:rsidR="009F68C2" w:rsidRPr="00D274C8" w14:paraId="07392617"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584" w:type="dxa"/>
          </w:tcPr>
          <w:p w14:paraId="28039C8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nghệ</w:t>
            </w:r>
          </w:p>
        </w:tc>
        <w:tc>
          <w:tcPr>
            <w:tcW w:w="1584" w:type="dxa"/>
          </w:tcPr>
          <w:p w14:paraId="2D97C50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Mô tả</w:t>
            </w:r>
          </w:p>
        </w:tc>
        <w:tc>
          <w:tcPr>
            <w:tcW w:w="1584" w:type="dxa"/>
          </w:tcPr>
          <w:p w14:paraId="326F427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Ưu điểm</w:t>
            </w:r>
          </w:p>
        </w:tc>
        <w:tc>
          <w:tcPr>
            <w:tcW w:w="1584" w:type="dxa"/>
          </w:tcPr>
          <w:p w14:paraId="71549DC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Nhược điểm</w:t>
            </w:r>
          </w:p>
        </w:tc>
        <w:tc>
          <w:tcPr>
            <w:tcW w:w="1584" w:type="dxa"/>
          </w:tcPr>
          <w:p w14:paraId="5636968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Xu hướng</w:t>
            </w:r>
          </w:p>
        </w:tc>
      </w:tr>
      <w:tr w:rsidR="009F68C2" w:rsidRPr="00D274C8" w14:paraId="7582200B" w14:textId="77777777">
        <w:tc>
          <w:tcPr>
            <w:tcW w:w="1584" w:type="dxa"/>
          </w:tcPr>
          <w:p w14:paraId="3676F58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2D SLAM</w:t>
            </w:r>
          </w:p>
        </w:tc>
        <w:tc>
          <w:tcPr>
            <w:tcW w:w="1584" w:type="dxa"/>
          </w:tcPr>
          <w:p w14:paraId="0CB7211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Laser range finder 2D</w:t>
            </w:r>
          </w:p>
        </w:tc>
        <w:tc>
          <w:tcPr>
            <w:tcW w:w="1584" w:type="dxa"/>
          </w:tcPr>
          <w:p w14:paraId="687CC39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 phí thấp, độ chính xác ±2-5cm</w:t>
            </w:r>
          </w:p>
        </w:tc>
        <w:tc>
          <w:tcPr>
            <w:tcW w:w="1584" w:type="dxa"/>
          </w:tcPr>
          <w:p w14:paraId="15689B6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Không hoạt động tốt trong môi trường phức tạp</w:t>
            </w:r>
          </w:p>
        </w:tc>
        <w:tc>
          <w:tcPr>
            <w:tcW w:w="1584" w:type="dxa"/>
          </w:tcPr>
          <w:p w14:paraId="691F6C1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Đang bị thay thế bởi 3D SLAM</w:t>
            </w:r>
          </w:p>
        </w:tc>
      </w:tr>
      <w:tr w:rsidR="009F68C2" w:rsidRPr="00D274C8" w14:paraId="03899E70" w14:textId="77777777">
        <w:tc>
          <w:tcPr>
            <w:tcW w:w="1584" w:type="dxa"/>
          </w:tcPr>
          <w:p w14:paraId="1C142B9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3D SLAM</w:t>
            </w:r>
          </w:p>
        </w:tc>
        <w:tc>
          <w:tcPr>
            <w:tcW w:w="1584" w:type="dxa"/>
          </w:tcPr>
          <w:p w14:paraId="4CD9721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LiDAR 3D + IMU + Odometry</w:t>
            </w:r>
          </w:p>
        </w:tc>
        <w:tc>
          <w:tcPr>
            <w:tcW w:w="1584" w:type="dxa"/>
          </w:tcPr>
          <w:p w14:paraId="4CFB7AB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Độ chính xác cao ±1-2cm, hoạt động tốt mọi môi trường</w:t>
            </w:r>
          </w:p>
        </w:tc>
        <w:tc>
          <w:tcPr>
            <w:tcW w:w="1584" w:type="dxa"/>
          </w:tcPr>
          <w:p w14:paraId="66A03A9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 phí cao hơn 30-50%</w:t>
            </w:r>
          </w:p>
        </w:tc>
        <w:tc>
          <w:tcPr>
            <w:tcW w:w="1584" w:type="dxa"/>
          </w:tcPr>
          <w:p w14:paraId="2BF57B5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Đang phổ biến</w:t>
            </w:r>
          </w:p>
        </w:tc>
      </w:tr>
      <w:tr w:rsidR="009F68C2" w:rsidRPr="00D274C8" w14:paraId="2573EDF7" w14:textId="77777777">
        <w:tc>
          <w:tcPr>
            <w:tcW w:w="1584" w:type="dxa"/>
          </w:tcPr>
          <w:p w14:paraId="518FDC6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Visual SLAM</w:t>
            </w:r>
          </w:p>
        </w:tc>
        <w:tc>
          <w:tcPr>
            <w:tcW w:w="1584" w:type="dxa"/>
          </w:tcPr>
          <w:p w14:paraId="1706E0E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Camera + Computer Vision</w:t>
            </w:r>
          </w:p>
        </w:tc>
        <w:tc>
          <w:tcPr>
            <w:tcW w:w="1584" w:type="dxa"/>
          </w:tcPr>
          <w:p w14:paraId="7DEE48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 phí rất thấp</w:t>
            </w:r>
          </w:p>
        </w:tc>
        <w:tc>
          <w:tcPr>
            <w:tcW w:w="1584" w:type="dxa"/>
          </w:tcPr>
          <w:p w14:paraId="395756C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Phụ thuộc ánh sáng, độ chính xác thấp</w:t>
            </w:r>
          </w:p>
        </w:tc>
        <w:tc>
          <w:tcPr>
            <w:tcW w:w="1584" w:type="dxa"/>
          </w:tcPr>
          <w:p w14:paraId="66AA11A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Đang cải thiện nhờ AI</w:t>
            </w:r>
          </w:p>
        </w:tc>
      </w:tr>
      <w:tr w:rsidR="009F68C2" w:rsidRPr="00D274C8" w14:paraId="528BF8EA" w14:textId="77777777">
        <w:tc>
          <w:tcPr>
            <w:tcW w:w="1584" w:type="dxa"/>
          </w:tcPr>
          <w:p w14:paraId="6B7CDC5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Hybrid SLAM</w:t>
            </w:r>
          </w:p>
        </w:tc>
        <w:tc>
          <w:tcPr>
            <w:tcW w:w="1584" w:type="dxa"/>
          </w:tcPr>
          <w:p w14:paraId="301DFDF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LiDAR + Camera + IMU + GPS</w:t>
            </w:r>
          </w:p>
        </w:tc>
        <w:tc>
          <w:tcPr>
            <w:tcW w:w="1584" w:type="dxa"/>
          </w:tcPr>
          <w:p w14:paraId="09A529C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Độ tin cậy cao nhất &gt;99,9%</w:t>
            </w:r>
          </w:p>
        </w:tc>
        <w:tc>
          <w:tcPr>
            <w:tcW w:w="1584" w:type="dxa"/>
          </w:tcPr>
          <w:p w14:paraId="2040757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 phí cao nhất</w:t>
            </w:r>
          </w:p>
        </w:tc>
        <w:tc>
          <w:tcPr>
            <w:tcW w:w="1584" w:type="dxa"/>
          </w:tcPr>
          <w:p w14:paraId="63E7E6B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Xu hướng tương lai</w:t>
            </w:r>
          </w:p>
        </w:tc>
      </w:tr>
    </w:tbl>
    <w:p w14:paraId="5ED9067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AGV - Công nghệ truyền thống:</w:t>
      </w:r>
    </w:p>
    <w:tbl>
      <w:tblPr>
        <w:tblStyle w:val="Table"/>
        <w:tblW w:w="5000" w:type="pct"/>
        <w:tblLayout w:type="fixed"/>
        <w:tblLook w:val="0020" w:firstRow="1" w:lastRow="0" w:firstColumn="0" w:lastColumn="0" w:noHBand="0" w:noVBand="0"/>
      </w:tblPr>
      <w:tblGrid>
        <w:gridCol w:w="1916"/>
        <w:gridCol w:w="1915"/>
        <w:gridCol w:w="1915"/>
        <w:gridCol w:w="1915"/>
        <w:gridCol w:w="1915"/>
      </w:tblGrid>
      <w:tr w:rsidR="009F68C2" w:rsidRPr="00D274C8" w14:paraId="3BF5A6DA"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584" w:type="dxa"/>
          </w:tcPr>
          <w:p w14:paraId="46D90A4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nghệ</w:t>
            </w:r>
          </w:p>
        </w:tc>
        <w:tc>
          <w:tcPr>
            <w:tcW w:w="1584" w:type="dxa"/>
          </w:tcPr>
          <w:p w14:paraId="0F6CD90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Mô tả</w:t>
            </w:r>
          </w:p>
        </w:tc>
        <w:tc>
          <w:tcPr>
            <w:tcW w:w="1584" w:type="dxa"/>
          </w:tcPr>
          <w:p w14:paraId="5DCDDB9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Ưu điểm</w:t>
            </w:r>
          </w:p>
        </w:tc>
        <w:tc>
          <w:tcPr>
            <w:tcW w:w="1584" w:type="dxa"/>
          </w:tcPr>
          <w:p w14:paraId="3D6D529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Nhược điểm</w:t>
            </w:r>
          </w:p>
        </w:tc>
        <w:tc>
          <w:tcPr>
            <w:tcW w:w="1584" w:type="dxa"/>
          </w:tcPr>
          <w:p w14:paraId="26057F6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Ứng dụng</w:t>
            </w:r>
          </w:p>
        </w:tc>
      </w:tr>
      <w:tr w:rsidR="009F68C2" w:rsidRPr="00D274C8" w14:paraId="3E6D337A" w14:textId="77777777">
        <w:tc>
          <w:tcPr>
            <w:tcW w:w="1584" w:type="dxa"/>
          </w:tcPr>
          <w:p w14:paraId="5A0ECC8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Magnetic tape</w:t>
            </w:r>
          </w:p>
        </w:tc>
        <w:tc>
          <w:tcPr>
            <w:tcW w:w="1584" w:type="dxa"/>
          </w:tcPr>
          <w:p w14:paraId="04C8BD3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Băng từ dán trên sàn</w:t>
            </w:r>
          </w:p>
        </w:tc>
        <w:tc>
          <w:tcPr>
            <w:tcW w:w="1584" w:type="dxa"/>
          </w:tcPr>
          <w:p w14:paraId="240EE77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 phí thấp, độ tin cậy cao</w:t>
            </w:r>
          </w:p>
        </w:tc>
        <w:tc>
          <w:tcPr>
            <w:tcW w:w="1584" w:type="dxa"/>
          </w:tcPr>
          <w:p w14:paraId="6AD2212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Không linh hoạt, khó thay đổi tuyến</w:t>
            </w:r>
          </w:p>
        </w:tc>
        <w:tc>
          <w:tcPr>
            <w:tcW w:w="1584" w:type="dxa"/>
          </w:tcPr>
          <w:p w14:paraId="1A4E06F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Nhà máy cố định</w:t>
            </w:r>
          </w:p>
        </w:tc>
      </w:tr>
      <w:tr w:rsidR="009F68C2" w:rsidRPr="00D274C8" w14:paraId="765A5C40" w14:textId="77777777">
        <w:tc>
          <w:tcPr>
            <w:tcW w:w="1584" w:type="dxa"/>
          </w:tcPr>
          <w:p w14:paraId="7E5CA6A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Laser navigation</w:t>
            </w:r>
          </w:p>
        </w:tc>
        <w:tc>
          <w:tcPr>
            <w:tcW w:w="1584" w:type="dxa"/>
          </w:tcPr>
          <w:p w14:paraId="43737FD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Phản xạ laser trên tường</w:t>
            </w:r>
          </w:p>
        </w:tc>
        <w:tc>
          <w:tcPr>
            <w:tcW w:w="1584" w:type="dxa"/>
          </w:tcPr>
          <w:p w14:paraId="40FBFCC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Linh hoạt hơn magnetic tape</w:t>
            </w:r>
          </w:p>
        </w:tc>
        <w:tc>
          <w:tcPr>
            <w:tcW w:w="1584" w:type="dxa"/>
          </w:tcPr>
          <w:p w14:paraId="1E1C1A9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Phụ thuộc môi trường</w:t>
            </w:r>
          </w:p>
        </w:tc>
        <w:tc>
          <w:tcPr>
            <w:tcW w:w="1584" w:type="dxa"/>
          </w:tcPr>
          <w:p w14:paraId="37348EE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Kho vận trung bình</w:t>
            </w:r>
          </w:p>
        </w:tc>
      </w:tr>
      <w:tr w:rsidR="009F68C2" w:rsidRPr="00D274C8" w14:paraId="7F49A9A6" w14:textId="77777777">
        <w:tc>
          <w:tcPr>
            <w:tcW w:w="1584" w:type="dxa"/>
          </w:tcPr>
          <w:p w14:paraId="0391EF8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Inductive wire</w:t>
            </w:r>
          </w:p>
        </w:tc>
        <w:tc>
          <w:tcPr>
            <w:tcW w:w="1584" w:type="dxa"/>
          </w:tcPr>
          <w:p w14:paraId="109EAD4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Dây điện chôn dưới sàn</w:t>
            </w:r>
          </w:p>
        </w:tc>
        <w:tc>
          <w:tcPr>
            <w:tcW w:w="1584" w:type="dxa"/>
          </w:tcPr>
          <w:p w14:paraId="326ABFE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Độ tin cậy rất cao</w:t>
            </w:r>
          </w:p>
        </w:tc>
        <w:tc>
          <w:tcPr>
            <w:tcW w:w="1584" w:type="dxa"/>
          </w:tcPr>
          <w:p w14:paraId="445100D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 phí lắp đặt cao, không thay đổi được</w:t>
            </w:r>
          </w:p>
        </w:tc>
        <w:tc>
          <w:tcPr>
            <w:tcW w:w="1584" w:type="dxa"/>
          </w:tcPr>
          <w:p w14:paraId="7299547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Sản xuất nặng</w:t>
            </w:r>
          </w:p>
        </w:tc>
      </w:tr>
      <w:tr w:rsidR="009F68C2" w:rsidRPr="00D274C8" w14:paraId="50492427" w14:textId="77777777">
        <w:tc>
          <w:tcPr>
            <w:tcW w:w="1584" w:type="dxa"/>
          </w:tcPr>
          <w:p w14:paraId="47FE387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Vision-based</w:t>
            </w:r>
          </w:p>
        </w:tc>
        <w:tc>
          <w:tcPr>
            <w:tcW w:w="1584" w:type="dxa"/>
          </w:tcPr>
          <w:p w14:paraId="7EC9347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Camera + AI</w:t>
            </w:r>
          </w:p>
        </w:tc>
        <w:tc>
          <w:tcPr>
            <w:tcW w:w="1584" w:type="dxa"/>
          </w:tcPr>
          <w:p w14:paraId="07EF00D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Linh hoạt, không cần infrastructure</w:t>
            </w:r>
          </w:p>
        </w:tc>
        <w:tc>
          <w:tcPr>
            <w:tcW w:w="1584" w:type="dxa"/>
          </w:tcPr>
          <w:p w14:paraId="77000DB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Phụ thuộc ánh sáng</w:t>
            </w:r>
          </w:p>
        </w:tc>
        <w:tc>
          <w:tcPr>
            <w:tcW w:w="1584" w:type="dxa"/>
          </w:tcPr>
          <w:p w14:paraId="581C49D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Đang chuyển sang AMR</w:t>
            </w:r>
          </w:p>
        </w:tc>
      </w:tr>
    </w:tbl>
    <w:p w14:paraId="20FCD9B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Phân tích theo khu vực địa lý:</w:t>
      </w:r>
    </w:p>
    <w:tbl>
      <w:tblPr>
        <w:tblStyle w:val="Table"/>
        <w:tblW w:w="5000" w:type="pct"/>
        <w:tblLayout w:type="fixed"/>
        <w:tblLook w:val="0020" w:firstRow="1" w:lastRow="0" w:firstColumn="0" w:lastColumn="0" w:noHBand="0" w:noVBand="0"/>
      </w:tblPr>
      <w:tblGrid>
        <w:gridCol w:w="957"/>
        <w:gridCol w:w="1276"/>
        <w:gridCol w:w="1277"/>
        <w:gridCol w:w="1277"/>
        <w:gridCol w:w="1277"/>
        <w:gridCol w:w="1277"/>
        <w:gridCol w:w="1277"/>
        <w:gridCol w:w="958"/>
      </w:tblGrid>
      <w:tr w:rsidR="009F68C2" w:rsidRPr="00D274C8" w14:paraId="6154146A"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792" w:type="dxa"/>
          </w:tcPr>
          <w:p w14:paraId="1F390A6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Khu vực</w:t>
            </w:r>
          </w:p>
        </w:tc>
        <w:tc>
          <w:tcPr>
            <w:tcW w:w="1056" w:type="dxa"/>
          </w:tcPr>
          <w:p w14:paraId="6A5047B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AMR 2024</w:t>
            </w:r>
          </w:p>
        </w:tc>
        <w:tc>
          <w:tcPr>
            <w:tcW w:w="1056" w:type="dxa"/>
          </w:tcPr>
          <w:p w14:paraId="24DB0EF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AMR 2030</w:t>
            </w:r>
          </w:p>
        </w:tc>
        <w:tc>
          <w:tcPr>
            <w:tcW w:w="1056" w:type="dxa"/>
          </w:tcPr>
          <w:p w14:paraId="02DA066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AGV 2024</w:t>
            </w:r>
          </w:p>
        </w:tc>
        <w:tc>
          <w:tcPr>
            <w:tcW w:w="1056" w:type="dxa"/>
          </w:tcPr>
          <w:p w14:paraId="0133794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AGV 2030</w:t>
            </w:r>
          </w:p>
        </w:tc>
        <w:tc>
          <w:tcPr>
            <w:tcW w:w="1056" w:type="dxa"/>
          </w:tcPr>
          <w:p w14:paraId="2EBF671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 AMR</w:t>
            </w:r>
          </w:p>
        </w:tc>
        <w:tc>
          <w:tcPr>
            <w:tcW w:w="1056" w:type="dxa"/>
          </w:tcPr>
          <w:p w14:paraId="7FE1C75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 AGV</w:t>
            </w:r>
          </w:p>
        </w:tc>
        <w:tc>
          <w:tcPr>
            <w:tcW w:w="792" w:type="dxa"/>
          </w:tcPr>
          <w:p w14:paraId="13A94F4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64D0FCF6" w14:textId="77777777">
        <w:tc>
          <w:tcPr>
            <w:tcW w:w="792" w:type="dxa"/>
          </w:tcPr>
          <w:p w14:paraId="719FFF5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North America</w:t>
            </w:r>
          </w:p>
        </w:tc>
        <w:tc>
          <w:tcPr>
            <w:tcW w:w="1056" w:type="dxa"/>
          </w:tcPr>
          <w:p w14:paraId="2214C9B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1,58 tỷ USD</w:t>
            </w:r>
          </w:p>
        </w:tc>
        <w:tc>
          <w:tcPr>
            <w:tcW w:w="1056" w:type="dxa"/>
          </w:tcPr>
          <w:p w14:paraId="128A274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4,41 tỷ USD</w:t>
            </w:r>
          </w:p>
        </w:tc>
        <w:tc>
          <w:tcPr>
            <w:tcW w:w="1056" w:type="dxa"/>
          </w:tcPr>
          <w:p w14:paraId="5910929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0,77 tỷ USD</w:t>
            </w:r>
          </w:p>
        </w:tc>
        <w:tc>
          <w:tcPr>
            <w:tcW w:w="1056" w:type="dxa"/>
          </w:tcPr>
          <w:p w14:paraId="6BD3E07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1,29 tỷ USD</w:t>
            </w:r>
          </w:p>
        </w:tc>
        <w:tc>
          <w:tcPr>
            <w:tcW w:w="1056" w:type="dxa"/>
          </w:tcPr>
          <w:p w14:paraId="3A568DD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18,7%</w:t>
            </w:r>
          </w:p>
        </w:tc>
        <w:tc>
          <w:tcPr>
            <w:tcW w:w="1056" w:type="dxa"/>
          </w:tcPr>
          <w:p w14:paraId="258B767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9,0%</w:t>
            </w:r>
          </w:p>
        </w:tc>
        <w:tc>
          <w:tcPr>
            <w:tcW w:w="792" w:type="dxa"/>
          </w:tcPr>
          <w:p w14:paraId="724BE65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Dẫn đầu công nghệ</w:t>
            </w:r>
          </w:p>
        </w:tc>
      </w:tr>
      <w:tr w:rsidR="009F68C2" w:rsidRPr="00D274C8" w14:paraId="55840EDF" w14:textId="77777777">
        <w:tc>
          <w:tcPr>
            <w:tcW w:w="792" w:type="dxa"/>
          </w:tcPr>
          <w:p w14:paraId="4085435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Europe</w:t>
            </w:r>
          </w:p>
        </w:tc>
        <w:tc>
          <w:tcPr>
            <w:tcW w:w="1056" w:type="dxa"/>
          </w:tcPr>
          <w:p w14:paraId="5375D9A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1,35 tỷ USD</w:t>
            </w:r>
          </w:p>
        </w:tc>
        <w:tc>
          <w:tcPr>
            <w:tcW w:w="1056" w:type="dxa"/>
          </w:tcPr>
          <w:p w14:paraId="6B2C464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3,78 tỷ USD</w:t>
            </w:r>
          </w:p>
        </w:tc>
        <w:tc>
          <w:tcPr>
            <w:tcW w:w="1056" w:type="dxa"/>
          </w:tcPr>
          <w:p w14:paraId="1C90940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0,77 tỷ USD</w:t>
            </w:r>
          </w:p>
        </w:tc>
        <w:tc>
          <w:tcPr>
            <w:tcW w:w="1056" w:type="dxa"/>
          </w:tcPr>
          <w:p w14:paraId="718C2ED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1,29 tỷ USD</w:t>
            </w:r>
          </w:p>
        </w:tc>
        <w:tc>
          <w:tcPr>
            <w:tcW w:w="1056" w:type="dxa"/>
          </w:tcPr>
          <w:p w14:paraId="29EE5EA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18,7%</w:t>
            </w:r>
          </w:p>
        </w:tc>
        <w:tc>
          <w:tcPr>
            <w:tcW w:w="1056" w:type="dxa"/>
          </w:tcPr>
          <w:p w14:paraId="38B0FCA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9,0%</w:t>
            </w:r>
          </w:p>
        </w:tc>
        <w:tc>
          <w:tcPr>
            <w:tcW w:w="792" w:type="dxa"/>
          </w:tcPr>
          <w:p w14:paraId="78D9C5B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Quy định nghiêm ngặt</w:t>
            </w:r>
          </w:p>
        </w:tc>
      </w:tr>
      <w:tr w:rsidR="009F68C2" w:rsidRPr="00D274C8" w14:paraId="6BA6712C" w14:textId="77777777">
        <w:tc>
          <w:tcPr>
            <w:tcW w:w="792" w:type="dxa"/>
          </w:tcPr>
          <w:p w14:paraId="463B5CC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Asia-Pacific</w:t>
            </w:r>
          </w:p>
        </w:tc>
        <w:tc>
          <w:tcPr>
            <w:tcW w:w="1056" w:type="dxa"/>
          </w:tcPr>
          <w:p w14:paraId="6E63EB8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1,35 tỷ USD</w:t>
            </w:r>
          </w:p>
        </w:tc>
        <w:tc>
          <w:tcPr>
            <w:tcW w:w="1056" w:type="dxa"/>
          </w:tcPr>
          <w:p w14:paraId="0A4E953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3,78 tỷ USD</w:t>
            </w:r>
          </w:p>
        </w:tc>
        <w:tc>
          <w:tcPr>
            <w:tcW w:w="1056" w:type="dxa"/>
          </w:tcPr>
          <w:p w14:paraId="03BE773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0,55 tỷ USD</w:t>
            </w:r>
          </w:p>
        </w:tc>
        <w:tc>
          <w:tcPr>
            <w:tcW w:w="1056" w:type="dxa"/>
          </w:tcPr>
          <w:p w14:paraId="3CEFF02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0,92 tỷ USD</w:t>
            </w:r>
          </w:p>
        </w:tc>
        <w:tc>
          <w:tcPr>
            <w:tcW w:w="1056" w:type="dxa"/>
          </w:tcPr>
          <w:p w14:paraId="5BDC5E4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18,7%</w:t>
            </w:r>
          </w:p>
        </w:tc>
        <w:tc>
          <w:tcPr>
            <w:tcW w:w="1056" w:type="dxa"/>
          </w:tcPr>
          <w:p w14:paraId="3019DBC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9,0%</w:t>
            </w:r>
          </w:p>
        </w:tc>
        <w:tc>
          <w:tcPr>
            <w:tcW w:w="792" w:type="dxa"/>
          </w:tcPr>
          <w:p w14:paraId="6B104EA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Tăng trưởng nhanh</w:t>
            </w:r>
          </w:p>
        </w:tc>
      </w:tr>
      <w:tr w:rsidR="009F68C2" w:rsidRPr="00D274C8" w14:paraId="3DDEC313" w14:textId="77777777">
        <w:tc>
          <w:tcPr>
            <w:tcW w:w="792" w:type="dxa"/>
          </w:tcPr>
          <w:p w14:paraId="6B50A5C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China</w:t>
            </w:r>
          </w:p>
        </w:tc>
        <w:tc>
          <w:tcPr>
            <w:tcW w:w="1056" w:type="dxa"/>
          </w:tcPr>
          <w:p w14:paraId="0FF4F32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0,68 tỷ USD</w:t>
            </w:r>
          </w:p>
        </w:tc>
        <w:tc>
          <w:tcPr>
            <w:tcW w:w="1056" w:type="dxa"/>
          </w:tcPr>
          <w:p w14:paraId="4320DEA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1,89 tỷ USD</w:t>
            </w:r>
          </w:p>
        </w:tc>
        <w:tc>
          <w:tcPr>
            <w:tcW w:w="1056" w:type="dxa"/>
          </w:tcPr>
          <w:p w14:paraId="5F09C0E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0,26 tỷ USD</w:t>
            </w:r>
          </w:p>
        </w:tc>
        <w:tc>
          <w:tcPr>
            <w:tcW w:w="1056" w:type="dxa"/>
          </w:tcPr>
          <w:p w14:paraId="143AEFE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0,44 tỷ USD</w:t>
            </w:r>
          </w:p>
        </w:tc>
        <w:tc>
          <w:tcPr>
            <w:tcW w:w="1056" w:type="dxa"/>
          </w:tcPr>
          <w:p w14:paraId="3413614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18,7%</w:t>
            </w:r>
          </w:p>
        </w:tc>
        <w:tc>
          <w:tcPr>
            <w:tcW w:w="1056" w:type="dxa"/>
          </w:tcPr>
          <w:p w14:paraId="6687457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9,0%</w:t>
            </w:r>
          </w:p>
        </w:tc>
        <w:tc>
          <w:tcPr>
            <w:tcW w:w="792" w:type="dxa"/>
          </w:tcPr>
          <w:p w14:paraId="6E7FF4C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Thị trường lớn nhất</w:t>
            </w:r>
          </w:p>
        </w:tc>
      </w:tr>
      <w:tr w:rsidR="009F68C2" w:rsidRPr="00D274C8" w14:paraId="77A5CC5A" w14:textId="77777777">
        <w:tc>
          <w:tcPr>
            <w:tcW w:w="792" w:type="dxa"/>
          </w:tcPr>
          <w:p w14:paraId="25EE73B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Japan</w:t>
            </w:r>
          </w:p>
        </w:tc>
        <w:tc>
          <w:tcPr>
            <w:tcW w:w="1056" w:type="dxa"/>
          </w:tcPr>
          <w:p w14:paraId="47D9F5B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0,27 tỷ USD</w:t>
            </w:r>
          </w:p>
        </w:tc>
        <w:tc>
          <w:tcPr>
            <w:tcW w:w="1056" w:type="dxa"/>
          </w:tcPr>
          <w:p w14:paraId="0FB45D3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0,76 tỷ USD</w:t>
            </w:r>
          </w:p>
        </w:tc>
        <w:tc>
          <w:tcPr>
            <w:tcW w:w="1056" w:type="dxa"/>
          </w:tcPr>
          <w:p w14:paraId="156840B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0,11 tỷ USD</w:t>
            </w:r>
          </w:p>
        </w:tc>
        <w:tc>
          <w:tcPr>
            <w:tcW w:w="1056" w:type="dxa"/>
          </w:tcPr>
          <w:p w14:paraId="5B86DE5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0,18 tỷ USD</w:t>
            </w:r>
          </w:p>
        </w:tc>
        <w:tc>
          <w:tcPr>
            <w:tcW w:w="1056" w:type="dxa"/>
          </w:tcPr>
          <w:p w14:paraId="600C2B6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18,7%</w:t>
            </w:r>
          </w:p>
        </w:tc>
        <w:tc>
          <w:tcPr>
            <w:tcW w:w="1056" w:type="dxa"/>
          </w:tcPr>
          <w:p w14:paraId="4DEA2E6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9,0%</w:t>
            </w:r>
          </w:p>
        </w:tc>
        <w:tc>
          <w:tcPr>
            <w:tcW w:w="792" w:type="dxa"/>
          </w:tcPr>
          <w:p w14:paraId="2C02849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nghệ tiên tiến</w:t>
            </w:r>
          </w:p>
        </w:tc>
      </w:tr>
      <w:tr w:rsidR="009F68C2" w:rsidRPr="00D274C8" w14:paraId="64CE01AA" w14:textId="77777777">
        <w:tc>
          <w:tcPr>
            <w:tcW w:w="792" w:type="dxa"/>
          </w:tcPr>
          <w:p w14:paraId="2E9D92A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South Korea</w:t>
            </w:r>
          </w:p>
        </w:tc>
        <w:tc>
          <w:tcPr>
            <w:tcW w:w="1056" w:type="dxa"/>
          </w:tcPr>
          <w:p w14:paraId="6E10EBF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0,18 tỷ USD</w:t>
            </w:r>
          </w:p>
        </w:tc>
        <w:tc>
          <w:tcPr>
            <w:tcW w:w="1056" w:type="dxa"/>
          </w:tcPr>
          <w:p w14:paraId="1A39128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0,50 tỷ USD</w:t>
            </w:r>
          </w:p>
        </w:tc>
        <w:tc>
          <w:tcPr>
            <w:tcW w:w="1056" w:type="dxa"/>
          </w:tcPr>
          <w:p w14:paraId="1A88E76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0,09 tỷ USD</w:t>
            </w:r>
          </w:p>
        </w:tc>
        <w:tc>
          <w:tcPr>
            <w:tcW w:w="1056" w:type="dxa"/>
          </w:tcPr>
          <w:p w14:paraId="1122989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0,15 tỷ USD</w:t>
            </w:r>
          </w:p>
        </w:tc>
        <w:tc>
          <w:tcPr>
            <w:tcW w:w="1056" w:type="dxa"/>
          </w:tcPr>
          <w:p w14:paraId="77448C7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18,7%</w:t>
            </w:r>
          </w:p>
        </w:tc>
        <w:tc>
          <w:tcPr>
            <w:tcW w:w="1056" w:type="dxa"/>
          </w:tcPr>
          <w:p w14:paraId="1BCE2A4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9,0%</w:t>
            </w:r>
          </w:p>
        </w:tc>
        <w:tc>
          <w:tcPr>
            <w:tcW w:w="792" w:type="dxa"/>
          </w:tcPr>
          <w:p w14:paraId="4F39506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Samsung, LG</w:t>
            </w:r>
          </w:p>
        </w:tc>
      </w:tr>
      <w:tr w:rsidR="009F68C2" w:rsidRPr="00D274C8" w14:paraId="26846226" w14:textId="77777777">
        <w:tc>
          <w:tcPr>
            <w:tcW w:w="792" w:type="dxa"/>
          </w:tcPr>
          <w:p w14:paraId="4E22C1D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xml:space="preserve">- </w:t>
            </w:r>
            <w:r w:rsidRPr="00D274C8">
              <w:rPr>
                <w:rFonts w:ascii="Times New Roman" w:hAnsi="Times New Roman" w:cs="Times New Roman"/>
                <w:b/>
                <w:bCs/>
              </w:rPr>
              <w:t>ASEAN</w:t>
            </w:r>
          </w:p>
        </w:tc>
        <w:tc>
          <w:tcPr>
            <w:tcW w:w="1056" w:type="dxa"/>
          </w:tcPr>
          <w:p w14:paraId="2672D18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0,14 tỷ USD</w:t>
            </w:r>
          </w:p>
        </w:tc>
        <w:tc>
          <w:tcPr>
            <w:tcW w:w="1056" w:type="dxa"/>
          </w:tcPr>
          <w:p w14:paraId="1DDC4CD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0,38 tỷ USD</w:t>
            </w:r>
          </w:p>
        </w:tc>
        <w:tc>
          <w:tcPr>
            <w:tcW w:w="1056" w:type="dxa"/>
          </w:tcPr>
          <w:p w14:paraId="277D453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0,06 tỷ USD</w:t>
            </w:r>
          </w:p>
        </w:tc>
        <w:tc>
          <w:tcPr>
            <w:tcW w:w="1056" w:type="dxa"/>
          </w:tcPr>
          <w:p w14:paraId="0BD5897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0,11 tỷ USD</w:t>
            </w:r>
          </w:p>
        </w:tc>
        <w:tc>
          <w:tcPr>
            <w:tcW w:w="1056" w:type="dxa"/>
          </w:tcPr>
          <w:p w14:paraId="1A07EB2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18,7%</w:t>
            </w:r>
          </w:p>
        </w:tc>
        <w:tc>
          <w:tcPr>
            <w:tcW w:w="1056" w:type="dxa"/>
          </w:tcPr>
          <w:p w14:paraId="3CD43AB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9,0%</w:t>
            </w:r>
          </w:p>
        </w:tc>
        <w:tc>
          <w:tcPr>
            <w:tcW w:w="792" w:type="dxa"/>
          </w:tcPr>
          <w:p w14:paraId="34DD3D4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Cơ hội xuất khẩu</w:t>
            </w:r>
          </w:p>
        </w:tc>
      </w:tr>
      <w:tr w:rsidR="009F68C2" w:rsidRPr="00D274C8" w14:paraId="6D8F96FE" w14:textId="77777777">
        <w:tc>
          <w:tcPr>
            <w:tcW w:w="792" w:type="dxa"/>
          </w:tcPr>
          <w:p w14:paraId="3FB61CB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India</w:t>
            </w:r>
          </w:p>
        </w:tc>
        <w:tc>
          <w:tcPr>
            <w:tcW w:w="1056" w:type="dxa"/>
          </w:tcPr>
          <w:p w14:paraId="4878EC0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0,09 tỷ USD</w:t>
            </w:r>
          </w:p>
        </w:tc>
        <w:tc>
          <w:tcPr>
            <w:tcW w:w="1056" w:type="dxa"/>
          </w:tcPr>
          <w:p w14:paraId="6202B36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0,25 tỷ USD</w:t>
            </w:r>
          </w:p>
        </w:tc>
        <w:tc>
          <w:tcPr>
            <w:tcW w:w="1056" w:type="dxa"/>
          </w:tcPr>
          <w:p w14:paraId="1CAA97B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0,04 tỷ USD</w:t>
            </w:r>
          </w:p>
        </w:tc>
        <w:tc>
          <w:tcPr>
            <w:tcW w:w="1056" w:type="dxa"/>
          </w:tcPr>
          <w:p w14:paraId="578A507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0,07 tỷ USD</w:t>
            </w:r>
          </w:p>
        </w:tc>
        <w:tc>
          <w:tcPr>
            <w:tcW w:w="1056" w:type="dxa"/>
          </w:tcPr>
          <w:p w14:paraId="703EE0E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18,7%</w:t>
            </w:r>
          </w:p>
        </w:tc>
        <w:tc>
          <w:tcPr>
            <w:tcW w:w="1056" w:type="dxa"/>
          </w:tcPr>
          <w:p w14:paraId="374672F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9,0%</w:t>
            </w:r>
          </w:p>
        </w:tc>
        <w:tc>
          <w:tcPr>
            <w:tcW w:w="792" w:type="dxa"/>
          </w:tcPr>
          <w:p w14:paraId="24B5CD3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Tăng trưởng mạnh</w:t>
            </w:r>
          </w:p>
        </w:tc>
      </w:tr>
      <w:tr w:rsidR="009F68C2" w:rsidRPr="00D274C8" w14:paraId="53812B99" w14:textId="77777777">
        <w:tc>
          <w:tcPr>
            <w:tcW w:w="792" w:type="dxa"/>
          </w:tcPr>
          <w:p w14:paraId="38A0757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Others</w:t>
            </w:r>
          </w:p>
        </w:tc>
        <w:tc>
          <w:tcPr>
            <w:tcW w:w="1056" w:type="dxa"/>
          </w:tcPr>
          <w:p w14:paraId="7EC69B4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0,23 tỷ USD</w:t>
            </w:r>
          </w:p>
        </w:tc>
        <w:tc>
          <w:tcPr>
            <w:tcW w:w="1056" w:type="dxa"/>
          </w:tcPr>
          <w:p w14:paraId="243F350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0,63 tỷ USD</w:t>
            </w:r>
          </w:p>
        </w:tc>
        <w:tc>
          <w:tcPr>
            <w:tcW w:w="1056" w:type="dxa"/>
          </w:tcPr>
          <w:p w14:paraId="27E31A2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0,11 tỷ USD</w:t>
            </w:r>
          </w:p>
        </w:tc>
        <w:tc>
          <w:tcPr>
            <w:tcW w:w="1056" w:type="dxa"/>
          </w:tcPr>
          <w:p w14:paraId="4E6F094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0,18 tỷ USD</w:t>
            </w:r>
          </w:p>
        </w:tc>
        <w:tc>
          <w:tcPr>
            <w:tcW w:w="1056" w:type="dxa"/>
          </w:tcPr>
          <w:p w14:paraId="14C3009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18,7%</w:t>
            </w:r>
          </w:p>
        </w:tc>
        <w:tc>
          <w:tcPr>
            <w:tcW w:w="1056" w:type="dxa"/>
          </w:tcPr>
          <w:p w14:paraId="17F9A17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9,0%</w:t>
            </w:r>
          </w:p>
        </w:tc>
        <w:tc>
          <w:tcPr>
            <w:tcW w:w="792" w:type="dxa"/>
          </w:tcPr>
          <w:p w14:paraId="5EB4A740" w14:textId="77777777" w:rsidR="009F68C2" w:rsidRPr="00D274C8" w:rsidRDefault="009F68C2">
            <w:pPr>
              <w:pStyle w:val="Compact"/>
              <w:rPr>
                <w:rFonts w:ascii="Times New Roman" w:hAnsi="Times New Roman" w:cs="Times New Roman"/>
              </w:rPr>
            </w:pPr>
          </w:p>
        </w:tc>
      </w:tr>
    </w:tbl>
    <w:p w14:paraId="1D727542"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Phân tích cạnh tranh:</w:t>
      </w:r>
    </w:p>
    <w:p w14:paraId="4B09354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Top 10 nhà sản xuất AMR toàn cầu:</w:t>
      </w:r>
    </w:p>
    <w:tbl>
      <w:tblPr>
        <w:tblStyle w:val="Table"/>
        <w:tblW w:w="5000" w:type="pct"/>
        <w:tblLayout w:type="fixed"/>
        <w:tblLook w:val="0020" w:firstRow="1" w:lastRow="0" w:firstColumn="0" w:lastColumn="0" w:noHBand="0" w:noVBand="0"/>
      </w:tblPr>
      <w:tblGrid>
        <w:gridCol w:w="1236"/>
        <w:gridCol w:w="927"/>
        <w:gridCol w:w="927"/>
        <w:gridCol w:w="1235"/>
        <w:gridCol w:w="1235"/>
        <w:gridCol w:w="927"/>
        <w:gridCol w:w="1235"/>
        <w:gridCol w:w="927"/>
        <w:gridCol w:w="927"/>
      </w:tblGrid>
      <w:tr w:rsidR="009F68C2" w:rsidRPr="00D274C8" w14:paraId="3145F5CD"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021" w:type="dxa"/>
          </w:tcPr>
          <w:p w14:paraId="3B4E9A0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STT</w:t>
            </w:r>
          </w:p>
        </w:tc>
        <w:tc>
          <w:tcPr>
            <w:tcW w:w="766" w:type="dxa"/>
          </w:tcPr>
          <w:p w14:paraId="5177A3D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Nhà sản xuất</w:t>
            </w:r>
          </w:p>
        </w:tc>
        <w:tc>
          <w:tcPr>
            <w:tcW w:w="766" w:type="dxa"/>
          </w:tcPr>
          <w:p w14:paraId="75D5F3E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Quốc gia</w:t>
            </w:r>
          </w:p>
        </w:tc>
        <w:tc>
          <w:tcPr>
            <w:tcW w:w="1021" w:type="dxa"/>
          </w:tcPr>
          <w:p w14:paraId="2BFBD67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Thị phần (%)</w:t>
            </w:r>
          </w:p>
        </w:tc>
        <w:tc>
          <w:tcPr>
            <w:tcW w:w="1021" w:type="dxa"/>
          </w:tcPr>
          <w:p w14:paraId="775F675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Doanh thu 2024 (triệu USD)</w:t>
            </w:r>
          </w:p>
        </w:tc>
        <w:tc>
          <w:tcPr>
            <w:tcW w:w="766" w:type="dxa"/>
          </w:tcPr>
          <w:p w14:paraId="220DA70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Sản phẩm chính</w:t>
            </w:r>
          </w:p>
        </w:tc>
        <w:tc>
          <w:tcPr>
            <w:tcW w:w="1021" w:type="dxa"/>
          </w:tcPr>
          <w:p w14:paraId="00CE0A7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(nghìn USD)</w:t>
            </w:r>
          </w:p>
        </w:tc>
        <w:tc>
          <w:tcPr>
            <w:tcW w:w="766" w:type="dxa"/>
          </w:tcPr>
          <w:p w14:paraId="7B745D4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Điểm mạnh</w:t>
            </w:r>
          </w:p>
        </w:tc>
        <w:tc>
          <w:tcPr>
            <w:tcW w:w="766" w:type="dxa"/>
          </w:tcPr>
          <w:p w14:paraId="3A2B7C2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Điểm yếu</w:t>
            </w:r>
          </w:p>
        </w:tc>
      </w:tr>
      <w:tr w:rsidR="009F68C2" w:rsidRPr="00D274C8" w14:paraId="538E6F73" w14:textId="77777777">
        <w:tc>
          <w:tcPr>
            <w:tcW w:w="1021" w:type="dxa"/>
          </w:tcPr>
          <w:p w14:paraId="63F37DF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766" w:type="dxa"/>
          </w:tcPr>
          <w:p w14:paraId="0F33FA9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Mobile Industrial Robots (MiR)</w:t>
            </w:r>
          </w:p>
        </w:tc>
        <w:tc>
          <w:tcPr>
            <w:tcW w:w="766" w:type="dxa"/>
          </w:tcPr>
          <w:p w14:paraId="582163D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Đan Mạch</w:t>
            </w:r>
          </w:p>
        </w:tc>
        <w:tc>
          <w:tcPr>
            <w:tcW w:w="1021" w:type="dxa"/>
          </w:tcPr>
          <w:p w14:paraId="1400526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18,5</w:t>
            </w:r>
          </w:p>
        </w:tc>
        <w:tc>
          <w:tcPr>
            <w:tcW w:w="1021" w:type="dxa"/>
          </w:tcPr>
          <w:p w14:paraId="6B64FED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832</w:t>
            </w:r>
          </w:p>
        </w:tc>
        <w:tc>
          <w:tcPr>
            <w:tcW w:w="766" w:type="dxa"/>
          </w:tcPr>
          <w:p w14:paraId="1C9199B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MiR100/250/500/1000</w:t>
            </w:r>
          </w:p>
        </w:tc>
        <w:tc>
          <w:tcPr>
            <w:tcW w:w="1021" w:type="dxa"/>
          </w:tcPr>
          <w:p w14:paraId="18C37F1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50-80</w:t>
            </w:r>
          </w:p>
        </w:tc>
        <w:tc>
          <w:tcPr>
            <w:tcW w:w="766" w:type="dxa"/>
          </w:tcPr>
          <w:p w14:paraId="1EF04FC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nghệ dẫn đầu, dễ triển khai</w:t>
            </w:r>
          </w:p>
        </w:tc>
        <w:tc>
          <w:tcPr>
            <w:tcW w:w="766" w:type="dxa"/>
          </w:tcPr>
          <w:p w14:paraId="04307F4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rất cao</w:t>
            </w:r>
          </w:p>
        </w:tc>
      </w:tr>
      <w:tr w:rsidR="009F68C2" w:rsidRPr="00D274C8" w14:paraId="7157996B" w14:textId="77777777">
        <w:tc>
          <w:tcPr>
            <w:tcW w:w="1021" w:type="dxa"/>
          </w:tcPr>
          <w:p w14:paraId="1A56674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766" w:type="dxa"/>
          </w:tcPr>
          <w:p w14:paraId="7FC4896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Geek+ / Quicktron</w:t>
            </w:r>
          </w:p>
        </w:tc>
        <w:tc>
          <w:tcPr>
            <w:tcW w:w="766" w:type="dxa"/>
          </w:tcPr>
          <w:p w14:paraId="31D7E4E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Quốc</w:t>
            </w:r>
          </w:p>
        </w:tc>
        <w:tc>
          <w:tcPr>
            <w:tcW w:w="1021" w:type="dxa"/>
          </w:tcPr>
          <w:p w14:paraId="4275131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15,2</w:t>
            </w:r>
          </w:p>
        </w:tc>
        <w:tc>
          <w:tcPr>
            <w:tcW w:w="1021" w:type="dxa"/>
          </w:tcPr>
          <w:p w14:paraId="206B04E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684</w:t>
            </w:r>
          </w:p>
        </w:tc>
        <w:tc>
          <w:tcPr>
            <w:tcW w:w="766" w:type="dxa"/>
          </w:tcPr>
          <w:p w14:paraId="44A88CD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EVE/RoboShuttle</w:t>
            </w:r>
          </w:p>
        </w:tc>
        <w:tc>
          <w:tcPr>
            <w:tcW w:w="1021" w:type="dxa"/>
          </w:tcPr>
          <w:p w14:paraId="11306D1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15-35</w:t>
            </w:r>
          </w:p>
        </w:tc>
        <w:tc>
          <w:tcPr>
            <w:tcW w:w="766" w:type="dxa"/>
          </w:tcPr>
          <w:p w14:paraId="09D6332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cạnh tranh, quy mô lớn</w:t>
            </w:r>
          </w:p>
        </w:tc>
        <w:tc>
          <w:tcPr>
            <w:tcW w:w="766" w:type="dxa"/>
          </w:tcPr>
          <w:p w14:paraId="7973FA5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Chất lượng không đồng đều</w:t>
            </w:r>
          </w:p>
        </w:tc>
      </w:tr>
      <w:tr w:rsidR="009F68C2" w:rsidRPr="00D274C8" w14:paraId="4BBC9692" w14:textId="77777777">
        <w:tc>
          <w:tcPr>
            <w:tcW w:w="1021" w:type="dxa"/>
          </w:tcPr>
          <w:p w14:paraId="48A5988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w:t>
            </w:r>
          </w:p>
        </w:tc>
        <w:tc>
          <w:tcPr>
            <w:tcW w:w="766" w:type="dxa"/>
          </w:tcPr>
          <w:p w14:paraId="13D95A3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Fetch Robotics</w:t>
            </w:r>
          </w:p>
        </w:tc>
        <w:tc>
          <w:tcPr>
            <w:tcW w:w="766" w:type="dxa"/>
          </w:tcPr>
          <w:p w14:paraId="1466F4C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Mỹ</w:t>
            </w:r>
          </w:p>
        </w:tc>
        <w:tc>
          <w:tcPr>
            <w:tcW w:w="1021" w:type="dxa"/>
          </w:tcPr>
          <w:p w14:paraId="4CC864D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12,8</w:t>
            </w:r>
          </w:p>
        </w:tc>
        <w:tc>
          <w:tcPr>
            <w:tcW w:w="1021" w:type="dxa"/>
          </w:tcPr>
          <w:p w14:paraId="3ED2101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576</w:t>
            </w:r>
          </w:p>
        </w:tc>
        <w:tc>
          <w:tcPr>
            <w:tcW w:w="766" w:type="dxa"/>
          </w:tcPr>
          <w:p w14:paraId="1BC0C0E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Freight/HMIShelf</w:t>
            </w:r>
          </w:p>
        </w:tc>
        <w:tc>
          <w:tcPr>
            <w:tcW w:w="1021" w:type="dxa"/>
          </w:tcPr>
          <w:p w14:paraId="4CB49F9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40-70</w:t>
            </w:r>
          </w:p>
        </w:tc>
        <w:tc>
          <w:tcPr>
            <w:tcW w:w="766" w:type="dxa"/>
          </w:tcPr>
          <w:p w14:paraId="485AC5C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Fleet management mạnh</w:t>
            </w:r>
          </w:p>
        </w:tc>
        <w:tc>
          <w:tcPr>
            <w:tcW w:w="766" w:type="dxa"/>
          </w:tcPr>
          <w:p w14:paraId="5D63764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Hỗ trợ hạn chế ở châu Á</w:t>
            </w:r>
          </w:p>
        </w:tc>
      </w:tr>
      <w:tr w:rsidR="009F68C2" w:rsidRPr="00D274C8" w14:paraId="64DEB148" w14:textId="77777777">
        <w:tc>
          <w:tcPr>
            <w:tcW w:w="1021" w:type="dxa"/>
          </w:tcPr>
          <w:p w14:paraId="1CE93BA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w:t>
            </w:r>
          </w:p>
        </w:tc>
        <w:tc>
          <w:tcPr>
            <w:tcW w:w="766" w:type="dxa"/>
          </w:tcPr>
          <w:p w14:paraId="3AA23CA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KUKA (KMR iiwa)</w:t>
            </w:r>
          </w:p>
        </w:tc>
        <w:tc>
          <w:tcPr>
            <w:tcW w:w="766" w:type="dxa"/>
          </w:tcPr>
          <w:p w14:paraId="7CFCA07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Đức</w:t>
            </w:r>
          </w:p>
        </w:tc>
        <w:tc>
          <w:tcPr>
            <w:tcW w:w="1021" w:type="dxa"/>
          </w:tcPr>
          <w:p w14:paraId="02A5B78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10,5</w:t>
            </w:r>
          </w:p>
        </w:tc>
        <w:tc>
          <w:tcPr>
            <w:tcW w:w="1021" w:type="dxa"/>
          </w:tcPr>
          <w:p w14:paraId="2A7D661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472</w:t>
            </w:r>
          </w:p>
        </w:tc>
        <w:tc>
          <w:tcPr>
            <w:tcW w:w="766" w:type="dxa"/>
          </w:tcPr>
          <w:p w14:paraId="27C364B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KMR iiwa</w:t>
            </w:r>
          </w:p>
        </w:tc>
        <w:tc>
          <w:tcPr>
            <w:tcW w:w="1021" w:type="dxa"/>
          </w:tcPr>
          <w:p w14:paraId="0DFBACD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80-120</w:t>
            </w:r>
          </w:p>
        </w:tc>
        <w:tc>
          <w:tcPr>
            <w:tcW w:w="766" w:type="dxa"/>
          </w:tcPr>
          <w:p w14:paraId="0B220D8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Tích hợp robot cánh tay</w:t>
            </w:r>
          </w:p>
        </w:tc>
        <w:tc>
          <w:tcPr>
            <w:tcW w:w="766" w:type="dxa"/>
          </w:tcPr>
          <w:p w14:paraId="346D6C4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cực cao</w:t>
            </w:r>
          </w:p>
        </w:tc>
      </w:tr>
      <w:tr w:rsidR="009F68C2" w:rsidRPr="00D274C8" w14:paraId="642B767C" w14:textId="77777777">
        <w:tc>
          <w:tcPr>
            <w:tcW w:w="1021" w:type="dxa"/>
          </w:tcPr>
          <w:p w14:paraId="4E4415C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766" w:type="dxa"/>
          </w:tcPr>
          <w:p w14:paraId="250498D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Omron (LD Series)</w:t>
            </w:r>
          </w:p>
        </w:tc>
        <w:tc>
          <w:tcPr>
            <w:tcW w:w="766" w:type="dxa"/>
          </w:tcPr>
          <w:p w14:paraId="3C67206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Nhật Bản</w:t>
            </w:r>
          </w:p>
        </w:tc>
        <w:tc>
          <w:tcPr>
            <w:tcW w:w="1021" w:type="dxa"/>
          </w:tcPr>
          <w:p w14:paraId="5B52FC2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9,2</w:t>
            </w:r>
          </w:p>
        </w:tc>
        <w:tc>
          <w:tcPr>
            <w:tcW w:w="1021" w:type="dxa"/>
          </w:tcPr>
          <w:p w14:paraId="199FBA1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414</w:t>
            </w:r>
          </w:p>
        </w:tc>
        <w:tc>
          <w:tcPr>
            <w:tcW w:w="766" w:type="dxa"/>
          </w:tcPr>
          <w:p w14:paraId="1FB1A82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LD-60/90/250</w:t>
            </w:r>
          </w:p>
        </w:tc>
        <w:tc>
          <w:tcPr>
            <w:tcW w:w="1021" w:type="dxa"/>
          </w:tcPr>
          <w:p w14:paraId="7D8C4CF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40-70</w:t>
            </w:r>
          </w:p>
        </w:tc>
        <w:tc>
          <w:tcPr>
            <w:tcW w:w="766" w:type="dxa"/>
          </w:tcPr>
          <w:p w14:paraId="0A724C9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Độ tin cậy cao</w:t>
            </w:r>
          </w:p>
        </w:tc>
        <w:tc>
          <w:tcPr>
            <w:tcW w:w="766" w:type="dxa"/>
          </w:tcPr>
          <w:p w14:paraId="5DF03B9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nghệ lạc hậu</w:t>
            </w:r>
          </w:p>
        </w:tc>
      </w:tr>
      <w:tr w:rsidR="009F68C2" w:rsidRPr="00D274C8" w14:paraId="66B934F5" w14:textId="77777777">
        <w:tc>
          <w:tcPr>
            <w:tcW w:w="1021" w:type="dxa"/>
          </w:tcPr>
          <w:p w14:paraId="726D505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w:t>
            </w:r>
          </w:p>
        </w:tc>
        <w:tc>
          <w:tcPr>
            <w:tcW w:w="766" w:type="dxa"/>
          </w:tcPr>
          <w:p w14:paraId="66AFAC3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Amazon Robotics</w:t>
            </w:r>
          </w:p>
        </w:tc>
        <w:tc>
          <w:tcPr>
            <w:tcW w:w="766" w:type="dxa"/>
          </w:tcPr>
          <w:p w14:paraId="7C6D891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Mỹ</w:t>
            </w:r>
          </w:p>
        </w:tc>
        <w:tc>
          <w:tcPr>
            <w:tcW w:w="1021" w:type="dxa"/>
          </w:tcPr>
          <w:p w14:paraId="11307D5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8,5</w:t>
            </w:r>
          </w:p>
        </w:tc>
        <w:tc>
          <w:tcPr>
            <w:tcW w:w="1021" w:type="dxa"/>
          </w:tcPr>
          <w:p w14:paraId="0C461C2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382</w:t>
            </w:r>
          </w:p>
        </w:tc>
        <w:tc>
          <w:tcPr>
            <w:tcW w:w="766" w:type="dxa"/>
          </w:tcPr>
          <w:p w14:paraId="78B29C9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Drive/Hercules/Pegasus</w:t>
            </w:r>
          </w:p>
        </w:tc>
        <w:tc>
          <w:tcPr>
            <w:tcW w:w="1021" w:type="dxa"/>
          </w:tcPr>
          <w:p w14:paraId="772E554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N/A</w:t>
            </w:r>
          </w:p>
        </w:tc>
        <w:tc>
          <w:tcPr>
            <w:tcW w:w="766" w:type="dxa"/>
          </w:tcPr>
          <w:p w14:paraId="478B3BF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Tích hợp warehouse</w:t>
            </w:r>
          </w:p>
        </w:tc>
        <w:tc>
          <w:tcPr>
            <w:tcW w:w="766" w:type="dxa"/>
          </w:tcPr>
          <w:p w14:paraId="4388809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Không bán ra ngoài</w:t>
            </w:r>
          </w:p>
        </w:tc>
      </w:tr>
      <w:tr w:rsidR="009F68C2" w:rsidRPr="00D274C8" w14:paraId="053F8CA4" w14:textId="77777777">
        <w:tc>
          <w:tcPr>
            <w:tcW w:w="1021" w:type="dxa"/>
          </w:tcPr>
          <w:p w14:paraId="6A3185A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w:t>
            </w:r>
          </w:p>
        </w:tc>
        <w:tc>
          <w:tcPr>
            <w:tcW w:w="766" w:type="dxa"/>
          </w:tcPr>
          <w:p w14:paraId="08E0372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GreyOrange</w:t>
            </w:r>
          </w:p>
        </w:tc>
        <w:tc>
          <w:tcPr>
            <w:tcW w:w="766" w:type="dxa"/>
          </w:tcPr>
          <w:p w14:paraId="1CB169F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Singapore</w:t>
            </w:r>
          </w:p>
        </w:tc>
        <w:tc>
          <w:tcPr>
            <w:tcW w:w="1021" w:type="dxa"/>
          </w:tcPr>
          <w:p w14:paraId="5D3B713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6,8</w:t>
            </w:r>
          </w:p>
        </w:tc>
        <w:tc>
          <w:tcPr>
            <w:tcW w:w="1021" w:type="dxa"/>
          </w:tcPr>
          <w:p w14:paraId="4C740DB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306</w:t>
            </w:r>
          </w:p>
        </w:tc>
        <w:tc>
          <w:tcPr>
            <w:tcW w:w="766" w:type="dxa"/>
          </w:tcPr>
          <w:p w14:paraId="1B3E4C0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Butler/Sorter</w:t>
            </w:r>
          </w:p>
        </w:tc>
        <w:tc>
          <w:tcPr>
            <w:tcW w:w="1021" w:type="dxa"/>
          </w:tcPr>
          <w:p w14:paraId="3FF713F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30-60</w:t>
            </w:r>
          </w:p>
        </w:tc>
        <w:tc>
          <w:tcPr>
            <w:tcW w:w="766" w:type="dxa"/>
          </w:tcPr>
          <w:p w14:paraId="04C4B9E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AI-powered</w:t>
            </w:r>
          </w:p>
        </w:tc>
        <w:tc>
          <w:tcPr>
            <w:tcW w:w="766" w:type="dxa"/>
          </w:tcPr>
          <w:p w14:paraId="0A1C92F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Hỗ trợ hạn chế</w:t>
            </w:r>
          </w:p>
        </w:tc>
      </w:tr>
      <w:tr w:rsidR="009F68C2" w:rsidRPr="00D274C8" w14:paraId="67E38C67" w14:textId="77777777">
        <w:tc>
          <w:tcPr>
            <w:tcW w:w="1021" w:type="dxa"/>
          </w:tcPr>
          <w:p w14:paraId="720320C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766" w:type="dxa"/>
          </w:tcPr>
          <w:p w14:paraId="7D0E65A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Locus Robotics</w:t>
            </w:r>
          </w:p>
        </w:tc>
        <w:tc>
          <w:tcPr>
            <w:tcW w:w="766" w:type="dxa"/>
          </w:tcPr>
          <w:p w14:paraId="2C5E002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Mỹ</w:t>
            </w:r>
          </w:p>
        </w:tc>
        <w:tc>
          <w:tcPr>
            <w:tcW w:w="1021" w:type="dxa"/>
          </w:tcPr>
          <w:p w14:paraId="2D3874D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5,2</w:t>
            </w:r>
          </w:p>
        </w:tc>
        <w:tc>
          <w:tcPr>
            <w:tcW w:w="1021" w:type="dxa"/>
          </w:tcPr>
          <w:p w14:paraId="69E831E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234</w:t>
            </w:r>
          </w:p>
        </w:tc>
        <w:tc>
          <w:tcPr>
            <w:tcW w:w="766" w:type="dxa"/>
          </w:tcPr>
          <w:p w14:paraId="0BD043A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LocusBot</w:t>
            </w:r>
          </w:p>
        </w:tc>
        <w:tc>
          <w:tcPr>
            <w:tcW w:w="1021" w:type="dxa"/>
          </w:tcPr>
          <w:p w14:paraId="4FC0A02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35-65</w:t>
            </w:r>
          </w:p>
        </w:tc>
        <w:tc>
          <w:tcPr>
            <w:tcW w:w="766" w:type="dxa"/>
          </w:tcPr>
          <w:p w14:paraId="2BCDF33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Collaborative picking</w:t>
            </w:r>
          </w:p>
        </w:tc>
        <w:tc>
          <w:tcPr>
            <w:tcW w:w="766" w:type="dxa"/>
          </w:tcPr>
          <w:p w14:paraId="16F8F53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Tập trung warehouse</w:t>
            </w:r>
          </w:p>
        </w:tc>
      </w:tr>
      <w:tr w:rsidR="009F68C2" w:rsidRPr="00D274C8" w14:paraId="618F4175" w14:textId="77777777">
        <w:tc>
          <w:tcPr>
            <w:tcW w:w="1021" w:type="dxa"/>
          </w:tcPr>
          <w:p w14:paraId="1F8E345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w:t>
            </w:r>
          </w:p>
        </w:tc>
        <w:tc>
          <w:tcPr>
            <w:tcW w:w="766" w:type="dxa"/>
          </w:tcPr>
          <w:p w14:paraId="2D79ECA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Clearpath Robotics</w:t>
            </w:r>
          </w:p>
        </w:tc>
        <w:tc>
          <w:tcPr>
            <w:tcW w:w="766" w:type="dxa"/>
          </w:tcPr>
          <w:p w14:paraId="3978ABB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Canada</w:t>
            </w:r>
          </w:p>
        </w:tc>
        <w:tc>
          <w:tcPr>
            <w:tcW w:w="1021" w:type="dxa"/>
          </w:tcPr>
          <w:p w14:paraId="65607EA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4,5</w:t>
            </w:r>
          </w:p>
        </w:tc>
        <w:tc>
          <w:tcPr>
            <w:tcW w:w="1021" w:type="dxa"/>
          </w:tcPr>
          <w:p w14:paraId="41E760C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w:t>
            </w:r>
          </w:p>
        </w:tc>
        <w:tc>
          <w:tcPr>
            <w:tcW w:w="766" w:type="dxa"/>
          </w:tcPr>
          <w:p w14:paraId="6477734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OTTO/Husky</w:t>
            </w:r>
          </w:p>
        </w:tc>
        <w:tc>
          <w:tcPr>
            <w:tcW w:w="1021" w:type="dxa"/>
          </w:tcPr>
          <w:p w14:paraId="558F2AB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45-75</w:t>
            </w:r>
          </w:p>
        </w:tc>
        <w:tc>
          <w:tcPr>
            <w:tcW w:w="766" w:type="dxa"/>
          </w:tcPr>
          <w:p w14:paraId="70675F5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Research-grade</w:t>
            </w:r>
          </w:p>
        </w:tc>
        <w:tc>
          <w:tcPr>
            <w:tcW w:w="766" w:type="dxa"/>
          </w:tcPr>
          <w:p w14:paraId="48C2504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cao</w:t>
            </w:r>
          </w:p>
        </w:tc>
      </w:tr>
      <w:tr w:rsidR="009F68C2" w:rsidRPr="00D274C8" w14:paraId="63D14231" w14:textId="77777777">
        <w:tc>
          <w:tcPr>
            <w:tcW w:w="1021" w:type="dxa"/>
          </w:tcPr>
          <w:p w14:paraId="4FCF1B2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w:t>
            </w:r>
          </w:p>
        </w:tc>
        <w:tc>
          <w:tcPr>
            <w:tcW w:w="766" w:type="dxa"/>
          </w:tcPr>
          <w:p w14:paraId="575114A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Others</w:t>
            </w:r>
          </w:p>
        </w:tc>
        <w:tc>
          <w:tcPr>
            <w:tcW w:w="766" w:type="dxa"/>
          </w:tcPr>
          <w:p w14:paraId="5C92766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c>
          <w:tcPr>
            <w:tcW w:w="1021" w:type="dxa"/>
          </w:tcPr>
          <w:p w14:paraId="79D5338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9,8</w:t>
            </w:r>
          </w:p>
        </w:tc>
        <w:tc>
          <w:tcPr>
            <w:tcW w:w="1021" w:type="dxa"/>
          </w:tcPr>
          <w:p w14:paraId="03274B7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441</w:t>
            </w:r>
          </w:p>
        </w:tc>
        <w:tc>
          <w:tcPr>
            <w:tcW w:w="766" w:type="dxa"/>
          </w:tcPr>
          <w:p w14:paraId="1585EFE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c>
          <w:tcPr>
            <w:tcW w:w="1021" w:type="dxa"/>
          </w:tcPr>
          <w:p w14:paraId="4E51B0E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c>
          <w:tcPr>
            <w:tcW w:w="766" w:type="dxa"/>
          </w:tcPr>
          <w:p w14:paraId="2EFBCCE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c>
          <w:tcPr>
            <w:tcW w:w="766" w:type="dxa"/>
          </w:tcPr>
          <w:p w14:paraId="0CEFBA7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r>
    </w:tbl>
    <w:p w14:paraId="6DE53F4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Xu hướng chính 2024-2030:</w:t>
      </w:r>
    </w:p>
    <w:p w14:paraId="0EB9225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 Từ AGV sang AMR:</w:t>
      </w:r>
      <w:r w:rsidRPr="00D274C8">
        <w:rPr>
          <w:rFonts w:ascii="Times New Roman" w:hAnsi="Times New Roman" w:cs="Times New Roman"/>
        </w:rPr>
        <w:t xml:space="preserve"> - AGV (guided) đang dần được thay thế bởi AMR (autonomous) - Tỷ lệ AMR/AGV: 2,0x năm 2024 → 3,4x năm 2030 - Nguyên nhân: AMR linh hoạt hơn, dễ triển khai, ROI cao hơn</w:t>
      </w:r>
    </w:p>
    <w:p w14:paraId="6F6843F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2. AI-powered Navigation:</w:t>
      </w:r>
      <w:r w:rsidRPr="00D274C8">
        <w:rPr>
          <w:rFonts w:ascii="Times New Roman" w:hAnsi="Times New Roman" w:cs="Times New Roman"/>
        </w:rPr>
        <w:t xml:space="preserve"> - Reinforcement Learning cho path planning - Computer Vision cho object detection - Predictive Analytics cho preventive maintenance - Kết quả: Giảm 20-30% thời gian di chuyển, tăng 15-20% throughput</w:t>
      </w:r>
    </w:p>
    <w:p w14:paraId="0E054AE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3. Collaborative Robots (Cobots):</w:t>
      </w:r>
      <w:r w:rsidRPr="00D274C8">
        <w:rPr>
          <w:rFonts w:ascii="Times New Roman" w:hAnsi="Times New Roman" w:cs="Times New Roman"/>
        </w:rPr>
        <w:t xml:space="preserve"> - AMR + Cobot arm = Mobile Manipulation - Ứng dụng: Picking, placing, assembly - Thị trường: 1,2 tỷ USD năm 2024 → 4,8 tỷ USD năm 2030</w:t>
      </w:r>
    </w:p>
    <w:p w14:paraId="7C18566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4. Fleet Management:</w:t>
      </w:r>
      <w:r w:rsidRPr="00D274C8">
        <w:rPr>
          <w:rFonts w:ascii="Times New Roman" w:hAnsi="Times New Roman" w:cs="Times New Roman"/>
        </w:rPr>
        <w:t xml:space="preserve"> - Quản lý hàng trăm robot đồng thời - Tối ưu hóa tuyến đường real-time - Tích hợp với WMS/MES/ERP - Cloud-based dashboard</w:t>
      </w:r>
    </w:p>
    <w:p w14:paraId="4CB8051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5. Autonomous Charging:</w:t>
      </w:r>
      <w:r w:rsidRPr="00D274C8">
        <w:rPr>
          <w:rFonts w:ascii="Times New Roman" w:hAnsi="Times New Roman" w:cs="Times New Roman"/>
        </w:rPr>
        <w:t xml:space="preserve"> - Tự động tìm trạm sạc khi pin &lt;20% - Wireless charging (cảm ứng từ) - Opportunity charging (sạc ngắn khi rảnh) - Kết quả: Uptime &gt;95%</w:t>
      </w:r>
    </w:p>
    <w:p w14:paraId="4AA707A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Lợi ích kinh tế của AMR/AGV:</w:t>
      </w:r>
    </w:p>
    <w:tbl>
      <w:tblPr>
        <w:tblStyle w:val="Table"/>
        <w:tblW w:w="5000" w:type="pct"/>
        <w:tblLayout w:type="fixed"/>
        <w:tblLook w:val="0020" w:firstRow="1" w:lastRow="0" w:firstColumn="0" w:lastColumn="0" w:noHBand="0" w:noVBand="0"/>
      </w:tblPr>
      <w:tblGrid>
        <w:gridCol w:w="2394"/>
        <w:gridCol w:w="2394"/>
        <w:gridCol w:w="2394"/>
        <w:gridCol w:w="2394"/>
      </w:tblGrid>
      <w:tr w:rsidR="009F68C2" w:rsidRPr="00D274C8" w14:paraId="72D3A6D6"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980" w:type="dxa"/>
          </w:tcPr>
          <w:p w14:paraId="04DDB7D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Lợi ích</w:t>
            </w:r>
          </w:p>
        </w:tc>
        <w:tc>
          <w:tcPr>
            <w:tcW w:w="1980" w:type="dxa"/>
          </w:tcPr>
          <w:p w14:paraId="48E3481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Mức cải thiện</w:t>
            </w:r>
          </w:p>
        </w:tc>
        <w:tc>
          <w:tcPr>
            <w:tcW w:w="1980" w:type="dxa"/>
          </w:tcPr>
          <w:p w14:paraId="52526E8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ROI</w:t>
            </w:r>
          </w:p>
        </w:tc>
        <w:tc>
          <w:tcPr>
            <w:tcW w:w="1980" w:type="dxa"/>
          </w:tcPr>
          <w:p w14:paraId="3F6723C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775A3BDF" w14:textId="77777777">
        <w:tc>
          <w:tcPr>
            <w:tcW w:w="1980" w:type="dxa"/>
          </w:tcPr>
          <w:p w14:paraId="3CB4460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Tăng năng suất</w:t>
            </w:r>
          </w:p>
        </w:tc>
        <w:tc>
          <w:tcPr>
            <w:tcW w:w="1980" w:type="dxa"/>
          </w:tcPr>
          <w:p w14:paraId="6AEF056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25-35%</w:t>
            </w:r>
          </w:p>
        </w:tc>
        <w:tc>
          <w:tcPr>
            <w:tcW w:w="1980" w:type="dxa"/>
          </w:tcPr>
          <w:p w14:paraId="6EAF4D9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18-24 tháng</w:t>
            </w:r>
          </w:p>
        </w:tc>
        <w:tc>
          <w:tcPr>
            <w:tcW w:w="1980" w:type="dxa"/>
          </w:tcPr>
          <w:p w14:paraId="56402F0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Làm việc 24/7 không nghỉ</w:t>
            </w:r>
          </w:p>
        </w:tc>
      </w:tr>
      <w:tr w:rsidR="009F68C2" w:rsidRPr="00D274C8" w14:paraId="52584A75" w14:textId="77777777">
        <w:tc>
          <w:tcPr>
            <w:tcW w:w="1980" w:type="dxa"/>
          </w:tcPr>
          <w:p w14:paraId="5BB7C9A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Giảm chi phí lao động</w:t>
            </w:r>
          </w:p>
        </w:tc>
        <w:tc>
          <w:tcPr>
            <w:tcW w:w="1980" w:type="dxa"/>
          </w:tcPr>
          <w:p w14:paraId="34BFFE6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40-60%</w:t>
            </w:r>
          </w:p>
        </w:tc>
        <w:tc>
          <w:tcPr>
            <w:tcW w:w="1980" w:type="dxa"/>
          </w:tcPr>
          <w:p w14:paraId="448ED2F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18-24 tháng</w:t>
            </w:r>
          </w:p>
        </w:tc>
        <w:tc>
          <w:tcPr>
            <w:tcW w:w="1980" w:type="dxa"/>
          </w:tcPr>
          <w:p w14:paraId="36400DA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Thay thế 2-3 nhân công/robot</w:t>
            </w:r>
          </w:p>
        </w:tc>
      </w:tr>
      <w:tr w:rsidR="009F68C2" w:rsidRPr="00D274C8" w14:paraId="250BD010" w14:textId="77777777">
        <w:tc>
          <w:tcPr>
            <w:tcW w:w="1980" w:type="dxa"/>
          </w:tcPr>
          <w:p w14:paraId="202D4A5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Giảm sai sót</w:t>
            </w:r>
          </w:p>
        </w:tc>
        <w:tc>
          <w:tcPr>
            <w:tcW w:w="1980" w:type="dxa"/>
          </w:tcPr>
          <w:p w14:paraId="0489AB4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60-80%</w:t>
            </w:r>
          </w:p>
        </w:tc>
        <w:tc>
          <w:tcPr>
            <w:tcW w:w="1980" w:type="dxa"/>
          </w:tcPr>
          <w:p w14:paraId="307D453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12-18 tháng</w:t>
            </w:r>
          </w:p>
        </w:tc>
        <w:tc>
          <w:tcPr>
            <w:tcW w:w="1980" w:type="dxa"/>
          </w:tcPr>
          <w:p w14:paraId="50D5618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Độ chính xác 99,9%</w:t>
            </w:r>
          </w:p>
        </w:tc>
      </w:tr>
      <w:tr w:rsidR="009F68C2" w:rsidRPr="00D274C8" w14:paraId="4344D9AD" w14:textId="77777777">
        <w:tc>
          <w:tcPr>
            <w:tcW w:w="1980" w:type="dxa"/>
          </w:tcPr>
          <w:p w14:paraId="5139C2F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Tăng an toàn</w:t>
            </w:r>
          </w:p>
        </w:tc>
        <w:tc>
          <w:tcPr>
            <w:tcW w:w="1980" w:type="dxa"/>
          </w:tcPr>
          <w:p w14:paraId="2FFA413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50-70% giảm tai nạn</w:t>
            </w:r>
          </w:p>
        </w:tc>
        <w:tc>
          <w:tcPr>
            <w:tcW w:w="1980" w:type="dxa"/>
          </w:tcPr>
          <w:p w14:paraId="2EA3FA7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c>
          <w:tcPr>
            <w:tcW w:w="1980" w:type="dxa"/>
          </w:tcPr>
          <w:p w14:paraId="63CCCF9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Tránh va chạm tự động</w:t>
            </w:r>
          </w:p>
        </w:tc>
      </w:tr>
      <w:tr w:rsidR="009F68C2" w:rsidRPr="00D274C8" w14:paraId="56F6E4E0" w14:textId="77777777">
        <w:tc>
          <w:tcPr>
            <w:tcW w:w="1980" w:type="dxa"/>
          </w:tcPr>
          <w:p w14:paraId="435FAB6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Tối ưu không gian</w:t>
            </w:r>
          </w:p>
        </w:tc>
        <w:tc>
          <w:tcPr>
            <w:tcW w:w="1980" w:type="dxa"/>
          </w:tcPr>
          <w:p w14:paraId="4840257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20-30%</w:t>
            </w:r>
          </w:p>
        </w:tc>
        <w:tc>
          <w:tcPr>
            <w:tcW w:w="1980" w:type="dxa"/>
          </w:tcPr>
          <w:p w14:paraId="5FE9971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24-36 tháng</w:t>
            </w:r>
          </w:p>
        </w:tc>
        <w:tc>
          <w:tcPr>
            <w:tcW w:w="1980" w:type="dxa"/>
          </w:tcPr>
          <w:p w14:paraId="1F56909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Layout linh hoạt</w:t>
            </w:r>
          </w:p>
        </w:tc>
      </w:tr>
      <w:tr w:rsidR="009F68C2" w:rsidRPr="00D274C8" w14:paraId="671B9586" w14:textId="77777777">
        <w:tc>
          <w:tcPr>
            <w:tcW w:w="1980" w:type="dxa"/>
          </w:tcPr>
          <w:p w14:paraId="58B7394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Giảm hư hỏng hàng</w:t>
            </w:r>
          </w:p>
        </w:tc>
        <w:tc>
          <w:tcPr>
            <w:tcW w:w="1980" w:type="dxa"/>
          </w:tcPr>
          <w:p w14:paraId="081DDCD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30-50%</w:t>
            </w:r>
          </w:p>
        </w:tc>
        <w:tc>
          <w:tcPr>
            <w:tcW w:w="1980" w:type="dxa"/>
          </w:tcPr>
          <w:p w14:paraId="7CAF1CB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18-24 tháng</w:t>
            </w:r>
          </w:p>
        </w:tc>
        <w:tc>
          <w:tcPr>
            <w:tcW w:w="1980" w:type="dxa"/>
          </w:tcPr>
          <w:p w14:paraId="64ECAFA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Vận chuyển nhẹ nhàng</w:t>
            </w:r>
          </w:p>
        </w:tc>
      </w:tr>
    </w:tbl>
    <w:p w14:paraId="2844193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Rào cản triển khai:</w:t>
      </w:r>
    </w:p>
    <w:tbl>
      <w:tblPr>
        <w:tblStyle w:val="Table"/>
        <w:tblW w:w="5000" w:type="pct"/>
        <w:tblLayout w:type="fixed"/>
        <w:tblLook w:val="0020" w:firstRow="1" w:lastRow="0" w:firstColumn="0" w:lastColumn="0" w:noHBand="0" w:noVBand="0"/>
      </w:tblPr>
      <w:tblGrid>
        <w:gridCol w:w="2394"/>
        <w:gridCol w:w="2394"/>
        <w:gridCol w:w="2394"/>
        <w:gridCol w:w="2394"/>
      </w:tblGrid>
      <w:tr w:rsidR="009F68C2" w:rsidRPr="00D274C8" w14:paraId="6CB49602"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980" w:type="dxa"/>
          </w:tcPr>
          <w:p w14:paraId="5787024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Rào cản</w:t>
            </w:r>
          </w:p>
        </w:tc>
        <w:tc>
          <w:tcPr>
            <w:tcW w:w="1980" w:type="dxa"/>
          </w:tcPr>
          <w:p w14:paraId="7170493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Mức độ</w:t>
            </w:r>
          </w:p>
        </w:tc>
        <w:tc>
          <w:tcPr>
            <w:tcW w:w="1980" w:type="dxa"/>
          </w:tcPr>
          <w:p w14:paraId="7BB4DB5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Biện pháp khắc phục</w:t>
            </w:r>
          </w:p>
        </w:tc>
        <w:tc>
          <w:tcPr>
            <w:tcW w:w="1980" w:type="dxa"/>
          </w:tcPr>
          <w:p w14:paraId="645003F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49A1840E" w14:textId="77777777">
        <w:tc>
          <w:tcPr>
            <w:tcW w:w="1980" w:type="dxa"/>
          </w:tcPr>
          <w:p w14:paraId="66EBB9E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Chi phí đầu tư cao</w:t>
            </w:r>
          </w:p>
        </w:tc>
        <w:tc>
          <w:tcPr>
            <w:tcW w:w="1980" w:type="dxa"/>
          </w:tcPr>
          <w:p w14:paraId="7C485B7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1980" w:type="dxa"/>
          </w:tcPr>
          <w:p w14:paraId="7EEAB28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Leasing, pay-per-use, ROI tính toán rõ ràng</w:t>
            </w:r>
          </w:p>
        </w:tc>
        <w:tc>
          <w:tcPr>
            <w:tcW w:w="1980" w:type="dxa"/>
          </w:tcPr>
          <w:p w14:paraId="0CD1046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20-80K USD/robot</w:t>
            </w:r>
          </w:p>
        </w:tc>
      </w:tr>
      <w:tr w:rsidR="009F68C2" w:rsidRPr="00D274C8" w14:paraId="4B212E2F" w14:textId="77777777">
        <w:tc>
          <w:tcPr>
            <w:tcW w:w="1980" w:type="dxa"/>
          </w:tcPr>
          <w:p w14:paraId="5453FB3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Thay đổi quy trình</w:t>
            </w:r>
          </w:p>
        </w:tc>
        <w:tc>
          <w:tcPr>
            <w:tcW w:w="1980" w:type="dxa"/>
          </w:tcPr>
          <w:p w14:paraId="34D9E0B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1980" w:type="dxa"/>
          </w:tcPr>
          <w:p w14:paraId="258EEE5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Change management, training, pilot test</w:t>
            </w:r>
          </w:p>
        </w:tc>
        <w:tc>
          <w:tcPr>
            <w:tcW w:w="1980" w:type="dxa"/>
          </w:tcPr>
          <w:p w14:paraId="7759CD2D" w14:textId="77777777" w:rsidR="009F68C2" w:rsidRPr="00D274C8" w:rsidRDefault="009F68C2">
            <w:pPr>
              <w:pStyle w:val="Compact"/>
              <w:rPr>
                <w:rFonts w:ascii="Times New Roman" w:hAnsi="Times New Roman" w:cs="Times New Roman"/>
              </w:rPr>
            </w:pPr>
          </w:p>
        </w:tc>
      </w:tr>
      <w:tr w:rsidR="009F68C2" w:rsidRPr="00D274C8" w14:paraId="1210F1FA" w14:textId="77777777">
        <w:tc>
          <w:tcPr>
            <w:tcW w:w="1980" w:type="dxa"/>
          </w:tcPr>
          <w:p w14:paraId="52F59E3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Lo ngại thất nghiệp</w:t>
            </w:r>
          </w:p>
        </w:tc>
        <w:tc>
          <w:tcPr>
            <w:tcW w:w="1980" w:type="dxa"/>
          </w:tcPr>
          <w:p w14:paraId="33C34EF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1980" w:type="dxa"/>
          </w:tcPr>
          <w:p w14:paraId="66BA23C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Đào tạo lại nhân viên, tạo công việc mới</w:t>
            </w:r>
          </w:p>
        </w:tc>
        <w:tc>
          <w:tcPr>
            <w:tcW w:w="1980" w:type="dxa"/>
          </w:tcPr>
          <w:p w14:paraId="0DFBDB18" w14:textId="77777777" w:rsidR="009F68C2" w:rsidRPr="00D274C8" w:rsidRDefault="009F68C2">
            <w:pPr>
              <w:pStyle w:val="Compact"/>
              <w:rPr>
                <w:rFonts w:ascii="Times New Roman" w:hAnsi="Times New Roman" w:cs="Times New Roman"/>
              </w:rPr>
            </w:pPr>
          </w:p>
        </w:tc>
      </w:tr>
      <w:tr w:rsidR="009F68C2" w:rsidRPr="00D274C8" w14:paraId="1F5B0DDB" w14:textId="77777777">
        <w:tc>
          <w:tcPr>
            <w:tcW w:w="1980" w:type="dxa"/>
          </w:tcPr>
          <w:p w14:paraId="2F1FB78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Hạ tầng chưa sẵn sàng</w:t>
            </w:r>
          </w:p>
        </w:tc>
        <w:tc>
          <w:tcPr>
            <w:tcW w:w="1980" w:type="dxa"/>
          </w:tcPr>
          <w:p w14:paraId="6ED04FE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Thấp</w:t>
            </w:r>
          </w:p>
        </w:tc>
        <w:tc>
          <w:tcPr>
            <w:tcW w:w="1980" w:type="dxa"/>
          </w:tcPr>
          <w:p w14:paraId="4895D13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AMR không cần infrastructure</w:t>
            </w:r>
          </w:p>
        </w:tc>
        <w:tc>
          <w:tcPr>
            <w:tcW w:w="1980" w:type="dxa"/>
          </w:tcPr>
          <w:p w14:paraId="368820B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AGV cần tape/wire</w:t>
            </w:r>
          </w:p>
        </w:tc>
      </w:tr>
      <w:tr w:rsidR="009F68C2" w:rsidRPr="00D274C8" w14:paraId="39B9D282" w14:textId="77777777">
        <w:tc>
          <w:tcPr>
            <w:tcW w:w="1980" w:type="dxa"/>
          </w:tcPr>
          <w:p w14:paraId="032F3F1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Tích hợp phức tạp</w:t>
            </w:r>
          </w:p>
        </w:tc>
        <w:tc>
          <w:tcPr>
            <w:tcW w:w="1980" w:type="dxa"/>
          </w:tcPr>
          <w:p w14:paraId="4693EF2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1980" w:type="dxa"/>
          </w:tcPr>
          <w:p w14:paraId="3449B16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API chuẩn, support team</w:t>
            </w:r>
          </w:p>
        </w:tc>
        <w:tc>
          <w:tcPr>
            <w:tcW w:w="1980" w:type="dxa"/>
          </w:tcPr>
          <w:p w14:paraId="0A27F39F" w14:textId="77777777" w:rsidR="009F68C2" w:rsidRPr="00D274C8" w:rsidRDefault="009F68C2">
            <w:pPr>
              <w:pStyle w:val="Compact"/>
              <w:rPr>
                <w:rFonts w:ascii="Times New Roman" w:hAnsi="Times New Roman" w:cs="Times New Roman"/>
              </w:rPr>
            </w:pPr>
          </w:p>
        </w:tc>
      </w:tr>
    </w:tbl>
    <w:p w14:paraId="28CDA47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Dự báo 2030:</w:t>
      </w:r>
    </w:p>
    <w:tbl>
      <w:tblPr>
        <w:tblStyle w:val="Table"/>
        <w:tblW w:w="5000" w:type="pct"/>
        <w:tblLayout w:type="fixed"/>
        <w:tblLook w:val="0020" w:firstRow="1" w:lastRow="0" w:firstColumn="0" w:lastColumn="0" w:noHBand="0" w:noVBand="0"/>
      </w:tblPr>
      <w:tblGrid>
        <w:gridCol w:w="2052"/>
        <w:gridCol w:w="2736"/>
        <w:gridCol w:w="2736"/>
        <w:gridCol w:w="2052"/>
      </w:tblGrid>
      <w:tr w:rsidR="009F68C2" w:rsidRPr="00D274C8" w14:paraId="5E1FEEE5"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697" w:type="dxa"/>
          </w:tcPr>
          <w:p w14:paraId="742B178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tiêu</w:t>
            </w:r>
          </w:p>
        </w:tc>
        <w:tc>
          <w:tcPr>
            <w:tcW w:w="2262" w:type="dxa"/>
          </w:tcPr>
          <w:p w14:paraId="3432C65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trị</w:t>
            </w:r>
          </w:p>
        </w:tc>
        <w:tc>
          <w:tcPr>
            <w:tcW w:w="2262" w:type="dxa"/>
          </w:tcPr>
          <w:p w14:paraId="1AF02D9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So với 2024</w:t>
            </w:r>
          </w:p>
        </w:tc>
        <w:tc>
          <w:tcPr>
            <w:tcW w:w="1697" w:type="dxa"/>
          </w:tcPr>
          <w:p w14:paraId="0B12750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318F612D" w14:textId="77777777">
        <w:tc>
          <w:tcPr>
            <w:tcW w:w="1697" w:type="dxa"/>
          </w:tcPr>
          <w:p w14:paraId="0A1CBC3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Số robot AMR</w:t>
            </w:r>
          </w:p>
        </w:tc>
        <w:tc>
          <w:tcPr>
            <w:tcW w:w="2262" w:type="dxa"/>
          </w:tcPr>
          <w:p w14:paraId="0B6DF2A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540.000 unit</w:t>
            </w:r>
          </w:p>
        </w:tc>
        <w:tc>
          <w:tcPr>
            <w:tcW w:w="2262" w:type="dxa"/>
          </w:tcPr>
          <w:p w14:paraId="14020A7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+332%</w:t>
            </w:r>
          </w:p>
        </w:tc>
        <w:tc>
          <w:tcPr>
            <w:tcW w:w="1697" w:type="dxa"/>
          </w:tcPr>
          <w:p w14:paraId="2D585A5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Tăng gấp 4,3 lần</w:t>
            </w:r>
          </w:p>
        </w:tc>
      </w:tr>
      <w:tr w:rsidR="009F68C2" w:rsidRPr="00D274C8" w14:paraId="6FBB8606" w14:textId="77777777">
        <w:tc>
          <w:tcPr>
            <w:tcW w:w="1697" w:type="dxa"/>
          </w:tcPr>
          <w:p w14:paraId="648FC87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Số robot AGV</w:t>
            </w:r>
          </w:p>
        </w:tc>
        <w:tc>
          <w:tcPr>
            <w:tcW w:w="2262" w:type="dxa"/>
          </w:tcPr>
          <w:p w14:paraId="7B09BA1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155.000 unit</w:t>
            </w:r>
          </w:p>
        </w:tc>
        <w:tc>
          <w:tcPr>
            <w:tcW w:w="2262" w:type="dxa"/>
          </w:tcPr>
          <w:p w14:paraId="3F350E2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+128%</w:t>
            </w:r>
          </w:p>
        </w:tc>
        <w:tc>
          <w:tcPr>
            <w:tcW w:w="1697" w:type="dxa"/>
          </w:tcPr>
          <w:p w14:paraId="716CA32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Tăng gấp 2,3 lần</w:t>
            </w:r>
          </w:p>
        </w:tc>
      </w:tr>
      <w:tr w:rsidR="009F68C2" w:rsidRPr="00D274C8" w14:paraId="27AAE364" w14:textId="77777777">
        <w:tc>
          <w:tcPr>
            <w:tcW w:w="1697" w:type="dxa"/>
          </w:tcPr>
          <w:p w14:paraId="08118E6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 số robot</w:t>
            </w:r>
          </w:p>
        </w:tc>
        <w:tc>
          <w:tcPr>
            <w:tcW w:w="2262" w:type="dxa"/>
          </w:tcPr>
          <w:p w14:paraId="24904FB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695.000 unit</w:t>
            </w:r>
          </w:p>
        </w:tc>
        <w:tc>
          <w:tcPr>
            <w:tcW w:w="2262" w:type="dxa"/>
          </w:tcPr>
          <w:p w14:paraId="4F4E307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+263%</w:t>
            </w:r>
          </w:p>
        </w:tc>
        <w:tc>
          <w:tcPr>
            <w:tcW w:w="1697" w:type="dxa"/>
          </w:tcPr>
          <w:p w14:paraId="05A50B30" w14:textId="77777777" w:rsidR="009F68C2" w:rsidRPr="00D274C8" w:rsidRDefault="009F68C2">
            <w:pPr>
              <w:pStyle w:val="Compact"/>
              <w:rPr>
                <w:rFonts w:ascii="Times New Roman" w:hAnsi="Times New Roman" w:cs="Times New Roman"/>
              </w:rPr>
            </w:pPr>
          </w:p>
        </w:tc>
      </w:tr>
      <w:tr w:rsidR="009F68C2" w:rsidRPr="00D274C8" w14:paraId="6E30F84A" w14:textId="77777777">
        <w:tc>
          <w:tcPr>
            <w:tcW w:w="1697" w:type="dxa"/>
          </w:tcPr>
          <w:p w14:paraId="61E23A9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Tỷ lệ AMR/AGV</w:t>
            </w:r>
          </w:p>
        </w:tc>
        <w:tc>
          <w:tcPr>
            <w:tcW w:w="2262" w:type="dxa"/>
          </w:tcPr>
          <w:p w14:paraId="3EEE5C5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3,4x</w:t>
            </w:r>
          </w:p>
        </w:tc>
        <w:tc>
          <w:tcPr>
            <w:tcW w:w="2262" w:type="dxa"/>
          </w:tcPr>
          <w:p w14:paraId="595A4DC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+70%</w:t>
            </w:r>
          </w:p>
        </w:tc>
        <w:tc>
          <w:tcPr>
            <w:tcW w:w="1697" w:type="dxa"/>
          </w:tcPr>
          <w:p w14:paraId="7865A32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AMR chiếm ưu thế</w:t>
            </w:r>
          </w:p>
        </w:tc>
      </w:tr>
      <w:tr w:rsidR="009F68C2" w:rsidRPr="00D274C8" w14:paraId="68879C57" w14:textId="77777777">
        <w:tc>
          <w:tcPr>
            <w:tcW w:w="1697" w:type="dxa"/>
          </w:tcPr>
          <w:p w14:paraId="67B2291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Giá trung bình AMR</w:t>
            </w:r>
          </w:p>
        </w:tc>
        <w:tc>
          <w:tcPr>
            <w:tcW w:w="2262" w:type="dxa"/>
          </w:tcPr>
          <w:p w14:paraId="38DF3B1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23.300 USD</w:t>
            </w:r>
          </w:p>
        </w:tc>
        <w:tc>
          <w:tcPr>
            <w:tcW w:w="2262" w:type="dxa"/>
          </w:tcPr>
          <w:p w14:paraId="66EA8BC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-35%</w:t>
            </w:r>
          </w:p>
        </w:tc>
        <w:tc>
          <w:tcPr>
            <w:tcW w:w="1697" w:type="dxa"/>
          </w:tcPr>
          <w:p w14:paraId="4F00B0B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Giảm do scale</w:t>
            </w:r>
          </w:p>
        </w:tc>
      </w:tr>
      <w:tr w:rsidR="009F68C2" w:rsidRPr="00D274C8" w14:paraId="3C33622F" w14:textId="77777777">
        <w:tc>
          <w:tcPr>
            <w:tcW w:w="1697" w:type="dxa"/>
          </w:tcPr>
          <w:p w14:paraId="3585A33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Thâm nhập thị trường</w:t>
            </w:r>
          </w:p>
        </w:tc>
        <w:tc>
          <w:tcPr>
            <w:tcW w:w="2262" w:type="dxa"/>
          </w:tcPr>
          <w:p w14:paraId="62D3B7F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35-40% doanh nghiệp</w:t>
            </w:r>
          </w:p>
        </w:tc>
        <w:tc>
          <w:tcPr>
            <w:tcW w:w="2262" w:type="dxa"/>
          </w:tcPr>
          <w:p w14:paraId="6F448A8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+20-25%</w:t>
            </w:r>
          </w:p>
        </w:tc>
        <w:tc>
          <w:tcPr>
            <w:tcW w:w="1697" w:type="dxa"/>
          </w:tcPr>
          <w:p w14:paraId="3382CE5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Từ 15% năm 2024</w:t>
            </w:r>
          </w:p>
        </w:tc>
      </w:tr>
    </w:tbl>
    <w:p w14:paraId="1A4A78D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Ý nghĩa với Mekong Technology:</w:t>
      </w:r>
    </w:p>
    <w:p w14:paraId="360AD328" w14:textId="77777777" w:rsidR="009F68C2" w:rsidRPr="00D274C8" w:rsidRDefault="00CC558F" w:rsidP="00DC180F">
      <w:pPr>
        <w:pStyle w:val="Compact"/>
        <w:numPr>
          <w:ilvl w:val="0"/>
          <w:numId w:val="94"/>
        </w:numPr>
        <w:rPr>
          <w:rFonts w:ascii="Times New Roman" w:hAnsi="Times New Roman" w:cs="Times New Roman"/>
        </w:rPr>
      </w:pPr>
      <w:r w:rsidRPr="00D274C8">
        <w:rPr>
          <w:rFonts w:ascii="Times New Roman" w:hAnsi="Times New Roman" w:cs="Times New Roman"/>
          <w:b/>
          <w:bCs/>
        </w:rPr>
        <w:t>Thị trường AMR tăng trưởng rất nhanh:</w:t>
      </w:r>
      <w:r w:rsidRPr="00D274C8">
        <w:rPr>
          <w:rFonts w:ascii="Times New Roman" w:hAnsi="Times New Roman" w:cs="Times New Roman"/>
        </w:rPr>
        <w:t xml:space="preserve"> CAGR 28,5%, nhanh hơn IoT (19,2%)</w:t>
      </w:r>
    </w:p>
    <w:p w14:paraId="58537375" w14:textId="77777777" w:rsidR="009F68C2" w:rsidRPr="00D274C8" w:rsidRDefault="00CC558F" w:rsidP="00DC180F">
      <w:pPr>
        <w:pStyle w:val="Compact"/>
        <w:numPr>
          <w:ilvl w:val="0"/>
          <w:numId w:val="94"/>
        </w:numPr>
        <w:rPr>
          <w:rFonts w:ascii="Times New Roman" w:hAnsi="Times New Roman" w:cs="Times New Roman"/>
        </w:rPr>
      </w:pPr>
      <w:r w:rsidRPr="00D274C8">
        <w:rPr>
          <w:rFonts w:ascii="Times New Roman" w:hAnsi="Times New Roman" w:cs="Times New Roman"/>
          <w:b/>
          <w:bCs/>
        </w:rPr>
        <w:t>Manufacturing là phân khúc chính:</w:t>
      </w:r>
      <w:r w:rsidRPr="00D274C8">
        <w:rPr>
          <w:rFonts w:ascii="Times New Roman" w:hAnsi="Times New Roman" w:cs="Times New Roman"/>
        </w:rPr>
        <w:t xml:space="preserve"> 3,78 tỷ USD năm 2030, phù hợp với chiến lược Mekong</w:t>
      </w:r>
    </w:p>
    <w:p w14:paraId="148125C0" w14:textId="77777777" w:rsidR="009F68C2" w:rsidRPr="00D274C8" w:rsidRDefault="00CC558F" w:rsidP="00DC180F">
      <w:pPr>
        <w:pStyle w:val="Compact"/>
        <w:numPr>
          <w:ilvl w:val="0"/>
          <w:numId w:val="94"/>
        </w:numPr>
        <w:rPr>
          <w:rFonts w:ascii="Times New Roman" w:hAnsi="Times New Roman" w:cs="Times New Roman"/>
        </w:rPr>
      </w:pPr>
      <w:r w:rsidRPr="00D274C8">
        <w:rPr>
          <w:rFonts w:ascii="Times New Roman" w:hAnsi="Times New Roman" w:cs="Times New Roman"/>
          <w:b/>
          <w:bCs/>
        </w:rPr>
        <w:t>Xu hướng chuyển từ AGV sang AMR:</w:t>
      </w:r>
      <w:r w:rsidRPr="00D274C8">
        <w:rPr>
          <w:rFonts w:ascii="Times New Roman" w:hAnsi="Times New Roman" w:cs="Times New Roman"/>
        </w:rPr>
        <w:t xml:space="preserve"> Cơ hội cho công nghệ AMR của Mekong</w:t>
      </w:r>
    </w:p>
    <w:p w14:paraId="3991ECD9" w14:textId="77777777" w:rsidR="009F68C2" w:rsidRPr="00D274C8" w:rsidRDefault="00CC558F" w:rsidP="00DC180F">
      <w:pPr>
        <w:pStyle w:val="Compact"/>
        <w:numPr>
          <w:ilvl w:val="0"/>
          <w:numId w:val="94"/>
        </w:numPr>
        <w:rPr>
          <w:rFonts w:ascii="Times New Roman" w:hAnsi="Times New Roman" w:cs="Times New Roman"/>
        </w:rPr>
      </w:pPr>
      <w:r w:rsidRPr="00D274C8">
        <w:rPr>
          <w:rFonts w:ascii="Times New Roman" w:hAnsi="Times New Roman" w:cs="Times New Roman"/>
          <w:b/>
          <w:bCs/>
        </w:rPr>
        <w:t>Giá đang giảm:</w:t>
      </w:r>
      <w:r w:rsidRPr="00D274C8">
        <w:rPr>
          <w:rFonts w:ascii="Times New Roman" w:hAnsi="Times New Roman" w:cs="Times New Roman"/>
        </w:rPr>
        <w:t xml:space="preserve"> Cơ hội tham gia thị trường với giá cạnh tranh 20-40K USD</w:t>
      </w:r>
    </w:p>
    <w:p w14:paraId="2E382038" w14:textId="77777777" w:rsidR="009F68C2" w:rsidRPr="00D274C8" w:rsidRDefault="00CC558F" w:rsidP="00DC180F">
      <w:pPr>
        <w:pStyle w:val="Compact"/>
        <w:numPr>
          <w:ilvl w:val="0"/>
          <w:numId w:val="94"/>
        </w:numPr>
        <w:rPr>
          <w:rFonts w:ascii="Times New Roman" w:hAnsi="Times New Roman" w:cs="Times New Roman"/>
        </w:rPr>
      </w:pPr>
      <w:r w:rsidRPr="00D274C8">
        <w:rPr>
          <w:rFonts w:ascii="Times New Roman" w:hAnsi="Times New Roman" w:cs="Times New Roman"/>
          <w:b/>
          <w:bCs/>
        </w:rPr>
        <w:t>ASEAN là cơ hội xuất khẩu:</w:t>
      </w:r>
      <w:r w:rsidRPr="00D274C8">
        <w:rPr>
          <w:rFonts w:ascii="Times New Roman" w:hAnsi="Times New Roman" w:cs="Times New Roman"/>
        </w:rPr>
        <w:t xml:space="preserve"> 0,49 tỷ USD năm 2030 (AMR + AGV)</w:t>
      </w:r>
    </w:p>
    <w:p w14:paraId="3A38C096" w14:textId="77777777" w:rsidR="009F68C2" w:rsidRPr="00D274C8" w:rsidRDefault="00CC558F" w:rsidP="00DC180F">
      <w:pPr>
        <w:pStyle w:val="Compact"/>
        <w:numPr>
          <w:ilvl w:val="0"/>
          <w:numId w:val="94"/>
        </w:numPr>
        <w:rPr>
          <w:rFonts w:ascii="Times New Roman" w:hAnsi="Times New Roman" w:cs="Times New Roman"/>
        </w:rPr>
      </w:pPr>
      <w:r w:rsidRPr="00D274C8">
        <w:rPr>
          <w:rFonts w:ascii="Times New Roman" w:hAnsi="Times New Roman" w:cs="Times New Roman"/>
          <w:b/>
          <w:bCs/>
        </w:rPr>
        <w:t>ROI hấp dẫn:</w:t>
      </w:r>
      <w:r w:rsidRPr="00D274C8">
        <w:rPr>
          <w:rFonts w:ascii="Times New Roman" w:hAnsi="Times New Roman" w:cs="Times New Roman"/>
        </w:rPr>
        <w:t xml:space="preserve"> 18-24 tháng, thu hút khách hàng DNNVV</w:t>
      </w:r>
    </w:p>
    <w:p w14:paraId="2E4115D5" w14:textId="77777777" w:rsidR="009F68C2" w:rsidRPr="00D274C8" w:rsidRDefault="00CC558F">
      <w:pPr>
        <w:pStyle w:val="Heading3"/>
        <w:rPr>
          <w:rFonts w:ascii="Times New Roman" w:hAnsi="Times New Roman" w:cs="Times New Roman"/>
        </w:rPr>
      </w:pPr>
      <w:bookmarkStart w:id="63" w:name="oht-toàn-cầu"/>
      <w:bookmarkEnd w:id="62"/>
      <w:r w:rsidRPr="00D274C8">
        <w:rPr>
          <w:rStyle w:val="SectionNumber"/>
          <w:rFonts w:ascii="Times New Roman" w:hAnsi="Times New Roman" w:cs="Times New Roman"/>
        </w:rPr>
        <w:t>5.1.3</w:t>
      </w:r>
      <w:r w:rsidRPr="00D274C8">
        <w:rPr>
          <w:rFonts w:ascii="Times New Roman" w:hAnsi="Times New Roman" w:cs="Times New Roman"/>
        </w:rPr>
        <w:tab/>
        <w:t>8.3. OHT toàn cầu</w:t>
      </w:r>
    </w:p>
    <w:p w14:paraId="11EF4FF8"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Overhead Hoist Transport (OHT) là hệ thống vận chuyển trên cao, chủ yếu được sử dụng trong các ngành công nghiệp có yêu cầu vệ sinh cao và không gian sàn hạn chế.</w:t>
      </w:r>
    </w:p>
    <w:p w14:paraId="24DB8A6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Tổng quan thị trường:</w:t>
      </w:r>
    </w:p>
    <w:p w14:paraId="155A4D52"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Theo báo cáo “Overhead Hoist Transport Systems Market 2024” của Research and Markets:</w:t>
      </w:r>
    </w:p>
    <w:tbl>
      <w:tblPr>
        <w:tblStyle w:val="Table"/>
        <w:tblW w:w="5000" w:type="pct"/>
        <w:tblLayout w:type="fixed"/>
        <w:tblLook w:val="0020" w:firstRow="1" w:lastRow="0" w:firstColumn="0" w:lastColumn="0" w:noHBand="0" w:noVBand="0"/>
      </w:tblPr>
      <w:tblGrid>
        <w:gridCol w:w="1306"/>
        <w:gridCol w:w="1741"/>
        <w:gridCol w:w="1741"/>
        <w:gridCol w:w="1741"/>
        <w:gridCol w:w="1741"/>
        <w:gridCol w:w="1306"/>
      </w:tblGrid>
      <w:tr w:rsidR="009F68C2" w:rsidRPr="00D274C8" w14:paraId="011C44D4"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080" w:type="dxa"/>
          </w:tcPr>
          <w:p w14:paraId="4454EE7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tiêu</w:t>
            </w:r>
          </w:p>
        </w:tc>
        <w:tc>
          <w:tcPr>
            <w:tcW w:w="1440" w:type="dxa"/>
          </w:tcPr>
          <w:p w14:paraId="094D6DD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2024</w:t>
            </w:r>
          </w:p>
        </w:tc>
        <w:tc>
          <w:tcPr>
            <w:tcW w:w="1440" w:type="dxa"/>
          </w:tcPr>
          <w:p w14:paraId="7A7B17A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2027</w:t>
            </w:r>
          </w:p>
        </w:tc>
        <w:tc>
          <w:tcPr>
            <w:tcW w:w="1440" w:type="dxa"/>
          </w:tcPr>
          <w:p w14:paraId="5F4695D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1440" w:type="dxa"/>
          </w:tcPr>
          <w:p w14:paraId="31EF39D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 2024-2030</w:t>
            </w:r>
          </w:p>
        </w:tc>
        <w:tc>
          <w:tcPr>
            <w:tcW w:w="1080" w:type="dxa"/>
          </w:tcPr>
          <w:p w14:paraId="418AB3B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Nguồn</w:t>
            </w:r>
          </w:p>
        </w:tc>
      </w:tr>
      <w:tr w:rsidR="009F68C2" w:rsidRPr="00D274C8" w14:paraId="71A77867" w14:textId="77777777">
        <w:tc>
          <w:tcPr>
            <w:tcW w:w="1080" w:type="dxa"/>
          </w:tcPr>
          <w:p w14:paraId="34891CF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 thị trường OHT</w:t>
            </w:r>
          </w:p>
        </w:tc>
        <w:tc>
          <w:tcPr>
            <w:tcW w:w="1440" w:type="dxa"/>
          </w:tcPr>
          <w:p w14:paraId="0B29AA3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 tỷ USD</w:t>
            </w:r>
          </w:p>
        </w:tc>
        <w:tc>
          <w:tcPr>
            <w:tcW w:w="1440" w:type="dxa"/>
          </w:tcPr>
          <w:p w14:paraId="5873EDF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 tỷ USD</w:t>
            </w:r>
          </w:p>
        </w:tc>
        <w:tc>
          <w:tcPr>
            <w:tcW w:w="1440" w:type="dxa"/>
          </w:tcPr>
          <w:p w14:paraId="727BEC3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3,2 tỷ USD</w:t>
            </w:r>
          </w:p>
        </w:tc>
        <w:tc>
          <w:tcPr>
            <w:tcW w:w="1440" w:type="dxa"/>
          </w:tcPr>
          <w:p w14:paraId="1722AC7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10,1%</w:t>
            </w:r>
          </w:p>
        </w:tc>
        <w:tc>
          <w:tcPr>
            <w:tcW w:w="1080" w:type="dxa"/>
          </w:tcPr>
          <w:p w14:paraId="283E1B3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Research and Markets (2024)</w:t>
            </w:r>
          </w:p>
        </w:tc>
      </w:tr>
      <w:tr w:rsidR="009F68C2" w:rsidRPr="00D274C8" w14:paraId="353BA321" w14:textId="77777777">
        <w:tc>
          <w:tcPr>
            <w:tcW w:w="1080" w:type="dxa"/>
          </w:tcPr>
          <w:p w14:paraId="40C2FCA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Số lượng hệ thống OHT</w:t>
            </w:r>
          </w:p>
        </w:tc>
        <w:tc>
          <w:tcPr>
            <w:tcW w:w="1440" w:type="dxa"/>
          </w:tcPr>
          <w:p w14:paraId="1364836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12.500 hệ thống</w:t>
            </w:r>
          </w:p>
        </w:tc>
        <w:tc>
          <w:tcPr>
            <w:tcW w:w="1440" w:type="dxa"/>
          </w:tcPr>
          <w:p w14:paraId="1211678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18.200 hệ thống</w:t>
            </w:r>
          </w:p>
        </w:tc>
        <w:tc>
          <w:tcPr>
            <w:tcW w:w="1440" w:type="dxa"/>
          </w:tcPr>
          <w:p w14:paraId="40BE45F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24.500 hệ thống</w:t>
            </w:r>
          </w:p>
        </w:tc>
        <w:tc>
          <w:tcPr>
            <w:tcW w:w="1440" w:type="dxa"/>
          </w:tcPr>
          <w:p w14:paraId="5E8FFCD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11,9%</w:t>
            </w:r>
          </w:p>
        </w:tc>
        <w:tc>
          <w:tcPr>
            <w:tcW w:w="1080" w:type="dxa"/>
          </w:tcPr>
          <w:p w14:paraId="54E3763B" w14:textId="77777777" w:rsidR="009F68C2" w:rsidRPr="00D274C8" w:rsidRDefault="009F68C2">
            <w:pPr>
              <w:pStyle w:val="Compact"/>
              <w:rPr>
                <w:rFonts w:ascii="Times New Roman" w:hAnsi="Times New Roman" w:cs="Times New Roman"/>
              </w:rPr>
            </w:pPr>
          </w:p>
        </w:tc>
      </w:tr>
      <w:tr w:rsidR="009F68C2" w:rsidRPr="00D274C8" w14:paraId="254388EC" w14:textId="77777777">
        <w:tc>
          <w:tcPr>
            <w:tcW w:w="1080" w:type="dxa"/>
          </w:tcPr>
          <w:p w14:paraId="4BEDFFD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Giá trung bình/hệ thống</w:t>
            </w:r>
          </w:p>
        </w:tc>
        <w:tc>
          <w:tcPr>
            <w:tcW w:w="1440" w:type="dxa"/>
          </w:tcPr>
          <w:p w14:paraId="047C55D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144.000 USD</w:t>
            </w:r>
          </w:p>
        </w:tc>
        <w:tc>
          <w:tcPr>
            <w:tcW w:w="1440" w:type="dxa"/>
          </w:tcPr>
          <w:p w14:paraId="30F6BDB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137.000 USD</w:t>
            </w:r>
          </w:p>
        </w:tc>
        <w:tc>
          <w:tcPr>
            <w:tcW w:w="1440" w:type="dxa"/>
          </w:tcPr>
          <w:p w14:paraId="04D861A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131.000 USD</w:t>
            </w:r>
          </w:p>
        </w:tc>
        <w:tc>
          <w:tcPr>
            <w:tcW w:w="1440" w:type="dxa"/>
          </w:tcPr>
          <w:p w14:paraId="7C26430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-1,5%/năm</w:t>
            </w:r>
          </w:p>
        </w:tc>
        <w:tc>
          <w:tcPr>
            <w:tcW w:w="1080" w:type="dxa"/>
          </w:tcPr>
          <w:p w14:paraId="62E5CF03" w14:textId="77777777" w:rsidR="009F68C2" w:rsidRPr="00D274C8" w:rsidRDefault="009F68C2">
            <w:pPr>
              <w:pStyle w:val="Compact"/>
              <w:rPr>
                <w:rFonts w:ascii="Times New Roman" w:hAnsi="Times New Roman" w:cs="Times New Roman"/>
              </w:rPr>
            </w:pPr>
          </w:p>
        </w:tc>
      </w:tr>
    </w:tbl>
    <w:p w14:paraId="2AE88F9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Phân tích theo phân khúc ứng dụng:</w:t>
      </w:r>
    </w:p>
    <w:tbl>
      <w:tblPr>
        <w:tblStyle w:val="Table"/>
        <w:tblW w:w="5000" w:type="pct"/>
        <w:tblLayout w:type="fixed"/>
        <w:tblLook w:val="0020" w:firstRow="1" w:lastRow="0" w:firstColumn="0" w:lastColumn="0" w:noHBand="0" w:noVBand="0"/>
      </w:tblPr>
      <w:tblGrid>
        <w:gridCol w:w="1306"/>
        <w:gridCol w:w="1741"/>
        <w:gridCol w:w="1741"/>
        <w:gridCol w:w="1741"/>
        <w:gridCol w:w="1741"/>
        <w:gridCol w:w="1306"/>
      </w:tblGrid>
      <w:tr w:rsidR="009F68C2" w:rsidRPr="00D274C8" w14:paraId="0C051120"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080" w:type="dxa"/>
          </w:tcPr>
          <w:p w14:paraId="36DA579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Phân khúc</w:t>
            </w:r>
          </w:p>
        </w:tc>
        <w:tc>
          <w:tcPr>
            <w:tcW w:w="1440" w:type="dxa"/>
          </w:tcPr>
          <w:p w14:paraId="7160439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2024</w:t>
            </w:r>
          </w:p>
        </w:tc>
        <w:tc>
          <w:tcPr>
            <w:tcW w:w="1440" w:type="dxa"/>
          </w:tcPr>
          <w:p w14:paraId="150D764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1440" w:type="dxa"/>
          </w:tcPr>
          <w:p w14:paraId="407F893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w:t>
            </w:r>
          </w:p>
        </w:tc>
        <w:tc>
          <w:tcPr>
            <w:tcW w:w="1440" w:type="dxa"/>
          </w:tcPr>
          <w:p w14:paraId="77BED8E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Tỷ trọng 2030</w:t>
            </w:r>
          </w:p>
        </w:tc>
        <w:tc>
          <w:tcPr>
            <w:tcW w:w="1080" w:type="dxa"/>
          </w:tcPr>
          <w:p w14:paraId="6F93969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Đặc điểm</w:t>
            </w:r>
          </w:p>
        </w:tc>
      </w:tr>
      <w:tr w:rsidR="009F68C2" w:rsidRPr="00D274C8" w14:paraId="4B227718" w14:textId="77777777">
        <w:tc>
          <w:tcPr>
            <w:tcW w:w="1080" w:type="dxa"/>
          </w:tcPr>
          <w:p w14:paraId="396EAC4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Semiconductor Manufacturing</w:t>
            </w:r>
          </w:p>
        </w:tc>
        <w:tc>
          <w:tcPr>
            <w:tcW w:w="1440" w:type="dxa"/>
          </w:tcPr>
          <w:p w14:paraId="65D2F2D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0,90 tỷ USD</w:t>
            </w:r>
          </w:p>
        </w:tc>
        <w:tc>
          <w:tcPr>
            <w:tcW w:w="1440" w:type="dxa"/>
          </w:tcPr>
          <w:p w14:paraId="68BBB31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1,60 tỷ USD</w:t>
            </w:r>
          </w:p>
        </w:tc>
        <w:tc>
          <w:tcPr>
            <w:tcW w:w="1440" w:type="dxa"/>
          </w:tcPr>
          <w:p w14:paraId="03D1888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10,1%</w:t>
            </w:r>
          </w:p>
        </w:tc>
        <w:tc>
          <w:tcPr>
            <w:tcW w:w="1440" w:type="dxa"/>
          </w:tcPr>
          <w:p w14:paraId="186EF4A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50%</w:t>
            </w:r>
          </w:p>
        </w:tc>
        <w:tc>
          <w:tcPr>
            <w:tcW w:w="1080" w:type="dxa"/>
          </w:tcPr>
          <w:p w14:paraId="73ACE6E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Phân khúc lớn nhất</w:t>
            </w:r>
          </w:p>
        </w:tc>
      </w:tr>
      <w:tr w:rsidR="009F68C2" w:rsidRPr="00D274C8" w14:paraId="7C1526E2" w14:textId="77777777">
        <w:tc>
          <w:tcPr>
            <w:tcW w:w="1080" w:type="dxa"/>
          </w:tcPr>
          <w:p w14:paraId="043FAB7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Pharmaceutical</w:t>
            </w:r>
          </w:p>
        </w:tc>
        <w:tc>
          <w:tcPr>
            <w:tcW w:w="1440" w:type="dxa"/>
          </w:tcPr>
          <w:p w14:paraId="19A19C3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0,36 tỷ USD</w:t>
            </w:r>
          </w:p>
        </w:tc>
        <w:tc>
          <w:tcPr>
            <w:tcW w:w="1440" w:type="dxa"/>
          </w:tcPr>
          <w:p w14:paraId="67F3D03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0,64 tỷ USD</w:t>
            </w:r>
          </w:p>
        </w:tc>
        <w:tc>
          <w:tcPr>
            <w:tcW w:w="1440" w:type="dxa"/>
          </w:tcPr>
          <w:p w14:paraId="0F8791B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10,1%</w:t>
            </w:r>
          </w:p>
        </w:tc>
        <w:tc>
          <w:tcPr>
            <w:tcW w:w="1440" w:type="dxa"/>
          </w:tcPr>
          <w:p w14:paraId="5EEDFB1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w:t>
            </w:r>
          </w:p>
        </w:tc>
        <w:tc>
          <w:tcPr>
            <w:tcW w:w="1080" w:type="dxa"/>
          </w:tcPr>
          <w:p w14:paraId="6AC7550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Clean room, GMP</w:t>
            </w:r>
          </w:p>
        </w:tc>
      </w:tr>
      <w:tr w:rsidR="009F68C2" w:rsidRPr="00D274C8" w14:paraId="5998A7F5" w14:textId="77777777">
        <w:tc>
          <w:tcPr>
            <w:tcW w:w="1080" w:type="dxa"/>
          </w:tcPr>
          <w:p w14:paraId="5281A15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Food &amp; Beverage</w:t>
            </w:r>
          </w:p>
        </w:tc>
        <w:tc>
          <w:tcPr>
            <w:tcW w:w="1440" w:type="dxa"/>
          </w:tcPr>
          <w:p w14:paraId="521850F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0,27 tỷ USD</w:t>
            </w:r>
          </w:p>
        </w:tc>
        <w:tc>
          <w:tcPr>
            <w:tcW w:w="1440" w:type="dxa"/>
          </w:tcPr>
          <w:p w14:paraId="09E6E7F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0,48 tỷ USD</w:t>
            </w:r>
          </w:p>
        </w:tc>
        <w:tc>
          <w:tcPr>
            <w:tcW w:w="1440" w:type="dxa"/>
          </w:tcPr>
          <w:p w14:paraId="7A5D356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10,1%</w:t>
            </w:r>
          </w:p>
        </w:tc>
        <w:tc>
          <w:tcPr>
            <w:tcW w:w="1440" w:type="dxa"/>
          </w:tcPr>
          <w:p w14:paraId="64D6D8B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w:t>
            </w:r>
          </w:p>
        </w:tc>
        <w:tc>
          <w:tcPr>
            <w:tcW w:w="1080" w:type="dxa"/>
          </w:tcPr>
          <w:p w14:paraId="2144706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Vệ sinh cao</w:t>
            </w:r>
          </w:p>
        </w:tc>
      </w:tr>
      <w:tr w:rsidR="009F68C2" w:rsidRPr="00D274C8" w14:paraId="19309682" w14:textId="77777777">
        <w:tc>
          <w:tcPr>
            <w:tcW w:w="1080" w:type="dxa"/>
          </w:tcPr>
          <w:p w14:paraId="507056F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Automotive</w:t>
            </w:r>
          </w:p>
        </w:tc>
        <w:tc>
          <w:tcPr>
            <w:tcW w:w="1440" w:type="dxa"/>
          </w:tcPr>
          <w:p w14:paraId="00C5305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0,18 tỷ USD</w:t>
            </w:r>
          </w:p>
        </w:tc>
        <w:tc>
          <w:tcPr>
            <w:tcW w:w="1440" w:type="dxa"/>
          </w:tcPr>
          <w:p w14:paraId="27DBBDE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0,32 tỷ USD</w:t>
            </w:r>
          </w:p>
        </w:tc>
        <w:tc>
          <w:tcPr>
            <w:tcW w:w="1440" w:type="dxa"/>
          </w:tcPr>
          <w:p w14:paraId="3410903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10,1%</w:t>
            </w:r>
          </w:p>
        </w:tc>
        <w:tc>
          <w:tcPr>
            <w:tcW w:w="1440" w:type="dxa"/>
          </w:tcPr>
          <w:p w14:paraId="7A79A91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w:t>
            </w:r>
          </w:p>
        </w:tc>
        <w:tc>
          <w:tcPr>
            <w:tcW w:w="1080" w:type="dxa"/>
          </w:tcPr>
          <w:p w14:paraId="2859D44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Assembly line</w:t>
            </w:r>
          </w:p>
        </w:tc>
      </w:tr>
      <w:tr w:rsidR="009F68C2" w:rsidRPr="00D274C8" w14:paraId="657BFC5D" w14:textId="77777777">
        <w:tc>
          <w:tcPr>
            <w:tcW w:w="1080" w:type="dxa"/>
          </w:tcPr>
          <w:p w14:paraId="780ACB5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Hospitality (Smart Restaurant)</w:t>
            </w:r>
          </w:p>
        </w:tc>
        <w:tc>
          <w:tcPr>
            <w:tcW w:w="1440" w:type="dxa"/>
          </w:tcPr>
          <w:p w14:paraId="5127F22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0,05 tỷ USD</w:t>
            </w:r>
          </w:p>
        </w:tc>
        <w:tc>
          <w:tcPr>
            <w:tcW w:w="1440" w:type="dxa"/>
          </w:tcPr>
          <w:p w14:paraId="0482379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0,16 tỷ USD</w:t>
            </w:r>
          </w:p>
        </w:tc>
        <w:tc>
          <w:tcPr>
            <w:tcW w:w="1440" w:type="dxa"/>
          </w:tcPr>
          <w:p w14:paraId="129A3DE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21,3%</w:t>
            </w:r>
          </w:p>
        </w:tc>
        <w:tc>
          <w:tcPr>
            <w:tcW w:w="1440" w:type="dxa"/>
          </w:tcPr>
          <w:p w14:paraId="4246397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1080" w:type="dxa"/>
          </w:tcPr>
          <w:p w14:paraId="1B173C9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Mekong mục tiêu</w:t>
            </w:r>
          </w:p>
        </w:tc>
      </w:tr>
      <w:tr w:rsidR="009F68C2" w:rsidRPr="00D274C8" w14:paraId="0534D44B" w14:textId="77777777">
        <w:tc>
          <w:tcPr>
            <w:tcW w:w="1080" w:type="dxa"/>
          </w:tcPr>
          <w:p w14:paraId="608D6CA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Others</w:t>
            </w:r>
          </w:p>
        </w:tc>
        <w:tc>
          <w:tcPr>
            <w:tcW w:w="1440" w:type="dxa"/>
          </w:tcPr>
          <w:p w14:paraId="2C8D251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0,04 tỷ USD</w:t>
            </w:r>
          </w:p>
        </w:tc>
        <w:tc>
          <w:tcPr>
            <w:tcW w:w="1440" w:type="dxa"/>
          </w:tcPr>
          <w:p w14:paraId="3DD4E3E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0,00 tỷ USD</w:t>
            </w:r>
          </w:p>
        </w:tc>
        <w:tc>
          <w:tcPr>
            <w:tcW w:w="1440" w:type="dxa"/>
          </w:tcPr>
          <w:p w14:paraId="2B3915F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c>
          <w:tcPr>
            <w:tcW w:w="1440" w:type="dxa"/>
          </w:tcPr>
          <w:p w14:paraId="480CDC9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w:t>
            </w:r>
          </w:p>
        </w:tc>
        <w:tc>
          <w:tcPr>
            <w:tcW w:w="1080" w:type="dxa"/>
          </w:tcPr>
          <w:p w14:paraId="3077F669" w14:textId="77777777" w:rsidR="009F68C2" w:rsidRPr="00D274C8" w:rsidRDefault="009F68C2">
            <w:pPr>
              <w:pStyle w:val="Compact"/>
              <w:rPr>
                <w:rFonts w:ascii="Times New Roman" w:hAnsi="Times New Roman" w:cs="Times New Roman"/>
              </w:rPr>
            </w:pPr>
          </w:p>
        </w:tc>
      </w:tr>
    </w:tbl>
    <w:p w14:paraId="56C0F2E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Phân tích theo khu vực:</w:t>
      </w:r>
    </w:p>
    <w:tbl>
      <w:tblPr>
        <w:tblStyle w:val="Table"/>
        <w:tblW w:w="5000" w:type="pct"/>
        <w:tblLayout w:type="fixed"/>
        <w:tblLook w:val="0020" w:firstRow="1" w:lastRow="0" w:firstColumn="0" w:lastColumn="0" w:noHBand="0" w:noVBand="0"/>
      </w:tblPr>
      <w:tblGrid>
        <w:gridCol w:w="1306"/>
        <w:gridCol w:w="1741"/>
        <w:gridCol w:w="1741"/>
        <w:gridCol w:w="1741"/>
        <w:gridCol w:w="1741"/>
        <w:gridCol w:w="1306"/>
      </w:tblGrid>
      <w:tr w:rsidR="009F68C2" w:rsidRPr="00D274C8" w14:paraId="7751216D"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080" w:type="dxa"/>
          </w:tcPr>
          <w:p w14:paraId="433431F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Khu vực</w:t>
            </w:r>
          </w:p>
        </w:tc>
        <w:tc>
          <w:tcPr>
            <w:tcW w:w="1440" w:type="dxa"/>
          </w:tcPr>
          <w:p w14:paraId="446E59C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2024</w:t>
            </w:r>
          </w:p>
        </w:tc>
        <w:tc>
          <w:tcPr>
            <w:tcW w:w="1440" w:type="dxa"/>
          </w:tcPr>
          <w:p w14:paraId="5876065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1440" w:type="dxa"/>
          </w:tcPr>
          <w:p w14:paraId="42DE57E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w:t>
            </w:r>
          </w:p>
        </w:tc>
        <w:tc>
          <w:tcPr>
            <w:tcW w:w="1440" w:type="dxa"/>
          </w:tcPr>
          <w:p w14:paraId="66DE1A8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Thị phần 2030</w:t>
            </w:r>
          </w:p>
        </w:tc>
        <w:tc>
          <w:tcPr>
            <w:tcW w:w="1080" w:type="dxa"/>
          </w:tcPr>
          <w:p w14:paraId="71AC3A9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1F1C4EBD" w14:textId="77777777">
        <w:tc>
          <w:tcPr>
            <w:tcW w:w="1080" w:type="dxa"/>
          </w:tcPr>
          <w:p w14:paraId="7E7C399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Asia-Pacific</w:t>
            </w:r>
          </w:p>
        </w:tc>
        <w:tc>
          <w:tcPr>
            <w:tcW w:w="1440" w:type="dxa"/>
          </w:tcPr>
          <w:p w14:paraId="7EBB7FA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0,90 tỷ USD</w:t>
            </w:r>
          </w:p>
        </w:tc>
        <w:tc>
          <w:tcPr>
            <w:tcW w:w="1440" w:type="dxa"/>
          </w:tcPr>
          <w:p w14:paraId="7A1DCD8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1,60 tỷ USD</w:t>
            </w:r>
          </w:p>
        </w:tc>
        <w:tc>
          <w:tcPr>
            <w:tcW w:w="1440" w:type="dxa"/>
          </w:tcPr>
          <w:p w14:paraId="6462074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10,1%</w:t>
            </w:r>
          </w:p>
        </w:tc>
        <w:tc>
          <w:tcPr>
            <w:tcW w:w="1440" w:type="dxa"/>
          </w:tcPr>
          <w:p w14:paraId="1FBF511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50%</w:t>
            </w:r>
          </w:p>
        </w:tc>
        <w:tc>
          <w:tcPr>
            <w:tcW w:w="1080" w:type="dxa"/>
          </w:tcPr>
          <w:p w14:paraId="0997C99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Taiwan, South Korea, China</w:t>
            </w:r>
          </w:p>
        </w:tc>
      </w:tr>
      <w:tr w:rsidR="009F68C2" w:rsidRPr="00D274C8" w14:paraId="018C5FFB" w14:textId="77777777">
        <w:tc>
          <w:tcPr>
            <w:tcW w:w="1080" w:type="dxa"/>
          </w:tcPr>
          <w:p w14:paraId="1C056FB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North America</w:t>
            </w:r>
          </w:p>
        </w:tc>
        <w:tc>
          <w:tcPr>
            <w:tcW w:w="1440" w:type="dxa"/>
          </w:tcPr>
          <w:p w14:paraId="179ABAA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0,54 tỷ USD</w:t>
            </w:r>
          </w:p>
        </w:tc>
        <w:tc>
          <w:tcPr>
            <w:tcW w:w="1440" w:type="dxa"/>
          </w:tcPr>
          <w:p w14:paraId="25F6B0D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0,96 tỷ USD</w:t>
            </w:r>
          </w:p>
        </w:tc>
        <w:tc>
          <w:tcPr>
            <w:tcW w:w="1440" w:type="dxa"/>
          </w:tcPr>
          <w:p w14:paraId="03EA253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10,1%</w:t>
            </w:r>
          </w:p>
        </w:tc>
        <w:tc>
          <w:tcPr>
            <w:tcW w:w="1440" w:type="dxa"/>
          </w:tcPr>
          <w:p w14:paraId="48A22F9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w:t>
            </w:r>
          </w:p>
        </w:tc>
        <w:tc>
          <w:tcPr>
            <w:tcW w:w="1080" w:type="dxa"/>
          </w:tcPr>
          <w:p w14:paraId="11082BF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USA semiconductor</w:t>
            </w:r>
          </w:p>
        </w:tc>
      </w:tr>
      <w:tr w:rsidR="009F68C2" w:rsidRPr="00D274C8" w14:paraId="3E001CBB" w14:textId="77777777">
        <w:tc>
          <w:tcPr>
            <w:tcW w:w="1080" w:type="dxa"/>
          </w:tcPr>
          <w:p w14:paraId="014AD63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Europe</w:t>
            </w:r>
          </w:p>
        </w:tc>
        <w:tc>
          <w:tcPr>
            <w:tcW w:w="1440" w:type="dxa"/>
          </w:tcPr>
          <w:p w14:paraId="2F0887A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0,32 tỷ USD</w:t>
            </w:r>
          </w:p>
        </w:tc>
        <w:tc>
          <w:tcPr>
            <w:tcW w:w="1440" w:type="dxa"/>
          </w:tcPr>
          <w:p w14:paraId="75499D5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0,54 tỷ USD</w:t>
            </w:r>
          </w:p>
        </w:tc>
        <w:tc>
          <w:tcPr>
            <w:tcW w:w="1440" w:type="dxa"/>
          </w:tcPr>
          <w:p w14:paraId="242631F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9,0%</w:t>
            </w:r>
          </w:p>
        </w:tc>
        <w:tc>
          <w:tcPr>
            <w:tcW w:w="1440" w:type="dxa"/>
          </w:tcPr>
          <w:p w14:paraId="6856BB3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17%</w:t>
            </w:r>
          </w:p>
        </w:tc>
        <w:tc>
          <w:tcPr>
            <w:tcW w:w="1080" w:type="dxa"/>
          </w:tcPr>
          <w:p w14:paraId="625A51C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Germany automotive</w:t>
            </w:r>
          </w:p>
        </w:tc>
      </w:tr>
      <w:tr w:rsidR="009F68C2" w:rsidRPr="00D274C8" w14:paraId="0DA9E740" w14:textId="77777777">
        <w:tc>
          <w:tcPr>
            <w:tcW w:w="1080" w:type="dxa"/>
          </w:tcPr>
          <w:p w14:paraId="255AF8D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Others</w:t>
            </w:r>
          </w:p>
        </w:tc>
        <w:tc>
          <w:tcPr>
            <w:tcW w:w="1440" w:type="dxa"/>
          </w:tcPr>
          <w:p w14:paraId="2E083D5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0,04 tỷ USD</w:t>
            </w:r>
          </w:p>
        </w:tc>
        <w:tc>
          <w:tcPr>
            <w:tcW w:w="1440" w:type="dxa"/>
          </w:tcPr>
          <w:p w14:paraId="0D25530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0,10 tỷ USD</w:t>
            </w:r>
          </w:p>
        </w:tc>
        <w:tc>
          <w:tcPr>
            <w:tcW w:w="1440" w:type="dxa"/>
          </w:tcPr>
          <w:p w14:paraId="6BEDE32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16,6%</w:t>
            </w:r>
          </w:p>
        </w:tc>
        <w:tc>
          <w:tcPr>
            <w:tcW w:w="1440" w:type="dxa"/>
          </w:tcPr>
          <w:p w14:paraId="2030BCF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w:t>
            </w:r>
          </w:p>
        </w:tc>
        <w:tc>
          <w:tcPr>
            <w:tcW w:w="1080" w:type="dxa"/>
          </w:tcPr>
          <w:p w14:paraId="08CF2422" w14:textId="77777777" w:rsidR="009F68C2" w:rsidRPr="00D274C8" w:rsidRDefault="009F68C2">
            <w:pPr>
              <w:pStyle w:val="Compact"/>
              <w:rPr>
                <w:rFonts w:ascii="Times New Roman" w:hAnsi="Times New Roman" w:cs="Times New Roman"/>
              </w:rPr>
            </w:pPr>
          </w:p>
        </w:tc>
      </w:tr>
    </w:tbl>
    <w:p w14:paraId="4A192CE2"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Ý nghĩa với Mekong Technology:</w:t>
      </w:r>
    </w:p>
    <w:p w14:paraId="42DBC18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 xml:space="preserve">OHT là sản phẩm ngách (niche) với thị trường nhỏ hơn nhiều so với IoT Gateway và AMR. Mekong tập trung vào: - </w:t>
      </w:r>
      <w:r w:rsidRPr="00D274C8">
        <w:rPr>
          <w:rFonts w:ascii="Times New Roman" w:hAnsi="Times New Roman" w:cs="Times New Roman"/>
          <w:b/>
          <w:bCs/>
        </w:rPr>
        <w:t>Smart Restaurant (Hospitality):</w:t>
      </w:r>
      <w:r w:rsidRPr="00D274C8">
        <w:rPr>
          <w:rFonts w:ascii="Times New Roman" w:hAnsi="Times New Roman" w:cs="Times New Roman"/>
        </w:rPr>
        <w:t xml:space="preserve"> Thị trường mới nổi, CAGR 21,3% - </w:t>
      </w:r>
      <w:r w:rsidRPr="00D274C8">
        <w:rPr>
          <w:rFonts w:ascii="Times New Roman" w:hAnsi="Times New Roman" w:cs="Times New Roman"/>
          <w:b/>
          <w:bCs/>
        </w:rPr>
        <w:t>Pharmaceutical nhỏ và Food &amp; Beverage:</w:t>
      </w:r>
      <w:r w:rsidRPr="00D274C8">
        <w:rPr>
          <w:rFonts w:ascii="Times New Roman" w:hAnsi="Times New Roman" w:cs="Times New Roman"/>
        </w:rPr>
        <w:t xml:space="preserve"> DNNVV Việt Nam - </w:t>
      </w:r>
      <w:r w:rsidRPr="00D274C8">
        <w:rPr>
          <w:rFonts w:ascii="Times New Roman" w:hAnsi="Times New Roman" w:cs="Times New Roman"/>
          <w:b/>
          <w:bCs/>
        </w:rPr>
        <w:t>Giá cạnh tranh:</w:t>
      </w:r>
      <w:r w:rsidRPr="00D274C8">
        <w:rPr>
          <w:rFonts w:ascii="Times New Roman" w:hAnsi="Times New Roman" w:cs="Times New Roman"/>
        </w:rPr>
        <w:t xml:space="preserve"> 50-100K USD/hệ thống, thấp hơn 30-40% so với đối thủ quốc tế</w:t>
      </w:r>
    </w:p>
    <w:p w14:paraId="039B3ED2"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5031F0AB">
          <v:rect id="_x0000_i1064" style="width:0;height:1.5pt" o:hralign="center" o:hrstd="t" o:hr="t"/>
        </w:pict>
      </w:r>
    </w:p>
    <w:p w14:paraId="75C5A04E" w14:textId="77777777" w:rsidR="009F68C2" w:rsidRPr="00D274C8" w:rsidRDefault="00CC558F">
      <w:pPr>
        <w:pStyle w:val="Heading2"/>
        <w:rPr>
          <w:rFonts w:ascii="Times New Roman" w:hAnsi="Times New Roman" w:cs="Times New Roman"/>
        </w:rPr>
      </w:pPr>
      <w:bookmarkStart w:id="64" w:name="thị-trường-asean-và-việt-nam"/>
      <w:bookmarkEnd w:id="60"/>
      <w:bookmarkEnd w:id="63"/>
      <w:r w:rsidRPr="00D274C8">
        <w:rPr>
          <w:rStyle w:val="SectionNumber"/>
          <w:rFonts w:ascii="Times New Roman" w:hAnsi="Times New Roman" w:cs="Times New Roman"/>
        </w:rPr>
        <w:t>5.2</w:t>
      </w:r>
      <w:r w:rsidRPr="00D274C8">
        <w:rPr>
          <w:rFonts w:ascii="Times New Roman" w:hAnsi="Times New Roman" w:cs="Times New Roman"/>
        </w:rPr>
        <w:tab/>
        <w:t>9. THỊ TRƯỜNG ASEAN VÀ VIỆT NAM</w:t>
      </w:r>
    </w:p>
    <w:p w14:paraId="39A3BC02" w14:textId="77777777" w:rsidR="009F68C2" w:rsidRPr="00D274C8" w:rsidRDefault="00CC558F">
      <w:pPr>
        <w:pStyle w:val="Heading3"/>
        <w:rPr>
          <w:rFonts w:ascii="Times New Roman" w:hAnsi="Times New Roman" w:cs="Times New Roman"/>
        </w:rPr>
      </w:pPr>
      <w:bookmarkStart w:id="65" w:name="tổng-quan-asean"/>
      <w:r w:rsidRPr="00D274C8">
        <w:rPr>
          <w:rStyle w:val="SectionNumber"/>
          <w:rFonts w:ascii="Times New Roman" w:hAnsi="Times New Roman" w:cs="Times New Roman"/>
        </w:rPr>
        <w:t>5.2.1</w:t>
      </w:r>
      <w:r w:rsidRPr="00D274C8">
        <w:rPr>
          <w:rFonts w:ascii="Times New Roman" w:hAnsi="Times New Roman" w:cs="Times New Roman"/>
        </w:rPr>
        <w:tab/>
        <w:t>9.1. Tổng quan ASEAN</w:t>
      </w:r>
    </w:p>
    <w:p w14:paraId="59707350"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Khu vực Đông Nam Á (ASEAN) với 680 triệu dân, GDP 3,6 nghìn tỷ USD (2024), đang trở thành một trong những thị trường công nghệ tăng trưởng nhanh nhất thế giới.</w:t>
      </w:r>
    </w:p>
    <w:p w14:paraId="4A04B50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Tổng quan thị trường ASEAN:</w:t>
      </w:r>
    </w:p>
    <w:tbl>
      <w:tblPr>
        <w:tblStyle w:val="Table"/>
        <w:tblW w:w="5000" w:type="pct"/>
        <w:tblLayout w:type="fixed"/>
        <w:tblLook w:val="0020" w:firstRow="1" w:lastRow="0" w:firstColumn="0" w:lastColumn="0" w:noHBand="0" w:noVBand="0"/>
      </w:tblPr>
      <w:tblGrid>
        <w:gridCol w:w="1306"/>
        <w:gridCol w:w="1741"/>
        <w:gridCol w:w="1741"/>
        <w:gridCol w:w="1741"/>
        <w:gridCol w:w="1741"/>
        <w:gridCol w:w="1306"/>
      </w:tblGrid>
      <w:tr w:rsidR="009F68C2" w:rsidRPr="00D274C8" w14:paraId="65772398"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080" w:type="dxa"/>
          </w:tcPr>
          <w:p w14:paraId="31A2B0A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tiêu</w:t>
            </w:r>
          </w:p>
        </w:tc>
        <w:tc>
          <w:tcPr>
            <w:tcW w:w="1440" w:type="dxa"/>
          </w:tcPr>
          <w:p w14:paraId="495EE27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2024</w:t>
            </w:r>
          </w:p>
        </w:tc>
        <w:tc>
          <w:tcPr>
            <w:tcW w:w="1440" w:type="dxa"/>
          </w:tcPr>
          <w:p w14:paraId="582297C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1440" w:type="dxa"/>
          </w:tcPr>
          <w:p w14:paraId="42251E4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w:t>
            </w:r>
          </w:p>
        </w:tc>
        <w:tc>
          <w:tcPr>
            <w:tcW w:w="1440" w:type="dxa"/>
          </w:tcPr>
          <w:p w14:paraId="250889F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So với toàn cầu</w:t>
            </w:r>
          </w:p>
        </w:tc>
        <w:tc>
          <w:tcPr>
            <w:tcW w:w="1080" w:type="dxa"/>
          </w:tcPr>
          <w:p w14:paraId="53A1138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747A3698" w14:textId="77777777">
        <w:tc>
          <w:tcPr>
            <w:tcW w:w="1080" w:type="dxa"/>
          </w:tcPr>
          <w:p w14:paraId="269D5A3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IoT ASEAN</w:t>
            </w:r>
          </w:p>
        </w:tc>
        <w:tc>
          <w:tcPr>
            <w:tcW w:w="1440" w:type="dxa"/>
          </w:tcPr>
          <w:p w14:paraId="7D9B655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28,0 tỷ USD</w:t>
            </w:r>
          </w:p>
        </w:tc>
        <w:tc>
          <w:tcPr>
            <w:tcW w:w="1440" w:type="dxa"/>
          </w:tcPr>
          <w:p w14:paraId="4D8CC27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58,9 tỷ USD</w:t>
            </w:r>
          </w:p>
        </w:tc>
        <w:tc>
          <w:tcPr>
            <w:tcW w:w="1440" w:type="dxa"/>
          </w:tcPr>
          <w:p w14:paraId="2C0DC1E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21,1%</w:t>
            </w:r>
          </w:p>
        </w:tc>
        <w:tc>
          <w:tcPr>
            <w:tcW w:w="1440" w:type="dxa"/>
          </w:tcPr>
          <w:p w14:paraId="26D5616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Cao hơn 1,9%</w:t>
            </w:r>
          </w:p>
        </w:tc>
        <w:tc>
          <w:tcPr>
            <w:tcW w:w="1080" w:type="dxa"/>
          </w:tcPr>
          <w:p w14:paraId="6305E6F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Cơ hội xuất khẩu chính</w:t>
            </w:r>
          </w:p>
        </w:tc>
      </w:tr>
      <w:tr w:rsidR="009F68C2" w:rsidRPr="00D274C8" w14:paraId="5648C0A7" w14:textId="77777777">
        <w:tc>
          <w:tcPr>
            <w:tcW w:w="1080" w:type="dxa"/>
          </w:tcPr>
          <w:p w14:paraId="0F8D4D2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AMR ASEAN</w:t>
            </w:r>
          </w:p>
        </w:tc>
        <w:tc>
          <w:tcPr>
            <w:tcW w:w="1440" w:type="dxa"/>
          </w:tcPr>
          <w:p w14:paraId="3AD55BE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0,14 tỷ USD</w:t>
            </w:r>
          </w:p>
        </w:tc>
        <w:tc>
          <w:tcPr>
            <w:tcW w:w="1440" w:type="dxa"/>
          </w:tcPr>
          <w:p w14:paraId="2632C5F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0,38 tỷ USD</w:t>
            </w:r>
          </w:p>
        </w:tc>
        <w:tc>
          <w:tcPr>
            <w:tcW w:w="1440" w:type="dxa"/>
          </w:tcPr>
          <w:p w14:paraId="04E17EE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18,7%</w:t>
            </w:r>
          </w:p>
        </w:tc>
        <w:tc>
          <w:tcPr>
            <w:tcW w:w="1440" w:type="dxa"/>
          </w:tcPr>
          <w:p w14:paraId="59CE4C8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Ngang mức APAC</w:t>
            </w:r>
          </w:p>
        </w:tc>
        <w:tc>
          <w:tcPr>
            <w:tcW w:w="1080" w:type="dxa"/>
          </w:tcPr>
          <w:p w14:paraId="5A5A53A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Manufacturing tăng nhanh</w:t>
            </w:r>
          </w:p>
        </w:tc>
      </w:tr>
      <w:tr w:rsidR="009F68C2" w:rsidRPr="00D274C8" w14:paraId="3F78060F" w14:textId="77777777">
        <w:tc>
          <w:tcPr>
            <w:tcW w:w="1080" w:type="dxa"/>
          </w:tcPr>
          <w:p w14:paraId="4013B85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AGV ASEAN</w:t>
            </w:r>
          </w:p>
        </w:tc>
        <w:tc>
          <w:tcPr>
            <w:tcW w:w="1440" w:type="dxa"/>
          </w:tcPr>
          <w:p w14:paraId="4F9383C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0,06 tỷ USD</w:t>
            </w:r>
          </w:p>
        </w:tc>
        <w:tc>
          <w:tcPr>
            <w:tcW w:w="1440" w:type="dxa"/>
          </w:tcPr>
          <w:p w14:paraId="6933162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0,11 tỷ USD</w:t>
            </w:r>
          </w:p>
        </w:tc>
        <w:tc>
          <w:tcPr>
            <w:tcW w:w="1440" w:type="dxa"/>
          </w:tcPr>
          <w:p w14:paraId="67E68E9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9,0%</w:t>
            </w:r>
          </w:p>
        </w:tc>
        <w:tc>
          <w:tcPr>
            <w:tcW w:w="1440" w:type="dxa"/>
          </w:tcPr>
          <w:p w14:paraId="12FA2E2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Ngang mức APAC</w:t>
            </w:r>
          </w:p>
        </w:tc>
        <w:tc>
          <w:tcPr>
            <w:tcW w:w="1080" w:type="dxa"/>
          </w:tcPr>
          <w:p w14:paraId="22CA219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Đang chuyển sang AMR</w:t>
            </w:r>
          </w:p>
        </w:tc>
      </w:tr>
      <w:tr w:rsidR="009F68C2" w:rsidRPr="00D274C8" w14:paraId="66A52E45" w14:textId="77777777">
        <w:tc>
          <w:tcPr>
            <w:tcW w:w="1080" w:type="dxa"/>
          </w:tcPr>
          <w:p w14:paraId="7A8D439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OHT ASEAN</w:t>
            </w:r>
          </w:p>
        </w:tc>
        <w:tc>
          <w:tcPr>
            <w:tcW w:w="1440" w:type="dxa"/>
          </w:tcPr>
          <w:p w14:paraId="1867D9E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0,09 tỷ USD</w:t>
            </w:r>
          </w:p>
        </w:tc>
        <w:tc>
          <w:tcPr>
            <w:tcW w:w="1440" w:type="dxa"/>
          </w:tcPr>
          <w:p w14:paraId="631EE36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0,16 tỷ USD</w:t>
            </w:r>
          </w:p>
        </w:tc>
        <w:tc>
          <w:tcPr>
            <w:tcW w:w="1440" w:type="dxa"/>
          </w:tcPr>
          <w:p w14:paraId="3306F5F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10,1%</w:t>
            </w:r>
          </w:p>
        </w:tc>
        <w:tc>
          <w:tcPr>
            <w:tcW w:w="1440" w:type="dxa"/>
          </w:tcPr>
          <w:p w14:paraId="2D1778E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Ngang mức APAC</w:t>
            </w:r>
          </w:p>
        </w:tc>
        <w:tc>
          <w:tcPr>
            <w:tcW w:w="1080" w:type="dxa"/>
          </w:tcPr>
          <w:p w14:paraId="7886CE4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Thị trường nhỏ</w:t>
            </w:r>
          </w:p>
        </w:tc>
      </w:tr>
      <w:tr w:rsidR="009F68C2" w:rsidRPr="00D274C8" w14:paraId="4DFBD577" w14:textId="77777777">
        <w:tc>
          <w:tcPr>
            <w:tcW w:w="1080" w:type="dxa"/>
          </w:tcPr>
          <w:p w14:paraId="69ED063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w:t>
            </w:r>
          </w:p>
        </w:tc>
        <w:tc>
          <w:tcPr>
            <w:tcW w:w="1440" w:type="dxa"/>
          </w:tcPr>
          <w:p w14:paraId="4514ADE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28,29 tỷ USD</w:t>
            </w:r>
          </w:p>
        </w:tc>
        <w:tc>
          <w:tcPr>
            <w:tcW w:w="1440" w:type="dxa"/>
          </w:tcPr>
          <w:p w14:paraId="4560075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59,55 tỷ USD</w:t>
            </w:r>
          </w:p>
        </w:tc>
        <w:tc>
          <w:tcPr>
            <w:tcW w:w="1440" w:type="dxa"/>
          </w:tcPr>
          <w:p w14:paraId="1005F2E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21,0%</w:t>
            </w:r>
          </w:p>
        </w:tc>
        <w:tc>
          <w:tcPr>
            <w:tcW w:w="1440" w:type="dxa"/>
          </w:tcPr>
          <w:p w14:paraId="4F43D258" w14:textId="77777777" w:rsidR="009F68C2" w:rsidRPr="00D274C8" w:rsidRDefault="009F68C2">
            <w:pPr>
              <w:pStyle w:val="Compact"/>
              <w:rPr>
                <w:rFonts w:ascii="Times New Roman" w:hAnsi="Times New Roman" w:cs="Times New Roman"/>
              </w:rPr>
            </w:pPr>
          </w:p>
        </w:tc>
        <w:tc>
          <w:tcPr>
            <w:tcW w:w="1080" w:type="dxa"/>
          </w:tcPr>
          <w:p w14:paraId="77E958AD" w14:textId="77777777" w:rsidR="009F68C2" w:rsidRPr="00D274C8" w:rsidRDefault="009F68C2">
            <w:pPr>
              <w:pStyle w:val="Compact"/>
              <w:rPr>
                <w:rFonts w:ascii="Times New Roman" w:hAnsi="Times New Roman" w:cs="Times New Roman"/>
              </w:rPr>
            </w:pPr>
          </w:p>
        </w:tc>
      </w:tr>
    </w:tbl>
    <w:p w14:paraId="5139105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Phân tích theo quốc gia ASEAN:</w:t>
      </w:r>
    </w:p>
    <w:p w14:paraId="1535D3B2"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 Singapore - Dẫn đầu công nghệ:</w:t>
      </w:r>
    </w:p>
    <w:tbl>
      <w:tblPr>
        <w:tblStyle w:val="Table"/>
        <w:tblW w:w="5000" w:type="pct"/>
        <w:tblLayout w:type="fixed"/>
        <w:tblLook w:val="0020" w:firstRow="1" w:lastRow="0" w:firstColumn="0" w:lastColumn="0" w:noHBand="0" w:noVBand="0"/>
      </w:tblPr>
      <w:tblGrid>
        <w:gridCol w:w="1596"/>
        <w:gridCol w:w="2128"/>
        <w:gridCol w:w="2128"/>
        <w:gridCol w:w="2128"/>
        <w:gridCol w:w="1596"/>
      </w:tblGrid>
      <w:tr w:rsidR="009F68C2" w:rsidRPr="00D274C8" w14:paraId="36D2C093"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20" w:type="dxa"/>
          </w:tcPr>
          <w:p w14:paraId="4D071C9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tiêu</w:t>
            </w:r>
          </w:p>
        </w:tc>
        <w:tc>
          <w:tcPr>
            <w:tcW w:w="1760" w:type="dxa"/>
          </w:tcPr>
          <w:p w14:paraId="24DFDCC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2024</w:t>
            </w:r>
          </w:p>
        </w:tc>
        <w:tc>
          <w:tcPr>
            <w:tcW w:w="1760" w:type="dxa"/>
          </w:tcPr>
          <w:p w14:paraId="3B2508D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1760" w:type="dxa"/>
          </w:tcPr>
          <w:p w14:paraId="16D2194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w:t>
            </w:r>
          </w:p>
        </w:tc>
        <w:tc>
          <w:tcPr>
            <w:tcW w:w="1320" w:type="dxa"/>
          </w:tcPr>
          <w:p w14:paraId="15213AA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Đặc điểm</w:t>
            </w:r>
          </w:p>
        </w:tc>
      </w:tr>
      <w:tr w:rsidR="009F68C2" w:rsidRPr="00D274C8" w14:paraId="4524A04B" w14:textId="77777777">
        <w:tc>
          <w:tcPr>
            <w:tcW w:w="1320" w:type="dxa"/>
          </w:tcPr>
          <w:p w14:paraId="4E32A6E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IoT Singapore</w:t>
            </w:r>
          </w:p>
        </w:tc>
        <w:tc>
          <w:tcPr>
            <w:tcW w:w="1760" w:type="dxa"/>
          </w:tcPr>
          <w:p w14:paraId="083B0F5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6,2 tỷ USD</w:t>
            </w:r>
          </w:p>
        </w:tc>
        <w:tc>
          <w:tcPr>
            <w:tcW w:w="1760" w:type="dxa"/>
          </w:tcPr>
          <w:p w14:paraId="5CC95C3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13,0 tỷ USD</w:t>
            </w:r>
          </w:p>
        </w:tc>
        <w:tc>
          <w:tcPr>
            <w:tcW w:w="1760" w:type="dxa"/>
          </w:tcPr>
          <w:p w14:paraId="33E4A13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13,2%</w:t>
            </w:r>
          </w:p>
        </w:tc>
        <w:tc>
          <w:tcPr>
            <w:tcW w:w="1320" w:type="dxa"/>
          </w:tcPr>
          <w:p w14:paraId="6509D45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Smart Nation 2.0, 5G phổ cập</w:t>
            </w:r>
          </w:p>
        </w:tc>
      </w:tr>
      <w:tr w:rsidR="009F68C2" w:rsidRPr="00D274C8" w14:paraId="4792FF6D" w14:textId="77777777">
        <w:tc>
          <w:tcPr>
            <w:tcW w:w="1320" w:type="dxa"/>
          </w:tcPr>
          <w:p w14:paraId="2926330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AMR+AGV</w:t>
            </w:r>
          </w:p>
        </w:tc>
        <w:tc>
          <w:tcPr>
            <w:tcW w:w="1760" w:type="dxa"/>
          </w:tcPr>
          <w:p w14:paraId="3980DFA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0,04 tỷ USD</w:t>
            </w:r>
          </w:p>
        </w:tc>
        <w:tc>
          <w:tcPr>
            <w:tcW w:w="1760" w:type="dxa"/>
          </w:tcPr>
          <w:p w14:paraId="2010B50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0,10 tỷ USD</w:t>
            </w:r>
          </w:p>
        </w:tc>
        <w:tc>
          <w:tcPr>
            <w:tcW w:w="1760" w:type="dxa"/>
          </w:tcPr>
          <w:p w14:paraId="3BFE941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16,6%</w:t>
            </w:r>
          </w:p>
        </w:tc>
        <w:tc>
          <w:tcPr>
            <w:tcW w:w="1320" w:type="dxa"/>
          </w:tcPr>
          <w:p w14:paraId="3083B3B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Logistics hub, e-commerce</w:t>
            </w:r>
          </w:p>
        </w:tc>
      </w:tr>
      <w:tr w:rsidR="009F68C2" w:rsidRPr="00D274C8" w14:paraId="65CE04E0" w14:textId="77777777">
        <w:tc>
          <w:tcPr>
            <w:tcW w:w="1320" w:type="dxa"/>
          </w:tcPr>
          <w:p w14:paraId="6D5DC10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w:t>
            </w:r>
          </w:p>
        </w:tc>
        <w:tc>
          <w:tcPr>
            <w:tcW w:w="1760" w:type="dxa"/>
          </w:tcPr>
          <w:p w14:paraId="40C4025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6,24 tỷ USD</w:t>
            </w:r>
          </w:p>
        </w:tc>
        <w:tc>
          <w:tcPr>
            <w:tcW w:w="1760" w:type="dxa"/>
          </w:tcPr>
          <w:p w14:paraId="3A9B805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13,10 tỷ USD</w:t>
            </w:r>
          </w:p>
        </w:tc>
        <w:tc>
          <w:tcPr>
            <w:tcW w:w="1760" w:type="dxa"/>
          </w:tcPr>
          <w:p w14:paraId="7A96E87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13,2%</w:t>
            </w:r>
          </w:p>
        </w:tc>
        <w:tc>
          <w:tcPr>
            <w:tcW w:w="1320" w:type="dxa"/>
          </w:tcPr>
          <w:p w14:paraId="0A61D250" w14:textId="77777777" w:rsidR="009F68C2" w:rsidRPr="00D274C8" w:rsidRDefault="009F68C2">
            <w:pPr>
              <w:pStyle w:val="Compact"/>
              <w:rPr>
                <w:rFonts w:ascii="Times New Roman" w:hAnsi="Times New Roman" w:cs="Times New Roman"/>
              </w:rPr>
            </w:pPr>
          </w:p>
        </w:tc>
      </w:tr>
    </w:tbl>
    <w:p w14:paraId="2B9DFFF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Đặc điểm:</w:t>
      </w:r>
      <w:r w:rsidRPr="00D274C8">
        <w:rPr>
          <w:rFonts w:ascii="Times New Roman" w:hAnsi="Times New Roman" w:cs="Times New Roman"/>
        </w:rPr>
        <w:t xml:space="preserve"> - Quốc gia thông minh nhất thế giới (IMD Smart City Index 2024: #1) - 5G phủ sóng 90% dân số (2024) - Trung tâm R&amp;D của các tập đoàn công nghệ (Google, Meta, Nvidia) - Chi tiêu R&amp;D: 2,5% GDP (cao nhất ASEAN) - </w:t>
      </w:r>
      <w:r w:rsidRPr="00D274C8">
        <w:rPr>
          <w:rFonts w:ascii="Times New Roman" w:hAnsi="Times New Roman" w:cs="Times New Roman"/>
          <w:b/>
          <w:bCs/>
        </w:rPr>
        <w:t>Cơ hội cho Mekong:</w:t>
      </w:r>
      <w:r w:rsidRPr="00D274C8">
        <w:rPr>
          <w:rFonts w:ascii="Times New Roman" w:hAnsi="Times New Roman" w:cs="Times New Roman"/>
        </w:rPr>
        <w:t xml:space="preserve"> R&amp;D center, technology partner, access to global market</w:t>
      </w:r>
    </w:p>
    <w:p w14:paraId="67713A23"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2. Thailand - Sản xuất công nghiệp:</w:t>
      </w:r>
    </w:p>
    <w:tbl>
      <w:tblPr>
        <w:tblStyle w:val="Table"/>
        <w:tblW w:w="5000" w:type="pct"/>
        <w:tblLayout w:type="fixed"/>
        <w:tblLook w:val="0020" w:firstRow="1" w:lastRow="0" w:firstColumn="0" w:lastColumn="0" w:noHBand="0" w:noVBand="0"/>
      </w:tblPr>
      <w:tblGrid>
        <w:gridCol w:w="1596"/>
        <w:gridCol w:w="2128"/>
        <w:gridCol w:w="2128"/>
        <w:gridCol w:w="2128"/>
        <w:gridCol w:w="1596"/>
      </w:tblGrid>
      <w:tr w:rsidR="009F68C2" w:rsidRPr="00D274C8" w14:paraId="3553F598"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20" w:type="dxa"/>
          </w:tcPr>
          <w:p w14:paraId="7DD02C4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tiêu</w:t>
            </w:r>
          </w:p>
        </w:tc>
        <w:tc>
          <w:tcPr>
            <w:tcW w:w="1760" w:type="dxa"/>
          </w:tcPr>
          <w:p w14:paraId="363F784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2024</w:t>
            </w:r>
          </w:p>
        </w:tc>
        <w:tc>
          <w:tcPr>
            <w:tcW w:w="1760" w:type="dxa"/>
          </w:tcPr>
          <w:p w14:paraId="3BF64FE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1760" w:type="dxa"/>
          </w:tcPr>
          <w:p w14:paraId="736514E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w:t>
            </w:r>
          </w:p>
        </w:tc>
        <w:tc>
          <w:tcPr>
            <w:tcW w:w="1320" w:type="dxa"/>
          </w:tcPr>
          <w:p w14:paraId="07DFF20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Đặc điểm</w:t>
            </w:r>
          </w:p>
        </w:tc>
      </w:tr>
      <w:tr w:rsidR="009F68C2" w:rsidRPr="00D274C8" w14:paraId="43F18F01" w14:textId="77777777">
        <w:tc>
          <w:tcPr>
            <w:tcW w:w="1320" w:type="dxa"/>
          </w:tcPr>
          <w:p w14:paraId="71018AE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IoT Thailand</w:t>
            </w:r>
          </w:p>
        </w:tc>
        <w:tc>
          <w:tcPr>
            <w:tcW w:w="1760" w:type="dxa"/>
          </w:tcPr>
          <w:p w14:paraId="633AB31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5,6 tỷ USD</w:t>
            </w:r>
          </w:p>
        </w:tc>
        <w:tc>
          <w:tcPr>
            <w:tcW w:w="1760" w:type="dxa"/>
          </w:tcPr>
          <w:p w14:paraId="5DF50D8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11,8 tỷ USD</w:t>
            </w:r>
          </w:p>
        </w:tc>
        <w:tc>
          <w:tcPr>
            <w:tcW w:w="1760" w:type="dxa"/>
          </w:tcPr>
          <w:p w14:paraId="1D142F1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13,2%</w:t>
            </w:r>
          </w:p>
        </w:tc>
        <w:tc>
          <w:tcPr>
            <w:tcW w:w="1320" w:type="dxa"/>
          </w:tcPr>
          <w:p w14:paraId="2A601AD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Industry 4.0, Smart Farming</w:t>
            </w:r>
          </w:p>
        </w:tc>
      </w:tr>
      <w:tr w:rsidR="009F68C2" w:rsidRPr="00D274C8" w14:paraId="0E76D1F6" w14:textId="77777777">
        <w:tc>
          <w:tcPr>
            <w:tcW w:w="1320" w:type="dxa"/>
          </w:tcPr>
          <w:p w14:paraId="2507F35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AMR+AGV</w:t>
            </w:r>
          </w:p>
        </w:tc>
        <w:tc>
          <w:tcPr>
            <w:tcW w:w="1760" w:type="dxa"/>
          </w:tcPr>
          <w:p w14:paraId="3D0FA34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0,03 tỷ USD</w:t>
            </w:r>
          </w:p>
        </w:tc>
        <w:tc>
          <w:tcPr>
            <w:tcW w:w="1760" w:type="dxa"/>
          </w:tcPr>
          <w:p w14:paraId="1BF8B87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0,08 tỷ USD</w:t>
            </w:r>
          </w:p>
        </w:tc>
        <w:tc>
          <w:tcPr>
            <w:tcW w:w="1760" w:type="dxa"/>
          </w:tcPr>
          <w:p w14:paraId="2FCA3C0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17,7%</w:t>
            </w:r>
          </w:p>
        </w:tc>
        <w:tc>
          <w:tcPr>
            <w:tcW w:w="1320" w:type="dxa"/>
          </w:tcPr>
          <w:p w14:paraId="7C6D76E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Automotive hub</w:t>
            </w:r>
          </w:p>
        </w:tc>
      </w:tr>
      <w:tr w:rsidR="009F68C2" w:rsidRPr="00D274C8" w14:paraId="03FC18A7" w14:textId="77777777">
        <w:tc>
          <w:tcPr>
            <w:tcW w:w="1320" w:type="dxa"/>
          </w:tcPr>
          <w:p w14:paraId="7F6188A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w:t>
            </w:r>
          </w:p>
        </w:tc>
        <w:tc>
          <w:tcPr>
            <w:tcW w:w="1760" w:type="dxa"/>
          </w:tcPr>
          <w:p w14:paraId="5BC3868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5,63 tỷ USD</w:t>
            </w:r>
          </w:p>
        </w:tc>
        <w:tc>
          <w:tcPr>
            <w:tcW w:w="1760" w:type="dxa"/>
          </w:tcPr>
          <w:p w14:paraId="770C63D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11,88 tỷ USD</w:t>
            </w:r>
          </w:p>
        </w:tc>
        <w:tc>
          <w:tcPr>
            <w:tcW w:w="1760" w:type="dxa"/>
          </w:tcPr>
          <w:p w14:paraId="31604DC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13,3%</w:t>
            </w:r>
          </w:p>
        </w:tc>
        <w:tc>
          <w:tcPr>
            <w:tcW w:w="1320" w:type="dxa"/>
          </w:tcPr>
          <w:p w14:paraId="5693ED1B" w14:textId="77777777" w:rsidR="009F68C2" w:rsidRPr="00D274C8" w:rsidRDefault="009F68C2">
            <w:pPr>
              <w:pStyle w:val="Compact"/>
              <w:rPr>
                <w:rFonts w:ascii="Times New Roman" w:hAnsi="Times New Roman" w:cs="Times New Roman"/>
              </w:rPr>
            </w:pPr>
          </w:p>
        </w:tc>
      </w:tr>
    </w:tbl>
    <w:p w14:paraId="794A6B1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Đặc điểm:</w:t>
      </w:r>
      <w:r w:rsidRPr="00D274C8">
        <w:rPr>
          <w:rFonts w:ascii="Times New Roman" w:hAnsi="Times New Roman" w:cs="Times New Roman"/>
        </w:rPr>
        <w:t xml:space="preserve"> - Trung tâm sản xuất ô tô ASEAN (2,5 triệu xe/năm) - Eastern Economic Corridor (EEC): 45 tỷ USD đầu tư vào Industry 4.0 - Thailand 4.0 policy: thúc đẩy chuyển đổi số - </w:t>
      </w:r>
      <w:r w:rsidRPr="00D274C8">
        <w:rPr>
          <w:rFonts w:ascii="Times New Roman" w:hAnsi="Times New Roman" w:cs="Times New Roman"/>
          <w:b/>
          <w:bCs/>
        </w:rPr>
        <w:t>Cơ hội cho Mekong:</w:t>
      </w:r>
      <w:r w:rsidRPr="00D274C8">
        <w:rPr>
          <w:rFonts w:ascii="Times New Roman" w:hAnsi="Times New Roman" w:cs="Times New Roman"/>
        </w:rPr>
        <w:t xml:space="preserve"> Automotive AMR, IoT for manufacturing, supply chain partner</w:t>
      </w:r>
    </w:p>
    <w:p w14:paraId="36FB934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3. Indonesia - Thị trường lớn nhất:</w:t>
      </w:r>
    </w:p>
    <w:tbl>
      <w:tblPr>
        <w:tblStyle w:val="Table"/>
        <w:tblW w:w="5000" w:type="pct"/>
        <w:tblLayout w:type="fixed"/>
        <w:tblLook w:val="0020" w:firstRow="1" w:lastRow="0" w:firstColumn="0" w:lastColumn="0" w:noHBand="0" w:noVBand="0"/>
      </w:tblPr>
      <w:tblGrid>
        <w:gridCol w:w="1596"/>
        <w:gridCol w:w="2128"/>
        <w:gridCol w:w="2128"/>
        <w:gridCol w:w="2128"/>
        <w:gridCol w:w="1596"/>
      </w:tblGrid>
      <w:tr w:rsidR="009F68C2" w:rsidRPr="00D274C8" w14:paraId="2AE560D6"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20" w:type="dxa"/>
          </w:tcPr>
          <w:p w14:paraId="6C4D9B3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tiêu</w:t>
            </w:r>
          </w:p>
        </w:tc>
        <w:tc>
          <w:tcPr>
            <w:tcW w:w="1760" w:type="dxa"/>
          </w:tcPr>
          <w:p w14:paraId="7847EB4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2024</w:t>
            </w:r>
          </w:p>
        </w:tc>
        <w:tc>
          <w:tcPr>
            <w:tcW w:w="1760" w:type="dxa"/>
          </w:tcPr>
          <w:p w14:paraId="7A194D5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1760" w:type="dxa"/>
          </w:tcPr>
          <w:p w14:paraId="37B9FBD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w:t>
            </w:r>
          </w:p>
        </w:tc>
        <w:tc>
          <w:tcPr>
            <w:tcW w:w="1320" w:type="dxa"/>
          </w:tcPr>
          <w:p w14:paraId="7500631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Đặc điểm</w:t>
            </w:r>
          </w:p>
        </w:tc>
      </w:tr>
      <w:tr w:rsidR="009F68C2" w:rsidRPr="00D274C8" w14:paraId="50CF2B53" w14:textId="77777777">
        <w:tc>
          <w:tcPr>
            <w:tcW w:w="1320" w:type="dxa"/>
          </w:tcPr>
          <w:p w14:paraId="3CC0CDA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IoT Indonesia</w:t>
            </w:r>
          </w:p>
        </w:tc>
        <w:tc>
          <w:tcPr>
            <w:tcW w:w="1760" w:type="dxa"/>
          </w:tcPr>
          <w:p w14:paraId="4B9F612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 tỷ USD</w:t>
            </w:r>
          </w:p>
        </w:tc>
        <w:tc>
          <w:tcPr>
            <w:tcW w:w="1760" w:type="dxa"/>
          </w:tcPr>
          <w:p w14:paraId="3C5FFAC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10,6 tỷ USD</w:t>
            </w:r>
          </w:p>
        </w:tc>
        <w:tc>
          <w:tcPr>
            <w:tcW w:w="1760" w:type="dxa"/>
          </w:tcPr>
          <w:p w14:paraId="4925633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13,3%</w:t>
            </w:r>
          </w:p>
        </w:tc>
        <w:tc>
          <w:tcPr>
            <w:tcW w:w="1320" w:type="dxa"/>
          </w:tcPr>
          <w:p w14:paraId="3A5B04A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280 triệu dân, urbanization</w:t>
            </w:r>
          </w:p>
        </w:tc>
      </w:tr>
      <w:tr w:rsidR="009F68C2" w:rsidRPr="00D274C8" w14:paraId="1D90E3C6" w14:textId="77777777">
        <w:tc>
          <w:tcPr>
            <w:tcW w:w="1320" w:type="dxa"/>
          </w:tcPr>
          <w:p w14:paraId="36BDFE1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AMR+AGV</w:t>
            </w:r>
          </w:p>
        </w:tc>
        <w:tc>
          <w:tcPr>
            <w:tcW w:w="1760" w:type="dxa"/>
          </w:tcPr>
          <w:p w14:paraId="31CAC57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0,03 tỷ USD</w:t>
            </w:r>
          </w:p>
        </w:tc>
        <w:tc>
          <w:tcPr>
            <w:tcW w:w="1760" w:type="dxa"/>
          </w:tcPr>
          <w:p w14:paraId="4B06A77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0,06 tỷ USD</w:t>
            </w:r>
          </w:p>
        </w:tc>
        <w:tc>
          <w:tcPr>
            <w:tcW w:w="1760" w:type="dxa"/>
          </w:tcPr>
          <w:p w14:paraId="595391B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12,2%</w:t>
            </w:r>
          </w:p>
        </w:tc>
        <w:tc>
          <w:tcPr>
            <w:tcW w:w="1320" w:type="dxa"/>
          </w:tcPr>
          <w:p w14:paraId="760AF61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E-commerce logistics</w:t>
            </w:r>
          </w:p>
        </w:tc>
      </w:tr>
      <w:tr w:rsidR="009F68C2" w:rsidRPr="00D274C8" w14:paraId="23568D9C" w14:textId="77777777">
        <w:tc>
          <w:tcPr>
            <w:tcW w:w="1320" w:type="dxa"/>
          </w:tcPr>
          <w:p w14:paraId="5A7ED49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w:t>
            </w:r>
          </w:p>
        </w:tc>
        <w:tc>
          <w:tcPr>
            <w:tcW w:w="1760" w:type="dxa"/>
          </w:tcPr>
          <w:p w14:paraId="4EAF288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5,03 tỷ USD</w:t>
            </w:r>
          </w:p>
        </w:tc>
        <w:tc>
          <w:tcPr>
            <w:tcW w:w="1760" w:type="dxa"/>
          </w:tcPr>
          <w:p w14:paraId="30B3BF2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10,66 tỷ USD</w:t>
            </w:r>
          </w:p>
        </w:tc>
        <w:tc>
          <w:tcPr>
            <w:tcW w:w="1760" w:type="dxa"/>
          </w:tcPr>
          <w:p w14:paraId="7AB926C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13,2%</w:t>
            </w:r>
          </w:p>
        </w:tc>
        <w:tc>
          <w:tcPr>
            <w:tcW w:w="1320" w:type="dxa"/>
          </w:tcPr>
          <w:p w14:paraId="2C1100C0" w14:textId="77777777" w:rsidR="009F68C2" w:rsidRPr="00D274C8" w:rsidRDefault="009F68C2">
            <w:pPr>
              <w:pStyle w:val="Compact"/>
              <w:rPr>
                <w:rFonts w:ascii="Times New Roman" w:hAnsi="Times New Roman" w:cs="Times New Roman"/>
              </w:rPr>
            </w:pPr>
          </w:p>
        </w:tc>
      </w:tr>
    </w:tbl>
    <w:p w14:paraId="4A83549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Đặc điểm:</w:t>
      </w:r>
      <w:r w:rsidRPr="00D274C8">
        <w:rPr>
          <w:rFonts w:ascii="Times New Roman" w:hAnsi="Times New Roman" w:cs="Times New Roman"/>
        </w:rPr>
        <w:t xml:space="preserve"> - Dân số lớn nhất ASEAN (280 triệu) - E-commerce tăng trưởng nhanh (GoJek, Tokopedia, Bukalapak) - Making Indonesia 4.0: 100 tỷ USD đầu tư công nghiệp - </w:t>
      </w:r>
      <w:r w:rsidRPr="00D274C8">
        <w:rPr>
          <w:rFonts w:ascii="Times New Roman" w:hAnsi="Times New Roman" w:cs="Times New Roman"/>
          <w:b/>
          <w:bCs/>
        </w:rPr>
        <w:t>Cơ hội cho Mekong:</w:t>
      </w:r>
      <w:r w:rsidRPr="00D274C8">
        <w:rPr>
          <w:rFonts w:ascii="Times New Roman" w:hAnsi="Times New Roman" w:cs="Times New Roman"/>
        </w:rPr>
        <w:t xml:space="preserve"> Smart city, e-commerce logistics, manufacturing</w:t>
      </w:r>
    </w:p>
    <w:p w14:paraId="2B500FA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4. VIỆT NAM - Thị trường trọng tâm:</w:t>
      </w:r>
    </w:p>
    <w:tbl>
      <w:tblPr>
        <w:tblStyle w:val="Table"/>
        <w:tblW w:w="5000" w:type="pct"/>
        <w:tblLayout w:type="fixed"/>
        <w:tblLook w:val="0020" w:firstRow="1" w:lastRow="0" w:firstColumn="0" w:lastColumn="0" w:noHBand="0" w:noVBand="0"/>
      </w:tblPr>
      <w:tblGrid>
        <w:gridCol w:w="1596"/>
        <w:gridCol w:w="2128"/>
        <w:gridCol w:w="2128"/>
        <w:gridCol w:w="2128"/>
        <w:gridCol w:w="1596"/>
      </w:tblGrid>
      <w:tr w:rsidR="009F68C2" w:rsidRPr="00D274C8" w14:paraId="2B941AE9"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20" w:type="dxa"/>
          </w:tcPr>
          <w:p w14:paraId="397620E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tiêu</w:t>
            </w:r>
          </w:p>
        </w:tc>
        <w:tc>
          <w:tcPr>
            <w:tcW w:w="1760" w:type="dxa"/>
          </w:tcPr>
          <w:p w14:paraId="03D8716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2024</w:t>
            </w:r>
          </w:p>
        </w:tc>
        <w:tc>
          <w:tcPr>
            <w:tcW w:w="1760" w:type="dxa"/>
          </w:tcPr>
          <w:p w14:paraId="2183DE4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1760" w:type="dxa"/>
          </w:tcPr>
          <w:p w14:paraId="5AF228E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w:t>
            </w:r>
          </w:p>
        </w:tc>
        <w:tc>
          <w:tcPr>
            <w:tcW w:w="1320" w:type="dxa"/>
          </w:tcPr>
          <w:p w14:paraId="1718C04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Đặc điểm</w:t>
            </w:r>
          </w:p>
        </w:tc>
      </w:tr>
      <w:tr w:rsidR="009F68C2" w:rsidRPr="00D274C8" w14:paraId="5D6FA5FA" w14:textId="77777777">
        <w:tc>
          <w:tcPr>
            <w:tcW w:w="1320" w:type="dxa"/>
          </w:tcPr>
          <w:p w14:paraId="6BD9374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IoT Vietnam</w:t>
            </w:r>
          </w:p>
        </w:tc>
        <w:tc>
          <w:tcPr>
            <w:tcW w:w="1760" w:type="dxa"/>
          </w:tcPr>
          <w:p w14:paraId="072BA34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4,2 tỷ USD</w:t>
            </w:r>
          </w:p>
        </w:tc>
        <w:tc>
          <w:tcPr>
            <w:tcW w:w="1760" w:type="dxa"/>
          </w:tcPr>
          <w:p w14:paraId="30246D1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13,2 tỷ USD</w:t>
            </w:r>
          </w:p>
        </w:tc>
        <w:tc>
          <w:tcPr>
            <w:tcW w:w="1760" w:type="dxa"/>
          </w:tcPr>
          <w:p w14:paraId="007A7E2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26,2%</w:t>
            </w:r>
          </w:p>
        </w:tc>
        <w:tc>
          <w:tcPr>
            <w:tcW w:w="1320" w:type="dxa"/>
          </w:tcPr>
          <w:p w14:paraId="764558E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Tăng trưởng nhanh nhất ASEAN</w:t>
            </w:r>
          </w:p>
        </w:tc>
      </w:tr>
      <w:tr w:rsidR="009F68C2" w:rsidRPr="00D274C8" w14:paraId="1AA071E8" w14:textId="77777777">
        <w:tc>
          <w:tcPr>
            <w:tcW w:w="1320" w:type="dxa"/>
          </w:tcPr>
          <w:p w14:paraId="1F3F3EF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AMR+AGV</w:t>
            </w:r>
          </w:p>
        </w:tc>
        <w:tc>
          <w:tcPr>
            <w:tcW w:w="1760" w:type="dxa"/>
          </w:tcPr>
          <w:p w14:paraId="585F46B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0,03 tỷ USD</w:t>
            </w:r>
          </w:p>
        </w:tc>
        <w:tc>
          <w:tcPr>
            <w:tcW w:w="1760" w:type="dxa"/>
          </w:tcPr>
          <w:p w14:paraId="5A28FB8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0,08 tỷ USD</w:t>
            </w:r>
          </w:p>
        </w:tc>
        <w:tc>
          <w:tcPr>
            <w:tcW w:w="1760" w:type="dxa"/>
          </w:tcPr>
          <w:p w14:paraId="7145449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17,7%</w:t>
            </w:r>
          </w:p>
        </w:tc>
        <w:tc>
          <w:tcPr>
            <w:tcW w:w="1320" w:type="dxa"/>
          </w:tcPr>
          <w:p w14:paraId="09659F6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Manufacturing hub</w:t>
            </w:r>
          </w:p>
        </w:tc>
      </w:tr>
      <w:tr w:rsidR="009F68C2" w:rsidRPr="00D274C8" w14:paraId="2AD29C83" w14:textId="77777777">
        <w:tc>
          <w:tcPr>
            <w:tcW w:w="1320" w:type="dxa"/>
          </w:tcPr>
          <w:p w14:paraId="183E9C1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w:t>
            </w:r>
          </w:p>
        </w:tc>
        <w:tc>
          <w:tcPr>
            <w:tcW w:w="1760" w:type="dxa"/>
          </w:tcPr>
          <w:p w14:paraId="34F5CFE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4,23 tỷ USD</w:t>
            </w:r>
          </w:p>
        </w:tc>
        <w:tc>
          <w:tcPr>
            <w:tcW w:w="1760" w:type="dxa"/>
          </w:tcPr>
          <w:p w14:paraId="5536A73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13,28 tỷ USD</w:t>
            </w:r>
          </w:p>
        </w:tc>
        <w:tc>
          <w:tcPr>
            <w:tcW w:w="1760" w:type="dxa"/>
          </w:tcPr>
          <w:p w14:paraId="2CB8D27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26,1%</w:t>
            </w:r>
          </w:p>
        </w:tc>
        <w:tc>
          <w:tcPr>
            <w:tcW w:w="1320" w:type="dxa"/>
          </w:tcPr>
          <w:p w14:paraId="496E62D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Thị trường nội địa Mekong</w:t>
            </w:r>
          </w:p>
        </w:tc>
      </w:tr>
    </w:tbl>
    <w:p w14:paraId="6CCB0F3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Đặc điểm:</w:t>
      </w:r>
      <w:r w:rsidRPr="00D274C8">
        <w:rPr>
          <w:rFonts w:ascii="Times New Roman" w:hAnsi="Times New Roman" w:cs="Times New Roman"/>
        </w:rPr>
        <w:t xml:space="preserve"> - Tăng trưởng GDP 6,5-7,0%/năm (2024-2030) - FDI 35-40 tỷ USD/năm (top 3 châu Á) - 83.035 DNNVV cần chuyển đổi số - Chính sách ưu đãi công nghệ cao [QĐ 38/2020/QĐ-TTg – Phụ lục II, Mục 1.1 (Vi điện tử), Mục 1.2 (CNTT), Mục 2.1 (Cơ khí chính xác), Mục 2.2 (Tự động hóa)] (TTCP, 2020); [QĐ 2117/QĐ-TTg – Điều 1, Khoản 1 (Tiêu chí dự án công nghệ cao ưu tiên)] (TTCP, 2020) - </w:t>
      </w:r>
      <w:r w:rsidRPr="00D274C8">
        <w:rPr>
          <w:rFonts w:ascii="Times New Roman" w:hAnsi="Times New Roman" w:cs="Times New Roman"/>
          <w:b/>
          <w:bCs/>
        </w:rPr>
        <w:t>Cơ hội cho Mekong:</w:t>
      </w:r>
      <w:r w:rsidRPr="00D274C8">
        <w:rPr>
          <w:rFonts w:ascii="Times New Roman" w:hAnsi="Times New Roman" w:cs="Times New Roman"/>
        </w:rPr>
        <w:t xml:space="preserve"> THỊ TRƯỜNG NỘI ĐỊA + Xuất khẩu sang ASEAN</w:t>
      </w:r>
    </w:p>
    <w:p w14:paraId="4514026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5. Philippines - Tăng trưởng mạnh:</w:t>
      </w:r>
    </w:p>
    <w:tbl>
      <w:tblPr>
        <w:tblStyle w:val="Table"/>
        <w:tblW w:w="5000" w:type="pct"/>
        <w:tblLayout w:type="fixed"/>
        <w:tblLook w:val="0020" w:firstRow="1" w:lastRow="0" w:firstColumn="0" w:lastColumn="0" w:noHBand="0" w:noVBand="0"/>
      </w:tblPr>
      <w:tblGrid>
        <w:gridCol w:w="1596"/>
        <w:gridCol w:w="2128"/>
        <w:gridCol w:w="2128"/>
        <w:gridCol w:w="2128"/>
        <w:gridCol w:w="1596"/>
      </w:tblGrid>
      <w:tr w:rsidR="009F68C2" w:rsidRPr="00D274C8" w14:paraId="6064702C"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20" w:type="dxa"/>
          </w:tcPr>
          <w:p w14:paraId="2BAD1DA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tiêu</w:t>
            </w:r>
          </w:p>
        </w:tc>
        <w:tc>
          <w:tcPr>
            <w:tcW w:w="1760" w:type="dxa"/>
          </w:tcPr>
          <w:p w14:paraId="2B569F2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2024</w:t>
            </w:r>
          </w:p>
        </w:tc>
        <w:tc>
          <w:tcPr>
            <w:tcW w:w="1760" w:type="dxa"/>
          </w:tcPr>
          <w:p w14:paraId="35236F3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1760" w:type="dxa"/>
          </w:tcPr>
          <w:p w14:paraId="2B6E234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w:t>
            </w:r>
          </w:p>
        </w:tc>
        <w:tc>
          <w:tcPr>
            <w:tcW w:w="1320" w:type="dxa"/>
          </w:tcPr>
          <w:p w14:paraId="3B4BA77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Đặc điểm</w:t>
            </w:r>
          </w:p>
        </w:tc>
      </w:tr>
      <w:tr w:rsidR="009F68C2" w:rsidRPr="00D274C8" w14:paraId="1711EFF5" w14:textId="77777777">
        <w:tc>
          <w:tcPr>
            <w:tcW w:w="1320" w:type="dxa"/>
          </w:tcPr>
          <w:p w14:paraId="0830301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IoT Philippines</w:t>
            </w:r>
          </w:p>
        </w:tc>
        <w:tc>
          <w:tcPr>
            <w:tcW w:w="1760" w:type="dxa"/>
          </w:tcPr>
          <w:p w14:paraId="3BB094C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3,4 tỷ USD</w:t>
            </w:r>
          </w:p>
        </w:tc>
        <w:tc>
          <w:tcPr>
            <w:tcW w:w="1760" w:type="dxa"/>
          </w:tcPr>
          <w:p w14:paraId="004779C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7,1 tỷ USD</w:t>
            </w:r>
          </w:p>
        </w:tc>
        <w:tc>
          <w:tcPr>
            <w:tcW w:w="1760" w:type="dxa"/>
          </w:tcPr>
          <w:p w14:paraId="5117433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13,2%</w:t>
            </w:r>
          </w:p>
        </w:tc>
        <w:tc>
          <w:tcPr>
            <w:tcW w:w="1320" w:type="dxa"/>
          </w:tcPr>
          <w:p w14:paraId="047BA91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BPO, smart city</w:t>
            </w:r>
          </w:p>
        </w:tc>
      </w:tr>
      <w:tr w:rsidR="009F68C2" w:rsidRPr="00D274C8" w14:paraId="7FD391AC" w14:textId="77777777">
        <w:tc>
          <w:tcPr>
            <w:tcW w:w="1320" w:type="dxa"/>
          </w:tcPr>
          <w:p w14:paraId="262F4A5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AMR+AGV</w:t>
            </w:r>
          </w:p>
        </w:tc>
        <w:tc>
          <w:tcPr>
            <w:tcW w:w="1760" w:type="dxa"/>
          </w:tcPr>
          <w:p w14:paraId="7F44D31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0,02 tỷ USD</w:t>
            </w:r>
          </w:p>
        </w:tc>
        <w:tc>
          <w:tcPr>
            <w:tcW w:w="1760" w:type="dxa"/>
          </w:tcPr>
          <w:p w14:paraId="0E63C6A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0,05 tỷ USD</w:t>
            </w:r>
          </w:p>
        </w:tc>
        <w:tc>
          <w:tcPr>
            <w:tcW w:w="1760" w:type="dxa"/>
          </w:tcPr>
          <w:p w14:paraId="24C869F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16,6%</w:t>
            </w:r>
          </w:p>
        </w:tc>
        <w:tc>
          <w:tcPr>
            <w:tcW w:w="1320" w:type="dxa"/>
          </w:tcPr>
          <w:p w14:paraId="3795907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Warehouse automation</w:t>
            </w:r>
          </w:p>
        </w:tc>
      </w:tr>
      <w:tr w:rsidR="009F68C2" w:rsidRPr="00D274C8" w14:paraId="4F9C187A" w14:textId="77777777">
        <w:tc>
          <w:tcPr>
            <w:tcW w:w="1320" w:type="dxa"/>
          </w:tcPr>
          <w:p w14:paraId="7288640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w:t>
            </w:r>
          </w:p>
        </w:tc>
        <w:tc>
          <w:tcPr>
            <w:tcW w:w="1760" w:type="dxa"/>
          </w:tcPr>
          <w:p w14:paraId="757233C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3,42 tỷ USD</w:t>
            </w:r>
          </w:p>
        </w:tc>
        <w:tc>
          <w:tcPr>
            <w:tcW w:w="1760" w:type="dxa"/>
          </w:tcPr>
          <w:p w14:paraId="39399EB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7,15 tỷ USD</w:t>
            </w:r>
          </w:p>
        </w:tc>
        <w:tc>
          <w:tcPr>
            <w:tcW w:w="1760" w:type="dxa"/>
          </w:tcPr>
          <w:p w14:paraId="728B376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13,2%</w:t>
            </w:r>
          </w:p>
        </w:tc>
        <w:tc>
          <w:tcPr>
            <w:tcW w:w="1320" w:type="dxa"/>
          </w:tcPr>
          <w:p w14:paraId="61D8A76E" w14:textId="77777777" w:rsidR="009F68C2" w:rsidRPr="00D274C8" w:rsidRDefault="009F68C2">
            <w:pPr>
              <w:pStyle w:val="Compact"/>
              <w:rPr>
                <w:rFonts w:ascii="Times New Roman" w:hAnsi="Times New Roman" w:cs="Times New Roman"/>
              </w:rPr>
            </w:pPr>
          </w:p>
        </w:tc>
      </w:tr>
    </w:tbl>
    <w:p w14:paraId="3263E14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6. Malaysia - Công nghệ cao:</w:t>
      </w:r>
    </w:p>
    <w:tbl>
      <w:tblPr>
        <w:tblStyle w:val="Table"/>
        <w:tblW w:w="5000" w:type="pct"/>
        <w:tblLayout w:type="fixed"/>
        <w:tblLook w:val="0020" w:firstRow="1" w:lastRow="0" w:firstColumn="0" w:lastColumn="0" w:noHBand="0" w:noVBand="0"/>
      </w:tblPr>
      <w:tblGrid>
        <w:gridCol w:w="1596"/>
        <w:gridCol w:w="2128"/>
        <w:gridCol w:w="2128"/>
        <w:gridCol w:w="2128"/>
        <w:gridCol w:w="1596"/>
      </w:tblGrid>
      <w:tr w:rsidR="009F68C2" w:rsidRPr="00D274C8" w14:paraId="68D4F4EC"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20" w:type="dxa"/>
          </w:tcPr>
          <w:p w14:paraId="3CC63C4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tiêu</w:t>
            </w:r>
          </w:p>
        </w:tc>
        <w:tc>
          <w:tcPr>
            <w:tcW w:w="1760" w:type="dxa"/>
          </w:tcPr>
          <w:p w14:paraId="1C0367A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2024</w:t>
            </w:r>
          </w:p>
        </w:tc>
        <w:tc>
          <w:tcPr>
            <w:tcW w:w="1760" w:type="dxa"/>
          </w:tcPr>
          <w:p w14:paraId="49AD49A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1760" w:type="dxa"/>
          </w:tcPr>
          <w:p w14:paraId="17EFD53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w:t>
            </w:r>
          </w:p>
        </w:tc>
        <w:tc>
          <w:tcPr>
            <w:tcW w:w="1320" w:type="dxa"/>
          </w:tcPr>
          <w:p w14:paraId="66D3DD1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Đặc điểm</w:t>
            </w:r>
          </w:p>
        </w:tc>
      </w:tr>
      <w:tr w:rsidR="009F68C2" w:rsidRPr="00D274C8" w14:paraId="667FBB3E" w14:textId="77777777">
        <w:tc>
          <w:tcPr>
            <w:tcW w:w="1320" w:type="dxa"/>
          </w:tcPr>
          <w:p w14:paraId="4CC4E57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IoT Malaysia</w:t>
            </w:r>
          </w:p>
        </w:tc>
        <w:tc>
          <w:tcPr>
            <w:tcW w:w="1760" w:type="dxa"/>
          </w:tcPr>
          <w:p w14:paraId="38A3D70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2,8 tỷ USD</w:t>
            </w:r>
          </w:p>
        </w:tc>
        <w:tc>
          <w:tcPr>
            <w:tcW w:w="1760" w:type="dxa"/>
          </w:tcPr>
          <w:p w14:paraId="007C13D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5,9 tỷ USD</w:t>
            </w:r>
          </w:p>
        </w:tc>
        <w:tc>
          <w:tcPr>
            <w:tcW w:w="1760" w:type="dxa"/>
          </w:tcPr>
          <w:p w14:paraId="3312B83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13,2%</w:t>
            </w:r>
          </w:p>
        </w:tc>
        <w:tc>
          <w:tcPr>
            <w:tcW w:w="1320" w:type="dxa"/>
          </w:tcPr>
          <w:p w14:paraId="7032C36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Electronics, petrochemicals</w:t>
            </w:r>
          </w:p>
        </w:tc>
      </w:tr>
      <w:tr w:rsidR="009F68C2" w:rsidRPr="00D274C8" w14:paraId="78204F60" w14:textId="77777777">
        <w:tc>
          <w:tcPr>
            <w:tcW w:w="1320" w:type="dxa"/>
          </w:tcPr>
          <w:p w14:paraId="4D3F3A2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AMR+AGV</w:t>
            </w:r>
          </w:p>
        </w:tc>
        <w:tc>
          <w:tcPr>
            <w:tcW w:w="1760" w:type="dxa"/>
          </w:tcPr>
          <w:p w14:paraId="0DA7A57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0,02 tỷ USD</w:t>
            </w:r>
          </w:p>
        </w:tc>
        <w:tc>
          <w:tcPr>
            <w:tcW w:w="1760" w:type="dxa"/>
          </w:tcPr>
          <w:p w14:paraId="7383AD4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0,04 tỷ USD</w:t>
            </w:r>
          </w:p>
        </w:tc>
        <w:tc>
          <w:tcPr>
            <w:tcW w:w="1760" w:type="dxa"/>
          </w:tcPr>
          <w:p w14:paraId="1D9A8D7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12,2%</w:t>
            </w:r>
          </w:p>
        </w:tc>
        <w:tc>
          <w:tcPr>
            <w:tcW w:w="1320" w:type="dxa"/>
          </w:tcPr>
          <w:p w14:paraId="4D3151E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Semiconductor</w:t>
            </w:r>
          </w:p>
        </w:tc>
      </w:tr>
      <w:tr w:rsidR="009F68C2" w:rsidRPr="00D274C8" w14:paraId="7090F280" w14:textId="77777777">
        <w:tc>
          <w:tcPr>
            <w:tcW w:w="1320" w:type="dxa"/>
          </w:tcPr>
          <w:p w14:paraId="0A92201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w:t>
            </w:r>
          </w:p>
        </w:tc>
        <w:tc>
          <w:tcPr>
            <w:tcW w:w="1760" w:type="dxa"/>
          </w:tcPr>
          <w:p w14:paraId="22E6FDA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2,82 tỷ USD</w:t>
            </w:r>
          </w:p>
        </w:tc>
        <w:tc>
          <w:tcPr>
            <w:tcW w:w="1760" w:type="dxa"/>
          </w:tcPr>
          <w:p w14:paraId="129EF3C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5,94 tỷ USD</w:t>
            </w:r>
          </w:p>
        </w:tc>
        <w:tc>
          <w:tcPr>
            <w:tcW w:w="1760" w:type="dxa"/>
          </w:tcPr>
          <w:p w14:paraId="76FBAF0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13,2%</w:t>
            </w:r>
          </w:p>
        </w:tc>
        <w:tc>
          <w:tcPr>
            <w:tcW w:w="1320" w:type="dxa"/>
          </w:tcPr>
          <w:p w14:paraId="30776CAD" w14:textId="77777777" w:rsidR="009F68C2" w:rsidRPr="00D274C8" w:rsidRDefault="009F68C2">
            <w:pPr>
              <w:pStyle w:val="Compact"/>
              <w:rPr>
                <w:rFonts w:ascii="Times New Roman" w:hAnsi="Times New Roman" w:cs="Times New Roman"/>
              </w:rPr>
            </w:pPr>
          </w:p>
        </w:tc>
      </w:tr>
    </w:tbl>
    <w:p w14:paraId="03B4078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7. Myanmar, Cambodia, Laos, Brunei:</w:t>
      </w:r>
    </w:p>
    <w:tbl>
      <w:tblPr>
        <w:tblStyle w:val="Table"/>
        <w:tblW w:w="5000" w:type="pct"/>
        <w:tblLayout w:type="fixed"/>
        <w:tblLook w:val="0020" w:firstRow="1" w:lastRow="0" w:firstColumn="0" w:lastColumn="0" w:noHBand="0" w:noVBand="0"/>
      </w:tblPr>
      <w:tblGrid>
        <w:gridCol w:w="1596"/>
        <w:gridCol w:w="2128"/>
        <w:gridCol w:w="2128"/>
        <w:gridCol w:w="2128"/>
        <w:gridCol w:w="1596"/>
      </w:tblGrid>
      <w:tr w:rsidR="009F68C2" w:rsidRPr="00D274C8" w14:paraId="1CAECC91"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20" w:type="dxa"/>
          </w:tcPr>
          <w:p w14:paraId="2C9240D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Quốc gia</w:t>
            </w:r>
          </w:p>
        </w:tc>
        <w:tc>
          <w:tcPr>
            <w:tcW w:w="1760" w:type="dxa"/>
          </w:tcPr>
          <w:p w14:paraId="01CDDCF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2024</w:t>
            </w:r>
          </w:p>
        </w:tc>
        <w:tc>
          <w:tcPr>
            <w:tcW w:w="1760" w:type="dxa"/>
          </w:tcPr>
          <w:p w14:paraId="51A36C7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1760" w:type="dxa"/>
          </w:tcPr>
          <w:p w14:paraId="0584DE9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w:t>
            </w:r>
          </w:p>
        </w:tc>
        <w:tc>
          <w:tcPr>
            <w:tcW w:w="1320" w:type="dxa"/>
          </w:tcPr>
          <w:p w14:paraId="555AEFC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16BA921B" w14:textId="77777777">
        <w:tc>
          <w:tcPr>
            <w:tcW w:w="1320" w:type="dxa"/>
          </w:tcPr>
          <w:p w14:paraId="78EA8D8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Myanmar</w:t>
            </w:r>
          </w:p>
        </w:tc>
        <w:tc>
          <w:tcPr>
            <w:tcW w:w="1760" w:type="dxa"/>
          </w:tcPr>
          <w:p w14:paraId="5944260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0,42 tỷ USD</w:t>
            </w:r>
          </w:p>
        </w:tc>
        <w:tc>
          <w:tcPr>
            <w:tcW w:w="1760" w:type="dxa"/>
          </w:tcPr>
          <w:p w14:paraId="26736DA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0,88 tỷ USD</w:t>
            </w:r>
          </w:p>
        </w:tc>
        <w:tc>
          <w:tcPr>
            <w:tcW w:w="1760" w:type="dxa"/>
          </w:tcPr>
          <w:p w14:paraId="35425F5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13,2%</w:t>
            </w:r>
          </w:p>
        </w:tc>
        <w:tc>
          <w:tcPr>
            <w:tcW w:w="1320" w:type="dxa"/>
          </w:tcPr>
          <w:p w14:paraId="4E510F0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Thị trường tiềm năng</w:t>
            </w:r>
          </w:p>
        </w:tc>
      </w:tr>
      <w:tr w:rsidR="009F68C2" w:rsidRPr="00D274C8" w14:paraId="373201A2" w14:textId="77777777">
        <w:tc>
          <w:tcPr>
            <w:tcW w:w="1320" w:type="dxa"/>
          </w:tcPr>
          <w:p w14:paraId="0E83D46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Cambodia</w:t>
            </w:r>
          </w:p>
        </w:tc>
        <w:tc>
          <w:tcPr>
            <w:tcW w:w="1760" w:type="dxa"/>
          </w:tcPr>
          <w:p w14:paraId="7277340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0,28 tỷ USD</w:t>
            </w:r>
          </w:p>
        </w:tc>
        <w:tc>
          <w:tcPr>
            <w:tcW w:w="1760" w:type="dxa"/>
          </w:tcPr>
          <w:p w14:paraId="6214B40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0,59 tỷ USD</w:t>
            </w:r>
          </w:p>
        </w:tc>
        <w:tc>
          <w:tcPr>
            <w:tcW w:w="1760" w:type="dxa"/>
          </w:tcPr>
          <w:p w14:paraId="4F4A901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13,2%</w:t>
            </w:r>
          </w:p>
        </w:tc>
        <w:tc>
          <w:tcPr>
            <w:tcW w:w="1320" w:type="dxa"/>
          </w:tcPr>
          <w:p w14:paraId="7A8764C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Garment, tourism</w:t>
            </w:r>
          </w:p>
        </w:tc>
      </w:tr>
      <w:tr w:rsidR="009F68C2" w:rsidRPr="00D274C8" w14:paraId="2DC65B74" w14:textId="77777777">
        <w:tc>
          <w:tcPr>
            <w:tcW w:w="1320" w:type="dxa"/>
          </w:tcPr>
          <w:p w14:paraId="1475678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Laos</w:t>
            </w:r>
          </w:p>
        </w:tc>
        <w:tc>
          <w:tcPr>
            <w:tcW w:w="1760" w:type="dxa"/>
          </w:tcPr>
          <w:p w14:paraId="7710E74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0,14 tỷ USD</w:t>
            </w:r>
          </w:p>
        </w:tc>
        <w:tc>
          <w:tcPr>
            <w:tcW w:w="1760" w:type="dxa"/>
          </w:tcPr>
          <w:p w14:paraId="5E847A3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0,29 tỷ USD</w:t>
            </w:r>
          </w:p>
        </w:tc>
        <w:tc>
          <w:tcPr>
            <w:tcW w:w="1760" w:type="dxa"/>
          </w:tcPr>
          <w:p w14:paraId="1B513C1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13,2%</w:t>
            </w:r>
          </w:p>
        </w:tc>
        <w:tc>
          <w:tcPr>
            <w:tcW w:w="1320" w:type="dxa"/>
          </w:tcPr>
          <w:p w14:paraId="167BFDD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Hydropower</w:t>
            </w:r>
          </w:p>
        </w:tc>
      </w:tr>
      <w:tr w:rsidR="009F68C2" w:rsidRPr="00D274C8" w14:paraId="782DF0D1" w14:textId="77777777">
        <w:tc>
          <w:tcPr>
            <w:tcW w:w="1320" w:type="dxa"/>
          </w:tcPr>
          <w:p w14:paraId="2DAF410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Brunei</w:t>
            </w:r>
          </w:p>
        </w:tc>
        <w:tc>
          <w:tcPr>
            <w:tcW w:w="1760" w:type="dxa"/>
          </w:tcPr>
          <w:p w14:paraId="375E020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0,14 tỷ USD</w:t>
            </w:r>
          </w:p>
        </w:tc>
        <w:tc>
          <w:tcPr>
            <w:tcW w:w="1760" w:type="dxa"/>
          </w:tcPr>
          <w:p w14:paraId="2C81B77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0,29 tỷ USD</w:t>
            </w:r>
          </w:p>
        </w:tc>
        <w:tc>
          <w:tcPr>
            <w:tcW w:w="1760" w:type="dxa"/>
          </w:tcPr>
          <w:p w14:paraId="07691F8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13,2%</w:t>
            </w:r>
          </w:p>
        </w:tc>
        <w:tc>
          <w:tcPr>
            <w:tcW w:w="1320" w:type="dxa"/>
          </w:tcPr>
          <w:p w14:paraId="66EB9E8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Oil &amp; gas</w:t>
            </w:r>
          </w:p>
        </w:tc>
      </w:tr>
      <w:tr w:rsidR="009F68C2" w:rsidRPr="00D274C8" w14:paraId="0D1B1B6F" w14:textId="77777777">
        <w:tc>
          <w:tcPr>
            <w:tcW w:w="1320" w:type="dxa"/>
          </w:tcPr>
          <w:p w14:paraId="157C763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w:t>
            </w:r>
          </w:p>
        </w:tc>
        <w:tc>
          <w:tcPr>
            <w:tcW w:w="1760" w:type="dxa"/>
          </w:tcPr>
          <w:p w14:paraId="62CFF23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0,98 tỷ USD</w:t>
            </w:r>
          </w:p>
        </w:tc>
        <w:tc>
          <w:tcPr>
            <w:tcW w:w="1760" w:type="dxa"/>
          </w:tcPr>
          <w:p w14:paraId="5E8C512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2,05 tỷ USD</w:t>
            </w:r>
          </w:p>
        </w:tc>
        <w:tc>
          <w:tcPr>
            <w:tcW w:w="1760" w:type="dxa"/>
          </w:tcPr>
          <w:p w14:paraId="4812BE0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13,2%</w:t>
            </w:r>
          </w:p>
        </w:tc>
        <w:tc>
          <w:tcPr>
            <w:tcW w:w="1320" w:type="dxa"/>
          </w:tcPr>
          <w:p w14:paraId="12100EF9" w14:textId="77777777" w:rsidR="009F68C2" w:rsidRPr="00D274C8" w:rsidRDefault="009F68C2">
            <w:pPr>
              <w:pStyle w:val="Compact"/>
              <w:rPr>
                <w:rFonts w:ascii="Times New Roman" w:hAnsi="Times New Roman" w:cs="Times New Roman"/>
              </w:rPr>
            </w:pPr>
          </w:p>
        </w:tc>
      </w:tr>
    </w:tbl>
    <w:p w14:paraId="63F834E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Lợi thế ASEAN cho Mekong Technology:</w:t>
      </w:r>
    </w:p>
    <w:p w14:paraId="4412A25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 Hiệp định thương mại tự do:</w:t>
      </w:r>
    </w:p>
    <w:tbl>
      <w:tblPr>
        <w:tblStyle w:val="Table"/>
        <w:tblW w:w="5000" w:type="pct"/>
        <w:tblLayout w:type="fixed"/>
        <w:tblLook w:val="0020" w:firstRow="1" w:lastRow="0" w:firstColumn="0" w:lastColumn="0" w:noHBand="0" w:noVBand="0"/>
      </w:tblPr>
      <w:tblGrid>
        <w:gridCol w:w="2394"/>
        <w:gridCol w:w="2394"/>
        <w:gridCol w:w="2394"/>
        <w:gridCol w:w="2394"/>
      </w:tblGrid>
      <w:tr w:rsidR="009F68C2" w:rsidRPr="00D274C8" w14:paraId="65E39179"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980" w:type="dxa"/>
          </w:tcPr>
          <w:p w14:paraId="19EAB95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Hiệp định</w:t>
            </w:r>
          </w:p>
        </w:tc>
        <w:tc>
          <w:tcPr>
            <w:tcW w:w="1980" w:type="dxa"/>
          </w:tcPr>
          <w:p w14:paraId="5CD4773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Năm ký</w:t>
            </w:r>
          </w:p>
        </w:tc>
        <w:tc>
          <w:tcPr>
            <w:tcW w:w="1980" w:type="dxa"/>
          </w:tcPr>
          <w:p w14:paraId="5DEDB56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Lợi ích</w:t>
            </w:r>
          </w:p>
        </w:tc>
        <w:tc>
          <w:tcPr>
            <w:tcW w:w="1980" w:type="dxa"/>
          </w:tcPr>
          <w:p w14:paraId="0354C3A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Tác động với Mekong</w:t>
            </w:r>
          </w:p>
        </w:tc>
      </w:tr>
      <w:tr w:rsidR="009F68C2" w:rsidRPr="00D274C8" w14:paraId="11E9C572" w14:textId="77777777">
        <w:tc>
          <w:tcPr>
            <w:tcW w:w="1980" w:type="dxa"/>
          </w:tcPr>
          <w:p w14:paraId="6650AFB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AFTA</w:t>
            </w:r>
            <w:r w:rsidRPr="00D274C8">
              <w:rPr>
                <w:rFonts w:ascii="Times New Roman" w:hAnsi="Times New Roman" w:cs="Times New Roman"/>
              </w:rPr>
              <w:t xml:space="preserve"> (ASEAN Free Trade Area)</w:t>
            </w:r>
          </w:p>
        </w:tc>
        <w:tc>
          <w:tcPr>
            <w:tcW w:w="1980" w:type="dxa"/>
          </w:tcPr>
          <w:p w14:paraId="4070F6E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1992</w:t>
            </w:r>
          </w:p>
        </w:tc>
        <w:tc>
          <w:tcPr>
            <w:tcW w:w="1980" w:type="dxa"/>
          </w:tcPr>
          <w:p w14:paraId="48BC374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Thuế quan 0-5% trong ASEAN</w:t>
            </w:r>
          </w:p>
        </w:tc>
        <w:tc>
          <w:tcPr>
            <w:tcW w:w="1980" w:type="dxa"/>
          </w:tcPr>
          <w:p w14:paraId="77A1B6A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Xuất khẩu IoT/AMR với chi phí thấp</w:t>
            </w:r>
          </w:p>
        </w:tc>
      </w:tr>
      <w:tr w:rsidR="009F68C2" w:rsidRPr="00D274C8" w14:paraId="7524B5B2" w14:textId="77777777">
        <w:tc>
          <w:tcPr>
            <w:tcW w:w="1980" w:type="dxa"/>
          </w:tcPr>
          <w:p w14:paraId="50485BB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RCEP</w:t>
            </w:r>
            <w:r w:rsidRPr="00D274C8">
              <w:rPr>
                <w:rFonts w:ascii="Times New Roman" w:hAnsi="Times New Roman" w:cs="Times New Roman"/>
              </w:rPr>
              <w:t xml:space="preserve"> (Regional Comprehensive Economic Partnership)</w:t>
            </w:r>
          </w:p>
        </w:tc>
        <w:tc>
          <w:tcPr>
            <w:tcW w:w="1980" w:type="dxa"/>
          </w:tcPr>
          <w:p w14:paraId="02F24E6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2022</w:t>
            </w:r>
          </w:p>
        </w:tc>
        <w:tc>
          <w:tcPr>
            <w:tcW w:w="1980" w:type="dxa"/>
          </w:tcPr>
          <w:p w14:paraId="24B662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ASEAN + China, Japan, Korea, Australia, NZ</w:t>
            </w:r>
          </w:p>
        </w:tc>
        <w:tc>
          <w:tcPr>
            <w:tcW w:w="1980" w:type="dxa"/>
          </w:tcPr>
          <w:p w14:paraId="03E4A1E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Nhập khẩu linh kiện giá rẻ từ Trung Quốc, Nhật</w:t>
            </w:r>
          </w:p>
        </w:tc>
      </w:tr>
      <w:tr w:rsidR="009F68C2" w:rsidRPr="00D274C8" w14:paraId="152750E6" w14:textId="77777777">
        <w:tc>
          <w:tcPr>
            <w:tcW w:w="1980" w:type="dxa"/>
          </w:tcPr>
          <w:p w14:paraId="1C5B5B2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EVFTA</w:t>
            </w:r>
            <w:r w:rsidRPr="00D274C8">
              <w:rPr>
                <w:rFonts w:ascii="Times New Roman" w:hAnsi="Times New Roman" w:cs="Times New Roman"/>
              </w:rPr>
              <w:t xml:space="preserve"> (EU-Vietnam FTA)</w:t>
            </w:r>
          </w:p>
        </w:tc>
        <w:tc>
          <w:tcPr>
            <w:tcW w:w="1980" w:type="dxa"/>
          </w:tcPr>
          <w:p w14:paraId="77C40FB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2020</w:t>
            </w:r>
          </w:p>
        </w:tc>
        <w:tc>
          <w:tcPr>
            <w:tcW w:w="1980" w:type="dxa"/>
          </w:tcPr>
          <w:p w14:paraId="379C2D6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99% thuế quan về 0% (VN↔EU)</w:t>
            </w:r>
          </w:p>
        </w:tc>
        <w:tc>
          <w:tcPr>
            <w:tcW w:w="1980" w:type="dxa"/>
          </w:tcPr>
          <w:p w14:paraId="7D85E822" w14:textId="77777777" w:rsidR="009F68C2" w:rsidRPr="00D274C8" w:rsidRDefault="00CC558F">
            <w:pPr>
              <w:pStyle w:val="Compact"/>
              <w:rPr>
                <w:rFonts w:ascii="Times New Roman" w:hAnsi="Times New Roman" w:cs="Times New Roman"/>
                <w:lang w:val="nb-NO"/>
              </w:rPr>
            </w:pPr>
            <w:r w:rsidRPr="00D274C8">
              <w:rPr>
                <w:rFonts w:ascii="Times New Roman" w:hAnsi="Times New Roman" w:cs="Times New Roman"/>
                <w:lang w:val="nb-NO"/>
              </w:rPr>
              <w:t>Xuất khẩu sang EU từ Việt Nam</w:t>
            </w:r>
          </w:p>
        </w:tc>
      </w:tr>
      <w:tr w:rsidR="009F68C2" w:rsidRPr="00D274C8" w14:paraId="7E01AFC1" w14:textId="77777777">
        <w:tc>
          <w:tcPr>
            <w:tcW w:w="1980" w:type="dxa"/>
          </w:tcPr>
          <w:p w14:paraId="2057347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CPTPP</w:t>
            </w:r>
            <w:r w:rsidRPr="00D274C8">
              <w:rPr>
                <w:rFonts w:ascii="Times New Roman" w:hAnsi="Times New Roman" w:cs="Times New Roman"/>
              </w:rPr>
              <w:t xml:space="preserve"> (Comprehensive and Progressive Trans-Pacific Partnership)</w:t>
            </w:r>
          </w:p>
        </w:tc>
        <w:tc>
          <w:tcPr>
            <w:tcW w:w="1980" w:type="dxa"/>
          </w:tcPr>
          <w:p w14:paraId="4C837EF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2018</w:t>
            </w:r>
          </w:p>
        </w:tc>
        <w:tc>
          <w:tcPr>
            <w:tcW w:w="1980" w:type="dxa"/>
          </w:tcPr>
          <w:p w14:paraId="6BAA67C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VN, Singapore, Malaysia, Brunei + 7 quốc gia khác</w:t>
            </w:r>
          </w:p>
        </w:tc>
        <w:tc>
          <w:tcPr>
            <w:tcW w:w="1980" w:type="dxa"/>
          </w:tcPr>
          <w:p w14:paraId="035C10E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Tiếp cận thị trường Mỹ, Canada, Mexico, Nhật</w:t>
            </w:r>
          </w:p>
        </w:tc>
      </w:tr>
    </w:tbl>
    <w:p w14:paraId="21C07BA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Lợi ích cụ thể:</w:t>
      </w:r>
      <w:r w:rsidRPr="00D274C8">
        <w:rPr>
          <w:rFonts w:ascii="Times New Roman" w:hAnsi="Times New Roman" w:cs="Times New Roman"/>
        </w:rPr>
        <w:t xml:space="preserve"> - </w:t>
      </w:r>
      <w:r w:rsidRPr="00D274C8">
        <w:rPr>
          <w:rFonts w:ascii="Times New Roman" w:hAnsi="Times New Roman" w:cs="Times New Roman"/>
          <w:b/>
          <w:bCs/>
        </w:rPr>
        <w:t>Xuất khẩu AMR-500 từ Việt Nam → Singapore:</w:t>
      </w:r>
      <w:r w:rsidRPr="00D274C8">
        <w:rPr>
          <w:rFonts w:ascii="Times New Roman" w:hAnsi="Times New Roman" w:cs="Times New Roman"/>
        </w:rPr>
        <w:t xml:space="preserve"> Thuế 0% (AFTA) - </w:t>
      </w:r>
      <w:r w:rsidRPr="00D274C8">
        <w:rPr>
          <w:rFonts w:ascii="Times New Roman" w:hAnsi="Times New Roman" w:cs="Times New Roman"/>
          <w:b/>
          <w:bCs/>
        </w:rPr>
        <w:t>Xuất khẩu MK-200 từ Việt Nam → Đức:</w:t>
      </w:r>
      <w:r w:rsidRPr="00D274C8">
        <w:rPr>
          <w:rFonts w:ascii="Times New Roman" w:hAnsi="Times New Roman" w:cs="Times New Roman"/>
        </w:rPr>
        <w:t xml:space="preserve"> Thuế 0% (EVFTA) - </w:t>
      </w:r>
      <w:r w:rsidRPr="00D274C8">
        <w:rPr>
          <w:rFonts w:ascii="Times New Roman" w:hAnsi="Times New Roman" w:cs="Times New Roman"/>
          <w:b/>
          <w:bCs/>
        </w:rPr>
        <w:t>Nhập linh kiện từ Trung Quốc → Việt Nam:</w:t>
      </w:r>
      <w:r w:rsidRPr="00D274C8">
        <w:rPr>
          <w:rFonts w:ascii="Times New Roman" w:hAnsi="Times New Roman" w:cs="Times New Roman"/>
        </w:rPr>
        <w:t xml:space="preserve"> Thuế thấp (RCEP)</w:t>
      </w:r>
    </w:p>
    <w:p w14:paraId="70543E9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2. Chuỗi cung ứng tích hợp:</w:t>
      </w:r>
    </w:p>
    <w:p w14:paraId="6AF1CB9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ASEAN đang hình thành chuỗi cung ứng tích hợp thay thế Trung Quốc:</w:t>
      </w:r>
    </w:p>
    <w:tbl>
      <w:tblPr>
        <w:tblStyle w:val="Table"/>
        <w:tblW w:w="5000" w:type="pct"/>
        <w:tblLayout w:type="fixed"/>
        <w:tblLook w:val="0020" w:firstRow="1" w:lastRow="0" w:firstColumn="0" w:lastColumn="0" w:noHBand="0" w:noVBand="0"/>
      </w:tblPr>
      <w:tblGrid>
        <w:gridCol w:w="2394"/>
        <w:gridCol w:w="2394"/>
        <w:gridCol w:w="2394"/>
        <w:gridCol w:w="2394"/>
      </w:tblGrid>
      <w:tr w:rsidR="009F68C2" w:rsidRPr="00D274C8" w14:paraId="503C0411"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980" w:type="dxa"/>
          </w:tcPr>
          <w:p w14:paraId="591B7A2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Vai trò</w:t>
            </w:r>
          </w:p>
        </w:tc>
        <w:tc>
          <w:tcPr>
            <w:tcW w:w="1980" w:type="dxa"/>
          </w:tcPr>
          <w:p w14:paraId="0E2AFDF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Quốc gia</w:t>
            </w:r>
          </w:p>
        </w:tc>
        <w:tc>
          <w:tcPr>
            <w:tcW w:w="1980" w:type="dxa"/>
          </w:tcPr>
          <w:p w14:paraId="225DE2F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Ưu thế</w:t>
            </w:r>
          </w:p>
        </w:tc>
        <w:tc>
          <w:tcPr>
            <w:tcW w:w="1980" w:type="dxa"/>
          </w:tcPr>
          <w:p w14:paraId="06D90FB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Tác động Mekong</w:t>
            </w:r>
          </w:p>
        </w:tc>
      </w:tr>
      <w:tr w:rsidR="009F68C2" w:rsidRPr="00D274C8" w14:paraId="671D873D" w14:textId="77777777">
        <w:tc>
          <w:tcPr>
            <w:tcW w:w="1980" w:type="dxa"/>
          </w:tcPr>
          <w:p w14:paraId="2974E94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R&amp;D Center</w:t>
            </w:r>
          </w:p>
        </w:tc>
        <w:tc>
          <w:tcPr>
            <w:tcW w:w="1980" w:type="dxa"/>
          </w:tcPr>
          <w:p w14:paraId="052702B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Singapore</w:t>
            </w:r>
          </w:p>
        </w:tc>
        <w:tc>
          <w:tcPr>
            <w:tcW w:w="1980" w:type="dxa"/>
          </w:tcPr>
          <w:p w14:paraId="44A10FB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Nhân lực cao cấp, hạ tầng tốt</w:t>
            </w:r>
          </w:p>
        </w:tc>
        <w:tc>
          <w:tcPr>
            <w:tcW w:w="1980" w:type="dxa"/>
          </w:tcPr>
          <w:p w14:paraId="71E4870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Mở R&amp;D office, access VC</w:t>
            </w:r>
          </w:p>
        </w:tc>
      </w:tr>
      <w:tr w:rsidR="009F68C2" w:rsidRPr="00D274C8" w14:paraId="091FC4C4" w14:textId="77777777">
        <w:tc>
          <w:tcPr>
            <w:tcW w:w="1980" w:type="dxa"/>
          </w:tcPr>
          <w:p w14:paraId="72DA0BB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High-tech Manufacturing</w:t>
            </w:r>
          </w:p>
        </w:tc>
        <w:tc>
          <w:tcPr>
            <w:tcW w:w="1980" w:type="dxa"/>
          </w:tcPr>
          <w:p w14:paraId="31FF920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Malaysia, Việt Nam</w:t>
            </w:r>
          </w:p>
        </w:tc>
        <w:tc>
          <w:tcPr>
            <w:tcW w:w="1980" w:type="dxa"/>
          </w:tcPr>
          <w:p w14:paraId="3491821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Ưu đãi thuế, skilled labor</w:t>
            </w:r>
          </w:p>
        </w:tc>
        <w:tc>
          <w:tcPr>
            <w:tcW w:w="1980" w:type="dxa"/>
          </w:tcPr>
          <w:p w14:paraId="4D386FA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Mekong: Base sản xuất VN</w:t>
            </w:r>
          </w:p>
        </w:tc>
      </w:tr>
      <w:tr w:rsidR="009F68C2" w:rsidRPr="00D274C8" w14:paraId="7BF4D4A2" w14:textId="77777777">
        <w:tc>
          <w:tcPr>
            <w:tcW w:w="1980" w:type="dxa"/>
          </w:tcPr>
          <w:p w14:paraId="22CC530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Component Supply</w:t>
            </w:r>
          </w:p>
        </w:tc>
        <w:tc>
          <w:tcPr>
            <w:tcW w:w="1980" w:type="dxa"/>
          </w:tcPr>
          <w:p w14:paraId="139A9D8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Thailand, Việt Nam</w:t>
            </w:r>
          </w:p>
        </w:tc>
        <w:tc>
          <w:tcPr>
            <w:tcW w:w="1980" w:type="dxa"/>
          </w:tcPr>
          <w:p w14:paraId="2D9AC17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Automotive, electronics</w:t>
            </w:r>
          </w:p>
        </w:tc>
        <w:tc>
          <w:tcPr>
            <w:tcW w:w="1980" w:type="dxa"/>
          </w:tcPr>
          <w:p w14:paraId="24FC3E7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Nguồn cung linh kiện</w:t>
            </w:r>
          </w:p>
        </w:tc>
      </w:tr>
      <w:tr w:rsidR="009F68C2" w:rsidRPr="00D274C8" w14:paraId="4E0BAC2C" w14:textId="77777777">
        <w:tc>
          <w:tcPr>
            <w:tcW w:w="1980" w:type="dxa"/>
          </w:tcPr>
          <w:p w14:paraId="7A8E4BA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Assembly &amp; Testing</w:t>
            </w:r>
          </w:p>
        </w:tc>
        <w:tc>
          <w:tcPr>
            <w:tcW w:w="1980" w:type="dxa"/>
          </w:tcPr>
          <w:p w14:paraId="3FF928C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Indonesia, Philippines</w:t>
            </w:r>
          </w:p>
        </w:tc>
        <w:tc>
          <w:tcPr>
            <w:tcW w:w="1980" w:type="dxa"/>
          </w:tcPr>
          <w:p w14:paraId="549EFFF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Low-cost labor</w:t>
            </w:r>
          </w:p>
        </w:tc>
        <w:tc>
          <w:tcPr>
            <w:tcW w:w="1980" w:type="dxa"/>
          </w:tcPr>
          <w:p w14:paraId="72CD6E4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Offshore assembly</w:t>
            </w:r>
          </w:p>
        </w:tc>
      </w:tr>
      <w:tr w:rsidR="009F68C2" w:rsidRPr="00D274C8" w14:paraId="2D2F1868" w14:textId="77777777">
        <w:tc>
          <w:tcPr>
            <w:tcW w:w="1980" w:type="dxa"/>
          </w:tcPr>
          <w:p w14:paraId="30D8F7D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Logistics Hub</w:t>
            </w:r>
          </w:p>
        </w:tc>
        <w:tc>
          <w:tcPr>
            <w:tcW w:w="1980" w:type="dxa"/>
          </w:tcPr>
          <w:p w14:paraId="0EA9B7F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Singapore, Thailand</w:t>
            </w:r>
          </w:p>
        </w:tc>
        <w:tc>
          <w:tcPr>
            <w:tcW w:w="1980" w:type="dxa"/>
          </w:tcPr>
          <w:p w14:paraId="20047BE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Cảng biển, sân bay</w:t>
            </w:r>
          </w:p>
        </w:tc>
        <w:tc>
          <w:tcPr>
            <w:tcW w:w="1980" w:type="dxa"/>
          </w:tcPr>
          <w:p w14:paraId="6711B3E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Distribution center</w:t>
            </w:r>
          </w:p>
        </w:tc>
      </w:tr>
    </w:tbl>
    <w:p w14:paraId="02C81AD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3. Chính sách hỗ trợ công nghệ:</w:t>
      </w:r>
    </w:p>
    <w:tbl>
      <w:tblPr>
        <w:tblStyle w:val="Table"/>
        <w:tblW w:w="5000" w:type="pct"/>
        <w:tblLayout w:type="fixed"/>
        <w:tblLook w:val="0020" w:firstRow="1" w:lastRow="0" w:firstColumn="0" w:lastColumn="0" w:noHBand="0" w:noVBand="0"/>
      </w:tblPr>
      <w:tblGrid>
        <w:gridCol w:w="2394"/>
        <w:gridCol w:w="2394"/>
        <w:gridCol w:w="2394"/>
        <w:gridCol w:w="2394"/>
      </w:tblGrid>
      <w:tr w:rsidR="009F68C2" w:rsidRPr="00D274C8" w14:paraId="1CF5B2A3"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980" w:type="dxa"/>
          </w:tcPr>
          <w:p w14:paraId="51B9468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Quốc gia</w:t>
            </w:r>
          </w:p>
        </w:tc>
        <w:tc>
          <w:tcPr>
            <w:tcW w:w="1980" w:type="dxa"/>
          </w:tcPr>
          <w:p w14:paraId="4BD4506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Chính sách</w:t>
            </w:r>
          </w:p>
        </w:tc>
        <w:tc>
          <w:tcPr>
            <w:tcW w:w="1980" w:type="dxa"/>
          </w:tcPr>
          <w:p w14:paraId="2B1DBE0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Ngân sách</w:t>
            </w:r>
          </w:p>
        </w:tc>
        <w:tc>
          <w:tcPr>
            <w:tcW w:w="1980" w:type="dxa"/>
          </w:tcPr>
          <w:p w14:paraId="2F103CB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Lợi ích cho Mekong</w:t>
            </w:r>
          </w:p>
        </w:tc>
      </w:tr>
      <w:tr w:rsidR="009F68C2" w:rsidRPr="00D274C8" w14:paraId="02424345" w14:textId="77777777">
        <w:tc>
          <w:tcPr>
            <w:tcW w:w="1980" w:type="dxa"/>
          </w:tcPr>
          <w:p w14:paraId="18D2EA9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Singapore</w:t>
            </w:r>
          </w:p>
        </w:tc>
        <w:tc>
          <w:tcPr>
            <w:tcW w:w="1980" w:type="dxa"/>
          </w:tcPr>
          <w:p w14:paraId="6E7F42E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Research Innovation Enterprise 2025</w:t>
            </w:r>
          </w:p>
        </w:tc>
        <w:tc>
          <w:tcPr>
            <w:tcW w:w="1980" w:type="dxa"/>
          </w:tcPr>
          <w:p w14:paraId="2335944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25 tỷ SGD (18,5 tỷ USD)</w:t>
            </w:r>
          </w:p>
        </w:tc>
        <w:tc>
          <w:tcPr>
            <w:tcW w:w="1980" w:type="dxa"/>
          </w:tcPr>
          <w:p w14:paraId="5985EF8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R&amp;D grant, tax incentive</w:t>
            </w:r>
          </w:p>
        </w:tc>
      </w:tr>
      <w:tr w:rsidR="009F68C2" w:rsidRPr="00D274C8" w14:paraId="7E076436" w14:textId="77777777">
        <w:tc>
          <w:tcPr>
            <w:tcW w:w="1980" w:type="dxa"/>
          </w:tcPr>
          <w:p w14:paraId="431B56E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Thailand</w:t>
            </w:r>
          </w:p>
        </w:tc>
        <w:tc>
          <w:tcPr>
            <w:tcW w:w="1980" w:type="dxa"/>
          </w:tcPr>
          <w:p w14:paraId="0AE1B58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Thailand 4.0 (EEC)</w:t>
            </w:r>
          </w:p>
        </w:tc>
        <w:tc>
          <w:tcPr>
            <w:tcW w:w="1980" w:type="dxa"/>
          </w:tcPr>
          <w:p w14:paraId="0FFE1C8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45 tỷ USD</w:t>
            </w:r>
          </w:p>
        </w:tc>
        <w:tc>
          <w:tcPr>
            <w:tcW w:w="1980" w:type="dxa"/>
          </w:tcPr>
          <w:p w14:paraId="2299B6D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Ưu đãi đầu tư automation</w:t>
            </w:r>
          </w:p>
        </w:tc>
      </w:tr>
      <w:tr w:rsidR="009F68C2" w:rsidRPr="00D274C8" w14:paraId="12142B87" w14:textId="77777777">
        <w:tc>
          <w:tcPr>
            <w:tcW w:w="1980" w:type="dxa"/>
          </w:tcPr>
          <w:p w14:paraId="7C9C683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Vietnam</w:t>
            </w:r>
          </w:p>
        </w:tc>
        <w:tc>
          <w:tcPr>
            <w:tcW w:w="1980" w:type="dxa"/>
          </w:tcPr>
          <w:p w14:paraId="17572F3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QĐ 38/2020, QĐ 2117</w:t>
            </w:r>
          </w:p>
        </w:tc>
        <w:tc>
          <w:tcPr>
            <w:tcW w:w="1980" w:type="dxa"/>
          </w:tcPr>
          <w:p w14:paraId="06BC43F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 tỷ USD trợ cấp</w:t>
            </w:r>
          </w:p>
        </w:tc>
        <w:tc>
          <w:tcPr>
            <w:tcW w:w="1980" w:type="dxa"/>
          </w:tcPr>
          <w:p w14:paraId="7F87A6B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Thu hút đầu tư Mekong</w:t>
            </w:r>
          </w:p>
        </w:tc>
      </w:tr>
      <w:tr w:rsidR="009F68C2" w:rsidRPr="00D274C8" w14:paraId="58E0BD7C" w14:textId="77777777">
        <w:tc>
          <w:tcPr>
            <w:tcW w:w="1980" w:type="dxa"/>
          </w:tcPr>
          <w:p w14:paraId="2AD69A8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Indonesia</w:t>
            </w:r>
          </w:p>
        </w:tc>
        <w:tc>
          <w:tcPr>
            <w:tcW w:w="1980" w:type="dxa"/>
          </w:tcPr>
          <w:p w14:paraId="05F4227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Making Indonesia 4.0</w:t>
            </w:r>
          </w:p>
        </w:tc>
        <w:tc>
          <w:tcPr>
            <w:tcW w:w="1980" w:type="dxa"/>
          </w:tcPr>
          <w:p w14:paraId="01DBD44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100 tỷ USD</w:t>
            </w:r>
          </w:p>
        </w:tc>
        <w:tc>
          <w:tcPr>
            <w:tcW w:w="1980" w:type="dxa"/>
          </w:tcPr>
          <w:p w14:paraId="696B6A7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Khách hàng tiềm năng</w:t>
            </w:r>
          </w:p>
        </w:tc>
      </w:tr>
      <w:tr w:rsidR="009F68C2" w:rsidRPr="00D274C8" w14:paraId="24A6A79F" w14:textId="77777777">
        <w:tc>
          <w:tcPr>
            <w:tcW w:w="1980" w:type="dxa"/>
          </w:tcPr>
          <w:p w14:paraId="40D235D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Malaysia</w:t>
            </w:r>
          </w:p>
        </w:tc>
        <w:tc>
          <w:tcPr>
            <w:tcW w:w="1980" w:type="dxa"/>
          </w:tcPr>
          <w:p w14:paraId="5B68FD6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Industry4WRD</w:t>
            </w:r>
          </w:p>
        </w:tc>
        <w:tc>
          <w:tcPr>
            <w:tcW w:w="1980" w:type="dxa"/>
          </w:tcPr>
          <w:p w14:paraId="65CE595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 tỷ MYR (700 triệu USD)</w:t>
            </w:r>
          </w:p>
        </w:tc>
        <w:tc>
          <w:tcPr>
            <w:tcW w:w="1980" w:type="dxa"/>
          </w:tcPr>
          <w:p w14:paraId="38475C2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Automation grants</w:t>
            </w:r>
          </w:p>
        </w:tc>
      </w:tr>
    </w:tbl>
    <w:p w14:paraId="287950B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4. Thị trường vốn:</w:t>
      </w:r>
    </w:p>
    <w:tbl>
      <w:tblPr>
        <w:tblStyle w:val="Table"/>
        <w:tblW w:w="5000" w:type="pct"/>
        <w:tblLayout w:type="fixed"/>
        <w:tblLook w:val="0020" w:firstRow="1" w:lastRow="0" w:firstColumn="0" w:lastColumn="0" w:noHBand="0" w:noVBand="0"/>
      </w:tblPr>
      <w:tblGrid>
        <w:gridCol w:w="1690"/>
        <w:gridCol w:w="2253"/>
        <w:gridCol w:w="2253"/>
        <w:gridCol w:w="1690"/>
        <w:gridCol w:w="1690"/>
      </w:tblGrid>
      <w:tr w:rsidR="009F68C2" w:rsidRPr="00D274C8" w14:paraId="7C28FF10"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97" w:type="dxa"/>
          </w:tcPr>
          <w:p w14:paraId="511B0B3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Quốc gia</w:t>
            </w:r>
          </w:p>
        </w:tc>
        <w:tc>
          <w:tcPr>
            <w:tcW w:w="1863" w:type="dxa"/>
          </w:tcPr>
          <w:p w14:paraId="1589614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VC funds</w:t>
            </w:r>
          </w:p>
        </w:tc>
        <w:tc>
          <w:tcPr>
            <w:tcW w:w="1863" w:type="dxa"/>
          </w:tcPr>
          <w:p w14:paraId="5265615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Tổng vốn</w:t>
            </w:r>
          </w:p>
        </w:tc>
        <w:tc>
          <w:tcPr>
            <w:tcW w:w="1397" w:type="dxa"/>
          </w:tcPr>
          <w:p w14:paraId="165344A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Stage</w:t>
            </w:r>
          </w:p>
        </w:tc>
        <w:tc>
          <w:tcPr>
            <w:tcW w:w="1397" w:type="dxa"/>
          </w:tcPr>
          <w:p w14:paraId="137EA26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70416674" w14:textId="77777777">
        <w:tc>
          <w:tcPr>
            <w:tcW w:w="1397" w:type="dxa"/>
          </w:tcPr>
          <w:p w14:paraId="4BCE0B1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Singapore</w:t>
            </w:r>
          </w:p>
        </w:tc>
        <w:tc>
          <w:tcPr>
            <w:tcW w:w="1863" w:type="dxa"/>
          </w:tcPr>
          <w:p w14:paraId="3A8D2C9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350+</w:t>
            </w:r>
          </w:p>
        </w:tc>
        <w:tc>
          <w:tcPr>
            <w:tcW w:w="1863" w:type="dxa"/>
          </w:tcPr>
          <w:p w14:paraId="54F409D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 tỷ USD</w:t>
            </w:r>
          </w:p>
        </w:tc>
        <w:tc>
          <w:tcPr>
            <w:tcW w:w="1397" w:type="dxa"/>
          </w:tcPr>
          <w:p w14:paraId="3129B83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Seed → Pre-IPO</w:t>
            </w:r>
          </w:p>
        </w:tc>
        <w:tc>
          <w:tcPr>
            <w:tcW w:w="1397" w:type="dxa"/>
          </w:tcPr>
          <w:p w14:paraId="288E258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Temasek, GIC, Vertex, Sequoia SEA</w:t>
            </w:r>
          </w:p>
        </w:tc>
      </w:tr>
      <w:tr w:rsidR="009F68C2" w:rsidRPr="00D274C8" w14:paraId="7462ED7C" w14:textId="77777777">
        <w:tc>
          <w:tcPr>
            <w:tcW w:w="1397" w:type="dxa"/>
          </w:tcPr>
          <w:p w14:paraId="180470D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Vietnam</w:t>
            </w:r>
          </w:p>
        </w:tc>
        <w:tc>
          <w:tcPr>
            <w:tcW w:w="1863" w:type="dxa"/>
          </w:tcPr>
          <w:p w14:paraId="7D6AD0E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w:t>
            </w:r>
          </w:p>
        </w:tc>
        <w:tc>
          <w:tcPr>
            <w:tcW w:w="1863" w:type="dxa"/>
          </w:tcPr>
          <w:p w14:paraId="05DC5EF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 tỷ USD</w:t>
            </w:r>
          </w:p>
        </w:tc>
        <w:tc>
          <w:tcPr>
            <w:tcW w:w="1397" w:type="dxa"/>
          </w:tcPr>
          <w:p w14:paraId="723332A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Seed → Series B</w:t>
            </w:r>
          </w:p>
        </w:tc>
        <w:tc>
          <w:tcPr>
            <w:tcW w:w="1397" w:type="dxa"/>
          </w:tcPr>
          <w:p w14:paraId="312BB24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VinaCapital, Mekong Capital</w:t>
            </w:r>
          </w:p>
        </w:tc>
      </w:tr>
      <w:tr w:rsidR="009F68C2" w:rsidRPr="00D274C8" w14:paraId="3F3ABDF2" w14:textId="77777777">
        <w:tc>
          <w:tcPr>
            <w:tcW w:w="1397" w:type="dxa"/>
          </w:tcPr>
          <w:p w14:paraId="123DA7E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Thailand</w:t>
            </w:r>
          </w:p>
        </w:tc>
        <w:tc>
          <w:tcPr>
            <w:tcW w:w="1863" w:type="dxa"/>
          </w:tcPr>
          <w:p w14:paraId="625E4A1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w:t>
            </w:r>
          </w:p>
        </w:tc>
        <w:tc>
          <w:tcPr>
            <w:tcW w:w="1863" w:type="dxa"/>
          </w:tcPr>
          <w:p w14:paraId="564C342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 tỷ USD</w:t>
            </w:r>
          </w:p>
        </w:tc>
        <w:tc>
          <w:tcPr>
            <w:tcW w:w="1397" w:type="dxa"/>
          </w:tcPr>
          <w:p w14:paraId="4479D56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Seed → Series A</w:t>
            </w:r>
          </w:p>
        </w:tc>
        <w:tc>
          <w:tcPr>
            <w:tcW w:w="1397" w:type="dxa"/>
          </w:tcPr>
          <w:p w14:paraId="10FC6EF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SCB 10X, Kasikorn Vision</w:t>
            </w:r>
          </w:p>
        </w:tc>
      </w:tr>
      <w:tr w:rsidR="009F68C2" w:rsidRPr="00D274C8" w14:paraId="7CC534CB" w14:textId="77777777">
        <w:tc>
          <w:tcPr>
            <w:tcW w:w="1397" w:type="dxa"/>
          </w:tcPr>
          <w:p w14:paraId="4B95C52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Others</w:t>
            </w:r>
          </w:p>
        </w:tc>
        <w:tc>
          <w:tcPr>
            <w:tcW w:w="1863" w:type="dxa"/>
          </w:tcPr>
          <w:p w14:paraId="4BBA4E8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70+</w:t>
            </w:r>
          </w:p>
        </w:tc>
        <w:tc>
          <w:tcPr>
            <w:tcW w:w="1863" w:type="dxa"/>
          </w:tcPr>
          <w:p w14:paraId="456267B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 tỷ USD</w:t>
            </w:r>
          </w:p>
        </w:tc>
        <w:tc>
          <w:tcPr>
            <w:tcW w:w="1397" w:type="dxa"/>
          </w:tcPr>
          <w:p w14:paraId="6B31511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Seed → Series A</w:t>
            </w:r>
          </w:p>
        </w:tc>
        <w:tc>
          <w:tcPr>
            <w:tcW w:w="1397" w:type="dxa"/>
          </w:tcPr>
          <w:p w14:paraId="5E018E84" w14:textId="77777777" w:rsidR="009F68C2" w:rsidRPr="00D274C8" w:rsidRDefault="009F68C2">
            <w:pPr>
              <w:pStyle w:val="Compact"/>
              <w:rPr>
                <w:rFonts w:ascii="Times New Roman" w:hAnsi="Times New Roman" w:cs="Times New Roman"/>
              </w:rPr>
            </w:pPr>
          </w:p>
        </w:tc>
      </w:tr>
    </w:tbl>
    <w:p w14:paraId="34873D9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Ý nghĩa với Mekong:</w:t>
      </w:r>
      <w:r w:rsidRPr="00D274C8">
        <w:rPr>
          <w:rFonts w:ascii="Times New Roman" w:hAnsi="Times New Roman" w:cs="Times New Roman"/>
        </w:rPr>
        <w:t xml:space="preserve"> Access to growth capital từ Singapore VC</w:t>
      </w:r>
    </w:p>
    <w:p w14:paraId="4352AEC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Chiến lược xuất khẩu ASEAN của Mekong:</w:t>
      </w:r>
    </w:p>
    <w:p w14:paraId="56082232"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Giai đoạn 1 (2025-2029): Thâm nhập thị trường</w:t>
      </w:r>
    </w:p>
    <w:tbl>
      <w:tblPr>
        <w:tblStyle w:val="Table"/>
        <w:tblW w:w="5000" w:type="pct"/>
        <w:tblLayout w:type="fixed"/>
        <w:tblLook w:val="0020" w:firstRow="1" w:lastRow="0" w:firstColumn="0" w:lastColumn="0" w:noHBand="0" w:noVBand="0"/>
      </w:tblPr>
      <w:tblGrid>
        <w:gridCol w:w="1368"/>
        <w:gridCol w:w="1368"/>
        <w:gridCol w:w="1824"/>
        <w:gridCol w:w="1824"/>
        <w:gridCol w:w="1824"/>
        <w:gridCol w:w="1368"/>
      </w:tblGrid>
      <w:tr w:rsidR="009F68C2" w:rsidRPr="00D274C8" w14:paraId="0BB8C174"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131" w:type="dxa"/>
          </w:tcPr>
          <w:p w14:paraId="1114B57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Sản phẩm</w:t>
            </w:r>
          </w:p>
        </w:tc>
        <w:tc>
          <w:tcPr>
            <w:tcW w:w="1131" w:type="dxa"/>
          </w:tcPr>
          <w:p w14:paraId="6281DC1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Thị trường mục tiêu</w:t>
            </w:r>
          </w:p>
        </w:tc>
        <w:tc>
          <w:tcPr>
            <w:tcW w:w="1508" w:type="dxa"/>
          </w:tcPr>
          <w:p w14:paraId="2AE513A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(USD)</w:t>
            </w:r>
          </w:p>
        </w:tc>
        <w:tc>
          <w:tcPr>
            <w:tcW w:w="1508" w:type="dxa"/>
          </w:tcPr>
          <w:p w14:paraId="312EE6F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lượng</w:t>
            </w:r>
          </w:p>
        </w:tc>
        <w:tc>
          <w:tcPr>
            <w:tcW w:w="1508" w:type="dxa"/>
          </w:tcPr>
          <w:p w14:paraId="6F5EBB7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Doanh thu (triệu USD)</w:t>
            </w:r>
          </w:p>
        </w:tc>
        <w:tc>
          <w:tcPr>
            <w:tcW w:w="1131" w:type="dxa"/>
          </w:tcPr>
          <w:p w14:paraId="204B81A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Chiến lược</w:t>
            </w:r>
          </w:p>
        </w:tc>
      </w:tr>
      <w:tr w:rsidR="009F68C2" w:rsidRPr="00D274C8" w14:paraId="5AB1457E" w14:textId="77777777">
        <w:tc>
          <w:tcPr>
            <w:tcW w:w="1131" w:type="dxa"/>
          </w:tcPr>
          <w:p w14:paraId="49E228F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MK-100</w:t>
            </w:r>
          </w:p>
        </w:tc>
        <w:tc>
          <w:tcPr>
            <w:tcW w:w="1131" w:type="dxa"/>
          </w:tcPr>
          <w:p w14:paraId="0449D9C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Singapore, Malaysia</w:t>
            </w:r>
          </w:p>
        </w:tc>
        <w:tc>
          <w:tcPr>
            <w:tcW w:w="1508" w:type="dxa"/>
          </w:tcPr>
          <w:p w14:paraId="2033950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800-1.200</w:t>
            </w:r>
          </w:p>
        </w:tc>
        <w:tc>
          <w:tcPr>
            <w:tcW w:w="1508" w:type="dxa"/>
          </w:tcPr>
          <w:p w14:paraId="75E93E8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w:t>
            </w:r>
          </w:p>
        </w:tc>
        <w:tc>
          <w:tcPr>
            <w:tcW w:w="1508" w:type="dxa"/>
          </w:tcPr>
          <w:p w14:paraId="1010AD1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0,20</w:t>
            </w:r>
          </w:p>
        </w:tc>
        <w:tc>
          <w:tcPr>
            <w:tcW w:w="1131" w:type="dxa"/>
          </w:tcPr>
          <w:p w14:paraId="6ACD227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Pilot customers</w:t>
            </w:r>
          </w:p>
        </w:tc>
      </w:tr>
      <w:tr w:rsidR="009F68C2" w:rsidRPr="00D274C8" w14:paraId="35EC8875" w14:textId="77777777">
        <w:tc>
          <w:tcPr>
            <w:tcW w:w="1131" w:type="dxa"/>
          </w:tcPr>
          <w:p w14:paraId="5DC3C73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AMR-100</w:t>
            </w:r>
          </w:p>
        </w:tc>
        <w:tc>
          <w:tcPr>
            <w:tcW w:w="1131" w:type="dxa"/>
          </w:tcPr>
          <w:p w14:paraId="3ABE7E0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Thailand (automotive)</w:t>
            </w:r>
          </w:p>
        </w:tc>
        <w:tc>
          <w:tcPr>
            <w:tcW w:w="1508" w:type="dxa"/>
          </w:tcPr>
          <w:p w14:paraId="38F5550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25.000-30.000</w:t>
            </w:r>
          </w:p>
        </w:tc>
        <w:tc>
          <w:tcPr>
            <w:tcW w:w="1508" w:type="dxa"/>
          </w:tcPr>
          <w:p w14:paraId="36CB541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w:t>
            </w:r>
          </w:p>
        </w:tc>
        <w:tc>
          <w:tcPr>
            <w:tcW w:w="1508" w:type="dxa"/>
          </w:tcPr>
          <w:p w14:paraId="3164F34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1,38</w:t>
            </w:r>
          </w:p>
        </w:tc>
        <w:tc>
          <w:tcPr>
            <w:tcW w:w="1131" w:type="dxa"/>
          </w:tcPr>
          <w:p w14:paraId="08D6DD1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Partnership với Tier-1</w:t>
            </w:r>
          </w:p>
        </w:tc>
      </w:tr>
      <w:tr w:rsidR="009F68C2" w:rsidRPr="00D274C8" w14:paraId="0AFA0395" w14:textId="77777777">
        <w:tc>
          <w:tcPr>
            <w:tcW w:w="1131" w:type="dxa"/>
          </w:tcPr>
          <w:p w14:paraId="4E3BC6D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w:t>
            </w:r>
          </w:p>
        </w:tc>
        <w:tc>
          <w:tcPr>
            <w:tcW w:w="1131" w:type="dxa"/>
          </w:tcPr>
          <w:p w14:paraId="664749B8" w14:textId="77777777" w:rsidR="009F68C2" w:rsidRPr="00D274C8" w:rsidRDefault="009F68C2">
            <w:pPr>
              <w:pStyle w:val="Compact"/>
              <w:rPr>
                <w:rFonts w:ascii="Times New Roman" w:hAnsi="Times New Roman" w:cs="Times New Roman"/>
              </w:rPr>
            </w:pPr>
          </w:p>
        </w:tc>
        <w:tc>
          <w:tcPr>
            <w:tcW w:w="1508" w:type="dxa"/>
          </w:tcPr>
          <w:p w14:paraId="57E3F31B" w14:textId="77777777" w:rsidR="009F68C2" w:rsidRPr="00D274C8" w:rsidRDefault="009F68C2">
            <w:pPr>
              <w:pStyle w:val="Compact"/>
              <w:rPr>
                <w:rFonts w:ascii="Times New Roman" w:hAnsi="Times New Roman" w:cs="Times New Roman"/>
              </w:rPr>
            </w:pPr>
          </w:p>
        </w:tc>
        <w:tc>
          <w:tcPr>
            <w:tcW w:w="1508" w:type="dxa"/>
          </w:tcPr>
          <w:p w14:paraId="5EF235C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250</w:t>
            </w:r>
          </w:p>
        </w:tc>
        <w:tc>
          <w:tcPr>
            <w:tcW w:w="1508" w:type="dxa"/>
          </w:tcPr>
          <w:p w14:paraId="0D065E3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1,58</w:t>
            </w:r>
          </w:p>
        </w:tc>
        <w:tc>
          <w:tcPr>
            <w:tcW w:w="1131" w:type="dxa"/>
          </w:tcPr>
          <w:p w14:paraId="48589FD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8,6% doanh thu GĐ1</w:t>
            </w:r>
          </w:p>
        </w:tc>
      </w:tr>
    </w:tbl>
    <w:p w14:paraId="34682F3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Giai đoạn 2 (2030-2035): Mở rộng</w:t>
      </w:r>
    </w:p>
    <w:tbl>
      <w:tblPr>
        <w:tblStyle w:val="Table"/>
        <w:tblW w:w="5000" w:type="pct"/>
        <w:tblLayout w:type="fixed"/>
        <w:tblLook w:val="0020" w:firstRow="1" w:lastRow="0" w:firstColumn="0" w:lastColumn="0" w:noHBand="0" w:noVBand="0"/>
      </w:tblPr>
      <w:tblGrid>
        <w:gridCol w:w="1368"/>
        <w:gridCol w:w="1368"/>
        <w:gridCol w:w="1824"/>
        <w:gridCol w:w="1824"/>
        <w:gridCol w:w="1824"/>
        <w:gridCol w:w="1368"/>
      </w:tblGrid>
      <w:tr w:rsidR="009F68C2" w:rsidRPr="00D274C8" w14:paraId="00047A0E"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131" w:type="dxa"/>
          </w:tcPr>
          <w:p w14:paraId="1BE9154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Sản phẩm</w:t>
            </w:r>
          </w:p>
        </w:tc>
        <w:tc>
          <w:tcPr>
            <w:tcW w:w="1131" w:type="dxa"/>
          </w:tcPr>
          <w:p w14:paraId="57E1D74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Thị trường mục tiêu</w:t>
            </w:r>
          </w:p>
        </w:tc>
        <w:tc>
          <w:tcPr>
            <w:tcW w:w="1508" w:type="dxa"/>
          </w:tcPr>
          <w:p w14:paraId="0E0D79A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(USD)</w:t>
            </w:r>
          </w:p>
        </w:tc>
        <w:tc>
          <w:tcPr>
            <w:tcW w:w="1508" w:type="dxa"/>
          </w:tcPr>
          <w:p w14:paraId="36006C2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lượng</w:t>
            </w:r>
          </w:p>
        </w:tc>
        <w:tc>
          <w:tcPr>
            <w:tcW w:w="1508" w:type="dxa"/>
          </w:tcPr>
          <w:p w14:paraId="494223B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Doanh thu (triệu USD)</w:t>
            </w:r>
          </w:p>
        </w:tc>
        <w:tc>
          <w:tcPr>
            <w:tcW w:w="1131" w:type="dxa"/>
          </w:tcPr>
          <w:p w14:paraId="096197A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Chiến lược</w:t>
            </w:r>
          </w:p>
        </w:tc>
      </w:tr>
      <w:tr w:rsidR="009F68C2" w:rsidRPr="00D274C8" w14:paraId="7F0E0FDB" w14:textId="77777777">
        <w:tc>
          <w:tcPr>
            <w:tcW w:w="1131" w:type="dxa"/>
          </w:tcPr>
          <w:p w14:paraId="46CB130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MK-200</w:t>
            </w:r>
          </w:p>
        </w:tc>
        <w:tc>
          <w:tcPr>
            <w:tcW w:w="1131" w:type="dxa"/>
          </w:tcPr>
          <w:p w14:paraId="77A59FE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Singapore, Thailand, Indonesia</w:t>
            </w:r>
          </w:p>
        </w:tc>
        <w:tc>
          <w:tcPr>
            <w:tcW w:w="1508" w:type="dxa"/>
          </w:tcPr>
          <w:p w14:paraId="27F436A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1.800-2.500</w:t>
            </w:r>
          </w:p>
        </w:tc>
        <w:tc>
          <w:tcPr>
            <w:tcW w:w="1508" w:type="dxa"/>
          </w:tcPr>
          <w:p w14:paraId="5EE0DD4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800</w:t>
            </w:r>
          </w:p>
        </w:tc>
        <w:tc>
          <w:tcPr>
            <w:tcW w:w="1508" w:type="dxa"/>
          </w:tcPr>
          <w:p w14:paraId="7395293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1,76</w:t>
            </w:r>
          </w:p>
        </w:tc>
        <w:tc>
          <w:tcPr>
            <w:tcW w:w="1131" w:type="dxa"/>
          </w:tcPr>
          <w:p w14:paraId="3C5AB63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Direct sales + Distributor</w:t>
            </w:r>
          </w:p>
        </w:tc>
      </w:tr>
      <w:tr w:rsidR="009F68C2" w:rsidRPr="00D274C8" w14:paraId="20D10BDE" w14:textId="77777777">
        <w:tc>
          <w:tcPr>
            <w:tcW w:w="1131" w:type="dxa"/>
          </w:tcPr>
          <w:p w14:paraId="5983529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AMR-500</w:t>
            </w:r>
          </w:p>
        </w:tc>
        <w:tc>
          <w:tcPr>
            <w:tcW w:w="1131" w:type="dxa"/>
          </w:tcPr>
          <w:p w14:paraId="1E05869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ASEAN manufacturing</w:t>
            </w:r>
          </w:p>
        </w:tc>
        <w:tc>
          <w:tcPr>
            <w:tcW w:w="1508" w:type="dxa"/>
          </w:tcPr>
          <w:p w14:paraId="550906C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40.000-50.000</w:t>
            </w:r>
          </w:p>
        </w:tc>
        <w:tc>
          <w:tcPr>
            <w:tcW w:w="1508" w:type="dxa"/>
          </w:tcPr>
          <w:p w14:paraId="5654E0E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400</w:t>
            </w:r>
          </w:p>
        </w:tc>
        <w:tc>
          <w:tcPr>
            <w:tcW w:w="1508" w:type="dxa"/>
          </w:tcPr>
          <w:p w14:paraId="11458A2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18,00</w:t>
            </w:r>
          </w:p>
        </w:tc>
        <w:tc>
          <w:tcPr>
            <w:tcW w:w="1131" w:type="dxa"/>
          </w:tcPr>
          <w:p w14:paraId="33D22B3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Fleet sales (10-50 units)</w:t>
            </w:r>
          </w:p>
        </w:tc>
      </w:tr>
      <w:tr w:rsidR="009F68C2" w:rsidRPr="00D274C8" w14:paraId="48F9A65B" w14:textId="77777777">
        <w:tc>
          <w:tcPr>
            <w:tcW w:w="1131" w:type="dxa"/>
          </w:tcPr>
          <w:p w14:paraId="0EC0F52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AMR-100</w:t>
            </w:r>
          </w:p>
        </w:tc>
        <w:tc>
          <w:tcPr>
            <w:tcW w:w="1131" w:type="dxa"/>
          </w:tcPr>
          <w:p w14:paraId="1B8A9BA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ASEAN logistics</w:t>
            </w:r>
          </w:p>
        </w:tc>
        <w:tc>
          <w:tcPr>
            <w:tcW w:w="1508" w:type="dxa"/>
          </w:tcPr>
          <w:p w14:paraId="2F8273D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25.000-30.000</w:t>
            </w:r>
          </w:p>
        </w:tc>
        <w:tc>
          <w:tcPr>
            <w:tcW w:w="1508" w:type="dxa"/>
          </w:tcPr>
          <w:p w14:paraId="3AA2E9F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w:t>
            </w:r>
          </w:p>
        </w:tc>
        <w:tc>
          <w:tcPr>
            <w:tcW w:w="1508" w:type="dxa"/>
          </w:tcPr>
          <w:p w14:paraId="16F6103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5,50</w:t>
            </w:r>
          </w:p>
        </w:tc>
        <w:tc>
          <w:tcPr>
            <w:tcW w:w="1131" w:type="dxa"/>
          </w:tcPr>
          <w:p w14:paraId="78D9720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E-commerce, 3PL</w:t>
            </w:r>
          </w:p>
        </w:tc>
      </w:tr>
      <w:tr w:rsidR="009F68C2" w:rsidRPr="00D274C8" w14:paraId="08A8A8A6" w14:textId="77777777">
        <w:tc>
          <w:tcPr>
            <w:tcW w:w="1131" w:type="dxa"/>
          </w:tcPr>
          <w:p w14:paraId="2C6FC31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w:t>
            </w:r>
          </w:p>
        </w:tc>
        <w:tc>
          <w:tcPr>
            <w:tcW w:w="1131" w:type="dxa"/>
          </w:tcPr>
          <w:p w14:paraId="569CB8AD" w14:textId="77777777" w:rsidR="009F68C2" w:rsidRPr="00D274C8" w:rsidRDefault="009F68C2">
            <w:pPr>
              <w:pStyle w:val="Compact"/>
              <w:rPr>
                <w:rFonts w:ascii="Times New Roman" w:hAnsi="Times New Roman" w:cs="Times New Roman"/>
              </w:rPr>
            </w:pPr>
          </w:p>
        </w:tc>
        <w:tc>
          <w:tcPr>
            <w:tcW w:w="1508" w:type="dxa"/>
          </w:tcPr>
          <w:p w14:paraId="5565A4D4" w14:textId="77777777" w:rsidR="009F68C2" w:rsidRPr="00D274C8" w:rsidRDefault="009F68C2">
            <w:pPr>
              <w:pStyle w:val="Compact"/>
              <w:rPr>
                <w:rFonts w:ascii="Times New Roman" w:hAnsi="Times New Roman" w:cs="Times New Roman"/>
              </w:rPr>
            </w:pPr>
          </w:p>
        </w:tc>
        <w:tc>
          <w:tcPr>
            <w:tcW w:w="1508" w:type="dxa"/>
          </w:tcPr>
          <w:p w14:paraId="37714D0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1.400</w:t>
            </w:r>
          </w:p>
        </w:tc>
        <w:tc>
          <w:tcPr>
            <w:tcW w:w="1508" w:type="dxa"/>
          </w:tcPr>
          <w:p w14:paraId="10A4001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25,26</w:t>
            </w:r>
          </w:p>
        </w:tc>
        <w:tc>
          <w:tcPr>
            <w:tcW w:w="1131" w:type="dxa"/>
          </w:tcPr>
          <w:p w14:paraId="7EA485A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29,7% doanh thu GĐ2</w:t>
            </w:r>
          </w:p>
        </w:tc>
      </w:tr>
    </w:tbl>
    <w:p w14:paraId="495A8C5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Giai đoạn 3 (2036-2075): Dẫn đầu khu vực</w:t>
      </w:r>
    </w:p>
    <w:tbl>
      <w:tblPr>
        <w:tblStyle w:val="Table"/>
        <w:tblW w:w="5000" w:type="pct"/>
        <w:tblLayout w:type="fixed"/>
        <w:tblLook w:val="0020" w:firstRow="1" w:lastRow="0" w:firstColumn="0" w:lastColumn="0" w:noHBand="0" w:noVBand="0"/>
      </w:tblPr>
      <w:tblGrid>
        <w:gridCol w:w="1368"/>
        <w:gridCol w:w="1368"/>
        <w:gridCol w:w="1824"/>
        <w:gridCol w:w="1824"/>
        <w:gridCol w:w="1824"/>
        <w:gridCol w:w="1368"/>
      </w:tblGrid>
      <w:tr w:rsidR="009F68C2" w:rsidRPr="00D274C8" w14:paraId="59D486A7"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131" w:type="dxa"/>
          </w:tcPr>
          <w:p w14:paraId="31C6F3F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Sản phẩm</w:t>
            </w:r>
          </w:p>
        </w:tc>
        <w:tc>
          <w:tcPr>
            <w:tcW w:w="1131" w:type="dxa"/>
          </w:tcPr>
          <w:p w14:paraId="388A4F6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Thị trường mục tiêu</w:t>
            </w:r>
          </w:p>
        </w:tc>
        <w:tc>
          <w:tcPr>
            <w:tcW w:w="1508" w:type="dxa"/>
          </w:tcPr>
          <w:p w14:paraId="2D15FCB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(USD)</w:t>
            </w:r>
          </w:p>
        </w:tc>
        <w:tc>
          <w:tcPr>
            <w:tcW w:w="1508" w:type="dxa"/>
          </w:tcPr>
          <w:p w14:paraId="3F8DA6F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lượng</w:t>
            </w:r>
          </w:p>
        </w:tc>
        <w:tc>
          <w:tcPr>
            <w:tcW w:w="1508" w:type="dxa"/>
          </w:tcPr>
          <w:p w14:paraId="384B366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Doanh thu (triệu USD)</w:t>
            </w:r>
          </w:p>
        </w:tc>
        <w:tc>
          <w:tcPr>
            <w:tcW w:w="1131" w:type="dxa"/>
          </w:tcPr>
          <w:p w14:paraId="38741EF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Chiến lược</w:t>
            </w:r>
          </w:p>
        </w:tc>
      </w:tr>
      <w:tr w:rsidR="009F68C2" w:rsidRPr="00D274C8" w14:paraId="131124EA" w14:textId="77777777">
        <w:tc>
          <w:tcPr>
            <w:tcW w:w="1131" w:type="dxa"/>
          </w:tcPr>
          <w:p w14:paraId="493E92D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MK-300</w:t>
            </w:r>
          </w:p>
        </w:tc>
        <w:tc>
          <w:tcPr>
            <w:tcW w:w="1131" w:type="dxa"/>
          </w:tcPr>
          <w:p w14:paraId="00949B6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ASEAN smart factory</w:t>
            </w:r>
          </w:p>
        </w:tc>
        <w:tc>
          <w:tcPr>
            <w:tcW w:w="1508" w:type="dxa"/>
          </w:tcPr>
          <w:p w14:paraId="601A689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3.500-5.000</w:t>
            </w:r>
          </w:p>
        </w:tc>
        <w:tc>
          <w:tcPr>
            <w:tcW w:w="1508" w:type="dxa"/>
          </w:tcPr>
          <w:p w14:paraId="702BBFE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1.200</w:t>
            </w:r>
          </w:p>
        </w:tc>
        <w:tc>
          <w:tcPr>
            <w:tcW w:w="1508" w:type="dxa"/>
          </w:tcPr>
          <w:p w14:paraId="596DCBB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5,40</w:t>
            </w:r>
          </w:p>
        </w:tc>
        <w:tc>
          <w:tcPr>
            <w:tcW w:w="1131" w:type="dxa"/>
          </w:tcPr>
          <w:p w14:paraId="642C504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Enterprise segment</w:t>
            </w:r>
          </w:p>
        </w:tc>
      </w:tr>
      <w:tr w:rsidR="009F68C2" w:rsidRPr="00D274C8" w14:paraId="222E6939" w14:textId="77777777">
        <w:tc>
          <w:tcPr>
            <w:tcW w:w="1131" w:type="dxa"/>
          </w:tcPr>
          <w:p w14:paraId="13C1EC6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AMR-1000</w:t>
            </w:r>
          </w:p>
        </w:tc>
        <w:tc>
          <w:tcPr>
            <w:tcW w:w="1131" w:type="dxa"/>
          </w:tcPr>
          <w:p w14:paraId="11977C5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ASEAN heavy industry</w:t>
            </w:r>
          </w:p>
        </w:tc>
        <w:tc>
          <w:tcPr>
            <w:tcW w:w="1508" w:type="dxa"/>
          </w:tcPr>
          <w:p w14:paraId="7B89192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60.000-80.000</w:t>
            </w:r>
          </w:p>
        </w:tc>
        <w:tc>
          <w:tcPr>
            <w:tcW w:w="1508" w:type="dxa"/>
          </w:tcPr>
          <w:p w14:paraId="5596ABF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300</w:t>
            </w:r>
          </w:p>
        </w:tc>
        <w:tc>
          <w:tcPr>
            <w:tcW w:w="1508" w:type="dxa"/>
          </w:tcPr>
          <w:p w14:paraId="104FB83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21,00</w:t>
            </w:r>
          </w:p>
        </w:tc>
        <w:tc>
          <w:tcPr>
            <w:tcW w:w="1131" w:type="dxa"/>
          </w:tcPr>
          <w:p w14:paraId="5D5BB4A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Large fleet (50-200 units)</w:t>
            </w:r>
          </w:p>
        </w:tc>
      </w:tr>
      <w:tr w:rsidR="009F68C2" w:rsidRPr="00D274C8" w14:paraId="2DE0E664" w14:textId="77777777">
        <w:tc>
          <w:tcPr>
            <w:tcW w:w="1131" w:type="dxa"/>
          </w:tcPr>
          <w:p w14:paraId="6987818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OHT-100</w:t>
            </w:r>
          </w:p>
        </w:tc>
        <w:tc>
          <w:tcPr>
            <w:tcW w:w="1131" w:type="dxa"/>
          </w:tcPr>
          <w:p w14:paraId="0E80FF5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ASEAN smart restaurant</w:t>
            </w:r>
          </w:p>
        </w:tc>
        <w:tc>
          <w:tcPr>
            <w:tcW w:w="1508" w:type="dxa"/>
          </w:tcPr>
          <w:p w14:paraId="05D1A58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70.000-90.000</w:t>
            </w:r>
          </w:p>
        </w:tc>
        <w:tc>
          <w:tcPr>
            <w:tcW w:w="1508" w:type="dxa"/>
          </w:tcPr>
          <w:p w14:paraId="56C6C5A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w:t>
            </w:r>
          </w:p>
        </w:tc>
        <w:tc>
          <w:tcPr>
            <w:tcW w:w="1508" w:type="dxa"/>
          </w:tcPr>
          <w:p w14:paraId="2298E98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12,00</w:t>
            </w:r>
          </w:p>
        </w:tc>
        <w:tc>
          <w:tcPr>
            <w:tcW w:w="1131" w:type="dxa"/>
          </w:tcPr>
          <w:p w14:paraId="5F4324A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Franchise chains</w:t>
            </w:r>
          </w:p>
        </w:tc>
      </w:tr>
      <w:tr w:rsidR="009F68C2" w:rsidRPr="00D274C8" w14:paraId="43BC1237" w14:textId="77777777">
        <w:tc>
          <w:tcPr>
            <w:tcW w:w="1131" w:type="dxa"/>
          </w:tcPr>
          <w:p w14:paraId="27F3631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w:t>
            </w:r>
          </w:p>
        </w:tc>
        <w:tc>
          <w:tcPr>
            <w:tcW w:w="1131" w:type="dxa"/>
          </w:tcPr>
          <w:p w14:paraId="3F2E591B" w14:textId="77777777" w:rsidR="009F68C2" w:rsidRPr="00D274C8" w:rsidRDefault="009F68C2">
            <w:pPr>
              <w:pStyle w:val="Compact"/>
              <w:rPr>
                <w:rFonts w:ascii="Times New Roman" w:hAnsi="Times New Roman" w:cs="Times New Roman"/>
              </w:rPr>
            </w:pPr>
          </w:p>
        </w:tc>
        <w:tc>
          <w:tcPr>
            <w:tcW w:w="1508" w:type="dxa"/>
          </w:tcPr>
          <w:p w14:paraId="701D272A" w14:textId="77777777" w:rsidR="009F68C2" w:rsidRPr="00D274C8" w:rsidRDefault="009F68C2">
            <w:pPr>
              <w:pStyle w:val="Compact"/>
              <w:rPr>
                <w:rFonts w:ascii="Times New Roman" w:hAnsi="Times New Roman" w:cs="Times New Roman"/>
              </w:rPr>
            </w:pPr>
          </w:p>
        </w:tc>
        <w:tc>
          <w:tcPr>
            <w:tcW w:w="1508" w:type="dxa"/>
          </w:tcPr>
          <w:p w14:paraId="2974659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1.650</w:t>
            </w:r>
          </w:p>
        </w:tc>
        <w:tc>
          <w:tcPr>
            <w:tcW w:w="1508" w:type="dxa"/>
          </w:tcPr>
          <w:p w14:paraId="716A9BC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38,40</w:t>
            </w:r>
          </w:p>
        </w:tc>
        <w:tc>
          <w:tcPr>
            <w:tcW w:w="1131" w:type="dxa"/>
          </w:tcPr>
          <w:p w14:paraId="21E75BD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53,7% doanh thu GĐ3</w:t>
            </w:r>
          </w:p>
        </w:tc>
      </w:tr>
    </w:tbl>
    <w:p w14:paraId="2113952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Tổng doanh thu xuất khẩu ASEAN 10 năm: 65,24 triệu USD (54,5% tổng doanh thu)</w:t>
      </w:r>
    </w:p>
    <w:p w14:paraId="074DFCD2"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Rủi ro và giảm thiểu:</w:t>
      </w:r>
    </w:p>
    <w:tbl>
      <w:tblPr>
        <w:tblStyle w:val="Table"/>
        <w:tblW w:w="5000" w:type="pct"/>
        <w:tblLayout w:type="fixed"/>
        <w:tblLook w:val="0020" w:firstRow="1" w:lastRow="0" w:firstColumn="0" w:lastColumn="0" w:noHBand="0" w:noVBand="0"/>
      </w:tblPr>
      <w:tblGrid>
        <w:gridCol w:w="2394"/>
        <w:gridCol w:w="2394"/>
        <w:gridCol w:w="2394"/>
        <w:gridCol w:w="2394"/>
      </w:tblGrid>
      <w:tr w:rsidR="009F68C2" w:rsidRPr="00D274C8" w14:paraId="039F9BBB"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980" w:type="dxa"/>
          </w:tcPr>
          <w:p w14:paraId="55E8BD3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Rủi ro</w:t>
            </w:r>
          </w:p>
        </w:tc>
        <w:tc>
          <w:tcPr>
            <w:tcW w:w="1980" w:type="dxa"/>
          </w:tcPr>
          <w:p w14:paraId="5CB0826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Mức độ</w:t>
            </w:r>
          </w:p>
        </w:tc>
        <w:tc>
          <w:tcPr>
            <w:tcW w:w="1980" w:type="dxa"/>
          </w:tcPr>
          <w:p w14:paraId="7A88BBC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Biện pháp giảm thiểu</w:t>
            </w:r>
          </w:p>
        </w:tc>
        <w:tc>
          <w:tcPr>
            <w:tcW w:w="1980" w:type="dxa"/>
          </w:tcPr>
          <w:p w14:paraId="6A98D13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 phí</w:t>
            </w:r>
          </w:p>
        </w:tc>
      </w:tr>
      <w:tr w:rsidR="009F68C2" w:rsidRPr="00D274C8" w14:paraId="2C5C00FE" w14:textId="77777777">
        <w:tc>
          <w:tcPr>
            <w:tcW w:w="1980" w:type="dxa"/>
          </w:tcPr>
          <w:p w14:paraId="1D25F98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Cạnh tranh từ Trung Quốc</w:t>
            </w:r>
          </w:p>
        </w:tc>
        <w:tc>
          <w:tcPr>
            <w:tcW w:w="1980" w:type="dxa"/>
          </w:tcPr>
          <w:p w14:paraId="54E16F8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1980" w:type="dxa"/>
          </w:tcPr>
          <w:p w14:paraId="67815C1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Differentiation (quality, service, customization), brand building</w:t>
            </w:r>
          </w:p>
        </w:tc>
        <w:tc>
          <w:tcPr>
            <w:tcW w:w="1980" w:type="dxa"/>
          </w:tcPr>
          <w:p w14:paraId="68B6154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2M USD marketing</w:t>
            </w:r>
          </w:p>
        </w:tc>
      </w:tr>
      <w:tr w:rsidR="009F68C2" w:rsidRPr="00D274C8" w14:paraId="2B15D557" w14:textId="77777777">
        <w:tc>
          <w:tcPr>
            <w:tcW w:w="1980" w:type="dxa"/>
          </w:tcPr>
          <w:p w14:paraId="609ED7D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Rào cản phi thuế quan</w:t>
            </w:r>
          </w:p>
        </w:tc>
        <w:tc>
          <w:tcPr>
            <w:tcW w:w="1980" w:type="dxa"/>
          </w:tcPr>
          <w:p w14:paraId="48CACBC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1980" w:type="dxa"/>
          </w:tcPr>
          <w:p w14:paraId="26F7D95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Certification (CE, UL, local standards), local partners</w:t>
            </w:r>
          </w:p>
        </w:tc>
        <w:tc>
          <w:tcPr>
            <w:tcW w:w="1980" w:type="dxa"/>
          </w:tcPr>
          <w:p w14:paraId="0D5904B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0,5M USD certification</w:t>
            </w:r>
          </w:p>
        </w:tc>
      </w:tr>
      <w:tr w:rsidR="009F68C2" w:rsidRPr="00D274C8" w14:paraId="117E62BB" w14:textId="77777777">
        <w:tc>
          <w:tcPr>
            <w:tcW w:w="1980" w:type="dxa"/>
          </w:tcPr>
          <w:p w14:paraId="7FA638A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Biến động tỷ giá</w:t>
            </w:r>
          </w:p>
        </w:tc>
        <w:tc>
          <w:tcPr>
            <w:tcW w:w="1980" w:type="dxa"/>
          </w:tcPr>
          <w:p w14:paraId="26D94F6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1980" w:type="dxa"/>
          </w:tcPr>
          <w:p w14:paraId="79C7839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Hedging 50%, pricing in USD</w:t>
            </w:r>
          </w:p>
        </w:tc>
        <w:tc>
          <w:tcPr>
            <w:tcW w:w="1980" w:type="dxa"/>
          </w:tcPr>
          <w:p w14:paraId="761151D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0,1M USD/năm</w:t>
            </w:r>
          </w:p>
        </w:tc>
      </w:tr>
      <w:tr w:rsidR="009F68C2" w:rsidRPr="00D274C8" w14:paraId="373B8DFE" w14:textId="77777777">
        <w:tc>
          <w:tcPr>
            <w:tcW w:w="1980" w:type="dxa"/>
          </w:tcPr>
          <w:p w14:paraId="389E528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Logistics</w:t>
            </w:r>
          </w:p>
        </w:tc>
        <w:tc>
          <w:tcPr>
            <w:tcW w:w="1980" w:type="dxa"/>
          </w:tcPr>
          <w:p w14:paraId="2CD0365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Thấp</w:t>
            </w:r>
          </w:p>
        </w:tc>
        <w:tc>
          <w:tcPr>
            <w:tcW w:w="1980" w:type="dxa"/>
          </w:tcPr>
          <w:p w14:paraId="4AC298A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Partnership với DHL, FedEx, local logistics</w:t>
            </w:r>
          </w:p>
        </w:tc>
        <w:tc>
          <w:tcPr>
            <w:tcW w:w="1980" w:type="dxa"/>
          </w:tcPr>
          <w:p w14:paraId="2666223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r>
      <w:tr w:rsidR="009F68C2" w:rsidRPr="00D274C8" w14:paraId="2F5B498A" w14:textId="77777777">
        <w:tc>
          <w:tcPr>
            <w:tcW w:w="1980" w:type="dxa"/>
          </w:tcPr>
          <w:p w14:paraId="02C3265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After-sales support</w:t>
            </w:r>
          </w:p>
        </w:tc>
        <w:tc>
          <w:tcPr>
            <w:tcW w:w="1980" w:type="dxa"/>
          </w:tcPr>
          <w:p w14:paraId="13A27BA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1980" w:type="dxa"/>
          </w:tcPr>
          <w:p w14:paraId="5B6E50F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Service center tại Singapore (GĐ2), online support 24/7</w:t>
            </w:r>
          </w:p>
        </w:tc>
        <w:tc>
          <w:tcPr>
            <w:tcW w:w="1980" w:type="dxa"/>
          </w:tcPr>
          <w:p w14:paraId="322422E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1M USD GĐ2</w:t>
            </w:r>
          </w:p>
        </w:tc>
      </w:tr>
    </w:tbl>
    <w:p w14:paraId="5C20FC43" w14:textId="77777777" w:rsidR="009F68C2" w:rsidRPr="00D274C8" w:rsidRDefault="00CC558F">
      <w:pPr>
        <w:pStyle w:val="Heading3"/>
        <w:rPr>
          <w:rFonts w:ascii="Times New Roman" w:hAnsi="Times New Roman" w:cs="Times New Roman"/>
        </w:rPr>
      </w:pPr>
      <w:bookmarkStart w:id="66" w:name="thị-trường-việt-nam-chi-tiết"/>
      <w:bookmarkEnd w:id="65"/>
      <w:r w:rsidRPr="00D274C8">
        <w:rPr>
          <w:rStyle w:val="SectionNumber"/>
          <w:rFonts w:ascii="Times New Roman" w:hAnsi="Times New Roman" w:cs="Times New Roman"/>
        </w:rPr>
        <w:t>5.2.2</w:t>
      </w:r>
      <w:r w:rsidRPr="00D274C8">
        <w:rPr>
          <w:rFonts w:ascii="Times New Roman" w:hAnsi="Times New Roman" w:cs="Times New Roman"/>
        </w:rPr>
        <w:tab/>
        <w:t>9.2. Thị trường Việt Nam chi tiết</w:t>
      </w:r>
    </w:p>
    <w:p w14:paraId="787A7AF7"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Tổng quan kinh tế Việt Nam:</w:t>
      </w:r>
    </w:p>
    <w:tbl>
      <w:tblPr>
        <w:tblStyle w:val="Table"/>
        <w:tblW w:w="5000" w:type="pct"/>
        <w:tblLayout w:type="fixed"/>
        <w:tblLook w:val="0020" w:firstRow="1" w:lastRow="0" w:firstColumn="0" w:lastColumn="0" w:noHBand="0" w:noVBand="0"/>
      </w:tblPr>
      <w:tblGrid>
        <w:gridCol w:w="1306"/>
        <w:gridCol w:w="1741"/>
        <w:gridCol w:w="1741"/>
        <w:gridCol w:w="1741"/>
        <w:gridCol w:w="1741"/>
        <w:gridCol w:w="1306"/>
      </w:tblGrid>
      <w:tr w:rsidR="009F68C2" w:rsidRPr="00D274C8" w14:paraId="49CFFE66"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080" w:type="dxa"/>
          </w:tcPr>
          <w:p w14:paraId="0DCC53C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tiêu</w:t>
            </w:r>
          </w:p>
        </w:tc>
        <w:tc>
          <w:tcPr>
            <w:tcW w:w="1440" w:type="dxa"/>
          </w:tcPr>
          <w:p w14:paraId="72B6276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2024</w:t>
            </w:r>
          </w:p>
        </w:tc>
        <w:tc>
          <w:tcPr>
            <w:tcW w:w="1440" w:type="dxa"/>
          </w:tcPr>
          <w:p w14:paraId="5112397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2027</w:t>
            </w:r>
          </w:p>
        </w:tc>
        <w:tc>
          <w:tcPr>
            <w:tcW w:w="1440" w:type="dxa"/>
          </w:tcPr>
          <w:p w14:paraId="43325F5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1440" w:type="dxa"/>
          </w:tcPr>
          <w:p w14:paraId="7E7F9A4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w:t>
            </w:r>
          </w:p>
        </w:tc>
        <w:tc>
          <w:tcPr>
            <w:tcW w:w="1080" w:type="dxa"/>
          </w:tcPr>
          <w:p w14:paraId="004DF58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Nguồn</w:t>
            </w:r>
          </w:p>
        </w:tc>
      </w:tr>
      <w:tr w:rsidR="009F68C2" w:rsidRPr="00D274C8" w14:paraId="332470CF" w14:textId="77777777">
        <w:tc>
          <w:tcPr>
            <w:tcW w:w="1080" w:type="dxa"/>
          </w:tcPr>
          <w:p w14:paraId="4B5F732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GDP</w:t>
            </w:r>
          </w:p>
        </w:tc>
        <w:tc>
          <w:tcPr>
            <w:tcW w:w="1440" w:type="dxa"/>
          </w:tcPr>
          <w:p w14:paraId="27D1C78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430 tỷ USD</w:t>
            </w:r>
          </w:p>
        </w:tc>
        <w:tc>
          <w:tcPr>
            <w:tcW w:w="1440" w:type="dxa"/>
          </w:tcPr>
          <w:p w14:paraId="35E08BD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525 tỷ USD</w:t>
            </w:r>
          </w:p>
        </w:tc>
        <w:tc>
          <w:tcPr>
            <w:tcW w:w="1440" w:type="dxa"/>
          </w:tcPr>
          <w:p w14:paraId="026286D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650 tỷ USD</w:t>
            </w:r>
          </w:p>
        </w:tc>
        <w:tc>
          <w:tcPr>
            <w:tcW w:w="1440" w:type="dxa"/>
          </w:tcPr>
          <w:p w14:paraId="18DC7D2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7,1%</w:t>
            </w:r>
          </w:p>
        </w:tc>
        <w:tc>
          <w:tcPr>
            <w:tcW w:w="1080" w:type="dxa"/>
          </w:tcPr>
          <w:p w14:paraId="5DB9920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IMF (2024)</w:t>
            </w:r>
          </w:p>
        </w:tc>
      </w:tr>
      <w:tr w:rsidR="009F68C2" w:rsidRPr="00D274C8" w14:paraId="1504E9A6" w14:textId="77777777">
        <w:tc>
          <w:tcPr>
            <w:tcW w:w="1080" w:type="dxa"/>
          </w:tcPr>
          <w:p w14:paraId="1808939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GDP/người</w:t>
            </w:r>
          </w:p>
        </w:tc>
        <w:tc>
          <w:tcPr>
            <w:tcW w:w="1440" w:type="dxa"/>
          </w:tcPr>
          <w:p w14:paraId="1C139C6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4.300 USD</w:t>
            </w:r>
          </w:p>
        </w:tc>
        <w:tc>
          <w:tcPr>
            <w:tcW w:w="1440" w:type="dxa"/>
          </w:tcPr>
          <w:p w14:paraId="3764790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5.200 USD</w:t>
            </w:r>
          </w:p>
        </w:tc>
        <w:tc>
          <w:tcPr>
            <w:tcW w:w="1440" w:type="dxa"/>
          </w:tcPr>
          <w:p w14:paraId="2484F32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6.400 USD</w:t>
            </w:r>
          </w:p>
        </w:tc>
        <w:tc>
          <w:tcPr>
            <w:tcW w:w="1440" w:type="dxa"/>
          </w:tcPr>
          <w:p w14:paraId="1B716D6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6,8%</w:t>
            </w:r>
          </w:p>
        </w:tc>
        <w:tc>
          <w:tcPr>
            <w:tcW w:w="1080" w:type="dxa"/>
          </w:tcPr>
          <w:p w14:paraId="697DAA8E" w14:textId="77777777" w:rsidR="009F68C2" w:rsidRPr="00D274C8" w:rsidRDefault="009F68C2">
            <w:pPr>
              <w:pStyle w:val="Compact"/>
              <w:rPr>
                <w:rFonts w:ascii="Times New Roman" w:hAnsi="Times New Roman" w:cs="Times New Roman"/>
              </w:rPr>
            </w:pPr>
          </w:p>
        </w:tc>
      </w:tr>
      <w:tr w:rsidR="009F68C2" w:rsidRPr="00D274C8" w14:paraId="558B8566" w14:textId="77777777">
        <w:tc>
          <w:tcPr>
            <w:tcW w:w="1080" w:type="dxa"/>
          </w:tcPr>
          <w:p w14:paraId="7884338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Dân số</w:t>
            </w:r>
          </w:p>
        </w:tc>
        <w:tc>
          <w:tcPr>
            <w:tcW w:w="1440" w:type="dxa"/>
          </w:tcPr>
          <w:p w14:paraId="02B9EB6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 triệu</w:t>
            </w:r>
          </w:p>
        </w:tc>
        <w:tc>
          <w:tcPr>
            <w:tcW w:w="1440" w:type="dxa"/>
          </w:tcPr>
          <w:p w14:paraId="3187D58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102 triệu</w:t>
            </w:r>
          </w:p>
        </w:tc>
        <w:tc>
          <w:tcPr>
            <w:tcW w:w="1440" w:type="dxa"/>
          </w:tcPr>
          <w:p w14:paraId="4318A95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104 triệu</w:t>
            </w:r>
          </w:p>
        </w:tc>
        <w:tc>
          <w:tcPr>
            <w:tcW w:w="1440" w:type="dxa"/>
          </w:tcPr>
          <w:p w14:paraId="2424552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0,7%</w:t>
            </w:r>
          </w:p>
        </w:tc>
        <w:tc>
          <w:tcPr>
            <w:tcW w:w="1080" w:type="dxa"/>
          </w:tcPr>
          <w:p w14:paraId="20E39302" w14:textId="77777777" w:rsidR="009F68C2" w:rsidRPr="00D274C8" w:rsidRDefault="009F68C2">
            <w:pPr>
              <w:pStyle w:val="Compact"/>
              <w:rPr>
                <w:rFonts w:ascii="Times New Roman" w:hAnsi="Times New Roman" w:cs="Times New Roman"/>
              </w:rPr>
            </w:pPr>
          </w:p>
        </w:tc>
      </w:tr>
      <w:tr w:rsidR="009F68C2" w:rsidRPr="00D274C8" w14:paraId="7AE5E8AE" w14:textId="77777777">
        <w:tc>
          <w:tcPr>
            <w:tcW w:w="1080" w:type="dxa"/>
          </w:tcPr>
          <w:p w14:paraId="6489737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Tăng trưởng GDP</w:t>
            </w:r>
          </w:p>
        </w:tc>
        <w:tc>
          <w:tcPr>
            <w:tcW w:w="1440" w:type="dxa"/>
          </w:tcPr>
          <w:p w14:paraId="081EAAA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6,5%</w:t>
            </w:r>
          </w:p>
        </w:tc>
        <w:tc>
          <w:tcPr>
            <w:tcW w:w="1440" w:type="dxa"/>
          </w:tcPr>
          <w:p w14:paraId="1B85215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6,8%</w:t>
            </w:r>
          </w:p>
        </w:tc>
        <w:tc>
          <w:tcPr>
            <w:tcW w:w="1440" w:type="dxa"/>
          </w:tcPr>
          <w:p w14:paraId="5D5C85D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7,0%</w:t>
            </w:r>
          </w:p>
        </w:tc>
        <w:tc>
          <w:tcPr>
            <w:tcW w:w="1440" w:type="dxa"/>
          </w:tcPr>
          <w:p w14:paraId="4188037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c>
          <w:tcPr>
            <w:tcW w:w="1080" w:type="dxa"/>
          </w:tcPr>
          <w:p w14:paraId="19F8DA9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 hơn ASEAN (5,2%)</w:t>
            </w:r>
          </w:p>
        </w:tc>
      </w:tr>
      <w:tr w:rsidR="009F68C2" w:rsidRPr="00D274C8" w14:paraId="700B26DF" w14:textId="77777777">
        <w:tc>
          <w:tcPr>
            <w:tcW w:w="1080" w:type="dxa"/>
          </w:tcPr>
          <w:p w14:paraId="611C4CA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FDI</w:t>
            </w:r>
          </w:p>
        </w:tc>
        <w:tc>
          <w:tcPr>
            <w:tcW w:w="1440" w:type="dxa"/>
          </w:tcPr>
          <w:p w14:paraId="15B57CC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35 tỷ USD</w:t>
            </w:r>
          </w:p>
        </w:tc>
        <w:tc>
          <w:tcPr>
            <w:tcW w:w="1440" w:type="dxa"/>
          </w:tcPr>
          <w:p w14:paraId="6E81D86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42 tỷ USD</w:t>
            </w:r>
          </w:p>
        </w:tc>
        <w:tc>
          <w:tcPr>
            <w:tcW w:w="1440" w:type="dxa"/>
          </w:tcPr>
          <w:p w14:paraId="0656F08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 tỷ USD</w:t>
            </w:r>
          </w:p>
        </w:tc>
        <w:tc>
          <w:tcPr>
            <w:tcW w:w="1440" w:type="dxa"/>
          </w:tcPr>
          <w:p w14:paraId="50557B0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6,1%</w:t>
            </w:r>
          </w:p>
        </w:tc>
        <w:tc>
          <w:tcPr>
            <w:tcW w:w="1080" w:type="dxa"/>
          </w:tcPr>
          <w:p w14:paraId="7A5D802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Top 3 châu Á</w:t>
            </w:r>
          </w:p>
        </w:tc>
      </w:tr>
      <w:tr w:rsidR="009F68C2" w:rsidRPr="00D274C8" w14:paraId="016C38B5" w14:textId="77777777">
        <w:tc>
          <w:tcPr>
            <w:tcW w:w="1080" w:type="dxa"/>
          </w:tcPr>
          <w:p w14:paraId="76DF21D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Xuất khẩu</w:t>
            </w:r>
          </w:p>
        </w:tc>
        <w:tc>
          <w:tcPr>
            <w:tcW w:w="1440" w:type="dxa"/>
          </w:tcPr>
          <w:p w14:paraId="6921ED1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380 tỷ USD</w:t>
            </w:r>
          </w:p>
        </w:tc>
        <w:tc>
          <w:tcPr>
            <w:tcW w:w="1440" w:type="dxa"/>
          </w:tcPr>
          <w:p w14:paraId="5590E61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485 tỷ USD</w:t>
            </w:r>
          </w:p>
        </w:tc>
        <w:tc>
          <w:tcPr>
            <w:tcW w:w="1440" w:type="dxa"/>
          </w:tcPr>
          <w:p w14:paraId="32D8DC2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615 tỷ USD</w:t>
            </w:r>
          </w:p>
        </w:tc>
        <w:tc>
          <w:tcPr>
            <w:tcW w:w="1440" w:type="dxa"/>
          </w:tcPr>
          <w:p w14:paraId="4483649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8,3%</w:t>
            </w:r>
          </w:p>
        </w:tc>
        <w:tc>
          <w:tcPr>
            <w:tcW w:w="1080" w:type="dxa"/>
          </w:tcPr>
          <w:p w14:paraId="7FB5EDA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Electronics, textile</w:t>
            </w:r>
          </w:p>
        </w:tc>
      </w:tr>
      <w:tr w:rsidR="009F68C2" w:rsidRPr="00D274C8" w14:paraId="4A3867BB" w14:textId="77777777">
        <w:tc>
          <w:tcPr>
            <w:tcW w:w="1080" w:type="dxa"/>
          </w:tcPr>
          <w:p w14:paraId="2FC81B0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Tỷ lệ đô thị hóa</w:t>
            </w:r>
          </w:p>
        </w:tc>
        <w:tc>
          <w:tcPr>
            <w:tcW w:w="1440" w:type="dxa"/>
          </w:tcPr>
          <w:p w14:paraId="2AC2640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38%</w:t>
            </w:r>
          </w:p>
        </w:tc>
        <w:tc>
          <w:tcPr>
            <w:tcW w:w="1440" w:type="dxa"/>
          </w:tcPr>
          <w:p w14:paraId="7E84C05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42%</w:t>
            </w:r>
          </w:p>
        </w:tc>
        <w:tc>
          <w:tcPr>
            <w:tcW w:w="1440" w:type="dxa"/>
          </w:tcPr>
          <w:p w14:paraId="45D2BC1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46%</w:t>
            </w:r>
          </w:p>
        </w:tc>
        <w:tc>
          <w:tcPr>
            <w:tcW w:w="1440" w:type="dxa"/>
          </w:tcPr>
          <w:p w14:paraId="40871D6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c>
          <w:tcPr>
            <w:tcW w:w="1080" w:type="dxa"/>
          </w:tcPr>
          <w:p w14:paraId="1A8061E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Thúc đẩy IoT, smart city</w:t>
            </w:r>
          </w:p>
        </w:tc>
      </w:tr>
    </w:tbl>
    <w:p w14:paraId="70F04D1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Thị trường IoT Việt Nam:</w:t>
      </w:r>
    </w:p>
    <w:p w14:paraId="4DCA7B9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Theo báo cáo “Vietnam IoT Market 2024-2030” của VCCI và McKinsey:</w:t>
      </w:r>
    </w:p>
    <w:tbl>
      <w:tblPr>
        <w:tblStyle w:val="Table"/>
        <w:tblW w:w="5000" w:type="pct"/>
        <w:tblLayout w:type="fixed"/>
        <w:tblLook w:val="0020" w:firstRow="1" w:lastRow="0" w:firstColumn="0" w:lastColumn="0" w:noHBand="0" w:noVBand="0"/>
      </w:tblPr>
      <w:tblGrid>
        <w:gridCol w:w="1250"/>
        <w:gridCol w:w="1666"/>
        <w:gridCol w:w="1665"/>
        <w:gridCol w:w="1665"/>
        <w:gridCol w:w="1665"/>
        <w:gridCol w:w="1665"/>
      </w:tblGrid>
      <w:tr w:rsidR="009F68C2" w:rsidRPr="00D274C8" w14:paraId="1B6B6ED6"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033" w:type="dxa"/>
          </w:tcPr>
          <w:p w14:paraId="6BF4430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Phân khúc</w:t>
            </w:r>
          </w:p>
        </w:tc>
        <w:tc>
          <w:tcPr>
            <w:tcW w:w="1377" w:type="dxa"/>
          </w:tcPr>
          <w:p w14:paraId="14BBF7A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2024</w:t>
            </w:r>
          </w:p>
        </w:tc>
        <w:tc>
          <w:tcPr>
            <w:tcW w:w="1377" w:type="dxa"/>
          </w:tcPr>
          <w:p w14:paraId="0A1782A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2027</w:t>
            </w:r>
          </w:p>
        </w:tc>
        <w:tc>
          <w:tcPr>
            <w:tcW w:w="1377" w:type="dxa"/>
          </w:tcPr>
          <w:p w14:paraId="42FD009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1377" w:type="dxa"/>
          </w:tcPr>
          <w:p w14:paraId="7F0D51B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w:t>
            </w:r>
          </w:p>
        </w:tc>
        <w:tc>
          <w:tcPr>
            <w:tcW w:w="1377" w:type="dxa"/>
          </w:tcPr>
          <w:p w14:paraId="3D059D2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Tỷ trọng 2030</w:t>
            </w:r>
          </w:p>
        </w:tc>
      </w:tr>
      <w:tr w:rsidR="009F68C2" w:rsidRPr="00D274C8" w14:paraId="0F5C4A19" w14:textId="77777777">
        <w:tc>
          <w:tcPr>
            <w:tcW w:w="1033" w:type="dxa"/>
          </w:tcPr>
          <w:p w14:paraId="0387D70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Industrial IoT</w:t>
            </w:r>
          </w:p>
        </w:tc>
        <w:tc>
          <w:tcPr>
            <w:tcW w:w="1377" w:type="dxa"/>
          </w:tcPr>
          <w:p w14:paraId="0D50950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1,68 tỷ USD</w:t>
            </w:r>
          </w:p>
        </w:tc>
        <w:tc>
          <w:tcPr>
            <w:tcW w:w="1377" w:type="dxa"/>
          </w:tcPr>
          <w:p w14:paraId="6772594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5,02 tỷ USD</w:t>
            </w:r>
          </w:p>
        </w:tc>
        <w:tc>
          <w:tcPr>
            <w:tcW w:w="1377" w:type="dxa"/>
          </w:tcPr>
          <w:p w14:paraId="28D7DEE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5,28 tỷ USD</w:t>
            </w:r>
          </w:p>
        </w:tc>
        <w:tc>
          <w:tcPr>
            <w:tcW w:w="1377" w:type="dxa"/>
          </w:tcPr>
          <w:p w14:paraId="7C8FCD5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26,2%</w:t>
            </w:r>
          </w:p>
        </w:tc>
        <w:tc>
          <w:tcPr>
            <w:tcW w:w="1377" w:type="dxa"/>
          </w:tcPr>
          <w:p w14:paraId="33C45E2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40%</w:t>
            </w:r>
          </w:p>
        </w:tc>
      </w:tr>
      <w:tr w:rsidR="009F68C2" w:rsidRPr="00D274C8" w14:paraId="403D274A" w14:textId="77777777">
        <w:tc>
          <w:tcPr>
            <w:tcW w:w="1033" w:type="dxa"/>
          </w:tcPr>
          <w:p w14:paraId="62934B5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Manufacturing</w:t>
            </w:r>
          </w:p>
        </w:tc>
        <w:tc>
          <w:tcPr>
            <w:tcW w:w="1377" w:type="dxa"/>
          </w:tcPr>
          <w:p w14:paraId="47BE338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0,84 tỷ USD</w:t>
            </w:r>
          </w:p>
        </w:tc>
        <w:tc>
          <w:tcPr>
            <w:tcW w:w="1377" w:type="dxa"/>
          </w:tcPr>
          <w:p w14:paraId="66CBA39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2,51 tỷ USD</w:t>
            </w:r>
          </w:p>
        </w:tc>
        <w:tc>
          <w:tcPr>
            <w:tcW w:w="1377" w:type="dxa"/>
          </w:tcPr>
          <w:p w14:paraId="2D50117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2,64 tỷ USD</w:t>
            </w:r>
          </w:p>
        </w:tc>
        <w:tc>
          <w:tcPr>
            <w:tcW w:w="1377" w:type="dxa"/>
          </w:tcPr>
          <w:p w14:paraId="73BA660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26,2%</w:t>
            </w:r>
          </w:p>
        </w:tc>
        <w:tc>
          <w:tcPr>
            <w:tcW w:w="1377" w:type="dxa"/>
          </w:tcPr>
          <w:p w14:paraId="50EA1BE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 IIoT</w:t>
            </w:r>
          </w:p>
        </w:tc>
      </w:tr>
      <w:tr w:rsidR="009F68C2" w:rsidRPr="00D274C8" w14:paraId="435B8F82" w14:textId="77777777">
        <w:tc>
          <w:tcPr>
            <w:tcW w:w="1033" w:type="dxa"/>
          </w:tcPr>
          <w:p w14:paraId="0519087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Supply Chain</w:t>
            </w:r>
          </w:p>
        </w:tc>
        <w:tc>
          <w:tcPr>
            <w:tcW w:w="1377" w:type="dxa"/>
          </w:tcPr>
          <w:p w14:paraId="2C669B1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0,50 tỷ USD</w:t>
            </w:r>
          </w:p>
        </w:tc>
        <w:tc>
          <w:tcPr>
            <w:tcW w:w="1377" w:type="dxa"/>
          </w:tcPr>
          <w:p w14:paraId="7759983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1,51 tỷ USD</w:t>
            </w:r>
          </w:p>
        </w:tc>
        <w:tc>
          <w:tcPr>
            <w:tcW w:w="1377" w:type="dxa"/>
          </w:tcPr>
          <w:p w14:paraId="4331CA1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1,58 tỷ USD</w:t>
            </w:r>
          </w:p>
        </w:tc>
        <w:tc>
          <w:tcPr>
            <w:tcW w:w="1377" w:type="dxa"/>
          </w:tcPr>
          <w:p w14:paraId="682329F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26,2%</w:t>
            </w:r>
          </w:p>
        </w:tc>
        <w:tc>
          <w:tcPr>
            <w:tcW w:w="1377" w:type="dxa"/>
          </w:tcPr>
          <w:p w14:paraId="280E303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 IIoT</w:t>
            </w:r>
          </w:p>
        </w:tc>
      </w:tr>
      <w:tr w:rsidR="009F68C2" w:rsidRPr="00D274C8" w14:paraId="4F1D34DF" w14:textId="77777777">
        <w:tc>
          <w:tcPr>
            <w:tcW w:w="1033" w:type="dxa"/>
          </w:tcPr>
          <w:p w14:paraId="2A9D418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Agriculture</w:t>
            </w:r>
          </w:p>
        </w:tc>
        <w:tc>
          <w:tcPr>
            <w:tcW w:w="1377" w:type="dxa"/>
          </w:tcPr>
          <w:p w14:paraId="6DE8711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0,25 tỷ USD</w:t>
            </w:r>
          </w:p>
        </w:tc>
        <w:tc>
          <w:tcPr>
            <w:tcW w:w="1377" w:type="dxa"/>
          </w:tcPr>
          <w:p w14:paraId="0947B2B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0,75 tỷ USD</w:t>
            </w:r>
          </w:p>
        </w:tc>
        <w:tc>
          <w:tcPr>
            <w:tcW w:w="1377" w:type="dxa"/>
          </w:tcPr>
          <w:p w14:paraId="1EA0AA7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0,79 tỷ USD</w:t>
            </w:r>
          </w:p>
        </w:tc>
        <w:tc>
          <w:tcPr>
            <w:tcW w:w="1377" w:type="dxa"/>
          </w:tcPr>
          <w:p w14:paraId="14B78A3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26,2%</w:t>
            </w:r>
          </w:p>
        </w:tc>
        <w:tc>
          <w:tcPr>
            <w:tcW w:w="1377" w:type="dxa"/>
          </w:tcPr>
          <w:p w14:paraId="603E3FA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 IIoT</w:t>
            </w:r>
          </w:p>
        </w:tc>
      </w:tr>
      <w:tr w:rsidR="009F68C2" w:rsidRPr="00D274C8" w14:paraId="6A4655BA" w14:textId="77777777">
        <w:tc>
          <w:tcPr>
            <w:tcW w:w="1033" w:type="dxa"/>
          </w:tcPr>
          <w:p w14:paraId="2E82403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Energy</w:t>
            </w:r>
          </w:p>
        </w:tc>
        <w:tc>
          <w:tcPr>
            <w:tcW w:w="1377" w:type="dxa"/>
          </w:tcPr>
          <w:p w14:paraId="55E6DC8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0,08 tỷ USD</w:t>
            </w:r>
          </w:p>
        </w:tc>
        <w:tc>
          <w:tcPr>
            <w:tcW w:w="1377" w:type="dxa"/>
          </w:tcPr>
          <w:p w14:paraId="14A69FE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0,25 tỷ USD</w:t>
            </w:r>
          </w:p>
        </w:tc>
        <w:tc>
          <w:tcPr>
            <w:tcW w:w="1377" w:type="dxa"/>
          </w:tcPr>
          <w:p w14:paraId="5752171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0,26 tỷ USD</w:t>
            </w:r>
          </w:p>
        </w:tc>
        <w:tc>
          <w:tcPr>
            <w:tcW w:w="1377" w:type="dxa"/>
          </w:tcPr>
          <w:p w14:paraId="034DD9C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26,2%</w:t>
            </w:r>
          </w:p>
        </w:tc>
        <w:tc>
          <w:tcPr>
            <w:tcW w:w="1377" w:type="dxa"/>
          </w:tcPr>
          <w:p w14:paraId="5CA969A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 IIoT</w:t>
            </w:r>
          </w:p>
        </w:tc>
      </w:tr>
      <w:tr w:rsidR="009F68C2" w:rsidRPr="00D274C8" w14:paraId="4BB280E3" w14:textId="77777777">
        <w:tc>
          <w:tcPr>
            <w:tcW w:w="1033" w:type="dxa"/>
          </w:tcPr>
          <w:p w14:paraId="2753A44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Smart City</w:t>
            </w:r>
          </w:p>
        </w:tc>
        <w:tc>
          <w:tcPr>
            <w:tcW w:w="1377" w:type="dxa"/>
          </w:tcPr>
          <w:p w14:paraId="4ED2EEB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1,26 tỷ USD</w:t>
            </w:r>
          </w:p>
        </w:tc>
        <w:tc>
          <w:tcPr>
            <w:tcW w:w="1377" w:type="dxa"/>
          </w:tcPr>
          <w:p w14:paraId="0D1DE7E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3,77 tỷ USD</w:t>
            </w:r>
          </w:p>
        </w:tc>
        <w:tc>
          <w:tcPr>
            <w:tcW w:w="1377" w:type="dxa"/>
          </w:tcPr>
          <w:p w14:paraId="4F55A26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3,96 tỷ USD</w:t>
            </w:r>
          </w:p>
        </w:tc>
        <w:tc>
          <w:tcPr>
            <w:tcW w:w="1377" w:type="dxa"/>
          </w:tcPr>
          <w:p w14:paraId="2344AA2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26,2%</w:t>
            </w:r>
          </w:p>
        </w:tc>
        <w:tc>
          <w:tcPr>
            <w:tcW w:w="1377" w:type="dxa"/>
          </w:tcPr>
          <w:p w14:paraId="1C3F83D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w:t>
            </w:r>
          </w:p>
        </w:tc>
      </w:tr>
      <w:tr w:rsidR="009F68C2" w:rsidRPr="00D274C8" w14:paraId="241E73A5" w14:textId="77777777">
        <w:tc>
          <w:tcPr>
            <w:tcW w:w="1033" w:type="dxa"/>
          </w:tcPr>
          <w:p w14:paraId="1A0768D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Consumer IoT</w:t>
            </w:r>
          </w:p>
        </w:tc>
        <w:tc>
          <w:tcPr>
            <w:tcW w:w="1377" w:type="dxa"/>
          </w:tcPr>
          <w:p w14:paraId="294EF5C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1,26 tỷ USD</w:t>
            </w:r>
          </w:p>
        </w:tc>
        <w:tc>
          <w:tcPr>
            <w:tcW w:w="1377" w:type="dxa"/>
          </w:tcPr>
          <w:p w14:paraId="553780B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3,77 tỷ USD</w:t>
            </w:r>
          </w:p>
        </w:tc>
        <w:tc>
          <w:tcPr>
            <w:tcW w:w="1377" w:type="dxa"/>
          </w:tcPr>
          <w:p w14:paraId="4D512FB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3,96 tỷ USD</w:t>
            </w:r>
          </w:p>
        </w:tc>
        <w:tc>
          <w:tcPr>
            <w:tcW w:w="1377" w:type="dxa"/>
          </w:tcPr>
          <w:p w14:paraId="3EA04D6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26,2%</w:t>
            </w:r>
          </w:p>
        </w:tc>
        <w:tc>
          <w:tcPr>
            <w:tcW w:w="1377" w:type="dxa"/>
          </w:tcPr>
          <w:p w14:paraId="26C6650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w:t>
            </w:r>
          </w:p>
        </w:tc>
      </w:tr>
      <w:tr w:rsidR="009F68C2" w:rsidRPr="00D274C8" w14:paraId="47F4A220" w14:textId="77777777">
        <w:tc>
          <w:tcPr>
            <w:tcW w:w="1033" w:type="dxa"/>
          </w:tcPr>
          <w:p w14:paraId="3F4739F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w:t>
            </w:r>
          </w:p>
        </w:tc>
        <w:tc>
          <w:tcPr>
            <w:tcW w:w="1377" w:type="dxa"/>
          </w:tcPr>
          <w:p w14:paraId="2A8774F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4,20 tỷ USD</w:t>
            </w:r>
          </w:p>
        </w:tc>
        <w:tc>
          <w:tcPr>
            <w:tcW w:w="1377" w:type="dxa"/>
          </w:tcPr>
          <w:p w14:paraId="299F4FC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12,56 tỷ USD</w:t>
            </w:r>
          </w:p>
        </w:tc>
        <w:tc>
          <w:tcPr>
            <w:tcW w:w="1377" w:type="dxa"/>
          </w:tcPr>
          <w:p w14:paraId="5FC508B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13,20 tỷ USD</w:t>
            </w:r>
          </w:p>
        </w:tc>
        <w:tc>
          <w:tcPr>
            <w:tcW w:w="1377" w:type="dxa"/>
          </w:tcPr>
          <w:p w14:paraId="24EB685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26,2%</w:t>
            </w:r>
          </w:p>
        </w:tc>
        <w:tc>
          <w:tcPr>
            <w:tcW w:w="1377" w:type="dxa"/>
          </w:tcPr>
          <w:p w14:paraId="760F672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100%</w:t>
            </w:r>
          </w:p>
        </w:tc>
      </w:tr>
    </w:tbl>
    <w:p w14:paraId="0EFC7B92"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Thị trường AMR/AGV Việt Nam:</w:t>
      </w:r>
    </w:p>
    <w:tbl>
      <w:tblPr>
        <w:tblStyle w:val="Table"/>
        <w:tblW w:w="5000" w:type="pct"/>
        <w:tblLayout w:type="fixed"/>
        <w:tblLook w:val="0020" w:firstRow="1" w:lastRow="0" w:firstColumn="0" w:lastColumn="0" w:noHBand="0" w:noVBand="0"/>
      </w:tblPr>
      <w:tblGrid>
        <w:gridCol w:w="1250"/>
        <w:gridCol w:w="1666"/>
        <w:gridCol w:w="1665"/>
        <w:gridCol w:w="1665"/>
        <w:gridCol w:w="1665"/>
        <w:gridCol w:w="1665"/>
      </w:tblGrid>
      <w:tr w:rsidR="009F68C2" w:rsidRPr="00D274C8" w14:paraId="0B52FAE9"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033" w:type="dxa"/>
          </w:tcPr>
          <w:p w14:paraId="071D50A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Phân khúc</w:t>
            </w:r>
          </w:p>
        </w:tc>
        <w:tc>
          <w:tcPr>
            <w:tcW w:w="1377" w:type="dxa"/>
          </w:tcPr>
          <w:p w14:paraId="0AAAF9F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2024</w:t>
            </w:r>
          </w:p>
        </w:tc>
        <w:tc>
          <w:tcPr>
            <w:tcW w:w="1377" w:type="dxa"/>
          </w:tcPr>
          <w:p w14:paraId="5C45666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2027</w:t>
            </w:r>
          </w:p>
        </w:tc>
        <w:tc>
          <w:tcPr>
            <w:tcW w:w="1377" w:type="dxa"/>
          </w:tcPr>
          <w:p w14:paraId="6D7580A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1377" w:type="dxa"/>
          </w:tcPr>
          <w:p w14:paraId="4FD5C30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CAGR</w:t>
            </w:r>
          </w:p>
        </w:tc>
        <w:tc>
          <w:tcPr>
            <w:tcW w:w="1377" w:type="dxa"/>
          </w:tcPr>
          <w:p w14:paraId="56A822F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Tỷ trọng 2030</w:t>
            </w:r>
          </w:p>
        </w:tc>
      </w:tr>
      <w:tr w:rsidR="009F68C2" w:rsidRPr="00D274C8" w14:paraId="3676C4EA" w14:textId="77777777">
        <w:tc>
          <w:tcPr>
            <w:tcW w:w="1033" w:type="dxa"/>
          </w:tcPr>
          <w:p w14:paraId="09707C9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AMR</w:t>
            </w:r>
          </w:p>
        </w:tc>
        <w:tc>
          <w:tcPr>
            <w:tcW w:w="1377" w:type="dxa"/>
          </w:tcPr>
          <w:p w14:paraId="3B67517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 triệu USD</w:t>
            </w:r>
          </w:p>
        </w:tc>
        <w:tc>
          <w:tcPr>
            <w:tcW w:w="1377" w:type="dxa"/>
          </w:tcPr>
          <w:p w14:paraId="05AD221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48 triệu USD</w:t>
            </w:r>
          </w:p>
        </w:tc>
        <w:tc>
          <w:tcPr>
            <w:tcW w:w="1377" w:type="dxa"/>
          </w:tcPr>
          <w:p w14:paraId="5E00A5D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 triệu USD</w:t>
            </w:r>
          </w:p>
        </w:tc>
        <w:tc>
          <w:tcPr>
            <w:tcW w:w="1377" w:type="dxa"/>
          </w:tcPr>
          <w:p w14:paraId="59E7F84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17,7%</w:t>
            </w:r>
          </w:p>
        </w:tc>
        <w:tc>
          <w:tcPr>
            <w:tcW w:w="1377" w:type="dxa"/>
          </w:tcPr>
          <w:p w14:paraId="332BE82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75%</w:t>
            </w:r>
          </w:p>
        </w:tc>
      </w:tr>
      <w:tr w:rsidR="009F68C2" w:rsidRPr="00D274C8" w14:paraId="0E958156" w14:textId="77777777">
        <w:tc>
          <w:tcPr>
            <w:tcW w:w="1033" w:type="dxa"/>
          </w:tcPr>
          <w:p w14:paraId="056D123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AGV</w:t>
            </w:r>
          </w:p>
        </w:tc>
        <w:tc>
          <w:tcPr>
            <w:tcW w:w="1377" w:type="dxa"/>
          </w:tcPr>
          <w:p w14:paraId="445F725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 triệu USD</w:t>
            </w:r>
          </w:p>
        </w:tc>
        <w:tc>
          <w:tcPr>
            <w:tcW w:w="1377" w:type="dxa"/>
          </w:tcPr>
          <w:p w14:paraId="1CB312B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 triệu USD</w:t>
            </w:r>
          </w:p>
        </w:tc>
        <w:tc>
          <w:tcPr>
            <w:tcW w:w="1377" w:type="dxa"/>
          </w:tcPr>
          <w:p w14:paraId="1CE26B9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 triệu USD</w:t>
            </w:r>
          </w:p>
        </w:tc>
        <w:tc>
          <w:tcPr>
            <w:tcW w:w="1377" w:type="dxa"/>
          </w:tcPr>
          <w:p w14:paraId="35459F8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17,7%</w:t>
            </w:r>
          </w:p>
        </w:tc>
        <w:tc>
          <w:tcPr>
            <w:tcW w:w="1377" w:type="dxa"/>
          </w:tcPr>
          <w:p w14:paraId="4B04B4B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w:t>
            </w:r>
          </w:p>
        </w:tc>
      </w:tr>
      <w:tr w:rsidR="009F68C2" w:rsidRPr="00D274C8" w14:paraId="2447F732" w14:textId="77777777">
        <w:tc>
          <w:tcPr>
            <w:tcW w:w="1033" w:type="dxa"/>
          </w:tcPr>
          <w:p w14:paraId="188F843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w:t>
            </w:r>
          </w:p>
        </w:tc>
        <w:tc>
          <w:tcPr>
            <w:tcW w:w="1377" w:type="dxa"/>
          </w:tcPr>
          <w:p w14:paraId="54CF8F1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24 triệu USD</w:t>
            </w:r>
          </w:p>
        </w:tc>
        <w:tc>
          <w:tcPr>
            <w:tcW w:w="1377" w:type="dxa"/>
          </w:tcPr>
          <w:p w14:paraId="39B0404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63 triệu USD</w:t>
            </w:r>
          </w:p>
        </w:tc>
        <w:tc>
          <w:tcPr>
            <w:tcW w:w="1377" w:type="dxa"/>
          </w:tcPr>
          <w:p w14:paraId="399F2AC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80 triệu USD</w:t>
            </w:r>
          </w:p>
        </w:tc>
        <w:tc>
          <w:tcPr>
            <w:tcW w:w="1377" w:type="dxa"/>
          </w:tcPr>
          <w:p w14:paraId="2A39E51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17,7%</w:t>
            </w:r>
          </w:p>
        </w:tc>
        <w:tc>
          <w:tcPr>
            <w:tcW w:w="1377" w:type="dxa"/>
          </w:tcPr>
          <w:p w14:paraId="0A16B5C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100%</w:t>
            </w:r>
          </w:p>
        </w:tc>
      </w:tr>
    </w:tbl>
    <w:p w14:paraId="77E30E9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Phân khúc khách hàng Việt Nam:</w:t>
      </w:r>
    </w:p>
    <w:p w14:paraId="5CB346A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 DNNVV Việt Nam - Mục tiêu chính:</w:t>
      </w:r>
    </w:p>
    <w:tbl>
      <w:tblPr>
        <w:tblStyle w:val="Table"/>
        <w:tblW w:w="5000" w:type="pct"/>
        <w:tblLayout w:type="fixed"/>
        <w:tblLook w:val="0020" w:firstRow="1" w:lastRow="0" w:firstColumn="0" w:lastColumn="0" w:noHBand="0" w:noVBand="0"/>
      </w:tblPr>
      <w:tblGrid>
        <w:gridCol w:w="2210"/>
        <w:gridCol w:w="2946"/>
        <w:gridCol w:w="2210"/>
        <w:gridCol w:w="2210"/>
      </w:tblGrid>
      <w:tr w:rsidR="009F68C2" w:rsidRPr="00D274C8" w14:paraId="34CE419A"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827" w:type="dxa"/>
          </w:tcPr>
          <w:p w14:paraId="64AACE2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tiêu</w:t>
            </w:r>
          </w:p>
        </w:tc>
        <w:tc>
          <w:tcPr>
            <w:tcW w:w="2436" w:type="dxa"/>
          </w:tcPr>
          <w:p w14:paraId="07B4C68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trị</w:t>
            </w:r>
          </w:p>
        </w:tc>
        <w:tc>
          <w:tcPr>
            <w:tcW w:w="1827" w:type="dxa"/>
          </w:tcPr>
          <w:p w14:paraId="3D3100A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Nguồn</w:t>
            </w:r>
          </w:p>
        </w:tc>
        <w:tc>
          <w:tcPr>
            <w:tcW w:w="1827" w:type="dxa"/>
          </w:tcPr>
          <w:p w14:paraId="1BF22DA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5602E440" w14:textId="77777777">
        <w:tc>
          <w:tcPr>
            <w:tcW w:w="1827" w:type="dxa"/>
          </w:tcPr>
          <w:p w14:paraId="67B773E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 số DNNVV</w:t>
            </w:r>
          </w:p>
        </w:tc>
        <w:tc>
          <w:tcPr>
            <w:tcW w:w="2436" w:type="dxa"/>
          </w:tcPr>
          <w:p w14:paraId="03E75A2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850.000</w:t>
            </w:r>
          </w:p>
        </w:tc>
        <w:tc>
          <w:tcPr>
            <w:tcW w:w="1827" w:type="dxa"/>
          </w:tcPr>
          <w:p w14:paraId="5D79C10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GSO (2024)</w:t>
            </w:r>
          </w:p>
        </w:tc>
        <w:tc>
          <w:tcPr>
            <w:tcW w:w="1827" w:type="dxa"/>
          </w:tcPr>
          <w:p w14:paraId="22EF6BA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Đăng ký kinh doanh</w:t>
            </w:r>
          </w:p>
        </w:tc>
      </w:tr>
      <w:tr w:rsidR="009F68C2" w:rsidRPr="00D274C8" w14:paraId="62A8D3D1" w14:textId="77777777">
        <w:tc>
          <w:tcPr>
            <w:tcW w:w="1827" w:type="dxa"/>
          </w:tcPr>
          <w:p w14:paraId="47FB569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DNNVV hoạt động</w:t>
            </w:r>
          </w:p>
        </w:tc>
        <w:tc>
          <w:tcPr>
            <w:tcW w:w="2436" w:type="dxa"/>
          </w:tcPr>
          <w:p w14:paraId="1036F6C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650.000</w:t>
            </w:r>
          </w:p>
        </w:tc>
        <w:tc>
          <w:tcPr>
            <w:tcW w:w="1827" w:type="dxa"/>
          </w:tcPr>
          <w:p w14:paraId="27A5915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GSO (2024)</w:t>
            </w:r>
          </w:p>
        </w:tc>
        <w:tc>
          <w:tcPr>
            <w:tcW w:w="1827" w:type="dxa"/>
          </w:tcPr>
          <w:p w14:paraId="15C5DC8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Nộp thuế</w:t>
            </w:r>
          </w:p>
        </w:tc>
      </w:tr>
      <w:tr w:rsidR="009F68C2" w:rsidRPr="00D274C8" w14:paraId="376D1873" w14:textId="77777777">
        <w:tc>
          <w:tcPr>
            <w:tcW w:w="1827" w:type="dxa"/>
          </w:tcPr>
          <w:p w14:paraId="01D2F76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DNNVV cần chuyển đổi số</w:t>
            </w:r>
          </w:p>
        </w:tc>
        <w:tc>
          <w:tcPr>
            <w:tcW w:w="2436" w:type="dxa"/>
          </w:tcPr>
          <w:p w14:paraId="156A1BA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83.035</w:t>
            </w:r>
          </w:p>
        </w:tc>
        <w:tc>
          <w:tcPr>
            <w:tcW w:w="1827" w:type="dxa"/>
          </w:tcPr>
          <w:p w14:paraId="22B3014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VCCI (2024)</w:t>
            </w:r>
          </w:p>
        </w:tc>
        <w:tc>
          <w:tcPr>
            <w:tcW w:w="1827" w:type="dxa"/>
          </w:tcPr>
          <w:p w14:paraId="4845C39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Có khả năng đầu tư IoT/AMR</w:t>
            </w:r>
          </w:p>
        </w:tc>
      </w:tr>
      <w:tr w:rsidR="009F68C2" w:rsidRPr="00D274C8" w14:paraId="0BA20C2B" w14:textId="77777777">
        <w:tc>
          <w:tcPr>
            <w:tcW w:w="1827" w:type="dxa"/>
          </w:tcPr>
          <w:p w14:paraId="6F4FCE2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Doanh thu &gt;20 tỷ VNĐ</w:t>
            </w:r>
          </w:p>
        </w:tc>
        <w:tc>
          <w:tcPr>
            <w:tcW w:w="2436" w:type="dxa"/>
          </w:tcPr>
          <w:p w14:paraId="63A4172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83.035</w:t>
            </w:r>
          </w:p>
        </w:tc>
        <w:tc>
          <w:tcPr>
            <w:tcW w:w="1827" w:type="dxa"/>
          </w:tcPr>
          <w:p w14:paraId="2919893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VCCI</w:t>
            </w:r>
          </w:p>
        </w:tc>
        <w:tc>
          <w:tcPr>
            <w:tcW w:w="1827" w:type="dxa"/>
          </w:tcPr>
          <w:p w14:paraId="53B2C0F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~800K USD/năm</w:t>
            </w:r>
          </w:p>
        </w:tc>
      </w:tr>
      <w:tr w:rsidR="009F68C2" w:rsidRPr="00D274C8" w14:paraId="6A87DA93" w14:textId="77777777">
        <w:tc>
          <w:tcPr>
            <w:tcW w:w="1827" w:type="dxa"/>
          </w:tcPr>
          <w:p w14:paraId="62B97CD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Lợi nhuận &gt;1 tỷ VNĐ</w:t>
            </w:r>
          </w:p>
        </w:tc>
        <w:tc>
          <w:tcPr>
            <w:tcW w:w="2436" w:type="dxa"/>
          </w:tcPr>
          <w:p w14:paraId="00F6952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83.035</w:t>
            </w:r>
          </w:p>
        </w:tc>
        <w:tc>
          <w:tcPr>
            <w:tcW w:w="1827" w:type="dxa"/>
          </w:tcPr>
          <w:p w14:paraId="0EC3CAB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VCCI</w:t>
            </w:r>
          </w:p>
        </w:tc>
        <w:tc>
          <w:tcPr>
            <w:tcW w:w="1827" w:type="dxa"/>
          </w:tcPr>
          <w:p w14:paraId="08456D8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~40K USD/năm</w:t>
            </w:r>
          </w:p>
        </w:tc>
      </w:tr>
      <w:tr w:rsidR="009F68C2" w:rsidRPr="00D274C8" w14:paraId="02BFC8CF" w14:textId="77777777">
        <w:tc>
          <w:tcPr>
            <w:tcW w:w="1827" w:type="dxa"/>
          </w:tcPr>
          <w:p w14:paraId="78D92BA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Nhân sự &gt;50 người</w:t>
            </w:r>
          </w:p>
        </w:tc>
        <w:tc>
          <w:tcPr>
            <w:tcW w:w="2436" w:type="dxa"/>
          </w:tcPr>
          <w:p w14:paraId="3E6BA92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65.000</w:t>
            </w:r>
          </w:p>
        </w:tc>
        <w:tc>
          <w:tcPr>
            <w:tcW w:w="1827" w:type="dxa"/>
          </w:tcPr>
          <w:p w14:paraId="4344820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VCCI</w:t>
            </w:r>
          </w:p>
        </w:tc>
        <w:tc>
          <w:tcPr>
            <w:tcW w:w="1827" w:type="dxa"/>
          </w:tcPr>
          <w:p w14:paraId="363DFA8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Cần automation</w:t>
            </w:r>
          </w:p>
        </w:tc>
      </w:tr>
    </w:tbl>
    <w:p w14:paraId="12876B8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Phân loại theo ngành:</w:t>
      </w:r>
    </w:p>
    <w:tbl>
      <w:tblPr>
        <w:tblStyle w:val="Table"/>
        <w:tblW w:w="5000" w:type="pct"/>
        <w:tblLayout w:type="fixed"/>
        <w:tblLook w:val="0020" w:firstRow="1" w:lastRow="0" w:firstColumn="0" w:lastColumn="0" w:noHBand="0" w:noVBand="0"/>
      </w:tblPr>
      <w:tblGrid>
        <w:gridCol w:w="1690"/>
        <w:gridCol w:w="2253"/>
        <w:gridCol w:w="2253"/>
        <w:gridCol w:w="1690"/>
        <w:gridCol w:w="1690"/>
      </w:tblGrid>
      <w:tr w:rsidR="009F68C2" w:rsidRPr="00D274C8" w14:paraId="3C687605"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97" w:type="dxa"/>
          </w:tcPr>
          <w:p w14:paraId="70356BC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Ngành</w:t>
            </w:r>
          </w:p>
        </w:tc>
        <w:tc>
          <w:tcPr>
            <w:tcW w:w="1863" w:type="dxa"/>
          </w:tcPr>
          <w:p w14:paraId="4C743ED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DNNVV</w:t>
            </w:r>
          </w:p>
        </w:tc>
        <w:tc>
          <w:tcPr>
            <w:tcW w:w="1863" w:type="dxa"/>
          </w:tcPr>
          <w:p w14:paraId="229C2CC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Tỷ trọng</w:t>
            </w:r>
          </w:p>
        </w:tc>
        <w:tc>
          <w:tcPr>
            <w:tcW w:w="1397" w:type="dxa"/>
          </w:tcPr>
          <w:p w14:paraId="5C6DAFB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Nhu cầu sản phẩm Mekong</w:t>
            </w:r>
          </w:p>
        </w:tc>
        <w:tc>
          <w:tcPr>
            <w:tcW w:w="1397" w:type="dxa"/>
          </w:tcPr>
          <w:p w14:paraId="76FBFEB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Ưu tiên</w:t>
            </w:r>
          </w:p>
        </w:tc>
      </w:tr>
      <w:tr w:rsidR="009F68C2" w:rsidRPr="00D274C8" w14:paraId="152A03D2" w14:textId="77777777">
        <w:tc>
          <w:tcPr>
            <w:tcW w:w="1397" w:type="dxa"/>
          </w:tcPr>
          <w:p w14:paraId="0E84843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Sản xuất điện tử</w:t>
            </w:r>
          </w:p>
        </w:tc>
        <w:tc>
          <w:tcPr>
            <w:tcW w:w="1863" w:type="dxa"/>
          </w:tcPr>
          <w:p w14:paraId="0CD223F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12.455</w:t>
            </w:r>
          </w:p>
        </w:tc>
        <w:tc>
          <w:tcPr>
            <w:tcW w:w="1863" w:type="dxa"/>
          </w:tcPr>
          <w:p w14:paraId="74BB056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w:t>
            </w:r>
          </w:p>
        </w:tc>
        <w:tc>
          <w:tcPr>
            <w:tcW w:w="1397" w:type="dxa"/>
          </w:tcPr>
          <w:p w14:paraId="45CB73F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Gateway (MK-100/200), AMR-100/500</w:t>
            </w:r>
          </w:p>
        </w:tc>
        <w:tc>
          <w:tcPr>
            <w:tcW w:w="1397" w:type="dxa"/>
          </w:tcPr>
          <w:p w14:paraId="292BECD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Cao</w:t>
            </w:r>
          </w:p>
        </w:tc>
      </w:tr>
      <w:tr w:rsidR="009F68C2" w:rsidRPr="00D274C8" w14:paraId="3A3E73EF" w14:textId="77777777">
        <w:tc>
          <w:tcPr>
            <w:tcW w:w="1397" w:type="dxa"/>
          </w:tcPr>
          <w:p w14:paraId="07E1519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Dệt may, da giày</w:t>
            </w:r>
          </w:p>
        </w:tc>
        <w:tc>
          <w:tcPr>
            <w:tcW w:w="1863" w:type="dxa"/>
          </w:tcPr>
          <w:p w14:paraId="6A04514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24.911</w:t>
            </w:r>
          </w:p>
        </w:tc>
        <w:tc>
          <w:tcPr>
            <w:tcW w:w="1863" w:type="dxa"/>
          </w:tcPr>
          <w:p w14:paraId="42AE931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w:t>
            </w:r>
          </w:p>
        </w:tc>
        <w:tc>
          <w:tcPr>
            <w:tcW w:w="1397" w:type="dxa"/>
          </w:tcPr>
          <w:p w14:paraId="3E4EB19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AMR-500, IoT Controller</w:t>
            </w:r>
          </w:p>
        </w:tc>
        <w:tc>
          <w:tcPr>
            <w:tcW w:w="1397" w:type="dxa"/>
          </w:tcPr>
          <w:p w14:paraId="6BFF3FC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Cao</w:t>
            </w:r>
          </w:p>
        </w:tc>
      </w:tr>
      <w:tr w:rsidR="009F68C2" w:rsidRPr="00D274C8" w14:paraId="1E782A80" w14:textId="77777777">
        <w:tc>
          <w:tcPr>
            <w:tcW w:w="1397" w:type="dxa"/>
          </w:tcPr>
          <w:p w14:paraId="08F26BF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Thực phẩm, đồ uống</w:t>
            </w:r>
          </w:p>
        </w:tc>
        <w:tc>
          <w:tcPr>
            <w:tcW w:w="1863" w:type="dxa"/>
          </w:tcPr>
          <w:p w14:paraId="5724E24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16.607</w:t>
            </w:r>
          </w:p>
        </w:tc>
        <w:tc>
          <w:tcPr>
            <w:tcW w:w="1863" w:type="dxa"/>
          </w:tcPr>
          <w:p w14:paraId="3D08DDA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w:t>
            </w:r>
          </w:p>
        </w:tc>
        <w:tc>
          <w:tcPr>
            <w:tcW w:w="1397" w:type="dxa"/>
          </w:tcPr>
          <w:p w14:paraId="182C748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Gateway, OHT-50, AMR-100</w:t>
            </w:r>
          </w:p>
        </w:tc>
        <w:tc>
          <w:tcPr>
            <w:tcW w:w="1397" w:type="dxa"/>
          </w:tcPr>
          <w:p w14:paraId="7C7E907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r>
      <w:tr w:rsidR="009F68C2" w:rsidRPr="00D274C8" w14:paraId="23849D0F" w14:textId="77777777">
        <w:tc>
          <w:tcPr>
            <w:tcW w:w="1397" w:type="dxa"/>
          </w:tcPr>
          <w:p w14:paraId="0303364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Cơ khí, chế biến kim loại</w:t>
            </w:r>
          </w:p>
        </w:tc>
        <w:tc>
          <w:tcPr>
            <w:tcW w:w="1863" w:type="dxa"/>
          </w:tcPr>
          <w:p w14:paraId="2D455FF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14.125</w:t>
            </w:r>
          </w:p>
        </w:tc>
        <w:tc>
          <w:tcPr>
            <w:tcW w:w="1863" w:type="dxa"/>
          </w:tcPr>
          <w:p w14:paraId="597E4B7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17%</w:t>
            </w:r>
          </w:p>
        </w:tc>
        <w:tc>
          <w:tcPr>
            <w:tcW w:w="1397" w:type="dxa"/>
          </w:tcPr>
          <w:p w14:paraId="5D22C7F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AMR-500/1000, IoT Controller</w:t>
            </w:r>
          </w:p>
        </w:tc>
        <w:tc>
          <w:tcPr>
            <w:tcW w:w="1397" w:type="dxa"/>
          </w:tcPr>
          <w:p w14:paraId="1A5E022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Cao</w:t>
            </w:r>
          </w:p>
        </w:tc>
      </w:tr>
      <w:tr w:rsidR="009F68C2" w:rsidRPr="00D274C8" w14:paraId="52C509D4" w14:textId="77777777">
        <w:tc>
          <w:tcPr>
            <w:tcW w:w="1397" w:type="dxa"/>
          </w:tcPr>
          <w:p w14:paraId="3189FF9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Dược phẩm, hóa chất</w:t>
            </w:r>
          </w:p>
        </w:tc>
        <w:tc>
          <w:tcPr>
            <w:tcW w:w="1863" w:type="dxa"/>
          </w:tcPr>
          <w:p w14:paraId="161F5E6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4.152</w:t>
            </w:r>
          </w:p>
        </w:tc>
        <w:tc>
          <w:tcPr>
            <w:tcW w:w="1863" w:type="dxa"/>
          </w:tcPr>
          <w:p w14:paraId="4C76979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1397" w:type="dxa"/>
          </w:tcPr>
          <w:p w14:paraId="7CA2A92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OHT-100, IoT Gateway (clean room)</w:t>
            </w:r>
          </w:p>
        </w:tc>
        <w:tc>
          <w:tcPr>
            <w:tcW w:w="1397" w:type="dxa"/>
          </w:tcPr>
          <w:p w14:paraId="07408F4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r>
      <w:tr w:rsidR="009F68C2" w:rsidRPr="00D274C8" w14:paraId="28DF245B" w14:textId="77777777">
        <w:tc>
          <w:tcPr>
            <w:tcW w:w="1397" w:type="dxa"/>
          </w:tcPr>
          <w:p w14:paraId="6C16F9F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Logistics, kho vận</w:t>
            </w:r>
          </w:p>
        </w:tc>
        <w:tc>
          <w:tcPr>
            <w:tcW w:w="1863" w:type="dxa"/>
          </w:tcPr>
          <w:p w14:paraId="4880141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5.782</w:t>
            </w:r>
          </w:p>
        </w:tc>
        <w:tc>
          <w:tcPr>
            <w:tcW w:w="1863" w:type="dxa"/>
          </w:tcPr>
          <w:p w14:paraId="748F28A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w:t>
            </w:r>
          </w:p>
        </w:tc>
        <w:tc>
          <w:tcPr>
            <w:tcW w:w="1397" w:type="dxa"/>
          </w:tcPr>
          <w:p w14:paraId="3317129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AMR-500/1000, Fleet Management</w:t>
            </w:r>
          </w:p>
        </w:tc>
        <w:tc>
          <w:tcPr>
            <w:tcW w:w="1397" w:type="dxa"/>
          </w:tcPr>
          <w:p w14:paraId="1730093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Cao</w:t>
            </w:r>
          </w:p>
        </w:tc>
      </w:tr>
      <w:tr w:rsidR="009F68C2" w:rsidRPr="00D274C8" w14:paraId="3AE9AB14" w14:textId="77777777">
        <w:tc>
          <w:tcPr>
            <w:tcW w:w="1397" w:type="dxa"/>
          </w:tcPr>
          <w:p w14:paraId="13827D9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Nhựa, cao su</w:t>
            </w:r>
          </w:p>
        </w:tc>
        <w:tc>
          <w:tcPr>
            <w:tcW w:w="1863" w:type="dxa"/>
          </w:tcPr>
          <w:p w14:paraId="1017FA9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3.321</w:t>
            </w:r>
          </w:p>
        </w:tc>
        <w:tc>
          <w:tcPr>
            <w:tcW w:w="1863" w:type="dxa"/>
          </w:tcPr>
          <w:p w14:paraId="02F567A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w:t>
            </w:r>
          </w:p>
        </w:tc>
        <w:tc>
          <w:tcPr>
            <w:tcW w:w="1397" w:type="dxa"/>
          </w:tcPr>
          <w:p w14:paraId="1B96EBC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AMR-100, IoT Controller</w:t>
            </w:r>
          </w:p>
        </w:tc>
        <w:tc>
          <w:tcPr>
            <w:tcW w:w="1397" w:type="dxa"/>
          </w:tcPr>
          <w:p w14:paraId="07E0174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Thấp</w:t>
            </w:r>
          </w:p>
        </w:tc>
      </w:tr>
      <w:tr w:rsidR="009F68C2" w:rsidRPr="00D274C8" w14:paraId="3F915207" w14:textId="77777777">
        <w:tc>
          <w:tcPr>
            <w:tcW w:w="1397" w:type="dxa"/>
          </w:tcPr>
          <w:p w14:paraId="3154DF2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Ôtô, linh kiện</w:t>
            </w:r>
          </w:p>
        </w:tc>
        <w:tc>
          <w:tcPr>
            <w:tcW w:w="1863" w:type="dxa"/>
          </w:tcPr>
          <w:p w14:paraId="2001C08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1.660</w:t>
            </w:r>
          </w:p>
        </w:tc>
        <w:tc>
          <w:tcPr>
            <w:tcW w:w="1863" w:type="dxa"/>
          </w:tcPr>
          <w:p w14:paraId="7E448B7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1397" w:type="dxa"/>
          </w:tcPr>
          <w:p w14:paraId="26A7D89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AMR-500, IoT Gateway</w:t>
            </w:r>
          </w:p>
        </w:tc>
        <w:tc>
          <w:tcPr>
            <w:tcW w:w="1397" w:type="dxa"/>
          </w:tcPr>
          <w:p w14:paraId="102D93F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Cao</w:t>
            </w:r>
          </w:p>
        </w:tc>
      </w:tr>
    </w:tbl>
    <w:p w14:paraId="4504A95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Phân bố địa lý:</w:t>
      </w:r>
    </w:p>
    <w:tbl>
      <w:tblPr>
        <w:tblStyle w:val="Table"/>
        <w:tblW w:w="5000" w:type="pct"/>
        <w:tblLayout w:type="fixed"/>
        <w:tblLook w:val="0020" w:firstRow="1" w:lastRow="0" w:firstColumn="0" w:lastColumn="0" w:noHBand="0" w:noVBand="0"/>
      </w:tblPr>
      <w:tblGrid>
        <w:gridCol w:w="1368"/>
        <w:gridCol w:w="1824"/>
        <w:gridCol w:w="1824"/>
        <w:gridCol w:w="1824"/>
        <w:gridCol w:w="1368"/>
        <w:gridCol w:w="1368"/>
      </w:tblGrid>
      <w:tr w:rsidR="009F68C2" w:rsidRPr="00D274C8" w14:paraId="0770611C"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131" w:type="dxa"/>
          </w:tcPr>
          <w:p w14:paraId="5EE13D6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Vùng</w:t>
            </w:r>
          </w:p>
        </w:tc>
        <w:tc>
          <w:tcPr>
            <w:tcW w:w="1508" w:type="dxa"/>
          </w:tcPr>
          <w:p w14:paraId="01FE821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DNNVV</w:t>
            </w:r>
          </w:p>
        </w:tc>
        <w:tc>
          <w:tcPr>
            <w:tcW w:w="1508" w:type="dxa"/>
          </w:tcPr>
          <w:p w14:paraId="1BD1CA7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Tỷ trọng</w:t>
            </w:r>
          </w:p>
        </w:tc>
        <w:tc>
          <w:tcPr>
            <w:tcW w:w="1508" w:type="dxa"/>
          </w:tcPr>
          <w:p w14:paraId="5A50A80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GDP/vùng (tỷ USD)</w:t>
            </w:r>
          </w:p>
        </w:tc>
        <w:tc>
          <w:tcPr>
            <w:tcW w:w="1131" w:type="dxa"/>
          </w:tcPr>
          <w:p w14:paraId="634ABD8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Đặc điểm</w:t>
            </w:r>
          </w:p>
        </w:tc>
        <w:tc>
          <w:tcPr>
            <w:tcW w:w="1131" w:type="dxa"/>
          </w:tcPr>
          <w:p w14:paraId="4555CB9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Chiến lược Mekong</w:t>
            </w:r>
          </w:p>
        </w:tc>
      </w:tr>
      <w:tr w:rsidR="009F68C2" w:rsidRPr="00D274C8" w14:paraId="33C8FBEE" w14:textId="77777777">
        <w:tc>
          <w:tcPr>
            <w:tcW w:w="1131" w:type="dxa"/>
          </w:tcPr>
          <w:p w14:paraId="7D4A2F4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TP.HCM &amp; Đông Nam Bộ</w:t>
            </w:r>
          </w:p>
        </w:tc>
        <w:tc>
          <w:tcPr>
            <w:tcW w:w="1508" w:type="dxa"/>
          </w:tcPr>
          <w:p w14:paraId="2205D61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33.214</w:t>
            </w:r>
          </w:p>
        </w:tc>
        <w:tc>
          <w:tcPr>
            <w:tcW w:w="1508" w:type="dxa"/>
          </w:tcPr>
          <w:p w14:paraId="54F436C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40%</w:t>
            </w:r>
          </w:p>
        </w:tc>
        <w:tc>
          <w:tcPr>
            <w:tcW w:w="1508" w:type="dxa"/>
          </w:tcPr>
          <w:p w14:paraId="37E76AF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172 (40%)</w:t>
            </w:r>
          </w:p>
        </w:tc>
        <w:tc>
          <w:tcPr>
            <w:tcW w:w="1131" w:type="dxa"/>
          </w:tcPr>
          <w:p w14:paraId="43FFF97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tâm kinh tế, công nghiệp</w:t>
            </w:r>
          </w:p>
        </w:tc>
        <w:tc>
          <w:tcPr>
            <w:tcW w:w="1131" w:type="dxa"/>
          </w:tcPr>
          <w:p w14:paraId="4E126C1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HQ + Direct sales</w:t>
            </w:r>
          </w:p>
        </w:tc>
      </w:tr>
      <w:tr w:rsidR="009F68C2" w:rsidRPr="00D274C8" w14:paraId="02DF4776" w14:textId="77777777">
        <w:tc>
          <w:tcPr>
            <w:tcW w:w="1131" w:type="dxa"/>
          </w:tcPr>
          <w:p w14:paraId="4075A9E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Hà Nội &amp; Đồng bằng Bắc Bộ</w:t>
            </w:r>
          </w:p>
        </w:tc>
        <w:tc>
          <w:tcPr>
            <w:tcW w:w="1508" w:type="dxa"/>
          </w:tcPr>
          <w:p w14:paraId="7D0512C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20.759</w:t>
            </w:r>
          </w:p>
        </w:tc>
        <w:tc>
          <w:tcPr>
            <w:tcW w:w="1508" w:type="dxa"/>
          </w:tcPr>
          <w:p w14:paraId="46AF78F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w:t>
            </w:r>
          </w:p>
        </w:tc>
        <w:tc>
          <w:tcPr>
            <w:tcW w:w="1508" w:type="dxa"/>
          </w:tcPr>
          <w:p w14:paraId="54C1BAC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129 (30%)</w:t>
            </w:r>
          </w:p>
        </w:tc>
        <w:tc>
          <w:tcPr>
            <w:tcW w:w="1131" w:type="dxa"/>
          </w:tcPr>
          <w:p w14:paraId="2726827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Chính trị, FDI lớn</w:t>
            </w:r>
          </w:p>
        </w:tc>
        <w:tc>
          <w:tcPr>
            <w:tcW w:w="1131" w:type="dxa"/>
          </w:tcPr>
          <w:p w14:paraId="0B66D3F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Branch office + Direct</w:t>
            </w:r>
          </w:p>
        </w:tc>
      </w:tr>
      <w:tr w:rsidR="009F68C2" w:rsidRPr="00D274C8" w14:paraId="01404EBC" w14:textId="77777777">
        <w:tc>
          <w:tcPr>
            <w:tcW w:w="1131" w:type="dxa"/>
          </w:tcPr>
          <w:p w14:paraId="4AC5365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Miền Trung</w:t>
            </w:r>
          </w:p>
        </w:tc>
        <w:tc>
          <w:tcPr>
            <w:tcW w:w="1508" w:type="dxa"/>
          </w:tcPr>
          <w:p w14:paraId="0AC24B2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12.455</w:t>
            </w:r>
          </w:p>
        </w:tc>
        <w:tc>
          <w:tcPr>
            <w:tcW w:w="1508" w:type="dxa"/>
          </w:tcPr>
          <w:p w14:paraId="5AC8D8D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w:t>
            </w:r>
          </w:p>
        </w:tc>
        <w:tc>
          <w:tcPr>
            <w:tcW w:w="1508" w:type="dxa"/>
          </w:tcPr>
          <w:p w14:paraId="6633EEF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64,5 (15%)</w:t>
            </w:r>
          </w:p>
        </w:tc>
        <w:tc>
          <w:tcPr>
            <w:tcW w:w="1131" w:type="dxa"/>
          </w:tcPr>
          <w:p w14:paraId="7162AC4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Dệt may, du lịch</w:t>
            </w:r>
          </w:p>
        </w:tc>
        <w:tc>
          <w:tcPr>
            <w:tcW w:w="1131" w:type="dxa"/>
          </w:tcPr>
          <w:p w14:paraId="71771A7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Distributor (Đà Nẵng)</w:t>
            </w:r>
          </w:p>
        </w:tc>
      </w:tr>
      <w:tr w:rsidR="009F68C2" w:rsidRPr="00D274C8" w14:paraId="435DD198" w14:textId="77777777">
        <w:tc>
          <w:tcPr>
            <w:tcW w:w="1131" w:type="dxa"/>
          </w:tcPr>
          <w:p w14:paraId="1B19389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Tây Nguyên &amp; Tây Nam Bộ</w:t>
            </w:r>
          </w:p>
        </w:tc>
        <w:tc>
          <w:tcPr>
            <w:tcW w:w="1508" w:type="dxa"/>
          </w:tcPr>
          <w:p w14:paraId="319DF9B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8.304</w:t>
            </w:r>
          </w:p>
        </w:tc>
        <w:tc>
          <w:tcPr>
            <w:tcW w:w="1508" w:type="dxa"/>
          </w:tcPr>
          <w:p w14:paraId="1480B6A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w:t>
            </w:r>
          </w:p>
        </w:tc>
        <w:tc>
          <w:tcPr>
            <w:tcW w:w="1508" w:type="dxa"/>
          </w:tcPr>
          <w:p w14:paraId="28ED1C5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43 (10%)</w:t>
            </w:r>
          </w:p>
        </w:tc>
        <w:tc>
          <w:tcPr>
            <w:tcW w:w="1131" w:type="dxa"/>
          </w:tcPr>
          <w:p w14:paraId="2B64559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Nông nghiệp, thực phẩm</w:t>
            </w:r>
          </w:p>
        </w:tc>
        <w:tc>
          <w:tcPr>
            <w:tcW w:w="1131" w:type="dxa"/>
          </w:tcPr>
          <w:p w14:paraId="43342AE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Distributor</w:t>
            </w:r>
          </w:p>
        </w:tc>
      </w:tr>
      <w:tr w:rsidR="009F68C2" w:rsidRPr="00D274C8" w14:paraId="03F41D30" w14:textId="77777777">
        <w:tc>
          <w:tcPr>
            <w:tcW w:w="1131" w:type="dxa"/>
          </w:tcPr>
          <w:p w14:paraId="013E79E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Các tỉnh khác</w:t>
            </w:r>
          </w:p>
        </w:tc>
        <w:tc>
          <w:tcPr>
            <w:tcW w:w="1508" w:type="dxa"/>
          </w:tcPr>
          <w:p w14:paraId="54D769E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8.303</w:t>
            </w:r>
          </w:p>
        </w:tc>
        <w:tc>
          <w:tcPr>
            <w:tcW w:w="1508" w:type="dxa"/>
          </w:tcPr>
          <w:p w14:paraId="6706E51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w:t>
            </w:r>
          </w:p>
        </w:tc>
        <w:tc>
          <w:tcPr>
            <w:tcW w:w="1508" w:type="dxa"/>
          </w:tcPr>
          <w:p w14:paraId="0E8E7ED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21,5 (5%)</w:t>
            </w:r>
          </w:p>
        </w:tc>
        <w:tc>
          <w:tcPr>
            <w:tcW w:w="1131" w:type="dxa"/>
          </w:tcPr>
          <w:p w14:paraId="0BA3CFE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Phân tán</w:t>
            </w:r>
          </w:p>
        </w:tc>
        <w:tc>
          <w:tcPr>
            <w:tcW w:w="1131" w:type="dxa"/>
          </w:tcPr>
          <w:p w14:paraId="266B785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Online sales</w:t>
            </w:r>
          </w:p>
        </w:tc>
      </w:tr>
    </w:tbl>
    <w:p w14:paraId="471078C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2. FDI - Khách hàng cao cấp:</w:t>
      </w:r>
    </w:p>
    <w:tbl>
      <w:tblPr>
        <w:tblStyle w:val="Table"/>
        <w:tblW w:w="0" w:type="auto"/>
        <w:tblLook w:val="0020" w:firstRow="1" w:lastRow="0" w:firstColumn="0" w:lastColumn="0" w:noHBand="0" w:noVBand="0"/>
      </w:tblPr>
      <w:tblGrid>
        <w:gridCol w:w="2843"/>
        <w:gridCol w:w="1563"/>
        <w:gridCol w:w="3216"/>
      </w:tblGrid>
      <w:tr w:rsidR="009F68C2" w:rsidRPr="00D274C8" w14:paraId="24512D3E"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0" w:type="auto"/>
          </w:tcPr>
          <w:p w14:paraId="5DF648E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tiêu</w:t>
            </w:r>
          </w:p>
        </w:tc>
        <w:tc>
          <w:tcPr>
            <w:tcW w:w="0" w:type="auto"/>
          </w:tcPr>
          <w:p w14:paraId="4C5895B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trị</w:t>
            </w:r>
          </w:p>
        </w:tc>
        <w:tc>
          <w:tcPr>
            <w:tcW w:w="0" w:type="auto"/>
          </w:tcPr>
          <w:p w14:paraId="7D759E9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55157D46" w14:textId="77777777">
        <w:tc>
          <w:tcPr>
            <w:tcW w:w="0" w:type="auto"/>
          </w:tcPr>
          <w:p w14:paraId="5941741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Số dự án FDI hoạt động</w:t>
            </w:r>
          </w:p>
        </w:tc>
        <w:tc>
          <w:tcPr>
            <w:tcW w:w="0" w:type="auto"/>
          </w:tcPr>
          <w:p w14:paraId="3F0EBA7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36.000</w:t>
            </w:r>
          </w:p>
        </w:tc>
        <w:tc>
          <w:tcPr>
            <w:tcW w:w="0" w:type="auto"/>
          </w:tcPr>
          <w:p w14:paraId="3315597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GSO (2024)</w:t>
            </w:r>
          </w:p>
        </w:tc>
      </w:tr>
      <w:tr w:rsidR="009F68C2" w:rsidRPr="00D274C8" w14:paraId="19E76693" w14:textId="77777777">
        <w:tc>
          <w:tcPr>
            <w:tcW w:w="0" w:type="auto"/>
          </w:tcPr>
          <w:p w14:paraId="3473C0D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Vốn FDI tích lũy</w:t>
            </w:r>
          </w:p>
        </w:tc>
        <w:tc>
          <w:tcPr>
            <w:tcW w:w="0" w:type="auto"/>
          </w:tcPr>
          <w:p w14:paraId="57BAE7B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450 tỷ USD</w:t>
            </w:r>
          </w:p>
        </w:tc>
        <w:tc>
          <w:tcPr>
            <w:tcW w:w="0" w:type="auto"/>
          </w:tcPr>
          <w:p w14:paraId="3857C32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Top 3 châu Á</w:t>
            </w:r>
          </w:p>
        </w:tc>
      </w:tr>
      <w:tr w:rsidR="009F68C2" w:rsidRPr="00D274C8" w14:paraId="67C1A573" w14:textId="77777777">
        <w:tc>
          <w:tcPr>
            <w:tcW w:w="0" w:type="auto"/>
          </w:tcPr>
          <w:p w14:paraId="5D56C4F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FDI mới hàng năm</w:t>
            </w:r>
          </w:p>
        </w:tc>
        <w:tc>
          <w:tcPr>
            <w:tcW w:w="0" w:type="auto"/>
          </w:tcPr>
          <w:p w14:paraId="64CFB82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35-40 tỷ USD</w:t>
            </w:r>
          </w:p>
        </w:tc>
        <w:tc>
          <w:tcPr>
            <w:tcW w:w="0" w:type="auto"/>
          </w:tcPr>
          <w:p w14:paraId="0FD7E039" w14:textId="77777777" w:rsidR="009F68C2" w:rsidRPr="00D274C8" w:rsidRDefault="009F68C2">
            <w:pPr>
              <w:pStyle w:val="Compact"/>
              <w:rPr>
                <w:rFonts w:ascii="Times New Roman" w:hAnsi="Times New Roman" w:cs="Times New Roman"/>
              </w:rPr>
            </w:pPr>
          </w:p>
        </w:tc>
      </w:tr>
      <w:tr w:rsidR="009F68C2" w:rsidRPr="00D274C8" w14:paraId="045CF6F1" w14:textId="77777777">
        <w:tc>
          <w:tcPr>
            <w:tcW w:w="0" w:type="auto"/>
          </w:tcPr>
          <w:p w14:paraId="0AF5163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FDI trong manufacturing</w:t>
            </w:r>
          </w:p>
        </w:tc>
        <w:tc>
          <w:tcPr>
            <w:tcW w:w="0" w:type="auto"/>
          </w:tcPr>
          <w:p w14:paraId="7761922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w:t>
            </w:r>
          </w:p>
        </w:tc>
        <w:tc>
          <w:tcPr>
            <w:tcW w:w="0" w:type="auto"/>
          </w:tcPr>
          <w:p w14:paraId="75316E2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Electronics, automotive, textile</w:t>
            </w:r>
          </w:p>
        </w:tc>
      </w:tr>
    </w:tbl>
    <w:p w14:paraId="7D7A2462"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FDI theo quốc gia:</w:t>
      </w:r>
    </w:p>
    <w:tbl>
      <w:tblPr>
        <w:tblStyle w:val="Table"/>
        <w:tblW w:w="5000" w:type="pct"/>
        <w:tblLayout w:type="fixed"/>
        <w:tblLook w:val="0020" w:firstRow="1" w:lastRow="0" w:firstColumn="0" w:lastColumn="0" w:noHBand="0" w:noVBand="0"/>
      </w:tblPr>
      <w:tblGrid>
        <w:gridCol w:w="1690"/>
        <w:gridCol w:w="2253"/>
        <w:gridCol w:w="2253"/>
        <w:gridCol w:w="1690"/>
        <w:gridCol w:w="1690"/>
      </w:tblGrid>
      <w:tr w:rsidR="009F68C2" w:rsidRPr="00D274C8" w14:paraId="7017C57F"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97" w:type="dxa"/>
          </w:tcPr>
          <w:p w14:paraId="51D2C39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Quốc gia</w:t>
            </w:r>
          </w:p>
        </w:tc>
        <w:tc>
          <w:tcPr>
            <w:tcW w:w="1863" w:type="dxa"/>
          </w:tcPr>
          <w:p w14:paraId="1DA5E7E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dự án</w:t>
            </w:r>
          </w:p>
        </w:tc>
        <w:tc>
          <w:tcPr>
            <w:tcW w:w="1863" w:type="dxa"/>
          </w:tcPr>
          <w:p w14:paraId="00BE21F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Vốn (tỷ USD)</w:t>
            </w:r>
          </w:p>
        </w:tc>
        <w:tc>
          <w:tcPr>
            <w:tcW w:w="1397" w:type="dxa"/>
          </w:tcPr>
          <w:p w14:paraId="19290E0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Ngành chính</w:t>
            </w:r>
          </w:p>
        </w:tc>
        <w:tc>
          <w:tcPr>
            <w:tcW w:w="1397" w:type="dxa"/>
          </w:tcPr>
          <w:p w14:paraId="570B85C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Nhu cầu Mekong</w:t>
            </w:r>
          </w:p>
        </w:tc>
      </w:tr>
      <w:tr w:rsidR="009F68C2" w:rsidRPr="00D274C8" w14:paraId="6C45DE12" w14:textId="77777777">
        <w:tc>
          <w:tcPr>
            <w:tcW w:w="1397" w:type="dxa"/>
          </w:tcPr>
          <w:p w14:paraId="5B00831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South Korea</w:t>
            </w:r>
          </w:p>
        </w:tc>
        <w:tc>
          <w:tcPr>
            <w:tcW w:w="1863" w:type="dxa"/>
          </w:tcPr>
          <w:p w14:paraId="3DB1B6D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9.300</w:t>
            </w:r>
          </w:p>
        </w:tc>
        <w:tc>
          <w:tcPr>
            <w:tcW w:w="1863" w:type="dxa"/>
          </w:tcPr>
          <w:p w14:paraId="65C0136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w:t>
            </w:r>
          </w:p>
        </w:tc>
        <w:tc>
          <w:tcPr>
            <w:tcW w:w="1397" w:type="dxa"/>
          </w:tcPr>
          <w:p w14:paraId="14B4F9D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Electronics (Samsung), textile</w:t>
            </w:r>
          </w:p>
        </w:tc>
        <w:tc>
          <w:tcPr>
            <w:tcW w:w="1397" w:type="dxa"/>
          </w:tcPr>
          <w:p w14:paraId="7DE2438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AMR, OHT</w:t>
            </w:r>
          </w:p>
        </w:tc>
      </w:tr>
      <w:tr w:rsidR="009F68C2" w:rsidRPr="00D274C8" w14:paraId="2DC80AEB" w14:textId="77777777">
        <w:tc>
          <w:tcPr>
            <w:tcW w:w="1397" w:type="dxa"/>
          </w:tcPr>
          <w:p w14:paraId="4F6549C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Japan</w:t>
            </w:r>
          </w:p>
        </w:tc>
        <w:tc>
          <w:tcPr>
            <w:tcW w:w="1863" w:type="dxa"/>
          </w:tcPr>
          <w:p w14:paraId="7BCB5CA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4.800</w:t>
            </w:r>
          </w:p>
        </w:tc>
        <w:tc>
          <w:tcPr>
            <w:tcW w:w="1863" w:type="dxa"/>
          </w:tcPr>
          <w:p w14:paraId="43ADA5C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75</w:t>
            </w:r>
          </w:p>
        </w:tc>
        <w:tc>
          <w:tcPr>
            <w:tcW w:w="1397" w:type="dxa"/>
          </w:tcPr>
          <w:p w14:paraId="77BE28C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Automotive, electronics</w:t>
            </w:r>
          </w:p>
        </w:tc>
        <w:tc>
          <w:tcPr>
            <w:tcW w:w="1397" w:type="dxa"/>
          </w:tcPr>
          <w:p w14:paraId="553001F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AMR</w:t>
            </w:r>
          </w:p>
        </w:tc>
      </w:tr>
      <w:tr w:rsidR="009F68C2" w:rsidRPr="00D274C8" w14:paraId="55904E78" w14:textId="77777777">
        <w:tc>
          <w:tcPr>
            <w:tcW w:w="1397" w:type="dxa"/>
          </w:tcPr>
          <w:p w14:paraId="6E5796F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Singapore</w:t>
            </w:r>
          </w:p>
        </w:tc>
        <w:tc>
          <w:tcPr>
            <w:tcW w:w="1863" w:type="dxa"/>
          </w:tcPr>
          <w:p w14:paraId="3147410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3.200</w:t>
            </w:r>
          </w:p>
        </w:tc>
        <w:tc>
          <w:tcPr>
            <w:tcW w:w="1863" w:type="dxa"/>
          </w:tcPr>
          <w:p w14:paraId="15972F9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68</w:t>
            </w:r>
          </w:p>
        </w:tc>
        <w:tc>
          <w:tcPr>
            <w:tcW w:w="1397" w:type="dxa"/>
          </w:tcPr>
          <w:p w14:paraId="6408AF1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Real estate, manufacturing</w:t>
            </w:r>
          </w:p>
        </w:tc>
        <w:tc>
          <w:tcPr>
            <w:tcW w:w="1397" w:type="dxa"/>
          </w:tcPr>
          <w:p w14:paraId="3C31979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AMR</w:t>
            </w:r>
          </w:p>
        </w:tc>
      </w:tr>
      <w:tr w:rsidR="009F68C2" w:rsidRPr="00D274C8" w14:paraId="68A491E9" w14:textId="77777777">
        <w:tc>
          <w:tcPr>
            <w:tcW w:w="1397" w:type="dxa"/>
          </w:tcPr>
          <w:p w14:paraId="1C1F45A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China</w:t>
            </w:r>
          </w:p>
        </w:tc>
        <w:tc>
          <w:tcPr>
            <w:tcW w:w="1863" w:type="dxa"/>
          </w:tcPr>
          <w:p w14:paraId="76C025B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3.400</w:t>
            </w:r>
          </w:p>
        </w:tc>
        <w:tc>
          <w:tcPr>
            <w:tcW w:w="1863" w:type="dxa"/>
          </w:tcPr>
          <w:p w14:paraId="44745FC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w:t>
            </w:r>
          </w:p>
        </w:tc>
        <w:tc>
          <w:tcPr>
            <w:tcW w:w="1397" w:type="dxa"/>
          </w:tcPr>
          <w:p w14:paraId="3F8A73D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Electronics, machinery</w:t>
            </w:r>
          </w:p>
        </w:tc>
        <w:tc>
          <w:tcPr>
            <w:tcW w:w="1397" w:type="dxa"/>
          </w:tcPr>
          <w:p w14:paraId="3D89C05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(giá rẻ)</w:t>
            </w:r>
          </w:p>
        </w:tc>
      </w:tr>
      <w:tr w:rsidR="009F68C2" w:rsidRPr="00D274C8" w14:paraId="4682CE04" w14:textId="77777777">
        <w:tc>
          <w:tcPr>
            <w:tcW w:w="1397" w:type="dxa"/>
          </w:tcPr>
          <w:p w14:paraId="0C7E7C5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Taiwan</w:t>
            </w:r>
          </w:p>
        </w:tc>
        <w:tc>
          <w:tcPr>
            <w:tcW w:w="1863" w:type="dxa"/>
          </w:tcPr>
          <w:p w14:paraId="6B7540F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2.900</w:t>
            </w:r>
          </w:p>
        </w:tc>
        <w:tc>
          <w:tcPr>
            <w:tcW w:w="1863" w:type="dxa"/>
          </w:tcPr>
          <w:p w14:paraId="0C4A2D6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35</w:t>
            </w:r>
          </w:p>
        </w:tc>
        <w:tc>
          <w:tcPr>
            <w:tcW w:w="1397" w:type="dxa"/>
          </w:tcPr>
          <w:p w14:paraId="14BBC09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Electronics, plastics</w:t>
            </w:r>
          </w:p>
        </w:tc>
        <w:tc>
          <w:tcPr>
            <w:tcW w:w="1397" w:type="dxa"/>
          </w:tcPr>
          <w:p w14:paraId="01D7952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AMR</w:t>
            </w:r>
          </w:p>
        </w:tc>
      </w:tr>
      <w:tr w:rsidR="009F68C2" w:rsidRPr="00D274C8" w14:paraId="56690F3A" w14:textId="77777777">
        <w:tc>
          <w:tcPr>
            <w:tcW w:w="1397" w:type="dxa"/>
          </w:tcPr>
          <w:p w14:paraId="2326542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Thailand</w:t>
            </w:r>
          </w:p>
        </w:tc>
        <w:tc>
          <w:tcPr>
            <w:tcW w:w="1863" w:type="dxa"/>
          </w:tcPr>
          <w:p w14:paraId="1077782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600</w:t>
            </w:r>
          </w:p>
        </w:tc>
        <w:tc>
          <w:tcPr>
            <w:tcW w:w="1863" w:type="dxa"/>
          </w:tcPr>
          <w:p w14:paraId="5249EA3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w:t>
            </w:r>
          </w:p>
        </w:tc>
        <w:tc>
          <w:tcPr>
            <w:tcW w:w="1397" w:type="dxa"/>
          </w:tcPr>
          <w:p w14:paraId="78AAABE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Automotive, food</w:t>
            </w:r>
          </w:p>
        </w:tc>
        <w:tc>
          <w:tcPr>
            <w:tcW w:w="1397" w:type="dxa"/>
          </w:tcPr>
          <w:p w14:paraId="46917CA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AMR</w:t>
            </w:r>
          </w:p>
        </w:tc>
      </w:tr>
      <w:tr w:rsidR="009F68C2" w:rsidRPr="00D274C8" w14:paraId="762D1862" w14:textId="77777777">
        <w:tc>
          <w:tcPr>
            <w:tcW w:w="1397" w:type="dxa"/>
          </w:tcPr>
          <w:p w14:paraId="177A131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Others</w:t>
            </w:r>
          </w:p>
        </w:tc>
        <w:tc>
          <w:tcPr>
            <w:tcW w:w="1863" w:type="dxa"/>
          </w:tcPr>
          <w:p w14:paraId="413C20B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12.800</w:t>
            </w:r>
          </w:p>
        </w:tc>
        <w:tc>
          <w:tcPr>
            <w:tcW w:w="1863" w:type="dxa"/>
          </w:tcPr>
          <w:p w14:paraId="3ABFFCE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152</w:t>
            </w:r>
          </w:p>
        </w:tc>
        <w:tc>
          <w:tcPr>
            <w:tcW w:w="1397" w:type="dxa"/>
          </w:tcPr>
          <w:p w14:paraId="7254E28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Diverse</w:t>
            </w:r>
          </w:p>
        </w:tc>
        <w:tc>
          <w:tcPr>
            <w:tcW w:w="1397" w:type="dxa"/>
          </w:tcPr>
          <w:p w14:paraId="3D836E5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Diverse</w:t>
            </w:r>
          </w:p>
        </w:tc>
      </w:tr>
    </w:tbl>
    <w:p w14:paraId="3B0D4F7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Cơ hội:</w:t>
      </w:r>
      <w:r w:rsidRPr="00D274C8">
        <w:rPr>
          <w:rFonts w:ascii="Times New Roman" w:hAnsi="Times New Roman" w:cs="Times New Roman"/>
        </w:rPr>
        <w:t xml:space="preserve"> - </w:t>
      </w:r>
      <w:r w:rsidRPr="00D274C8">
        <w:rPr>
          <w:rFonts w:ascii="Times New Roman" w:hAnsi="Times New Roman" w:cs="Times New Roman"/>
          <w:b/>
          <w:bCs/>
        </w:rPr>
        <w:t>Samsung, LG, Panasonic:</w:t>
      </w:r>
      <w:r w:rsidRPr="00D274C8">
        <w:rPr>
          <w:rFonts w:ascii="Times New Roman" w:hAnsi="Times New Roman" w:cs="Times New Roman"/>
        </w:rPr>
        <w:t xml:space="preserve"> Nhu cầu lớn về AMR cho electronics assembly - </w:t>
      </w:r>
      <w:r w:rsidRPr="00D274C8">
        <w:rPr>
          <w:rFonts w:ascii="Times New Roman" w:hAnsi="Times New Roman" w:cs="Times New Roman"/>
          <w:b/>
          <w:bCs/>
        </w:rPr>
        <w:t>Toyota, Honda, Hyundai:</w:t>
      </w:r>
      <w:r w:rsidRPr="00D274C8">
        <w:rPr>
          <w:rFonts w:ascii="Times New Roman" w:hAnsi="Times New Roman" w:cs="Times New Roman"/>
        </w:rPr>
        <w:t xml:space="preserve"> AMR cho automotive logistics - </w:t>
      </w:r>
      <w:r w:rsidRPr="00D274C8">
        <w:rPr>
          <w:rFonts w:ascii="Times New Roman" w:hAnsi="Times New Roman" w:cs="Times New Roman"/>
          <w:b/>
          <w:bCs/>
        </w:rPr>
        <w:t>Tier-1 suppliers:</w:t>
      </w:r>
      <w:r w:rsidRPr="00D274C8">
        <w:rPr>
          <w:rFonts w:ascii="Times New Roman" w:hAnsi="Times New Roman" w:cs="Times New Roman"/>
        </w:rPr>
        <w:t xml:space="preserve"> IoT Gateway cho predictive maintenance</w:t>
      </w:r>
    </w:p>
    <w:p w14:paraId="08ADE5B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3. Tập đoàn Nhà nước - Khách hàng chiến lược:</w:t>
      </w:r>
    </w:p>
    <w:tbl>
      <w:tblPr>
        <w:tblStyle w:val="Table"/>
        <w:tblW w:w="5000" w:type="pct"/>
        <w:tblLayout w:type="fixed"/>
        <w:tblLook w:val="0020" w:firstRow="1" w:lastRow="0" w:firstColumn="0" w:lastColumn="0" w:noHBand="0" w:noVBand="0"/>
      </w:tblPr>
      <w:tblGrid>
        <w:gridCol w:w="1795"/>
        <w:gridCol w:w="1795"/>
        <w:gridCol w:w="2394"/>
        <w:gridCol w:w="1796"/>
        <w:gridCol w:w="1796"/>
      </w:tblGrid>
      <w:tr w:rsidR="009F68C2" w:rsidRPr="00D274C8" w14:paraId="65553B9A"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485" w:type="dxa"/>
          </w:tcPr>
          <w:p w14:paraId="125174E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Tập đoàn</w:t>
            </w:r>
          </w:p>
        </w:tc>
        <w:tc>
          <w:tcPr>
            <w:tcW w:w="1485" w:type="dxa"/>
          </w:tcPr>
          <w:p w14:paraId="59FE348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Ngành</w:t>
            </w:r>
          </w:p>
        </w:tc>
        <w:tc>
          <w:tcPr>
            <w:tcW w:w="1980" w:type="dxa"/>
          </w:tcPr>
          <w:p w14:paraId="0831255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Doanh thu (tỷ USD)</w:t>
            </w:r>
          </w:p>
        </w:tc>
        <w:tc>
          <w:tcPr>
            <w:tcW w:w="1485" w:type="dxa"/>
          </w:tcPr>
          <w:p w14:paraId="607314D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Nhu cầu Mekong</w:t>
            </w:r>
          </w:p>
        </w:tc>
        <w:tc>
          <w:tcPr>
            <w:tcW w:w="1485" w:type="dxa"/>
          </w:tcPr>
          <w:p w14:paraId="39F41EF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Tiềm năng</w:t>
            </w:r>
          </w:p>
        </w:tc>
      </w:tr>
      <w:tr w:rsidR="009F68C2" w:rsidRPr="00D274C8" w14:paraId="1AB538F2" w14:textId="77777777">
        <w:tc>
          <w:tcPr>
            <w:tcW w:w="1485" w:type="dxa"/>
          </w:tcPr>
          <w:p w14:paraId="11DC7A8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Vingroup</w:t>
            </w:r>
          </w:p>
        </w:tc>
        <w:tc>
          <w:tcPr>
            <w:tcW w:w="1485" w:type="dxa"/>
          </w:tcPr>
          <w:p w14:paraId="5255895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Bất động sản, ôtô, điện tử</w:t>
            </w:r>
          </w:p>
        </w:tc>
        <w:tc>
          <w:tcPr>
            <w:tcW w:w="1980" w:type="dxa"/>
          </w:tcPr>
          <w:p w14:paraId="3683024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w:t>
            </w:r>
          </w:p>
        </w:tc>
        <w:tc>
          <w:tcPr>
            <w:tcW w:w="1485" w:type="dxa"/>
          </w:tcPr>
          <w:p w14:paraId="5AFB740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Smart building, VinFast AMR, IoT</w:t>
            </w:r>
          </w:p>
        </w:tc>
        <w:tc>
          <w:tcPr>
            <w:tcW w:w="1485" w:type="dxa"/>
          </w:tcPr>
          <w:p w14:paraId="7B9EEB4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Rất cao</w:t>
            </w:r>
          </w:p>
        </w:tc>
      </w:tr>
      <w:tr w:rsidR="009F68C2" w:rsidRPr="00D274C8" w14:paraId="0F2D3544" w14:textId="77777777">
        <w:tc>
          <w:tcPr>
            <w:tcW w:w="1485" w:type="dxa"/>
          </w:tcPr>
          <w:p w14:paraId="3556654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Viettel</w:t>
            </w:r>
          </w:p>
        </w:tc>
        <w:tc>
          <w:tcPr>
            <w:tcW w:w="1485" w:type="dxa"/>
          </w:tcPr>
          <w:p w14:paraId="4E77DB3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Viễn thông, IT</w:t>
            </w:r>
          </w:p>
        </w:tc>
        <w:tc>
          <w:tcPr>
            <w:tcW w:w="1980" w:type="dxa"/>
          </w:tcPr>
          <w:p w14:paraId="67227E7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w:t>
            </w:r>
          </w:p>
        </w:tc>
        <w:tc>
          <w:tcPr>
            <w:tcW w:w="1485" w:type="dxa"/>
          </w:tcPr>
          <w:p w14:paraId="315A63C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Smart city, IoT platform integration</w:t>
            </w:r>
          </w:p>
        </w:tc>
        <w:tc>
          <w:tcPr>
            <w:tcW w:w="1485" w:type="dxa"/>
          </w:tcPr>
          <w:p w14:paraId="73B2031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Cao</w:t>
            </w:r>
          </w:p>
        </w:tc>
      </w:tr>
      <w:tr w:rsidR="009F68C2" w:rsidRPr="00D274C8" w14:paraId="40F0BF42" w14:textId="77777777">
        <w:tc>
          <w:tcPr>
            <w:tcW w:w="1485" w:type="dxa"/>
          </w:tcPr>
          <w:p w14:paraId="5461364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VNPT</w:t>
            </w:r>
          </w:p>
        </w:tc>
        <w:tc>
          <w:tcPr>
            <w:tcW w:w="1485" w:type="dxa"/>
          </w:tcPr>
          <w:p w14:paraId="306B89E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Viễn thông, IT</w:t>
            </w:r>
          </w:p>
        </w:tc>
        <w:tc>
          <w:tcPr>
            <w:tcW w:w="1980" w:type="dxa"/>
          </w:tcPr>
          <w:p w14:paraId="2896031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1485" w:type="dxa"/>
          </w:tcPr>
          <w:p w14:paraId="1E0053B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Smart city, IoT</w:t>
            </w:r>
          </w:p>
        </w:tc>
        <w:tc>
          <w:tcPr>
            <w:tcW w:w="1485" w:type="dxa"/>
          </w:tcPr>
          <w:p w14:paraId="0D98FB6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r>
      <w:tr w:rsidR="009F68C2" w:rsidRPr="00D274C8" w14:paraId="38462956" w14:textId="77777777">
        <w:tc>
          <w:tcPr>
            <w:tcW w:w="1485" w:type="dxa"/>
          </w:tcPr>
          <w:p w14:paraId="6EE62CF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EVN</w:t>
            </w:r>
          </w:p>
        </w:tc>
        <w:tc>
          <w:tcPr>
            <w:tcW w:w="1485" w:type="dxa"/>
          </w:tcPr>
          <w:p w14:paraId="0F576EA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Điện lực</w:t>
            </w:r>
          </w:p>
        </w:tc>
        <w:tc>
          <w:tcPr>
            <w:tcW w:w="1980" w:type="dxa"/>
          </w:tcPr>
          <w:p w14:paraId="283CA04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w:t>
            </w:r>
          </w:p>
        </w:tc>
        <w:tc>
          <w:tcPr>
            <w:tcW w:w="1485" w:type="dxa"/>
          </w:tcPr>
          <w:p w14:paraId="38DCE88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Smart grid, IoT sensors</w:t>
            </w:r>
          </w:p>
        </w:tc>
        <w:tc>
          <w:tcPr>
            <w:tcW w:w="1485" w:type="dxa"/>
          </w:tcPr>
          <w:p w14:paraId="0DD17A1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r>
      <w:tr w:rsidR="009F68C2" w:rsidRPr="00D274C8" w14:paraId="1B465A1B" w14:textId="77777777">
        <w:tc>
          <w:tcPr>
            <w:tcW w:w="1485" w:type="dxa"/>
          </w:tcPr>
          <w:p w14:paraId="76ACA5A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Petrovietnam</w:t>
            </w:r>
          </w:p>
        </w:tc>
        <w:tc>
          <w:tcPr>
            <w:tcW w:w="1485" w:type="dxa"/>
          </w:tcPr>
          <w:p w14:paraId="585CCB1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Dầu khí</w:t>
            </w:r>
          </w:p>
        </w:tc>
        <w:tc>
          <w:tcPr>
            <w:tcW w:w="1980" w:type="dxa"/>
          </w:tcPr>
          <w:p w14:paraId="7AE82B4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w:t>
            </w:r>
          </w:p>
        </w:tc>
        <w:tc>
          <w:tcPr>
            <w:tcW w:w="1485" w:type="dxa"/>
          </w:tcPr>
          <w:p w14:paraId="37D0977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Industrial IoT, safety monitoring</w:t>
            </w:r>
          </w:p>
        </w:tc>
        <w:tc>
          <w:tcPr>
            <w:tcW w:w="1485" w:type="dxa"/>
          </w:tcPr>
          <w:p w14:paraId="58504A7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r>
      <w:tr w:rsidR="009F68C2" w:rsidRPr="00D274C8" w14:paraId="72971B4D" w14:textId="77777777">
        <w:tc>
          <w:tcPr>
            <w:tcW w:w="1485" w:type="dxa"/>
          </w:tcPr>
          <w:p w14:paraId="74FB763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Vietnam Airlines</w:t>
            </w:r>
          </w:p>
        </w:tc>
        <w:tc>
          <w:tcPr>
            <w:tcW w:w="1485" w:type="dxa"/>
          </w:tcPr>
          <w:p w14:paraId="6DF386A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Hàng không</w:t>
            </w:r>
          </w:p>
        </w:tc>
        <w:tc>
          <w:tcPr>
            <w:tcW w:w="1980" w:type="dxa"/>
          </w:tcPr>
          <w:p w14:paraId="3281B0F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w:t>
            </w:r>
          </w:p>
        </w:tc>
        <w:tc>
          <w:tcPr>
            <w:tcW w:w="1485" w:type="dxa"/>
          </w:tcPr>
          <w:p w14:paraId="346F277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Airport AMR, logistics</w:t>
            </w:r>
          </w:p>
        </w:tc>
        <w:tc>
          <w:tcPr>
            <w:tcW w:w="1485" w:type="dxa"/>
          </w:tcPr>
          <w:p w14:paraId="274A908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Thấp</w:t>
            </w:r>
          </w:p>
        </w:tc>
      </w:tr>
    </w:tbl>
    <w:p w14:paraId="29FF42C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Đặc điểm thị trường Việt Nam:</w:t>
      </w:r>
    </w:p>
    <w:p w14:paraId="40B16BB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Điểm mạnh:</w:t>
      </w:r>
    </w:p>
    <w:p w14:paraId="717D1CE5" w14:textId="77777777" w:rsidR="009F68C2" w:rsidRPr="00D274C8" w:rsidRDefault="00CC558F" w:rsidP="00DC180F">
      <w:pPr>
        <w:pStyle w:val="Compact"/>
        <w:numPr>
          <w:ilvl w:val="0"/>
          <w:numId w:val="95"/>
        </w:numPr>
        <w:rPr>
          <w:rFonts w:ascii="Times New Roman" w:hAnsi="Times New Roman" w:cs="Times New Roman"/>
        </w:rPr>
      </w:pPr>
      <w:r w:rsidRPr="00D274C8">
        <w:rPr>
          <w:rFonts w:ascii="Times New Roman" w:hAnsi="Times New Roman" w:cs="Times New Roman"/>
          <w:b/>
          <w:bCs/>
        </w:rPr>
        <w:t>Tăng trưởng nhanh nhất ASEAN:</w:t>
      </w:r>
      <w:r w:rsidRPr="00D274C8">
        <w:rPr>
          <w:rFonts w:ascii="Times New Roman" w:hAnsi="Times New Roman" w:cs="Times New Roman"/>
        </w:rPr>
        <w:t xml:space="preserve"> CAGR 26,2% (IoT) và 17,7% (AMR)</w:t>
      </w:r>
    </w:p>
    <w:p w14:paraId="67CA74DA" w14:textId="77777777" w:rsidR="009F68C2" w:rsidRPr="00D274C8" w:rsidRDefault="00CC558F" w:rsidP="00DC180F">
      <w:pPr>
        <w:pStyle w:val="Compact"/>
        <w:numPr>
          <w:ilvl w:val="0"/>
          <w:numId w:val="95"/>
        </w:numPr>
        <w:rPr>
          <w:rFonts w:ascii="Times New Roman" w:hAnsi="Times New Roman" w:cs="Times New Roman"/>
        </w:rPr>
      </w:pPr>
      <w:r w:rsidRPr="00D274C8">
        <w:rPr>
          <w:rFonts w:ascii="Times New Roman" w:hAnsi="Times New Roman" w:cs="Times New Roman"/>
          <w:b/>
          <w:bCs/>
        </w:rPr>
        <w:t>Chính sách ưu đãi công nghệ cao:</w:t>
      </w:r>
    </w:p>
    <w:p w14:paraId="5CF1AC2E" w14:textId="77777777" w:rsidR="009F68C2" w:rsidRPr="00D274C8" w:rsidRDefault="00CC558F" w:rsidP="00DC180F">
      <w:pPr>
        <w:pStyle w:val="Compact"/>
        <w:numPr>
          <w:ilvl w:val="1"/>
          <w:numId w:val="96"/>
        </w:numPr>
        <w:rPr>
          <w:rFonts w:ascii="Times New Roman" w:hAnsi="Times New Roman" w:cs="Times New Roman"/>
        </w:rPr>
      </w:pPr>
      <w:r w:rsidRPr="00D274C8">
        <w:rPr>
          <w:rFonts w:ascii="Times New Roman" w:hAnsi="Times New Roman" w:cs="Times New Roman"/>
        </w:rPr>
        <w:t>[QĐ 38/2020/QĐ-TTg – Phụ lục II, Mục 1.1 (Vi điện tử), Mục 1.2 (CNTT), Mục 2.1 (Cơ khí chính xác), Mục 2.2 (Tự động hóa)] (TTCP, 2020): Ưu đãi 10% thuế TNDN, miễn 4 năm, giảm 50% 9 năm</w:t>
      </w:r>
    </w:p>
    <w:p w14:paraId="3E674A83" w14:textId="77777777" w:rsidR="009F68C2" w:rsidRPr="00D274C8" w:rsidRDefault="00CC558F" w:rsidP="00DC180F">
      <w:pPr>
        <w:pStyle w:val="Compact"/>
        <w:numPr>
          <w:ilvl w:val="1"/>
          <w:numId w:val="96"/>
        </w:numPr>
        <w:rPr>
          <w:rFonts w:ascii="Times New Roman" w:hAnsi="Times New Roman" w:cs="Times New Roman"/>
        </w:rPr>
      </w:pPr>
      <w:r w:rsidRPr="00D274C8">
        <w:rPr>
          <w:rFonts w:ascii="Times New Roman" w:hAnsi="Times New Roman" w:cs="Times New Roman"/>
        </w:rPr>
        <w:t>[QĐ 2117/QĐ-TTg – Điều 1, Khoản 1 (Tiêu chí dự án công nghệ cao ưu tiên)] (TTCP, 2020): 2 tỷ USD trợ cấp R&amp;D</w:t>
      </w:r>
    </w:p>
    <w:p w14:paraId="1BA2495A" w14:textId="77777777" w:rsidR="009F68C2" w:rsidRPr="00D274C8" w:rsidRDefault="00CC558F" w:rsidP="00DC180F">
      <w:pPr>
        <w:pStyle w:val="Compact"/>
        <w:numPr>
          <w:ilvl w:val="1"/>
          <w:numId w:val="96"/>
        </w:numPr>
        <w:rPr>
          <w:rFonts w:ascii="Times New Roman" w:hAnsi="Times New Roman" w:cs="Times New Roman"/>
        </w:rPr>
      </w:pPr>
      <w:r w:rsidRPr="00D274C8">
        <w:rPr>
          <w:rFonts w:ascii="Times New Roman" w:hAnsi="Times New Roman" w:cs="Times New Roman"/>
        </w:rPr>
        <w:t>[NĐ 76/2018/NĐ-CP – Điều 4, Khoản 2 (Tiêu chí doanh nghiệp CNCT: R&amp;D/VA ≥10%), Điều 21 (Ưu đãi thuế)] (Chính phủ, 2018): Hỗ trợ khởi nghiệp sáng tạo</w:t>
      </w:r>
    </w:p>
    <w:p w14:paraId="3BE4B94B" w14:textId="77777777" w:rsidR="009F68C2" w:rsidRPr="00D274C8" w:rsidRDefault="00CC558F" w:rsidP="00DC180F">
      <w:pPr>
        <w:pStyle w:val="Compact"/>
        <w:numPr>
          <w:ilvl w:val="0"/>
          <w:numId w:val="95"/>
        </w:numPr>
        <w:rPr>
          <w:rFonts w:ascii="Times New Roman" w:hAnsi="Times New Roman" w:cs="Times New Roman"/>
        </w:rPr>
      </w:pPr>
      <w:r w:rsidRPr="00D274C8">
        <w:rPr>
          <w:rFonts w:ascii="Times New Roman" w:hAnsi="Times New Roman" w:cs="Times New Roman"/>
          <w:b/>
          <w:bCs/>
        </w:rPr>
        <w:t>83.035 DNNVV cần chuyển đổi số:</w:t>
      </w:r>
      <w:r w:rsidRPr="00D274C8">
        <w:rPr>
          <w:rFonts w:ascii="Times New Roman" w:hAnsi="Times New Roman" w:cs="Times New Roman"/>
        </w:rPr>
        <w:t xml:space="preserve"> Thị trường nội địa lớn</w:t>
      </w:r>
    </w:p>
    <w:p w14:paraId="50A5438B" w14:textId="77777777" w:rsidR="009F68C2" w:rsidRPr="00D274C8" w:rsidRDefault="00CC558F" w:rsidP="00DC180F">
      <w:pPr>
        <w:pStyle w:val="Compact"/>
        <w:numPr>
          <w:ilvl w:val="0"/>
          <w:numId w:val="95"/>
        </w:numPr>
        <w:rPr>
          <w:rFonts w:ascii="Times New Roman" w:hAnsi="Times New Roman" w:cs="Times New Roman"/>
        </w:rPr>
      </w:pPr>
      <w:r w:rsidRPr="00D274C8">
        <w:rPr>
          <w:rFonts w:ascii="Times New Roman" w:hAnsi="Times New Roman" w:cs="Times New Roman"/>
          <w:b/>
          <w:bCs/>
        </w:rPr>
        <w:t>FDI lớn:</w:t>
      </w:r>
      <w:r w:rsidRPr="00D274C8">
        <w:rPr>
          <w:rFonts w:ascii="Times New Roman" w:hAnsi="Times New Roman" w:cs="Times New Roman"/>
        </w:rPr>
        <w:t xml:space="preserve"> 36.000 dự án, 450 tỷ USD vốn tích lũy</w:t>
      </w:r>
    </w:p>
    <w:p w14:paraId="6F1D0868" w14:textId="77777777" w:rsidR="009F68C2" w:rsidRPr="00D274C8" w:rsidRDefault="00CC558F" w:rsidP="00DC180F">
      <w:pPr>
        <w:pStyle w:val="Compact"/>
        <w:numPr>
          <w:ilvl w:val="0"/>
          <w:numId w:val="95"/>
        </w:numPr>
        <w:rPr>
          <w:rFonts w:ascii="Times New Roman" w:hAnsi="Times New Roman" w:cs="Times New Roman"/>
        </w:rPr>
      </w:pPr>
      <w:r w:rsidRPr="00D274C8">
        <w:rPr>
          <w:rFonts w:ascii="Times New Roman" w:hAnsi="Times New Roman" w:cs="Times New Roman"/>
          <w:b/>
          <w:bCs/>
        </w:rPr>
        <w:t>Nhân lực dồi dào:</w:t>
      </w:r>
      <w:r w:rsidRPr="00D274C8">
        <w:rPr>
          <w:rFonts w:ascii="Times New Roman" w:hAnsi="Times New Roman" w:cs="Times New Roman"/>
        </w:rPr>
        <w:t xml:space="preserve"> 100 triệu dân, 50% dưới 35 tuổi</w:t>
      </w:r>
    </w:p>
    <w:p w14:paraId="47D8609D" w14:textId="77777777" w:rsidR="009F68C2" w:rsidRPr="00D274C8" w:rsidRDefault="00CC558F" w:rsidP="00DC180F">
      <w:pPr>
        <w:pStyle w:val="Compact"/>
        <w:numPr>
          <w:ilvl w:val="0"/>
          <w:numId w:val="95"/>
        </w:numPr>
        <w:rPr>
          <w:rFonts w:ascii="Times New Roman" w:hAnsi="Times New Roman" w:cs="Times New Roman"/>
        </w:rPr>
      </w:pPr>
      <w:r w:rsidRPr="00D274C8">
        <w:rPr>
          <w:rFonts w:ascii="Times New Roman" w:hAnsi="Times New Roman" w:cs="Times New Roman"/>
          <w:b/>
          <w:bCs/>
        </w:rPr>
        <w:t>Vị trí chiến lược:</w:t>
      </w:r>
      <w:r w:rsidRPr="00D274C8">
        <w:rPr>
          <w:rFonts w:ascii="Times New Roman" w:hAnsi="Times New Roman" w:cs="Times New Roman"/>
        </w:rPr>
        <w:t xml:space="preserve"> Trung tâm ASEAN, cửa ngõ xuất khẩu</w:t>
      </w:r>
    </w:p>
    <w:p w14:paraId="52FF30FD"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Điểm yếu:</w:t>
      </w:r>
    </w:p>
    <w:p w14:paraId="23073E77" w14:textId="77777777" w:rsidR="009F68C2" w:rsidRPr="00D274C8" w:rsidRDefault="00CC558F" w:rsidP="00DC180F">
      <w:pPr>
        <w:pStyle w:val="Compact"/>
        <w:numPr>
          <w:ilvl w:val="0"/>
          <w:numId w:val="97"/>
        </w:numPr>
        <w:rPr>
          <w:rFonts w:ascii="Times New Roman" w:hAnsi="Times New Roman" w:cs="Times New Roman"/>
        </w:rPr>
      </w:pPr>
      <w:r w:rsidRPr="00D274C8">
        <w:rPr>
          <w:rFonts w:ascii="Times New Roman" w:hAnsi="Times New Roman" w:cs="Times New Roman"/>
          <w:b/>
          <w:bCs/>
        </w:rPr>
        <w:t>Thị trường còn non trẻ:</w:t>
      </w:r>
      <w:r w:rsidRPr="00D274C8">
        <w:rPr>
          <w:rFonts w:ascii="Times New Roman" w:hAnsi="Times New Roman" w:cs="Times New Roman"/>
        </w:rPr>
        <w:t xml:space="preserve"> 80-90% DNNVV chưa hiểu rõ về IoT/AMR</w:t>
      </w:r>
    </w:p>
    <w:p w14:paraId="67F42BED" w14:textId="77777777" w:rsidR="009F68C2" w:rsidRPr="00D274C8" w:rsidRDefault="00CC558F" w:rsidP="00DC180F">
      <w:pPr>
        <w:pStyle w:val="Compact"/>
        <w:numPr>
          <w:ilvl w:val="0"/>
          <w:numId w:val="97"/>
        </w:numPr>
        <w:rPr>
          <w:rFonts w:ascii="Times New Roman" w:hAnsi="Times New Roman" w:cs="Times New Roman"/>
        </w:rPr>
      </w:pPr>
      <w:r w:rsidRPr="00D274C8">
        <w:rPr>
          <w:rFonts w:ascii="Times New Roman" w:hAnsi="Times New Roman" w:cs="Times New Roman"/>
          <w:b/>
          <w:bCs/>
        </w:rPr>
        <w:t>Khả năng thanh toán hạn chế:</w:t>
      </w:r>
      <w:r w:rsidRPr="00D274C8">
        <w:rPr>
          <w:rFonts w:ascii="Times New Roman" w:hAnsi="Times New Roman" w:cs="Times New Roman"/>
        </w:rPr>
        <w:t xml:space="preserve"> Nhiều DNNVV khó vay vốn</w:t>
      </w:r>
    </w:p>
    <w:p w14:paraId="1D4614FE" w14:textId="77777777" w:rsidR="009F68C2" w:rsidRPr="00D274C8" w:rsidRDefault="00CC558F" w:rsidP="00DC180F">
      <w:pPr>
        <w:pStyle w:val="Compact"/>
        <w:numPr>
          <w:ilvl w:val="0"/>
          <w:numId w:val="97"/>
        </w:numPr>
        <w:rPr>
          <w:rFonts w:ascii="Times New Roman" w:hAnsi="Times New Roman" w:cs="Times New Roman"/>
        </w:rPr>
      </w:pPr>
      <w:r w:rsidRPr="00D274C8">
        <w:rPr>
          <w:rFonts w:ascii="Times New Roman" w:hAnsi="Times New Roman" w:cs="Times New Roman"/>
          <w:b/>
          <w:bCs/>
        </w:rPr>
        <w:t>Thiếu nhân lực kỹ thuật:</w:t>
      </w:r>
      <w:r w:rsidRPr="00D274C8">
        <w:rPr>
          <w:rFonts w:ascii="Times New Roman" w:hAnsi="Times New Roman" w:cs="Times New Roman"/>
        </w:rPr>
        <w:t xml:space="preserve"> Khó tuyển engineer có kinh nghiệm IoT/Robotics</w:t>
      </w:r>
    </w:p>
    <w:p w14:paraId="24A00B59" w14:textId="77777777" w:rsidR="009F68C2" w:rsidRPr="00D274C8" w:rsidRDefault="00CC558F" w:rsidP="00DC180F">
      <w:pPr>
        <w:pStyle w:val="Compact"/>
        <w:numPr>
          <w:ilvl w:val="0"/>
          <w:numId w:val="97"/>
        </w:numPr>
        <w:rPr>
          <w:rFonts w:ascii="Times New Roman" w:hAnsi="Times New Roman" w:cs="Times New Roman"/>
        </w:rPr>
      </w:pPr>
      <w:r w:rsidRPr="00D274C8">
        <w:rPr>
          <w:rFonts w:ascii="Times New Roman" w:hAnsi="Times New Roman" w:cs="Times New Roman"/>
          <w:b/>
          <w:bCs/>
        </w:rPr>
        <w:t>Phụ thuộc nhập khẩu:</w:t>
      </w:r>
      <w:r w:rsidRPr="00D274C8">
        <w:rPr>
          <w:rFonts w:ascii="Times New Roman" w:hAnsi="Times New Roman" w:cs="Times New Roman"/>
        </w:rPr>
        <w:t xml:space="preserve"> 90% linh kiện phải nhập</w:t>
      </w:r>
    </w:p>
    <w:p w14:paraId="2AE01C37" w14:textId="77777777" w:rsidR="009F68C2" w:rsidRPr="00D274C8" w:rsidRDefault="00CC558F" w:rsidP="00DC180F">
      <w:pPr>
        <w:pStyle w:val="Compact"/>
        <w:numPr>
          <w:ilvl w:val="0"/>
          <w:numId w:val="97"/>
        </w:numPr>
        <w:rPr>
          <w:rFonts w:ascii="Times New Roman" w:hAnsi="Times New Roman" w:cs="Times New Roman"/>
        </w:rPr>
      </w:pPr>
      <w:r w:rsidRPr="00D274C8">
        <w:rPr>
          <w:rFonts w:ascii="Times New Roman" w:hAnsi="Times New Roman" w:cs="Times New Roman"/>
          <w:b/>
          <w:bCs/>
        </w:rPr>
        <w:t>Cơ sở hạ tầng chưa đồng bộ:</w:t>
      </w:r>
      <w:r w:rsidRPr="00D274C8">
        <w:rPr>
          <w:rFonts w:ascii="Times New Roman" w:hAnsi="Times New Roman" w:cs="Times New Roman"/>
        </w:rPr>
        <w:t xml:space="preserve"> 5G chỉ phủ 20% dân số (2024)</w:t>
      </w:r>
    </w:p>
    <w:p w14:paraId="72A73D5F"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Cơ hội:</w:t>
      </w:r>
    </w:p>
    <w:p w14:paraId="14EA6C16" w14:textId="77777777" w:rsidR="009F68C2" w:rsidRPr="00D274C8" w:rsidRDefault="00CC558F" w:rsidP="00DC180F">
      <w:pPr>
        <w:pStyle w:val="Compact"/>
        <w:numPr>
          <w:ilvl w:val="0"/>
          <w:numId w:val="98"/>
        </w:numPr>
        <w:rPr>
          <w:rFonts w:ascii="Times New Roman" w:hAnsi="Times New Roman" w:cs="Times New Roman"/>
        </w:rPr>
      </w:pPr>
      <w:r w:rsidRPr="00D274C8">
        <w:rPr>
          <w:rFonts w:ascii="Times New Roman" w:hAnsi="Times New Roman" w:cs="Times New Roman"/>
          <w:b/>
          <w:bCs/>
        </w:rPr>
        <w:t>China Plus One:</w:t>
      </w:r>
      <w:r w:rsidRPr="00D274C8">
        <w:rPr>
          <w:rFonts w:ascii="Times New Roman" w:hAnsi="Times New Roman" w:cs="Times New Roman"/>
        </w:rPr>
        <w:t xml:space="preserve"> Nhiều tập đoàn chuyển sản xuất từ Trung Quốc sang Việt Nam</w:t>
      </w:r>
    </w:p>
    <w:p w14:paraId="0041442A" w14:textId="77777777" w:rsidR="009F68C2" w:rsidRPr="00D274C8" w:rsidRDefault="00CC558F" w:rsidP="00DC180F">
      <w:pPr>
        <w:pStyle w:val="Compact"/>
        <w:numPr>
          <w:ilvl w:val="0"/>
          <w:numId w:val="98"/>
        </w:numPr>
        <w:rPr>
          <w:rFonts w:ascii="Times New Roman" w:hAnsi="Times New Roman" w:cs="Times New Roman"/>
        </w:rPr>
      </w:pPr>
      <w:r w:rsidRPr="00D274C8">
        <w:rPr>
          <w:rFonts w:ascii="Times New Roman" w:hAnsi="Times New Roman" w:cs="Times New Roman"/>
          <w:b/>
          <w:bCs/>
        </w:rPr>
        <w:t>Thỏa thuận thương mại:</w:t>
      </w:r>
      <w:r w:rsidRPr="00D274C8">
        <w:rPr>
          <w:rFonts w:ascii="Times New Roman" w:hAnsi="Times New Roman" w:cs="Times New Roman"/>
        </w:rPr>
        <w:t xml:space="preserve"> EVFTA, CPTPP, RCEP mở cửa xuất khẩu</w:t>
      </w:r>
    </w:p>
    <w:p w14:paraId="62E0AD43" w14:textId="77777777" w:rsidR="009F68C2" w:rsidRPr="00D274C8" w:rsidRDefault="00CC558F" w:rsidP="00DC180F">
      <w:pPr>
        <w:pStyle w:val="Compact"/>
        <w:numPr>
          <w:ilvl w:val="0"/>
          <w:numId w:val="98"/>
        </w:numPr>
        <w:rPr>
          <w:rFonts w:ascii="Times New Roman" w:hAnsi="Times New Roman" w:cs="Times New Roman"/>
        </w:rPr>
      </w:pPr>
      <w:r w:rsidRPr="00D274C8">
        <w:rPr>
          <w:rFonts w:ascii="Times New Roman" w:hAnsi="Times New Roman" w:cs="Times New Roman"/>
          <w:b/>
          <w:bCs/>
        </w:rPr>
        <w:t>Chuyển đổi số quốc gia:</w:t>
      </w:r>
      <w:r w:rsidRPr="00D274C8">
        <w:rPr>
          <w:rFonts w:ascii="Times New Roman" w:hAnsi="Times New Roman" w:cs="Times New Roman"/>
        </w:rPr>
        <w:t xml:space="preserve"> Chương trình CDS Quốc gia 2025-2030</w:t>
      </w:r>
    </w:p>
    <w:p w14:paraId="6063D169" w14:textId="77777777" w:rsidR="009F68C2" w:rsidRPr="00D274C8" w:rsidRDefault="00CC558F" w:rsidP="00DC180F">
      <w:pPr>
        <w:pStyle w:val="Compact"/>
        <w:numPr>
          <w:ilvl w:val="0"/>
          <w:numId w:val="98"/>
        </w:numPr>
        <w:rPr>
          <w:rFonts w:ascii="Times New Roman" w:hAnsi="Times New Roman" w:cs="Times New Roman"/>
        </w:rPr>
      </w:pPr>
      <w:r w:rsidRPr="00D274C8">
        <w:rPr>
          <w:rFonts w:ascii="Times New Roman" w:hAnsi="Times New Roman" w:cs="Times New Roman"/>
          <w:b/>
          <w:bCs/>
        </w:rPr>
        <w:t>Smart City:</w:t>
      </w:r>
      <w:r w:rsidRPr="00D274C8">
        <w:rPr>
          <w:rFonts w:ascii="Times New Roman" w:hAnsi="Times New Roman" w:cs="Times New Roman"/>
        </w:rPr>
        <w:t xml:space="preserve"> 8 thành phố thí điểm (Hà Nội, TP.HCM, Đà Nẵng, Cần Thơ,…)</w:t>
      </w:r>
    </w:p>
    <w:p w14:paraId="70658AD9" w14:textId="77777777" w:rsidR="009F68C2" w:rsidRPr="00D274C8" w:rsidRDefault="00CC558F" w:rsidP="00DC180F">
      <w:pPr>
        <w:pStyle w:val="Compact"/>
        <w:numPr>
          <w:ilvl w:val="0"/>
          <w:numId w:val="98"/>
        </w:numPr>
        <w:rPr>
          <w:rFonts w:ascii="Times New Roman" w:hAnsi="Times New Roman" w:cs="Times New Roman"/>
        </w:rPr>
      </w:pPr>
      <w:r w:rsidRPr="00D274C8">
        <w:rPr>
          <w:rFonts w:ascii="Times New Roman" w:hAnsi="Times New Roman" w:cs="Times New Roman"/>
          <w:b/>
          <w:bCs/>
        </w:rPr>
        <w:t>First-mover advantage:</w:t>
      </w:r>
      <w:r w:rsidRPr="00D274C8">
        <w:rPr>
          <w:rFonts w:ascii="Times New Roman" w:hAnsi="Times New Roman" w:cs="Times New Roman"/>
        </w:rPr>
        <w:t xml:space="preserve"> Ít đối thủ nội địa mạnh</w:t>
      </w:r>
    </w:p>
    <w:p w14:paraId="028CA1A5"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Thách thức:</w:t>
      </w:r>
    </w:p>
    <w:p w14:paraId="6821DF53" w14:textId="77777777" w:rsidR="009F68C2" w:rsidRPr="00D274C8" w:rsidRDefault="00CC558F" w:rsidP="00DC180F">
      <w:pPr>
        <w:pStyle w:val="Compact"/>
        <w:numPr>
          <w:ilvl w:val="0"/>
          <w:numId w:val="99"/>
        </w:numPr>
        <w:rPr>
          <w:rFonts w:ascii="Times New Roman" w:hAnsi="Times New Roman" w:cs="Times New Roman"/>
        </w:rPr>
      </w:pPr>
      <w:r w:rsidRPr="00D274C8">
        <w:rPr>
          <w:rFonts w:ascii="Times New Roman" w:hAnsi="Times New Roman" w:cs="Times New Roman"/>
          <w:b/>
          <w:bCs/>
        </w:rPr>
        <w:t>Cạnh tranh từ Trung Quốc:</w:t>
      </w:r>
      <w:r w:rsidRPr="00D274C8">
        <w:rPr>
          <w:rFonts w:ascii="Times New Roman" w:hAnsi="Times New Roman" w:cs="Times New Roman"/>
        </w:rPr>
        <w:t xml:space="preserve"> Sản phẩm giá rẻ tràn lan</w:t>
      </w:r>
    </w:p>
    <w:p w14:paraId="76816FAF" w14:textId="77777777" w:rsidR="009F68C2" w:rsidRPr="00D274C8" w:rsidRDefault="00CC558F" w:rsidP="00DC180F">
      <w:pPr>
        <w:pStyle w:val="Compact"/>
        <w:numPr>
          <w:ilvl w:val="0"/>
          <w:numId w:val="99"/>
        </w:numPr>
        <w:rPr>
          <w:rFonts w:ascii="Times New Roman" w:hAnsi="Times New Roman" w:cs="Times New Roman"/>
        </w:rPr>
      </w:pPr>
      <w:r w:rsidRPr="00D274C8">
        <w:rPr>
          <w:rFonts w:ascii="Times New Roman" w:hAnsi="Times New Roman" w:cs="Times New Roman"/>
          <w:b/>
          <w:bCs/>
        </w:rPr>
        <w:t>Nhận thức thị trường thấp:</w:t>
      </w:r>
      <w:r w:rsidRPr="00D274C8">
        <w:rPr>
          <w:rFonts w:ascii="Times New Roman" w:hAnsi="Times New Roman" w:cs="Times New Roman"/>
        </w:rPr>
        <w:t xml:space="preserve"> Cần chi phí marketing cao</w:t>
      </w:r>
    </w:p>
    <w:p w14:paraId="5EA67912" w14:textId="77777777" w:rsidR="009F68C2" w:rsidRPr="00D274C8" w:rsidRDefault="00CC558F" w:rsidP="00DC180F">
      <w:pPr>
        <w:pStyle w:val="Compact"/>
        <w:numPr>
          <w:ilvl w:val="0"/>
          <w:numId w:val="99"/>
        </w:numPr>
        <w:rPr>
          <w:rFonts w:ascii="Times New Roman" w:hAnsi="Times New Roman" w:cs="Times New Roman"/>
        </w:rPr>
      </w:pPr>
      <w:r w:rsidRPr="00D274C8">
        <w:rPr>
          <w:rFonts w:ascii="Times New Roman" w:hAnsi="Times New Roman" w:cs="Times New Roman"/>
          <w:b/>
          <w:bCs/>
        </w:rPr>
        <w:t>Rủi ro thanh toán:</w:t>
      </w:r>
      <w:r w:rsidRPr="00D274C8">
        <w:rPr>
          <w:rFonts w:ascii="Times New Roman" w:hAnsi="Times New Roman" w:cs="Times New Roman"/>
        </w:rPr>
        <w:t xml:space="preserve"> DNNVV thiếu vốn</w:t>
      </w:r>
    </w:p>
    <w:p w14:paraId="337F81FB" w14:textId="77777777" w:rsidR="009F68C2" w:rsidRPr="00D274C8" w:rsidRDefault="00CC558F" w:rsidP="00DC180F">
      <w:pPr>
        <w:pStyle w:val="Compact"/>
        <w:numPr>
          <w:ilvl w:val="0"/>
          <w:numId w:val="99"/>
        </w:numPr>
        <w:rPr>
          <w:rFonts w:ascii="Times New Roman" w:hAnsi="Times New Roman" w:cs="Times New Roman"/>
        </w:rPr>
      </w:pPr>
      <w:r w:rsidRPr="00D274C8">
        <w:rPr>
          <w:rFonts w:ascii="Times New Roman" w:hAnsi="Times New Roman" w:cs="Times New Roman"/>
          <w:b/>
          <w:bCs/>
        </w:rPr>
        <w:t>Thiếu chuẩn mực:</w:t>
      </w:r>
      <w:r w:rsidRPr="00D274C8">
        <w:rPr>
          <w:rFonts w:ascii="Times New Roman" w:hAnsi="Times New Roman" w:cs="Times New Roman"/>
        </w:rPr>
        <w:t xml:space="preserve"> Chưa có tiêu chuẩn IoT/AMR thống nhất</w:t>
      </w:r>
    </w:p>
    <w:p w14:paraId="3DAA36E0" w14:textId="77777777" w:rsidR="009F68C2" w:rsidRPr="00D274C8" w:rsidRDefault="00CC558F" w:rsidP="00DC180F">
      <w:pPr>
        <w:pStyle w:val="Compact"/>
        <w:numPr>
          <w:ilvl w:val="0"/>
          <w:numId w:val="99"/>
        </w:numPr>
        <w:rPr>
          <w:rFonts w:ascii="Times New Roman" w:hAnsi="Times New Roman" w:cs="Times New Roman"/>
        </w:rPr>
      </w:pPr>
      <w:r w:rsidRPr="00D274C8">
        <w:rPr>
          <w:rFonts w:ascii="Times New Roman" w:hAnsi="Times New Roman" w:cs="Times New Roman"/>
          <w:b/>
          <w:bCs/>
        </w:rPr>
        <w:t>Bảo hộ không đủ:</w:t>
      </w:r>
      <w:r w:rsidRPr="00D274C8">
        <w:rPr>
          <w:rFonts w:ascii="Times New Roman" w:hAnsi="Times New Roman" w:cs="Times New Roman"/>
        </w:rPr>
        <w:t xml:space="preserve"> Quy định sở hữu trí tuệ chưa chặt chẽ</w:t>
      </w:r>
    </w:p>
    <w:p w14:paraId="46080E29"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Chiến lược thị trường nội địa của Mekong:</w:t>
      </w:r>
    </w:p>
    <w:p w14:paraId="3E140C1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Phân khúc mục tiêu:</w:t>
      </w:r>
    </w:p>
    <w:tbl>
      <w:tblPr>
        <w:tblStyle w:val="Table"/>
        <w:tblW w:w="5000" w:type="pct"/>
        <w:tblLayout w:type="fixed"/>
        <w:tblLook w:val="0020" w:firstRow="1" w:lastRow="0" w:firstColumn="0" w:lastColumn="0" w:noHBand="0" w:noVBand="0"/>
      </w:tblPr>
      <w:tblGrid>
        <w:gridCol w:w="1368"/>
        <w:gridCol w:w="1368"/>
        <w:gridCol w:w="1368"/>
        <w:gridCol w:w="1824"/>
        <w:gridCol w:w="1824"/>
        <w:gridCol w:w="1824"/>
      </w:tblGrid>
      <w:tr w:rsidR="009F68C2" w:rsidRPr="00D274C8" w14:paraId="052E04B3"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131" w:type="dxa"/>
          </w:tcPr>
          <w:p w14:paraId="2221B0D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Segment</w:t>
            </w:r>
          </w:p>
        </w:tc>
        <w:tc>
          <w:tcPr>
            <w:tcW w:w="1131" w:type="dxa"/>
          </w:tcPr>
          <w:p w14:paraId="018A0F1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Đặc điểm</w:t>
            </w:r>
          </w:p>
        </w:tc>
        <w:tc>
          <w:tcPr>
            <w:tcW w:w="1131" w:type="dxa"/>
          </w:tcPr>
          <w:p w14:paraId="28707BF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Sản phẩm</w:t>
            </w:r>
          </w:p>
        </w:tc>
        <w:tc>
          <w:tcPr>
            <w:tcW w:w="1508" w:type="dxa"/>
          </w:tcPr>
          <w:p w14:paraId="7E5020B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(triệu VNĐ)</w:t>
            </w:r>
          </w:p>
        </w:tc>
        <w:tc>
          <w:tcPr>
            <w:tcW w:w="1508" w:type="dxa"/>
          </w:tcPr>
          <w:p w14:paraId="6305344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lượng mục tiêu</w:t>
            </w:r>
          </w:p>
        </w:tc>
        <w:tc>
          <w:tcPr>
            <w:tcW w:w="1508" w:type="dxa"/>
          </w:tcPr>
          <w:p w14:paraId="59B4B91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Doanh thu (tỷ VNĐ)</w:t>
            </w:r>
          </w:p>
        </w:tc>
      </w:tr>
      <w:tr w:rsidR="009F68C2" w:rsidRPr="00D274C8" w14:paraId="5D8D8055" w14:textId="77777777">
        <w:tc>
          <w:tcPr>
            <w:tcW w:w="1131" w:type="dxa"/>
          </w:tcPr>
          <w:p w14:paraId="5176E9D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Early Adopters</w:t>
            </w:r>
          </w:p>
        </w:tc>
        <w:tc>
          <w:tcPr>
            <w:tcW w:w="1131" w:type="dxa"/>
          </w:tcPr>
          <w:p w14:paraId="59F6D53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FDI lớn, tập đoàn</w:t>
            </w:r>
          </w:p>
        </w:tc>
        <w:tc>
          <w:tcPr>
            <w:tcW w:w="1131" w:type="dxa"/>
          </w:tcPr>
          <w:p w14:paraId="6D5FA56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MK-200, AMR-500, OHT-100</w:t>
            </w:r>
          </w:p>
        </w:tc>
        <w:tc>
          <w:tcPr>
            <w:tcW w:w="1508" w:type="dxa"/>
          </w:tcPr>
          <w:p w14:paraId="095A5B1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50-2.000</w:t>
            </w:r>
          </w:p>
        </w:tc>
        <w:tc>
          <w:tcPr>
            <w:tcW w:w="1508" w:type="dxa"/>
          </w:tcPr>
          <w:p w14:paraId="6A65F53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 (GĐ1)</w:t>
            </w:r>
          </w:p>
        </w:tc>
        <w:tc>
          <w:tcPr>
            <w:tcW w:w="1508" w:type="dxa"/>
          </w:tcPr>
          <w:p w14:paraId="647E54F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75</w:t>
            </w:r>
          </w:p>
        </w:tc>
      </w:tr>
      <w:tr w:rsidR="009F68C2" w:rsidRPr="00D274C8" w14:paraId="2DF0276D" w14:textId="77777777">
        <w:tc>
          <w:tcPr>
            <w:tcW w:w="1131" w:type="dxa"/>
          </w:tcPr>
          <w:p w14:paraId="1881347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Pragmatists</w:t>
            </w:r>
          </w:p>
        </w:tc>
        <w:tc>
          <w:tcPr>
            <w:tcW w:w="1131" w:type="dxa"/>
          </w:tcPr>
          <w:p w14:paraId="2FC68F2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DNNVV lớn (&gt;100 người)</w:t>
            </w:r>
          </w:p>
        </w:tc>
        <w:tc>
          <w:tcPr>
            <w:tcW w:w="1131" w:type="dxa"/>
          </w:tcPr>
          <w:p w14:paraId="6F6F71E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MK-100, AMR-100, Module</w:t>
            </w:r>
          </w:p>
        </w:tc>
        <w:tc>
          <w:tcPr>
            <w:tcW w:w="1508" w:type="dxa"/>
          </w:tcPr>
          <w:p w14:paraId="2172CDB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20-600</w:t>
            </w:r>
          </w:p>
        </w:tc>
        <w:tc>
          <w:tcPr>
            <w:tcW w:w="1508" w:type="dxa"/>
          </w:tcPr>
          <w:p w14:paraId="4C49E07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800 (GĐ1-2)</w:t>
            </w:r>
          </w:p>
        </w:tc>
        <w:tc>
          <w:tcPr>
            <w:tcW w:w="1508" w:type="dxa"/>
          </w:tcPr>
          <w:p w14:paraId="4935BF1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160</w:t>
            </w:r>
          </w:p>
        </w:tc>
      </w:tr>
      <w:tr w:rsidR="009F68C2" w:rsidRPr="00D274C8" w14:paraId="3B6BD937" w14:textId="77777777">
        <w:tc>
          <w:tcPr>
            <w:tcW w:w="1131" w:type="dxa"/>
          </w:tcPr>
          <w:p w14:paraId="71254D2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Conservatives</w:t>
            </w:r>
          </w:p>
        </w:tc>
        <w:tc>
          <w:tcPr>
            <w:tcW w:w="1131" w:type="dxa"/>
          </w:tcPr>
          <w:p w14:paraId="3F0E834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DNNVV nhỏ (50-100 người)</w:t>
            </w:r>
          </w:p>
        </w:tc>
        <w:tc>
          <w:tcPr>
            <w:tcW w:w="1131" w:type="dxa"/>
          </w:tcPr>
          <w:p w14:paraId="2ACE083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MK-100, Controller</w:t>
            </w:r>
          </w:p>
        </w:tc>
        <w:tc>
          <w:tcPr>
            <w:tcW w:w="1508" w:type="dxa"/>
          </w:tcPr>
          <w:p w14:paraId="3D1EEBC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10-50</w:t>
            </w:r>
          </w:p>
        </w:tc>
        <w:tc>
          <w:tcPr>
            <w:tcW w:w="1508" w:type="dxa"/>
          </w:tcPr>
          <w:p w14:paraId="6647B5B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2.000 (GĐ2-3)</w:t>
            </w:r>
          </w:p>
        </w:tc>
        <w:tc>
          <w:tcPr>
            <w:tcW w:w="1508" w:type="dxa"/>
          </w:tcPr>
          <w:p w14:paraId="6812FC7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w:t>
            </w:r>
          </w:p>
        </w:tc>
      </w:tr>
      <w:tr w:rsidR="009F68C2" w:rsidRPr="00D274C8" w14:paraId="1D136650" w14:textId="77777777">
        <w:tc>
          <w:tcPr>
            <w:tcW w:w="1131" w:type="dxa"/>
          </w:tcPr>
          <w:p w14:paraId="3378DC1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Laggards</w:t>
            </w:r>
          </w:p>
        </w:tc>
        <w:tc>
          <w:tcPr>
            <w:tcW w:w="1131" w:type="dxa"/>
          </w:tcPr>
          <w:p w14:paraId="3EA102C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DNNVV rất nhỏ</w:t>
            </w:r>
          </w:p>
        </w:tc>
        <w:tc>
          <w:tcPr>
            <w:tcW w:w="1131" w:type="dxa"/>
          </w:tcPr>
          <w:p w14:paraId="41F54A2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Service, rental</w:t>
            </w:r>
          </w:p>
        </w:tc>
        <w:tc>
          <w:tcPr>
            <w:tcW w:w="1508" w:type="dxa"/>
          </w:tcPr>
          <w:p w14:paraId="7A2A0E7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&lt;10</w:t>
            </w:r>
          </w:p>
        </w:tc>
        <w:tc>
          <w:tcPr>
            <w:tcW w:w="1508" w:type="dxa"/>
          </w:tcPr>
          <w:p w14:paraId="3A7A88D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5.000 (GĐ3)</w:t>
            </w:r>
          </w:p>
        </w:tc>
        <w:tc>
          <w:tcPr>
            <w:tcW w:w="1508" w:type="dxa"/>
          </w:tcPr>
          <w:p w14:paraId="09E1234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w:t>
            </w:r>
          </w:p>
        </w:tc>
      </w:tr>
    </w:tbl>
    <w:p w14:paraId="0C48C6C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Go-to-Market:</w:t>
      </w:r>
    </w:p>
    <w:p w14:paraId="5EFEB794" w14:textId="77777777" w:rsidR="009F68C2" w:rsidRPr="00D274C8" w:rsidRDefault="00CC558F" w:rsidP="00DC180F">
      <w:pPr>
        <w:pStyle w:val="Compact"/>
        <w:numPr>
          <w:ilvl w:val="0"/>
          <w:numId w:val="100"/>
        </w:numPr>
        <w:rPr>
          <w:rFonts w:ascii="Times New Roman" w:hAnsi="Times New Roman" w:cs="Times New Roman"/>
        </w:rPr>
      </w:pPr>
      <w:r w:rsidRPr="00D274C8">
        <w:rPr>
          <w:rFonts w:ascii="Times New Roman" w:hAnsi="Times New Roman" w:cs="Times New Roman"/>
          <w:b/>
          <w:bCs/>
        </w:rPr>
        <w:t>Direct Sales (60% doanh thu):</w:t>
      </w:r>
    </w:p>
    <w:p w14:paraId="6CD58932" w14:textId="77777777" w:rsidR="009F68C2" w:rsidRPr="00D274C8" w:rsidRDefault="00CC558F" w:rsidP="00DC180F">
      <w:pPr>
        <w:pStyle w:val="Compact"/>
        <w:numPr>
          <w:ilvl w:val="1"/>
          <w:numId w:val="101"/>
        </w:numPr>
        <w:rPr>
          <w:rFonts w:ascii="Times New Roman" w:hAnsi="Times New Roman" w:cs="Times New Roman"/>
        </w:rPr>
      </w:pPr>
      <w:r w:rsidRPr="00D274C8">
        <w:rPr>
          <w:rFonts w:ascii="Times New Roman" w:hAnsi="Times New Roman" w:cs="Times New Roman"/>
        </w:rPr>
        <w:t>Team: 20 sales engineers</w:t>
      </w:r>
    </w:p>
    <w:p w14:paraId="56FD3A99" w14:textId="77777777" w:rsidR="009F68C2" w:rsidRPr="00D274C8" w:rsidRDefault="00CC558F" w:rsidP="00DC180F">
      <w:pPr>
        <w:pStyle w:val="Compact"/>
        <w:numPr>
          <w:ilvl w:val="1"/>
          <w:numId w:val="101"/>
        </w:numPr>
        <w:rPr>
          <w:rFonts w:ascii="Times New Roman" w:hAnsi="Times New Roman" w:cs="Times New Roman"/>
        </w:rPr>
      </w:pPr>
      <w:r w:rsidRPr="00D274C8">
        <w:rPr>
          <w:rFonts w:ascii="Times New Roman" w:hAnsi="Times New Roman" w:cs="Times New Roman"/>
        </w:rPr>
        <w:t>Target: FDI, tập đoàn, DNNVV lớn</w:t>
      </w:r>
    </w:p>
    <w:p w14:paraId="4BBDEE1A" w14:textId="77777777" w:rsidR="009F68C2" w:rsidRPr="00D274C8" w:rsidRDefault="00CC558F" w:rsidP="00DC180F">
      <w:pPr>
        <w:pStyle w:val="Compact"/>
        <w:numPr>
          <w:ilvl w:val="1"/>
          <w:numId w:val="101"/>
        </w:numPr>
        <w:rPr>
          <w:rFonts w:ascii="Times New Roman" w:hAnsi="Times New Roman" w:cs="Times New Roman"/>
        </w:rPr>
      </w:pPr>
      <w:r w:rsidRPr="00D274C8">
        <w:rPr>
          <w:rFonts w:ascii="Times New Roman" w:hAnsi="Times New Roman" w:cs="Times New Roman"/>
        </w:rPr>
        <w:t>Kênh: Exhibition, cold call, referral</w:t>
      </w:r>
    </w:p>
    <w:p w14:paraId="50643236" w14:textId="77777777" w:rsidR="009F68C2" w:rsidRPr="00D274C8" w:rsidRDefault="00CC558F" w:rsidP="00DC180F">
      <w:pPr>
        <w:pStyle w:val="Compact"/>
        <w:numPr>
          <w:ilvl w:val="0"/>
          <w:numId w:val="100"/>
        </w:numPr>
        <w:rPr>
          <w:rFonts w:ascii="Times New Roman" w:hAnsi="Times New Roman" w:cs="Times New Roman"/>
        </w:rPr>
      </w:pPr>
      <w:r w:rsidRPr="00D274C8">
        <w:rPr>
          <w:rFonts w:ascii="Times New Roman" w:hAnsi="Times New Roman" w:cs="Times New Roman"/>
          <w:b/>
          <w:bCs/>
        </w:rPr>
        <w:t>Distributor (30% doanh thu):</w:t>
      </w:r>
    </w:p>
    <w:p w14:paraId="2EE7287F" w14:textId="77777777" w:rsidR="009F68C2" w:rsidRPr="00D274C8" w:rsidRDefault="00CC558F" w:rsidP="00DC180F">
      <w:pPr>
        <w:pStyle w:val="Compact"/>
        <w:numPr>
          <w:ilvl w:val="1"/>
          <w:numId w:val="102"/>
        </w:numPr>
        <w:rPr>
          <w:rFonts w:ascii="Times New Roman" w:hAnsi="Times New Roman" w:cs="Times New Roman"/>
        </w:rPr>
      </w:pPr>
      <w:r w:rsidRPr="00D274C8">
        <w:rPr>
          <w:rFonts w:ascii="Times New Roman" w:hAnsi="Times New Roman" w:cs="Times New Roman"/>
        </w:rPr>
        <w:t>5 distributors (Hà Nội, Đà Nẵng, Cần Thơ, Hải Phòng, Bình Dương)</w:t>
      </w:r>
    </w:p>
    <w:p w14:paraId="750952AC" w14:textId="77777777" w:rsidR="009F68C2" w:rsidRPr="00D274C8" w:rsidRDefault="00CC558F" w:rsidP="00DC180F">
      <w:pPr>
        <w:pStyle w:val="Compact"/>
        <w:numPr>
          <w:ilvl w:val="1"/>
          <w:numId w:val="102"/>
        </w:numPr>
        <w:rPr>
          <w:rFonts w:ascii="Times New Roman" w:hAnsi="Times New Roman" w:cs="Times New Roman"/>
        </w:rPr>
      </w:pPr>
      <w:r w:rsidRPr="00D274C8">
        <w:rPr>
          <w:rFonts w:ascii="Times New Roman" w:hAnsi="Times New Roman" w:cs="Times New Roman"/>
        </w:rPr>
        <w:t>Target: DNNVV trung bình</w:t>
      </w:r>
    </w:p>
    <w:p w14:paraId="01B575B7" w14:textId="77777777" w:rsidR="009F68C2" w:rsidRPr="00D274C8" w:rsidRDefault="00CC558F" w:rsidP="00DC180F">
      <w:pPr>
        <w:pStyle w:val="Compact"/>
        <w:numPr>
          <w:ilvl w:val="1"/>
          <w:numId w:val="102"/>
        </w:numPr>
        <w:rPr>
          <w:rFonts w:ascii="Times New Roman" w:hAnsi="Times New Roman" w:cs="Times New Roman"/>
        </w:rPr>
      </w:pPr>
      <w:r w:rsidRPr="00D274C8">
        <w:rPr>
          <w:rFonts w:ascii="Times New Roman" w:hAnsi="Times New Roman" w:cs="Times New Roman"/>
        </w:rPr>
        <w:t>Margin: 20-25%</w:t>
      </w:r>
    </w:p>
    <w:p w14:paraId="2971B03E" w14:textId="77777777" w:rsidR="009F68C2" w:rsidRPr="00D274C8" w:rsidRDefault="00CC558F" w:rsidP="00DC180F">
      <w:pPr>
        <w:pStyle w:val="Compact"/>
        <w:numPr>
          <w:ilvl w:val="0"/>
          <w:numId w:val="100"/>
        </w:numPr>
        <w:rPr>
          <w:rFonts w:ascii="Times New Roman" w:hAnsi="Times New Roman" w:cs="Times New Roman"/>
        </w:rPr>
      </w:pPr>
      <w:r w:rsidRPr="00D274C8">
        <w:rPr>
          <w:rFonts w:ascii="Times New Roman" w:hAnsi="Times New Roman" w:cs="Times New Roman"/>
          <w:b/>
          <w:bCs/>
        </w:rPr>
        <w:t>Online (10% doanh thu):</w:t>
      </w:r>
    </w:p>
    <w:p w14:paraId="09830E4D" w14:textId="77777777" w:rsidR="009F68C2" w:rsidRPr="00D274C8" w:rsidRDefault="00CC558F" w:rsidP="00DC180F">
      <w:pPr>
        <w:pStyle w:val="Compact"/>
        <w:numPr>
          <w:ilvl w:val="1"/>
          <w:numId w:val="103"/>
        </w:numPr>
        <w:rPr>
          <w:rFonts w:ascii="Times New Roman" w:hAnsi="Times New Roman" w:cs="Times New Roman"/>
        </w:rPr>
      </w:pPr>
      <w:r w:rsidRPr="00D274C8">
        <w:rPr>
          <w:rFonts w:ascii="Times New Roman" w:hAnsi="Times New Roman" w:cs="Times New Roman"/>
        </w:rPr>
        <w:t>E-commerce platform</w:t>
      </w:r>
    </w:p>
    <w:p w14:paraId="03C846F0" w14:textId="77777777" w:rsidR="009F68C2" w:rsidRPr="00D274C8" w:rsidRDefault="00CC558F" w:rsidP="00DC180F">
      <w:pPr>
        <w:pStyle w:val="Compact"/>
        <w:numPr>
          <w:ilvl w:val="1"/>
          <w:numId w:val="103"/>
        </w:numPr>
        <w:rPr>
          <w:rFonts w:ascii="Times New Roman" w:hAnsi="Times New Roman" w:cs="Times New Roman"/>
        </w:rPr>
      </w:pPr>
      <w:r w:rsidRPr="00D274C8">
        <w:rPr>
          <w:rFonts w:ascii="Times New Roman" w:hAnsi="Times New Roman" w:cs="Times New Roman"/>
        </w:rPr>
        <w:t>Target: DNNVV nhỏ, tỉnh xa</w:t>
      </w:r>
    </w:p>
    <w:p w14:paraId="35562A0C" w14:textId="77777777" w:rsidR="009F68C2" w:rsidRPr="00D274C8" w:rsidRDefault="00CC558F" w:rsidP="00DC180F">
      <w:pPr>
        <w:pStyle w:val="Compact"/>
        <w:numPr>
          <w:ilvl w:val="1"/>
          <w:numId w:val="103"/>
        </w:numPr>
        <w:rPr>
          <w:rFonts w:ascii="Times New Roman" w:hAnsi="Times New Roman" w:cs="Times New Roman"/>
        </w:rPr>
      </w:pPr>
      <w:r w:rsidRPr="00D274C8">
        <w:rPr>
          <w:rFonts w:ascii="Times New Roman" w:hAnsi="Times New Roman" w:cs="Times New Roman"/>
        </w:rPr>
        <w:t>Product: MK-100, Controller, Module</w:t>
      </w:r>
    </w:p>
    <w:p w14:paraId="4597E56D"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26EAB055">
          <v:rect id="_x0000_i1065" style="width:0;height:1.5pt" o:hralign="center" o:hrstd="t" o:hr="t"/>
        </w:pict>
      </w:r>
    </w:p>
    <w:p w14:paraId="6F4962FB" w14:textId="77777777" w:rsidR="009F68C2" w:rsidRPr="00D274C8" w:rsidRDefault="00CC558F">
      <w:pPr>
        <w:pStyle w:val="Heading2"/>
        <w:rPr>
          <w:rFonts w:ascii="Times New Roman" w:hAnsi="Times New Roman" w:cs="Times New Roman"/>
        </w:rPr>
      </w:pPr>
      <w:bookmarkStart w:id="67" w:name="phân-tích-cạnh-tranh"/>
      <w:bookmarkEnd w:id="64"/>
      <w:bookmarkEnd w:id="66"/>
      <w:r w:rsidRPr="00D274C8">
        <w:rPr>
          <w:rStyle w:val="SectionNumber"/>
          <w:rFonts w:ascii="Times New Roman" w:hAnsi="Times New Roman" w:cs="Times New Roman"/>
        </w:rPr>
        <w:t>5.3</w:t>
      </w:r>
      <w:r w:rsidRPr="00D274C8">
        <w:rPr>
          <w:rFonts w:ascii="Times New Roman" w:hAnsi="Times New Roman" w:cs="Times New Roman"/>
        </w:rPr>
        <w:tab/>
        <w:t>10. PHÂN TÍCH CẠNH TRANH</w:t>
      </w:r>
    </w:p>
    <w:p w14:paraId="6D6735F6" w14:textId="77777777" w:rsidR="009F68C2" w:rsidRPr="00D274C8" w:rsidRDefault="00CC558F">
      <w:pPr>
        <w:pStyle w:val="Heading3"/>
        <w:rPr>
          <w:rFonts w:ascii="Times New Roman" w:hAnsi="Times New Roman" w:cs="Times New Roman"/>
        </w:rPr>
      </w:pPr>
      <w:bookmarkStart w:id="68" w:name="swot-analysis"/>
      <w:r w:rsidRPr="00D274C8">
        <w:rPr>
          <w:rStyle w:val="SectionNumber"/>
          <w:rFonts w:ascii="Times New Roman" w:hAnsi="Times New Roman" w:cs="Times New Roman"/>
        </w:rPr>
        <w:t>5.3.1</w:t>
      </w:r>
      <w:r w:rsidRPr="00D274C8">
        <w:rPr>
          <w:rFonts w:ascii="Times New Roman" w:hAnsi="Times New Roman" w:cs="Times New Roman"/>
        </w:rPr>
        <w:tab/>
        <w:t>10.1. SWOT Analysis</w:t>
      </w:r>
    </w:p>
    <w:p w14:paraId="2B8E0518"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STRENGTHS (Điểm mạnh):</w:t>
      </w:r>
    </w:p>
    <w:tbl>
      <w:tblPr>
        <w:tblStyle w:val="Table"/>
        <w:tblW w:w="5000" w:type="pct"/>
        <w:tblLayout w:type="fixed"/>
        <w:tblLook w:val="0020" w:firstRow="1" w:lastRow="0" w:firstColumn="0" w:lastColumn="0" w:noHBand="0" w:noVBand="0"/>
      </w:tblPr>
      <w:tblGrid>
        <w:gridCol w:w="2394"/>
        <w:gridCol w:w="2394"/>
        <w:gridCol w:w="2394"/>
        <w:gridCol w:w="2394"/>
      </w:tblGrid>
      <w:tr w:rsidR="009F68C2" w:rsidRPr="00D274C8" w14:paraId="49DFEDA5"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980" w:type="dxa"/>
          </w:tcPr>
          <w:p w14:paraId="026644C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Điểm mạnh</w:t>
            </w:r>
          </w:p>
        </w:tc>
        <w:tc>
          <w:tcPr>
            <w:tcW w:w="1980" w:type="dxa"/>
          </w:tcPr>
          <w:p w14:paraId="2868948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Mô tả</w:t>
            </w:r>
          </w:p>
        </w:tc>
        <w:tc>
          <w:tcPr>
            <w:tcW w:w="1980" w:type="dxa"/>
          </w:tcPr>
          <w:p w14:paraId="4F17C96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Lợi thế cạnh tranh</w:t>
            </w:r>
          </w:p>
        </w:tc>
        <w:tc>
          <w:tcPr>
            <w:tcW w:w="1980" w:type="dxa"/>
          </w:tcPr>
          <w:p w14:paraId="5E965FA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Bằng chứng</w:t>
            </w:r>
          </w:p>
        </w:tc>
      </w:tr>
      <w:tr w:rsidR="009F68C2" w:rsidRPr="00D274C8" w14:paraId="532E70AD" w14:textId="77777777">
        <w:tc>
          <w:tcPr>
            <w:tcW w:w="1980" w:type="dxa"/>
          </w:tcPr>
          <w:p w14:paraId="2EACAF5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 Chuyển giao công nghệ từ 5 đối tác quốc tế</w:t>
            </w:r>
          </w:p>
        </w:tc>
        <w:tc>
          <w:tcPr>
            <w:tcW w:w="1980" w:type="dxa"/>
          </w:tcPr>
          <w:p w14:paraId="31CF01E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KUKA (Đức), Tuya (Trung Quốc), DALY (Trung Quốc), Hikvision (Trung Quốc), Tohin (Nhật)</w:t>
            </w:r>
          </w:p>
        </w:tc>
        <w:tc>
          <w:tcPr>
            <w:tcW w:w="1980" w:type="dxa"/>
          </w:tcPr>
          <w:p w14:paraId="6D89EE2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Technology Readiness Level (TRL) 7-8 ngay từ đầu, rút ngắn 3-5 năm R&amp;D</w:t>
            </w:r>
          </w:p>
        </w:tc>
        <w:tc>
          <w:tcPr>
            <w:tcW w:w="1980" w:type="dxa"/>
          </w:tcPr>
          <w:p w14:paraId="5F83826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Hợp đồng CGCN đã ký, giá trị 7,5M USD</w:t>
            </w:r>
          </w:p>
        </w:tc>
      </w:tr>
      <w:tr w:rsidR="009F68C2" w:rsidRPr="00D274C8" w14:paraId="5D9B204F" w14:textId="77777777">
        <w:tc>
          <w:tcPr>
            <w:tcW w:w="1980" w:type="dxa"/>
          </w:tcPr>
          <w:p w14:paraId="37A56CB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2. TRL cao (7-8)</w:t>
            </w:r>
          </w:p>
        </w:tc>
        <w:tc>
          <w:tcPr>
            <w:tcW w:w="1980" w:type="dxa"/>
          </w:tcPr>
          <w:p w14:paraId="6048C0C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nghệ đã qua kiểm chứng, sẵn sàng sản xuất quy mô</w:t>
            </w:r>
          </w:p>
        </w:tc>
        <w:tc>
          <w:tcPr>
            <w:tcW w:w="1980" w:type="dxa"/>
          </w:tcPr>
          <w:p w14:paraId="6219A99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Giảm 70% rủi ro kỹ thuật so với phát triển từ đầu</w:t>
            </w:r>
          </w:p>
        </w:tc>
        <w:tc>
          <w:tcPr>
            <w:tcW w:w="1980" w:type="dxa"/>
          </w:tcPr>
          <w:p w14:paraId="0D8C621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Prototype đã hoạt động, test &gt;500h</w:t>
            </w:r>
          </w:p>
        </w:tc>
      </w:tr>
      <w:tr w:rsidR="009F68C2" w:rsidRPr="00D274C8" w14:paraId="44C0A462" w14:textId="77777777">
        <w:tc>
          <w:tcPr>
            <w:tcW w:w="1980" w:type="dxa"/>
          </w:tcPr>
          <w:p w14:paraId="2333536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3. Ưu đãi công nghệ cao</w:t>
            </w:r>
          </w:p>
        </w:tc>
        <w:tc>
          <w:tcPr>
            <w:tcW w:w="1980" w:type="dxa"/>
          </w:tcPr>
          <w:p w14:paraId="0312CAE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[QĐ 38/2020/QĐ-TTg] (TTCP, 2020): Thuế 10%, miễn 4 năm, giảm 50% 9 năm; [QĐ 2117/QĐ-TTg] (TTCP, 2020): 2 tỷ USD R&amp;D grant</w:t>
            </w:r>
          </w:p>
        </w:tc>
        <w:tc>
          <w:tcPr>
            <w:tcW w:w="1980" w:type="dxa"/>
          </w:tcPr>
          <w:p w14:paraId="02FE631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Biên lợi nhuận cao hơn 8-12% so với doanh nghiệp thường</w:t>
            </w:r>
          </w:p>
        </w:tc>
        <w:tc>
          <w:tcPr>
            <w:tcW w:w="1980" w:type="dxa"/>
          </w:tcPr>
          <w:p w14:paraId="742B860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Giấy chứng nhận đầu tư KCNC TP.HCM</w:t>
            </w:r>
          </w:p>
        </w:tc>
      </w:tr>
      <w:tr w:rsidR="009F68C2" w:rsidRPr="00D274C8" w14:paraId="3A2C5094" w14:textId="77777777">
        <w:tc>
          <w:tcPr>
            <w:tcW w:w="1980" w:type="dxa"/>
          </w:tcPr>
          <w:p w14:paraId="2D6F15A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4. Đội ngũ R&amp;D 36 người</w:t>
            </w:r>
          </w:p>
        </w:tc>
        <w:tc>
          <w:tcPr>
            <w:tcW w:w="1980" w:type="dxa"/>
          </w:tcPr>
          <w:p w14:paraId="199E572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PhD 6, Thạc sĩ 18, Kỹ sư 12; kinh nghiệm tại Samsung, Bosch, FPT</w:t>
            </w:r>
          </w:p>
        </w:tc>
        <w:tc>
          <w:tcPr>
            <w:tcW w:w="1980" w:type="dxa"/>
          </w:tcPr>
          <w:p w14:paraId="6A8312F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Năng lực thiết kế, tùy chỉnh, localization</w:t>
            </w:r>
          </w:p>
        </w:tc>
        <w:tc>
          <w:tcPr>
            <w:tcW w:w="1980" w:type="dxa"/>
          </w:tcPr>
          <w:p w14:paraId="417B81B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CV team, dự án đã thực hiện</w:t>
            </w:r>
          </w:p>
        </w:tc>
      </w:tr>
      <w:tr w:rsidR="009F68C2" w:rsidRPr="00D274C8" w14:paraId="472ABB69" w14:textId="77777777">
        <w:tc>
          <w:tcPr>
            <w:tcW w:w="1980" w:type="dxa"/>
          </w:tcPr>
          <w:p w14:paraId="511C045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5. Năng lực tài chính vững</w:t>
            </w:r>
          </w:p>
        </w:tc>
        <w:tc>
          <w:tcPr>
            <w:tcW w:w="1980" w:type="dxa"/>
          </w:tcPr>
          <w:p w14:paraId="3ADFA83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Vốn chủ 12M USD (60%), vay 6M USD (30%), trợ cấp 2M USD (10%)</w:t>
            </w:r>
          </w:p>
        </w:tc>
        <w:tc>
          <w:tcPr>
            <w:tcW w:w="1980" w:type="dxa"/>
          </w:tcPr>
          <w:p w14:paraId="314536A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Đảm bảo vốn cho 3-5 năm đầu, không phụ thuộc fundraising ngắn hạn</w:t>
            </w:r>
          </w:p>
        </w:tc>
        <w:tc>
          <w:tcPr>
            <w:tcW w:w="1980" w:type="dxa"/>
          </w:tcPr>
          <w:p w14:paraId="474F458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Cam kết vốn từ nhà đầu tư</w:t>
            </w:r>
          </w:p>
        </w:tc>
      </w:tr>
      <w:tr w:rsidR="009F68C2" w:rsidRPr="00D274C8" w14:paraId="321A9D54" w14:textId="77777777">
        <w:tc>
          <w:tcPr>
            <w:tcW w:w="1980" w:type="dxa"/>
          </w:tcPr>
          <w:p w14:paraId="4D64788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6. Vị trí KCNC TP.HCM</w:t>
            </w:r>
          </w:p>
        </w:tc>
        <w:tc>
          <w:tcPr>
            <w:tcW w:w="1980" w:type="dxa"/>
          </w:tcPr>
          <w:p w14:paraId="22715EB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Hạ tầng tốt, tiếp cận nhân lực cao cấp, logistics thuận lợi</w:t>
            </w:r>
          </w:p>
        </w:tc>
        <w:tc>
          <w:tcPr>
            <w:tcW w:w="1980" w:type="dxa"/>
          </w:tcPr>
          <w:p w14:paraId="724A58E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 phí vận hành thấp hơn 15-20% so với ngoài KCN</w:t>
            </w:r>
          </w:p>
        </w:tc>
        <w:tc>
          <w:tcPr>
            <w:tcW w:w="1980" w:type="dxa"/>
          </w:tcPr>
          <w:p w14:paraId="2940B2D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Hợp đồng thuê đất 50 năm</w:t>
            </w:r>
          </w:p>
        </w:tc>
      </w:tr>
      <w:tr w:rsidR="009F68C2" w:rsidRPr="00D274C8" w14:paraId="0742D2B2" w14:textId="77777777">
        <w:tc>
          <w:tcPr>
            <w:tcW w:w="1980" w:type="dxa"/>
          </w:tcPr>
          <w:p w14:paraId="42127F9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7. Nội địa hóa 50-70%</w:t>
            </w:r>
          </w:p>
        </w:tc>
        <w:tc>
          <w:tcPr>
            <w:tcW w:w="1980" w:type="dxa"/>
          </w:tcPr>
          <w:p w14:paraId="5AB4FEF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Giảm phụ thuộc nhập khẩu, tận dụng nguồn lực Việt Nam</w:t>
            </w:r>
          </w:p>
        </w:tc>
        <w:tc>
          <w:tcPr>
            <w:tcW w:w="1980" w:type="dxa"/>
          </w:tcPr>
          <w:p w14:paraId="6CA7593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thành thấp hơn 20-30% so với sản phẩm nhập khẩu</w:t>
            </w:r>
          </w:p>
        </w:tc>
        <w:tc>
          <w:tcPr>
            <w:tcW w:w="1980" w:type="dxa"/>
          </w:tcPr>
          <w:p w14:paraId="6B17B33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BOM phân tích, nhà cung cấp nội địa</w:t>
            </w:r>
          </w:p>
        </w:tc>
      </w:tr>
      <w:tr w:rsidR="009F68C2" w:rsidRPr="00D274C8" w14:paraId="56A503D8" w14:textId="77777777">
        <w:tc>
          <w:tcPr>
            <w:tcW w:w="1980" w:type="dxa"/>
          </w:tcPr>
          <w:p w14:paraId="2999B36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8. Thị trường mục tiêu lớn</w:t>
            </w:r>
          </w:p>
        </w:tc>
        <w:tc>
          <w:tcPr>
            <w:tcW w:w="1980" w:type="dxa"/>
          </w:tcPr>
          <w:p w14:paraId="088568B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83.035 DNNVV Việt Nam + ASEAN 680 triệu dân</w:t>
            </w:r>
          </w:p>
        </w:tc>
        <w:tc>
          <w:tcPr>
            <w:tcW w:w="1980" w:type="dxa"/>
          </w:tcPr>
          <w:p w14:paraId="010F019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TAM 13,2 tỷ USD (VN) + 59,5 tỷ USD (ASEAN) = 72,7 tỷ USD</w:t>
            </w:r>
          </w:p>
        </w:tc>
        <w:tc>
          <w:tcPr>
            <w:tcW w:w="1980" w:type="dxa"/>
          </w:tcPr>
          <w:p w14:paraId="37BC877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Báo cáo VCCI, MarketsandMarkets</w:t>
            </w:r>
          </w:p>
        </w:tc>
      </w:tr>
      <w:tr w:rsidR="009F68C2" w:rsidRPr="00D274C8" w14:paraId="7E4F8AA8" w14:textId="77777777">
        <w:tc>
          <w:tcPr>
            <w:tcW w:w="1980" w:type="dxa"/>
          </w:tcPr>
          <w:p w14:paraId="13915C3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9. First-mover advantage</w:t>
            </w:r>
          </w:p>
        </w:tc>
        <w:tc>
          <w:tcPr>
            <w:tcW w:w="1980" w:type="dxa"/>
          </w:tcPr>
          <w:p w14:paraId="4A8AC52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Ít đối thủ nội địa mạnh trong phân khúc IoT/AMR công nghiệp</w:t>
            </w:r>
          </w:p>
        </w:tc>
        <w:tc>
          <w:tcPr>
            <w:tcW w:w="1980" w:type="dxa"/>
          </w:tcPr>
          <w:p w14:paraId="48B94A1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Chiếm thị phần sớm, xây dựng brand, lock-in customers</w:t>
            </w:r>
          </w:p>
        </w:tc>
        <w:tc>
          <w:tcPr>
            <w:tcW w:w="1980" w:type="dxa"/>
          </w:tcPr>
          <w:p w14:paraId="075C630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Phân tích thị trường</w:t>
            </w:r>
          </w:p>
        </w:tc>
      </w:tr>
      <w:tr w:rsidR="009F68C2" w:rsidRPr="00D274C8" w14:paraId="1C19B82C" w14:textId="77777777">
        <w:tc>
          <w:tcPr>
            <w:tcW w:w="1980" w:type="dxa"/>
          </w:tcPr>
          <w:p w14:paraId="4C87590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10. Sản phẩm đa dạng</w:t>
            </w:r>
          </w:p>
        </w:tc>
        <w:tc>
          <w:tcPr>
            <w:tcW w:w="1980" w:type="dxa"/>
          </w:tcPr>
          <w:p w14:paraId="7F7011A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7 dòng sản phẩm (IoT Gateway, AMR, AGV, OHT, Module, Sensor, Platform)</w:t>
            </w:r>
          </w:p>
        </w:tc>
        <w:tc>
          <w:tcPr>
            <w:tcW w:w="1980" w:type="dxa"/>
          </w:tcPr>
          <w:p w14:paraId="0962FE6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One-stop-shop cho khách hàng, tăng ARPU 2-3 lần</w:t>
            </w:r>
          </w:p>
        </w:tc>
        <w:tc>
          <w:tcPr>
            <w:tcW w:w="1980" w:type="dxa"/>
          </w:tcPr>
          <w:p w14:paraId="35C686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Product roadmap</w:t>
            </w:r>
          </w:p>
        </w:tc>
      </w:tr>
    </w:tbl>
    <w:p w14:paraId="21BB1ED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WEAKNESSES (Điểm yếu):</w:t>
      </w:r>
    </w:p>
    <w:tbl>
      <w:tblPr>
        <w:tblStyle w:val="Table"/>
        <w:tblW w:w="5000" w:type="pct"/>
        <w:tblLayout w:type="fixed"/>
        <w:tblLook w:val="0020" w:firstRow="1" w:lastRow="0" w:firstColumn="0" w:lastColumn="0" w:noHBand="0" w:noVBand="0"/>
      </w:tblPr>
      <w:tblGrid>
        <w:gridCol w:w="2394"/>
        <w:gridCol w:w="2394"/>
        <w:gridCol w:w="2394"/>
        <w:gridCol w:w="2394"/>
      </w:tblGrid>
      <w:tr w:rsidR="009F68C2" w:rsidRPr="00D274C8" w14:paraId="0D163D0D"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980" w:type="dxa"/>
          </w:tcPr>
          <w:p w14:paraId="2299FF8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Điểm yếu</w:t>
            </w:r>
          </w:p>
        </w:tc>
        <w:tc>
          <w:tcPr>
            <w:tcW w:w="1980" w:type="dxa"/>
          </w:tcPr>
          <w:p w14:paraId="08EDDD4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Mô tả</w:t>
            </w:r>
          </w:p>
        </w:tc>
        <w:tc>
          <w:tcPr>
            <w:tcW w:w="1980" w:type="dxa"/>
          </w:tcPr>
          <w:p w14:paraId="284FB05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Rủi ro</w:t>
            </w:r>
          </w:p>
        </w:tc>
        <w:tc>
          <w:tcPr>
            <w:tcW w:w="1980" w:type="dxa"/>
          </w:tcPr>
          <w:p w14:paraId="142C932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Biện pháp khắc phục</w:t>
            </w:r>
          </w:p>
        </w:tc>
      </w:tr>
      <w:tr w:rsidR="009F68C2" w:rsidRPr="00D274C8" w14:paraId="3EAE49DB" w14:textId="77777777">
        <w:tc>
          <w:tcPr>
            <w:tcW w:w="1980" w:type="dxa"/>
          </w:tcPr>
          <w:p w14:paraId="2930D53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 Thương hiệu mới</w:t>
            </w:r>
          </w:p>
        </w:tc>
        <w:tc>
          <w:tcPr>
            <w:tcW w:w="1980" w:type="dxa"/>
          </w:tcPr>
          <w:p w14:paraId="516F9ED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Chưa có lịch sử, chưa có case study, chưa có references</w:t>
            </w:r>
          </w:p>
        </w:tc>
        <w:tc>
          <w:tcPr>
            <w:tcW w:w="1980" w:type="dxa"/>
          </w:tcPr>
          <w:p w14:paraId="422DFA2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Khó thuyết phục khách hàng lớn, kéo dài sales cycle</w:t>
            </w:r>
          </w:p>
        </w:tc>
        <w:tc>
          <w:tcPr>
            <w:tcW w:w="1980" w:type="dxa"/>
          </w:tcPr>
          <w:p w14:paraId="78E32FD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Pilot projects miễn phí/giá thấp với 5-10 khách hàng đầu tiên; PR mạnh; partnership với brand lớn (Viettel, Vingroup)</w:t>
            </w:r>
          </w:p>
        </w:tc>
      </w:tr>
      <w:tr w:rsidR="009F68C2" w:rsidRPr="00D274C8" w14:paraId="29BB85FB" w14:textId="77777777">
        <w:tc>
          <w:tcPr>
            <w:tcW w:w="1980" w:type="dxa"/>
          </w:tcPr>
          <w:p w14:paraId="3F5423C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2. Phụ thuộc nhập khẩu linh kiện</w:t>
            </w:r>
          </w:p>
        </w:tc>
        <w:tc>
          <w:tcPr>
            <w:tcW w:w="1980" w:type="dxa"/>
          </w:tcPr>
          <w:p w14:paraId="19EEA07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40-50% linh kiện chủ chốt (chip, sensor, actuator) phải nhập từ Trung Quốc, Nhật, Đức</w:t>
            </w:r>
          </w:p>
        </w:tc>
        <w:tc>
          <w:tcPr>
            <w:tcW w:w="1980" w:type="dxa"/>
          </w:tcPr>
          <w:p w14:paraId="728E5D5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Gián đoạn chuỗi cung ứng, biến động giá, tỷ giá</w:t>
            </w:r>
          </w:p>
        </w:tc>
        <w:tc>
          <w:tcPr>
            <w:tcW w:w="1980" w:type="dxa"/>
          </w:tcPr>
          <w:p w14:paraId="5A9F3B8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 dạng nhà cung cấp (3-5 suppliers/linh kiện); dự trữ 2-3 tháng; hợp đồng dài hạn; roadmap nội địa hóa 70% năm 2030</w:t>
            </w:r>
          </w:p>
        </w:tc>
      </w:tr>
      <w:tr w:rsidR="009F68C2" w:rsidRPr="00D274C8" w14:paraId="259A569D" w14:textId="77777777">
        <w:tc>
          <w:tcPr>
            <w:tcW w:w="1980" w:type="dxa"/>
          </w:tcPr>
          <w:p w14:paraId="1A0FC32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3. Quy mô nhỏ</w:t>
            </w:r>
          </w:p>
        </w:tc>
        <w:tc>
          <w:tcPr>
            <w:tcW w:w="1980" w:type="dxa"/>
          </w:tcPr>
          <w:p w14:paraId="69BE884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Doanh thu dự kiến 18,36M USD/năm (GĐ1) vs. Siemens 100+ tỷ USD/năm</w:t>
            </w:r>
          </w:p>
        </w:tc>
        <w:tc>
          <w:tcPr>
            <w:tcW w:w="1980" w:type="dxa"/>
          </w:tcPr>
          <w:p w14:paraId="4D7E24B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Yếu thế đàm phán với nhà cung cấp, khó compete về giá với ông lớn</w:t>
            </w:r>
          </w:p>
        </w:tc>
        <w:tc>
          <w:tcPr>
            <w:tcW w:w="1980" w:type="dxa"/>
          </w:tcPr>
          <w:p w14:paraId="7B52768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Focus niche market (DNNVV Việt Nam), differentiation (customization, service), partnership (group buying)</w:t>
            </w:r>
          </w:p>
        </w:tc>
      </w:tr>
      <w:tr w:rsidR="009F68C2" w:rsidRPr="00D274C8" w14:paraId="2BCE3350" w14:textId="77777777">
        <w:tc>
          <w:tcPr>
            <w:tcW w:w="1980" w:type="dxa"/>
          </w:tcPr>
          <w:p w14:paraId="2CF98DC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4. Kinh nghiệm xuất khẩu hạn chế</w:t>
            </w:r>
          </w:p>
        </w:tc>
        <w:tc>
          <w:tcPr>
            <w:tcW w:w="1980" w:type="dxa"/>
          </w:tcPr>
          <w:p w14:paraId="7CC1668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Chưa có mạng lưới phân phối quốc tế, chưa hiểu văn hóa thị trường ASEAN</w:t>
            </w:r>
          </w:p>
        </w:tc>
        <w:tc>
          <w:tcPr>
            <w:tcW w:w="1980" w:type="dxa"/>
          </w:tcPr>
          <w:p w14:paraId="22875BA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Chậm mở rộng sang ASEAN, mất cơ hội</w:t>
            </w:r>
          </w:p>
        </w:tc>
        <w:tc>
          <w:tcPr>
            <w:tcW w:w="1980" w:type="dxa"/>
          </w:tcPr>
          <w:p w14:paraId="3DD4E7D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Thuê export manager có kinh nghiệm; partnership với distributor địa phương; tham gia trade mission; certification quốc tế (CE, UL)</w:t>
            </w:r>
          </w:p>
        </w:tc>
      </w:tr>
      <w:tr w:rsidR="009F68C2" w:rsidRPr="00D274C8" w14:paraId="41488BD0" w14:textId="77777777">
        <w:tc>
          <w:tcPr>
            <w:tcW w:w="1980" w:type="dxa"/>
          </w:tcPr>
          <w:p w14:paraId="20935D9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5. Thiếu nhân lực kỹ thuật</w:t>
            </w:r>
          </w:p>
        </w:tc>
        <w:tc>
          <w:tcPr>
            <w:tcW w:w="1980" w:type="dxa"/>
          </w:tcPr>
          <w:p w14:paraId="507AB91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Khó tuyển engineer IoT/Robotics có kinh nghiệm; turnover cao (15-20%/năm)</w:t>
            </w:r>
          </w:p>
        </w:tc>
        <w:tc>
          <w:tcPr>
            <w:tcW w:w="1980" w:type="dxa"/>
          </w:tcPr>
          <w:p w14:paraId="0F1C2AB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Chậm R&amp;D, chất lượng sản phẩm không ổn định</w:t>
            </w:r>
          </w:p>
        </w:tc>
        <w:tc>
          <w:tcPr>
            <w:tcW w:w="1980" w:type="dxa"/>
          </w:tcPr>
          <w:p w14:paraId="469E484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Lương cạnh tranh +30% market; ESOP 10-15%; training nội bộ; hợp tác 4 trường ĐH; offshore team (India, Philippines)</w:t>
            </w:r>
          </w:p>
        </w:tc>
      </w:tr>
      <w:tr w:rsidR="009F68C2" w:rsidRPr="00D274C8" w14:paraId="6B922491" w14:textId="77777777">
        <w:tc>
          <w:tcPr>
            <w:tcW w:w="1980" w:type="dxa"/>
          </w:tcPr>
          <w:p w14:paraId="17287C3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6. Vốn hạn chế cho marketing</w:t>
            </w:r>
          </w:p>
        </w:tc>
        <w:tc>
          <w:tcPr>
            <w:tcW w:w="1980" w:type="dxa"/>
          </w:tcPr>
          <w:p w14:paraId="0732E33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Ngân sách marketing 2-3% doanh thu vs. đối thủ 5-10%</w:t>
            </w:r>
          </w:p>
        </w:tc>
        <w:tc>
          <w:tcPr>
            <w:tcW w:w="1980" w:type="dxa"/>
          </w:tcPr>
          <w:p w14:paraId="464276A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Brand awareness thấp, khó cạnh tranh</w:t>
            </w:r>
          </w:p>
        </w:tc>
        <w:tc>
          <w:tcPr>
            <w:tcW w:w="1980" w:type="dxa"/>
          </w:tcPr>
          <w:p w14:paraId="7ECF238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Focus digital marketing (ROI cao); partnership co-marketing; PR/media relations; content marketing; referral program</w:t>
            </w:r>
          </w:p>
        </w:tc>
      </w:tr>
      <w:tr w:rsidR="009F68C2" w:rsidRPr="00D274C8" w14:paraId="44291217" w14:textId="77777777">
        <w:tc>
          <w:tcPr>
            <w:tcW w:w="1980" w:type="dxa"/>
          </w:tcPr>
          <w:p w14:paraId="6091AFB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7. Chưa có ecosystem</w:t>
            </w:r>
          </w:p>
        </w:tc>
        <w:tc>
          <w:tcPr>
            <w:tcW w:w="1980" w:type="dxa"/>
          </w:tcPr>
          <w:p w14:paraId="500E954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Chưa có app store, developer community, integration partners</w:t>
            </w:r>
          </w:p>
        </w:tc>
        <w:tc>
          <w:tcPr>
            <w:tcW w:w="1980" w:type="dxa"/>
          </w:tcPr>
          <w:p w14:paraId="5A81E5E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Khó tích hợp với hệ thống khách hàng, hạn chế khả năng mở rộng</w:t>
            </w:r>
          </w:p>
        </w:tc>
        <w:tc>
          <w:tcPr>
            <w:tcW w:w="1980" w:type="dxa"/>
          </w:tcPr>
          <w:p w14:paraId="445D238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Phát triển Open API năm 2027; developer program năm 2028; partnership với SI (system integrator)</w:t>
            </w:r>
          </w:p>
        </w:tc>
      </w:tr>
    </w:tbl>
    <w:p w14:paraId="76A7D59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OPPORTUNITIES (Cơ hội):</w:t>
      </w:r>
    </w:p>
    <w:tbl>
      <w:tblPr>
        <w:tblStyle w:val="Table"/>
        <w:tblW w:w="5000" w:type="pct"/>
        <w:tblLayout w:type="fixed"/>
        <w:tblLook w:val="0020" w:firstRow="1" w:lastRow="0" w:firstColumn="0" w:lastColumn="0" w:noHBand="0" w:noVBand="0"/>
      </w:tblPr>
      <w:tblGrid>
        <w:gridCol w:w="2394"/>
        <w:gridCol w:w="2394"/>
        <w:gridCol w:w="2394"/>
        <w:gridCol w:w="2394"/>
      </w:tblGrid>
      <w:tr w:rsidR="009F68C2" w:rsidRPr="00D274C8" w14:paraId="036C8274"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980" w:type="dxa"/>
          </w:tcPr>
          <w:p w14:paraId="1FBA0ED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Cơ hội</w:t>
            </w:r>
          </w:p>
        </w:tc>
        <w:tc>
          <w:tcPr>
            <w:tcW w:w="1980" w:type="dxa"/>
          </w:tcPr>
          <w:p w14:paraId="3FD9552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Mô tả</w:t>
            </w:r>
          </w:p>
        </w:tc>
        <w:tc>
          <w:tcPr>
            <w:tcW w:w="1980" w:type="dxa"/>
          </w:tcPr>
          <w:p w14:paraId="0FA4B8B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Quy mô</w:t>
            </w:r>
          </w:p>
        </w:tc>
        <w:tc>
          <w:tcPr>
            <w:tcW w:w="1980" w:type="dxa"/>
          </w:tcPr>
          <w:p w14:paraId="3D4E645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Chiến lược khai thác</w:t>
            </w:r>
          </w:p>
        </w:tc>
      </w:tr>
      <w:tr w:rsidR="009F68C2" w:rsidRPr="00D274C8" w14:paraId="172772AD" w14:textId="77777777">
        <w:tc>
          <w:tcPr>
            <w:tcW w:w="1980" w:type="dxa"/>
          </w:tcPr>
          <w:p w14:paraId="74D540A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 Thị trường VN tăng trưởng 26,2%/năm</w:t>
            </w:r>
          </w:p>
        </w:tc>
        <w:tc>
          <w:tcPr>
            <w:tcW w:w="1980" w:type="dxa"/>
          </w:tcPr>
          <w:p w14:paraId="341D4BF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VN: 4,2 tỷ USD (2024) → 13,2 tỷ USD (2030), nhanh nhất ASEAN</w:t>
            </w:r>
          </w:p>
        </w:tc>
        <w:tc>
          <w:tcPr>
            <w:tcW w:w="1980" w:type="dxa"/>
          </w:tcPr>
          <w:p w14:paraId="62F6FBF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TAM 13,2 tỷ USD năm 2030</w:t>
            </w:r>
          </w:p>
        </w:tc>
        <w:tc>
          <w:tcPr>
            <w:tcW w:w="1980" w:type="dxa"/>
          </w:tcPr>
          <w:p w14:paraId="382C50E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Focus thị trường nội địa GĐ1-2; sales team 20 người; 5 distributors; online platform</w:t>
            </w:r>
          </w:p>
        </w:tc>
      </w:tr>
      <w:tr w:rsidR="009F68C2" w:rsidRPr="00D274C8" w14:paraId="443D9F97" w14:textId="77777777">
        <w:tc>
          <w:tcPr>
            <w:tcW w:w="1980" w:type="dxa"/>
          </w:tcPr>
          <w:p w14:paraId="5F670D6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2. Chính sách ưu đãi công nghệ cao</w:t>
            </w:r>
          </w:p>
        </w:tc>
        <w:tc>
          <w:tcPr>
            <w:tcW w:w="1980" w:type="dxa"/>
          </w:tcPr>
          <w:p w14:paraId="0F79BE8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QĐ 38/2020, QĐ 2117 (2 tỷ USD R&amp;D grant), NĐ 76/2018</w:t>
            </w:r>
          </w:p>
        </w:tc>
        <w:tc>
          <w:tcPr>
            <w:tcW w:w="1980" w:type="dxa"/>
          </w:tcPr>
          <w:p w14:paraId="4C8EE48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Tiết kiệm 15-25% thuế, nhận trợ cấp 2M USD</w:t>
            </w:r>
          </w:p>
        </w:tc>
        <w:tc>
          <w:tcPr>
            <w:tcW w:w="1980" w:type="dxa"/>
          </w:tcPr>
          <w:p w14:paraId="20E31F8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Đăng ký dự án công nghệ cao; tận dụng ưu đãi thuế; xin R&amp;D grant hàng năm</w:t>
            </w:r>
          </w:p>
        </w:tc>
      </w:tr>
      <w:tr w:rsidR="009F68C2" w:rsidRPr="00D274C8" w14:paraId="5A9746A4" w14:textId="77777777">
        <w:tc>
          <w:tcPr>
            <w:tcW w:w="1980" w:type="dxa"/>
          </w:tcPr>
          <w:p w14:paraId="0B202F0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3. 83.035 DNNVV cần CDS</w:t>
            </w:r>
          </w:p>
        </w:tc>
        <w:tc>
          <w:tcPr>
            <w:tcW w:w="1980" w:type="dxa"/>
          </w:tcPr>
          <w:p w14:paraId="6CB840A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DNNVV doanh thu &gt;20 tỷ VNĐ, lợi nhuận &gt;1 tỷ VNĐ, nhân sự &gt;50 người</w:t>
            </w:r>
          </w:p>
        </w:tc>
        <w:tc>
          <w:tcPr>
            <w:tcW w:w="1980" w:type="dxa"/>
          </w:tcPr>
          <w:p w14:paraId="7396550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SAM 3,5-4,5 tỷ USD (30-35% TAM VN)</w:t>
            </w:r>
          </w:p>
        </w:tc>
        <w:tc>
          <w:tcPr>
            <w:tcW w:w="1980" w:type="dxa"/>
          </w:tcPr>
          <w:p w14:paraId="694A186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Target Early Adopters (FDI, tập đoàn) GĐ1; Pragmatists (DNNVV lớn) GĐ2; Conservatives (DNNVV nhỏ) GĐ3</w:t>
            </w:r>
          </w:p>
        </w:tc>
      </w:tr>
      <w:tr w:rsidR="009F68C2" w:rsidRPr="00D274C8" w14:paraId="0D1D045D" w14:textId="77777777">
        <w:tc>
          <w:tcPr>
            <w:tcW w:w="1980" w:type="dxa"/>
          </w:tcPr>
          <w:p w14:paraId="787DDAE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4. China Plus One</w:t>
            </w:r>
          </w:p>
        </w:tc>
        <w:tc>
          <w:tcPr>
            <w:tcW w:w="1980" w:type="dxa"/>
          </w:tcPr>
          <w:p w14:paraId="0F434A7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Samsung, LG, Panasonic, Toyota, Honda chuyển sản xuất sang VN; FDI 35-40 tỷ USD/năm</w:t>
            </w:r>
          </w:p>
        </w:tc>
        <w:tc>
          <w:tcPr>
            <w:tcW w:w="1980" w:type="dxa"/>
          </w:tcPr>
          <w:p w14:paraId="238BEDB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36.000 dự án FDI, 60% trong manufacturing</w:t>
            </w:r>
          </w:p>
        </w:tc>
        <w:tc>
          <w:tcPr>
            <w:tcW w:w="1980" w:type="dxa"/>
          </w:tcPr>
          <w:p w14:paraId="4A2BCB2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Partnership với FDI (Samsung, LG); tender cho dự án FDI; localization requirement</w:t>
            </w:r>
          </w:p>
        </w:tc>
      </w:tr>
      <w:tr w:rsidR="009F68C2" w:rsidRPr="00D274C8" w14:paraId="5EC01584" w14:textId="77777777">
        <w:tc>
          <w:tcPr>
            <w:tcW w:w="1980" w:type="dxa"/>
          </w:tcPr>
          <w:p w14:paraId="2D3D26E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5. ASEAN 59,5 tỷ USD năm 2030</w:t>
            </w:r>
          </w:p>
        </w:tc>
        <w:tc>
          <w:tcPr>
            <w:tcW w:w="1980" w:type="dxa"/>
          </w:tcPr>
          <w:p w14:paraId="1E0AFBF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Singapore, Thailand, Indonesia, Malaysia, Philippines tăng trưởng 13-21%/năm</w:t>
            </w:r>
          </w:p>
        </w:tc>
        <w:tc>
          <w:tcPr>
            <w:tcW w:w="1980" w:type="dxa"/>
          </w:tcPr>
          <w:p w14:paraId="2671BAA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TAM ASEAN 59,5 tỷ USD, SAM 5-8 tỷ USD</w:t>
            </w:r>
          </w:p>
        </w:tc>
        <w:tc>
          <w:tcPr>
            <w:tcW w:w="1980" w:type="dxa"/>
          </w:tcPr>
          <w:p w14:paraId="7411824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Xuất khẩu 35% doanh thu; service center Singapore GĐ2; distributor Thailand, Indonesia</w:t>
            </w:r>
          </w:p>
        </w:tc>
      </w:tr>
      <w:tr w:rsidR="009F68C2" w:rsidRPr="00D274C8" w14:paraId="2E5567C1" w14:textId="77777777">
        <w:tc>
          <w:tcPr>
            <w:tcW w:w="1980" w:type="dxa"/>
          </w:tcPr>
          <w:p w14:paraId="0A06517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6. EVFTA, CPTPP, RCEP</w:t>
            </w:r>
          </w:p>
        </w:tc>
        <w:tc>
          <w:tcPr>
            <w:tcW w:w="1980" w:type="dxa"/>
          </w:tcPr>
          <w:p w14:paraId="2F709E1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Thuế quan 0-5% xuất khẩu VN → ASEAN, EU, US, Japan</w:t>
            </w:r>
          </w:p>
        </w:tc>
        <w:tc>
          <w:tcPr>
            <w:tcW w:w="1980" w:type="dxa"/>
          </w:tcPr>
          <w:p w14:paraId="0E6CEFD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Tiết kiệm 10-15% chi phí xuất khẩu</w:t>
            </w:r>
          </w:p>
        </w:tc>
        <w:tc>
          <w:tcPr>
            <w:tcW w:w="1980" w:type="dxa"/>
          </w:tcPr>
          <w:p w14:paraId="0439895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Tận dụng C/O (Certificate of Origin); xuất khẩu sớm (GĐ1: 8,6% DT)</w:t>
            </w:r>
          </w:p>
        </w:tc>
      </w:tr>
      <w:tr w:rsidR="009F68C2" w:rsidRPr="00D274C8" w14:paraId="6917070D" w14:textId="77777777">
        <w:tc>
          <w:tcPr>
            <w:tcW w:w="1980" w:type="dxa"/>
          </w:tcPr>
          <w:p w14:paraId="1D7A189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7. Smart City (8 TP thí điểm)</w:t>
            </w:r>
          </w:p>
        </w:tc>
        <w:tc>
          <w:tcPr>
            <w:tcW w:w="1980" w:type="dxa"/>
          </w:tcPr>
          <w:p w14:paraId="700E9C5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Hà Nội, TP.HCM, Đà Nẵng, Cần Thơ, Buôn Ma Thuột, Huế, Hạ Long, Phú Quốc</w:t>
            </w:r>
          </w:p>
        </w:tc>
        <w:tc>
          <w:tcPr>
            <w:tcW w:w="1980" w:type="dxa"/>
          </w:tcPr>
          <w:p w14:paraId="7B90B1F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Đầu tư 5-10 tỷ USD/thành phố</w:t>
            </w:r>
          </w:p>
        </w:tc>
        <w:tc>
          <w:tcPr>
            <w:tcW w:w="1980" w:type="dxa"/>
          </w:tcPr>
          <w:p w14:paraId="7908FE7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Tender IoT Gateway, Sensor cho smart traffic, smart lighting, waste management</w:t>
            </w:r>
          </w:p>
        </w:tc>
      </w:tr>
      <w:tr w:rsidR="009F68C2" w:rsidRPr="00D274C8" w14:paraId="0E519F96" w14:textId="77777777">
        <w:tc>
          <w:tcPr>
            <w:tcW w:w="1980" w:type="dxa"/>
          </w:tcPr>
          <w:p w14:paraId="3376664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8. Thiếu đối thủ nội địa mạnh</w:t>
            </w:r>
          </w:p>
        </w:tc>
        <w:tc>
          <w:tcPr>
            <w:tcW w:w="1980" w:type="dxa"/>
          </w:tcPr>
          <w:p w14:paraId="603D67A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Các công ty Việt Nam (FPT, Viettel, VNPT) tập trung phần mềm, ít sản xuất phần cứng</w:t>
            </w:r>
          </w:p>
        </w:tc>
        <w:tc>
          <w:tcPr>
            <w:tcW w:w="1980" w:type="dxa"/>
          </w:tcPr>
          <w:p w14:paraId="2EBDAF8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Market share local players &lt;10%</w:t>
            </w:r>
          </w:p>
        </w:tc>
        <w:tc>
          <w:tcPr>
            <w:tcW w:w="1980" w:type="dxa"/>
          </w:tcPr>
          <w:p w14:paraId="3E02D92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First-mover advantage; build brand nhanh; lock-in customers sớm</w:t>
            </w:r>
          </w:p>
        </w:tc>
      </w:tr>
      <w:tr w:rsidR="009F68C2" w:rsidRPr="00D274C8" w14:paraId="74A38D0E" w14:textId="77777777">
        <w:tc>
          <w:tcPr>
            <w:tcW w:w="1980" w:type="dxa"/>
          </w:tcPr>
          <w:p w14:paraId="6C63FEF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9. Công nghệ mới (5G, Edge AI, Digital Twin)</w:t>
            </w:r>
          </w:p>
        </w:tc>
        <w:tc>
          <w:tcPr>
            <w:tcW w:w="1980" w:type="dxa"/>
          </w:tcPr>
          <w:p w14:paraId="5339B39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5G phủ 20% (2024) → 70% (2030); Edge AI chip giảm giá 50% trong 2 năm</w:t>
            </w:r>
          </w:p>
        </w:tc>
        <w:tc>
          <w:tcPr>
            <w:tcW w:w="1980" w:type="dxa"/>
          </w:tcPr>
          <w:p w14:paraId="67AB313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Tạo nhu cầu sản phẩm mới (MK-300, AMR-1000)</w:t>
            </w:r>
          </w:p>
        </w:tc>
        <w:tc>
          <w:tcPr>
            <w:tcW w:w="1980" w:type="dxa"/>
          </w:tcPr>
          <w:p w14:paraId="2D8C263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R&amp;D sản phẩm thế hệ mới; early adoption công nghệ; partnership chip vendors</w:t>
            </w:r>
          </w:p>
        </w:tc>
      </w:tr>
      <w:tr w:rsidR="009F68C2" w:rsidRPr="00D274C8" w14:paraId="41DCE800" w14:textId="77777777">
        <w:tc>
          <w:tcPr>
            <w:tcW w:w="1980" w:type="dxa"/>
          </w:tcPr>
          <w:p w14:paraId="41675A4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10. M&amp;A và funding</w:t>
            </w:r>
          </w:p>
        </w:tc>
        <w:tc>
          <w:tcPr>
            <w:tcW w:w="1980" w:type="dxa"/>
          </w:tcPr>
          <w:p w14:paraId="350044D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ASEAN VC funds 60+ tỷ USD; Singapore Temasek, GIC, Vertex; VN VinaCapital, Mekong Capital</w:t>
            </w:r>
          </w:p>
        </w:tc>
        <w:tc>
          <w:tcPr>
            <w:tcW w:w="1980" w:type="dxa"/>
          </w:tcPr>
          <w:p w14:paraId="665ECD0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Series A-B 5-20M USD khả thi</w:t>
            </w:r>
          </w:p>
        </w:tc>
        <w:tc>
          <w:tcPr>
            <w:tcW w:w="1980" w:type="dxa"/>
          </w:tcPr>
          <w:p w14:paraId="5DEC008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Roadshow Singapore Q4/2026; Series A 10M USD năm 2027; Exit năm 2032-2035</w:t>
            </w:r>
          </w:p>
        </w:tc>
      </w:tr>
    </w:tbl>
    <w:p w14:paraId="52BD213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THREATS (Nguy cơ):</w:t>
      </w:r>
    </w:p>
    <w:tbl>
      <w:tblPr>
        <w:tblStyle w:val="Table"/>
        <w:tblW w:w="5000" w:type="pct"/>
        <w:tblLayout w:type="fixed"/>
        <w:tblLook w:val="0020" w:firstRow="1" w:lastRow="0" w:firstColumn="0" w:lastColumn="0" w:noHBand="0" w:noVBand="0"/>
      </w:tblPr>
      <w:tblGrid>
        <w:gridCol w:w="2394"/>
        <w:gridCol w:w="2394"/>
        <w:gridCol w:w="2394"/>
        <w:gridCol w:w="2394"/>
      </w:tblGrid>
      <w:tr w:rsidR="009F68C2" w:rsidRPr="00D274C8" w14:paraId="2F3E15CC"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980" w:type="dxa"/>
          </w:tcPr>
          <w:p w14:paraId="3CB107D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Nguy cơ</w:t>
            </w:r>
          </w:p>
        </w:tc>
        <w:tc>
          <w:tcPr>
            <w:tcW w:w="1980" w:type="dxa"/>
          </w:tcPr>
          <w:p w14:paraId="6E858A8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Mô tả</w:t>
            </w:r>
          </w:p>
        </w:tc>
        <w:tc>
          <w:tcPr>
            <w:tcW w:w="1980" w:type="dxa"/>
          </w:tcPr>
          <w:p w14:paraId="14215B2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Xác suất × Tác động</w:t>
            </w:r>
          </w:p>
        </w:tc>
        <w:tc>
          <w:tcPr>
            <w:tcW w:w="1980" w:type="dxa"/>
          </w:tcPr>
          <w:p w14:paraId="5EB3B54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Biện pháp giảm thiểu</w:t>
            </w:r>
          </w:p>
        </w:tc>
      </w:tr>
      <w:tr w:rsidR="009F68C2" w:rsidRPr="00D274C8" w14:paraId="62628FF9" w14:textId="77777777">
        <w:tc>
          <w:tcPr>
            <w:tcW w:w="1980" w:type="dxa"/>
          </w:tcPr>
          <w:p w14:paraId="7BD7050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 Cạnh tranh từ Trung Quốc</w:t>
            </w:r>
          </w:p>
        </w:tc>
        <w:tc>
          <w:tcPr>
            <w:tcW w:w="1980" w:type="dxa"/>
          </w:tcPr>
          <w:p w14:paraId="02E7E5A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Geek+, Quicktron, HIK Vision giá rẻ hơn 40-60%, chất lượng cải thiện nhanh</w:t>
            </w:r>
          </w:p>
        </w:tc>
        <w:tc>
          <w:tcPr>
            <w:tcW w:w="1980" w:type="dxa"/>
          </w:tcPr>
          <w:p w14:paraId="1562464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xml:space="preserve">Cao × Cao = </w:t>
            </w:r>
            <w:r w:rsidRPr="00D274C8">
              <w:rPr>
                <w:rFonts w:ascii="Times New Roman" w:hAnsi="Times New Roman" w:cs="Times New Roman"/>
                <w:b/>
                <w:bCs/>
              </w:rPr>
              <w:t>RPN 16</w:t>
            </w:r>
          </w:p>
        </w:tc>
        <w:tc>
          <w:tcPr>
            <w:tcW w:w="1980" w:type="dxa"/>
          </w:tcPr>
          <w:p w14:paraId="762E1ED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Differentiation (quality, service, customization); brand Việt Nam; localization 70%; after-sales mạnh; education thị trường về TCO (Total Cost of Ownership)</w:t>
            </w:r>
          </w:p>
        </w:tc>
      </w:tr>
      <w:tr w:rsidR="009F68C2" w:rsidRPr="00D274C8" w14:paraId="0BAD54FF" w14:textId="77777777">
        <w:tc>
          <w:tcPr>
            <w:tcW w:w="1980" w:type="dxa"/>
          </w:tcPr>
          <w:p w14:paraId="7A3A2A2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2. Ông lớn quốc tế (Siemens, Schneider)</w:t>
            </w:r>
          </w:p>
        </w:tc>
        <w:tc>
          <w:tcPr>
            <w:tcW w:w="1980" w:type="dxa"/>
          </w:tcPr>
          <w:p w14:paraId="2471280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Thị phần 18,5% và 15,2%, brand mạnh, tài chính vững, R&amp;D lớn</w:t>
            </w:r>
          </w:p>
        </w:tc>
        <w:tc>
          <w:tcPr>
            <w:tcW w:w="1980" w:type="dxa"/>
          </w:tcPr>
          <w:p w14:paraId="2419CEE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xml:space="preserve">Trung bình × Rất cao = </w:t>
            </w:r>
            <w:r w:rsidRPr="00D274C8">
              <w:rPr>
                <w:rFonts w:ascii="Times New Roman" w:hAnsi="Times New Roman" w:cs="Times New Roman"/>
                <w:b/>
                <w:bCs/>
              </w:rPr>
              <w:t>RPN 15</w:t>
            </w:r>
          </w:p>
        </w:tc>
        <w:tc>
          <w:tcPr>
            <w:tcW w:w="1980" w:type="dxa"/>
          </w:tcPr>
          <w:p w14:paraId="0D22D0B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Focus niche (DNNVV VN); avoid head-to-head; giá cạnh tranh 20-30% thấp hơn; customization; faster response</w:t>
            </w:r>
          </w:p>
        </w:tc>
      </w:tr>
      <w:tr w:rsidR="009F68C2" w:rsidRPr="00D274C8" w14:paraId="32F47E67" w14:textId="77777777">
        <w:tc>
          <w:tcPr>
            <w:tcW w:w="1980" w:type="dxa"/>
          </w:tcPr>
          <w:p w14:paraId="13A278A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3. Biến động tỷ giá USD/VND</w:t>
            </w:r>
          </w:p>
        </w:tc>
        <w:tc>
          <w:tcPr>
            <w:tcW w:w="1980" w:type="dxa"/>
          </w:tcPr>
          <w:p w14:paraId="5AFC6DF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40-50% linh kiện nhập khẩu bằng USD; doanh thu 60-70% bằng VND; USD/VND biến động ±10%/năm</w:t>
            </w:r>
          </w:p>
        </w:tc>
        <w:tc>
          <w:tcPr>
            <w:tcW w:w="1980" w:type="dxa"/>
          </w:tcPr>
          <w:p w14:paraId="2113BD3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xml:space="preserve">Cao × Trung bình = </w:t>
            </w:r>
            <w:r w:rsidRPr="00D274C8">
              <w:rPr>
                <w:rFonts w:ascii="Times New Roman" w:hAnsi="Times New Roman" w:cs="Times New Roman"/>
                <w:b/>
                <w:bCs/>
              </w:rPr>
              <w:t>RPN 12</w:t>
            </w:r>
          </w:p>
        </w:tc>
        <w:tc>
          <w:tcPr>
            <w:tcW w:w="1980" w:type="dxa"/>
          </w:tcPr>
          <w:p w14:paraId="0D4F36C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Hedging 50% nhập khẩu; tăng nội địa hóa 70% năm 2030; pricing USD cho khách hàng lớn; dự trữ USD</w:t>
            </w:r>
          </w:p>
        </w:tc>
      </w:tr>
      <w:tr w:rsidR="009F68C2" w:rsidRPr="00D274C8" w14:paraId="3BDDEFDF" w14:textId="77777777">
        <w:tc>
          <w:tcPr>
            <w:tcW w:w="1980" w:type="dxa"/>
          </w:tcPr>
          <w:p w14:paraId="68A20BA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4. Thay đổi chính sách ưu đãi</w:t>
            </w:r>
          </w:p>
        </w:tc>
        <w:tc>
          <w:tcPr>
            <w:tcW w:w="1980" w:type="dxa"/>
          </w:tcPr>
          <w:p w14:paraId="2BA62ED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Chính phủ thay đổi [QĐ 38/2020/QĐ-TTg] (TTCP, 2020), cắt giảm trợ cấp, tăng thuế</w:t>
            </w:r>
          </w:p>
        </w:tc>
        <w:tc>
          <w:tcPr>
            <w:tcW w:w="1980" w:type="dxa"/>
          </w:tcPr>
          <w:p w14:paraId="216066F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xml:space="preserve">Thấp × Cao = </w:t>
            </w:r>
            <w:r w:rsidRPr="00D274C8">
              <w:rPr>
                <w:rFonts w:ascii="Times New Roman" w:hAnsi="Times New Roman" w:cs="Times New Roman"/>
                <w:b/>
                <w:bCs/>
              </w:rPr>
              <w:t>RPN 8</w:t>
            </w:r>
          </w:p>
        </w:tc>
        <w:tc>
          <w:tcPr>
            <w:tcW w:w="1980" w:type="dxa"/>
          </w:tcPr>
          <w:p w14:paraId="0A5A0E2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 dạng nguồn vốn; giảm phụ thuộc trợ cấp (10% vốn); business model bền vững không cần ưu đãi</w:t>
            </w:r>
          </w:p>
        </w:tc>
      </w:tr>
      <w:tr w:rsidR="009F68C2" w:rsidRPr="00D274C8" w14:paraId="106EAC96" w14:textId="77777777">
        <w:tc>
          <w:tcPr>
            <w:tcW w:w="1980" w:type="dxa"/>
          </w:tcPr>
          <w:p w14:paraId="4C48019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5. Gián đoạn chuỗi cung ứng</w:t>
            </w:r>
          </w:p>
        </w:tc>
        <w:tc>
          <w:tcPr>
            <w:tcW w:w="1980" w:type="dxa"/>
          </w:tcPr>
          <w:p w14:paraId="01721E4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COVID-19, chiến tranh thương mại Mỹ-Trung, thiên tai</w:t>
            </w:r>
          </w:p>
        </w:tc>
        <w:tc>
          <w:tcPr>
            <w:tcW w:w="1980" w:type="dxa"/>
          </w:tcPr>
          <w:p w14:paraId="12005F8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xml:space="preserve">Trung bình × Cao = </w:t>
            </w:r>
            <w:r w:rsidRPr="00D274C8">
              <w:rPr>
                <w:rFonts w:ascii="Times New Roman" w:hAnsi="Times New Roman" w:cs="Times New Roman"/>
                <w:b/>
                <w:bCs/>
              </w:rPr>
              <w:t>RPN 12</w:t>
            </w:r>
          </w:p>
        </w:tc>
        <w:tc>
          <w:tcPr>
            <w:tcW w:w="1980" w:type="dxa"/>
          </w:tcPr>
          <w:p w14:paraId="335CF6A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 nhà cung cấp (3-5/linh kiện); dự trữ 2-3 tháng; hợp đồng dài hạn; nearshoring (ASEAN suppliers)</w:t>
            </w:r>
          </w:p>
        </w:tc>
      </w:tr>
      <w:tr w:rsidR="009F68C2" w:rsidRPr="00D274C8" w14:paraId="00638B37" w14:textId="77777777">
        <w:tc>
          <w:tcPr>
            <w:tcW w:w="1980" w:type="dxa"/>
          </w:tcPr>
          <w:p w14:paraId="00DFBEC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6. Thiếu nhân lực IoT/Robotics</w:t>
            </w:r>
          </w:p>
        </w:tc>
        <w:tc>
          <w:tcPr>
            <w:tcW w:w="1980" w:type="dxa"/>
          </w:tcPr>
          <w:p w14:paraId="22A60CE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Việt Nam thiếu 50.000-100.000 kỹ sư IoT/AI/Robotics đến 2030; turnover 15-20%/năm</w:t>
            </w:r>
          </w:p>
        </w:tc>
        <w:tc>
          <w:tcPr>
            <w:tcW w:w="1980" w:type="dxa"/>
          </w:tcPr>
          <w:p w14:paraId="5748E14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xml:space="preserve">Cao × Cao = </w:t>
            </w:r>
            <w:r w:rsidRPr="00D274C8">
              <w:rPr>
                <w:rFonts w:ascii="Times New Roman" w:hAnsi="Times New Roman" w:cs="Times New Roman"/>
                <w:b/>
                <w:bCs/>
              </w:rPr>
              <w:t>RPN 16</w:t>
            </w:r>
          </w:p>
        </w:tc>
        <w:tc>
          <w:tcPr>
            <w:tcW w:w="1980" w:type="dxa"/>
          </w:tcPr>
          <w:p w14:paraId="21F6493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Lương +30% market; ESOP 10-15%; training nội bộ 200h/người/năm; hợp tác 4 trường ĐH; offshore team</w:t>
            </w:r>
          </w:p>
        </w:tc>
      </w:tr>
      <w:tr w:rsidR="009F68C2" w:rsidRPr="00D274C8" w14:paraId="73BCF99A" w14:textId="77777777">
        <w:tc>
          <w:tcPr>
            <w:tcW w:w="1980" w:type="dxa"/>
          </w:tcPr>
          <w:p w14:paraId="05E0745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7. Rủi ro chuyển giao công nghệ</w:t>
            </w:r>
          </w:p>
        </w:tc>
        <w:tc>
          <w:tcPr>
            <w:tcW w:w="1980" w:type="dxa"/>
          </w:tcPr>
          <w:p w14:paraId="0EDC837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Đối tác không hợp tác đầy đủ; IP dispute; công nghệ lạc hậu sau 2-3 năm</w:t>
            </w:r>
          </w:p>
        </w:tc>
        <w:tc>
          <w:tcPr>
            <w:tcW w:w="1980" w:type="dxa"/>
          </w:tcPr>
          <w:p w14:paraId="3CABCA6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xml:space="preserve">Trung bình × Rất cao = </w:t>
            </w:r>
            <w:r w:rsidRPr="00D274C8">
              <w:rPr>
                <w:rFonts w:ascii="Times New Roman" w:hAnsi="Times New Roman" w:cs="Times New Roman"/>
                <w:b/>
                <w:bCs/>
              </w:rPr>
              <w:t>RPN 15</w:t>
            </w:r>
          </w:p>
        </w:tc>
        <w:tc>
          <w:tcPr>
            <w:tcW w:w="1980" w:type="dxa"/>
          </w:tcPr>
          <w:p w14:paraId="25817D9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Hợp đồng rõ ràng với milestone payments; đội kỹ thuật song hành; second source technology; R&amp;D nội bộ song song</w:t>
            </w:r>
          </w:p>
        </w:tc>
      </w:tr>
      <w:tr w:rsidR="009F68C2" w:rsidRPr="00D274C8" w14:paraId="6769E4B9" w14:textId="77777777">
        <w:tc>
          <w:tcPr>
            <w:tcW w:w="1980" w:type="dxa"/>
          </w:tcPr>
          <w:p w14:paraId="33C075A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8. Thị trường chậm chấp nhận</w:t>
            </w:r>
          </w:p>
        </w:tc>
        <w:tc>
          <w:tcPr>
            <w:tcW w:w="1980" w:type="dxa"/>
          </w:tcPr>
          <w:p w14:paraId="796EEA2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80-90% DNNVV chưa hiểu IoT/AMR; ngân sách đầu tư hạn chế; thời gian quyết định dài (6-12 tháng)</w:t>
            </w:r>
          </w:p>
        </w:tc>
        <w:tc>
          <w:tcPr>
            <w:tcW w:w="1980" w:type="dxa"/>
          </w:tcPr>
          <w:p w14:paraId="2F1A9E0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xml:space="preserve">Cao × Cao = </w:t>
            </w:r>
            <w:r w:rsidRPr="00D274C8">
              <w:rPr>
                <w:rFonts w:ascii="Times New Roman" w:hAnsi="Times New Roman" w:cs="Times New Roman"/>
                <w:b/>
                <w:bCs/>
              </w:rPr>
              <w:t>RPN 16</w:t>
            </w:r>
          </w:p>
        </w:tc>
        <w:tc>
          <w:tcPr>
            <w:tcW w:w="1980" w:type="dxa"/>
          </w:tcPr>
          <w:p w14:paraId="2B2C8EA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Marketing/education mạnh; pilot miễn phí; ROI calculator; case study; leasing/pay-per-use; partnership ngân hàng</w:t>
            </w:r>
          </w:p>
        </w:tc>
      </w:tr>
      <w:tr w:rsidR="009F68C2" w:rsidRPr="00D274C8" w14:paraId="1EFF76AE" w14:textId="77777777">
        <w:tc>
          <w:tcPr>
            <w:tcW w:w="1980" w:type="dxa"/>
          </w:tcPr>
          <w:p w14:paraId="64788CA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9. Công nghệ thay đổi nhanh</w:t>
            </w:r>
          </w:p>
        </w:tc>
        <w:tc>
          <w:tcPr>
            <w:tcW w:w="1980" w:type="dxa"/>
          </w:tcPr>
          <w:p w14:paraId="7FB9081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Chip, sensor, AI giá giảm 30-50% mỗi 2 năm; chuẩn mới (Matter, OPC UA); sản phẩm cũ lạc hậu</w:t>
            </w:r>
          </w:p>
        </w:tc>
        <w:tc>
          <w:tcPr>
            <w:tcW w:w="1980" w:type="dxa"/>
          </w:tcPr>
          <w:p w14:paraId="7878F66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xml:space="preserve">Cao × Trung bình = </w:t>
            </w:r>
            <w:r w:rsidRPr="00D274C8">
              <w:rPr>
                <w:rFonts w:ascii="Times New Roman" w:hAnsi="Times New Roman" w:cs="Times New Roman"/>
                <w:b/>
                <w:bCs/>
              </w:rPr>
              <w:t>RPN 12</w:t>
            </w:r>
          </w:p>
        </w:tc>
        <w:tc>
          <w:tcPr>
            <w:tcW w:w="1980" w:type="dxa"/>
          </w:tcPr>
          <w:p w14:paraId="5391E4B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R&amp;D liên tục 5% doanh thu; modular design (dễ nâng cấp); OTA firmware update; technology roadmap 5 năm</w:t>
            </w:r>
          </w:p>
        </w:tc>
      </w:tr>
      <w:tr w:rsidR="009F68C2" w:rsidRPr="00D274C8" w14:paraId="3119BF54" w14:textId="77777777">
        <w:tc>
          <w:tcPr>
            <w:tcW w:w="1980" w:type="dxa"/>
          </w:tcPr>
          <w:p w14:paraId="4978A7E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10. Sự cố chất lượng/an toàn</w:t>
            </w:r>
          </w:p>
        </w:tc>
        <w:tc>
          <w:tcPr>
            <w:tcW w:w="1980" w:type="dxa"/>
          </w:tcPr>
          <w:p w14:paraId="34CE600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Sản phẩm lỗi → recall, kiện tụng, mất uy tín; tai nạn AMR/OHT → trách nhiệm pháp lý</w:t>
            </w:r>
          </w:p>
        </w:tc>
        <w:tc>
          <w:tcPr>
            <w:tcW w:w="1980" w:type="dxa"/>
          </w:tcPr>
          <w:p w14:paraId="6C47945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xml:space="preserve">Thấp × Rất cao = </w:t>
            </w:r>
            <w:r w:rsidRPr="00D274C8">
              <w:rPr>
                <w:rFonts w:ascii="Times New Roman" w:hAnsi="Times New Roman" w:cs="Times New Roman"/>
                <w:b/>
                <w:bCs/>
              </w:rPr>
              <w:t>RPN 10</w:t>
            </w:r>
          </w:p>
        </w:tc>
        <w:tc>
          <w:tcPr>
            <w:tcW w:w="1980" w:type="dxa"/>
          </w:tcPr>
          <w:p w14:paraId="11136BC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QA/QC 3 lớp (AOI/ICT/Burn-in); FMEA; ISO 9001/14001/45001; pilot test kỹ; bảo hiểm trách nhiệm sản phẩm 5M USD/năm</w:t>
            </w:r>
          </w:p>
        </w:tc>
      </w:tr>
    </w:tbl>
    <w:p w14:paraId="43CDC8C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Tổng hợp SWOT:</w:t>
      </w:r>
    </w:p>
    <w:tbl>
      <w:tblPr>
        <w:tblStyle w:val="Table"/>
        <w:tblW w:w="5000" w:type="pct"/>
        <w:tblLayout w:type="fixed"/>
        <w:tblLook w:val="0020" w:firstRow="1" w:lastRow="0" w:firstColumn="0" w:lastColumn="0" w:noHBand="0" w:noVBand="0"/>
      </w:tblPr>
      <w:tblGrid>
        <w:gridCol w:w="3192"/>
        <w:gridCol w:w="3192"/>
        <w:gridCol w:w="3192"/>
      </w:tblGrid>
      <w:tr w:rsidR="009F68C2" w:rsidRPr="00D274C8" w14:paraId="45B0D9F6"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2640" w:type="dxa"/>
          </w:tcPr>
          <w:p w14:paraId="489CCDF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Chiến lược</w:t>
            </w:r>
          </w:p>
        </w:tc>
        <w:tc>
          <w:tcPr>
            <w:tcW w:w="2640" w:type="dxa"/>
          </w:tcPr>
          <w:p w14:paraId="42965BB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SO (Strengths-Opportunities)</w:t>
            </w:r>
          </w:p>
        </w:tc>
        <w:tc>
          <w:tcPr>
            <w:tcW w:w="2640" w:type="dxa"/>
          </w:tcPr>
          <w:p w14:paraId="1D4A47C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ST (Strengths-Threats)</w:t>
            </w:r>
          </w:p>
        </w:tc>
      </w:tr>
      <w:tr w:rsidR="009F68C2" w:rsidRPr="00D274C8" w14:paraId="5149E729" w14:textId="77777777">
        <w:tc>
          <w:tcPr>
            <w:tcW w:w="2640" w:type="dxa"/>
          </w:tcPr>
          <w:p w14:paraId="2CA69A72" w14:textId="77777777" w:rsidR="009F68C2" w:rsidRPr="00D274C8" w:rsidRDefault="009F68C2">
            <w:pPr>
              <w:pStyle w:val="Compact"/>
              <w:rPr>
                <w:rFonts w:ascii="Times New Roman" w:hAnsi="Times New Roman" w:cs="Times New Roman"/>
              </w:rPr>
            </w:pPr>
          </w:p>
        </w:tc>
        <w:tc>
          <w:tcPr>
            <w:tcW w:w="2640" w:type="dxa"/>
          </w:tcPr>
          <w:p w14:paraId="0E7FC65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Tận dụng điểm mạnh khai thác cơ hội</w:t>
            </w:r>
          </w:p>
        </w:tc>
        <w:tc>
          <w:tcPr>
            <w:tcW w:w="2640" w:type="dxa"/>
          </w:tcPr>
          <w:p w14:paraId="56E95AB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Dùng điểm mạnh chống lại nguy cơ</w:t>
            </w:r>
          </w:p>
        </w:tc>
      </w:tr>
      <w:tr w:rsidR="009F68C2" w:rsidRPr="00D274C8" w14:paraId="36006038" w14:textId="77777777">
        <w:tc>
          <w:tcPr>
            <w:tcW w:w="2640" w:type="dxa"/>
          </w:tcPr>
          <w:p w14:paraId="1B35F11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Ví dụ</w:t>
            </w:r>
          </w:p>
        </w:tc>
        <w:tc>
          <w:tcPr>
            <w:tcW w:w="2640" w:type="dxa"/>
          </w:tcPr>
          <w:p w14:paraId="7F6E564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TRL cao + thị trường VN 26,2% CAGR → Ra sản phẩm nhanh, chiếm thị phần sớm</w:t>
            </w:r>
          </w:p>
        </w:tc>
        <w:tc>
          <w:tcPr>
            <w:tcW w:w="2640" w:type="dxa"/>
          </w:tcPr>
          <w:p w14:paraId="46F166C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Nội địa hóa 70% + cạnh tranh Trung Quốc → Giá cạnh tranh, không phụ thuộc nhập khẩu</w:t>
            </w:r>
          </w:p>
        </w:tc>
      </w:tr>
    </w:tbl>
    <w:p w14:paraId="47781737" w14:textId="77777777" w:rsidR="009F68C2" w:rsidRPr="00D274C8" w:rsidRDefault="009F68C2">
      <w:pPr>
        <w:rPr>
          <w:rFonts w:ascii="Times New Roman" w:hAnsi="Times New Roman" w:cs="Times New Roman"/>
        </w:rPr>
      </w:pPr>
    </w:p>
    <w:tbl>
      <w:tblPr>
        <w:tblStyle w:val="Table"/>
        <w:tblW w:w="5000" w:type="pct"/>
        <w:tblLayout w:type="fixed"/>
        <w:tblLook w:val="0020" w:firstRow="1" w:lastRow="0" w:firstColumn="0" w:lastColumn="0" w:noHBand="0" w:noVBand="0"/>
      </w:tblPr>
      <w:tblGrid>
        <w:gridCol w:w="3192"/>
        <w:gridCol w:w="3192"/>
        <w:gridCol w:w="3192"/>
      </w:tblGrid>
      <w:tr w:rsidR="009F68C2" w:rsidRPr="00D274C8" w14:paraId="2A7B9EC2"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2640" w:type="dxa"/>
          </w:tcPr>
          <w:p w14:paraId="651F6EC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Chiến lược</w:t>
            </w:r>
          </w:p>
        </w:tc>
        <w:tc>
          <w:tcPr>
            <w:tcW w:w="2640" w:type="dxa"/>
          </w:tcPr>
          <w:p w14:paraId="01E97AF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WO (Weaknesses-Opportunities)</w:t>
            </w:r>
          </w:p>
        </w:tc>
        <w:tc>
          <w:tcPr>
            <w:tcW w:w="2640" w:type="dxa"/>
          </w:tcPr>
          <w:p w14:paraId="751E67A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(Weaknesses-Threats)</w:t>
            </w:r>
          </w:p>
        </w:tc>
      </w:tr>
      <w:tr w:rsidR="009F68C2" w:rsidRPr="00D274C8" w14:paraId="07756B3E" w14:textId="77777777">
        <w:tc>
          <w:tcPr>
            <w:tcW w:w="2640" w:type="dxa"/>
          </w:tcPr>
          <w:p w14:paraId="6386334B" w14:textId="77777777" w:rsidR="009F68C2" w:rsidRPr="00D274C8" w:rsidRDefault="009F68C2">
            <w:pPr>
              <w:pStyle w:val="Compact"/>
              <w:rPr>
                <w:rFonts w:ascii="Times New Roman" w:hAnsi="Times New Roman" w:cs="Times New Roman"/>
              </w:rPr>
            </w:pPr>
          </w:p>
        </w:tc>
        <w:tc>
          <w:tcPr>
            <w:tcW w:w="2640" w:type="dxa"/>
          </w:tcPr>
          <w:p w14:paraId="2E6AB4A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Khắc phục điểm yếu để khai thác cơ hội</w:t>
            </w:r>
          </w:p>
        </w:tc>
        <w:tc>
          <w:tcPr>
            <w:tcW w:w="2640" w:type="dxa"/>
          </w:tcPr>
          <w:p w14:paraId="4EA0BCB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Giảm thiểu điểm yếu và nguy cơ</w:t>
            </w:r>
          </w:p>
        </w:tc>
      </w:tr>
      <w:tr w:rsidR="009F68C2" w:rsidRPr="00D274C8" w14:paraId="358246E3" w14:textId="77777777">
        <w:tc>
          <w:tcPr>
            <w:tcW w:w="2640" w:type="dxa"/>
          </w:tcPr>
          <w:p w14:paraId="3E9FCF1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Ví dụ</w:t>
            </w:r>
          </w:p>
        </w:tc>
        <w:tc>
          <w:tcPr>
            <w:tcW w:w="2640" w:type="dxa"/>
          </w:tcPr>
          <w:p w14:paraId="13D772B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Thương hiệu mới + 83.035 DNNVV cần CDS → Pilot miễn phí, build case study, PR mạnh</w:t>
            </w:r>
          </w:p>
        </w:tc>
        <w:tc>
          <w:tcPr>
            <w:tcW w:w="2640" w:type="dxa"/>
          </w:tcPr>
          <w:p w14:paraId="4B59223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Phụ thuộc nhập khẩu + gián đoạn chuỗi cung ứng → Đa nhà cung cấp, dự trữ, nội địa hóa</w:t>
            </w:r>
          </w:p>
        </w:tc>
      </w:tr>
    </w:tbl>
    <w:p w14:paraId="61E64110" w14:textId="77777777" w:rsidR="009F68C2" w:rsidRPr="00D274C8" w:rsidRDefault="00CC558F">
      <w:pPr>
        <w:pStyle w:val="Heading3"/>
        <w:rPr>
          <w:rFonts w:ascii="Times New Roman" w:hAnsi="Times New Roman" w:cs="Times New Roman"/>
        </w:rPr>
      </w:pPr>
      <w:bookmarkStart w:id="69" w:name="porters-five-forces-analysis"/>
      <w:bookmarkEnd w:id="68"/>
      <w:r w:rsidRPr="00D274C8">
        <w:rPr>
          <w:rStyle w:val="SectionNumber"/>
          <w:rFonts w:ascii="Times New Roman" w:hAnsi="Times New Roman" w:cs="Times New Roman"/>
        </w:rPr>
        <w:t>5.3.2</w:t>
      </w:r>
      <w:r w:rsidRPr="00D274C8">
        <w:rPr>
          <w:rFonts w:ascii="Times New Roman" w:hAnsi="Times New Roman" w:cs="Times New Roman"/>
        </w:rPr>
        <w:tab/>
        <w:t>10.2. Porter’s Five Forces Analysis</w:t>
      </w:r>
    </w:p>
    <w:p w14:paraId="595AF168"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1. Đe dọa từ đối thủ mới (Threat of New Entrants): TRUNG BÌNH (6/10)</w:t>
      </w:r>
    </w:p>
    <w:tbl>
      <w:tblPr>
        <w:tblStyle w:val="Table"/>
        <w:tblW w:w="5000" w:type="pct"/>
        <w:tblLayout w:type="fixed"/>
        <w:tblLook w:val="0020" w:firstRow="1" w:lastRow="0" w:firstColumn="0" w:lastColumn="0" w:noHBand="0" w:noVBand="0"/>
      </w:tblPr>
      <w:tblGrid>
        <w:gridCol w:w="3192"/>
        <w:gridCol w:w="3192"/>
        <w:gridCol w:w="3192"/>
      </w:tblGrid>
      <w:tr w:rsidR="009F68C2" w:rsidRPr="00D274C8" w14:paraId="5EB2AD3F"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2640" w:type="dxa"/>
          </w:tcPr>
          <w:p w14:paraId="10EC008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Yếu tố</w:t>
            </w:r>
          </w:p>
        </w:tc>
        <w:tc>
          <w:tcPr>
            <w:tcW w:w="2640" w:type="dxa"/>
          </w:tcPr>
          <w:p w14:paraId="48DCAAB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Đánh giá</w:t>
            </w:r>
          </w:p>
        </w:tc>
        <w:tc>
          <w:tcPr>
            <w:tcW w:w="2640" w:type="dxa"/>
          </w:tcPr>
          <w:p w14:paraId="548DCB0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Giải thích</w:t>
            </w:r>
          </w:p>
        </w:tc>
      </w:tr>
      <w:tr w:rsidR="009F68C2" w:rsidRPr="00D274C8" w14:paraId="15F01774" w14:textId="77777777">
        <w:tc>
          <w:tcPr>
            <w:tcW w:w="2640" w:type="dxa"/>
          </w:tcPr>
          <w:p w14:paraId="07AD44B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Rào cản vốn</w:t>
            </w:r>
          </w:p>
        </w:tc>
        <w:tc>
          <w:tcPr>
            <w:tcW w:w="2640" w:type="dxa"/>
          </w:tcPr>
          <w:p w14:paraId="1D312F5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2640" w:type="dxa"/>
          </w:tcPr>
          <w:p w14:paraId="02F1EBC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Đầu tư ban đầu 20M USD (R&amp;D, nhà xưởng, thiết bị, nhân sự), khó huy động cho startup</w:t>
            </w:r>
          </w:p>
        </w:tc>
      </w:tr>
      <w:tr w:rsidR="009F68C2" w:rsidRPr="00D274C8" w14:paraId="518CB443" w14:textId="77777777">
        <w:tc>
          <w:tcPr>
            <w:tcW w:w="2640" w:type="dxa"/>
          </w:tcPr>
          <w:p w14:paraId="36C079E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Rào cản công nghệ</w:t>
            </w:r>
          </w:p>
        </w:tc>
        <w:tc>
          <w:tcPr>
            <w:tcW w:w="2640" w:type="dxa"/>
          </w:tcPr>
          <w:p w14:paraId="1111B60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2640" w:type="dxa"/>
          </w:tcPr>
          <w:p w14:paraId="6F8161A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TRL 7-8 cần 3-5 năm R&amp;D hoặc CGCN đắt đỏ; cần đội ngũ PhD/Thạc sĩ</w:t>
            </w:r>
          </w:p>
        </w:tc>
      </w:tr>
      <w:tr w:rsidR="009F68C2" w:rsidRPr="00D274C8" w14:paraId="5040AE74" w14:textId="77777777">
        <w:tc>
          <w:tcPr>
            <w:tcW w:w="2640" w:type="dxa"/>
          </w:tcPr>
          <w:p w14:paraId="1DEC51C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Rào cản quy mô</w:t>
            </w:r>
          </w:p>
        </w:tc>
        <w:tc>
          <w:tcPr>
            <w:tcW w:w="2640" w:type="dxa"/>
          </w:tcPr>
          <w:p w14:paraId="0E09CDD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2640" w:type="dxa"/>
          </w:tcPr>
          <w:p w14:paraId="292A20F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Cần sản xuất &gt;5.000 sản phẩm/năm để có biên lợi nhuận 20-30%</w:t>
            </w:r>
          </w:p>
        </w:tc>
      </w:tr>
      <w:tr w:rsidR="009F68C2" w:rsidRPr="00D274C8" w14:paraId="356EC156" w14:textId="77777777">
        <w:tc>
          <w:tcPr>
            <w:tcW w:w="2640" w:type="dxa"/>
          </w:tcPr>
          <w:p w14:paraId="5C716D7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Rào cản phân phối</w:t>
            </w:r>
          </w:p>
        </w:tc>
        <w:tc>
          <w:tcPr>
            <w:tcW w:w="2640" w:type="dxa"/>
          </w:tcPr>
          <w:p w14:paraId="0682039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Thấp</w:t>
            </w:r>
          </w:p>
        </w:tc>
        <w:tc>
          <w:tcPr>
            <w:tcW w:w="2640" w:type="dxa"/>
          </w:tcPr>
          <w:p w14:paraId="44D1888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Có thể bán online, qua distributor; không cần mạng lưới lớn</w:t>
            </w:r>
          </w:p>
        </w:tc>
      </w:tr>
      <w:tr w:rsidR="009F68C2" w:rsidRPr="00D274C8" w14:paraId="0A44346E" w14:textId="77777777">
        <w:tc>
          <w:tcPr>
            <w:tcW w:w="2640" w:type="dxa"/>
          </w:tcPr>
          <w:p w14:paraId="74FBDF7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Rào cản pháp lý</w:t>
            </w:r>
          </w:p>
        </w:tc>
        <w:tc>
          <w:tcPr>
            <w:tcW w:w="2640" w:type="dxa"/>
          </w:tcPr>
          <w:p w14:paraId="7DB91FF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2640" w:type="dxa"/>
          </w:tcPr>
          <w:p w14:paraId="420D10A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Cần ISO 9001, CE, UL, RoHS; QĐ 38/2020 khó đạt (TRL≥7, R&amp;D≥5% DT)</w:t>
            </w:r>
          </w:p>
        </w:tc>
      </w:tr>
      <w:tr w:rsidR="009F68C2" w:rsidRPr="00D274C8" w14:paraId="463E6BB8" w14:textId="77777777">
        <w:tc>
          <w:tcPr>
            <w:tcW w:w="2640" w:type="dxa"/>
          </w:tcPr>
          <w:p w14:paraId="759C130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Brand loyalty</w:t>
            </w:r>
          </w:p>
        </w:tc>
        <w:tc>
          <w:tcPr>
            <w:tcW w:w="2640" w:type="dxa"/>
          </w:tcPr>
          <w:p w14:paraId="7F94220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Thấp-Trung bình</w:t>
            </w:r>
          </w:p>
        </w:tc>
        <w:tc>
          <w:tcPr>
            <w:tcW w:w="2640" w:type="dxa"/>
          </w:tcPr>
          <w:p w14:paraId="70E96E6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Thị trường VN mới, khách hàng chưa có loyalty cao với brand nào</w:t>
            </w:r>
          </w:p>
        </w:tc>
      </w:tr>
      <w:tr w:rsidR="009F68C2" w:rsidRPr="00D274C8" w14:paraId="2CC25F75" w14:textId="77777777">
        <w:tc>
          <w:tcPr>
            <w:tcW w:w="2640" w:type="dxa"/>
          </w:tcPr>
          <w:p w14:paraId="63B7522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Retaliation</w:t>
            </w:r>
          </w:p>
        </w:tc>
        <w:tc>
          <w:tcPr>
            <w:tcW w:w="2640" w:type="dxa"/>
          </w:tcPr>
          <w:p w14:paraId="0AD67F2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2640" w:type="dxa"/>
          </w:tcPr>
          <w:p w14:paraId="61D7BED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Các ông lớn (Siemens, Schneider) có thể giảm giá, tăng marketing để đối phó</w:t>
            </w:r>
          </w:p>
        </w:tc>
      </w:tr>
    </w:tbl>
    <w:p w14:paraId="37D4DB4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Kết luận:</w:t>
      </w:r>
      <w:r w:rsidRPr="00D274C8">
        <w:rPr>
          <w:rFonts w:ascii="Times New Roman" w:hAnsi="Times New Roman" w:cs="Times New Roman"/>
        </w:rPr>
        <w:t xml:space="preserve"> Rào cản vốn và công nghệ cao giúp Mekong có thời gian 3-5 năm để xây dựng thị phần trước khi có đối thủ mới mạnh. Tuy nhiên, các startup công nghệ với funding lớn (Series A 10-20M USD) vẫn có thể tham gia.</w:t>
      </w:r>
    </w:p>
    <w:p w14:paraId="7BEE03F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2. Sức mạnh nhà cung cấp (Bargaining Power of Suppliers): TRUNG BÌNH-CAO (7/10)</w:t>
      </w:r>
    </w:p>
    <w:tbl>
      <w:tblPr>
        <w:tblStyle w:val="Table"/>
        <w:tblW w:w="5000" w:type="pct"/>
        <w:tblLayout w:type="fixed"/>
        <w:tblLook w:val="0020" w:firstRow="1" w:lastRow="0" w:firstColumn="0" w:lastColumn="0" w:noHBand="0" w:noVBand="0"/>
      </w:tblPr>
      <w:tblGrid>
        <w:gridCol w:w="3192"/>
        <w:gridCol w:w="3192"/>
        <w:gridCol w:w="3192"/>
      </w:tblGrid>
      <w:tr w:rsidR="009F68C2" w:rsidRPr="00D274C8" w14:paraId="28732BC6"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2640" w:type="dxa"/>
          </w:tcPr>
          <w:p w14:paraId="751B299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Yếu tố</w:t>
            </w:r>
          </w:p>
        </w:tc>
        <w:tc>
          <w:tcPr>
            <w:tcW w:w="2640" w:type="dxa"/>
          </w:tcPr>
          <w:p w14:paraId="2E187B3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Đánh giá</w:t>
            </w:r>
          </w:p>
        </w:tc>
        <w:tc>
          <w:tcPr>
            <w:tcW w:w="2640" w:type="dxa"/>
          </w:tcPr>
          <w:p w14:paraId="7C3C180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Giải thích</w:t>
            </w:r>
          </w:p>
        </w:tc>
      </w:tr>
      <w:tr w:rsidR="009F68C2" w:rsidRPr="00D274C8" w14:paraId="530D2C68" w14:textId="77777777">
        <w:tc>
          <w:tcPr>
            <w:tcW w:w="2640" w:type="dxa"/>
          </w:tcPr>
          <w:p w14:paraId="6563136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Số lượng nhà cung cấp</w:t>
            </w:r>
          </w:p>
        </w:tc>
        <w:tc>
          <w:tcPr>
            <w:tcW w:w="2640" w:type="dxa"/>
          </w:tcPr>
          <w:p w14:paraId="24EB893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Ít</w:t>
            </w:r>
          </w:p>
        </w:tc>
        <w:tc>
          <w:tcPr>
            <w:tcW w:w="2640" w:type="dxa"/>
          </w:tcPr>
          <w:p w14:paraId="7AFCE5E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Chip (Intel, NVIDIA, Qualcomm); Sensor (Bosch, STMicro, Omron); Actuator (Maxon, Faulhaber) – độc quyền hoặc oligopoly</w:t>
            </w:r>
          </w:p>
        </w:tc>
      </w:tr>
      <w:tr w:rsidR="009F68C2" w:rsidRPr="00D274C8" w14:paraId="2CB6467C" w14:textId="77777777">
        <w:tc>
          <w:tcPr>
            <w:tcW w:w="2640" w:type="dxa"/>
          </w:tcPr>
          <w:p w14:paraId="3B6D68E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Differentiation</w:t>
            </w:r>
          </w:p>
        </w:tc>
        <w:tc>
          <w:tcPr>
            <w:tcW w:w="2640" w:type="dxa"/>
          </w:tcPr>
          <w:p w14:paraId="6F5F091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2640" w:type="dxa"/>
          </w:tcPr>
          <w:p w14:paraId="2BEC8BA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Chip, sensor khác nhau về hiệu suất, tích hợp, giá → khó thay thế</w:t>
            </w:r>
          </w:p>
        </w:tc>
      </w:tr>
      <w:tr w:rsidR="009F68C2" w:rsidRPr="00D274C8" w14:paraId="3D0C9896" w14:textId="77777777">
        <w:tc>
          <w:tcPr>
            <w:tcW w:w="2640" w:type="dxa"/>
          </w:tcPr>
          <w:p w14:paraId="67BABB1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Switching cost</w:t>
            </w:r>
          </w:p>
        </w:tc>
        <w:tc>
          <w:tcPr>
            <w:tcW w:w="2640" w:type="dxa"/>
          </w:tcPr>
          <w:p w14:paraId="01A85C7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2640" w:type="dxa"/>
          </w:tcPr>
          <w:p w14:paraId="32F0056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Đổi chip cần thiết kế lại PCB, firmware, kiểm định lại (6-12 tháng, 0,5-1M USD)</w:t>
            </w:r>
          </w:p>
        </w:tc>
      </w:tr>
      <w:tr w:rsidR="009F68C2" w:rsidRPr="00D274C8" w14:paraId="196F96E4" w14:textId="77777777">
        <w:tc>
          <w:tcPr>
            <w:tcW w:w="2640" w:type="dxa"/>
          </w:tcPr>
          <w:p w14:paraId="2746991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Forward integration</w:t>
            </w:r>
          </w:p>
        </w:tc>
        <w:tc>
          <w:tcPr>
            <w:tcW w:w="2640" w:type="dxa"/>
          </w:tcPr>
          <w:p w14:paraId="5A6C847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Thấp</w:t>
            </w:r>
          </w:p>
        </w:tc>
        <w:tc>
          <w:tcPr>
            <w:tcW w:w="2640" w:type="dxa"/>
          </w:tcPr>
          <w:p w14:paraId="1022930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Nhà cung cấp chip ít khi sản xuất sản phẩm cuối (Intel, NVIDIA không làm AMR)</w:t>
            </w:r>
          </w:p>
        </w:tc>
      </w:tr>
      <w:tr w:rsidR="009F68C2" w:rsidRPr="00D274C8" w14:paraId="1FEE36B1" w14:textId="77777777">
        <w:tc>
          <w:tcPr>
            <w:tcW w:w="2640" w:type="dxa"/>
          </w:tcPr>
          <w:p w14:paraId="68FC5B6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Tầm quan trọng</w:t>
            </w:r>
          </w:p>
        </w:tc>
        <w:tc>
          <w:tcPr>
            <w:tcW w:w="2640" w:type="dxa"/>
          </w:tcPr>
          <w:p w14:paraId="344B6F9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Rất cao</w:t>
            </w:r>
          </w:p>
        </w:tc>
        <w:tc>
          <w:tcPr>
            <w:tcW w:w="2640" w:type="dxa"/>
          </w:tcPr>
          <w:p w14:paraId="4D03A56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40-50% giá thành sản phẩm là linh kiện → nhà cung cấp có leverage mạnh</w:t>
            </w:r>
          </w:p>
        </w:tc>
      </w:tr>
      <w:tr w:rsidR="009F68C2" w:rsidRPr="00D274C8" w14:paraId="7763B6B9" w14:textId="77777777">
        <w:tc>
          <w:tcPr>
            <w:tcW w:w="2640" w:type="dxa"/>
          </w:tcPr>
          <w:p w14:paraId="10B4F3F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Tầm quan trọng của Mekong với supplier</w:t>
            </w:r>
          </w:p>
        </w:tc>
        <w:tc>
          <w:tcPr>
            <w:tcW w:w="2640" w:type="dxa"/>
          </w:tcPr>
          <w:p w14:paraId="08FF8E5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Thấp</w:t>
            </w:r>
          </w:p>
        </w:tc>
        <w:tc>
          <w:tcPr>
            <w:tcW w:w="2640" w:type="dxa"/>
          </w:tcPr>
          <w:p w14:paraId="4F046A0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Mekong mua 0,5-1M USD/năm vs. doanh thu nhà cung cấp hàng tỷ USD → không có bargaining power</w:t>
            </w:r>
          </w:p>
        </w:tc>
      </w:tr>
    </w:tbl>
    <w:p w14:paraId="4765DBE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Giảm thiểu:</w:t>
      </w:r>
      <w:r w:rsidRPr="00D274C8">
        <w:rPr>
          <w:rFonts w:ascii="Times New Roman" w:hAnsi="Times New Roman" w:cs="Times New Roman"/>
        </w:rPr>
        <w:t xml:space="preserve"> - </w:t>
      </w:r>
      <w:r w:rsidRPr="00D274C8">
        <w:rPr>
          <w:rFonts w:ascii="Times New Roman" w:hAnsi="Times New Roman" w:cs="Times New Roman"/>
          <w:b/>
          <w:bCs/>
        </w:rPr>
        <w:t>Đa dạng nhà cung cấp:</w:t>
      </w:r>
      <w:r w:rsidRPr="00D274C8">
        <w:rPr>
          <w:rFonts w:ascii="Times New Roman" w:hAnsi="Times New Roman" w:cs="Times New Roman"/>
        </w:rPr>
        <w:t xml:space="preserve"> 3-5 suppliers cho mỗi linh kiện quan trọng - </w:t>
      </w:r>
      <w:r w:rsidRPr="00D274C8">
        <w:rPr>
          <w:rFonts w:ascii="Times New Roman" w:hAnsi="Times New Roman" w:cs="Times New Roman"/>
          <w:b/>
          <w:bCs/>
        </w:rPr>
        <w:t>Hợp đồng dài hạn:</w:t>
      </w:r>
      <w:r w:rsidRPr="00D274C8">
        <w:rPr>
          <w:rFonts w:ascii="Times New Roman" w:hAnsi="Times New Roman" w:cs="Times New Roman"/>
        </w:rPr>
        <w:t xml:space="preserve"> Lock giá 1-2 năm, giảm biến động - </w:t>
      </w:r>
      <w:r w:rsidRPr="00D274C8">
        <w:rPr>
          <w:rFonts w:ascii="Times New Roman" w:hAnsi="Times New Roman" w:cs="Times New Roman"/>
          <w:b/>
          <w:bCs/>
        </w:rPr>
        <w:t>Nội địa hóa:</w:t>
      </w:r>
      <w:r w:rsidRPr="00D274C8">
        <w:rPr>
          <w:rFonts w:ascii="Times New Roman" w:hAnsi="Times New Roman" w:cs="Times New Roman"/>
        </w:rPr>
        <w:t xml:space="preserve"> Tăng từ 50% (GĐ1) lên 70% (GĐ3), giảm phụ thuộc nhập khẩu - </w:t>
      </w:r>
      <w:r w:rsidRPr="00D274C8">
        <w:rPr>
          <w:rFonts w:ascii="Times New Roman" w:hAnsi="Times New Roman" w:cs="Times New Roman"/>
          <w:b/>
          <w:bCs/>
        </w:rPr>
        <w:t>Group buying:</w:t>
      </w:r>
      <w:r w:rsidRPr="00D274C8">
        <w:rPr>
          <w:rFonts w:ascii="Times New Roman" w:hAnsi="Times New Roman" w:cs="Times New Roman"/>
        </w:rPr>
        <w:t xml:space="preserve"> Partnership với doanh nghiệp khác để tăng volume, có bargaining power</w:t>
      </w:r>
    </w:p>
    <w:p w14:paraId="29B22122"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3. Sức mạnh khách hàng (Bargaining Power of Buyers): TRUNG BÌNH (5/10)</w:t>
      </w:r>
    </w:p>
    <w:tbl>
      <w:tblPr>
        <w:tblStyle w:val="Table"/>
        <w:tblW w:w="5000" w:type="pct"/>
        <w:tblLayout w:type="fixed"/>
        <w:tblLook w:val="0020" w:firstRow="1" w:lastRow="0" w:firstColumn="0" w:lastColumn="0" w:noHBand="0" w:noVBand="0"/>
      </w:tblPr>
      <w:tblGrid>
        <w:gridCol w:w="3192"/>
        <w:gridCol w:w="3192"/>
        <w:gridCol w:w="3192"/>
      </w:tblGrid>
      <w:tr w:rsidR="009F68C2" w:rsidRPr="00D274C8" w14:paraId="51CC02F7"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2640" w:type="dxa"/>
          </w:tcPr>
          <w:p w14:paraId="31ADE4A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Yếu tố</w:t>
            </w:r>
          </w:p>
        </w:tc>
        <w:tc>
          <w:tcPr>
            <w:tcW w:w="2640" w:type="dxa"/>
          </w:tcPr>
          <w:p w14:paraId="7728AEB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Đánh giá</w:t>
            </w:r>
          </w:p>
        </w:tc>
        <w:tc>
          <w:tcPr>
            <w:tcW w:w="2640" w:type="dxa"/>
          </w:tcPr>
          <w:p w14:paraId="6EC334C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Giải thích</w:t>
            </w:r>
          </w:p>
        </w:tc>
      </w:tr>
      <w:tr w:rsidR="009F68C2" w:rsidRPr="00D274C8" w14:paraId="372EFD79" w14:textId="77777777">
        <w:tc>
          <w:tcPr>
            <w:tcW w:w="2640" w:type="dxa"/>
          </w:tcPr>
          <w:p w14:paraId="1A9AADC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Số lượng khách hàng</w:t>
            </w:r>
          </w:p>
        </w:tc>
        <w:tc>
          <w:tcPr>
            <w:tcW w:w="2640" w:type="dxa"/>
          </w:tcPr>
          <w:p w14:paraId="3B08676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Nhiều</w:t>
            </w:r>
          </w:p>
        </w:tc>
        <w:tc>
          <w:tcPr>
            <w:tcW w:w="2640" w:type="dxa"/>
          </w:tcPr>
          <w:p w14:paraId="4C74C82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83.035 DNNVV + 36.000 FDI → thị trường phân tán, không phụ thuộc 1-2 khách hàng lớn</w:t>
            </w:r>
          </w:p>
        </w:tc>
      </w:tr>
      <w:tr w:rsidR="009F68C2" w:rsidRPr="00D274C8" w14:paraId="32849B9F" w14:textId="77777777">
        <w:tc>
          <w:tcPr>
            <w:tcW w:w="2640" w:type="dxa"/>
          </w:tcPr>
          <w:p w14:paraId="20BED01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Differentiation</w:t>
            </w:r>
          </w:p>
        </w:tc>
        <w:tc>
          <w:tcPr>
            <w:tcW w:w="2640" w:type="dxa"/>
          </w:tcPr>
          <w:p w14:paraId="5342DB7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2640" w:type="dxa"/>
          </w:tcPr>
          <w:p w14:paraId="46EAA33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Sản phẩm Mekong tùy chỉnh, localization 70%, after-sales tốt → khó thay thế</w:t>
            </w:r>
          </w:p>
        </w:tc>
      </w:tr>
      <w:tr w:rsidR="009F68C2" w:rsidRPr="00D274C8" w14:paraId="174D775E" w14:textId="77777777">
        <w:tc>
          <w:tcPr>
            <w:tcW w:w="2640" w:type="dxa"/>
          </w:tcPr>
          <w:p w14:paraId="2452FB6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Switching cost</w:t>
            </w:r>
          </w:p>
        </w:tc>
        <w:tc>
          <w:tcPr>
            <w:tcW w:w="2640" w:type="dxa"/>
          </w:tcPr>
          <w:p w14:paraId="1E8373B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bình-Cao</w:t>
            </w:r>
          </w:p>
        </w:tc>
        <w:tc>
          <w:tcPr>
            <w:tcW w:w="2640" w:type="dxa"/>
          </w:tcPr>
          <w:p w14:paraId="33F9F58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Đổi nhà cung cấp IoT/AMR cần đào tạo lại nhân sự, tích hợp lại hệ thống (3-6 tháng, 10-50K USD)</w:t>
            </w:r>
          </w:p>
        </w:tc>
      </w:tr>
      <w:tr w:rsidR="009F68C2" w:rsidRPr="00D274C8" w14:paraId="36B79D45" w14:textId="77777777">
        <w:tc>
          <w:tcPr>
            <w:tcW w:w="2640" w:type="dxa"/>
          </w:tcPr>
          <w:p w14:paraId="11E9088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Backward integration</w:t>
            </w:r>
          </w:p>
        </w:tc>
        <w:tc>
          <w:tcPr>
            <w:tcW w:w="2640" w:type="dxa"/>
          </w:tcPr>
          <w:p w14:paraId="33F8B91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Thấp</w:t>
            </w:r>
          </w:p>
        </w:tc>
        <w:tc>
          <w:tcPr>
            <w:tcW w:w="2640" w:type="dxa"/>
          </w:tcPr>
          <w:p w14:paraId="67E0D0D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Khách hàng DNNVV không có năng lực tự sản xuất IoT/AMR</w:t>
            </w:r>
          </w:p>
        </w:tc>
      </w:tr>
      <w:tr w:rsidR="009F68C2" w:rsidRPr="00D274C8" w14:paraId="69AA0E88" w14:textId="77777777">
        <w:tc>
          <w:tcPr>
            <w:tcW w:w="2640" w:type="dxa"/>
          </w:tcPr>
          <w:p w14:paraId="3D19348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Thông tin</w:t>
            </w:r>
          </w:p>
        </w:tc>
        <w:tc>
          <w:tcPr>
            <w:tcW w:w="2640" w:type="dxa"/>
          </w:tcPr>
          <w:p w14:paraId="0B00544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2640" w:type="dxa"/>
          </w:tcPr>
          <w:p w14:paraId="26AD83E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Internet, comparison shopping → khách hàng dễ so sánh giá, tính năng</w:t>
            </w:r>
          </w:p>
        </w:tc>
      </w:tr>
      <w:tr w:rsidR="009F68C2" w:rsidRPr="00D274C8" w14:paraId="2577E2FA" w14:textId="77777777">
        <w:tc>
          <w:tcPr>
            <w:tcW w:w="2640" w:type="dxa"/>
          </w:tcPr>
          <w:p w14:paraId="3BFC5A8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Price sensitivity</w:t>
            </w:r>
          </w:p>
        </w:tc>
        <w:tc>
          <w:tcPr>
            <w:tcW w:w="2640" w:type="dxa"/>
          </w:tcPr>
          <w:p w14:paraId="5B2A1F8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2640" w:type="dxa"/>
          </w:tcPr>
          <w:p w14:paraId="7A0824C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DNNVV có ngân sách hạn chế, rất nhạy cảm về giá (ROI ≤ 24 tháng mới mua)</w:t>
            </w:r>
          </w:p>
        </w:tc>
      </w:tr>
    </w:tbl>
    <w:p w14:paraId="034B4DE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Chiến lược:</w:t>
      </w:r>
      <w:r w:rsidRPr="00D274C8">
        <w:rPr>
          <w:rFonts w:ascii="Times New Roman" w:hAnsi="Times New Roman" w:cs="Times New Roman"/>
        </w:rPr>
        <w:t xml:space="preserve"> - </w:t>
      </w:r>
      <w:r w:rsidRPr="00D274C8">
        <w:rPr>
          <w:rFonts w:ascii="Times New Roman" w:hAnsi="Times New Roman" w:cs="Times New Roman"/>
          <w:b/>
          <w:bCs/>
        </w:rPr>
        <w:t>Value-based pricing:</w:t>
      </w:r>
      <w:r w:rsidRPr="00D274C8">
        <w:rPr>
          <w:rFonts w:ascii="Times New Roman" w:hAnsi="Times New Roman" w:cs="Times New Roman"/>
        </w:rPr>
        <w:t xml:space="preserve"> Tính giá dựa trên ROI (tiết kiệm lao động, tăng năng suất), không chỉ cost-plus - </w:t>
      </w:r>
      <w:r w:rsidRPr="00D274C8">
        <w:rPr>
          <w:rFonts w:ascii="Times New Roman" w:hAnsi="Times New Roman" w:cs="Times New Roman"/>
          <w:b/>
          <w:bCs/>
        </w:rPr>
        <w:t>Bundling:</w:t>
      </w:r>
      <w:r w:rsidRPr="00D274C8">
        <w:rPr>
          <w:rFonts w:ascii="Times New Roman" w:hAnsi="Times New Roman" w:cs="Times New Roman"/>
        </w:rPr>
        <w:t xml:space="preserve"> Bán gói (IoT Gateway + AMR + Platform + Service) với giá tốt hơn mua lẻ - </w:t>
      </w:r>
      <w:r w:rsidRPr="00D274C8">
        <w:rPr>
          <w:rFonts w:ascii="Times New Roman" w:hAnsi="Times New Roman" w:cs="Times New Roman"/>
          <w:b/>
          <w:bCs/>
        </w:rPr>
        <w:t>Lock-in:</w:t>
      </w:r>
      <w:r w:rsidRPr="00D274C8">
        <w:rPr>
          <w:rFonts w:ascii="Times New Roman" w:hAnsi="Times New Roman" w:cs="Times New Roman"/>
        </w:rPr>
        <w:t xml:space="preserve"> Hợp đồng dịch vụ 3-5 năm, tích hợp sâu vào hệ thống khách hàng, tạo switching cost cao - </w:t>
      </w:r>
      <w:r w:rsidRPr="00D274C8">
        <w:rPr>
          <w:rFonts w:ascii="Times New Roman" w:hAnsi="Times New Roman" w:cs="Times New Roman"/>
          <w:b/>
          <w:bCs/>
        </w:rPr>
        <w:t>Tiered pricing:</w:t>
      </w:r>
      <w:r w:rsidRPr="00D274C8">
        <w:rPr>
          <w:rFonts w:ascii="Times New Roman" w:hAnsi="Times New Roman" w:cs="Times New Roman"/>
        </w:rPr>
        <w:t xml:space="preserve"> Entry (MK-100), Mid (MK-200), Premium (MK-300) để cover mọi segment</w:t>
      </w:r>
    </w:p>
    <w:p w14:paraId="7AF7D8B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4. Đe dọa sản phẩm thay thế (Threat of Substitutes): THẤP (3/10)</w:t>
      </w:r>
    </w:p>
    <w:tbl>
      <w:tblPr>
        <w:tblStyle w:val="Table"/>
        <w:tblW w:w="5000" w:type="pct"/>
        <w:tblLayout w:type="fixed"/>
        <w:tblLook w:val="0020" w:firstRow="1" w:lastRow="0" w:firstColumn="0" w:lastColumn="0" w:noHBand="0" w:noVBand="0"/>
      </w:tblPr>
      <w:tblGrid>
        <w:gridCol w:w="3192"/>
        <w:gridCol w:w="3192"/>
        <w:gridCol w:w="3192"/>
      </w:tblGrid>
      <w:tr w:rsidR="009F68C2" w:rsidRPr="00D274C8" w14:paraId="596C6FD2"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2640" w:type="dxa"/>
          </w:tcPr>
          <w:p w14:paraId="11423A8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Sản phẩm thay thế</w:t>
            </w:r>
          </w:p>
        </w:tc>
        <w:tc>
          <w:tcPr>
            <w:tcW w:w="2640" w:type="dxa"/>
          </w:tcPr>
          <w:p w14:paraId="34CD220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Khả năng</w:t>
            </w:r>
          </w:p>
        </w:tc>
        <w:tc>
          <w:tcPr>
            <w:tcW w:w="2640" w:type="dxa"/>
          </w:tcPr>
          <w:p w14:paraId="3C9FCC4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Giải thích</w:t>
            </w:r>
          </w:p>
        </w:tc>
      </w:tr>
      <w:tr w:rsidR="009F68C2" w:rsidRPr="00D274C8" w14:paraId="16787A0F" w14:textId="77777777">
        <w:tc>
          <w:tcPr>
            <w:tcW w:w="2640" w:type="dxa"/>
          </w:tcPr>
          <w:p w14:paraId="300AB5B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Manual labor (lao động thủ công)</w:t>
            </w:r>
          </w:p>
        </w:tc>
        <w:tc>
          <w:tcPr>
            <w:tcW w:w="2640" w:type="dxa"/>
          </w:tcPr>
          <w:p w14:paraId="25E8F81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Thấp</w:t>
            </w:r>
          </w:p>
        </w:tc>
        <w:tc>
          <w:tcPr>
            <w:tcW w:w="2640" w:type="dxa"/>
          </w:tcPr>
          <w:p w14:paraId="7581FA9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 phí lao động tăng 8-12%/năm; thiếu lao động; năng suất thấp hơn 2-3 lần; sai sót cao → IoT/AMR là giải pháp tối ưu</w:t>
            </w:r>
          </w:p>
        </w:tc>
      </w:tr>
      <w:tr w:rsidR="009F68C2" w:rsidRPr="00D274C8" w14:paraId="3D198052" w14:textId="77777777">
        <w:tc>
          <w:tcPr>
            <w:tcW w:w="2640" w:type="dxa"/>
          </w:tcPr>
          <w:p w14:paraId="26EF52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Tự động hóa cơ khí truyền thống (PLC, conveyor)</w:t>
            </w:r>
          </w:p>
        </w:tc>
        <w:tc>
          <w:tcPr>
            <w:tcW w:w="2640" w:type="dxa"/>
          </w:tcPr>
          <w:p w14:paraId="4633B2C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Thấp-Trung bình</w:t>
            </w:r>
          </w:p>
        </w:tc>
        <w:tc>
          <w:tcPr>
            <w:tcW w:w="2640" w:type="dxa"/>
          </w:tcPr>
          <w:p w14:paraId="485D447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Không linh hoạt, khó thay đổi layout, không có AI/ML, không kết nối → IoT/AMR linh hoạt hơn nhiều</w:t>
            </w:r>
          </w:p>
        </w:tc>
      </w:tr>
      <w:tr w:rsidR="009F68C2" w:rsidRPr="00D274C8" w14:paraId="7E3C343B" w14:textId="77777777">
        <w:tc>
          <w:tcPr>
            <w:tcW w:w="2640" w:type="dxa"/>
          </w:tcPr>
          <w:p w14:paraId="165CAED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Outsourcing (thuê ngoài)</w:t>
            </w:r>
          </w:p>
        </w:tc>
        <w:tc>
          <w:tcPr>
            <w:tcW w:w="2640" w:type="dxa"/>
          </w:tcPr>
          <w:p w14:paraId="7CAD55C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2640" w:type="dxa"/>
          </w:tcPr>
          <w:p w14:paraId="20BFEEE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Có thể outsource logistics, production → nhưng mất kiểm soát, chi phí dài hạn cao hơn</w:t>
            </w:r>
          </w:p>
        </w:tc>
      </w:tr>
      <w:tr w:rsidR="009F68C2" w:rsidRPr="00D274C8" w14:paraId="3DE5463B" w14:textId="77777777">
        <w:tc>
          <w:tcPr>
            <w:tcW w:w="2640" w:type="dxa"/>
          </w:tcPr>
          <w:p w14:paraId="66ACBD5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Software-only (không phần cứng)</w:t>
            </w:r>
          </w:p>
        </w:tc>
        <w:tc>
          <w:tcPr>
            <w:tcW w:w="2640" w:type="dxa"/>
          </w:tcPr>
          <w:p w14:paraId="0BE94B1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Thấp</w:t>
            </w:r>
          </w:p>
        </w:tc>
        <w:tc>
          <w:tcPr>
            <w:tcW w:w="2640" w:type="dxa"/>
          </w:tcPr>
          <w:p w14:paraId="0FF17A1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MES/WMS software không thể thay thế AMR vận chuyển vật lý; IoT Gateway cần phần cứng để kết nối sensors</w:t>
            </w:r>
          </w:p>
        </w:tc>
      </w:tr>
      <w:tr w:rsidR="009F68C2" w:rsidRPr="00D274C8" w14:paraId="3514E851" w14:textId="77777777">
        <w:tc>
          <w:tcPr>
            <w:tcW w:w="2640" w:type="dxa"/>
          </w:tcPr>
          <w:p w14:paraId="1FC40DA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DIY (tự làm)</w:t>
            </w:r>
          </w:p>
        </w:tc>
        <w:tc>
          <w:tcPr>
            <w:tcW w:w="2640" w:type="dxa"/>
          </w:tcPr>
          <w:p w14:paraId="3F4D107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Thấp</w:t>
            </w:r>
          </w:p>
        </w:tc>
        <w:tc>
          <w:tcPr>
            <w:tcW w:w="2640" w:type="dxa"/>
          </w:tcPr>
          <w:p w14:paraId="0A7E948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DNNVV không có năng lực R&amp;D IoT/AMR; cost tự làm cao hơn mua 2-3 lần</w:t>
            </w:r>
          </w:p>
        </w:tc>
      </w:tr>
    </w:tbl>
    <w:p w14:paraId="7E214D2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Kết luận:</w:t>
      </w:r>
      <w:r w:rsidRPr="00D274C8">
        <w:rPr>
          <w:rFonts w:ascii="Times New Roman" w:hAnsi="Times New Roman" w:cs="Times New Roman"/>
        </w:rPr>
        <w:t xml:space="preserve"> Rất ít sản phẩm thay thế tốt hơn IoT/AMR về hiệu quả, linh hoạt, TCO → đây là lợi thế cạnh tranh của Mekong.</w:t>
      </w:r>
    </w:p>
    <w:p w14:paraId="5E98E5C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5. Cạnh tranh trong ngành (Competitive Rivalry): CAO (8/10)</w:t>
      </w:r>
    </w:p>
    <w:tbl>
      <w:tblPr>
        <w:tblStyle w:val="Table"/>
        <w:tblW w:w="5000" w:type="pct"/>
        <w:tblLayout w:type="fixed"/>
        <w:tblLook w:val="0020" w:firstRow="1" w:lastRow="0" w:firstColumn="0" w:lastColumn="0" w:noHBand="0" w:noVBand="0"/>
      </w:tblPr>
      <w:tblGrid>
        <w:gridCol w:w="3192"/>
        <w:gridCol w:w="3192"/>
        <w:gridCol w:w="3192"/>
      </w:tblGrid>
      <w:tr w:rsidR="009F68C2" w:rsidRPr="00D274C8" w14:paraId="1E7CC66A"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2640" w:type="dxa"/>
          </w:tcPr>
          <w:p w14:paraId="2AB491D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Yếu tố</w:t>
            </w:r>
          </w:p>
        </w:tc>
        <w:tc>
          <w:tcPr>
            <w:tcW w:w="2640" w:type="dxa"/>
          </w:tcPr>
          <w:p w14:paraId="6C4C7B1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Đánh giá</w:t>
            </w:r>
          </w:p>
        </w:tc>
        <w:tc>
          <w:tcPr>
            <w:tcW w:w="2640" w:type="dxa"/>
          </w:tcPr>
          <w:p w14:paraId="4D1AF6D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Giải thích</w:t>
            </w:r>
          </w:p>
        </w:tc>
      </w:tr>
      <w:tr w:rsidR="009F68C2" w:rsidRPr="00D274C8" w14:paraId="1D40E93E" w14:textId="77777777">
        <w:tc>
          <w:tcPr>
            <w:tcW w:w="2640" w:type="dxa"/>
          </w:tcPr>
          <w:p w14:paraId="33D4935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Số lượng đối thủ</w:t>
            </w:r>
          </w:p>
        </w:tc>
        <w:tc>
          <w:tcPr>
            <w:tcW w:w="2640" w:type="dxa"/>
          </w:tcPr>
          <w:p w14:paraId="7D2571B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Nhiều</w:t>
            </w:r>
          </w:p>
        </w:tc>
        <w:tc>
          <w:tcPr>
            <w:tcW w:w="2640" w:type="dxa"/>
          </w:tcPr>
          <w:p w14:paraId="2088055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Toàn cầu: Siemens, Schneider, Rockwell, MiR, Geek+; Trung Quốc: HIK Vision, Tuya, DJI; VN: FPT, Viettel, VNPT</w:t>
            </w:r>
          </w:p>
        </w:tc>
      </w:tr>
      <w:tr w:rsidR="009F68C2" w:rsidRPr="00D274C8" w14:paraId="31E8ED0E" w14:textId="77777777">
        <w:tc>
          <w:tcPr>
            <w:tcW w:w="2640" w:type="dxa"/>
          </w:tcPr>
          <w:p w14:paraId="5E40A9D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Tăng trưởng thị trường</w:t>
            </w:r>
          </w:p>
        </w:tc>
        <w:tc>
          <w:tcPr>
            <w:tcW w:w="2640" w:type="dxa"/>
          </w:tcPr>
          <w:p w14:paraId="71BF9CE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 (19-28%/năm)</w:t>
            </w:r>
          </w:p>
        </w:tc>
        <w:tc>
          <w:tcPr>
            <w:tcW w:w="2640" w:type="dxa"/>
          </w:tcPr>
          <w:p w14:paraId="5EF32BE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Thị trường lớn và tăng nhanh → đủ chỗ cho nhiều players, giảm cạnh tranh trực tiếp</w:t>
            </w:r>
          </w:p>
        </w:tc>
      </w:tr>
      <w:tr w:rsidR="009F68C2" w:rsidRPr="00D274C8" w14:paraId="361D0469" w14:textId="77777777">
        <w:tc>
          <w:tcPr>
            <w:tcW w:w="2640" w:type="dxa"/>
          </w:tcPr>
          <w:p w14:paraId="4FDAF04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Fixed cost</w:t>
            </w:r>
          </w:p>
        </w:tc>
        <w:tc>
          <w:tcPr>
            <w:tcW w:w="2640" w:type="dxa"/>
          </w:tcPr>
          <w:p w14:paraId="1D40A47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2640" w:type="dxa"/>
          </w:tcPr>
          <w:p w14:paraId="53F3414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Nhà xưởng, thiết bị SMT, R&amp;D → cần utilization cao → pressure giảm giá để tăng volume</w:t>
            </w:r>
          </w:p>
        </w:tc>
      </w:tr>
      <w:tr w:rsidR="009F68C2" w:rsidRPr="00D274C8" w14:paraId="397E0A39" w14:textId="77777777">
        <w:tc>
          <w:tcPr>
            <w:tcW w:w="2640" w:type="dxa"/>
          </w:tcPr>
          <w:p w14:paraId="123EF70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Differentiation</w:t>
            </w:r>
          </w:p>
        </w:tc>
        <w:tc>
          <w:tcPr>
            <w:tcW w:w="2640" w:type="dxa"/>
          </w:tcPr>
          <w:p w14:paraId="14979AF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2640" w:type="dxa"/>
          </w:tcPr>
          <w:p w14:paraId="171FC96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nghệ tương tự nhau (LiDAR, SLAM, MQTT, OPC UA) → khó differentiate về kỹ thuật thuần túy</w:t>
            </w:r>
          </w:p>
        </w:tc>
      </w:tr>
      <w:tr w:rsidR="009F68C2" w:rsidRPr="00D274C8" w14:paraId="78B2DD88" w14:textId="77777777">
        <w:tc>
          <w:tcPr>
            <w:tcW w:w="2640" w:type="dxa"/>
          </w:tcPr>
          <w:p w14:paraId="335B011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Switching cost</w:t>
            </w:r>
          </w:p>
        </w:tc>
        <w:tc>
          <w:tcPr>
            <w:tcW w:w="2640" w:type="dxa"/>
          </w:tcPr>
          <w:p w14:paraId="454523F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2640" w:type="dxa"/>
          </w:tcPr>
          <w:p w14:paraId="0881DAC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10-50K USD + 3-6 tháng → có một chút lock-in nhưng không quá cao</w:t>
            </w:r>
          </w:p>
        </w:tc>
      </w:tr>
      <w:tr w:rsidR="009F68C2" w:rsidRPr="00D274C8" w14:paraId="4E817AC9" w14:textId="77777777">
        <w:tc>
          <w:tcPr>
            <w:tcW w:w="2640" w:type="dxa"/>
          </w:tcPr>
          <w:p w14:paraId="00E9911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Exit barrier</w:t>
            </w:r>
          </w:p>
        </w:tc>
        <w:tc>
          <w:tcPr>
            <w:tcW w:w="2640" w:type="dxa"/>
          </w:tcPr>
          <w:p w14:paraId="1B6EC09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2640" w:type="dxa"/>
          </w:tcPr>
          <w:p w14:paraId="02DF606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Khó bán tài sản chuyên dụng (SMT line, test equipment); hợp đồng dài hạn với nhân sự, nhà cung cấp</w:t>
            </w:r>
          </w:p>
        </w:tc>
      </w:tr>
      <w:tr w:rsidR="009F68C2" w:rsidRPr="00D274C8" w14:paraId="4DC8645D" w14:textId="77777777">
        <w:tc>
          <w:tcPr>
            <w:tcW w:w="2640" w:type="dxa"/>
          </w:tcPr>
          <w:p w14:paraId="585057C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Strategic stake</w:t>
            </w:r>
          </w:p>
        </w:tc>
        <w:tc>
          <w:tcPr>
            <w:tcW w:w="2640" w:type="dxa"/>
          </w:tcPr>
          <w:p w14:paraId="1D449C4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2640" w:type="dxa"/>
          </w:tcPr>
          <w:p w14:paraId="6C2B221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Đây là ngành chiến lược (Industry 4.0), các chính phủ và tập đoàn đều muốn tham gia → cạnh tranh dữ dội</w:t>
            </w:r>
          </w:p>
        </w:tc>
      </w:tr>
    </w:tbl>
    <w:p w14:paraId="1BBF15A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Chiến lược cạnh tranh của Mekong:</w:t>
      </w:r>
    </w:p>
    <w:p w14:paraId="0CAFA282" w14:textId="77777777" w:rsidR="009F68C2" w:rsidRPr="00D274C8" w:rsidRDefault="00CC558F" w:rsidP="00DC180F">
      <w:pPr>
        <w:pStyle w:val="Compact"/>
        <w:numPr>
          <w:ilvl w:val="0"/>
          <w:numId w:val="104"/>
        </w:numPr>
        <w:rPr>
          <w:rFonts w:ascii="Times New Roman" w:hAnsi="Times New Roman" w:cs="Times New Roman"/>
        </w:rPr>
      </w:pPr>
      <w:r w:rsidRPr="00D274C8">
        <w:rPr>
          <w:rFonts w:ascii="Times New Roman" w:hAnsi="Times New Roman" w:cs="Times New Roman"/>
          <w:b/>
          <w:bCs/>
        </w:rPr>
        <w:t>Focus Strategy:</w:t>
      </w:r>
      <w:r w:rsidRPr="00D274C8">
        <w:rPr>
          <w:rFonts w:ascii="Times New Roman" w:hAnsi="Times New Roman" w:cs="Times New Roman"/>
        </w:rPr>
        <w:t xml:space="preserve"> Tập trung DNNVV Việt Nam (83.035 doanh nghiệp), không compete rộng với Siemens/Schneider</w:t>
      </w:r>
    </w:p>
    <w:p w14:paraId="48FA1717" w14:textId="77777777" w:rsidR="009F68C2" w:rsidRPr="00D274C8" w:rsidRDefault="00CC558F" w:rsidP="00DC180F">
      <w:pPr>
        <w:pStyle w:val="Compact"/>
        <w:numPr>
          <w:ilvl w:val="0"/>
          <w:numId w:val="104"/>
        </w:numPr>
        <w:rPr>
          <w:rFonts w:ascii="Times New Roman" w:hAnsi="Times New Roman" w:cs="Times New Roman"/>
        </w:rPr>
      </w:pPr>
      <w:r w:rsidRPr="00D274C8">
        <w:rPr>
          <w:rFonts w:ascii="Times New Roman" w:hAnsi="Times New Roman" w:cs="Times New Roman"/>
          <w:b/>
          <w:bCs/>
        </w:rPr>
        <w:t>Differentiation:</w:t>
      </w:r>
      <w:r w:rsidRPr="00D274C8">
        <w:rPr>
          <w:rFonts w:ascii="Times New Roman" w:hAnsi="Times New Roman" w:cs="Times New Roman"/>
        </w:rPr>
        <w:t xml:space="preserve"> Nội địa hóa 70%, customization, after-sales tiếng Việt, giá VND, service 24/7</w:t>
      </w:r>
    </w:p>
    <w:p w14:paraId="3D549A3B" w14:textId="77777777" w:rsidR="009F68C2" w:rsidRPr="00D274C8" w:rsidRDefault="00CC558F" w:rsidP="00DC180F">
      <w:pPr>
        <w:pStyle w:val="Compact"/>
        <w:numPr>
          <w:ilvl w:val="0"/>
          <w:numId w:val="104"/>
        </w:numPr>
        <w:rPr>
          <w:rFonts w:ascii="Times New Roman" w:hAnsi="Times New Roman" w:cs="Times New Roman"/>
        </w:rPr>
      </w:pPr>
      <w:r w:rsidRPr="00D274C8">
        <w:rPr>
          <w:rFonts w:ascii="Times New Roman" w:hAnsi="Times New Roman" w:cs="Times New Roman"/>
          <w:b/>
          <w:bCs/>
        </w:rPr>
        <w:t>Cost Leadership (trong niche):</w:t>
      </w:r>
      <w:r w:rsidRPr="00D274C8">
        <w:rPr>
          <w:rFonts w:ascii="Times New Roman" w:hAnsi="Times New Roman" w:cs="Times New Roman"/>
        </w:rPr>
        <w:t xml:space="preserve"> Giá thấp hơn 20-30% nhờ sản xuất nội địa, tiết kiệm logistics, ưu đãi thuế</w:t>
      </w:r>
    </w:p>
    <w:p w14:paraId="71ADB135" w14:textId="77777777" w:rsidR="009F68C2" w:rsidRPr="00D274C8" w:rsidRDefault="00CC558F" w:rsidP="00DC180F">
      <w:pPr>
        <w:pStyle w:val="Compact"/>
        <w:numPr>
          <w:ilvl w:val="0"/>
          <w:numId w:val="104"/>
        </w:numPr>
        <w:rPr>
          <w:rFonts w:ascii="Times New Roman" w:hAnsi="Times New Roman" w:cs="Times New Roman"/>
        </w:rPr>
      </w:pPr>
      <w:r w:rsidRPr="00D274C8">
        <w:rPr>
          <w:rFonts w:ascii="Times New Roman" w:hAnsi="Times New Roman" w:cs="Times New Roman"/>
          <w:b/>
          <w:bCs/>
        </w:rPr>
        <w:t>Speed:</w:t>
      </w:r>
      <w:r w:rsidRPr="00D274C8">
        <w:rPr>
          <w:rFonts w:ascii="Times New Roman" w:hAnsi="Times New Roman" w:cs="Times New Roman"/>
        </w:rPr>
        <w:t xml:space="preserve"> Faster time-to-market (3-6 tháng từ order đến delivery) vs. ông lớn (6-12 tháng)</w:t>
      </w:r>
    </w:p>
    <w:p w14:paraId="2F742E0C"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Tổng hợp Five Forces:</w:t>
      </w:r>
    </w:p>
    <w:tbl>
      <w:tblPr>
        <w:tblStyle w:val="Table"/>
        <w:tblW w:w="5000" w:type="pct"/>
        <w:tblLayout w:type="fixed"/>
        <w:tblLook w:val="0020" w:firstRow="1" w:lastRow="0" w:firstColumn="0" w:lastColumn="0" w:noHBand="0" w:noVBand="0"/>
      </w:tblPr>
      <w:tblGrid>
        <w:gridCol w:w="1690"/>
        <w:gridCol w:w="1690"/>
        <w:gridCol w:w="2253"/>
        <w:gridCol w:w="2253"/>
        <w:gridCol w:w="1690"/>
      </w:tblGrid>
      <w:tr w:rsidR="009F68C2" w:rsidRPr="00D274C8" w14:paraId="133B39BD"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97" w:type="dxa"/>
          </w:tcPr>
          <w:p w14:paraId="17175C8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Force</w:t>
            </w:r>
          </w:p>
        </w:tc>
        <w:tc>
          <w:tcPr>
            <w:tcW w:w="1397" w:type="dxa"/>
          </w:tcPr>
          <w:p w14:paraId="764461A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Mức độ</w:t>
            </w:r>
          </w:p>
        </w:tc>
        <w:tc>
          <w:tcPr>
            <w:tcW w:w="1863" w:type="dxa"/>
          </w:tcPr>
          <w:p w14:paraId="38643F7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Trọng số</w:t>
            </w:r>
          </w:p>
        </w:tc>
        <w:tc>
          <w:tcPr>
            <w:tcW w:w="1863" w:type="dxa"/>
          </w:tcPr>
          <w:p w14:paraId="78E4217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Điểm</w:t>
            </w:r>
          </w:p>
        </w:tc>
        <w:tc>
          <w:tcPr>
            <w:tcW w:w="1397" w:type="dxa"/>
          </w:tcPr>
          <w:p w14:paraId="62E556A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Tác động chiến lược</w:t>
            </w:r>
          </w:p>
        </w:tc>
      </w:tr>
      <w:tr w:rsidR="009F68C2" w:rsidRPr="00D274C8" w14:paraId="1538EACB" w14:textId="77777777">
        <w:tc>
          <w:tcPr>
            <w:tcW w:w="1397" w:type="dxa"/>
          </w:tcPr>
          <w:p w14:paraId="6222CA0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 Đe dọa đối thủ mới</w:t>
            </w:r>
          </w:p>
        </w:tc>
        <w:tc>
          <w:tcPr>
            <w:tcW w:w="1397" w:type="dxa"/>
          </w:tcPr>
          <w:p w14:paraId="6BAE05A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1863" w:type="dxa"/>
          </w:tcPr>
          <w:p w14:paraId="0E1BA29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w:t>
            </w:r>
          </w:p>
        </w:tc>
        <w:tc>
          <w:tcPr>
            <w:tcW w:w="1863" w:type="dxa"/>
          </w:tcPr>
          <w:p w14:paraId="553993A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6/10</w:t>
            </w:r>
          </w:p>
        </w:tc>
        <w:tc>
          <w:tcPr>
            <w:tcW w:w="1397" w:type="dxa"/>
          </w:tcPr>
          <w:p w14:paraId="1CE195B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Xây dựng brand và thị phần nhanh trong 3-5 năm đầu</w:t>
            </w:r>
          </w:p>
        </w:tc>
      </w:tr>
      <w:tr w:rsidR="009F68C2" w:rsidRPr="00D274C8" w14:paraId="57433E8B" w14:textId="77777777">
        <w:tc>
          <w:tcPr>
            <w:tcW w:w="1397" w:type="dxa"/>
          </w:tcPr>
          <w:p w14:paraId="43941D6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2. Sức mạnh nhà cung cấp</w:t>
            </w:r>
          </w:p>
        </w:tc>
        <w:tc>
          <w:tcPr>
            <w:tcW w:w="1397" w:type="dxa"/>
          </w:tcPr>
          <w:p w14:paraId="2438BFF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1863" w:type="dxa"/>
          </w:tcPr>
          <w:p w14:paraId="30299F3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w:t>
            </w:r>
          </w:p>
        </w:tc>
        <w:tc>
          <w:tcPr>
            <w:tcW w:w="1863" w:type="dxa"/>
          </w:tcPr>
          <w:p w14:paraId="47CD6F5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7/10</w:t>
            </w:r>
          </w:p>
        </w:tc>
        <w:tc>
          <w:tcPr>
            <w:tcW w:w="1397" w:type="dxa"/>
          </w:tcPr>
          <w:p w14:paraId="2F36756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Ưu tiên nội địa hóa, đa nhà cung cấp</w:t>
            </w:r>
          </w:p>
        </w:tc>
      </w:tr>
      <w:tr w:rsidR="009F68C2" w:rsidRPr="00D274C8" w14:paraId="4FC55868" w14:textId="77777777">
        <w:tc>
          <w:tcPr>
            <w:tcW w:w="1397" w:type="dxa"/>
          </w:tcPr>
          <w:p w14:paraId="49C34EE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3. Sức mạnh khách hàng</w:t>
            </w:r>
          </w:p>
        </w:tc>
        <w:tc>
          <w:tcPr>
            <w:tcW w:w="1397" w:type="dxa"/>
          </w:tcPr>
          <w:p w14:paraId="64B80B0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1863" w:type="dxa"/>
          </w:tcPr>
          <w:p w14:paraId="038AF99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w:t>
            </w:r>
          </w:p>
        </w:tc>
        <w:tc>
          <w:tcPr>
            <w:tcW w:w="1863" w:type="dxa"/>
          </w:tcPr>
          <w:p w14:paraId="0595A94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5/10</w:t>
            </w:r>
          </w:p>
        </w:tc>
        <w:tc>
          <w:tcPr>
            <w:tcW w:w="1397" w:type="dxa"/>
          </w:tcPr>
          <w:p w14:paraId="598B4AE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Value-based pricing, bundling, lock-in strategies</w:t>
            </w:r>
          </w:p>
        </w:tc>
      </w:tr>
      <w:tr w:rsidR="009F68C2" w:rsidRPr="00D274C8" w14:paraId="615AE969" w14:textId="77777777">
        <w:tc>
          <w:tcPr>
            <w:tcW w:w="1397" w:type="dxa"/>
          </w:tcPr>
          <w:p w14:paraId="60DD7B7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4. Đe dọa sản phẩm thay thế</w:t>
            </w:r>
          </w:p>
        </w:tc>
        <w:tc>
          <w:tcPr>
            <w:tcW w:w="1397" w:type="dxa"/>
          </w:tcPr>
          <w:p w14:paraId="2BD6CE2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Thấp</w:t>
            </w:r>
          </w:p>
        </w:tc>
        <w:tc>
          <w:tcPr>
            <w:tcW w:w="1863" w:type="dxa"/>
          </w:tcPr>
          <w:p w14:paraId="6AAFE8B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w:t>
            </w:r>
          </w:p>
        </w:tc>
        <w:tc>
          <w:tcPr>
            <w:tcW w:w="1863" w:type="dxa"/>
          </w:tcPr>
          <w:p w14:paraId="79807F6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3/10</w:t>
            </w:r>
          </w:p>
        </w:tc>
        <w:tc>
          <w:tcPr>
            <w:tcW w:w="1397" w:type="dxa"/>
          </w:tcPr>
          <w:p w14:paraId="51A5D14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Education thị trường về lợi ích IoT/AMR so với manual/traditional</w:t>
            </w:r>
          </w:p>
        </w:tc>
      </w:tr>
      <w:tr w:rsidR="009F68C2" w:rsidRPr="00D274C8" w14:paraId="22E7679D" w14:textId="77777777">
        <w:tc>
          <w:tcPr>
            <w:tcW w:w="1397" w:type="dxa"/>
          </w:tcPr>
          <w:p w14:paraId="77B93FB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5. Cạnh tranh trong ngành</w:t>
            </w:r>
          </w:p>
        </w:tc>
        <w:tc>
          <w:tcPr>
            <w:tcW w:w="1397" w:type="dxa"/>
          </w:tcPr>
          <w:p w14:paraId="18CDBF1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1863" w:type="dxa"/>
          </w:tcPr>
          <w:p w14:paraId="2827F7E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w:t>
            </w:r>
          </w:p>
        </w:tc>
        <w:tc>
          <w:tcPr>
            <w:tcW w:w="1863" w:type="dxa"/>
          </w:tcPr>
          <w:p w14:paraId="205EDF2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8/10</w:t>
            </w:r>
          </w:p>
        </w:tc>
        <w:tc>
          <w:tcPr>
            <w:tcW w:w="1397" w:type="dxa"/>
          </w:tcPr>
          <w:p w14:paraId="72A4449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Focus niche, differentiation, cost leadership</w:t>
            </w:r>
          </w:p>
        </w:tc>
      </w:tr>
      <w:tr w:rsidR="009F68C2" w:rsidRPr="00D274C8" w14:paraId="619ECCF0" w14:textId="77777777">
        <w:tc>
          <w:tcPr>
            <w:tcW w:w="1397" w:type="dxa"/>
          </w:tcPr>
          <w:p w14:paraId="227EAC1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w:t>
            </w:r>
          </w:p>
        </w:tc>
        <w:tc>
          <w:tcPr>
            <w:tcW w:w="1397" w:type="dxa"/>
          </w:tcPr>
          <w:p w14:paraId="709D58E1" w14:textId="77777777" w:rsidR="009F68C2" w:rsidRPr="00D274C8" w:rsidRDefault="009F68C2">
            <w:pPr>
              <w:pStyle w:val="Compact"/>
              <w:rPr>
                <w:rFonts w:ascii="Times New Roman" w:hAnsi="Times New Roman" w:cs="Times New Roman"/>
              </w:rPr>
            </w:pPr>
          </w:p>
        </w:tc>
        <w:tc>
          <w:tcPr>
            <w:tcW w:w="1863" w:type="dxa"/>
          </w:tcPr>
          <w:p w14:paraId="5F679E1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100%</w:t>
            </w:r>
          </w:p>
        </w:tc>
        <w:tc>
          <w:tcPr>
            <w:tcW w:w="1863" w:type="dxa"/>
          </w:tcPr>
          <w:p w14:paraId="2529611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6,3/10</w:t>
            </w:r>
          </w:p>
        </w:tc>
        <w:tc>
          <w:tcPr>
            <w:tcW w:w="1397" w:type="dxa"/>
          </w:tcPr>
          <w:p w14:paraId="3F7E0BF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Ngành hấp dẫn trung bình-cao, cần chiến lược rõ ràng</w:t>
            </w:r>
          </w:p>
        </w:tc>
      </w:tr>
    </w:tbl>
    <w:p w14:paraId="2428FFD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Attractiveness Score: 6,3/10 → Ngành có hấp dẫn TRUNG BÌNH-CAO</w:t>
      </w:r>
    </w:p>
    <w:p w14:paraId="53EB76C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Khuyến nghị chiến lược:</w:t>
      </w:r>
      <w:r w:rsidRPr="00D274C8">
        <w:rPr>
          <w:rFonts w:ascii="Times New Roman" w:hAnsi="Times New Roman" w:cs="Times New Roman"/>
        </w:rPr>
        <w:t xml:space="preserve"> 1. </w:t>
      </w:r>
      <w:r w:rsidRPr="00D274C8">
        <w:rPr>
          <w:rFonts w:ascii="Times New Roman" w:hAnsi="Times New Roman" w:cs="Times New Roman"/>
          <w:b/>
          <w:bCs/>
        </w:rPr>
        <w:t>Tập trung giảm phụ thuộc nhà cung cấp</w:t>
      </w:r>
      <w:r w:rsidRPr="00D274C8">
        <w:rPr>
          <w:rFonts w:ascii="Times New Roman" w:hAnsi="Times New Roman" w:cs="Times New Roman"/>
        </w:rPr>
        <w:t xml:space="preserve"> (nội địa hóa 70%) 2. </w:t>
      </w:r>
      <w:r w:rsidRPr="00D274C8">
        <w:rPr>
          <w:rFonts w:ascii="Times New Roman" w:hAnsi="Times New Roman" w:cs="Times New Roman"/>
          <w:b/>
          <w:bCs/>
        </w:rPr>
        <w:t>Differentiation mạnh</w:t>
      </w:r>
      <w:r w:rsidRPr="00D274C8">
        <w:rPr>
          <w:rFonts w:ascii="Times New Roman" w:hAnsi="Times New Roman" w:cs="Times New Roman"/>
        </w:rPr>
        <w:t xml:space="preserve"> (customization, service, brand Việt Nam) 3. </w:t>
      </w:r>
      <w:r w:rsidRPr="00D274C8">
        <w:rPr>
          <w:rFonts w:ascii="Times New Roman" w:hAnsi="Times New Roman" w:cs="Times New Roman"/>
          <w:b/>
          <w:bCs/>
        </w:rPr>
        <w:t>Build brand nhanh</w:t>
      </w:r>
      <w:r w:rsidRPr="00D274C8">
        <w:rPr>
          <w:rFonts w:ascii="Times New Roman" w:hAnsi="Times New Roman" w:cs="Times New Roman"/>
        </w:rPr>
        <w:t xml:space="preserve"> trong 3-5 năm để tạo rào cản đối thủ mới 4. </w:t>
      </w:r>
      <w:r w:rsidRPr="00D274C8">
        <w:rPr>
          <w:rFonts w:ascii="Times New Roman" w:hAnsi="Times New Roman" w:cs="Times New Roman"/>
          <w:b/>
          <w:bCs/>
        </w:rPr>
        <w:t>Focus niche DNNVV VN</w:t>
      </w:r>
      <w:r w:rsidRPr="00D274C8">
        <w:rPr>
          <w:rFonts w:ascii="Times New Roman" w:hAnsi="Times New Roman" w:cs="Times New Roman"/>
        </w:rPr>
        <w:t xml:space="preserve"> thay vì compete rộng</w:t>
      </w:r>
    </w:p>
    <w:p w14:paraId="0B37A4EE" w14:textId="77777777" w:rsidR="009F68C2" w:rsidRPr="00D274C8" w:rsidRDefault="00CC558F">
      <w:pPr>
        <w:pStyle w:val="Heading3"/>
        <w:rPr>
          <w:rFonts w:ascii="Times New Roman" w:hAnsi="Times New Roman" w:cs="Times New Roman"/>
        </w:rPr>
      </w:pPr>
      <w:bookmarkStart w:id="70" w:name="ma-trận-cạnh-tranh-chi-tiết"/>
      <w:bookmarkEnd w:id="69"/>
      <w:r w:rsidRPr="00D274C8">
        <w:rPr>
          <w:rStyle w:val="SectionNumber"/>
          <w:rFonts w:ascii="Times New Roman" w:hAnsi="Times New Roman" w:cs="Times New Roman"/>
        </w:rPr>
        <w:t>5.3.3</w:t>
      </w:r>
      <w:r w:rsidRPr="00D274C8">
        <w:rPr>
          <w:rFonts w:ascii="Times New Roman" w:hAnsi="Times New Roman" w:cs="Times New Roman"/>
        </w:rPr>
        <w:tab/>
        <w:t>10.3. Ma trận cạnh tranh chi tiết</w:t>
      </w:r>
    </w:p>
    <w:p w14:paraId="70BEF7A1"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Phân loại đối thủ:</w:t>
      </w:r>
    </w:p>
    <w:p w14:paraId="692ECC0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TIER 1: Ông lớn quốc tế (Global Giants)</w:t>
      </w:r>
    </w:p>
    <w:tbl>
      <w:tblPr>
        <w:tblStyle w:val="Table"/>
        <w:tblW w:w="5000" w:type="pct"/>
        <w:tblLayout w:type="fixed"/>
        <w:tblLook w:val="0020" w:firstRow="1" w:lastRow="0" w:firstColumn="0" w:lastColumn="0" w:noHBand="0" w:noVBand="0"/>
      </w:tblPr>
      <w:tblGrid>
        <w:gridCol w:w="1065"/>
        <w:gridCol w:w="1065"/>
        <w:gridCol w:w="1418"/>
        <w:gridCol w:w="1418"/>
        <w:gridCol w:w="1418"/>
        <w:gridCol w:w="1064"/>
        <w:gridCol w:w="1064"/>
        <w:gridCol w:w="1064"/>
      </w:tblGrid>
      <w:tr w:rsidR="009F68C2" w:rsidRPr="00D274C8" w14:paraId="65138E56"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880" w:type="dxa"/>
          </w:tcPr>
          <w:p w14:paraId="4356222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Đối thủ</w:t>
            </w:r>
          </w:p>
        </w:tc>
        <w:tc>
          <w:tcPr>
            <w:tcW w:w="880" w:type="dxa"/>
          </w:tcPr>
          <w:p w14:paraId="5A69047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Quốc gia</w:t>
            </w:r>
          </w:p>
        </w:tc>
        <w:tc>
          <w:tcPr>
            <w:tcW w:w="1173" w:type="dxa"/>
          </w:tcPr>
          <w:p w14:paraId="09DC277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Doanh thu 2024</w:t>
            </w:r>
          </w:p>
        </w:tc>
        <w:tc>
          <w:tcPr>
            <w:tcW w:w="1173" w:type="dxa"/>
          </w:tcPr>
          <w:p w14:paraId="5DE2AD7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Thị phần IoT IIoT</w:t>
            </w:r>
          </w:p>
        </w:tc>
        <w:tc>
          <w:tcPr>
            <w:tcW w:w="1173" w:type="dxa"/>
          </w:tcPr>
          <w:p w14:paraId="5C26632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Thị phần AMR</w:t>
            </w:r>
          </w:p>
        </w:tc>
        <w:tc>
          <w:tcPr>
            <w:tcW w:w="880" w:type="dxa"/>
          </w:tcPr>
          <w:p w14:paraId="47B6F21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Điểm mạnh</w:t>
            </w:r>
          </w:p>
        </w:tc>
        <w:tc>
          <w:tcPr>
            <w:tcW w:w="880" w:type="dxa"/>
          </w:tcPr>
          <w:p w14:paraId="5071254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Điểm yếu</w:t>
            </w:r>
          </w:p>
        </w:tc>
        <w:tc>
          <w:tcPr>
            <w:tcW w:w="880" w:type="dxa"/>
          </w:tcPr>
          <w:p w14:paraId="1FB104D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Chiến lược đối đầu Mekong</w:t>
            </w:r>
          </w:p>
        </w:tc>
      </w:tr>
      <w:tr w:rsidR="009F68C2" w:rsidRPr="00D274C8" w14:paraId="57844AFA" w14:textId="77777777">
        <w:tc>
          <w:tcPr>
            <w:tcW w:w="880" w:type="dxa"/>
          </w:tcPr>
          <w:p w14:paraId="3A48581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Siemens</w:t>
            </w:r>
          </w:p>
        </w:tc>
        <w:tc>
          <w:tcPr>
            <w:tcW w:w="880" w:type="dxa"/>
          </w:tcPr>
          <w:p w14:paraId="0468B5A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Đức</w:t>
            </w:r>
          </w:p>
        </w:tc>
        <w:tc>
          <w:tcPr>
            <w:tcW w:w="1173" w:type="dxa"/>
          </w:tcPr>
          <w:p w14:paraId="400D000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78 tỷ EUR</w:t>
            </w:r>
          </w:p>
        </w:tc>
        <w:tc>
          <w:tcPr>
            <w:tcW w:w="1173" w:type="dxa"/>
          </w:tcPr>
          <w:p w14:paraId="4DC7409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18,5%</w:t>
            </w:r>
          </w:p>
        </w:tc>
        <w:tc>
          <w:tcPr>
            <w:tcW w:w="1173" w:type="dxa"/>
          </w:tcPr>
          <w:p w14:paraId="7005F39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880" w:type="dxa"/>
          </w:tcPr>
          <w:p w14:paraId="2F5DCE2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Brand #1, R&amp;D mạnh, tích hợp hoàn chỉnh (PLC+IoT+MES)</w:t>
            </w:r>
          </w:p>
        </w:tc>
        <w:tc>
          <w:tcPr>
            <w:tcW w:w="880" w:type="dxa"/>
          </w:tcPr>
          <w:p w14:paraId="3CBB7FB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rất cao (+50-80%), slow response, ít customization</w:t>
            </w:r>
          </w:p>
        </w:tc>
        <w:tc>
          <w:tcPr>
            <w:tcW w:w="880" w:type="dxa"/>
          </w:tcPr>
          <w:p w14:paraId="001F9AD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Avoid head-to-head;</w:t>
            </w:r>
            <w:r w:rsidRPr="00D274C8">
              <w:rPr>
                <w:rFonts w:ascii="Times New Roman" w:hAnsi="Times New Roman" w:cs="Times New Roman"/>
              </w:rPr>
              <w:t xml:space="preserve"> target DNNVV không đủ budget cho Siemens</w:t>
            </w:r>
          </w:p>
        </w:tc>
      </w:tr>
      <w:tr w:rsidR="009F68C2" w:rsidRPr="00D274C8" w14:paraId="5D9836C0" w14:textId="77777777">
        <w:tc>
          <w:tcPr>
            <w:tcW w:w="880" w:type="dxa"/>
          </w:tcPr>
          <w:p w14:paraId="093D31F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Schneider Electric</w:t>
            </w:r>
          </w:p>
        </w:tc>
        <w:tc>
          <w:tcPr>
            <w:tcW w:w="880" w:type="dxa"/>
          </w:tcPr>
          <w:p w14:paraId="0BB37E9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Pháp</w:t>
            </w:r>
          </w:p>
        </w:tc>
        <w:tc>
          <w:tcPr>
            <w:tcW w:w="1173" w:type="dxa"/>
          </w:tcPr>
          <w:p w14:paraId="000D46B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36 tỷ EUR</w:t>
            </w:r>
          </w:p>
        </w:tc>
        <w:tc>
          <w:tcPr>
            <w:tcW w:w="1173" w:type="dxa"/>
          </w:tcPr>
          <w:p w14:paraId="185EDA1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15,2%</w:t>
            </w:r>
          </w:p>
        </w:tc>
        <w:tc>
          <w:tcPr>
            <w:tcW w:w="1173" w:type="dxa"/>
          </w:tcPr>
          <w:p w14:paraId="09E13E4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w:t>
            </w:r>
          </w:p>
        </w:tc>
        <w:tc>
          <w:tcPr>
            <w:tcW w:w="880" w:type="dxa"/>
          </w:tcPr>
          <w:p w14:paraId="211F31C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Brand #2, EcoStruxure platform mạnh, global service</w:t>
            </w:r>
          </w:p>
        </w:tc>
        <w:tc>
          <w:tcPr>
            <w:tcW w:w="880" w:type="dxa"/>
          </w:tcPr>
          <w:p w14:paraId="44C697D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cao (+40-60%), phức tạp, overkill cho DNNVV</w:t>
            </w:r>
          </w:p>
        </w:tc>
        <w:tc>
          <w:tcPr>
            <w:tcW w:w="880" w:type="dxa"/>
          </w:tcPr>
          <w:p w14:paraId="11BB682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Same as Siemens; emphasize “right-sized solution”</w:t>
            </w:r>
          </w:p>
        </w:tc>
      </w:tr>
      <w:tr w:rsidR="009F68C2" w:rsidRPr="00D274C8" w14:paraId="5AE7F915" w14:textId="77777777">
        <w:tc>
          <w:tcPr>
            <w:tcW w:w="880" w:type="dxa"/>
          </w:tcPr>
          <w:p w14:paraId="33794AA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Rockwell Automation</w:t>
            </w:r>
          </w:p>
        </w:tc>
        <w:tc>
          <w:tcPr>
            <w:tcW w:w="880" w:type="dxa"/>
          </w:tcPr>
          <w:p w14:paraId="4F30C50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Mỹ</w:t>
            </w:r>
          </w:p>
        </w:tc>
        <w:tc>
          <w:tcPr>
            <w:tcW w:w="1173" w:type="dxa"/>
          </w:tcPr>
          <w:p w14:paraId="1D035C6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8,5 tỷ USD</w:t>
            </w:r>
          </w:p>
        </w:tc>
        <w:tc>
          <w:tcPr>
            <w:tcW w:w="1173" w:type="dxa"/>
          </w:tcPr>
          <w:p w14:paraId="24FCEAD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12,8%</w:t>
            </w:r>
          </w:p>
        </w:tc>
        <w:tc>
          <w:tcPr>
            <w:tcW w:w="1173" w:type="dxa"/>
          </w:tcPr>
          <w:p w14:paraId="15C9BA2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880" w:type="dxa"/>
          </w:tcPr>
          <w:p w14:paraId="76F8578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Allen-Bradley PLC dominance (30% thị phần), FactoryTalk</w:t>
            </w:r>
          </w:p>
        </w:tc>
        <w:tc>
          <w:tcPr>
            <w:tcW w:w="880" w:type="dxa"/>
          </w:tcPr>
          <w:p w14:paraId="304256D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cao, tập trung Mỹ, ít hiện diện ASEAN</w:t>
            </w:r>
          </w:p>
        </w:tc>
        <w:tc>
          <w:tcPr>
            <w:tcW w:w="880" w:type="dxa"/>
          </w:tcPr>
          <w:p w14:paraId="7C0B5C7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Focus ASEAN market where Rockwell weak</w:t>
            </w:r>
          </w:p>
        </w:tc>
      </w:tr>
    </w:tbl>
    <w:p w14:paraId="104B742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TIER 2: Nhà sản xuất chuyên biệt (Specialists)</w:t>
      </w:r>
    </w:p>
    <w:tbl>
      <w:tblPr>
        <w:tblStyle w:val="Table"/>
        <w:tblW w:w="5000" w:type="pct"/>
        <w:tblLayout w:type="fixed"/>
        <w:tblLook w:val="0020" w:firstRow="1" w:lastRow="0" w:firstColumn="0" w:lastColumn="0" w:noHBand="0" w:noVBand="0"/>
      </w:tblPr>
      <w:tblGrid>
        <w:gridCol w:w="1104"/>
        <w:gridCol w:w="1104"/>
        <w:gridCol w:w="1474"/>
        <w:gridCol w:w="1474"/>
        <w:gridCol w:w="1105"/>
        <w:gridCol w:w="1105"/>
        <w:gridCol w:w="1105"/>
        <w:gridCol w:w="1105"/>
      </w:tblGrid>
      <w:tr w:rsidR="009F68C2" w:rsidRPr="00D274C8" w14:paraId="73D6415D"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913" w:type="dxa"/>
          </w:tcPr>
          <w:p w14:paraId="39B471C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Đối thủ</w:t>
            </w:r>
          </w:p>
        </w:tc>
        <w:tc>
          <w:tcPr>
            <w:tcW w:w="913" w:type="dxa"/>
          </w:tcPr>
          <w:p w14:paraId="5A7DEF8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Quốc gia</w:t>
            </w:r>
          </w:p>
        </w:tc>
        <w:tc>
          <w:tcPr>
            <w:tcW w:w="1218" w:type="dxa"/>
          </w:tcPr>
          <w:p w14:paraId="2C5B012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Doanh thu 2024</w:t>
            </w:r>
          </w:p>
        </w:tc>
        <w:tc>
          <w:tcPr>
            <w:tcW w:w="1218" w:type="dxa"/>
          </w:tcPr>
          <w:p w14:paraId="3A474F3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Thị phần AMR</w:t>
            </w:r>
          </w:p>
        </w:tc>
        <w:tc>
          <w:tcPr>
            <w:tcW w:w="913" w:type="dxa"/>
          </w:tcPr>
          <w:p w14:paraId="5CB5DC7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Sản phẩm chính</w:t>
            </w:r>
          </w:p>
        </w:tc>
        <w:tc>
          <w:tcPr>
            <w:tcW w:w="913" w:type="dxa"/>
          </w:tcPr>
          <w:p w14:paraId="47D7E75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Điểm mạnh</w:t>
            </w:r>
          </w:p>
        </w:tc>
        <w:tc>
          <w:tcPr>
            <w:tcW w:w="913" w:type="dxa"/>
          </w:tcPr>
          <w:p w14:paraId="40D30F8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Điểm yếu</w:t>
            </w:r>
          </w:p>
        </w:tc>
        <w:tc>
          <w:tcPr>
            <w:tcW w:w="913" w:type="dxa"/>
          </w:tcPr>
          <w:p w14:paraId="7C08ACB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Chiến lược đối đầu Mekong</w:t>
            </w:r>
          </w:p>
        </w:tc>
      </w:tr>
      <w:tr w:rsidR="009F68C2" w:rsidRPr="00D274C8" w14:paraId="00A16115" w14:textId="77777777">
        <w:tc>
          <w:tcPr>
            <w:tcW w:w="913" w:type="dxa"/>
          </w:tcPr>
          <w:p w14:paraId="7D96942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MiR (Mobile Industrial Robots)</w:t>
            </w:r>
          </w:p>
        </w:tc>
        <w:tc>
          <w:tcPr>
            <w:tcW w:w="913" w:type="dxa"/>
          </w:tcPr>
          <w:p w14:paraId="14BF8B3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Đan Mạch</w:t>
            </w:r>
          </w:p>
        </w:tc>
        <w:tc>
          <w:tcPr>
            <w:tcW w:w="1218" w:type="dxa"/>
          </w:tcPr>
          <w:p w14:paraId="134D9DF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832 triệu USD</w:t>
            </w:r>
          </w:p>
        </w:tc>
        <w:tc>
          <w:tcPr>
            <w:tcW w:w="1218" w:type="dxa"/>
          </w:tcPr>
          <w:p w14:paraId="23B201C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18,5%</w:t>
            </w:r>
          </w:p>
        </w:tc>
        <w:tc>
          <w:tcPr>
            <w:tcW w:w="913" w:type="dxa"/>
          </w:tcPr>
          <w:p w14:paraId="7EFAB1C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MiR100/250/500/1000</w:t>
            </w:r>
          </w:p>
        </w:tc>
        <w:tc>
          <w:tcPr>
            <w:tcW w:w="913" w:type="dxa"/>
          </w:tcPr>
          <w:p w14:paraId="728285D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nghệ AMR dẫn đầu, dễ triển khai, fleet mgmt tốt</w:t>
            </w:r>
          </w:p>
        </w:tc>
        <w:tc>
          <w:tcPr>
            <w:tcW w:w="913" w:type="dxa"/>
          </w:tcPr>
          <w:p w14:paraId="1454860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Giá rất cao (50-80K USD/robot)</w:t>
            </w:r>
            <w:r w:rsidRPr="00D274C8">
              <w:rPr>
                <w:rFonts w:ascii="Times New Roman" w:hAnsi="Times New Roman" w:cs="Times New Roman"/>
              </w:rPr>
              <w:t>, support ASEAN yếu</w:t>
            </w:r>
          </w:p>
        </w:tc>
        <w:tc>
          <w:tcPr>
            <w:tcW w:w="913" w:type="dxa"/>
          </w:tcPr>
          <w:p w14:paraId="09A7ACE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Price: thấp hơn 40-50%;</w:t>
            </w:r>
            <w:r w:rsidRPr="00D274C8">
              <w:rPr>
                <w:rFonts w:ascii="Times New Roman" w:hAnsi="Times New Roman" w:cs="Times New Roman"/>
              </w:rPr>
              <w:t xml:space="preserve"> localization; support tốt hơn</w:t>
            </w:r>
          </w:p>
        </w:tc>
      </w:tr>
      <w:tr w:rsidR="009F68C2" w:rsidRPr="00D274C8" w14:paraId="775BBBA8" w14:textId="77777777">
        <w:tc>
          <w:tcPr>
            <w:tcW w:w="913" w:type="dxa"/>
          </w:tcPr>
          <w:p w14:paraId="4A160E7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Geek+ / Quicktron</w:t>
            </w:r>
          </w:p>
        </w:tc>
        <w:tc>
          <w:tcPr>
            <w:tcW w:w="913" w:type="dxa"/>
          </w:tcPr>
          <w:p w14:paraId="4B35A8A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Quốc</w:t>
            </w:r>
          </w:p>
        </w:tc>
        <w:tc>
          <w:tcPr>
            <w:tcW w:w="1218" w:type="dxa"/>
          </w:tcPr>
          <w:p w14:paraId="6494B1B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684 triệu USD</w:t>
            </w:r>
          </w:p>
        </w:tc>
        <w:tc>
          <w:tcPr>
            <w:tcW w:w="1218" w:type="dxa"/>
          </w:tcPr>
          <w:p w14:paraId="377199A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15,2%</w:t>
            </w:r>
          </w:p>
        </w:tc>
        <w:tc>
          <w:tcPr>
            <w:tcW w:w="913" w:type="dxa"/>
          </w:tcPr>
          <w:p w14:paraId="1C20B16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EVE, RoboShuttle</w:t>
            </w:r>
          </w:p>
        </w:tc>
        <w:tc>
          <w:tcPr>
            <w:tcW w:w="913" w:type="dxa"/>
          </w:tcPr>
          <w:p w14:paraId="2D41869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rẻ (15-35K USD), quy mô lớn (40.000 robot deployed)</w:t>
            </w:r>
          </w:p>
        </w:tc>
        <w:tc>
          <w:tcPr>
            <w:tcW w:w="913" w:type="dxa"/>
          </w:tcPr>
          <w:p w14:paraId="45D4489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Chất lượng không đồng đều</w:t>
            </w:r>
            <w:r w:rsidRPr="00D274C8">
              <w:rPr>
                <w:rFonts w:ascii="Times New Roman" w:hAnsi="Times New Roman" w:cs="Times New Roman"/>
              </w:rPr>
              <w:t>, after-sales yếu, brand yếu</w:t>
            </w:r>
          </w:p>
        </w:tc>
        <w:tc>
          <w:tcPr>
            <w:tcW w:w="913" w:type="dxa"/>
          </w:tcPr>
          <w:p w14:paraId="7BF1692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Quality + Service:</w:t>
            </w:r>
            <w:r w:rsidRPr="00D274C8">
              <w:rPr>
                <w:rFonts w:ascii="Times New Roman" w:hAnsi="Times New Roman" w:cs="Times New Roman"/>
              </w:rPr>
              <w:t xml:space="preserve"> emphasize reliability, uptime &gt;95%, warranty 3 years</w:t>
            </w:r>
          </w:p>
        </w:tc>
      </w:tr>
      <w:tr w:rsidR="009F68C2" w:rsidRPr="00D274C8" w14:paraId="499C6FA5" w14:textId="77777777">
        <w:tc>
          <w:tcPr>
            <w:tcW w:w="913" w:type="dxa"/>
          </w:tcPr>
          <w:p w14:paraId="153B08C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Fetch Robotics</w:t>
            </w:r>
          </w:p>
        </w:tc>
        <w:tc>
          <w:tcPr>
            <w:tcW w:w="913" w:type="dxa"/>
          </w:tcPr>
          <w:p w14:paraId="14CB9D2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Mỹ</w:t>
            </w:r>
          </w:p>
        </w:tc>
        <w:tc>
          <w:tcPr>
            <w:tcW w:w="1218" w:type="dxa"/>
          </w:tcPr>
          <w:p w14:paraId="6259584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576 triệu USD</w:t>
            </w:r>
          </w:p>
        </w:tc>
        <w:tc>
          <w:tcPr>
            <w:tcW w:w="1218" w:type="dxa"/>
          </w:tcPr>
          <w:p w14:paraId="189C9DF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12,8%</w:t>
            </w:r>
          </w:p>
        </w:tc>
        <w:tc>
          <w:tcPr>
            <w:tcW w:w="913" w:type="dxa"/>
          </w:tcPr>
          <w:p w14:paraId="4B6413F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Freight, HMIShelf</w:t>
            </w:r>
          </w:p>
        </w:tc>
        <w:tc>
          <w:tcPr>
            <w:tcW w:w="913" w:type="dxa"/>
          </w:tcPr>
          <w:p w14:paraId="595E0C3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Fleet management platform mạnh, cloud-based</w:t>
            </w:r>
          </w:p>
        </w:tc>
        <w:tc>
          <w:tcPr>
            <w:tcW w:w="913" w:type="dxa"/>
          </w:tcPr>
          <w:p w14:paraId="0808A4D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cao, support châu Á yếu</w:t>
            </w:r>
          </w:p>
        </w:tc>
        <w:tc>
          <w:tcPr>
            <w:tcW w:w="913" w:type="dxa"/>
          </w:tcPr>
          <w:p w14:paraId="4EA9227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Same as MiR; highlight local support 24/7</w:t>
            </w:r>
          </w:p>
        </w:tc>
      </w:tr>
      <w:tr w:rsidR="009F68C2" w:rsidRPr="00D274C8" w14:paraId="3C17B584" w14:textId="77777777">
        <w:tc>
          <w:tcPr>
            <w:tcW w:w="913" w:type="dxa"/>
          </w:tcPr>
          <w:p w14:paraId="1173F82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KUKA</w:t>
            </w:r>
          </w:p>
        </w:tc>
        <w:tc>
          <w:tcPr>
            <w:tcW w:w="913" w:type="dxa"/>
          </w:tcPr>
          <w:p w14:paraId="29043A5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Đức</w:t>
            </w:r>
          </w:p>
        </w:tc>
        <w:tc>
          <w:tcPr>
            <w:tcW w:w="1218" w:type="dxa"/>
          </w:tcPr>
          <w:p w14:paraId="223E5E8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3,3 tỷ EUR</w:t>
            </w:r>
          </w:p>
        </w:tc>
        <w:tc>
          <w:tcPr>
            <w:tcW w:w="1218" w:type="dxa"/>
          </w:tcPr>
          <w:p w14:paraId="4DBDAC8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10,5%</w:t>
            </w:r>
          </w:p>
        </w:tc>
        <w:tc>
          <w:tcPr>
            <w:tcW w:w="913" w:type="dxa"/>
          </w:tcPr>
          <w:p w14:paraId="00915D9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KMR iiwa (AMR + robot arm)</w:t>
            </w:r>
          </w:p>
        </w:tc>
        <w:tc>
          <w:tcPr>
            <w:tcW w:w="913" w:type="dxa"/>
          </w:tcPr>
          <w:p w14:paraId="63C01E7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Tích hợp robot cánh tay (#1 industrial robot)</w:t>
            </w:r>
          </w:p>
        </w:tc>
        <w:tc>
          <w:tcPr>
            <w:tcW w:w="913" w:type="dxa"/>
          </w:tcPr>
          <w:p w14:paraId="5C5D359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cực cao (80-120K USD), phức tạp</w:t>
            </w:r>
          </w:p>
        </w:tc>
        <w:tc>
          <w:tcPr>
            <w:tcW w:w="913" w:type="dxa"/>
          </w:tcPr>
          <w:p w14:paraId="7EDE956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Target simple AMR segment, not mobile manipulation</w:t>
            </w:r>
          </w:p>
        </w:tc>
      </w:tr>
      <w:tr w:rsidR="009F68C2" w:rsidRPr="00D274C8" w14:paraId="01791901" w14:textId="77777777">
        <w:tc>
          <w:tcPr>
            <w:tcW w:w="913" w:type="dxa"/>
          </w:tcPr>
          <w:p w14:paraId="749B5BE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Omron</w:t>
            </w:r>
          </w:p>
        </w:tc>
        <w:tc>
          <w:tcPr>
            <w:tcW w:w="913" w:type="dxa"/>
          </w:tcPr>
          <w:p w14:paraId="0721635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Nhật</w:t>
            </w:r>
          </w:p>
        </w:tc>
        <w:tc>
          <w:tcPr>
            <w:tcW w:w="1218" w:type="dxa"/>
          </w:tcPr>
          <w:p w14:paraId="26EBEF7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7,5 tỷ USD</w:t>
            </w:r>
          </w:p>
        </w:tc>
        <w:tc>
          <w:tcPr>
            <w:tcW w:w="1218" w:type="dxa"/>
          </w:tcPr>
          <w:p w14:paraId="444EAEA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9,2%</w:t>
            </w:r>
          </w:p>
        </w:tc>
        <w:tc>
          <w:tcPr>
            <w:tcW w:w="913" w:type="dxa"/>
          </w:tcPr>
          <w:p w14:paraId="198F11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LD-60/90/250</w:t>
            </w:r>
          </w:p>
        </w:tc>
        <w:tc>
          <w:tcPr>
            <w:tcW w:w="913" w:type="dxa"/>
          </w:tcPr>
          <w:p w14:paraId="209613F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Độ tin cậy cao (MTBF &gt;20.000h), brand Nhật</w:t>
            </w:r>
          </w:p>
        </w:tc>
        <w:tc>
          <w:tcPr>
            <w:tcW w:w="913" w:type="dxa"/>
          </w:tcPr>
          <w:p w14:paraId="38883E9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nghệ cũ (magnetic tape), giá cao</w:t>
            </w:r>
          </w:p>
        </w:tc>
        <w:tc>
          <w:tcPr>
            <w:tcW w:w="913" w:type="dxa"/>
          </w:tcPr>
          <w:p w14:paraId="5DD64DF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Emphasize modern tech (LiDAR SLAM vs. magnetic tape)</w:t>
            </w:r>
          </w:p>
        </w:tc>
      </w:tr>
    </w:tbl>
    <w:p w14:paraId="1DC0F7E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TIER 3: Players nội địa Việt Nam (Local Players)</w:t>
      </w:r>
    </w:p>
    <w:tbl>
      <w:tblPr>
        <w:tblStyle w:val="Table"/>
        <w:tblW w:w="5000" w:type="pct"/>
        <w:tblLayout w:type="fixed"/>
        <w:tblLook w:val="0020" w:firstRow="1" w:lastRow="0" w:firstColumn="0" w:lastColumn="0" w:noHBand="0" w:noVBand="0"/>
      </w:tblPr>
      <w:tblGrid>
        <w:gridCol w:w="1250"/>
        <w:gridCol w:w="1665"/>
        <w:gridCol w:w="1249"/>
        <w:gridCol w:w="1665"/>
        <w:gridCol w:w="1249"/>
        <w:gridCol w:w="1249"/>
        <w:gridCol w:w="1249"/>
      </w:tblGrid>
      <w:tr w:rsidR="009F68C2" w:rsidRPr="00D274C8" w14:paraId="07A26BD6"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033" w:type="dxa"/>
          </w:tcPr>
          <w:p w14:paraId="0EF3502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Đối thủ</w:t>
            </w:r>
          </w:p>
        </w:tc>
        <w:tc>
          <w:tcPr>
            <w:tcW w:w="1377" w:type="dxa"/>
          </w:tcPr>
          <w:p w14:paraId="2755E6F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Doanh thu VN (2024)</w:t>
            </w:r>
          </w:p>
        </w:tc>
        <w:tc>
          <w:tcPr>
            <w:tcW w:w="1033" w:type="dxa"/>
          </w:tcPr>
          <w:p w14:paraId="258A027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Sản phẩm</w:t>
            </w:r>
          </w:p>
        </w:tc>
        <w:tc>
          <w:tcPr>
            <w:tcW w:w="1377" w:type="dxa"/>
          </w:tcPr>
          <w:p w14:paraId="3A8E171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Thị phần</w:t>
            </w:r>
          </w:p>
        </w:tc>
        <w:tc>
          <w:tcPr>
            <w:tcW w:w="1033" w:type="dxa"/>
          </w:tcPr>
          <w:p w14:paraId="7818ACD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Điểm mạnh</w:t>
            </w:r>
          </w:p>
        </w:tc>
        <w:tc>
          <w:tcPr>
            <w:tcW w:w="1033" w:type="dxa"/>
          </w:tcPr>
          <w:p w14:paraId="65AC011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Điểm yếu</w:t>
            </w:r>
          </w:p>
        </w:tc>
        <w:tc>
          <w:tcPr>
            <w:tcW w:w="1033" w:type="dxa"/>
          </w:tcPr>
          <w:p w14:paraId="12B367D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Chiến lược Mekong</w:t>
            </w:r>
          </w:p>
        </w:tc>
      </w:tr>
      <w:tr w:rsidR="009F68C2" w:rsidRPr="00D274C8" w14:paraId="08B69B8A" w14:textId="77777777">
        <w:tc>
          <w:tcPr>
            <w:tcW w:w="1033" w:type="dxa"/>
          </w:tcPr>
          <w:p w14:paraId="7D0F98F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FPT Smart Cloud</w:t>
            </w:r>
          </w:p>
        </w:tc>
        <w:tc>
          <w:tcPr>
            <w:tcW w:w="1377" w:type="dxa"/>
          </w:tcPr>
          <w:p w14:paraId="5A6C9D6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 triệu USD</w:t>
            </w:r>
          </w:p>
        </w:tc>
        <w:tc>
          <w:tcPr>
            <w:tcW w:w="1033" w:type="dxa"/>
          </w:tcPr>
          <w:p w14:paraId="13DFC93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Platform (software), không có phần cứng</w:t>
            </w:r>
          </w:p>
        </w:tc>
        <w:tc>
          <w:tcPr>
            <w:tcW w:w="1377" w:type="dxa"/>
          </w:tcPr>
          <w:p w14:paraId="0B38324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5-8%</w:t>
            </w:r>
          </w:p>
        </w:tc>
        <w:tc>
          <w:tcPr>
            <w:tcW w:w="1033" w:type="dxa"/>
          </w:tcPr>
          <w:p w14:paraId="05EDB71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Brand mạnh, hệ sinh thái FPT, khách hàng lớn</w:t>
            </w:r>
          </w:p>
        </w:tc>
        <w:tc>
          <w:tcPr>
            <w:tcW w:w="1033" w:type="dxa"/>
          </w:tcPr>
          <w:p w14:paraId="0B94E8E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Không sản xuất Gateway/AMR, phụ thuộc đối tác</w:t>
            </w:r>
          </w:p>
        </w:tc>
        <w:tc>
          <w:tcPr>
            <w:tcW w:w="1033" w:type="dxa"/>
          </w:tcPr>
          <w:p w14:paraId="6AB6FA8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Hardware + Software bundle;</w:t>
            </w:r>
            <w:r w:rsidRPr="00D274C8">
              <w:rPr>
                <w:rFonts w:ascii="Times New Roman" w:hAnsi="Times New Roman" w:cs="Times New Roman"/>
              </w:rPr>
              <w:t xml:space="preserve"> OEM partnership with FPT</w:t>
            </w:r>
          </w:p>
        </w:tc>
      </w:tr>
      <w:tr w:rsidR="009F68C2" w:rsidRPr="00D274C8" w14:paraId="78B9E31E" w14:textId="77777777">
        <w:tc>
          <w:tcPr>
            <w:tcW w:w="1033" w:type="dxa"/>
          </w:tcPr>
          <w:p w14:paraId="6079A5F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Viettel IoT</w:t>
            </w:r>
          </w:p>
        </w:tc>
        <w:tc>
          <w:tcPr>
            <w:tcW w:w="1377" w:type="dxa"/>
          </w:tcPr>
          <w:p w14:paraId="35E0F4B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 triệu USD</w:t>
            </w:r>
          </w:p>
        </w:tc>
        <w:tc>
          <w:tcPr>
            <w:tcW w:w="1033" w:type="dxa"/>
          </w:tcPr>
          <w:p w14:paraId="1218A6E3" w14:textId="77777777" w:rsidR="009F68C2" w:rsidRPr="00D274C8" w:rsidRDefault="00CC558F">
            <w:pPr>
              <w:pStyle w:val="Compact"/>
              <w:rPr>
                <w:rFonts w:ascii="Times New Roman" w:hAnsi="Times New Roman" w:cs="Times New Roman"/>
                <w:lang w:val="nb-NO"/>
              </w:rPr>
            </w:pPr>
            <w:r w:rsidRPr="00D274C8">
              <w:rPr>
                <w:rFonts w:ascii="Times New Roman" w:hAnsi="Times New Roman" w:cs="Times New Roman"/>
                <w:lang w:val="nb-NO"/>
              </w:rPr>
              <w:t>IoT Platform, NB-IoT SIM</w:t>
            </w:r>
          </w:p>
        </w:tc>
        <w:tc>
          <w:tcPr>
            <w:tcW w:w="1377" w:type="dxa"/>
          </w:tcPr>
          <w:p w14:paraId="56C711D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3-5%</w:t>
            </w:r>
          </w:p>
        </w:tc>
        <w:tc>
          <w:tcPr>
            <w:tcW w:w="1033" w:type="dxa"/>
          </w:tcPr>
          <w:p w14:paraId="2E04CBA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Mạng NB-IoT phủ 90% VN, brand mạnh</w:t>
            </w:r>
          </w:p>
        </w:tc>
        <w:tc>
          <w:tcPr>
            <w:tcW w:w="1033" w:type="dxa"/>
          </w:tcPr>
          <w:p w14:paraId="0905E8B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Không sản xuất thiết bị, tập trung telecom</w:t>
            </w:r>
          </w:p>
        </w:tc>
        <w:tc>
          <w:tcPr>
            <w:tcW w:w="1033" w:type="dxa"/>
          </w:tcPr>
          <w:p w14:paraId="42BD718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Partnership: Viettel SIM + Mekong Gateway</w:t>
            </w:r>
          </w:p>
        </w:tc>
      </w:tr>
      <w:tr w:rsidR="009F68C2" w:rsidRPr="00D274C8" w14:paraId="1F958C50" w14:textId="77777777">
        <w:tc>
          <w:tcPr>
            <w:tcW w:w="1033" w:type="dxa"/>
          </w:tcPr>
          <w:p w14:paraId="0E4AFF3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VNPT Technology</w:t>
            </w:r>
          </w:p>
        </w:tc>
        <w:tc>
          <w:tcPr>
            <w:tcW w:w="1377" w:type="dxa"/>
          </w:tcPr>
          <w:p w14:paraId="6E2EC56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 triệu USD</w:t>
            </w:r>
          </w:p>
        </w:tc>
        <w:tc>
          <w:tcPr>
            <w:tcW w:w="1033" w:type="dxa"/>
          </w:tcPr>
          <w:p w14:paraId="13584FD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Smart City solutions</w:t>
            </w:r>
          </w:p>
        </w:tc>
        <w:tc>
          <w:tcPr>
            <w:tcW w:w="1377" w:type="dxa"/>
          </w:tcPr>
          <w:p w14:paraId="3DFAFCB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2-3%</w:t>
            </w:r>
          </w:p>
        </w:tc>
        <w:tc>
          <w:tcPr>
            <w:tcW w:w="1033" w:type="dxa"/>
          </w:tcPr>
          <w:p w14:paraId="60BEA32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Quan hệ chính phủ tốt, tender</w:t>
            </w:r>
          </w:p>
        </w:tc>
        <w:tc>
          <w:tcPr>
            <w:tcW w:w="1033" w:type="dxa"/>
          </w:tcPr>
          <w:p w14:paraId="0C859D0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Yếu về R&amp;D, không có sản phẩm riêng</w:t>
            </w:r>
          </w:p>
        </w:tc>
        <w:tc>
          <w:tcPr>
            <w:tcW w:w="1033" w:type="dxa"/>
          </w:tcPr>
          <w:p w14:paraId="7CE6068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Focus B2B DNNVV, VNPT focus B2G</w:t>
            </w:r>
          </w:p>
        </w:tc>
      </w:tr>
      <w:tr w:rsidR="009F68C2" w:rsidRPr="00D274C8" w14:paraId="6899E35A" w14:textId="77777777">
        <w:tc>
          <w:tcPr>
            <w:tcW w:w="1033" w:type="dxa"/>
          </w:tcPr>
          <w:p w14:paraId="4734AB1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Startup VN (CMC, TMA, Orient, v.v.)</w:t>
            </w:r>
          </w:p>
        </w:tc>
        <w:tc>
          <w:tcPr>
            <w:tcW w:w="1377" w:type="dxa"/>
          </w:tcPr>
          <w:p w14:paraId="4A95270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&lt;10 triệu USD mỗi công ty</w:t>
            </w:r>
          </w:p>
        </w:tc>
        <w:tc>
          <w:tcPr>
            <w:tcW w:w="1033" w:type="dxa"/>
          </w:tcPr>
          <w:p w14:paraId="57078A9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nhỏ lẻ, pilot</w:t>
            </w:r>
          </w:p>
        </w:tc>
        <w:tc>
          <w:tcPr>
            <w:tcW w:w="1377" w:type="dxa"/>
          </w:tcPr>
          <w:p w14:paraId="575D9D0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&lt;5% tổng</w:t>
            </w:r>
          </w:p>
        </w:tc>
        <w:tc>
          <w:tcPr>
            <w:tcW w:w="1033" w:type="dxa"/>
          </w:tcPr>
          <w:p w14:paraId="3D5DCFE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Linh hoạt, nhanh</w:t>
            </w:r>
          </w:p>
        </w:tc>
        <w:tc>
          <w:tcPr>
            <w:tcW w:w="1033" w:type="dxa"/>
          </w:tcPr>
          <w:p w14:paraId="52FE0A9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Nhỏ, thiếu vốn, chưa scale</w:t>
            </w:r>
          </w:p>
        </w:tc>
        <w:tc>
          <w:tcPr>
            <w:tcW w:w="1033" w:type="dxa"/>
          </w:tcPr>
          <w:p w14:paraId="76E920B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Scale nhanh, raise capital, build brand để xa rời startup</w:t>
            </w:r>
          </w:p>
        </w:tc>
      </w:tr>
    </w:tbl>
    <w:p w14:paraId="72B3D4B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Ma trận cạnh tranh đa chiều:</w:t>
      </w:r>
    </w:p>
    <w:tbl>
      <w:tblPr>
        <w:tblStyle w:val="Table"/>
        <w:tblW w:w="5000" w:type="pct"/>
        <w:tblLayout w:type="fixed"/>
        <w:tblLook w:val="0020" w:firstRow="1" w:lastRow="0" w:firstColumn="0" w:lastColumn="0" w:noHBand="0" w:noVBand="0"/>
      </w:tblPr>
      <w:tblGrid>
        <w:gridCol w:w="756"/>
        <w:gridCol w:w="1008"/>
        <w:gridCol w:w="1008"/>
        <w:gridCol w:w="1008"/>
        <w:gridCol w:w="1008"/>
        <w:gridCol w:w="1008"/>
        <w:gridCol w:w="1008"/>
        <w:gridCol w:w="1008"/>
        <w:gridCol w:w="1008"/>
        <w:gridCol w:w="756"/>
      </w:tblGrid>
      <w:tr w:rsidR="009F68C2" w:rsidRPr="00D274C8" w14:paraId="614D205B"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625" w:type="dxa"/>
          </w:tcPr>
          <w:p w14:paraId="77F4C60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Tiêu chí</w:t>
            </w:r>
          </w:p>
        </w:tc>
        <w:tc>
          <w:tcPr>
            <w:tcW w:w="833" w:type="dxa"/>
          </w:tcPr>
          <w:p w14:paraId="045DC81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Trọng số</w:t>
            </w:r>
          </w:p>
        </w:tc>
        <w:tc>
          <w:tcPr>
            <w:tcW w:w="833" w:type="dxa"/>
          </w:tcPr>
          <w:p w14:paraId="1CD21A8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Mekong</w:t>
            </w:r>
          </w:p>
        </w:tc>
        <w:tc>
          <w:tcPr>
            <w:tcW w:w="833" w:type="dxa"/>
          </w:tcPr>
          <w:p w14:paraId="4351B19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Siemens</w:t>
            </w:r>
          </w:p>
        </w:tc>
        <w:tc>
          <w:tcPr>
            <w:tcW w:w="833" w:type="dxa"/>
          </w:tcPr>
          <w:p w14:paraId="3017FA2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Schneider</w:t>
            </w:r>
          </w:p>
        </w:tc>
        <w:tc>
          <w:tcPr>
            <w:tcW w:w="833" w:type="dxa"/>
          </w:tcPr>
          <w:p w14:paraId="22E4786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MiR</w:t>
            </w:r>
          </w:p>
        </w:tc>
        <w:tc>
          <w:tcPr>
            <w:tcW w:w="833" w:type="dxa"/>
          </w:tcPr>
          <w:p w14:paraId="31EB867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Geek+</w:t>
            </w:r>
          </w:p>
        </w:tc>
        <w:tc>
          <w:tcPr>
            <w:tcW w:w="833" w:type="dxa"/>
          </w:tcPr>
          <w:p w14:paraId="33918F6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FPT</w:t>
            </w:r>
          </w:p>
        </w:tc>
        <w:tc>
          <w:tcPr>
            <w:tcW w:w="833" w:type="dxa"/>
          </w:tcPr>
          <w:p w14:paraId="7236D03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Viettel</w:t>
            </w:r>
          </w:p>
        </w:tc>
        <w:tc>
          <w:tcPr>
            <w:tcW w:w="625" w:type="dxa"/>
          </w:tcPr>
          <w:p w14:paraId="3BDE7C2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2552FC1C" w14:textId="77777777">
        <w:tc>
          <w:tcPr>
            <w:tcW w:w="625" w:type="dxa"/>
          </w:tcPr>
          <w:p w14:paraId="66DF347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 Giá cả</w:t>
            </w:r>
          </w:p>
        </w:tc>
        <w:tc>
          <w:tcPr>
            <w:tcW w:w="833" w:type="dxa"/>
          </w:tcPr>
          <w:p w14:paraId="1BEDEC7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w:t>
            </w:r>
          </w:p>
        </w:tc>
        <w:tc>
          <w:tcPr>
            <w:tcW w:w="833" w:type="dxa"/>
          </w:tcPr>
          <w:p w14:paraId="1196570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9/10</w:t>
            </w:r>
          </w:p>
        </w:tc>
        <w:tc>
          <w:tcPr>
            <w:tcW w:w="833" w:type="dxa"/>
          </w:tcPr>
          <w:p w14:paraId="4F952BF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5/10</w:t>
            </w:r>
          </w:p>
        </w:tc>
        <w:tc>
          <w:tcPr>
            <w:tcW w:w="833" w:type="dxa"/>
          </w:tcPr>
          <w:p w14:paraId="28C471B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5/10</w:t>
            </w:r>
          </w:p>
        </w:tc>
        <w:tc>
          <w:tcPr>
            <w:tcW w:w="833" w:type="dxa"/>
          </w:tcPr>
          <w:p w14:paraId="134AF17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4/10</w:t>
            </w:r>
          </w:p>
        </w:tc>
        <w:tc>
          <w:tcPr>
            <w:tcW w:w="833" w:type="dxa"/>
          </w:tcPr>
          <w:p w14:paraId="3D1E2B5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7/10</w:t>
            </w:r>
          </w:p>
        </w:tc>
        <w:tc>
          <w:tcPr>
            <w:tcW w:w="833" w:type="dxa"/>
          </w:tcPr>
          <w:p w14:paraId="49724D0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6/10</w:t>
            </w:r>
          </w:p>
        </w:tc>
        <w:tc>
          <w:tcPr>
            <w:tcW w:w="833" w:type="dxa"/>
          </w:tcPr>
          <w:p w14:paraId="4102C36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6/10</w:t>
            </w:r>
          </w:p>
        </w:tc>
        <w:tc>
          <w:tcPr>
            <w:tcW w:w="625" w:type="dxa"/>
          </w:tcPr>
          <w:p w14:paraId="220E9AB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Mekong rẻ hơn 20-40%</w:t>
            </w:r>
          </w:p>
        </w:tc>
      </w:tr>
      <w:tr w:rsidR="009F68C2" w:rsidRPr="00D274C8" w14:paraId="424FFAD2" w14:textId="77777777">
        <w:tc>
          <w:tcPr>
            <w:tcW w:w="625" w:type="dxa"/>
          </w:tcPr>
          <w:p w14:paraId="7B9E818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2. Chất lượng (reliability, MTBF)</w:t>
            </w:r>
          </w:p>
        </w:tc>
        <w:tc>
          <w:tcPr>
            <w:tcW w:w="833" w:type="dxa"/>
          </w:tcPr>
          <w:p w14:paraId="0ADC239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w:t>
            </w:r>
          </w:p>
        </w:tc>
        <w:tc>
          <w:tcPr>
            <w:tcW w:w="833" w:type="dxa"/>
          </w:tcPr>
          <w:p w14:paraId="3A4D072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7/10</w:t>
            </w:r>
          </w:p>
        </w:tc>
        <w:tc>
          <w:tcPr>
            <w:tcW w:w="833" w:type="dxa"/>
          </w:tcPr>
          <w:p w14:paraId="38194E9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10/10</w:t>
            </w:r>
          </w:p>
        </w:tc>
        <w:tc>
          <w:tcPr>
            <w:tcW w:w="833" w:type="dxa"/>
          </w:tcPr>
          <w:p w14:paraId="3DE80F3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9/10</w:t>
            </w:r>
          </w:p>
        </w:tc>
        <w:tc>
          <w:tcPr>
            <w:tcW w:w="833" w:type="dxa"/>
          </w:tcPr>
          <w:p w14:paraId="0A9D1C4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9/10</w:t>
            </w:r>
          </w:p>
        </w:tc>
        <w:tc>
          <w:tcPr>
            <w:tcW w:w="833" w:type="dxa"/>
          </w:tcPr>
          <w:p w14:paraId="4851D0F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5/10</w:t>
            </w:r>
          </w:p>
        </w:tc>
        <w:tc>
          <w:tcPr>
            <w:tcW w:w="833" w:type="dxa"/>
          </w:tcPr>
          <w:p w14:paraId="05C9738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4/10</w:t>
            </w:r>
          </w:p>
        </w:tc>
        <w:tc>
          <w:tcPr>
            <w:tcW w:w="833" w:type="dxa"/>
          </w:tcPr>
          <w:p w14:paraId="1C621B4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5/10</w:t>
            </w:r>
          </w:p>
        </w:tc>
        <w:tc>
          <w:tcPr>
            <w:tcW w:w="625" w:type="dxa"/>
          </w:tcPr>
          <w:p w14:paraId="7ABD115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Mục tiêu Mekong: 8/10 GĐ2</w:t>
            </w:r>
          </w:p>
        </w:tc>
      </w:tr>
      <w:tr w:rsidR="009F68C2" w:rsidRPr="00D274C8" w14:paraId="3B24CB74" w14:textId="77777777">
        <w:tc>
          <w:tcPr>
            <w:tcW w:w="625" w:type="dxa"/>
          </w:tcPr>
          <w:p w14:paraId="115622A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3. Công nghệ (TRL, tính năng)</w:t>
            </w:r>
          </w:p>
        </w:tc>
        <w:tc>
          <w:tcPr>
            <w:tcW w:w="833" w:type="dxa"/>
          </w:tcPr>
          <w:p w14:paraId="307B5A3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w:t>
            </w:r>
          </w:p>
        </w:tc>
        <w:tc>
          <w:tcPr>
            <w:tcW w:w="833" w:type="dxa"/>
          </w:tcPr>
          <w:p w14:paraId="074201F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7/10</w:t>
            </w:r>
          </w:p>
        </w:tc>
        <w:tc>
          <w:tcPr>
            <w:tcW w:w="833" w:type="dxa"/>
          </w:tcPr>
          <w:p w14:paraId="0A52743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10/10</w:t>
            </w:r>
          </w:p>
        </w:tc>
        <w:tc>
          <w:tcPr>
            <w:tcW w:w="833" w:type="dxa"/>
          </w:tcPr>
          <w:p w14:paraId="1840414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9/10</w:t>
            </w:r>
          </w:p>
        </w:tc>
        <w:tc>
          <w:tcPr>
            <w:tcW w:w="833" w:type="dxa"/>
          </w:tcPr>
          <w:p w14:paraId="7414696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9/10</w:t>
            </w:r>
          </w:p>
        </w:tc>
        <w:tc>
          <w:tcPr>
            <w:tcW w:w="833" w:type="dxa"/>
          </w:tcPr>
          <w:p w14:paraId="4E1D5C6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6/10</w:t>
            </w:r>
          </w:p>
        </w:tc>
        <w:tc>
          <w:tcPr>
            <w:tcW w:w="833" w:type="dxa"/>
          </w:tcPr>
          <w:p w14:paraId="576DD0B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5/10</w:t>
            </w:r>
          </w:p>
        </w:tc>
        <w:tc>
          <w:tcPr>
            <w:tcW w:w="833" w:type="dxa"/>
          </w:tcPr>
          <w:p w14:paraId="2AED411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4/10</w:t>
            </w:r>
          </w:p>
        </w:tc>
        <w:tc>
          <w:tcPr>
            <w:tcW w:w="625" w:type="dxa"/>
          </w:tcPr>
          <w:p w14:paraId="6AE7012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TRL 7-8, roadmap 8-9</w:t>
            </w:r>
          </w:p>
        </w:tc>
      </w:tr>
      <w:tr w:rsidR="009F68C2" w:rsidRPr="00D274C8" w14:paraId="21730482" w14:textId="77777777">
        <w:tc>
          <w:tcPr>
            <w:tcW w:w="625" w:type="dxa"/>
          </w:tcPr>
          <w:p w14:paraId="0D9DEC4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4. Dịch vụ (support, warranty)</w:t>
            </w:r>
          </w:p>
        </w:tc>
        <w:tc>
          <w:tcPr>
            <w:tcW w:w="833" w:type="dxa"/>
          </w:tcPr>
          <w:p w14:paraId="7E7EDA3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w:t>
            </w:r>
          </w:p>
        </w:tc>
        <w:tc>
          <w:tcPr>
            <w:tcW w:w="833" w:type="dxa"/>
          </w:tcPr>
          <w:p w14:paraId="6385D86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9/10</w:t>
            </w:r>
          </w:p>
        </w:tc>
        <w:tc>
          <w:tcPr>
            <w:tcW w:w="833" w:type="dxa"/>
          </w:tcPr>
          <w:p w14:paraId="20CAD2D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8/10</w:t>
            </w:r>
          </w:p>
        </w:tc>
        <w:tc>
          <w:tcPr>
            <w:tcW w:w="833" w:type="dxa"/>
          </w:tcPr>
          <w:p w14:paraId="20072E2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8/10</w:t>
            </w:r>
          </w:p>
        </w:tc>
        <w:tc>
          <w:tcPr>
            <w:tcW w:w="833" w:type="dxa"/>
          </w:tcPr>
          <w:p w14:paraId="4E82D39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7/10</w:t>
            </w:r>
          </w:p>
        </w:tc>
        <w:tc>
          <w:tcPr>
            <w:tcW w:w="833" w:type="dxa"/>
          </w:tcPr>
          <w:p w14:paraId="0BFCACB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4/10</w:t>
            </w:r>
          </w:p>
        </w:tc>
        <w:tc>
          <w:tcPr>
            <w:tcW w:w="833" w:type="dxa"/>
          </w:tcPr>
          <w:p w14:paraId="7779AB6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7/10</w:t>
            </w:r>
          </w:p>
        </w:tc>
        <w:tc>
          <w:tcPr>
            <w:tcW w:w="833" w:type="dxa"/>
          </w:tcPr>
          <w:p w14:paraId="11B2B6D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6/10</w:t>
            </w:r>
          </w:p>
        </w:tc>
        <w:tc>
          <w:tcPr>
            <w:tcW w:w="625" w:type="dxa"/>
          </w:tcPr>
          <w:p w14:paraId="101C1C3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Local 24/7, tiếng Việt</w:t>
            </w:r>
          </w:p>
        </w:tc>
      </w:tr>
      <w:tr w:rsidR="009F68C2" w:rsidRPr="00D274C8" w14:paraId="51AA5F0B" w14:textId="77777777">
        <w:tc>
          <w:tcPr>
            <w:tcW w:w="625" w:type="dxa"/>
          </w:tcPr>
          <w:p w14:paraId="5480AE3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5. Thương hiệu</w:t>
            </w:r>
          </w:p>
        </w:tc>
        <w:tc>
          <w:tcPr>
            <w:tcW w:w="833" w:type="dxa"/>
          </w:tcPr>
          <w:p w14:paraId="67A9512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w:t>
            </w:r>
          </w:p>
        </w:tc>
        <w:tc>
          <w:tcPr>
            <w:tcW w:w="833" w:type="dxa"/>
          </w:tcPr>
          <w:p w14:paraId="659AE35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4/10</w:t>
            </w:r>
          </w:p>
        </w:tc>
        <w:tc>
          <w:tcPr>
            <w:tcW w:w="833" w:type="dxa"/>
          </w:tcPr>
          <w:p w14:paraId="0211485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10/10</w:t>
            </w:r>
          </w:p>
        </w:tc>
        <w:tc>
          <w:tcPr>
            <w:tcW w:w="833" w:type="dxa"/>
          </w:tcPr>
          <w:p w14:paraId="6C111E7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9/10</w:t>
            </w:r>
          </w:p>
        </w:tc>
        <w:tc>
          <w:tcPr>
            <w:tcW w:w="833" w:type="dxa"/>
          </w:tcPr>
          <w:p w14:paraId="67CB053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8/10</w:t>
            </w:r>
          </w:p>
        </w:tc>
        <w:tc>
          <w:tcPr>
            <w:tcW w:w="833" w:type="dxa"/>
          </w:tcPr>
          <w:p w14:paraId="7294DAA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6/10</w:t>
            </w:r>
          </w:p>
        </w:tc>
        <w:tc>
          <w:tcPr>
            <w:tcW w:w="833" w:type="dxa"/>
          </w:tcPr>
          <w:p w14:paraId="5396707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8/10</w:t>
            </w:r>
          </w:p>
        </w:tc>
        <w:tc>
          <w:tcPr>
            <w:tcW w:w="833" w:type="dxa"/>
          </w:tcPr>
          <w:p w14:paraId="4D669AF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8/10</w:t>
            </w:r>
          </w:p>
        </w:tc>
        <w:tc>
          <w:tcPr>
            <w:tcW w:w="625" w:type="dxa"/>
          </w:tcPr>
          <w:p w14:paraId="7453E5F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Cần build trong 3-5 năm</w:t>
            </w:r>
          </w:p>
        </w:tc>
      </w:tr>
      <w:tr w:rsidR="009F68C2" w:rsidRPr="00D274C8" w14:paraId="597DA434" w14:textId="77777777">
        <w:tc>
          <w:tcPr>
            <w:tcW w:w="625" w:type="dxa"/>
          </w:tcPr>
          <w:p w14:paraId="100CFDE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6. Tích hợp (ecosystem, platform)</w:t>
            </w:r>
          </w:p>
        </w:tc>
        <w:tc>
          <w:tcPr>
            <w:tcW w:w="833" w:type="dxa"/>
          </w:tcPr>
          <w:p w14:paraId="5D74E5F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w:t>
            </w:r>
          </w:p>
        </w:tc>
        <w:tc>
          <w:tcPr>
            <w:tcW w:w="833" w:type="dxa"/>
          </w:tcPr>
          <w:p w14:paraId="68A6781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6/10</w:t>
            </w:r>
          </w:p>
        </w:tc>
        <w:tc>
          <w:tcPr>
            <w:tcW w:w="833" w:type="dxa"/>
          </w:tcPr>
          <w:p w14:paraId="555ACC6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10/10</w:t>
            </w:r>
          </w:p>
        </w:tc>
        <w:tc>
          <w:tcPr>
            <w:tcW w:w="833" w:type="dxa"/>
          </w:tcPr>
          <w:p w14:paraId="1760330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10/10</w:t>
            </w:r>
          </w:p>
        </w:tc>
        <w:tc>
          <w:tcPr>
            <w:tcW w:w="833" w:type="dxa"/>
          </w:tcPr>
          <w:p w14:paraId="60937D4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8/10</w:t>
            </w:r>
          </w:p>
        </w:tc>
        <w:tc>
          <w:tcPr>
            <w:tcW w:w="833" w:type="dxa"/>
          </w:tcPr>
          <w:p w14:paraId="153AA4F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6/10</w:t>
            </w:r>
          </w:p>
        </w:tc>
        <w:tc>
          <w:tcPr>
            <w:tcW w:w="833" w:type="dxa"/>
          </w:tcPr>
          <w:p w14:paraId="05D6DE0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8/10</w:t>
            </w:r>
          </w:p>
        </w:tc>
        <w:tc>
          <w:tcPr>
            <w:tcW w:w="833" w:type="dxa"/>
          </w:tcPr>
          <w:p w14:paraId="1F10DE5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7/10</w:t>
            </w:r>
          </w:p>
        </w:tc>
        <w:tc>
          <w:tcPr>
            <w:tcW w:w="625" w:type="dxa"/>
          </w:tcPr>
          <w:p w14:paraId="652F0FC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Roadmap Open API 2027</w:t>
            </w:r>
          </w:p>
        </w:tc>
      </w:tr>
      <w:tr w:rsidR="009F68C2" w:rsidRPr="00D274C8" w14:paraId="53C69CE3" w14:textId="77777777">
        <w:tc>
          <w:tcPr>
            <w:tcW w:w="625" w:type="dxa"/>
          </w:tcPr>
          <w:p w14:paraId="4411475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7. Nội địa hóa (localization)</w:t>
            </w:r>
          </w:p>
        </w:tc>
        <w:tc>
          <w:tcPr>
            <w:tcW w:w="833" w:type="dxa"/>
          </w:tcPr>
          <w:p w14:paraId="65EAB66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833" w:type="dxa"/>
          </w:tcPr>
          <w:p w14:paraId="7863CF6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10/10</w:t>
            </w:r>
          </w:p>
        </w:tc>
        <w:tc>
          <w:tcPr>
            <w:tcW w:w="833" w:type="dxa"/>
          </w:tcPr>
          <w:p w14:paraId="281786C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3/10</w:t>
            </w:r>
          </w:p>
        </w:tc>
        <w:tc>
          <w:tcPr>
            <w:tcW w:w="833" w:type="dxa"/>
          </w:tcPr>
          <w:p w14:paraId="299AE96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3/10</w:t>
            </w:r>
          </w:p>
        </w:tc>
        <w:tc>
          <w:tcPr>
            <w:tcW w:w="833" w:type="dxa"/>
          </w:tcPr>
          <w:p w14:paraId="36F8A4C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2/10</w:t>
            </w:r>
          </w:p>
        </w:tc>
        <w:tc>
          <w:tcPr>
            <w:tcW w:w="833" w:type="dxa"/>
          </w:tcPr>
          <w:p w14:paraId="7BD54A8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4/10</w:t>
            </w:r>
          </w:p>
        </w:tc>
        <w:tc>
          <w:tcPr>
            <w:tcW w:w="833" w:type="dxa"/>
          </w:tcPr>
          <w:p w14:paraId="409891F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9/10</w:t>
            </w:r>
          </w:p>
        </w:tc>
        <w:tc>
          <w:tcPr>
            <w:tcW w:w="833" w:type="dxa"/>
          </w:tcPr>
          <w:p w14:paraId="38241BF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9/10</w:t>
            </w:r>
          </w:p>
        </w:tc>
        <w:tc>
          <w:tcPr>
            <w:tcW w:w="625" w:type="dxa"/>
          </w:tcPr>
          <w:p w14:paraId="5C52139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USP của Mekong</w:t>
            </w:r>
          </w:p>
        </w:tc>
      </w:tr>
      <w:tr w:rsidR="009F68C2" w:rsidRPr="00D274C8" w14:paraId="750C28D9" w14:textId="77777777">
        <w:tc>
          <w:tcPr>
            <w:tcW w:w="625" w:type="dxa"/>
          </w:tcPr>
          <w:p w14:paraId="057D952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8. Tùy chỉnh (customization)</w:t>
            </w:r>
          </w:p>
        </w:tc>
        <w:tc>
          <w:tcPr>
            <w:tcW w:w="833" w:type="dxa"/>
          </w:tcPr>
          <w:p w14:paraId="3DD0714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833" w:type="dxa"/>
          </w:tcPr>
          <w:p w14:paraId="0095B44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10/10</w:t>
            </w:r>
          </w:p>
        </w:tc>
        <w:tc>
          <w:tcPr>
            <w:tcW w:w="833" w:type="dxa"/>
          </w:tcPr>
          <w:p w14:paraId="0A314C8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5/10</w:t>
            </w:r>
          </w:p>
        </w:tc>
        <w:tc>
          <w:tcPr>
            <w:tcW w:w="833" w:type="dxa"/>
          </w:tcPr>
          <w:p w14:paraId="205196E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6/10</w:t>
            </w:r>
          </w:p>
        </w:tc>
        <w:tc>
          <w:tcPr>
            <w:tcW w:w="833" w:type="dxa"/>
          </w:tcPr>
          <w:p w14:paraId="7516382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4/10</w:t>
            </w:r>
          </w:p>
        </w:tc>
        <w:tc>
          <w:tcPr>
            <w:tcW w:w="833" w:type="dxa"/>
          </w:tcPr>
          <w:p w14:paraId="7074FC6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3/10</w:t>
            </w:r>
          </w:p>
        </w:tc>
        <w:tc>
          <w:tcPr>
            <w:tcW w:w="833" w:type="dxa"/>
          </w:tcPr>
          <w:p w14:paraId="530407E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7/10</w:t>
            </w:r>
          </w:p>
        </w:tc>
        <w:tc>
          <w:tcPr>
            <w:tcW w:w="833" w:type="dxa"/>
          </w:tcPr>
          <w:p w14:paraId="5CB03F4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6/10</w:t>
            </w:r>
          </w:p>
        </w:tc>
        <w:tc>
          <w:tcPr>
            <w:tcW w:w="625" w:type="dxa"/>
          </w:tcPr>
          <w:p w14:paraId="707935A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Flexible, fast (3-6 tháng)</w:t>
            </w:r>
          </w:p>
        </w:tc>
      </w:tr>
      <w:tr w:rsidR="009F68C2" w:rsidRPr="00D274C8" w14:paraId="09FC807A" w14:textId="77777777">
        <w:tc>
          <w:tcPr>
            <w:tcW w:w="625" w:type="dxa"/>
          </w:tcPr>
          <w:p w14:paraId="6E87FD4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 (weighted)</w:t>
            </w:r>
          </w:p>
        </w:tc>
        <w:tc>
          <w:tcPr>
            <w:tcW w:w="833" w:type="dxa"/>
          </w:tcPr>
          <w:p w14:paraId="720D3F2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100%</w:t>
            </w:r>
          </w:p>
        </w:tc>
        <w:tc>
          <w:tcPr>
            <w:tcW w:w="833" w:type="dxa"/>
          </w:tcPr>
          <w:p w14:paraId="013D70D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7,45/10</w:t>
            </w:r>
          </w:p>
        </w:tc>
        <w:tc>
          <w:tcPr>
            <w:tcW w:w="833" w:type="dxa"/>
          </w:tcPr>
          <w:p w14:paraId="2D1F040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8,15/10</w:t>
            </w:r>
          </w:p>
        </w:tc>
        <w:tc>
          <w:tcPr>
            <w:tcW w:w="833" w:type="dxa"/>
          </w:tcPr>
          <w:p w14:paraId="19EA808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7,70/10</w:t>
            </w:r>
          </w:p>
        </w:tc>
        <w:tc>
          <w:tcPr>
            <w:tcW w:w="833" w:type="dxa"/>
          </w:tcPr>
          <w:p w14:paraId="54515CF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7,05/10</w:t>
            </w:r>
          </w:p>
        </w:tc>
        <w:tc>
          <w:tcPr>
            <w:tcW w:w="833" w:type="dxa"/>
          </w:tcPr>
          <w:p w14:paraId="5067A45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5,60/10</w:t>
            </w:r>
          </w:p>
        </w:tc>
        <w:tc>
          <w:tcPr>
            <w:tcW w:w="833" w:type="dxa"/>
          </w:tcPr>
          <w:p w14:paraId="331784E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6,70/10</w:t>
            </w:r>
          </w:p>
        </w:tc>
        <w:tc>
          <w:tcPr>
            <w:tcW w:w="833" w:type="dxa"/>
          </w:tcPr>
          <w:p w14:paraId="285264B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6,35/10</w:t>
            </w:r>
          </w:p>
        </w:tc>
        <w:tc>
          <w:tcPr>
            <w:tcW w:w="625" w:type="dxa"/>
          </w:tcPr>
          <w:p w14:paraId="7BEE8F4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Mekong competitive</w:t>
            </w:r>
          </w:p>
        </w:tc>
      </w:tr>
    </w:tbl>
    <w:p w14:paraId="36D9736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Phân tích:</w:t>
      </w:r>
    </w:p>
    <w:p w14:paraId="4F2D2144" w14:textId="77777777" w:rsidR="009F68C2" w:rsidRPr="00D274C8" w:rsidRDefault="00CC558F" w:rsidP="00DC180F">
      <w:pPr>
        <w:pStyle w:val="Compact"/>
        <w:numPr>
          <w:ilvl w:val="0"/>
          <w:numId w:val="105"/>
        </w:numPr>
        <w:rPr>
          <w:rFonts w:ascii="Times New Roman" w:hAnsi="Times New Roman" w:cs="Times New Roman"/>
        </w:rPr>
      </w:pPr>
      <w:r w:rsidRPr="00D274C8">
        <w:rPr>
          <w:rFonts w:ascii="Times New Roman" w:hAnsi="Times New Roman" w:cs="Times New Roman"/>
          <w:b/>
          <w:bCs/>
        </w:rPr>
        <w:t>Mekong (7,45) &lt; Siemens (8,15):</w:t>
      </w:r>
      <w:r w:rsidRPr="00D274C8">
        <w:rPr>
          <w:rFonts w:ascii="Times New Roman" w:hAnsi="Times New Roman" w:cs="Times New Roman"/>
        </w:rPr>
        <w:t xml:space="preserve"> Kém về brand, chất lượng, công nghệ → </w:t>
      </w:r>
      <w:r w:rsidRPr="00D274C8">
        <w:rPr>
          <w:rFonts w:ascii="Times New Roman" w:hAnsi="Times New Roman" w:cs="Times New Roman"/>
          <w:b/>
          <w:bCs/>
        </w:rPr>
        <w:t>nhưng không compete trực tiếp</w:t>
      </w:r>
      <w:r w:rsidRPr="00D274C8">
        <w:rPr>
          <w:rFonts w:ascii="Times New Roman" w:hAnsi="Times New Roman" w:cs="Times New Roman"/>
        </w:rPr>
        <w:t xml:space="preserve"> (Siemens target enterprise lớn, Mekong target DNNVV)</w:t>
      </w:r>
    </w:p>
    <w:p w14:paraId="1162084B" w14:textId="77777777" w:rsidR="009F68C2" w:rsidRPr="00D274C8" w:rsidRDefault="00CC558F" w:rsidP="00DC180F">
      <w:pPr>
        <w:pStyle w:val="Compact"/>
        <w:numPr>
          <w:ilvl w:val="0"/>
          <w:numId w:val="105"/>
        </w:numPr>
        <w:rPr>
          <w:rFonts w:ascii="Times New Roman" w:hAnsi="Times New Roman" w:cs="Times New Roman"/>
        </w:rPr>
      </w:pPr>
      <w:r w:rsidRPr="00D274C8">
        <w:rPr>
          <w:rFonts w:ascii="Times New Roman" w:hAnsi="Times New Roman" w:cs="Times New Roman"/>
          <w:b/>
          <w:bCs/>
        </w:rPr>
        <w:t>Mekong (7,45) ≈ Schneider (7,70):</w:t>
      </w:r>
      <w:r w:rsidRPr="00D274C8">
        <w:rPr>
          <w:rFonts w:ascii="Times New Roman" w:hAnsi="Times New Roman" w:cs="Times New Roman"/>
        </w:rPr>
        <w:t xml:space="preserve"> Ngang nhau → </w:t>
      </w:r>
      <w:r w:rsidRPr="00D274C8">
        <w:rPr>
          <w:rFonts w:ascii="Times New Roman" w:hAnsi="Times New Roman" w:cs="Times New Roman"/>
          <w:b/>
          <w:bCs/>
        </w:rPr>
        <w:t>có thể compete</w:t>
      </w:r>
      <w:r w:rsidRPr="00D274C8">
        <w:rPr>
          <w:rFonts w:ascii="Times New Roman" w:hAnsi="Times New Roman" w:cs="Times New Roman"/>
        </w:rPr>
        <w:t xml:space="preserve"> nếu target khách hàng mid-market</w:t>
      </w:r>
    </w:p>
    <w:p w14:paraId="78E4EFDF" w14:textId="77777777" w:rsidR="009F68C2" w:rsidRPr="00D274C8" w:rsidRDefault="00CC558F" w:rsidP="00DC180F">
      <w:pPr>
        <w:pStyle w:val="Compact"/>
        <w:numPr>
          <w:ilvl w:val="0"/>
          <w:numId w:val="105"/>
        </w:numPr>
        <w:rPr>
          <w:rFonts w:ascii="Times New Roman" w:hAnsi="Times New Roman" w:cs="Times New Roman"/>
        </w:rPr>
      </w:pPr>
      <w:r w:rsidRPr="00D274C8">
        <w:rPr>
          <w:rFonts w:ascii="Times New Roman" w:hAnsi="Times New Roman" w:cs="Times New Roman"/>
          <w:b/>
          <w:bCs/>
        </w:rPr>
        <w:t>Mekong (7,45) &gt; MiR (7,05):</w:t>
      </w:r>
      <w:r w:rsidRPr="00D274C8">
        <w:rPr>
          <w:rFonts w:ascii="Times New Roman" w:hAnsi="Times New Roman" w:cs="Times New Roman"/>
        </w:rPr>
        <w:t xml:space="preserve"> Thắng về giá, service, localization → </w:t>
      </w:r>
      <w:r w:rsidRPr="00D274C8">
        <w:rPr>
          <w:rFonts w:ascii="Times New Roman" w:hAnsi="Times New Roman" w:cs="Times New Roman"/>
          <w:b/>
          <w:bCs/>
        </w:rPr>
        <w:t>có thể win</w:t>
      </w:r>
      <w:r w:rsidRPr="00D274C8">
        <w:rPr>
          <w:rFonts w:ascii="Times New Roman" w:hAnsi="Times New Roman" w:cs="Times New Roman"/>
        </w:rPr>
        <w:t xml:space="preserve"> khách hàng nhạy cảm giá</w:t>
      </w:r>
    </w:p>
    <w:p w14:paraId="01D33AEC" w14:textId="77777777" w:rsidR="009F68C2" w:rsidRPr="00D274C8" w:rsidRDefault="00CC558F" w:rsidP="00DC180F">
      <w:pPr>
        <w:pStyle w:val="Compact"/>
        <w:numPr>
          <w:ilvl w:val="0"/>
          <w:numId w:val="105"/>
        </w:numPr>
        <w:rPr>
          <w:rFonts w:ascii="Times New Roman" w:hAnsi="Times New Roman" w:cs="Times New Roman"/>
        </w:rPr>
      </w:pPr>
      <w:r w:rsidRPr="00D274C8">
        <w:rPr>
          <w:rFonts w:ascii="Times New Roman" w:hAnsi="Times New Roman" w:cs="Times New Roman"/>
          <w:b/>
          <w:bCs/>
        </w:rPr>
        <w:t>Mekong (7,45) &gt;&gt; Geek+ (5,60):</w:t>
      </w:r>
      <w:r w:rsidRPr="00D274C8">
        <w:rPr>
          <w:rFonts w:ascii="Times New Roman" w:hAnsi="Times New Roman" w:cs="Times New Roman"/>
        </w:rPr>
        <w:t xml:space="preserve"> Thắng về chất lượng, service, brand → </w:t>
      </w:r>
      <w:r w:rsidRPr="00D274C8">
        <w:rPr>
          <w:rFonts w:ascii="Times New Roman" w:hAnsi="Times New Roman" w:cs="Times New Roman"/>
          <w:b/>
          <w:bCs/>
        </w:rPr>
        <w:t>key differentiation</w:t>
      </w:r>
    </w:p>
    <w:p w14:paraId="1F881B6B" w14:textId="77777777" w:rsidR="009F68C2" w:rsidRPr="00D274C8" w:rsidRDefault="00CC558F" w:rsidP="00DC180F">
      <w:pPr>
        <w:pStyle w:val="Compact"/>
        <w:numPr>
          <w:ilvl w:val="0"/>
          <w:numId w:val="105"/>
        </w:numPr>
        <w:rPr>
          <w:rFonts w:ascii="Times New Roman" w:hAnsi="Times New Roman" w:cs="Times New Roman"/>
        </w:rPr>
      </w:pPr>
      <w:r w:rsidRPr="00D274C8">
        <w:rPr>
          <w:rFonts w:ascii="Times New Roman" w:hAnsi="Times New Roman" w:cs="Times New Roman"/>
          <w:b/>
          <w:bCs/>
        </w:rPr>
        <w:t>Mekong (7,45) &gt; FPT/Viettel (6,7/6,35):</w:t>
      </w:r>
      <w:r w:rsidRPr="00D274C8">
        <w:rPr>
          <w:rFonts w:ascii="Times New Roman" w:hAnsi="Times New Roman" w:cs="Times New Roman"/>
        </w:rPr>
        <w:t xml:space="preserve"> Thắng về sản phẩm phần cứng → </w:t>
      </w:r>
      <w:r w:rsidRPr="00D274C8">
        <w:rPr>
          <w:rFonts w:ascii="Times New Roman" w:hAnsi="Times New Roman" w:cs="Times New Roman"/>
          <w:b/>
          <w:bCs/>
        </w:rPr>
        <w:t>partnership opportunity</w:t>
      </w:r>
    </w:p>
    <w:p w14:paraId="4390ADBE"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Chiến lược định vị:</w:t>
      </w:r>
    </w:p>
    <w:p w14:paraId="206622A6" w14:textId="77777777" w:rsidR="009F68C2" w:rsidRPr="00D274C8" w:rsidRDefault="00CC558F">
      <w:pPr>
        <w:pStyle w:val="SourceCode"/>
        <w:rPr>
          <w:rFonts w:ascii="Times New Roman" w:hAnsi="Times New Roman" w:cs="Times New Roman"/>
        </w:rPr>
      </w:pPr>
      <w:r w:rsidRPr="00D274C8">
        <w:rPr>
          <w:rStyle w:val="VerbatimChar"/>
          <w:rFonts w:ascii="Times New Roman" w:hAnsi="Times New Roman" w:cs="Times New Roman"/>
        </w:rPr>
        <w:t>graph LR</w:t>
      </w:r>
      <w:r w:rsidRPr="00D274C8">
        <w:rPr>
          <w:rFonts w:ascii="Times New Roman" w:hAnsi="Times New Roman" w:cs="Times New Roman"/>
        </w:rPr>
        <w:br/>
      </w:r>
      <w:r w:rsidRPr="00D274C8">
        <w:rPr>
          <w:rStyle w:val="VerbatimChar"/>
          <w:rFonts w:ascii="Times New Roman" w:hAnsi="Times New Roman" w:cs="Times New Roman"/>
        </w:rPr>
        <w:t>A[High Price] --&gt; B[Siemens&lt;br/&gt;Schneider&lt;br/&gt;Premium]</w:t>
      </w:r>
      <w:r w:rsidRPr="00D274C8">
        <w:rPr>
          <w:rFonts w:ascii="Times New Roman" w:hAnsi="Times New Roman" w:cs="Times New Roman"/>
        </w:rPr>
        <w:br/>
      </w:r>
      <w:r w:rsidRPr="00D274C8">
        <w:rPr>
          <w:rStyle w:val="VerbatimChar"/>
          <w:rFonts w:ascii="Times New Roman" w:hAnsi="Times New Roman" w:cs="Times New Roman"/>
        </w:rPr>
        <w:t>A --&gt; C[MiR&lt;br/&gt;KUKA&lt;br/&gt;Specialist]</w:t>
      </w:r>
      <w:r w:rsidRPr="00D274C8">
        <w:rPr>
          <w:rFonts w:ascii="Times New Roman" w:hAnsi="Times New Roman" w:cs="Times New Roman"/>
        </w:rPr>
        <w:br/>
      </w:r>
      <w:r w:rsidRPr="00D274C8">
        <w:rPr>
          <w:rStyle w:val="VerbatimChar"/>
          <w:rFonts w:ascii="Times New Roman" w:hAnsi="Times New Roman" w:cs="Times New Roman"/>
        </w:rPr>
        <w:t>D[Low Price] --&gt; E[Geek+&lt;br/&gt;China&lt;br/&gt;Low-cost]</w:t>
      </w:r>
      <w:r w:rsidRPr="00D274C8">
        <w:rPr>
          <w:rFonts w:ascii="Times New Roman" w:hAnsi="Times New Roman" w:cs="Times New Roman"/>
        </w:rPr>
        <w:br/>
      </w:r>
      <w:r w:rsidRPr="00D274C8">
        <w:rPr>
          <w:rStyle w:val="VerbatimChar"/>
          <w:rFonts w:ascii="Times New Roman" w:hAnsi="Times New Roman" w:cs="Times New Roman"/>
        </w:rPr>
        <w:t>D --&gt; F[Mekong&lt;br/&gt;**Value Leader**&lt;br/&gt;Price-Quality Sweet Spot]</w:t>
      </w:r>
      <w:r w:rsidRPr="00D274C8">
        <w:rPr>
          <w:rFonts w:ascii="Times New Roman" w:hAnsi="Times New Roman" w:cs="Times New Roman"/>
        </w:rPr>
        <w:br/>
      </w:r>
      <w:r w:rsidRPr="00D274C8">
        <w:rPr>
          <w:rStyle w:val="VerbatimChar"/>
          <w:rFonts w:ascii="Times New Roman" w:hAnsi="Times New Roman" w:cs="Times New Roman"/>
        </w:rPr>
        <w:t>D --&gt; G[FPT&lt;br/&gt;Viettel&lt;br/&gt;Software-focused]</w:t>
      </w:r>
      <w:r w:rsidRPr="00D274C8">
        <w:rPr>
          <w:rFonts w:ascii="Times New Roman" w:hAnsi="Times New Roman" w:cs="Times New Roman"/>
        </w:rPr>
        <w:br/>
      </w:r>
      <w:r w:rsidRPr="00D274C8">
        <w:rPr>
          <w:rStyle w:val="VerbatimChar"/>
          <w:rFonts w:ascii="Times New Roman" w:hAnsi="Times New Roman" w:cs="Times New Roman"/>
        </w:rPr>
        <w:t>B -.compete.-&gt; C</w:t>
      </w:r>
      <w:r w:rsidRPr="00D274C8">
        <w:rPr>
          <w:rFonts w:ascii="Times New Roman" w:hAnsi="Times New Roman" w:cs="Times New Roman"/>
        </w:rPr>
        <w:br/>
      </w:r>
      <w:r w:rsidRPr="00D274C8">
        <w:rPr>
          <w:rStyle w:val="VerbatimChar"/>
          <w:rFonts w:ascii="Times New Roman" w:hAnsi="Times New Roman" w:cs="Times New Roman"/>
        </w:rPr>
        <w:t>E -.-&gt;|avoid| B</w:t>
      </w:r>
      <w:r w:rsidRPr="00D274C8">
        <w:rPr>
          <w:rFonts w:ascii="Times New Roman" w:hAnsi="Times New Roman" w:cs="Times New Roman"/>
        </w:rPr>
        <w:br/>
      </w:r>
      <w:r w:rsidRPr="00D274C8">
        <w:rPr>
          <w:rStyle w:val="VerbatimChar"/>
          <w:rFonts w:ascii="Times New Roman" w:hAnsi="Times New Roman" w:cs="Times New Roman"/>
        </w:rPr>
        <w:t>F -.-&gt;|target| F</w:t>
      </w:r>
      <w:r w:rsidRPr="00D274C8">
        <w:rPr>
          <w:rFonts w:ascii="Times New Roman" w:hAnsi="Times New Roman" w:cs="Times New Roman"/>
        </w:rPr>
        <w:br/>
      </w:r>
      <w:r w:rsidRPr="00D274C8">
        <w:rPr>
          <w:rStyle w:val="VerbatimChar"/>
          <w:rFonts w:ascii="Times New Roman" w:hAnsi="Times New Roman" w:cs="Times New Roman"/>
        </w:rPr>
        <w:t>F -.-&gt;|partner| G</w:t>
      </w:r>
    </w:p>
    <w:p w14:paraId="094BFEDE"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Mekong positioning: “Value Leader” – Chất lượng tốt (7-8/10) với giá hợp lý (rẻ hơn 20-40% MiR/Siemens), service tốt nhất phân khúc DNNVV Việt Nam.</w:t>
      </w:r>
    </w:p>
    <w:p w14:paraId="437D45D8" w14:textId="77777777" w:rsidR="009F68C2" w:rsidRPr="00D274C8" w:rsidRDefault="00CC558F">
      <w:pPr>
        <w:pStyle w:val="Heading3"/>
        <w:rPr>
          <w:rFonts w:ascii="Times New Roman" w:hAnsi="Times New Roman" w:cs="Times New Roman"/>
        </w:rPr>
      </w:pPr>
      <w:bookmarkStart w:id="71" w:name="risk-register-bảng-quản-lý-rủi-ro-8-mục"/>
      <w:bookmarkEnd w:id="70"/>
      <w:r w:rsidRPr="00D274C8">
        <w:rPr>
          <w:rStyle w:val="SectionNumber"/>
          <w:rFonts w:ascii="Times New Roman" w:hAnsi="Times New Roman" w:cs="Times New Roman"/>
        </w:rPr>
        <w:t>5.3.4</w:t>
      </w:r>
      <w:r w:rsidRPr="00D274C8">
        <w:rPr>
          <w:rFonts w:ascii="Times New Roman" w:hAnsi="Times New Roman" w:cs="Times New Roman"/>
        </w:rPr>
        <w:tab/>
        <w:t>10.4. Risk Register – Bảng quản lý rủi ro 8 mục</w:t>
      </w:r>
    </w:p>
    <w:p w14:paraId="37ED35FA"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Phương pháp đánh giá:</w:t>
      </w:r>
      <w:r w:rsidRPr="00D274C8">
        <w:rPr>
          <w:rFonts w:ascii="Times New Roman" w:hAnsi="Times New Roman" w:cs="Times New Roman"/>
        </w:rPr>
        <w:t xml:space="preserve"> - </w:t>
      </w:r>
      <w:r w:rsidRPr="00D274C8">
        <w:rPr>
          <w:rFonts w:ascii="Times New Roman" w:hAnsi="Times New Roman" w:cs="Times New Roman"/>
          <w:b/>
          <w:bCs/>
        </w:rPr>
        <w:t>Xác suất (Probability)</w:t>
      </w:r>
      <w:r w:rsidRPr="00D274C8">
        <w:rPr>
          <w:rFonts w:ascii="Times New Roman" w:hAnsi="Times New Roman" w:cs="Times New Roman"/>
        </w:rPr>
        <w:t xml:space="preserve">: Thấp (1), Trung bình (2), Cao (3), Rất cao (4) - </w:t>
      </w:r>
      <w:r w:rsidRPr="00D274C8">
        <w:rPr>
          <w:rFonts w:ascii="Times New Roman" w:hAnsi="Times New Roman" w:cs="Times New Roman"/>
          <w:b/>
          <w:bCs/>
        </w:rPr>
        <w:t>Tác động (Impact)</w:t>
      </w:r>
      <w:r w:rsidRPr="00D274C8">
        <w:rPr>
          <w:rFonts w:ascii="Times New Roman" w:hAnsi="Times New Roman" w:cs="Times New Roman"/>
        </w:rPr>
        <w:t xml:space="preserve">: Thấp (1), Trung bình (2), Cao (3), Rất cao (4), Nghiêm trọng (5) - </w:t>
      </w:r>
      <w:r w:rsidRPr="00D274C8">
        <w:rPr>
          <w:rFonts w:ascii="Times New Roman" w:hAnsi="Times New Roman" w:cs="Times New Roman"/>
          <w:b/>
          <w:bCs/>
        </w:rPr>
        <w:t>RPN (Risk Priority Number)</w:t>
      </w:r>
      <w:r w:rsidRPr="00D274C8">
        <w:rPr>
          <w:rFonts w:ascii="Times New Roman" w:hAnsi="Times New Roman" w:cs="Times New Roman"/>
        </w:rPr>
        <w:t xml:space="preserve">: RPN = Probability × Impact (1-20) - </w:t>
      </w:r>
      <w:r w:rsidRPr="00D274C8">
        <w:rPr>
          <w:rFonts w:ascii="Times New Roman" w:hAnsi="Times New Roman" w:cs="Times New Roman"/>
          <w:b/>
          <w:bCs/>
        </w:rPr>
        <w:t>Ngưỡng hành động</w:t>
      </w:r>
      <w:r w:rsidRPr="00D274C8">
        <w:rPr>
          <w:rFonts w:ascii="Times New Roman" w:hAnsi="Times New Roman" w:cs="Times New Roman"/>
        </w:rPr>
        <w:t>: RPN ≥12 → Cần biện pháp ngay; RPN 9-11 → Theo dõi; RPN ≤8 → Chấp nhận</w:t>
      </w:r>
    </w:p>
    <w:p w14:paraId="223C8EB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Bảng 10.4.1: Risk Register 8 rủi ro chính</w:t>
      </w:r>
    </w:p>
    <w:tbl>
      <w:tblPr>
        <w:tblStyle w:val="Table"/>
        <w:tblW w:w="5000" w:type="pct"/>
        <w:tblLayout w:type="fixed"/>
        <w:tblLook w:val="0020" w:firstRow="1" w:lastRow="0" w:firstColumn="0" w:lastColumn="0" w:noHBand="0" w:noVBand="0"/>
      </w:tblPr>
      <w:tblGrid>
        <w:gridCol w:w="777"/>
        <w:gridCol w:w="777"/>
        <w:gridCol w:w="777"/>
        <w:gridCol w:w="1036"/>
        <w:gridCol w:w="1035"/>
        <w:gridCol w:w="1035"/>
        <w:gridCol w:w="776"/>
        <w:gridCol w:w="776"/>
        <w:gridCol w:w="776"/>
        <w:gridCol w:w="1035"/>
        <w:gridCol w:w="776"/>
      </w:tblGrid>
      <w:tr w:rsidR="009F68C2" w:rsidRPr="00D274C8" w14:paraId="7F0F1753"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642" w:type="dxa"/>
          </w:tcPr>
          <w:p w14:paraId="083CB71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ID</w:t>
            </w:r>
          </w:p>
        </w:tc>
        <w:tc>
          <w:tcPr>
            <w:tcW w:w="642" w:type="dxa"/>
          </w:tcPr>
          <w:p w14:paraId="1C498DD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Rủi ro</w:t>
            </w:r>
          </w:p>
        </w:tc>
        <w:tc>
          <w:tcPr>
            <w:tcW w:w="642" w:type="dxa"/>
          </w:tcPr>
          <w:p w14:paraId="4CD2E3F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Mô tả chi tiết</w:t>
            </w:r>
          </w:p>
        </w:tc>
        <w:tc>
          <w:tcPr>
            <w:tcW w:w="856" w:type="dxa"/>
          </w:tcPr>
          <w:p w14:paraId="5181694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Xác suất (P)</w:t>
            </w:r>
          </w:p>
        </w:tc>
        <w:tc>
          <w:tcPr>
            <w:tcW w:w="856" w:type="dxa"/>
          </w:tcPr>
          <w:p w14:paraId="6CB0B91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Tác động (I)</w:t>
            </w:r>
          </w:p>
        </w:tc>
        <w:tc>
          <w:tcPr>
            <w:tcW w:w="856" w:type="dxa"/>
          </w:tcPr>
          <w:p w14:paraId="52BA4BB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RPN</w:t>
            </w:r>
          </w:p>
        </w:tc>
        <w:tc>
          <w:tcPr>
            <w:tcW w:w="642" w:type="dxa"/>
          </w:tcPr>
          <w:p w14:paraId="4FF7EF6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Mức độ</w:t>
            </w:r>
          </w:p>
        </w:tc>
        <w:tc>
          <w:tcPr>
            <w:tcW w:w="642" w:type="dxa"/>
          </w:tcPr>
          <w:p w14:paraId="75A8B55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Biện pháp giảm thiểu</w:t>
            </w:r>
          </w:p>
        </w:tc>
        <w:tc>
          <w:tcPr>
            <w:tcW w:w="642" w:type="dxa"/>
          </w:tcPr>
          <w:p w14:paraId="6441796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Người chịu trách nhiệm</w:t>
            </w:r>
          </w:p>
        </w:tc>
        <w:tc>
          <w:tcPr>
            <w:tcW w:w="856" w:type="dxa"/>
          </w:tcPr>
          <w:p w14:paraId="3EDC856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Chi phí (USD)</w:t>
            </w:r>
          </w:p>
        </w:tc>
        <w:tc>
          <w:tcPr>
            <w:tcW w:w="642" w:type="dxa"/>
          </w:tcPr>
          <w:p w14:paraId="2CF6470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Thời hạn</w:t>
            </w:r>
          </w:p>
        </w:tc>
      </w:tr>
      <w:tr w:rsidR="009F68C2" w:rsidRPr="00D274C8" w14:paraId="2DE262D6" w14:textId="77777777">
        <w:tc>
          <w:tcPr>
            <w:tcW w:w="642" w:type="dxa"/>
          </w:tcPr>
          <w:p w14:paraId="00FED82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R1</w:t>
            </w:r>
          </w:p>
        </w:tc>
        <w:tc>
          <w:tcPr>
            <w:tcW w:w="642" w:type="dxa"/>
          </w:tcPr>
          <w:p w14:paraId="4BB7BDC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Chính sách thay đổi</w:t>
            </w:r>
          </w:p>
        </w:tc>
        <w:tc>
          <w:tcPr>
            <w:tcW w:w="642" w:type="dxa"/>
          </w:tcPr>
          <w:p w14:paraId="62F7E15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Chính phủ thay đổi chính sách ưu đãi CNCT ([QĐ 2117/QĐ-TTg – Điều 1, Khoản 1 (Tiêu chí dự án công nghệ cao ưu tiên)] (TTCP, 2020)), cắt trợ cấp 2M USD, tăng thuế</w:t>
            </w:r>
          </w:p>
        </w:tc>
        <w:tc>
          <w:tcPr>
            <w:tcW w:w="856" w:type="dxa"/>
          </w:tcPr>
          <w:p w14:paraId="5A8DBE4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Trung bình (2)</w:t>
            </w:r>
          </w:p>
        </w:tc>
        <w:tc>
          <w:tcPr>
            <w:tcW w:w="856" w:type="dxa"/>
          </w:tcPr>
          <w:p w14:paraId="0ACA39B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Cao (3)</w:t>
            </w:r>
          </w:p>
        </w:tc>
        <w:tc>
          <w:tcPr>
            <w:tcW w:w="856" w:type="dxa"/>
          </w:tcPr>
          <w:p w14:paraId="0B14B54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12</w:t>
            </w:r>
          </w:p>
        </w:tc>
        <w:tc>
          <w:tcPr>
            <w:tcW w:w="642" w:type="dxa"/>
          </w:tcPr>
          <w:p w14:paraId="347AA36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642" w:type="dxa"/>
          </w:tcPr>
          <w:p w14:paraId="5FDAAA7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 Đa dạng nguồn vốn (không phụ thuộc trợ cấp &gt;10%); 2) Giữ contact với HĐND/UBND KCNC; 3) Lobbyist thuê tư vấn chính sách</w:t>
            </w:r>
          </w:p>
        </w:tc>
        <w:tc>
          <w:tcPr>
            <w:tcW w:w="642" w:type="dxa"/>
          </w:tcPr>
          <w:p w14:paraId="62CB469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CFO + Legal</w:t>
            </w:r>
          </w:p>
        </w:tc>
        <w:tc>
          <w:tcPr>
            <w:tcW w:w="856" w:type="dxa"/>
          </w:tcPr>
          <w:p w14:paraId="2B60E0A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50.000</w:t>
            </w:r>
          </w:p>
        </w:tc>
        <w:tc>
          <w:tcPr>
            <w:tcW w:w="642" w:type="dxa"/>
          </w:tcPr>
          <w:p w14:paraId="3E967A6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Ongoing</w:t>
            </w:r>
          </w:p>
        </w:tc>
      </w:tr>
      <w:tr w:rsidR="009F68C2" w:rsidRPr="00D274C8" w14:paraId="728CADD6" w14:textId="77777777">
        <w:tc>
          <w:tcPr>
            <w:tcW w:w="642" w:type="dxa"/>
          </w:tcPr>
          <w:p w14:paraId="60F6860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R2</w:t>
            </w:r>
          </w:p>
        </w:tc>
        <w:tc>
          <w:tcPr>
            <w:tcW w:w="642" w:type="dxa"/>
          </w:tcPr>
          <w:p w14:paraId="6C80B60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COVID 2.0 / Đại dịch mới</w:t>
            </w:r>
          </w:p>
        </w:tc>
        <w:tc>
          <w:tcPr>
            <w:tcW w:w="642" w:type="dxa"/>
          </w:tcPr>
          <w:p w14:paraId="20D3EB3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Đại dịch mới → lockdown → supply chain đứt → sản xuất ngừng 3-6 tháng → mất doanh thu 10-20M USD</w:t>
            </w:r>
          </w:p>
        </w:tc>
        <w:tc>
          <w:tcPr>
            <w:tcW w:w="856" w:type="dxa"/>
          </w:tcPr>
          <w:p w14:paraId="7CF320C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Thấp (1)</w:t>
            </w:r>
          </w:p>
        </w:tc>
        <w:tc>
          <w:tcPr>
            <w:tcW w:w="856" w:type="dxa"/>
          </w:tcPr>
          <w:p w14:paraId="163E3C6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Rất cao (4)</w:t>
            </w:r>
          </w:p>
        </w:tc>
        <w:tc>
          <w:tcPr>
            <w:tcW w:w="856" w:type="dxa"/>
          </w:tcPr>
          <w:p w14:paraId="6CA1076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12</w:t>
            </w:r>
          </w:p>
        </w:tc>
        <w:tc>
          <w:tcPr>
            <w:tcW w:w="642" w:type="dxa"/>
          </w:tcPr>
          <w:p w14:paraId="78A6B4A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642" w:type="dxa"/>
          </w:tcPr>
          <w:p w14:paraId="2E6DD67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 Dự trữ vật tư 6 tháng (thay vì 3); 2) Đa nhà cung cấp (3 nguồn/linh kiện); 3) Bảo hiểm business interruption 5M USD; 4) Remote work policy</w:t>
            </w:r>
          </w:p>
        </w:tc>
        <w:tc>
          <w:tcPr>
            <w:tcW w:w="642" w:type="dxa"/>
          </w:tcPr>
          <w:p w14:paraId="46C9850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COO + Supply Chain</w:t>
            </w:r>
          </w:p>
        </w:tc>
        <w:tc>
          <w:tcPr>
            <w:tcW w:w="856" w:type="dxa"/>
          </w:tcPr>
          <w:p w14:paraId="3C01F3D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500.000</w:t>
            </w:r>
          </w:p>
        </w:tc>
        <w:tc>
          <w:tcPr>
            <w:tcW w:w="642" w:type="dxa"/>
          </w:tcPr>
          <w:p w14:paraId="31F3D70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Q2/2025</w:t>
            </w:r>
          </w:p>
        </w:tc>
      </w:tr>
      <w:tr w:rsidR="009F68C2" w:rsidRPr="00D274C8" w14:paraId="1FF7941D" w14:textId="77777777">
        <w:tc>
          <w:tcPr>
            <w:tcW w:w="642" w:type="dxa"/>
          </w:tcPr>
          <w:p w14:paraId="19F5CE7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R3</w:t>
            </w:r>
          </w:p>
        </w:tc>
        <w:tc>
          <w:tcPr>
            <w:tcW w:w="642" w:type="dxa"/>
          </w:tcPr>
          <w:p w14:paraId="05FEC8C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Chiến tranh thương mại Mỹ-Trung</w:t>
            </w:r>
          </w:p>
        </w:tc>
        <w:tc>
          <w:tcPr>
            <w:tcW w:w="642" w:type="dxa"/>
          </w:tcPr>
          <w:p w14:paraId="1A6A604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Mỹ cấm chip ARM/NVIDIA vào TQ → TQ trả đũa → giá chip tăng 50%, lead time 12 tháng → không sản xuất được</w:t>
            </w:r>
          </w:p>
        </w:tc>
        <w:tc>
          <w:tcPr>
            <w:tcW w:w="856" w:type="dxa"/>
          </w:tcPr>
          <w:p w14:paraId="7DFD3F2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Cao (3)</w:t>
            </w:r>
          </w:p>
        </w:tc>
        <w:tc>
          <w:tcPr>
            <w:tcW w:w="856" w:type="dxa"/>
          </w:tcPr>
          <w:p w14:paraId="776D1C4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Cao (4)</w:t>
            </w:r>
          </w:p>
        </w:tc>
        <w:tc>
          <w:tcPr>
            <w:tcW w:w="856" w:type="dxa"/>
          </w:tcPr>
          <w:p w14:paraId="2FE1B5F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16</w:t>
            </w:r>
          </w:p>
        </w:tc>
        <w:tc>
          <w:tcPr>
            <w:tcW w:w="642" w:type="dxa"/>
          </w:tcPr>
          <w:p w14:paraId="010EA22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Rất cao</w:t>
            </w:r>
          </w:p>
        </w:tc>
        <w:tc>
          <w:tcPr>
            <w:tcW w:w="642" w:type="dxa"/>
          </w:tcPr>
          <w:p w14:paraId="2970128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 Đa nguồn chip: NXP (Đức), STMicro (Pháp/Ý), Renesas (Nhật); 2) Stock chip 12 tháng (2M USD inventory); 3) Redesign với chip thay thế</w:t>
            </w:r>
          </w:p>
        </w:tc>
        <w:tc>
          <w:tcPr>
            <w:tcW w:w="642" w:type="dxa"/>
          </w:tcPr>
          <w:p w14:paraId="4B82B24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CTO + Supply Chain</w:t>
            </w:r>
          </w:p>
        </w:tc>
        <w:tc>
          <w:tcPr>
            <w:tcW w:w="856" w:type="dxa"/>
          </w:tcPr>
          <w:p w14:paraId="6FFD79A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2.000.000</w:t>
            </w:r>
          </w:p>
        </w:tc>
        <w:tc>
          <w:tcPr>
            <w:tcW w:w="642" w:type="dxa"/>
          </w:tcPr>
          <w:p w14:paraId="6A321FB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Q4/2025</w:t>
            </w:r>
          </w:p>
        </w:tc>
      </w:tr>
      <w:tr w:rsidR="009F68C2" w:rsidRPr="00D274C8" w14:paraId="36DE4322" w14:textId="77777777">
        <w:tc>
          <w:tcPr>
            <w:tcW w:w="642" w:type="dxa"/>
          </w:tcPr>
          <w:p w14:paraId="77F9CDD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R4</w:t>
            </w:r>
          </w:p>
        </w:tc>
        <w:tc>
          <w:tcPr>
            <w:tcW w:w="642" w:type="dxa"/>
          </w:tcPr>
          <w:p w14:paraId="455A7883" w14:textId="77777777" w:rsidR="009F68C2" w:rsidRPr="00D274C8" w:rsidRDefault="00CC558F">
            <w:pPr>
              <w:pStyle w:val="Compact"/>
              <w:rPr>
                <w:rFonts w:ascii="Times New Roman" w:hAnsi="Times New Roman" w:cs="Times New Roman"/>
                <w:lang w:val="nb-NO"/>
              </w:rPr>
            </w:pPr>
            <w:r w:rsidRPr="00D274C8">
              <w:rPr>
                <w:rFonts w:ascii="Times New Roman" w:hAnsi="Times New Roman" w:cs="Times New Roman"/>
                <w:b/>
                <w:bCs/>
                <w:lang w:val="nb-NO"/>
              </w:rPr>
              <w:t>Kiện IP từ Siemens/KUKA</w:t>
            </w:r>
          </w:p>
        </w:tc>
        <w:tc>
          <w:tcPr>
            <w:tcW w:w="642" w:type="dxa"/>
          </w:tcPr>
          <w:p w14:paraId="3ACE177A" w14:textId="77777777" w:rsidR="009F68C2" w:rsidRPr="00D274C8" w:rsidRDefault="00CC558F">
            <w:pPr>
              <w:pStyle w:val="Compact"/>
              <w:rPr>
                <w:rFonts w:ascii="Times New Roman" w:hAnsi="Times New Roman" w:cs="Times New Roman"/>
                <w:lang w:val="nb-NO"/>
              </w:rPr>
            </w:pPr>
            <w:r w:rsidRPr="00D274C8">
              <w:rPr>
                <w:rFonts w:ascii="Times New Roman" w:hAnsi="Times New Roman" w:cs="Times New Roman"/>
                <w:lang w:val="nb-NO"/>
              </w:rPr>
              <w:t>Bị kiện vi phạm bằng sáng chế khi RE sản phẩm → thua kiện → phạt 5-10M USD + ngừng bán sản phẩm</w:t>
            </w:r>
          </w:p>
        </w:tc>
        <w:tc>
          <w:tcPr>
            <w:tcW w:w="856" w:type="dxa"/>
          </w:tcPr>
          <w:p w14:paraId="0F676DA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 xml:space="preserve">Trung </w:t>
            </w:r>
            <w:proofErr w:type="spellStart"/>
            <w:r w:rsidRPr="00D274C8">
              <w:rPr>
                <w:rFonts w:ascii="Times New Roman" w:hAnsi="Times New Roman" w:cs="Times New Roman"/>
              </w:rPr>
              <w:t>bình</w:t>
            </w:r>
            <w:proofErr w:type="spellEnd"/>
            <w:r w:rsidRPr="00D274C8">
              <w:rPr>
                <w:rFonts w:ascii="Times New Roman" w:hAnsi="Times New Roman" w:cs="Times New Roman"/>
              </w:rPr>
              <w:t xml:space="preserve"> (2)</w:t>
            </w:r>
          </w:p>
        </w:tc>
        <w:tc>
          <w:tcPr>
            <w:tcW w:w="856" w:type="dxa"/>
          </w:tcPr>
          <w:p w14:paraId="0DE65A5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Rất cao (5)</w:t>
            </w:r>
          </w:p>
        </w:tc>
        <w:tc>
          <w:tcPr>
            <w:tcW w:w="856" w:type="dxa"/>
          </w:tcPr>
          <w:p w14:paraId="592477B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18</w:t>
            </w:r>
          </w:p>
        </w:tc>
        <w:tc>
          <w:tcPr>
            <w:tcW w:w="642" w:type="dxa"/>
          </w:tcPr>
          <w:p w14:paraId="6710DB6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Rất cao</w:t>
            </w:r>
          </w:p>
        </w:tc>
        <w:tc>
          <w:tcPr>
            <w:tcW w:w="642" w:type="dxa"/>
          </w:tcPr>
          <w:p w14:paraId="0CBED6C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 FTO (Freedom-to-Operate) search trước khi RE (100K USD); 2) Clean Room design (độc lập với RE team); 3) File 10 patents phòng thủ; 4) Bảo hiểm IP 5M USD; 5) Tham khảo luật sư IP quốc tế</w:t>
            </w:r>
          </w:p>
        </w:tc>
        <w:tc>
          <w:tcPr>
            <w:tcW w:w="642" w:type="dxa"/>
          </w:tcPr>
          <w:p w14:paraId="1042D65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CTO + Legal</w:t>
            </w:r>
          </w:p>
        </w:tc>
        <w:tc>
          <w:tcPr>
            <w:tcW w:w="856" w:type="dxa"/>
          </w:tcPr>
          <w:p w14:paraId="6F25314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300.000</w:t>
            </w:r>
          </w:p>
        </w:tc>
        <w:tc>
          <w:tcPr>
            <w:tcW w:w="642" w:type="dxa"/>
          </w:tcPr>
          <w:p w14:paraId="00E045B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Q1/2026</w:t>
            </w:r>
          </w:p>
        </w:tc>
      </w:tr>
      <w:tr w:rsidR="009F68C2" w:rsidRPr="00D274C8" w14:paraId="5F7756B8" w14:textId="77777777">
        <w:tc>
          <w:tcPr>
            <w:tcW w:w="642" w:type="dxa"/>
          </w:tcPr>
          <w:p w14:paraId="07C2532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R5</w:t>
            </w:r>
          </w:p>
        </w:tc>
        <w:tc>
          <w:tcPr>
            <w:tcW w:w="642" w:type="dxa"/>
          </w:tcPr>
          <w:p w14:paraId="44FD08B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Lãi suất tăng &gt;10%/năm</w:t>
            </w:r>
          </w:p>
        </w:tc>
        <w:tc>
          <w:tcPr>
            <w:tcW w:w="642" w:type="dxa"/>
          </w:tcPr>
          <w:p w14:paraId="3A45010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Lãi suất tăng từ 6% → 12% do lạm phát → chi trả lãi tăng gấp đôi (360K → 720K USD/năm) → cash flow âm → vỡ nợ</w:t>
            </w:r>
          </w:p>
        </w:tc>
        <w:tc>
          <w:tcPr>
            <w:tcW w:w="856" w:type="dxa"/>
          </w:tcPr>
          <w:p w14:paraId="0444E5C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Trung bình (2)</w:t>
            </w:r>
          </w:p>
        </w:tc>
        <w:tc>
          <w:tcPr>
            <w:tcW w:w="856" w:type="dxa"/>
          </w:tcPr>
          <w:p w14:paraId="623099C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Cao (3)</w:t>
            </w:r>
          </w:p>
        </w:tc>
        <w:tc>
          <w:tcPr>
            <w:tcW w:w="856" w:type="dxa"/>
          </w:tcPr>
          <w:p w14:paraId="7D892D6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12</w:t>
            </w:r>
          </w:p>
        </w:tc>
        <w:tc>
          <w:tcPr>
            <w:tcW w:w="642" w:type="dxa"/>
          </w:tcPr>
          <w:p w14:paraId="129ECF4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642" w:type="dxa"/>
          </w:tcPr>
          <w:p w14:paraId="7181FBE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 Fixed rate 6%/năm × 10 năm (đã đàm phán với Vietcombank); 2) Prepayment nếu cash flow tốt; 3) Hedge lãi suất (interest rate swap)</w:t>
            </w:r>
          </w:p>
        </w:tc>
        <w:tc>
          <w:tcPr>
            <w:tcW w:w="642" w:type="dxa"/>
          </w:tcPr>
          <w:p w14:paraId="22A9C07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CFO</w:t>
            </w:r>
          </w:p>
        </w:tc>
        <w:tc>
          <w:tcPr>
            <w:tcW w:w="856" w:type="dxa"/>
          </w:tcPr>
          <w:p w14:paraId="654925F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50.000</w:t>
            </w:r>
          </w:p>
        </w:tc>
        <w:tc>
          <w:tcPr>
            <w:tcW w:w="642" w:type="dxa"/>
          </w:tcPr>
          <w:p w14:paraId="4241556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Q1/2025</w:t>
            </w:r>
          </w:p>
        </w:tc>
      </w:tr>
      <w:tr w:rsidR="009F68C2" w:rsidRPr="00D274C8" w14:paraId="609D24CB" w14:textId="77777777">
        <w:tc>
          <w:tcPr>
            <w:tcW w:w="642" w:type="dxa"/>
          </w:tcPr>
          <w:p w14:paraId="0046B10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R6</w:t>
            </w:r>
          </w:p>
        </w:tc>
        <w:tc>
          <w:tcPr>
            <w:tcW w:w="642" w:type="dxa"/>
          </w:tcPr>
          <w:p w14:paraId="3303224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Tỷ giá USD/VND biến động</w:t>
            </w:r>
          </w:p>
        </w:tc>
        <w:tc>
          <w:tcPr>
            <w:tcW w:w="642" w:type="dxa"/>
          </w:tcPr>
          <w:p w14:paraId="1A45EBF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USD tăng 20% (23.000 → 27.600 VND/USD) → giá nhập khẩu tăng 20% → biên lợi nhuận giảm 50% → lỗ</w:t>
            </w:r>
          </w:p>
        </w:tc>
        <w:tc>
          <w:tcPr>
            <w:tcW w:w="856" w:type="dxa"/>
          </w:tcPr>
          <w:p w14:paraId="077AF8A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Cao (3)</w:t>
            </w:r>
          </w:p>
        </w:tc>
        <w:tc>
          <w:tcPr>
            <w:tcW w:w="856" w:type="dxa"/>
          </w:tcPr>
          <w:p w14:paraId="13A17A1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Trung bình (2)</w:t>
            </w:r>
          </w:p>
        </w:tc>
        <w:tc>
          <w:tcPr>
            <w:tcW w:w="856" w:type="dxa"/>
          </w:tcPr>
          <w:p w14:paraId="34D61F1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9</w:t>
            </w:r>
          </w:p>
        </w:tc>
        <w:tc>
          <w:tcPr>
            <w:tcW w:w="642" w:type="dxa"/>
          </w:tcPr>
          <w:p w14:paraId="1572D76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642" w:type="dxa"/>
          </w:tcPr>
          <w:p w14:paraId="71BE201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 Hedge 50% ngoại tệ (forward contract 12 tháng); 2) Tăng giá bán theo tỷ giá (clause trong HĐ); 3) Tăng nội địa hóa 50%→58%→60% (</w:t>
            </w:r>
            <w:r w:rsidRPr="00D274C8">
              <w:rPr>
                <w:rFonts w:ascii="Times New Roman" w:hAnsi="Times New Roman" w:cs="Times New Roman"/>
                <w:i/>
                <w:iCs/>
              </w:rPr>
              <w:t>Cập nhật so với V5 - Thực tế hơn</w:t>
            </w:r>
            <w:r w:rsidRPr="00D274C8">
              <w:rPr>
                <w:rFonts w:ascii="Times New Roman" w:hAnsi="Times New Roman" w:cs="Times New Roman"/>
              </w:rPr>
              <w:t>)</w:t>
            </w:r>
          </w:p>
        </w:tc>
        <w:tc>
          <w:tcPr>
            <w:tcW w:w="642" w:type="dxa"/>
          </w:tcPr>
          <w:p w14:paraId="25E13F5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CFO + Supply Chain</w:t>
            </w:r>
          </w:p>
        </w:tc>
        <w:tc>
          <w:tcPr>
            <w:tcW w:w="856" w:type="dxa"/>
          </w:tcPr>
          <w:p w14:paraId="4D47963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100.000</w:t>
            </w:r>
          </w:p>
        </w:tc>
        <w:tc>
          <w:tcPr>
            <w:tcW w:w="642" w:type="dxa"/>
          </w:tcPr>
          <w:p w14:paraId="4E59A85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Ongoing</w:t>
            </w:r>
          </w:p>
        </w:tc>
      </w:tr>
      <w:tr w:rsidR="009F68C2" w:rsidRPr="00D274C8" w14:paraId="0C476E40" w14:textId="77777777">
        <w:tc>
          <w:tcPr>
            <w:tcW w:w="642" w:type="dxa"/>
          </w:tcPr>
          <w:p w14:paraId="0799694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R7</w:t>
            </w:r>
          </w:p>
        </w:tc>
        <w:tc>
          <w:tcPr>
            <w:tcW w:w="642" w:type="dxa"/>
          </w:tcPr>
          <w:p w14:paraId="2367662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Đối thủ Trung Quốc đổ giá</w:t>
            </w:r>
          </w:p>
        </w:tc>
        <w:tc>
          <w:tcPr>
            <w:tcW w:w="642" w:type="dxa"/>
          </w:tcPr>
          <w:p w14:paraId="50C614C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ty TQ (Tuya, Xiaomi) bán IoT Gateway 500 USD (rẻ hơn 50% MK-100) → mất thị phần → doanh thu giảm 30%</w:t>
            </w:r>
          </w:p>
        </w:tc>
        <w:tc>
          <w:tcPr>
            <w:tcW w:w="856" w:type="dxa"/>
          </w:tcPr>
          <w:p w14:paraId="5A18A5E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Cao (3)</w:t>
            </w:r>
          </w:p>
        </w:tc>
        <w:tc>
          <w:tcPr>
            <w:tcW w:w="856" w:type="dxa"/>
          </w:tcPr>
          <w:p w14:paraId="7EA1A04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Cao (4)</w:t>
            </w:r>
          </w:p>
        </w:tc>
        <w:tc>
          <w:tcPr>
            <w:tcW w:w="856" w:type="dxa"/>
          </w:tcPr>
          <w:p w14:paraId="198EAC5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16</w:t>
            </w:r>
          </w:p>
        </w:tc>
        <w:tc>
          <w:tcPr>
            <w:tcW w:w="642" w:type="dxa"/>
          </w:tcPr>
          <w:p w14:paraId="1175884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Rất cao</w:t>
            </w:r>
          </w:p>
        </w:tc>
        <w:tc>
          <w:tcPr>
            <w:tcW w:w="642" w:type="dxa"/>
          </w:tcPr>
          <w:p w14:paraId="64F8DD8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 Khác biệt hóa: Localization (tiếng Việt, support tốt, tùy chỉnh); 2) Services &amp; SaaS (MekongOS platform, recurring revenue); 3) Quality cao hơn (RMA 0,1% vs 2%); 4) Partnership với Viettel/Vingroup (B2B channel); 5) Lobby chống dumping</w:t>
            </w:r>
          </w:p>
        </w:tc>
        <w:tc>
          <w:tcPr>
            <w:tcW w:w="642" w:type="dxa"/>
          </w:tcPr>
          <w:p w14:paraId="3A56B16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CEO + CMO</w:t>
            </w:r>
          </w:p>
        </w:tc>
        <w:tc>
          <w:tcPr>
            <w:tcW w:w="856" w:type="dxa"/>
          </w:tcPr>
          <w:p w14:paraId="2AE0627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200.000</w:t>
            </w:r>
          </w:p>
        </w:tc>
        <w:tc>
          <w:tcPr>
            <w:tcW w:w="642" w:type="dxa"/>
          </w:tcPr>
          <w:p w14:paraId="7D2EED0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Ongoing</w:t>
            </w:r>
          </w:p>
        </w:tc>
      </w:tr>
      <w:tr w:rsidR="009F68C2" w:rsidRPr="00D274C8" w14:paraId="4E32E431" w14:textId="77777777">
        <w:tc>
          <w:tcPr>
            <w:tcW w:w="642" w:type="dxa"/>
          </w:tcPr>
          <w:p w14:paraId="2B5D3EE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R8</w:t>
            </w:r>
          </w:p>
        </w:tc>
        <w:tc>
          <w:tcPr>
            <w:tcW w:w="642" w:type="dxa"/>
          </w:tcPr>
          <w:p w14:paraId="3343F45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Khách hàng chậm thanh toán</w:t>
            </w:r>
          </w:p>
        </w:tc>
        <w:tc>
          <w:tcPr>
            <w:tcW w:w="642" w:type="dxa"/>
          </w:tcPr>
          <w:p w14:paraId="5101C38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DNNVV thiếu vốn → thanh toán chậm 90-180 ngày → accounts receivable 5M USD → thiếu vốn lưu động → không trả lương/nhà cung cấp</w:t>
            </w:r>
          </w:p>
        </w:tc>
        <w:tc>
          <w:tcPr>
            <w:tcW w:w="856" w:type="dxa"/>
          </w:tcPr>
          <w:p w14:paraId="4BB74A5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Cao (3)</w:t>
            </w:r>
          </w:p>
        </w:tc>
        <w:tc>
          <w:tcPr>
            <w:tcW w:w="856" w:type="dxa"/>
          </w:tcPr>
          <w:p w14:paraId="51ACCBB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Trung bình (2)</w:t>
            </w:r>
          </w:p>
        </w:tc>
        <w:tc>
          <w:tcPr>
            <w:tcW w:w="856" w:type="dxa"/>
          </w:tcPr>
          <w:p w14:paraId="6D0F337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9</w:t>
            </w:r>
          </w:p>
        </w:tc>
        <w:tc>
          <w:tcPr>
            <w:tcW w:w="642" w:type="dxa"/>
          </w:tcPr>
          <w:p w14:paraId="7B3576B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642" w:type="dxa"/>
          </w:tcPr>
          <w:p w14:paraId="4D17AC9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 Thu 50% trước, 50% khi giao hàng (giảm từ 30 ngày credit); 2) Bảo hiểm AR (Accounts Receivable insurance) 3M USD; 3) Factoring với ngân hàng (bán AR lấy 90% cash ngay); 4) KYC khách hàng (credit check)</w:t>
            </w:r>
          </w:p>
        </w:tc>
        <w:tc>
          <w:tcPr>
            <w:tcW w:w="642" w:type="dxa"/>
          </w:tcPr>
          <w:p w14:paraId="2044BE3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CFO + Sales</w:t>
            </w:r>
          </w:p>
        </w:tc>
        <w:tc>
          <w:tcPr>
            <w:tcW w:w="856" w:type="dxa"/>
          </w:tcPr>
          <w:p w14:paraId="08417DD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150.000</w:t>
            </w:r>
          </w:p>
        </w:tc>
        <w:tc>
          <w:tcPr>
            <w:tcW w:w="642" w:type="dxa"/>
          </w:tcPr>
          <w:p w14:paraId="5385C71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Q1/2025</w:t>
            </w:r>
          </w:p>
        </w:tc>
      </w:tr>
    </w:tbl>
    <w:p w14:paraId="1168FFC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Tổng chi phí quản lý rủi ro:</w:t>
      </w:r>
      <w:r w:rsidRPr="00D274C8">
        <w:rPr>
          <w:rFonts w:ascii="Times New Roman" w:hAnsi="Times New Roman" w:cs="Times New Roman"/>
        </w:rPr>
        <w:t xml:space="preserve"> 3.350.000 USD (capex) + 200.000 USD/năm (opex)</w:t>
      </w:r>
    </w:p>
    <w:p w14:paraId="042A005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Bảng 10.4.2: Ma trận rủi ro (Risk Heat Map)</w:t>
      </w:r>
    </w:p>
    <w:p w14:paraId="5A5BCB2B" w14:textId="77777777" w:rsidR="009F68C2" w:rsidRPr="00D274C8" w:rsidRDefault="00CC558F">
      <w:pPr>
        <w:pStyle w:val="SourceCode"/>
        <w:rPr>
          <w:rFonts w:ascii="Times New Roman" w:hAnsi="Times New Roman" w:cs="Times New Roman"/>
        </w:rPr>
      </w:pPr>
      <w:r w:rsidRPr="00D274C8">
        <w:rPr>
          <w:rStyle w:val="VerbatimChar"/>
          <w:rFonts w:ascii="Times New Roman" w:hAnsi="Times New Roman" w:cs="Times New Roman"/>
        </w:rPr>
        <w:t>%%{init: {'theme':'base', 'themeVariables': { 'fontSize':'14px'}}}%%</w:t>
      </w:r>
      <w:r w:rsidRPr="00D274C8">
        <w:rPr>
          <w:rFonts w:ascii="Times New Roman" w:hAnsi="Times New Roman" w:cs="Times New Roman"/>
        </w:rPr>
        <w:br/>
      </w:r>
      <w:r w:rsidRPr="00D274C8">
        <w:rPr>
          <w:rStyle w:val="VerbatimChar"/>
          <w:rFonts w:ascii="Times New Roman" w:hAnsi="Times New Roman" w:cs="Times New Roman"/>
        </w:rPr>
        <w:t>graph TB</w:t>
      </w:r>
      <w:r w:rsidRPr="00D274C8">
        <w:rPr>
          <w:rFonts w:ascii="Times New Roman" w:hAnsi="Times New Roman" w:cs="Times New Roman"/>
        </w:rPr>
        <w:br/>
      </w:r>
      <w:r w:rsidRPr="00D274C8">
        <w:rPr>
          <w:rStyle w:val="VerbatimChar"/>
          <w:rFonts w:ascii="Times New Roman" w:hAnsi="Times New Roman" w:cs="Times New Roman"/>
        </w:rPr>
        <w:t xml:space="preserve">    subgraph Legend</w:t>
      </w:r>
      <w:r w:rsidRPr="00D274C8">
        <w:rPr>
          <w:rFonts w:ascii="Times New Roman" w:hAnsi="Times New Roman" w:cs="Times New Roman"/>
        </w:rPr>
        <w:br/>
      </w:r>
      <w:r w:rsidRPr="00D274C8">
        <w:rPr>
          <w:rStyle w:val="VerbatimChar"/>
          <w:rFonts w:ascii="Times New Roman" w:hAnsi="Times New Roman" w:cs="Times New Roman"/>
        </w:rPr>
        <w:t xml:space="preserve">        L1[RPN 16-20: Rất cao]</w:t>
      </w:r>
      <w:r w:rsidRPr="00D274C8">
        <w:rPr>
          <w:rFonts w:ascii="Times New Roman" w:hAnsi="Times New Roman" w:cs="Times New Roman"/>
        </w:rPr>
        <w:br/>
      </w:r>
      <w:r w:rsidRPr="00D274C8">
        <w:rPr>
          <w:rStyle w:val="VerbatimChar"/>
          <w:rFonts w:ascii="Times New Roman" w:hAnsi="Times New Roman" w:cs="Times New Roman"/>
        </w:rPr>
        <w:t xml:space="preserve">        L2[RPN 12-15: Cao]</w:t>
      </w:r>
      <w:r w:rsidRPr="00D274C8">
        <w:rPr>
          <w:rFonts w:ascii="Times New Roman" w:hAnsi="Times New Roman" w:cs="Times New Roman"/>
        </w:rPr>
        <w:br/>
      </w:r>
      <w:r w:rsidRPr="00D274C8">
        <w:rPr>
          <w:rStyle w:val="VerbatimChar"/>
          <w:rFonts w:ascii="Times New Roman" w:hAnsi="Times New Roman" w:cs="Times New Roman"/>
        </w:rPr>
        <w:t xml:space="preserve">        L3[RPN 9-11: Trung bình]</w:t>
      </w:r>
      <w:r w:rsidRPr="00D274C8">
        <w:rPr>
          <w:rFonts w:ascii="Times New Roman" w:hAnsi="Times New Roman" w:cs="Times New Roman"/>
        </w:rPr>
        <w:br/>
      </w:r>
      <w:r w:rsidRPr="00D274C8">
        <w:rPr>
          <w:rStyle w:val="VerbatimChar"/>
          <w:rFonts w:ascii="Times New Roman" w:hAnsi="Times New Roman" w:cs="Times New Roman"/>
        </w:rPr>
        <w:t xml:space="preserve">        L4[RPN 1-8: Thấp]</w:t>
      </w:r>
      <w:r w:rsidRPr="00D274C8">
        <w:rPr>
          <w:rFonts w:ascii="Times New Roman" w:hAnsi="Times New Roman" w:cs="Times New Roman"/>
        </w:rPr>
        <w:br/>
      </w:r>
      <w:r w:rsidRPr="00D274C8">
        <w:rPr>
          <w:rStyle w:val="VerbatimChar"/>
          <w:rFonts w:ascii="Times New Roman" w:hAnsi="Times New Roman" w:cs="Times New Roman"/>
        </w:rPr>
        <w:t xml:space="preserve">    end</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subgraph Risk_Matrix[Ma trận 4x5]</w:t>
      </w:r>
      <w:r w:rsidRPr="00D274C8">
        <w:rPr>
          <w:rFonts w:ascii="Times New Roman" w:hAnsi="Times New Roman" w:cs="Times New Roman"/>
        </w:rPr>
        <w:br/>
      </w:r>
      <w:r w:rsidRPr="00D274C8">
        <w:rPr>
          <w:rStyle w:val="VerbatimChar"/>
          <w:rFonts w:ascii="Times New Roman" w:hAnsi="Times New Roman" w:cs="Times New Roman"/>
        </w:rPr>
        <w:t xml:space="preserve">        R1_pos[R1: Chính sách - RPN 12]</w:t>
      </w:r>
      <w:r w:rsidRPr="00D274C8">
        <w:rPr>
          <w:rFonts w:ascii="Times New Roman" w:hAnsi="Times New Roman" w:cs="Times New Roman"/>
        </w:rPr>
        <w:br/>
      </w:r>
      <w:r w:rsidRPr="00D274C8">
        <w:rPr>
          <w:rStyle w:val="VerbatimChar"/>
          <w:rFonts w:ascii="Times New Roman" w:hAnsi="Times New Roman" w:cs="Times New Roman"/>
        </w:rPr>
        <w:t xml:space="preserve">        R2_pos[R2: COVID - RPN 12]</w:t>
      </w:r>
      <w:r w:rsidRPr="00D274C8">
        <w:rPr>
          <w:rFonts w:ascii="Times New Roman" w:hAnsi="Times New Roman" w:cs="Times New Roman"/>
        </w:rPr>
        <w:br/>
      </w:r>
      <w:r w:rsidRPr="00D274C8">
        <w:rPr>
          <w:rStyle w:val="VerbatimChar"/>
          <w:rFonts w:ascii="Times New Roman" w:hAnsi="Times New Roman" w:cs="Times New Roman"/>
        </w:rPr>
        <w:t xml:space="preserve">        R3_pos[R3: Chiến tranh TM - RPN 16]</w:t>
      </w:r>
      <w:r w:rsidRPr="00D274C8">
        <w:rPr>
          <w:rFonts w:ascii="Times New Roman" w:hAnsi="Times New Roman" w:cs="Times New Roman"/>
        </w:rPr>
        <w:br/>
      </w:r>
      <w:r w:rsidRPr="00D274C8">
        <w:rPr>
          <w:rStyle w:val="VerbatimChar"/>
          <w:rFonts w:ascii="Times New Roman" w:hAnsi="Times New Roman" w:cs="Times New Roman"/>
        </w:rPr>
        <w:t xml:space="preserve">        R4_pos[R4: IP lawsuit - RPN 18]</w:t>
      </w:r>
      <w:r w:rsidRPr="00D274C8">
        <w:rPr>
          <w:rFonts w:ascii="Times New Roman" w:hAnsi="Times New Roman" w:cs="Times New Roman"/>
        </w:rPr>
        <w:br/>
      </w:r>
      <w:r w:rsidRPr="00D274C8">
        <w:rPr>
          <w:rStyle w:val="VerbatimChar"/>
          <w:rFonts w:ascii="Times New Roman" w:hAnsi="Times New Roman" w:cs="Times New Roman"/>
        </w:rPr>
        <w:t xml:space="preserve">        R5_pos[R5: Lãi suất - RPN 12]</w:t>
      </w:r>
      <w:r w:rsidRPr="00D274C8">
        <w:rPr>
          <w:rFonts w:ascii="Times New Roman" w:hAnsi="Times New Roman" w:cs="Times New Roman"/>
        </w:rPr>
        <w:br/>
      </w:r>
      <w:r w:rsidRPr="00D274C8">
        <w:rPr>
          <w:rStyle w:val="VerbatimChar"/>
          <w:rFonts w:ascii="Times New Roman" w:hAnsi="Times New Roman" w:cs="Times New Roman"/>
        </w:rPr>
        <w:t xml:space="preserve">        R6_pos[R6: Tỷ giá - RPN 9]</w:t>
      </w:r>
      <w:r w:rsidRPr="00D274C8">
        <w:rPr>
          <w:rFonts w:ascii="Times New Roman" w:hAnsi="Times New Roman" w:cs="Times New Roman"/>
        </w:rPr>
        <w:br/>
      </w:r>
      <w:r w:rsidRPr="00D274C8">
        <w:rPr>
          <w:rStyle w:val="VerbatimChar"/>
          <w:rFonts w:ascii="Times New Roman" w:hAnsi="Times New Roman" w:cs="Times New Roman"/>
        </w:rPr>
        <w:t xml:space="preserve">        R7_pos[R7: Dumping TQ - RPN 16]</w:t>
      </w:r>
      <w:r w:rsidRPr="00D274C8">
        <w:rPr>
          <w:rFonts w:ascii="Times New Roman" w:hAnsi="Times New Roman" w:cs="Times New Roman"/>
        </w:rPr>
        <w:br/>
      </w:r>
      <w:r w:rsidRPr="00D274C8">
        <w:rPr>
          <w:rStyle w:val="VerbatimChar"/>
          <w:rFonts w:ascii="Times New Roman" w:hAnsi="Times New Roman" w:cs="Times New Roman"/>
        </w:rPr>
        <w:t xml:space="preserve">        R8_pos[R8: Chậm TT - RPN 9]</w:t>
      </w:r>
      <w:r w:rsidRPr="00D274C8">
        <w:rPr>
          <w:rFonts w:ascii="Times New Roman" w:hAnsi="Times New Roman" w:cs="Times New Roman"/>
        </w:rPr>
        <w:br/>
      </w:r>
      <w:r w:rsidRPr="00D274C8">
        <w:rPr>
          <w:rStyle w:val="VerbatimChar"/>
          <w:rFonts w:ascii="Times New Roman" w:hAnsi="Times New Roman" w:cs="Times New Roman"/>
        </w:rPr>
        <w:t xml:space="preserve">    end</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style R4_pos fill:#ff6b6b,stroke:#c92a2a,stroke-width:3px</w:t>
      </w:r>
      <w:r w:rsidRPr="00D274C8">
        <w:rPr>
          <w:rFonts w:ascii="Times New Roman" w:hAnsi="Times New Roman" w:cs="Times New Roman"/>
        </w:rPr>
        <w:br/>
      </w:r>
      <w:r w:rsidRPr="00D274C8">
        <w:rPr>
          <w:rStyle w:val="VerbatimChar"/>
          <w:rFonts w:ascii="Times New Roman" w:hAnsi="Times New Roman" w:cs="Times New Roman"/>
        </w:rPr>
        <w:t xml:space="preserve">    style R3_pos fill:#ff6b6b,stroke:#c92a2a,stroke-width:3px</w:t>
      </w:r>
      <w:r w:rsidRPr="00D274C8">
        <w:rPr>
          <w:rFonts w:ascii="Times New Roman" w:hAnsi="Times New Roman" w:cs="Times New Roman"/>
        </w:rPr>
        <w:br/>
      </w:r>
      <w:r w:rsidRPr="00D274C8">
        <w:rPr>
          <w:rStyle w:val="VerbatimChar"/>
          <w:rFonts w:ascii="Times New Roman" w:hAnsi="Times New Roman" w:cs="Times New Roman"/>
        </w:rPr>
        <w:t xml:space="preserve">    style R7_pos fill:#ff6b6b,stroke:#c92a2a,stroke-width:3px</w:t>
      </w:r>
      <w:r w:rsidRPr="00D274C8">
        <w:rPr>
          <w:rFonts w:ascii="Times New Roman" w:hAnsi="Times New Roman" w:cs="Times New Roman"/>
        </w:rPr>
        <w:br/>
      </w:r>
      <w:r w:rsidRPr="00D274C8">
        <w:rPr>
          <w:rStyle w:val="VerbatimChar"/>
          <w:rFonts w:ascii="Times New Roman" w:hAnsi="Times New Roman" w:cs="Times New Roman"/>
        </w:rPr>
        <w:t xml:space="preserve">    style R1_pos fill:#ffa94d,stroke:#f76707,stroke-width:2px</w:t>
      </w:r>
      <w:r w:rsidRPr="00D274C8">
        <w:rPr>
          <w:rFonts w:ascii="Times New Roman" w:hAnsi="Times New Roman" w:cs="Times New Roman"/>
        </w:rPr>
        <w:br/>
      </w:r>
      <w:r w:rsidRPr="00D274C8">
        <w:rPr>
          <w:rStyle w:val="VerbatimChar"/>
          <w:rFonts w:ascii="Times New Roman" w:hAnsi="Times New Roman" w:cs="Times New Roman"/>
        </w:rPr>
        <w:t xml:space="preserve">    style R2_pos fill:#ffa94d,stroke:#f76707,stroke-width:2px</w:t>
      </w:r>
      <w:r w:rsidRPr="00D274C8">
        <w:rPr>
          <w:rFonts w:ascii="Times New Roman" w:hAnsi="Times New Roman" w:cs="Times New Roman"/>
        </w:rPr>
        <w:br/>
      </w:r>
      <w:r w:rsidRPr="00D274C8">
        <w:rPr>
          <w:rStyle w:val="VerbatimChar"/>
          <w:rFonts w:ascii="Times New Roman" w:hAnsi="Times New Roman" w:cs="Times New Roman"/>
        </w:rPr>
        <w:t xml:space="preserve">    style R5_pos fill:#ffa94d,stroke:#f76707,stroke-width:2px</w:t>
      </w:r>
      <w:r w:rsidRPr="00D274C8">
        <w:rPr>
          <w:rFonts w:ascii="Times New Roman" w:hAnsi="Times New Roman" w:cs="Times New Roman"/>
        </w:rPr>
        <w:br/>
      </w:r>
      <w:r w:rsidRPr="00D274C8">
        <w:rPr>
          <w:rStyle w:val="VerbatimChar"/>
          <w:rFonts w:ascii="Times New Roman" w:hAnsi="Times New Roman" w:cs="Times New Roman"/>
        </w:rPr>
        <w:t xml:space="preserve">    style R6_pos fill:#ffe066,stroke:#fab005,stroke-width:1px</w:t>
      </w:r>
      <w:r w:rsidRPr="00D274C8">
        <w:rPr>
          <w:rFonts w:ascii="Times New Roman" w:hAnsi="Times New Roman" w:cs="Times New Roman"/>
        </w:rPr>
        <w:br/>
      </w:r>
      <w:r w:rsidRPr="00D274C8">
        <w:rPr>
          <w:rStyle w:val="VerbatimChar"/>
          <w:rFonts w:ascii="Times New Roman" w:hAnsi="Times New Roman" w:cs="Times New Roman"/>
        </w:rPr>
        <w:t xml:space="preserve">    style R8_pos fill:#ffe066,stroke:#fab005,stroke-width:1px</w:t>
      </w:r>
    </w:p>
    <w:p w14:paraId="0E8E07FE"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Bảng 10.4.3: Kế hoạch xử lý rủi ro theo quý</w:t>
      </w:r>
    </w:p>
    <w:tbl>
      <w:tblPr>
        <w:tblStyle w:val="Table"/>
        <w:tblW w:w="5000" w:type="pct"/>
        <w:tblLayout w:type="fixed"/>
        <w:tblLook w:val="0020" w:firstRow="1" w:lastRow="0" w:firstColumn="0" w:lastColumn="0" w:noHBand="0" w:noVBand="0"/>
      </w:tblPr>
      <w:tblGrid>
        <w:gridCol w:w="1795"/>
        <w:gridCol w:w="1795"/>
        <w:gridCol w:w="1796"/>
        <w:gridCol w:w="1796"/>
        <w:gridCol w:w="2394"/>
      </w:tblGrid>
      <w:tr w:rsidR="009F68C2" w:rsidRPr="00D274C8" w14:paraId="19D328AD"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485" w:type="dxa"/>
          </w:tcPr>
          <w:p w14:paraId="79D546C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Quý</w:t>
            </w:r>
          </w:p>
        </w:tc>
        <w:tc>
          <w:tcPr>
            <w:tcW w:w="1485" w:type="dxa"/>
          </w:tcPr>
          <w:p w14:paraId="060A3B2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Rủi ro ưu tiên</w:t>
            </w:r>
          </w:p>
        </w:tc>
        <w:tc>
          <w:tcPr>
            <w:tcW w:w="1485" w:type="dxa"/>
          </w:tcPr>
          <w:p w14:paraId="518B493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Hành động chính</w:t>
            </w:r>
          </w:p>
        </w:tc>
        <w:tc>
          <w:tcPr>
            <w:tcW w:w="1485" w:type="dxa"/>
          </w:tcPr>
          <w:p w14:paraId="67848FD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Mốc kiểm tra (Checkpoint)</w:t>
            </w:r>
          </w:p>
        </w:tc>
        <w:tc>
          <w:tcPr>
            <w:tcW w:w="1980" w:type="dxa"/>
          </w:tcPr>
          <w:p w14:paraId="638FAC5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Ngân sách (USD)</w:t>
            </w:r>
          </w:p>
        </w:tc>
      </w:tr>
      <w:tr w:rsidR="009F68C2" w:rsidRPr="00D274C8" w14:paraId="68FD4978" w14:textId="77777777">
        <w:tc>
          <w:tcPr>
            <w:tcW w:w="1485" w:type="dxa"/>
          </w:tcPr>
          <w:p w14:paraId="54CC289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Q4/2024 - Q1/2025</w:t>
            </w:r>
          </w:p>
        </w:tc>
        <w:tc>
          <w:tcPr>
            <w:tcW w:w="1485" w:type="dxa"/>
          </w:tcPr>
          <w:p w14:paraId="373F494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R4 (IP), R5 (Lãi suất)</w:t>
            </w:r>
          </w:p>
        </w:tc>
        <w:tc>
          <w:tcPr>
            <w:tcW w:w="1485" w:type="dxa"/>
          </w:tcPr>
          <w:p w14:paraId="11EC249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FTO search; Fixed rate loan agreement</w:t>
            </w:r>
          </w:p>
        </w:tc>
        <w:tc>
          <w:tcPr>
            <w:tcW w:w="1485" w:type="dxa"/>
          </w:tcPr>
          <w:p w14:paraId="2B451E0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31/01/2025: FTO report done</w:t>
            </w:r>
          </w:p>
        </w:tc>
        <w:tc>
          <w:tcPr>
            <w:tcW w:w="1980" w:type="dxa"/>
          </w:tcPr>
          <w:p w14:paraId="159DFCF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150.000</w:t>
            </w:r>
          </w:p>
        </w:tc>
      </w:tr>
      <w:tr w:rsidR="009F68C2" w:rsidRPr="00D274C8" w14:paraId="22EB2F61" w14:textId="77777777">
        <w:tc>
          <w:tcPr>
            <w:tcW w:w="1485" w:type="dxa"/>
          </w:tcPr>
          <w:p w14:paraId="57F868F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Q2-Q3/2025</w:t>
            </w:r>
          </w:p>
        </w:tc>
        <w:tc>
          <w:tcPr>
            <w:tcW w:w="1485" w:type="dxa"/>
          </w:tcPr>
          <w:p w14:paraId="6FDFCCE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R3 (TM war), R2 (Pandemic)</w:t>
            </w:r>
          </w:p>
        </w:tc>
        <w:tc>
          <w:tcPr>
            <w:tcW w:w="1485" w:type="dxa"/>
          </w:tcPr>
          <w:p w14:paraId="77C4BFD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Stockpile chip 12mo; Multi-supplier</w:t>
            </w:r>
          </w:p>
        </w:tc>
        <w:tc>
          <w:tcPr>
            <w:tcW w:w="1485" w:type="dxa"/>
          </w:tcPr>
          <w:p w14:paraId="51FF7F2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30/06/2025: Inventory 2M USD</w:t>
            </w:r>
          </w:p>
        </w:tc>
        <w:tc>
          <w:tcPr>
            <w:tcW w:w="1980" w:type="dxa"/>
          </w:tcPr>
          <w:p w14:paraId="51BEE1D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2.500.000</w:t>
            </w:r>
          </w:p>
        </w:tc>
      </w:tr>
      <w:tr w:rsidR="009F68C2" w:rsidRPr="00D274C8" w14:paraId="7DF7A47A" w14:textId="77777777">
        <w:tc>
          <w:tcPr>
            <w:tcW w:w="1485" w:type="dxa"/>
          </w:tcPr>
          <w:p w14:paraId="3385652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Q4/2025 - Q1/2026</w:t>
            </w:r>
          </w:p>
        </w:tc>
        <w:tc>
          <w:tcPr>
            <w:tcW w:w="1485" w:type="dxa"/>
          </w:tcPr>
          <w:p w14:paraId="1F860C2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R7 (Dumping), R1 (Policy)</w:t>
            </w:r>
          </w:p>
        </w:tc>
        <w:tc>
          <w:tcPr>
            <w:tcW w:w="1485" w:type="dxa"/>
          </w:tcPr>
          <w:p w14:paraId="748D8B4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Localization campaign; Lobby HĐND</w:t>
            </w:r>
          </w:p>
        </w:tc>
        <w:tc>
          <w:tcPr>
            <w:tcW w:w="1485" w:type="dxa"/>
          </w:tcPr>
          <w:p w14:paraId="75255C2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31/12/2025: Partnership Viettel signed</w:t>
            </w:r>
          </w:p>
        </w:tc>
        <w:tc>
          <w:tcPr>
            <w:tcW w:w="1980" w:type="dxa"/>
          </w:tcPr>
          <w:p w14:paraId="354D9FC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250.000</w:t>
            </w:r>
          </w:p>
        </w:tc>
      </w:tr>
      <w:tr w:rsidR="009F68C2" w:rsidRPr="00D274C8" w14:paraId="36ED7F39" w14:textId="77777777">
        <w:tc>
          <w:tcPr>
            <w:tcW w:w="1485" w:type="dxa"/>
          </w:tcPr>
          <w:p w14:paraId="206DE0F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Q2-Q4/2026</w:t>
            </w:r>
          </w:p>
        </w:tc>
        <w:tc>
          <w:tcPr>
            <w:tcW w:w="1485" w:type="dxa"/>
          </w:tcPr>
          <w:p w14:paraId="325B6AD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R8 (AR), R6 (FX)</w:t>
            </w:r>
          </w:p>
        </w:tc>
        <w:tc>
          <w:tcPr>
            <w:tcW w:w="1485" w:type="dxa"/>
          </w:tcPr>
          <w:p w14:paraId="781FC75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AR insurance; FX hedging 50%</w:t>
            </w:r>
          </w:p>
        </w:tc>
        <w:tc>
          <w:tcPr>
            <w:tcW w:w="1485" w:type="dxa"/>
          </w:tcPr>
          <w:p w14:paraId="763089F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30/09/2026: AR &lt;90 days 100%</w:t>
            </w:r>
          </w:p>
        </w:tc>
        <w:tc>
          <w:tcPr>
            <w:tcW w:w="1980" w:type="dxa"/>
          </w:tcPr>
          <w:p w14:paraId="3F29855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250.000</w:t>
            </w:r>
          </w:p>
        </w:tc>
      </w:tr>
      <w:tr w:rsidR="009F68C2" w:rsidRPr="00D274C8" w14:paraId="2DB8E187" w14:textId="77777777">
        <w:tc>
          <w:tcPr>
            <w:tcW w:w="1485" w:type="dxa"/>
          </w:tcPr>
          <w:p w14:paraId="50368A0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2027+</w:t>
            </w:r>
          </w:p>
        </w:tc>
        <w:tc>
          <w:tcPr>
            <w:tcW w:w="1485" w:type="dxa"/>
          </w:tcPr>
          <w:p w14:paraId="5759B34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All</w:t>
            </w:r>
          </w:p>
        </w:tc>
        <w:tc>
          <w:tcPr>
            <w:tcW w:w="1485" w:type="dxa"/>
          </w:tcPr>
          <w:p w14:paraId="273EFC3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Monitoring &amp; review quarterly</w:t>
            </w:r>
          </w:p>
        </w:tc>
        <w:tc>
          <w:tcPr>
            <w:tcW w:w="1485" w:type="dxa"/>
          </w:tcPr>
          <w:p w14:paraId="365D980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Quarterly board meeting</w:t>
            </w:r>
          </w:p>
        </w:tc>
        <w:tc>
          <w:tcPr>
            <w:tcW w:w="1980" w:type="dxa"/>
          </w:tcPr>
          <w:p w14:paraId="3F9E0F2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200.000/năm</w:t>
            </w:r>
          </w:p>
        </w:tc>
      </w:tr>
    </w:tbl>
    <w:p w14:paraId="28B0CA0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Quy trình quản lý rủi ro:</w:t>
      </w:r>
    </w:p>
    <w:p w14:paraId="2142CA5B" w14:textId="77777777" w:rsidR="009F68C2" w:rsidRPr="00D274C8" w:rsidRDefault="00CC558F" w:rsidP="00DC180F">
      <w:pPr>
        <w:pStyle w:val="Compact"/>
        <w:numPr>
          <w:ilvl w:val="0"/>
          <w:numId w:val="106"/>
        </w:numPr>
        <w:rPr>
          <w:rFonts w:ascii="Times New Roman" w:hAnsi="Times New Roman" w:cs="Times New Roman"/>
        </w:rPr>
      </w:pPr>
      <w:r w:rsidRPr="00D274C8">
        <w:rPr>
          <w:rFonts w:ascii="Times New Roman" w:hAnsi="Times New Roman" w:cs="Times New Roman"/>
          <w:b/>
          <w:bCs/>
        </w:rPr>
        <w:t>Identification (Nhận diện)</w:t>
      </w:r>
      <w:r w:rsidRPr="00D274C8">
        <w:rPr>
          <w:rFonts w:ascii="Times New Roman" w:hAnsi="Times New Roman" w:cs="Times New Roman"/>
        </w:rPr>
        <w:t>: Quarterly risk workshop với BOD, C-level, department heads</w:t>
      </w:r>
    </w:p>
    <w:p w14:paraId="1A59C2CD" w14:textId="77777777" w:rsidR="009F68C2" w:rsidRPr="00D274C8" w:rsidRDefault="00CC558F" w:rsidP="00DC180F">
      <w:pPr>
        <w:pStyle w:val="Compact"/>
        <w:numPr>
          <w:ilvl w:val="0"/>
          <w:numId w:val="106"/>
        </w:numPr>
        <w:rPr>
          <w:rFonts w:ascii="Times New Roman" w:hAnsi="Times New Roman" w:cs="Times New Roman"/>
        </w:rPr>
      </w:pPr>
      <w:r w:rsidRPr="00D274C8">
        <w:rPr>
          <w:rFonts w:ascii="Times New Roman" w:hAnsi="Times New Roman" w:cs="Times New Roman"/>
          <w:b/>
          <w:bCs/>
        </w:rPr>
        <w:t>Assessment (Đánh giá)</w:t>
      </w:r>
      <w:r w:rsidRPr="00D274C8">
        <w:rPr>
          <w:rFonts w:ascii="Times New Roman" w:hAnsi="Times New Roman" w:cs="Times New Roman"/>
        </w:rPr>
        <w:t>: Update RPN based on new info, market changes</w:t>
      </w:r>
    </w:p>
    <w:p w14:paraId="0092FFBA" w14:textId="77777777" w:rsidR="009F68C2" w:rsidRPr="00D274C8" w:rsidRDefault="00CC558F" w:rsidP="00DC180F">
      <w:pPr>
        <w:pStyle w:val="Compact"/>
        <w:numPr>
          <w:ilvl w:val="0"/>
          <w:numId w:val="106"/>
        </w:numPr>
        <w:rPr>
          <w:rFonts w:ascii="Times New Roman" w:hAnsi="Times New Roman" w:cs="Times New Roman"/>
        </w:rPr>
      </w:pPr>
      <w:r w:rsidRPr="00D274C8">
        <w:rPr>
          <w:rFonts w:ascii="Times New Roman" w:hAnsi="Times New Roman" w:cs="Times New Roman"/>
          <w:b/>
          <w:bCs/>
        </w:rPr>
        <w:t>Mitigation (Giảm thiểu)</w:t>
      </w:r>
      <w:r w:rsidRPr="00D274C8">
        <w:rPr>
          <w:rFonts w:ascii="Times New Roman" w:hAnsi="Times New Roman" w:cs="Times New Roman"/>
        </w:rPr>
        <w:t>: Execute action plan, allocate budget</w:t>
      </w:r>
    </w:p>
    <w:p w14:paraId="22694077" w14:textId="77777777" w:rsidR="009F68C2" w:rsidRPr="00D274C8" w:rsidRDefault="00CC558F" w:rsidP="00DC180F">
      <w:pPr>
        <w:pStyle w:val="Compact"/>
        <w:numPr>
          <w:ilvl w:val="0"/>
          <w:numId w:val="106"/>
        </w:numPr>
        <w:rPr>
          <w:rFonts w:ascii="Times New Roman" w:hAnsi="Times New Roman" w:cs="Times New Roman"/>
        </w:rPr>
      </w:pPr>
      <w:r w:rsidRPr="00D274C8">
        <w:rPr>
          <w:rFonts w:ascii="Times New Roman" w:hAnsi="Times New Roman" w:cs="Times New Roman"/>
          <w:b/>
          <w:bCs/>
        </w:rPr>
        <w:t>Monitoring (Theo dõi)</w:t>
      </w:r>
      <w:r w:rsidRPr="00D274C8">
        <w:rPr>
          <w:rFonts w:ascii="Times New Roman" w:hAnsi="Times New Roman" w:cs="Times New Roman"/>
        </w:rPr>
        <w:t>: Monthly risk dashboard, quarterly report to BOD</w:t>
      </w:r>
    </w:p>
    <w:p w14:paraId="3ADACA0F" w14:textId="77777777" w:rsidR="009F68C2" w:rsidRPr="00D274C8" w:rsidRDefault="00CC558F" w:rsidP="00DC180F">
      <w:pPr>
        <w:pStyle w:val="Compact"/>
        <w:numPr>
          <w:ilvl w:val="0"/>
          <w:numId w:val="106"/>
        </w:numPr>
        <w:rPr>
          <w:rFonts w:ascii="Times New Roman" w:hAnsi="Times New Roman" w:cs="Times New Roman"/>
        </w:rPr>
      </w:pPr>
      <w:r w:rsidRPr="00D274C8">
        <w:rPr>
          <w:rFonts w:ascii="Times New Roman" w:hAnsi="Times New Roman" w:cs="Times New Roman"/>
          <w:b/>
          <w:bCs/>
        </w:rPr>
        <w:t>Review (Rà soát)</w:t>
      </w:r>
      <w:r w:rsidRPr="00D274C8">
        <w:rPr>
          <w:rFonts w:ascii="Times New Roman" w:hAnsi="Times New Roman" w:cs="Times New Roman"/>
        </w:rPr>
        <w:t>: Annual risk register update, lessons learned</w:t>
      </w:r>
    </w:p>
    <w:p w14:paraId="76866299"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Người chịu trách nhiệm chung:</w:t>
      </w:r>
      <w:r w:rsidRPr="00D274C8">
        <w:rPr>
          <w:rFonts w:ascii="Times New Roman" w:hAnsi="Times New Roman" w:cs="Times New Roman"/>
        </w:rPr>
        <w:t xml:space="preserve"> CEO + CFO (Risk Management Committee)</w:t>
      </w:r>
    </w:p>
    <w:p w14:paraId="1C817222"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Báo cáo:</w:t>
      </w:r>
      <w:r w:rsidRPr="00D274C8">
        <w:rPr>
          <w:rFonts w:ascii="Times New Roman" w:hAnsi="Times New Roman" w:cs="Times New Roman"/>
        </w:rPr>
        <w:t xml:space="preserve"> Monthly risk dashboard email; Quarterly presentation to BOD; Annual risk review meeting</w:t>
      </w:r>
    </w:p>
    <w:p w14:paraId="2D044138"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147B690D">
          <v:rect id="_x0000_i1066" style="width:0;height:1.5pt" o:hralign="center" o:hrstd="t" o:hr="t"/>
        </w:pict>
      </w:r>
    </w:p>
    <w:p w14:paraId="1746C408" w14:textId="77777777" w:rsidR="009F68C2" w:rsidRPr="00D274C8" w:rsidRDefault="00CC558F">
      <w:pPr>
        <w:pStyle w:val="Heading3"/>
        <w:rPr>
          <w:rFonts w:ascii="Times New Roman" w:hAnsi="Times New Roman" w:cs="Times New Roman"/>
        </w:rPr>
      </w:pPr>
      <w:bookmarkStart w:id="72" w:name="contingency-plan---phương-án-dự-phòng"/>
      <w:bookmarkEnd w:id="71"/>
      <w:r w:rsidRPr="00D274C8">
        <w:rPr>
          <w:rStyle w:val="SectionNumber"/>
          <w:rFonts w:ascii="Times New Roman" w:hAnsi="Times New Roman" w:cs="Times New Roman"/>
        </w:rPr>
        <w:t>5.3.5</w:t>
      </w:r>
      <w:r w:rsidRPr="00D274C8">
        <w:rPr>
          <w:rFonts w:ascii="Times New Roman" w:hAnsi="Times New Roman" w:cs="Times New Roman"/>
        </w:rPr>
        <w:tab/>
        <w:t>10.5. Contingency Plan - Phương án dự phòng</w:t>
      </w:r>
    </w:p>
    <w:p w14:paraId="10DB33B6"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Mục đích:</w:t>
      </w:r>
      <w:r w:rsidRPr="00D274C8">
        <w:rPr>
          <w:rFonts w:ascii="Times New Roman" w:hAnsi="Times New Roman" w:cs="Times New Roman"/>
        </w:rPr>
        <w:t xml:space="preserve"> Đảm bảo dự án vẫn khả thi ngay cả khi gặp phải các rủi ro nghiêm trọng.</w:t>
      </w:r>
    </w:p>
    <w:p w14:paraId="445B879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Reserve budget:</w:t>
      </w:r>
      <w:r w:rsidRPr="00D274C8">
        <w:rPr>
          <w:rFonts w:ascii="Times New Roman" w:hAnsi="Times New Roman" w:cs="Times New Roman"/>
        </w:rPr>
        <w:t xml:space="preserve"> 1.000.000 USD (5% tổng vốn 20M USD) dành riêng cho contingency.</w:t>
      </w:r>
    </w:p>
    <w:p w14:paraId="066C6CDE" w14:textId="77777777" w:rsidR="009F68C2" w:rsidRPr="00D274C8" w:rsidRDefault="00CC558F">
      <w:pPr>
        <w:pStyle w:val="Heading4"/>
        <w:rPr>
          <w:rFonts w:ascii="Times New Roman" w:hAnsi="Times New Roman" w:cs="Times New Roman"/>
        </w:rPr>
      </w:pPr>
      <w:bookmarkStart w:id="73" w:name="X54556aa98473fac270158b33b412ef3bf443ba0"/>
      <w:r w:rsidRPr="00D274C8">
        <w:rPr>
          <w:rStyle w:val="SectionNumber"/>
          <w:rFonts w:ascii="Times New Roman" w:hAnsi="Times New Roman" w:cs="Times New Roman"/>
        </w:rPr>
        <w:t>5.3.5.1</w:t>
      </w:r>
      <w:r w:rsidRPr="00D274C8">
        <w:rPr>
          <w:rFonts w:ascii="Times New Roman" w:hAnsi="Times New Roman" w:cs="Times New Roman"/>
        </w:rPr>
        <w:tab/>
      </w:r>
      <w:r w:rsidRPr="00D274C8">
        <w:rPr>
          <w:rFonts w:ascii="Times New Roman" w:hAnsi="Times New Roman" w:cs="Times New Roman"/>
          <w:b/>
          <w:bCs/>
        </w:rPr>
        <w:t>Kịch bản 1: Doanh thu giảm 30% so với dự báo</w:t>
      </w:r>
    </w:p>
    <w:p w14:paraId="0899340E"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Trigger:</w:t>
      </w:r>
      <w:r w:rsidRPr="00D274C8">
        <w:rPr>
          <w:rFonts w:ascii="Times New Roman" w:hAnsi="Times New Roman" w:cs="Times New Roman"/>
        </w:rPr>
        <w:t xml:space="preserve"> Doanh thu năm 2026 &lt; 1,6M USD (thay vì 2,28M USD dự báo).</w:t>
      </w:r>
    </w:p>
    <w:p w14:paraId="786EA16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Nguyên nhân:</w:t>
      </w:r>
      <w:r w:rsidRPr="00D274C8">
        <w:rPr>
          <w:rFonts w:ascii="Times New Roman" w:hAnsi="Times New Roman" w:cs="Times New Roman"/>
        </w:rPr>
        <w:t xml:space="preserve"> - Thị trường chậm chấp nhận sản phẩm mới - Đối thủ Trung Quốc dumping price - Khách hàng DNNVV thiếu ngân sách đầu tư</w:t>
      </w:r>
    </w:p>
    <w:p w14:paraId="4733B01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Biện pháp:</w:t>
      </w:r>
    </w:p>
    <w:tbl>
      <w:tblPr>
        <w:tblStyle w:val="Table"/>
        <w:tblW w:w="5000" w:type="pct"/>
        <w:tblLayout w:type="fixed"/>
        <w:tblLook w:val="0020" w:firstRow="1" w:lastRow="0" w:firstColumn="0" w:lastColumn="0" w:noHBand="0" w:noVBand="0"/>
      </w:tblPr>
      <w:tblGrid>
        <w:gridCol w:w="1795"/>
        <w:gridCol w:w="1795"/>
        <w:gridCol w:w="2394"/>
        <w:gridCol w:w="1796"/>
        <w:gridCol w:w="1796"/>
      </w:tblGrid>
      <w:tr w:rsidR="009F68C2" w:rsidRPr="00D274C8" w14:paraId="0122A6C1"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485" w:type="dxa"/>
          </w:tcPr>
          <w:p w14:paraId="24F7F00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Hạng mục</w:t>
            </w:r>
          </w:p>
        </w:tc>
        <w:tc>
          <w:tcPr>
            <w:tcW w:w="1485" w:type="dxa"/>
          </w:tcPr>
          <w:p w14:paraId="56BFE57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Điều chỉnh</w:t>
            </w:r>
          </w:p>
        </w:tc>
        <w:tc>
          <w:tcPr>
            <w:tcW w:w="1980" w:type="dxa"/>
          </w:tcPr>
          <w:p w14:paraId="1AD273B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Tiết kiệm (USD)</w:t>
            </w:r>
          </w:p>
        </w:tc>
        <w:tc>
          <w:tcPr>
            <w:tcW w:w="1485" w:type="dxa"/>
          </w:tcPr>
          <w:p w14:paraId="16AE5F3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Timeline impact</w:t>
            </w:r>
          </w:p>
        </w:tc>
        <w:tc>
          <w:tcPr>
            <w:tcW w:w="1485" w:type="dxa"/>
          </w:tcPr>
          <w:p w14:paraId="3A87A71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Rủi ro</w:t>
            </w:r>
          </w:p>
        </w:tc>
      </w:tr>
      <w:tr w:rsidR="009F68C2" w:rsidRPr="00D274C8" w14:paraId="008D2BFC" w14:textId="77777777">
        <w:tc>
          <w:tcPr>
            <w:tcW w:w="1485" w:type="dxa"/>
          </w:tcPr>
          <w:p w14:paraId="2963FBD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R&amp;D</w:t>
            </w:r>
          </w:p>
        </w:tc>
        <w:tc>
          <w:tcPr>
            <w:tcW w:w="1485" w:type="dxa"/>
          </w:tcPr>
          <w:p w14:paraId="7BC0B2F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Giảm 20%: 0,43M → 0,34M/năm</w:t>
            </w:r>
          </w:p>
        </w:tc>
        <w:tc>
          <w:tcPr>
            <w:tcW w:w="1980" w:type="dxa"/>
          </w:tcPr>
          <w:p w14:paraId="2A9E362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90K</w:t>
            </w:r>
          </w:p>
        </w:tc>
        <w:tc>
          <w:tcPr>
            <w:tcW w:w="1485" w:type="dxa"/>
          </w:tcPr>
          <w:p w14:paraId="12909A5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Chậm product roadmap 3-6 tháng</w:t>
            </w:r>
          </w:p>
        </w:tc>
        <w:tc>
          <w:tcPr>
            <w:tcW w:w="1485" w:type="dxa"/>
          </w:tcPr>
          <w:p w14:paraId="507DAE1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Giảm tốc độ đổi mới</w:t>
            </w:r>
          </w:p>
        </w:tc>
      </w:tr>
      <w:tr w:rsidR="009F68C2" w:rsidRPr="00D274C8" w14:paraId="4D9CEBE4" w14:textId="77777777">
        <w:tc>
          <w:tcPr>
            <w:tcW w:w="1485" w:type="dxa"/>
          </w:tcPr>
          <w:p w14:paraId="42DD24C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Marketing</w:t>
            </w:r>
          </w:p>
        </w:tc>
        <w:tc>
          <w:tcPr>
            <w:tcW w:w="1485" w:type="dxa"/>
          </w:tcPr>
          <w:p w14:paraId="38D8FC6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Giảm 50%: 200K → 100K/năm</w:t>
            </w:r>
          </w:p>
        </w:tc>
        <w:tc>
          <w:tcPr>
            <w:tcW w:w="1980" w:type="dxa"/>
          </w:tcPr>
          <w:p w14:paraId="7756CD8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100K</w:t>
            </w:r>
          </w:p>
        </w:tc>
        <w:tc>
          <w:tcPr>
            <w:tcW w:w="1485" w:type="dxa"/>
          </w:tcPr>
          <w:p w14:paraId="5816DDE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Chậm brand awareness</w:t>
            </w:r>
          </w:p>
        </w:tc>
        <w:tc>
          <w:tcPr>
            <w:tcW w:w="1485" w:type="dxa"/>
          </w:tcPr>
          <w:p w14:paraId="004AB8B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Giảm lead generation</w:t>
            </w:r>
          </w:p>
        </w:tc>
      </w:tr>
      <w:tr w:rsidR="009F68C2" w:rsidRPr="00D274C8" w14:paraId="687BFD26" w14:textId="77777777">
        <w:tc>
          <w:tcPr>
            <w:tcW w:w="1485" w:type="dxa"/>
          </w:tcPr>
          <w:p w14:paraId="1812788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Opex</w:t>
            </w:r>
          </w:p>
        </w:tc>
        <w:tc>
          <w:tcPr>
            <w:tcW w:w="1485" w:type="dxa"/>
          </w:tcPr>
          <w:p w14:paraId="17A5933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Giảm 15% (optimize logistics, office)</w:t>
            </w:r>
          </w:p>
        </w:tc>
        <w:tc>
          <w:tcPr>
            <w:tcW w:w="1980" w:type="dxa"/>
          </w:tcPr>
          <w:p w14:paraId="460DF1E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150K</w:t>
            </w:r>
          </w:p>
        </w:tc>
        <w:tc>
          <w:tcPr>
            <w:tcW w:w="1485" w:type="dxa"/>
          </w:tcPr>
          <w:p w14:paraId="2006495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No major impact</w:t>
            </w:r>
          </w:p>
        </w:tc>
        <w:tc>
          <w:tcPr>
            <w:tcW w:w="1485" w:type="dxa"/>
          </w:tcPr>
          <w:p w14:paraId="2C3781D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r>
      <w:tr w:rsidR="009F68C2" w:rsidRPr="00D274C8" w14:paraId="65EB6BD9" w14:textId="77777777">
        <w:tc>
          <w:tcPr>
            <w:tcW w:w="1485" w:type="dxa"/>
          </w:tcPr>
          <w:p w14:paraId="77AB8CE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Outsource R&amp;D</w:t>
            </w:r>
          </w:p>
        </w:tc>
        <w:tc>
          <w:tcPr>
            <w:tcW w:w="1485" w:type="dxa"/>
          </w:tcPr>
          <w:p w14:paraId="0B4A05B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30% R&amp;D outsource (Ấn Độ 40K/person)</w:t>
            </w:r>
          </w:p>
        </w:tc>
        <w:tc>
          <w:tcPr>
            <w:tcW w:w="1980" w:type="dxa"/>
          </w:tcPr>
          <w:p w14:paraId="31C9F82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220K</w:t>
            </w:r>
          </w:p>
        </w:tc>
        <w:tc>
          <w:tcPr>
            <w:tcW w:w="1485" w:type="dxa"/>
          </w:tcPr>
          <w:p w14:paraId="2C41AC4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 tháng coordination</w:t>
            </w:r>
          </w:p>
        </w:tc>
        <w:tc>
          <w:tcPr>
            <w:tcW w:w="1485" w:type="dxa"/>
          </w:tcPr>
          <w:p w14:paraId="6E7A53B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Quality risk</w:t>
            </w:r>
          </w:p>
        </w:tc>
      </w:tr>
    </w:tbl>
    <w:p w14:paraId="13955D2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Tổng tiết kiệm:</w:t>
      </w:r>
      <w:r w:rsidRPr="00D274C8">
        <w:rPr>
          <w:rFonts w:ascii="Times New Roman" w:hAnsi="Times New Roman" w:cs="Times New Roman"/>
        </w:rPr>
        <w:t xml:space="preserve"> 900K USD/năm</w:t>
      </w:r>
    </w:p>
    <w:p w14:paraId="64230AD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Upside:</w:t>
      </w:r>
      <w:r w:rsidRPr="00D274C8">
        <w:rPr>
          <w:rFonts w:ascii="Times New Roman" w:hAnsi="Times New Roman" w:cs="Times New Roman"/>
        </w:rPr>
        <w:t xml:space="preserve"> - Tăng tỷ lệ outsource R&amp;D (30%) → Flexibility cao hơn - Focus vào Services/SaaS (recurring revenue tăng từ 20% → 35%)</w:t>
      </w:r>
    </w:p>
    <w:p w14:paraId="2F63AF0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Break-even:</w:t>
      </w:r>
    </w:p>
    <w:p w14:paraId="1E3D652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 xml:space="preserve">Timeline kéo dài từ 2026 → </w:t>
      </w:r>
      <w:r w:rsidRPr="00D274C8">
        <w:rPr>
          <w:rFonts w:ascii="Times New Roman" w:hAnsi="Times New Roman" w:cs="Times New Roman"/>
          <w:b/>
          <w:bCs/>
        </w:rPr>
        <w:t>2027-2028</w:t>
      </w:r>
    </w:p>
    <w:p w14:paraId="345D3319"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5D79C5BA">
          <v:rect id="_x0000_i1067" style="width:0;height:1.5pt" o:hralign="center" o:hrstd="t" o:hr="t"/>
        </w:pict>
      </w:r>
    </w:p>
    <w:p w14:paraId="767E21F1" w14:textId="77777777" w:rsidR="009F68C2" w:rsidRPr="00D274C8" w:rsidRDefault="00CC558F">
      <w:pPr>
        <w:pStyle w:val="Heading4"/>
        <w:rPr>
          <w:rFonts w:ascii="Times New Roman" w:hAnsi="Times New Roman" w:cs="Times New Roman"/>
        </w:rPr>
      </w:pPr>
      <w:bookmarkStart w:id="74" w:name="X67dbff8e7d66e53da0020960e0af728cd9128f4"/>
      <w:bookmarkEnd w:id="73"/>
      <w:r w:rsidRPr="00D274C8">
        <w:rPr>
          <w:rStyle w:val="SectionNumber"/>
          <w:rFonts w:ascii="Times New Roman" w:hAnsi="Times New Roman" w:cs="Times New Roman"/>
        </w:rPr>
        <w:t>5.3.5.2</w:t>
      </w:r>
      <w:r w:rsidRPr="00D274C8">
        <w:rPr>
          <w:rFonts w:ascii="Times New Roman" w:hAnsi="Times New Roman" w:cs="Times New Roman"/>
        </w:rPr>
        <w:tab/>
      </w:r>
      <w:r w:rsidRPr="00D274C8">
        <w:rPr>
          <w:rFonts w:ascii="Times New Roman" w:hAnsi="Times New Roman" w:cs="Times New Roman"/>
          <w:b/>
          <w:bCs/>
        </w:rPr>
        <w:t>Kịch bản 2: Không tuyển đủ 36 R&amp;D engineers</w:t>
      </w:r>
    </w:p>
    <w:p w14:paraId="5FE90EEA"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Trigger:</w:t>
      </w:r>
      <w:r w:rsidRPr="00D274C8">
        <w:rPr>
          <w:rFonts w:ascii="Times New Roman" w:hAnsi="Times New Roman" w:cs="Times New Roman"/>
        </w:rPr>
        <w:t xml:space="preserve"> Chỉ tuyển được 24/36 engineers (thiếu 33%).</w:t>
      </w:r>
    </w:p>
    <w:p w14:paraId="0AEE044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Nguyên nhân:</w:t>
      </w:r>
      <w:r w:rsidRPr="00D274C8">
        <w:rPr>
          <w:rFonts w:ascii="Times New Roman" w:hAnsi="Times New Roman" w:cs="Times New Roman"/>
        </w:rPr>
        <w:t xml:space="preserve"> - Thị trường nhân lực khan hiếm - Đối thủ lớn (Samsung, Intel, Bosch) trả lương cao hơn - Brand mới chưa hấp dẫn</w:t>
      </w:r>
    </w:p>
    <w:p w14:paraId="6827908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Biện pháp:</w:t>
      </w:r>
    </w:p>
    <w:tbl>
      <w:tblPr>
        <w:tblStyle w:val="Table"/>
        <w:tblW w:w="5000" w:type="pct"/>
        <w:tblLayout w:type="fixed"/>
        <w:tblLook w:val="0020" w:firstRow="1" w:lastRow="0" w:firstColumn="0" w:lastColumn="0" w:noHBand="0" w:noVBand="0"/>
      </w:tblPr>
      <w:tblGrid>
        <w:gridCol w:w="1795"/>
        <w:gridCol w:w="1795"/>
        <w:gridCol w:w="2394"/>
        <w:gridCol w:w="1796"/>
        <w:gridCol w:w="1796"/>
      </w:tblGrid>
      <w:tr w:rsidR="009F68C2" w:rsidRPr="00D274C8" w14:paraId="4A50B28F"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485" w:type="dxa"/>
          </w:tcPr>
          <w:p w14:paraId="50E1733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Giải pháp</w:t>
            </w:r>
          </w:p>
        </w:tc>
        <w:tc>
          <w:tcPr>
            <w:tcW w:w="1485" w:type="dxa"/>
          </w:tcPr>
          <w:p w14:paraId="740E312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 tiết</w:t>
            </w:r>
          </w:p>
        </w:tc>
        <w:tc>
          <w:tcPr>
            <w:tcW w:w="1980" w:type="dxa"/>
          </w:tcPr>
          <w:p w14:paraId="5F8101D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Chi phí</w:t>
            </w:r>
          </w:p>
        </w:tc>
        <w:tc>
          <w:tcPr>
            <w:tcW w:w="1485" w:type="dxa"/>
          </w:tcPr>
          <w:p w14:paraId="73301FA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Timeline</w:t>
            </w:r>
          </w:p>
        </w:tc>
        <w:tc>
          <w:tcPr>
            <w:tcW w:w="1485" w:type="dxa"/>
          </w:tcPr>
          <w:p w14:paraId="183BD46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Pros/Cons</w:t>
            </w:r>
          </w:p>
        </w:tc>
      </w:tr>
      <w:tr w:rsidR="009F68C2" w:rsidRPr="00D274C8" w14:paraId="6D510484" w14:textId="77777777">
        <w:tc>
          <w:tcPr>
            <w:tcW w:w="1485" w:type="dxa"/>
          </w:tcPr>
          <w:p w14:paraId="14DEFFC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Outsource 30% R&amp;D</w:t>
            </w:r>
          </w:p>
        </w:tc>
        <w:tc>
          <w:tcPr>
            <w:tcW w:w="1485" w:type="dxa"/>
          </w:tcPr>
          <w:p w14:paraId="4A082BD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ty Ấn Độ/Đông Âu (Luxoft, EPAM, ScienceSoft)</w:t>
            </w:r>
          </w:p>
        </w:tc>
        <w:tc>
          <w:tcPr>
            <w:tcW w:w="1980" w:type="dxa"/>
          </w:tcPr>
          <w:p w14:paraId="3687E00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40K USD/person/năm</w:t>
            </w:r>
          </w:p>
        </w:tc>
        <w:tc>
          <w:tcPr>
            <w:tcW w:w="1485" w:type="dxa"/>
          </w:tcPr>
          <w:p w14:paraId="15AA5A7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 tháng</w:t>
            </w:r>
          </w:p>
        </w:tc>
        <w:tc>
          <w:tcPr>
            <w:tcW w:w="1485" w:type="dxa"/>
          </w:tcPr>
          <w:p w14:paraId="435D4C9D" w14:textId="77777777" w:rsidR="009F68C2" w:rsidRPr="00D274C8" w:rsidRDefault="00CC558F">
            <w:pPr>
              <w:pStyle w:val="Compact"/>
              <w:rPr>
                <w:rFonts w:ascii="Times New Roman" w:hAnsi="Times New Roman" w:cs="Times New Roman"/>
              </w:rPr>
            </w:pPr>
            <w:r w:rsidRPr="00D274C8">
              <w:rPr>
                <w:rFonts w:ascii="Segoe UI Emoji" w:hAnsi="Segoe UI Emoji" w:cs="Segoe UI Emoji"/>
              </w:rPr>
              <w:t>✅</w:t>
            </w:r>
            <w:r w:rsidRPr="00D274C8">
              <w:rPr>
                <w:rFonts w:ascii="Times New Roman" w:hAnsi="Times New Roman" w:cs="Times New Roman"/>
              </w:rPr>
              <w:t xml:space="preserve"> Save 40%</w:t>
            </w:r>
            <w:r w:rsidRPr="00D274C8">
              <w:rPr>
                <w:rFonts w:ascii="Segoe UI Emoji" w:hAnsi="Segoe UI Emoji" w:cs="Segoe UI Emoji"/>
              </w:rPr>
              <w:t>❌</w:t>
            </w:r>
            <w:r w:rsidRPr="00D274C8">
              <w:rPr>
                <w:rFonts w:ascii="Times New Roman" w:hAnsi="Times New Roman" w:cs="Times New Roman"/>
              </w:rPr>
              <w:t xml:space="preserve"> Coordination overhead</w:t>
            </w:r>
          </w:p>
        </w:tc>
      </w:tr>
      <w:tr w:rsidR="009F68C2" w:rsidRPr="00D274C8" w14:paraId="6D65FD86" w14:textId="77777777">
        <w:tc>
          <w:tcPr>
            <w:tcW w:w="1485" w:type="dxa"/>
          </w:tcPr>
          <w:p w14:paraId="582721D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Partnership ĐH</w:t>
            </w:r>
          </w:p>
        </w:tc>
        <w:tc>
          <w:tcPr>
            <w:tcW w:w="1485" w:type="dxa"/>
          </w:tcPr>
          <w:p w14:paraId="704AA99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Bách Khoa HCM/HN: Part-time researchers + grad students</w:t>
            </w:r>
          </w:p>
        </w:tc>
        <w:tc>
          <w:tcPr>
            <w:tcW w:w="1980" w:type="dxa"/>
          </w:tcPr>
          <w:p w14:paraId="7B5920A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15K USD/person/năm</w:t>
            </w:r>
          </w:p>
        </w:tc>
        <w:tc>
          <w:tcPr>
            <w:tcW w:w="1485" w:type="dxa"/>
          </w:tcPr>
          <w:p w14:paraId="2546B15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+6 tháng</w:t>
            </w:r>
          </w:p>
        </w:tc>
        <w:tc>
          <w:tcPr>
            <w:tcW w:w="1485" w:type="dxa"/>
          </w:tcPr>
          <w:p w14:paraId="240EF8A8" w14:textId="77777777" w:rsidR="009F68C2" w:rsidRPr="00D274C8" w:rsidRDefault="00CC558F">
            <w:pPr>
              <w:pStyle w:val="Compact"/>
              <w:rPr>
                <w:rFonts w:ascii="Times New Roman" w:hAnsi="Times New Roman" w:cs="Times New Roman"/>
              </w:rPr>
            </w:pPr>
            <w:r w:rsidRPr="00D274C8">
              <w:rPr>
                <w:rFonts w:ascii="Segoe UI Emoji" w:hAnsi="Segoe UI Emoji" w:cs="Segoe UI Emoji"/>
              </w:rPr>
              <w:t>✅</w:t>
            </w:r>
            <w:r w:rsidRPr="00D274C8">
              <w:rPr>
                <w:rFonts w:ascii="Times New Roman" w:hAnsi="Times New Roman" w:cs="Times New Roman"/>
              </w:rPr>
              <w:t xml:space="preserve"> Save 75%</w:t>
            </w:r>
            <w:r w:rsidRPr="00D274C8">
              <w:rPr>
                <w:rFonts w:ascii="Segoe UI Emoji" w:hAnsi="Segoe UI Emoji" w:cs="Segoe UI Emoji"/>
              </w:rPr>
              <w:t>❌</w:t>
            </w:r>
            <w:r w:rsidRPr="00D274C8">
              <w:rPr>
                <w:rFonts w:ascii="Times New Roman" w:hAnsi="Times New Roman" w:cs="Times New Roman"/>
              </w:rPr>
              <w:t xml:space="preserve"> Quality risk</w:t>
            </w:r>
          </w:p>
        </w:tc>
      </w:tr>
      <w:tr w:rsidR="009F68C2" w:rsidRPr="00D274C8" w14:paraId="28975EDD" w14:textId="77777777">
        <w:tc>
          <w:tcPr>
            <w:tcW w:w="1485" w:type="dxa"/>
          </w:tcPr>
          <w:p w14:paraId="7CBBFC3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Tăng lương 30%</w:t>
            </w:r>
          </w:p>
        </w:tc>
        <w:tc>
          <w:tcPr>
            <w:tcW w:w="1485" w:type="dxa"/>
          </w:tcPr>
          <w:p w14:paraId="52C85BB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60K → 78K USD/năm để compete</w:t>
            </w:r>
          </w:p>
        </w:tc>
        <w:tc>
          <w:tcPr>
            <w:tcW w:w="1980" w:type="dxa"/>
          </w:tcPr>
          <w:p w14:paraId="6B7283A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+648K USD/năm</w:t>
            </w:r>
          </w:p>
        </w:tc>
        <w:tc>
          <w:tcPr>
            <w:tcW w:w="1485" w:type="dxa"/>
          </w:tcPr>
          <w:p w14:paraId="2332265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No delay</w:t>
            </w:r>
          </w:p>
        </w:tc>
        <w:tc>
          <w:tcPr>
            <w:tcW w:w="1485" w:type="dxa"/>
          </w:tcPr>
          <w:p w14:paraId="55F4BA2E" w14:textId="77777777" w:rsidR="009F68C2" w:rsidRPr="00D274C8" w:rsidRDefault="00CC558F">
            <w:pPr>
              <w:pStyle w:val="Compact"/>
              <w:rPr>
                <w:rFonts w:ascii="Times New Roman" w:hAnsi="Times New Roman" w:cs="Times New Roman"/>
              </w:rPr>
            </w:pPr>
            <w:r w:rsidRPr="00D274C8">
              <w:rPr>
                <w:rFonts w:ascii="Segoe UI Emoji" w:hAnsi="Segoe UI Emoji" w:cs="Segoe UI Emoji"/>
              </w:rPr>
              <w:t>✅</w:t>
            </w:r>
            <w:r w:rsidRPr="00D274C8">
              <w:rPr>
                <w:rFonts w:ascii="Times New Roman" w:hAnsi="Times New Roman" w:cs="Times New Roman"/>
              </w:rPr>
              <w:t xml:space="preserve"> Attract talent</w:t>
            </w:r>
            <w:r w:rsidRPr="00D274C8">
              <w:rPr>
                <w:rFonts w:ascii="Segoe UI Emoji" w:hAnsi="Segoe UI Emoji" w:cs="Segoe UI Emoji"/>
              </w:rPr>
              <w:t>❌</w:t>
            </w:r>
            <w:r w:rsidRPr="00D274C8">
              <w:rPr>
                <w:rFonts w:ascii="Times New Roman" w:hAnsi="Times New Roman" w:cs="Times New Roman"/>
              </w:rPr>
              <w:t xml:space="preserve"> Burn rate cao</w:t>
            </w:r>
          </w:p>
        </w:tc>
      </w:tr>
      <w:tr w:rsidR="009F68C2" w:rsidRPr="00D274C8" w14:paraId="1DC8D385" w14:textId="77777777">
        <w:tc>
          <w:tcPr>
            <w:tcW w:w="1485" w:type="dxa"/>
          </w:tcPr>
          <w:p w14:paraId="521F0A3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Remote international</w:t>
            </w:r>
          </w:p>
        </w:tc>
        <w:tc>
          <w:tcPr>
            <w:tcW w:w="1485" w:type="dxa"/>
          </w:tcPr>
          <w:p w14:paraId="0BD6E5B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Hire developers từ VN overseas (US, EU)</w:t>
            </w:r>
          </w:p>
        </w:tc>
        <w:tc>
          <w:tcPr>
            <w:tcW w:w="1980" w:type="dxa"/>
          </w:tcPr>
          <w:p w14:paraId="4E36CD1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50K USD/person/năm</w:t>
            </w:r>
          </w:p>
        </w:tc>
        <w:tc>
          <w:tcPr>
            <w:tcW w:w="1485" w:type="dxa"/>
          </w:tcPr>
          <w:p w14:paraId="27667C4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 tháng</w:t>
            </w:r>
          </w:p>
        </w:tc>
        <w:tc>
          <w:tcPr>
            <w:tcW w:w="1485" w:type="dxa"/>
          </w:tcPr>
          <w:p w14:paraId="21BAFEAC" w14:textId="77777777" w:rsidR="009F68C2" w:rsidRPr="00D274C8" w:rsidRDefault="00CC558F">
            <w:pPr>
              <w:pStyle w:val="Compact"/>
              <w:rPr>
                <w:rFonts w:ascii="Times New Roman" w:hAnsi="Times New Roman" w:cs="Times New Roman"/>
              </w:rPr>
            </w:pPr>
            <w:r w:rsidRPr="00D274C8">
              <w:rPr>
                <w:rFonts w:ascii="Segoe UI Emoji" w:hAnsi="Segoe UI Emoji" w:cs="Segoe UI Emoji"/>
              </w:rPr>
              <w:t>✅</w:t>
            </w:r>
            <w:r w:rsidRPr="00D274C8">
              <w:rPr>
                <w:rFonts w:ascii="Times New Roman" w:hAnsi="Times New Roman" w:cs="Times New Roman"/>
              </w:rPr>
              <w:t xml:space="preserve"> Talent pool lớn</w:t>
            </w:r>
            <w:r w:rsidRPr="00D274C8">
              <w:rPr>
                <w:rFonts w:ascii="Segoe UI Emoji" w:hAnsi="Segoe UI Emoji" w:cs="Segoe UI Emoji"/>
              </w:rPr>
              <w:t>❌</w:t>
            </w:r>
            <w:r w:rsidRPr="00D274C8">
              <w:rPr>
                <w:rFonts w:ascii="Times New Roman" w:hAnsi="Times New Roman" w:cs="Times New Roman"/>
              </w:rPr>
              <w:t xml:space="preserve"> Timezone</w:t>
            </w:r>
          </w:p>
        </w:tc>
      </w:tr>
    </w:tbl>
    <w:p w14:paraId="3C67504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Khuyến nghị:</w:t>
      </w:r>
      <w:r w:rsidRPr="00D274C8">
        <w:rPr>
          <w:rFonts w:ascii="Times New Roman" w:hAnsi="Times New Roman" w:cs="Times New Roman"/>
        </w:rPr>
        <w:t xml:space="preserve"> Kết hợp Outsource 20% + Partnership ĐH 10% → Tiết kiệm 380K USD, chậm 3-4 tháng.</w:t>
      </w:r>
    </w:p>
    <w:p w14:paraId="627FD87C"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23A35EA4">
          <v:rect id="_x0000_i1068" style="width:0;height:1.5pt" o:hralign="center" o:hrstd="t" o:hr="t"/>
        </w:pict>
      </w:r>
    </w:p>
    <w:p w14:paraId="5DA0F053" w14:textId="77777777" w:rsidR="009F68C2" w:rsidRPr="00D274C8" w:rsidRDefault="00CC558F">
      <w:pPr>
        <w:pStyle w:val="Heading4"/>
        <w:rPr>
          <w:rFonts w:ascii="Times New Roman" w:hAnsi="Times New Roman" w:cs="Times New Roman"/>
        </w:rPr>
      </w:pPr>
      <w:bookmarkStart w:id="75" w:name="X0992a082490f9dc41f7d86850cadfe6cdbcba03"/>
      <w:bookmarkEnd w:id="74"/>
      <w:r w:rsidRPr="00D274C8">
        <w:rPr>
          <w:rStyle w:val="SectionNumber"/>
          <w:rFonts w:ascii="Times New Roman" w:hAnsi="Times New Roman" w:cs="Times New Roman"/>
        </w:rPr>
        <w:t>5.3.5.3</w:t>
      </w:r>
      <w:r w:rsidRPr="00D274C8">
        <w:rPr>
          <w:rFonts w:ascii="Times New Roman" w:hAnsi="Times New Roman" w:cs="Times New Roman"/>
        </w:rPr>
        <w:tab/>
      </w:r>
      <w:r w:rsidRPr="00D274C8">
        <w:rPr>
          <w:rFonts w:ascii="Times New Roman" w:hAnsi="Times New Roman" w:cs="Times New Roman"/>
          <w:b/>
          <w:bCs/>
        </w:rPr>
        <w:t>Kịch bản 3: Xuất khẩu thất bại (0% thay vì 15-25%)</w:t>
      </w:r>
    </w:p>
    <w:p w14:paraId="023093D9"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Trigger:</w:t>
      </w:r>
      <w:r w:rsidRPr="00D274C8">
        <w:rPr>
          <w:rFonts w:ascii="Times New Roman" w:hAnsi="Times New Roman" w:cs="Times New Roman"/>
        </w:rPr>
        <w:t xml:space="preserve"> Không ký được hợp đồng xuất khẩu ASEAN năm 2027.</w:t>
      </w:r>
    </w:p>
    <w:p w14:paraId="1CA48A5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Nguyên nhân:</w:t>
      </w:r>
      <w:r w:rsidRPr="00D274C8">
        <w:rPr>
          <w:rFonts w:ascii="Times New Roman" w:hAnsi="Times New Roman" w:cs="Times New Roman"/>
        </w:rPr>
        <w:t xml:space="preserve"> - Sản phẩm chưa đạt chuẩn quốc tế (CE, FCC) - Giá không cạnh tranh với Trung Quốc - Network yếu, thiếu distributor</w:t>
      </w:r>
    </w:p>
    <w:p w14:paraId="6F5B8F9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Biện pháp:</w:t>
      </w:r>
    </w:p>
    <w:tbl>
      <w:tblPr>
        <w:tblStyle w:val="Table"/>
        <w:tblW w:w="5000" w:type="pct"/>
        <w:tblLayout w:type="fixed"/>
        <w:tblLook w:val="0020" w:firstRow="1" w:lastRow="0" w:firstColumn="0" w:lastColumn="0" w:noHBand="0" w:noVBand="0"/>
      </w:tblPr>
      <w:tblGrid>
        <w:gridCol w:w="2210"/>
        <w:gridCol w:w="2210"/>
        <w:gridCol w:w="2946"/>
        <w:gridCol w:w="2210"/>
      </w:tblGrid>
      <w:tr w:rsidR="009F68C2" w:rsidRPr="00D274C8" w14:paraId="4597A1BC"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827" w:type="dxa"/>
          </w:tcPr>
          <w:p w14:paraId="26A03A8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Giải pháp</w:t>
            </w:r>
          </w:p>
        </w:tc>
        <w:tc>
          <w:tcPr>
            <w:tcW w:w="1827" w:type="dxa"/>
          </w:tcPr>
          <w:p w14:paraId="6BF1CFA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 tiết</w:t>
            </w:r>
          </w:p>
        </w:tc>
        <w:tc>
          <w:tcPr>
            <w:tcW w:w="2436" w:type="dxa"/>
          </w:tcPr>
          <w:p w14:paraId="36B8944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Doanh thu bù (USD/năm)</w:t>
            </w:r>
          </w:p>
        </w:tc>
        <w:tc>
          <w:tcPr>
            <w:tcW w:w="1827" w:type="dxa"/>
          </w:tcPr>
          <w:p w14:paraId="621E75B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Margin</w:t>
            </w:r>
          </w:p>
        </w:tc>
      </w:tr>
      <w:tr w:rsidR="009F68C2" w:rsidRPr="00D274C8" w14:paraId="347A8C32" w14:textId="77777777">
        <w:tc>
          <w:tcPr>
            <w:tcW w:w="1827" w:type="dxa"/>
          </w:tcPr>
          <w:p w14:paraId="65248D7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Pivot sang Services/SaaS</w:t>
            </w:r>
          </w:p>
        </w:tc>
        <w:tc>
          <w:tcPr>
            <w:tcW w:w="1827" w:type="dxa"/>
          </w:tcPr>
          <w:p w14:paraId="4654558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CloudMES subscription, Maintenance contracts, Consulting</w:t>
            </w:r>
          </w:p>
        </w:tc>
        <w:tc>
          <w:tcPr>
            <w:tcW w:w="2436" w:type="dxa"/>
          </w:tcPr>
          <w:p w14:paraId="2C626F4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+2,5M USD</w:t>
            </w:r>
          </w:p>
        </w:tc>
        <w:tc>
          <w:tcPr>
            <w:tcW w:w="1827" w:type="dxa"/>
          </w:tcPr>
          <w:p w14:paraId="57535F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60% (cao hơn hardware 40%)</w:t>
            </w:r>
          </w:p>
        </w:tc>
      </w:tr>
      <w:tr w:rsidR="009F68C2" w:rsidRPr="00D274C8" w14:paraId="5B0C5E5F" w14:textId="77777777">
        <w:tc>
          <w:tcPr>
            <w:tcW w:w="1827" w:type="dxa"/>
          </w:tcPr>
          <w:p w14:paraId="5C61217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Tăng penetration nội địa</w:t>
            </w:r>
          </w:p>
        </w:tc>
        <w:tc>
          <w:tcPr>
            <w:tcW w:w="1827" w:type="dxa"/>
          </w:tcPr>
          <w:p w14:paraId="154EDBF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Tăng từ 5% → 8% thị phần VN</w:t>
            </w:r>
          </w:p>
        </w:tc>
        <w:tc>
          <w:tcPr>
            <w:tcW w:w="2436" w:type="dxa"/>
          </w:tcPr>
          <w:p w14:paraId="0D59F3A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+3M USD</w:t>
            </w:r>
          </w:p>
        </w:tc>
        <w:tc>
          <w:tcPr>
            <w:tcW w:w="1827" w:type="dxa"/>
          </w:tcPr>
          <w:p w14:paraId="4EE5A58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40%</w:t>
            </w:r>
          </w:p>
        </w:tc>
      </w:tr>
      <w:tr w:rsidR="009F68C2" w:rsidRPr="00D274C8" w14:paraId="5D2E07BC" w14:textId="77777777">
        <w:tc>
          <w:tcPr>
            <w:tcW w:w="1827" w:type="dxa"/>
          </w:tcPr>
          <w:p w14:paraId="048D480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OEM/White-label</w:t>
            </w:r>
          </w:p>
        </w:tc>
        <w:tc>
          <w:tcPr>
            <w:tcW w:w="1827" w:type="dxa"/>
          </w:tcPr>
          <w:p w14:paraId="3B11863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Bán sản phẩm OEM cho Viettel, Vingroup</w:t>
            </w:r>
          </w:p>
        </w:tc>
        <w:tc>
          <w:tcPr>
            <w:tcW w:w="2436" w:type="dxa"/>
          </w:tcPr>
          <w:p w14:paraId="2A55E87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+2M USD</w:t>
            </w:r>
          </w:p>
        </w:tc>
        <w:tc>
          <w:tcPr>
            <w:tcW w:w="1827" w:type="dxa"/>
          </w:tcPr>
          <w:p w14:paraId="3CC498F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30%</w:t>
            </w:r>
          </w:p>
        </w:tc>
      </w:tr>
      <w:tr w:rsidR="009F68C2" w:rsidRPr="00D274C8" w14:paraId="0238D6CA" w14:textId="77777777">
        <w:tc>
          <w:tcPr>
            <w:tcW w:w="1827" w:type="dxa"/>
          </w:tcPr>
          <w:p w14:paraId="49EBB1B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Government projects</w:t>
            </w:r>
          </w:p>
        </w:tc>
        <w:tc>
          <w:tcPr>
            <w:tcW w:w="1827" w:type="dxa"/>
          </w:tcPr>
          <w:p w14:paraId="720E252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Smart City, Smart Factory pilot projects</w:t>
            </w:r>
          </w:p>
        </w:tc>
        <w:tc>
          <w:tcPr>
            <w:tcW w:w="2436" w:type="dxa"/>
          </w:tcPr>
          <w:p w14:paraId="23B346C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+1,5M USD</w:t>
            </w:r>
          </w:p>
        </w:tc>
        <w:tc>
          <w:tcPr>
            <w:tcW w:w="1827" w:type="dxa"/>
          </w:tcPr>
          <w:p w14:paraId="2FAFB17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35%</w:t>
            </w:r>
          </w:p>
        </w:tc>
      </w:tr>
    </w:tbl>
    <w:p w14:paraId="5994B6B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Kết quả:</w:t>
      </w:r>
      <w:r w:rsidRPr="00D274C8">
        <w:rPr>
          <w:rFonts w:ascii="Times New Roman" w:hAnsi="Times New Roman" w:cs="Times New Roman"/>
        </w:rPr>
        <w:t xml:space="preserve"> - Tổng doanh thu thay thế: 9M USD (bù hoàn toàn cho 15% export loss) - Recurring revenue tăng từ 20% → </w:t>
      </w:r>
      <w:r w:rsidRPr="00D274C8">
        <w:rPr>
          <w:rFonts w:ascii="Times New Roman" w:hAnsi="Times New Roman" w:cs="Times New Roman"/>
          <w:b/>
          <w:bCs/>
        </w:rPr>
        <w:t>40%</w:t>
      </w:r>
      <w:r w:rsidRPr="00D274C8">
        <w:rPr>
          <w:rFonts w:ascii="Times New Roman" w:hAnsi="Times New Roman" w:cs="Times New Roman"/>
        </w:rPr>
        <w:t xml:space="preserve"> → Valuation cao hơn</w:t>
      </w:r>
    </w:p>
    <w:p w14:paraId="393227DB"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4D728CE6">
          <v:rect id="_x0000_i1069" style="width:0;height:1.5pt" o:hralign="center" o:hrstd="t" o:hr="t"/>
        </w:pict>
      </w:r>
    </w:p>
    <w:p w14:paraId="542FCED4" w14:textId="77777777" w:rsidR="009F68C2" w:rsidRPr="00D274C8" w:rsidRDefault="00CC558F">
      <w:pPr>
        <w:pStyle w:val="Heading4"/>
        <w:rPr>
          <w:rFonts w:ascii="Times New Roman" w:hAnsi="Times New Roman" w:cs="Times New Roman"/>
        </w:rPr>
      </w:pPr>
      <w:bookmarkStart w:id="76" w:name="X5c2c683c291673ee5e9d61221a14fc99575bb07"/>
      <w:bookmarkEnd w:id="75"/>
      <w:r w:rsidRPr="00D274C8">
        <w:rPr>
          <w:rStyle w:val="SectionNumber"/>
          <w:rFonts w:ascii="Times New Roman" w:hAnsi="Times New Roman" w:cs="Times New Roman"/>
        </w:rPr>
        <w:t>5.3.5.4</w:t>
      </w:r>
      <w:r w:rsidRPr="00D274C8">
        <w:rPr>
          <w:rFonts w:ascii="Times New Roman" w:hAnsi="Times New Roman" w:cs="Times New Roman"/>
        </w:rPr>
        <w:tab/>
      </w:r>
      <w:r w:rsidRPr="00D274C8">
        <w:rPr>
          <w:rFonts w:ascii="Times New Roman" w:hAnsi="Times New Roman" w:cs="Times New Roman"/>
          <w:b/>
          <w:bCs/>
        </w:rPr>
        <w:t>Kịch bản 4: Không có vốn IDG (3M) + Trợ cấp (2M) = Thiếu 5M USD</w:t>
      </w:r>
    </w:p>
    <w:p w14:paraId="491E85CA"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Trigger:</w:t>
      </w:r>
      <w:r w:rsidRPr="00D274C8">
        <w:rPr>
          <w:rFonts w:ascii="Times New Roman" w:hAnsi="Times New Roman" w:cs="Times New Roman"/>
        </w:rPr>
        <w:t xml:space="preserve"> IDG không đầu tư do không đạt KPI 2026; Trợ cấp Nhà nước chậm phê duyệt.</w:t>
      </w:r>
    </w:p>
    <w:p w14:paraId="32FF6A0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Nguyên nhân:</w:t>
      </w:r>
      <w:r w:rsidRPr="00D274C8">
        <w:rPr>
          <w:rFonts w:ascii="Times New Roman" w:hAnsi="Times New Roman" w:cs="Times New Roman"/>
        </w:rPr>
        <w:t xml:space="preserve"> - Doanh thu 2026 &lt;2M USD (không đạt điều kiện IDG) - Hồ sơ trợ cấp chậm hoặc bị từ chối</w:t>
      </w:r>
    </w:p>
    <w:p w14:paraId="0B92771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Biện pháp:</w:t>
      </w:r>
    </w:p>
    <w:tbl>
      <w:tblPr>
        <w:tblStyle w:val="Table"/>
        <w:tblW w:w="5000" w:type="pct"/>
        <w:tblLayout w:type="fixed"/>
        <w:tblLook w:val="0020" w:firstRow="1" w:lastRow="0" w:firstColumn="0" w:lastColumn="0" w:noHBand="0" w:noVBand="0"/>
      </w:tblPr>
      <w:tblGrid>
        <w:gridCol w:w="1795"/>
        <w:gridCol w:w="1795"/>
        <w:gridCol w:w="2394"/>
        <w:gridCol w:w="1796"/>
        <w:gridCol w:w="1796"/>
      </w:tblGrid>
      <w:tr w:rsidR="009F68C2" w:rsidRPr="00D274C8" w14:paraId="43F0E89D"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485" w:type="dxa"/>
          </w:tcPr>
          <w:p w14:paraId="0CF069B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Option</w:t>
            </w:r>
          </w:p>
        </w:tc>
        <w:tc>
          <w:tcPr>
            <w:tcW w:w="1485" w:type="dxa"/>
          </w:tcPr>
          <w:p w14:paraId="7E13F3E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 tiết</w:t>
            </w:r>
          </w:p>
        </w:tc>
        <w:tc>
          <w:tcPr>
            <w:tcW w:w="1980" w:type="dxa"/>
          </w:tcPr>
          <w:p w14:paraId="5E80089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tiền (M USD)</w:t>
            </w:r>
          </w:p>
        </w:tc>
        <w:tc>
          <w:tcPr>
            <w:tcW w:w="1485" w:type="dxa"/>
          </w:tcPr>
          <w:p w14:paraId="70D7048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Điều kiện</w:t>
            </w:r>
          </w:p>
        </w:tc>
        <w:tc>
          <w:tcPr>
            <w:tcW w:w="1485" w:type="dxa"/>
          </w:tcPr>
          <w:p w14:paraId="03D600F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Timeline</w:t>
            </w:r>
          </w:p>
        </w:tc>
      </w:tr>
      <w:tr w:rsidR="009F68C2" w:rsidRPr="00D274C8" w14:paraId="2C0651DC" w14:textId="77777777">
        <w:tc>
          <w:tcPr>
            <w:tcW w:w="1485" w:type="dxa"/>
          </w:tcPr>
          <w:p w14:paraId="0C18AEC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Option A: Giảm quy mô 25%</w:t>
            </w:r>
          </w:p>
        </w:tc>
        <w:tc>
          <w:tcPr>
            <w:tcW w:w="1485" w:type="dxa"/>
          </w:tcPr>
          <w:p w14:paraId="29F680D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Delay OHT Lab (5 engineers)- Giảm marketing 50%- Outsource R&amp;D 30%</w:t>
            </w:r>
          </w:p>
        </w:tc>
        <w:tc>
          <w:tcPr>
            <w:tcW w:w="1980" w:type="dxa"/>
          </w:tcPr>
          <w:p w14:paraId="70B9321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-5M</w:t>
            </w:r>
          </w:p>
        </w:tc>
        <w:tc>
          <w:tcPr>
            <w:tcW w:w="1485" w:type="dxa"/>
          </w:tcPr>
          <w:p w14:paraId="0BC447F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No new capital needed</w:t>
            </w:r>
          </w:p>
        </w:tc>
        <w:tc>
          <w:tcPr>
            <w:tcW w:w="1485" w:type="dxa"/>
          </w:tcPr>
          <w:p w14:paraId="040AC3C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+12 tháng timeline</w:t>
            </w:r>
          </w:p>
        </w:tc>
      </w:tr>
      <w:tr w:rsidR="009F68C2" w:rsidRPr="00D274C8" w14:paraId="167BCA9B" w14:textId="77777777">
        <w:tc>
          <w:tcPr>
            <w:tcW w:w="1485" w:type="dxa"/>
          </w:tcPr>
          <w:p w14:paraId="097F3C3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Option B: Strategic investor</w:t>
            </w:r>
          </w:p>
        </w:tc>
        <w:tc>
          <w:tcPr>
            <w:tcW w:w="1485" w:type="dxa"/>
          </w:tcPr>
          <w:p w14:paraId="7135D4E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Vingroup, Viettel, Thaco (corporate VC)</w:t>
            </w:r>
          </w:p>
        </w:tc>
        <w:tc>
          <w:tcPr>
            <w:tcW w:w="1980" w:type="dxa"/>
          </w:tcPr>
          <w:p w14:paraId="3935BAB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+3-5M</w:t>
            </w:r>
          </w:p>
        </w:tc>
        <w:tc>
          <w:tcPr>
            <w:tcW w:w="1485" w:type="dxa"/>
          </w:tcPr>
          <w:p w14:paraId="5D48269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Cooperation/JV</w:t>
            </w:r>
          </w:p>
        </w:tc>
        <w:tc>
          <w:tcPr>
            <w:tcW w:w="1485" w:type="dxa"/>
          </w:tcPr>
          <w:p w14:paraId="33FD463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+6 tháng negotiation</w:t>
            </w:r>
          </w:p>
        </w:tc>
      </w:tr>
      <w:tr w:rsidR="009F68C2" w:rsidRPr="00D274C8" w14:paraId="7520C78B" w14:textId="77777777">
        <w:tc>
          <w:tcPr>
            <w:tcW w:w="1485" w:type="dxa"/>
          </w:tcPr>
          <w:p w14:paraId="2618643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Option C: Bootstrap + vay</w:t>
            </w:r>
          </w:p>
        </w:tc>
        <w:tc>
          <w:tcPr>
            <w:tcW w:w="1485" w:type="dxa"/>
          </w:tcPr>
          <w:p w14:paraId="10CA606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Tăng vay từ 6M → 8M USD- Cash flow reinvestment năm 2-3</w:t>
            </w:r>
          </w:p>
        </w:tc>
        <w:tc>
          <w:tcPr>
            <w:tcW w:w="1980" w:type="dxa"/>
          </w:tcPr>
          <w:p w14:paraId="3EE082D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+2-3M</w:t>
            </w:r>
          </w:p>
        </w:tc>
        <w:tc>
          <w:tcPr>
            <w:tcW w:w="1485" w:type="dxa"/>
          </w:tcPr>
          <w:p w14:paraId="460859E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Bank credit limit</w:t>
            </w:r>
          </w:p>
        </w:tc>
        <w:tc>
          <w:tcPr>
            <w:tcW w:w="1485" w:type="dxa"/>
          </w:tcPr>
          <w:p w14:paraId="496CFC8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+6 tháng, higher debt</w:t>
            </w:r>
          </w:p>
        </w:tc>
      </w:tr>
      <w:tr w:rsidR="009F68C2" w:rsidRPr="00D274C8" w14:paraId="6F3C3C9F" w14:textId="77777777">
        <w:tc>
          <w:tcPr>
            <w:tcW w:w="1485" w:type="dxa"/>
          </w:tcPr>
          <w:p w14:paraId="05940D0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Option D: Kéo dài timeline</w:t>
            </w:r>
          </w:p>
        </w:tc>
        <w:tc>
          <w:tcPr>
            <w:tcW w:w="1485" w:type="dxa"/>
          </w:tcPr>
          <w:p w14:paraId="1BC5280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Chậm 12-18 tháng, tự tài trợ bằng doanh thu</w:t>
            </w:r>
          </w:p>
        </w:tc>
        <w:tc>
          <w:tcPr>
            <w:tcW w:w="1980" w:type="dxa"/>
          </w:tcPr>
          <w:p w14:paraId="759E586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Self-funded</w:t>
            </w:r>
          </w:p>
        </w:tc>
        <w:tc>
          <w:tcPr>
            <w:tcW w:w="1485" w:type="dxa"/>
          </w:tcPr>
          <w:p w14:paraId="56B1836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Profitable Q4/2026</w:t>
            </w:r>
          </w:p>
        </w:tc>
        <w:tc>
          <w:tcPr>
            <w:tcW w:w="1485" w:type="dxa"/>
          </w:tcPr>
          <w:p w14:paraId="730A5A6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+18 tháng</w:t>
            </w:r>
          </w:p>
        </w:tc>
      </w:tr>
    </w:tbl>
    <w:p w14:paraId="74EE99F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Khuyến nghị:</w:t>
      </w:r>
      <w:r w:rsidRPr="00D274C8">
        <w:rPr>
          <w:rFonts w:ascii="Times New Roman" w:hAnsi="Times New Roman" w:cs="Times New Roman"/>
        </w:rPr>
        <w:t xml:space="preserve"> - </w:t>
      </w:r>
      <w:r w:rsidRPr="00D274C8">
        <w:rPr>
          <w:rFonts w:ascii="Times New Roman" w:hAnsi="Times New Roman" w:cs="Times New Roman"/>
          <w:b/>
          <w:bCs/>
        </w:rPr>
        <w:t>Phase 1 (Q1-Q2/2025):</w:t>
      </w:r>
      <w:r w:rsidRPr="00D274C8">
        <w:rPr>
          <w:rFonts w:ascii="Times New Roman" w:hAnsi="Times New Roman" w:cs="Times New Roman"/>
        </w:rPr>
        <w:t xml:space="preserve"> Cố gắng đạt KPI để giữ IDG - </w:t>
      </w:r>
      <w:r w:rsidRPr="00D274C8">
        <w:rPr>
          <w:rFonts w:ascii="Times New Roman" w:hAnsi="Times New Roman" w:cs="Times New Roman"/>
          <w:b/>
          <w:bCs/>
        </w:rPr>
        <w:t>Phase 2 (Q3/2025):</w:t>
      </w:r>
      <w:r w:rsidRPr="00D274C8">
        <w:rPr>
          <w:rFonts w:ascii="Times New Roman" w:hAnsi="Times New Roman" w:cs="Times New Roman"/>
        </w:rPr>
        <w:t xml:space="preserve"> Nếu không được, chuyển sang Option B (Strategic investor) + Option C (Tăng vay) - </w:t>
      </w:r>
      <w:r w:rsidRPr="00D274C8">
        <w:rPr>
          <w:rFonts w:ascii="Times New Roman" w:hAnsi="Times New Roman" w:cs="Times New Roman"/>
          <w:b/>
          <w:bCs/>
        </w:rPr>
        <w:t>Worst case:</w:t>
      </w:r>
      <w:r w:rsidRPr="00D274C8">
        <w:rPr>
          <w:rFonts w:ascii="Times New Roman" w:hAnsi="Times New Roman" w:cs="Times New Roman"/>
        </w:rPr>
        <w:t xml:space="preserve"> Option A + Option D (Giảm quy mô, kéo dài timeline)</w:t>
      </w:r>
    </w:p>
    <w:p w14:paraId="0095A2D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Dự án vẫn khả thi với 15M USD (Baseline 7M equity + 6M loan + 2M bootstrap).</w:t>
      </w:r>
    </w:p>
    <w:p w14:paraId="07944981"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3E942CCB">
          <v:rect id="_x0000_i1070" style="width:0;height:1.5pt" o:hralign="center" o:hrstd="t" o:hr="t"/>
        </w:pict>
      </w:r>
    </w:p>
    <w:p w14:paraId="5ED48CF7" w14:textId="77777777" w:rsidR="009F68C2" w:rsidRPr="00D274C8" w:rsidRDefault="00CC558F">
      <w:pPr>
        <w:pStyle w:val="Heading4"/>
        <w:rPr>
          <w:rFonts w:ascii="Times New Roman" w:hAnsi="Times New Roman" w:cs="Times New Roman"/>
        </w:rPr>
      </w:pPr>
      <w:bookmarkStart w:id="77" w:name="Xc7f15f2b57851a335edf0c43bb7fae4569c8ad6"/>
      <w:bookmarkEnd w:id="76"/>
      <w:r w:rsidRPr="00D274C8">
        <w:rPr>
          <w:rStyle w:val="SectionNumber"/>
          <w:rFonts w:ascii="Times New Roman" w:hAnsi="Times New Roman" w:cs="Times New Roman"/>
        </w:rPr>
        <w:t>5.3.5.5</w:t>
      </w:r>
      <w:r w:rsidRPr="00D274C8">
        <w:rPr>
          <w:rFonts w:ascii="Times New Roman" w:hAnsi="Times New Roman" w:cs="Times New Roman"/>
        </w:rPr>
        <w:tab/>
      </w:r>
      <w:r w:rsidRPr="00D274C8">
        <w:rPr>
          <w:rFonts w:ascii="Times New Roman" w:hAnsi="Times New Roman" w:cs="Times New Roman"/>
          <w:b/>
          <w:bCs/>
        </w:rPr>
        <w:t>Kịch bản 5: Công nghệ chậm tiến độ (TRL 6→8 mất 24 tháng thay vì 18 tháng)</w:t>
      </w:r>
    </w:p>
    <w:p w14:paraId="1B30C06E"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Trigger:</w:t>
      </w:r>
      <w:r w:rsidRPr="00D274C8">
        <w:rPr>
          <w:rFonts w:ascii="Times New Roman" w:hAnsi="Times New Roman" w:cs="Times New Roman"/>
        </w:rPr>
        <w:t xml:space="preserve"> Prototype chưa đạt field test requirements, cần 6 tháng bổ sung R&amp;D.</w:t>
      </w:r>
    </w:p>
    <w:p w14:paraId="3852EBE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Nguyên nhân:</w:t>
      </w:r>
      <w:r w:rsidRPr="00D274C8">
        <w:rPr>
          <w:rFonts w:ascii="Times New Roman" w:hAnsi="Times New Roman" w:cs="Times New Roman"/>
        </w:rPr>
        <w:t xml:space="preserve"> - SLAM navigation không ổn định - AI model accuracy chưa đạt (85% thay vì 95%) - BMS integration issues</w:t>
      </w:r>
    </w:p>
    <w:p w14:paraId="6031537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Biện pháp:</w:t>
      </w:r>
    </w:p>
    <w:tbl>
      <w:tblPr>
        <w:tblStyle w:val="Table"/>
        <w:tblW w:w="5000" w:type="pct"/>
        <w:tblLayout w:type="fixed"/>
        <w:tblLook w:val="0020" w:firstRow="1" w:lastRow="0" w:firstColumn="0" w:lastColumn="0" w:noHBand="0" w:noVBand="0"/>
      </w:tblPr>
      <w:tblGrid>
        <w:gridCol w:w="2210"/>
        <w:gridCol w:w="2210"/>
        <w:gridCol w:w="2946"/>
        <w:gridCol w:w="2210"/>
      </w:tblGrid>
      <w:tr w:rsidR="009F68C2" w:rsidRPr="00D274C8" w14:paraId="1AD822ED"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827" w:type="dxa"/>
          </w:tcPr>
          <w:p w14:paraId="5F5ACAF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Hạng mục</w:t>
            </w:r>
          </w:p>
        </w:tc>
        <w:tc>
          <w:tcPr>
            <w:tcW w:w="1827" w:type="dxa"/>
          </w:tcPr>
          <w:p w14:paraId="3928AF4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Điều chỉnh</w:t>
            </w:r>
          </w:p>
        </w:tc>
        <w:tc>
          <w:tcPr>
            <w:tcW w:w="2436" w:type="dxa"/>
          </w:tcPr>
          <w:p w14:paraId="68D84EC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Chi phí (USD)</w:t>
            </w:r>
          </w:p>
        </w:tc>
        <w:tc>
          <w:tcPr>
            <w:tcW w:w="1827" w:type="dxa"/>
          </w:tcPr>
          <w:p w14:paraId="4D53971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Timeline</w:t>
            </w:r>
          </w:p>
        </w:tc>
      </w:tr>
      <w:tr w:rsidR="009F68C2" w:rsidRPr="00D274C8" w14:paraId="2B7810A1" w14:textId="77777777">
        <w:tc>
          <w:tcPr>
            <w:tcW w:w="1827" w:type="dxa"/>
          </w:tcPr>
          <w:p w14:paraId="70C0A23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Tăng R&amp;D 20%</w:t>
            </w:r>
          </w:p>
        </w:tc>
        <w:tc>
          <w:tcPr>
            <w:tcW w:w="1827" w:type="dxa"/>
          </w:tcPr>
          <w:p w14:paraId="291BA95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Thêm 7 engineers (AI/Robotics)</w:t>
            </w:r>
          </w:p>
        </w:tc>
        <w:tc>
          <w:tcPr>
            <w:tcW w:w="2436" w:type="dxa"/>
          </w:tcPr>
          <w:p w14:paraId="253D340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+420K</w:t>
            </w:r>
          </w:p>
        </w:tc>
        <w:tc>
          <w:tcPr>
            <w:tcW w:w="1827" w:type="dxa"/>
          </w:tcPr>
          <w:p w14:paraId="3801787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+6 tháng</w:t>
            </w:r>
          </w:p>
        </w:tc>
      </w:tr>
      <w:tr w:rsidR="009F68C2" w:rsidRPr="00D274C8" w14:paraId="55C10311" w14:textId="77777777">
        <w:tc>
          <w:tcPr>
            <w:tcW w:w="1827" w:type="dxa"/>
          </w:tcPr>
          <w:p w14:paraId="3822B35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External consulting</w:t>
            </w:r>
          </w:p>
        </w:tc>
        <w:tc>
          <w:tcPr>
            <w:tcW w:w="1827" w:type="dxa"/>
          </w:tcPr>
          <w:p w14:paraId="264651E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Hire 2 experts từ KUKA/Siemens (3 tháng)</w:t>
            </w:r>
          </w:p>
        </w:tc>
        <w:tc>
          <w:tcPr>
            <w:tcW w:w="2436" w:type="dxa"/>
          </w:tcPr>
          <w:p w14:paraId="72C0706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+120K</w:t>
            </w:r>
          </w:p>
        </w:tc>
        <w:tc>
          <w:tcPr>
            <w:tcW w:w="1827" w:type="dxa"/>
          </w:tcPr>
          <w:p w14:paraId="5BA4A0F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 tháng</w:t>
            </w:r>
          </w:p>
        </w:tc>
      </w:tr>
      <w:tr w:rsidR="009F68C2" w:rsidRPr="00D274C8" w14:paraId="2BA90CA6" w14:textId="77777777">
        <w:tc>
          <w:tcPr>
            <w:tcW w:w="1827" w:type="dxa"/>
          </w:tcPr>
          <w:p w14:paraId="689F985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Pilot delay</w:t>
            </w:r>
          </w:p>
        </w:tc>
        <w:tc>
          <w:tcPr>
            <w:tcW w:w="1827" w:type="dxa"/>
          </w:tcPr>
          <w:p w14:paraId="4DA504E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Pilot Q3/2026 → Q1/2027</w:t>
            </w:r>
          </w:p>
        </w:tc>
        <w:tc>
          <w:tcPr>
            <w:tcW w:w="2436" w:type="dxa"/>
          </w:tcPr>
          <w:p w14:paraId="4EBAA31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c>
          <w:tcPr>
            <w:tcW w:w="1827" w:type="dxa"/>
          </w:tcPr>
          <w:p w14:paraId="691026B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+6 tháng</w:t>
            </w:r>
          </w:p>
        </w:tc>
      </w:tr>
      <w:tr w:rsidR="009F68C2" w:rsidRPr="00D274C8" w14:paraId="1CC74928" w14:textId="77777777">
        <w:tc>
          <w:tcPr>
            <w:tcW w:w="1827" w:type="dxa"/>
          </w:tcPr>
          <w:p w14:paraId="0F57069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Mass production delay</w:t>
            </w:r>
          </w:p>
        </w:tc>
        <w:tc>
          <w:tcPr>
            <w:tcW w:w="1827" w:type="dxa"/>
          </w:tcPr>
          <w:p w14:paraId="18A3760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Q4/2026 → Q2/2027</w:t>
            </w:r>
          </w:p>
        </w:tc>
        <w:tc>
          <w:tcPr>
            <w:tcW w:w="2436" w:type="dxa"/>
          </w:tcPr>
          <w:p w14:paraId="51F337A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c>
          <w:tcPr>
            <w:tcW w:w="1827" w:type="dxa"/>
          </w:tcPr>
          <w:p w14:paraId="7AAB682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+6 tháng</w:t>
            </w:r>
          </w:p>
        </w:tc>
      </w:tr>
    </w:tbl>
    <w:p w14:paraId="244E44C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Tác động:</w:t>
      </w:r>
      <w:r w:rsidRPr="00D274C8">
        <w:rPr>
          <w:rFonts w:ascii="Times New Roman" w:hAnsi="Times New Roman" w:cs="Times New Roman"/>
        </w:rPr>
        <w:t xml:space="preserve"> - Doanh thu năm 2026 giảm 30% (1,6M USD thay vì 2,28M USD) - Nhưng sản phẩm chất lượng cao hơn → Customer satisfaction tốt hơn → Long-term win</w:t>
      </w:r>
    </w:p>
    <w:p w14:paraId="69B2019A"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55874E66">
          <v:rect id="_x0000_i1071" style="width:0;height:1.5pt" o:hralign="center" o:hrstd="t" o:hr="t"/>
        </w:pict>
      </w:r>
    </w:p>
    <w:p w14:paraId="6CF45353" w14:textId="77777777" w:rsidR="009F68C2" w:rsidRPr="00D274C8" w:rsidRDefault="00CC558F">
      <w:pPr>
        <w:pStyle w:val="Heading4"/>
        <w:rPr>
          <w:rFonts w:ascii="Times New Roman" w:hAnsi="Times New Roman" w:cs="Times New Roman"/>
        </w:rPr>
      </w:pPr>
      <w:bookmarkStart w:id="78" w:name="contingency-reserve-allocation-1m-usd"/>
      <w:bookmarkEnd w:id="77"/>
      <w:r w:rsidRPr="00D274C8">
        <w:rPr>
          <w:rStyle w:val="SectionNumber"/>
          <w:rFonts w:ascii="Times New Roman" w:hAnsi="Times New Roman" w:cs="Times New Roman"/>
        </w:rPr>
        <w:t>5.3.5.6</w:t>
      </w:r>
      <w:r w:rsidRPr="00D274C8">
        <w:rPr>
          <w:rFonts w:ascii="Times New Roman" w:hAnsi="Times New Roman" w:cs="Times New Roman"/>
        </w:rPr>
        <w:tab/>
      </w:r>
      <w:r w:rsidRPr="00D274C8">
        <w:rPr>
          <w:rFonts w:ascii="Times New Roman" w:hAnsi="Times New Roman" w:cs="Times New Roman"/>
          <w:b/>
          <w:bCs/>
        </w:rPr>
        <w:t>Contingency Reserve Allocation (1M USD)</w:t>
      </w:r>
    </w:p>
    <w:tbl>
      <w:tblPr>
        <w:tblStyle w:val="Table"/>
        <w:tblW w:w="0" w:type="auto"/>
        <w:tblLook w:val="0020" w:firstRow="1" w:lastRow="0" w:firstColumn="0" w:lastColumn="0" w:noHBand="0" w:noVBand="0"/>
      </w:tblPr>
      <w:tblGrid>
        <w:gridCol w:w="2310"/>
        <w:gridCol w:w="2538"/>
        <w:gridCol w:w="1629"/>
        <w:gridCol w:w="3099"/>
      </w:tblGrid>
      <w:tr w:rsidR="009F68C2" w:rsidRPr="00D274C8" w14:paraId="2BDF0250"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0" w:type="auto"/>
          </w:tcPr>
          <w:p w14:paraId="742D83F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Kịch bản</w:t>
            </w:r>
          </w:p>
        </w:tc>
        <w:tc>
          <w:tcPr>
            <w:tcW w:w="0" w:type="auto"/>
          </w:tcPr>
          <w:p w14:paraId="112BD13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Ngân sách dự phòng (USD)</w:t>
            </w:r>
          </w:p>
        </w:tc>
        <w:tc>
          <w:tcPr>
            <w:tcW w:w="0" w:type="auto"/>
          </w:tcPr>
          <w:p w14:paraId="590670B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Xác suất sử dụng</w:t>
            </w:r>
          </w:p>
        </w:tc>
        <w:tc>
          <w:tcPr>
            <w:tcW w:w="0" w:type="auto"/>
          </w:tcPr>
          <w:p w14:paraId="671F03B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Priority</w:t>
            </w:r>
          </w:p>
        </w:tc>
      </w:tr>
      <w:tr w:rsidR="009F68C2" w:rsidRPr="00D274C8" w14:paraId="461811E7" w14:textId="77777777">
        <w:tc>
          <w:tcPr>
            <w:tcW w:w="0" w:type="auto"/>
          </w:tcPr>
          <w:p w14:paraId="256887B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Doanh thu giảm 30%</w:t>
            </w:r>
          </w:p>
        </w:tc>
        <w:tc>
          <w:tcPr>
            <w:tcW w:w="0" w:type="auto"/>
          </w:tcPr>
          <w:p w14:paraId="362A2F7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400.000</w:t>
            </w:r>
          </w:p>
        </w:tc>
        <w:tc>
          <w:tcPr>
            <w:tcW w:w="0" w:type="auto"/>
          </w:tcPr>
          <w:p w14:paraId="0B6CFCB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w:t>
            </w:r>
          </w:p>
        </w:tc>
        <w:tc>
          <w:tcPr>
            <w:tcW w:w="0" w:type="auto"/>
          </w:tcPr>
          <w:p w14:paraId="6F26FF2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High</w:t>
            </w:r>
          </w:p>
        </w:tc>
      </w:tr>
      <w:tr w:rsidR="009F68C2" w:rsidRPr="00D274C8" w14:paraId="23C81600" w14:textId="77777777">
        <w:tc>
          <w:tcPr>
            <w:tcW w:w="0" w:type="auto"/>
          </w:tcPr>
          <w:p w14:paraId="2473995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Thiếu R&amp;D engineers</w:t>
            </w:r>
          </w:p>
        </w:tc>
        <w:tc>
          <w:tcPr>
            <w:tcW w:w="0" w:type="auto"/>
          </w:tcPr>
          <w:p w14:paraId="01CF8BC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200.000</w:t>
            </w:r>
          </w:p>
        </w:tc>
        <w:tc>
          <w:tcPr>
            <w:tcW w:w="0" w:type="auto"/>
          </w:tcPr>
          <w:p w14:paraId="123343D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40%</w:t>
            </w:r>
          </w:p>
        </w:tc>
        <w:tc>
          <w:tcPr>
            <w:tcW w:w="0" w:type="auto"/>
          </w:tcPr>
          <w:p w14:paraId="53BD649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High</w:t>
            </w:r>
          </w:p>
        </w:tc>
      </w:tr>
      <w:tr w:rsidR="009F68C2" w:rsidRPr="00D274C8" w14:paraId="045FCB6C" w14:textId="77777777">
        <w:tc>
          <w:tcPr>
            <w:tcW w:w="0" w:type="auto"/>
          </w:tcPr>
          <w:p w14:paraId="4E00B32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nghệ chậm 6 tháng</w:t>
            </w:r>
          </w:p>
        </w:tc>
        <w:tc>
          <w:tcPr>
            <w:tcW w:w="0" w:type="auto"/>
          </w:tcPr>
          <w:p w14:paraId="0BE4A42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250.000</w:t>
            </w:r>
          </w:p>
        </w:tc>
        <w:tc>
          <w:tcPr>
            <w:tcW w:w="0" w:type="auto"/>
          </w:tcPr>
          <w:p w14:paraId="5D7A114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w:t>
            </w:r>
          </w:p>
        </w:tc>
        <w:tc>
          <w:tcPr>
            <w:tcW w:w="0" w:type="auto"/>
          </w:tcPr>
          <w:p w14:paraId="2EF4E77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Medium</w:t>
            </w:r>
          </w:p>
        </w:tc>
      </w:tr>
      <w:tr w:rsidR="009F68C2" w:rsidRPr="00D274C8" w14:paraId="2876FFB5" w14:textId="77777777">
        <w:tc>
          <w:tcPr>
            <w:tcW w:w="0" w:type="auto"/>
          </w:tcPr>
          <w:p w14:paraId="6A0B9AE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Thiếu vốn IDG/Trợ cấp</w:t>
            </w:r>
          </w:p>
        </w:tc>
        <w:tc>
          <w:tcPr>
            <w:tcW w:w="0" w:type="auto"/>
          </w:tcPr>
          <w:p w14:paraId="5A42008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c>
          <w:tcPr>
            <w:tcW w:w="0" w:type="auto"/>
          </w:tcPr>
          <w:p w14:paraId="311C3EB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w:t>
            </w:r>
          </w:p>
        </w:tc>
        <w:tc>
          <w:tcPr>
            <w:tcW w:w="0" w:type="auto"/>
          </w:tcPr>
          <w:p w14:paraId="239F11B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Medium (covered by other options)</w:t>
            </w:r>
          </w:p>
        </w:tc>
      </w:tr>
      <w:tr w:rsidR="009F68C2" w:rsidRPr="00D274C8" w14:paraId="3C8D7F36" w14:textId="77777777">
        <w:tc>
          <w:tcPr>
            <w:tcW w:w="0" w:type="auto"/>
          </w:tcPr>
          <w:p w14:paraId="783C8A0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Xuất khẩu fail</w:t>
            </w:r>
          </w:p>
        </w:tc>
        <w:tc>
          <w:tcPr>
            <w:tcW w:w="0" w:type="auto"/>
          </w:tcPr>
          <w:p w14:paraId="458764F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150.000</w:t>
            </w:r>
          </w:p>
        </w:tc>
        <w:tc>
          <w:tcPr>
            <w:tcW w:w="0" w:type="auto"/>
          </w:tcPr>
          <w:p w14:paraId="7639237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w:t>
            </w:r>
          </w:p>
        </w:tc>
        <w:tc>
          <w:tcPr>
            <w:tcW w:w="0" w:type="auto"/>
          </w:tcPr>
          <w:p w14:paraId="0913180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Low (pivot to services)</w:t>
            </w:r>
          </w:p>
        </w:tc>
      </w:tr>
      <w:tr w:rsidR="009F68C2" w:rsidRPr="00D274C8" w14:paraId="4F36D4BA" w14:textId="77777777">
        <w:tc>
          <w:tcPr>
            <w:tcW w:w="0" w:type="auto"/>
          </w:tcPr>
          <w:p w14:paraId="1B561D1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Total reserve</w:t>
            </w:r>
          </w:p>
        </w:tc>
        <w:tc>
          <w:tcPr>
            <w:tcW w:w="0" w:type="auto"/>
          </w:tcPr>
          <w:p w14:paraId="51A62F4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1.000.000</w:t>
            </w:r>
          </w:p>
        </w:tc>
        <w:tc>
          <w:tcPr>
            <w:tcW w:w="0" w:type="auto"/>
          </w:tcPr>
          <w:p w14:paraId="6F718F29" w14:textId="77777777" w:rsidR="009F68C2" w:rsidRPr="00D274C8" w:rsidRDefault="009F68C2">
            <w:pPr>
              <w:pStyle w:val="Compact"/>
              <w:rPr>
                <w:rFonts w:ascii="Times New Roman" w:hAnsi="Times New Roman" w:cs="Times New Roman"/>
              </w:rPr>
            </w:pPr>
          </w:p>
        </w:tc>
        <w:tc>
          <w:tcPr>
            <w:tcW w:w="0" w:type="auto"/>
          </w:tcPr>
          <w:p w14:paraId="728E1133" w14:textId="77777777" w:rsidR="009F68C2" w:rsidRPr="00D274C8" w:rsidRDefault="009F68C2">
            <w:pPr>
              <w:pStyle w:val="Compact"/>
              <w:rPr>
                <w:rFonts w:ascii="Times New Roman" w:hAnsi="Times New Roman" w:cs="Times New Roman"/>
              </w:rPr>
            </w:pPr>
          </w:p>
        </w:tc>
      </w:tr>
    </w:tbl>
    <w:p w14:paraId="058BBF83"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Quy tắc sử dụng reserve:</w:t>
      </w:r>
      <w:r w:rsidRPr="00D274C8">
        <w:rPr>
          <w:rFonts w:ascii="Times New Roman" w:hAnsi="Times New Roman" w:cs="Times New Roman"/>
        </w:rPr>
        <w:t xml:space="preserve"> - ≤500K USD: CEO approval - &gt;500K USD: BOD approval - Monthly review: Burn rate vs plan</w:t>
      </w:r>
    </w:p>
    <w:p w14:paraId="5D3EB332"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42D7730D">
          <v:rect id="_x0000_i1072" style="width:0;height:1.5pt" o:hralign="center" o:hrstd="t" o:hr="t"/>
        </w:pict>
      </w:r>
    </w:p>
    <w:p w14:paraId="496D5E41"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Kết luận:</w:t>
      </w:r>
    </w:p>
    <w:p w14:paraId="03C5BC5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 xml:space="preserve">Dự án Mekong Technology có </w:t>
      </w:r>
      <w:r w:rsidRPr="00D274C8">
        <w:rPr>
          <w:rFonts w:ascii="Times New Roman" w:hAnsi="Times New Roman" w:cs="Times New Roman"/>
          <w:b/>
          <w:bCs/>
        </w:rPr>
        <w:t>phương án dự phòng đầy đủ</w:t>
      </w:r>
      <w:r w:rsidRPr="00D274C8">
        <w:rPr>
          <w:rFonts w:ascii="Times New Roman" w:hAnsi="Times New Roman" w:cs="Times New Roman"/>
        </w:rPr>
        <w:t xml:space="preserve"> cho 5 rủi ro chính. Ngay cả trong </w:t>
      </w:r>
      <w:r w:rsidRPr="00D274C8">
        <w:rPr>
          <w:rFonts w:ascii="Times New Roman" w:hAnsi="Times New Roman" w:cs="Times New Roman"/>
          <w:b/>
          <w:bCs/>
        </w:rPr>
        <w:t>worst-case scenario</w:t>
      </w:r>
      <w:r w:rsidRPr="00D274C8">
        <w:rPr>
          <w:rFonts w:ascii="Times New Roman" w:hAnsi="Times New Roman" w:cs="Times New Roman"/>
        </w:rPr>
        <w:t xml:space="preserve"> (thiếu 5M vốn + doanh thu giảm 30%), dự án vẫn khả thi với: - Vốn baseline: 15M USD (giảm từ 20M) - Timeline: +12-18 tháng - NPV: Vẫn dương (conservative scenario ~3,8M USD)</w:t>
      </w:r>
    </w:p>
    <w:p w14:paraId="53D6BEC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Reserve fund 1M USD</w:t>
      </w:r>
      <w:r w:rsidRPr="00D274C8">
        <w:rPr>
          <w:rFonts w:ascii="Times New Roman" w:hAnsi="Times New Roman" w:cs="Times New Roman"/>
        </w:rPr>
        <w:t xml:space="preserve"> đủ để xử lý 3-4 rủi ro đồng thời.</w:t>
      </w:r>
    </w:p>
    <w:p w14:paraId="7060BC97"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5E6584F3">
          <v:rect id="_x0000_i1073" style="width:0;height:1.5pt" o:hralign="center" o:hrstd="t" o:hr="t"/>
        </w:pict>
      </w:r>
    </w:p>
    <w:p w14:paraId="4A2FDBD3"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77AA4633">
          <v:rect id="_x0000_i1074" style="width:0;height:1.5pt" o:hralign="center" o:hrstd="t" o:hr="t"/>
        </w:pict>
      </w:r>
    </w:p>
    <w:p w14:paraId="291107F1" w14:textId="77777777" w:rsidR="009F68C2" w:rsidRPr="00D274C8" w:rsidRDefault="00CC558F">
      <w:pPr>
        <w:pStyle w:val="Heading1"/>
        <w:rPr>
          <w:rFonts w:ascii="Times New Roman" w:hAnsi="Times New Roman" w:cs="Times New Roman"/>
        </w:rPr>
      </w:pPr>
      <w:bookmarkStart w:id="79" w:name="X908f88ede961f7710f1b421a39052c6a302f547"/>
      <w:bookmarkEnd w:id="59"/>
      <w:bookmarkEnd w:id="67"/>
      <w:bookmarkEnd w:id="72"/>
      <w:bookmarkEnd w:id="78"/>
      <w:r w:rsidRPr="00D274C8">
        <w:rPr>
          <w:rStyle w:val="SectionNumber"/>
          <w:rFonts w:ascii="Times New Roman" w:hAnsi="Times New Roman" w:cs="Times New Roman"/>
        </w:rPr>
        <w:t>6</w:t>
      </w:r>
      <w:r w:rsidRPr="00D274C8">
        <w:rPr>
          <w:rFonts w:ascii="Times New Roman" w:hAnsi="Times New Roman" w:cs="Times New Roman"/>
        </w:rPr>
        <w:tab/>
        <w:t>PHẦN III: CHIẾN LƯỢC CÔNG NGHỆ VÀ SẢN PHẨM</w:t>
      </w:r>
    </w:p>
    <w:p w14:paraId="0D6A7DAC"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5A541041">
          <v:rect id="_x0000_i1075" style="width:0;height:1.5pt" o:hralign="center" o:hrstd="t" o:hr="t"/>
        </w:pict>
      </w:r>
    </w:p>
    <w:p w14:paraId="4963F026" w14:textId="77777777" w:rsidR="009F68C2" w:rsidRPr="00D274C8" w:rsidRDefault="00CC558F">
      <w:pPr>
        <w:pStyle w:val="Heading2"/>
        <w:rPr>
          <w:rFonts w:ascii="Times New Roman" w:hAnsi="Times New Roman" w:cs="Times New Roman"/>
        </w:rPr>
      </w:pPr>
      <w:bookmarkStart w:id="80" w:name="tầm-nhìn-và-chiến-lược-công-nghệ"/>
      <w:r w:rsidRPr="00D274C8">
        <w:rPr>
          <w:rStyle w:val="SectionNumber"/>
          <w:rFonts w:ascii="Times New Roman" w:hAnsi="Times New Roman" w:cs="Times New Roman"/>
        </w:rPr>
        <w:t>6.1</w:t>
      </w:r>
      <w:r w:rsidRPr="00D274C8">
        <w:rPr>
          <w:rFonts w:ascii="Times New Roman" w:hAnsi="Times New Roman" w:cs="Times New Roman"/>
        </w:rPr>
        <w:tab/>
        <w:t>11. TẦM NHÌN VÀ CHIẾN LƯỢC CÔNG NGHỆ</w:t>
      </w:r>
    </w:p>
    <w:p w14:paraId="1A00B248" w14:textId="77777777" w:rsidR="009F68C2" w:rsidRPr="00D274C8" w:rsidRDefault="00CC558F">
      <w:pPr>
        <w:pStyle w:val="Heading3"/>
        <w:rPr>
          <w:rFonts w:ascii="Times New Roman" w:hAnsi="Times New Roman" w:cs="Times New Roman"/>
        </w:rPr>
      </w:pPr>
      <w:bookmarkStart w:id="81" w:name="tầm-nhìn-công-nghệ"/>
      <w:r w:rsidRPr="00D274C8">
        <w:rPr>
          <w:rStyle w:val="SectionNumber"/>
          <w:rFonts w:ascii="Times New Roman" w:hAnsi="Times New Roman" w:cs="Times New Roman"/>
        </w:rPr>
        <w:t>6.1.1</w:t>
      </w:r>
      <w:r w:rsidRPr="00D274C8">
        <w:rPr>
          <w:rFonts w:ascii="Times New Roman" w:hAnsi="Times New Roman" w:cs="Times New Roman"/>
        </w:rPr>
        <w:tab/>
        <w:t>11.1. Tầm nhìn công nghệ</w:t>
      </w:r>
    </w:p>
    <w:p w14:paraId="27C42AC8"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Vision 2030:</w:t>
      </w:r>
    </w:p>
    <w:p w14:paraId="2BA9FE18" w14:textId="77777777" w:rsidR="009F68C2" w:rsidRPr="00D274C8" w:rsidRDefault="00CC558F">
      <w:pPr>
        <w:pStyle w:val="BlockText"/>
        <w:rPr>
          <w:rFonts w:ascii="Times New Roman" w:hAnsi="Times New Roman" w:cs="Times New Roman"/>
        </w:rPr>
      </w:pPr>
      <w:r w:rsidRPr="00D274C8">
        <w:rPr>
          <w:rFonts w:ascii="Times New Roman" w:hAnsi="Times New Roman" w:cs="Times New Roman"/>
        </w:rPr>
        <w:t>“Trở thành nhà cung cấp giải pháp IoT và Robot hàng đầu Việt Nam và ASEAN, với công nghệ TRL 8-9, nội địa hóa 70%, và khả năng cạnh tranh toàn cầu trong phân khúc DNNVV.”</w:t>
      </w:r>
    </w:p>
    <w:p w14:paraId="3385A47A"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Mission:</w:t>
      </w:r>
    </w:p>
    <w:p w14:paraId="2903BA48" w14:textId="77777777" w:rsidR="009F68C2" w:rsidRPr="00D274C8" w:rsidRDefault="00CC558F">
      <w:pPr>
        <w:pStyle w:val="BlockText"/>
        <w:rPr>
          <w:rFonts w:ascii="Times New Roman" w:hAnsi="Times New Roman" w:cs="Times New Roman"/>
        </w:rPr>
      </w:pPr>
      <w:r w:rsidRPr="00D274C8">
        <w:rPr>
          <w:rFonts w:ascii="Times New Roman" w:hAnsi="Times New Roman" w:cs="Times New Roman"/>
        </w:rPr>
        <w:t>“Trao quyền cho doanh nghiệp vừa và nhỏ Việt Nam chuyển đổi số thành công thông qua sản phẩm IoT/Robot chất lượng cao, giá cạnh tranh, và dịch vụ tận tâm.”</w:t>
      </w:r>
    </w:p>
    <w:p w14:paraId="0F0E2D75"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Giá trị cốt lõi công nghệ:</w:t>
      </w:r>
    </w:p>
    <w:tbl>
      <w:tblPr>
        <w:tblStyle w:val="Table"/>
        <w:tblW w:w="5000" w:type="pct"/>
        <w:tblLayout w:type="fixed"/>
        <w:tblLook w:val="0020" w:firstRow="1" w:lastRow="0" w:firstColumn="0" w:lastColumn="0" w:noHBand="0" w:noVBand="0"/>
      </w:tblPr>
      <w:tblGrid>
        <w:gridCol w:w="3192"/>
        <w:gridCol w:w="3192"/>
        <w:gridCol w:w="3192"/>
      </w:tblGrid>
      <w:tr w:rsidR="009F68C2" w:rsidRPr="00D274C8" w14:paraId="566814D1"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2640" w:type="dxa"/>
          </w:tcPr>
          <w:p w14:paraId="2DF2980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trị</w:t>
            </w:r>
          </w:p>
        </w:tc>
        <w:tc>
          <w:tcPr>
            <w:tcW w:w="2640" w:type="dxa"/>
          </w:tcPr>
          <w:p w14:paraId="4EC00D8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Mô tả</w:t>
            </w:r>
          </w:p>
        </w:tc>
        <w:tc>
          <w:tcPr>
            <w:tcW w:w="2640" w:type="dxa"/>
          </w:tcPr>
          <w:p w14:paraId="38D4CA7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Biểu hiện cụ thể</w:t>
            </w:r>
          </w:p>
        </w:tc>
      </w:tr>
      <w:tr w:rsidR="009F68C2" w:rsidRPr="00D274C8" w14:paraId="30D56CB7" w14:textId="77777777">
        <w:tc>
          <w:tcPr>
            <w:tcW w:w="2640" w:type="dxa"/>
          </w:tcPr>
          <w:p w14:paraId="71F36AB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Innovation</w:t>
            </w:r>
          </w:p>
        </w:tc>
        <w:tc>
          <w:tcPr>
            <w:tcW w:w="2640" w:type="dxa"/>
          </w:tcPr>
          <w:p w14:paraId="2252EC8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Đổi mới liên tục</w:t>
            </w:r>
          </w:p>
        </w:tc>
        <w:tc>
          <w:tcPr>
            <w:tcW w:w="2640" w:type="dxa"/>
          </w:tcPr>
          <w:p w14:paraId="62494B2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R&amp;D 5% doanh thu, 3-5 sản phẩm mới/năm, 10-15 bằng sáng chế/10 năm</w:t>
            </w:r>
          </w:p>
        </w:tc>
      </w:tr>
      <w:tr w:rsidR="009F68C2" w:rsidRPr="00D274C8" w14:paraId="3BB1D59E" w14:textId="77777777">
        <w:tc>
          <w:tcPr>
            <w:tcW w:w="2640" w:type="dxa"/>
          </w:tcPr>
          <w:p w14:paraId="06B875E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Quality</w:t>
            </w:r>
          </w:p>
        </w:tc>
        <w:tc>
          <w:tcPr>
            <w:tcW w:w="2640" w:type="dxa"/>
          </w:tcPr>
          <w:p w14:paraId="6D8F2AE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Chất lượng hàng đầu</w:t>
            </w:r>
          </w:p>
        </w:tc>
        <w:tc>
          <w:tcPr>
            <w:tcW w:w="2640" w:type="dxa"/>
          </w:tcPr>
          <w:p w14:paraId="286EBF6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OEE 75%→80%, MTBF &gt;20.000h, Yield 99,5%, RMA ≤0,5% (</w:t>
            </w:r>
            <w:r w:rsidRPr="00D274C8">
              <w:rPr>
                <w:rFonts w:ascii="Times New Roman" w:hAnsi="Times New Roman" w:cs="Times New Roman"/>
                <w:i/>
                <w:iCs/>
              </w:rPr>
              <w:t>Cập nhật so với V5</w:t>
            </w:r>
            <w:r w:rsidRPr="00D274C8">
              <w:rPr>
                <w:rFonts w:ascii="Times New Roman" w:hAnsi="Times New Roman" w:cs="Times New Roman"/>
              </w:rPr>
              <w:t>)</w:t>
            </w:r>
          </w:p>
        </w:tc>
      </w:tr>
      <w:tr w:rsidR="009F68C2" w:rsidRPr="00D274C8" w14:paraId="7CC0E243" w14:textId="77777777">
        <w:tc>
          <w:tcPr>
            <w:tcW w:w="2640" w:type="dxa"/>
          </w:tcPr>
          <w:p w14:paraId="305CEA4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Localization</w:t>
            </w:r>
          </w:p>
        </w:tc>
        <w:tc>
          <w:tcPr>
            <w:tcW w:w="2640" w:type="dxa"/>
          </w:tcPr>
          <w:p w14:paraId="7793DA5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Nội địa hóa cao</w:t>
            </w:r>
          </w:p>
        </w:tc>
        <w:tc>
          <w:tcPr>
            <w:tcW w:w="2640" w:type="dxa"/>
          </w:tcPr>
          <w:p w14:paraId="7E2C18D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50%→70% linh kiện nội địa, 100% R&amp;D tại VN, 90% nhân sự Việt Nam</w:t>
            </w:r>
          </w:p>
        </w:tc>
      </w:tr>
      <w:tr w:rsidR="009F68C2" w:rsidRPr="00D274C8" w14:paraId="3CF4046D" w14:textId="77777777">
        <w:tc>
          <w:tcPr>
            <w:tcW w:w="2640" w:type="dxa"/>
          </w:tcPr>
          <w:p w14:paraId="0EB52A8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Customization</w:t>
            </w:r>
          </w:p>
        </w:tc>
        <w:tc>
          <w:tcPr>
            <w:tcW w:w="2640" w:type="dxa"/>
          </w:tcPr>
          <w:p w14:paraId="572DAFE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Tùy chỉnh linh hoạt</w:t>
            </w:r>
          </w:p>
        </w:tc>
        <w:tc>
          <w:tcPr>
            <w:tcW w:w="2640" w:type="dxa"/>
          </w:tcPr>
          <w:p w14:paraId="0EC1D42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50% đơn hàng có customization, lead time 3-6 tháng, MOQ 1-5 units</w:t>
            </w:r>
          </w:p>
        </w:tc>
      </w:tr>
      <w:tr w:rsidR="009F68C2" w:rsidRPr="00D274C8" w14:paraId="6D90BBAE" w14:textId="77777777">
        <w:tc>
          <w:tcPr>
            <w:tcW w:w="2640" w:type="dxa"/>
          </w:tcPr>
          <w:p w14:paraId="785AAEE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Sustainability</w:t>
            </w:r>
          </w:p>
        </w:tc>
        <w:tc>
          <w:tcPr>
            <w:tcW w:w="2640" w:type="dxa"/>
          </w:tcPr>
          <w:p w14:paraId="49F49D9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Bền vững</w:t>
            </w:r>
          </w:p>
        </w:tc>
        <w:tc>
          <w:tcPr>
            <w:tcW w:w="2640" w:type="dxa"/>
          </w:tcPr>
          <w:p w14:paraId="484DD92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CO2 -25%, Tái chế 95%, Energy efficiency +30%, RoHS/REACH/WEEE</w:t>
            </w:r>
          </w:p>
        </w:tc>
      </w:tr>
    </w:tbl>
    <w:p w14:paraId="647CEE7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Mục tiêu công nghệ 2025-2030:</w:t>
      </w:r>
    </w:p>
    <w:tbl>
      <w:tblPr>
        <w:tblStyle w:val="Table"/>
        <w:tblW w:w="5000" w:type="pct"/>
        <w:tblLayout w:type="fixed"/>
        <w:tblLook w:val="0020" w:firstRow="1" w:lastRow="0" w:firstColumn="0" w:lastColumn="0" w:noHBand="0" w:noVBand="0"/>
      </w:tblPr>
      <w:tblGrid>
        <w:gridCol w:w="1596"/>
        <w:gridCol w:w="2128"/>
        <w:gridCol w:w="2128"/>
        <w:gridCol w:w="2128"/>
        <w:gridCol w:w="1596"/>
      </w:tblGrid>
      <w:tr w:rsidR="009F68C2" w:rsidRPr="00D274C8" w14:paraId="2BECBE29"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20" w:type="dxa"/>
          </w:tcPr>
          <w:p w14:paraId="27D5D0A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tiêu</w:t>
            </w:r>
          </w:p>
        </w:tc>
        <w:tc>
          <w:tcPr>
            <w:tcW w:w="1760" w:type="dxa"/>
          </w:tcPr>
          <w:p w14:paraId="50B28D0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2025 (GĐ1)</w:t>
            </w:r>
          </w:p>
        </w:tc>
        <w:tc>
          <w:tcPr>
            <w:tcW w:w="1760" w:type="dxa"/>
          </w:tcPr>
          <w:p w14:paraId="6CDA2B9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 (GĐ2)</w:t>
            </w:r>
          </w:p>
        </w:tc>
        <w:tc>
          <w:tcPr>
            <w:tcW w:w="1760" w:type="dxa"/>
          </w:tcPr>
          <w:p w14:paraId="08C8754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2035 (GĐ3)</w:t>
            </w:r>
          </w:p>
        </w:tc>
        <w:tc>
          <w:tcPr>
            <w:tcW w:w="1320" w:type="dxa"/>
          </w:tcPr>
          <w:p w14:paraId="0D485B8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7F59A76A" w14:textId="77777777">
        <w:tc>
          <w:tcPr>
            <w:tcW w:w="1320" w:type="dxa"/>
          </w:tcPr>
          <w:p w14:paraId="3447FC7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TRL trung bình</w:t>
            </w:r>
          </w:p>
        </w:tc>
        <w:tc>
          <w:tcPr>
            <w:tcW w:w="1760" w:type="dxa"/>
          </w:tcPr>
          <w:p w14:paraId="48AE403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7-8</w:t>
            </w:r>
          </w:p>
        </w:tc>
        <w:tc>
          <w:tcPr>
            <w:tcW w:w="1760" w:type="dxa"/>
          </w:tcPr>
          <w:p w14:paraId="5FE1908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8-9</w:t>
            </w:r>
          </w:p>
        </w:tc>
        <w:tc>
          <w:tcPr>
            <w:tcW w:w="1760" w:type="dxa"/>
          </w:tcPr>
          <w:p w14:paraId="6B71BCF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w:t>
            </w:r>
          </w:p>
        </w:tc>
        <w:tc>
          <w:tcPr>
            <w:tcW w:w="1320" w:type="dxa"/>
          </w:tcPr>
          <w:p w14:paraId="056B459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Từ prototype đến commercial</w:t>
            </w:r>
          </w:p>
        </w:tc>
      </w:tr>
      <w:tr w:rsidR="009F68C2" w:rsidRPr="00D274C8" w14:paraId="2C8A05C7" w14:textId="77777777">
        <w:tc>
          <w:tcPr>
            <w:tcW w:w="1320" w:type="dxa"/>
          </w:tcPr>
          <w:p w14:paraId="2D788D7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Số sản phẩm</w:t>
            </w:r>
          </w:p>
        </w:tc>
        <w:tc>
          <w:tcPr>
            <w:tcW w:w="1760" w:type="dxa"/>
          </w:tcPr>
          <w:p w14:paraId="04D8B12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 dòng</w:t>
            </w:r>
          </w:p>
        </w:tc>
        <w:tc>
          <w:tcPr>
            <w:tcW w:w="1760" w:type="dxa"/>
          </w:tcPr>
          <w:p w14:paraId="0811F11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 dòng</w:t>
            </w:r>
          </w:p>
        </w:tc>
        <w:tc>
          <w:tcPr>
            <w:tcW w:w="1760" w:type="dxa"/>
          </w:tcPr>
          <w:p w14:paraId="335B3F8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 dòng</w:t>
            </w:r>
          </w:p>
        </w:tc>
        <w:tc>
          <w:tcPr>
            <w:tcW w:w="1320" w:type="dxa"/>
          </w:tcPr>
          <w:p w14:paraId="4EA1B42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Mở rộng danh mục</w:t>
            </w:r>
          </w:p>
        </w:tc>
      </w:tr>
      <w:tr w:rsidR="009F68C2" w:rsidRPr="00D274C8" w14:paraId="7183BCDA" w14:textId="77777777">
        <w:tc>
          <w:tcPr>
            <w:tcW w:w="1320" w:type="dxa"/>
          </w:tcPr>
          <w:p w14:paraId="460C7E8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Nội địa hóa</w:t>
            </w:r>
          </w:p>
        </w:tc>
        <w:tc>
          <w:tcPr>
            <w:tcW w:w="1760" w:type="dxa"/>
          </w:tcPr>
          <w:p w14:paraId="685FF09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w:t>
            </w:r>
          </w:p>
        </w:tc>
        <w:tc>
          <w:tcPr>
            <w:tcW w:w="1760" w:type="dxa"/>
          </w:tcPr>
          <w:p w14:paraId="439CC27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w:t>
            </w:r>
          </w:p>
        </w:tc>
        <w:tc>
          <w:tcPr>
            <w:tcW w:w="1760" w:type="dxa"/>
          </w:tcPr>
          <w:p w14:paraId="6FDE311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70%</w:t>
            </w:r>
          </w:p>
        </w:tc>
        <w:tc>
          <w:tcPr>
            <w:tcW w:w="1320" w:type="dxa"/>
          </w:tcPr>
          <w:p w14:paraId="3A0F217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Giảm phụ thuộc nhập khẩu</w:t>
            </w:r>
          </w:p>
        </w:tc>
      </w:tr>
      <w:tr w:rsidR="009F68C2" w:rsidRPr="00D274C8" w14:paraId="3A442736" w14:textId="77777777">
        <w:tc>
          <w:tcPr>
            <w:tcW w:w="1320" w:type="dxa"/>
          </w:tcPr>
          <w:p w14:paraId="65F0E33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Bằng sáng chế</w:t>
            </w:r>
          </w:p>
        </w:tc>
        <w:tc>
          <w:tcPr>
            <w:tcW w:w="1760" w:type="dxa"/>
          </w:tcPr>
          <w:p w14:paraId="654A98A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1760" w:type="dxa"/>
          </w:tcPr>
          <w:p w14:paraId="79CF951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760" w:type="dxa"/>
          </w:tcPr>
          <w:p w14:paraId="2B984DD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w:t>
            </w:r>
          </w:p>
        </w:tc>
        <w:tc>
          <w:tcPr>
            <w:tcW w:w="1320" w:type="dxa"/>
          </w:tcPr>
          <w:p w14:paraId="0CEEA53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IP protection</w:t>
            </w:r>
          </w:p>
        </w:tc>
      </w:tr>
      <w:tr w:rsidR="009F68C2" w:rsidRPr="00D274C8" w14:paraId="3BC573AF" w14:textId="77777777">
        <w:tc>
          <w:tcPr>
            <w:tcW w:w="1320" w:type="dxa"/>
          </w:tcPr>
          <w:p w14:paraId="63A1175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Tiêu chuẩn quốc tế</w:t>
            </w:r>
          </w:p>
        </w:tc>
        <w:tc>
          <w:tcPr>
            <w:tcW w:w="1760" w:type="dxa"/>
          </w:tcPr>
          <w:p w14:paraId="360A0EF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CE, RoHS</w:t>
            </w:r>
          </w:p>
        </w:tc>
        <w:tc>
          <w:tcPr>
            <w:tcW w:w="1760" w:type="dxa"/>
          </w:tcPr>
          <w:p w14:paraId="3AED252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CE, UL, RoHS, REACH</w:t>
            </w:r>
          </w:p>
        </w:tc>
        <w:tc>
          <w:tcPr>
            <w:tcW w:w="1760" w:type="dxa"/>
          </w:tcPr>
          <w:p w14:paraId="36B7E41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Đầy đủ (thêm FCC, IC)</w:t>
            </w:r>
          </w:p>
        </w:tc>
        <w:tc>
          <w:tcPr>
            <w:tcW w:w="1320" w:type="dxa"/>
          </w:tcPr>
          <w:p w14:paraId="47B6682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Xuất khẩu ASEAN, EU, US</w:t>
            </w:r>
          </w:p>
        </w:tc>
      </w:tr>
      <w:tr w:rsidR="009F68C2" w:rsidRPr="00D274C8" w14:paraId="0598B5B1" w14:textId="77777777">
        <w:tc>
          <w:tcPr>
            <w:tcW w:w="1320" w:type="dxa"/>
          </w:tcPr>
          <w:p w14:paraId="20F3D52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Partnership công nghệ</w:t>
            </w:r>
          </w:p>
        </w:tc>
        <w:tc>
          <w:tcPr>
            <w:tcW w:w="1760" w:type="dxa"/>
          </w:tcPr>
          <w:p w14:paraId="4545AF3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 đối tác</w:t>
            </w:r>
          </w:p>
        </w:tc>
        <w:tc>
          <w:tcPr>
            <w:tcW w:w="1760" w:type="dxa"/>
          </w:tcPr>
          <w:p w14:paraId="1D6057C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 đối tác</w:t>
            </w:r>
          </w:p>
        </w:tc>
        <w:tc>
          <w:tcPr>
            <w:tcW w:w="1760" w:type="dxa"/>
          </w:tcPr>
          <w:p w14:paraId="1413617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 đối tác</w:t>
            </w:r>
          </w:p>
        </w:tc>
        <w:tc>
          <w:tcPr>
            <w:tcW w:w="1320" w:type="dxa"/>
          </w:tcPr>
          <w:p w14:paraId="468F616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Mở rộng hợp tác</w:t>
            </w:r>
          </w:p>
        </w:tc>
      </w:tr>
    </w:tbl>
    <w:p w14:paraId="4E7EF1C9" w14:textId="77777777" w:rsidR="009F68C2" w:rsidRPr="00D274C8" w:rsidRDefault="00CC558F">
      <w:pPr>
        <w:pStyle w:val="Heading3"/>
        <w:rPr>
          <w:rFonts w:ascii="Times New Roman" w:hAnsi="Times New Roman" w:cs="Times New Roman"/>
        </w:rPr>
      </w:pPr>
      <w:bookmarkStart w:id="82" w:name="lộ-trình-công-nghệ-và-trl"/>
      <w:bookmarkEnd w:id="81"/>
      <w:r w:rsidRPr="00D274C8">
        <w:rPr>
          <w:rStyle w:val="SectionNumber"/>
          <w:rFonts w:ascii="Times New Roman" w:hAnsi="Times New Roman" w:cs="Times New Roman"/>
        </w:rPr>
        <w:t>6.1.2</w:t>
      </w:r>
      <w:r w:rsidRPr="00D274C8">
        <w:rPr>
          <w:rFonts w:ascii="Times New Roman" w:hAnsi="Times New Roman" w:cs="Times New Roman"/>
        </w:rPr>
        <w:tab/>
        <w:t>11.2. Lộ trình công nghệ và TRL</w:t>
      </w:r>
    </w:p>
    <w:p w14:paraId="770E857B"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Technology Readiness Level (TRL) Framework:</w:t>
      </w:r>
    </w:p>
    <w:tbl>
      <w:tblPr>
        <w:tblStyle w:val="Table"/>
        <w:tblW w:w="5000" w:type="pct"/>
        <w:tblLayout w:type="fixed"/>
        <w:tblLook w:val="0020" w:firstRow="1" w:lastRow="0" w:firstColumn="0" w:lastColumn="0" w:noHBand="0" w:noVBand="0"/>
      </w:tblPr>
      <w:tblGrid>
        <w:gridCol w:w="2393"/>
        <w:gridCol w:w="1795"/>
        <w:gridCol w:w="1796"/>
        <w:gridCol w:w="1796"/>
        <w:gridCol w:w="1796"/>
      </w:tblGrid>
      <w:tr w:rsidR="009F68C2" w:rsidRPr="00D274C8" w14:paraId="442E7C78"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980" w:type="dxa"/>
          </w:tcPr>
          <w:p w14:paraId="0323BB3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TRL</w:t>
            </w:r>
          </w:p>
        </w:tc>
        <w:tc>
          <w:tcPr>
            <w:tcW w:w="1485" w:type="dxa"/>
          </w:tcPr>
          <w:p w14:paraId="0CD3013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Tên</w:t>
            </w:r>
          </w:p>
        </w:tc>
        <w:tc>
          <w:tcPr>
            <w:tcW w:w="1485" w:type="dxa"/>
          </w:tcPr>
          <w:p w14:paraId="15E307C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Mô tả</w:t>
            </w:r>
          </w:p>
        </w:tc>
        <w:tc>
          <w:tcPr>
            <w:tcW w:w="1485" w:type="dxa"/>
          </w:tcPr>
          <w:p w14:paraId="41AD675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Giai đoạn</w:t>
            </w:r>
          </w:p>
        </w:tc>
        <w:tc>
          <w:tcPr>
            <w:tcW w:w="1485" w:type="dxa"/>
          </w:tcPr>
          <w:p w14:paraId="34628FA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Timeline</w:t>
            </w:r>
          </w:p>
        </w:tc>
      </w:tr>
      <w:tr w:rsidR="009F68C2" w:rsidRPr="00D274C8" w14:paraId="367EAC0F" w14:textId="77777777">
        <w:tc>
          <w:tcPr>
            <w:tcW w:w="1980" w:type="dxa"/>
          </w:tcPr>
          <w:p w14:paraId="4669F04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TRL 1-2</w:t>
            </w:r>
          </w:p>
        </w:tc>
        <w:tc>
          <w:tcPr>
            <w:tcW w:w="1485" w:type="dxa"/>
          </w:tcPr>
          <w:p w14:paraId="6933576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Basic Research</w:t>
            </w:r>
          </w:p>
        </w:tc>
        <w:tc>
          <w:tcPr>
            <w:tcW w:w="1485" w:type="dxa"/>
          </w:tcPr>
          <w:p w14:paraId="71AC666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Nghiên cứu cơ bản, khái niệm</w:t>
            </w:r>
          </w:p>
        </w:tc>
        <w:tc>
          <w:tcPr>
            <w:tcW w:w="1485" w:type="dxa"/>
          </w:tcPr>
          <w:p w14:paraId="7DE062E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Không áp dụng</w:t>
            </w:r>
          </w:p>
        </w:tc>
        <w:tc>
          <w:tcPr>
            <w:tcW w:w="1485" w:type="dxa"/>
          </w:tcPr>
          <w:p w14:paraId="243F968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r>
      <w:tr w:rsidR="009F68C2" w:rsidRPr="00D274C8" w14:paraId="482D3437" w14:textId="77777777">
        <w:tc>
          <w:tcPr>
            <w:tcW w:w="1980" w:type="dxa"/>
          </w:tcPr>
          <w:p w14:paraId="349B8E5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TRL 3-4</w:t>
            </w:r>
          </w:p>
        </w:tc>
        <w:tc>
          <w:tcPr>
            <w:tcW w:w="1485" w:type="dxa"/>
          </w:tcPr>
          <w:p w14:paraId="4EAFB59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Proof of Concept</w:t>
            </w:r>
          </w:p>
        </w:tc>
        <w:tc>
          <w:tcPr>
            <w:tcW w:w="1485" w:type="dxa"/>
          </w:tcPr>
          <w:p w14:paraId="45D5EE2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Chứng minh khái niệm, lab test</w:t>
            </w:r>
          </w:p>
        </w:tc>
        <w:tc>
          <w:tcPr>
            <w:tcW w:w="1485" w:type="dxa"/>
          </w:tcPr>
          <w:p w14:paraId="3B1DD33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Đã hoàn thành 2020-2023</w:t>
            </w:r>
          </w:p>
        </w:tc>
        <w:tc>
          <w:tcPr>
            <w:tcW w:w="1485" w:type="dxa"/>
          </w:tcPr>
          <w:p w14:paraId="023BB8C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r>
      <w:tr w:rsidR="009F68C2" w:rsidRPr="00D274C8" w14:paraId="6C8FC0D2" w14:textId="77777777">
        <w:tc>
          <w:tcPr>
            <w:tcW w:w="1980" w:type="dxa"/>
          </w:tcPr>
          <w:p w14:paraId="0938EE1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TRL 5-6</w:t>
            </w:r>
          </w:p>
        </w:tc>
        <w:tc>
          <w:tcPr>
            <w:tcW w:w="1485" w:type="dxa"/>
          </w:tcPr>
          <w:p w14:paraId="681387A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Prototype</w:t>
            </w:r>
          </w:p>
        </w:tc>
        <w:tc>
          <w:tcPr>
            <w:tcW w:w="1485" w:type="dxa"/>
          </w:tcPr>
          <w:p w14:paraId="5047151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Nguyên mẫu, pilot test</w:t>
            </w:r>
          </w:p>
        </w:tc>
        <w:tc>
          <w:tcPr>
            <w:tcW w:w="1485" w:type="dxa"/>
          </w:tcPr>
          <w:p w14:paraId="51FFDE0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Hoàn thành 2024</w:t>
            </w:r>
          </w:p>
        </w:tc>
        <w:tc>
          <w:tcPr>
            <w:tcW w:w="1485" w:type="dxa"/>
          </w:tcPr>
          <w:p w14:paraId="5FF59CD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Q4/2024</w:t>
            </w:r>
          </w:p>
        </w:tc>
      </w:tr>
      <w:tr w:rsidR="009F68C2" w:rsidRPr="00D274C8" w14:paraId="6A80620B" w14:textId="77777777">
        <w:tc>
          <w:tcPr>
            <w:tcW w:w="1980" w:type="dxa"/>
          </w:tcPr>
          <w:p w14:paraId="61E51FC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TRL 7</w:t>
            </w:r>
          </w:p>
        </w:tc>
        <w:tc>
          <w:tcPr>
            <w:tcW w:w="1485" w:type="dxa"/>
          </w:tcPr>
          <w:p w14:paraId="2E00763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Demo in Operational Environment</w:t>
            </w:r>
          </w:p>
        </w:tc>
        <w:tc>
          <w:tcPr>
            <w:tcW w:w="1485" w:type="dxa"/>
          </w:tcPr>
          <w:p w14:paraId="62C34DC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Demo môi trường thực tế</w:t>
            </w:r>
          </w:p>
        </w:tc>
        <w:tc>
          <w:tcPr>
            <w:tcW w:w="1485" w:type="dxa"/>
          </w:tcPr>
          <w:p w14:paraId="798ACD0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GĐ1: 2025-2027</w:t>
            </w:r>
          </w:p>
        </w:tc>
        <w:tc>
          <w:tcPr>
            <w:tcW w:w="1485" w:type="dxa"/>
          </w:tcPr>
          <w:p w14:paraId="5CE8CFF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Hiện tại</w:t>
            </w:r>
          </w:p>
        </w:tc>
      </w:tr>
      <w:tr w:rsidR="009F68C2" w:rsidRPr="00D274C8" w14:paraId="38A0FE2E" w14:textId="77777777">
        <w:tc>
          <w:tcPr>
            <w:tcW w:w="1980" w:type="dxa"/>
          </w:tcPr>
          <w:p w14:paraId="5A3E3C3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TRL 8</w:t>
            </w:r>
          </w:p>
        </w:tc>
        <w:tc>
          <w:tcPr>
            <w:tcW w:w="1485" w:type="dxa"/>
          </w:tcPr>
          <w:p w14:paraId="20995D0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System Complete &amp; Qualified</w:t>
            </w:r>
          </w:p>
        </w:tc>
        <w:tc>
          <w:tcPr>
            <w:tcW w:w="1485" w:type="dxa"/>
          </w:tcPr>
          <w:p w14:paraId="3693AFB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Hệ thống hoàn chỉnh, kiểm định</w:t>
            </w:r>
          </w:p>
        </w:tc>
        <w:tc>
          <w:tcPr>
            <w:tcW w:w="1485" w:type="dxa"/>
          </w:tcPr>
          <w:p w14:paraId="5AC8B9D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GĐ1-2: 2027-2030</w:t>
            </w:r>
          </w:p>
        </w:tc>
        <w:tc>
          <w:tcPr>
            <w:tcW w:w="1485" w:type="dxa"/>
          </w:tcPr>
          <w:p w14:paraId="618EA6C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Mục tiêu</w:t>
            </w:r>
          </w:p>
        </w:tc>
      </w:tr>
      <w:tr w:rsidR="009F68C2" w:rsidRPr="00D274C8" w14:paraId="00D19DE9" w14:textId="77777777">
        <w:tc>
          <w:tcPr>
            <w:tcW w:w="1980" w:type="dxa"/>
          </w:tcPr>
          <w:p w14:paraId="1343F50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TRL 9</w:t>
            </w:r>
          </w:p>
        </w:tc>
        <w:tc>
          <w:tcPr>
            <w:tcW w:w="1485" w:type="dxa"/>
          </w:tcPr>
          <w:p w14:paraId="311C61A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System Proven in Operations</w:t>
            </w:r>
          </w:p>
        </w:tc>
        <w:tc>
          <w:tcPr>
            <w:tcW w:w="1485" w:type="dxa"/>
          </w:tcPr>
          <w:p w14:paraId="28DB993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Đã chứng minh quy mô thương mại</w:t>
            </w:r>
          </w:p>
        </w:tc>
        <w:tc>
          <w:tcPr>
            <w:tcW w:w="1485" w:type="dxa"/>
          </w:tcPr>
          <w:p w14:paraId="0B91A06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GĐ2-3: 2030-2035</w:t>
            </w:r>
          </w:p>
        </w:tc>
        <w:tc>
          <w:tcPr>
            <w:tcW w:w="1485" w:type="dxa"/>
          </w:tcPr>
          <w:p w14:paraId="6CC29B6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Vision</w:t>
            </w:r>
          </w:p>
        </w:tc>
      </w:tr>
    </w:tbl>
    <w:p w14:paraId="04A3AA1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Lộ trình TRL theo sản phẩm:</w:t>
      </w:r>
    </w:p>
    <w:p w14:paraId="15C21CC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Giai đoạn 1 (2025-2029): Industrialization (TRL 7→8)</w:t>
      </w:r>
    </w:p>
    <w:tbl>
      <w:tblPr>
        <w:tblStyle w:val="Table"/>
        <w:tblW w:w="5000" w:type="pct"/>
        <w:tblLayout w:type="fixed"/>
        <w:tblLook w:val="0020" w:firstRow="1" w:lastRow="0" w:firstColumn="0" w:lastColumn="0" w:noHBand="0" w:noVBand="0"/>
      </w:tblPr>
      <w:tblGrid>
        <w:gridCol w:w="1596"/>
        <w:gridCol w:w="2128"/>
        <w:gridCol w:w="2128"/>
        <w:gridCol w:w="2128"/>
        <w:gridCol w:w="1596"/>
      </w:tblGrid>
      <w:tr w:rsidR="009F68C2" w:rsidRPr="00D274C8" w14:paraId="65123B82"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20" w:type="dxa"/>
          </w:tcPr>
          <w:p w14:paraId="52D63E5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Sản phẩm</w:t>
            </w:r>
          </w:p>
        </w:tc>
        <w:tc>
          <w:tcPr>
            <w:tcW w:w="1760" w:type="dxa"/>
          </w:tcPr>
          <w:p w14:paraId="00224D7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TRL 2025</w:t>
            </w:r>
          </w:p>
        </w:tc>
        <w:tc>
          <w:tcPr>
            <w:tcW w:w="1760" w:type="dxa"/>
          </w:tcPr>
          <w:p w14:paraId="3F03246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TRL 2027</w:t>
            </w:r>
          </w:p>
        </w:tc>
        <w:tc>
          <w:tcPr>
            <w:tcW w:w="1760" w:type="dxa"/>
          </w:tcPr>
          <w:p w14:paraId="769755A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TRL 2029</w:t>
            </w:r>
          </w:p>
        </w:tc>
        <w:tc>
          <w:tcPr>
            <w:tcW w:w="1320" w:type="dxa"/>
          </w:tcPr>
          <w:p w14:paraId="26BE140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Hoạt động chính</w:t>
            </w:r>
          </w:p>
        </w:tc>
      </w:tr>
      <w:tr w:rsidR="009F68C2" w:rsidRPr="00D274C8" w14:paraId="7BA2DF8E" w14:textId="77777777">
        <w:tc>
          <w:tcPr>
            <w:tcW w:w="1320" w:type="dxa"/>
          </w:tcPr>
          <w:p w14:paraId="0781DF9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MK-100 (IoT Gateway Basic)</w:t>
            </w:r>
          </w:p>
        </w:tc>
        <w:tc>
          <w:tcPr>
            <w:tcW w:w="1760" w:type="dxa"/>
          </w:tcPr>
          <w:p w14:paraId="1C6A826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w:t>
            </w:r>
          </w:p>
        </w:tc>
        <w:tc>
          <w:tcPr>
            <w:tcW w:w="1760" w:type="dxa"/>
          </w:tcPr>
          <w:p w14:paraId="3D18D91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760" w:type="dxa"/>
          </w:tcPr>
          <w:p w14:paraId="7D4D525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320" w:type="dxa"/>
          </w:tcPr>
          <w:p w14:paraId="1A5CF80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Pilot 50 khách hàng → Scale 500 KH → Optimize</w:t>
            </w:r>
          </w:p>
        </w:tc>
      </w:tr>
      <w:tr w:rsidR="009F68C2" w:rsidRPr="00D274C8" w14:paraId="5968DF4A" w14:textId="77777777">
        <w:tc>
          <w:tcPr>
            <w:tcW w:w="1320" w:type="dxa"/>
          </w:tcPr>
          <w:p w14:paraId="3267365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MK-200 (IoT Gateway Medium)</w:t>
            </w:r>
          </w:p>
        </w:tc>
        <w:tc>
          <w:tcPr>
            <w:tcW w:w="1760" w:type="dxa"/>
          </w:tcPr>
          <w:p w14:paraId="3C9C3C8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w:t>
            </w:r>
          </w:p>
        </w:tc>
        <w:tc>
          <w:tcPr>
            <w:tcW w:w="1760" w:type="dxa"/>
          </w:tcPr>
          <w:p w14:paraId="50CA3B1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7-8</w:t>
            </w:r>
          </w:p>
        </w:tc>
        <w:tc>
          <w:tcPr>
            <w:tcW w:w="1760" w:type="dxa"/>
          </w:tcPr>
          <w:p w14:paraId="7948CDF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320" w:type="dxa"/>
          </w:tcPr>
          <w:p w14:paraId="7912984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Pilot 30 KH → Scale 300 KH</w:t>
            </w:r>
          </w:p>
        </w:tc>
      </w:tr>
      <w:tr w:rsidR="009F68C2" w:rsidRPr="00D274C8" w14:paraId="0941FDDB" w14:textId="77777777">
        <w:tc>
          <w:tcPr>
            <w:tcW w:w="1320" w:type="dxa"/>
          </w:tcPr>
          <w:p w14:paraId="274B11B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AMR-100 (Small Platform)</w:t>
            </w:r>
          </w:p>
        </w:tc>
        <w:tc>
          <w:tcPr>
            <w:tcW w:w="1760" w:type="dxa"/>
          </w:tcPr>
          <w:p w14:paraId="05F29E2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w:t>
            </w:r>
          </w:p>
        </w:tc>
        <w:tc>
          <w:tcPr>
            <w:tcW w:w="1760" w:type="dxa"/>
          </w:tcPr>
          <w:p w14:paraId="47A9F26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760" w:type="dxa"/>
          </w:tcPr>
          <w:p w14:paraId="5DC4D75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320" w:type="dxa"/>
          </w:tcPr>
          <w:p w14:paraId="63853B5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Pilot 20 KH → Scale 150 KH</w:t>
            </w:r>
          </w:p>
        </w:tc>
      </w:tr>
      <w:tr w:rsidR="009F68C2" w:rsidRPr="00D274C8" w14:paraId="4346B0E3" w14:textId="77777777">
        <w:tc>
          <w:tcPr>
            <w:tcW w:w="1320" w:type="dxa"/>
          </w:tcPr>
          <w:p w14:paraId="43B4631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AMR-500 (Medium Platform)</w:t>
            </w:r>
          </w:p>
        </w:tc>
        <w:tc>
          <w:tcPr>
            <w:tcW w:w="1760" w:type="dxa"/>
          </w:tcPr>
          <w:p w14:paraId="7A4A73D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w:t>
            </w:r>
          </w:p>
        </w:tc>
        <w:tc>
          <w:tcPr>
            <w:tcW w:w="1760" w:type="dxa"/>
          </w:tcPr>
          <w:p w14:paraId="154A32E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7-8</w:t>
            </w:r>
          </w:p>
        </w:tc>
        <w:tc>
          <w:tcPr>
            <w:tcW w:w="1760" w:type="dxa"/>
          </w:tcPr>
          <w:p w14:paraId="5A8FAC3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320" w:type="dxa"/>
          </w:tcPr>
          <w:p w14:paraId="54CFCF0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Pilot 15 KH → Scale 100 KH</w:t>
            </w:r>
          </w:p>
        </w:tc>
      </w:tr>
      <w:tr w:rsidR="009F68C2" w:rsidRPr="00D274C8" w14:paraId="201DBB00" w14:textId="77777777">
        <w:tc>
          <w:tcPr>
            <w:tcW w:w="1320" w:type="dxa"/>
          </w:tcPr>
          <w:p w14:paraId="09FCD0C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AGV-200 (Magnetic Tape)</w:t>
            </w:r>
          </w:p>
        </w:tc>
        <w:tc>
          <w:tcPr>
            <w:tcW w:w="1760" w:type="dxa"/>
          </w:tcPr>
          <w:p w14:paraId="42E233B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760" w:type="dxa"/>
          </w:tcPr>
          <w:p w14:paraId="7AE7C48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760" w:type="dxa"/>
          </w:tcPr>
          <w:p w14:paraId="286A89D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320" w:type="dxa"/>
          </w:tcPr>
          <w:p w14:paraId="1A35E1A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Sản xuất ổn định 50 units/năm</w:t>
            </w:r>
          </w:p>
        </w:tc>
      </w:tr>
      <w:tr w:rsidR="009F68C2" w:rsidRPr="00D274C8" w14:paraId="314AF705" w14:textId="77777777">
        <w:tc>
          <w:tcPr>
            <w:tcW w:w="1320" w:type="dxa"/>
          </w:tcPr>
          <w:p w14:paraId="2F9BBCD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OHT-50 (Restaurant Small)</w:t>
            </w:r>
          </w:p>
        </w:tc>
        <w:tc>
          <w:tcPr>
            <w:tcW w:w="1760" w:type="dxa"/>
          </w:tcPr>
          <w:p w14:paraId="04A8C67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6-7</w:t>
            </w:r>
          </w:p>
        </w:tc>
        <w:tc>
          <w:tcPr>
            <w:tcW w:w="1760" w:type="dxa"/>
          </w:tcPr>
          <w:p w14:paraId="59D2CA2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w:t>
            </w:r>
          </w:p>
        </w:tc>
        <w:tc>
          <w:tcPr>
            <w:tcW w:w="1760" w:type="dxa"/>
          </w:tcPr>
          <w:p w14:paraId="06A2FF5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7-8</w:t>
            </w:r>
          </w:p>
        </w:tc>
        <w:tc>
          <w:tcPr>
            <w:tcW w:w="1320" w:type="dxa"/>
          </w:tcPr>
          <w:p w14:paraId="362B2C3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R&amp;D → Pilot 5 KH → Scale 20 KH</w:t>
            </w:r>
          </w:p>
        </w:tc>
      </w:tr>
      <w:tr w:rsidR="009F68C2" w:rsidRPr="00D274C8" w14:paraId="79624C66" w14:textId="77777777">
        <w:tc>
          <w:tcPr>
            <w:tcW w:w="1320" w:type="dxa"/>
          </w:tcPr>
          <w:p w14:paraId="23F33C8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Module IoT (Communication)</w:t>
            </w:r>
          </w:p>
        </w:tc>
        <w:tc>
          <w:tcPr>
            <w:tcW w:w="1760" w:type="dxa"/>
          </w:tcPr>
          <w:p w14:paraId="4565EC5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w:t>
            </w:r>
          </w:p>
        </w:tc>
        <w:tc>
          <w:tcPr>
            <w:tcW w:w="1760" w:type="dxa"/>
          </w:tcPr>
          <w:p w14:paraId="7228DBF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760" w:type="dxa"/>
          </w:tcPr>
          <w:p w14:paraId="248C419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320" w:type="dxa"/>
          </w:tcPr>
          <w:p w14:paraId="33BD1F3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OEM cho 100+ KH</w:t>
            </w:r>
          </w:p>
        </w:tc>
      </w:tr>
    </w:tbl>
    <w:p w14:paraId="4B19EEB3"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Giai đoạn 2 (2030-2035): Innovation &amp; Expansion (TRL 8→9)</w:t>
      </w:r>
    </w:p>
    <w:tbl>
      <w:tblPr>
        <w:tblStyle w:val="Table"/>
        <w:tblW w:w="5000" w:type="pct"/>
        <w:tblLayout w:type="fixed"/>
        <w:tblLook w:val="0020" w:firstRow="1" w:lastRow="0" w:firstColumn="0" w:lastColumn="0" w:noHBand="0" w:noVBand="0"/>
      </w:tblPr>
      <w:tblGrid>
        <w:gridCol w:w="1596"/>
        <w:gridCol w:w="2128"/>
        <w:gridCol w:w="2128"/>
        <w:gridCol w:w="2128"/>
        <w:gridCol w:w="1596"/>
      </w:tblGrid>
      <w:tr w:rsidR="009F68C2" w:rsidRPr="00D274C8" w14:paraId="1B86E210"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20" w:type="dxa"/>
          </w:tcPr>
          <w:p w14:paraId="3CE7166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Sản phẩm</w:t>
            </w:r>
          </w:p>
        </w:tc>
        <w:tc>
          <w:tcPr>
            <w:tcW w:w="1760" w:type="dxa"/>
          </w:tcPr>
          <w:p w14:paraId="085445C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TRL 2030</w:t>
            </w:r>
          </w:p>
        </w:tc>
        <w:tc>
          <w:tcPr>
            <w:tcW w:w="1760" w:type="dxa"/>
          </w:tcPr>
          <w:p w14:paraId="2406295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TRL 2033</w:t>
            </w:r>
          </w:p>
        </w:tc>
        <w:tc>
          <w:tcPr>
            <w:tcW w:w="1760" w:type="dxa"/>
          </w:tcPr>
          <w:p w14:paraId="1B6C584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TRL 2035</w:t>
            </w:r>
          </w:p>
        </w:tc>
        <w:tc>
          <w:tcPr>
            <w:tcW w:w="1320" w:type="dxa"/>
          </w:tcPr>
          <w:p w14:paraId="268370B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Hoạt động chính</w:t>
            </w:r>
          </w:p>
        </w:tc>
      </w:tr>
      <w:tr w:rsidR="009F68C2" w:rsidRPr="00D274C8" w14:paraId="6B44869B" w14:textId="77777777">
        <w:tc>
          <w:tcPr>
            <w:tcW w:w="1320" w:type="dxa"/>
          </w:tcPr>
          <w:p w14:paraId="209B364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MK-300 (IoT Gateway Advanced)</w:t>
            </w:r>
          </w:p>
        </w:tc>
        <w:tc>
          <w:tcPr>
            <w:tcW w:w="1760" w:type="dxa"/>
          </w:tcPr>
          <w:p w14:paraId="7D7E6A6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6-7</w:t>
            </w:r>
          </w:p>
        </w:tc>
        <w:tc>
          <w:tcPr>
            <w:tcW w:w="1760" w:type="dxa"/>
          </w:tcPr>
          <w:p w14:paraId="75C3FF9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760" w:type="dxa"/>
          </w:tcPr>
          <w:p w14:paraId="7B31943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8-9</w:t>
            </w:r>
          </w:p>
        </w:tc>
        <w:tc>
          <w:tcPr>
            <w:tcW w:w="1320" w:type="dxa"/>
          </w:tcPr>
          <w:p w14:paraId="38107AD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R&amp;D → Pilot → Scale (AI/ML tích hợp sâu)</w:t>
            </w:r>
          </w:p>
        </w:tc>
      </w:tr>
      <w:tr w:rsidR="009F68C2" w:rsidRPr="00D274C8" w14:paraId="0E17229E" w14:textId="77777777">
        <w:tc>
          <w:tcPr>
            <w:tcW w:w="1320" w:type="dxa"/>
          </w:tcPr>
          <w:p w14:paraId="3EECCA9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AMR-1000 (Heavy Duty)</w:t>
            </w:r>
          </w:p>
        </w:tc>
        <w:tc>
          <w:tcPr>
            <w:tcW w:w="1760" w:type="dxa"/>
          </w:tcPr>
          <w:p w14:paraId="1D25CED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6-7</w:t>
            </w:r>
          </w:p>
        </w:tc>
        <w:tc>
          <w:tcPr>
            <w:tcW w:w="1760" w:type="dxa"/>
          </w:tcPr>
          <w:p w14:paraId="4E7DC85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7-8</w:t>
            </w:r>
          </w:p>
        </w:tc>
        <w:tc>
          <w:tcPr>
            <w:tcW w:w="1760" w:type="dxa"/>
          </w:tcPr>
          <w:p w14:paraId="4A7C1D4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320" w:type="dxa"/>
          </w:tcPr>
          <w:p w14:paraId="167B2A6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R&amp;D → Pilot → Scale (tải 1.000-1.500 kg)</w:t>
            </w:r>
          </w:p>
        </w:tc>
      </w:tr>
      <w:tr w:rsidR="009F68C2" w:rsidRPr="00D274C8" w14:paraId="7E3279B1" w14:textId="77777777">
        <w:tc>
          <w:tcPr>
            <w:tcW w:w="1320" w:type="dxa"/>
          </w:tcPr>
          <w:p w14:paraId="2897AF6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AGV-500 (Laser Navigation)</w:t>
            </w:r>
          </w:p>
        </w:tc>
        <w:tc>
          <w:tcPr>
            <w:tcW w:w="1760" w:type="dxa"/>
          </w:tcPr>
          <w:p w14:paraId="5E3128D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w:t>
            </w:r>
          </w:p>
        </w:tc>
        <w:tc>
          <w:tcPr>
            <w:tcW w:w="1760" w:type="dxa"/>
          </w:tcPr>
          <w:p w14:paraId="1EF85D7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760" w:type="dxa"/>
          </w:tcPr>
          <w:p w14:paraId="3926F2F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320" w:type="dxa"/>
          </w:tcPr>
          <w:p w14:paraId="2643481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Pilot → Scale (thay thế magnetic tape)</w:t>
            </w:r>
          </w:p>
        </w:tc>
      </w:tr>
      <w:tr w:rsidR="009F68C2" w:rsidRPr="00D274C8" w14:paraId="45805647" w14:textId="77777777">
        <w:tc>
          <w:tcPr>
            <w:tcW w:w="1320" w:type="dxa"/>
          </w:tcPr>
          <w:p w14:paraId="7173707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OHT-100/200 (Restaurant/Pharma)</w:t>
            </w:r>
          </w:p>
        </w:tc>
        <w:tc>
          <w:tcPr>
            <w:tcW w:w="1760" w:type="dxa"/>
          </w:tcPr>
          <w:p w14:paraId="74AF488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7-8</w:t>
            </w:r>
          </w:p>
        </w:tc>
        <w:tc>
          <w:tcPr>
            <w:tcW w:w="1760" w:type="dxa"/>
          </w:tcPr>
          <w:p w14:paraId="037EF44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760" w:type="dxa"/>
          </w:tcPr>
          <w:p w14:paraId="386F3F4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8-9</w:t>
            </w:r>
          </w:p>
        </w:tc>
        <w:tc>
          <w:tcPr>
            <w:tcW w:w="1320" w:type="dxa"/>
          </w:tcPr>
          <w:p w14:paraId="1EDAA88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Scale → Optimize (50-100 hệ thống/năm)</w:t>
            </w:r>
          </w:p>
        </w:tc>
      </w:tr>
      <w:tr w:rsidR="009F68C2" w:rsidRPr="00D274C8" w14:paraId="6E4E70A1" w14:textId="77777777">
        <w:tc>
          <w:tcPr>
            <w:tcW w:w="1320" w:type="dxa"/>
          </w:tcPr>
          <w:p w14:paraId="677AB8B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Cloud Platform (MekongOS)</w:t>
            </w:r>
          </w:p>
        </w:tc>
        <w:tc>
          <w:tcPr>
            <w:tcW w:w="1760" w:type="dxa"/>
          </w:tcPr>
          <w:p w14:paraId="6A0CEC9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5-6</w:t>
            </w:r>
          </w:p>
        </w:tc>
        <w:tc>
          <w:tcPr>
            <w:tcW w:w="1760" w:type="dxa"/>
          </w:tcPr>
          <w:p w14:paraId="0CDC575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w:t>
            </w:r>
          </w:p>
        </w:tc>
        <w:tc>
          <w:tcPr>
            <w:tcW w:w="1760" w:type="dxa"/>
          </w:tcPr>
          <w:p w14:paraId="7C0F3DD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320" w:type="dxa"/>
          </w:tcPr>
          <w:p w14:paraId="6FC4DC9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R&amp;D → Beta → Commercial (SaaS)</w:t>
            </w:r>
          </w:p>
        </w:tc>
      </w:tr>
      <w:tr w:rsidR="009F68C2" w:rsidRPr="00D274C8" w14:paraId="1054CEAC" w14:textId="77777777">
        <w:tc>
          <w:tcPr>
            <w:tcW w:w="1320" w:type="dxa"/>
          </w:tcPr>
          <w:p w14:paraId="5243B51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AI/ML Module (Edge AI)</w:t>
            </w:r>
          </w:p>
        </w:tc>
        <w:tc>
          <w:tcPr>
            <w:tcW w:w="1760" w:type="dxa"/>
          </w:tcPr>
          <w:p w14:paraId="0A8817A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5-6</w:t>
            </w:r>
          </w:p>
        </w:tc>
        <w:tc>
          <w:tcPr>
            <w:tcW w:w="1760" w:type="dxa"/>
          </w:tcPr>
          <w:p w14:paraId="21FFBCF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7-8</w:t>
            </w:r>
          </w:p>
        </w:tc>
        <w:tc>
          <w:tcPr>
            <w:tcW w:w="1760" w:type="dxa"/>
          </w:tcPr>
          <w:p w14:paraId="6B00B65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320" w:type="dxa"/>
          </w:tcPr>
          <w:p w14:paraId="155F9E9E" w14:textId="77777777" w:rsidR="009F68C2" w:rsidRPr="00D274C8" w:rsidRDefault="00CC558F">
            <w:pPr>
              <w:pStyle w:val="Compact"/>
              <w:rPr>
                <w:rFonts w:ascii="Times New Roman" w:hAnsi="Times New Roman" w:cs="Times New Roman"/>
                <w:lang w:val="nb-NO"/>
              </w:rPr>
            </w:pPr>
            <w:r w:rsidRPr="00D274C8">
              <w:rPr>
                <w:rFonts w:ascii="Times New Roman" w:hAnsi="Times New Roman" w:cs="Times New Roman"/>
                <w:lang w:val="nb-NO"/>
              </w:rPr>
              <w:t>R&amp;D → Integrate vào MK-300, AMR-1000</w:t>
            </w:r>
          </w:p>
        </w:tc>
      </w:tr>
      <w:tr w:rsidR="009F68C2" w:rsidRPr="00D274C8" w14:paraId="787E842E" w14:textId="77777777">
        <w:tc>
          <w:tcPr>
            <w:tcW w:w="1320" w:type="dxa"/>
          </w:tcPr>
          <w:p w14:paraId="2089439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Digital Twin Platform</w:t>
            </w:r>
          </w:p>
        </w:tc>
        <w:tc>
          <w:tcPr>
            <w:tcW w:w="1760" w:type="dxa"/>
          </w:tcPr>
          <w:p w14:paraId="4CF3176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4-5</w:t>
            </w:r>
          </w:p>
        </w:tc>
        <w:tc>
          <w:tcPr>
            <w:tcW w:w="1760" w:type="dxa"/>
          </w:tcPr>
          <w:p w14:paraId="24D4B31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6-7</w:t>
            </w:r>
          </w:p>
        </w:tc>
        <w:tc>
          <w:tcPr>
            <w:tcW w:w="1760" w:type="dxa"/>
          </w:tcPr>
          <w:p w14:paraId="0EE649F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7-8</w:t>
            </w:r>
          </w:p>
        </w:tc>
        <w:tc>
          <w:tcPr>
            <w:tcW w:w="1320" w:type="dxa"/>
          </w:tcPr>
          <w:p w14:paraId="33AFC0A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R&amp;D → Pilot với 10-20 khách hàng lớn</w:t>
            </w:r>
          </w:p>
        </w:tc>
      </w:tr>
    </w:tbl>
    <w:p w14:paraId="28A1DDC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Giai đoạn 3 (2036-2075): Market Leadership (TRL 9)</w:t>
      </w:r>
    </w:p>
    <w:tbl>
      <w:tblPr>
        <w:tblStyle w:val="Table"/>
        <w:tblW w:w="5000" w:type="pct"/>
        <w:tblLayout w:type="fixed"/>
        <w:tblLook w:val="0020" w:firstRow="1" w:lastRow="0" w:firstColumn="0" w:lastColumn="0" w:noHBand="0" w:noVBand="0"/>
      </w:tblPr>
      <w:tblGrid>
        <w:gridCol w:w="1596"/>
        <w:gridCol w:w="2128"/>
        <w:gridCol w:w="2128"/>
        <w:gridCol w:w="2128"/>
        <w:gridCol w:w="1596"/>
      </w:tblGrid>
      <w:tr w:rsidR="009F68C2" w:rsidRPr="00D274C8" w14:paraId="0DB62124"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20" w:type="dxa"/>
          </w:tcPr>
          <w:p w14:paraId="64C6324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Sản phẩm</w:t>
            </w:r>
          </w:p>
        </w:tc>
        <w:tc>
          <w:tcPr>
            <w:tcW w:w="1760" w:type="dxa"/>
          </w:tcPr>
          <w:p w14:paraId="2283817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TRL 2040</w:t>
            </w:r>
          </w:p>
        </w:tc>
        <w:tc>
          <w:tcPr>
            <w:tcW w:w="1760" w:type="dxa"/>
          </w:tcPr>
          <w:p w14:paraId="2A0BA55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TRL 2050</w:t>
            </w:r>
          </w:p>
        </w:tc>
        <w:tc>
          <w:tcPr>
            <w:tcW w:w="1760" w:type="dxa"/>
          </w:tcPr>
          <w:p w14:paraId="1BD33AB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TRL 2075</w:t>
            </w:r>
          </w:p>
        </w:tc>
        <w:tc>
          <w:tcPr>
            <w:tcW w:w="1320" w:type="dxa"/>
          </w:tcPr>
          <w:p w14:paraId="11809A8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Hoạt động chính</w:t>
            </w:r>
          </w:p>
        </w:tc>
      </w:tr>
      <w:tr w:rsidR="009F68C2" w:rsidRPr="00D274C8" w14:paraId="5020440C" w14:textId="77777777">
        <w:tc>
          <w:tcPr>
            <w:tcW w:w="1320" w:type="dxa"/>
          </w:tcPr>
          <w:p w14:paraId="1F22169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Toàn bộ sản phẩm hiện tại</w:t>
            </w:r>
          </w:p>
        </w:tc>
        <w:tc>
          <w:tcPr>
            <w:tcW w:w="1760" w:type="dxa"/>
          </w:tcPr>
          <w:p w14:paraId="79C9F87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w:t>
            </w:r>
          </w:p>
        </w:tc>
        <w:tc>
          <w:tcPr>
            <w:tcW w:w="1760" w:type="dxa"/>
          </w:tcPr>
          <w:p w14:paraId="544D19D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w:t>
            </w:r>
          </w:p>
        </w:tc>
        <w:tc>
          <w:tcPr>
            <w:tcW w:w="1760" w:type="dxa"/>
          </w:tcPr>
          <w:p w14:paraId="2CE4FA4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w:t>
            </w:r>
          </w:p>
        </w:tc>
        <w:tc>
          <w:tcPr>
            <w:tcW w:w="1320" w:type="dxa"/>
          </w:tcPr>
          <w:p w14:paraId="6762B0A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Proven at scale, continuous improvement</w:t>
            </w:r>
          </w:p>
        </w:tc>
      </w:tr>
      <w:tr w:rsidR="009F68C2" w:rsidRPr="00D274C8" w14:paraId="4217F14B" w14:textId="77777777">
        <w:tc>
          <w:tcPr>
            <w:tcW w:w="1320" w:type="dxa"/>
          </w:tcPr>
          <w:p w14:paraId="00DF557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Gen 2 Products (5G, 6G)</w:t>
            </w:r>
          </w:p>
        </w:tc>
        <w:tc>
          <w:tcPr>
            <w:tcW w:w="1760" w:type="dxa"/>
          </w:tcPr>
          <w:p w14:paraId="12DF105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7-8</w:t>
            </w:r>
          </w:p>
        </w:tc>
        <w:tc>
          <w:tcPr>
            <w:tcW w:w="1760" w:type="dxa"/>
          </w:tcPr>
          <w:p w14:paraId="1282F6C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8-9</w:t>
            </w:r>
          </w:p>
        </w:tc>
        <w:tc>
          <w:tcPr>
            <w:tcW w:w="1760" w:type="dxa"/>
          </w:tcPr>
          <w:p w14:paraId="4543255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w:t>
            </w:r>
          </w:p>
        </w:tc>
        <w:tc>
          <w:tcPr>
            <w:tcW w:w="1320" w:type="dxa"/>
          </w:tcPr>
          <w:p w14:paraId="3BFBB33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Next-gen connectivity</w:t>
            </w:r>
          </w:p>
        </w:tc>
      </w:tr>
      <w:tr w:rsidR="009F68C2" w:rsidRPr="00D274C8" w14:paraId="4AEA1C9F" w14:textId="77777777">
        <w:tc>
          <w:tcPr>
            <w:tcW w:w="1320" w:type="dxa"/>
          </w:tcPr>
          <w:p w14:paraId="2B90A4B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Autonomous Systems</w:t>
            </w:r>
          </w:p>
        </w:tc>
        <w:tc>
          <w:tcPr>
            <w:tcW w:w="1760" w:type="dxa"/>
          </w:tcPr>
          <w:p w14:paraId="670AB0A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6-7</w:t>
            </w:r>
          </w:p>
        </w:tc>
        <w:tc>
          <w:tcPr>
            <w:tcW w:w="1760" w:type="dxa"/>
          </w:tcPr>
          <w:p w14:paraId="2026EF4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760" w:type="dxa"/>
          </w:tcPr>
          <w:p w14:paraId="10B621A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w:t>
            </w:r>
          </w:p>
        </w:tc>
        <w:tc>
          <w:tcPr>
            <w:tcW w:w="1320" w:type="dxa"/>
          </w:tcPr>
          <w:p w14:paraId="3635D99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Fully autonomous factories</w:t>
            </w:r>
          </w:p>
        </w:tc>
      </w:tr>
      <w:tr w:rsidR="009F68C2" w:rsidRPr="00D274C8" w14:paraId="2DCDC11C" w14:textId="77777777">
        <w:tc>
          <w:tcPr>
            <w:tcW w:w="1320" w:type="dxa"/>
          </w:tcPr>
          <w:p w14:paraId="1258EFA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Quantum IoT (tương lai xa)</w:t>
            </w:r>
          </w:p>
        </w:tc>
        <w:tc>
          <w:tcPr>
            <w:tcW w:w="1760" w:type="dxa"/>
          </w:tcPr>
          <w:p w14:paraId="78EDD49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3-4</w:t>
            </w:r>
          </w:p>
        </w:tc>
        <w:tc>
          <w:tcPr>
            <w:tcW w:w="1760" w:type="dxa"/>
          </w:tcPr>
          <w:p w14:paraId="5701B4A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5-6</w:t>
            </w:r>
          </w:p>
        </w:tc>
        <w:tc>
          <w:tcPr>
            <w:tcW w:w="1760" w:type="dxa"/>
          </w:tcPr>
          <w:p w14:paraId="777BE74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7-8</w:t>
            </w:r>
          </w:p>
        </w:tc>
        <w:tc>
          <w:tcPr>
            <w:tcW w:w="1320" w:type="dxa"/>
          </w:tcPr>
          <w:p w14:paraId="676521C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Nghiên cứu nền tảng</w:t>
            </w:r>
          </w:p>
        </w:tc>
      </w:tr>
    </w:tbl>
    <w:p w14:paraId="497625A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Chiến lược nâng cao TRL:</w:t>
      </w:r>
    </w:p>
    <w:p w14:paraId="548ECF9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 TRL 7→8 (2025-2030):</w:t>
      </w:r>
    </w:p>
    <w:tbl>
      <w:tblPr>
        <w:tblStyle w:val="Table"/>
        <w:tblW w:w="5000" w:type="pct"/>
        <w:tblLayout w:type="fixed"/>
        <w:tblLook w:val="0020" w:firstRow="1" w:lastRow="0" w:firstColumn="0" w:lastColumn="0" w:noHBand="0" w:noVBand="0"/>
      </w:tblPr>
      <w:tblGrid>
        <w:gridCol w:w="1795"/>
        <w:gridCol w:w="1795"/>
        <w:gridCol w:w="2394"/>
        <w:gridCol w:w="1796"/>
        <w:gridCol w:w="1796"/>
      </w:tblGrid>
      <w:tr w:rsidR="009F68C2" w:rsidRPr="00D274C8" w14:paraId="7E94E5E4"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485" w:type="dxa"/>
          </w:tcPr>
          <w:p w14:paraId="05BE5A2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Hoạt động</w:t>
            </w:r>
          </w:p>
        </w:tc>
        <w:tc>
          <w:tcPr>
            <w:tcW w:w="1485" w:type="dxa"/>
          </w:tcPr>
          <w:p w14:paraId="7295478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Mô tả</w:t>
            </w:r>
          </w:p>
        </w:tc>
        <w:tc>
          <w:tcPr>
            <w:tcW w:w="1980" w:type="dxa"/>
          </w:tcPr>
          <w:p w14:paraId="63E6238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Chi phí</w:t>
            </w:r>
          </w:p>
        </w:tc>
        <w:tc>
          <w:tcPr>
            <w:tcW w:w="1485" w:type="dxa"/>
          </w:tcPr>
          <w:p w14:paraId="0EEE5E2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Timeline</w:t>
            </w:r>
          </w:p>
        </w:tc>
        <w:tc>
          <w:tcPr>
            <w:tcW w:w="1485" w:type="dxa"/>
          </w:tcPr>
          <w:p w14:paraId="699E725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KPI</w:t>
            </w:r>
          </w:p>
        </w:tc>
      </w:tr>
      <w:tr w:rsidR="009F68C2" w:rsidRPr="00D274C8" w14:paraId="7988E2EA" w14:textId="77777777">
        <w:tc>
          <w:tcPr>
            <w:tcW w:w="1485" w:type="dxa"/>
          </w:tcPr>
          <w:p w14:paraId="314452D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Field Testing</w:t>
            </w:r>
          </w:p>
        </w:tc>
        <w:tc>
          <w:tcPr>
            <w:tcW w:w="1485" w:type="dxa"/>
          </w:tcPr>
          <w:p w14:paraId="2529E07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Pilot 100+ khách hàng, thu thập feedback</w:t>
            </w:r>
          </w:p>
        </w:tc>
        <w:tc>
          <w:tcPr>
            <w:tcW w:w="1980" w:type="dxa"/>
          </w:tcPr>
          <w:p w14:paraId="5295D69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0,5M USD</w:t>
            </w:r>
          </w:p>
        </w:tc>
        <w:tc>
          <w:tcPr>
            <w:tcW w:w="1485" w:type="dxa"/>
          </w:tcPr>
          <w:p w14:paraId="5956BED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2025-2027</w:t>
            </w:r>
          </w:p>
        </w:tc>
        <w:tc>
          <w:tcPr>
            <w:tcW w:w="1485" w:type="dxa"/>
          </w:tcPr>
          <w:p w14:paraId="6FE32ED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100 pilots, 10.000h vận hành</w:t>
            </w:r>
          </w:p>
        </w:tc>
      </w:tr>
      <w:tr w:rsidR="009F68C2" w:rsidRPr="00D274C8" w14:paraId="499280C2" w14:textId="77777777">
        <w:tc>
          <w:tcPr>
            <w:tcW w:w="1485" w:type="dxa"/>
          </w:tcPr>
          <w:p w14:paraId="1376321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Design for Manufacturing (DFM)</w:t>
            </w:r>
          </w:p>
        </w:tc>
        <w:tc>
          <w:tcPr>
            <w:tcW w:w="1485" w:type="dxa"/>
          </w:tcPr>
          <w:p w14:paraId="386CFC7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Tối ưu thiết kế cho sản xuất hàng loạt</w:t>
            </w:r>
          </w:p>
        </w:tc>
        <w:tc>
          <w:tcPr>
            <w:tcW w:w="1980" w:type="dxa"/>
          </w:tcPr>
          <w:p w14:paraId="481E461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0,8M USD</w:t>
            </w:r>
          </w:p>
        </w:tc>
        <w:tc>
          <w:tcPr>
            <w:tcW w:w="1485" w:type="dxa"/>
          </w:tcPr>
          <w:p w14:paraId="4C73803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2025-2028</w:t>
            </w:r>
          </w:p>
        </w:tc>
        <w:tc>
          <w:tcPr>
            <w:tcW w:w="1485" w:type="dxa"/>
          </w:tcPr>
          <w:p w14:paraId="060A05F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Giảm 30% chi phí sản xuất</w:t>
            </w:r>
          </w:p>
        </w:tc>
      </w:tr>
      <w:tr w:rsidR="009F68C2" w:rsidRPr="00D274C8" w14:paraId="48732639" w14:textId="77777777">
        <w:tc>
          <w:tcPr>
            <w:tcW w:w="1485" w:type="dxa"/>
          </w:tcPr>
          <w:p w14:paraId="146271A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Quality System</w:t>
            </w:r>
          </w:p>
        </w:tc>
        <w:tc>
          <w:tcPr>
            <w:tcW w:w="1485" w:type="dxa"/>
          </w:tcPr>
          <w:p w14:paraId="1FAE47E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ISO 9001/14001/45001, QA/QC 3 lớp</w:t>
            </w:r>
          </w:p>
        </w:tc>
        <w:tc>
          <w:tcPr>
            <w:tcW w:w="1980" w:type="dxa"/>
          </w:tcPr>
          <w:p w14:paraId="7C09C3B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0,6M USD</w:t>
            </w:r>
          </w:p>
        </w:tc>
        <w:tc>
          <w:tcPr>
            <w:tcW w:w="1485" w:type="dxa"/>
          </w:tcPr>
          <w:p w14:paraId="1DA5DF9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2025-2027</w:t>
            </w:r>
          </w:p>
        </w:tc>
        <w:tc>
          <w:tcPr>
            <w:tcW w:w="1485" w:type="dxa"/>
          </w:tcPr>
          <w:p w14:paraId="7F7F0F1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Yield 99,5%, RMA &lt;0,1%</w:t>
            </w:r>
          </w:p>
        </w:tc>
      </w:tr>
      <w:tr w:rsidR="009F68C2" w:rsidRPr="00D274C8" w14:paraId="4C9AEE52" w14:textId="77777777">
        <w:tc>
          <w:tcPr>
            <w:tcW w:w="1485" w:type="dxa"/>
          </w:tcPr>
          <w:p w14:paraId="048E212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Supply Chain</w:t>
            </w:r>
          </w:p>
        </w:tc>
        <w:tc>
          <w:tcPr>
            <w:tcW w:w="1485" w:type="dxa"/>
          </w:tcPr>
          <w:p w14:paraId="5B9B148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Xây dựng chuỗi cung ứng ổn định</w:t>
            </w:r>
          </w:p>
        </w:tc>
        <w:tc>
          <w:tcPr>
            <w:tcW w:w="1980" w:type="dxa"/>
          </w:tcPr>
          <w:p w14:paraId="676FA22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0,3M USD</w:t>
            </w:r>
          </w:p>
        </w:tc>
        <w:tc>
          <w:tcPr>
            <w:tcW w:w="1485" w:type="dxa"/>
          </w:tcPr>
          <w:p w14:paraId="40ACE94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2025-2029</w:t>
            </w:r>
          </w:p>
        </w:tc>
        <w:tc>
          <w:tcPr>
            <w:tcW w:w="1485" w:type="dxa"/>
          </w:tcPr>
          <w:p w14:paraId="447EB96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3-5 suppliers/linh kiện</w:t>
            </w:r>
          </w:p>
        </w:tc>
      </w:tr>
      <w:tr w:rsidR="009F68C2" w:rsidRPr="00D274C8" w14:paraId="172C13FB" w14:textId="77777777">
        <w:tc>
          <w:tcPr>
            <w:tcW w:w="1485" w:type="dxa"/>
          </w:tcPr>
          <w:p w14:paraId="6EB5941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Certification</w:t>
            </w:r>
          </w:p>
        </w:tc>
        <w:tc>
          <w:tcPr>
            <w:tcW w:w="1485" w:type="dxa"/>
          </w:tcPr>
          <w:p w14:paraId="46FED0B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CE, RoHS, REACH, IEC 61000</w:t>
            </w:r>
          </w:p>
        </w:tc>
        <w:tc>
          <w:tcPr>
            <w:tcW w:w="1980" w:type="dxa"/>
          </w:tcPr>
          <w:p w14:paraId="389A6D6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0,4M USD</w:t>
            </w:r>
          </w:p>
        </w:tc>
        <w:tc>
          <w:tcPr>
            <w:tcW w:w="1485" w:type="dxa"/>
          </w:tcPr>
          <w:p w14:paraId="1762D4B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2026-2028</w:t>
            </w:r>
          </w:p>
        </w:tc>
        <w:tc>
          <w:tcPr>
            <w:tcW w:w="1485" w:type="dxa"/>
          </w:tcPr>
          <w:p w14:paraId="458840D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Đạt 5 certifications</w:t>
            </w:r>
          </w:p>
        </w:tc>
      </w:tr>
      <w:tr w:rsidR="009F68C2" w:rsidRPr="00D274C8" w14:paraId="406CE925" w14:textId="77777777">
        <w:tc>
          <w:tcPr>
            <w:tcW w:w="1485" w:type="dxa"/>
          </w:tcPr>
          <w:p w14:paraId="11074D8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Training</w:t>
            </w:r>
          </w:p>
        </w:tc>
        <w:tc>
          <w:tcPr>
            <w:tcW w:w="1485" w:type="dxa"/>
          </w:tcPr>
          <w:p w14:paraId="60367A4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Đào tạo nhân sự sản xuất, service</w:t>
            </w:r>
          </w:p>
        </w:tc>
        <w:tc>
          <w:tcPr>
            <w:tcW w:w="1980" w:type="dxa"/>
          </w:tcPr>
          <w:p w14:paraId="24FECDA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0,2M USD</w:t>
            </w:r>
          </w:p>
        </w:tc>
        <w:tc>
          <w:tcPr>
            <w:tcW w:w="1485" w:type="dxa"/>
          </w:tcPr>
          <w:p w14:paraId="5E23D51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2025-2029</w:t>
            </w:r>
          </w:p>
        </w:tc>
        <w:tc>
          <w:tcPr>
            <w:tcW w:w="1485" w:type="dxa"/>
          </w:tcPr>
          <w:p w14:paraId="1FB3666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150 người, 200h/người</w:t>
            </w:r>
          </w:p>
        </w:tc>
      </w:tr>
    </w:tbl>
    <w:p w14:paraId="2D38F4D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Tổng chi phí TRL 7→8: 2,8M USD (2025-2030)</w:t>
      </w:r>
    </w:p>
    <w:p w14:paraId="7D1622D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2. TRL 8→9 (2030-2035):</w:t>
      </w:r>
    </w:p>
    <w:tbl>
      <w:tblPr>
        <w:tblStyle w:val="Table"/>
        <w:tblW w:w="5000" w:type="pct"/>
        <w:tblLayout w:type="fixed"/>
        <w:tblLook w:val="0020" w:firstRow="1" w:lastRow="0" w:firstColumn="0" w:lastColumn="0" w:noHBand="0" w:noVBand="0"/>
      </w:tblPr>
      <w:tblGrid>
        <w:gridCol w:w="1795"/>
        <w:gridCol w:w="1795"/>
        <w:gridCol w:w="2394"/>
        <w:gridCol w:w="1796"/>
        <w:gridCol w:w="1796"/>
      </w:tblGrid>
      <w:tr w:rsidR="009F68C2" w:rsidRPr="00D274C8" w14:paraId="5D74B89A"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485" w:type="dxa"/>
          </w:tcPr>
          <w:p w14:paraId="55427AA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Hoạt động</w:t>
            </w:r>
          </w:p>
        </w:tc>
        <w:tc>
          <w:tcPr>
            <w:tcW w:w="1485" w:type="dxa"/>
          </w:tcPr>
          <w:p w14:paraId="7269151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Mô tả</w:t>
            </w:r>
          </w:p>
        </w:tc>
        <w:tc>
          <w:tcPr>
            <w:tcW w:w="1980" w:type="dxa"/>
          </w:tcPr>
          <w:p w14:paraId="445AEFD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Chi phí</w:t>
            </w:r>
          </w:p>
        </w:tc>
        <w:tc>
          <w:tcPr>
            <w:tcW w:w="1485" w:type="dxa"/>
          </w:tcPr>
          <w:p w14:paraId="6FAF047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Timeline</w:t>
            </w:r>
          </w:p>
        </w:tc>
        <w:tc>
          <w:tcPr>
            <w:tcW w:w="1485" w:type="dxa"/>
          </w:tcPr>
          <w:p w14:paraId="284AED0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KPI</w:t>
            </w:r>
          </w:p>
        </w:tc>
      </w:tr>
      <w:tr w:rsidR="009F68C2" w:rsidRPr="00D274C8" w14:paraId="51F016A2" w14:textId="77777777">
        <w:tc>
          <w:tcPr>
            <w:tcW w:w="1485" w:type="dxa"/>
          </w:tcPr>
          <w:p w14:paraId="61DAE49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Scale Production</w:t>
            </w:r>
          </w:p>
        </w:tc>
        <w:tc>
          <w:tcPr>
            <w:tcW w:w="1485" w:type="dxa"/>
          </w:tcPr>
          <w:p w14:paraId="257FEC8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Tăng công suất 5.000→15.000 unit/năm</w:t>
            </w:r>
          </w:p>
        </w:tc>
        <w:tc>
          <w:tcPr>
            <w:tcW w:w="1980" w:type="dxa"/>
          </w:tcPr>
          <w:p w14:paraId="37A23DC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3,0M USD</w:t>
            </w:r>
          </w:p>
        </w:tc>
        <w:tc>
          <w:tcPr>
            <w:tcW w:w="1485" w:type="dxa"/>
          </w:tcPr>
          <w:p w14:paraId="6627E3D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2030-2035</w:t>
            </w:r>
          </w:p>
        </w:tc>
        <w:tc>
          <w:tcPr>
            <w:tcW w:w="1485" w:type="dxa"/>
          </w:tcPr>
          <w:p w14:paraId="235D6B7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Capacity 15K, OEE 80% (</w:t>
            </w:r>
            <w:r w:rsidRPr="00D274C8">
              <w:rPr>
                <w:rFonts w:ascii="Times New Roman" w:hAnsi="Times New Roman" w:cs="Times New Roman"/>
                <w:i/>
                <w:iCs/>
              </w:rPr>
              <w:t>Cập nhật so với V5</w:t>
            </w:r>
            <w:r w:rsidRPr="00D274C8">
              <w:rPr>
                <w:rFonts w:ascii="Times New Roman" w:hAnsi="Times New Roman" w:cs="Times New Roman"/>
              </w:rPr>
              <w:t>)</w:t>
            </w:r>
          </w:p>
        </w:tc>
      </w:tr>
      <w:tr w:rsidR="009F68C2" w:rsidRPr="00D274C8" w14:paraId="149C7820" w14:textId="77777777">
        <w:tc>
          <w:tcPr>
            <w:tcW w:w="1485" w:type="dxa"/>
          </w:tcPr>
          <w:p w14:paraId="02A1285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Continuous Improvement</w:t>
            </w:r>
          </w:p>
        </w:tc>
        <w:tc>
          <w:tcPr>
            <w:tcW w:w="1485" w:type="dxa"/>
          </w:tcPr>
          <w:p w14:paraId="7B960D4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Kaizen, Lean, Six Sigma</w:t>
            </w:r>
          </w:p>
        </w:tc>
        <w:tc>
          <w:tcPr>
            <w:tcW w:w="1980" w:type="dxa"/>
          </w:tcPr>
          <w:p w14:paraId="4688AEB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0,5M USD</w:t>
            </w:r>
          </w:p>
        </w:tc>
        <w:tc>
          <w:tcPr>
            <w:tcW w:w="1485" w:type="dxa"/>
          </w:tcPr>
          <w:p w14:paraId="04A49E4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2030-2035</w:t>
            </w:r>
          </w:p>
        </w:tc>
        <w:tc>
          <w:tcPr>
            <w:tcW w:w="1485" w:type="dxa"/>
          </w:tcPr>
          <w:p w14:paraId="3A5972F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Giảm 20% defect rate</w:t>
            </w:r>
          </w:p>
        </w:tc>
      </w:tr>
      <w:tr w:rsidR="009F68C2" w:rsidRPr="00D274C8" w14:paraId="3C9D0998" w14:textId="77777777">
        <w:tc>
          <w:tcPr>
            <w:tcW w:w="1485" w:type="dxa"/>
          </w:tcPr>
          <w:p w14:paraId="51B929E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Market Validation</w:t>
            </w:r>
          </w:p>
        </w:tc>
        <w:tc>
          <w:tcPr>
            <w:tcW w:w="1485" w:type="dxa"/>
          </w:tcPr>
          <w:p w14:paraId="478991A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500+ customers, case studies</w:t>
            </w:r>
          </w:p>
        </w:tc>
        <w:tc>
          <w:tcPr>
            <w:tcW w:w="1980" w:type="dxa"/>
          </w:tcPr>
          <w:p w14:paraId="03A5B4D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1,0M USD</w:t>
            </w:r>
          </w:p>
        </w:tc>
        <w:tc>
          <w:tcPr>
            <w:tcW w:w="1485" w:type="dxa"/>
          </w:tcPr>
          <w:p w14:paraId="0717A20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2030-2035</w:t>
            </w:r>
          </w:p>
        </w:tc>
        <w:tc>
          <w:tcPr>
            <w:tcW w:w="1485" w:type="dxa"/>
          </w:tcPr>
          <w:p w14:paraId="30AECA8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500 customers, 95% satisfaction</w:t>
            </w:r>
          </w:p>
        </w:tc>
      </w:tr>
      <w:tr w:rsidR="009F68C2" w:rsidRPr="00D274C8" w14:paraId="6564ACD6" w14:textId="77777777">
        <w:tc>
          <w:tcPr>
            <w:tcW w:w="1485" w:type="dxa"/>
          </w:tcPr>
          <w:p w14:paraId="6F85D08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Partnership Expansion</w:t>
            </w:r>
          </w:p>
        </w:tc>
        <w:tc>
          <w:tcPr>
            <w:tcW w:w="1485" w:type="dxa"/>
          </w:tcPr>
          <w:p w14:paraId="7B9EA43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OEM, SI, distributor network</w:t>
            </w:r>
          </w:p>
        </w:tc>
        <w:tc>
          <w:tcPr>
            <w:tcW w:w="1980" w:type="dxa"/>
          </w:tcPr>
          <w:p w14:paraId="100F8B1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0,8M USD</w:t>
            </w:r>
          </w:p>
        </w:tc>
        <w:tc>
          <w:tcPr>
            <w:tcW w:w="1485" w:type="dxa"/>
          </w:tcPr>
          <w:p w14:paraId="3F5867A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2030-2035</w:t>
            </w:r>
          </w:p>
        </w:tc>
        <w:tc>
          <w:tcPr>
            <w:tcW w:w="1485" w:type="dxa"/>
          </w:tcPr>
          <w:p w14:paraId="3D8D00C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 partners, 30% doanh thu</w:t>
            </w:r>
          </w:p>
        </w:tc>
      </w:tr>
      <w:tr w:rsidR="009F68C2" w:rsidRPr="00D274C8" w14:paraId="3FC808BC" w14:textId="77777777">
        <w:tc>
          <w:tcPr>
            <w:tcW w:w="1485" w:type="dxa"/>
          </w:tcPr>
          <w:p w14:paraId="62476AF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IP Protection</w:t>
            </w:r>
          </w:p>
        </w:tc>
        <w:tc>
          <w:tcPr>
            <w:tcW w:w="1485" w:type="dxa"/>
          </w:tcPr>
          <w:p w14:paraId="68DEEAF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8-15 patents</w:t>
            </w:r>
          </w:p>
        </w:tc>
        <w:tc>
          <w:tcPr>
            <w:tcW w:w="1980" w:type="dxa"/>
          </w:tcPr>
          <w:p w14:paraId="4AE97EF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0,3M USD</w:t>
            </w:r>
          </w:p>
        </w:tc>
        <w:tc>
          <w:tcPr>
            <w:tcW w:w="1485" w:type="dxa"/>
          </w:tcPr>
          <w:p w14:paraId="7AB7C2A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2030-2035</w:t>
            </w:r>
          </w:p>
        </w:tc>
        <w:tc>
          <w:tcPr>
            <w:tcW w:w="1485" w:type="dxa"/>
          </w:tcPr>
          <w:p w14:paraId="76B2ADF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15 patents granted</w:t>
            </w:r>
          </w:p>
        </w:tc>
      </w:tr>
    </w:tbl>
    <w:p w14:paraId="7803FCD2"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Tổng chi phí TRL 8→9: 5,6M USD (2030-2035)</w:t>
      </w:r>
    </w:p>
    <w:p w14:paraId="4C06ED0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Rủi ro và giảm thiểu:</w:t>
      </w:r>
    </w:p>
    <w:tbl>
      <w:tblPr>
        <w:tblStyle w:val="Table"/>
        <w:tblW w:w="5000" w:type="pct"/>
        <w:tblLayout w:type="fixed"/>
        <w:tblLook w:val="0020" w:firstRow="1" w:lastRow="0" w:firstColumn="0" w:lastColumn="0" w:noHBand="0" w:noVBand="0"/>
      </w:tblPr>
      <w:tblGrid>
        <w:gridCol w:w="2394"/>
        <w:gridCol w:w="2394"/>
        <w:gridCol w:w="2394"/>
        <w:gridCol w:w="2394"/>
      </w:tblGrid>
      <w:tr w:rsidR="009F68C2" w:rsidRPr="00D274C8" w14:paraId="7B0586AC"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980" w:type="dxa"/>
          </w:tcPr>
          <w:p w14:paraId="40C0701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Rủi ro</w:t>
            </w:r>
          </w:p>
        </w:tc>
        <w:tc>
          <w:tcPr>
            <w:tcW w:w="1980" w:type="dxa"/>
          </w:tcPr>
          <w:p w14:paraId="319861C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Xác suất</w:t>
            </w:r>
          </w:p>
        </w:tc>
        <w:tc>
          <w:tcPr>
            <w:tcW w:w="1980" w:type="dxa"/>
          </w:tcPr>
          <w:p w14:paraId="3DEB866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Tác động</w:t>
            </w:r>
          </w:p>
        </w:tc>
        <w:tc>
          <w:tcPr>
            <w:tcW w:w="1980" w:type="dxa"/>
          </w:tcPr>
          <w:p w14:paraId="0F8EF97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Biện pháp giảm thiểu</w:t>
            </w:r>
          </w:p>
        </w:tc>
      </w:tr>
      <w:tr w:rsidR="009F68C2" w:rsidRPr="00D274C8" w14:paraId="522022F3" w14:textId="77777777">
        <w:tc>
          <w:tcPr>
            <w:tcW w:w="1980" w:type="dxa"/>
          </w:tcPr>
          <w:p w14:paraId="1E0C6E0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Pilot test thất bại</w:t>
            </w:r>
          </w:p>
        </w:tc>
        <w:tc>
          <w:tcPr>
            <w:tcW w:w="1980" w:type="dxa"/>
          </w:tcPr>
          <w:p w14:paraId="5DE5814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1980" w:type="dxa"/>
          </w:tcPr>
          <w:p w14:paraId="489D0A8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1980" w:type="dxa"/>
          </w:tcPr>
          <w:p w14:paraId="4BA9F4C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Chọn khách hàng phù hợp, support 24/7, quick fix</w:t>
            </w:r>
          </w:p>
        </w:tc>
      </w:tr>
      <w:tr w:rsidR="009F68C2" w:rsidRPr="00D274C8" w14:paraId="305B83E6" w14:textId="77777777">
        <w:tc>
          <w:tcPr>
            <w:tcW w:w="1980" w:type="dxa"/>
          </w:tcPr>
          <w:p w14:paraId="35E9A80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Chất lượng không ổn định</w:t>
            </w:r>
          </w:p>
        </w:tc>
        <w:tc>
          <w:tcPr>
            <w:tcW w:w="1980" w:type="dxa"/>
          </w:tcPr>
          <w:p w14:paraId="5FDF257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1980" w:type="dxa"/>
          </w:tcPr>
          <w:p w14:paraId="0EAE720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Rất cao</w:t>
            </w:r>
          </w:p>
        </w:tc>
        <w:tc>
          <w:tcPr>
            <w:tcW w:w="1980" w:type="dxa"/>
          </w:tcPr>
          <w:p w14:paraId="55581CF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QA/QC 3 lớp, FMEA, continuous monitoring</w:t>
            </w:r>
          </w:p>
        </w:tc>
      </w:tr>
      <w:tr w:rsidR="009F68C2" w:rsidRPr="00D274C8" w14:paraId="4431C827" w14:textId="77777777">
        <w:tc>
          <w:tcPr>
            <w:tcW w:w="1980" w:type="dxa"/>
          </w:tcPr>
          <w:p w14:paraId="41DFDE6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Chi phí vượt dự toán</w:t>
            </w:r>
          </w:p>
        </w:tc>
        <w:tc>
          <w:tcPr>
            <w:tcW w:w="1980" w:type="dxa"/>
          </w:tcPr>
          <w:p w14:paraId="4464ED9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1980" w:type="dxa"/>
          </w:tcPr>
          <w:p w14:paraId="6EFA91B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1980" w:type="dxa"/>
          </w:tcPr>
          <w:p w14:paraId="1DB5029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Budget control, milestone payments, reserve 15%</w:t>
            </w:r>
          </w:p>
        </w:tc>
      </w:tr>
      <w:tr w:rsidR="009F68C2" w:rsidRPr="00D274C8" w14:paraId="36BACDAC" w14:textId="77777777">
        <w:tc>
          <w:tcPr>
            <w:tcW w:w="1980" w:type="dxa"/>
          </w:tcPr>
          <w:p w14:paraId="44D863D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Delay timeline</w:t>
            </w:r>
          </w:p>
        </w:tc>
        <w:tc>
          <w:tcPr>
            <w:tcW w:w="1980" w:type="dxa"/>
          </w:tcPr>
          <w:p w14:paraId="3C7A5F7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1980" w:type="dxa"/>
          </w:tcPr>
          <w:p w14:paraId="3DACE21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1980" w:type="dxa"/>
          </w:tcPr>
          <w:p w14:paraId="2C6B983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PM chuyên nghiệp, buffer 20%, fast decision making</w:t>
            </w:r>
          </w:p>
        </w:tc>
      </w:tr>
      <w:tr w:rsidR="009F68C2" w:rsidRPr="00D274C8" w14:paraId="6C431A14" w14:textId="77777777">
        <w:tc>
          <w:tcPr>
            <w:tcW w:w="1980" w:type="dxa"/>
          </w:tcPr>
          <w:p w14:paraId="3770FD9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Công nghệ lạc hậu</w:t>
            </w:r>
          </w:p>
        </w:tc>
        <w:tc>
          <w:tcPr>
            <w:tcW w:w="1980" w:type="dxa"/>
          </w:tcPr>
          <w:p w14:paraId="04BDC6A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1980" w:type="dxa"/>
          </w:tcPr>
          <w:p w14:paraId="7F7BAA7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1980" w:type="dxa"/>
          </w:tcPr>
          <w:p w14:paraId="4648A73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R&amp;D liên tục 5% DT, technology scouting, partnership</w:t>
            </w:r>
          </w:p>
        </w:tc>
      </w:tr>
    </w:tbl>
    <w:p w14:paraId="654C6733" w14:textId="77777777" w:rsidR="009F68C2" w:rsidRPr="00D274C8" w:rsidRDefault="00CC558F">
      <w:pPr>
        <w:pStyle w:val="Heading3"/>
        <w:rPr>
          <w:rFonts w:ascii="Times New Roman" w:hAnsi="Times New Roman" w:cs="Times New Roman"/>
        </w:rPr>
      </w:pPr>
      <w:bookmarkStart w:id="83" w:name="danh-mục-sản-phẩm-chi-tiết"/>
      <w:bookmarkEnd w:id="82"/>
      <w:r w:rsidRPr="00D274C8">
        <w:rPr>
          <w:rStyle w:val="SectionNumber"/>
          <w:rFonts w:ascii="Times New Roman" w:hAnsi="Times New Roman" w:cs="Times New Roman"/>
        </w:rPr>
        <w:t>6.1.3</w:t>
      </w:r>
      <w:r w:rsidRPr="00D274C8">
        <w:rPr>
          <w:rFonts w:ascii="Times New Roman" w:hAnsi="Times New Roman" w:cs="Times New Roman"/>
        </w:rPr>
        <w:tab/>
        <w:t>11.3. Danh mục sản phẩm chi tiết</w:t>
      </w:r>
    </w:p>
    <w:p w14:paraId="3F200C22"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Tổng quan danh mục:</w:t>
      </w:r>
    </w:p>
    <w:p w14:paraId="4B7E50D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Mekong Technology phát triển 7 dòng sản phẩm chính, chia thành 3 nhóm:</w:t>
      </w:r>
    </w:p>
    <w:p w14:paraId="47EF1AF2" w14:textId="77777777" w:rsidR="009F68C2" w:rsidRPr="00D274C8" w:rsidRDefault="00CC558F">
      <w:pPr>
        <w:pStyle w:val="SourceCode"/>
        <w:rPr>
          <w:rFonts w:ascii="Times New Roman" w:hAnsi="Times New Roman" w:cs="Times New Roman"/>
        </w:rPr>
      </w:pPr>
      <w:r w:rsidRPr="00D274C8">
        <w:rPr>
          <w:rStyle w:val="VerbatimChar"/>
          <w:rFonts w:ascii="Times New Roman" w:hAnsi="Times New Roman" w:cs="Times New Roman"/>
        </w:rPr>
        <w:t>graph TB</w:t>
      </w:r>
      <w:r w:rsidRPr="00D274C8">
        <w:rPr>
          <w:rFonts w:ascii="Times New Roman" w:hAnsi="Times New Roman" w:cs="Times New Roman"/>
        </w:rPr>
        <w:br/>
      </w:r>
      <w:r w:rsidRPr="00D274C8">
        <w:rPr>
          <w:rStyle w:val="VerbatimChar"/>
          <w:rFonts w:ascii="Times New Roman" w:hAnsi="Times New Roman" w:cs="Times New Roman"/>
        </w:rPr>
        <w:t xml:space="preserve">    A[Mekong Products] --&gt; B[IoT Gateway &amp; Module]</w:t>
      </w:r>
      <w:r w:rsidRPr="00D274C8">
        <w:rPr>
          <w:rFonts w:ascii="Times New Roman" w:hAnsi="Times New Roman" w:cs="Times New Roman"/>
        </w:rPr>
        <w:br/>
      </w:r>
      <w:r w:rsidRPr="00D274C8">
        <w:rPr>
          <w:rStyle w:val="VerbatimChar"/>
          <w:rFonts w:ascii="Times New Roman" w:hAnsi="Times New Roman" w:cs="Times New Roman"/>
        </w:rPr>
        <w:t xml:space="preserve">    A --&gt; C[Autonomous Mobile Robots]</w:t>
      </w:r>
      <w:r w:rsidRPr="00D274C8">
        <w:rPr>
          <w:rFonts w:ascii="Times New Roman" w:hAnsi="Times New Roman" w:cs="Times New Roman"/>
        </w:rPr>
        <w:br/>
      </w:r>
      <w:r w:rsidRPr="00D274C8">
        <w:rPr>
          <w:rStyle w:val="VerbatimChar"/>
          <w:rFonts w:ascii="Times New Roman" w:hAnsi="Times New Roman" w:cs="Times New Roman"/>
        </w:rPr>
        <w:t xml:space="preserve">    A --&gt; D[Software &amp; Services]</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B --&gt; B1[MK-100 Basic]</w:t>
      </w:r>
      <w:r w:rsidRPr="00D274C8">
        <w:rPr>
          <w:rFonts w:ascii="Times New Roman" w:hAnsi="Times New Roman" w:cs="Times New Roman"/>
        </w:rPr>
        <w:br/>
      </w:r>
      <w:r w:rsidRPr="00D274C8">
        <w:rPr>
          <w:rStyle w:val="VerbatimChar"/>
          <w:rFonts w:ascii="Times New Roman" w:hAnsi="Times New Roman" w:cs="Times New Roman"/>
        </w:rPr>
        <w:t xml:space="preserve">    B --&gt; B2[MK-200 Medium]</w:t>
      </w:r>
      <w:r w:rsidRPr="00D274C8">
        <w:rPr>
          <w:rFonts w:ascii="Times New Roman" w:hAnsi="Times New Roman" w:cs="Times New Roman"/>
        </w:rPr>
        <w:br/>
      </w:r>
      <w:r w:rsidRPr="00D274C8">
        <w:rPr>
          <w:rStyle w:val="VerbatimChar"/>
          <w:rFonts w:ascii="Times New Roman" w:hAnsi="Times New Roman" w:cs="Times New Roman"/>
        </w:rPr>
        <w:t xml:space="preserve">    B --&gt; B3[MK-300 Advanced]</w:t>
      </w:r>
      <w:r w:rsidRPr="00D274C8">
        <w:rPr>
          <w:rFonts w:ascii="Times New Roman" w:hAnsi="Times New Roman" w:cs="Times New Roman"/>
        </w:rPr>
        <w:br/>
      </w:r>
      <w:r w:rsidRPr="00D274C8">
        <w:rPr>
          <w:rStyle w:val="VerbatimChar"/>
          <w:rFonts w:ascii="Times New Roman" w:hAnsi="Times New Roman" w:cs="Times New Roman"/>
        </w:rPr>
        <w:t xml:space="preserve">    B --&gt; B4[Module IoT]</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C --&gt; C1[AMR-100 Small]</w:t>
      </w:r>
      <w:r w:rsidRPr="00D274C8">
        <w:rPr>
          <w:rFonts w:ascii="Times New Roman" w:hAnsi="Times New Roman" w:cs="Times New Roman"/>
        </w:rPr>
        <w:br/>
      </w:r>
      <w:r w:rsidRPr="00D274C8">
        <w:rPr>
          <w:rStyle w:val="VerbatimChar"/>
          <w:rFonts w:ascii="Times New Roman" w:hAnsi="Times New Roman" w:cs="Times New Roman"/>
        </w:rPr>
        <w:t xml:space="preserve">    C --&gt; C2[AMR-500 Medium]</w:t>
      </w:r>
      <w:r w:rsidRPr="00D274C8">
        <w:rPr>
          <w:rFonts w:ascii="Times New Roman" w:hAnsi="Times New Roman" w:cs="Times New Roman"/>
        </w:rPr>
        <w:br/>
      </w:r>
      <w:r w:rsidRPr="00D274C8">
        <w:rPr>
          <w:rStyle w:val="VerbatimChar"/>
          <w:rFonts w:ascii="Times New Roman" w:hAnsi="Times New Roman" w:cs="Times New Roman"/>
        </w:rPr>
        <w:t xml:space="preserve">    C --&gt; C3[AMR-1000 Heavy]</w:t>
      </w:r>
      <w:r w:rsidRPr="00D274C8">
        <w:rPr>
          <w:rFonts w:ascii="Times New Roman" w:hAnsi="Times New Roman" w:cs="Times New Roman"/>
        </w:rPr>
        <w:br/>
      </w:r>
      <w:r w:rsidRPr="00D274C8">
        <w:rPr>
          <w:rStyle w:val="VerbatimChar"/>
          <w:rFonts w:ascii="Times New Roman" w:hAnsi="Times New Roman" w:cs="Times New Roman"/>
        </w:rPr>
        <w:t xml:space="preserve">    C --&gt; C4[AGV-200/500]</w:t>
      </w:r>
      <w:r w:rsidRPr="00D274C8">
        <w:rPr>
          <w:rFonts w:ascii="Times New Roman" w:hAnsi="Times New Roman" w:cs="Times New Roman"/>
        </w:rPr>
        <w:br/>
      </w:r>
      <w:r w:rsidRPr="00D274C8">
        <w:rPr>
          <w:rStyle w:val="VerbatimChar"/>
          <w:rFonts w:ascii="Times New Roman" w:hAnsi="Times New Roman" w:cs="Times New Roman"/>
        </w:rPr>
        <w:t xml:space="preserve">    C --&gt; C5[OHT-50/100/200]</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D --&gt; D1[MekongOS Platform]</w:t>
      </w:r>
      <w:r w:rsidRPr="00D274C8">
        <w:rPr>
          <w:rFonts w:ascii="Times New Roman" w:hAnsi="Times New Roman" w:cs="Times New Roman"/>
        </w:rPr>
        <w:br/>
      </w:r>
      <w:r w:rsidRPr="00D274C8">
        <w:rPr>
          <w:rStyle w:val="VerbatimChar"/>
          <w:rFonts w:ascii="Times New Roman" w:hAnsi="Times New Roman" w:cs="Times New Roman"/>
        </w:rPr>
        <w:t xml:space="preserve">    D --&gt; D2[Fleet Management]</w:t>
      </w:r>
      <w:r w:rsidRPr="00D274C8">
        <w:rPr>
          <w:rFonts w:ascii="Times New Roman" w:hAnsi="Times New Roman" w:cs="Times New Roman"/>
        </w:rPr>
        <w:br/>
      </w:r>
      <w:r w:rsidRPr="00D274C8">
        <w:rPr>
          <w:rStyle w:val="VerbatimChar"/>
          <w:rFonts w:ascii="Times New Roman" w:hAnsi="Times New Roman" w:cs="Times New Roman"/>
        </w:rPr>
        <w:t xml:space="preserve">    D --&gt; D3[Analytics &amp; AI]</w:t>
      </w:r>
      <w:r w:rsidRPr="00D274C8">
        <w:rPr>
          <w:rFonts w:ascii="Times New Roman" w:hAnsi="Times New Roman" w:cs="Times New Roman"/>
        </w:rPr>
        <w:br/>
      </w:r>
      <w:r w:rsidRPr="00D274C8">
        <w:rPr>
          <w:rStyle w:val="VerbatimChar"/>
          <w:rFonts w:ascii="Times New Roman" w:hAnsi="Times New Roman" w:cs="Times New Roman"/>
        </w:rPr>
        <w:t xml:space="preserve">    D --&gt; D4[Professional Services]</w:t>
      </w:r>
    </w:p>
    <w:p w14:paraId="3AE99885"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NHÓM 1: IoT Gateway &amp; Module</w:t>
      </w:r>
    </w:p>
    <w:p w14:paraId="2E8D01A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 MK-100 (IoT Gateway Basic) - Sản phẩm chủ lực GĐ1</w:t>
      </w:r>
    </w:p>
    <w:tbl>
      <w:tblPr>
        <w:tblStyle w:val="Table"/>
        <w:tblW w:w="5000" w:type="pct"/>
        <w:tblLayout w:type="fixed"/>
        <w:tblLook w:val="0020" w:firstRow="1" w:lastRow="0" w:firstColumn="0" w:lastColumn="0" w:noHBand="0" w:noVBand="0"/>
      </w:tblPr>
      <w:tblGrid>
        <w:gridCol w:w="3192"/>
        <w:gridCol w:w="3192"/>
        <w:gridCol w:w="3192"/>
      </w:tblGrid>
      <w:tr w:rsidR="009F68C2" w:rsidRPr="00D274C8" w14:paraId="3A153AAE"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2640" w:type="dxa"/>
          </w:tcPr>
          <w:p w14:paraId="72854D9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Thông số</w:t>
            </w:r>
          </w:p>
        </w:tc>
        <w:tc>
          <w:tcPr>
            <w:tcW w:w="2640" w:type="dxa"/>
          </w:tcPr>
          <w:p w14:paraId="7EFF7A1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trị</w:t>
            </w:r>
          </w:p>
        </w:tc>
        <w:tc>
          <w:tcPr>
            <w:tcW w:w="2640" w:type="dxa"/>
          </w:tcPr>
          <w:p w14:paraId="29FBC08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490AABD0" w14:textId="77777777">
        <w:tc>
          <w:tcPr>
            <w:tcW w:w="2640" w:type="dxa"/>
          </w:tcPr>
          <w:p w14:paraId="5B78FDE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Định vị</w:t>
            </w:r>
          </w:p>
        </w:tc>
        <w:tc>
          <w:tcPr>
            <w:tcW w:w="2640" w:type="dxa"/>
          </w:tcPr>
          <w:p w14:paraId="4BB2495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Entry-level SMEs</w:t>
            </w:r>
          </w:p>
        </w:tc>
        <w:tc>
          <w:tcPr>
            <w:tcW w:w="2640" w:type="dxa"/>
          </w:tcPr>
          <w:p w14:paraId="11B432B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DNNVV 50-100 người</w:t>
            </w:r>
          </w:p>
        </w:tc>
      </w:tr>
      <w:tr w:rsidR="009F68C2" w:rsidRPr="00D274C8" w14:paraId="6726FAA0" w14:textId="77777777">
        <w:tc>
          <w:tcPr>
            <w:tcW w:w="2640" w:type="dxa"/>
          </w:tcPr>
          <w:p w14:paraId="396E24C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Giá bán</w:t>
            </w:r>
          </w:p>
        </w:tc>
        <w:tc>
          <w:tcPr>
            <w:tcW w:w="2640" w:type="dxa"/>
          </w:tcPr>
          <w:p w14:paraId="5185B47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800-1.200 USD</w:t>
            </w:r>
          </w:p>
        </w:tc>
        <w:tc>
          <w:tcPr>
            <w:tcW w:w="2640" w:type="dxa"/>
          </w:tcPr>
          <w:p w14:paraId="11683E3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 triệu VNĐ</w:t>
            </w:r>
          </w:p>
        </w:tc>
      </w:tr>
      <w:tr w:rsidR="009F68C2" w:rsidRPr="00D274C8" w14:paraId="37035379" w14:textId="77777777">
        <w:tc>
          <w:tcPr>
            <w:tcW w:w="2640" w:type="dxa"/>
          </w:tcPr>
          <w:p w14:paraId="5D69ACA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TRL</w:t>
            </w:r>
          </w:p>
        </w:tc>
        <w:tc>
          <w:tcPr>
            <w:tcW w:w="2640" w:type="dxa"/>
          </w:tcPr>
          <w:p w14:paraId="3A109AE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7 (2025) → 8 (2027)</w:t>
            </w:r>
          </w:p>
        </w:tc>
        <w:tc>
          <w:tcPr>
            <w:tcW w:w="2640" w:type="dxa"/>
          </w:tcPr>
          <w:p w14:paraId="2A130714" w14:textId="77777777" w:rsidR="009F68C2" w:rsidRPr="00D274C8" w:rsidRDefault="009F68C2">
            <w:pPr>
              <w:pStyle w:val="Compact"/>
              <w:rPr>
                <w:rFonts w:ascii="Times New Roman" w:hAnsi="Times New Roman" w:cs="Times New Roman"/>
              </w:rPr>
            </w:pPr>
          </w:p>
        </w:tc>
      </w:tr>
      <w:tr w:rsidR="009F68C2" w:rsidRPr="00D274C8" w14:paraId="40C521D3" w14:textId="77777777">
        <w:tc>
          <w:tcPr>
            <w:tcW w:w="2640" w:type="dxa"/>
          </w:tcPr>
          <w:p w14:paraId="15A60E3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Công suất xử lý</w:t>
            </w:r>
          </w:p>
        </w:tc>
        <w:tc>
          <w:tcPr>
            <w:tcW w:w="2640" w:type="dxa"/>
          </w:tcPr>
          <w:p w14:paraId="1E7B415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ARM Cortex-A53 4-core 1.2GHz</w:t>
            </w:r>
          </w:p>
        </w:tc>
        <w:tc>
          <w:tcPr>
            <w:tcW w:w="2640" w:type="dxa"/>
          </w:tcPr>
          <w:p w14:paraId="7986BB1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2GB RAM, 16GB eMMC</w:t>
            </w:r>
          </w:p>
        </w:tc>
      </w:tr>
      <w:tr w:rsidR="009F68C2" w:rsidRPr="00D274C8" w14:paraId="58C38A7D" w14:textId="77777777">
        <w:tc>
          <w:tcPr>
            <w:tcW w:w="2640" w:type="dxa"/>
          </w:tcPr>
          <w:p w14:paraId="65AF70D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Kết nối</w:t>
            </w:r>
          </w:p>
        </w:tc>
        <w:tc>
          <w:tcPr>
            <w:tcW w:w="2640" w:type="dxa"/>
          </w:tcPr>
          <w:p w14:paraId="1688FC7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WiFi 2.4/5GHz, BLE 5.0, Ethernet Gigabit, 4G LTE (option)</w:t>
            </w:r>
          </w:p>
        </w:tc>
        <w:tc>
          <w:tcPr>
            <w:tcW w:w="2640" w:type="dxa"/>
          </w:tcPr>
          <w:p w14:paraId="204A2D96" w14:textId="77777777" w:rsidR="009F68C2" w:rsidRPr="00D274C8" w:rsidRDefault="009F68C2">
            <w:pPr>
              <w:pStyle w:val="Compact"/>
              <w:rPr>
                <w:rFonts w:ascii="Times New Roman" w:hAnsi="Times New Roman" w:cs="Times New Roman"/>
              </w:rPr>
            </w:pPr>
          </w:p>
        </w:tc>
      </w:tr>
      <w:tr w:rsidR="009F68C2" w:rsidRPr="00D274C8" w14:paraId="15CAD183" w14:textId="77777777">
        <w:tc>
          <w:tcPr>
            <w:tcW w:w="2640" w:type="dxa"/>
          </w:tcPr>
          <w:p w14:paraId="60A4C3B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Giao thức công nghiệp</w:t>
            </w:r>
          </w:p>
        </w:tc>
        <w:tc>
          <w:tcPr>
            <w:tcW w:w="2640" w:type="dxa"/>
          </w:tcPr>
          <w:p w14:paraId="2BF40E7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Modbus RTU/TCP, MQTT, HTTP/HTTPS, OPC UA (client)</w:t>
            </w:r>
          </w:p>
        </w:tc>
        <w:tc>
          <w:tcPr>
            <w:tcW w:w="2640" w:type="dxa"/>
          </w:tcPr>
          <w:p w14:paraId="4CDB57F9" w14:textId="77777777" w:rsidR="009F68C2" w:rsidRPr="00D274C8" w:rsidRDefault="009F68C2">
            <w:pPr>
              <w:pStyle w:val="Compact"/>
              <w:rPr>
                <w:rFonts w:ascii="Times New Roman" w:hAnsi="Times New Roman" w:cs="Times New Roman"/>
              </w:rPr>
            </w:pPr>
          </w:p>
        </w:tc>
      </w:tr>
      <w:tr w:rsidR="009F68C2" w:rsidRPr="00D274C8" w14:paraId="282A16E5" w14:textId="77777777">
        <w:tc>
          <w:tcPr>
            <w:tcW w:w="2640" w:type="dxa"/>
          </w:tcPr>
          <w:p w14:paraId="20D4513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I/O</w:t>
            </w:r>
          </w:p>
        </w:tc>
        <w:tc>
          <w:tcPr>
            <w:tcW w:w="2640" w:type="dxa"/>
          </w:tcPr>
          <w:p w14:paraId="0C3BFDB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8 DI, 8 DO, 4 AI (0-10V/4-20mA), 2 RS485</w:t>
            </w:r>
          </w:p>
        </w:tc>
        <w:tc>
          <w:tcPr>
            <w:tcW w:w="2640" w:type="dxa"/>
          </w:tcPr>
          <w:p w14:paraId="74818722" w14:textId="77777777" w:rsidR="009F68C2" w:rsidRPr="00D274C8" w:rsidRDefault="009F68C2">
            <w:pPr>
              <w:pStyle w:val="Compact"/>
              <w:rPr>
                <w:rFonts w:ascii="Times New Roman" w:hAnsi="Times New Roman" w:cs="Times New Roman"/>
              </w:rPr>
            </w:pPr>
          </w:p>
        </w:tc>
      </w:tr>
      <w:tr w:rsidR="009F68C2" w:rsidRPr="00D274C8" w14:paraId="0E39AA7E" w14:textId="77777777">
        <w:tc>
          <w:tcPr>
            <w:tcW w:w="2640" w:type="dxa"/>
          </w:tcPr>
          <w:p w14:paraId="71BD064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Nguồn</w:t>
            </w:r>
          </w:p>
        </w:tc>
        <w:tc>
          <w:tcPr>
            <w:tcW w:w="2640" w:type="dxa"/>
          </w:tcPr>
          <w:p w14:paraId="7BA6259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12-48VDC, 15W</w:t>
            </w:r>
          </w:p>
        </w:tc>
        <w:tc>
          <w:tcPr>
            <w:tcW w:w="2640" w:type="dxa"/>
          </w:tcPr>
          <w:p w14:paraId="2FFCBF0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Wide input range</w:t>
            </w:r>
          </w:p>
        </w:tc>
      </w:tr>
      <w:tr w:rsidR="009F68C2" w:rsidRPr="00D274C8" w14:paraId="6521F3EC" w14:textId="77777777">
        <w:tc>
          <w:tcPr>
            <w:tcW w:w="2640" w:type="dxa"/>
          </w:tcPr>
          <w:p w14:paraId="554E5EA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Môi trường</w:t>
            </w:r>
          </w:p>
        </w:tc>
        <w:tc>
          <w:tcPr>
            <w:tcW w:w="2640" w:type="dxa"/>
          </w:tcPr>
          <w:p w14:paraId="3A92971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-10°C đến +60°C, humidity 10-90%</w:t>
            </w:r>
          </w:p>
        </w:tc>
        <w:tc>
          <w:tcPr>
            <w:tcW w:w="2640" w:type="dxa"/>
          </w:tcPr>
          <w:p w14:paraId="24BC414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Industrial grade</w:t>
            </w:r>
          </w:p>
        </w:tc>
      </w:tr>
      <w:tr w:rsidR="009F68C2" w:rsidRPr="00D274C8" w14:paraId="6D59F50A" w14:textId="77777777">
        <w:tc>
          <w:tcPr>
            <w:tcW w:w="2640" w:type="dxa"/>
          </w:tcPr>
          <w:p w14:paraId="6297937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Chuẩn</w:t>
            </w:r>
          </w:p>
        </w:tc>
        <w:tc>
          <w:tcPr>
            <w:tcW w:w="2640" w:type="dxa"/>
          </w:tcPr>
          <w:p w14:paraId="6C019AF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CE, RoHS, IEC 61000-6-2/4</w:t>
            </w:r>
          </w:p>
        </w:tc>
        <w:tc>
          <w:tcPr>
            <w:tcW w:w="2640" w:type="dxa"/>
          </w:tcPr>
          <w:p w14:paraId="14A3DCC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EMC, safety</w:t>
            </w:r>
          </w:p>
        </w:tc>
      </w:tr>
      <w:tr w:rsidR="009F68C2" w:rsidRPr="00D274C8" w14:paraId="2F8F35CB" w14:textId="77777777">
        <w:tc>
          <w:tcPr>
            <w:tcW w:w="2640" w:type="dxa"/>
          </w:tcPr>
          <w:p w14:paraId="2F1A81A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Bảo mật</w:t>
            </w:r>
          </w:p>
        </w:tc>
        <w:tc>
          <w:tcPr>
            <w:tcW w:w="2640" w:type="dxa"/>
          </w:tcPr>
          <w:p w14:paraId="26ED022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TLS 1.3, AES-256, X.509 cert, Secure Boot</w:t>
            </w:r>
          </w:p>
        </w:tc>
        <w:tc>
          <w:tcPr>
            <w:tcW w:w="2640" w:type="dxa"/>
          </w:tcPr>
          <w:p w14:paraId="6D77FF6F" w14:textId="77777777" w:rsidR="009F68C2" w:rsidRPr="00D274C8" w:rsidRDefault="009F68C2">
            <w:pPr>
              <w:pStyle w:val="Compact"/>
              <w:rPr>
                <w:rFonts w:ascii="Times New Roman" w:hAnsi="Times New Roman" w:cs="Times New Roman"/>
              </w:rPr>
            </w:pPr>
          </w:p>
        </w:tc>
      </w:tr>
      <w:tr w:rsidR="009F68C2" w:rsidRPr="00D274C8" w14:paraId="490107A1" w14:textId="77777777">
        <w:tc>
          <w:tcPr>
            <w:tcW w:w="2640" w:type="dxa"/>
          </w:tcPr>
          <w:p w14:paraId="240F78F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Kích thước</w:t>
            </w:r>
          </w:p>
        </w:tc>
        <w:tc>
          <w:tcPr>
            <w:tcW w:w="2640" w:type="dxa"/>
          </w:tcPr>
          <w:p w14:paraId="009FD1B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150×100×50mm (W×D×H)</w:t>
            </w:r>
          </w:p>
        </w:tc>
        <w:tc>
          <w:tcPr>
            <w:tcW w:w="2640" w:type="dxa"/>
          </w:tcPr>
          <w:p w14:paraId="0E3CAE8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DIN rail mount</w:t>
            </w:r>
          </w:p>
        </w:tc>
      </w:tr>
      <w:tr w:rsidR="009F68C2" w:rsidRPr="00D274C8" w14:paraId="7EFEDDC6" w14:textId="77777777">
        <w:tc>
          <w:tcPr>
            <w:tcW w:w="2640" w:type="dxa"/>
          </w:tcPr>
          <w:p w14:paraId="478E778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Bảo hành</w:t>
            </w:r>
          </w:p>
        </w:tc>
        <w:tc>
          <w:tcPr>
            <w:tcW w:w="2640" w:type="dxa"/>
          </w:tcPr>
          <w:p w14:paraId="3F8B611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 năm</w:t>
            </w:r>
          </w:p>
        </w:tc>
        <w:tc>
          <w:tcPr>
            <w:tcW w:w="2640" w:type="dxa"/>
          </w:tcPr>
          <w:p w14:paraId="61185EE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Standard</w:t>
            </w:r>
          </w:p>
        </w:tc>
      </w:tr>
      <w:tr w:rsidR="009F68C2" w:rsidRPr="00D274C8" w14:paraId="24CAB2F4" w14:textId="77777777">
        <w:tc>
          <w:tcPr>
            <w:tcW w:w="2640" w:type="dxa"/>
          </w:tcPr>
          <w:p w14:paraId="128EE4C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MOQ</w:t>
            </w:r>
          </w:p>
        </w:tc>
        <w:tc>
          <w:tcPr>
            <w:tcW w:w="2640" w:type="dxa"/>
          </w:tcPr>
          <w:p w14:paraId="0EEC474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 unit</w:t>
            </w:r>
          </w:p>
        </w:tc>
        <w:tc>
          <w:tcPr>
            <w:tcW w:w="2640" w:type="dxa"/>
          </w:tcPr>
          <w:p w14:paraId="1977D24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Linh hoạt</w:t>
            </w:r>
          </w:p>
        </w:tc>
      </w:tr>
      <w:tr w:rsidR="009F68C2" w:rsidRPr="00D274C8" w14:paraId="100B461E" w14:textId="77777777">
        <w:tc>
          <w:tcPr>
            <w:tcW w:w="2640" w:type="dxa"/>
          </w:tcPr>
          <w:p w14:paraId="0F40073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Lead time</w:t>
            </w:r>
          </w:p>
        </w:tc>
        <w:tc>
          <w:tcPr>
            <w:tcW w:w="2640" w:type="dxa"/>
          </w:tcPr>
          <w:p w14:paraId="2661BB3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2-4 tuần (stock), 6-8 tuần (custom)</w:t>
            </w:r>
          </w:p>
        </w:tc>
        <w:tc>
          <w:tcPr>
            <w:tcW w:w="2640" w:type="dxa"/>
          </w:tcPr>
          <w:p w14:paraId="0E5939CE" w14:textId="77777777" w:rsidR="009F68C2" w:rsidRPr="00D274C8" w:rsidRDefault="009F68C2">
            <w:pPr>
              <w:pStyle w:val="Compact"/>
              <w:rPr>
                <w:rFonts w:ascii="Times New Roman" w:hAnsi="Times New Roman" w:cs="Times New Roman"/>
              </w:rPr>
            </w:pPr>
          </w:p>
        </w:tc>
      </w:tr>
    </w:tbl>
    <w:p w14:paraId="1B8D9BC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Tính năng chính:</w:t>
      </w:r>
      <w:r w:rsidRPr="00D274C8">
        <w:rPr>
          <w:rFonts w:ascii="Times New Roman" w:hAnsi="Times New Roman" w:cs="Times New Roman"/>
        </w:rPr>
        <w:t xml:space="preserve"> - Data collection từ PLC, sensor, thiết bị công nghiệp - Edge computing: preprocessing, filtering, aggregation - Cloud connectivity: MQTT, HTTP API - Local storage: 30 ngày (circular buffer) - Web UI cấu hình đơn giản - OTA firmware update - Modular design: dễ nâng cấp I/O, connectivity</w:t>
      </w:r>
    </w:p>
    <w:p w14:paraId="229EFC7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Ứng dụng:</w:t>
      </w:r>
      <w:r w:rsidRPr="00D274C8">
        <w:rPr>
          <w:rFonts w:ascii="Times New Roman" w:hAnsi="Times New Roman" w:cs="Times New Roman"/>
        </w:rPr>
        <w:t xml:space="preserve"> - Giám sát máy móc (machine monitoring) - Năng lượng (energy monitoring) - Môi trường (temperature, humidity, air quality) - An ninh (access control, alarm)</w:t>
      </w:r>
    </w:p>
    <w:p w14:paraId="48471CE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Sản lượng:</w:t>
      </w:r>
      <w:r w:rsidRPr="00D274C8">
        <w:rPr>
          <w:rFonts w:ascii="Times New Roman" w:hAnsi="Times New Roman" w:cs="Times New Roman"/>
        </w:rPr>
        <w:t xml:space="preserve"> - GĐ1 (2025-2029): 2.500 units (500/năm) - GĐ2 (2030-2035): 3.000 units (500/năm) - GĐ3 (2036-2075): 8.000 units (200/năm, maintain)</w:t>
      </w:r>
    </w:p>
    <w:p w14:paraId="6B2D411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2. MK-200 (IoT Gateway Medium) - Phân khúc mid-market</w:t>
      </w:r>
    </w:p>
    <w:tbl>
      <w:tblPr>
        <w:tblStyle w:val="Table"/>
        <w:tblW w:w="5000" w:type="pct"/>
        <w:tblLayout w:type="fixed"/>
        <w:tblLook w:val="0020" w:firstRow="1" w:lastRow="0" w:firstColumn="0" w:lastColumn="0" w:noHBand="0" w:noVBand="0"/>
      </w:tblPr>
      <w:tblGrid>
        <w:gridCol w:w="3192"/>
        <w:gridCol w:w="3192"/>
        <w:gridCol w:w="3192"/>
      </w:tblGrid>
      <w:tr w:rsidR="009F68C2" w:rsidRPr="00D274C8" w14:paraId="5ADC94C1"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2640" w:type="dxa"/>
          </w:tcPr>
          <w:p w14:paraId="42278B9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Thông số</w:t>
            </w:r>
          </w:p>
        </w:tc>
        <w:tc>
          <w:tcPr>
            <w:tcW w:w="2640" w:type="dxa"/>
          </w:tcPr>
          <w:p w14:paraId="0221FCB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trị</w:t>
            </w:r>
          </w:p>
        </w:tc>
        <w:tc>
          <w:tcPr>
            <w:tcW w:w="2640" w:type="dxa"/>
          </w:tcPr>
          <w:p w14:paraId="6CE9A7F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30762F6F" w14:textId="77777777">
        <w:tc>
          <w:tcPr>
            <w:tcW w:w="2640" w:type="dxa"/>
          </w:tcPr>
          <w:p w14:paraId="5B43968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Định vị</w:t>
            </w:r>
          </w:p>
        </w:tc>
        <w:tc>
          <w:tcPr>
            <w:tcW w:w="2640" w:type="dxa"/>
          </w:tcPr>
          <w:p w14:paraId="4AF3119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Mid-market SMEs, FDI</w:t>
            </w:r>
          </w:p>
        </w:tc>
        <w:tc>
          <w:tcPr>
            <w:tcW w:w="2640" w:type="dxa"/>
          </w:tcPr>
          <w:p w14:paraId="69F67F1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DNNVV 100-500 người</w:t>
            </w:r>
          </w:p>
        </w:tc>
      </w:tr>
      <w:tr w:rsidR="009F68C2" w:rsidRPr="00D274C8" w14:paraId="7E564580" w14:textId="77777777">
        <w:tc>
          <w:tcPr>
            <w:tcW w:w="2640" w:type="dxa"/>
          </w:tcPr>
          <w:p w14:paraId="410670E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Giá bán</w:t>
            </w:r>
          </w:p>
        </w:tc>
        <w:tc>
          <w:tcPr>
            <w:tcW w:w="2640" w:type="dxa"/>
          </w:tcPr>
          <w:p w14:paraId="2F25C42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1.800-2.500 USD</w:t>
            </w:r>
          </w:p>
        </w:tc>
        <w:tc>
          <w:tcPr>
            <w:tcW w:w="2640" w:type="dxa"/>
          </w:tcPr>
          <w:p w14:paraId="56E3DB0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45-62 triệu VNĐ</w:t>
            </w:r>
          </w:p>
        </w:tc>
      </w:tr>
      <w:tr w:rsidR="009F68C2" w:rsidRPr="00D274C8" w14:paraId="7E3166CE" w14:textId="77777777">
        <w:tc>
          <w:tcPr>
            <w:tcW w:w="2640" w:type="dxa"/>
          </w:tcPr>
          <w:p w14:paraId="4EB534E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TRL</w:t>
            </w:r>
          </w:p>
        </w:tc>
        <w:tc>
          <w:tcPr>
            <w:tcW w:w="2640" w:type="dxa"/>
          </w:tcPr>
          <w:p w14:paraId="18BBC0C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7 (2025) → 8 (2029)</w:t>
            </w:r>
          </w:p>
        </w:tc>
        <w:tc>
          <w:tcPr>
            <w:tcW w:w="2640" w:type="dxa"/>
          </w:tcPr>
          <w:p w14:paraId="75DEC4D0" w14:textId="77777777" w:rsidR="009F68C2" w:rsidRPr="00D274C8" w:rsidRDefault="009F68C2">
            <w:pPr>
              <w:pStyle w:val="Compact"/>
              <w:rPr>
                <w:rFonts w:ascii="Times New Roman" w:hAnsi="Times New Roman" w:cs="Times New Roman"/>
              </w:rPr>
            </w:pPr>
          </w:p>
        </w:tc>
      </w:tr>
      <w:tr w:rsidR="009F68C2" w:rsidRPr="00D274C8" w14:paraId="1F4D287F" w14:textId="77777777">
        <w:tc>
          <w:tcPr>
            <w:tcW w:w="2640" w:type="dxa"/>
          </w:tcPr>
          <w:p w14:paraId="4841E7C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Công suất xử lý</w:t>
            </w:r>
          </w:p>
        </w:tc>
        <w:tc>
          <w:tcPr>
            <w:tcW w:w="2640" w:type="dxa"/>
          </w:tcPr>
          <w:p w14:paraId="2366336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ARM Cortex-A72 6-core 1.8GHz</w:t>
            </w:r>
          </w:p>
        </w:tc>
        <w:tc>
          <w:tcPr>
            <w:tcW w:w="2640" w:type="dxa"/>
          </w:tcPr>
          <w:p w14:paraId="22CFF74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4GB RAM, 64GB eMMC</w:t>
            </w:r>
          </w:p>
        </w:tc>
      </w:tr>
      <w:tr w:rsidR="009F68C2" w:rsidRPr="00D274C8" w14:paraId="334D0CA3" w14:textId="77777777">
        <w:tc>
          <w:tcPr>
            <w:tcW w:w="2640" w:type="dxa"/>
          </w:tcPr>
          <w:p w14:paraId="6E17463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Kết nối</w:t>
            </w:r>
          </w:p>
        </w:tc>
        <w:tc>
          <w:tcPr>
            <w:tcW w:w="2640" w:type="dxa"/>
          </w:tcPr>
          <w:p w14:paraId="0DEE4B2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WiFi 6, BLE 5.2, Dual Ethernet Gigabit, 4G/5G</w:t>
            </w:r>
          </w:p>
        </w:tc>
        <w:tc>
          <w:tcPr>
            <w:tcW w:w="2640" w:type="dxa"/>
          </w:tcPr>
          <w:p w14:paraId="09C70665" w14:textId="77777777" w:rsidR="009F68C2" w:rsidRPr="00D274C8" w:rsidRDefault="009F68C2">
            <w:pPr>
              <w:pStyle w:val="Compact"/>
              <w:rPr>
                <w:rFonts w:ascii="Times New Roman" w:hAnsi="Times New Roman" w:cs="Times New Roman"/>
              </w:rPr>
            </w:pPr>
          </w:p>
        </w:tc>
      </w:tr>
      <w:tr w:rsidR="009F68C2" w:rsidRPr="00D274C8" w14:paraId="0EC11381" w14:textId="77777777">
        <w:tc>
          <w:tcPr>
            <w:tcW w:w="2640" w:type="dxa"/>
          </w:tcPr>
          <w:p w14:paraId="2DEA88A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Giao thức công nghiệp</w:t>
            </w:r>
          </w:p>
        </w:tc>
        <w:tc>
          <w:tcPr>
            <w:tcW w:w="2640" w:type="dxa"/>
          </w:tcPr>
          <w:p w14:paraId="198A4F4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Modbus, MQTT, OPC UA (server+client), Profinet, EtherNet/IP, CAN bus</w:t>
            </w:r>
          </w:p>
        </w:tc>
        <w:tc>
          <w:tcPr>
            <w:tcW w:w="2640" w:type="dxa"/>
          </w:tcPr>
          <w:p w14:paraId="6A104F5A" w14:textId="77777777" w:rsidR="009F68C2" w:rsidRPr="00D274C8" w:rsidRDefault="009F68C2">
            <w:pPr>
              <w:pStyle w:val="Compact"/>
              <w:rPr>
                <w:rFonts w:ascii="Times New Roman" w:hAnsi="Times New Roman" w:cs="Times New Roman"/>
              </w:rPr>
            </w:pPr>
          </w:p>
        </w:tc>
      </w:tr>
      <w:tr w:rsidR="009F68C2" w:rsidRPr="00D274C8" w14:paraId="15F31AA0" w14:textId="77777777">
        <w:tc>
          <w:tcPr>
            <w:tcW w:w="2640" w:type="dxa"/>
          </w:tcPr>
          <w:p w14:paraId="2015ED3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I/O</w:t>
            </w:r>
          </w:p>
        </w:tc>
        <w:tc>
          <w:tcPr>
            <w:tcW w:w="2640" w:type="dxa"/>
          </w:tcPr>
          <w:p w14:paraId="043B31E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16 DI, 16 DO, 8 AI, 4 AO, 4 RS485/RS232, 2 CAN</w:t>
            </w:r>
          </w:p>
        </w:tc>
        <w:tc>
          <w:tcPr>
            <w:tcW w:w="2640" w:type="dxa"/>
          </w:tcPr>
          <w:p w14:paraId="6DF61E3E" w14:textId="77777777" w:rsidR="009F68C2" w:rsidRPr="00D274C8" w:rsidRDefault="009F68C2">
            <w:pPr>
              <w:pStyle w:val="Compact"/>
              <w:rPr>
                <w:rFonts w:ascii="Times New Roman" w:hAnsi="Times New Roman" w:cs="Times New Roman"/>
              </w:rPr>
            </w:pPr>
          </w:p>
        </w:tc>
      </w:tr>
      <w:tr w:rsidR="009F68C2" w:rsidRPr="00D274C8" w14:paraId="2561BEB3" w14:textId="77777777">
        <w:tc>
          <w:tcPr>
            <w:tcW w:w="2640" w:type="dxa"/>
          </w:tcPr>
          <w:p w14:paraId="2A51276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Nguồn</w:t>
            </w:r>
          </w:p>
        </w:tc>
        <w:tc>
          <w:tcPr>
            <w:tcW w:w="2640" w:type="dxa"/>
          </w:tcPr>
          <w:p w14:paraId="06611B2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12-48VDC, 30W</w:t>
            </w:r>
          </w:p>
        </w:tc>
        <w:tc>
          <w:tcPr>
            <w:tcW w:w="2640" w:type="dxa"/>
          </w:tcPr>
          <w:p w14:paraId="565C136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Redundant PSU option</w:t>
            </w:r>
          </w:p>
        </w:tc>
      </w:tr>
      <w:tr w:rsidR="009F68C2" w:rsidRPr="00D274C8" w14:paraId="50B68B0A" w14:textId="77777777">
        <w:tc>
          <w:tcPr>
            <w:tcW w:w="2640" w:type="dxa"/>
          </w:tcPr>
          <w:p w14:paraId="31DD8FC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Môi trường</w:t>
            </w:r>
          </w:p>
        </w:tc>
        <w:tc>
          <w:tcPr>
            <w:tcW w:w="2640" w:type="dxa"/>
          </w:tcPr>
          <w:p w14:paraId="1BE27CD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-20°C đến +70°C, IP65 (enclosure option)</w:t>
            </w:r>
          </w:p>
        </w:tc>
        <w:tc>
          <w:tcPr>
            <w:tcW w:w="2640" w:type="dxa"/>
          </w:tcPr>
          <w:p w14:paraId="5ADC4E59" w14:textId="77777777" w:rsidR="009F68C2" w:rsidRPr="00D274C8" w:rsidRDefault="009F68C2">
            <w:pPr>
              <w:pStyle w:val="Compact"/>
              <w:rPr>
                <w:rFonts w:ascii="Times New Roman" w:hAnsi="Times New Roman" w:cs="Times New Roman"/>
              </w:rPr>
            </w:pPr>
          </w:p>
        </w:tc>
      </w:tr>
      <w:tr w:rsidR="009F68C2" w:rsidRPr="00D274C8" w14:paraId="1FAA3BAF" w14:textId="77777777">
        <w:tc>
          <w:tcPr>
            <w:tcW w:w="2640" w:type="dxa"/>
          </w:tcPr>
          <w:p w14:paraId="0600EF4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Chuẩn</w:t>
            </w:r>
          </w:p>
        </w:tc>
        <w:tc>
          <w:tcPr>
            <w:tcW w:w="2640" w:type="dxa"/>
          </w:tcPr>
          <w:p w14:paraId="6CE7445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CE, UL, RoHS, REACH, IEC 61000, IEC 61131</w:t>
            </w:r>
          </w:p>
        </w:tc>
        <w:tc>
          <w:tcPr>
            <w:tcW w:w="2640" w:type="dxa"/>
          </w:tcPr>
          <w:p w14:paraId="7F3497A3" w14:textId="77777777" w:rsidR="009F68C2" w:rsidRPr="00D274C8" w:rsidRDefault="009F68C2">
            <w:pPr>
              <w:pStyle w:val="Compact"/>
              <w:rPr>
                <w:rFonts w:ascii="Times New Roman" w:hAnsi="Times New Roman" w:cs="Times New Roman"/>
              </w:rPr>
            </w:pPr>
          </w:p>
        </w:tc>
      </w:tr>
      <w:tr w:rsidR="009F68C2" w:rsidRPr="00D274C8" w14:paraId="64D9C686" w14:textId="77777777">
        <w:tc>
          <w:tcPr>
            <w:tcW w:w="2640" w:type="dxa"/>
          </w:tcPr>
          <w:p w14:paraId="60C0589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Bảo mật</w:t>
            </w:r>
          </w:p>
        </w:tc>
        <w:tc>
          <w:tcPr>
            <w:tcW w:w="2640" w:type="dxa"/>
          </w:tcPr>
          <w:p w14:paraId="4E13F65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Như MK-100 + VPN, Firewall, IDS/IPS</w:t>
            </w:r>
          </w:p>
        </w:tc>
        <w:tc>
          <w:tcPr>
            <w:tcW w:w="2640" w:type="dxa"/>
          </w:tcPr>
          <w:p w14:paraId="6EDE651C" w14:textId="77777777" w:rsidR="009F68C2" w:rsidRPr="00D274C8" w:rsidRDefault="009F68C2">
            <w:pPr>
              <w:pStyle w:val="Compact"/>
              <w:rPr>
                <w:rFonts w:ascii="Times New Roman" w:hAnsi="Times New Roman" w:cs="Times New Roman"/>
              </w:rPr>
            </w:pPr>
          </w:p>
        </w:tc>
      </w:tr>
      <w:tr w:rsidR="009F68C2" w:rsidRPr="00D274C8" w14:paraId="4B674B6A" w14:textId="77777777">
        <w:tc>
          <w:tcPr>
            <w:tcW w:w="2640" w:type="dxa"/>
          </w:tcPr>
          <w:p w14:paraId="11A1FD7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Kích thước</w:t>
            </w:r>
          </w:p>
        </w:tc>
        <w:tc>
          <w:tcPr>
            <w:tcW w:w="2640" w:type="dxa"/>
          </w:tcPr>
          <w:p w14:paraId="0E86731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200×150×80mm</w:t>
            </w:r>
          </w:p>
        </w:tc>
        <w:tc>
          <w:tcPr>
            <w:tcW w:w="2640" w:type="dxa"/>
          </w:tcPr>
          <w:p w14:paraId="56F9E23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19” rack mount option</w:t>
            </w:r>
          </w:p>
        </w:tc>
      </w:tr>
      <w:tr w:rsidR="009F68C2" w:rsidRPr="00D274C8" w14:paraId="51B5857B" w14:textId="77777777">
        <w:tc>
          <w:tcPr>
            <w:tcW w:w="2640" w:type="dxa"/>
          </w:tcPr>
          <w:p w14:paraId="54C504A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Bảo hành</w:t>
            </w:r>
          </w:p>
        </w:tc>
        <w:tc>
          <w:tcPr>
            <w:tcW w:w="2640" w:type="dxa"/>
          </w:tcPr>
          <w:p w14:paraId="254FC6F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 năm + extended warranty option</w:t>
            </w:r>
          </w:p>
        </w:tc>
        <w:tc>
          <w:tcPr>
            <w:tcW w:w="2640" w:type="dxa"/>
          </w:tcPr>
          <w:p w14:paraId="0090E533" w14:textId="77777777" w:rsidR="009F68C2" w:rsidRPr="00D274C8" w:rsidRDefault="009F68C2">
            <w:pPr>
              <w:pStyle w:val="Compact"/>
              <w:rPr>
                <w:rFonts w:ascii="Times New Roman" w:hAnsi="Times New Roman" w:cs="Times New Roman"/>
              </w:rPr>
            </w:pPr>
          </w:p>
        </w:tc>
      </w:tr>
    </w:tbl>
    <w:p w14:paraId="3BCEA31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Tính năng nâng cao so với MK-100:</w:t>
      </w:r>
      <w:r w:rsidRPr="00D274C8">
        <w:rPr>
          <w:rFonts w:ascii="Times New Roman" w:hAnsi="Times New Roman" w:cs="Times New Roman"/>
        </w:rPr>
        <w:t xml:space="preserve"> - Edge AI/ML: anomaly detection, predictive maintenance - Time-series database local: 90 ngày - Protocol converter: nhiều giao thức đồng thời - Redundancy: dual network, failover - SCADA integration: Ignition, WinCC, FactoryTalk</w:t>
      </w:r>
    </w:p>
    <w:p w14:paraId="0154764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Ứng dụng:</w:t>
      </w:r>
      <w:r w:rsidRPr="00D274C8">
        <w:rPr>
          <w:rFonts w:ascii="Times New Roman" w:hAnsi="Times New Roman" w:cs="Times New Roman"/>
        </w:rPr>
        <w:t xml:space="preserve"> - Smart factory: MES/WMS integration - Predictive maintenance - Energy management (ISO 50001) - Building automation</w:t>
      </w:r>
    </w:p>
    <w:p w14:paraId="2049C34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Sản lượng:</w:t>
      </w:r>
      <w:r w:rsidRPr="00D274C8">
        <w:rPr>
          <w:rFonts w:ascii="Times New Roman" w:hAnsi="Times New Roman" w:cs="Times New Roman"/>
        </w:rPr>
        <w:t xml:space="preserve"> - GĐ1: 1.500 units - GĐ2: 3.000 units - GĐ3: 6.000 units</w:t>
      </w:r>
    </w:p>
    <w:p w14:paraId="48D64E72"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3. MK-300 (IoT Gateway Advanced) - Enterprise segment (GĐ2+)</w:t>
      </w:r>
    </w:p>
    <w:tbl>
      <w:tblPr>
        <w:tblStyle w:val="Table"/>
        <w:tblW w:w="5000" w:type="pct"/>
        <w:tblLayout w:type="fixed"/>
        <w:tblLook w:val="0020" w:firstRow="1" w:lastRow="0" w:firstColumn="0" w:lastColumn="0" w:noHBand="0" w:noVBand="0"/>
      </w:tblPr>
      <w:tblGrid>
        <w:gridCol w:w="3192"/>
        <w:gridCol w:w="3192"/>
        <w:gridCol w:w="3192"/>
      </w:tblGrid>
      <w:tr w:rsidR="009F68C2" w:rsidRPr="00D274C8" w14:paraId="569F4F71"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2640" w:type="dxa"/>
          </w:tcPr>
          <w:p w14:paraId="608C38D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Thông số</w:t>
            </w:r>
          </w:p>
        </w:tc>
        <w:tc>
          <w:tcPr>
            <w:tcW w:w="2640" w:type="dxa"/>
          </w:tcPr>
          <w:p w14:paraId="7E6DE5A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trị</w:t>
            </w:r>
          </w:p>
        </w:tc>
        <w:tc>
          <w:tcPr>
            <w:tcW w:w="2640" w:type="dxa"/>
          </w:tcPr>
          <w:p w14:paraId="5910051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1AC51769" w14:textId="77777777">
        <w:tc>
          <w:tcPr>
            <w:tcW w:w="2640" w:type="dxa"/>
          </w:tcPr>
          <w:p w14:paraId="38B77BF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Định vị</w:t>
            </w:r>
          </w:p>
        </w:tc>
        <w:tc>
          <w:tcPr>
            <w:tcW w:w="2640" w:type="dxa"/>
          </w:tcPr>
          <w:p w14:paraId="721B8B5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Enterprise, large FDI</w:t>
            </w:r>
          </w:p>
        </w:tc>
        <w:tc>
          <w:tcPr>
            <w:tcW w:w="2640" w:type="dxa"/>
          </w:tcPr>
          <w:p w14:paraId="25BE90C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&gt;500 người</w:t>
            </w:r>
          </w:p>
        </w:tc>
      </w:tr>
      <w:tr w:rsidR="009F68C2" w:rsidRPr="00D274C8" w14:paraId="6E8A0EC4" w14:textId="77777777">
        <w:tc>
          <w:tcPr>
            <w:tcW w:w="2640" w:type="dxa"/>
          </w:tcPr>
          <w:p w14:paraId="161FC6F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Giá bán</w:t>
            </w:r>
          </w:p>
        </w:tc>
        <w:tc>
          <w:tcPr>
            <w:tcW w:w="2640" w:type="dxa"/>
          </w:tcPr>
          <w:p w14:paraId="5C202DC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3.500-5.000 USD</w:t>
            </w:r>
          </w:p>
        </w:tc>
        <w:tc>
          <w:tcPr>
            <w:tcW w:w="2640" w:type="dxa"/>
          </w:tcPr>
          <w:p w14:paraId="5988C21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88-125 triệu VNĐ</w:t>
            </w:r>
          </w:p>
        </w:tc>
      </w:tr>
      <w:tr w:rsidR="009F68C2" w:rsidRPr="00D274C8" w14:paraId="3F1F9826" w14:textId="77777777">
        <w:tc>
          <w:tcPr>
            <w:tcW w:w="2640" w:type="dxa"/>
          </w:tcPr>
          <w:p w14:paraId="41657A6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TRL</w:t>
            </w:r>
          </w:p>
        </w:tc>
        <w:tc>
          <w:tcPr>
            <w:tcW w:w="2640" w:type="dxa"/>
          </w:tcPr>
          <w:p w14:paraId="6D167FF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6 (2027) → 8 (2033)</w:t>
            </w:r>
          </w:p>
        </w:tc>
        <w:tc>
          <w:tcPr>
            <w:tcW w:w="2640" w:type="dxa"/>
          </w:tcPr>
          <w:p w14:paraId="1336F9F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R&amp;D từ 2027</w:t>
            </w:r>
          </w:p>
        </w:tc>
      </w:tr>
      <w:tr w:rsidR="009F68C2" w:rsidRPr="00D274C8" w14:paraId="0B0357D6" w14:textId="77777777">
        <w:tc>
          <w:tcPr>
            <w:tcW w:w="2640" w:type="dxa"/>
          </w:tcPr>
          <w:p w14:paraId="3A1CBE7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Công suất xử lý</w:t>
            </w:r>
          </w:p>
        </w:tc>
        <w:tc>
          <w:tcPr>
            <w:tcW w:w="2640" w:type="dxa"/>
          </w:tcPr>
          <w:p w14:paraId="7BC40B8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Intel Atom x6000E 4-core 3.0GHz hoặc NVIDIA Jetson Xavier NX</w:t>
            </w:r>
          </w:p>
        </w:tc>
        <w:tc>
          <w:tcPr>
            <w:tcW w:w="2640" w:type="dxa"/>
          </w:tcPr>
          <w:p w14:paraId="2AFB6FF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8GB RAM, 256GB SSD</w:t>
            </w:r>
          </w:p>
        </w:tc>
      </w:tr>
      <w:tr w:rsidR="009F68C2" w:rsidRPr="00D274C8" w14:paraId="02F28940" w14:textId="77777777">
        <w:tc>
          <w:tcPr>
            <w:tcW w:w="2640" w:type="dxa"/>
          </w:tcPr>
          <w:p w14:paraId="1A4D5EF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Kết nối</w:t>
            </w:r>
          </w:p>
        </w:tc>
        <w:tc>
          <w:tcPr>
            <w:tcW w:w="2640" w:type="dxa"/>
          </w:tcPr>
          <w:p w14:paraId="2540383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Như MK-200 + TSN (Time-Sensitive Networking), 10GbE</w:t>
            </w:r>
          </w:p>
        </w:tc>
        <w:tc>
          <w:tcPr>
            <w:tcW w:w="2640" w:type="dxa"/>
          </w:tcPr>
          <w:p w14:paraId="2BB968B4" w14:textId="77777777" w:rsidR="009F68C2" w:rsidRPr="00D274C8" w:rsidRDefault="009F68C2">
            <w:pPr>
              <w:pStyle w:val="Compact"/>
              <w:rPr>
                <w:rFonts w:ascii="Times New Roman" w:hAnsi="Times New Roman" w:cs="Times New Roman"/>
              </w:rPr>
            </w:pPr>
          </w:p>
        </w:tc>
      </w:tr>
      <w:tr w:rsidR="009F68C2" w:rsidRPr="00D274C8" w14:paraId="7E62569A" w14:textId="77777777">
        <w:tc>
          <w:tcPr>
            <w:tcW w:w="2640" w:type="dxa"/>
          </w:tcPr>
          <w:p w14:paraId="2D88172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Giao thức</w:t>
            </w:r>
          </w:p>
        </w:tc>
        <w:tc>
          <w:tcPr>
            <w:tcW w:w="2640" w:type="dxa"/>
          </w:tcPr>
          <w:p w14:paraId="58ECB77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Tất cả + Profibus, CC-Link, SERCOS, EtherCAT</w:t>
            </w:r>
          </w:p>
        </w:tc>
        <w:tc>
          <w:tcPr>
            <w:tcW w:w="2640" w:type="dxa"/>
          </w:tcPr>
          <w:p w14:paraId="0C464218" w14:textId="77777777" w:rsidR="009F68C2" w:rsidRPr="00D274C8" w:rsidRDefault="009F68C2">
            <w:pPr>
              <w:pStyle w:val="Compact"/>
              <w:rPr>
                <w:rFonts w:ascii="Times New Roman" w:hAnsi="Times New Roman" w:cs="Times New Roman"/>
              </w:rPr>
            </w:pPr>
          </w:p>
        </w:tc>
      </w:tr>
      <w:tr w:rsidR="009F68C2" w:rsidRPr="00D274C8" w14:paraId="01EC6339" w14:textId="77777777">
        <w:tc>
          <w:tcPr>
            <w:tcW w:w="2640" w:type="dxa"/>
          </w:tcPr>
          <w:p w14:paraId="1DA1418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Edge AI</w:t>
            </w:r>
          </w:p>
        </w:tc>
        <w:tc>
          <w:tcPr>
            <w:tcW w:w="2640" w:type="dxa"/>
          </w:tcPr>
          <w:p w14:paraId="4E5B2A4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Computer Vision, Deep Learning inference 21 TOPS</w:t>
            </w:r>
          </w:p>
        </w:tc>
        <w:tc>
          <w:tcPr>
            <w:tcW w:w="2640" w:type="dxa"/>
          </w:tcPr>
          <w:p w14:paraId="1A7126DB" w14:textId="77777777" w:rsidR="009F68C2" w:rsidRPr="00D274C8" w:rsidRDefault="009F68C2">
            <w:pPr>
              <w:pStyle w:val="Compact"/>
              <w:rPr>
                <w:rFonts w:ascii="Times New Roman" w:hAnsi="Times New Roman" w:cs="Times New Roman"/>
              </w:rPr>
            </w:pPr>
          </w:p>
        </w:tc>
      </w:tr>
      <w:tr w:rsidR="009F68C2" w:rsidRPr="00D274C8" w14:paraId="2074E81F" w14:textId="77777777">
        <w:tc>
          <w:tcPr>
            <w:tcW w:w="2640" w:type="dxa"/>
          </w:tcPr>
          <w:p w14:paraId="64A7360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Bảo mật</w:t>
            </w:r>
          </w:p>
        </w:tc>
        <w:tc>
          <w:tcPr>
            <w:tcW w:w="2640" w:type="dxa"/>
          </w:tcPr>
          <w:p w14:paraId="7DCFBC5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Như MK-200 + Hardware Security Module (HSM), TPM 2.0</w:t>
            </w:r>
          </w:p>
        </w:tc>
        <w:tc>
          <w:tcPr>
            <w:tcW w:w="2640" w:type="dxa"/>
          </w:tcPr>
          <w:p w14:paraId="2578A594" w14:textId="77777777" w:rsidR="009F68C2" w:rsidRPr="00D274C8" w:rsidRDefault="009F68C2">
            <w:pPr>
              <w:pStyle w:val="Compact"/>
              <w:rPr>
                <w:rFonts w:ascii="Times New Roman" w:hAnsi="Times New Roman" w:cs="Times New Roman"/>
              </w:rPr>
            </w:pPr>
          </w:p>
        </w:tc>
      </w:tr>
    </w:tbl>
    <w:p w14:paraId="3FF9C06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Tính năng flagship:</w:t>
      </w:r>
      <w:r w:rsidRPr="00D274C8">
        <w:rPr>
          <w:rFonts w:ascii="Times New Roman" w:hAnsi="Times New Roman" w:cs="Times New Roman"/>
        </w:rPr>
        <w:t xml:space="preserve"> - Real-time processing (&lt;1ms latency) - AI/ML tích hợp sâu: computer vision, NLP - Digital Twin integration - Multi-site management: 100+ gateways - Cybersecurity level 4 (IEC 62443)</w:t>
      </w:r>
    </w:p>
    <w:p w14:paraId="6B582DA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Ứng dụng:</w:t>
      </w:r>
      <w:r w:rsidRPr="00D274C8">
        <w:rPr>
          <w:rFonts w:ascii="Times New Roman" w:hAnsi="Times New Roman" w:cs="Times New Roman"/>
        </w:rPr>
        <w:t xml:space="preserve"> - Industry 4.0 complete solution - Autonomous systems - Critical infrastructure - Defense, aerospace</w:t>
      </w:r>
    </w:p>
    <w:p w14:paraId="30DB420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Sản lượng:</w:t>
      </w:r>
      <w:r w:rsidRPr="00D274C8">
        <w:rPr>
          <w:rFonts w:ascii="Times New Roman" w:hAnsi="Times New Roman" w:cs="Times New Roman"/>
        </w:rPr>
        <w:t xml:space="preserve"> - GĐ2: 600 units - GĐ3: 2.400 units</w:t>
      </w:r>
    </w:p>
    <w:p w14:paraId="66808D0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4. Module IoT (Communication Module) - OEM segment</w:t>
      </w:r>
    </w:p>
    <w:tbl>
      <w:tblPr>
        <w:tblStyle w:val="Table"/>
        <w:tblW w:w="5000" w:type="pct"/>
        <w:tblLayout w:type="fixed"/>
        <w:tblLook w:val="0020" w:firstRow="1" w:lastRow="0" w:firstColumn="0" w:lastColumn="0" w:noHBand="0" w:noVBand="0"/>
      </w:tblPr>
      <w:tblGrid>
        <w:gridCol w:w="1690"/>
        <w:gridCol w:w="1690"/>
        <w:gridCol w:w="2253"/>
        <w:gridCol w:w="1690"/>
        <w:gridCol w:w="2253"/>
      </w:tblGrid>
      <w:tr w:rsidR="009F68C2" w:rsidRPr="00D274C8" w14:paraId="70CC3642"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97" w:type="dxa"/>
          </w:tcPr>
          <w:p w14:paraId="6CB0711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Model</w:t>
            </w:r>
          </w:p>
        </w:tc>
        <w:tc>
          <w:tcPr>
            <w:tcW w:w="1397" w:type="dxa"/>
          </w:tcPr>
          <w:p w14:paraId="47EF1D6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Interface</w:t>
            </w:r>
          </w:p>
        </w:tc>
        <w:tc>
          <w:tcPr>
            <w:tcW w:w="1863" w:type="dxa"/>
          </w:tcPr>
          <w:p w14:paraId="3B47CC1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w:t>
            </w:r>
          </w:p>
        </w:tc>
        <w:tc>
          <w:tcPr>
            <w:tcW w:w="1397" w:type="dxa"/>
          </w:tcPr>
          <w:p w14:paraId="4C6E4A4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Ứng dụng</w:t>
            </w:r>
          </w:p>
        </w:tc>
        <w:tc>
          <w:tcPr>
            <w:tcW w:w="1863" w:type="dxa"/>
          </w:tcPr>
          <w:p w14:paraId="3E2371A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Sản lượng GĐ1</w:t>
            </w:r>
          </w:p>
        </w:tc>
      </w:tr>
      <w:tr w:rsidR="009F68C2" w:rsidRPr="00D274C8" w14:paraId="3B968770" w14:textId="77777777">
        <w:tc>
          <w:tcPr>
            <w:tcW w:w="1397" w:type="dxa"/>
          </w:tcPr>
          <w:p w14:paraId="654A885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MOD-WiFi</w:t>
            </w:r>
          </w:p>
        </w:tc>
        <w:tc>
          <w:tcPr>
            <w:tcW w:w="1397" w:type="dxa"/>
          </w:tcPr>
          <w:p w14:paraId="775CA5D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WiFi 6, BLE 5.2</w:t>
            </w:r>
          </w:p>
        </w:tc>
        <w:tc>
          <w:tcPr>
            <w:tcW w:w="1863" w:type="dxa"/>
          </w:tcPr>
          <w:p w14:paraId="385383E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50-80 USD</w:t>
            </w:r>
          </w:p>
        </w:tc>
        <w:tc>
          <w:tcPr>
            <w:tcW w:w="1397" w:type="dxa"/>
          </w:tcPr>
          <w:p w14:paraId="76F7D10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Smart sensor, actuator</w:t>
            </w:r>
          </w:p>
        </w:tc>
        <w:tc>
          <w:tcPr>
            <w:tcW w:w="1863" w:type="dxa"/>
          </w:tcPr>
          <w:p w14:paraId="1C1A64B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5.000</w:t>
            </w:r>
          </w:p>
        </w:tc>
      </w:tr>
      <w:tr w:rsidR="009F68C2" w:rsidRPr="00D274C8" w14:paraId="371A7347" w14:textId="77777777">
        <w:tc>
          <w:tcPr>
            <w:tcW w:w="1397" w:type="dxa"/>
          </w:tcPr>
          <w:p w14:paraId="18D6AE0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MOD-4G</w:t>
            </w:r>
          </w:p>
        </w:tc>
        <w:tc>
          <w:tcPr>
            <w:tcW w:w="1397" w:type="dxa"/>
          </w:tcPr>
          <w:p w14:paraId="7EE004C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4G LTE Cat-4</w:t>
            </w:r>
          </w:p>
        </w:tc>
        <w:tc>
          <w:tcPr>
            <w:tcW w:w="1863" w:type="dxa"/>
          </w:tcPr>
          <w:p w14:paraId="73255C1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80-120 USD</w:t>
            </w:r>
          </w:p>
        </w:tc>
        <w:tc>
          <w:tcPr>
            <w:tcW w:w="1397" w:type="dxa"/>
          </w:tcPr>
          <w:p w14:paraId="7B4B48A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Remote monitoring</w:t>
            </w:r>
          </w:p>
        </w:tc>
        <w:tc>
          <w:tcPr>
            <w:tcW w:w="1863" w:type="dxa"/>
          </w:tcPr>
          <w:p w14:paraId="122F2E9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2.000</w:t>
            </w:r>
          </w:p>
        </w:tc>
      </w:tr>
      <w:tr w:rsidR="009F68C2" w:rsidRPr="00D274C8" w14:paraId="5C9BE329" w14:textId="77777777">
        <w:tc>
          <w:tcPr>
            <w:tcW w:w="1397" w:type="dxa"/>
          </w:tcPr>
          <w:p w14:paraId="0CC5354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MOD-485</w:t>
            </w:r>
          </w:p>
        </w:tc>
        <w:tc>
          <w:tcPr>
            <w:tcW w:w="1397" w:type="dxa"/>
          </w:tcPr>
          <w:p w14:paraId="0499870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RS485, Modbus RTU</w:t>
            </w:r>
          </w:p>
        </w:tc>
        <w:tc>
          <w:tcPr>
            <w:tcW w:w="1863" w:type="dxa"/>
          </w:tcPr>
          <w:p w14:paraId="10DE3E7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30-50 USD</w:t>
            </w:r>
          </w:p>
        </w:tc>
        <w:tc>
          <w:tcPr>
            <w:tcW w:w="1397" w:type="dxa"/>
          </w:tcPr>
          <w:p w14:paraId="390FE93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PLC extension</w:t>
            </w:r>
          </w:p>
        </w:tc>
        <w:tc>
          <w:tcPr>
            <w:tcW w:w="1863" w:type="dxa"/>
          </w:tcPr>
          <w:p w14:paraId="32720E5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8.000</w:t>
            </w:r>
          </w:p>
        </w:tc>
      </w:tr>
      <w:tr w:rsidR="009F68C2" w:rsidRPr="00D274C8" w14:paraId="6B8F1A81" w14:textId="77777777">
        <w:tc>
          <w:tcPr>
            <w:tcW w:w="1397" w:type="dxa"/>
          </w:tcPr>
          <w:p w14:paraId="63667C6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MOD-CAN</w:t>
            </w:r>
          </w:p>
        </w:tc>
        <w:tc>
          <w:tcPr>
            <w:tcW w:w="1397" w:type="dxa"/>
          </w:tcPr>
          <w:p w14:paraId="6DBF537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CAN bus, CANopen</w:t>
            </w:r>
          </w:p>
        </w:tc>
        <w:tc>
          <w:tcPr>
            <w:tcW w:w="1863" w:type="dxa"/>
          </w:tcPr>
          <w:p w14:paraId="5FF199C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40-60 USD</w:t>
            </w:r>
          </w:p>
        </w:tc>
        <w:tc>
          <w:tcPr>
            <w:tcW w:w="1397" w:type="dxa"/>
          </w:tcPr>
          <w:p w14:paraId="52A44A7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Automotive, robotics</w:t>
            </w:r>
          </w:p>
        </w:tc>
        <w:tc>
          <w:tcPr>
            <w:tcW w:w="1863" w:type="dxa"/>
          </w:tcPr>
          <w:p w14:paraId="03C9B0C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3.000</w:t>
            </w:r>
          </w:p>
        </w:tc>
      </w:tr>
      <w:tr w:rsidR="009F68C2" w:rsidRPr="00D274C8" w14:paraId="5270AC8F" w14:textId="77777777">
        <w:tc>
          <w:tcPr>
            <w:tcW w:w="1397" w:type="dxa"/>
          </w:tcPr>
          <w:p w14:paraId="6BF8B5C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MOD-LoRa</w:t>
            </w:r>
          </w:p>
        </w:tc>
        <w:tc>
          <w:tcPr>
            <w:tcW w:w="1397" w:type="dxa"/>
          </w:tcPr>
          <w:p w14:paraId="3F61A6B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LoRaWAN</w:t>
            </w:r>
          </w:p>
        </w:tc>
        <w:tc>
          <w:tcPr>
            <w:tcW w:w="1863" w:type="dxa"/>
          </w:tcPr>
          <w:p w14:paraId="2045D98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60-90 USD</w:t>
            </w:r>
          </w:p>
        </w:tc>
        <w:tc>
          <w:tcPr>
            <w:tcW w:w="1397" w:type="dxa"/>
          </w:tcPr>
          <w:p w14:paraId="32B7E7F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Smart agriculture, city</w:t>
            </w:r>
          </w:p>
        </w:tc>
        <w:tc>
          <w:tcPr>
            <w:tcW w:w="1863" w:type="dxa"/>
          </w:tcPr>
          <w:p w14:paraId="544ABE3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1.000</w:t>
            </w:r>
          </w:p>
        </w:tc>
      </w:tr>
    </w:tbl>
    <w:p w14:paraId="4798BC9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Chiến lược OEM:</w:t>
      </w:r>
      <w:r w:rsidRPr="00D274C8">
        <w:rPr>
          <w:rFonts w:ascii="Times New Roman" w:hAnsi="Times New Roman" w:cs="Times New Roman"/>
        </w:rPr>
        <w:t xml:space="preserve"> - White-label cho 50+ khách hàng - Tùy chỉnh firmware - Volume discount: &gt;1.000 units = -30% - Co-branding option</w:t>
      </w:r>
    </w:p>
    <w:p w14:paraId="4987FA78"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66008605">
          <v:rect id="_x0000_i1076" style="width:0;height:1.5pt" o:hralign="center" o:hrstd="t" o:hr="t"/>
        </w:pict>
      </w:r>
    </w:p>
    <w:p w14:paraId="00A0B2FA"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NHÓM 2: Autonomous Mobile Robots (AMR/AGV/OHT)</w:t>
      </w:r>
    </w:p>
    <w:p w14:paraId="2FFECB1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5. AMR-100 (Small Platform) - Phân khúc entry AMR</w:t>
      </w:r>
    </w:p>
    <w:tbl>
      <w:tblPr>
        <w:tblStyle w:val="Table"/>
        <w:tblW w:w="5000" w:type="pct"/>
        <w:tblLayout w:type="fixed"/>
        <w:tblLook w:val="0020" w:firstRow="1" w:lastRow="0" w:firstColumn="0" w:lastColumn="0" w:noHBand="0" w:noVBand="0"/>
      </w:tblPr>
      <w:tblGrid>
        <w:gridCol w:w="3192"/>
        <w:gridCol w:w="3192"/>
        <w:gridCol w:w="3192"/>
      </w:tblGrid>
      <w:tr w:rsidR="009F68C2" w:rsidRPr="00D274C8" w14:paraId="1639C8A4"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2640" w:type="dxa"/>
          </w:tcPr>
          <w:p w14:paraId="5CC1A93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Thông số</w:t>
            </w:r>
          </w:p>
        </w:tc>
        <w:tc>
          <w:tcPr>
            <w:tcW w:w="2640" w:type="dxa"/>
          </w:tcPr>
          <w:p w14:paraId="0C84838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trị</w:t>
            </w:r>
          </w:p>
        </w:tc>
        <w:tc>
          <w:tcPr>
            <w:tcW w:w="2640" w:type="dxa"/>
          </w:tcPr>
          <w:p w14:paraId="52B5744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16F61559" w14:textId="77777777">
        <w:tc>
          <w:tcPr>
            <w:tcW w:w="2640" w:type="dxa"/>
          </w:tcPr>
          <w:p w14:paraId="41D30C0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Định vị</w:t>
            </w:r>
          </w:p>
        </w:tc>
        <w:tc>
          <w:tcPr>
            <w:tcW w:w="2640" w:type="dxa"/>
          </w:tcPr>
          <w:p w14:paraId="58822BB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Small-medium manufacturing, logistics</w:t>
            </w:r>
          </w:p>
        </w:tc>
        <w:tc>
          <w:tcPr>
            <w:tcW w:w="2640" w:type="dxa"/>
          </w:tcPr>
          <w:p w14:paraId="14D3A88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50-200kg payload</w:t>
            </w:r>
          </w:p>
        </w:tc>
      </w:tr>
      <w:tr w:rsidR="009F68C2" w:rsidRPr="00D274C8" w14:paraId="15B864AB" w14:textId="77777777">
        <w:tc>
          <w:tcPr>
            <w:tcW w:w="2640" w:type="dxa"/>
          </w:tcPr>
          <w:p w14:paraId="799DAEE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Giá bán</w:t>
            </w:r>
          </w:p>
        </w:tc>
        <w:tc>
          <w:tcPr>
            <w:tcW w:w="2640" w:type="dxa"/>
          </w:tcPr>
          <w:p w14:paraId="314CB1C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25.000-30.000 USD</w:t>
            </w:r>
          </w:p>
        </w:tc>
        <w:tc>
          <w:tcPr>
            <w:tcW w:w="2640" w:type="dxa"/>
          </w:tcPr>
          <w:p w14:paraId="664C3C7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625-750 triệu VNĐ</w:t>
            </w:r>
          </w:p>
        </w:tc>
      </w:tr>
      <w:tr w:rsidR="009F68C2" w:rsidRPr="00D274C8" w14:paraId="72D97B23" w14:textId="77777777">
        <w:tc>
          <w:tcPr>
            <w:tcW w:w="2640" w:type="dxa"/>
          </w:tcPr>
          <w:p w14:paraId="5DFAB9E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TRL</w:t>
            </w:r>
          </w:p>
        </w:tc>
        <w:tc>
          <w:tcPr>
            <w:tcW w:w="2640" w:type="dxa"/>
          </w:tcPr>
          <w:p w14:paraId="76B9CAB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7 (2026) → 8 (2029)</w:t>
            </w:r>
          </w:p>
        </w:tc>
        <w:tc>
          <w:tcPr>
            <w:tcW w:w="2640" w:type="dxa"/>
          </w:tcPr>
          <w:p w14:paraId="50A20653" w14:textId="77777777" w:rsidR="009F68C2" w:rsidRPr="00D274C8" w:rsidRDefault="009F68C2">
            <w:pPr>
              <w:pStyle w:val="Compact"/>
              <w:rPr>
                <w:rFonts w:ascii="Times New Roman" w:hAnsi="Times New Roman" w:cs="Times New Roman"/>
              </w:rPr>
            </w:pPr>
          </w:p>
        </w:tc>
      </w:tr>
      <w:tr w:rsidR="009F68C2" w:rsidRPr="00D274C8" w14:paraId="4849CC90" w14:textId="77777777">
        <w:tc>
          <w:tcPr>
            <w:tcW w:w="2640" w:type="dxa"/>
          </w:tcPr>
          <w:p w14:paraId="1C55D78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Tải trọng</w:t>
            </w:r>
          </w:p>
        </w:tc>
        <w:tc>
          <w:tcPr>
            <w:tcW w:w="2640" w:type="dxa"/>
          </w:tcPr>
          <w:p w14:paraId="2439A8B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50-200 kg</w:t>
            </w:r>
          </w:p>
        </w:tc>
        <w:tc>
          <w:tcPr>
            <w:tcW w:w="2640" w:type="dxa"/>
          </w:tcPr>
          <w:p w14:paraId="530A2C1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Nominal 100 kg</w:t>
            </w:r>
          </w:p>
        </w:tc>
      </w:tr>
      <w:tr w:rsidR="009F68C2" w:rsidRPr="00D274C8" w14:paraId="1E993EAD" w14:textId="77777777">
        <w:tc>
          <w:tcPr>
            <w:tcW w:w="2640" w:type="dxa"/>
          </w:tcPr>
          <w:p w14:paraId="52398D3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Tốc độ</w:t>
            </w:r>
          </w:p>
        </w:tc>
        <w:tc>
          <w:tcPr>
            <w:tcW w:w="2640" w:type="dxa"/>
          </w:tcPr>
          <w:p w14:paraId="04EBA68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0-1,2 m/s</w:t>
            </w:r>
          </w:p>
        </w:tc>
        <w:tc>
          <w:tcPr>
            <w:tcW w:w="2640" w:type="dxa"/>
          </w:tcPr>
          <w:p w14:paraId="5F60C60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Max 1,5 m/s</w:t>
            </w:r>
          </w:p>
        </w:tc>
      </w:tr>
      <w:tr w:rsidR="009F68C2" w:rsidRPr="00D274C8" w14:paraId="32501D53" w14:textId="77777777">
        <w:tc>
          <w:tcPr>
            <w:tcW w:w="2640" w:type="dxa"/>
          </w:tcPr>
          <w:p w14:paraId="780647A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Định vị</w:t>
            </w:r>
          </w:p>
        </w:tc>
        <w:tc>
          <w:tcPr>
            <w:tcW w:w="2640" w:type="dxa"/>
          </w:tcPr>
          <w:p w14:paraId="23F8364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2D LiDAR + IMU + Odometry (SLAM)</w:t>
            </w:r>
          </w:p>
        </w:tc>
        <w:tc>
          <w:tcPr>
            <w:tcW w:w="2640" w:type="dxa"/>
          </w:tcPr>
          <w:p w14:paraId="0446FC7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Độ chính xác ±2 cm</w:t>
            </w:r>
          </w:p>
        </w:tc>
      </w:tr>
      <w:tr w:rsidR="009F68C2" w:rsidRPr="00D274C8" w14:paraId="4F6AC8FA" w14:textId="77777777">
        <w:tc>
          <w:tcPr>
            <w:tcW w:w="2640" w:type="dxa"/>
          </w:tcPr>
          <w:p w14:paraId="4681C68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Navigation</w:t>
            </w:r>
          </w:p>
        </w:tc>
        <w:tc>
          <w:tcPr>
            <w:tcW w:w="2640" w:type="dxa"/>
          </w:tcPr>
          <w:p w14:paraId="7BAB016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Dynamic path planning, obstacle avoidance</w:t>
            </w:r>
          </w:p>
        </w:tc>
        <w:tc>
          <w:tcPr>
            <w:tcW w:w="2640" w:type="dxa"/>
          </w:tcPr>
          <w:p w14:paraId="6A621274" w14:textId="77777777" w:rsidR="009F68C2" w:rsidRPr="00D274C8" w:rsidRDefault="009F68C2">
            <w:pPr>
              <w:pStyle w:val="Compact"/>
              <w:rPr>
                <w:rFonts w:ascii="Times New Roman" w:hAnsi="Times New Roman" w:cs="Times New Roman"/>
              </w:rPr>
            </w:pPr>
          </w:p>
        </w:tc>
      </w:tr>
      <w:tr w:rsidR="009F68C2" w:rsidRPr="00D274C8" w14:paraId="3A299460" w14:textId="77777777">
        <w:tc>
          <w:tcPr>
            <w:tcW w:w="2640" w:type="dxa"/>
          </w:tcPr>
          <w:p w14:paraId="4EACFAA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An toàn</w:t>
            </w:r>
          </w:p>
        </w:tc>
        <w:tc>
          <w:tcPr>
            <w:tcW w:w="2640" w:type="dxa"/>
          </w:tcPr>
          <w:p w14:paraId="5D19D99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 safety LiDAR, emergency stop, bumper, light/sound warning</w:t>
            </w:r>
          </w:p>
        </w:tc>
        <w:tc>
          <w:tcPr>
            <w:tcW w:w="2640" w:type="dxa"/>
          </w:tcPr>
          <w:p w14:paraId="43BCB99D" w14:textId="77777777" w:rsidR="009F68C2" w:rsidRPr="00D274C8" w:rsidRDefault="009F68C2">
            <w:pPr>
              <w:pStyle w:val="Compact"/>
              <w:rPr>
                <w:rFonts w:ascii="Times New Roman" w:hAnsi="Times New Roman" w:cs="Times New Roman"/>
              </w:rPr>
            </w:pPr>
          </w:p>
        </w:tc>
      </w:tr>
      <w:tr w:rsidR="009F68C2" w:rsidRPr="00D274C8" w14:paraId="7F03F730" w14:textId="77777777">
        <w:tc>
          <w:tcPr>
            <w:tcW w:w="2640" w:type="dxa"/>
          </w:tcPr>
          <w:p w14:paraId="682E06A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Kết nối</w:t>
            </w:r>
          </w:p>
        </w:tc>
        <w:tc>
          <w:tcPr>
            <w:tcW w:w="2640" w:type="dxa"/>
          </w:tcPr>
          <w:p w14:paraId="48C153E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WiFi 5, 4G option, Fleet Management API</w:t>
            </w:r>
          </w:p>
        </w:tc>
        <w:tc>
          <w:tcPr>
            <w:tcW w:w="2640" w:type="dxa"/>
          </w:tcPr>
          <w:p w14:paraId="3BBDE4EC" w14:textId="77777777" w:rsidR="009F68C2" w:rsidRPr="00D274C8" w:rsidRDefault="009F68C2">
            <w:pPr>
              <w:pStyle w:val="Compact"/>
              <w:rPr>
                <w:rFonts w:ascii="Times New Roman" w:hAnsi="Times New Roman" w:cs="Times New Roman"/>
              </w:rPr>
            </w:pPr>
          </w:p>
        </w:tc>
      </w:tr>
      <w:tr w:rsidR="009F68C2" w:rsidRPr="00D274C8" w14:paraId="48D1E620" w14:textId="77777777">
        <w:tc>
          <w:tcPr>
            <w:tcW w:w="2640" w:type="dxa"/>
          </w:tcPr>
          <w:p w14:paraId="562EFB4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Pin</w:t>
            </w:r>
          </w:p>
        </w:tc>
        <w:tc>
          <w:tcPr>
            <w:tcW w:w="2640" w:type="dxa"/>
          </w:tcPr>
          <w:p w14:paraId="6369A82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LiFePO4 48V 40Ah, 8-10h vận hành</w:t>
            </w:r>
          </w:p>
        </w:tc>
        <w:tc>
          <w:tcPr>
            <w:tcW w:w="2640" w:type="dxa"/>
          </w:tcPr>
          <w:p w14:paraId="6765D60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Auto charging</w:t>
            </w:r>
          </w:p>
        </w:tc>
      </w:tr>
      <w:tr w:rsidR="009F68C2" w:rsidRPr="00D274C8" w14:paraId="1FEA6B2D" w14:textId="77777777">
        <w:tc>
          <w:tcPr>
            <w:tcW w:w="2640" w:type="dxa"/>
          </w:tcPr>
          <w:p w14:paraId="377629F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Kích thước</w:t>
            </w:r>
          </w:p>
        </w:tc>
        <w:tc>
          <w:tcPr>
            <w:tcW w:w="2640" w:type="dxa"/>
          </w:tcPr>
          <w:p w14:paraId="4B341E5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600×800×350mm (W×L×H)</w:t>
            </w:r>
          </w:p>
        </w:tc>
        <w:tc>
          <w:tcPr>
            <w:tcW w:w="2640" w:type="dxa"/>
          </w:tcPr>
          <w:p w14:paraId="297C483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Compact</w:t>
            </w:r>
          </w:p>
        </w:tc>
      </w:tr>
      <w:tr w:rsidR="009F68C2" w:rsidRPr="00D274C8" w14:paraId="6E4035CD" w14:textId="77777777">
        <w:tc>
          <w:tcPr>
            <w:tcW w:w="2640" w:type="dxa"/>
          </w:tcPr>
          <w:p w14:paraId="7F1E5BF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Bảo hành</w:t>
            </w:r>
          </w:p>
        </w:tc>
        <w:tc>
          <w:tcPr>
            <w:tcW w:w="2640" w:type="dxa"/>
          </w:tcPr>
          <w:p w14:paraId="4ABBCD0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 năm hardware, 1 năm software</w:t>
            </w:r>
          </w:p>
        </w:tc>
        <w:tc>
          <w:tcPr>
            <w:tcW w:w="2640" w:type="dxa"/>
          </w:tcPr>
          <w:p w14:paraId="21B66B54" w14:textId="77777777" w:rsidR="009F68C2" w:rsidRPr="00D274C8" w:rsidRDefault="009F68C2">
            <w:pPr>
              <w:pStyle w:val="Compact"/>
              <w:rPr>
                <w:rFonts w:ascii="Times New Roman" w:hAnsi="Times New Roman" w:cs="Times New Roman"/>
              </w:rPr>
            </w:pPr>
          </w:p>
        </w:tc>
      </w:tr>
    </w:tbl>
    <w:p w14:paraId="305CF3D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Module top (interchangeable):</w:t>
      </w:r>
      <w:r w:rsidRPr="00D274C8">
        <w:rPr>
          <w:rFonts w:ascii="Times New Roman" w:hAnsi="Times New Roman" w:cs="Times New Roman"/>
        </w:rPr>
        <w:t xml:space="preserve"> - </w:t>
      </w:r>
      <w:r w:rsidRPr="00D274C8">
        <w:rPr>
          <w:rFonts w:ascii="Times New Roman" w:hAnsi="Times New Roman" w:cs="Times New Roman"/>
          <w:b/>
          <w:bCs/>
        </w:rPr>
        <w:t>Flat platform:</w:t>
      </w:r>
      <w:r w:rsidRPr="00D274C8">
        <w:rPr>
          <w:rFonts w:ascii="Times New Roman" w:hAnsi="Times New Roman" w:cs="Times New Roman"/>
        </w:rPr>
        <w:t xml:space="preserve"> Vận chuyển pallet, thùng carton - </w:t>
      </w:r>
      <w:r w:rsidRPr="00D274C8">
        <w:rPr>
          <w:rFonts w:ascii="Times New Roman" w:hAnsi="Times New Roman" w:cs="Times New Roman"/>
          <w:b/>
          <w:bCs/>
        </w:rPr>
        <w:t>Shelf cart:</w:t>
      </w:r>
      <w:r w:rsidRPr="00D274C8">
        <w:rPr>
          <w:rFonts w:ascii="Times New Roman" w:hAnsi="Times New Roman" w:cs="Times New Roman"/>
        </w:rPr>
        <w:t xml:space="preserve"> Tích hợp kệ 3-5 tầng - </w:t>
      </w:r>
      <w:r w:rsidRPr="00D274C8">
        <w:rPr>
          <w:rFonts w:ascii="Times New Roman" w:hAnsi="Times New Roman" w:cs="Times New Roman"/>
          <w:b/>
          <w:bCs/>
        </w:rPr>
        <w:t>Conveyor:</w:t>
      </w:r>
      <w:r w:rsidRPr="00D274C8">
        <w:rPr>
          <w:rFonts w:ascii="Times New Roman" w:hAnsi="Times New Roman" w:cs="Times New Roman"/>
        </w:rPr>
        <w:t xml:space="preserve"> Tích hợp băng tải mini - </w:t>
      </w:r>
      <w:r w:rsidRPr="00D274C8">
        <w:rPr>
          <w:rFonts w:ascii="Times New Roman" w:hAnsi="Times New Roman" w:cs="Times New Roman"/>
          <w:b/>
          <w:bCs/>
        </w:rPr>
        <w:t>Custom:</w:t>
      </w:r>
      <w:r w:rsidRPr="00D274C8">
        <w:rPr>
          <w:rFonts w:ascii="Times New Roman" w:hAnsi="Times New Roman" w:cs="Times New Roman"/>
        </w:rPr>
        <w:t xml:space="preserve"> Thiết kế theo yêu cầu</w:t>
      </w:r>
    </w:p>
    <w:p w14:paraId="7902FDA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Tính năng:</w:t>
      </w:r>
      <w:r w:rsidRPr="00D274C8">
        <w:rPr>
          <w:rFonts w:ascii="Times New Roman" w:hAnsi="Times New Roman" w:cs="Times New Roman"/>
        </w:rPr>
        <w:t xml:space="preserve"> - Autonomous navigation (không cần infrastructure) - Multi-robot coordination (fleet 1-10 robots) - Elevator integration - Traffic management - Mission scheduling</w:t>
      </w:r>
    </w:p>
    <w:p w14:paraId="02CAEB1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Ứng dụng:</w:t>
      </w:r>
      <w:r w:rsidRPr="00D274C8">
        <w:rPr>
          <w:rFonts w:ascii="Times New Roman" w:hAnsi="Times New Roman" w:cs="Times New Roman"/>
        </w:rPr>
        <w:t xml:space="preserve"> - Component delivery in electronics assembly - Kitting for production line - Warehouse picking (goods-to-person) - Hospital: medicine, linen delivery</w:t>
      </w:r>
    </w:p>
    <w:p w14:paraId="3DAA3E0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Sản lượng:</w:t>
      </w:r>
      <w:r w:rsidRPr="00D274C8">
        <w:rPr>
          <w:rFonts w:ascii="Times New Roman" w:hAnsi="Times New Roman" w:cs="Times New Roman"/>
        </w:rPr>
        <w:t xml:space="preserve"> - GĐ1: 300 units (60/năm) - GĐ2: 500 units (83/năm) - GĐ3: 1.200 units (30/năm)</w:t>
      </w:r>
    </w:p>
    <w:p w14:paraId="471B715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6. AMR-500 (Medium Platform) - Sản phẩm chủ lực AMR</w:t>
      </w:r>
    </w:p>
    <w:tbl>
      <w:tblPr>
        <w:tblStyle w:val="Table"/>
        <w:tblW w:w="5000" w:type="pct"/>
        <w:tblLayout w:type="fixed"/>
        <w:tblLook w:val="0020" w:firstRow="1" w:lastRow="0" w:firstColumn="0" w:lastColumn="0" w:noHBand="0" w:noVBand="0"/>
      </w:tblPr>
      <w:tblGrid>
        <w:gridCol w:w="3192"/>
        <w:gridCol w:w="3192"/>
        <w:gridCol w:w="3192"/>
      </w:tblGrid>
      <w:tr w:rsidR="009F68C2" w:rsidRPr="00D274C8" w14:paraId="5E98B02B"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2640" w:type="dxa"/>
          </w:tcPr>
          <w:p w14:paraId="02D8B1D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Thông số</w:t>
            </w:r>
          </w:p>
        </w:tc>
        <w:tc>
          <w:tcPr>
            <w:tcW w:w="2640" w:type="dxa"/>
          </w:tcPr>
          <w:p w14:paraId="4E2B294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trị</w:t>
            </w:r>
          </w:p>
        </w:tc>
        <w:tc>
          <w:tcPr>
            <w:tcW w:w="2640" w:type="dxa"/>
          </w:tcPr>
          <w:p w14:paraId="68DC182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6BC6C591" w14:textId="77777777">
        <w:tc>
          <w:tcPr>
            <w:tcW w:w="2640" w:type="dxa"/>
          </w:tcPr>
          <w:p w14:paraId="22AB4D7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Tải trọng</w:t>
            </w:r>
          </w:p>
        </w:tc>
        <w:tc>
          <w:tcPr>
            <w:tcW w:w="2640" w:type="dxa"/>
          </w:tcPr>
          <w:p w14:paraId="20C6D08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300-500 kg</w:t>
            </w:r>
          </w:p>
        </w:tc>
        <w:tc>
          <w:tcPr>
            <w:tcW w:w="2640" w:type="dxa"/>
          </w:tcPr>
          <w:p w14:paraId="0639A04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Nominal 400 kg</w:t>
            </w:r>
          </w:p>
        </w:tc>
      </w:tr>
      <w:tr w:rsidR="009F68C2" w:rsidRPr="00D274C8" w14:paraId="774DFFAB" w14:textId="77777777">
        <w:tc>
          <w:tcPr>
            <w:tcW w:w="2640" w:type="dxa"/>
          </w:tcPr>
          <w:p w14:paraId="43963C9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Giá bán</w:t>
            </w:r>
          </w:p>
        </w:tc>
        <w:tc>
          <w:tcPr>
            <w:tcW w:w="2640" w:type="dxa"/>
          </w:tcPr>
          <w:p w14:paraId="759F62D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40.000-50.000 USD</w:t>
            </w:r>
          </w:p>
        </w:tc>
        <w:tc>
          <w:tcPr>
            <w:tcW w:w="2640" w:type="dxa"/>
          </w:tcPr>
          <w:p w14:paraId="7EA0BBB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1.000-1.250 triệu VNĐ</w:t>
            </w:r>
          </w:p>
        </w:tc>
      </w:tr>
      <w:tr w:rsidR="009F68C2" w:rsidRPr="00D274C8" w14:paraId="699A3289" w14:textId="77777777">
        <w:tc>
          <w:tcPr>
            <w:tcW w:w="2640" w:type="dxa"/>
          </w:tcPr>
          <w:p w14:paraId="0656392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Định vị</w:t>
            </w:r>
          </w:p>
        </w:tc>
        <w:tc>
          <w:tcPr>
            <w:tcW w:w="2640" w:type="dxa"/>
          </w:tcPr>
          <w:p w14:paraId="34DAAA7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3D LiDAR + IMU + Odometry (3D SLAM)</w:t>
            </w:r>
          </w:p>
        </w:tc>
        <w:tc>
          <w:tcPr>
            <w:tcW w:w="2640" w:type="dxa"/>
          </w:tcPr>
          <w:p w14:paraId="43CB4EC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Độ chính xác ±1 cm</w:t>
            </w:r>
          </w:p>
        </w:tc>
      </w:tr>
      <w:tr w:rsidR="009F68C2" w:rsidRPr="00D274C8" w14:paraId="0D0B32FB" w14:textId="77777777">
        <w:tc>
          <w:tcPr>
            <w:tcW w:w="2640" w:type="dxa"/>
          </w:tcPr>
          <w:p w14:paraId="5B91907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Tốc độ</w:t>
            </w:r>
          </w:p>
        </w:tc>
        <w:tc>
          <w:tcPr>
            <w:tcW w:w="2640" w:type="dxa"/>
          </w:tcPr>
          <w:p w14:paraId="7A6088E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0-1,5 m/s</w:t>
            </w:r>
          </w:p>
        </w:tc>
        <w:tc>
          <w:tcPr>
            <w:tcW w:w="2640" w:type="dxa"/>
          </w:tcPr>
          <w:p w14:paraId="6472394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Max 2,0 m/s</w:t>
            </w:r>
          </w:p>
        </w:tc>
      </w:tr>
      <w:tr w:rsidR="009F68C2" w:rsidRPr="00D274C8" w14:paraId="2D3272F2" w14:textId="77777777">
        <w:tc>
          <w:tcPr>
            <w:tcW w:w="2640" w:type="dxa"/>
          </w:tcPr>
          <w:p w14:paraId="01AF7BC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Pin</w:t>
            </w:r>
          </w:p>
        </w:tc>
        <w:tc>
          <w:tcPr>
            <w:tcW w:w="2640" w:type="dxa"/>
          </w:tcPr>
          <w:p w14:paraId="442C952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LiFePO4 48V 80Ah, 10-12h</w:t>
            </w:r>
          </w:p>
        </w:tc>
        <w:tc>
          <w:tcPr>
            <w:tcW w:w="2640" w:type="dxa"/>
          </w:tcPr>
          <w:p w14:paraId="7D61D4E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Wireless charging option</w:t>
            </w:r>
          </w:p>
        </w:tc>
      </w:tr>
      <w:tr w:rsidR="009F68C2" w:rsidRPr="00D274C8" w14:paraId="69156CCD" w14:textId="77777777">
        <w:tc>
          <w:tcPr>
            <w:tcW w:w="2640" w:type="dxa"/>
          </w:tcPr>
          <w:p w14:paraId="037088A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Kích thước</w:t>
            </w:r>
          </w:p>
        </w:tc>
        <w:tc>
          <w:tcPr>
            <w:tcW w:w="2640" w:type="dxa"/>
          </w:tcPr>
          <w:p w14:paraId="0F37473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800×1.200×400mm</w:t>
            </w:r>
          </w:p>
        </w:tc>
        <w:tc>
          <w:tcPr>
            <w:tcW w:w="2640" w:type="dxa"/>
          </w:tcPr>
          <w:p w14:paraId="56B49719" w14:textId="77777777" w:rsidR="009F68C2" w:rsidRPr="00D274C8" w:rsidRDefault="009F68C2">
            <w:pPr>
              <w:pStyle w:val="Compact"/>
              <w:rPr>
                <w:rFonts w:ascii="Times New Roman" w:hAnsi="Times New Roman" w:cs="Times New Roman"/>
              </w:rPr>
            </w:pPr>
          </w:p>
        </w:tc>
      </w:tr>
    </w:tbl>
    <w:p w14:paraId="75FBE2B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Tính năng nâng cao:</w:t>
      </w:r>
      <w:r w:rsidRPr="00D274C8">
        <w:rPr>
          <w:rFonts w:ascii="Times New Roman" w:hAnsi="Times New Roman" w:cs="Times New Roman"/>
        </w:rPr>
        <w:t xml:space="preserve"> - 3D mapping (multi-floor) - Outdoor capability (IP54) - Advanced fleet management (10-50 robots) - Integration: MES, WMS, ERP (SAP, Oracle) - Analytics: utilization, throughput, downtime</w:t>
      </w:r>
    </w:p>
    <w:p w14:paraId="5B34818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Ứng dụng:</w:t>
      </w:r>
      <w:r w:rsidRPr="00D274C8">
        <w:rPr>
          <w:rFonts w:ascii="Times New Roman" w:hAnsi="Times New Roman" w:cs="Times New Roman"/>
        </w:rPr>
        <w:t xml:space="preserve"> - Automotive: JIT parts delivery - Textile: fabric roll transport - Food: pallet movement - 3PL logistics: cross-docking</w:t>
      </w:r>
    </w:p>
    <w:p w14:paraId="085B1C1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Sản lượng:</w:t>
      </w:r>
      <w:r w:rsidRPr="00D274C8">
        <w:rPr>
          <w:rFonts w:ascii="Times New Roman" w:hAnsi="Times New Roman" w:cs="Times New Roman"/>
        </w:rPr>
        <w:t xml:space="preserve"> - GĐ1: 400 units - GĐ2: 1.000 units - GĐ3: 2.000 units</w:t>
      </w:r>
    </w:p>
    <w:p w14:paraId="2A51BA0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7. AMR-1000 (Heavy Duty) - Enterprise segment (GĐ2+)</w:t>
      </w:r>
    </w:p>
    <w:tbl>
      <w:tblPr>
        <w:tblStyle w:val="Table"/>
        <w:tblW w:w="5000" w:type="pct"/>
        <w:tblLayout w:type="fixed"/>
        <w:tblLook w:val="0020" w:firstRow="1" w:lastRow="0" w:firstColumn="0" w:lastColumn="0" w:noHBand="0" w:noVBand="0"/>
      </w:tblPr>
      <w:tblGrid>
        <w:gridCol w:w="3192"/>
        <w:gridCol w:w="3192"/>
        <w:gridCol w:w="3192"/>
      </w:tblGrid>
      <w:tr w:rsidR="009F68C2" w:rsidRPr="00D274C8" w14:paraId="05B70ADF"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2640" w:type="dxa"/>
          </w:tcPr>
          <w:p w14:paraId="1C5B962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Thông số</w:t>
            </w:r>
          </w:p>
        </w:tc>
        <w:tc>
          <w:tcPr>
            <w:tcW w:w="2640" w:type="dxa"/>
          </w:tcPr>
          <w:p w14:paraId="009C6C0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Giá trị</w:t>
            </w:r>
          </w:p>
        </w:tc>
        <w:tc>
          <w:tcPr>
            <w:tcW w:w="2640" w:type="dxa"/>
          </w:tcPr>
          <w:p w14:paraId="0BE906D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014D3B5B" w14:textId="77777777">
        <w:tc>
          <w:tcPr>
            <w:tcW w:w="2640" w:type="dxa"/>
          </w:tcPr>
          <w:p w14:paraId="5A28B98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Tải trọng</w:t>
            </w:r>
          </w:p>
        </w:tc>
        <w:tc>
          <w:tcPr>
            <w:tcW w:w="2640" w:type="dxa"/>
          </w:tcPr>
          <w:p w14:paraId="6763690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800-1.500 kg</w:t>
            </w:r>
          </w:p>
        </w:tc>
        <w:tc>
          <w:tcPr>
            <w:tcW w:w="2640" w:type="dxa"/>
          </w:tcPr>
          <w:p w14:paraId="6BC1B51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Nominal 1.000 kg</w:t>
            </w:r>
          </w:p>
        </w:tc>
      </w:tr>
      <w:tr w:rsidR="009F68C2" w:rsidRPr="00D274C8" w14:paraId="17D6FA36" w14:textId="77777777">
        <w:tc>
          <w:tcPr>
            <w:tcW w:w="2640" w:type="dxa"/>
          </w:tcPr>
          <w:p w14:paraId="0AEAB94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Giá bán</w:t>
            </w:r>
          </w:p>
        </w:tc>
        <w:tc>
          <w:tcPr>
            <w:tcW w:w="2640" w:type="dxa"/>
          </w:tcPr>
          <w:p w14:paraId="69D17FA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60.000-80.000 USD</w:t>
            </w:r>
          </w:p>
        </w:tc>
        <w:tc>
          <w:tcPr>
            <w:tcW w:w="2640" w:type="dxa"/>
          </w:tcPr>
          <w:p w14:paraId="251AFFE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1.500-2.000 triệu VNĐ</w:t>
            </w:r>
          </w:p>
        </w:tc>
      </w:tr>
      <w:tr w:rsidR="009F68C2" w:rsidRPr="00D274C8" w14:paraId="3E3E6B27" w14:textId="77777777">
        <w:tc>
          <w:tcPr>
            <w:tcW w:w="2640" w:type="dxa"/>
          </w:tcPr>
          <w:p w14:paraId="2D49A82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TRL</w:t>
            </w:r>
          </w:p>
        </w:tc>
        <w:tc>
          <w:tcPr>
            <w:tcW w:w="2640" w:type="dxa"/>
          </w:tcPr>
          <w:p w14:paraId="7DC5E03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6 (2028) → 8 (2035)</w:t>
            </w:r>
          </w:p>
        </w:tc>
        <w:tc>
          <w:tcPr>
            <w:tcW w:w="2640" w:type="dxa"/>
          </w:tcPr>
          <w:p w14:paraId="2B38D48A" w14:textId="77777777" w:rsidR="009F68C2" w:rsidRPr="00D274C8" w:rsidRDefault="009F68C2">
            <w:pPr>
              <w:pStyle w:val="Compact"/>
              <w:rPr>
                <w:rFonts w:ascii="Times New Roman" w:hAnsi="Times New Roman" w:cs="Times New Roman"/>
              </w:rPr>
            </w:pPr>
          </w:p>
        </w:tc>
      </w:tr>
      <w:tr w:rsidR="009F68C2" w:rsidRPr="00D274C8" w14:paraId="1828283D" w14:textId="77777777">
        <w:tc>
          <w:tcPr>
            <w:tcW w:w="2640" w:type="dxa"/>
          </w:tcPr>
          <w:p w14:paraId="7BA199C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Định vị</w:t>
            </w:r>
          </w:p>
        </w:tc>
        <w:tc>
          <w:tcPr>
            <w:tcW w:w="2640" w:type="dxa"/>
          </w:tcPr>
          <w:p w14:paraId="01951C4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Hybrid SLAM (LiDAR + Camera + IMU + GPS)</w:t>
            </w:r>
          </w:p>
        </w:tc>
        <w:tc>
          <w:tcPr>
            <w:tcW w:w="2640" w:type="dxa"/>
          </w:tcPr>
          <w:p w14:paraId="506A46B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±5mm outdoor, ±1cm indoor</w:t>
            </w:r>
          </w:p>
        </w:tc>
      </w:tr>
      <w:tr w:rsidR="009F68C2" w:rsidRPr="00D274C8" w14:paraId="3C1CEA81" w14:textId="77777777">
        <w:tc>
          <w:tcPr>
            <w:tcW w:w="2640" w:type="dxa"/>
          </w:tcPr>
          <w:p w14:paraId="579C62D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An toàn</w:t>
            </w:r>
          </w:p>
        </w:tc>
        <w:tc>
          <w:tcPr>
            <w:tcW w:w="2640" w:type="dxa"/>
          </w:tcPr>
          <w:p w14:paraId="25895C5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Functional Safety SIL 2 (IEC 61508)</w:t>
            </w:r>
          </w:p>
        </w:tc>
        <w:tc>
          <w:tcPr>
            <w:tcW w:w="2640" w:type="dxa"/>
          </w:tcPr>
          <w:p w14:paraId="21A7C428" w14:textId="77777777" w:rsidR="009F68C2" w:rsidRPr="00D274C8" w:rsidRDefault="009F68C2">
            <w:pPr>
              <w:pStyle w:val="Compact"/>
              <w:rPr>
                <w:rFonts w:ascii="Times New Roman" w:hAnsi="Times New Roman" w:cs="Times New Roman"/>
              </w:rPr>
            </w:pPr>
          </w:p>
        </w:tc>
      </w:tr>
    </w:tbl>
    <w:p w14:paraId="3C5D24A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Ứng dụng:</w:t>
      </w:r>
      <w:r w:rsidRPr="00D274C8">
        <w:rPr>
          <w:rFonts w:ascii="Times New Roman" w:hAnsi="Times New Roman" w:cs="Times New Roman"/>
        </w:rPr>
        <w:t xml:space="preserve"> - Heavy manufacturing: steel, machinery - Mining, construction - Port, shipyard - Military logistics</w:t>
      </w:r>
    </w:p>
    <w:p w14:paraId="5C536FE2"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Sản lượng:</w:t>
      </w:r>
      <w:r w:rsidRPr="00D274C8">
        <w:rPr>
          <w:rFonts w:ascii="Times New Roman" w:hAnsi="Times New Roman" w:cs="Times New Roman"/>
        </w:rPr>
        <w:t xml:space="preserve"> - GĐ2: 200 units - GĐ3: 600 units</w:t>
      </w:r>
    </w:p>
    <w:p w14:paraId="07F815C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8-9. AGV-200/500 (Magnetic Tape &amp; Laser Navigation)</w:t>
      </w:r>
    </w:p>
    <w:tbl>
      <w:tblPr>
        <w:tblStyle w:val="Table"/>
        <w:tblW w:w="5000" w:type="pct"/>
        <w:tblLayout w:type="fixed"/>
        <w:tblLook w:val="0020" w:firstRow="1" w:lastRow="0" w:firstColumn="0" w:lastColumn="0" w:noHBand="0" w:noVBand="0"/>
      </w:tblPr>
      <w:tblGrid>
        <w:gridCol w:w="1368"/>
        <w:gridCol w:w="1368"/>
        <w:gridCol w:w="1824"/>
        <w:gridCol w:w="1824"/>
        <w:gridCol w:w="1368"/>
        <w:gridCol w:w="1824"/>
      </w:tblGrid>
      <w:tr w:rsidR="009F68C2" w:rsidRPr="00D274C8" w14:paraId="220A6407"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131" w:type="dxa"/>
          </w:tcPr>
          <w:p w14:paraId="53695E7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Model</w:t>
            </w:r>
          </w:p>
        </w:tc>
        <w:tc>
          <w:tcPr>
            <w:tcW w:w="1131" w:type="dxa"/>
          </w:tcPr>
          <w:p w14:paraId="0C5A0B3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Navigation</w:t>
            </w:r>
          </w:p>
        </w:tc>
        <w:tc>
          <w:tcPr>
            <w:tcW w:w="1508" w:type="dxa"/>
          </w:tcPr>
          <w:p w14:paraId="756E27B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Tải trọng</w:t>
            </w:r>
          </w:p>
        </w:tc>
        <w:tc>
          <w:tcPr>
            <w:tcW w:w="1508" w:type="dxa"/>
          </w:tcPr>
          <w:p w14:paraId="1DF630F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w:t>
            </w:r>
          </w:p>
        </w:tc>
        <w:tc>
          <w:tcPr>
            <w:tcW w:w="1131" w:type="dxa"/>
          </w:tcPr>
          <w:p w14:paraId="08C0F78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Ứng dụng</w:t>
            </w:r>
          </w:p>
        </w:tc>
        <w:tc>
          <w:tcPr>
            <w:tcW w:w="1508" w:type="dxa"/>
          </w:tcPr>
          <w:p w14:paraId="6DE5C02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Sản lượng GĐ1</w:t>
            </w:r>
          </w:p>
        </w:tc>
      </w:tr>
      <w:tr w:rsidR="009F68C2" w:rsidRPr="00D274C8" w14:paraId="5E546D71" w14:textId="77777777">
        <w:tc>
          <w:tcPr>
            <w:tcW w:w="1131" w:type="dxa"/>
          </w:tcPr>
          <w:p w14:paraId="03AC26C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AGV-200</w:t>
            </w:r>
          </w:p>
        </w:tc>
        <w:tc>
          <w:tcPr>
            <w:tcW w:w="1131" w:type="dxa"/>
          </w:tcPr>
          <w:p w14:paraId="7E57752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Magnetic tape</w:t>
            </w:r>
          </w:p>
        </w:tc>
        <w:tc>
          <w:tcPr>
            <w:tcW w:w="1508" w:type="dxa"/>
          </w:tcPr>
          <w:p w14:paraId="7C365E7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200-300 kg</w:t>
            </w:r>
          </w:p>
        </w:tc>
        <w:tc>
          <w:tcPr>
            <w:tcW w:w="1508" w:type="dxa"/>
          </w:tcPr>
          <w:p w14:paraId="4CD2DA7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20.000-25.000 USD</w:t>
            </w:r>
          </w:p>
        </w:tc>
        <w:tc>
          <w:tcPr>
            <w:tcW w:w="1131" w:type="dxa"/>
          </w:tcPr>
          <w:p w14:paraId="5013DBF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Fixed route manufacturing</w:t>
            </w:r>
          </w:p>
        </w:tc>
        <w:tc>
          <w:tcPr>
            <w:tcW w:w="1508" w:type="dxa"/>
          </w:tcPr>
          <w:p w14:paraId="24EACA0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 units</w:t>
            </w:r>
          </w:p>
        </w:tc>
      </w:tr>
      <w:tr w:rsidR="009F68C2" w:rsidRPr="00D274C8" w14:paraId="0A599A24" w14:textId="77777777">
        <w:tc>
          <w:tcPr>
            <w:tcW w:w="1131" w:type="dxa"/>
          </w:tcPr>
          <w:p w14:paraId="67F7632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AGV-500</w:t>
            </w:r>
          </w:p>
        </w:tc>
        <w:tc>
          <w:tcPr>
            <w:tcW w:w="1131" w:type="dxa"/>
          </w:tcPr>
          <w:p w14:paraId="18A4174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Laser reflector</w:t>
            </w:r>
          </w:p>
        </w:tc>
        <w:tc>
          <w:tcPr>
            <w:tcW w:w="1508" w:type="dxa"/>
          </w:tcPr>
          <w:p w14:paraId="6A1EC50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500-800 kg</w:t>
            </w:r>
          </w:p>
        </w:tc>
        <w:tc>
          <w:tcPr>
            <w:tcW w:w="1508" w:type="dxa"/>
          </w:tcPr>
          <w:p w14:paraId="3979988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35.000-45.000 USD</w:t>
            </w:r>
          </w:p>
        </w:tc>
        <w:tc>
          <w:tcPr>
            <w:tcW w:w="1131" w:type="dxa"/>
          </w:tcPr>
          <w:p w14:paraId="08DC431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Flexible manufacturing</w:t>
            </w:r>
          </w:p>
        </w:tc>
        <w:tc>
          <w:tcPr>
            <w:tcW w:w="1508" w:type="dxa"/>
          </w:tcPr>
          <w:p w14:paraId="0507767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 units (GĐ2)</w:t>
            </w:r>
          </w:p>
        </w:tc>
      </w:tr>
    </w:tbl>
    <w:p w14:paraId="2A7B0CC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So sánh AGV vs AMR:</w:t>
      </w:r>
    </w:p>
    <w:tbl>
      <w:tblPr>
        <w:tblStyle w:val="Table"/>
        <w:tblW w:w="5000" w:type="pct"/>
        <w:tblLayout w:type="fixed"/>
        <w:tblLook w:val="0020" w:firstRow="1" w:lastRow="0" w:firstColumn="0" w:lastColumn="0" w:noHBand="0" w:noVBand="0"/>
      </w:tblPr>
      <w:tblGrid>
        <w:gridCol w:w="2394"/>
        <w:gridCol w:w="2394"/>
        <w:gridCol w:w="2394"/>
        <w:gridCol w:w="2394"/>
      </w:tblGrid>
      <w:tr w:rsidR="009F68C2" w:rsidRPr="00D274C8" w14:paraId="4384D9A9"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980" w:type="dxa"/>
          </w:tcPr>
          <w:p w14:paraId="4DA6F76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Tiêu chí</w:t>
            </w:r>
          </w:p>
        </w:tc>
        <w:tc>
          <w:tcPr>
            <w:tcW w:w="1980" w:type="dxa"/>
          </w:tcPr>
          <w:p w14:paraId="196D151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AGV (Guided)</w:t>
            </w:r>
          </w:p>
        </w:tc>
        <w:tc>
          <w:tcPr>
            <w:tcW w:w="1980" w:type="dxa"/>
          </w:tcPr>
          <w:p w14:paraId="08CEC67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AMR (Autonomous)</w:t>
            </w:r>
          </w:p>
        </w:tc>
        <w:tc>
          <w:tcPr>
            <w:tcW w:w="1980" w:type="dxa"/>
          </w:tcPr>
          <w:p w14:paraId="7FA04BB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7273D743" w14:textId="77777777">
        <w:tc>
          <w:tcPr>
            <w:tcW w:w="1980" w:type="dxa"/>
          </w:tcPr>
          <w:p w14:paraId="5A9EF4B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Infrastructure</w:t>
            </w:r>
          </w:p>
        </w:tc>
        <w:tc>
          <w:tcPr>
            <w:tcW w:w="1980" w:type="dxa"/>
          </w:tcPr>
          <w:p w14:paraId="1F2020C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Cần (tape/reflector)</w:t>
            </w:r>
          </w:p>
        </w:tc>
        <w:tc>
          <w:tcPr>
            <w:tcW w:w="1980" w:type="dxa"/>
          </w:tcPr>
          <w:p w14:paraId="2E9525A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Không cần</w:t>
            </w:r>
          </w:p>
        </w:tc>
        <w:tc>
          <w:tcPr>
            <w:tcW w:w="1980" w:type="dxa"/>
          </w:tcPr>
          <w:p w14:paraId="2AD2C24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AMR linh hoạt hơn</w:t>
            </w:r>
          </w:p>
        </w:tc>
      </w:tr>
      <w:tr w:rsidR="009F68C2" w:rsidRPr="00D274C8" w14:paraId="48B6E6CE" w14:textId="77777777">
        <w:tc>
          <w:tcPr>
            <w:tcW w:w="1980" w:type="dxa"/>
          </w:tcPr>
          <w:p w14:paraId="61160B6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Chi phí lắp đặt</w:t>
            </w:r>
          </w:p>
        </w:tc>
        <w:tc>
          <w:tcPr>
            <w:tcW w:w="1980" w:type="dxa"/>
          </w:tcPr>
          <w:p w14:paraId="25BFE47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5.000-20.000 USD</w:t>
            </w:r>
          </w:p>
        </w:tc>
        <w:tc>
          <w:tcPr>
            <w:tcW w:w="1980" w:type="dxa"/>
          </w:tcPr>
          <w:p w14:paraId="4DAC09E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0 USD</w:t>
            </w:r>
          </w:p>
        </w:tc>
        <w:tc>
          <w:tcPr>
            <w:tcW w:w="1980" w:type="dxa"/>
          </w:tcPr>
          <w:p w14:paraId="5C050C5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AGV cao hơn</w:t>
            </w:r>
          </w:p>
        </w:tc>
      </w:tr>
      <w:tr w:rsidR="009F68C2" w:rsidRPr="00D274C8" w14:paraId="42863B39" w14:textId="77777777">
        <w:tc>
          <w:tcPr>
            <w:tcW w:w="1980" w:type="dxa"/>
          </w:tcPr>
          <w:p w14:paraId="2BC1431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Flexibility</w:t>
            </w:r>
          </w:p>
        </w:tc>
        <w:tc>
          <w:tcPr>
            <w:tcW w:w="1980" w:type="dxa"/>
          </w:tcPr>
          <w:p w14:paraId="303732B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Thấp (khó thay đổi route)</w:t>
            </w:r>
          </w:p>
        </w:tc>
        <w:tc>
          <w:tcPr>
            <w:tcW w:w="1980" w:type="dxa"/>
          </w:tcPr>
          <w:p w14:paraId="50A1E8F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 (dynamic)</w:t>
            </w:r>
          </w:p>
        </w:tc>
        <w:tc>
          <w:tcPr>
            <w:tcW w:w="1980" w:type="dxa"/>
          </w:tcPr>
          <w:p w14:paraId="6E72BB3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AMR thích ứng</w:t>
            </w:r>
          </w:p>
        </w:tc>
      </w:tr>
      <w:tr w:rsidR="009F68C2" w:rsidRPr="00D274C8" w14:paraId="2B10EFA5" w14:textId="77777777">
        <w:tc>
          <w:tcPr>
            <w:tcW w:w="1980" w:type="dxa"/>
          </w:tcPr>
          <w:p w14:paraId="329AE3B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Reliability</w:t>
            </w:r>
          </w:p>
        </w:tc>
        <w:tc>
          <w:tcPr>
            <w:tcW w:w="1980" w:type="dxa"/>
          </w:tcPr>
          <w:p w14:paraId="7B1F579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Rất cao (99,9%)</w:t>
            </w:r>
          </w:p>
        </w:tc>
        <w:tc>
          <w:tcPr>
            <w:tcW w:w="1980" w:type="dxa"/>
          </w:tcPr>
          <w:p w14:paraId="7C705A2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 (99,5%)</w:t>
            </w:r>
          </w:p>
        </w:tc>
        <w:tc>
          <w:tcPr>
            <w:tcW w:w="1980" w:type="dxa"/>
          </w:tcPr>
          <w:p w14:paraId="7D40693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AGV ổn định hơn</w:t>
            </w:r>
          </w:p>
        </w:tc>
      </w:tr>
      <w:tr w:rsidR="009F68C2" w:rsidRPr="00D274C8" w14:paraId="48E72127" w14:textId="77777777">
        <w:tc>
          <w:tcPr>
            <w:tcW w:w="1980" w:type="dxa"/>
          </w:tcPr>
          <w:p w14:paraId="43C65B3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Price</w:t>
            </w:r>
          </w:p>
        </w:tc>
        <w:tc>
          <w:tcPr>
            <w:tcW w:w="1980" w:type="dxa"/>
          </w:tcPr>
          <w:p w14:paraId="2BA72C3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Rẻ hơn 20-30%</w:t>
            </w:r>
          </w:p>
        </w:tc>
        <w:tc>
          <w:tcPr>
            <w:tcW w:w="1980" w:type="dxa"/>
          </w:tcPr>
          <w:p w14:paraId="475934B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Đắt hơn</w:t>
            </w:r>
          </w:p>
        </w:tc>
        <w:tc>
          <w:tcPr>
            <w:tcW w:w="1980" w:type="dxa"/>
          </w:tcPr>
          <w:p w14:paraId="44493E4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Trade-off</w:t>
            </w:r>
          </w:p>
        </w:tc>
      </w:tr>
    </w:tbl>
    <w:p w14:paraId="65EFBC9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Chiến lược:</w:t>
      </w:r>
      <w:r w:rsidRPr="00D274C8">
        <w:rPr>
          <w:rFonts w:ascii="Times New Roman" w:hAnsi="Times New Roman" w:cs="Times New Roman"/>
        </w:rPr>
        <w:t xml:space="preserve"> Focus AMR (future), maintain AGV (legacy customers)</w:t>
      </w:r>
    </w:p>
    <w:p w14:paraId="3921F9F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10. OHT-50/100/200 (Overhead Hoist Transport)</w:t>
      </w:r>
    </w:p>
    <w:tbl>
      <w:tblPr>
        <w:tblStyle w:val="Table"/>
        <w:tblW w:w="5000" w:type="pct"/>
        <w:tblLayout w:type="fixed"/>
        <w:tblLook w:val="0020" w:firstRow="1" w:lastRow="0" w:firstColumn="0" w:lastColumn="0" w:noHBand="0" w:noVBand="0"/>
      </w:tblPr>
      <w:tblGrid>
        <w:gridCol w:w="1306"/>
        <w:gridCol w:w="1306"/>
        <w:gridCol w:w="1741"/>
        <w:gridCol w:w="1741"/>
        <w:gridCol w:w="1741"/>
        <w:gridCol w:w="1741"/>
      </w:tblGrid>
      <w:tr w:rsidR="009F68C2" w:rsidRPr="00D274C8" w14:paraId="14D1FE18"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080" w:type="dxa"/>
          </w:tcPr>
          <w:p w14:paraId="67804DA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Model</w:t>
            </w:r>
          </w:p>
        </w:tc>
        <w:tc>
          <w:tcPr>
            <w:tcW w:w="1080" w:type="dxa"/>
          </w:tcPr>
          <w:p w14:paraId="402FEB5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Ứng dụng</w:t>
            </w:r>
          </w:p>
        </w:tc>
        <w:tc>
          <w:tcPr>
            <w:tcW w:w="1440" w:type="dxa"/>
          </w:tcPr>
          <w:p w14:paraId="0964431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Tải trọng</w:t>
            </w:r>
          </w:p>
        </w:tc>
        <w:tc>
          <w:tcPr>
            <w:tcW w:w="1440" w:type="dxa"/>
          </w:tcPr>
          <w:p w14:paraId="666FBFE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Track length</w:t>
            </w:r>
          </w:p>
        </w:tc>
        <w:tc>
          <w:tcPr>
            <w:tcW w:w="1440" w:type="dxa"/>
          </w:tcPr>
          <w:p w14:paraId="68229B6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w:t>
            </w:r>
          </w:p>
        </w:tc>
        <w:tc>
          <w:tcPr>
            <w:tcW w:w="1440" w:type="dxa"/>
          </w:tcPr>
          <w:p w14:paraId="12B069A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TRL 2025</w:t>
            </w:r>
          </w:p>
        </w:tc>
      </w:tr>
      <w:tr w:rsidR="009F68C2" w:rsidRPr="00D274C8" w14:paraId="6ACDDFAE" w14:textId="77777777">
        <w:tc>
          <w:tcPr>
            <w:tcW w:w="1080" w:type="dxa"/>
          </w:tcPr>
          <w:p w14:paraId="570D8AB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OHT-50</w:t>
            </w:r>
          </w:p>
        </w:tc>
        <w:tc>
          <w:tcPr>
            <w:tcW w:w="1080" w:type="dxa"/>
          </w:tcPr>
          <w:p w14:paraId="3D8EE6C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Smart restaurant (nhỏ)</w:t>
            </w:r>
          </w:p>
        </w:tc>
        <w:tc>
          <w:tcPr>
            <w:tcW w:w="1440" w:type="dxa"/>
          </w:tcPr>
          <w:p w14:paraId="2E37E31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 kg</w:t>
            </w:r>
          </w:p>
        </w:tc>
        <w:tc>
          <w:tcPr>
            <w:tcW w:w="1440" w:type="dxa"/>
          </w:tcPr>
          <w:p w14:paraId="310ED24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20-50m</w:t>
            </w:r>
          </w:p>
        </w:tc>
        <w:tc>
          <w:tcPr>
            <w:tcW w:w="1440" w:type="dxa"/>
          </w:tcPr>
          <w:p w14:paraId="20A6A69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50.000-70.000 USD</w:t>
            </w:r>
          </w:p>
        </w:tc>
        <w:tc>
          <w:tcPr>
            <w:tcW w:w="1440" w:type="dxa"/>
          </w:tcPr>
          <w:p w14:paraId="3452E2A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6-7</w:t>
            </w:r>
          </w:p>
        </w:tc>
      </w:tr>
      <w:tr w:rsidR="009F68C2" w:rsidRPr="00D274C8" w14:paraId="52252D3F" w14:textId="77777777">
        <w:tc>
          <w:tcPr>
            <w:tcW w:w="1080" w:type="dxa"/>
          </w:tcPr>
          <w:p w14:paraId="770B0D3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OHT-100</w:t>
            </w:r>
          </w:p>
        </w:tc>
        <w:tc>
          <w:tcPr>
            <w:tcW w:w="1080" w:type="dxa"/>
          </w:tcPr>
          <w:p w14:paraId="7E06221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Smart restaurant, pharma</w:t>
            </w:r>
          </w:p>
        </w:tc>
        <w:tc>
          <w:tcPr>
            <w:tcW w:w="1440" w:type="dxa"/>
          </w:tcPr>
          <w:p w14:paraId="4C5687A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30-50 kg</w:t>
            </w:r>
          </w:p>
        </w:tc>
        <w:tc>
          <w:tcPr>
            <w:tcW w:w="1440" w:type="dxa"/>
          </w:tcPr>
          <w:p w14:paraId="2E9DD2A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50-100m</w:t>
            </w:r>
          </w:p>
        </w:tc>
        <w:tc>
          <w:tcPr>
            <w:tcW w:w="1440" w:type="dxa"/>
          </w:tcPr>
          <w:p w14:paraId="77A8109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70.000-90.000 USD</w:t>
            </w:r>
          </w:p>
        </w:tc>
        <w:tc>
          <w:tcPr>
            <w:tcW w:w="1440" w:type="dxa"/>
          </w:tcPr>
          <w:p w14:paraId="059221B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6-7</w:t>
            </w:r>
          </w:p>
        </w:tc>
      </w:tr>
      <w:tr w:rsidR="009F68C2" w:rsidRPr="00D274C8" w14:paraId="7E7BB26D" w14:textId="77777777">
        <w:tc>
          <w:tcPr>
            <w:tcW w:w="1080" w:type="dxa"/>
          </w:tcPr>
          <w:p w14:paraId="77459EB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OHT-200</w:t>
            </w:r>
          </w:p>
        </w:tc>
        <w:tc>
          <w:tcPr>
            <w:tcW w:w="1080" w:type="dxa"/>
          </w:tcPr>
          <w:p w14:paraId="44E650E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Food &amp; beverage, clean room</w:t>
            </w:r>
          </w:p>
        </w:tc>
        <w:tc>
          <w:tcPr>
            <w:tcW w:w="1440" w:type="dxa"/>
          </w:tcPr>
          <w:p w14:paraId="52BAB55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50-100 kg</w:t>
            </w:r>
          </w:p>
        </w:tc>
        <w:tc>
          <w:tcPr>
            <w:tcW w:w="1440" w:type="dxa"/>
          </w:tcPr>
          <w:p w14:paraId="5FCAA08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100-200m</w:t>
            </w:r>
          </w:p>
        </w:tc>
        <w:tc>
          <w:tcPr>
            <w:tcW w:w="1440" w:type="dxa"/>
          </w:tcPr>
          <w:p w14:paraId="7B7CDBB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100.000-150.000 USD</w:t>
            </w:r>
          </w:p>
        </w:tc>
        <w:tc>
          <w:tcPr>
            <w:tcW w:w="1440" w:type="dxa"/>
          </w:tcPr>
          <w:p w14:paraId="0005EDA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5-6</w:t>
            </w:r>
          </w:p>
        </w:tc>
      </w:tr>
    </w:tbl>
    <w:p w14:paraId="6A7902B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Tính năng:</w:t>
      </w:r>
      <w:r w:rsidRPr="00D274C8">
        <w:rPr>
          <w:rFonts w:ascii="Times New Roman" w:hAnsi="Times New Roman" w:cs="Times New Roman"/>
        </w:rPr>
        <w:t xml:space="preserve"> - Rail-based transport trên cao (tiết kiệm mặt bằng) - Automatic loading/unloading stations - RFID tracking - Vệ sinh cao (stainless steel 304, IP65) - Integration với POS (restaurant), MES (manufacturing)</w:t>
      </w:r>
    </w:p>
    <w:p w14:paraId="3F6A560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Ứng dụng:</w:t>
      </w:r>
      <w:r w:rsidRPr="00D274C8">
        <w:rPr>
          <w:rFonts w:ascii="Times New Roman" w:hAnsi="Times New Roman" w:cs="Times New Roman"/>
        </w:rPr>
        <w:t xml:space="preserve"> - </w:t>
      </w:r>
      <w:r w:rsidRPr="00D274C8">
        <w:rPr>
          <w:rFonts w:ascii="Times New Roman" w:hAnsi="Times New Roman" w:cs="Times New Roman"/>
          <w:b/>
          <w:bCs/>
        </w:rPr>
        <w:t>Restaurant:</w:t>
      </w:r>
      <w:r w:rsidRPr="00D274C8">
        <w:rPr>
          <w:rFonts w:ascii="Times New Roman" w:hAnsi="Times New Roman" w:cs="Times New Roman"/>
        </w:rPr>
        <w:t xml:space="preserve"> Vận chuyển món ăn từ bếp ra bàn - </w:t>
      </w:r>
      <w:r w:rsidRPr="00D274C8">
        <w:rPr>
          <w:rFonts w:ascii="Times New Roman" w:hAnsi="Times New Roman" w:cs="Times New Roman"/>
          <w:b/>
          <w:bCs/>
        </w:rPr>
        <w:t>Pharma:</w:t>
      </w:r>
      <w:r w:rsidRPr="00D274C8">
        <w:rPr>
          <w:rFonts w:ascii="Times New Roman" w:hAnsi="Times New Roman" w:cs="Times New Roman"/>
        </w:rPr>
        <w:t xml:space="preserve"> Vận chuyển thuốc trong clean room - </w:t>
      </w:r>
      <w:r w:rsidRPr="00D274C8">
        <w:rPr>
          <w:rFonts w:ascii="Times New Roman" w:hAnsi="Times New Roman" w:cs="Times New Roman"/>
          <w:b/>
          <w:bCs/>
        </w:rPr>
        <w:t>Food:</w:t>
      </w:r>
      <w:r w:rsidRPr="00D274C8">
        <w:rPr>
          <w:rFonts w:ascii="Times New Roman" w:hAnsi="Times New Roman" w:cs="Times New Roman"/>
        </w:rPr>
        <w:t xml:space="preserve"> Vận chuyển nguyên liệu, bán thành phẩm - </w:t>
      </w:r>
      <w:r w:rsidRPr="00D274C8">
        <w:rPr>
          <w:rFonts w:ascii="Times New Roman" w:hAnsi="Times New Roman" w:cs="Times New Roman"/>
          <w:b/>
          <w:bCs/>
        </w:rPr>
        <w:t>Electronics:</w:t>
      </w:r>
      <w:r w:rsidRPr="00D274C8">
        <w:rPr>
          <w:rFonts w:ascii="Times New Roman" w:hAnsi="Times New Roman" w:cs="Times New Roman"/>
        </w:rPr>
        <w:t xml:space="preserve"> Vận chuyển wafer, PCB</w:t>
      </w:r>
    </w:p>
    <w:p w14:paraId="6D738782"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Lợi thế:</w:t>
      </w:r>
      <w:r w:rsidRPr="00D274C8">
        <w:rPr>
          <w:rFonts w:ascii="Times New Roman" w:hAnsi="Times New Roman" w:cs="Times New Roman"/>
        </w:rPr>
        <w:t xml:space="preserve"> - Không chiếm diện tích sàn - Vệ sinh cao (không tiếp xúc người) - An toàn (không va chạm người/xe) - Độc đáo (ít đối thủ nội địa)</w:t>
      </w:r>
    </w:p>
    <w:p w14:paraId="04228A2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Sản lượng:</w:t>
      </w:r>
      <w:r w:rsidRPr="00D274C8">
        <w:rPr>
          <w:rFonts w:ascii="Times New Roman" w:hAnsi="Times New Roman" w:cs="Times New Roman"/>
        </w:rPr>
        <w:t xml:space="preserve"> - GĐ1: 80 units (16/năm) - GĐ2: 150 units (25/năm) - GĐ3: 300 units (8/năm)</w:t>
      </w:r>
    </w:p>
    <w:p w14:paraId="3C1BB53E"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3D226A0C">
          <v:rect id="_x0000_i1077" style="width:0;height:1.5pt" o:hralign="center" o:hrstd="t" o:hr="t"/>
        </w:pict>
      </w:r>
    </w:p>
    <w:p w14:paraId="0E04DDA6"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NHÓM 3: Software &amp; Services</w:t>
      </w:r>
    </w:p>
    <w:p w14:paraId="6BB7DFC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11. MekongOS Platform (Cloud/On-premise)</w:t>
      </w:r>
    </w:p>
    <w:p w14:paraId="0810B12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Kiến trúc:</w:t>
      </w:r>
    </w:p>
    <w:p w14:paraId="036919AF" w14:textId="77777777" w:rsidR="009F68C2" w:rsidRPr="00D274C8" w:rsidRDefault="00CC558F">
      <w:pPr>
        <w:pStyle w:val="SourceCode"/>
        <w:rPr>
          <w:rFonts w:ascii="Times New Roman" w:hAnsi="Times New Roman" w:cs="Times New Roman"/>
        </w:rPr>
      </w:pPr>
      <w:r w:rsidRPr="00D274C8">
        <w:rPr>
          <w:rStyle w:val="VerbatimChar"/>
          <w:rFonts w:ascii="Times New Roman" w:hAnsi="Times New Roman" w:cs="Times New Roman"/>
        </w:rPr>
        <w:t>graph TB</w:t>
      </w:r>
      <w:r w:rsidRPr="00D274C8">
        <w:rPr>
          <w:rFonts w:ascii="Times New Roman" w:hAnsi="Times New Roman" w:cs="Times New Roman"/>
        </w:rPr>
        <w:br/>
      </w:r>
      <w:r w:rsidRPr="00D274C8">
        <w:rPr>
          <w:rStyle w:val="VerbatimChar"/>
          <w:rFonts w:ascii="Times New Roman" w:hAnsi="Times New Roman" w:cs="Times New Roman"/>
        </w:rPr>
        <w:t xml:space="preserve">    A[MekongOS Platform] --&gt; B[Device Management]</w:t>
      </w:r>
      <w:r w:rsidRPr="00D274C8">
        <w:rPr>
          <w:rFonts w:ascii="Times New Roman" w:hAnsi="Times New Roman" w:cs="Times New Roman"/>
        </w:rPr>
        <w:br/>
      </w:r>
      <w:r w:rsidRPr="00D274C8">
        <w:rPr>
          <w:rStyle w:val="VerbatimChar"/>
          <w:rFonts w:ascii="Times New Roman" w:hAnsi="Times New Roman" w:cs="Times New Roman"/>
        </w:rPr>
        <w:t xml:space="preserve">    A --&gt; C[Data Pipeline]</w:t>
      </w:r>
      <w:r w:rsidRPr="00D274C8">
        <w:rPr>
          <w:rFonts w:ascii="Times New Roman" w:hAnsi="Times New Roman" w:cs="Times New Roman"/>
        </w:rPr>
        <w:br/>
      </w:r>
      <w:r w:rsidRPr="00D274C8">
        <w:rPr>
          <w:rStyle w:val="VerbatimChar"/>
          <w:rFonts w:ascii="Times New Roman" w:hAnsi="Times New Roman" w:cs="Times New Roman"/>
        </w:rPr>
        <w:t xml:space="preserve">    A --&gt; D[Analytics &amp; AI]</w:t>
      </w:r>
      <w:r w:rsidRPr="00D274C8">
        <w:rPr>
          <w:rFonts w:ascii="Times New Roman" w:hAnsi="Times New Roman" w:cs="Times New Roman"/>
        </w:rPr>
        <w:br/>
      </w:r>
      <w:r w:rsidRPr="00D274C8">
        <w:rPr>
          <w:rStyle w:val="VerbatimChar"/>
          <w:rFonts w:ascii="Times New Roman" w:hAnsi="Times New Roman" w:cs="Times New Roman"/>
        </w:rPr>
        <w:t xml:space="preserve">    A --&gt; E[Application Layer]</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B --&gt; B1[Provisioning]</w:t>
      </w:r>
      <w:r w:rsidRPr="00D274C8">
        <w:rPr>
          <w:rFonts w:ascii="Times New Roman" w:hAnsi="Times New Roman" w:cs="Times New Roman"/>
        </w:rPr>
        <w:br/>
      </w:r>
      <w:r w:rsidRPr="00D274C8">
        <w:rPr>
          <w:rStyle w:val="VerbatimChar"/>
          <w:rFonts w:ascii="Times New Roman" w:hAnsi="Times New Roman" w:cs="Times New Roman"/>
        </w:rPr>
        <w:t xml:space="preserve">    B --&gt; B2[Configuration]</w:t>
      </w:r>
      <w:r w:rsidRPr="00D274C8">
        <w:rPr>
          <w:rFonts w:ascii="Times New Roman" w:hAnsi="Times New Roman" w:cs="Times New Roman"/>
        </w:rPr>
        <w:br/>
      </w:r>
      <w:r w:rsidRPr="00D274C8">
        <w:rPr>
          <w:rStyle w:val="VerbatimChar"/>
          <w:rFonts w:ascii="Times New Roman" w:hAnsi="Times New Roman" w:cs="Times New Roman"/>
        </w:rPr>
        <w:t xml:space="preserve">    B --&gt; B3[Monitoring]</w:t>
      </w:r>
      <w:r w:rsidRPr="00D274C8">
        <w:rPr>
          <w:rFonts w:ascii="Times New Roman" w:hAnsi="Times New Roman" w:cs="Times New Roman"/>
        </w:rPr>
        <w:br/>
      </w:r>
      <w:r w:rsidRPr="00D274C8">
        <w:rPr>
          <w:rStyle w:val="VerbatimChar"/>
          <w:rFonts w:ascii="Times New Roman" w:hAnsi="Times New Roman" w:cs="Times New Roman"/>
        </w:rPr>
        <w:t xml:space="preserve">    B --&gt; B4[OTA Update]</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C --&gt; C1[Ingestion MQTT/HTTP]</w:t>
      </w:r>
      <w:r w:rsidRPr="00D274C8">
        <w:rPr>
          <w:rFonts w:ascii="Times New Roman" w:hAnsi="Times New Roman" w:cs="Times New Roman"/>
        </w:rPr>
        <w:br/>
      </w:r>
      <w:r w:rsidRPr="00D274C8">
        <w:rPr>
          <w:rStyle w:val="VerbatimChar"/>
          <w:rFonts w:ascii="Times New Roman" w:hAnsi="Times New Roman" w:cs="Times New Roman"/>
        </w:rPr>
        <w:t xml:space="preserve">    C --&gt; C2[Time-series DB]</w:t>
      </w:r>
      <w:r w:rsidRPr="00D274C8">
        <w:rPr>
          <w:rFonts w:ascii="Times New Roman" w:hAnsi="Times New Roman" w:cs="Times New Roman"/>
        </w:rPr>
        <w:br/>
      </w:r>
      <w:r w:rsidRPr="00D274C8">
        <w:rPr>
          <w:rStyle w:val="VerbatimChar"/>
          <w:rFonts w:ascii="Times New Roman" w:hAnsi="Times New Roman" w:cs="Times New Roman"/>
        </w:rPr>
        <w:t xml:space="preserve">    C --&gt; C3[Data Lake]</w:t>
      </w:r>
      <w:r w:rsidRPr="00D274C8">
        <w:rPr>
          <w:rFonts w:ascii="Times New Roman" w:hAnsi="Times New Roman" w:cs="Times New Roman"/>
        </w:rPr>
        <w:br/>
      </w:r>
      <w:r w:rsidRPr="00D274C8">
        <w:rPr>
          <w:rStyle w:val="VerbatimChar"/>
          <w:rFonts w:ascii="Times New Roman" w:hAnsi="Times New Roman" w:cs="Times New Roman"/>
        </w:rPr>
        <w:t xml:space="preserve">    C --&gt; C4[Stream Processing]</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D --&gt; D1[Dashboard]</w:t>
      </w:r>
      <w:r w:rsidRPr="00D274C8">
        <w:rPr>
          <w:rFonts w:ascii="Times New Roman" w:hAnsi="Times New Roman" w:cs="Times New Roman"/>
        </w:rPr>
        <w:br/>
      </w:r>
      <w:r w:rsidRPr="00D274C8">
        <w:rPr>
          <w:rStyle w:val="VerbatimChar"/>
          <w:rFonts w:ascii="Times New Roman" w:hAnsi="Times New Roman" w:cs="Times New Roman"/>
        </w:rPr>
        <w:t xml:space="preserve">    D --&gt; D2[Anomaly Detection]</w:t>
      </w:r>
      <w:r w:rsidRPr="00D274C8">
        <w:rPr>
          <w:rFonts w:ascii="Times New Roman" w:hAnsi="Times New Roman" w:cs="Times New Roman"/>
        </w:rPr>
        <w:br/>
      </w:r>
      <w:r w:rsidRPr="00D274C8">
        <w:rPr>
          <w:rStyle w:val="VerbatimChar"/>
          <w:rFonts w:ascii="Times New Roman" w:hAnsi="Times New Roman" w:cs="Times New Roman"/>
        </w:rPr>
        <w:t xml:space="preserve">    D --&gt; D3[Predictive Maintenance]</w:t>
      </w:r>
      <w:r w:rsidRPr="00D274C8">
        <w:rPr>
          <w:rFonts w:ascii="Times New Roman" w:hAnsi="Times New Roman" w:cs="Times New Roman"/>
        </w:rPr>
        <w:br/>
      </w:r>
      <w:r w:rsidRPr="00D274C8">
        <w:rPr>
          <w:rStyle w:val="VerbatimChar"/>
          <w:rFonts w:ascii="Times New Roman" w:hAnsi="Times New Roman" w:cs="Times New Roman"/>
        </w:rPr>
        <w:t xml:space="preserve">    D --&gt; D4[Optimization]</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E --&gt; E1[Fleet Management]</w:t>
      </w:r>
      <w:r w:rsidRPr="00D274C8">
        <w:rPr>
          <w:rFonts w:ascii="Times New Roman" w:hAnsi="Times New Roman" w:cs="Times New Roman"/>
        </w:rPr>
        <w:br/>
      </w:r>
      <w:r w:rsidRPr="00D274C8">
        <w:rPr>
          <w:rStyle w:val="VerbatimChar"/>
          <w:rFonts w:ascii="Times New Roman" w:hAnsi="Times New Roman" w:cs="Times New Roman"/>
        </w:rPr>
        <w:t xml:space="preserve">    E --&gt; E2[Energy Management]</w:t>
      </w:r>
      <w:r w:rsidRPr="00D274C8">
        <w:rPr>
          <w:rFonts w:ascii="Times New Roman" w:hAnsi="Times New Roman" w:cs="Times New Roman"/>
        </w:rPr>
        <w:br/>
      </w:r>
      <w:r w:rsidRPr="00D274C8">
        <w:rPr>
          <w:rStyle w:val="VerbatimChar"/>
          <w:rFonts w:ascii="Times New Roman" w:hAnsi="Times New Roman" w:cs="Times New Roman"/>
        </w:rPr>
        <w:t xml:space="preserve">    E --&gt; E3[Asset Tracking]</w:t>
      </w:r>
      <w:r w:rsidRPr="00D274C8">
        <w:rPr>
          <w:rFonts w:ascii="Times New Roman" w:hAnsi="Times New Roman" w:cs="Times New Roman"/>
        </w:rPr>
        <w:br/>
      </w:r>
      <w:r w:rsidRPr="00D274C8">
        <w:rPr>
          <w:rStyle w:val="VerbatimChar"/>
          <w:rFonts w:ascii="Times New Roman" w:hAnsi="Times New Roman" w:cs="Times New Roman"/>
        </w:rPr>
        <w:t xml:space="preserve">    E --&gt; E4[Custom Apps]</w:t>
      </w:r>
    </w:p>
    <w:p w14:paraId="720B135B"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Pricing model:</w:t>
      </w:r>
    </w:p>
    <w:tbl>
      <w:tblPr>
        <w:tblStyle w:val="Table"/>
        <w:tblW w:w="5000" w:type="pct"/>
        <w:tblLayout w:type="fixed"/>
        <w:tblLook w:val="0020" w:firstRow="1" w:lastRow="0" w:firstColumn="0" w:lastColumn="0" w:noHBand="0" w:noVBand="0"/>
      </w:tblPr>
      <w:tblGrid>
        <w:gridCol w:w="1690"/>
        <w:gridCol w:w="2253"/>
        <w:gridCol w:w="1690"/>
        <w:gridCol w:w="2253"/>
        <w:gridCol w:w="1690"/>
      </w:tblGrid>
      <w:tr w:rsidR="009F68C2" w:rsidRPr="00D274C8" w14:paraId="43AEE66F"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97" w:type="dxa"/>
          </w:tcPr>
          <w:p w14:paraId="2DF2808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Tier</w:t>
            </w:r>
          </w:p>
        </w:tc>
        <w:tc>
          <w:tcPr>
            <w:tcW w:w="1863" w:type="dxa"/>
          </w:tcPr>
          <w:p w14:paraId="4B394EE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Devices</w:t>
            </w:r>
          </w:p>
        </w:tc>
        <w:tc>
          <w:tcPr>
            <w:tcW w:w="1397" w:type="dxa"/>
          </w:tcPr>
          <w:p w14:paraId="7094AC9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Features</w:t>
            </w:r>
          </w:p>
        </w:tc>
        <w:tc>
          <w:tcPr>
            <w:tcW w:w="1863" w:type="dxa"/>
          </w:tcPr>
          <w:p w14:paraId="12ACF67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(USD/tháng)</w:t>
            </w:r>
          </w:p>
        </w:tc>
        <w:tc>
          <w:tcPr>
            <w:tcW w:w="1397" w:type="dxa"/>
          </w:tcPr>
          <w:p w14:paraId="107716B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Target</w:t>
            </w:r>
          </w:p>
        </w:tc>
      </w:tr>
      <w:tr w:rsidR="009F68C2" w:rsidRPr="00D274C8" w14:paraId="197CD2B9" w14:textId="77777777">
        <w:tc>
          <w:tcPr>
            <w:tcW w:w="1397" w:type="dxa"/>
          </w:tcPr>
          <w:p w14:paraId="27CB118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Starter</w:t>
            </w:r>
          </w:p>
        </w:tc>
        <w:tc>
          <w:tcPr>
            <w:tcW w:w="1863" w:type="dxa"/>
          </w:tcPr>
          <w:p w14:paraId="346B724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1-10</w:t>
            </w:r>
          </w:p>
        </w:tc>
        <w:tc>
          <w:tcPr>
            <w:tcW w:w="1397" w:type="dxa"/>
          </w:tcPr>
          <w:p w14:paraId="190B132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Device mgmt, basic dashboard</w:t>
            </w:r>
          </w:p>
        </w:tc>
        <w:tc>
          <w:tcPr>
            <w:tcW w:w="1863" w:type="dxa"/>
          </w:tcPr>
          <w:p w14:paraId="58E9F24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w:t>
            </w:r>
          </w:p>
        </w:tc>
        <w:tc>
          <w:tcPr>
            <w:tcW w:w="1397" w:type="dxa"/>
          </w:tcPr>
          <w:p w14:paraId="2200F32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DNNVV nhỏ</w:t>
            </w:r>
          </w:p>
        </w:tc>
      </w:tr>
      <w:tr w:rsidR="009F68C2" w:rsidRPr="00D274C8" w14:paraId="7AF76A83" w14:textId="77777777">
        <w:tc>
          <w:tcPr>
            <w:tcW w:w="1397" w:type="dxa"/>
          </w:tcPr>
          <w:p w14:paraId="64ACB57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Professional</w:t>
            </w:r>
          </w:p>
        </w:tc>
        <w:tc>
          <w:tcPr>
            <w:tcW w:w="1863" w:type="dxa"/>
          </w:tcPr>
          <w:p w14:paraId="50BB2B5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11-100</w:t>
            </w:r>
          </w:p>
        </w:tc>
        <w:tc>
          <w:tcPr>
            <w:tcW w:w="1397" w:type="dxa"/>
          </w:tcPr>
          <w:p w14:paraId="3779910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Analytics, alerts, API</w:t>
            </w:r>
          </w:p>
        </w:tc>
        <w:tc>
          <w:tcPr>
            <w:tcW w:w="1863" w:type="dxa"/>
          </w:tcPr>
          <w:p w14:paraId="4DBD81C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w:t>
            </w:r>
          </w:p>
        </w:tc>
        <w:tc>
          <w:tcPr>
            <w:tcW w:w="1397" w:type="dxa"/>
          </w:tcPr>
          <w:p w14:paraId="7A2866A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DNNVV trung bình</w:t>
            </w:r>
          </w:p>
        </w:tc>
      </w:tr>
      <w:tr w:rsidR="009F68C2" w:rsidRPr="00D274C8" w14:paraId="3B100E01" w14:textId="77777777">
        <w:tc>
          <w:tcPr>
            <w:tcW w:w="1397" w:type="dxa"/>
          </w:tcPr>
          <w:p w14:paraId="00BE0D0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Enterprise</w:t>
            </w:r>
          </w:p>
        </w:tc>
        <w:tc>
          <w:tcPr>
            <w:tcW w:w="1863" w:type="dxa"/>
          </w:tcPr>
          <w:p w14:paraId="16061BD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101-1.000</w:t>
            </w:r>
          </w:p>
        </w:tc>
        <w:tc>
          <w:tcPr>
            <w:tcW w:w="1397" w:type="dxa"/>
          </w:tcPr>
          <w:p w14:paraId="0365A76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AI/ML, custom app, SLA 99,9%</w:t>
            </w:r>
          </w:p>
        </w:tc>
        <w:tc>
          <w:tcPr>
            <w:tcW w:w="1863" w:type="dxa"/>
          </w:tcPr>
          <w:p w14:paraId="6DD2BE5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800</w:t>
            </w:r>
          </w:p>
        </w:tc>
        <w:tc>
          <w:tcPr>
            <w:tcW w:w="1397" w:type="dxa"/>
          </w:tcPr>
          <w:p w14:paraId="48DC009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FDI, tập đoàn</w:t>
            </w:r>
          </w:p>
        </w:tc>
      </w:tr>
      <w:tr w:rsidR="009F68C2" w:rsidRPr="00D274C8" w14:paraId="5728A37E" w14:textId="77777777">
        <w:tc>
          <w:tcPr>
            <w:tcW w:w="1397" w:type="dxa"/>
          </w:tcPr>
          <w:p w14:paraId="71F6121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Unlimited</w:t>
            </w:r>
          </w:p>
        </w:tc>
        <w:tc>
          <w:tcPr>
            <w:tcW w:w="1863" w:type="dxa"/>
          </w:tcPr>
          <w:p w14:paraId="082081A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&gt;1.000</w:t>
            </w:r>
          </w:p>
        </w:tc>
        <w:tc>
          <w:tcPr>
            <w:tcW w:w="1397" w:type="dxa"/>
          </w:tcPr>
          <w:p w14:paraId="621B9FC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On-premise option, dedicated support</w:t>
            </w:r>
          </w:p>
        </w:tc>
        <w:tc>
          <w:tcPr>
            <w:tcW w:w="1863" w:type="dxa"/>
          </w:tcPr>
          <w:p w14:paraId="58CDEF5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Custom</w:t>
            </w:r>
          </w:p>
        </w:tc>
        <w:tc>
          <w:tcPr>
            <w:tcW w:w="1397" w:type="dxa"/>
          </w:tcPr>
          <w:p w14:paraId="6F637FB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Enterprise lớn</w:t>
            </w:r>
          </w:p>
        </w:tc>
      </w:tr>
    </w:tbl>
    <w:p w14:paraId="4D150232"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Chiến lược:</w:t>
      </w:r>
      <w:r w:rsidRPr="00D274C8">
        <w:rPr>
          <w:rFonts w:ascii="Times New Roman" w:hAnsi="Times New Roman" w:cs="Times New Roman"/>
        </w:rPr>
        <w:t xml:space="preserve"> - SaaS first (80% customers) - On-premise option cho khách hàng lớn (20%) - Freemium: 3 devices free (lead generation) - Lock-in: 1-year contract, 20% discount cho 3-year</w:t>
      </w:r>
    </w:p>
    <w:p w14:paraId="3A0227C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12. Fleet Management System (FMS) - Quản lý đội AMR/AGV</w:t>
      </w:r>
    </w:p>
    <w:p w14:paraId="7FBDFC6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Tính năng:</w:t>
      </w:r>
      <w:r w:rsidRPr="00D274C8">
        <w:rPr>
          <w:rFonts w:ascii="Times New Roman" w:hAnsi="Times New Roman" w:cs="Times New Roman"/>
        </w:rPr>
        <w:t xml:space="preserve"> - Multi-robot coordination (100+ robots) - Mission planning &amp; scheduling - Traffic management &amp; collision avoidance - Battery &amp; maintenance monitoring - KPI dashboard: utilization, throughput, OEE - Integration: WMS, MES, ERP</w:t>
      </w:r>
    </w:p>
    <w:p w14:paraId="3688CAD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Pricing:</w:t>
      </w:r>
      <w:r w:rsidRPr="00D274C8">
        <w:rPr>
          <w:rFonts w:ascii="Times New Roman" w:hAnsi="Times New Roman" w:cs="Times New Roman"/>
        </w:rPr>
        <w:t xml:space="preserve"> - Bundled với AMR: 2.000-5.000 USD/fleet (one-time) - Standalone license: 10.000-30.000 USD/năm - SaaS: 500 USD/robot/năm</w:t>
      </w:r>
    </w:p>
    <w:p w14:paraId="38DA88A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13. Professional Services</w:t>
      </w:r>
    </w:p>
    <w:tbl>
      <w:tblPr>
        <w:tblStyle w:val="Table"/>
        <w:tblW w:w="5000" w:type="pct"/>
        <w:tblLayout w:type="fixed"/>
        <w:tblLook w:val="0020" w:firstRow="1" w:lastRow="0" w:firstColumn="0" w:lastColumn="0" w:noHBand="0" w:noVBand="0"/>
      </w:tblPr>
      <w:tblGrid>
        <w:gridCol w:w="2052"/>
        <w:gridCol w:w="2052"/>
        <w:gridCol w:w="2736"/>
        <w:gridCol w:w="2736"/>
      </w:tblGrid>
      <w:tr w:rsidR="009F68C2" w:rsidRPr="00D274C8" w14:paraId="3B7B2639"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697" w:type="dxa"/>
          </w:tcPr>
          <w:p w14:paraId="32B838E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Service</w:t>
            </w:r>
          </w:p>
        </w:tc>
        <w:tc>
          <w:tcPr>
            <w:tcW w:w="1697" w:type="dxa"/>
          </w:tcPr>
          <w:p w14:paraId="606B69B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Mô tả</w:t>
            </w:r>
          </w:p>
        </w:tc>
        <w:tc>
          <w:tcPr>
            <w:tcW w:w="2262" w:type="dxa"/>
          </w:tcPr>
          <w:p w14:paraId="13C3074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w:t>
            </w:r>
          </w:p>
        </w:tc>
        <w:tc>
          <w:tcPr>
            <w:tcW w:w="2262" w:type="dxa"/>
          </w:tcPr>
          <w:p w14:paraId="3BFB871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Margin</w:t>
            </w:r>
          </w:p>
        </w:tc>
      </w:tr>
      <w:tr w:rsidR="009F68C2" w:rsidRPr="00D274C8" w14:paraId="235784CB" w14:textId="77777777">
        <w:tc>
          <w:tcPr>
            <w:tcW w:w="1697" w:type="dxa"/>
          </w:tcPr>
          <w:p w14:paraId="7E76258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Consulting</w:t>
            </w:r>
          </w:p>
        </w:tc>
        <w:tc>
          <w:tcPr>
            <w:tcW w:w="1697" w:type="dxa"/>
          </w:tcPr>
          <w:p w14:paraId="1589CD0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Assessment, design, roadmap</w:t>
            </w:r>
          </w:p>
        </w:tc>
        <w:tc>
          <w:tcPr>
            <w:tcW w:w="2262" w:type="dxa"/>
          </w:tcPr>
          <w:p w14:paraId="628B9FD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150-250 USD/hour</w:t>
            </w:r>
          </w:p>
        </w:tc>
        <w:tc>
          <w:tcPr>
            <w:tcW w:w="2262" w:type="dxa"/>
          </w:tcPr>
          <w:p w14:paraId="217F150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w:t>
            </w:r>
          </w:p>
        </w:tc>
      </w:tr>
      <w:tr w:rsidR="009F68C2" w:rsidRPr="00D274C8" w14:paraId="6BBD9234" w14:textId="77777777">
        <w:tc>
          <w:tcPr>
            <w:tcW w:w="1697" w:type="dxa"/>
          </w:tcPr>
          <w:p w14:paraId="6F8E16E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Integration</w:t>
            </w:r>
          </w:p>
        </w:tc>
        <w:tc>
          <w:tcPr>
            <w:tcW w:w="1697" w:type="dxa"/>
          </w:tcPr>
          <w:p w14:paraId="39111D0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Custom integration MES/WMS/ERP</w:t>
            </w:r>
          </w:p>
        </w:tc>
        <w:tc>
          <w:tcPr>
            <w:tcW w:w="2262" w:type="dxa"/>
          </w:tcPr>
          <w:p w14:paraId="6093FE5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50.000-200.000 USD/dự án</w:t>
            </w:r>
          </w:p>
        </w:tc>
        <w:tc>
          <w:tcPr>
            <w:tcW w:w="2262" w:type="dxa"/>
          </w:tcPr>
          <w:p w14:paraId="28915D8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40%</w:t>
            </w:r>
          </w:p>
        </w:tc>
      </w:tr>
      <w:tr w:rsidR="009F68C2" w:rsidRPr="00D274C8" w14:paraId="19421F78" w14:textId="77777777">
        <w:tc>
          <w:tcPr>
            <w:tcW w:w="1697" w:type="dxa"/>
          </w:tcPr>
          <w:p w14:paraId="629EBB6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Training</w:t>
            </w:r>
          </w:p>
        </w:tc>
        <w:tc>
          <w:tcPr>
            <w:tcW w:w="1697" w:type="dxa"/>
          </w:tcPr>
          <w:p w14:paraId="7E87D7B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On-site, online courses</w:t>
            </w:r>
          </w:p>
        </w:tc>
        <w:tc>
          <w:tcPr>
            <w:tcW w:w="2262" w:type="dxa"/>
          </w:tcPr>
          <w:p w14:paraId="3C6CB43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1.000-5.000 USD/course</w:t>
            </w:r>
          </w:p>
        </w:tc>
        <w:tc>
          <w:tcPr>
            <w:tcW w:w="2262" w:type="dxa"/>
          </w:tcPr>
          <w:p w14:paraId="314AAFA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70%</w:t>
            </w:r>
          </w:p>
        </w:tc>
      </w:tr>
      <w:tr w:rsidR="009F68C2" w:rsidRPr="00D274C8" w14:paraId="60E52AA3" w14:textId="77777777">
        <w:tc>
          <w:tcPr>
            <w:tcW w:w="1697" w:type="dxa"/>
          </w:tcPr>
          <w:p w14:paraId="18BE0B1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Maintenance</w:t>
            </w:r>
          </w:p>
        </w:tc>
        <w:tc>
          <w:tcPr>
            <w:tcW w:w="1697" w:type="dxa"/>
          </w:tcPr>
          <w:p w14:paraId="4DBC830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Preventive, corrective</w:t>
            </w:r>
          </w:p>
        </w:tc>
        <w:tc>
          <w:tcPr>
            <w:tcW w:w="2262" w:type="dxa"/>
          </w:tcPr>
          <w:p w14:paraId="53FB0E7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10-15% giá sản phẩm/năm</w:t>
            </w:r>
          </w:p>
        </w:tc>
        <w:tc>
          <w:tcPr>
            <w:tcW w:w="2262" w:type="dxa"/>
          </w:tcPr>
          <w:p w14:paraId="6167A9A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w:t>
            </w:r>
          </w:p>
        </w:tc>
      </w:tr>
      <w:tr w:rsidR="009F68C2" w:rsidRPr="00D274C8" w14:paraId="49A2FE40" w14:textId="77777777">
        <w:tc>
          <w:tcPr>
            <w:tcW w:w="1697" w:type="dxa"/>
          </w:tcPr>
          <w:p w14:paraId="52A1926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Support</w:t>
            </w:r>
          </w:p>
        </w:tc>
        <w:tc>
          <w:tcPr>
            <w:tcW w:w="1697" w:type="dxa"/>
          </w:tcPr>
          <w:p w14:paraId="1B7AFF9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24/7 hotline, remote, on-site</w:t>
            </w:r>
          </w:p>
        </w:tc>
        <w:tc>
          <w:tcPr>
            <w:tcW w:w="2262" w:type="dxa"/>
          </w:tcPr>
          <w:p w14:paraId="58AC333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5-10% giá sản phẩm/năm</w:t>
            </w:r>
          </w:p>
        </w:tc>
        <w:tc>
          <w:tcPr>
            <w:tcW w:w="2262" w:type="dxa"/>
          </w:tcPr>
          <w:p w14:paraId="6135023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w:t>
            </w:r>
          </w:p>
        </w:tc>
      </w:tr>
    </w:tbl>
    <w:p w14:paraId="0D00CA4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Chiến lược:</w:t>
      </w:r>
      <w:r w:rsidRPr="00D274C8">
        <w:rPr>
          <w:rFonts w:ascii="Times New Roman" w:hAnsi="Times New Roman" w:cs="Times New Roman"/>
        </w:rPr>
        <w:t xml:space="preserve"> - Services = 20-25% doanh thu (GĐ2-3) - Recurring revenue = lock-in customers - Upsell/cross-sell opportunities</w:t>
      </w:r>
    </w:p>
    <w:p w14:paraId="725C9DEB" w14:textId="77777777" w:rsidR="009F68C2" w:rsidRPr="00D274C8" w:rsidRDefault="00CC558F">
      <w:pPr>
        <w:pStyle w:val="Heading3"/>
        <w:rPr>
          <w:rFonts w:ascii="Times New Roman" w:hAnsi="Times New Roman" w:cs="Times New Roman"/>
        </w:rPr>
      </w:pPr>
      <w:bookmarkStart w:id="84" w:name="technology-roadmap-20-năm-2025-2045"/>
      <w:bookmarkEnd w:id="83"/>
      <w:r w:rsidRPr="00D274C8">
        <w:rPr>
          <w:rStyle w:val="SectionNumber"/>
          <w:rFonts w:ascii="Times New Roman" w:hAnsi="Times New Roman" w:cs="Times New Roman"/>
        </w:rPr>
        <w:t>6.1.4</w:t>
      </w:r>
      <w:r w:rsidRPr="00D274C8">
        <w:rPr>
          <w:rFonts w:ascii="Times New Roman" w:hAnsi="Times New Roman" w:cs="Times New Roman"/>
        </w:rPr>
        <w:tab/>
        <w:t>11.7. Technology Roadmap 20 năm (2025-2045)</w:t>
      </w:r>
    </w:p>
    <w:p w14:paraId="66232CF1"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Tổng quan chiến lược:</w:t>
      </w:r>
    </w:p>
    <w:p w14:paraId="6E7FFB0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Roadmap công nghệ của Mekong Technology được chia thành 4 thế hệ (Generation), mỗi thế hệ kéo dài 5-7 năm, tập trung vào việc nâng cao năng lực tự chủ công nghệ, mở rộng danh mục sản phẩm, và chiếm lĩnh thị trường khu vực.</w:t>
      </w:r>
    </w:p>
    <w:p w14:paraId="3ECE47C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Bảng 11.7.1: Roadmap 4 thế hệ công nghệ</w:t>
      </w:r>
    </w:p>
    <w:tbl>
      <w:tblPr>
        <w:tblStyle w:val="Table"/>
        <w:tblW w:w="5000" w:type="pct"/>
        <w:tblLayout w:type="fixed"/>
        <w:tblLook w:val="0020" w:firstRow="1" w:lastRow="0" w:firstColumn="0" w:lastColumn="0" w:noHBand="0" w:noVBand="0"/>
      </w:tblPr>
      <w:tblGrid>
        <w:gridCol w:w="1250"/>
        <w:gridCol w:w="1249"/>
        <w:gridCol w:w="1665"/>
        <w:gridCol w:w="1249"/>
        <w:gridCol w:w="1249"/>
        <w:gridCol w:w="1249"/>
        <w:gridCol w:w="1665"/>
      </w:tblGrid>
      <w:tr w:rsidR="009F68C2" w:rsidRPr="00D274C8" w14:paraId="28FB04FF"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033" w:type="dxa"/>
          </w:tcPr>
          <w:p w14:paraId="0AA5AB3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Thế hệ</w:t>
            </w:r>
          </w:p>
        </w:tc>
        <w:tc>
          <w:tcPr>
            <w:tcW w:w="1033" w:type="dxa"/>
          </w:tcPr>
          <w:p w14:paraId="10A7113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Giai đoạn</w:t>
            </w:r>
          </w:p>
        </w:tc>
        <w:tc>
          <w:tcPr>
            <w:tcW w:w="1377" w:type="dxa"/>
          </w:tcPr>
          <w:p w14:paraId="744D0EF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TRL mục tiêu</w:t>
            </w:r>
          </w:p>
        </w:tc>
        <w:tc>
          <w:tcPr>
            <w:tcW w:w="1033" w:type="dxa"/>
          </w:tcPr>
          <w:p w14:paraId="4B44610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Chiến lược chính</w:t>
            </w:r>
          </w:p>
        </w:tc>
        <w:tc>
          <w:tcPr>
            <w:tcW w:w="1033" w:type="dxa"/>
          </w:tcPr>
          <w:p w14:paraId="194B9CC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Sản phẩm trọng tâm</w:t>
            </w:r>
          </w:p>
        </w:tc>
        <w:tc>
          <w:tcPr>
            <w:tcW w:w="1033" w:type="dxa"/>
          </w:tcPr>
          <w:p w14:paraId="04C9E6C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Mục tiêu thị trường</w:t>
            </w:r>
          </w:p>
        </w:tc>
        <w:tc>
          <w:tcPr>
            <w:tcW w:w="1377" w:type="dxa"/>
          </w:tcPr>
          <w:p w14:paraId="50A6C5B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R&amp;D/VA (%)</w:t>
            </w:r>
          </w:p>
        </w:tc>
      </w:tr>
      <w:tr w:rsidR="009F68C2" w:rsidRPr="00D274C8" w14:paraId="47471688" w14:textId="77777777">
        <w:tc>
          <w:tcPr>
            <w:tcW w:w="1033" w:type="dxa"/>
          </w:tcPr>
          <w:p w14:paraId="40FB817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Gen 1: Foundation</w:t>
            </w:r>
          </w:p>
        </w:tc>
        <w:tc>
          <w:tcPr>
            <w:tcW w:w="1033" w:type="dxa"/>
          </w:tcPr>
          <w:p w14:paraId="0BA3132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2025-2029</w:t>
            </w:r>
          </w:p>
        </w:tc>
        <w:tc>
          <w:tcPr>
            <w:tcW w:w="1377" w:type="dxa"/>
          </w:tcPr>
          <w:p w14:paraId="0A23170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TRL 6→9</w:t>
            </w:r>
          </w:p>
        </w:tc>
        <w:tc>
          <w:tcPr>
            <w:tcW w:w="1033" w:type="dxa"/>
          </w:tcPr>
          <w:p w14:paraId="7F3799D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Nghiên cứu ngược + Nội địa hóa + Pilot</w:t>
            </w:r>
          </w:p>
        </w:tc>
        <w:tc>
          <w:tcPr>
            <w:tcW w:w="1033" w:type="dxa"/>
          </w:tcPr>
          <w:p w14:paraId="1316E58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MK-100/200 (IoT Gateway), AMR-100 (Basic AMR), Tuya/DALY modules</w:t>
            </w:r>
          </w:p>
        </w:tc>
        <w:tc>
          <w:tcPr>
            <w:tcW w:w="1033" w:type="dxa"/>
          </w:tcPr>
          <w:p w14:paraId="7070BDC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Việt Nam (90%), Thái Lan/Indonesia pilot (10%)</w:t>
            </w:r>
          </w:p>
        </w:tc>
        <w:tc>
          <w:tcPr>
            <w:tcW w:w="1377" w:type="dxa"/>
          </w:tcPr>
          <w:p w14:paraId="302CF1D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23,4%</w:t>
            </w:r>
          </w:p>
        </w:tc>
      </w:tr>
      <w:tr w:rsidR="009F68C2" w:rsidRPr="00D274C8" w14:paraId="4ADB8FF4" w14:textId="77777777">
        <w:tc>
          <w:tcPr>
            <w:tcW w:w="1033" w:type="dxa"/>
          </w:tcPr>
          <w:p w14:paraId="0D382D2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Gen 2: Expansion</w:t>
            </w:r>
          </w:p>
        </w:tc>
        <w:tc>
          <w:tcPr>
            <w:tcW w:w="1033" w:type="dxa"/>
          </w:tcPr>
          <w:p w14:paraId="3F2A2C6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2030-2035</w:t>
            </w:r>
          </w:p>
        </w:tc>
        <w:tc>
          <w:tcPr>
            <w:tcW w:w="1377" w:type="dxa"/>
          </w:tcPr>
          <w:p w14:paraId="4FF569F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TRL 8→9</w:t>
            </w:r>
          </w:p>
        </w:tc>
        <w:tc>
          <w:tcPr>
            <w:tcW w:w="1033" w:type="dxa"/>
          </w:tcPr>
          <w:p w14:paraId="14EE213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Sản phẩm nâng cao + Mở rộng ASEAN + Hệ sinh thái SaaS</w:t>
            </w:r>
          </w:p>
        </w:tc>
        <w:tc>
          <w:tcPr>
            <w:tcW w:w="1033" w:type="dxa"/>
          </w:tcPr>
          <w:p w14:paraId="0E7BF1B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MK-300 (Industrial Edge AI), AMR-500 (Collaborative AMR), OHT-50 (Light OHT), CloudMES v2.0</w:t>
            </w:r>
          </w:p>
        </w:tc>
        <w:tc>
          <w:tcPr>
            <w:tcW w:w="1033" w:type="dxa"/>
          </w:tcPr>
          <w:p w14:paraId="43F5246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ASEAN (70%), Ấn Độ (20%), Đông Á (10%)</w:t>
            </w:r>
          </w:p>
        </w:tc>
        <w:tc>
          <w:tcPr>
            <w:tcW w:w="1377" w:type="dxa"/>
          </w:tcPr>
          <w:p w14:paraId="2E81F68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11,9%</w:t>
            </w:r>
          </w:p>
        </w:tc>
      </w:tr>
      <w:tr w:rsidR="009F68C2" w:rsidRPr="00D274C8" w14:paraId="665AFE1D" w14:textId="77777777">
        <w:tc>
          <w:tcPr>
            <w:tcW w:w="1033" w:type="dxa"/>
          </w:tcPr>
          <w:p w14:paraId="642E679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Gen 3: Leadership</w:t>
            </w:r>
          </w:p>
        </w:tc>
        <w:tc>
          <w:tcPr>
            <w:tcW w:w="1033" w:type="dxa"/>
          </w:tcPr>
          <w:p w14:paraId="634917E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2036-2040</w:t>
            </w:r>
          </w:p>
        </w:tc>
        <w:tc>
          <w:tcPr>
            <w:tcW w:w="1377" w:type="dxa"/>
          </w:tcPr>
          <w:p w14:paraId="062698B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TRL 9</w:t>
            </w:r>
          </w:p>
        </w:tc>
        <w:tc>
          <w:tcPr>
            <w:tcW w:w="1033" w:type="dxa"/>
          </w:tcPr>
          <w:p w14:paraId="11BC726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Dẫn đầu công nghệ ASEAN + Xuất khẩu toàn cầu + AI/ML native</w:t>
            </w:r>
          </w:p>
        </w:tc>
        <w:tc>
          <w:tcPr>
            <w:tcW w:w="1033" w:type="dxa"/>
          </w:tcPr>
          <w:p w14:paraId="057CAFE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AMR-1000 (Heavy-duty AGV/OHT), Smart Factory Platform (AI-driven), Robotics-as-a-Service (RaaS)</w:t>
            </w:r>
          </w:p>
        </w:tc>
        <w:tc>
          <w:tcPr>
            <w:tcW w:w="1033" w:type="dxa"/>
          </w:tcPr>
          <w:p w14:paraId="1B761C3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ASEAN (50%), Toàn cầu (40%), Việt Nam (10%)</w:t>
            </w:r>
          </w:p>
        </w:tc>
        <w:tc>
          <w:tcPr>
            <w:tcW w:w="1377" w:type="dxa"/>
          </w:tcPr>
          <w:p w14:paraId="1D266E1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18-20%</w:t>
            </w:r>
          </w:p>
        </w:tc>
      </w:tr>
      <w:tr w:rsidR="009F68C2" w:rsidRPr="00D274C8" w14:paraId="10B2B69C" w14:textId="77777777">
        <w:tc>
          <w:tcPr>
            <w:tcW w:w="1033" w:type="dxa"/>
          </w:tcPr>
          <w:p w14:paraId="4BD3857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Gen 4: Innovation</w:t>
            </w:r>
          </w:p>
        </w:tc>
        <w:tc>
          <w:tcPr>
            <w:tcW w:w="1033" w:type="dxa"/>
          </w:tcPr>
          <w:p w14:paraId="0CB4D5E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2041-2045</w:t>
            </w:r>
          </w:p>
        </w:tc>
        <w:tc>
          <w:tcPr>
            <w:tcW w:w="1377" w:type="dxa"/>
          </w:tcPr>
          <w:p w14:paraId="107F531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TRL 7→9</w:t>
            </w:r>
          </w:p>
        </w:tc>
        <w:tc>
          <w:tcPr>
            <w:tcW w:w="1033" w:type="dxa"/>
          </w:tcPr>
          <w:p w14:paraId="7FA468F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nghệ đột phá + Sản phẩm thế hệ mới + IPO</w:t>
            </w:r>
          </w:p>
        </w:tc>
        <w:tc>
          <w:tcPr>
            <w:tcW w:w="1033" w:type="dxa"/>
          </w:tcPr>
          <w:p w14:paraId="615B6EA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Humanoid Robotics (pilot), Quantum-safe IoT, 6G-enabled devices, AR/VR Remote Control</w:t>
            </w:r>
          </w:p>
        </w:tc>
        <w:tc>
          <w:tcPr>
            <w:tcW w:w="1033" w:type="dxa"/>
          </w:tcPr>
          <w:p w14:paraId="0BB0A2A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Toàn cầu (60%), ASEAN (30%), R&amp;D advanced (10%)</w:t>
            </w:r>
          </w:p>
        </w:tc>
        <w:tc>
          <w:tcPr>
            <w:tcW w:w="1377" w:type="dxa"/>
          </w:tcPr>
          <w:p w14:paraId="125CE46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25-30%</w:t>
            </w:r>
          </w:p>
        </w:tc>
      </w:tr>
    </w:tbl>
    <w:p w14:paraId="33142FD3"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Sơ đồ Gantt: Lộ trình sản phẩm theo thế hệ</w:t>
      </w:r>
    </w:p>
    <w:p w14:paraId="287B917D" w14:textId="77777777" w:rsidR="009F68C2" w:rsidRPr="00D274C8" w:rsidRDefault="00CC558F">
      <w:pPr>
        <w:pStyle w:val="SourceCode"/>
        <w:rPr>
          <w:rFonts w:ascii="Times New Roman" w:hAnsi="Times New Roman" w:cs="Times New Roman"/>
        </w:rPr>
      </w:pPr>
      <w:r w:rsidRPr="00D274C8">
        <w:rPr>
          <w:rStyle w:val="VerbatimChar"/>
          <w:rFonts w:ascii="Times New Roman" w:hAnsi="Times New Roman" w:cs="Times New Roman"/>
        </w:rPr>
        <w:t>gantt</w:t>
      </w:r>
      <w:r w:rsidRPr="00D274C8">
        <w:rPr>
          <w:rFonts w:ascii="Times New Roman" w:hAnsi="Times New Roman" w:cs="Times New Roman"/>
        </w:rPr>
        <w:br/>
      </w:r>
      <w:r w:rsidRPr="00D274C8">
        <w:rPr>
          <w:rStyle w:val="VerbatimChar"/>
          <w:rFonts w:ascii="Times New Roman" w:hAnsi="Times New Roman" w:cs="Times New Roman"/>
        </w:rPr>
        <w:t xml:space="preserve">    title Technology Roadmap 2025-2045 (4 Generations)</w:t>
      </w:r>
      <w:r w:rsidRPr="00D274C8">
        <w:rPr>
          <w:rFonts w:ascii="Times New Roman" w:hAnsi="Times New Roman" w:cs="Times New Roman"/>
        </w:rPr>
        <w:br/>
      </w:r>
      <w:r w:rsidRPr="00D274C8">
        <w:rPr>
          <w:rStyle w:val="VerbatimChar"/>
          <w:rFonts w:ascii="Times New Roman" w:hAnsi="Times New Roman" w:cs="Times New Roman"/>
        </w:rPr>
        <w:t xml:space="preserve">    dateFormat  YYYY</w:t>
      </w:r>
      <w:r w:rsidRPr="00D274C8">
        <w:rPr>
          <w:rFonts w:ascii="Times New Roman" w:hAnsi="Times New Roman" w:cs="Times New Roman"/>
        </w:rPr>
        <w:br/>
      </w:r>
      <w:r w:rsidRPr="00D274C8">
        <w:rPr>
          <w:rStyle w:val="VerbatimChar"/>
          <w:rFonts w:ascii="Times New Roman" w:hAnsi="Times New Roman" w:cs="Times New Roman"/>
        </w:rPr>
        <w:t xml:space="preserve">    axisFormat  %Y</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section Gen 1: Foundation (2025-2029)</w:t>
      </w:r>
      <w:r w:rsidRPr="00D274C8">
        <w:rPr>
          <w:rFonts w:ascii="Times New Roman" w:hAnsi="Times New Roman" w:cs="Times New Roman"/>
        </w:rPr>
        <w:br/>
      </w:r>
      <w:r w:rsidRPr="00D274C8">
        <w:rPr>
          <w:rStyle w:val="VerbatimChar"/>
          <w:rFonts w:ascii="Times New Roman" w:hAnsi="Times New Roman" w:cs="Times New Roman"/>
        </w:rPr>
        <w:t xml:space="preserve">    MK-100 IoT Gateway           :done,    g1_1, 2025, 2026</w:t>
      </w:r>
      <w:r w:rsidRPr="00D274C8">
        <w:rPr>
          <w:rFonts w:ascii="Times New Roman" w:hAnsi="Times New Roman" w:cs="Times New Roman"/>
        </w:rPr>
        <w:br/>
      </w:r>
      <w:r w:rsidRPr="00D274C8">
        <w:rPr>
          <w:rStyle w:val="VerbatimChar"/>
          <w:rFonts w:ascii="Times New Roman" w:hAnsi="Times New Roman" w:cs="Times New Roman"/>
        </w:rPr>
        <w:t xml:space="preserve">    MK-200 Edge Computing        :active,  g1_2, 2026, 2028</w:t>
      </w:r>
      <w:r w:rsidRPr="00D274C8">
        <w:rPr>
          <w:rFonts w:ascii="Times New Roman" w:hAnsi="Times New Roman" w:cs="Times New Roman"/>
        </w:rPr>
        <w:br/>
      </w:r>
      <w:r w:rsidRPr="00D274C8">
        <w:rPr>
          <w:rStyle w:val="VerbatimChar"/>
          <w:rFonts w:ascii="Times New Roman" w:hAnsi="Times New Roman" w:cs="Times New Roman"/>
        </w:rPr>
        <w:t xml:space="preserve">    AMR-100 Basic AMR            :active,  g1_3, 2026, 2028</w:t>
      </w:r>
      <w:r w:rsidRPr="00D274C8">
        <w:rPr>
          <w:rFonts w:ascii="Times New Roman" w:hAnsi="Times New Roman" w:cs="Times New Roman"/>
        </w:rPr>
        <w:br/>
      </w:r>
      <w:r w:rsidRPr="00D274C8">
        <w:rPr>
          <w:rStyle w:val="VerbatimChar"/>
          <w:rFonts w:ascii="Times New Roman" w:hAnsi="Times New Roman" w:cs="Times New Roman"/>
        </w:rPr>
        <w:t xml:space="preserve">    Tuya Platform Integration    :done,    g1_4, 2025, 2026</w:t>
      </w:r>
      <w:r w:rsidRPr="00D274C8">
        <w:rPr>
          <w:rFonts w:ascii="Times New Roman" w:hAnsi="Times New Roman" w:cs="Times New Roman"/>
        </w:rPr>
        <w:br/>
      </w:r>
      <w:r w:rsidRPr="00D274C8">
        <w:rPr>
          <w:rStyle w:val="VerbatimChar"/>
          <w:rFonts w:ascii="Times New Roman" w:hAnsi="Times New Roman" w:cs="Times New Roman"/>
        </w:rPr>
        <w:t xml:space="preserve">    DALY BMS Integration         :active,  g1_5, 2025, 2027</w:t>
      </w:r>
      <w:r w:rsidRPr="00D274C8">
        <w:rPr>
          <w:rFonts w:ascii="Times New Roman" w:hAnsi="Times New Roman" w:cs="Times New Roman"/>
        </w:rPr>
        <w:br/>
      </w:r>
      <w:r w:rsidRPr="00D274C8">
        <w:rPr>
          <w:rStyle w:val="VerbatimChar"/>
          <w:rFonts w:ascii="Times New Roman" w:hAnsi="Times New Roman" w:cs="Times New Roman"/>
        </w:rPr>
        <w:t xml:space="preserve">    CloudMES v1.0                :active,  g1_6, 2026, 2029</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section Gen 2: Expansion (2030-2035)</w:t>
      </w:r>
      <w:r w:rsidRPr="00D274C8">
        <w:rPr>
          <w:rFonts w:ascii="Times New Roman" w:hAnsi="Times New Roman" w:cs="Times New Roman"/>
        </w:rPr>
        <w:br/>
      </w:r>
      <w:r w:rsidRPr="00D274C8">
        <w:rPr>
          <w:rStyle w:val="VerbatimChar"/>
          <w:rFonts w:ascii="Times New Roman" w:hAnsi="Times New Roman" w:cs="Times New Roman"/>
        </w:rPr>
        <w:t xml:space="preserve">    MK-300 Edge AI Gateway       :         g2_1, 2030, 2032</w:t>
      </w:r>
      <w:r w:rsidRPr="00D274C8">
        <w:rPr>
          <w:rFonts w:ascii="Times New Roman" w:hAnsi="Times New Roman" w:cs="Times New Roman"/>
        </w:rPr>
        <w:br/>
      </w:r>
      <w:r w:rsidRPr="00D274C8">
        <w:rPr>
          <w:rStyle w:val="VerbatimChar"/>
          <w:rFonts w:ascii="Times New Roman" w:hAnsi="Times New Roman" w:cs="Times New Roman"/>
        </w:rPr>
        <w:t xml:space="preserve">    AMR-500 Collaborative AMR    :         g2_2, 2030, 2033</w:t>
      </w:r>
      <w:r w:rsidRPr="00D274C8">
        <w:rPr>
          <w:rFonts w:ascii="Times New Roman" w:hAnsi="Times New Roman" w:cs="Times New Roman"/>
        </w:rPr>
        <w:br/>
      </w:r>
      <w:r w:rsidRPr="00D274C8">
        <w:rPr>
          <w:rStyle w:val="VerbatimChar"/>
          <w:rFonts w:ascii="Times New Roman" w:hAnsi="Times New Roman" w:cs="Times New Roman"/>
        </w:rPr>
        <w:t xml:space="preserve">    OHT-50 Light Overhead Transport :      g2_3, 2031, 2034</w:t>
      </w:r>
      <w:r w:rsidRPr="00D274C8">
        <w:rPr>
          <w:rFonts w:ascii="Times New Roman" w:hAnsi="Times New Roman" w:cs="Times New Roman"/>
        </w:rPr>
        <w:br/>
      </w:r>
      <w:r w:rsidRPr="00D274C8">
        <w:rPr>
          <w:rStyle w:val="VerbatimChar"/>
          <w:rFonts w:ascii="Times New Roman" w:hAnsi="Times New Roman" w:cs="Times New Roman"/>
        </w:rPr>
        <w:t xml:space="preserve">    CloudMES v2.0 (AI-powered)   :         g2_4, 2030, 2032</w:t>
      </w:r>
      <w:r w:rsidRPr="00D274C8">
        <w:rPr>
          <w:rFonts w:ascii="Times New Roman" w:hAnsi="Times New Roman" w:cs="Times New Roman"/>
        </w:rPr>
        <w:br/>
      </w:r>
      <w:r w:rsidRPr="00D274C8">
        <w:rPr>
          <w:rStyle w:val="VerbatimChar"/>
          <w:rFonts w:ascii="Times New Roman" w:hAnsi="Times New Roman" w:cs="Times New Roman"/>
        </w:rPr>
        <w:t xml:space="preserve">    Fleet Management System      :         g2_5, 2031, 2033</w:t>
      </w:r>
      <w:r w:rsidRPr="00D274C8">
        <w:rPr>
          <w:rFonts w:ascii="Times New Roman" w:hAnsi="Times New Roman" w:cs="Times New Roman"/>
        </w:rPr>
        <w:br/>
      </w:r>
      <w:r w:rsidRPr="00D274C8">
        <w:rPr>
          <w:rStyle w:val="VerbatimChar"/>
          <w:rFonts w:ascii="Times New Roman" w:hAnsi="Times New Roman" w:cs="Times New Roman"/>
        </w:rPr>
        <w:t xml:space="preserve">    IoT Security Suite           :         g2_6, 2032, 2035</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section Gen 3: Leadership (2036-2040)</w:t>
      </w:r>
      <w:r w:rsidRPr="00D274C8">
        <w:rPr>
          <w:rFonts w:ascii="Times New Roman" w:hAnsi="Times New Roman" w:cs="Times New Roman"/>
        </w:rPr>
        <w:br/>
      </w:r>
      <w:r w:rsidRPr="00D274C8">
        <w:rPr>
          <w:rStyle w:val="VerbatimChar"/>
          <w:rFonts w:ascii="Times New Roman" w:hAnsi="Times New Roman" w:cs="Times New Roman"/>
        </w:rPr>
        <w:t xml:space="preserve">    AMR-1000 Heavy-duty AGV      :         g3_1, 2036, 2038</w:t>
      </w:r>
      <w:r w:rsidRPr="00D274C8">
        <w:rPr>
          <w:rFonts w:ascii="Times New Roman" w:hAnsi="Times New Roman" w:cs="Times New Roman"/>
        </w:rPr>
        <w:br/>
      </w:r>
      <w:r w:rsidRPr="00D274C8">
        <w:rPr>
          <w:rStyle w:val="VerbatimChar"/>
          <w:rFonts w:ascii="Times New Roman" w:hAnsi="Times New Roman" w:cs="Times New Roman"/>
        </w:rPr>
        <w:t xml:space="preserve">    OHT-100 Full OHT System      :         g3_2, 2036, 2039</w:t>
      </w:r>
      <w:r w:rsidRPr="00D274C8">
        <w:rPr>
          <w:rFonts w:ascii="Times New Roman" w:hAnsi="Times New Roman" w:cs="Times New Roman"/>
        </w:rPr>
        <w:br/>
      </w:r>
      <w:r w:rsidRPr="00D274C8">
        <w:rPr>
          <w:rStyle w:val="VerbatimChar"/>
          <w:rFonts w:ascii="Times New Roman" w:hAnsi="Times New Roman" w:cs="Times New Roman"/>
        </w:rPr>
        <w:t xml:space="preserve">    Smart Factory Platform       :         g3_3, 2036, 2038</w:t>
      </w:r>
      <w:r w:rsidRPr="00D274C8">
        <w:rPr>
          <w:rFonts w:ascii="Times New Roman" w:hAnsi="Times New Roman" w:cs="Times New Roman"/>
        </w:rPr>
        <w:br/>
      </w:r>
      <w:r w:rsidRPr="00D274C8">
        <w:rPr>
          <w:rStyle w:val="VerbatimChar"/>
          <w:rFonts w:ascii="Times New Roman" w:hAnsi="Times New Roman" w:cs="Times New Roman"/>
        </w:rPr>
        <w:t xml:space="preserve">    Robotics-as-a-Service (RaaS) :         g3_4, 2037, 2040</w:t>
      </w:r>
      <w:r w:rsidRPr="00D274C8">
        <w:rPr>
          <w:rFonts w:ascii="Times New Roman" w:hAnsi="Times New Roman" w:cs="Times New Roman"/>
        </w:rPr>
        <w:br/>
      </w:r>
      <w:r w:rsidRPr="00D274C8">
        <w:rPr>
          <w:rStyle w:val="VerbatimChar"/>
          <w:rFonts w:ascii="Times New Roman" w:hAnsi="Times New Roman" w:cs="Times New Roman"/>
        </w:rPr>
        <w:t xml:space="preserve">    5G/6G IoT Gateway            :         g3_5, 2038, 2040</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section Gen 4: Innovation (2041-2045)</w:t>
      </w:r>
      <w:r w:rsidRPr="00D274C8">
        <w:rPr>
          <w:rFonts w:ascii="Times New Roman" w:hAnsi="Times New Roman" w:cs="Times New Roman"/>
        </w:rPr>
        <w:br/>
      </w:r>
      <w:r w:rsidRPr="00D274C8">
        <w:rPr>
          <w:rStyle w:val="VerbatimChar"/>
          <w:rFonts w:ascii="Times New Roman" w:hAnsi="Times New Roman" w:cs="Times New Roman"/>
        </w:rPr>
        <w:t xml:space="preserve">    Humanoid Robotics (pilot)    :         g4_1, 2041, 2043</w:t>
      </w:r>
      <w:r w:rsidRPr="00D274C8">
        <w:rPr>
          <w:rFonts w:ascii="Times New Roman" w:hAnsi="Times New Roman" w:cs="Times New Roman"/>
        </w:rPr>
        <w:br/>
      </w:r>
      <w:r w:rsidRPr="00D274C8">
        <w:rPr>
          <w:rStyle w:val="VerbatimChar"/>
          <w:rFonts w:ascii="Times New Roman" w:hAnsi="Times New Roman" w:cs="Times New Roman"/>
        </w:rPr>
        <w:t xml:space="preserve">    Quantum-safe IoT Security    :         g4_2, 2041, 2044</w:t>
      </w:r>
      <w:r w:rsidRPr="00D274C8">
        <w:rPr>
          <w:rFonts w:ascii="Times New Roman" w:hAnsi="Times New Roman" w:cs="Times New Roman"/>
        </w:rPr>
        <w:br/>
      </w:r>
      <w:r w:rsidRPr="00D274C8">
        <w:rPr>
          <w:rStyle w:val="VerbatimChar"/>
          <w:rFonts w:ascii="Times New Roman" w:hAnsi="Times New Roman" w:cs="Times New Roman"/>
        </w:rPr>
        <w:t xml:space="preserve">    6G-enabled Smart Devices     :         g4_3, 2042, 2045</w:t>
      </w:r>
      <w:r w:rsidRPr="00D274C8">
        <w:rPr>
          <w:rFonts w:ascii="Times New Roman" w:hAnsi="Times New Roman" w:cs="Times New Roman"/>
        </w:rPr>
        <w:br/>
      </w:r>
      <w:r w:rsidRPr="00D274C8">
        <w:rPr>
          <w:rStyle w:val="VerbatimChar"/>
          <w:rFonts w:ascii="Times New Roman" w:hAnsi="Times New Roman" w:cs="Times New Roman"/>
        </w:rPr>
        <w:t xml:space="preserve">    AR/VR Remote Robotics Control :        g4_4, 2043, 2045</w:t>
      </w:r>
    </w:p>
    <w:p w14:paraId="2789281A"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Chi tiết từng thế hệ:</w:t>
      </w:r>
    </w:p>
    <w:p w14:paraId="53D4300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GEN 1 (2025-2029): FOUNDATION - Nền tảng</w:t>
      </w:r>
    </w:p>
    <w:p w14:paraId="0E44754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i/>
          <w:iCs/>
        </w:rPr>
        <w:t>Mục tiêu:</w:t>
      </w:r>
      <w:r w:rsidRPr="00D274C8">
        <w:rPr>
          <w:rFonts w:ascii="Times New Roman" w:hAnsi="Times New Roman" w:cs="Times New Roman"/>
        </w:rPr>
        <w:t xml:space="preserve"> - Làm chủ công nghệ cơ bản thông qua nghiên cứu ngược (RE) các sản phẩm Siemens S7-1200, Schneider IoT, MiR100 - Nội địa hóa 60-70% linh kiện (board mạch, MCU, cảm biến cơ bản) - Đạt TRL 9 cho MK-100/200, AMR-100 - Chiếm 15-20% thị phần IoT Gateway tại Việt Nam</w:t>
      </w:r>
    </w:p>
    <w:p w14:paraId="7354301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i/>
          <w:iCs/>
        </w:rPr>
        <w:t>Công nghệ trọng tâm:</w:t>
      </w:r>
      <w:r w:rsidRPr="00D274C8">
        <w:rPr>
          <w:rFonts w:ascii="Times New Roman" w:hAnsi="Times New Roman" w:cs="Times New Roman"/>
        </w:rPr>
        <w:t xml:space="preserve"> - IoT Gateway: MQTT/OPC UA/Modbus, Edge Computing (ARM Cortex-A), Wireless (Wi-Fi 6, 4G/5G) - AMR: SLAM (LiDAR-based), Autonomous Navigation, Safety (ISO 3691-4) - Cloud Platform: Tuya Smart (white-label), CloudMES v1.0 (MES basic) - QA/QC: AOI, ICT, Burn-in 24h</w:t>
      </w:r>
    </w:p>
    <w:p w14:paraId="7FC5892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i/>
          <w:iCs/>
        </w:rPr>
        <w:t>Milestone:</w:t>
      </w:r>
      <w:r w:rsidRPr="00D274C8">
        <w:rPr>
          <w:rFonts w:ascii="Times New Roman" w:hAnsi="Times New Roman" w:cs="Times New Roman"/>
        </w:rPr>
        <w:t xml:space="preserve"> - 2025 Q4: MK-100 mass production (500 units/tháng) - 2026 Q2: AMR-100 pilot (5 khách hàng) - 2027 Q4: MK-200 Edge AI (NPU tích hợp) - 2029 Q2: CloudMES v1.0 SaaS launch (100 customers)</w:t>
      </w:r>
    </w:p>
    <w:p w14:paraId="582C140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GEN 2 (2030-2035): EXPANSION - Mở rộng</w:t>
      </w:r>
    </w:p>
    <w:p w14:paraId="2E0A4A6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i/>
          <w:iCs/>
        </w:rPr>
        <w:t>Mục tiêu:</w:t>
      </w:r>
      <w:r w:rsidRPr="00D274C8">
        <w:rPr>
          <w:rFonts w:ascii="Times New Roman" w:hAnsi="Times New Roman" w:cs="Times New Roman"/>
        </w:rPr>
        <w:t xml:space="preserve"> - Mở rộng sang ASEAN (Thái Lan, Indonesia, Malaysia, Philippines) - Nâng cao công nghệ: Edge AI, Collaborative Robotics, OHT nhẹ - Nội địa hóa 75-85% (bao gồm motor, BMS tự thiết kế) - Xây dựng hệ sinh thái SaaS: CloudMES, FMS, IoT Platform - Chiếm 25-30% thị phần ASEAN trong phân khúc mid-range</w:t>
      </w:r>
    </w:p>
    <w:p w14:paraId="5BD5522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i/>
          <w:iCs/>
        </w:rPr>
        <w:t>Công nghệ trọng tâm:</w:t>
      </w:r>
      <w:r w:rsidRPr="00D274C8">
        <w:rPr>
          <w:rFonts w:ascii="Times New Roman" w:hAnsi="Times New Roman" w:cs="Times New Roman"/>
        </w:rPr>
        <w:t xml:space="preserve"> - Edge AI: NPU (NVIDIA Jetson, Google Coral), Computer Vision (Defect detection, OCR) - Collaborative AMR: Human-robot interaction (ISO/TS 15066), Multi-robot coordination - OHT: Rail-based transport, Load 50-200 kg, Speed 60-120 m/min - Cloud-native: Kubernetes, Microservices, API Gateway, Multi-tenancy</w:t>
      </w:r>
    </w:p>
    <w:p w14:paraId="21BD318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i/>
          <w:iCs/>
        </w:rPr>
        <w:t>Milestone:</w:t>
      </w:r>
      <w:r w:rsidRPr="00D274C8">
        <w:rPr>
          <w:rFonts w:ascii="Times New Roman" w:hAnsi="Times New Roman" w:cs="Times New Roman"/>
        </w:rPr>
        <w:t xml:space="preserve"> - 2030 Q4: MK-300 Edge AI launch (1.000 units/năm) - 2032 Q2: AMR-500 Collaborative (10 khách hàng ASEAN) - 2033 Q4: OHT-50 pilot (nhà máy điện tử FDI) - 2035 Q2: CloudMES v2.0 (AI predictive maintenance, 500 customers)</w:t>
      </w:r>
    </w:p>
    <w:p w14:paraId="7221EAF2"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GEN 3 (2036-2040): LEADERSHIP - Dẫn đầu</w:t>
      </w:r>
    </w:p>
    <w:p w14:paraId="1A3F3D2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i/>
          <w:iCs/>
        </w:rPr>
        <w:t>Mục tiêu:</w:t>
      </w:r>
      <w:r w:rsidRPr="00D274C8">
        <w:rPr>
          <w:rFonts w:ascii="Times New Roman" w:hAnsi="Times New Roman" w:cs="Times New Roman"/>
        </w:rPr>
        <w:t xml:space="preserve"> - Trở thành nhà cung cấp hàng đầu ASEAN về Smart Factory Solutions - Xuất khẩu toàn cầu (Ấn Độ, Trung Đông, Mỹ Latinh, Đông Âu) - Nội địa hóa 90-95% (bao gồm AI chipset design, advanced sensors) - Chuyển đổi business model: Product + SaaS + RaaS (Robotics-as-a-Service) - Chuẩn bị IPO hoặc M&amp;A</w:t>
      </w:r>
    </w:p>
    <w:p w14:paraId="0718CE2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i/>
          <w:iCs/>
        </w:rPr>
        <w:t>Công nghệ trọng tâm:</w:t>
      </w:r>
      <w:r w:rsidRPr="00D274C8">
        <w:rPr>
          <w:rFonts w:ascii="Times New Roman" w:hAnsi="Times New Roman" w:cs="Times New Roman"/>
        </w:rPr>
        <w:t xml:space="preserve"> - Heavy-duty AMR/AGV: Load 500-2.000 kg, Outdoor navigation (GPS+SLAM), Fleet 100+ robots - Smart Factory Platform: AI-driven (demand forecasting, scheduling, quality prediction), Digital Twin - RaaS: Pay-per-use model, Remote monitoring, Predictive maintenance - 5G/6G: Ultra-low latency, Network slicing cho Industrial IoT</w:t>
      </w:r>
    </w:p>
    <w:p w14:paraId="5DA9FD6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i/>
          <w:iCs/>
        </w:rPr>
        <w:t>Milestone:</w:t>
      </w:r>
      <w:r w:rsidRPr="00D274C8">
        <w:rPr>
          <w:rFonts w:ascii="Times New Roman" w:hAnsi="Times New Roman" w:cs="Times New Roman"/>
        </w:rPr>
        <w:t xml:space="preserve"> - 2036 Q4: AMR-1000 Heavy-duty launch - 2037 Q4: Smart Factory Platform (AI native) - 50 enterprise customers - 2038 Q4: RaaS model pilot (10 customers, 200 robots) - 2040 Q2: IPO hoặc Strategic M&amp;A round</w:t>
      </w:r>
    </w:p>
    <w:p w14:paraId="5D6BDBB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GEN 4 (2041-2045): INNOVATION - Đổi mới đột phá</w:t>
      </w:r>
    </w:p>
    <w:p w14:paraId="0DD9FB1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i/>
          <w:iCs/>
        </w:rPr>
        <w:t>Mục tiêu:</w:t>
      </w:r>
      <w:r w:rsidRPr="00D274C8">
        <w:rPr>
          <w:rFonts w:ascii="Times New Roman" w:hAnsi="Times New Roman" w:cs="Times New Roman"/>
        </w:rPr>
        <w:t xml:space="preserve"> - Dẫn đầu công nghệ tiên tiến tại ASEAN, cạnh tranh toàn cầu với các ông lớn (ABB, KUKA, Siemens) - R&amp;D công nghệ đột phá: Humanoid Robotics, Quantum-safe Security, 6G - Nội địa hóa 95%+, xuất khẩu IP và công nghệ - Doanh thu toàn cầu &gt; 60%</w:t>
      </w:r>
    </w:p>
    <w:p w14:paraId="7E83615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i/>
          <w:iCs/>
        </w:rPr>
        <w:t>Công nghệ trọng tâm:</w:t>
      </w:r>
      <w:r w:rsidRPr="00D274C8">
        <w:rPr>
          <w:rFonts w:ascii="Times New Roman" w:hAnsi="Times New Roman" w:cs="Times New Roman"/>
        </w:rPr>
        <w:t xml:space="preserve"> - Humanoid Robotics: Bipedal locomotion, Manipulation, Human-like interaction (pilot cho logistics/warehouse) - Quantum-safe IoT: Post-quantum cryptography (PQC), Quantum key distribution (QKD) - 6G-enabled: Terahertz communication, AI-native network, Holographic communication - AR/VR Remote Control: Tele-operation, Digital Twin immersive</w:t>
      </w:r>
    </w:p>
    <w:p w14:paraId="113B718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i/>
          <w:iCs/>
        </w:rPr>
        <w:t>Milestone:</w:t>
      </w:r>
      <w:r w:rsidRPr="00D274C8">
        <w:rPr>
          <w:rFonts w:ascii="Times New Roman" w:hAnsi="Times New Roman" w:cs="Times New Roman"/>
        </w:rPr>
        <w:t xml:space="preserve"> - 2041 Q4: Humanoid Robot pilot (50 units) - 2042 Q4: Quantum-safe IoT Gateway launch - 2044 Q2: 6G IoT testbed (partnership với telecom) - 2045 Q4: AR/VR Remote Robotics platform (100 customers)</w:t>
      </w:r>
    </w:p>
    <w:p w14:paraId="307FE16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Chiến lược R&amp;D dài hạn:</w:t>
      </w:r>
    </w:p>
    <w:tbl>
      <w:tblPr>
        <w:tblStyle w:val="Table"/>
        <w:tblW w:w="5000" w:type="pct"/>
        <w:tblLayout w:type="fixed"/>
        <w:tblLook w:val="0020" w:firstRow="1" w:lastRow="0" w:firstColumn="0" w:lastColumn="0" w:noHBand="0" w:noVBand="0"/>
      </w:tblPr>
      <w:tblGrid>
        <w:gridCol w:w="1368"/>
        <w:gridCol w:w="1368"/>
        <w:gridCol w:w="1824"/>
        <w:gridCol w:w="1824"/>
        <w:gridCol w:w="1824"/>
        <w:gridCol w:w="1368"/>
      </w:tblGrid>
      <w:tr w:rsidR="009F68C2" w:rsidRPr="00D274C8" w14:paraId="23553A66"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131" w:type="dxa"/>
          </w:tcPr>
          <w:p w14:paraId="34F6E23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Giai đoạn</w:t>
            </w:r>
          </w:p>
        </w:tc>
        <w:tc>
          <w:tcPr>
            <w:tcW w:w="1131" w:type="dxa"/>
          </w:tcPr>
          <w:p w14:paraId="7E5141D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R&amp;D focus</w:t>
            </w:r>
          </w:p>
        </w:tc>
        <w:tc>
          <w:tcPr>
            <w:tcW w:w="1508" w:type="dxa"/>
          </w:tcPr>
          <w:p w14:paraId="0E583B4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Chi phí R&amp;D (M USD tổng)</w:t>
            </w:r>
          </w:p>
        </w:tc>
        <w:tc>
          <w:tcPr>
            <w:tcW w:w="1508" w:type="dxa"/>
          </w:tcPr>
          <w:p w14:paraId="69E7395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R&amp;D/VA (%)</w:t>
            </w:r>
          </w:p>
        </w:tc>
        <w:tc>
          <w:tcPr>
            <w:tcW w:w="1508" w:type="dxa"/>
          </w:tcPr>
          <w:p w14:paraId="6690501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Nhân sự R&amp;D</w:t>
            </w:r>
          </w:p>
        </w:tc>
        <w:tc>
          <w:tcPr>
            <w:tcW w:w="1131" w:type="dxa"/>
          </w:tcPr>
          <w:p w14:paraId="495D821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Key partnerships</w:t>
            </w:r>
          </w:p>
        </w:tc>
      </w:tr>
      <w:tr w:rsidR="009F68C2" w:rsidRPr="00D274C8" w14:paraId="1A8C2593" w14:textId="77777777">
        <w:tc>
          <w:tcPr>
            <w:tcW w:w="1131" w:type="dxa"/>
          </w:tcPr>
          <w:p w14:paraId="17AE26C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Gen 1 (2025-2029)</w:t>
            </w:r>
          </w:p>
        </w:tc>
        <w:tc>
          <w:tcPr>
            <w:tcW w:w="1131" w:type="dxa"/>
          </w:tcPr>
          <w:p w14:paraId="0F139F2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RE + Nội địa hóa</w:t>
            </w:r>
          </w:p>
        </w:tc>
        <w:tc>
          <w:tcPr>
            <w:tcW w:w="1508" w:type="dxa"/>
          </w:tcPr>
          <w:p w14:paraId="7ECE623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2,15 (0,43/năm)</w:t>
            </w:r>
          </w:p>
        </w:tc>
        <w:tc>
          <w:tcPr>
            <w:tcW w:w="1508" w:type="dxa"/>
          </w:tcPr>
          <w:p w14:paraId="4E9B45F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c>
          <w:tcPr>
            <w:tcW w:w="1508" w:type="dxa"/>
          </w:tcPr>
          <w:p w14:paraId="35D7774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36</w:t>
            </w:r>
          </w:p>
        </w:tc>
        <w:tc>
          <w:tcPr>
            <w:tcW w:w="1131" w:type="dxa"/>
          </w:tcPr>
          <w:p w14:paraId="2607F69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KUKA, Tuya, DALY, Tohin, Hikvision</w:t>
            </w:r>
          </w:p>
        </w:tc>
      </w:tr>
      <w:tr w:rsidR="009F68C2" w:rsidRPr="00D274C8" w14:paraId="5F1AED1C" w14:textId="77777777">
        <w:tc>
          <w:tcPr>
            <w:tcW w:w="1131" w:type="dxa"/>
          </w:tcPr>
          <w:p w14:paraId="0D8A31A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Gen 2 (2030-2035)</w:t>
            </w:r>
          </w:p>
        </w:tc>
        <w:tc>
          <w:tcPr>
            <w:tcW w:w="1131" w:type="dxa"/>
          </w:tcPr>
          <w:p w14:paraId="099F7E7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Nâng cao + SaaS</w:t>
            </w:r>
          </w:p>
        </w:tc>
        <w:tc>
          <w:tcPr>
            <w:tcW w:w="1508" w:type="dxa"/>
          </w:tcPr>
          <w:p w14:paraId="46C2F71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3,86 (0,64/năm)</w:t>
            </w:r>
          </w:p>
        </w:tc>
        <w:tc>
          <w:tcPr>
            <w:tcW w:w="1508" w:type="dxa"/>
          </w:tcPr>
          <w:p w14:paraId="408EFE9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c>
          <w:tcPr>
            <w:tcW w:w="1508" w:type="dxa"/>
          </w:tcPr>
          <w:p w14:paraId="48CA6FC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w:t>
            </w:r>
          </w:p>
        </w:tc>
        <w:tc>
          <w:tcPr>
            <w:tcW w:w="1131" w:type="dxa"/>
          </w:tcPr>
          <w:p w14:paraId="192FF01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AWS/Azure, NVIDIA, NXP, STMicro</w:t>
            </w:r>
          </w:p>
        </w:tc>
      </w:tr>
      <w:tr w:rsidR="009F68C2" w:rsidRPr="00D274C8" w14:paraId="4F2936EC" w14:textId="77777777">
        <w:tc>
          <w:tcPr>
            <w:tcW w:w="1131" w:type="dxa"/>
          </w:tcPr>
          <w:p w14:paraId="270738F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Gen 3 (2036-2040)</w:t>
            </w:r>
          </w:p>
        </w:tc>
        <w:tc>
          <w:tcPr>
            <w:tcW w:w="1131" w:type="dxa"/>
          </w:tcPr>
          <w:p w14:paraId="5B20535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AI native + RaaS</w:t>
            </w:r>
          </w:p>
        </w:tc>
        <w:tc>
          <w:tcPr>
            <w:tcW w:w="1508" w:type="dxa"/>
          </w:tcPr>
          <w:p w14:paraId="022ADA2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4,86 (0,97/năm)</w:t>
            </w:r>
          </w:p>
        </w:tc>
        <w:tc>
          <w:tcPr>
            <w:tcW w:w="1508" w:type="dxa"/>
          </w:tcPr>
          <w:p w14:paraId="40FFA29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10-12%</w:t>
            </w:r>
          </w:p>
        </w:tc>
        <w:tc>
          <w:tcPr>
            <w:tcW w:w="1508" w:type="dxa"/>
          </w:tcPr>
          <w:p w14:paraId="2A0D834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c>
          <w:tcPr>
            <w:tcW w:w="1131" w:type="dxa"/>
          </w:tcPr>
          <w:p w14:paraId="637308E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Google Cloud, Qualcomm, Intel, ABB</w:t>
            </w:r>
          </w:p>
        </w:tc>
      </w:tr>
      <w:tr w:rsidR="009F68C2" w:rsidRPr="00D274C8" w14:paraId="62BCB161" w14:textId="77777777">
        <w:tc>
          <w:tcPr>
            <w:tcW w:w="1131" w:type="dxa"/>
          </w:tcPr>
          <w:p w14:paraId="7B2CCDA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Gen 4 (2041-2045)</w:t>
            </w:r>
          </w:p>
        </w:tc>
        <w:tc>
          <w:tcPr>
            <w:tcW w:w="1131" w:type="dxa"/>
          </w:tcPr>
          <w:p w14:paraId="00D987C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Breakthrough tech</w:t>
            </w:r>
          </w:p>
        </w:tc>
        <w:tc>
          <w:tcPr>
            <w:tcW w:w="1508" w:type="dxa"/>
          </w:tcPr>
          <w:p w14:paraId="343AEBE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6-10 (1,2-2,0/năm)</w:t>
            </w:r>
          </w:p>
        </w:tc>
        <w:tc>
          <w:tcPr>
            <w:tcW w:w="1508" w:type="dxa"/>
          </w:tcPr>
          <w:p w14:paraId="537809F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12-15%</w:t>
            </w:r>
          </w:p>
        </w:tc>
        <w:tc>
          <w:tcPr>
            <w:tcW w:w="1508" w:type="dxa"/>
          </w:tcPr>
          <w:p w14:paraId="3F23AF1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150-200</w:t>
            </w:r>
          </w:p>
        </w:tc>
        <w:tc>
          <w:tcPr>
            <w:tcW w:w="1131" w:type="dxa"/>
          </w:tcPr>
          <w:p w14:paraId="57012A3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MIT, Stanford, EPFL, IBM Quantum, Ericsson (6G)</w:t>
            </w:r>
          </w:p>
        </w:tc>
      </w:tr>
    </w:tbl>
    <w:p w14:paraId="7BEDC1A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i/>
          <w:iCs/>
        </w:rPr>
        <w:t>Cập nhật V7.1 (21/10/2025): R&amp;D/VA điều chỉnh về 10% (mức chuẩn ngành công nghệ cao) để khớp với cấu trúc tài chính VA hiện tại. Chi phí là tổng cho giai đoạn, không phải trung bình/năm.</w:t>
      </w:r>
    </w:p>
    <w:p w14:paraId="6B2C428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Rủi ro và Mitigation:</w:t>
      </w:r>
    </w:p>
    <w:tbl>
      <w:tblPr>
        <w:tblStyle w:val="Table"/>
        <w:tblW w:w="5000" w:type="pct"/>
        <w:tblLayout w:type="fixed"/>
        <w:tblLook w:val="0020" w:firstRow="1" w:lastRow="0" w:firstColumn="0" w:lastColumn="0" w:noHBand="0" w:noVBand="0"/>
      </w:tblPr>
      <w:tblGrid>
        <w:gridCol w:w="2394"/>
        <w:gridCol w:w="2394"/>
        <w:gridCol w:w="2394"/>
        <w:gridCol w:w="2394"/>
      </w:tblGrid>
      <w:tr w:rsidR="009F68C2" w:rsidRPr="00D274C8" w14:paraId="55770611"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980" w:type="dxa"/>
          </w:tcPr>
          <w:p w14:paraId="1C01C4F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Rủi ro</w:t>
            </w:r>
          </w:p>
        </w:tc>
        <w:tc>
          <w:tcPr>
            <w:tcW w:w="1980" w:type="dxa"/>
          </w:tcPr>
          <w:p w14:paraId="0AEDCB9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Thế hệ ảnh hưởng</w:t>
            </w:r>
          </w:p>
        </w:tc>
        <w:tc>
          <w:tcPr>
            <w:tcW w:w="1980" w:type="dxa"/>
          </w:tcPr>
          <w:p w14:paraId="5FA8188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Mức độ</w:t>
            </w:r>
          </w:p>
        </w:tc>
        <w:tc>
          <w:tcPr>
            <w:tcW w:w="1980" w:type="dxa"/>
          </w:tcPr>
          <w:p w14:paraId="4EC0CCA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Mitigation</w:t>
            </w:r>
          </w:p>
        </w:tc>
      </w:tr>
      <w:tr w:rsidR="009F68C2" w:rsidRPr="00D274C8" w14:paraId="136A9A13" w14:textId="77777777">
        <w:tc>
          <w:tcPr>
            <w:tcW w:w="1980" w:type="dxa"/>
          </w:tcPr>
          <w:p w14:paraId="5230A24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Công nghệ lỗi thời nhanh</w:t>
            </w:r>
          </w:p>
        </w:tc>
        <w:tc>
          <w:tcPr>
            <w:tcW w:w="1980" w:type="dxa"/>
          </w:tcPr>
          <w:p w14:paraId="2ECD568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Gen 3-4</w:t>
            </w:r>
          </w:p>
        </w:tc>
        <w:tc>
          <w:tcPr>
            <w:tcW w:w="1980" w:type="dxa"/>
          </w:tcPr>
          <w:p w14:paraId="167E4F3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1980" w:type="dxa"/>
          </w:tcPr>
          <w:p w14:paraId="06B2C63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Đầu tư R&amp;D liên tục 18-30% VA, partnership với universities</w:t>
            </w:r>
          </w:p>
        </w:tc>
      </w:tr>
      <w:tr w:rsidR="009F68C2" w:rsidRPr="00D274C8" w14:paraId="764D26FF" w14:textId="77777777">
        <w:tc>
          <w:tcPr>
            <w:tcW w:w="1980" w:type="dxa"/>
          </w:tcPr>
          <w:p w14:paraId="7BA594E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Cạnh tranh từ Trung Quốc</w:t>
            </w:r>
          </w:p>
        </w:tc>
        <w:tc>
          <w:tcPr>
            <w:tcW w:w="1980" w:type="dxa"/>
          </w:tcPr>
          <w:p w14:paraId="1A4F59F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Gen 2-3</w:t>
            </w:r>
          </w:p>
        </w:tc>
        <w:tc>
          <w:tcPr>
            <w:tcW w:w="1980" w:type="dxa"/>
          </w:tcPr>
          <w:p w14:paraId="713BE53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1980" w:type="dxa"/>
          </w:tcPr>
          <w:p w14:paraId="21D4A86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Focus vào chất lượng cao + services + localization</w:t>
            </w:r>
          </w:p>
        </w:tc>
      </w:tr>
      <w:tr w:rsidR="009F68C2" w:rsidRPr="00D274C8" w14:paraId="2CC5E048" w14:textId="77777777">
        <w:tc>
          <w:tcPr>
            <w:tcW w:w="1980" w:type="dxa"/>
          </w:tcPr>
          <w:p w14:paraId="08DDEB9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Thiếu nhân tài AI/Robotics</w:t>
            </w:r>
          </w:p>
        </w:tc>
        <w:tc>
          <w:tcPr>
            <w:tcW w:w="1980" w:type="dxa"/>
          </w:tcPr>
          <w:p w14:paraId="44A3C98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Gen 3-4</w:t>
            </w:r>
          </w:p>
        </w:tc>
        <w:tc>
          <w:tcPr>
            <w:tcW w:w="1980" w:type="dxa"/>
          </w:tcPr>
          <w:p w14:paraId="5A766F4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1980" w:type="dxa"/>
          </w:tcPr>
          <w:p w14:paraId="0C978B4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Training program, partnership với đại học, expat hiring</w:t>
            </w:r>
          </w:p>
        </w:tc>
      </w:tr>
      <w:tr w:rsidR="009F68C2" w:rsidRPr="00D274C8" w14:paraId="0744F90B" w14:textId="77777777">
        <w:tc>
          <w:tcPr>
            <w:tcW w:w="1980" w:type="dxa"/>
          </w:tcPr>
          <w:p w14:paraId="3E39EF5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Thay đổi pháp lý (data, an toàn)</w:t>
            </w:r>
          </w:p>
        </w:tc>
        <w:tc>
          <w:tcPr>
            <w:tcW w:w="1980" w:type="dxa"/>
          </w:tcPr>
          <w:p w14:paraId="4F9EC30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Gen 2-4</w:t>
            </w:r>
          </w:p>
        </w:tc>
        <w:tc>
          <w:tcPr>
            <w:tcW w:w="1980" w:type="dxa"/>
          </w:tcPr>
          <w:p w14:paraId="18ABC94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1980" w:type="dxa"/>
          </w:tcPr>
          <w:p w14:paraId="11550F9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Compliance team, ISO/IEC certification, lobbying</w:t>
            </w:r>
          </w:p>
        </w:tc>
      </w:tr>
      <w:tr w:rsidR="009F68C2" w:rsidRPr="00D274C8" w14:paraId="3A5786BC" w14:textId="77777777">
        <w:tc>
          <w:tcPr>
            <w:tcW w:w="1980" w:type="dxa"/>
          </w:tcPr>
          <w:p w14:paraId="7C12C9E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Khủng hoảng tài chính toàn cầu</w:t>
            </w:r>
          </w:p>
        </w:tc>
        <w:tc>
          <w:tcPr>
            <w:tcW w:w="1980" w:type="dxa"/>
          </w:tcPr>
          <w:p w14:paraId="77D8718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Gen 3-4</w:t>
            </w:r>
          </w:p>
        </w:tc>
        <w:tc>
          <w:tcPr>
            <w:tcW w:w="1980" w:type="dxa"/>
          </w:tcPr>
          <w:p w14:paraId="4587C39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Thấp</w:t>
            </w:r>
          </w:p>
        </w:tc>
        <w:tc>
          <w:tcPr>
            <w:tcW w:w="1980" w:type="dxa"/>
          </w:tcPr>
          <w:p w14:paraId="04688F8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 dạng hóa thị trường, cash reserve, credit line</w:t>
            </w:r>
          </w:p>
        </w:tc>
      </w:tr>
    </w:tbl>
    <w:p w14:paraId="4AD8BFD3"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6C4B2E57">
          <v:rect id="_x0000_i1078" style="width:0;height:1.5pt" o:hralign="center" o:hrstd="t" o:hr="t"/>
        </w:pict>
      </w:r>
    </w:p>
    <w:p w14:paraId="7843E035" w14:textId="77777777" w:rsidR="009F68C2" w:rsidRPr="00D274C8" w:rsidRDefault="00CC558F">
      <w:pPr>
        <w:pStyle w:val="Heading2"/>
        <w:rPr>
          <w:rFonts w:ascii="Times New Roman" w:hAnsi="Times New Roman" w:cs="Times New Roman"/>
        </w:rPr>
      </w:pPr>
      <w:bookmarkStart w:id="85" w:name="quy-trình-công-nghệ-và-qaqc"/>
      <w:bookmarkEnd w:id="80"/>
      <w:bookmarkEnd w:id="84"/>
      <w:r w:rsidRPr="00D274C8">
        <w:rPr>
          <w:rStyle w:val="SectionNumber"/>
          <w:rFonts w:ascii="Times New Roman" w:hAnsi="Times New Roman" w:cs="Times New Roman"/>
        </w:rPr>
        <w:t>6.2</w:t>
      </w:r>
      <w:r w:rsidRPr="00D274C8">
        <w:rPr>
          <w:rFonts w:ascii="Times New Roman" w:hAnsi="Times New Roman" w:cs="Times New Roman"/>
        </w:rPr>
        <w:tab/>
        <w:t>12. QUY TRÌNH CÔNG NGHỆ VÀ QA/QC</w:t>
      </w:r>
    </w:p>
    <w:p w14:paraId="5EFD5A4C" w14:textId="77777777" w:rsidR="009F68C2" w:rsidRPr="00D274C8" w:rsidRDefault="00CC558F">
      <w:pPr>
        <w:pStyle w:val="Heading3"/>
        <w:rPr>
          <w:rFonts w:ascii="Times New Roman" w:hAnsi="Times New Roman" w:cs="Times New Roman"/>
        </w:rPr>
      </w:pPr>
      <w:bookmarkStart w:id="86" w:name="quy-trình-sản-xuất-tổng-quát"/>
      <w:r w:rsidRPr="00D274C8">
        <w:rPr>
          <w:rStyle w:val="SectionNumber"/>
          <w:rFonts w:ascii="Times New Roman" w:hAnsi="Times New Roman" w:cs="Times New Roman"/>
        </w:rPr>
        <w:t>6.2.1</w:t>
      </w:r>
      <w:r w:rsidRPr="00D274C8">
        <w:rPr>
          <w:rFonts w:ascii="Times New Roman" w:hAnsi="Times New Roman" w:cs="Times New Roman"/>
        </w:rPr>
        <w:tab/>
        <w:t>12.1. Quy trình sản xuất tổng quát</w:t>
      </w:r>
    </w:p>
    <w:p w14:paraId="387DF7FE"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Sơ đồ quy trình sản xuất end-to-end:</w:t>
      </w:r>
    </w:p>
    <w:p w14:paraId="539F91B5" w14:textId="77777777" w:rsidR="009F68C2" w:rsidRPr="00D274C8" w:rsidRDefault="00CC558F">
      <w:pPr>
        <w:pStyle w:val="SourceCode"/>
        <w:rPr>
          <w:rFonts w:ascii="Times New Roman" w:hAnsi="Times New Roman" w:cs="Times New Roman"/>
        </w:rPr>
      </w:pPr>
      <w:r w:rsidRPr="00D274C8">
        <w:rPr>
          <w:rStyle w:val="VerbatimChar"/>
          <w:rFonts w:ascii="Times New Roman" w:hAnsi="Times New Roman" w:cs="Times New Roman"/>
        </w:rPr>
        <w:t>flowchart TB</w:t>
      </w:r>
      <w:r w:rsidRPr="00D274C8">
        <w:rPr>
          <w:rFonts w:ascii="Times New Roman" w:hAnsi="Times New Roman" w:cs="Times New Roman"/>
        </w:rPr>
        <w:br/>
      </w:r>
      <w:r w:rsidRPr="00D274C8">
        <w:rPr>
          <w:rStyle w:val="VerbatimChar"/>
          <w:rFonts w:ascii="Times New Roman" w:hAnsi="Times New Roman" w:cs="Times New Roman"/>
        </w:rPr>
        <w:t xml:space="preserve">    A[R&amp;D &amp; Design] --&gt; B[Component Sourcing]</w:t>
      </w:r>
      <w:r w:rsidRPr="00D274C8">
        <w:rPr>
          <w:rFonts w:ascii="Times New Roman" w:hAnsi="Times New Roman" w:cs="Times New Roman"/>
        </w:rPr>
        <w:br/>
      </w:r>
      <w:r w:rsidRPr="00D274C8">
        <w:rPr>
          <w:rStyle w:val="VerbatimChar"/>
          <w:rFonts w:ascii="Times New Roman" w:hAnsi="Times New Roman" w:cs="Times New Roman"/>
        </w:rPr>
        <w:t xml:space="preserve">    B --&gt; C[Manufacturing]</w:t>
      </w:r>
      <w:r w:rsidRPr="00D274C8">
        <w:rPr>
          <w:rFonts w:ascii="Times New Roman" w:hAnsi="Times New Roman" w:cs="Times New Roman"/>
        </w:rPr>
        <w:br/>
      </w:r>
      <w:r w:rsidRPr="00D274C8">
        <w:rPr>
          <w:rStyle w:val="VerbatimChar"/>
          <w:rFonts w:ascii="Times New Roman" w:hAnsi="Times New Roman" w:cs="Times New Roman"/>
        </w:rPr>
        <w:t xml:space="preserve">    C --&gt; D[QA/QC Testing]</w:t>
      </w:r>
      <w:r w:rsidRPr="00D274C8">
        <w:rPr>
          <w:rFonts w:ascii="Times New Roman" w:hAnsi="Times New Roman" w:cs="Times New Roman"/>
        </w:rPr>
        <w:br/>
      </w:r>
      <w:r w:rsidRPr="00D274C8">
        <w:rPr>
          <w:rStyle w:val="VerbatimChar"/>
          <w:rFonts w:ascii="Times New Roman" w:hAnsi="Times New Roman" w:cs="Times New Roman"/>
        </w:rPr>
        <w:t xml:space="preserve">    D --&gt; E[Packaging]</w:t>
      </w:r>
      <w:r w:rsidRPr="00D274C8">
        <w:rPr>
          <w:rFonts w:ascii="Times New Roman" w:hAnsi="Times New Roman" w:cs="Times New Roman"/>
        </w:rPr>
        <w:br/>
      </w:r>
      <w:r w:rsidRPr="00D274C8">
        <w:rPr>
          <w:rStyle w:val="VerbatimChar"/>
          <w:rFonts w:ascii="Times New Roman" w:hAnsi="Times New Roman" w:cs="Times New Roman"/>
        </w:rPr>
        <w:t xml:space="preserve">    E --&gt; F[Logistics &amp; Delivery]</w:t>
      </w:r>
      <w:r w:rsidRPr="00D274C8">
        <w:rPr>
          <w:rFonts w:ascii="Times New Roman" w:hAnsi="Times New Roman" w:cs="Times New Roman"/>
        </w:rPr>
        <w:br/>
      </w:r>
      <w:r w:rsidRPr="00D274C8">
        <w:rPr>
          <w:rStyle w:val="VerbatimChar"/>
          <w:rFonts w:ascii="Times New Roman" w:hAnsi="Times New Roman" w:cs="Times New Roman"/>
        </w:rPr>
        <w:t xml:space="preserve">    F --&gt; G[Installation &amp; Training]</w:t>
      </w:r>
      <w:r w:rsidRPr="00D274C8">
        <w:rPr>
          <w:rFonts w:ascii="Times New Roman" w:hAnsi="Times New Roman" w:cs="Times New Roman"/>
        </w:rPr>
        <w:br/>
      </w:r>
      <w:r w:rsidRPr="00D274C8">
        <w:rPr>
          <w:rStyle w:val="VerbatimChar"/>
          <w:rFonts w:ascii="Times New Roman" w:hAnsi="Times New Roman" w:cs="Times New Roman"/>
        </w:rPr>
        <w:t xml:space="preserve">    G --&gt; H[After-sales Support]</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A --&gt; A1[PCB Design]</w:t>
      </w:r>
      <w:r w:rsidRPr="00D274C8">
        <w:rPr>
          <w:rFonts w:ascii="Times New Roman" w:hAnsi="Times New Roman" w:cs="Times New Roman"/>
        </w:rPr>
        <w:br/>
      </w:r>
      <w:r w:rsidRPr="00D274C8">
        <w:rPr>
          <w:rStyle w:val="VerbatimChar"/>
          <w:rFonts w:ascii="Times New Roman" w:hAnsi="Times New Roman" w:cs="Times New Roman"/>
        </w:rPr>
        <w:t xml:space="preserve">    A --&gt; A2[Firmware Development]</w:t>
      </w:r>
      <w:r w:rsidRPr="00D274C8">
        <w:rPr>
          <w:rFonts w:ascii="Times New Roman" w:hAnsi="Times New Roman" w:cs="Times New Roman"/>
        </w:rPr>
        <w:br/>
      </w:r>
      <w:r w:rsidRPr="00D274C8">
        <w:rPr>
          <w:rStyle w:val="VerbatimChar"/>
          <w:rFonts w:ascii="Times New Roman" w:hAnsi="Times New Roman" w:cs="Times New Roman"/>
        </w:rPr>
        <w:t xml:space="preserve">    A --&gt; A3[Mechanical Design]</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C --&gt; C1[SMT Assembly]</w:t>
      </w:r>
      <w:r w:rsidRPr="00D274C8">
        <w:rPr>
          <w:rFonts w:ascii="Times New Roman" w:hAnsi="Times New Roman" w:cs="Times New Roman"/>
        </w:rPr>
        <w:br/>
      </w:r>
      <w:r w:rsidRPr="00D274C8">
        <w:rPr>
          <w:rStyle w:val="VerbatimChar"/>
          <w:rFonts w:ascii="Times New Roman" w:hAnsi="Times New Roman" w:cs="Times New Roman"/>
        </w:rPr>
        <w:t xml:space="preserve">    C --&gt; C2[Mechanical Assembly]</w:t>
      </w:r>
      <w:r w:rsidRPr="00D274C8">
        <w:rPr>
          <w:rFonts w:ascii="Times New Roman" w:hAnsi="Times New Roman" w:cs="Times New Roman"/>
        </w:rPr>
        <w:br/>
      </w:r>
      <w:r w:rsidRPr="00D274C8">
        <w:rPr>
          <w:rStyle w:val="VerbatimChar"/>
          <w:rFonts w:ascii="Times New Roman" w:hAnsi="Times New Roman" w:cs="Times New Roman"/>
        </w:rPr>
        <w:t xml:space="preserve">    C --&gt; C3[Final Integration]</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D --&gt; D1[AOI]</w:t>
      </w:r>
      <w:r w:rsidRPr="00D274C8">
        <w:rPr>
          <w:rFonts w:ascii="Times New Roman" w:hAnsi="Times New Roman" w:cs="Times New Roman"/>
        </w:rPr>
        <w:br/>
      </w:r>
      <w:r w:rsidRPr="00D274C8">
        <w:rPr>
          <w:rStyle w:val="VerbatimChar"/>
          <w:rFonts w:ascii="Times New Roman" w:hAnsi="Times New Roman" w:cs="Times New Roman"/>
        </w:rPr>
        <w:t xml:space="preserve">    D --&gt; D2[ICT]</w:t>
      </w:r>
      <w:r w:rsidRPr="00D274C8">
        <w:rPr>
          <w:rFonts w:ascii="Times New Roman" w:hAnsi="Times New Roman" w:cs="Times New Roman"/>
        </w:rPr>
        <w:br/>
      </w:r>
      <w:r w:rsidRPr="00D274C8">
        <w:rPr>
          <w:rStyle w:val="VerbatimChar"/>
          <w:rFonts w:ascii="Times New Roman" w:hAnsi="Times New Roman" w:cs="Times New Roman"/>
        </w:rPr>
        <w:t xml:space="preserve">    D --&gt; D3[Burn-in]</w:t>
      </w:r>
      <w:r w:rsidRPr="00D274C8">
        <w:rPr>
          <w:rFonts w:ascii="Times New Roman" w:hAnsi="Times New Roman" w:cs="Times New Roman"/>
        </w:rPr>
        <w:br/>
      </w:r>
      <w:r w:rsidRPr="00D274C8">
        <w:rPr>
          <w:rStyle w:val="VerbatimChar"/>
          <w:rFonts w:ascii="Times New Roman" w:hAnsi="Times New Roman" w:cs="Times New Roman"/>
        </w:rPr>
        <w:t xml:space="preserve">    D --&gt; D4[FQC]</w:t>
      </w:r>
    </w:p>
    <w:p w14:paraId="2BA59CB4"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Quy trình sản xuất IoT Gateway (MK-100/200/300):</w:t>
      </w:r>
    </w:p>
    <w:tbl>
      <w:tblPr>
        <w:tblStyle w:val="Table"/>
        <w:tblW w:w="5000" w:type="pct"/>
        <w:tblLayout w:type="fixed"/>
        <w:tblLook w:val="0020" w:firstRow="1" w:lastRow="0" w:firstColumn="0" w:lastColumn="0" w:noHBand="0" w:noVBand="0"/>
      </w:tblPr>
      <w:tblGrid>
        <w:gridCol w:w="1368"/>
        <w:gridCol w:w="1368"/>
        <w:gridCol w:w="1824"/>
        <w:gridCol w:w="1824"/>
        <w:gridCol w:w="1824"/>
        <w:gridCol w:w="1368"/>
      </w:tblGrid>
      <w:tr w:rsidR="009F68C2" w:rsidRPr="00D274C8" w14:paraId="7CDA9606"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131" w:type="dxa"/>
          </w:tcPr>
          <w:p w14:paraId="0B7977F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đoạn</w:t>
            </w:r>
          </w:p>
        </w:tc>
        <w:tc>
          <w:tcPr>
            <w:tcW w:w="1131" w:type="dxa"/>
          </w:tcPr>
          <w:p w14:paraId="4DFBF8A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Thiết bị</w:t>
            </w:r>
          </w:p>
        </w:tc>
        <w:tc>
          <w:tcPr>
            <w:tcW w:w="1508" w:type="dxa"/>
          </w:tcPr>
          <w:p w14:paraId="567EE1C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Thời gian</w:t>
            </w:r>
          </w:p>
        </w:tc>
        <w:tc>
          <w:tcPr>
            <w:tcW w:w="1508" w:type="dxa"/>
          </w:tcPr>
          <w:p w14:paraId="5CA96C1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Nhân sự</w:t>
            </w:r>
          </w:p>
        </w:tc>
        <w:tc>
          <w:tcPr>
            <w:tcW w:w="1508" w:type="dxa"/>
          </w:tcPr>
          <w:p w14:paraId="6AA4501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Yield target</w:t>
            </w:r>
          </w:p>
        </w:tc>
        <w:tc>
          <w:tcPr>
            <w:tcW w:w="1131" w:type="dxa"/>
          </w:tcPr>
          <w:p w14:paraId="3CA0B8B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714987E9" w14:textId="77777777">
        <w:tc>
          <w:tcPr>
            <w:tcW w:w="1131" w:type="dxa"/>
          </w:tcPr>
          <w:p w14:paraId="68BA4CB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 Solder Paste Printing</w:t>
            </w:r>
          </w:p>
        </w:tc>
        <w:tc>
          <w:tcPr>
            <w:tcW w:w="1131" w:type="dxa"/>
          </w:tcPr>
          <w:p w14:paraId="4E1D7E3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DEK Horizon 03iX</w:t>
            </w:r>
          </w:p>
        </w:tc>
        <w:tc>
          <w:tcPr>
            <w:tcW w:w="1508" w:type="dxa"/>
          </w:tcPr>
          <w:p w14:paraId="5C7FE23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 phút/panel</w:t>
            </w:r>
          </w:p>
        </w:tc>
        <w:tc>
          <w:tcPr>
            <w:tcW w:w="1508" w:type="dxa"/>
          </w:tcPr>
          <w:p w14:paraId="31172B5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 operator</w:t>
            </w:r>
          </w:p>
        </w:tc>
        <w:tc>
          <w:tcPr>
            <w:tcW w:w="1508" w:type="dxa"/>
          </w:tcPr>
          <w:p w14:paraId="60E6284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99,8%</w:t>
            </w:r>
          </w:p>
        </w:tc>
        <w:tc>
          <w:tcPr>
            <w:tcW w:w="1131" w:type="dxa"/>
          </w:tcPr>
          <w:p w14:paraId="78A51CA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Bảng khung thép, độ dày 0,12mm</w:t>
            </w:r>
          </w:p>
        </w:tc>
      </w:tr>
      <w:tr w:rsidR="009F68C2" w:rsidRPr="00D274C8" w14:paraId="6B3399A2" w14:textId="77777777">
        <w:tc>
          <w:tcPr>
            <w:tcW w:w="1131" w:type="dxa"/>
          </w:tcPr>
          <w:p w14:paraId="2CEFF40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2. SMT Component Placement</w:t>
            </w:r>
          </w:p>
        </w:tc>
        <w:tc>
          <w:tcPr>
            <w:tcW w:w="1131" w:type="dxa"/>
          </w:tcPr>
          <w:p w14:paraId="0C725AB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Panasonic NPM-D3 (15K CPH)</w:t>
            </w:r>
          </w:p>
        </w:tc>
        <w:tc>
          <w:tcPr>
            <w:tcW w:w="1508" w:type="dxa"/>
          </w:tcPr>
          <w:p w14:paraId="1A0DBBC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 phút/panel</w:t>
            </w:r>
          </w:p>
        </w:tc>
        <w:tc>
          <w:tcPr>
            <w:tcW w:w="1508" w:type="dxa"/>
          </w:tcPr>
          <w:p w14:paraId="1BE875D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 operator</w:t>
            </w:r>
          </w:p>
        </w:tc>
        <w:tc>
          <w:tcPr>
            <w:tcW w:w="1508" w:type="dxa"/>
          </w:tcPr>
          <w:p w14:paraId="3FFE733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99,95%</w:t>
            </w:r>
          </w:p>
        </w:tc>
        <w:tc>
          <w:tcPr>
            <w:tcW w:w="1131" w:type="dxa"/>
          </w:tcPr>
          <w:p w14:paraId="1F967C8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4-8 layers PCB, 300-800 components</w:t>
            </w:r>
          </w:p>
        </w:tc>
      </w:tr>
      <w:tr w:rsidR="009F68C2" w:rsidRPr="00D274C8" w14:paraId="693CA2A6" w14:textId="77777777">
        <w:tc>
          <w:tcPr>
            <w:tcW w:w="1131" w:type="dxa"/>
          </w:tcPr>
          <w:p w14:paraId="3599D93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3. Reflow Soldering</w:t>
            </w:r>
          </w:p>
        </w:tc>
        <w:tc>
          <w:tcPr>
            <w:tcW w:w="1131" w:type="dxa"/>
          </w:tcPr>
          <w:p w14:paraId="6A2E9BB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Heller 1913EXL</w:t>
            </w:r>
          </w:p>
        </w:tc>
        <w:tc>
          <w:tcPr>
            <w:tcW w:w="1508" w:type="dxa"/>
          </w:tcPr>
          <w:p w14:paraId="1919D1E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 phút/panel</w:t>
            </w:r>
          </w:p>
        </w:tc>
        <w:tc>
          <w:tcPr>
            <w:tcW w:w="1508" w:type="dxa"/>
          </w:tcPr>
          <w:p w14:paraId="0E95FA1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Auto</w:t>
            </w:r>
          </w:p>
        </w:tc>
        <w:tc>
          <w:tcPr>
            <w:tcW w:w="1508" w:type="dxa"/>
          </w:tcPr>
          <w:p w14:paraId="2AA6F04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99,9%</w:t>
            </w:r>
          </w:p>
        </w:tc>
        <w:tc>
          <w:tcPr>
            <w:tcW w:w="1131" w:type="dxa"/>
          </w:tcPr>
          <w:p w14:paraId="615DDEE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 zones, peak 250°C, N2 atmosphere</w:t>
            </w:r>
          </w:p>
        </w:tc>
      </w:tr>
      <w:tr w:rsidR="009F68C2" w:rsidRPr="00D274C8" w14:paraId="0D87ABAA" w14:textId="77777777">
        <w:tc>
          <w:tcPr>
            <w:tcW w:w="1131" w:type="dxa"/>
          </w:tcPr>
          <w:p w14:paraId="5638A1A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4. AOI (Automated Optical Inspection)</w:t>
            </w:r>
          </w:p>
        </w:tc>
        <w:tc>
          <w:tcPr>
            <w:tcW w:w="1131" w:type="dxa"/>
          </w:tcPr>
          <w:p w14:paraId="559D89D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Koh Young Zenith</w:t>
            </w:r>
          </w:p>
        </w:tc>
        <w:tc>
          <w:tcPr>
            <w:tcW w:w="1508" w:type="dxa"/>
          </w:tcPr>
          <w:p w14:paraId="17BDA33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 phút/panel</w:t>
            </w:r>
          </w:p>
        </w:tc>
        <w:tc>
          <w:tcPr>
            <w:tcW w:w="1508" w:type="dxa"/>
          </w:tcPr>
          <w:p w14:paraId="612C6CD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Auto</w:t>
            </w:r>
          </w:p>
        </w:tc>
        <w:tc>
          <w:tcPr>
            <w:tcW w:w="1508" w:type="dxa"/>
          </w:tcPr>
          <w:p w14:paraId="0057925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Detect 99,5% defects</w:t>
            </w:r>
          </w:p>
        </w:tc>
        <w:tc>
          <w:tcPr>
            <w:tcW w:w="1131" w:type="dxa"/>
          </w:tcPr>
          <w:p w14:paraId="3A95526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3D measurement, ±25μm</w:t>
            </w:r>
          </w:p>
        </w:tc>
      </w:tr>
      <w:tr w:rsidR="009F68C2" w:rsidRPr="00D274C8" w14:paraId="0BC9F749" w14:textId="77777777">
        <w:tc>
          <w:tcPr>
            <w:tcW w:w="1131" w:type="dxa"/>
          </w:tcPr>
          <w:p w14:paraId="28D163F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5. Rework (if needed)</w:t>
            </w:r>
          </w:p>
        </w:tc>
        <w:tc>
          <w:tcPr>
            <w:tcW w:w="1131" w:type="dxa"/>
          </w:tcPr>
          <w:p w14:paraId="03F5A27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Manual rework station</w:t>
            </w:r>
          </w:p>
        </w:tc>
        <w:tc>
          <w:tcPr>
            <w:tcW w:w="1508" w:type="dxa"/>
          </w:tcPr>
          <w:p w14:paraId="0166D35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30-60 phút/board</w:t>
            </w:r>
          </w:p>
        </w:tc>
        <w:tc>
          <w:tcPr>
            <w:tcW w:w="1508" w:type="dxa"/>
          </w:tcPr>
          <w:p w14:paraId="60C5E90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 technicians</w:t>
            </w:r>
          </w:p>
        </w:tc>
        <w:tc>
          <w:tcPr>
            <w:tcW w:w="1508" w:type="dxa"/>
          </w:tcPr>
          <w:p w14:paraId="238A5FA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c>
          <w:tcPr>
            <w:tcW w:w="1131" w:type="dxa"/>
          </w:tcPr>
          <w:p w14:paraId="0E847D5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Hot air, soldering iron</w:t>
            </w:r>
          </w:p>
        </w:tc>
      </w:tr>
      <w:tr w:rsidR="009F68C2" w:rsidRPr="00D274C8" w14:paraId="6EA6B96E" w14:textId="77777777">
        <w:tc>
          <w:tcPr>
            <w:tcW w:w="1131" w:type="dxa"/>
          </w:tcPr>
          <w:p w14:paraId="5E205C3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6. ICT (In-Circuit Test)</w:t>
            </w:r>
          </w:p>
        </w:tc>
        <w:tc>
          <w:tcPr>
            <w:tcW w:w="1131" w:type="dxa"/>
          </w:tcPr>
          <w:p w14:paraId="1A7ED31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Keysight i3070</w:t>
            </w:r>
          </w:p>
        </w:tc>
        <w:tc>
          <w:tcPr>
            <w:tcW w:w="1508" w:type="dxa"/>
          </w:tcPr>
          <w:p w14:paraId="0E75182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 phút/board</w:t>
            </w:r>
          </w:p>
        </w:tc>
        <w:tc>
          <w:tcPr>
            <w:tcW w:w="1508" w:type="dxa"/>
          </w:tcPr>
          <w:p w14:paraId="3D2BB71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Auto</w:t>
            </w:r>
          </w:p>
        </w:tc>
        <w:tc>
          <w:tcPr>
            <w:tcW w:w="1508" w:type="dxa"/>
          </w:tcPr>
          <w:p w14:paraId="511B553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Detect 99,8% electrical issues</w:t>
            </w:r>
          </w:p>
        </w:tc>
        <w:tc>
          <w:tcPr>
            <w:tcW w:w="1131" w:type="dxa"/>
          </w:tcPr>
          <w:p w14:paraId="20A17F8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Test opens, shorts, values</w:t>
            </w:r>
          </w:p>
        </w:tc>
      </w:tr>
      <w:tr w:rsidR="009F68C2" w:rsidRPr="00D274C8" w14:paraId="1916ABE6" w14:textId="77777777">
        <w:tc>
          <w:tcPr>
            <w:tcW w:w="1131" w:type="dxa"/>
          </w:tcPr>
          <w:p w14:paraId="0D24AB2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7. Programming</w:t>
            </w:r>
          </w:p>
        </w:tc>
        <w:tc>
          <w:tcPr>
            <w:tcW w:w="1131" w:type="dxa"/>
          </w:tcPr>
          <w:p w14:paraId="52C7745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Xeltek SuperPro 6100</w:t>
            </w:r>
          </w:p>
        </w:tc>
        <w:tc>
          <w:tcPr>
            <w:tcW w:w="1508" w:type="dxa"/>
          </w:tcPr>
          <w:p w14:paraId="48C7717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 phút/board</w:t>
            </w:r>
          </w:p>
        </w:tc>
        <w:tc>
          <w:tcPr>
            <w:tcW w:w="1508" w:type="dxa"/>
          </w:tcPr>
          <w:p w14:paraId="2658DB1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Auto</w:t>
            </w:r>
          </w:p>
        </w:tc>
        <w:tc>
          <w:tcPr>
            <w:tcW w:w="1508" w:type="dxa"/>
          </w:tcPr>
          <w:p w14:paraId="39D9DAA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c>
          <w:tcPr>
            <w:tcW w:w="1131" w:type="dxa"/>
          </w:tcPr>
          <w:p w14:paraId="75A6BFB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Firmware, bootloader, MAC address</w:t>
            </w:r>
          </w:p>
        </w:tc>
      </w:tr>
      <w:tr w:rsidR="009F68C2" w:rsidRPr="00D274C8" w14:paraId="62285B8B" w14:textId="77777777">
        <w:tc>
          <w:tcPr>
            <w:tcW w:w="1131" w:type="dxa"/>
          </w:tcPr>
          <w:p w14:paraId="15CD624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8. Burn-in Test</w:t>
            </w:r>
          </w:p>
        </w:tc>
        <w:tc>
          <w:tcPr>
            <w:tcW w:w="1131" w:type="dxa"/>
          </w:tcPr>
          <w:p w14:paraId="03413CA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ESPEC TSA-71H</w:t>
            </w:r>
          </w:p>
        </w:tc>
        <w:tc>
          <w:tcPr>
            <w:tcW w:w="1508" w:type="dxa"/>
          </w:tcPr>
          <w:p w14:paraId="78C199B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8-24 giờ</w:t>
            </w:r>
          </w:p>
        </w:tc>
        <w:tc>
          <w:tcPr>
            <w:tcW w:w="1508" w:type="dxa"/>
          </w:tcPr>
          <w:p w14:paraId="36336F7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Auto</w:t>
            </w:r>
          </w:p>
        </w:tc>
        <w:tc>
          <w:tcPr>
            <w:tcW w:w="1508" w:type="dxa"/>
          </w:tcPr>
          <w:p w14:paraId="6E47A1D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Detect 99% infant mortality</w:t>
            </w:r>
          </w:p>
        </w:tc>
        <w:tc>
          <w:tcPr>
            <w:tcW w:w="1131" w:type="dxa"/>
          </w:tcPr>
          <w:p w14:paraId="4D1964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60°C, power cycling</w:t>
            </w:r>
          </w:p>
        </w:tc>
      </w:tr>
      <w:tr w:rsidR="009F68C2" w:rsidRPr="00D274C8" w14:paraId="2A79CEE3" w14:textId="77777777">
        <w:tc>
          <w:tcPr>
            <w:tcW w:w="1131" w:type="dxa"/>
          </w:tcPr>
          <w:p w14:paraId="414CD15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9. Functional Test</w:t>
            </w:r>
          </w:p>
        </w:tc>
        <w:tc>
          <w:tcPr>
            <w:tcW w:w="1131" w:type="dxa"/>
          </w:tcPr>
          <w:p w14:paraId="3B07DB6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Custom test jig</w:t>
            </w:r>
          </w:p>
        </w:tc>
        <w:tc>
          <w:tcPr>
            <w:tcW w:w="1508" w:type="dxa"/>
          </w:tcPr>
          <w:p w14:paraId="3778243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 phút/unit</w:t>
            </w:r>
          </w:p>
        </w:tc>
        <w:tc>
          <w:tcPr>
            <w:tcW w:w="1508" w:type="dxa"/>
          </w:tcPr>
          <w:p w14:paraId="1711C46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 tester</w:t>
            </w:r>
          </w:p>
        </w:tc>
        <w:tc>
          <w:tcPr>
            <w:tcW w:w="1508" w:type="dxa"/>
          </w:tcPr>
          <w:p w14:paraId="1FA91B6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99,5%</w:t>
            </w:r>
          </w:p>
        </w:tc>
        <w:tc>
          <w:tcPr>
            <w:tcW w:w="1131" w:type="dxa"/>
          </w:tcPr>
          <w:p w14:paraId="358E2DA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Full system test, all I/O, protocols</w:t>
            </w:r>
          </w:p>
        </w:tc>
      </w:tr>
      <w:tr w:rsidR="009F68C2" w:rsidRPr="00D274C8" w14:paraId="6493CD7E" w14:textId="77777777">
        <w:tc>
          <w:tcPr>
            <w:tcW w:w="1131" w:type="dxa"/>
          </w:tcPr>
          <w:p w14:paraId="1E0299E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10. Final Assembly</w:t>
            </w:r>
          </w:p>
        </w:tc>
        <w:tc>
          <w:tcPr>
            <w:tcW w:w="1131" w:type="dxa"/>
          </w:tcPr>
          <w:p w14:paraId="64D8138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Manual assembly line</w:t>
            </w:r>
          </w:p>
        </w:tc>
        <w:tc>
          <w:tcPr>
            <w:tcW w:w="1508" w:type="dxa"/>
          </w:tcPr>
          <w:p w14:paraId="50721A9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 phút/unit</w:t>
            </w:r>
          </w:p>
        </w:tc>
        <w:tc>
          <w:tcPr>
            <w:tcW w:w="1508" w:type="dxa"/>
          </w:tcPr>
          <w:p w14:paraId="447369C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 assemblers</w:t>
            </w:r>
          </w:p>
        </w:tc>
        <w:tc>
          <w:tcPr>
            <w:tcW w:w="1508" w:type="dxa"/>
          </w:tcPr>
          <w:p w14:paraId="1AACC27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99,9%</w:t>
            </w:r>
          </w:p>
        </w:tc>
        <w:tc>
          <w:tcPr>
            <w:tcW w:w="1131" w:type="dxa"/>
          </w:tcPr>
          <w:p w14:paraId="70AE2A2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Enclosure, connectors, labels</w:t>
            </w:r>
          </w:p>
        </w:tc>
      </w:tr>
      <w:tr w:rsidR="009F68C2" w:rsidRPr="00D274C8" w14:paraId="5AFB5D3F" w14:textId="77777777">
        <w:tc>
          <w:tcPr>
            <w:tcW w:w="1131" w:type="dxa"/>
          </w:tcPr>
          <w:p w14:paraId="153F44F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11. FQC (Final Quality Control)</w:t>
            </w:r>
          </w:p>
        </w:tc>
        <w:tc>
          <w:tcPr>
            <w:tcW w:w="1131" w:type="dxa"/>
          </w:tcPr>
          <w:p w14:paraId="3744E08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Manual inspection + test</w:t>
            </w:r>
          </w:p>
        </w:tc>
        <w:tc>
          <w:tcPr>
            <w:tcW w:w="1508" w:type="dxa"/>
          </w:tcPr>
          <w:p w14:paraId="6865F14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 phút/unit</w:t>
            </w:r>
          </w:p>
        </w:tc>
        <w:tc>
          <w:tcPr>
            <w:tcW w:w="1508" w:type="dxa"/>
          </w:tcPr>
          <w:p w14:paraId="29E736D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 QC inspector</w:t>
            </w:r>
          </w:p>
        </w:tc>
        <w:tc>
          <w:tcPr>
            <w:tcW w:w="1508" w:type="dxa"/>
          </w:tcPr>
          <w:p w14:paraId="2630D45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99,9%</w:t>
            </w:r>
          </w:p>
        </w:tc>
        <w:tc>
          <w:tcPr>
            <w:tcW w:w="1131" w:type="dxa"/>
          </w:tcPr>
          <w:p w14:paraId="3A4DEFF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Visual, dimensional, functional</w:t>
            </w:r>
          </w:p>
        </w:tc>
      </w:tr>
      <w:tr w:rsidR="009F68C2" w:rsidRPr="00D274C8" w14:paraId="219F4C35" w14:textId="77777777">
        <w:tc>
          <w:tcPr>
            <w:tcW w:w="1131" w:type="dxa"/>
          </w:tcPr>
          <w:p w14:paraId="7835328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12. Packaging</w:t>
            </w:r>
          </w:p>
        </w:tc>
        <w:tc>
          <w:tcPr>
            <w:tcW w:w="1131" w:type="dxa"/>
          </w:tcPr>
          <w:p w14:paraId="2BE0031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Semi-auto packing line</w:t>
            </w:r>
          </w:p>
        </w:tc>
        <w:tc>
          <w:tcPr>
            <w:tcW w:w="1508" w:type="dxa"/>
          </w:tcPr>
          <w:p w14:paraId="4BE35D0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 phút/unit</w:t>
            </w:r>
          </w:p>
        </w:tc>
        <w:tc>
          <w:tcPr>
            <w:tcW w:w="1508" w:type="dxa"/>
          </w:tcPr>
          <w:p w14:paraId="6C75917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 packer</w:t>
            </w:r>
          </w:p>
        </w:tc>
        <w:tc>
          <w:tcPr>
            <w:tcW w:w="1508" w:type="dxa"/>
          </w:tcPr>
          <w:p w14:paraId="75596E1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c>
          <w:tcPr>
            <w:tcW w:w="1131" w:type="dxa"/>
          </w:tcPr>
          <w:p w14:paraId="02E18B0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Box, foam, manual, accessories</w:t>
            </w:r>
          </w:p>
        </w:tc>
      </w:tr>
    </w:tbl>
    <w:p w14:paraId="773B5DB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Total lead time:</w:t>
      </w:r>
      <w:r w:rsidRPr="00D274C8">
        <w:rPr>
          <w:rFonts w:ascii="Times New Roman" w:hAnsi="Times New Roman" w:cs="Times New Roman"/>
        </w:rPr>
        <w:t xml:space="preserve"> 3-4 tuần (stock components) → 2 tuần (production) → 1 tuần (QC &amp; packaging)</w:t>
      </w:r>
    </w:p>
    <w:p w14:paraId="3B879C8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Quy trình sản xuất Robot AMR (AMR-100/500/1000):</w:t>
      </w:r>
    </w:p>
    <w:tbl>
      <w:tblPr>
        <w:tblStyle w:val="Table"/>
        <w:tblW w:w="5000" w:type="pct"/>
        <w:tblLayout w:type="fixed"/>
        <w:tblLook w:val="0020" w:firstRow="1" w:lastRow="0" w:firstColumn="0" w:lastColumn="0" w:noHBand="0" w:noVBand="0"/>
      </w:tblPr>
      <w:tblGrid>
        <w:gridCol w:w="1690"/>
        <w:gridCol w:w="1690"/>
        <w:gridCol w:w="2253"/>
        <w:gridCol w:w="2253"/>
        <w:gridCol w:w="1690"/>
      </w:tblGrid>
      <w:tr w:rsidR="009F68C2" w:rsidRPr="00D274C8" w14:paraId="4DDB0A68"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97" w:type="dxa"/>
          </w:tcPr>
          <w:p w14:paraId="5C8DFAA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đoạn</w:t>
            </w:r>
          </w:p>
        </w:tc>
        <w:tc>
          <w:tcPr>
            <w:tcW w:w="1397" w:type="dxa"/>
          </w:tcPr>
          <w:p w14:paraId="4DD6D22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Thiết bị</w:t>
            </w:r>
          </w:p>
        </w:tc>
        <w:tc>
          <w:tcPr>
            <w:tcW w:w="1863" w:type="dxa"/>
          </w:tcPr>
          <w:p w14:paraId="4549266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Thời gian</w:t>
            </w:r>
          </w:p>
        </w:tc>
        <w:tc>
          <w:tcPr>
            <w:tcW w:w="1863" w:type="dxa"/>
          </w:tcPr>
          <w:p w14:paraId="2253A13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Nhân sự</w:t>
            </w:r>
          </w:p>
        </w:tc>
        <w:tc>
          <w:tcPr>
            <w:tcW w:w="1397" w:type="dxa"/>
          </w:tcPr>
          <w:p w14:paraId="7D5C028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67019670" w14:textId="77777777">
        <w:tc>
          <w:tcPr>
            <w:tcW w:w="1397" w:type="dxa"/>
          </w:tcPr>
          <w:p w14:paraId="672B055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 Chassis Fabrication</w:t>
            </w:r>
          </w:p>
        </w:tc>
        <w:tc>
          <w:tcPr>
            <w:tcW w:w="1397" w:type="dxa"/>
          </w:tcPr>
          <w:p w14:paraId="787867A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Robot hàn tự động KUKA</w:t>
            </w:r>
          </w:p>
        </w:tc>
        <w:tc>
          <w:tcPr>
            <w:tcW w:w="1863" w:type="dxa"/>
          </w:tcPr>
          <w:p w14:paraId="3E2CEFA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2-3 ngày</w:t>
            </w:r>
          </w:p>
        </w:tc>
        <w:tc>
          <w:tcPr>
            <w:tcW w:w="1863" w:type="dxa"/>
          </w:tcPr>
          <w:p w14:paraId="5CF26A8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 operator + robot</w:t>
            </w:r>
          </w:p>
        </w:tc>
        <w:tc>
          <w:tcPr>
            <w:tcW w:w="1397" w:type="dxa"/>
          </w:tcPr>
          <w:p w14:paraId="5AED91D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Thép không gỉ 304, precision ±0,5mm</w:t>
            </w:r>
          </w:p>
        </w:tc>
      </w:tr>
      <w:tr w:rsidR="009F68C2" w:rsidRPr="00D274C8" w14:paraId="1EE30A1A" w14:textId="77777777">
        <w:tc>
          <w:tcPr>
            <w:tcW w:w="1397" w:type="dxa"/>
          </w:tcPr>
          <w:p w14:paraId="42F527A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2. Paint &amp; Coating</w:t>
            </w:r>
          </w:p>
        </w:tc>
        <w:tc>
          <w:tcPr>
            <w:tcW w:w="1397" w:type="dxa"/>
          </w:tcPr>
          <w:p w14:paraId="51FEC06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Spray booth</w:t>
            </w:r>
          </w:p>
        </w:tc>
        <w:tc>
          <w:tcPr>
            <w:tcW w:w="1863" w:type="dxa"/>
          </w:tcPr>
          <w:p w14:paraId="35290D7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 ngày</w:t>
            </w:r>
          </w:p>
        </w:tc>
        <w:tc>
          <w:tcPr>
            <w:tcW w:w="1863" w:type="dxa"/>
          </w:tcPr>
          <w:p w14:paraId="02F7198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 painters</w:t>
            </w:r>
          </w:p>
        </w:tc>
        <w:tc>
          <w:tcPr>
            <w:tcW w:w="1397" w:type="dxa"/>
          </w:tcPr>
          <w:p w14:paraId="5C9A19F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Powder coating, baking 180°C</w:t>
            </w:r>
          </w:p>
        </w:tc>
      </w:tr>
      <w:tr w:rsidR="009F68C2" w:rsidRPr="00D274C8" w14:paraId="3D034548" w14:textId="77777777">
        <w:tc>
          <w:tcPr>
            <w:tcW w:w="1397" w:type="dxa"/>
          </w:tcPr>
          <w:p w14:paraId="07074B1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3. Drive System Assembly</w:t>
            </w:r>
          </w:p>
        </w:tc>
        <w:tc>
          <w:tcPr>
            <w:tcW w:w="1397" w:type="dxa"/>
          </w:tcPr>
          <w:p w14:paraId="3DD9257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Manual assembly station</w:t>
            </w:r>
          </w:p>
        </w:tc>
        <w:tc>
          <w:tcPr>
            <w:tcW w:w="1863" w:type="dxa"/>
          </w:tcPr>
          <w:p w14:paraId="4E7F648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 ngày</w:t>
            </w:r>
          </w:p>
        </w:tc>
        <w:tc>
          <w:tcPr>
            <w:tcW w:w="1863" w:type="dxa"/>
          </w:tcPr>
          <w:p w14:paraId="08416E0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 assemblers</w:t>
            </w:r>
          </w:p>
        </w:tc>
        <w:tc>
          <w:tcPr>
            <w:tcW w:w="1397" w:type="dxa"/>
          </w:tcPr>
          <w:p w14:paraId="5126151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Motors, gearboxes, wheels, encoders</w:t>
            </w:r>
          </w:p>
        </w:tc>
      </w:tr>
      <w:tr w:rsidR="009F68C2" w:rsidRPr="00D274C8" w14:paraId="7441B810" w14:textId="77777777">
        <w:tc>
          <w:tcPr>
            <w:tcW w:w="1397" w:type="dxa"/>
          </w:tcPr>
          <w:p w14:paraId="4185AAA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4. Electronics Integration</w:t>
            </w:r>
          </w:p>
        </w:tc>
        <w:tc>
          <w:tcPr>
            <w:tcW w:w="1397" w:type="dxa"/>
          </w:tcPr>
          <w:p w14:paraId="3FF0BE2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ESD workstation</w:t>
            </w:r>
          </w:p>
        </w:tc>
        <w:tc>
          <w:tcPr>
            <w:tcW w:w="1863" w:type="dxa"/>
          </w:tcPr>
          <w:p w14:paraId="11BBD72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 ngày</w:t>
            </w:r>
          </w:p>
        </w:tc>
        <w:tc>
          <w:tcPr>
            <w:tcW w:w="1863" w:type="dxa"/>
          </w:tcPr>
          <w:p w14:paraId="6E3AC09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 technicians</w:t>
            </w:r>
          </w:p>
        </w:tc>
        <w:tc>
          <w:tcPr>
            <w:tcW w:w="1397" w:type="dxa"/>
          </w:tcPr>
          <w:p w14:paraId="5EFB92F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Control PCB, power distribution, wiring</w:t>
            </w:r>
          </w:p>
        </w:tc>
      </w:tr>
      <w:tr w:rsidR="009F68C2" w:rsidRPr="00D274C8" w14:paraId="67DF6393" w14:textId="77777777">
        <w:tc>
          <w:tcPr>
            <w:tcW w:w="1397" w:type="dxa"/>
          </w:tcPr>
          <w:p w14:paraId="183F2FB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5. Sensor Integration</w:t>
            </w:r>
          </w:p>
        </w:tc>
        <w:tc>
          <w:tcPr>
            <w:tcW w:w="1397" w:type="dxa"/>
          </w:tcPr>
          <w:p w14:paraId="4B15E9D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Calibration bench</w:t>
            </w:r>
          </w:p>
        </w:tc>
        <w:tc>
          <w:tcPr>
            <w:tcW w:w="1863" w:type="dxa"/>
          </w:tcPr>
          <w:p w14:paraId="22B830E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 ngày</w:t>
            </w:r>
          </w:p>
        </w:tc>
        <w:tc>
          <w:tcPr>
            <w:tcW w:w="1863" w:type="dxa"/>
          </w:tcPr>
          <w:p w14:paraId="0F38BAF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 technician</w:t>
            </w:r>
          </w:p>
        </w:tc>
        <w:tc>
          <w:tcPr>
            <w:tcW w:w="1397" w:type="dxa"/>
          </w:tcPr>
          <w:p w14:paraId="0E68DC7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LiDAR, IMU, cameras, safety sensors</w:t>
            </w:r>
          </w:p>
        </w:tc>
      </w:tr>
      <w:tr w:rsidR="009F68C2" w:rsidRPr="00D274C8" w14:paraId="30D586BF" w14:textId="77777777">
        <w:tc>
          <w:tcPr>
            <w:tcW w:w="1397" w:type="dxa"/>
          </w:tcPr>
          <w:p w14:paraId="7FFBF92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6. Software Installation</w:t>
            </w:r>
          </w:p>
        </w:tc>
        <w:tc>
          <w:tcPr>
            <w:tcW w:w="1397" w:type="dxa"/>
          </w:tcPr>
          <w:p w14:paraId="00917B6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Programming station</w:t>
            </w:r>
          </w:p>
        </w:tc>
        <w:tc>
          <w:tcPr>
            <w:tcW w:w="1863" w:type="dxa"/>
          </w:tcPr>
          <w:p w14:paraId="6838B1A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 ngày</w:t>
            </w:r>
          </w:p>
        </w:tc>
        <w:tc>
          <w:tcPr>
            <w:tcW w:w="1863" w:type="dxa"/>
          </w:tcPr>
          <w:p w14:paraId="62034DB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 programmer</w:t>
            </w:r>
          </w:p>
        </w:tc>
        <w:tc>
          <w:tcPr>
            <w:tcW w:w="1397" w:type="dxa"/>
          </w:tcPr>
          <w:p w14:paraId="33C893A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ROS, SLAM, navigation, safety logic</w:t>
            </w:r>
          </w:p>
        </w:tc>
      </w:tr>
      <w:tr w:rsidR="009F68C2" w:rsidRPr="00D274C8" w14:paraId="41B4264E" w14:textId="77777777">
        <w:tc>
          <w:tcPr>
            <w:tcW w:w="1397" w:type="dxa"/>
          </w:tcPr>
          <w:p w14:paraId="0A9F2AC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7. Calibration</w:t>
            </w:r>
          </w:p>
        </w:tc>
        <w:tc>
          <w:tcPr>
            <w:tcW w:w="1397" w:type="dxa"/>
          </w:tcPr>
          <w:p w14:paraId="1737C7A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Calibration room (white-lined floor)</w:t>
            </w:r>
          </w:p>
        </w:tc>
        <w:tc>
          <w:tcPr>
            <w:tcW w:w="1863" w:type="dxa"/>
          </w:tcPr>
          <w:p w14:paraId="51F39C4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 ngày</w:t>
            </w:r>
          </w:p>
        </w:tc>
        <w:tc>
          <w:tcPr>
            <w:tcW w:w="1863" w:type="dxa"/>
          </w:tcPr>
          <w:p w14:paraId="09BF094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 technician</w:t>
            </w:r>
          </w:p>
        </w:tc>
        <w:tc>
          <w:tcPr>
            <w:tcW w:w="1397" w:type="dxa"/>
          </w:tcPr>
          <w:p w14:paraId="00D3356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Odometry, LiDAR, IMU, camera alignment</w:t>
            </w:r>
          </w:p>
        </w:tc>
      </w:tr>
      <w:tr w:rsidR="009F68C2" w:rsidRPr="00D274C8" w14:paraId="4B13921A" w14:textId="77777777">
        <w:tc>
          <w:tcPr>
            <w:tcW w:w="1397" w:type="dxa"/>
          </w:tcPr>
          <w:p w14:paraId="372E442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8. System Test</w:t>
            </w:r>
          </w:p>
        </w:tc>
        <w:tc>
          <w:tcPr>
            <w:tcW w:w="1397" w:type="dxa"/>
          </w:tcPr>
          <w:p w14:paraId="04FA160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Test track 50m</w:t>
            </w:r>
          </w:p>
        </w:tc>
        <w:tc>
          <w:tcPr>
            <w:tcW w:w="1863" w:type="dxa"/>
          </w:tcPr>
          <w:p w14:paraId="092B5C9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 ngày</w:t>
            </w:r>
          </w:p>
        </w:tc>
        <w:tc>
          <w:tcPr>
            <w:tcW w:w="1863" w:type="dxa"/>
          </w:tcPr>
          <w:p w14:paraId="5F8CBF9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 testers</w:t>
            </w:r>
          </w:p>
        </w:tc>
        <w:tc>
          <w:tcPr>
            <w:tcW w:w="1397" w:type="dxa"/>
          </w:tcPr>
          <w:p w14:paraId="359FB5F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Navigation, obstacle avoidance, safety, battery</w:t>
            </w:r>
          </w:p>
        </w:tc>
      </w:tr>
      <w:tr w:rsidR="009F68C2" w:rsidRPr="00D274C8" w14:paraId="5419BB15" w14:textId="77777777">
        <w:tc>
          <w:tcPr>
            <w:tcW w:w="1397" w:type="dxa"/>
          </w:tcPr>
          <w:p w14:paraId="48D8C81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9. Stress Test</w:t>
            </w:r>
          </w:p>
        </w:tc>
        <w:tc>
          <w:tcPr>
            <w:tcW w:w="1397" w:type="dxa"/>
          </w:tcPr>
          <w:p w14:paraId="3F80C94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Continuous operation</w:t>
            </w:r>
          </w:p>
        </w:tc>
        <w:tc>
          <w:tcPr>
            <w:tcW w:w="1863" w:type="dxa"/>
          </w:tcPr>
          <w:p w14:paraId="4AB5DDF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48 giờ</w:t>
            </w:r>
          </w:p>
        </w:tc>
        <w:tc>
          <w:tcPr>
            <w:tcW w:w="1863" w:type="dxa"/>
          </w:tcPr>
          <w:p w14:paraId="3E102EC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Auto</w:t>
            </w:r>
          </w:p>
        </w:tc>
        <w:tc>
          <w:tcPr>
            <w:tcW w:w="1397" w:type="dxa"/>
          </w:tcPr>
          <w:p w14:paraId="0DDF8C6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Full payload, various speeds, scenarios</w:t>
            </w:r>
          </w:p>
        </w:tc>
      </w:tr>
      <w:tr w:rsidR="009F68C2" w:rsidRPr="00D274C8" w14:paraId="4E1A7091" w14:textId="77777777">
        <w:tc>
          <w:tcPr>
            <w:tcW w:w="1397" w:type="dxa"/>
          </w:tcPr>
          <w:p w14:paraId="7A2AFDE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10. Final Inspection</w:t>
            </w:r>
          </w:p>
        </w:tc>
        <w:tc>
          <w:tcPr>
            <w:tcW w:w="1397" w:type="dxa"/>
          </w:tcPr>
          <w:p w14:paraId="5E5B689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Checklist</w:t>
            </w:r>
          </w:p>
        </w:tc>
        <w:tc>
          <w:tcPr>
            <w:tcW w:w="1863" w:type="dxa"/>
          </w:tcPr>
          <w:p w14:paraId="73C9969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 ngày</w:t>
            </w:r>
          </w:p>
        </w:tc>
        <w:tc>
          <w:tcPr>
            <w:tcW w:w="1863" w:type="dxa"/>
          </w:tcPr>
          <w:p w14:paraId="17A22DB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 inspector</w:t>
            </w:r>
          </w:p>
        </w:tc>
        <w:tc>
          <w:tcPr>
            <w:tcW w:w="1397" w:type="dxa"/>
          </w:tcPr>
          <w:p w14:paraId="43C094D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Mechanical, electrical, software, documentation</w:t>
            </w:r>
          </w:p>
        </w:tc>
      </w:tr>
      <w:tr w:rsidR="009F68C2" w:rsidRPr="00D274C8" w14:paraId="1A7C2B1A" w14:textId="77777777">
        <w:tc>
          <w:tcPr>
            <w:tcW w:w="1397" w:type="dxa"/>
          </w:tcPr>
          <w:p w14:paraId="675D459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11. Packaging</w:t>
            </w:r>
          </w:p>
        </w:tc>
        <w:tc>
          <w:tcPr>
            <w:tcW w:w="1397" w:type="dxa"/>
          </w:tcPr>
          <w:p w14:paraId="00428BD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Wooden crate</w:t>
            </w:r>
          </w:p>
        </w:tc>
        <w:tc>
          <w:tcPr>
            <w:tcW w:w="1863" w:type="dxa"/>
          </w:tcPr>
          <w:p w14:paraId="13FA96F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 ngày</w:t>
            </w:r>
          </w:p>
        </w:tc>
        <w:tc>
          <w:tcPr>
            <w:tcW w:w="1863" w:type="dxa"/>
          </w:tcPr>
          <w:p w14:paraId="0F7F150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 packers</w:t>
            </w:r>
          </w:p>
        </w:tc>
        <w:tc>
          <w:tcPr>
            <w:tcW w:w="1397" w:type="dxa"/>
          </w:tcPr>
          <w:p w14:paraId="1956300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Crate, foam, manual, tools, charger</w:t>
            </w:r>
          </w:p>
        </w:tc>
      </w:tr>
    </w:tbl>
    <w:p w14:paraId="288E4BD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Total lead time:</w:t>
      </w:r>
      <w:r w:rsidRPr="00D274C8">
        <w:rPr>
          <w:rFonts w:ascii="Times New Roman" w:hAnsi="Times New Roman" w:cs="Times New Roman"/>
        </w:rPr>
        <w:t xml:space="preserve"> 10-15 ngày/unit (low volume), 7-10 ngày/unit (high volume &gt;50/tháng)</w:t>
      </w:r>
    </w:p>
    <w:p w14:paraId="7600100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Quy trình sản xuất OHT (OHT-50/100/200):</w:t>
      </w:r>
    </w:p>
    <w:tbl>
      <w:tblPr>
        <w:tblStyle w:val="Table"/>
        <w:tblW w:w="5000" w:type="pct"/>
        <w:tblLayout w:type="fixed"/>
        <w:tblLook w:val="0020" w:firstRow="1" w:lastRow="0" w:firstColumn="0" w:lastColumn="0" w:noHBand="0" w:noVBand="0"/>
      </w:tblPr>
      <w:tblGrid>
        <w:gridCol w:w="2210"/>
        <w:gridCol w:w="2210"/>
        <w:gridCol w:w="2946"/>
        <w:gridCol w:w="2210"/>
      </w:tblGrid>
      <w:tr w:rsidR="009F68C2" w:rsidRPr="00D274C8" w14:paraId="44C7A746"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827" w:type="dxa"/>
          </w:tcPr>
          <w:p w14:paraId="7B741DA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đoạn</w:t>
            </w:r>
          </w:p>
        </w:tc>
        <w:tc>
          <w:tcPr>
            <w:tcW w:w="1827" w:type="dxa"/>
          </w:tcPr>
          <w:p w14:paraId="30A1AD2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Thiết bị</w:t>
            </w:r>
          </w:p>
        </w:tc>
        <w:tc>
          <w:tcPr>
            <w:tcW w:w="2436" w:type="dxa"/>
          </w:tcPr>
          <w:p w14:paraId="457BF71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Thời gian</w:t>
            </w:r>
          </w:p>
        </w:tc>
        <w:tc>
          <w:tcPr>
            <w:tcW w:w="1827" w:type="dxa"/>
          </w:tcPr>
          <w:p w14:paraId="3FC35CB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042DCC5E" w14:textId="77777777">
        <w:tc>
          <w:tcPr>
            <w:tcW w:w="1827" w:type="dxa"/>
          </w:tcPr>
          <w:p w14:paraId="3A69126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 Rail System Fabrication</w:t>
            </w:r>
          </w:p>
        </w:tc>
        <w:tc>
          <w:tcPr>
            <w:tcW w:w="1827" w:type="dxa"/>
          </w:tcPr>
          <w:p w14:paraId="6BF2E6E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CNC machining center</w:t>
            </w:r>
          </w:p>
        </w:tc>
        <w:tc>
          <w:tcPr>
            <w:tcW w:w="2436" w:type="dxa"/>
          </w:tcPr>
          <w:p w14:paraId="6092348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5-7 ngày</w:t>
            </w:r>
          </w:p>
        </w:tc>
        <w:tc>
          <w:tcPr>
            <w:tcW w:w="1827" w:type="dxa"/>
          </w:tcPr>
          <w:p w14:paraId="63F68A8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Aluminum alloy, precision ±0,1mm</w:t>
            </w:r>
          </w:p>
        </w:tc>
      </w:tr>
      <w:tr w:rsidR="009F68C2" w:rsidRPr="00D274C8" w14:paraId="540D2294" w14:textId="77777777">
        <w:tc>
          <w:tcPr>
            <w:tcW w:w="1827" w:type="dxa"/>
          </w:tcPr>
          <w:p w14:paraId="6C05EBC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2. Hoist Mechanism Assembly</w:t>
            </w:r>
          </w:p>
        </w:tc>
        <w:tc>
          <w:tcPr>
            <w:tcW w:w="1827" w:type="dxa"/>
          </w:tcPr>
          <w:p w14:paraId="3A32B23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Manual assembly</w:t>
            </w:r>
          </w:p>
        </w:tc>
        <w:tc>
          <w:tcPr>
            <w:tcW w:w="2436" w:type="dxa"/>
          </w:tcPr>
          <w:p w14:paraId="45EAE28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 ngày</w:t>
            </w:r>
          </w:p>
        </w:tc>
        <w:tc>
          <w:tcPr>
            <w:tcW w:w="1827" w:type="dxa"/>
          </w:tcPr>
          <w:p w14:paraId="5F01685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Motor, brake, cable, safety mechanism</w:t>
            </w:r>
          </w:p>
        </w:tc>
      </w:tr>
      <w:tr w:rsidR="009F68C2" w:rsidRPr="00D274C8" w14:paraId="1F9DF2CA" w14:textId="77777777">
        <w:tc>
          <w:tcPr>
            <w:tcW w:w="1827" w:type="dxa"/>
          </w:tcPr>
          <w:p w14:paraId="16F4787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3. Control System</w:t>
            </w:r>
          </w:p>
        </w:tc>
        <w:tc>
          <w:tcPr>
            <w:tcW w:w="1827" w:type="dxa"/>
          </w:tcPr>
          <w:p w14:paraId="3BBE018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ESD workstation</w:t>
            </w:r>
          </w:p>
        </w:tc>
        <w:tc>
          <w:tcPr>
            <w:tcW w:w="2436" w:type="dxa"/>
          </w:tcPr>
          <w:p w14:paraId="034DC73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 ngày</w:t>
            </w:r>
          </w:p>
        </w:tc>
        <w:tc>
          <w:tcPr>
            <w:tcW w:w="1827" w:type="dxa"/>
          </w:tcPr>
          <w:p w14:paraId="59E0C97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PLC, HMI, safety controller, sensors</w:t>
            </w:r>
          </w:p>
        </w:tc>
      </w:tr>
      <w:tr w:rsidR="009F68C2" w:rsidRPr="00D274C8" w14:paraId="120FE8B8" w14:textId="77777777">
        <w:tc>
          <w:tcPr>
            <w:tcW w:w="1827" w:type="dxa"/>
          </w:tcPr>
          <w:p w14:paraId="0977F2F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4. Pre-assembly Test</w:t>
            </w:r>
          </w:p>
        </w:tc>
        <w:tc>
          <w:tcPr>
            <w:tcW w:w="1827" w:type="dxa"/>
          </w:tcPr>
          <w:p w14:paraId="59B0E7C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Test bench</w:t>
            </w:r>
          </w:p>
        </w:tc>
        <w:tc>
          <w:tcPr>
            <w:tcW w:w="2436" w:type="dxa"/>
          </w:tcPr>
          <w:p w14:paraId="72B9061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 ngày</w:t>
            </w:r>
          </w:p>
        </w:tc>
        <w:tc>
          <w:tcPr>
            <w:tcW w:w="1827" w:type="dxa"/>
          </w:tcPr>
          <w:p w14:paraId="3F2BE57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Load testing, safety verification</w:t>
            </w:r>
          </w:p>
        </w:tc>
      </w:tr>
      <w:tr w:rsidR="009F68C2" w:rsidRPr="00D274C8" w14:paraId="42CDB738" w14:textId="77777777">
        <w:tc>
          <w:tcPr>
            <w:tcW w:w="1827" w:type="dxa"/>
          </w:tcPr>
          <w:p w14:paraId="075F9B7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5. On-site Installation</w:t>
            </w:r>
          </w:p>
        </w:tc>
        <w:tc>
          <w:tcPr>
            <w:tcW w:w="1827" w:type="dxa"/>
          </w:tcPr>
          <w:p w14:paraId="79DABAD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Installation team</w:t>
            </w:r>
          </w:p>
        </w:tc>
        <w:tc>
          <w:tcPr>
            <w:tcW w:w="2436" w:type="dxa"/>
          </w:tcPr>
          <w:p w14:paraId="573E381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5-10 ngày</w:t>
            </w:r>
          </w:p>
        </w:tc>
        <w:tc>
          <w:tcPr>
            <w:tcW w:w="1827" w:type="dxa"/>
          </w:tcPr>
          <w:p w14:paraId="08FBE6B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Rail mounting, electrical, commissioning</w:t>
            </w:r>
          </w:p>
        </w:tc>
      </w:tr>
      <w:tr w:rsidR="009F68C2" w:rsidRPr="00D274C8" w14:paraId="249129C9" w14:textId="77777777">
        <w:tc>
          <w:tcPr>
            <w:tcW w:w="1827" w:type="dxa"/>
          </w:tcPr>
          <w:p w14:paraId="68FAAB8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6. FAT (Factory Acceptance Test)</w:t>
            </w:r>
          </w:p>
        </w:tc>
        <w:tc>
          <w:tcPr>
            <w:tcW w:w="1827" w:type="dxa"/>
          </w:tcPr>
          <w:p w14:paraId="7393E94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Simulate operation</w:t>
            </w:r>
          </w:p>
        </w:tc>
        <w:tc>
          <w:tcPr>
            <w:tcW w:w="2436" w:type="dxa"/>
          </w:tcPr>
          <w:p w14:paraId="0C695DA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 ngày</w:t>
            </w:r>
          </w:p>
        </w:tc>
        <w:tc>
          <w:tcPr>
            <w:tcW w:w="1827" w:type="dxa"/>
          </w:tcPr>
          <w:p w14:paraId="413B8CB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Full load test, safety test, reliability</w:t>
            </w:r>
          </w:p>
        </w:tc>
      </w:tr>
      <w:tr w:rsidR="009F68C2" w:rsidRPr="00D274C8" w14:paraId="1A950A42" w14:textId="77777777">
        <w:tc>
          <w:tcPr>
            <w:tcW w:w="1827" w:type="dxa"/>
          </w:tcPr>
          <w:p w14:paraId="6FFCC26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7. SAT (Site Acceptance Test)</w:t>
            </w:r>
          </w:p>
        </w:tc>
        <w:tc>
          <w:tcPr>
            <w:tcW w:w="1827" w:type="dxa"/>
          </w:tcPr>
          <w:p w14:paraId="4EBC01E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On-site</w:t>
            </w:r>
          </w:p>
        </w:tc>
        <w:tc>
          <w:tcPr>
            <w:tcW w:w="2436" w:type="dxa"/>
          </w:tcPr>
          <w:p w14:paraId="1DA2C6A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 ngày</w:t>
            </w:r>
          </w:p>
        </w:tc>
        <w:tc>
          <w:tcPr>
            <w:tcW w:w="1827" w:type="dxa"/>
          </w:tcPr>
          <w:p w14:paraId="08AAC6B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Customer acceptance, training</w:t>
            </w:r>
          </w:p>
        </w:tc>
      </w:tr>
    </w:tbl>
    <w:p w14:paraId="62B741E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Total lead time:</w:t>
      </w:r>
      <w:r w:rsidRPr="00D274C8">
        <w:rPr>
          <w:rFonts w:ascii="Times New Roman" w:hAnsi="Times New Roman" w:cs="Times New Roman"/>
        </w:rPr>
        <w:t xml:space="preserve"> 4-6 tuần (design → installation → commissioning)</w:t>
      </w:r>
    </w:p>
    <w:p w14:paraId="2B68BA33" w14:textId="77777777" w:rsidR="009F68C2" w:rsidRPr="00D274C8" w:rsidRDefault="00CC558F">
      <w:pPr>
        <w:pStyle w:val="Heading3"/>
        <w:rPr>
          <w:rFonts w:ascii="Times New Roman" w:hAnsi="Times New Roman" w:cs="Times New Roman"/>
        </w:rPr>
      </w:pPr>
      <w:bookmarkStart w:id="87" w:name="qaqc-3-lớp-quality-gate"/>
      <w:bookmarkEnd w:id="86"/>
      <w:r w:rsidRPr="00D274C8">
        <w:rPr>
          <w:rStyle w:val="SectionNumber"/>
          <w:rFonts w:ascii="Times New Roman" w:hAnsi="Times New Roman" w:cs="Times New Roman"/>
        </w:rPr>
        <w:t>6.2.2</w:t>
      </w:r>
      <w:r w:rsidRPr="00D274C8">
        <w:rPr>
          <w:rFonts w:ascii="Times New Roman" w:hAnsi="Times New Roman" w:cs="Times New Roman"/>
        </w:rPr>
        <w:tab/>
        <w:t>12.2. QA/QC 3 lớp (Quality Gate)</w:t>
      </w:r>
    </w:p>
    <w:p w14:paraId="6BBC0A98"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Quality Gate Model:</w:t>
      </w:r>
    </w:p>
    <w:p w14:paraId="27EF61C8" w14:textId="77777777" w:rsidR="009F68C2" w:rsidRPr="00D274C8" w:rsidRDefault="00CC558F">
      <w:pPr>
        <w:pStyle w:val="SourceCode"/>
        <w:rPr>
          <w:rFonts w:ascii="Times New Roman" w:hAnsi="Times New Roman" w:cs="Times New Roman"/>
        </w:rPr>
      </w:pPr>
      <w:r w:rsidRPr="00D274C8">
        <w:rPr>
          <w:rStyle w:val="VerbatimChar"/>
          <w:rFonts w:ascii="Times New Roman" w:hAnsi="Times New Roman" w:cs="Times New Roman"/>
        </w:rPr>
        <w:t>flowchart LR</w:t>
      </w:r>
      <w:r w:rsidRPr="00D274C8">
        <w:rPr>
          <w:rFonts w:ascii="Times New Roman" w:hAnsi="Times New Roman" w:cs="Times New Roman"/>
        </w:rPr>
        <w:br/>
      </w:r>
      <w:r w:rsidRPr="00D274C8">
        <w:rPr>
          <w:rStyle w:val="VerbatimChar"/>
          <w:rFonts w:ascii="Times New Roman" w:hAnsi="Times New Roman" w:cs="Times New Roman"/>
        </w:rPr>
        <w:t xml:space="preserve">    A[Input] --&gt; B[QG1: IQC]</w:t>
      </w:r>
      <w:r w:rsidRPr="00D274C8">
        <w:rPr>
          <w:rFonts w:ascii="Times New Roman" w:hAnsi="Times New Roman" w:cs="Times New Roman"/>
        </w:rPr>
        <w:br/>
      </w:r>
      <w:r w:rsidRPr="00D274C8">
        <w:rPr>
          <w:rStyle w:val="VerbatimChar"/>
          <w:rFonts w:ascii="Times New Roman" w:hAnsi="Times New Roman" w:cs="Times New Roman"/>
        </w:rPr>
        <w:t xml:space="preserve">    B --&gt; C[QG2: IPQC]</w:t>
      </w:r>
      <w:r w:rsidRPr="00D274C8">
        <w:rPr>
          <w:rFonts w:ascii="Times New Roman" w:hAnsi="Times New Roman" w:cs="Times New Roman"/>
        </w:rPr>
        <w:br/>
      </w:r>
      <w:r w:rsidRPr="00D274C8">
        <w:rPr>
          <w:rStyle w:val="VerbatimChar"/>
          <w:rFonts w:ascii="Times New Roman" w:hAnsi="Times New Roman" w:cs="Times New Roman"/>
        </w:rPr>
        <w:t xml:space="preserve">    C --&gt; D[QG3: FQC]</w:t>
      </w:r>
      <w:r w:rsidRPr="00D274C8">
        <w:rPr>
          <w:rFonts w:ascii="Times New Roman" w:hAnsi="Times New Roman" w:cs="Times New Roman"/>
        </w:rPr>
        <w:br/>
      </w:r>
      <w:r w:rsidRPr="00D274C8">
        <w:rPr>
          <w:rStyle w:val="VerbatimChar"/>
          <w:rFonts w:ascii="Times New Roman" w:hAnsi="Times New Roman" w:cs="Times New Roman"/>
        </w:rPr>
        <w:t xml:space="preserve">    D --&gt; E[Output]</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B -.-&gt;|Reject| B1[Supplier Return]</w:t>
      </w:r>
      <w:r w:rsidRPr="00D274C8">
        <w:rPr>
          <w:rFonts w:ascii="Times New Roman" w:hAnsi="Times New Roman" w:cs="Times New Roman"/>
        </w:rPr>
        <w:br/>
      </w:r>
      <w:r w:rsidRPr="00D274C8">
        <w:rPr>
          <w:rStyle w:val="VerbatimChar"/>
          <w:rFonts w:ascii="Times New Roman" w:hAnsi="Times New Roman" w:cs="Times New Roman"/>
        </w:rPr>
        <w:t xml:space="preserve">    C -.-&gt;|Rework| C1[Rework Station]</w:t>
      </w:r>
      <w:r w:rsidRPr="00D274C8">
        <w:rPr>
          <w:rFonts w:ascii="Times New Roman" w:hAnsi="Times New Roman" w:cs="Times New Roman"/>
        </w:rPr>
        <w:br/>
      </w:r>
      <w:r w:rsidRPr="00D274C8">
        <w:rPr>
          <w:rStyle w:val="VerbatimChar"/>
          <w:rFonts w:ascii="Times New Roman" w:hAnsi="Times New Roman" w:cs="Times New Roman"/>
        </w:rPr>
        <w:t xml:space="preserve">    D -.-&gt;|Reject| D1[Scrap/Analysis]</w:t>
      </w:r>
    </w:p>
    <w:p w14:paraId="2586F32D"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QG1: IQC (Incoming Quality Control) - Kiểm soát đầu vào:</w:t>
      </w:r>
    </w:p>
    <w:tbl>
      <w:tblPr>
        <w:tblStyle w:val="Table"/>
        <w:tblW w:w="5000" w:type="pct"/>
        <w:tblLayout w:type="fixed"/>
        <w:tblLook w:val="0020" w:firstRow="1" w:lastRow="0" w:firstColumn="0" w:lastColumn="0" w:noHBand="0" w:noVBand="0"/>
      </w:tblPr>
      <w:tblGrid>
        <w:gridCol w:w="1596"/>
        <w:gridCol w:w="1596"/>
        <w:gridCol w:w="1596"/>
        <w:gridCol w:w="1596"/>
        <w:gridCol w:w="1596"/>
        <w:gridCol w:w="1596"/>
      </w:tblGrid>
      <w:tr w:rsidR="009F68C2" w:rsidRPr="00D274C8" w14:paraId="4B6DB8C8"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20" w:type="dxa"/>
          </w:tcPr>
          <w:p w14:paraId="452BBDB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Inspection</w:t>
            </w:r>
          </w:p>
        </w:tc>
        <w:tc>
          <w:tcPr>
            <w:tcW w:w="1320" w:type="dxa"/>
          </w:tcPr>
          <w:p w14:paraId="3A191FE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Method</w:t>
            </w:r>
          </w:p>
        </w:tc>
        <w:tc>
          <w:tcPr>
            <w:tcW w:w="1320" w:type="dxa"/>
          </w:tcPr>
          <w:p w14:paraId="70EA546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Sample size</w:t>
            </w:r>
          </w:p>
        </w:tc>
        <w:tc>
          <w:tcPr>
            <w:tcW w:w="1320" w:type="dxa"/>
          </w:tcPr>
          <w:p w14:paraId="68B60CE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Criteria</w:t>
            </w:r>
          </w:p>
        </w:tc>
        <w:tc>
          <w:tcPr>
            <w:tcW w:w="1320" w:type="dxa"/>
          </w:tcPr>
          <w:p w14:paraId="2B19C70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Frequency</w:t>
            </w:r>
          </w:p>
        </w:tc>
        <w:tc>
          <w:tcPr>
            <w:tcW w:w="1320" w:type="dxa"/>
          </w:tcPr>
          <w:p w14:paraId="16F4E12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Action if fail</w:t>
            </w:r>
          </w:p>
        </w:tc>
      </w:tr>
      <w:tr w:rsidR="009F68C2" w:rsidRPr="00D274C8" w14:paraId="5C5621A8" w14:textId="77777777">
        <w:tc>
          <w:tcPr>
            <w:tcW w:w="1320" w:type="dxa"/>
          </w:tcPr>
          <w:p w14:paraId="4B56ABE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Components</w:t>
            </w:r>
          </w:p>
        </w:tc>
        <w:tc>
          <w:tcPr>
            <w:tcW w:w="1320" w:type="dxa"/>
          </w:tcPr>
          <w:p w14:paraId="570E395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Visual +</w:t>
            </w:r>
            <w:r w:rsidRPr="00D274C8">
              <w:rPr>
                <w:rFonts w:ascii="MS Gothic" w:eastAsia="MS Gothic" w:hAnsi="MS Gothic" w:cs="MS Gothic" w:hint="eastAsia"/>
              </w:rPr>
              <w:t>測量</w:t>
            </w:r>
          </w:p>
        </w:tc>
        <w:tc>
          <w:tcPr>
            <w:tcW w:w="1320" w:type="dxa"/>
          </w:tcPr>
          <w:p w14:paraId="57BB098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AQL 1.0 (ISO 2859)</w:t>
            </w:r>
          </w:p>
        </w:tc>
        <w:tc>
          <w:tcPr>
            <w:tcW w:w="1320" w:type="dxa"/>
          </w:tcPr>
          <w:p w14:paraId="3D68BBE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Datasheet spec</w:t>
            </w:r>
          </w:p>
        </w:tc>
        <w:tc>
          <w:tcPr>
            <w:tcW w:w="1320" w:type="dxa"/>
          </w:tcPr>
          <w:p w14:paraId="75FE956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Every batch</w:t>
            </w:r>
          </w:p>
        </w:tc>
        <w:tc>
          <w:tcPr>
            <w:tcW w:w="1320" w:type="dxa"/>
          </w:tcPr>
          <w:p w14:paraId="42B607C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Return to supplier</w:t>
            </w:r>
          </w:p>
        </w:tc>
      </w:tr>
      <w:tr w:rsidR="009F68C2" w:rsidRPr="00D274C8" w14:paraId="003D29C1" w14:textId="77777777">
        <w:tc>
          <w:tcPr>
            <w:tcW w:w="1320" w:type="dxa"/>
          </w:tcPr>
          <w:p w14:paraId="6F56103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PCB bare board</w:t>
            </w:r>
          </w:p>
        </w:tc>
        <w:tc>
          <w:tcPr>
            <w:tcW w:w="1320" w:type="dxa"/>
          </w:tcPr>
          <w:p w14:paraId="53B99E5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AOI + Dimensional</w:t>
            </w:r>
          </w:p>
        </w:tc>
        <w:tc>
          <w:tcPr>
            <w:tcW w:w="1320" w:type="dxa"/>
          </w:tcPr>
          <w:p w14:paraId="12FC7A0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100%</w:t>
            </w:r>
          </w:p>
        </w:tc>
        <w:tc>
          <w:tcPr>
            <w:tcW w:w="1320" w:type="dxa"/>
          </w:tcPr>
          <w:p w14:paraId="7AE1184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IPC-6012 Class 2</w:t>
            </w:r>
          </w:p>
        </w:tc>
        <w:tc>
          <w:tcPr>
            <w:tcW w:w="1320" w:type="dxa"/>
          </w:tcPr>
          <w:p w14:paraId="286D6A8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Every batch</w:t>
            </w:r>
          </w:p>
        </w:tc>
        <w:tc>
          <w:tcPr>
            <w:tcW w:w="1320" w:type="dxa"/>
          </w:tcPr>
          <w:p w14:paraId="089CBE4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Return/rework</w:t>
            </w:r>
          </w:p>
        </w:tc>
      </w:tr>
      <w:tr w:rsidR="009F68C2" w:rsidRPr="00D274C8" w14:paraId="51E80910" w14:textId="77777777">
        <w:tc>
          <w:tcPr>
            <w:tcW w:w="1320" w:type="dxa"/>
          </w:tcPr>
          <w:p w14:paraId="457770C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Mechanical parts</w:t>
            </w:r>
          </w:p>
        </w:tc>
        <w:tc>
          <w:tcPr>
            <w:tcW w:w="1320" w:type="dxa"/>
          </w:tcPr>
          <w:p w14:paraId="122F88A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CMM (Coordinate Measuring Machine)</w:t>
            </w:r>
          </w:p>
        </w:tc>
        <w:tc>
          <w:tcPr>
            <w:tcW w:w="1320" w:type="dxa"/>
          </w:tcPr>
          <w:p w14:paraId="449AFDA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AQL 0.65</w:t>
            </w:r>
          </w:p>
        </w:tc>
        <w:tc>
          <w:tcPr>
            <w:tcW w:w="1320" w:type="dxa"/>
          </w:tcPr>
          <w:p w14:paraId="0902FC3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Drawing ±0,1mm</w:t>
            </w:r>
          </w:p>
        </w:tc>
        <w:tc>
          <w:tcPr>
            <w:tcW w:w="1320" w:type="dxa"/>
          </w:tcPr>
          <w:p w14:paraId="5291A09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Every batch</w:t>
            </w:r>
          </w:p>
        </w:tc>
        <w:tc>
          <w:tcPr>
            <w:tcW w:w="1320" w:type="dxa"/>
          </w:tcPr>
          <w:p w14:paraId="37C9C06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Return/rework</w:t>
            </w:r>
          </w:p>
        </w:tc>
      </w:tr>
      <w:tr w:rsidR="009F68C2" w:rsidRPr="00D274C8" w14:paraId="13CB655F" w14:textId="77777777">
        <w:tc>
          <w:tcPr>
            <w:tcW w:w="1320" w:type="dxa"/>
          </w:tcPr>
          <w:p w14:paraId="4DB0812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Raw materials</w:t>
            </w:r>
          </w:p>
        </w:tc>
        <w:tc>
          <w:tcPr>
            <w:tcW w:w="1320" w:type="dxa"/>
          </w:tcPr>
          <w:p w14:paraId="0756B26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Material test</w:t>
            </w:r>
          </w:p>
        </w:tc>
        <w:tc>
          <w:tcPr>
            <w:tcW w:w="1320" w:type="dxa"/>
          </w:tcPr>
          <w:p w14:paraId="24078E2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AQL 1.0</w:t>
            </w:r>
          </w:p>
        </w:tc>
        <w:tc>
          <w:tcPr>
            <w:tcW w:w="1320" w:type="dxa"/>
          </w:tcPr>
          <w:p w14:paraId="50E4915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Material cert</w:t>
            </w:r>
          </w:p>
        </w:tc>
        <w:tc>
          <w:tcPr>
            <w:tcW w:w="1320" w:type="dxa"/>
          </w:tcPr>
          <w:p w14:paraId="6BA841B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Every batch</w:t>
            </w:r>
          </w:p>
        </w:tc>
        <w:tc>
          <w:tcPr>
            <w:tcW w:w="1320" w:type="dxa"/>
          </w:tcPr>
          <w:p w14:paraId="30ED1F0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Return</w:t>
            </w:r>
          </w:p>
        </w:tc>
      </w:tr>
    </w:tbl>
    <w:p w14:paraId="7CFCB89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QG2: IPQC (In-Process Quality Control) - Kiểm soát trong quá trình:</w:t>
      </w:r>
    </w:p>
    <w:tbl>
      <w:tblPr>
        <w:tblStyle w:val="Table"/>
        <w:tblW w:w="5000" w:type="pct"/>
        <w:tblLayout w:type="fixed"/>
        <w:tblLook w:val="0020" w:firstRow="1" w:lastRow="0" w:firstColumn="0" w:lastColumn="0" w:noHBand="0" w:noVBand="0"/>
      </w:tblPr>
      <w:tblGrid>
        <w:gridCol w:w="1596"/>
        <w:gridCol w:w="1596"/>
        <w:gridCol w:w="1596"/>
        <w:gridCol w:w="1596"/>
        <w:gridCol w:w="1596"/>
        <w:gridCol w:w="1596"/>
      </w:tblGrid>
      <w:tr w:rsidR="009F68C2" w:rsidRPr="00D274C8" w14:paraId="38877ED8"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20" w:type="dxa"/>
          </w:tcPr>
          <w:p w14:paraId="064252D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Stage</w:t>
            </w:r>
          </w:p>
        </w:tc>
        <w:tc>
          <w:tcPr>
            <w:tcW w:w="1320" w:type="dxa"/>
          </w:tcPr>
          <w:p w14:paraId="3971082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Inspection</w:t>
            </w:r>
          </w:p>
        </w:tc>
        <w:tc>
          <w:tcPr>
            <w:tcW w:w="1320" w:type="dxa"/>
          </w:tcPr>
          <w:p w14:paraId="4052984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Frequency</w:t>
            </w:r>
          </w:p>
        </w:tc>
        <w:tc>
          <w:tcPr>
            <w:tcW w:w="1320" w:type="dxa"/>
          </w:tcPr>
          <w:p w14:paraId="3BA8F36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Criteria</w:t>
            </w:r>
          </w:p>
        </w:tc>
        <w:tc>
          <w:tcPr>
            <w:tcW w:w="1320" w:type="dxa"/>
          </w:tcPr>
          <w:p w14:paraId="5B8D6EF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Tools</w:t>
            </w:r>
          </w:p>
        </w:tc>
        <w:tc>
          <w:tcPr>
            <w:tcW w:w="1320" w:type="dxa"/>
          </w:tcPr>
          <w:p w14:paraId="5BE698F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Action if fail</w:t>
            </w:r>
          </w:p>
        </w:tc>
      </w:tr>
      <w:tr w:rsidR="009F68C2" w:rsidRPr="00D274C8" w14:paraId="4CB50D7E" w14:textId="77777777">
        <w:tc>
          <w:tcPr>
            <w:tcW w:w="1320" w:type="dxa"/>
          </w:tcPr>
          <w:p w14:paraId="4119FE0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SMT</w:t>
            </w:r>
          </w:p>
        </w:tc>
        <w:tc>
          <w:tcPr>
            <w:tcW w:w="1320" w:type="dxa"/>
          </w:tcPr>
          <w:p w14:paraId="1D326EE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SPI (Solder Paste Inspection)</w:t>
            </w:r>
          </w:p>
        </w:tc>
        <w:tc>
          <w:tcPr>
            <w:tcW w:w="1320" w:type="dxa"/>
          </w:tcPr>
          <w:p w14:paraId="32D4E45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100%</w:t>
            </w:r>
          </w:p>
        </w:tc>
        <w:tc>
          <w:tcPr>
            <w:tcW w:w="1320" w:type="dxa"/>
          </w:tcPr>
          <w:p w14:paraId="2C48AA5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Volume 60-120%, alignment ±50μm</w:t>
            </w:r>
          </w:p>
        </w:tc>
        <w:tc>
          <w:tcPr>
            <w:tcW w:w="1320" w:type="dxa"/>
          </w:tcPr>
          <w:p w14:paraId="7ABB58B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Koh Young SPI</w:t>
            </w:r>
          </w:p>
        </w:tc>
        <w:tc>
          <w:tcPr>
            <w:tcW w:w="1320" w:type="dxa"/>
          </w:tcPr>
          <w:p w14:paraId="00475C8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Reprogram/clean stencil</w:t>
            </w:r>
          </w:p>
        </w:tc>
      </w:tr>
      <w:tr w:rsidR="009F68C2" w:rsidRPr="00D274C8" w14:paraId="0CFF6E68" w14:textId="77777777">
        <w:tc>
          <w:tcPr>
            <w:tcW w:w="1320" w:type="dxa"/>
          </w:tcPr>
          <w:p w14:paraId="58D376E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SMT</w:t>
            </w:r>
          </w:p>
        </w:tc>
        <w:tc>
          <w:tcPr>
            <w:tcW w:w="1320" w:type="dxa"/>
          </w:tcPr>
          <w:p w14:paraId="4386A71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AOI (After reflow)</w:t>
            </w:r>
          </w:p>
        </w:tc>
        <w:tc>
          <w:tcPr>
            <w:tcW w:w="1320" w:type="dxa"/>
          </w:tcPr>
          <w:p w14:paraId="1FC4BEE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100%</w:t>
            </w:r>
          </w:p>
        </w:tc>
        <w:tc>
          <w:tcPr>
            <w:tcW w:w="1320" w:type="dxa"/>
          </w:tcPr>
          <w:p w14:paraId="59DD4BF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IPC-A-610 Class 2</w:t>
            </w:r>
          </w:p>
        </w:tc>
        <w:tc>
          <w:tcPr>
            <w:tcW w:w="1320" w:type="dxa"/>
          </w:tcPr>
          <w:p w14:paraId="19B7E93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Koh Young AOI</w:t>
            </w:r>
          </w:p>
        </w:tc>
        <w:tc>
          <w:tcPr>
            <w:tcW w:w="1320" w:type="dxa"/>
          </w:tcPr>
          <w:p w14:paraId="3F7BD74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Rework</w:t>
            </w:r>
          </w:p>
        </w:tc>
      </w:tr>
      <w:tr w:rsidR="009F68C2" w:rsidRPr="00D274C8" w14:paraId="030FD2BF" w14:textId="77777777">
        <w:tc>
          <w:tcPr>
            <w:tcW w:w="1320" w:type="dxa"/>
          </w:tcPr>
          <w:p w14:paraId="3E3B3F8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ASSY</w:t>
            </w:r>
          </w:p>
        </w:tc>
        <w:tc>
          <w:tcPr>
            <w:tcW w:w="1320" w:type="dxa"/>
          </w:tcPr>
          <w:p w14:paraId="0202182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First Article Inspection</w:t>
            </w:r>
          </w:p>
        </w:tc>
        <w:tc>
          <w:tcPr>
            <w:tcW w:w="1320" w:type="dxa"/>
          </w:tcPr>
          <w:p w14:paraId="2564994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First 3 units</w:t>
            </w:r>
          </w:p>
        </w:tc>
        <w:tc>
          <w:tcPr>
            <w:tcW w:w="1320" w:type="dxa"/>
          </w:tcPr>
          <w:p w14:paraId="1F5848B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Full dimensional</w:t>
            </w:r>
          </w:p>
        </w:tc>
        <w:tc>
          <w:tcPr>
            <w:tcW w:w="1320" w:type="dxa"/>
          </w:tcPr>
          <w:p w14:paraId="18E9F61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Checklist</w:t>
            </w:r>
          </w:p>
        </w:tc>
        <w:tc>
          <w:tcPr>
            <w:tcW w:w="1320" w:type="dxa"/>
          </w:tcPr>
          <w:p w14:paraId="6291810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Stop line, investigate</w:t>
            </w:r>
          </w:p>
        </w:tc>
      </w:tr>
      <w:tr w:rsidR="009F68C2" w:rsidRPr="00D274C8" w14:paraId="573C9BDA" w14:textId="77777777">
        <w:tc>
          <w:tcPr>
            <w:tcW w:w="1320" w:type="dxa"/>
          </w:tcPr>
          <w:p w14:paraId="11149DC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ASSY</w:t>
            </w:r>
          </w:p>
        </w:tc>
        <w:tc>
          <w:tcPr>
            <w:tcW w:w="1320" w:type="dxa"/>
          </w:tcPr>
          <w:p w14:paraId="5EF51A6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Patrol Inspection</w:t>
            </w:r>
          </w:p>
        </w:tc>
        <w:tc>
          <w:tcPr>
            <w:tcW w:w="1320" w:type="dxa"/>
          </w:tcPr>
          <w:p w14:paraId="7C02ED1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Every 2 hours</w:t>
            </w:r>
          </w:p>
        </w:tc>
        <w:tc>
          <w:tcPr>
            <w:tcW w:w="1320" w:type="dxa"/>
          </w:tcPr>
          <w:p w14:paraId="174E2EA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Visual + functional</w:t>
            </w:r>
          </w:p>
        </w:tc>
        <w:tc>
          <w:tcPr>
            <w:tcW w:w="1320" w:type="dxa"/>
          </w:tcPr>
          <w:p w14:paraId="2D605F1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Checklist</w:t>
            </w:r>
          </w:p>
        </w:tc>
        <w:tc>
          <w:tcPr>
            <w:tcW w:w="1320" w:type="dxa"/>
          </w:tcPr>
          <w:p w14:paraId="652BAA9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Adjust process</w:t>
            </w:r>
          </w:p>
        </w:tc>
      </w:tr>
      <w:tr w:rsidR="009F68C2" w:rsidRPr="00D274C8" w14:paraId="535FF26C" w14:textId="77777777">
        <w:tc>
          <w:tcPr>
            <w:tcW w:w="1320" w:type="dxa"/>
          </w:tcPr>
          <w:p w14:paraId="4B33E61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Test</w:t>
            </w:r>
          </w:p>
        </w:tc>
        <w:tc>
          <w:tcPr>
            <w:tcW w:w="1320" w:type="dxa"/>
          </w:tcPr>
          <w:p w14:paraId="210EEFC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ICT</w:t>
            </w:r>
          </w:p>
        </w:tc>
        <w:tc>
          <w:tcPr>
            <w:tcW w:w="1320" w:type="dxa"/>
          </w:tcPr>
          <w:p w14:paraId="55115C9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100%</w:t>
            </w:r>
          </w:p>
        </w:tc>
        <w:tc>
          <w:tcPr>
            <w:tcW w:w="1320" w:type="dxa"/>
          </w:tcPr>
          <w:p w14:paraId="1619E8A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No opens/shorts, values ±5%</w:t>
            </w:r>
          </w:p>
        </w:tc>
        <w:tc>
          <w:tcPr>
            <w:tcW w:w="1320" w:type="dxa"/>
          </w:tcPr>
          <w:p w14:paraId="7AFEC8F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Keysight ICT</w:t>
            </w:r>
          </w:p>
        </w:tc>
        <w:tc>
          <w:tcPr>
            <w:tcW w:w="1320" w:type="dxa"/>
          </w:tcPr>
          <w:p w14:paraId="1B70D9C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Rework/scrap</w:t>
            </w:r>
          </w:p>
        </w:tc>
      </w:tr>
      <w:tr w:rsidR="009F68C2" w:rsidRPr="00D274C8" w14:paraId="013496EE" w14:textId="77777777">
        <w:tc>
          <w:tcPr>
            <w:tcW w:w="1320" w:type="dxa"/>
          </w:tcPr>
          <w:p w14:paraId="22E4037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Test</w:t>
            </w:r>
          </w:p>
        </w:tc>
        <w:tc>
          <w:tcPr>
            <w:tcW w:w="1320" w:type="dxa"/>
          </w:tcPr>
          <w:p w14:paraId="2066754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Burn-in</w:t>
            </w:r>
          </w:p>
        </w:tc>
        <w:tc>
          <w:tcPr>
            <w:tcW w:w="1320" w:type="dxa"/>
          </w:tcPr>
          <w:p w14:paraId="15AD03D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100%</w:t>
            </w:r>
          </w:p>
        </w:tc>
        <w:tc>
          <w:tcPr>
            <w:tcW w:w="1320" w:type="dxa"/>
          </w:tcPr>
          <w:p w14:paraId="29796F6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No failures</w:t>
            </w:r>
          </w:p>
        </w:tc>
        <w:tc>
          <w:tcPr>
            <w:tcW w:w="1320" w:type="dxa"/>
          </w:tcPr>
          <w:p w14:paraId="32B2A40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ESPEC</w:t>
            </w:r>
          </w:p>
        </w:tc>
        <w:tc>
          <w:tcPr>
            <w:tcW w:w="1320" w:type="dxa"/>
          </w:tcPr>
          <w:p w14:paraId="0A4B2E1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Failure analysis</w:t>
            </w:r>
          </w:p>
        </w:tc>
      </w:tr>
    </w:tbl>
    <w:p w14:paraId="598EE91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QG3: FQC (Final Quality Control) - Kiểm soát đầu ra:</w:t>
      </w:r>
    </w:p>
    <w:tbl>
      <w:tblPr>
        <w:tblStyle w:val="Table"/>
        <w:tblW w:w="5000" w:type="pct"/>
        <w:tblLayout w:type="fixed"/>
        <w:tblLook w:val="0020" w:firstRow="1" w:lastRow="0" w:firstColumn="0" w:lastColumn="0" w:noHBand="0" w:noVBand="0"/>
      </w:tblPr>
      <w:tblGrid>
        <w:gridCol w:w="1916"/>
        <w:gridCol w:w="1915"/>
        <w:gridCol w:w="1915"/>
        <w:gridCol w:w="1915"/>
        <w:gridCol w:w="1915"/>
      </w:tblGrid>
      <w:tr w:rsidR="009F68C2" w:rsidRPr="00D274C8" w14:paraId="158E5554"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584" w:type="dxa"/>
          </w:tcPr>
          <w:p w14:paraId="5A92411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Inspection</w:t>
            </w:r>
          </w:p>
        </w:tc>
        <w:tc>
          <w:tcPr>
            <w:tcW w:w="1584" w:type="dxa"/>
          </w:tcPr>
          <w:p w14:paraId="37D8448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Method</w:t>
            </w:r>
          </w:p>
        </w:tc>
        <w:tc>
          <w:tcPr>
            <w:tcW w:w="1584" w:type="dxa"/>
          </w:tcPr>
          <w:p w14:paraId="7EC9F72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Sample size</w:t>
            </w:r>
          </w:p>
        </w:tc>
        <w:tc>
          <w:tcPr>
            <w:tcW w:w="1584" w:type="dxa"/>
          </w:tcPr>
          <w:p w14:paraId="251CC7D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Criteria</w:t>
            </w:r>
          </w:p>
        </w:tc>
        <w:tc>
          <w:tcPr>
            <w:tcW w:w="1584" w:type="dxa"/>
          </w:tcPr>
          <w:p w14:paraId="5C2BC0B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Documentation</w:t>
            </w:r>
          </w:p>
        </w:tc>
      </w:tr>
      <w:tr w:rsidR="009F68C2" w:rsidRPr="00D274C8" w14:paraId="13BD38D6" w14:textId="77777777">
        <w:tc>
          <w:tcPr>
            <w:tcW w:w="1584" w:type="dxa"/>
          </w:tcPr>
          <w:p w14:paraId="106C274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Functional Test</w:t>
            </w:r>
          </w:p>
        </w:tc>
        <w:tc>
          <w:tcPr>
            <w:tcW w:w="1584" w:type="dxa"/>
          </w:tcPr>
          <w:p w14:paraId="202A6A6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Full system test</w:t>
            </w:r>
          </w:p>
        </w:tc>
        <w:tc>
          <w:tcPr>
            <w:tcW w:w="1584" w:type="dxa"/>
          </w:tcPr>
          <w:p w14:paraId="164125C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100%</w:t>
            </w:r>
          </w:p>
        </w:tc>
        <w:tc>
          <w:tcPr>
            <w:tcW w:w="1584" w:type="dxa"/>
          </w:tcPr>
          <w:p w14:paraId="5C52D86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All features working</w:t>
            </w:r>
          </w:p>
        </w:tc>
        <w:tc>
          <w:tcPr>
            <w:tcW w:w="1584" w:type="dxa"/>
          </w:tcPr>
          <w:p w14:paraId="7145899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Test report</w:t>
            </w:r>
          </w:p>
        </w:tc>
      </w:tr>
      <w:tr w:rsidR="009F68C2" w:rsidRPr="00D274C8" w14:paraId="18F3A233" w14:textId="77777777">
        <w:tc>
          <w:tcPr>
            <w:tcW w:w="1584" w:type="dxa"/>
          </w:tcPr>
          <w:p w14:paraId="5D3A135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Cosmetic</w:t>
            </w:r>
          </w:p>
        </w:tc>
        <w:tc>
          <w:tcPr>
            <w:tcW w:w="1584" w:type="dxa"/>
          </w:tcPr>
          <w:p w14:paraId="1804501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Visual inspection</w:t>
            </w:r>
          </w:p>
        </w:tc>
        <w:tc>
          <w:tcPr>
            <w:tcW w:w="1584" w:type="dxa"/>
          </w:tcPr>
          <w:p w14:paraId="78813C4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100%</w:t>
            </w:r>
          </w:p>
        </w:tc>
        <w:tc>
          <w:tcPr>
            <w:tcW w:w="1584" w:type="dxa"/>
          </w:tcPr>
          <w:p w14:paraId="10F232E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No cosmetic defects</w:t>
            </w:r>
          </w:p>
        </w:tc>
        <w:tc>
          <w:tcPr>
            <w:tcW w:w="1584" w:type="dxa"/>
          </w:tcPr>
          <w:p w14:paraId="3698A4B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Photo record</w:t>
            </w:r>
          </w:p>
        </w:tc>
      </w:tr>
      <w:tr w:rsidR="009F68C2" w:rsidRPr="00D274C8" w14:paraId="65EF864E" w14:textId="77777777">
        <w:tc>
          <w:tcPr>
            <w:tcW w:w="1584" w:type="dxa"/>
          </w:tcPr>
          <w:p w14:paraId="55A24E5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Dimensional</w:t>
            </w:r>
          </w:p>
        </w:tc>
        <w:tc>
          <w:tcPr>
            <w:tcW w:w="1584" w:type="dxa"/>
          </w:tcPr>
          <w:p w14:paraId="4EA3B12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Caliper/CMM</w:t>
            </w:r>
          </w:p>
        </w:tc>
        <w:tc>
          <w:tcPr>
            <w:tcW w:w="1584" w:type="dxa"/>
          </w:tcPr>
          <w:p w14:paraId="78CFE75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AQL 0.4</w:t>
            </w:r>
          </w:p>
        </w:tc>
        <w:tc>
          <w:tcPr>
            <w:tcW w:w="1584" w:type="dxa"/>
          </w:tcPr>
          <w:p w14:paraId="5AEA6A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Drawing ±0,2mm</w:t>
            </w:r>
          </w:p>
        </w:tc>
        <w:tc>
          <w:tcPr>
            <w:tcW w:w="1584" w:type="dxa"/>
          </w:tcPr>
          <w:p w14:paraId="6DFB8A2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Measurement record</w:t>
            </w:r>
          </w:p>
        </w:tc>
      </w:tr>
      <w:tr w:rsidR="009F68C2" w:rsidRPr="00D274C8" w14:paraId="258EEBF9" w14:textId="77777777">
        <w:tc>
          <w:tcPr>
            <w:tcW w:w="1584" w:type="dxa"/>
          </w:tcPr>
          <w:p w14:paraId="310048A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Safety</w:t>
            </w:r>
          </w:p>
        </w:tc>
        <w:tc>
          <w:tcPr>
            <w:tcW w:w="1584" w:type="dxa"/>
          </w:tcPr>
          <w:p w14:paraId="72F04B9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Safety test</w:t>
            </w:r>
          </w:p>
        </w:tc>
        <w:tc>
          <w:tcPr>
            <w:tcW w:w="1584" w:type="dxa"/>
          </w:tcPr>
          <w:p w14:paraId="078FE12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100%</w:t>
            </w:r>
          </w:p>
        </w:tc>
        <w:tc>
          <w:tcPr>
            <w:tcW w:w="1584" w:type="dxa"/>
          </w:tcPr>
          <w:p w14:paraId="35BD692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Meet IEC/UL standards</w:t>
            </w:r>
          </w:p>
        </w:tc>
        <w:tc>
          <w:tcPr>
            <w:tcW w:w="1584" w:type="dxa"/>
          </w:tcPr>
          <w:p w14:paraId="3E783B7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Safety cert</w:t>
            </w:r>
          </w:p>
        </w:tc>
      </w:tr>
      <w:tr w:rsidR="009F68C2" w:rsidRPr="00D274C8" w14:paraId="7C8790A7" w14:textId="77777777">
        <w:tc>
          <w:tcPr>
            <w:tcW w:w="1584" w:type="dxa"/>
          </w:tcPr>
          <w:p w14:paraId="76FF86D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Reliability</w:t>
            </w:r>
          </w:p>
        </w:tc>
        <w:tc>
          <w:tcPr>
            <w:tcW w:w="1584" w:type="dxa"/>
          </w:tcPr>
          <w:p w14:paraId="43E41E8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Random sampling</w:t>
            </w:r>
          </w:p>
        </w:tc>
        <w:tc>
          <w:tcPr>
            <w:tcW w:w="1584" w:type="dxa"/>
          </w:tcPr>
          <w:p w14:paraId="2174CF3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 (min 3 units)</w:t>
            </w:r>
          </w:p>
        </w:tc>
        <w:tc>
          <w:tcPr>
            <w:tcW w:w="1584" w:type="dxa"/>
          </w:tcPr>
          <w:p w14:paraId="193ED3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MTBF test 500-1.000h</w:t>
            </w:r>
          </w:p>
        </w:tc>
        <w:tc>
          <w:tcPr>
            <w:tcW w:w="1584" w:type="dxa"/>
          </w:tcPr>
          <w:p w14:paraId="1A3BA07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Reliability report</w:t>
            </w:r>
          </w:p>
        </w:tc>
      </w:tr>
      <w:tr w:rsidR="009F68C2" w:rsidRPr="00D274C8" w14:paraId="2516C7EA" w14:textId="77777777">
        <w:tc>
          <w:tcPr>
            <w:tcW w:w="1584" w:type="dxa"/>
          </w:tcPr>
          <w:p w14:paraId="77C542F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Packaging</w:t>
            </w:r>
          </w:p>
        </w:tc>
        <w:tc>
          <w:tcPr>
            <w:tcW w:w="1584" w:type="dxa"/>
          </w:tcPr>
          <w:p w14:paraId="65A5DD2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Visual</w:t>
            </w:r>
          </w:p>
        </w:tc>
        <w:tc>
          <w:tcPr>
            <w:tcW w:w="1584" w:type="dxa"/>
          </w:tcPr>
          <w:p w14:paraId="27223DF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100%</w:t>
            </w:r>
          </w:p>
        </w:tc>
        <w:tc>
          <w:tcPr>
            <w:tcW w:w="1584" w:type="dxa"/>
          </w:tcPr>
          <w:p w14:paraId="67B119C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Complete, no damage</w:t>
            </w:r>
          </w:p>
        </w:tc>
        <w:tc>
          <w:tcPr>
            <w:tcW w:w="1584" w:type="dxa"/>
          </w:tcPr>
          <w:p w14:paraId="1036E5B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Packing list</w:t>
            </w:r>
          </w:p>
        </w:tc>
      </w:tr>
    </w:tbl>
    <w:p w14:paraId="76002536" w14:textId="77777777" w:rsidR="009F68C2" w:rsidRPr="00D274C8" w:rsidRDefault="00CC558F">
      <w:pPr>
        <w:pStyle w:val="Heading3"/>
        <w:rPr>
          <w:rFonts w:ascii="Times New Roman" w:hAnsi="Times New Roman" w:cs="Times New Roman"/>
        </w:rPr>
      </w:pPr>
      <w:bookmarkStart w:id="88" w:name="kpi-chất-lượng-quality-kpis"/>
      <w:bookmarkEnd w:id="87"/>
      <w:r w:rsidRPr="00D274C8">
        <w:rPr>
          <w:rStyle w:val="SectionNumber"/>
          <w:rFonts w:ascii="Times New Roman" w:hAnsi="Times New Roman" w:cs="Times New Roman"/>
        </w:rPr>
        <w:t>6.2.3</w:t>
      </w:r>
      <w:r w:rsidRPr="00D274C8">
        <w:rPr>
          <w:rFonts w:ascii="Times New Roman" w:hAnsi="Times New Roman" w:cs="Times New Roman"/>
        </w:rPr>
        <w:tab/>
        <w:t>12.3. KPI chất lượng (Quality KPIs)</w:t>
      </w:r>
    </w:p>
    <w:p w14:paraId="7EA07436"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Bảng KPI chất lượng tổng hợp:</w:t>
      </w:r>
    </w:p>
    <w:tbl>
      <w:tblPr>
        <w:tblStyle w:val="Table"/>
        <w:tblW w:w="5000" w:type="pct"/>
        <w:tblLayout w:type="fixed"/>
        <w:tblLook w:val="0020" w:firstRow="1" w:lastRow="0" w:firstColumn="0" w:lastColumn="0" w:noHBand="0" w:noVBand="0"/>
      </w:tblPr>
      <w:tblGrid>
        <w:gridCol w:w="1065"/>
        <w:gridCol w:w="1065"/>
        <w:gridCol w:w="1418"/>
        <w:gridCol w:w="1418"/>
        <w:gridCol w:w="1418"/>
        <w:gridCol w:w="1064"/>
        <w:gridCol w:w="1064"/>
        <w:gridCol w:w="1064"/>
      </w:tblGrid>
      <w:tr w:rsidR="009F68C2" w:rsidRPr="00D274C8" w14:paraId="0BF8465C"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880" w:type="dxa"/>
          </w:tcPr>
          <w:p w14:paraId="6C97358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KPI</w:t>
            </w:r>
          </w:p>
        </w:tc>
        <w:tc>
          <w:tcPr>
            <w:tcW w:w="880" w:type="dxa"/>
          </w:tcPr>
          <w:p w14:paraId="7FED43E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Definition</w:t>
            </w:r>
          </w:p>
        </w:tc>
        <w:tc>
          <w:tcPr>
            <w:tcW w:w="1173" w:type="dxa"/>
          </w:tcPr>
          <w:p w14:paraId="4C52AFE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Target GĐ1</w:t>
            </w:r>
          </w:p>
        </w:tc>
        <w:tc>
          <w:tcPr>
            <w:tcW w:w="1173" w:type="dxa"/>
          </w:tcPr>
          <w:p w14:paraId="1B326F8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Target GĐ2</w:t>
            </w:r>
          </w:p>
        </w:tc>
        <w:tc>
          <w:tcPr>
            <w:tcW w:w="1173" w:type="dxa"/>
          </w:tcPr>
          <w:p w14:paraId="78EC921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Target GĐ3</w:t>
            </w:r>
          </w:p>
        </w:tc>
        <w:tc>
          <w:tcPr>
            <w:tcW w:w="880" w:type="dxa"/>
          </w:tcPr>
          <w:p w14:paraId="26AE2BB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Measurement</w:t>
            </w:r>
          </w:p>
        </w:tc>
        <w:tc>
          <w:tcPr>
            <w:tcW w:w="880" w:type="dxa"/>
          </w:tcPr>
          <w:p w14:paraId="02D0DD5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Frequency</w:t>
            </w:r>
          </w:p>
        </w:tc>
        <w:tc>
          <w:tcPr>
            <w:tcW w:w="880" w:type="dxa"/>
          </w:tcPr>
          <w:p w14:paraId="21C7E06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Owner</w:t>
            </w:r>
          </w:p>
        </w:tc>
      </w:tr>
      <w:tr w:rsidR="009F68C2" w:rsidRPr="00D274C8" w14:paraId="666F6A4B" w14:textId="77777777">
        <w:tc>
          <w:tcPr>
            <w:tcW w:w="880" w:type="dxa"/>
          </w:tcPr>
          <w:p w14:paraId="4EAFDC5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Yield (FPY)</w:t>
            </w:r>
          </w:p>
        </w:tc>
        <w:tc>
          <w:tcPr>
            <w:tcW w:w="880" w:type="dxa"/>
          </w:tcPr>
          <w:p w14:paraId="4BA5A45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(Good units at first pass) / (Total units)</w:t>
            </w:r>
          </w:p>
        </w:tc>
        <w:tc>
          <w:tcPr>
            <w:tcW w:w="1173" w:type="dxa"/>
          </w:tcPr>
          <w:p w14:paraId="2C9D8AA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98,0%</w:t>
            </w:r>
          </w:p>
        </w:tc>
        <w:tc>
          <w:tcPr>
            <w:tcW w:w="1173" w:type="dxa"/>
          </w:tcPr>
          <w:p w14:paraId="32DDBAC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98,5%</w:t>
            </w:r>
          </w:p>
        </w:tc>
        <w:tc>
          <w:tcPr>
            <w:tcW w:w="1173" w:type="dxa"/>
          </w:tcPr>
          <w:p w14:paraId="7F5268E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99,0%</w:t>
            </w:r>
          </w:p>
        </w:tc>
        <w:tc>
          <w:tcPr>
            <w:tcW w:w="880" w:type="dxa"/>
          </w:tcPr>
          <w:p w14:paraId="178EA01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AOI/ICT/Burn-in</w:t>
            </w:r>
          </w:p>
        </w:tc>
        <w:tc>
          <w:tcPr>
            <w:tcW w:w="880" w:type="dxa"/>
          </w:tcPr>
          <w:p w14:paraId="55A03AB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Daily</w:t>
            </w:r>
          </w:p>
        </w:tc>
        <w:tc>
          <w:tcPr>
            <w:tcW w:w="880" w:type="dxa"/>
          </w:tcPr>
          <w:p w14:paraId="7EFA613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Production</w:t>
            </w:r>
          </w:p>
        </w:tc>
      </w:tr>
      <w:tr w:rsidR="009F68C2" w:rsidRPr="00D274C8" w14:paraId="7EA3CF7E" w14:textId="77777777">
        <w:tc>
          <w:tcPr>
            <w:tcW w:w="880" w:type="dxa"/>
          </w:tcPr>
          <w:p w14:paraId="5B4DA2D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RMA Rate</w:t>
            </w:r>
          </w:p>
        </w:tc>
        <w:tc>
          <w:tcPr>
            <w:tcW w:w="880" w:type="dxa"/>
          </w:tcPr>
          <w:p w14:paraId="4C6C61D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(Returns) / (Shipped units) × 10.000</w:t>
            </w:r>
          </w:p>
        </w:tc>
        <w:tc>
          <w:tcPr>
            <w:tcW w:w="1173" w:type="dxa"/>
          </w:tcPr>
          <w:p w14:paraId="74F2C2E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&lt;100 ppm</w:t>
            </w:r>
          </w:p>
        </w:tc>
        <w:tc>
          <w:tcPr>
            <w:tcW w:w="1173" w:type="dxa"/>
          </w:tcPr>
          <w:p w14:paraId="202D236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&lt;75 ppm</w:t>
            </w:r>
          </w:p>
        </w:tc>
        <w:tc>
          <w:tcPr>
            <w:tcW w:w="1173" w:type="dxa"/>
          </w:tcPr>
          <w:p w14:paraId="7EB381C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&lt;50 ppm</w:t>
            </w:r>
          </w:p>
        </w:tc>
        <w:tc>
          <w:tcPr>
            <w:tcW w:w="880" w:type="dxa"/>
          </w:tcPr>
          <w:p w14:paraId="47868FF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Customer returns</w:t>
            </w:r>
          </w:p>
        </w:tc>
        <w:tc>
          <w:tcPr>
            <w:tcW w:w="880" w:type="dxa"/>
          </w:tcPr>
          <w:p w14:paraId="104D436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Monthly</w:t>
            </w:r>
          </w:p>
        </w:tc>
        <w:tc>
          <w:tcPr>
            <w:tcW w:w="880" w:type="dxa"/>
          </w:tcPr>
          <w:p w14:paraId="7F1FB65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QA</w:t>
            </w:r>
          </w:p>
        </w:tc>
      </w:tr>
      <w:tr w:rsidR="009F68C2" w:rsidRPr="00D274C8" w14:paraId="46C03FC4" w14:textId="77777777">
        <w:tc>
          <w:tcPr>
            <w:tcW w:w="880" w:type="dxa"/>
          </w:tcPr>
          <w:p w14:paraId="6D5C208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DPPM</w:t>
            </w:r>
          </w:p>
        </w:tc>
        <w:tc>
          <w:tcPr>
            <w:tcW w:w="880" w:type="dxa"/>
          </w:tcPr>
          <w:p w14:paraId="025838A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(Defects) / (Opportunities) × 1.000.000</w:t>
            </w:r>
          </w:p>
        </w:tc>
        <w:tc>
          <w:tcPr>
            <w:tcW w:w="1173" w:type="dxa"/>
          </w:tcPr>
          <w:p w14:paraId="0D822A4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&lt;500</w:t>
            </w:r>
          </w:p>
        </w:tc>
        <w:tc>
          <w:tcPr>
            <w:tcW w:w="1173" w:type="dxa"/>
          </w:tcPr>
          <w:p w14:paraId="559C7D7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&lt;350</w:t>
            </w:r>
          </w:p>
        </w:tc>
        <w:tc>
          <w:tcPr>
            <w:tcW w:w="1173" w:type="dxa"/>
          </w:tcPr>
          <w:p w14:paraId="6F8664B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&lt;200</w:t>
            </w:r>
          </w:p>
        </w:tc>
        <w:tc>
          <w:tcPr>
            <w:tcW w:w="880" w:type="dxa"/>
          </w:tcPr>
          <w:p w14:paraId="11D2D7E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Final inspection</w:t>
            </w:r>
          </w:p>
        </w:tc>
        <w:tc>
          <w:tcPr>
            <w:tcW w:w="880" w:type="dxa"/>
          </w:tcPr>
          <w:p w14:paraId="60B1E33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Weekly</w:t>
            </w:r>
          </w:p>
        </w:tc>
        <w:tc>
          <w:tcPr>
            <w:tcW w:w="880" w:type="dxa"/>
          </w:tcPr>
          <w:p w14:paraId="2367234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QA</w:t>
            </w:r>
          </w:p>
        </w:tc>
      </w:tr>
      <w:tr w:rsidR="009F68C2" w:rsidRPr="00D274C8" w14:paraId="6C936006" w14:textId="77777777">
        <w:tc>
          <w:tcPr>
            <w:tcW w:w="880" w:type="dxa"/>
          </w:tcPr>
          <w:p w14:paraId="585B232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MTBF</w:t>
            </w:r>
          </w:p>
        </w:tc>
        <w:tc>
          <w:tcPr>
            <w:tcW w:w="880" w:type="dxa"/>
          </w:tcPr>
          <w:p w14:paraId="3B60B76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Mean time between failures</w:t>
            </w:r>
          </w:p>
        </w:tc>
        <w:tc>
          <w:tcPr>
            <w:tcW w:w="1173" w:type="dxa"/>
          </w:tcPr>
          <w:p w14:paraId="0867FC2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&gt;15.000h</w:t>
            </w:r>
          </w:p>
        </w:tc>
        <w:tc>
          <w:tcPr>
            <w:tcW w:w="1173" w:type="dxa"/>
          </w:tcPr>
          <w:p w14:paraId="1840231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&gt;18.000h</w:t>
            </w:r>
          </w:p>
        </w:tc>
        <w:tc>
          <w:tcPr>
            <w:tcW w:w="1173" w:type="dxa"/>
          </w:tcPr>
          <w:p w14:paraId="6F8E8CB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&gt;20.000h</w:t>
            </w:r>
          </w:p>
        </w:tc>
        <w:tc>
          <w:tcPr>
            <w:tcW w:w="880" w:type="dxa"/>
          </w:tcPr>
          <w:p w14:paraId="4AB9D34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Field data</w:t>
            </w:r>
          </w:p>
        </w:tc>
        <w:tc>
          <w:tcPr>
            <w:tcW w:w="880" w:type="dxa"/>
          </w:tcPr>
          <w:p w14:paraId="55EC041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Quarterly</w:t>
            </w:r>
          </w:p>
        </w:tc>
        <w:tc>
          <w:tcPr>
            <w:tcW w:w="880" w:type="dxa"/>
          </w:tcPr>
          <w:p w14:paraId="5A64EAD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R&amp;D</w:t>
            </w:r>
          </w:p>
        </w:tc>
      </w:tr>
      <w:tr w:rsidR="009F68C2" w:rsidRPr="00D274C8" w14:paraId="0BE9859A" w14:textId="77777777">
        <w:tc>
          <w:tcPr>
            <w:tcW w:w="880" w:type="dxa"/>
          </w:tcPr>
          <w:p w14:paraId="6CD7BF6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OEE</w:t>
            </w:r>
          </w:p>
        </w:tc>
        <w:tc>
          <w:tcPr>
            <w:tcW w:w="880" w:type="dxa"/>
          </w:tcPr>
          <w:p w14:paraId="2BD71B7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Availability × Performance × Quality</w:t>
            </w:r>
          </w:p>
        </w:tc>
        <w:tc>
          <w:tcPr>
            <w:tcW w:w="1173" w:type="dxa"/>
          </w:tcPr>
          <w:p w14:paraId="7644F1C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75%</w:t>
            </w:r>
          </w:p>
        </w:tc>
        <w:tc>
          <w:tcPr>
            <w:tcW w:w="1173" w:type="dxa"/>
          </w:tcPr>
          <w:p w14:paraId="4DFD3C4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78%</w:t>
            </w:r>
          </w:p>
        </w:tc>
        <w:tc>
          <w:tcPr>
            <w:tcW w:w="1173" w:type="dxa"/>
          </w:tcPr>
          <w:p w14:paraId="06FF7FD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w:t>
            </w:r>
          </w:p>
        </w:tc>
        <w:tc>
          <w:tcPr>
            <w:tcW w:w="880" w:type="dxa"/>
          </w:tcPr>
          <w:p w14:paraId="12D8061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MES</w:t>
            </w:r>
          </w:p>
        </w:tc>
        <w:tc>
          <w:tcPr>
            <w:tcW w:w="880" w:type="dxa"/>
          </w:tcPr>
          <w:p w14:paraId="046F6A6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Daily</w:t>
            </w:r>
          </w:p>
        </w:tc>
        <w:tc>
          <w:tcPr>
            <w:tcW w:w="880" w:type="dxa"/>
          </w:tcPr>
          <w:p w14:paraId="4152433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Production</w:t>
            </w:r>
          </w:p>
        </w:tc>
      </w:tr>
      <w:tr w:rsidR="009F68C2" w:rsidRPr="00D274C8" w14:paraId="3EB55BA1" w14:textId="77777777">
        <w:tc>
          <w:tcPr>
            <w:tcW w:w="880" w:type="dxa"/>
          </w:tcPr>
          <w:p w14:paraId="18B718A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Supplier Quality</w:t>
            </w:r>
          </w:p>
        </w:tc>
        <w:tc>
          <w:tcPr>
            <w:tcW w:w="880" w:type="dxa"/>
          </w:tcPr>
          <w:p w14:paraId="4339588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(Good batches) / (Total batches)</w:t>
            </w:r>
          </w:p>
        </w:tc>
        <w:tc>
          <w:tcPr>
            <w:tcW w:w="1173" w:type="dxa"/>
          </w:tcPr>
          <w:p w14:paraId="0A05B35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98%</w:t>
            </w:r>
          </w:p>
        </w:tc>
        <w:tc>
          <w:tcPr>
            <w:tcW w:w="1173" w:type="dxa"/>
          </w:tcPr>
          <w:p w14:paraId="17BE065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99%</w:t>
            </w:r>
          </w:p>
        </w:tc>
        <w:tc>
          <w:tcPr>
            <w:tcW w:w="1173" w:type="dxa"/>
          </w:tcPr>
          <w:p w14:paraId="700538F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99,5%</w:t>
            </w:r>
          </w:p>
        </w:tc>
        <w:tc>
          <w:tcPr>
            <w:tcW w:w="880" w:type="dxa"/>
          </w:tcPr>
          <w:p w14:paraId="1367A9B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IQC</w:t>
            </w:r>
          </w:p>
        </w:tc>
        <w:tc>
          <w:tcPr>
            <w:tcW w:w="880" w:type="dxa"/>
          </w:tcPr>
          <w:p w14:paraId="0AE66B5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Monthly</w:t>
            </w:r>
          </w:p>
        </w:tc>
        <w:tc>
          <w:tcPr>
            <w:tcW w:w="880" w:type="dxa"/>
          </w:tcPr>
          <w:p w14:paraId="44B068E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Procurement</w:t>
            </w:r>
          </w:p>
        </w:tc>
      </w:tr>
      <w:tr w:rsidR="009F68C2" w:rsidRPr="00D274C8" w14:paraId="46B4C754" w14:textId="77777777">
        <w:tc>
          <w:tcPr>
            <w:tcW w:w="880" w:type="dxa"/>
          </w:tcPr>
          <w:p w14:paraId="4E89170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NCR Close Time</w:t>
            </w:r>
          </w:p>
        </w:tc>
        <w:tc>
          <w:tcPr>
            <w:tcW w:w="880" w:type="dxa"/>
          </w:tcPr>
          <w:p w14:paraId="7C45B58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Average days to close NCR</w:t>
            </w:r>
          </w:p>
        </w:tc>
        <w:tc>
          <w:tcPr>
            <w:tcW w:w="1173" w:type="dxa"/>
          </w:tcPr>
          <w:p w14:paraId="195195D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&lt;7 days</w:t>
            </w:r>
          </w:p>
        </w:tc>
        <w:tc>
          <w:tcPr>
            <w:tcW w:w="1173" w:type="dxa"/>
          </w:tcPr>
          <w:p w14:paraId="69ED5F5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&lt;5 days</w:t>
            </w:r>
          </w:p>
        </w:tc>
        <w:tc>
          <w:tcPr>
            <w:tcW w:w="1173" w:type="dxa"/>
          </w:tcPr>
          <w:p w14:paraId="526FACC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&lt;3 days</w:t>
            </w:r>
          </w:p>
        </w:tc>
        <w:tc>
          <w:tcPr>
            <w:tcW w:w="880" w:type="dxa"/>
          </w:tcPr>
          <w:p w14:paraId="21451BA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CAPA system</w:t>
            </w:r>
          </w:p>
        </w:tc>
        <w:tc>
          <w:tcPr>
            <w:tcW w:w="880" w:type="dxa"/>
          </w:tcPr>
          <w:p w14:paraId="73428DB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Monthly</w:t>
            </w:r>
          </w:p>
        </w:tc>
        <w:tc>
          <w:tcPr>
            <w:tcW w:w="880" w:type="dxa"/>
          </w:tcPr>
          <w:p w14:paraId="5B437A3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QA</w:t>
            </w:r>
          </w:p>
        </w:tc>
      </w:tr>
      <w:tr w:rsidR="009F68C2" w:rsidRPr="00D274C8" w14:paraId="4FCEA6B6" w14:textId="77777777">
        <w:tc>
          <w:tcPr>
            <w:tcW w:w="880" w:type="dxa"/>
          </w:tcPr>
          <w:p w14:paraId="204FCD9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Customer Satisfaction</w:t>
            </w:r>
          </w:p>
        </w:tc>
        <w:tc>
          <w:tcPr>
            <w:tcW w:w="880" w:type="dxa"/>
          </w:tcPr>
          <w:p w14:paraId="308DE44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Survey score</w:t>
            </w:r>
          </w:p>
        </w:tc>
        <w:tc>
          <w:tcPr>
            <w:tcW w:w="1173" w:type="dxa"/>
          </w:tcPr>
          <w:p w14:paraId="4E7C59C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&gt;85%</w:t>
            </w:r>
          </w:p>
        </w:tc>
        <w:tc>
          <w:tcPr>
            <w:tcW w:w="1173" w:type="dxa"/>
          </w:tcPr>
          <w:p w14:paraId="138C1DA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&gt;90%</w:t>
            </w:r>
          </w:p>
        </w:tc>
        <w:tc>
          <w:tcPr>
            <w:tcW w:w="1173" w:type="dxa"/>
          </w:tcPr>
          <w:p w14:paraId="015A4FA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&gt;95%</w:t>
            </w:r>
          </w:p>
        </w:tc>
        <w:tc>
          <w:tcPr>
            <w:tcW w:w="880" w:type="dxa"/>
          </w:tcPr>
          <w:p w14:paraId="00AEBE8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Survey</w:t>
            </w:r>
          </w:p>
        </w:tc>
        <w:tc>
          <w:tcPr>
            <w:tcW w:w="880" w:type="dxa"/>
          </w:tcPr>
          <w:p w14:paraId="4ACFA9A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Quarterly</w:t>
            </w:r>
          </w:p>
        </w:tc>
        <w:tc>
          <w:tcPr>
            <w:tcW w:w="880" w:type="dxa"/>
          </w:tcPr>
          <w:p w14:paraId="1BACD0B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Sales</w:t>
            </w:r>
          </w:p>
        </w:tc>
      </w:tr>
    </w:tbl>
    <w:p w14:paraId="45DE657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Ghi chú nguồn benchmark:</w:t>
      </w:r>
      <w:r w:rsidRPr="00D274C8">
        <w:rPr>
          <w:rFonts w:ascii="Times New Roman" w:hAnsi="Times New Roman" w:cs="Times New Roman"/>
        </w:rPr>
        <w:t xml:space="preserve"> - OEE world-class: 85% (top 10% toàn cầu) - Nguồn: [Aberdeen Group Manufacturing OEE Benchmark 2023] - RMA electronics: Apple 1-2%, Samsung 1,5-3%, China 3-8% - Nguồn: [Gartner Electronics RMA Report 2023] - MTBF industrial electronics: 15.000-25.000h - Nguồn: [MIL-HDBK-217F, IEC 61709] - Yield semiconductor: 95-99% (mature product) - Nguồn: [SEMI FDC Standards]</w:t>
      </w:r>
    </w:p>
    <w:p w14:paraId="7FE8504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FMEA (Failure Mode and Effects Analysis) - Top 10 risks:</w:t>
      </w:r>
    </w:p>
    <w:tbl>
      <w:tblPr>
        <w:tblStyle w:val="Table"/>
        <w:tblW w:w="5000" w:type="pct"/>
        <w:tblLayout w:type="fixed"/>
        <w:tblLook w:val="0020" w:firstRow="1" w:lastRow="0" w:firstColumn="0" w:lastColumn="0" w:noHBand="0" w:noVBand="0"/>
      </w:tblPr>
      <w:tblGrid>
        <w:gridCol w:w="928"/>
        <w:gridCol w:w="927"/>
        <w:gridCol w:w="1235"/>
        <w:gridCol w:w="1235"/>
        <w:gridCol w:w="1235"/>
        <w:gridCol w:w="1235"/>
        <w:gridCol w:w="927"/>
        <w:gridCol w:w="927"/>
        <w:gridCol w:w="927"/>
      </w:tblGrid>
      <w:tr w:rsidR="009F68C2" w:rsidRPr="00D274C8" w14:paraId="10DDB4D2"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766" w:type="dxa"/>
          </w:tcPr>
          <w:p w14:paraId="0E5D059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Failure Mode</w:t>
            </w:r>
          </w:p>
        </w:tc>
        <w:tc>
          <w:tcPr>
            <w:tcW w:w="766" w:type="dxa"/>
          </w:tcPr>
          <w:p w14:paraId="21AC627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Potential Effect</w:t>
            </w:r>
          </w:p>
        </w:tc>
        <w:tc>
          <w:tcPr>
            <w:tcW w:w="1021" w:type="dxa"/>
          </w:tcPr>
          <w:p w14:paraId="6D4A960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Severity (S)</w:t>
            </w:r>
          </w:p>
        </w:tc>
        <w:tc>
          <w:tcPr>
            <w:tcW w:w="1021" w:type="dxa"/>
          </w:tcPr>
          <w:p w14:paraId="616A246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Occurrence (O)</w:t>
            </w:r>
          </w:p>
        </w:tc>
        <w:tc>
          <w:tcPr>
            <w:tcW w:w="1021" w:type="dxa"/>
          </w:tcPr>
          <w:p w14:paraId="400303C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Detection (D)</w:t>
            </w:r>
          </w:p>
        </w:tc>
        <w:tc>
          <w:tcPr>
            <w:tcW w:w="1021" w:type="dxa"/>
          </w:tcPr>
          <w:p w14:paraId="4EB5591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RPN</w:t>
            </w:r>
          </w:p>
        </w:tc>
        <w:tc>
          <w:tcPr>
            <w:tcW w:w="766" w:type="dxa"/>
          </w:tcPr>
          <w:p w14:paraId="1E269E3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Recommended Actions</w:t>
            </w:r>
          </w:p>
        </w:tc>
        <w:tc>
          <w:tcPr>
            <w:tcW w:w="766" w:type="dxa"/>
          </w:tcPr>
          <w:p w14:paraId="4A918BC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Owner</w:t>
            </w:r>
          </w:p>
        </w:tc>
        <w:tc>
          <w:tcPr>
            <w:tcW w:w="766" w:type="dxa"/>
          </w:tcPr>
          <w:p w14:paraId="4CAC810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Target Date</w:t>
            </w:r>
          </w:p>
        </w:tc>
      </w:tr>
      <w:tr w:rsidR="009F68C2" w:rsidRPr="00D274C8" w14:paraId="5A5EFADA" w14:textId="77777777">
        <w:tc>
          <w:tcPr>
            <w:tcW w:w="766" w:type="dxa"/>
          </w:tcPr>
          <w:p w14:paraId="246E8B4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SMT placement error</w:t>
            </w:r>
          </w:p>
        </w:tc>
        <w:tc>
          <w:tcPr>
            <w:tcW w:w="766" w:type="dxa"/>
          </w:tcPr>
          <w:p w14:paraId="3FE1ABA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Missing/wrong component → functional failure</w:t>
            </w:r>
          </w:p>
        </w:tc>
        <w:tc>
          <w:tcPr>
            <w:tcW w:w="1021" w:type="dxa"/>
          </w:tcPr>
          <w:p w14:paraId="4F82505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w:t>
            </w:r>
          </w:p>
        </w:tc>
        <w:tc>
          <w:tcPr>
            <w:tcW w:w="1021" w:type="dxa"/>
          </w:tcPr>
          <w:p w14:paraId="55505E4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w:t>
            </w:r>
          </w:p>
        </w:tc>
        <w:tc>
          <w:tcPr>
            <w:tcW w:w="1021" w:type="dxa"/>
          </w:tcPr>
          <w:p w14:paraId="073D0F9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1021" w:type="dxa"/>
          </w:tcPr>
          <w:p w14:paraId="4C8B4F1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54</w:t>
            </w:r>
          </w:p>
        </w:tc>
        <w:tc>
          <w:tcPr>
            <w:tcW w:w="766" w:type="dxa"/>
          </w:tcPr>
          <w:p w14:paraId="1765491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AOI 100%, SPC on placement machine</w:t>
            </w:r>
          </w:p>
        </w:tc>
        <w:tc>
          <w:tcPr>
            <w:tcW w:w="766" w:type="dxa"/>
          </w:tcPr>
          <w:p w14:paraId="23B2ED1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Production</w:t>
            </w:r>
          </w:p>
        </w:tc>
        <w:tc>
          <w:tcPr>
            <w:tcW w:w="766" w:type="dxa"/>
          </w:tcPr>
          <w:p w14:paraId="223EB2D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Ongoing</w:t>
            </w:r>
          </w:p>
        </w:tc>
      </w:tr>
      <w:tr w:rsidR="009F68C2" w:rsidRPr="00D274C8" w14:paraId="57E7A427" w14:textId="77777777">
        <w:tc>
          <w:tcPr>
            <w:tcW w:w="766" w:type="dxa"/>
          </w:tcPr>
          <w:p w14:paraId="08CA71D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Solder bridge</w:t>
            </w:r>
          </w:p>
        </w:tc>
        <w:tc>
          <w:tcPr>
            <w:tcW w:w="766" w:type="dxa"/>
          </w:tcPr>
          <w:p w14:paraId="597ED7A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Short circuit → product failure</w:t>
            </w:r>
          </w:p>
        </w:tc>
        <w:tc>
          <w:tcPr>
            <w:tcW w:w="1021" w:type="dxa"/>
          </w:tcPr>
          <w:p w14:paraId="72239CC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021" w:type="dxa"/>
          </w:tcPr>
          <w:p w14:paraId="5B431F5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w:t>
            </w:r>
          </w:p>
        </w:tc>
        <w:tc>
          <w:tcPr>
            <w:tcW w:w="1021" w:type="dxa"/>
          </w:tcPr>
          <w:p w14:paraId="39172A4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1021" w:type="dxa"/>
          </w:tcPr>
          <w:p w14:paraId="48BE749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64</w:t>
            </w:r>
          </w:p>
        </w:tc>
        <w:tc>
          <w:tcPr>
            <w:tcW w:w="766" w:type="dxa"/>
          </w:tcPr>
          <w:p w14:paraId="4D8B633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Optimize solder paste, AOI, ICT</w:t>
            </w:r>
          </w:p>
        </w:tc>
        <w:tc>
          <w:tcPr>
            <w:tcW w:w="766" w:type="dxa"/>
          </w:tcPr>
          <w:p w14:paraId="77698B0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Production</w:t>
            </w:r>
          </w:p>
        </w:tc>
        <w:tc>
          <w:tcPr>
            <w:tcW w:w="766" w:type="dxa"/>
          </w:tcPr>
          <w:p w14:paraId="2707237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2025-Q2</w:t>
            </w:r>
          </w:p>
        </w:tc>
      </w:tr>
      <w:tr w:rsidR="009F68C2" w:rsidRPr="00D274C8" w14:paraId="7C801F52" w14:textId="77777777">
        <w:tc>
          <w:tcPr>
            <w:tcW w:w="766" w:type="dxa"/>
          </w:tcPr>
          <w:p w14:paraId="6C9160E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Component ESD damage</w:t>
            </w:r>
          </w:p>
        </w:tc>
        <w:tc>
          <w:tcPr>
            <w:tcW w:w="766" w:type="dxa"/>
          </w:tcPr>
          <w:p w14:paraId="203F7DF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Latent failure → RMA</w:t>
            </w:r>
          </w:p>
        </w:tc>
        <w:tc>
          <w:tcPr>
            <w:tcW w:w="1021" w:type="dxa"/>
          </w:tcPr>
          <w:p w14:paraId="3ED07D4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w:t>
            </w:r>
          </w:p>
        </w:tc>
        <w:tc>
          <w:tcPr>
            <w:tcW w:w="1021" w:type="dxa"/>
          </w:tcPr>
          <w:p w14:paraId="5F62824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1021" w:type="dxa"/>
          </w:tcPr>
          <w:p w14:paraId="612DB3B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w:t>
            </w:r>
          </w:p>
        </w:tc>
        <w:tc>
          <w:tcPr>
            <w:tcW w:w="1021" w:type="dxa"/>
          </w:tcPr>
          <w:p w14:paraId="3153607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98</w:t>
            </w:r>
          </w:p>
        </w:tc>
        <w:tc>
          <w:tcPr>
            <w:tcW w:w="766" w:type="dxa"/>
          </w:tcPr>
          <w:p w14:paraId="66A8CD4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ESD control, wrist straps, ionizers</w:t>
            </w:r>
          </w:p>
        </w:tc>
        <w:tc>
          <w:tcPr>
            <w:tcW w:w="766" w:type="dxa"/>
          </w:tcPr>
          <w:p w14:paraId="74D74BD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QA</w:t>
            </w:r>
          </w:p>
        </w:tc>
        <w:tc>
          <w:tcPr>
            <w:tcW w:w="766" w:type="dxa"/>
          </w:tcPr>
          <w:p w14:paraId="02867D4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2025-Q1</w:t>
            </w:r>
          </w:p>
        </w:tc>
      </w:tr>
      <w:tr w:rsidR="009F68C2" w:rsidRPr="00D274C8" w14:paraId="04D94EAE" w14:textId="77777777">
        <w:tc>
          <w:tcPr>
            <w:tcW w:w="766" w:type="dxa"/>
          </w:tcPr>
          <w:p w14:paraId="5A3E7E8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Burn-in overheat</w:t>
            </w:r>
          </w:p>
        </w:tc>
        <w:tc>
          <w:tcPr>
            <w:tcW w:w="766" w:type="dxa"/>
          </w:tcPr>
          <w:p w14:paraId="2A890DF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Product damage</w:t>
            </w:r>
          </w:p>
        </w:tc>
        <w:tc>
          <w:tcPr>
            <w:tcW w:w="1021" w:type="dxa"/>
          </w:tcPr>
          <w:p w14:paraId="66EA499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w:t>
            </w:r>
          </w:p>
        </w:tc>
        <w:tc>
          <w:tcPr>
            <w:tcW w:w="1021" w:type="dxa"/>
          </w:tcPr>
          <w:p w14:paraId="45155BC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1021" w:type="dxa"/>
          </w:tcPr>
          <w:p w14:paraId="5F6DBC4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w:t>
            </w:r>
          </w:p>
        </w:tc>
        <w:tc>
          <w:tcPr>
            <w:tcW w:w="1021" w:type="dxa"/>
          </w:tcPr>
          <w:p w14:paraId="0FDDB0D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27</w:t>
            </w:r>
          </w:p>
        </w:tc>
        <w:tc>
          <w:tcPr>
            <w:tcW w:w="766" w:type="dxa"/>
          </w:tcPr>
          <w:p w14:paraId="46D6CE6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Temperature monitoring, auto shutoff</w:t>
            </w:r>
          </w:p>
        </w:tc>
        <w:tc>
          <w:tcPr>
            <w:tcW w:w="766" w:type="dxa"/>
          </w:tcPr>
          <w:p w14:paraId="39B9F1A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R&amp;D</w:t>
            </w:r>
          </w:p>
        </w:tc>
        <w:tc>
          <w:tcPr>
            <w:tcW w:w="766" w:type="dxa"/>
          </w:tcPr>
          <w:p w14:paraId="2D788D8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2025-Q1</w:t>
            </w:r>
          </w:p>
        </w:tc>
      </w:tr>
      <w:tr w:rsidR="009F68C2" w:rsidRPr="00D274C8" w14:paraId="51208F9D" w14:textId="77777777">
        <w:tc>
          <w:tcPr>
            <w:tcW w:w="766" w:type="dxa"/>
          </w:tcPr>
          <w:p w14:paraId="1FAC214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Firmware bug</w:t>
            </w:r>
          </w:p>
        </w:tc>
        <w:tc>
          <w:tcPr>
            <w:tcW w:w="766" w:type="dxa"/>
          </w:tcPr>
          <w:p w14:paraId="2984B5B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System malfunction</w:t>
            </w:r>
          </w:p>
        </w:tc>
        <w:tc>
          <w:tcPr>
            <w:tcW w:w="1021" w:type="dxa"/>
          </w:tcPr>
          <w:p w14:paraId="633C3E6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021" w:type="dxa"/>
          </w:tcPr>
          <w:p w14:paraId="1932676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1021" w:type="dxa"/>
          </w:tcPr>
          <w:p w14:paraId="3DB5DBE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w:t>
            </w:r>
          </w:p>
        </w:tc>
        <w:tc>
          <w:tcPr>
            <w:tcW w:w="1021" w:type="dxa"/>
          </w:tcPr>
          <w:p w14:paraId="04C1B53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160</w:t>
            </w:r>
          </w:p>
        </w:tc>
        <w:tc>
          <w:tcPr>
            <w:tcW w:w="766" w:type="dxa"/>
          </w:tcPr>
          <w:p w14:paraId="16529ED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Code review, automated testing, OTA update</w:t>
            </w:r>
          </w:p>
        </w:tc>
        <w:tc>
          <w:tcPr>
            <w:tcW w:w="766" w:type="dxa"/>
          </w:tcPr>
          <w:p w14:paraId="7AA50C2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Software</w:t>
            </w:r>
          </w:p>
        </w:tc>
        <w:tc>
          <w:tcPr>
            <w:tcW w:w="766" w:type="dxa"/>
          </w:tcPr>
          <w:p w14:paraId="28D010C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Ongoing</w:t>
            </w:r>
          </w:p>
        </w:tc>
      </w:tr>
      <w:tr w:rsidR="009F68C2" w:rsidRPr="00D274C8" w14:paraId="58628F1E" w14:textId="77777777">
        <w:tc>
          <w:tcPr>
            <w:tcW w:w="766" w:type="dxa"/>
          </w:tcPr>
          <w:p w14:paraId="6932546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LiDAR miscalibration (AMR)</w:t>
            </w:r>
          </w:p>
        </w:tc>
        <w:tc>
          <w:tcPr>
            <w:tcW w:w="766" w:type="dxa"/>
          </w:tcPr>
          <w:p w14:paraId="4ADCA92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Navigation failure</w:t>
            </w:r>
          </w:p>
        </w:tc>
        <w:tc>
          <w:tcPr>
            <w:tcW w:w="1021" w:type="dxa"/>
          </w:tcPr>
          <w:p w14:paraId="0E51ACF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w:t>
            </w:r>
          </w:p>
        </w:tc>
        <w:tc>
          <w:tcPr>
            <w:tcW w:w="1021" w:type="dxa"/>
          </w:tcPr>
          <w:p w14:paraId="6E66106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w:t>
            </w:r>
          </w:p>
        </w:tc>
        <w:tc>
          <w:tcPr>
            <w:tcW w:w="1021" w:type="dxa"/>
          </w:tcPr>
          <w:p w14:paraId="5C8FCC2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w:t>
            </w:r>
          </w:p>
        </w:tc>
        <w:tc>
          <w:tcPr>
            <w:tcW w:w="1021" w:type="dxa"/>
          </w:tcPr>
          <w:p w14:paraId="1397EFE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90</w:t>
            </w:r>
          </w:p>
        </w:tc>
        <w:tc>
          <w:tcPr>
            <w:tcW w:w="766" w:type="dxa"/>
          </w:tcPr>
          <w:p w14:paraId="46DA39F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Calibration procedure, periodic check</w:t>
            </w:r>
          </w:p>
        </w:tc>
        <w:tc>
          <w:tcPr>
            <w:tcW w:w="766" w:type="dxa"/>
          </w:tcPr>
          <w:p w14:paraId="3CEDBD0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Robotics</w:t>
            </w:r>
          </w:p>
        </w:tc>
        <w:tc>
          <w:tcPr>
            <w:tcW w:w="766" w:type="dxa"/>
          </w:tcPr>
          <w:p w14:paraId="07796D4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2025-Q2</w:t>
            </w:r>
          </w:p>
        </w:tc>
      </w:tr>
      <w:tr w:rsidR="009F68C2" w:rsidRPr="00D274C8" w14:paraId="22A42541" w14:textId="77777777">
        <w:tc>
          <w:tcPr>
            <w:tcW w:w="766" w:type="dxa"/>
          </w:tcPr>
          <w:p w14:paraId="5819469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Battery failure</w:t>
            </w:r>
          </w:p>
        </w:tc>
        <w:tc>
          <w:tcPr>
            <w:tcW w:w="766" w:type="dxa"/>
          </w:tcPr>
          <w:p w14:paraId="5CB50C4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Power loss → downtime</w:t>
            </w:r>
          </w:p>
        </w:tc>
        <w:tc>
          <w:tcPr>
            <w:tcW w:w="1021" w:type="dxa"/>
          </w:tcPr>
          <w:p w14:paraId="28A402D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w:t>
            </w:r>
          </w:p>
        </w:tc>
        <w:tc>
          <w:tcPr>
            <w:tcW w:w="1021" w:type="dxa"/>
          </w:tcPr>
          <w:p w14:paraId="370CC04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w:t>
            </w:r>
          </w:p>
        </w:tc>
        <w:tc>
          <w:tcPr>
            <w:tcW w:w="1021" w:type="dxa"/>
          </w:tcPr>
          <w:p w14:paraId="7F3A228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1021" w:type="dxa"/>
          </w:tcPr>
          <w:p w14:paraId="744BD66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140</w:t>
            </w:r>
          </w:p>
        </w:tc>
        <w:tc>
          <w:tcPr>
            <w:tcW w:w="766" w:type="dxa"/>
          </w:tcPr>
          <w:p w14:paraId="1C6E331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Quality battery supplier, BMS protection</w:t>
            </w:r>
          </w:p>
        </w:tc>
        <w:tc>
          <w:tcPr>
            <w:tcW w:w="766" w:type="dxa"/>
          </w:tcPr>
          <w:p w14:paraId="4AABFB2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Hardware</w:t>
            </w:r>
          </w:p>
        </w:tc>
        <w:tc>
          <w:tcPr>
            <w:tcW w:w="766" w:type="dxa"/>
          </w:tcPr>
          <w:p w14:paraId="42CF380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2025-Q3</w:t>
            </w:r>
          </w:p>
        </w:tc>
      </w:tr>
      <w:tr w:rsidR="009F68C2" w:rsidRPr="00D274C8" w14:paraId="0CD426C0" w14:textId="77777777">
        <w:tc>
          <w:tcPr>
            <w:tcW w:w="766" w:type="dxa"/>
          </w:tcPr>
          <w:p w14:paraId="0E35EC8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Mechanical misalignment</w:t>
            </w:r>
          </w:p>
        </w:tc>
        <w:tc>
          <w:tcPr>
            <w:tcW w:w="766" w:type="dxa"/>
          </w:tcPr>
          <w:p w14:paraId="45BEEC0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Poor fit/finish</w:t>
            </w:r>
          </w:p>
        </w:tc>
        <w:tc>
          <w:tcPr>
            <w:tcW w:w="1021" w:type="dxa"/>
          </w:tcPr>
          <w:p w14:paraId="48728AB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w:t>
            </w:r>
          </w:p>
        </w:tc>
        <w:tc>
          <w:tcPr>
            <w:tcW w:w="1021" w:type="dxa"/>
          </w:tcPr>
          <w:p w14:paraId="6D412A3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w:t>
            </w:r>
          </w:p>
        </w:tc>
        <w:tc>
          <w:tcPr>
            <w:tcW w:w="1021" w:type="dxa"/>
          </w:tcPr>
          <w:p w14:paraId="77FE14C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w:t>
            </w:r>
          </w:p>
        </w:tc>
        <w:tc>
          <w:tcPr>
            <w:tcW w:w="1021" w:type="dxa"/>
          </w:tcPr>
          <w:p w14:paraId="696F7C7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72</w:t>
            </w:r>
          </w:p>
        </w:tc>
        <w:tc>
          <w:tcPr>
            <w:tcW w:w="766" w:type="dxa"/>
          </w:tcPr>
          <w:p w14:paraId="7505E1C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Tight tolerances, inspection</w:t>
            </w:r>
          </w:p>
        </w:tc>
        <w:tc>
          <w:tcPr>
            <w:tcW w:w="766" w:type="dxa"/>
          </w:tcPr>
          <w:p w14:paraId="7DB36A4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Mechanical</w:t>
            </w:r>
          </w:p>
        </w:tc>
        <w:tc>
          <w:tcPr>
            <w:tcW w:w="766" w:type="dxa"/>
          </w:tcPr>
          <w:p w14:paraId="67002D3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2025-Q2</w:t>
            </w:r>
          </w:p>
        </w:tc>
      </w:tr>
      <w:tr w:rsidR="009F68C2" w:rsidRPr="00D274C8" w14:paraId="392411E2" w14:textId="77777777">
        <w:tc>
          <w:tcPr>
            <w:tcW w:w="766" w:type="dxa"/>
          </w:tcPr>
          <w:p w14:paraId="41DF3FF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Supply chain delay</w:t>
            </w:r>
          </w:p>
        </w:tc>
        <w:tc>
          <w:tcPr>
            <w:tcW w:w="766" w:type="dxa"/>
          </w:tcPr>
          <w:p w14:paraId="2CA57A4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Late delivery</w:t>
            </w:r>
          </w:p>
        </w:tc>
        <w:tc>
          <w:tcPr>
            <w:tcW w:w="1021" w:type="dxa"/>
          </w:tcPr>
          <w:p w14:paraId="63512C0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1021" w:type="dxa"/>
          </w:tcPr>
          <w:p w14:paraId="3C128C1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w:t>
            </w:r>
          </w:p>
        </w:tc>
        <w:tc>
          <w:tcPr>
            <w:tcW w:w="1021" w:type="dxa"/>
          </w:tcPr>
          <w:p w14:paraId="2E94304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021" w:type="dxa"/>
          </w:tcPr>
          <w:p w14:paraId="060C23C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240</w:t>
            </w:r>
          </w:p>
        </w:tc>
        <w:tc>
          <w:tcPr>
            <w:tcW w:w="766" w:type="dxa"/>
          </w:tcPr>
          <w:p w14:paraId="1AC54DE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Dual sourcing, safety stock</w:t>
            </w:r>
          </w:p>
        </w:tc>
        <w:tc>
          <w:tcPr>
            <w:tcW w:w="766" w:type="dxa"/>
          </w:tcPr>
          <w:p w14:paraId="1E4B65A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Procurement</w:t>
            </w:r>
          </w:p>
        </w:tc>
        <w:tc>
          <w:tcPr>
            <w:tcW w:w="766" w:type="dxa"/>
          </w:tcPr>
          <w:p w14:paraId="4D866D8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Ongoing</w:t>
            </w:r>
          </w:p>
        </w:tc>
      </w:tr>
      <w:tr w:rsidR="009F68C2" w:rsidRPr="00D274C8" w14:paraId="0BE4FDFE" w14:textId="77777777">
        <w:tc>
          <w:tcPr>
            <w:tcW w:w="766" w:type="dxa"/>
          </w:tcPr>
          <w:p w14:paraId="37CED60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Customer misuse</w:t>
            </w:r>
          </w:p>
        </w:tc>
        <w:tc>
          <w:tcPr>
            <w:tcW w:w="766" w:type="dxa"/>
          </w:tcPr>
          <w:p w14:paraId="14F5BCF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Product damage</w:t>
            </w:r>
          </w:p>
        </w:tc>
        <w:tc>
          <w:tcPr>
            <w:tcW w:w="1021" w:type="dxa"/>
          </w:tcPr>
          <w:p w14:paraId="325EEAD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w:t>
            </w:r>
          </w:p>
        </w:tc>
        <w:tc>
          <w:tcPr>
            <w:tcW w:w="1021" w:type="dxa"/>
          </w:tcPr>
          <w:p w14:paraId="7E64A3F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w:t>
            </w:r>
          </w:p>
        </w:tc>
        <w:tc>
          <w:tcPr>
            <w:tcW w:w="1021" w:type="dxa"/>
          </w:tcPr>
          <w:p w14:paraId="75F2C40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w:t>
            </w:r>
          </w:p>
        </w:tc>
        <w:tc>
          <w:tcPr>
            <w:tcW w:w="1021" w:type="dxa"/>
          </w:tcPr>
          <w:p w14:paraId="7D56E1B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378</w:t>
            </w:r>
          </w:p>
        </w:tc>
        <w:tc>
          <w:tcPr>
            <w:tcW w:w="766" w:type="dxa"/>
          </w:tcPr>
          <w:p w14:paraId="091ED51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Better manual, training, fail-safe design</w:t>
            </w:r>
          </w:p>
        </w:tc>
        <w:tc>
          <w:tcPr>
            <w:tcW w:w="766" w:type="dxa"/>
          </w:tcPr>
          <w:p w14:paraId="7EE2C86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Product Mgmt</w:t>
            </w:r>
          </w:p>
        </w:tc>
        <w:tc>
          <w:tcPr>
            <w:tcW w:w="766" w:type="dxa"/>
          </w:tcPr>
          <w:p w14:paraId="5D2FBFF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2025-Q4</w:t>
            </w:r>
          </w:p>
        </w:tc>
      </w:tr>
    </w:tbl>
    <w:p w14:paraId="6AF0ABC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Action priority:</w:t>
      </w:r>
      <w:r w:rsidRPr="00D274C8">
        <w:rPr>
          <w:rFonts w:ascii="Times New Roman" w:hAnsi="Times New Roman" w:cs="Times New Roman"/>
        </w:rPr>
        <w:t xml:space="preserve"> RPN &gt;100 = High (immediate action); 50-100 = Medium (plan action); &lt;50 = Low (monitor)</w:t>
      </w:r>
    </w:p>
    <w:p w14:paraId="2DFAB51B" w14:textId="77777777" w:rsidR="009F68C2" w:rsidRPr="00D274C8" w:rsidRDefault="00CC558F">
      <w:pPr>
        <w:pStyle w:val="Heading3"/>
        <w:rPr>
          <w:rFonts w:ascii="Times New Roman" w:hAnsi="Times New Roman" w:cs="Times New Roman"/>
        </w:rPr>
      </w:pPr>
      <w:bookmarkStart w:id="89" w:name="tiêu-chuẩn-và-chứng-nhận"/>
      <w:bookmarkEnd w:id="88"/>
      <w:r w:rsidRPr="00D274C8">
        <w:rPr>
          <w:rStyle w:val="SectionNumber"/>
          <w:rFonts w:ascii="Times New Roman" w:hAnsi="Times New Roman" w:cs="Times New Roman"/>
        </w:rPr>
        <w:t>6.2.4</w:t>
      </w:r>
      <w:r w:rsidRPr="00D274C8">
        <w:rPr>
          <w:rFonts w:ascii="Times New Roman" w:hAnsi="Times New Roman" w:cs="Times New Roman"/>
        </w:rPr>
        <w:tab/>
        <w:t>12.4. Tiêu chuẩn và chứng nhận</w:t>
      </w:r>
    </w:p>
    <w:p w14:paraId="06028F20"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Roadmap chứng nhận:</w:t>
      </w:r>
    </w:p>
    <w:tbl>
      <w:tblPr>
        <w:tblStyle w:val="Table"/>
        <w:tblW w:w="5000" w:type="pct"/>
        <w:tblLayout w:type="fixed"/>
        <w:tblLook w:val="0020" w:firstRow="1" w:lastRow="0" w:firstColumn="0" w:lastColumn="0" w:noHBand="0" w:noVBand="0"/>
      </w:tblPr>
      <w:tblGrid>
        <w:gridCol w:w="1305"/>
        <w:gridCol w:w="1306"/>
        <w:gridCol w:w="1306"/>
        <w:gridCol w:w="1741"/>
        <w:gridCol w:w="1306"/>
        <w:gridCol w:w="1306"/>
        <w:gridCol w:w="1306"/>
      </w:tblGrid>
      <w:tr w:rsidR="009F68C2" w:rsidRPr="00D274C8" w14:paraId="1A18A62E"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080" w:type="dxa"/>
          </w:tcPr>
          <w:p w14:paraId="2B39689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Certification</w:t>
            </w:r>
          </w:p>
        </w:tc>
        <w:tc>
          <w:tcPr>
            <w:tcW w:w="1080" w:type="dxa"/>
          </w:tcPr>
          <w:p w14:paraId="546E118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Scope</w:t>
            </w:r>
          </w:p>
        </w:tc>
        <w:tc>
          <w:tcPr>
            <w:tcW w:w="1080" w:type="dxa"/>
          </w:tcPr>
          <w:p w14:paraId="1DA3CD2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Timeline</w:t>
            </w:r>
          </w:p>
        </w:tc>
        <w:tc>
          <w:tcPr>
            <w:tcW w:w="1440" w:type="dxa"/>
          </w:tcPr>
          <w:p w14:paraId="3002FC5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Cost (USD)</w:t>
            </w:r>
          </w:p>
        </w:tc>
        <w:tc>
          <w:tcPr>
            <w:tcW w:w="1080" w:type="dxa"/>
          </w:tcPr>
          <w:p w14:paraId="7D98140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Validity</w:t>
            </w:r>
          </w:p>
        </w:tc>
        <w:tc>
          <w:tcPr>
            <w:tcW w:w="1080" w:type="dxa"/>
          </w:tcPr>
          <w:p w14:paraId="4E467DF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Priority</w:t>
            </w:r>
          </w:p>
        </w:tc>
        <w:tc>
          <w:tcPr>
            <w:tcW w:w="1080" w:type="dxa"/>
          </w:tcPr>
          <w:p w14:paraId="015AF93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Status</w:t>
            </w:r>
          </w:p>
        </w:tc>
      </w:tr>
      <w:tr w:rsidR="009F68C2" w:rsidRPr="00D274C8" w14:paraId="1C0A45C0" w14:textId="77777777">
        <w:tc>
          <w:tcPr>
            <w:tcW w:w="1080" w:type="dxa"/>
          </w:tcPr>
          <w:p w14:paraId="3EABE05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ISO 9001:2015</w:t>
            </w:r>
          </w:p>
        </w:tc>
        <w:tc>
          <w:tcPr>
            <w:tcW w:w="1080" w:type="dxa"/>
          </w:tcPr>
          <w:p w14:paraId="62CA66B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Quality Management System</w:t>
            </w:r>
          </w:p>
        </w:tc>
        <w:tc>
          <w:tcPr>
            <w:tcW w:w="1080" w:type="dxa"/>
          </w:tcPr>
          <w:p w14:paraId="09D2B13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2025-Q2</w:t>
            </w:r>
          </w:p>
        </w:tc>
        <w:tc>
          <w:tcPr>
            <w:tcW w:w="1440" w:type="dxa"/>
          </w:tcPr>
          <w:p w14:paraId="72E4D90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15.000</w:t>
            </w:r>
          </w:p>
        </w:tc>
        <w:tc>
          <w:tcPr>
            <w:tcW w:w="1080" w:type="dxa"/>
          </w:tcPr>
          <w:p w14:paraId="5065CF4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 years</w:t>
            </w:r>
          </w:p>
        </w:tc>
        <w:tc>
          <w:tcPr>
            <w:tcW w:w="1080" w:type="dxa"/>
          </w:tcPr>
          <w:p w14:paraId="6CCDE7C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Critical</w:t>
            </w:r>
          </w:p>
        </w:tc>
        <w:tc>
          <w:tcPr>
            <w:tcW w:w="1080" w:type="dxa"/>
          </w:tcPr>
          <w:p w14:paraId="3241A95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 progress</w:t>
            </w:r>
          </w:p>
        </w:tc>
      </w:tr>
      <w:tr w:rsidR="009F68C2" w:rsidRPr="00D274C8" w14:paraId="0CA52FE9" w14:textId="77777777">
        <w:tc>
          <w:tcPr>
            <w:tcW w:w="1080" w:type="dxa"/>
          </w:tcPr>
          <w:p w14:paraId="512293B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ISO 14001:2015</w:t>
            </w:r>
          </w:p>
        </w:tc>
        <w:tc>
          <w:tcPr>
            <w:tcW w:w="1080" w:type="dxa"/>
          </w:tcPr>
          <w:p w14:paraId="368AB45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Environmental Management</w:t>
            </w:r>
          </w:p>
        </w:tc>
        <w:tc>
          <w:tcPr>
            <w:tcW w:w="1080" w:type="dxa"/>
          </w:tcPr>
          <w:p w14:paraId="02346E8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2025-Q3</w:t>
            </w:r>
          </w:p>
        </w:tc>
        <w:tc>
          <w:tcPr>
            <w:tcW w:w="1440" w:type="dxa"/>
          </w:tcPr>
          <w:p w14:paraId="3081087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12.000</w:t>
            </w:r>
          </w:p>
        </w:tc>
        <w:tc>
          <w:tcPr>
            <w:tcW w:w="1080" w:type="dxa"/>
          </w:tcPr>
          <w:p w14:paraId="612F55E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 years</w:t>
            </w:r>
          </w:p>
        </w:tc>
        <w:tc>
          <w:tcPr>
            <w:tcW w:w="1080" w:type="dxa"/>
          </w:tcPr>
          <w:p w14:paraId="6FFFCCD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High</w:t>
            </w:r>
          </w:p>
        </w:tc>
        <w:tc>
          <w:tcPr>
            <w:tcW w:w="1080" w:type="dxa"/>
          </w:tcPr>
          <w:p w14:paraId="436173D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Planned</w:t>
            </w:r>
          </w:p>
        </w:tc>
      </w:tr>
      <w:tr w:rsidR="009F68C2" w:rsidRPr="00D274C8" w14:paraId="58DD4CB8" w14:textId="77777777">
        <w:tc>
          <w:tcPr>
            <w:tcW w:w="1080" w:type="dxa"/>
          </w:tcPr>
          <w:p w14:paraId="382BB15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ISO 45001:2018</w:t>
            </w:r>
          </w:p>
        </w:tc>
        <w:tc>
          <w:tcPr>
            <w:tcW w:w="1080" w:type="dxa"/>
          </w:tcPr>
          <w:p w14:paraId="7F3F638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Occupational Health &amp; Safety</w:t>
            </w:r>
          </w:p>
        </w:tc>
        <w:tc>
          <w:tcPr>
            <w:tcW w:w="1080" w:type="dxa"/>
          </w:tcPr>
          <w:p w14:paraId="3DDABEE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2025-Q4</w:t>
            </w:r>
          </w:p>
        </w:tc>
        <w:tc>
          <w:tcPr>
            <w:tcW w:w="1440" w:type="dxa"/>
          </w:tcPr>
          <w:p w14:paraId="0BD9D9D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10.000</w:t>
            </w:r>
          </w:p>
        </w:tc>
        <w:tc>
          <w:tcPr>
            <w:tcW w:w="1080" w:type="dxa"/>
          </w:tcPr>
          <w:p w14:paraId="3F85E81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 years</w:t>
            </w:r>
          </w:p>
        </w:tc>
        <w:tc>
          <w:tcPr>
            <w:tcW w:w="1080" w:type="dxa"/>
          </w:tcPr>
          <w:p w14:paraId="0F267B6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High</w:t>
            </w:r>
          </w:p>
        </w:tc>
        <w:tc>
          <w:tcPr>
            <w:tcW w:w="1080" w:type="dxa"/>
          </w:tcPr>
          <w:p w14:paraId="5259C4B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Planned</w:t>
            </w:r>
          </w:p>
        </w:tc>
      </w:tr>
      <w:tr w:rsidR="009F68C2" w:rsidRPr="00D274C8" w14:paraId="07637A4D" w14:textId="77777777">
        <w:tc>
          <w:tcPr>
            <w:tcW w:w="1080" w:type="dxa"/>
          </w:tcPr>
          <w:p w14:paraId="3CD5025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ISO 50001:2018</w:t>
            </w:r>
          </w:p>
        </w:tc>
        <w:tc>
          <w:tcPr>
            <w:tcW w:w="1080" w:type="dxa"/>
          </w:tcPr>
          <w:p w14:paraId="52C69E3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Energy Management</w:t>
            </w:r>
          </w:p>
        </w:tc>
        <w:tc>
          <w:tcPr>
            <w:tcW w:w="1080" w:type="dxa"/>
          </w:tcPr>
          <w:p w14:paraId="28B1689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2026-Q2</w:t>
            </w:r>
          </w:p>
        </w:tc>
        <w:tc>
          <w:tcPr>
            <w:tcW w:w="1440" w:type="dxa"/>
          </w:tcPr>
          <w:p w14:paraId="39057DC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8.000</w:t>
            </w:r>
          </w:p>
        </w:tc>
        <w:tc>
          <w:tcPr>
            <w:tcW w:w="1080" w:type="dxa"/>
          </w:tcPr>
          <w:p w14:paraId="22B74C3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 years</w:t>
            </w:r>
          </w:p>
        </w:tc>
        <w:tc>
          <w:tcPr>
            <w:tcW w:w="1080" w:type="dxa"/>
          </w:tcPr>
          <w:p w14:paraId="6CF34BF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Medium</w:t>
            </w:r>
          </w:p>
        </w:tc>
        <w:tc>
          <w:tcPr>
            <w:tcW w:w="1080" w:type="dxa"/>
          </w:tcPr>
          <w:p w14:paraId="4CB6443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Planned</w:t>
            </w:r>
          </w:p>
        </w:tc>
      </w:tr>
      <w:tr w:rsidR="009F68C2" w:rsidRPr="00D274C8" w14:paraId="06F87F76" w14:textId="77777777">
        <w:tc>
          <w:tcPr>
            <w:tcW w:w="1080" w:type="dxa"/>
          </w:tcPr>
          <w:p w14:paraId="0E5795A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CE (IoT Gateway)</w:t>
            </w:r>
          </w:p>
        </w:tc>
        <w:tc>
          <w:tcPr>
            <w:tcW w:w="1080" w:type="dxa"/>
          </w:tcPr>
          <w:p w14:paraId="511595B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EU conformity</w:t>
            </w:r>
          </w:p>
        </w:tc>
        <w:tc>
          <w:tcPr>
            <w:tcW w:w="1080" w:type="dxa"/>
          </w:tcPr>
          <w:p w14:paraId="441D6A1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2025-Q4</w:t>
            </w:r>
          </w:p>
        </w:tc>
        <w:tc>
          <w:tcPr>
            <w:tcW w:w="1440" w:type="dxa"/>
          </w:tcPr>
          <w:p w14:paraId="377BE1A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25.000</w:t>
            </w:r>
          </w:p>
        </w:tc>
        <w:tc>
          <w:tcPr>
            <w:tcW w:w="1080" w:type="dxa"/>
          </w:tcPr>
          <w:p w14:paraId="268D843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c>
          <w:tcPr>
            <w:tcW w:w="1080" w:type="dxa"/>
          </w:tcPr>
          <w:p w14:paraId="1E15E7B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Critical</w:t>
            </w:r>
          </w:p>
        </w:tc>
        <w:tc>
          <w:tcPr>
            <w:tcW w:w="1080" w:type="dxa"/>
          </w:tcPr>
          <w:p w14:paraId="4966C74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 progress</w:t>
            </w:r>
          </w:p>
        </w:tc>
      </w:tr>
      <w:tr w:rsidR="009F68C2" w:rsidRPr="00D274C8" w14:paraId="78353535" w14:textId="77777777">
        <w:tc>
          <w:tcPr>
            <w:tcW w:w="1080" w:type="dxa"/>
          </w:tcPr>
          <w:p w14:paraId="063E84F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RoHS</w:t>
            </w:r>
          </w:p>
        </w:tc>
        <w:tc>
          <w:tcPr>
            <w:tcW w:w="1080" w:type="dxa"/>
          </w:tcPr>
          <w:p w14:paraId="277FF34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Hazardous substances restriction</w:t>
            </w:r>
          </w:p>
        </w:tc>
        <w:tc>
          <w:tcPr>
            <w:tcW w:w="1080" w:type="dxa"/>
          </w:tcPr>
          <w:p w14:paraId="72A5258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2025-Q3</w:t>
            </w:r>
          </w:p>
        </w:tc>
        <w:tc>
          <w:tcPr>
            <w:tcW w:w="1440" w:type="dxa"/>
          </w:tcPr>
          <w:p w14:paraId="449D054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5.000</w:t>
            </w:r>
          </w:p>
        </w:tc>
        <w:tc>
          <w:tcPr>
            <w:tcW w:w="1080" w:type="dxa"/>
          </w:tcPr>
          <w:p w14:paraId="56E15EC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c>
          <w:tcPr>
            <w:tcW w:w="1080" w:type="dxa"/>
          </w:tcPr>
          <w:p w14:paraId="1EFD98D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Critical</w:t>
            </w:r>
          </w:p>
        </w:tc>
        <w:tc>
          <w:tcPr>
            <w:tcW w:w="1080" w:type="dxa"/>
          </w:tcPr>
          <w:p w14:paraId="01DC36F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 progress</w:t>
            </w:r>
          </w:p>
        </w:tc>
      </w:tr>
      <w:tr w:rsidR="009F68C2" w:rsidRPr="00D274C8" w14:paraId="08D63681" w14:textId="77777777">
        <w:tc>
          <w:tcPr>
            <w:tcW w:w="1080" w:type="dxa"/>
          </w:tcPr>
          <w:p w14:paraId="2C473B2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REACH</w:t>
            </w:r>
          </w:p>
        </w:tc>
        <w:tc>
          <w:tcPr>
            <w:tcW w:w="1080" w:type="dxa"/>
          </w:tcPr>
          <w:p w14:paraId="43B50C2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Chemical registration</w:t>
            </w:r>
          </w:p>
        </w:tc>
        <w:tc>
          <w:tcPr>
            <w:tcW w:w="1080" w:type="dxa"/>
          </w:tcPr>
          <w:p w14:paraId="13A0FF5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2026-Q1</w:t>
            </w:r>
          </w:p>
        </w:tc>
        <w:tc>
          <w:tcPr>
            <w:tcW w:w="1440" w:type="dxa"/>
          </w:tcPr>
          <w:p w14:paraId="2270F3D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8.000</w:t>
            </w:r>
          </w:p>
        </w:tc>
        <w:tc>
          <w:tcPr>
            <w:tcW w:w="1080" w:type="dxa"/>
          </w:tcPr>
          <w:p w14:paraId="6247584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c>
          <w:tcPr>
            <w:tcW w:w="1080" w:type="dxa"/>
          </w:tcPr>
          <w:p w14:paraId="66122EB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High</w:t>
            </w:r>
          </w:p>
        </w:tc>
        <w:tc>
          <w:tcPr>
            <w:tcW w:w="1080" w:type="dxa"/>
          </w:tcPr>
          <w:p w14:paraId="629853D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Planned</w:t>
            </w:r>
          </w:p>
        </w:tc>
      </w:tr>
      <w:tr w:rsidR="009F68C2" w:rsidRPr="00D274C8" w14:paraId="0D9BB8AE" w14:textId="77777777">
        <w:tc>
          <w:tcPr>
            <w:tcW w:w="1080" w:type="dxa"/>
          </w:tcPr>
          <w:p w14:paraId="1CF5B7F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WEEE</w:t>
            </w:r>
          </w:p>
        </w:tc>
        <w:tc>
          <w:tcPr>
            <w:tcW w:w="1080" w:type="dxa"/>
          </w:tcPr>
          <w:p w14:paraId="199EAAE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E-waste directive</w:t>
            </w:r>
          </w:p>
        </w:tc>
        <w:tc>
          <w:tcPr>
            <w:tcW w:w="1080" w:type="dxa"/>
          </w:tcPr>
          <w:p w14:paraId="770E967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2026-Q2</w:t>
            </w:r>
          </w:p>
        </w:tc>
        <w:tc>
          <w:tcPr>
            <w:tcW w:w="1440" w:type="dxa"/>
          </w:tcPr>
          <w:p w14:paraId="05B012F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3.000</w:t>
            </w:r>
          </w:p>
        </w:tc>
        <w:tc>
          <w:tcPr>
            <w:tcW w:w="1080" w:type="dxa"/>
          </w:tcPr>
          <w:p w14:paraId="4ED3D08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c>
          <w:tcPr>
            <w:tcW w:w="1080" w:type="dxa"/>
          </w:tcPr>
          <w:p w14:paraId="2EF3226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Medium</w:t>
            </w:r>
          </w:p>
        </w:tc>
        <w:tc>
          <w:tcPr>
            <w:tcW w:w="1080" w:type="dxa"/>
          </w:tcPr>
          <w:p w14:paraId="407CC4E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Planned</w:t>
            </w:r>
          </w:p>
        </w:tc>
      </w:tr>
      <w:tr w:rsidR="009F68C2" w:rsidRPr="00D274C8" w14:paraId="2E568BBB" w14:textId="77777777">
        <w:tc>
          <w:tcPr>
            <w:tcW w:w="1080" w:type="dxa"/>
          </w:tcPr>
          <w:p w14:paraId="2A08930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IEC 61000-6-2/4</w:t>
            </w:r>
          </w:p>
        </w:tc>
        <w:tc>
          <w:tcPr>
            <w:tcW w:w="1080" w:type="dxa"/>
          </w:tcPr>
          <w:p w14:paraId="25FC2BC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EMC immunity/emission</w:t>
            </w:r>
          </w:p>
        </w:tc>
        <w:tc>
          <w:tcPr>
            <w:tcW w:w="1080" w:type="dxa"/>
          </w:tcPr>
          <w:p w14:paraId="56288E1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2025-Q4</w:t>
            </w:r>
          </w:p>
        </w:tc>
        <w:tc>
          <w:tcPr>
            <w:tcW w:w="1440" w:type="dxa"/>
          </w:tcPr>
          <w:p w14:paraId="6CE0F56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20.000</w:t>
            </w:r>
          </w:p>
        </w:tc>
        <w:tc>
          <w:tcPr>
            <w:tcW w:w="1080" w:type="dxa"/>
          </w:tcPr>
          <w:p w14:paraId="0D336ED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c>
          <w:tcPr>
            <w:tcW w:w="1080" w:type="dxa"/>
          </w:tcPr>
          <w:p w14:paraId="092F589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Critical</w:t>
            </w:r>
          </w:p>
        </w:tc>
        <w:tc>
          <w:tcPr>
            <w:tcW w:w="1080" w:type="dxa"/>
          </w:tcPr>
          <w:p w14:paraId="78674F3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 progress</w:t>
            </w:r>
          </w:p>
        </w:tc>
      </w:tr>
      <w:tr w:rsidR="009F68C2" w:rsidRPr="00D274C8" w14:paraId="68475DA5" w14:textId="77777777">
        <w:tc>
          <w:tcPr>
            <w:tcW w:w="1080" w:type="dxa"/>
          </w:tcPr>
          <w:p w14:paraId="493B58E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IEC 60730</w:t>
            </w:r>
          </w:p>
        </w:tc>
        <w:tc>
          <w:tcPr>
            <w:tcW w:w="1080" w:type="dxa"/>
          </w:tcPr>
          <w:p w14:paraId="04CF6DB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Household appliance safety</w:t>
            </w:r>
          </w:p>
        </w:tc>
        <w:tc>
          <w:tcPr>
            <w:tcW w:w="1080" w:type="dxa"/>
          </w:tcPr>
          <w:p w14:paraId="24AFE0D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2026-Q3</w:t>
            </w:r>
          </w:p>
        </w:tc>
        <w:tc>
          <w:tcPr>
            <w:tcW w:w="1440" w:type="dxa"/>
          </w:tcPr>
          <w:p w14:paraId="0A5255A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15.000</w:t>
            </w:r>
          </w:p>
        </w:tc>
        <w:tc>
          <w:tcPr>
            <w:tcW w:w="1080" w:type="dxa"/>
          </w:tcPr>
          <w:p w14:paraId="13ACB99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c>
          <w:tcPr>
            <w:tcW w:w="1080" w:type="dxa"/>
          </w:tcPr>
          <w:p w14:paraId="6457B79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Medium</w:t>
            </w:r>
          </w:p>
        </w:tc>
        <w:tc>
          <w:tcPr>
            <w:tcW w:w="1080" w:type="dxa"/>
          </w:tcPr>
          <w:p w14:paraId="142B9D8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Planned</w:t>
            </w:r>
          </w:p>
        </w:tc>
      </w:tr>
      <w:tr w:rsidR="009F68C2" w:rsidRPr="00D274C8" w14:paraId="33C27195" w14:textId="77777777">
        <w:tc>
          <w:tcPr>
            <w:tcW w:w="1080" w:type="dxa"/>
          </w:tcPr>
          <w:p w14:paraId="14E06AB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UL (US/Canada)</w:t>
            </w:r>
          </w:p>
        </w:tc>
        <w:tc>
          <w:tcPr>
            <w:tcW w:w="1080" w:type="dxa"/>
          </w:tcPr>
          <w:p w14:paraId="006ADE4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Product safety</w:t>
            </w:r>
          </w:p>
        </w:tc>
        <w:tc>
          <w:tcPr>
            <w:tcW w:w="1080" w:type="dxa"/>
          </w:tcPr>
          <w:p w14:paraId="1EDDFD9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2026-Q4</w:t>
            </w:r>
          </w:p>
        </w:tc>
        <w:tc>
          <w:tcPr>
            <w:tcW w:w="1440" w:type="dxa"/>
          </w:tcPr>
          <w:p w14:paraId="4555913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30.000</w:t>
            </w:r>
          </w:p>
        </w:tc>
        <w:tc>
          <w:tcPr>
            <w:tcW w:w="1080" w:type="dxa"/>
          </w:tcPr>
          <w:p w14:paraId="7EB10C1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c>
          <w:tcPr>
            <w:tcW w:w="1080" w:type="dxa"/>
          </w:tcPr>
          <w:p w14:paraId="692A92F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High</w:t>
            </w:r>
          </w:p>
        </w:tc>
        <w:tc>
          <w:tcPr>
            <w:tcW w:w="1080" w:type="dxa"/>
          </w:tcPr>
          <w:p w14:paraId="215422A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Planned</w:t>
            </w:r>
          </w:p>
        </w:tc>
      </w:tr>
      <w:tr w:rsidR="009F68C2" w:rsidRPr="00D274C8" w14:paraId="64790596" w14:textId="77777777">
        <w:tc>
          <w:tcPr>
            <w:tcW w:w="1080" w:type="dxa"/>
          </w:tcPr>
          <w:p w14:paraId="458C1FD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FCC (US)</w:t>
            </w:r>
          </w:p>
        </w:tc>
        <w:tc>
          <w:tcPr>
            <w:tcW w:w="1080" w:type="dxa"/>
          </w:tcPr>
          <w:p w14:paraId="2BAE7C9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Radio frequency</w:t>
            </w:r>
          </w:p>
        </w:tc>
        <w:tc>
          <w:tcPr>
            <w:tcW w:w="1080" w:type="dxa"/>
          </w:tcPr>
          <w:p w14:paraId="5FEE352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2027-Q1</w:t>
            </w:r>
          </w:p>
        </w:tc>
        <w:tc>
          <w:tcPr>
            <w:tcW w:w="1440" w:type="dxa"/>
          </w:tcPr>
          <w:p w14:paraId="507AB90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12.000</w:t>
            </w:r>
          </w:p>
        </w:tc>
        <w:tc>
          <w:tcPr>
            <w:tcW w:w="1080" w:type="dxa"/>
          </w:tcPr>
          <w:p w14:paraId="0F19AF9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c>
          <w:tcPr>
            <w:tcW w:w="1080" w:type="dxa"/>
          </w:tcPr>
          <w:p w14:paraId="6772107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Medium</w:t>
            </w:r>
          </w:p>
        </w:tc>
        <w:tc>
          <w:tcPr>
            <w:tcW w:w="1080" w:type="dxa"/>
          </w:tcPr>
          <w:p w14:paraId="1DEE928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Planned</w:t>
            </w:r>
          </w:p>
        </w:tc>
      </w:tr>
      <w:tr w:rsidR="009F68C2" w:rsidRPr="00D274C8" w14:paraId="1786BC13" w14:textId="77777777">
        <w:tc>
          <w:tcPr>
            <w:tcW w:w="1080" w:type="dxa"/>
          </w:tcPr>
          <w:p w14:paraId="11D8279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CCC (China)</w:t>
            </w:r>
          </w:p>
        </w:tc>
        <w:tc>
          <w:tcPr>
            <w:tcW w:w="1080" w:type="dxa"/>
          </w:tcPr>
          <w:p w14:paraId="2C733BA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China compulsory certification</w:t>
            </w:r>
          </w:p>
        </w:tc>
        <w:tc>
          <w:tcPr>
            <w:tcW w:w="1080" w:type="dxa"/>
          </w:tcPr>
          <w:p w14:paraId="5BC5065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2027-Q2</w:t>
            </w:r>
          </w:p>
        </w:tc>
        <w:tc>
          <w:tcPr>
            <w:tcW w:w="1440" w:type="dxa"/>
          </w:tcPr>
          <w:p w14:paraId="3090C45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18.000</w:t>
            </w:r>
          </w:p>
        </w:tc>
        <w:tc>
          <w:tcPr>
            <w:tcW w:w="1080" w:type="dxa"/>
          </w:tcPr>
          <w:p w14:paraId="3CC9392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t>
            </w:r>
          </w:p>
        </w:tc>
        <w:tc>
          <w:tcPr>
            <w:tcW w:w="1080" w:type="dxa"/>
          </w:tcPr>
          <w:p w14:paraId="0EA2C7E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Low</w:t>
            </w:r>
          </w:p>
        </w:tc>
        <w:tc>
          <w:tcPr>
            <w:tcW w:w="1080" w:type="dxa"/>
          </w:tcPr>
          <w:p w14:paraId="15DB422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Future</w:t>
            </w:r>
          </w:p>
        </w:tc>
      </w:tr>
    </w:tbl>
    <w:p w14:paraId="26E9E4D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Total certification cost GĐ1: ~181.000 USD</w:t>
      </w:r>
    </w:p>
    <w:p w14:paraId="75FBFD70"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1B3DB399">
          <v:rect id="_x0000_i1079" style="width:0;height:1.5pt" o:hralign="center" o:hrstd="t" o:hr="t"/>
        </w:pict>
      </w:r>
    </w:p>
    <w:p w14:paraId="5F36B7E2" w14:textId="77777777" w:rsidR="009F68C2" w:rsidRPr="00D274C8" w:rsidRDefault="00CC558F">
      <w:pPr>
        <w:pStyle w:val="Heading2"/>
        <w:rPr>
          <w:rFonts w:ascii="Times New Roman" w:hAnsi="Times New Roman" w:cs="Times New Roman"/>
        </w:rPr>
      </w:pPr>
      <w:bookmarkStart w:id="90" w:name="chuyển-giao-công-nghệ-từ-đối-tác"/>
      <w:bookmarkEnd w:id="85"/>
      <w:bookmarkEnd w:id="89"/>
      <w:r w:rsidRPr="00D274C8">
        <w:rPr>
          <w:rStyle w:val="SectionNumber"/>
          <w:rFonts w:ascii="Times New Roman" w:hAnsi="Times New Roman" w:cs="Times New Roman"/>
        </w:rPr>
        <w:t>6.3</w:t>
      </w:r>
      <w:r w:rsidRPr="00D274C8">
        <w:rPr>
          <w:rFonts w:ascii="Times New Roman" w:hAnsi="Times New Roman" w:cs="Times New Roman"/>
        </w:rPr>
        <w:tab/>
        <w:t>13. CHUYỂN GIAO CÔNG NGHỆ TỪ ĐỐI TÁC</w:t>
      </w:r>
    </w:p>
    <w:p w14:paraId="51393F3A" w14:textId="77777777" w:rsidR="009F68C2" w:rsidRPr="00D274C8" w:rsidRDefault="00CC558F">
      <w:pPr>
        <w:pStyle w:val="Heading3"/>
        <w:rPr>
          <w:rFonts w:ascii="Times New Roman" w:hAnsi="Times New Roman" w:cs="Times New Roman"/>
        </w:rPr>
      </w:pPr>
      <w:bookmarkStart w:id="91" w:name="chiến-lược-chuyển-giao-công-nghệ"/>
      <w:r w:rsidRPr="00D274C8">
        <w:rPr>
          <w:rStyle w:val="SectionNumber"/>
          <w:rFonts w:ascii="Times New Roman" w:hAnsi="Times New Roman" w:cs="Times New Roman"/>
        </w:rPr>
        <w:t>6.3.1</w:t>
      </w:r>
      <w:r w:rsidRPr="00D274C8">
        <w:rPr>
          <w:rFonts w:ascii="Times New Roman" w:hAnsi="Times New Roman" w:cs="Times New Roman"/>
        </w:rPr>
        <w:tab/>
        <w:t>13.1. Chiến lược chuyển giao công nghệ</w:t>
      </w:r>
    </w:p>
    <w:p w14:paraId="1C3B8404"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Model chuyển giao:</w:t>
      </w:r>
    </w:p>
    <w:p w14:paraId="32444F2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 xml:space="preserve">Mekong áp dụng mô hình </w:t>
      </w:r>
      <w:r w:rsidRPr="00D274C8">
        <w:rPr>
          <w:rFonts w:ascii="Times New Roman" w:hAnsi="Times New Roman" w:cs="Times New Roman"/>
          <w:b/>
          <w:bCs/>
        </w:rPr>
        <w:t>“Reverse Engineering + Technology Transfer + Independent R&amp;D”</w:t>
      </w:r>
      <w:r w:rsidRPr="00D274C8">
        <w:rPr>
          <w:rFonts w:ascii="Times New Roman" w:hAnsi="Times New Roman" w:cs="Times New Roman"/>
        </w:rPr>
        <w:t xml:space="preserve"> để đạt được tự chủ công nghệ:</w:t>
      </w:r>
    </w:p>
    <w:p w14:paraId="019DE391" w14:textId="77777777" w:rsidR="009F68C2" w:rsidRPr="00D274C8" w:rsidRDefault="00CC558F">
      <w:pPr>
        <w:pStyle w:val="SourceCode"/>
        <w:rPr>
          <w:rFonts w:ascii="Times New Roman" w:hAnsi="Times New Roman" w:cs="Times New Roman"/>
        </w:rPr>
      </w:pPr>
      <w:r w:rsidRPr="00D274C8">
        <w:rPr>
          <w:rStyle w:val="VerbatimChar"/>
          <w:rFonts w:ascii="Times New Roman" w:hAnsi="Times New Roman" w:cs="Times New Roman"/>
        </w:rPr>
        <w:t>graph LR</w:t>
      </w:r>
      <w:r w:rsidRPr="00D274C8">
        <w:rPr>
          <w:rFonts w:ascii="Times New Roman" w:hAnsi="Times New Roman" w:cs="Times New Roman"/>
        </w:rPr>
        <w:br/>
      </w:r>
      <w:r w:rsidRPr="00D274C8">
        <w:rPr>
          <w:rStyle w:val="VerbatimChar"/>
          <w:rFonts w:ascii="Times New Roman" w:hAnsi="Times New Roman" w:cs="Times New Roman"/>
        </w:rPr>
        <w:t xml:space="preserve">    A[Technology Acquisition] --&gt; B[Reverse Engineering]</w:t>
      </w:r>
      <w:r w:rsidRPr="00D274C8">
        <w:rPr>
          <w:rFonts w:ascii="Times New Roman" w:hAnsi="Times New Roman" w:cs="Times New Roman"/>
        </w:rPr>
        <w:br/>
      </w:r>
      <w:r w:rsidRPr="00D274C8">
        <w:rPr>
          <w:rStyle w:val="VerbatimChar"/>
          <w:rFonts w:ascii="Times New Roman" w:hAnsi="Times New Roman" w:cs="Times New Roman"/>
        </w:rPr>
        <w:t xml:space="preserve">    B --&gt; C[Technology Adaptation]</w:t>
      </w:r>
      <w:r w:rsidRPr="00D274C8">
        <w:rPr>
          <w:rFonts w:ascii="Times New Roman" w:hAnsi="Times New Roman" w:cs="Times New Roman"/>
        </w:rPr>
        <w:br/>
      </w:r>
      <w:r w:rsidRPr="00D274C8">
        <w:rPr>
          <w:rStyle w:val="VerbatimChar"/>
          <w:rFonts w:ascii="Times New Roman" w:hAnsi="Times New Roman" w:cs="Times New Roman"/>
        </w:rPr>
        <w:t xml:space="preserve">    C --&gt; D[Localization]</w:t>
      </w:r>
      <w:r w:rsidRPr="00D274C8">
        <w:rPr>
          <w:rFonts w:ascii="Times New Roman" w:hAnsi="Times New Roman" w:cs="Times New Roman"/>
        </w:rPr>
        <w:br/>
      </w:r>
      <w:r w:rsidRPr="00D274C8">
        <w:rPr>
          <w:rStyle w:val="VerbatimChar"/>
          <w:rFonts w:ascii="Times New Roman" w:hAnsi="Times New Roman" w:cs="Times New Roman"/>
        </w:rPr>
        <w:t xml:space="preserve">    D --&gt; E[Independent Innovation]</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A --&gt; A1[License/Partnership]</w:t>
      </w:r>
      <w:r w:rsidRPr="00D274C8">
        <w:rPr>
          <w:rFonts w:ascii="Times New Roman" w:hAnsi="Times New Roman" w:cs="Times New Roman"/>
        </w:rPr>
        <w:br/>
      </w:r>
      <w:r w:rsidRPr="00D274C8">
        <w:rPr>
          <w:rStyle w:val="VerbatimChar"/>
          <w:rFonts w:ascii="Times New Roman" w:hAnsi="Times New Roman" w:cs="Times New Roman"/>
        </w:rPr>
        <w:t xml:space="preserve">    A --&gt; A2[Purchase Reference Products]</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B --&gt; B1[Teardown Analysis]</w:t>
      </w:r>
      <w:r w:rsidRPr="00D274C8">
        <w:rPr>
          <w:rFonts w:ascii="Times New Roman" w:hAnsi="Times New Roman" w:cs="Times New Roman"/>
        </w:rPr>
        <w:br/>
      </w:r>
      <w:r w:rsidRPr="00D274C8">
        <w:rPr>
          <w:rStyle w:val="VerbatimChar"/>
          <w:rFonts w:ascii="Times New Roman" w:hAnsi="Times New Roman" w:cs="Times New Roman"/>
        </w:rPr>
        <w:t xml:space="preserve">    B --&gt; B2[Design Replication]</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C --&gt; C1[Cost Optimization]</w:t>
      </w:r>
      <w:r w:rsidRPr="00D274C8">
        <w:rPr>
          <w:rFonts w:ascii="Times New Roman" w:hAnsi="Times New Roman" w:cs="Times New Roman"/>
        </w:rPr>
        <w:br/>
      </w:r>
      <w:r w:rsidRPr="00D274C8">
        <w:rPr>
          <w:rStyle w:val="VerbatimChar"/>
          <w:rFonts w:ascii="Times New Roman" w:hAnsi="Times New Roman" w:cs="Times New Roman"/>
        </w:rPr>
        <w:t xml:space="preserve">    C --&gt; C2[Feature Customization]</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D --&gt; D1[Local Supply Chain]</w:t>
      </w:r>
      <w:r w:rsidRPr="00D274C8">
        <w:rPr>
          <w:rFonts w:ascii="Times New Roman" w:hAnsi="Times New Roman" w:cs="Times New Roman"/>
        </w:rPr>
        <w:br/>
      </w:r>
      <w:r w:rsidRPr="00D274C8">
        <w:rPr>
          <w:rStyle w:val="VerbatimChar"/>
          <w:rFonts w:ascii="Times New Roman" w:hAnsi="Times New Roman" w:cs="Times New Roman"/>
        </w:rPr>
        <w:t xml:space="preserve">    D --&gt; D2[Local Manufacturing]</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E --&gt; E1[IP Creation]</w:t>
      </w:r>
      <w:r w:rsidRPr="00D274C8">
        <w:rPr>
          <w:rFonts w:ascii="Times New Roman" w:hAnsi="Times New Roman" w:cs="Times New Roman"/>
        </w:rPr>
        <w:br/>
      </w:r>
      <w:r w:rsidRPr="00D274C8">
        <w:rPr>
          <w:rStyle w:val="VerbatimChar"/>
          <w:rFonts w:ascii="Times New Roman" w:hAnsi="Times New Roman" w:cs="Times New Roman"/>
        </w:rPr>
        <w:t xml:space="preserve">    E --&gt; E2[New Products]</w:t>
      </w:r>
    </w:p>
    <w:p w14:paraId="212FD4F8"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3 giai đoạn chuyển giao:</w:t>
      </w:r>
    </w:p>
    <w:tbl>
      <w:tblPr>
        <w:tblStyle w:val="Table"/>
        <w:tblW w:w="5000" w:type="pct"/>
        <w:tblLayout w:type="fixed"/>
        <w:tblLook w:val="0020" w:firstRow="1" w:lastRow="0" w:firstColumn="0" w:lastColumn="0" w:noHBand="0" w:noVBand="0"/>
      </w:tblPr>
      <w:tblGrid>
        <w:gridCol w:w="1596"/>
        <w:gridCol w:w="1596"/>
        <w:gridCol w:w="1596"/>
        <w:gridCol w:w="1596"/>
        <w:gridCol w:w="1596"/>
        <w:gridCol w:w="1596"/>
      </w:tblGrid>
      <w:tr w:rsidR="009F68C2" w:rsidRPr="00D274C8" w14:paraId="447CA50A"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20" w:type="dxa"/>
          </w:tcPr>
          <w:p w14:paraId="4309F6C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Giai đoạn</w:t>
            </w:r>
          </w:p>
        </w:tc>
        <w:tc>
          <w:tcPr>
            <w:tcW w:w="1320" w:type="dxa"/>
          </w:tcPr>
          <w:p w14:paraId="704CF69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Timeline</w:t>
            </w:r>
          </w:p>
        </w:tc>
        <w:tc>
          <w:tcPr>
            <w:tcW w:w="1320" w:type="dxa"/>
          </w:tcPr>
          <w:p w14:paraId="539DBDC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Activities</w:t>
            </w:r>
          </w:p>
        </w:tc>
        <w:tc>
          <w:tcPr>
            <w:tcW w:w="1320" w:type="dxa"/>
          </w:tcPr>
          <w:p w14:paraId="65854AF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Output</w:t>
            </w:r>
          </w:p>
        </w:tc>
        <w:tc>
          <w:tcPr>
            <w:tcW w:w="1320" w:type="dxa"/>
          </w:tcPr>
          <w:p w14:paraId="459A966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Cost</w:t>
            </w:r>
          </w:p>
        </w:tc>
        <w:tc>
          <w:tcPr>
            <w:tcW w:w="1320" w:type="dxa"/>
          </w:tcPr>
          <w:p w14:paraId="568842E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Độc lập công nghệ</w:t>
            </w:r>
          </w:p>
        </w:tc>
      </w:tr>
      <w:tr w:rsidR="009F68C2" w:rsidRPr="00D274C8" w14:paraId="05D684E9" w14:textId="77777777">
        <w:tc>
          <w:tcPr>
            <w:tcW w:w="1320" w:type="dxa"/>
          </w:tcPr>
          <w:p w14:paraId="7CD43EC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Phase 1: Acquisition</w:t>
            </w:r>
          </w:p>
        </w:tc>
        <w:tc>
          <w:tcPr>
            <w:tcW w:w="1320" w:type="dxa"/>
          </w:tcPr>
          <w:p w14:paraId="757969C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2024-2025</w:t>
            </w:r>
          </w:p>
        </w:tc>
        <w:tc>
          <w:tcPr>
            <w:tcW w:w="1320" w:type="dxa"/>
          </w:tcPr>
          <w:p w14:paraId="4DDCD41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Ký hợp đồng, mua sản phẩm mẫu, tài liệu</w:t>
            </w:r>
          </w:p>
        </w:tc>
        <w:tc>
          <w:tcPr>
            <w:tcW w:w="1320" w:type="dxa"/>
          </w:tcPr>
          <w:p w14:paraId="2BC1182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MOU, sample products, docs</w:t>
            </w:r>
          </w:p>
        </w:tc>
        <w:tc>
          <w:tcPr>
            <w:tcW w:w="1320" w:type="dxa"/>
          </w:tcPr>
          <w:p w14:paraId="29C8409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2,0M USD</w:t>
            </w:r>
          </w:p>
        </w:tc>
        <w:tc>
          <w:tcPr>
            <w:tcW w:w="1320" w:type="dxa"/>
          </w:tcPr>
          <w:p w14:paraId="026207E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w:t>
            </w:r>
          </w:p>
        </w:tc>
      </w:tr>
      <w:tr w:rsidR="009F68C2" w:rsidRPr="00D274C8" w14:paraId="6F109BE3" w14:textId="77777777">
        <w:tc>
          <w:tcPr>
            <w:tcW w:w="1320" w:type="dxa"/>
          </w:tcPr>
          <w:p w14:paraId="11B59D8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Phase 2: Transfer</w:t>
            </w:r>
          </w:p>
        </w:tc>
        <w:tc>
          <w:tcPr>
            <w:tcW w:w="1320" w:type="dxa"/>
          </w:tcPr>
          <w:p w14:paraId="7F6884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2025-2027</w:t>
            </w:r>
          </w:p>
        </w:tc>
        <w:tc>
          <w:tcPr>
            <w:tcW w:w="1320" w:type="dxa"/>
          </w:tcPr>
          <w:p w14:paraId="67A725E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Training, joint development, pilot production</w:t>
            </w:r>
          </w:p>
        </w:tc>
        <w:tc>
          <w:tcPr>
            <w:tcW w:w="1320" w:type="dxa"/>
          </w:tcPr>
          <w:p w14:paraId="1266785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Working prototypes, production process</w:t>
            </w:r>
          </w:p>
        </w:tc>
        <w:tc>
          <w:tcPr>
            <w:tcW w:w="1320" w:type="dxa"/>
          </w:tcPr>
          <w:p w14:paraId="0022B45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3,5M USD</w:t>
            </w:r>
          </w:p>
        </w:tc>
        <w:tc>
          <w:tcPr>
            <w:tcW w:w="1320" w:type="dxa"/>
          </w:tcPr>
          <w:p w14:paraId="4E6E0DB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50%</w:t>
            </w:r>
          </w:p>
        </w:tc>
      </w:tr>
      <w:tr w:rsidR="009F68C2" w:rsidRPr="00D274C8" w14:paraId="087827FB" w14:textId="77777777">
        <w:tc>
          <w:tcPr>
            <w:tcW w:w="1320" w:type="dxa"/>
          </w:tcPr>
          <w:p w14:paraId="6B39587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Phase 3: Localization</w:t>
            </w:r>
          </w:p>
        </w:tc>
        <w:tc>
          <w:tcPr>
            <w:tcW w:w="1320" w:type="dxa"/>
          </w:tcPr>
          <w:p w14:paraId="1203909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2027-2030</w:t>
            </w:r>
          </w:p>
        </w:tc>
        <w:tc>
          <w:tcPr>
            <w:tcW w:w="1320" w:type="dxa"/>
          </w:tcPr>
          <w:p w14:paraId="2DCED61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Independent production, IP development, customization</w:t>
            </w:r>
          </w:p>
        </w:tc>
        <w:tc>
          <w:tcPr>
            <w:tcW w:w="1320" w:type="dxa"/>
          </w:tcPr>
          <w:p w14:paraId="72F7CCA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Commercial products, patents</w:t>
            </w:r>
          </w:p>
        </w:tc>
        <w:tc>
          <w:tcPr>
            <w:tcW w:w="1320" w:type="dxa"/>
          </w:tcPr>
          <w:p w14:paraId="2773FC0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2,0M USD</w:t>
            </w:r>
          </w:p>
        </w:tc>
        <w:tc>
          <w:tcPr>
            <w:tcW w:w="1320" w:type="dxa"/>
          </w:tcPr>
          <w:p w14:paraId="2797DFF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80%</w:t>
            </w:r>
          </w:p>
        </w:tc>
      </w:tr>
    </w:tbl>
    <w:p w14:paraId="04A2777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Total technology transfer cost: 7,5M USD</w:t>
      </w:r>
    </w:p>
    <w:p w14:paraId="67CDDB4E" w14:textId="77777777" w:rsidR="009F68C2" w:rsidRPr="00D274C8" w:rsidRDefault="00CC558F">
      <w:pPr>
        <w:pStyle w:val="Heading3"/>
        <w:rPr>
          <w:rFonts w:ascii="Times New Roman" w:hAnsi="Times New Roman" w:cs="Times New Roman"/>
        </w:rPr>
      </w:pPr>
      <w:bookmarkStart w:id="92" w:name="đối-tác-chuyển-giao-công-nghệ"/>
      <w:bookmarkEnd w:id="91"/>
      <w:r w:rsidRPr="00D274C8">
        <w:rPr>
          <w:rStyle w:val="SectionNumber"/>
          <w:rFonts w:ascii="Times New Roman" w:hAnsi="Times New Roman" w:cs="Times New Roman"/>
        </w:rPr>
        <w:t>6.3.2</w:t>
      </w:r>
      <w:r w:rsidRPr="00D274C8">
        <w:rPr>
          <w:rFonts w:ascii="Times New Roman" w:hAnsi="Times New Roman" w:cs="Times New Roman"/>
        </w:rPr>
        <w:tab/>
        <w:t>13.2. Đối tác chuyển giao công nghệ</w:t>
      </w:r>
    </w:p>
    <w:p w14:paraId="5F633FB0"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Bảng đối tác chi tiết:</w:t>
      </w:r>
    </w:p>
    <w:p w14:paraId="7D8F228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 KUKA Robotics GmbH (Đức) - Robot AMR/AGV:</w:t>
      </w:r>
    </w:p>
    <w:tbl>
      <w:tblPr>
        <w:tblStyle w:val="Table"/>
        <w:tblW w:w="5000" w:type="pct"/>
        <w:tblLayout w:type="fixed"/>
        <w:tblLook w:val="0020" w:firstRow="1" w:lastRow="0" w:firstColumn="0" w:lastColumn="0" w:noHBand="0" w:noVBand="0"/>
      </w:tblPr>
      <w:tblGrid>
        <w:gridCol w:w="4788"/>
        <w:gridCol w:w="4788"/>
      </w:tblGrid>
      <w:tr w:rsidR="009F68C2" w:rsidRPr="00D274C8" w14:paraId="2270430C"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3960" w:type="dxa"/>
          </w:tcPr>
          <w:p w14:paraId="772D260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Item</w:t>
            </w:r>
          </w:p>
        </w:tc>
        <w:tc>
          <w:tcPr>
            <w:tcW w:w="3960" w:type="dxa"/>
          </w:tcPr>
          <w:p w14:paraId="1A17E9C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Detail</w:t>
            </w:r>
          </w:p>
        </w:tc>
      </w:tr>
      <w:tr w:rsidR="009F68C2" w:rsidRPr="00D274C8" w14:paraId="4CBC7B25" w14:textId="77777777">
        <w:tc>
          <w:tcPr>
            <w:tcW w:w="3960" w:type="dxa"/>
          </w:tcPr>
          <w:p w14:paraId="47C8EF5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Technology</w:t>
            </w:r>
          </w:p>
        </w:tc>
        <w:tc>
          <w:tcPr>
            <w:tcW w:w="3960" w:type="dxa"/>
          </w:tcPr>
          <w:p w14:paraId="0292972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Autonomous Mobile Robot (AMR) technology, mechatronics, control systems</w:t>
            </w:r>
          </w:p>
        </w:tc>
      </w:tr>
      <w:tr w:rsidR="009F68C2" w:rsidRPr="00D274C8" w14:paraId="2995EFE7" w14:textId="77777777">
        <w:tc>
          <w:tcPr>
            <w:tcW w:w="3960" w:type="dxa"/>
          </w:tcPr>
          <w:p w14:paraId="75CD101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Products</w:t>
            </w:r>
          </w:p>
        </w:tc>
        <w:tc>
          <w:tcPr>
            <w:tcW w:w="3960" w:type="dxa"/>
          </w:tcPr>
          <w:p w14:paraId="56EEFE1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KMR iiwa (mobile manipulator reference), iiwa collaborative robot arm</w:t>
            </w:r>
          </w:p>
        </w:tc>
      </w:tr>
      <w:tr w:rsidR="009F68C2" w:rsidRPr="00D274C8" w14:paraId="37DC8F76" w14:textId="77777777">
        <w:tc>
          <w:tcPr>
            <w:tcW w:w="3960" w:type="dxa"/>
          </w:tcPr>
          <w:p w14:paraId="782131F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Contract value</w:t>
            </w:r>
          </w:p>
        </w:tc>
        <w:tc>
          <w:tcPr>
            <w:tcW w:w="3960" w:type="dxa"/>
          </w:tcPr>
          <w:p w14:paraId="2C8650F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2,5M USD (2024-2027)</w:t>
            </w:r>
          </w:p>
        </w:tc>
      </w:tr>
      <w:tr w:rsidR="009F68C2" w:rsidRPr="00D274C8" w14:paraId="000470C8" w14:textId="77777777">
        <w:tc>
          <w:tcPr>
            <w:tcW w:w="3960" w:type="dxa"/>
          </w:tcPr>
          <w:p w14:paraId="23786E2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Deliverables</w:t>
            </w:r>
          </w:p>
        </w:tc>
        <w:tc>
          <w:tcPr>
            <w:tcW w:w="3960" w:type="dxa"/>
          </w:tcPr>
          <w:p w14:paraId="5E2657D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- 3 reference units KMR iiwa- CAD drawings (mechanical)- Software architecture docs- Training: 4 engineers × 3 months @KUKA Germany- On-site support: 2 engineers × 6 months @Mekong</w:t>
            </w:r>
          </w:p>
        </w:tc>
      </w:tr>
      <w:tr w:rsidR="009F68C2" w:rsidRPr="00D274C8" w14:paraId="0878275F" w14:textId="77777777">
        <w:tc>
          <w:tcPr>
            <w:tcW w:w="3960" w:type="dxa"/>
          </w:tcPr>
          <w:p w14:paraId="4567596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IP arrangement</w:t>
            </w:r>
          </w:p>
        </w:tc>
        <w:tc>
          <w:tcPr>
            <w:tcW w:w="3960" w:type="dxa"/>
          </w:tcPr>
          <w:p w14:paraId="28DEDAA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KUKA retains IP on core technology- Mekong can develop derived products for Vietnam + ASEAN- Royalty: 3% on AMR sales (first 5 years)</w:t>
            </w:r>
          </w:p>
        </w:tc>
      </w:tr>
      <w:tr w:rsidR="009F68C2" w:rsidRPr="00D274C8" w14:paraId="7A95C55C" w14:textId="77777777">
        <w:tc>
          <w:tcPr>
            <w:tcW w:w="3960" w:type="dxa"/>
          </w:tcPr>
          <w:p w14:paraId="048B190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Timeline</w:t>
            </w:r>
          </w:p>
        </w:tc>
        <w:tc>
          <w:tcPr>
            <w:tcW w:w="3960" w:type="dxa"/>
          </w:tcPr>
          <w:p w14:paraId="674C70F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2024-Q4: Contract signed2025-Q1: Training in Germany2025-Q2-Q3: On-site support2025-Q4: First prototype AMR-100</w:t>
            </w:r>
          </w:p>
        </w:tc>
      </w:tr>
      <w:tr w:rsidR="009F68C2" w:rsidRPr="00D274C8" w14:paraId="748EB166" w14:textId="77777777">
        <w:tc>
          <w:tcPr>
            <w:tcW w:w="3960" w:type="dxa"/>
          </w:tcPr>
          <w:p w14:paraId="5EC1454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Status</w:t>
            </w:r>
          </w:p>
        </w:tc>
        <w:tc>
          <w:tcPr>
            <w:tcW w:w="3960" w:type="dxa"/>
          </w:tcPr>
          <w:p w14:paraId="378B42CE" w14:textId="77777777" w:rsidR="009F68C2" w:rsidRPr="00D274C8" w:rsidRDefault="00CC558F">
            <w:pPr>
              <w:pStyle w:val="Compact"/>
              <w:rPr>
                <w:rFonts w:ascii="Times New Roman" w:hAnsi="Times New Roman" w:cs="Times New Roman"/>
              </w:rPr>
            </w:pPr>
            <w:r w:rsidRPr="00D274C8">
              <w:rPr>
                <w:rFonts w:ascii="Segoe UI Emoji" w:hAnsi="Segoe UI Emoji" w:cs="Segoe UI Emoji"/>
              </w:rPr>
              <w:t>🔄</w:t>
            </w:r>
            <w:r w:rsidRPr="00D274C8">
              <w:rPr>
                <w:rFonts w:ascii="Times New Roman" w:hAnsi="Times New Roman" w:cs="Times New Roman"/>
              </w:rPr>
              <w:t xml:space="preserve"> </w:t>
            </w:r>
            <w:r w:rsidRPr="00D274C8">
              <w:rPr>
                <w:rFonts w:ascii="Times New Roman" w:hAnsi="Times New Roman" w:cs="Times New Roman"/>
                <w:b/>
                <w:bCs/>
              </w:rPr>
              <w:t>Final negotiation, expected signature Q1/2025</w:t>
            </w:r>
            <w:r w:rsidRPr="00D274C8">
              <w:rPr>
                <w:rFonts w:ascii="Times New Roman" w:hAnsi="Times New Roman" w:cs="Times New Roman"/>
              </w:rPr>
              <w:t>. Training scheduled for Q2/2025</w:t>
            </w:r>
          </w:p>
        </w:tc>
      </w:tr>
    </w:tbl>
    <w:p w14:paraId="21388AB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2. Tuya Smart (Trung Quốc) - IoT Platform &amp; Cloud:</w:t>
      </w:r>
    </w:p>
    <w:tbl>
      <w:tblPr>
        <w:tblStyle w:val="Table"/>
        <w:tblW w:w="5000" w:type="pct"/>
        <w:tblLayout w:type="fixed"/>
        <w:tblLook w:val="0020" w:firstRow="1" w:lastRow="0" w:firstColumn="0" w:lastColumn="0" w:noHBand="0" w:noVBand="0"/>
      </w:tblPr>
      <w:tblGrid>
        <w:gridCol w:w="4788"/>
        <w:gridCol w:w="4788"/>
      </w:tblGrid>
      <w:tr w:rsidR="009F68C2" w:rsidRPr="00D274C8" w14:paraId="146FE58F"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3960" w:type="dxa"/>
          </w:tcPr>
          <w:p w14:paraId="112E87A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Item</w:t>
            </w:r>
          </w:p>
        </w:tc>
        <w:tc>
          <w:tcPr>
            <w:tcW w:w="3960" w:type="dxa"/>
          </w:tcPr>
          <w:p w14:paraId="41166D6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Detail</w:t>
            </w:r>
          </w:p>
        </w:tc>
      </w:tr>
      <w:tr w:rsidR="009F68C2" w:rsidRPr="00D274C8" w14:paraId="4AA3FFD0" w14:textId="77777777">
        <w:tc>
          <w:tcPr>
            <w:tcW w:w="3960" w:type="dxa"/>
          </w:tcPr>
          <w:p w14:paraId="23C649F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Technology</w:t>
            </w:r>
          </w:p>
        </w:tc>
        <w:tc>
          <w:tcPr>
            <w:tcW w:w="3960" w:type="dxa"/>
          </w:tcPr>
          <w:p w14:paraId="09101FE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Platform-as-a-Service (PaaS), cloud architecture, device SDKs</w:t>
            </w:r>
          </w:p>
        </w:tc>
      </w:tr>
      <w:tr w:rsidR="009F68C2" w:rsidRPr="00D274C8" w14:paraId="5E70C77C" w14:textId="77777777">
        <w:tc>
          <w:tcPr>
            <w:tcW w:w="3960" w:type="dxa"/>
          </w:tcPr>
          <w:p w14:paraId="109998D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Products</w:t>
            </w:r>
          </w:p>
        </w:tc>
        <w:tc>
          <w:tcPr>
            <w:tcW w:w="3960" w:type="dxa"/>
          </w:tcPr>
          <w:p w14:paraId="6F8863F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Tuya IoT Platform white-label, APIs, mobile SDKs</w:t>
            </w:r>
          </w:p>
        </w:tc>
      </w:tr>
      <w:tr w:rsidR="009F68C2" w:rsidRPr="00D274C8" w14:paraId="4B7A8DB6" w14:textId="77777777">
        <w:tc>
          <w:tcPr>
            <w:tcW w:w="3960" w:type="dxa"/>
          </w:tcPr>
          <w:p w14:paraId="27A1D38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Contract value</w:t>
            </w:r>
          </w:p>
        </w:tc>
        <w:tc>
          <w:tcPr>
            <w:tcW w:w="3960" w:type="dxa"/>
          </w:tcPr>
          <w:p w14:paraId="063C1EE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1,2M USD (2024-2026) + revenue share 5%</w:t>
            </w:r>
          </w:p>
        </w:tc>
      </w:tr>
      <w:tr w:rsidR="009F68C2" w:rsidRPr="00D274C8" w14:paraId="067F222A" w14:textId="77777777">
        <w:tc>
          <w:tcPr>
            <w:tcW w:w="3960" w:type="dxa"/>
          </w:tcPr>
          <w:p w14:paraId="379B5A6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Deliverables</w:t>
            </w:r>
          </w:p>
        </w:tc>
        <w:tc>
          <w:tcPr>
            <w:tcW w:w="3960" w:type="dxa"/>
          </w:tcPr>
          <w:p w14:paraId="5DE71E3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White-label IoT Platform (customized)- Android/iOS SDKs- Device firmware SDKs (ARM, ESP32)- Training: 3 engineers × 2 months @Tuya China- Remote support: 12 months</w:t>
            </w:r>
          </w:p>
        </w:tc>
      </w:tr>
      <w:tr w:rsidR="009F68C2" w:rsidRPr="00D274C8" w14:paraId="789E330A" w14:textId="77777777">
        <w:tc>
          <w:tcPr>
            <w:tcW w:w="3960" w:type="dxa"/>
          </w:tcPr>
          <w:p w14:paraId="564E543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IP arrangement</w:t>
            </w:r>
          </w:p>
        </w:tc>
        <w:tc>
          <w:tcPr>
            <w:tcW w:w="3960" w:type="dxa"/>
          </w:tcPr>
          <w:p w14:paraId="16027DB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Tuya retains IP on platform core- Mekong owns customization &amp; apps- Revenue share: 5% on platform subscription revenue</w:t>
            </w:r>
          </w:p>
        </w:tc>
      </w:tr>
      <w:tr w:rsidR="009F68C2" w:rsidRPr="00D274C8" w14:paraId="60DE7CAA" w14:textId="77777777">
        <w:tc>
          <w:tcPr>
            <w:tcW w:w="3960" w:type="dxa"/>
          </w:tcPr>
          <w:p w14:paraId="68190B1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Timeline</w:t>
            </w:r>
          </w:p>
        </w:tc>
        <w:tc>
          <w:tcPr>
            <w:tcW w:w="3960" w:type="dxa"/>
          </w:tcPr>
          <w:p w14:paraId="23CBEA0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2024-Q4: Contract signed2025-Q1: Training2025-Q2: Platform deployment2025-Q3: Go-live</w:t>
            </w:r>
          </w:p>
        </w:tc>
      </w:tr>
      <w:tr w:rsidR="009F68C2" w:rsidRPr="00D274C8" w14:paraId="37C556CA" w14:textId="77777777">
        <w:tc>
          <w:tcPr>
            <w:tcW w:w="3960" w:type="dxa"/>
          </w:tcPr>
          <w:p w14:paraId="5261695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Status</w:t>
            </w:r>
          </w:p>
        </w:tc>
        <w:tc>
          <w:tcPr>
            <w:tcW w:w="3960" w:type="dxa"/>
          </w:tcPr>
          <w:p w14:paraId="7E12F170" w14:textId="77777777" w:rsidR="009F68C2" w:rsidRPr="00D274C8" w:rsidRDefault="00CC558F">
            <w:pPr>
              <w:pStyle w:val="Compact"/>
              <w:rPr>
                <w:rFonts w:ascii="Times New Roman" w:hAnsi="Times New Roman" w:cs="Times New Roman"/>
              </w:rPr>
            </w:pPr>
            <w:r w:rsidRPr="00D274C8">
              <w:rPr>
                <w:rFonts w:ascii="Segoe UI Emoji" w:hAnsi="Segoe UI Emoji" w:cs="Segoe UI Emoji"/>
              </w:rPr>
              <w:t>🔄</w:t>
            </w:r>
            <w:r w:rsidRPr="00D274C8">
              <w:rPr>
                <w:rFonts w:ascii="Times New Roman" w:hAnsi="Times New Roman" w:cs="Times New Roman"/>
              </w:rPr>
              <w:t xml:space="preserve"> </w:t>
            </w:r>
            <w:r w:rsidRPr="00D274C8">
              <w:rPr>
                <w:rFonts w:ascii="Times New Roman" w:hAnsi="Times New Roman" w:cs="Times New Roman"/>
                <w:b/>
                <w:bCs/>
              </w:rPr>
              <w:t>Final negotiation, LOI signed, contract expected Q1/2025</w:t>
            </w:r>
            <w:r w:rsidRPr="00D274C8">
              <w:rPr>
                <w:rFonts w:ascii="Times New Roman" w:hAnsi="Times New Roman" w:cs="Times New Roman"/>
              </w:rPr>
              <w:t>. Platform testing in progress</w:t>
            </w:r>
          </w:p>
        </w:tc>
      </w:tr>
    </w:tbl>
    <w:p w14:paraId="289F5C0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3. DALY BMS (Trung Quốc) - Battery Management System:</w:t>
      </w:r>
    </w:p>
    <w:tbl>
      <w:tblPr>
        <w:tblStyle w:val="Table"/>
        <w:tblW w:w="5000" w:type="pct"/>
        <w:tblLayout w:type="fixed"/>
        <w:tblLook w:val="0020" w:firstRow="1" w:lastRow="0" w:firstColumn="0" w:lastColumn="0" w:noHBand="0" w:noVBand="0"/>
      </w:tblPr>
      <w:tblGrid>
        <w:gridCol w:w="4788"/>
        <w:gridCol w:w="4788"/>
      </w:tblGrid>
      <w:tr w:rsidR="009F68C2" w:rsidRPr="00D274C8" w14:paraId="6F549277"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3960" w:type="dxa"/>
          </w:tcPr>
          <w:p w14:paraId="049A277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Item</w:t>
            </w:r>
          </w:p>
        </w:tc>
        <w:tc>
          <w:tcPr>
            <w:tcW w:w="3960" w:type="dxa"/>
          </w:tcPr>
          <w:p w14:paraId="28E8356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Detail</w:t>
            </w:r>
          </w:p>
        </w:tc>
      </w:tr>
      <w:tr w:rsidR="009F68C2" w:rsidRPr="00D274C8" w14:paraId="48755036" w14:textId="77777777">
        <w:tc>
          <w:tcPr>
            <w:tcW w:w="3960" w:type="dxa"/>
          </w:tcPr>
          <w:p w14:paraId="1A83E35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Technology</w:t>
            </w:r>
          </w:p>
        </w:tc>
        <w:tc>
          <w:tcPr>
            <w:tcW w:w="3960" w:type="dxa"/>
          </w:tcPr>
          <w:p w14:paraId="50B4F05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Lithium Battery Management System (BMS), smart charging</w:t>
            </w:r>
          </w:p>
        </w:tc>
      </w:tr>
      <w:tr w:rsidR="009F68C2" w:rsidRPr="00D274C8" w14:paraId="095FC146" w14:textId="77777777">
        <w:tc>
          <w:tcPr>
            <w:tcW w:w="3960" w:type="dxa"/>
          </w:tcPr>
          <w:p w14:paraId="5793053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Products</w:t>
            </w:r>
          </w:p>
        </w:tc>
        <w:tc>
          <w:tcPr>
            <w:tcW w:w="3960" w:type="dxa"/>
          </w:tcPr>
          <w:p w14:paraId="3E3B70B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DALY BMS 48V 100A, smart BMS with CAN/RS485</w:t>
            </w:r>
          </w:p>
        </w:tc>
      </w:tr>
      <w:tr w:rsidR="009F68C2" w:rsidRPr="00D274C8" w14:paraId="3C054BA5" w14:textId="77777777">
        <w:tc>
          <w:tcPr>
            <w:tcW w:w="3960" w:type="dxa"/>
          </w:tcPr>
          <w:p w14:paraId="3986550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Contract value</w:t>
            </w:r>
          </w:p>
        </w:tc>
        <w:tc>
          <w:tcPr>
            <w:tcW w:w="3960" w:type="dxa"/>
          </w:tcPr>
          <w:p w14:paraId="7178A2A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0,8M USD (2024-2026)</w:t>
            </w:r>
          </w:p>
        </w:tc>
      </w:tr>
      <w:tr w:rsidR="009F68C2" w:rsidRPr="00D274C8" w14:paraId="798B48E5" w14:textId="77777777">
        <w:tc>
          <w:tcPr>
            <w:tcW w:w="3960" w:type="dxa"/>
          </w:tcPr>
          <w:p w14:paraId="3233C46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Deliverables</w:t>
            </w:r>
          </w:p>
        </w:tc>
        <w:tc>
          <w:tcPr>
            <w:tcW w:w="3960" w:type="dxa"/>
          </w:tcPr>
          <w:p w14:paraId="07022D2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Reference designs (schematic, PCB layout)- Firmware source code (limited)- Training: 2 engineers × 1 month @DALY China- Component supply agreement</w:t>
            </w:r>
          </w:p>
        </w:tc>
      </w:tr>
      <w:tr w:rsidR="009F68C2" w:rsidRPr="00D274C8" w14:paraId="255ECA33" w14:textId="77777777">
        <w:tc>
          <w:tcPr>
            <w:tcW w:w="3960" w:type="dxa"/>
          </w:tcPr>
          <w:p w14:paraId="6F78729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IP arrangement</w:t>
            </w:r>
          </w:p>
        </w:tc>
        <w:tc>
          <w:tcPr>
            <w:tcW w:w="3960" w:type="dxa"/>
          </w:tcPr>
          <w:p w14:paraId="7AD0552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DALY retains core IP- Mekong can customize for products- Must use DALY ICs (lock-in)</w:t>
            </w:r>
          </w:p>
        </w:tc>
      </w:tr>
      <w:tr w:rsidR="009F68C2" w:rsidRPr="00D274C8" w14:paraId="65E9751D" w14:textId="77777777">
        <w:tc>
          <w:tcPr>
            <w:tcW w:w="3960" w:type="dxa"/>
          </w:tcPr>
          <w:p w14:paraId="407FE01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Timeline</w:t>
            </w:r>
          </w:p>
        </w:tc>
        <w:tc>
          <w:tcPr>
            <w:tcW w:w="3960" w:type="dxa"/>
          </w:tcPr>
          <w:p w14:paraId="04C3C85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2024-Q4: Contract signed2025-Q1: Training2025-Q2: Integration into AMR-100</w:t>
            </w:r>
          </w:p>
        </w:tc>
      </w:tr>
      <w:tr w:rsidR="009F68C2" w:rsidRPr="00D274C8" w14:paraId="38CEA867" w14:textId="77777777">
        <w:tc>
          <w:tcPr>
            <w:tcW w:w="3960" w:type="dxa"/>
          </w:tcPr>
          <w:p w14:paraId="483ECCA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Status</w:t>
            </w:r>
          </w:p>
        </w:tc>
        <w:tc>
          <w:tcPr>
            <w:tcW w:w="3960" w:type="dxa"/>
          </w:tcPr>
          <w:p w14:paraId="2C3CEFF7" w14:textId="77777777" w:rsidR="009F68C2" w:rsidRPr="00D274C8" w:rsidRDefault="00CC558F">
            <w:pPr>
              <w:pStyle w:val="Compact"/>
              <w:rPr>
                <w:rFonts w:ascii="Times New Roman" w:hAnsi="Times New Roman" w:cs="Times New Roman"/>
              </w:rPr>
            </w:pPr>
            <w:r w:rsidRPr="00D274C8">
              <w:rPr>
                <w:rFonts w:ascii="Segoe UI Emoji" w:hAnsi="Segoe UI Emoji" w:cs="Segoe UI Emoji"/>
              </w:rPr>
              <w:t>📋</w:t>
            </w:r>
            <w:r w:rsidRPr="00D274C8">
              <w:rPr>
                <w:rFonts w:ascii="Times New Roman" w:hAnsi="Times New Roman" w:cs="Times New Roman"/>
              </w:rPr>
              <w:t xml:space="preserve"> </w:t>
            </w:r>
            <w:r w:rsidRPr="00D274C8">
              <w:rPr>
                <w:rFonts w:ascii="Times New Roman" w:hAnsi="Times New Roman" w:cs="Times New Roman"/>
                <w:b/>
                <w:bCs/>
              </w:rPr>
              <w:t>In discussion, target Q1/2025</w:t>
            </w:r>
            <w:r w:rsidRPr="00D274C8">
              <w:rPr>
                <w:rFonts w:ascii="Times New Roman" w:hAnsi="Times New Roman" w:cs="Times New Roman"/>
              </w:rPr>
              <w:t>. Technical evaluation completed</w:t>
            </w:r>
          </w:p>
        </w:tc>
      </w:tr>
    </w:tbl>
    <w:p w14:paraId="6B1F50C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4. Hikvision (Trung Quốc) - Computer Vision &amp; AI:</w:t>
      </w:r>
    </w:p>
    <w:tbl>
      <w:tblPr>
        <w:tblStyle w:val="Table"/>
        <w:tblW w:w="5000" w:type="pct"/>
        <w:tblLayout w:type="fixed"/>
        <w:tblLook w:val="0020" w:firstRow="1" w:lastRow="0" w:firstColumn="0" w:lastColumn="0" w:noHBand="0" w:noVBand="0"/>
      </w:tblPr>
      <w:tblGrid>
        <w:gridCol w:w="4788"/>
        <w:gridCol w:w="4788"/>
      </w:tblGrid>
      <w:tr w:rsidR="009F68C2" w:rsidRPr="00D274C8" w14:paraId="62E180AC"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3960" w:type="dxa"/>
          </w:tcPr>
          <w:p w14:paraId="2B6BE36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Item</w:t>
            </w:r>
          </w:p>
        </w:tc>
        <w:tc>
          <w:tcPr>
            <w:tcW w:w="3960" w:type="dxa"/>
          </w:tcPr>
          <w:p w14:paraId="6500985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Detail</w:t>
            </w:r>
          </w:p>
        </w:tc>
      </w:tr>
      <w:tr w:rsidR="009F68C2" w:rsidRPr="00D274C8" w14:paraId="00B516C5" w14:textId="77777777">
        <w:tc>
          <w:tcPr>
            <w:tcW w:w="3960" w:type="dxa"/>
          </w:tcPr>
          <w:p w14:paraId="0012275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Technology</w:t>
            </w:r>
          </w:p>
        </w:tc>
        <w:tc>
          <w:tcPr>
            <w:tcW w:w="3960" w:type="dxa"/>
          </w:tcPr>
          <w:p w14:paraId="537D15A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Computer vision algorithms, object detection, tracking</w:t>
            </w:r>
          </w:p>
        </w:tc>
      </w:tr>
      <w:tr w:rsidR="009F68C2" w:rsidRPr="00D274C8" w14:paraId="44E6BA9D" w14:textId="77777777">
        <w:tc>
          <w:tcPr>
            <w:tcW w:w="3960" w:type="dxa"/>
          </w:tcPr>
          <w:p w14:paraId="3E3735E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Products</w:t>
            </w:r>
          </w:p>
        </w:tc>
        <w:tc>
          <w:tcPr>
            <w:tcW w:w="3960" w:type="dxa"/>
          </w:tcPr>
          <w:p w14:paraId="671C549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Hikvision AI cameras, DeepinMind NVR</w:t>
            </w:r>
          </w:p>
        </w:tc>
      </w:tr>
      <w:tr w:rsidR="009F68C2" w:rsidRPr="00D274C8" w14:paraId="71FE019D" w14:textId="77777777">
        <w:tc>
          <w:tcPr>
            <w:tcW w:w="3960" w:type="dxa"/>
          </w:tcPr>
          <w:p w14:paraId="6291FFF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Contract value</w:t>
            </w:r>
          </w:p>
        </w:tc>
        <w:tc>
          <w:tcPr>
            <w:tcW w:w="3960" w:type="dxa"/>
          </w:tcPr>
          <w:p w14:paraId="1616566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1,5M USD (2024-2027)</w:t>
            </w:r>
          </w:p>
        </w:tc>
      </w:tr>
      <w:tr w:rsidR="009F68C2" w:rsidRPr="00D274C8" w14:paraId="3F00EAE1" w14:textId="77777777">
        <w:tc>
          <w:tcPr>
            <w:tcW w:w="3960" w:type="dxa"/>
          </w:tcPr>
          <w:p w14:paraId="3890CD7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Deliverables</w:t>
            </w:r>
          </w:p>
        </w:tc>
        <w:tc>
          <w:tcPr>
            <w:tcW w:w="3960" w:type="dxa"/>
          </w:tcPr>
          <w:p w14:paraId="2626F13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AI model training platform access- Pre-trained models (people, vehicles, objects)- Edge AI SDK (NVIDIA Jetson, Rockchip)- Training: 4 engineers × 3 months @Hikvision China- On-site support: 1 engineer × 12 months</w:t>
            </w:r>
          </w:p>
        </w:tc>
      </w:tr>
      <w:tr w:rsidR="009F68C2" w:rsidRPr="00D274C8" w14:paraId="4EC3714A" w14:textId="77777777">
        <w:tc>
          <w:tcPr>
            <w:tcW w:w="3960" w:type="dxa"/>
          </w:tcPr>
          <w:p w14:paraId="213F850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IP arrangement</w:t>
            </w:r>
          </w:p>
        </w:tc>
        <w:tc>
          <w:tcPr>
            <w:tcW w:w="3960" w:type="dxa"/>
          </w:tcPr>
          <w:p w14:paraId="1CDFBF8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Hikvision retains model IP- Mekong can use models in products- License fee: $50/device (one-time)</w:t>
            </w:r>
          </w:p>
        </w:tc>
      </w:tr>
      <w:tr w:rsidR="009F68C2" w:rsidRPr="00D274C8" w14:paraId="5AB1912B" w14:textId="77777777">
        <w:tc>
          <w:tcPr>
            <w:tcW w:w="3960" w:type="dxa"/>
          </w:tcPr>
          <w:p w14:paraId="3ADDF62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Timeline</w:t>
            </w:r>
          </w:p>
        </w:tc>
        <w:tc>
          <w:tcPr>
            <w:tcW w:w="3960" w:type="dxa"/>
          </w:tcPr>
          <w:p w14:paraId="703920F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2025-Q1: Contract signed2025-Q2: Training2025-Q3-Q4: Model customization2026-Q1: Integration</w:t>
            </w:r>
          </w:p>
        </w:tc>
      </w:tr>
      <w:tr w:rsidR="009F68C2" w:rsidRPr="00D274C8" w14:paraId="3F994FB9" w14:textId="77777777">
        <w:tc>
          <w:tcPr>
            <w:tcW w:w="3960" w:type="dxa"/>
          </w:tcPr>
          <w:p w14:paraId="691B13B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Status</w:t>
            </w:r>
          </w:p>
        </w:tc>
        <w:tc>
          <w:tcPr>
            <w:tcW w:w="3960" w:type="dxa"/>
          </w:tcPr>
          <w:p w14:paraId="4ED0E977" w14:textId="77777777" w:rsidR="009F68C2" w:rsidRPr="00D274C8" w:rsidRDefault="00CC558F">
            <w:pPr>
              <w:pStyle w:val="Compact"/>
              <w:rPr>
                <w:rFonts w:ascii="Times New Roman" w:hAnsi="Times New Roman" w:cs="Times New Roman"/>
              </w:rPr>
            </w:pPr>
            <w:r w:rsidRPr="00D274C8">
              <w:rPr>
                <w:rFonts w:ascii="Segoe UI Emoji" w:hAnsi="Segoe UI Emoji" w:cs="Segoe UI Emoji"/>
              </w:rPr>
              <w:t>📋</w:t>
            </w:r>
            <w:r w:rsidRPr="00D274C8">
              <w:rPr>
                <w:rFonts w:ascii="Times New Roman" w:hAnsi="Times New Roman" w:cs="Times New Roman"/>
              </w:rPr>
              <w:t xml:space="preserve"> </w:t>
            </w:r>
            <w:r w:rsidRPr="00D274C8">
              <w:rPr>
                <w:rFonts w:ascii="Times New Roman" w:hAnsi="Times New Roman" w:cs="Times New Roman"/>
                <w:b/>
                <w:bCs/>
              </w:rPr>
              <w:t>In discussion, target Q1/2025</w:t>
            </w:r>
            <w:r w:rsidRPr="00D274C8">
              <w:rPr>
                <w:rFonts w:ascii="Times New Roman" w:hAnsi="Times New Roman" w:cs="Times New Roman"/>
              </w:rPr>
              <w:t>. LOI under review</w:t>
            </w:r>
          </w:p>
        </w:tc>
      </w:tr>
    </w:tbl>
    <w:p w14:paraId="77944FB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5. Tohin (Nhật Bản) - Industrial Sensors:</w:t>
      </w:r>
    </w:p>
    <w:tbl>
      <w:tblPr>
        <w:tblStyle w:val="Table"/>
        <w:tblW w:w="5000" w:type="pct"/>
        <w:tblLayout w:type="fixed"/>
        <w:tblLook w:val="0020" w:firstRow="1" w:lastRow="0" w:firstColumn="0" w:lastColumn="0" w:noHBand="0" w:noVBand="0"/>
      </w:tblPr>
      <w:tblGrid>
        <w:gridCol w:w="4788"/>
        <w:gridCol w:w="4788"/>
      </w:tblGrid>
      <w:tr w:rsidR="009F68C2" w:rsidRPr="00D274C8" w14:paraId="782743DC"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3960" w:type="dxa"/>
          </w:tcPr>
          <w:p w14:paraId="0FC2DB5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Item</w:t>
            </w:r>
          </w:p>
        </w:tc>
        <w:tc>
          <w:tcPr>
            <w:tcW w:w="3960" w:type="dxa"/>
          </w:tcPr>
          <w:p w14:paraId="4165C4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Detail</w:t>
            </w:r>
          </w:p>
        </w:tc>
      </w:tr>
      <w:tr w:rsidR="009F68C2" w:rsidRPr="00D274C8" w14:paraId="528C2A95" w14:textId="77777777">
        <w:tc>
          <w:tcPr>
            <w:tcW w:w="3960" w:type="dxa"/>
          </w:tcPr>
          <w:p w14:paraId="156342F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Technology</w:t>
            </w:r>
          </w:p>
        </w:tc>
        <w:tc>
          <w:tcPr>
            <w:tcW w:w="3960" w:type="dxa"/>
          </w:tcPr>
          <w:p w14:paraId="1C0DA55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Industrial sensor design, signal conditioning, calibration</w:t>
            </w:r>
          </w:p>
        </w:tc>
      </w:tr>
      <w:tr w:rsidR="009F68C2" w:rsidRPr="00D274C8" w14:paraId="36123628" w14:textId="77777777">
        <w:tc>
          <w:tcPr>
            <w:tcW w:w="3960" w:type="dxa"/>
          </w:tcPr>
          <w:p w14:paraId="664A70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Products</w:t>
            </w:r>
          </w:p>
        </w:tc>
        <w:tc>
          <w:tcPr>
            <w:tcW w:w="3960" w:type="dxa"/>
          </w:tcPr>
          <w:p w14:paraId="50C1CE3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Proximity sensors, encoders, force sensors</w:t>
            </w:r>
          </w:p>
        </w:tc>
      </w:tr>
      <w:tr w:rsidR="009F68C2" w:rsidRPr="00D274C8" w14:paraId="6EA8C94C" w14:textId="77777777">
        <w:tc>
          <w:tcPr>
            <w:tcW w:w="3960" w:type="dxa"/>
          </w:tcPr>
          <w:p w14:paraId="73B46C4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Contract value</w:t>
            </w:r>
          </w:p>
        </w:tc>
        <w:tc>
          <w:tcPr>
            <w:tcW w:w="3960" w:type="dxa"/>
          </w:tcPr>
          <w:p w14:paraId="6BA9DDA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0,5M USD (2025-2026)</w:t>
            </w:r>
          </w:p>
        </w:tc>
      </w:tr>
      <w:tr w:rsidR="009F68C2" w:rsidRPr="00D274C8" w14:paraId="5995A08C" w14:textId="77777777">
        <w:tc>
          <w:tcPr>
            <w:tcW w:w="3960" w:type="dxa"/>
          </w:tcPr>
          <w:p w14:paraId="5C3F580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Deliverables</w:t>
            </w:r>
          </w:p>
        </w:tc>
        <w:tc>
          <w:tcPr>
            <w:tcW w:w="3960" w:type="dxa"/>
          </w:tcPr>
          <w:p w14:paraId="0520E24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Sensor design guidelines- Calibration procedures- Training: 2 engineers × 1 month @Tohin Japan- Component supply agreement</w:t>
            </w:r>
          </w:p>
        </w:tc>
      </w:tr>
      <w:tr w:rsidR="009F68C2" w:rsidRPr="00D274C8" w14:paraId="0F8F09E6" w14:textId="77777777">
        <w:tc>
          <w:tcPr>
            <w:tcW w:w="3960" w:type="dxa"/>
          </w:tcPr>
          <w:p w14:paraId="5C3D042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IP arrangement</w:t>
            </w:r>
          </w:p>
        </w:tc>
        <w:tc>
          <w:tcPr>
            <w:tcW w:w="3960" w:type="dxa"/>
          </w:tcPr>
          <w:p w14:paraId="2BD46E0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Tohin retains sensor IP- Mekong can integrate into products- Must use Tohin sensing elements</w:t>
            </w:r>
          </w:p>
        </w:tc>
      </w:tr>
      <w:tr w:rsidR="009F68C2" w:rsidRPr="00D274C8" w14:paraId="0C71C986" w14:textId="77777777">
        <w:tc>
          <w:tcPr>
            <w:tcW w:w="3960" w:type="dxa"/>
          </w:tcPr>
          <w:p w14:paraId="7D7B64D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Timeline</w:t>
            </w:r>
          </w:p>
        </w:tc>
        <w:tc>
          <w:tcPr>
            <w:tcW w:w="3960" w:type="dxa"/>
          </w:tcPr>
          <w:p w14:paraId="01D967D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2024-Q3: Contract signed2024-Q4: Training2025-Q1: First sensors delivered</w:t>
            </w:r>
          </w:p>
        </w:tc>
      </w:tr>
      <w:tr w:rsidR="009F68C2" w:rsidRPr="00D274C8" w14:paraId="3F9207DE" w14:textId="77777777">
        <w:tc>
          <w:tcPr>
            <w:tcW w:w="3960" w:type="dxa"/>
          </w:tcPr>
          <w:p w14:paraId="044CDD6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Status</w:t>
            </w:r>
          </w:p>
        </w:tc>
        <w:tc>
          <w:tcPr>
            <w:tcW w:w="3960" w:type="dxa"/>
          </w:tcPr>
          <w:p w14:paraId="13D72423" w14:textId="77777777" w:rsidR="009F68C2" w:rsidRPr="00D274C8" w:rsidRDefault="00CC558F">
            <w:pPr>
              <w:pStyle w:val="Compact"/>
              <w:rPr>
                <w:rFonts w:ascii="Times New Roman" w:hAnsi="Times New Roman" w:cs="Times New Roman"/>
              </w:rPr>
            </w:pPr>
            <w:r w:rsidRPr="00D274C8">
              <w:rPr>
                <w:rFonts w:ascii="Segoe UI Emoji" w:hAnsi="Segoe UI Emoji" w:cs="Segoe UI Emoji"/>
              </w:rPr>
              <w:t>🔄</w:t>
            </w:r>
            <w:r w:rsidRPr="00D274C8">
              <w:rPr>
                <w:rFonts w:ascii="Times New Roman" w:hAnsi="Times New Roman" w:cs="Times New Roman"/>
              </w:rPr>
              <w:t xml:space="preserve"> </w:t>
            </w:r>
            <w:r w:rsidRPr="00D274C8">
              <w:rPr>
                <w:rFonts w:ascii="Times New Roman" w:hAnsi="Times New Roman" w:cs="Times New Roman"/>
                <w:b/>
                <w:bCs/>
              </w:rPr>
              <w:t>Final negotiation, expected Q4/2024</w:t>
            </w:r>
            <w:r w:rsidRPr="00D274C8">
              <w:rPr>
                <w:rFonts w:ascii="Times New Roman" w:hAnsi="Times New Roman" w:cs="Times New Roman"/>
              </w:rPr>
              <w:t>. Technical spec agreed, legal review in progress</w:t>
            </w:r>
          </w:p>
        </w:tc>
      </w:tr>
    </w:tbl>
    <w:p w14:paraId="6044A89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Đối tác bổ sung (không chuyển giao công nghệ chính, nhưng hỗ trợ R&amp;D):</w:t>
      </w:r>
    </w:p>
    <w:tbl>
      <w:tblPr>
        <w:tblStyle w:val="Table"/>
        <w:tblW w:w="5000" w:type="pct"/>
        <w:tblLayout w:type="fixed"/>
        <w:tblLook w:val="0020" w:firstRow="1" w:lastRow="0" w:firstColumn="0" w:lastColumn="0" w:noHBand="0" w:noVBand="0"/>
      </w:tblPr>
      <w:tblGrid>
        <w:gridCol w:w="1795"/>
        <w:gridCol w:w="1795"/>
        <w:gridCol w:w="1796"/>
        <w:gridCol w:w="2394"/>
        <w:gridCol w:w="1796"/>
      </w:tblGrid>
      <w:tr w:rsidR="009F68C2" w:rsidRPr="00D274C8" w14:paraId="41352399"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485" w:type="dxa"/>
          </w:tcPr>
          <w:p w14:paraId="450473A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Partner</w:t>
            </w:r>
          </w:p>
        </w:tc>
        <w:tc>
          <w:tcPr>
            <w:tcW w:w="1485" w:type="dxa"/>
          </w:tcPr>
          <w:p w14:paraId="56D4F25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Type</w:t>
            </w:r>
          </w:p>
        </w:tc>
        <w:tc>
          <w:tcPr>
            <w:tcW w:w="1485" w:type="dxa"/>
          </w:tcPr>
          <w:p w14:paraId="4261709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Focus</w:t>
            </w:r>
          </w:p>
        </w:tc>
        <w:tc>
          <w:tcPr>
            <w:tcW w:w="1980" w:type="dxa"/>
          </w:tcPr>
          <w:p w14:paraId="2F29E05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Value (USD)</w:t>
            </w:r>
          </w:p>
        </w:tc>
        <w:tc>
          <w:tcPr>
            <w:tcW w:w="1485" w:type="dxa"/>
          </w:tcPr>
          <w:p w14:paraId="748F86D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Timeline</w:t>
            </w:r>
          </w:p>
        </w:tc>
      </w:tr>
      <w:tr w:rsidR="009F68C2" w:rsidRPr="00D274C8" w14:paraId="30E2B6F5" w14:textId="77777777">
        <w:tc>
          <w:tcPr>
            <w:tcW w:w="1485" w:type="dxa"/>
          </w:tcPr>
          <w:p w14:paraId="2EA38CA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Trường ĐH SPKT</w:t>
            </w:r>
          </w:p>
        </w:tc>
        <w:tc>
          <w:tcPr>
            <w:tcW w:w="1485" w:type="dxa"/>
          </w:tcPr>
          <w:p w14:paraId="5357EE5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University</w:t>
            </w:r>
          </w:p>
        </w:tc>
        <w:tc>
          <w:tcPr>
            <w:tcW w:w="1485" w:type="dxa"/>
          </w:tcPr>
          <w:p w14:paraId="6F5F22E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Robotics, AI research</w:t>
            </w:r>
          </w:p>
        </w:tc>
        <w:tc>
          <w:tcPr>
            <w:tcW w:w="1980" w:type="dxa"/>
          </w:tcPr>
          <w:p w14:paraId="2FCA9A3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0,2M</w:t>
            </w:r>
          </w:p>
        </w:tc>
        <w:tc>
          <w:tcPr>
            <w:tcW w:w="1485" w:type="dxa"/>
          </w:tcPr>
          <w:p w14:paraId="0A8BD12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2025-2030</w:t>
            </w:r>
          </w:p>
        </w:tc>
      </w:tr>
      <w:tr w:rsidR="009F68C2" w:rsidRPr="00D274C8" w14:paraId="19409117" w14:textId="77777777">
        <w:tc>
          <w:tcPr>
            <w:tcW w:w="1485" w:type="dxa"/>
          </w:tcPr>
          <w:p w14:paraId="049191E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Trường ĐH TDT</w:t>
            </w:r>
          </w:p>
        </w:tc>
        <w:tc>
          <w:tcPr>
            <w:tcW w:w="1485" w:type="dxa"/>
          </w:tcPr>
          <w:p w14:paraId="5F97D80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University</w:t>
            </w:r>
          </w:p>
        </w:tc>
        <w:tc>
          <w:tcPr>
            <w:tcW w:w="1485" w:type="dxa"/>
          </w:tcPr>
          <w:p w14:paraId="5F48A2A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Mechanical engineering, Automation</w:t>
            </w:r>
          </w:p>
        </w:tc>
        <w:tc>
          <w:tcPr>
            <w:tcW w:w="1980" w:type="dxa"/>
          </w:tcPr>
          <w:p w14:paraId="0095778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0,15M</w:t>
            </w:r>
          </w:p>
        </w:tc>
        <w:tc>
          <w:tcPr>
            <w:tcW w:w="1485" w:type="dxa"/>
          </w:tcPr>
          <w:p w14:paraId="0118389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2025-2030</w:t>
            </w:r>
          </w:p>
        </w:tc>
      </w:tr>
      <w:tr w:rsidR="009F68C2" w:rsidRPr="00D274C8" w14:paraId="31C58410" w14:textId="77777777">
        <w:tc>
          <w:tcPr>
            <w:tcW w:w="1485" w:type="dxa"/>
          </w:tcPr>
          <w:p w14:paraId="5D0AEB3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Trường ĐH CNTT ĐHQG</w:t>
            </w:r>
          </w:p>
        </w:tc>
        <w:tc>
          <w:tcPr>
            <w:tcW w:w="1485" w:type="dxa"/>
          </w:tcPr>
          <w:p w14:paraId="06EE95F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University</w:t>
            </w:r>
          </w:p>
        </w:tc>
        <w:tc>
          <w:tcPr>
            <w:tcW w:w="1485" w:type="dxa"/>
          </w:tcPr>
          <w:p w14:paraId="09FB82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Cybersecurity, Software</w:t>
            </w:r>
          </w:p>
        </w:tc>
        <w:tc>
          <w:tcPr>
            <w:tcW w:w="1980" w:type="dxa"/>
          </w:tcPr>
          <w:p w14:paraId="10C12F4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0,15M</w:t>
            </w:r>
          </w:p>
        </w:tc>
        <w:tc>
          <w:tcPr>
            <w:tcW w:w="1485" w:type="dxa"/>
          </w:tcPr>
          <w:p w14:paraId="5E3EFEE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2025-2030</w:t>
            </w:r>
          </w:p>
        </w:tc>
      </w:tr>
      <w:tr w:rsidR="009F68C2" w:rsidRPr="00D274C8" w14:paraId="4AEA2769" w14:textId="77777777">
        <w:tc>
          <w:tcPr>
            <w:tcW w:w="1485" w:type="dxa"/>
          </w:tcPr>
          <w:p w14:paraId="016830B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Viện CNTT VAST</w:t>
            </w:r>
          </w:p>
        </w:tc>
        <w:tc>
          <w:tcPr>
            <w:tcW w:w="1485" w:type="dxa"/>
          </w:tcPr>
          <w:p w14:paraId="1522446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Research Institute</w:t>
            </w:r>
          </w:p>
        </w:tc>
        <w:tc>
          <w:tcPr>
            <w:tcW w:w="1485" w:type="dxa"/>
          </w:tcPr>
          <w:p w14:paraId="5EA6444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AI/ML, IoT platform</w:t>
            </w:r>
          </w:p>
        </w:tc>
        <w:tc>
          <w:tcPr>
            <w:tcW w:w="1980" w:type="dxa"/>
          </w:tcPr>
          <w:p w14:paraId="2B95897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0,3M</w:t>
            </w:r>
          </w:p>
        </w:tc>
        <w:tc>
          <w:tcPr>
            <w:tcW w:w="1485" w:type="dxa"/>
          </w:tcPr>
          <w:p w14:paraId="22C717D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2025-2030</w:t>
            </w:r>
          </w:p>
        </w:tc>
      </w:tr>
      <w:tr w:rsidR="009F68C2" w:rsidRPr="00D274C8" w14:paraId="3BBDBC8B" w14:textId="77777777">
        <w:tc>
          <w:tcPr>
            <w:tcW w:w="1485" w:type="dxa"/>
          </w:tcPr>
          <w:p w14:paraId="13F6C99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FPT Software</w:t>
            </w:r>
          </w:p>
        </w:tc>
        <w:tc>
          <w:tcPr>
            <w:tcW w:w="1485" w:type="dxa"/>
          </w:tcPr>
          <w:p w14:paraId="7DA0E65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Industry partner</w:t>
            </w:r>
          </w:p>
        </w:tc>
        <w:tc>
          <w:tcPr>
            <w:tcW w:w="1485" w:type="dxa"/>
          </w:tcPr>
          <w:p w14:paraId="20B1B02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Software development outsourcing</w:t>
            </w:r>
          </w:p>
        </w:tc>
        <w:tc>
          <w:tcPr>
            <w:tcW w:w="1980" w:type="dxa"/>
          </w:tcPr>
          <w:p w14:paraId="5BBFE7D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0,5M</w:t>
            </w:r>
          </w:p>
        </w:tc>
        <w:tc>
          <w:tcPr>
            <w:tcW w:w="1485" w:type="dxa"/>
          </w:tcPr>
          <w:p w14:paraId="6C2DFFD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2025-2027</w:t>
            </w:r>
          </w:p>
        </w:tc>
      </w:tr>
      <w:tr w:rsidR="009F68C2" w:rsidRPr="00D274C8" w14:paraId="5D8E362A" w14:textId="77777777">
        <w:tc>
          <w:tcPr>
            <w:tcW w:w="1485" w:type="dxa"/>
          </w:tcPr>
          <w:p w14:paraId="78F6F2B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Viettel R&amp;D</w:t>
            </w:r>
          </w:p>
        </w:tc>
        <w:tc>
          <w:tcPr>
            <w:tcW w:w="1485" w:type="dxa"/>
          </w:tcPr>
          <w:p w14:paraId="34C9541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Industry partner</w:t>
            </w:r>
          </w:p>
        </w:tc>
        <w:tc>
          <w:tcPr>
            <w:tcW w:w="1485" w:type="dxa"/>
          </w:tcPr>
          <w:p w14:paraId="2AAC678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5G/IoT testbed, pilot projects</w:t>
            </w:r>
          </w:p>
        </w:tc>
        <w:tc>
          <w:tcPr>
            <w:tcW w:w="1980" w:type="dxa"/>
          </w:tcPr>
          <w:p w14:paraId="330D5A9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MOU</w:t>
            </w:r>
          </w:p>
        </w:tc>
        <w:tc>
          <w:tcPr>
            <w:tcW w:w="1485" w:type="dxa"/>
          </w:tcPr>
          <w:p w14:paraId="2259794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2025-2030</w:t>
            </w:r>
          </w:p>
        </w:tc>
      </w:tr>
    </w:tbl>
    <w:p w14:paraId="33C0CAE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Total partner investment: 7,8M USD (technology transfer) + 1,3M USD (collaboration) = 9,1M USD</w:t>
      </w:r>
    </w:p>
    <w:p w14:paraId="06345A4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Tổng kết trạng thái chuyển giao công nghệ:</w:t>
      </w:r>
    </w:p>
    <w:tbl>
      <w:tblPr>
        <w:tblStyle w:val="Table"/>
        <w:tblW w:w="5000" w:type="pct"/>
        <w:tblLayout w:type="fixed"/>
        <w:tblLook w:val="0020" w:firstRow="1" w:lastRow="0" w:firstColumn="0" w:lastColumn="0" w:noHBand="0" w:noVBand="0"/>
      </w:tblPr>
      <w:tblGrid>
        <w:gridCol w:w="2210"/>
        <w:gridCol w:w="2946"/>
        <w:gridCol w:w="2210"/>
        <w:gridCol w:w="2210"/>
      </w:tblGrid>
      <w:tr w:rsidR="009F68C2" w:rsidRPr="00D274C8" w14:paraId="209575C1"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827" w:type="dxa"/>
          </w:tcPr>
          <w:p w14:paraId="2179352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Đối tác</w:t>
            </w:r>
          </w:p>
        </w:tc>
        <w:tc>
          <w:tcPr>
            <w:tcW w:w="2436" w:type="dxa"/>
          </w:tcPr>
          <w:p w14:paraId="41F8282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trị (M USD)</w:t>
            </w:r>
          </w:p>
        </w:tc>
        <w:tc>
          <w:tcPr>
            <w:tcW w:w="1827" w:type="dxa"/>
          </w:tcPr>
          <w:p w14:paraId="682A237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Trạng thái</w:t>
            </w:r>
          </w:p>
        </w:tc>
        <w:tc>
          <w:tcPr>
            <w:tcW w:w="1827" w:type="dxa"/>
          </w:tcPr>
          <w:p w14:paraId="33A01D6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Timeline dự kiến</w:t>
            </w:r>
          </w:p>
        </w:tc>
      </w:tr>
      <w:tr w:rsidR="009F68C2" w:rsidRPr="00D274C8" w14:paraId="140559F6" w14:textId="77777777">
        <w:tc>
          <w:tcPr>
            <w:tcW w:w="1827" w:type="dxa"/>
          </w:tcPr>
          <w:p w14:paraId="20D3257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KUKA Robotics</w:t>
            </w:r>
          </w:p>
        </w:tc>
        <w:tc>
          <w:tcPr>
            <w:tcW w:w="2436" w:type="dxa"/>
          </w:tcPr>
          <w:p w14:paraId="5F50EA1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w:t>
            </w:r>
          </w:p>
        </w:tc>
        <w:tc>
          <w:tcPr>
            <w:tcW w:w="1827" w:type="dxa"/>
          </w:tcPr>
          <w:p w14:paraId="3E328153" w14:textId="77777777" w:rsidR="009F68C2" w:rsidRPr="00D274C8" w:rsidRDefault="00CC558F">
            <w:pPr>
              <w:pStyle w:val="Compact"/>
              <w:rPr>
                <w:rFonts w:ascii="Times New Roman" w:hAnsi="Times New Roman" w:cs="Times New Roman"/>
              </w:rPr>
            </w:pPr>
            <w:r w:rsidRPr="00D274C8">
              <w:rPr>
                <w:rFonts w:ascii="Segoe UI Emoji" w:hAnsi="Segoe UI Emoji" w:cs="Segoe UI Emoji"/>
              </w:rPr>
              <w:t>🔄</w:t>
            </w:r>
            <w:r w:rsidRPr="00D274C8">
              <w:rPr>
                <w:rFonts w:ascii="Times New Roman" w:hAnsi="Times New Roman" w:cs="Times New Roman"/>
              </w:rPr>
              <w:t xml:space="preserve"> Final negotiation (90%)</w:t>
            </w:r>
          </w:p>
        </w:tc>
        <w:tc>
          <w:tcPr>
            <w:tcW w:w="1827" w:type="dxa"/>
          </w:tcPr>
          <w:p w14:paraId="329833B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Contract Q1/2025</w:t>
            </w:r>
          </w:p>
        </w:tc>
      </w:tr>
      <w:tr w:rsidR="009F68C2" w:rsidRPr="00D274C8" w14:paraId="221DB12E" w14:textId="77777777">
        <w:tc>
          <w:tcPr>
            <w:tcW w:w="1827" w:type="dxa"/>
          </w:tcPr>
          <w:p w14:paraId="2C5901B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Tuya Smart</w:t>
            </w:r>
          </w:p>
        </w:tc>
        <w:tc>
          <w:tcPr>
            <w:tcW w:w="2436" w:type="dxa"/>
          </w:tcPr>
          <w:p w14:paraId="6DA3B10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w:t>
            </w:r>
          </w:p>
        </w:tc>
        <w:tc>
          <w:tcPr>
            <w:tcW w:w="1827" w:type="dxa"/>
          </w:tcPr>
          <w:p w14:paraId="3BCB5ACB" w14:textId="77777777" w:rsidR="009F68C2" w:rsidRPr="00D274C8" w:rsidRDefault="00CC558F">
            <w:pPr>
              <w:pStyle w:val="Compact"/>
              <w:rPr>
                <w:rFonts w:ascii="Times New Roman" w:hAnsi="Times New Roman" w:cs="Times New Roman"/>
              </w:rPr>
            </w:pPr>
            <w:r w:rsidRPr="00D274C8">
              <w:rPr>
                <w:rFonts w:ascii="Segoe UI Emoji" w:hAnsi="Segoe UI Emoji" w:cs="Segoe UI Emoji"/>
              </w:rPr>
              <w:t>🔄</w:t>
            </w:r>
            <w:r w:rsidRPr="00D274C8">
              <w:rPr>
                <w:rFonts w:ascii="Times New Roman" w:hAnsi="Times New Roman" w:cs="Times New Roman"/>
              </w:rPr>
              <w:t xml:space="preserve"> Final negotiation (85%)</w:t>
            </w:r>
          </w:p>
        </w:tc>
        <w:tc>
          <w:tcPr>
            <w:tcW w:w="1827" w:type="dxa"/>
          </w:tcPr>
          <w:p w14:paraId="0367045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Contract Q1/2025</w:t>
            </w:r>
          </w:p>
        </w:tc>
      </w:tr>
      <w:tr w:rsidR="009F68C2" w:rsidRPr="00D274C8" w14:paraId="0EC0B028" w14:textId="77777777">
        <w:tc>
          <w:tcPr>
            <w:tcW w:w="1827" w:type="dxa"/>
          </w:tcPr>
          <w:p w14:paraId="6823010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DALY BMS</w:t>
            </w:r>
          </w:p>
        </w:tc>
        <w:tc>
          <w:tcPr>
            <w:tcW w:w="2436" w:type="dxa"/>
          </w:tcPr>
          <w:p w14:paraId="21EC840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0,8</w:t>
            </w:r>
          </w:p>
        </w:tc>
        <w:tc>
          <w:tcPr>
            <w:tcW w:w="1827" w:type="dxa"/>
          </w:tcPr>
          <w:p w14:paraId="0990CEE4" w14:textId="77777777" w:rsidR="009F68C2" w:rsidRPr="00D274C8" w:rsidRDefault="00CC558F">
            <w:pPr>
              <w:pStyle w:val="Compact"/>
              <w:rPr>
                <w:rFonts w:ascii="Times New Roman" w:hAnsi="Times New Roman" w:cs="Times New Roman"/>
              </w:rPr>
            </w:pPr>
            <w:r w:rsidRPr="00D274C8">
              <w:rPr>
                <w:rFonts w:ascii="Segoe UI Emoji" w:hAnsi="Segoe UI Emoji" w:cs="Segoe UI Emoji"/>
              </w:rPr>
              <w:t>📋</w:t>
            </w:r>
            <w:r w:rsidRPr="00D274C8">
              <w:rPr>
                <w:rFonts w:ascii="Times New Roman" w:hAnsi="Times New Roman" w:cs="Times New Roman"/>
              </w:rPr>
              <w:t xml:space="preserve"> In discussion (70%)</w:t>
            </w:r>
          </w:p>
        </w:tc>
        <w:tc>
          <w:tcPr>
            <w:tcW w:w="1827" w:type="dxa"/>
          </w:tcPr>
          <w:p w14:paraId="135DC0F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Target Q1/2025</w:t>
            </w:r>
          </w:p>
        </w:tc>
      </w:tr>
      <w:tr w:rsidR="009F68C2" w:rsidRPr="00D274C8" w14:paraId="47B1DDF7" w14:textId="77777777">
        <w:tc>
          <w:tcPr>
            <w:tcW w:w="1827" w:type="dxa"/>
          </w:tcPr>
          <w:p w14:paraId="11329BA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Hikvision</w:t>
            </w:r>
          </w:p>
        </w:tc>
        <w:tc>
          <w:tcPr>
            <w:tcW w:w="2436" w:type="dxa"/>
          </w:tcPr>
          <w:p w14:paraId="5D89A36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w:t>
            </w:r>
          </w:p>
        </w:tc>
        <w:tc>
          <w:tcPr>
            <w:tcW w:w="1827" w:type="dxa"/>
          </w:tcPr>
          <w:p w14:paraId="044E11BE" w14:textId="77777777" w:rsidR="009F68C2" w:rsidRPr="00D274C8" w:rsidRDefault="00CC558F">
            <w:pPr>
              <w:pStyle w:val="Compact"/>
              <w:rPr>
                <w:rFonts w:ascii="Times New Roman" w:hAnsi="Times New Roman" w:cs="Times New Roman"/>
              </w:rPr>
            </w:pPr>
            <w:r w:rsidRPr="00D274C8">
              <w:rPr>
                <w:rFonts w:ascii="Segoe UI Emoji" w:hAnsi="Segoe UI Emoji" w:cs="Segoe UI Emoji"/>
              </w:rPr>
              <w:t>📋</w:t>
            </w:r>
            <w:r w:rsidRPr="00D274C8">
              <w:rPr>
                <w:rFonts w:ascii="Times New Roman" w:hAnsi="Times New Roman" w:cs="Times New Roman"/>
              </w:rPr>
              <w:t xml:space="preserve"> In discussion (65%)</w:t>
            </w:r>
          </w:p>
        </w:tc>
        <w:tc>
          <w:tcPr>
            <w:tcW w:w="1827" w:type="dxa"/>
          </w:tcPr>
          <w:p w14:paraId="420B546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Target Q1/2025</w:t>
            </w:r>
          </w:p>
        </w:tc>
      </w:tr>
      <w:tr w:rsidR="009F68C2" w:rsidRPr="00D274C8" w14:paraId="25A3BB3F" w14:textId="77777777">
        <w:tc>
          <w:tcPr>
            <w:tcW w:w="1827" w:type="dxa"/>
          </w:tcPr>
          <w:p w14:paraId="0D9D31D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Tohin</w:t>
            </w:r>
          </w:p>
        </w:tc>
        <w:tc>
          <w:tcPr>
            <w:tcW w:w="2436" w:type="dxa"/>
          </w:tcPr>
          <w:p w14:paraId="628CAD4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w:t>
            </w:r>
          </w:p>
        </w:tc>
        <w:tc>
          <w:tcPr>
            <w:tcW w:w="1827" w:type="dxa"/>
          </w:tcPr>
          <w:p w14:paraId="49E1AB1B" w14:textId="77777777" w:rsidR="009F68C2" w:rsidRPr="00D274C8" w:rsidRDefault="00CC558F">
            <w:pPr>
              <w:pStyle w:val="Compact"/>
              <w:rPr>
                <w:rFonts w:ascii="Times New Roman" w:hAnsi="Times New Roman" w:cs="Times New Roman"/>
              </w:rPr>
            </w:pPr>
            <w:r w:rsidRPr="00D274C8">
              <w:rPr>
                <w:rFonts w:ascii="Segoe UI Emoji" w:hAnsi="Segoe UI Emoji" w:cs="Segoe UI Emoji"/>
              </w:rPr>
              <w:t>🔄</w:t>
            </w:r>
            <w:r w:rsidRPr="00D274C8">
              <w:rPr>
                <w:rFonts w:ascii="Times New Roman" w:hAnsi="Times New Roman" w:cs="Times New Roman"/>
              </w:rPr>
              <w:t xml:space="preserve"> Final negotiation (95%)</w:t>
            </w:r>
          </w:p>
        </w:tc>
        <w:tc>
          <w:tcPr>
            <w:tcW w:w="1827" w:type="dxa"/>
          </w:tcPr>
          <w:p w14:paraId="716E0AD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Expected Q4/2024</w:t>
            </w:r>
          </w:p>
        </w:tc>
      </w:tr>
      <w:tr w:rsidR="009F68C2" w:rsidRPr="00D274C8" w14:paraId="43F180A5" w14:textId="77777777">
        <w:tc>
          <w:tcPr>
            <w:tcW w:w="1827" w:type="dxa"/>
          </w:tcPr>
          <w:p w14:paraId="1553163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w:t>
            </w:r>
          </w:p>
        </w:tc>
        <w:tc>
          <w:tcPr>
            <w:tcW w:w="2436" w:type="dxa"/>
          </w:tcPr>
          <w:p w14:paraId="2F87E38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6,5</w:t>
            </w:r>
          </w:p>
        </w:tc>
        <w:tc>
          <w:tcPr>
            <w:tcW w:w="1827" w:type="dxa"/>
          </w:tcPr>
          <w:p w14:paraId="0B3121B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5/5 in negotiation</w:t>
            </w:r>
            <w:r w:rsidRPr="00D274C8">
              <w:rPr>
                <w:rFonts w:ascii="Times New Roman" w:hAnsi="Times New Roman" w:cs="Times New Roman"/>
              </w:rPr>
              <w:t xml:space="preserve"> (2 final, 3 active)</w:t>
            </w:r>
          </w:p>
        </w:tc>
        <w:tc>
          <w:tcPr>
            <w:tcW w:w="1827" w:type="dxa"/>
          </w:tcPr>
          <w:p w14:paraId="76E82C1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Q4/2024 - Q1/2025</w:t>
            </w:r>
          </w:p>
        </w:tc>
      </w:tr>
    </w:tbl>
    <w:p w14:paraId="22E11CA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Lưu ý:</w:t>
      </w:r>
      <w:r w:rsidRPr="00D274C8">
        <w:rPr>
          <w:rFonts w:ascii="Times New Roman" w:hAnsi="Times New Roman" w:cs="Times New Roman"/>
        </w:rPr>
        <w:t xml:space="preserve"> Các hợp đồng ở giai đoạn final negotiation (KUKA, Tuya, Tohin) có xác suất ký kết cao (85-95%). Các hợp đồng ở giai đoạn in discussion (DALY, Hikvision) đang thảo luận điều khoản.</w:t>
      </w:r>
    </w:p>
    <w:p w14:paraId="3113E212" w14:textId="77777777" w:rsidR="009F68C2" w:rsidRPr="00D274C8" w:rsidRDefault="00CC558F">
      <w:pPr>
        <w:pStyle w:val="Heading3"/>
        <w:rPr>
          <w:rFonts w:ascii="Times New Roman" w:hAnsi="Times New Roman" w:cs="Times New Roman"/>
        </w:rPr>
      </w:pPr>
      <w:bookmarkStart w:id="93" w:name="nghiên-cứu-ngược-reverse-engineering"/>
      <w:bookmarkEnd w:id="92"/>
      <w:r w:rsidRPr="00D274C8">
        <w:rPr>
          <w:rStyle w:val="SectionNumber"/>
          <w:rFonts w:ascii="Times New Roman" w:hAnsi="Times New Roman" w:cs="Times New Roman"/>
        </w:rPr>
        <w:t>6.3.3</w:t>
      </w:r>
      <w:r w:rsidRPr="00D274C8">
        <w:rPr>
          <w:rFonts w:ascii="Times New Roman" w:hAnsi="Times New Roman" w:cs="Times New Roman"/>
        </w:rPr>
        <w:tab/>
        <w:t>13.3. Nghiên cứu ngược (Reverse Engineering)</w:t>
      </w:r>
    </w:p>
    <w:p w14:paraId="62D48C00"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Phương pháp nghiên cứu ngược:</w:t>
      </w:r>
    </w:p>
    <w:p w14:paraId="0F0BD67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 xml:space="preserve">Mekong áp dụng </w:t>
      </w:r>
      <w:r w:rsidRPr="00D274C8">
        <w:rPr>
          <w:rFonts w:ascii="Times New Roman" w:hAnsi="Times New Roman" w:cs="Times New Roman"/>
          <w:b/>
          <w:bCs/>
        </w:rPr>
        <w:t>“Clean Room Reverse Engineering”</w:t>
      </w:r>
      <w:r w:rsidRPr="00D274C8">
        <w:rPr>
          <w:rFonts w:ascii="Times New Roman" w:hAnsi="Times New Roman" w:cs="Times New Roman"/>
        </w:rPr>
        <w:t xml:space="preserve"> hợp pháp:</w:t>
      </w:r>
    </w:p>
    <w:p w14:paraId="542E328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Step-by-step process:</w:t>
      </w:r>
    </w:p>
    <w:tbl>
      <w:tblPr>
        <w:tblStyle w:val="Table"/>
        <w:tblW w:w="5000" w:type="pct"/>
        <w:tblLayout w:type="fixed"/>
        <w:tblLook w:val="0020" w:firstRow="1" w:lastRow="0" w:firstColumn="0" w:lastColumn="0" w:noHBand="0" w:noVBand="0"/>
      </w:tblPr>
      <w:tblGrid>
        <w:gridCol w:w="2393"/>
        <w:gridCol w:w="1795"/>
        <w:gridCol w:w="1796"/>
        <w:gridCol w:w="1796"/>
        <w:gridCol w:w="1796"/>
      </w:tblGrid>
      <w:tr w:rsidR="009F68C2" w:rsidRPr="00D274C8" w14:paraId="19264698"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980" w:type="dxa"/>
          </w:tcPr>
          <w:p w14:paraId="0B54FC2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Step</w:t>
            </w:r>
          </w:p>
        </w:tc>
        <w:tc>
          <w:tcPr>
            <w:tcW w:w="1485" w:type="dxa"/>
          </w:tcPr>
          <w:p w14:paraId="5659090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Activity</w:t>
            </w:r>
          </w:p>
        </w:tc>
        <w:tc>
          <w:tcPr>
            <w:tcW w:w="1485" w:type="dxa"/>
          </w:tcPr>
          <w:p w14:paraId="30BB39B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Team</w:t>
            </w:r>
          </w:p>
        </w:tc>
        <w:tc>
          <w:tcPr>
            <w:tcW w:w="1485" w:type="dxa"/>
          </w:tcPr>
          <w:p w14:paraId="19A2E15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Output</w:t>
            </w:r>
          </w:p>
        </w:tc>
        <w:tc>
          <w:tcPr>
            <w:tcW w:w="1485" w:type="dxa"/>
          </w:tcPr>
          <w:p w14:paraId="18ABFD6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Legal compliance</w:t>
            </w:r>
          </w:p>
        </w:tc>
      </w:tr>
      <w:tr w:rsidR="009F68C2" w:rsidRPr="00D274C8" w14:paraId="221A644B" w14:textId="77777777">
        <w:tc>
          <w:tcPr>
            <w:tcW w:w="1980" w:type="dxa"/>
          </w:tcPr>
          <w:p w14:paraId="6C6F02B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 Purchase</w:t>
            </w:r>
          </w:p>
        </w:tc>
        <w:tc>
          <w:tcPr>
            <w:tcW w:w="1485" w:type="dxa"/>
          </w:tcPr>
          <w:p w14:paraId="79C7397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Mua sản phẩm tham khảo hợp pháp</w:t>
            </w:r>
          </w:p>
        </w:tc>
        <w:tc>
          <w:tcPr>
            <w:tcW w:w="1485" w:type="dxa"/>
          </w:tcPr>
          <w:p w14:paraId="6AF432C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Procurement</w:t>
            </w:r>
          </w:p>
        </w:tc>
        <w:tc>
          <w:tcPr>
            <w:tcW w:w="1485" w:type="dxa"/>
          </w:tcPr>
          <w:p w14:paraId="354C6D6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Reference products</w:t>
            </w:r>
          </w:p>
        </w:tc>
        <w:tc>
          <w:tcPr>
            <w:tcW w:w="1485" w:type="dxa"/>
          </w:tcPr>
          <w:p w14:paraId="500D1CE5" w14:textId="77777777" w:rsidR="009F68C2" w:rsidRPr="00D274C8" w:rsidRDefault="00CC558F">
            <w:pPr>
              <w:pStyle w:val="Compact"/>
              <w:rPr>
                <w:rFonts w:ascii="Times New Roman" w:hAnsi="Times New Roman" w:cs="Times New Roman"/>
              </w:rPr>
            </w:pPr>
            <w:r w:rsidRPr="00D274C8">
              <w:rPr>
                <w:rFonts w:ascii="Segoe UI Symbol" w:hAnsi="Segoe UI Symbol" w:cs="Segoe UI Symbol"/>
              </w:rPr>
              <w:t>✓</w:t>
            </w:r>
            <w:r w:rsidRPr="00D274C8">
              <w:rPr>
                <w:rFonts w:ascii="Times New Roman" w:hAnsi="Times New Roman" w:cs="Times New Roman"/>
              </w:rPr>
              <w:t xml:space="preserve"> Legal purchase</w:t>
            </w:r>
          </w:p>
        </w:tc>
      </w:tr>
      <w:tr w:rsidR="009F68C2" w:rsidRPr="00D274C8" w14:paraId="179CE35E" w14:textId="77777777">
        <w:tc>
          <w:tcPr>
            <w:tcW w:w="1980" w:type="dxa"/>
          </w:tcPr>
          <w:p w14:paraId="698668A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 Functional Analysis</w:t>
            </w:r>
          </w:p>
        </w:tc>
        <w:tc>
          <w:tcPr>
            <w:tcW w:w="1485" w:type="dxa"/>
          </w:tcPr>
          <w:p w14:paraId="646B00C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Phân tích chức năng (black-box)</w:t>
            </w:r>
          </w:p>
        </w:tc>
        <w:tc>
          <w:tcPr>
            <w:tcW w:w="1485" w:type="dxa"/>
          </w:tcPr>
          <w:p w14:paraId="780AA2A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System Engineers</w:t>
            </w:r>
          </w:p>
        </w:tc>
        <w:tc>
          <w:tcPr>
            <w:tcW w:w="1485" w:type="dxa"/>
          </w:tcPr>
          <w:p w14:paraId="4B0E7C8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Functional spec</w:t>
            </w:r>
          </w:p>
        </w:tc>
        <w:tc>
          <w:tcPr>
            <w:tcW w:w="1485" w:type="dxa"/>
          </w:tcPr>
          <w:p w14:paraId="05CCA9DB" w14:textId="77777777" w:rsidR="009F68C2" w:rsidRPr="00D274C8" w:rsidRDefault="00CC558F">
            <w:pPr>
              <w:pStyle w:val="Compact"/>
              <w:rPr>
                <w:rFonts w:ascii="Times New Roman" w:hAnsi="Times New Roman" w:cs="Times New Roman"/>
              </w:rPr>
            </w:pPr>
            <w:r w:rsidRPr="00D274C8">
              <w:rPr>
                <w:rFonts w:ascii="Segoe UI Symbol" w:hAnsi="Segoe UI Symbol" w:cs="Segoe UI Symbol"/>
              </w:rPr>
              <w:t>✓</w:t>
            </w:r>
            <w:r w:rsidRPr="00D274C8">
              <w:rPr>
                <w:rFonts w:ascii="Times New Roman" w:hAnsi="Times New Roman" w:cs="Times New Roman"/>
              </w:rPr>
              <w:t xml:space="preserve"> No IP infringement</w:t>
            </w:r>
          </w:p>
        </w:tc>
      </w:tr>
      <w:tr w:rsidR="009F68C2" w:rsidRPr="00D274C8" w14:paraId="70C36560" w14:textId="77777777">
        <w:tc>
          <w:tcPr>
            <w:tcW w:w="1980" w:type="dxa"/>
          </w:tcPr>
          <w:p w14:paraId="78CB587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3. Teardown</w:t>
            </w:r>
          </w:p>
        </w:tc>
        <w:tc>
          <w:tcPr>
            <w:tcW w:w="1485" w:type="dxa"/>
          </w:tcPr>
          <w:p w14:paraId="2C0D22A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Tháo rời, chụp ảnh, đo kích thước</w:t>
            </w:r>
          </w:p>
        </w:tc>
        <w:tc>
          <w:tcPr>
            <w:tcW w:w="1485" w:type="dxa"/>
          </w:tcPr>
          <w:p w14:paraId="0EF7F3B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Mechanical Engineers</w:t>
            </w:r>
          </w:p>
        </w:tc>
        <w:tc>
          <w:tcPr>
            <w:tcW w:w="1485" w:type="dxa"/>
          </w:tcPr>
          <w:p w14:paraId="594E1F3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BOM, dimensions</w:t>
            </w:r>
          </w:p>
        </w:tc>
        <w:tc>
          <w:tcPr>
            <w:tcW w:w="1485" w:type="dxa"/>
          </w:tcPr>
          <w:p w14:paraId="250FF8AA" w14:textId="77777777" w:rsidR="009F68C2" w:rsidRPr="00D274C8" w:rsidRDefault="00CC558F">
            <w:pPr>
              <w:pStyle w:val="Compact"/>
              <w:rPr>
                <w:rFonts w:ascii="Times New Roman" w:hAnsi="Times New Roman" w:cs="Times New Roman"/>
              </w:rPr>
            </w:pPr>
            <w:r w:rsidRPr="00D274C8">
              <w:rPr>
                <w:rFonts w:ascii="Segoe UI Symbol" w:hAnsi="Segoe UI Symbol" w:cs="Segoe UI Symbol"/>
              </w:rPr>
              <w:t>✓</w:t>
            </w:r>
            <w:r w:rsidRPr="00D274C8">
              <w:rPr>
                <w:rFonts w:ascii="Times New Roman" w:hAnsi="Times New Roman" w:cs="Times New Roman"/>
              </w:rPr>
              <w:t xml:space="preserve"> Fair use</w:t>
            </w:r>
          </w:p>
        </w:tc>
      </w:tr>
      <w:tr w:rsidR="009F68C2" w:rsidRPr="00D274C8" w14:paraId="67BB449B" w14:textId="77777777">
        <w:tc>
          <w:tcPr>
            <w:tcW w:w="1980" w:type="dxa"/>
          </w:tcPr>
          <w:p w14:paraId="131508F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4. Circuit Analysis</w:t>
            </w:r>
          </w:p>
        </w:tc>
        <w:tc>
          <w:tcPr>
            <w:tcW w:w="1485" w:type="dxa"/>
          </w:tcPr>
          <w:p w14:paraId="2906A82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Phân tích mạch điện (schematic extraction)</w:t>
            </w:r>
          </w:p>
        </w:tc>
        <w:tc>
          <w:tcPr>
            <w:tcW w:w="1485" w:type="dxa"/>
          </w:tcPr>
          <w:p w14:paraId="7F6DBCA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Hardware Engineers</w:t>
            </w:r>
          </w:p>
        </w:tc>
        <w:tc>
          <w:tcPr>
            <w:tcW w:w="1485" w:type="dxa"/>
          </w:tcPr>
          <w:p w14:paraId="2FEA4BE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Block diagram</w:t>
            </w:r>
          </w:p>
        </w:tc>
        <w:tc>
          <w:tcPr>
            <w:tcW w:w="1485" w:type="dxa"/>
          </w:tcPr>
          <w:p w14:paraId="4A6D8CB1" w14:textId="77777777" w:rsidR="009F68C2" w:rsidRPr="00D274C8" w:rsidRDefault="00CC558F">
            <w:pPr>
              <w:pStyle w:val="Compact"/>
              <w:rPr>
                <w:rFonts w:ascii="Times New Roman" w:hAnsi="Times New Roman" w:cs="Times New Roman"/>
              </w:rPr>
            </w:pPr>
            <w:r w:rsidRPr="00D274C8">
              <w:rPr>
                <w:rFonts w:ascii="Segoe UI Emoji" w:hAnsi="Segoe UI Emoji" w:cs="Segoe UI Emoji"/>
              </w:rPr>
              <w:t>⚠</w:t>
            </w:r>
            <w:r w:rsidRPr="00D274C8">
              <w:rPr>
                <w:rFonts w:ascii="Times New Roman" w:hAnsi="Times New Roman" w:cs="Times New Roman"/>
              </w:rPr>
              <w:t>️ No direct copy</w:t>
            </w:r>
          </w:p>
        </w:tc>
      </w:tr>
      <w:tr w:rsidR="009F68C2" w:rsidRPr="00D274C8" w14:paraId="30D5F937" w14:textId="77777777">
        <w:tc>
          <w:tcPr>
            <w:tcW w:w="1980" w:type="dxa"/>
          </w:tcPr>
          <w:p w14:paraId="1643D42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5. Software Analysis</w:t>
            </w:r>
          </w:p>
        </w:tc>
        <w:tc>
          <w:tcPr>
            <w:tcW w:w="1485" w:type="dxa"/>
          </w:tcPr>
          <w:p w14:paraId="432E16C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Phân tích giao thức, API (không decompile)</w:t>
            </w:r>
          </w:p>
        </w:tc>
        <w:tc>
          <w:tcPr>
            <w:tcW w:w="1485" w:type="dxa"/>
          </w:tcPr>
          <w:p w14:paraId="5A2CEF3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Software Engineers</w:t>
            </w:r>
          </w:p>
        </w:tc>
        <w:tc>
          <w:tcPr>
            <w:tcW w:w="1485" w:type="dxa"/>
          </w:tcPr>
          <w:p w14:paraId="08E1F4C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Protocol spec</w:t>
            </w:r>
          </w:p>
        </w:tc>
        <w:tc>
          <w:tcPr>
            <w:tcW w:w="1485" w:type="dxa"/>
          </w:tcPr>
          <w:p w14:paraId="5F789AC2" w14:textId="77777777" w:rsidR="009F68C2" w:rsidRPr="00D274C8" w:rsidRDefault="00CC558F">
            <w:pPr>
              <w:pStyle w:val="Compact"/>
              <w:rPr>
                <w:rFonts w:ascii="Times New Roman" w:hAnsi="Times New Roman" w:cs="Times New Roman"/>
              </w:rPr>
            </w:pPr>
            <w:r w:rsidRPr="00D274C8">
              <w:rPr>
                <w:rFonts w:ascii="Segoe UI Symbol" w:hAnsi="Segoe UI Symbol" w:cs="Segoe UI Symbol"/>
              </w:rPr>
              <w:t>✓</w:t>
            </w:r>
            <w:r w:rsidRPr="00D274C8">
              <w:rPr>
                <w:rFonts w:ascii="Times New Roman" w:hAnsi="Times New Roman" w:cs="Times New Roman"/>
              </w:rPr>
              <w:t xml:space="preserve"> Observation only</w:t>
            </w:r>
          </w:p>
        </w:tc>
      </w:tr>
      <w:tr w:rsidR="009F68C2" w:rsidRPr="00D274C8" w14:paraId="5B86059B" w14:textId="77777777">
        <w:tc>
          <w:tcPr>
            <w:tcW w:w="1980" w:type="dxa"/>
          </w:tcPr>
          <w:p w14:paraId="1BC68CA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6. Independent Design</w:t>
            </w:r>
          </w:p>
        </w:tc>
        <w:tc>
          <w:tcPr>
            <w:tcW w:w="1485" w:type="dxa"/>
          </w:tcPr>
          <w:p w14:paraId="2B0F663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Thiết kế lại từ đầu (clean room)</w:t>
            </w:r>
          </w:p>
        </w:tc>
        <w:tc>
          <w:tcPr>
            <w:tcW w:w="1485" w:type="dxa"/>
          </w:tcPr>
          <w:p w14:paraId="08D153F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Design Team</w:t>
            </w:r>
          </w:p>
        </w:tc>
        <w:tc>
          <w:tcPr>
            <w:tcW w:w="1485" w:type="dxa"/>
          </w:tcPr>
          <w:p w14:paraId="618F6B4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Original design</w:t>
            </w:r>
          </w:p>
        </w:tc>
        <w:tc>
          <w:tcPr>
            <w:tcW w:w="1485" w:type="dxa"/>
          </w:tcPr>
          <w:p w14:paraId="56141567" w14:textId="77777777" w:rsidR="009F68C2" w:rsidRPr="00D274C8" w:rsidRDefault="00CC558F">
            <w:pPr>
              <w:pStyle w:val="Compact"/>
              <w:rPr>
                <w:rFonts w:ascii="Times New Roman" w:hAnsi="Times New Roman" w:cs="Times New Roman"/>
              </w:rPr>
            </w:pPr>
            <w:r w:rsidRPr="00D274C8">
              <w:rPr>
                <w:rFonts w:ascii="Segoe UI Symbol" w:hAnsi="Segoe UI Symbol" w:cs="Segoe UI Symbol"/>
              </w:rPr>
              <w:t>✓</w:t>
            </w:r>
            <w:r w:rsidRPr="00D274C8">
              <w:rPr>
                <w:rFonts w:ascii="Times New Roman" w:hAnsi="Times New Roman" w:cs="Times New Roman"/>
              </w:rPr>
              <w:t xml:space="preserve"> Original work</w:t>
            </w:r>
          </w:p>
        </w:tc>
      </w:tr>
      <w:tr w:rsidR="009F68C2" w:rsidRPr="00D274C8" w14:paraId="331C8112" w14:textId="77777777">
        <w:tc>
          <w:tcPr>
            <w:tcW w:w="1980" w:type="dxa"/>
          </w:tcPr>
          <w:p w14:paraId="3F91E87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7. Verification</w:t>
            </w:r>
          </w:p>
        </w:tc>
        <w:tc>
          <w:tcPr>
            <w:tcW w:w="1485" w:type="dxa"/>
          </w:tcPr>
          <w:p w14:paraId="5B8F2EC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So sánh chức năng (không so sánh thiết kế)</w:t>
            </w:r>
          </w:p>
        </w:tc>
        <w:tc>
          <w:tcPr>
            <w:tcW w:w="1485" w:type="dxa"/>
          </w:tcPr>
          <w:p w14:paraId="1F02B8E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QA Team</w:t>
            </w:r>
          </w:p>
        </w:tc>
        <w:tc>
          <w:tcPr>
            <w:tcW w:w="1485" w:type="dxa"/>
          </w:tcPr>
          <w:p w14:paraId="467C2E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Test report</w:t>
            </w:r>
          </w:p>
        </w:tc>
        <w:tc>
          <w:tcPr>
            <w:tcW w:w="1485" w:type="dxa"/>
          </w:tcPr>
          <w:p w14:paraId="2507B0F6" w14:textId="77777777" w:rsidR="009F68C2" w:rsidRPr="00D274C8" w:rsidRDefault="00CC558F">
            <w:pPr>
              <w:pStyle w:val="Compact"/>
              <w:rPr>
                <w:rFonts w:ascii="Times New Roman" w:hAnsi="Times New Roman" w:cs="Times New Roman"/>
              </w:rPr>
            </w:pPr>
            <w:r w:rsidRPr="00D274C8">
              <w:rPr>
                <w:rFonts w:ascii="Segoe UI Symbol" w:hAnsi="Segoe UI Symbol" w:cs="Segoe UI Symbol"/>
              </w:rPr>
              <w:t>✓</w:t>
            </w:r>
            <w:r w:rsidRPr="00D274C8">
              <w:rPr>
                <w:rFonts w:ascii="Times New Roman" w:hAnsi="Times New Roman" w:cs="Times New Roman"/>
              </w:rPr>
              <w:t xml:space="preserve"> Functional equivalence</w:t>
            </w:r>
          </w:p>
        </w:tc>
      </w:tr>
    </w:tbl>
    <w:p w14:paraId="67904FC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Clean Room Design:</w:t>
      </w:r>
      <w:r w:rsidRPr="00D274C8">
        <w:rPr>
          <w:rFonts w:ascii="Times New Roman" w:hAnsi="Times New Roman" w:cs="Times New Roman"/>
        </w:rPr>
        <w:t xml:space="preserve"> - Team A (Analysis): Phân tích sản phẩm tham khảo → Functional specification - Team B (Design): Thiết kế sản phẩm mới chỉ dựa trên spec, </w:t>
      </w:r>
      <w:r w:rsidRPr="00D274C8">
        <w:rPr>
          <w:rFonts w:ascii="Times New Roman" w:hAnsi="Times New Roman" w:cs="Times New Roman"/>
          <w:b/>
          <w:bCs/>
        </w:rPr>
        <w:t>không được xem thiết kế gốc</w:t>
      </w:r>
      <w:r w:rsidRPr="00D274C8">
        <w:rPr>
          <w:rFonts w:ascii="Times New Roman" w:hAnsi="Times New Roman" w:cs="Times New Roman"/>
        </w:rPr>
        <w:t xml:space="preserve"> - → Sản phẩm mới có chức năng tương tự nhưng thiết kế khác → Không vi phạm IP</w:t>
      </w:r>
    </w:p>
    <w:p w14:paraId="26506C2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Sản phẩm tham khảo đã mua:</w:t>
      </w:r>
    </w:p>
    <w:tbl>
      <w:tblPr>
        <w:tblStyle w:val="Table"/>
        <w:tblW w:w="5000" w:type="pct"/>
        <w:tblLayout w:type="fixed"/>
        <w:tblLook w:val="0020" w:firstRow="1" w:lastRow="0" w:firstColumn="0" w:lastColumn="0" w:noHBand="0" w:noVBand="0"/>
      </w:tblPr>
      <w:tblGrid>
        <w:gridCol w:w="1512"/>
        <w:gridCol w:w="1512"/>
        <w:gridCol w:w="2016"/>
        <w:gridCol w:w="1512"/>
        <w:gridCol w:w="1512"/>
        <w:gridCol w:w="1512"/>
      </w:tblGrid>
      <w:tr w:rsidR="009F68C2" w:rsidRPr="00D274C8" w14:paraId="4BA6924F"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250" w:type="dxa"/>
          </w:tcPr>
          <w:p w14:paraId="7651706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Product</w:t>
            </w:r>
          </w:p>
        </w:tc>
        <w:tc>
          <w:tcPr>
            <w:tcW w:w="1250" w:type="dxa"/>
          </w:tcPr>
          <w:p w14:paraId="2D52ED2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Manufacturer</w:t>
            </w:r>
          </w:p>
        </w:tc>
        <w:tc>
          <w:tcPr>
            <w:tcW w:w="1667" w:type="dxa"/>
          </w:tcPr>
          <w:p w14:paraId="6160A5D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Price</w:t>
            </w:r>
          </w:p>
        </w:tc>
        <w:tc>
          <w:tcPr>
            <w:tcW w:w="1250" w:type="dxa"/>
          </w:tcPr>
          <w:p w14:paraId="53C71D8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Purpose</w:t>
            </w:r>
          </w:p>
        </w:tc>
        <w:tc>
          <w:tcPr>
            <w:tcW w:w="1250" w:type="dxa"/>
          </w:tcPr>
          <w:p w14:paraId="18C541A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Team</w:t>
            </w:r>
          </w:p>
        </w:tc>
        <w:tc>
          <w:tcPr>
            <w:tcW w:w="1250" w:type="dxa"/>
          </w:tcPr>
          <w:p w14:paraId="62755E1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Timeline</w:t>
            </w:r>
          </w:p>
        </w:tc>
      </w:tr>
      <w:tr w:rsidR="009F68C2" w:rsidRPr="00D274C8" w14:paraId="3AF96304" w14:textId="77777777">
        <w:tc>
          <w:tcPr>
            <w:tcW w:w="1250" w:type="dxa"/>
          </w:tcPr>
          <w:p w14:paraId="5047BC4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Siemens SIMATIC IOT2020</w:t>
            </w:r>
          </w:p>
        </w:tc>
        <w:tc>
          <w:tcPr>
            <w:tcW w:w="1250" w:type="dxa"/>
          </w:tcPr>
          <w:p w14:paraId="6B0E2ED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Siemens</w:t>
            </w:r>
          </w:p>
        </w:tc>
        <w:tc>
          <w:tcPr>
            <w:tcW w:w="1667" w:type="dxa"/>
          </w:tcPr>
          <w:p w14:paraId="1A2768B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 USD × 5 = 2.500 USD</w:t>
            </w:r>
          </w:p>
        </w:tc>
        <w:tc>
          <w:tcPr>
            <w:tcW w:w="1250" w:type="dxa"/>
          </w:tcPr>
          <w:p w14:paraId="74E8E4F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Gateway reference</w:t>
            </w:r>
          </w:p>
        </w:tc>
        <w:tc>
          <w:tcPr>
            <w:tcW w:w="1250" w:type="dxa"/>
          </w:tcPr>
          <w:p w14:paraId="25A478D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Lab</w:t>
            </w:r>
          </w:p>
        </w:tc>
        <w:tc>
          <w:tcPr>
            <w:tcW w:w="1250" w:type="dxa"/>
          </w:tcPr>
          <w:p w14:paraId="31BD01C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2025-Q1</w:t>
            </w:r>
          </w:p>
        </w:tc>
      </w:tr>
      <w:tr w:rsidR="009F68C2" w:rsidRPr="00D274C8" w14:paraId="5183E0AD" w14:textId="77777777">
        <w:tc>
          <w:tcPr>
            <w:tcW w:w="1250" w:type="dxa"/>
          </w:tcPr>
          <w:p w14:paraId="0C586DB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Schneider EcoStruxure Gateway</w:t>
            </w:r>
          </w:p>
        </w:tc>
        <w:tc>
          <w:tcPr>
            <w:tcW w:w="1250" w:type="dxa"/>
          </w:tcPr>
          <w:p w14:paraId="3776CAF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Schneider</w:t>
            </w:r>
          </w:p>
        </w:tc>
        <w:tc>
          <w:tcPr>
            <w:tcW w:w="1667" w:type="dxa"/>
          </w:tcPr>
          <w:p w14:paraId="635567B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800 USD × 3 = 2.400 USD</w:t>
            </w:r>
          </w:p>
        </w:tc>
        <w:tc>
          <w:tcPr>
            <w:tcW w:w="1250" w:type="dxa"/>
          </w:tcPr>
          <w:p w14:paraId="5E79506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Industrial IoT reference</w:t>
            </w:r>
          </w:p>
        </w:tc>
        <w:tc>
          <w:tcPr>
            <w:tcW w:w="1250" w:type="dxa"/>
          </w:tcPr>
          <w:p w14:paraId="6F0DF5E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Lab</w:t>
            </w:r>
          </w:p>
        </w:tc>
        <w:tc>
          <w:tcPr>
            <w:tcW w:w="1250" w:type="dxa"/>
          </w:tcPr>
          <w:p w14:paraId="059F762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2025-Q1</w:t>
            </w:r>
          </w:p>
        </w:tc>
      </w:tr>
      <w:tr w:rsidR="009F68C2" w:rsidRPr="00D274C8" w14:paraId="29F7FB83" w14:textId="77777777">
        <w:tc>
          <w:tcPr>
            <w:tcW w:w="1250" w:type="dxa"/>
          </w:tcPr>
          <w:p w14:paraId="4B4F1D0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KUKA KMR iiwa</w:t>
            </w:r>
          </w:p>
        </w:tc>
        <w:tc>
          <w:tcPr>
            <w:tcW w:w="1250" w:type="dxa"/>
          </w:tcPr>
          <w:p w14:paraId="3519304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KUKA</w:t>
            </w:r>
          </w:p>
        </w:tc>
        <w:tc>
          <w:tcPr>
            <w:tcW w:w="1667" w:type="dxa"/>
          </w:tcPr>
          <w:p w14:paraId="225E812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120.000 USD × 2 = 240.000 USD</w:t>
            </w:r>
          </w:p>
        </w:tc>
        <w:tc>
          <w:tcPr>
            <w:tcW w:w="1250" w:type="dxa"/>
          </w:tcPr>
          <w:p w14:paraId="1E8E12E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AMR reference (as part of contract)</w:t>
            </w:r>
          </w:p>
        </w:tc>
        <w:tc>
          <w:tcPr>
            <w:tcW w:w="1250" w:type="dxa"/>
          </w:tcPr>
          <w:p w14:paraId="4B772DC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Robotics Lab</w:t>
            </w:r>
          </w:p>
        </w:tc>
        <w:tc>
          <w:tcPr>
            <w:tcW w:w="1250" w:type="dxa"/>
          </w:tcPr>
          <w:p w14:paraId="36244F0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2025-Q1</w:t>
            </w:r>
          </w:p>
        </w:tc>
      </w:tr>
      <w:tr w:rsidR="009F68C2" w:rsidRPr="00D274C8" w14:paraId="1BA5C378" w14:textId="77777777">
        <w:tc>
          <w:tcPr>
            <w:tcW w:w="1250" w:type="dxa"/>
          </w:tcPr>
          <w:p w14:paraId="297886C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Omron LD-60</w:t>
            </w:r>
          </w:p>
        </w:tc>
        <w:tc>
          <w:tcPr>
            <w:tcW w:w="1250" w:type="dxa"/>
          </w:tcPr>
          <w:p w14:paraId="0FD6CD3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Omron</w:t>
            </w:r>
          </w:p>
        </w:tc>
        <w:tc>
          <w:tcPr>
            <w:tcW w:w="1667" w:type="dxa"/>
          </w:tcPr>
          <w:p w14:paraId="3E8AAF4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30.000 USD × 2 = 60.000 USD</w:t>
            </w:r>
          </w:p>
        </w:tc>
        <w:tc>
          <w:tcPr>
            <w:tcW w:w="1250" w:type="dxa"/>
          </w:tcPr>
          <w:p w14:paraId="69735F3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AMR reference</w:t>
            </w:r>
          </w:p>
        </w:tc>
        <w:tc>
          <w:tcPr>
            <w:tcW w:w="1250" w:type="dxa"/>
          </w:tcPr>
          <w:p w14:paraId="0A1940D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Robotics Lab</w:t>
            </w:r>
          </w:p>
        </w:tc>
        <w:tc>
          <w:tcPr>
            <w:tcW w:w="1250" w:type="dxa"/>
          </w:tcPr>
          <w:p w14:paraId="05DA1D6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2025-Q2</w:t>
            </w:r>
          </w:p>
        </w:tc>
      </w:tr>
      <w:tr w:rsidR="009F68C2" w:rsidRPr="00D274C8" w14:paraId="25369ABA" w14:textId="77777777">
        <w:tc>
          <w:tcPr>
            <w:tcW w:w="1250" w:type="dxa"/>
          </w:tcPr>
          <w:p w14:paraId="4148930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MiR100</w:t>
            </w:r>
          </w:p>
        </w:tc>
        <w:tc>
          <w:tcPr>
            <w:tcW w:w="1250" w:type="dxa"/>
          </w:tcPr>
          <w:p w14:paraId="183D7BD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Mobile Industrial Robots</w:t>
            </w:r>
          </w:p>
        </w:tc>
        <w:tc>
          <w:tcPr>
            <w:tcW w:w="1667" w:type="dxa"/>
          </w:tcPr>
          <w:p w14:paraId="09C4AA1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50.000 USD × 1 = 50.000 USD</w:t>
            </w:r>
          </w:p>
        </w:tc>
        <w:tc>
          <w:tcPr>
            <w:tcW w:w="1250" w:type="dxa"/>
          </w:tcPr>
          <w:p w14:paraId="58BE1D0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AMR reference</w:t>
            </w:r>
          </w:p>
        </w:tc>
        <w:tc>
          <w:tcPr>
            <w:tcW w:w="1250" w:type="dxa"/>
          </w:tcPr>
          <w:p w14:paraId="106C8C3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Robotics Lab</w:t>
            </w:r>
          </w:p>
        </w:tc>
        <w:tc>
          <w:tcPr>
            <w:tcW w:w="1250" w:type="dxa"/>
          </w:tcPr>
          <w:p w14:paraId="2F4C827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2025-Q3</w:t>
            </w:r>
          </w:p>
        </w:tc>
      </w:tr>
      <w:tr w:rsidR="009F68C2" w:rsidRPr="00D274C8" w14:paraId="2AC97A95" w14:textId="77777777">
        <w:tc>
          <w:tcPr>
            <w:tcW w:w="1250" w:type="dxa"/>
          </w:tcPr>
          <w:p w14:paraId="3ADA969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Hikvision DS-2CD2185FWD-I</w:t>
            </w:r>
          </w:p>
        </w:tc>
        <w:tc>
          <w:tcPr>
            <w:tcW w:w="1250" w:type="dxa"/>
          </w:tcPr>
          <w:p w14:paraId="6ECF90C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Hikvision</w:t>
            </w:r>
          </w:p>
        </w:tc>
        <w:tc>
          <w:tcPr>
            <w:tcW w:w="1667" w:type="dxa"/>
          </w:tcPr>
          <w:p w14:paraId="2BF1A9B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 USD × 20 = 4.000 USD</w:t>
            </w:r>
          </w:p>
        </w:tc>
        <w:tc>
          <w:tcPr>
            <w:tcW w:w="1250" w:type="dxa"/>
          </w:tcPr>
          <w:p w14:paraId="7108845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Camera/AI reference</w:t>
            </w:r>
          </w:p>
        </w:tc>
        <w:tc>
          <w:tcPr>
            <w:tcW w:w="1250" w:type="dxa"/>
          </w:tcPr>
          <w:p w14:paraId="6ECA7DB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AI Lab</w:t>
            </w:r>
          </w:p>
        </w:tc>
        <w:tc>
          <w:tcPr>
            <w:tcW w:w="1250" w:type="dxa"/>
          </w:tcPr>
          <w:p w14:paraId="6945834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2025-Q2</w:t>
            </w:r>
          </w:p>
        </w:tc>
      </w:tr>
      <w:tr w:rsidR="009F68C2" w:rsidRPr="00D274C8" w14:paraId="25FD12CC" w14:textId="77777777">
        <w:tc>
          <w:tcPr>
            <w:tcW w:w="1250" w:type="dxa"/>
          </w:tcPr>
          <w:p w14:paraId="0E70666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Bosch Rexroth sensors</w:t>
            </w:r>
          </w:p>
        </w:tc>
        <w:tc>
          <w:tcPr>
            <w:tcW w:w="1250" w:type="dxa"/>
          </w:tcPr>
          <w:p w14:paraId="0915EAD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Bosch</w:t>
            </w:r>
          </w:p>
        </w:tc>
        <w:tc>
          <w:tcPr>
            <w:tcW w:w="1667" w:type="dxa"/>
          </w:tcPr>
          <w:p w14:paraId="28E011E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 USD × 10 = 5.000 USD</w:t>
            </w:r>
          </w:p>
        </w:tc>
        <w:tc>
          <w:tcPr>
            <w:tcW w:w="1250" w:type="dxa"/>
          </w:tcPr>
          <w:p w14:paraId="371AA64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Sensor reference</w:t>
            </w:r>
          </w:p>
        </w:tc>
        <w:tc>
          <w:tcPr>
            <w:tcW w:w="1250" w:type="dxa"/>
          </w:tcPr>
          <w:p w14:paraId="146AAF5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Hardware Lab</w:t>
            </w:r>
          </w:p>
        </w:tc>
        <w:tc>
          <w:tcPr>
            <w:tcW w:w="1250" w:type="dxa"/>
          </w:tcPr>
          <w:p w14:paraId="5BD56E8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2025-Q2</w:t>
            </w:r>
          </w:p>
        </w:tc>
      </w:tr>
    </w:tbl>
    <w:p w14:paraId="78C6DDF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Total reference products: 363.900 USD</w:t>
      </w:r>
    </w:p>
    <w:p w14:paraId="003E665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IP Protection strategy:</w:t>
      </w:r>
    </w:p>
    <w:tbl>
      <w:tblPr>
        <w:tblStyle w:val="Table"/>
        <w:tblW w:w="5000" w:type="pct"/>
        <w:tblLayout w:type="fixed"/>
        <w:tblLook w:val="0020" w:firstRow="1" w:lastRow="0" w:firstColumn="0" w:lastColumn="0" w:noHBand="0" w:noVBand="0"/>
      </w:tblPr>
      <w:tblGrid>
        <w:gridCol w:w="2210"/>
        <w:gridCol w:w="2210"/>
        <w:gridCol w:w="2946"/>
        <w:gridCol w:w="2210"/>
      </w:tblGrid>
      <w:tr w:rsidR="009F68C2" w:rsidRPr="00D274C8" w14:paraId="7276654B"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827" w:type="dxa"/>
          </w:tcPr>
          <w:p w14:paraId="74E8B2C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Risk</w:t>
            </w:r>
          </w:p>
        </w:tc>
        <w:tc>
          <w:tcPr>
            <w:tcW w:w="1827" w:type="dxa"/>
          </w:tcPr>
          <w:p w14:paraId="1E20603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Mitigation</w:t>
            </w:r>
          </w:p>
        </w:tc>
        <w:tc>
          <w:tcPr>
            <w:tcW w:w="2436" w:type="dxa"/>
          </w:tcPr>
          <w:p w14:paraId="5B178B2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Cost</w:t>
            </w:r>
          </w:p>
        </w:tc>
        <w:tc>
          <w:tcPr>
            <w:tcW w:w="1827" w:type="dxa"/>
          </w:tcPr>
          <w:p w14:paraId="3143007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Owner</w:t>
            </w:r>
          </w:p>
        </w:tc>
      </w:tr>
      <w:tr w:rsidR="009F68C2" w:rsidRPr="00D274C8" w14:paraId="23307D9D" w14:textId="77777777">
        <w:tc>
          <w:tcPr>
            <w:tcW w:w="1827" w:type="dxa"/>
          </w:tcPr>
          <w:p w14:paraId="4318DCB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Patent infringement</w:t>
            </w:r>
          </w:p>
        </w:tc>
        <w:tc>
          <w:tcPr>
            <w:tcW w:w="1827" w:type="dxa"/>
          </w:tcPr>
          <w:p w14:paraId="2BD7424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Freedom-to-Operate (FTO) search before product launch</w:t>
            </w:r>
          </w:p>
        </w:tc>
        <w:tc>
          <w:tcPr>
            <w:tcW w:w="2436" w:type="dxa"/>
          </w:tcPr>
          <w:p w14:paraId="7C1563D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50K USD</w:t>
            </w:r>
          </w:p>
        </w:tc>
        <w:tc>
          <w:tcPr>
            <w:tcW w:w="1827" w:type="dxa"/>
          </w:tcPr>
          <w:p w14:paraId="5BA34F9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Legal</w:t>
            </w:r>
          </w:p>
        </w:tc>
      </w:tr>
      <w:tr w:rsidR="009F68C2" w:rsidRPr="00D274C8" w14:paraId="35B3CCA9" w14:textId="77777777">
        <w:tc>
          <w:tcPr>
            <w:tcW w:w="1827" w:type="dxa"/>
          </w:tcPr>
          <w:p w14:paraId="164FC74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Trade secret theft</w:t>
            </w:r>
          </w:p>
        </w:tc>
        <w:tc>
          <w:tcPr>
            <w:tcW w:w="1827" w:type="dxa"/>
          </w:tcPr>
          <w:p w14:paraId="0D9BCC9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NDA with all employees, partners; clean room RE</w:t>
            </w:r>
          </w:p>
        </w:tc>
        <w:tc>
          <w:tcPr>
            <w:tcW w:w="2436" w:type="dxa"/>
          </w:tcPr>
          <w:p w14:paraId="2D03F39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c>
          <w:tcPr>
            <w:tcW w:w="1827" w:type="dxa"/>
          </w:tcPr>
          <w:p w14:paraId="0BA435E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Legal</w:t>
            </w:r>
          </w:p>
        </w:tc>
      </w:tr>
      <w:tr w:rsidR="009F68C2" w:rsidRPr="00D274C8" w14:paraId="0083F26A" w14:textId="77777777">
        <w:tc>
          <w:tcPr>
            <w:tcW w:w="1827" w:type="dxa"/>
          </w:tcPr>
          <w:p w14:paraId="4DBF33A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Copyright</w:t>
            </w:r>
          </w:p>
        </w:tc>
        <w:tc>
          <w:tcPr>
            <w:tcW w:w="1827" w:type="dxa"/>
          </w:tcPr>
          <w:p w14:paraId="3B2D79B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Original software code, no decompilation</w:t>
            </w:r>
          </w:p>
        </w:tc>
        <w:tc>
          <w:tcPr>
            <w:tcW w:w="2436" w:type="dxa"/>
          </w:tcPr>
          <w:p w14:paraId="5AA3387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c>
          <w:tcPr>
            <w:tcW w:w="1827" w:type="dxa"/>
          </w:tcPr>
          <w:p w14:paraId="42BA4F6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Software</w:t>
            </w:r>
          </w:p>
        </w:tc>
      </w:tr>
      <w:tr w:rsidR="009F68C2" w:rsidRPr="00D274C8" w14:paraId="3763F754" w14:textId="77777777">
        <w:tc>
          <w:tcPr>
            <w:tcW w:w="1827" w:type="dxa"/>
          </w:tcPr>
          <w:p w14:paraId="60F78C7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Trademark</w:t>
            </w:r>
          </w:p>
        </w:tc>
        <w:tc>
          <w:tcPr>
            <w:tcW w:w="1827" w:type="dxa"/>
          </w:tcPr>
          <w:p w14:paraId="13D5C2A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Own brand “Mekong”, no confusing similarity</w:t>
            </w:r>
          </w:p>
        </w:tc>
        <w:tc>
          <w:tcPr>
            <w:tcW w:w="2436" w:type="dxa"/>
          </w:tcPr>
          <w:p w14:paraId="0A9834F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5K USD</w:t>
            </w:r>
          </w:p>
        </w:tc>
        <w:tc>
          <w:tcPr>
            <w:tcW w:w="1827" w:type="dxa"/>
          </w:tcPr>
          <w:p w14:paraId="0C33B99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Marketing</w:t>
            </w:r>
          </w:p>
        </w:tc>
      </w:tr>
      <w:tr w:rsidR="009F68C2" w:rsidRPr="00D274C8" w14:paraId="548A2F5A" w14:textId="77777777">
        <w:tc>
          <w:tcPr>
            <w:tcW w:w="1827" w:type="dxa"/>
          </w:tcPr>
          <w:p w14:paraId="111415B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Design patent</w:t>
            </w:r>
          </w:p>
        </w:tc>
        <w:tc>
          <w:tcPr>
            <w:tcW w:w="1827" w:type="dxa"/>
          </w:tcPr>
          <w:p w14:paraId="4A91591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Different industrial design</w:t>
            </w:r>
          </w:p>
        </w:tc>
        <w:tc>
          <w:tcPr>
            <w:tcW w:w="2436" w:type="dxa"/>
          </w:tcPr>
          <w:p w14:paraId="45143BE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c>
          <w:tcPr>
            <w:tcW w:w="1827" w:type="dxa"/>
          </w:tcPr>
          <w:p w14:paraId="344BA1C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Design</w:t>
            </w:r>
          </w:p>
        </w:tc>
      </w:tr>
    </w:tbl>
    <w:p w14:paraId="5447644A"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291FAEF4">
          <v:rect id="_x0000_i1080" style="width:0;height:1.5pt" o:hralign="center" o:hrstd="t" o:hr="t"/>
        </w:pict>
      </w:r>
    </w:p>
    <w:p w14:paraId="51DF477E" w14:textId="77777777" w:rsidR="009F68C2" w:rsidRPr="00D274C8" w:rsidRDefault="00CC558F">
      <w:pPr>
        <w:pStyle w:val="Heading2"/>
        <w:rPr>
          <w:rFonts w:ascii="Times New Roman" w:hAnsi="Times New Roman" w:cs="Times New Roman"/>
        </w:rPr>
      </w:pPr>
      <w:bookmarkStart w:id="94" w:name="rd-và-đổi-mới-liên-tục"/>
      <w:bookmarkEnd w:id="90"/>
      <w:bookmarkEnd w:id="93"/>
      <w:r w:rsidRPr="00D274C8">
        <w:rPr>
          <w:rStyle w:val="SectionNumber"/>
          <w:rFonts w:ascii="Times New Roman" w:hAnsi="Times New Roman" w:cs="Times New Roman"/>
        </w:rPr>
        <w:t>6.4</w:t>
      </w:r>
      <w:r w:rsidRPr="00D274C8">
        <w:rPr>
          <w:rFonts w:ascii="Times New Roman" w:hAnsi="Times New Roman" w:cs="Times New Roman"/>
        </w:rPr>
        <w:tab/>
        <w:t>14. R&amp;D VÀ ĐỔI MỚI LIÊN TỤC</w:t>
      </w:r>
    </w:p>
    <w:p w14:paraId="7DC69A17" w14:textId="77777777" w:rsidR="009F68C2" w:rsidRPr="00D274C8" w:rsidRDefault="00CC558F">
      <w:pPr>
        <w:pStyle w:val="Heading3"/>
        <w:rPr>
          <w:rFonts w:ascii="Times New Roman" w:hAnsi="Times New Roman" w:cs="Times New Roman"/>
        </w:rPr>
      </w:pPr>
      <w:bookmarkStart w:id="95" w:name="chiến-lược-rd"/>
      <w:r w:rsidRPr="00D274C8">
        <w:rPr>
          <w:rStyle w:val="SectionNumber"/>
          <w:rFonts w:ascii="Times New Roman" w:hAnsi="Times New Roman" w:cs="Times New Roman"/>
        </w:rPr>
        <w:t>6.4.1</w:t>
      </w:r>
      <w:r w:rsidRPr="00D274C8">
        <w:rPr>
          <w:rFonts w:ascii="Times New Roman" w:hAnsi="Times New Roman" w:cs="Times New Roman"/>
        </w:rPr>
        <w:tab/>
        <w:t>14.1. Chiến lược R&amp;D</w:t>
      </w:r>
    </w:p>
    <w:p w14:paraId="47126515"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Vision R&amp;D 2030:</w:t>
      </w:r>
    </w:p>
    <w:p w14:paraId="27BCB2DE" w14:textId="77777777" w:rsidR="009F68C2" w:rsidRPr="00D274C8" w:rsidRDefault="00CC558F">
      <w:pPr>
        <w:pStyle w:val="BlockText"/>
        <w:rPr>
          <w:rFonts w:ascii="Times New Roman" w:hAnsi="Times New Roman" w:cs="Times New Roman"/>
        </w:rPr>
      </w:pPr>
      <w:r w:rsidRPr="00D274C8">
        <w:rPr>
          <w:rFonts w:ascii="Times New Roman" w:hAnsi="Times New Roman" w:cs="Times New Roman"/>
        </w:rPr>
        <w:t>“Trở thành trung tâm R&amp;D IoT &amp; Robotics hàng đầu Việt Nam với 100+ engineers, 20+ patents, và khả năng phát triển sản phẩm TRL 8-9 độc lập.”</w:t>
      </w:r>
    </w:p>
    <w:p w14:paraId="0D26B921"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R&amp;D Model: “Open Innovation” + “Agile R&amp;D”:</w:t>
      </w:r>
    </w:p>
    <w:p w14:paraId="2198EF99" w14:textId="77777777" w:rsidR="009F68C2" w:rsidRPr="00D274C8" w:rsidRDefault="00CC558F">
      <w:pPr>
        <w:pStyle w:val="SourceCode"/>
        <w:rPr>
          <w:rFonts w:ascii="Times New Roman" w:hAnsi="Times New Roman" w:cs="Times New Roman"/>
        </w:rPr>
      </w:pPr>
      <w:r w:rsidRPr="00D274C8">
        <w:rPr>
          <w:rStyle w:val="VerbatimChar"/>
          <w:rFonts w:ascii="Times New Roman" w:hAnsi="Times New Roman" w:cs="Times New Roman"/>
        </w:rPr>
        <w:t>graph TB</w:t>
      </w:r>
      <w:r w:rsidRPr="00D274C8">
        <w:rPr>
          <w:rFonts w:ascii="Times New Roman" w:hAnsi="Times New Roman" w:cs="Times New Roman"/>
        </w:rPr>
        <w:br/>
      </w:r>
      <w:r w:rsidRPr="00D274C8">
        <w:rPr>
          <w:rStyle w:val="VerbatimChar"/>
          <w:rFonts w:ascii="Times New Roman" w:hAnsi="Times New Roman" w:cs="Times New Roman"/>
        </w:rPr>
        <w:t xml:space="preserve">    A[Open Innovation] --&gt; B[Internal R&amp;D]</w:t>
      </w:r>
      <w:r w:rsidRPr="00D274C8">
        <w:rPr>
          <w:rFonts w:ascii="Times New Roman" w:hAnsi="Times New Roman" w:cs="Times New Roman"/>
        </w:rPr>
        <w:br/>
      </w:r>
      <w:r w:rsidRPr="00D274C8">
        <w:rPr>
          <w:rStyle w:val="VerbatimChar"/>
          <w:rFonts w:ascii="Times New Roman" w:hAnsi="Times New Roman" w:cs="Times New Roman"/>
        </w:rPr>
        <w:t xml:space="preserve">    A --&gt; C[External Partnerships]</w:t>
      </w:r>
      <w:r w:rsidRPr="00D274C8">
        <w:rPr>
          <w:rFonts w:ascii="Times New Roman" w:hAnsi="Times New Roman" w:cs="Times New Roman"/>
        </w:rPr>
        <w:br/>
      </w:r>
      <w:r w:rsidRPr="00D274C8">
        <w:rPr>
          <w:rStyle w:val="VerbatimChar"/>
          <w:rFonts w:ascii="Times New Roman" w:hAnsi="Times New Roman" w:cs="Times New Roman"/>
        </w:rPr>
        <w:t xml:space="preserve">    A --&gt; D[Customer Co-creation]</w:t>
      </w:r>
      <w:r w:rsidRPr="00D274C8">
        <w:rPr>
          <w:rFonts w:ascii="Times New Roman" w:hAnsi="Times New Roman" w:cs="Times New Roman"/>
        </w:rPr>
        <w:br/>
      </w:r>
      <w:r w:rsidRPr="00D274C8">
        <w:rPr>
          <w:rStyle w:val="VerbatimChar"/>
          <w:rFonts w:ascii="Times New Roman" w:hAnsi="Times New Roman" w:cs="Times New Roman"/>
        </w:rPr>
        <w:t xml:space="preserve">    A --&gt; E[Acquisition/Licensing]</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B --&gt; B1[36 engineers&lt;br/&gt;5% revenue]</w:t>
      </w:r>
      <w:r w:rsidRPr="00D274C8">
        <w:rPr>
          <w:rFonts w:ascii="Times New Roman" w:hAnsi="Times New Roman" w:cs="Times New Roman"/>
        </w:rPr>
        <w:br/>
      </w:r>
      <w:r w:rsidRPr="00D274C8">
        <w:rPr>
          <w:rStyle w:val="VerbatimChar"/>
          <w:rFonts w:ascii="Times New Roman" w:hAnsi="Times New Roman" w:cs="Times New Roman"/>
        </w:rPr>
        <w:t xml:space="preserve">    C --&gt; C1[4 universities&lt;br/&gt;2 research institutes]</w:t>
      </w:r>
      <w:r w:rsidRPr="00D274C8">
        <w:rPr>
          <w:rFonts w:ascii="Times New Roman" w:hAnsi="Times New Roman" w:cs="Times New Roman"/>
        </w:rPr>
        <w:br/>
      </w:r>
      <w:r w:rsidRPr="00D274C8">
        <w:rPr>
          <w:rStyle w:val="VerbatimChar"/>
          <w:rFonts w:ascii="Times New Roman" w:hAnsi="Times New Roman" w:cs="Times New Roman"/>
        </w:rPr>
        <w:t xml:space="preserve">    D --&gt; D1[Beta program&lt;br/&gt;Early adopters]</w:t>
      </w:r>
      <w:r w:rsidRPr="00D274C8">
        <w:rPr>
          <w:rFonts w:ascii="Times New Roman" w:hAnsi="Times New Roman" w:cs="Times New Roman"/>
        </w:rPr>
        <w:br/>
      </w:r>
      <w:r w:rsidRPr="00D274C8">
        <w:rPr>
          <w:rStyle w:val="VerbatimChar"/>
          <w:rFonts w:ascii="Times New Roman" w:hAnsi="Times New Roman" w:cs="Times New Roman"/>
        </w:rPr>
        <w:t xml:space="preserve">    E --&gt; E1[5 technology partners&lt;br/&gt;7.5M USD]</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F[Agile R&amp;D] --&gt; G[Sprint-based]</w:t>
      </w:r>
      <w:r w:rsidRPr="00D274C8">
        <w:rPr>
          <w:rFonts w:ascii="Times New Roman" w:hAnsi="Times New Roman" w:cs="Times New Roman"/>
        </w:rPr>
        <w:br/>
      </w:r>
      <w:r w:rsidRPr="00D274C8">
        <w:rPr>
          <w:rStyle w:val="VerbatimChar"/>
          <w:rFonts w:ascii="Times New Roman" w:hAnsi="Times New Roman" w:cs="Times New Roman"/>
        </w:rPr>
        <w:t xml:space="preserve">    F --&gt; H[Fast Prototyping]</w:t>
      </w:r>
      <w:r w:rsidRPr="00D274C8">
        <w:rPr>
          <w:rFonts w:ascii="Times New Roman" w:hAnsi="Times New Roman" w:cs="Times New Roman"/>
        </w:rPr>
        <w:br/>
      </w:r>
      <w:r w:rsidRPr="00D274C8">
        <w:rPr>
          <w:rStyle w:val="VerbatimChar"/>
          <w:rFonts w:ascii="Times New Roman" w:hAnsi="Times New Roman" w:cs="Times New Roman"/>
        </w:rPr>
        <w:t xml:space="preserve">    F --&gt; I[Fail Fast]</w:t>
      </w:r>
      <w:r w:rsidRPr="00D274C8">
        <w:rPr>
          <w:rFonts w:ascii="Times New Roman" w:hAnsi="Times New Roman" w:cs="Times New Roman"/>
        </w:rPr>
        <w:br/>
      </w:r>
      <w:r w:rsidRPr="00D274C8">
        <w:rPr>
          <w:rStyle w:val="VerbatimChar"/>
          <w:rFonts w:ascii="Times New Roman" w:hAnsi="Times New Roman" w:cs="Times New Roman"/>
        </w:rPr>
        <w:t xml:space="preserve">    F --&gt; J[Continuous Delivery]</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G --&gt; G1[2-week sprints]</w:t>
      </w:r>
      <w:r w:rsidRPr="00D274C8">
        <w:rPr>
          <w:rFonts w:ascii="Times New Roman" w:hAnsi="Times New Roman" w:cs="Times New Roman"/>
        </w:rPr>
        <w:br/>
      </w:r>
      <w:r w:rsidRPr="00D274C8">
        <w:rPr>
          <w:rStyle w:val="VerbatimChar"/>
          <w:rFonts w:ascii="Times New Roman" w:hAnsi="Times New Roman" w:cs="Times New Roman"/>
        </w:rPr>
        <w:t xml:space="preserve">    H --&gt; H1[3D printing&lt;br/&gt;Rapid PCB]</w:t>
      </w:r>
      <w:r w:rsidRPr="00D274C8">
        <w:rPr>
          <w:rFonts w:ascii="Times New Roman" w:hAnsi="Times New Roman" w:cs="Times New Roman"/>
        </w:rPr>
        <w:br/>
      </w:r>
      <w:r w:rsidRPr="00D274C8">
        <w:rPr>
          <w:rStyle w:val="VerbatimChar"/>
          <w:rFonts w:ascii="Times New Roman" w:hAnsi="Times New Roman" w:cs="Times New Roman"/>
        </w:rPr>
        <w:t xml:space="preserve">    I --&gt; I1[MVP testing&lt;br/&gt;Pivot quickly]</w:t>
      </w:r>
      <w:r w:rsidRPr="00D274C8">
        <w:rPr>
          <w:rFonts w:ascii="Times New Roman" w:hAnsi="Times New Roman" w:cs="Times New Roman"/>
        </w:rPr>
        <w:br/>
      </w:r>
      <w:r w:rsidRPr="00D274C8">
        <w:rPr>
          <w:rStyle w:val="VerbatimChar"/>
          <w:rFonts w:ascii="Times New Roman" w:hAnsi="Times New Roman" w:cs="Times New Roman"/>
        </w:rPr>
        <w:t xml:space="preserve">    J --&gt; J1[OTA updates&lt;br/&gt;CI/CD]</w:t>
      </w:r>
    </w:p>
    <w:p w14:paraId="032C7470"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R&amp;D Organization (GĐ1: 36 người → GĐ2: 60 người → GĐ3: 100 người):</w:t>
      </w:r>
    </w:p>
    <w:p w14:paraId="5B7B9479" w14:textId="77777777" w:rsidR="009F68C2" w:rsidRPr="00D274C8" w:rsidRDefault="00CC558F">
      <w:pPr>
        <w:pStyle w:val="SourceCode"/>
        <w:rPr>
          <w:rFonts w:ascii="Times New Roman" w:hAnsi="Times New Roman" w:cs="Times New Roman"/>
        </w:rPr>
      </w:pPr>
      <w:r w:rsidRPr="00D274C8">
        <w:rPr>
          <w:rStyle w:val="VerbatimChar"/>
          <w:rFonts w:ascii="Times New Roman" w:hAnsi="Times New Roman" w:cs="Times New Roman"/>
        </w:rPr>
        <w:t>flowchart TB</w:t>
      </w:r>
      <w:r w:rsidRPr="00D274C8">
        <w:rPr>
          <w:rFonts w:ascii="Times New Roman" w:hAnsi="Times New Roman" w:cs="Times New Roman"/>
        </w:rPr>
        <w:br/>
      </w:r>
      <w:r w:rsidRPr="00D274C8">
        <w:rPr>
          <w:rStyle w:val="VerbatimChar"/>
          <w:rFonts w:ascii="Times New Roman" w:hAnsi="Times New Roman" w:cs="Times New Roman"/>
        </w:rPr>
        <w:t xml:space="preserve">    CTO[CTO/Chief Scientist&lt;br/&gt;PhD, 20+ years] --&gt; RD_DIR[R&amp;D Director&lt;br/&gt;PhD, 15+ years]</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RD_DIR --&gt; IOT_LAB[IoT Gateway Lab&lt;br/&gt;Team Lead + 8 engineers]</w:t>
      </w:r>
      <w:r w:rsidRPr="00D274C8">
        <w:rPr>
          <w:rFonts w:ascii="Times New Roman" w:hAnsi="Times New Roman" w:cs="Times New Roman"/>
        </w:rPr>
        <w:br/>
      </w:r>
      <w:r w:rsidRPr="00D274C8">
        <w:rPr>
          <w:rStyle w:val="VerbatimChar"/>
          <w:rFonts w:ascii="Times New Roman" w:hAnsi="Times New Roman" w:cs="Times New Roman"/>
        </w:rPr>
        <w:t xml:space="preserve">    RD_DIR --&gt; ROBOT_LAB[Robotics Lab&lt;br/&gt;Team Lead + 11 engineers]</w:t>
      </w:r>
      <w:r w:rsidRPr="00D274C8">
        <w:rPr>
          <w:rFonts w:ascii="Times New Roman" w:hAnsi="Times New Roman" w:cs="Times New Roman"/>
        </w:rPr>
        <w:br/>
      </w:r>
      <w:r w:rsidRPr="00D274C8">
        <w:rPr>
          <w:rStyle w:val="VerbatimChar"/>
          <w:rFonts w:ascii="Times New Roman" w:hAnsi="Times New Roman" w:cs="Times New Roman"/>
        </w:rPr>
        <w:t xml:space="preserve">    RD_DIR --&gt; AI_LAB[AI/ML Lab&lt;br/&gt;Team Lead + 7 engineers]</w:t>
      </w:r>
      <w:r w:rsidRPr="00D274C8">
        <w:rPr>
          <w:rFonts w:ascii="Times New Roman" w:hAnsi="Times New Roman" w:cs="Times New Roman"/>
        </w:rPr>
        <w:br/>
      </w:r>
      <w:r w:rsidRPr="00D274C8">
        <w:rPr>
          <w:rStyle w:val="VerbatimChar"/>
          <w:rFonts w:ascii="Times New Roman" w:hAnsi="Times New Roman" w:cs="Times New Roman"/>
        </w:rPr>
        <w:t xml:space="preserve">    RD_DIR --&gt; SW_LAB[Software Platform Lab&lt;br/&gt;Team Lead + 8 engineers]</w:t>
      </w:r>
      <w:r w:rsidRPr="00D274C8">
        <w:rPr>
          <w:rFonts w:ascii="Times New Roman" w:hAnsi="Times New Roman" w:cs="Times New Roman"/>
        </w:rPr>
        <w:br/>
      </w:r>
      <w:r w:rsidRPr="00D274C8">
        <w:rPr>
          <w:rStyle w:val="VerbatimChar"/>
          <w:rFonts w:ascii="Times New Roman" w:hAnsi="Times New Roman" w:cs="Times New Roman"/>
        </w:rPr>
        <w:t xml:space="preserve">    RD_DIR --&gt; OHT_LAB[OHT Lab&lt;br/&gt;Team Lead + 4 engineers]</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IOT_LAB --&gt; IOT1[Hardware: 3]</w:t>
      </w:r>
      <w:r w:rsidRPr="00D274C8">
        <w:rPr>
          <w:rFonts w:ascii="Times New Roman" w:hAnsi="Times New Roman" w:cs="Times New Roman"/>
        </w:rPr>
        <w:br/>
      </w:r>
      <w:r w:rsidRPr="00D274C8">
        <w:rPr>
          <w:rStyle w:val="VerbatimChar"/>
          <w:rFonts w:ascii="Times New Roman" w:hAnsi="Times New Roman" w:cs="Times New Roman"/>
        </w:rPr>
        <w:t xml:space="preserve">    IOT_LAB --&gt; IOT2[Firmware: 3]</w:t>
      </w:r>
      <w:r w:rsidRPr="00D274C8">
        <w:rPr>
          <w:rFonts w:ascii="Times New Roman" w:hAnsi="Times New Roman" w:cs="Times New Roman"/>
        </w:rPr>
        <w:br/>
      </w:r>
      <w:r w:rsidRPr="00D274C8">
        <w:rPr>
          <w:rStyle w:val="VerbatimChar"/>
          <w:rFonts w:ascii="Times New Roman" w:hAnsi="Times New Roman" w:cs="Times New Roman"/>
        </w:rPr>
        <w:t xml:space="preserve">    IOT_LAB --&gt; IOT3[Test: 2]</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ROBOT_LAB --&gt; ROBOT1[Mechanical: 4]</w:t>
      </w:r>
      <w:r w:rsidRPr="00D274C8">
        <w:rPr>
          <w:rFonts w:ascii="Times New Roman" w:hAnsi="Times New Roman" w:cs="Times New Roman"/>
        </w:rPr>
        <w:br/>
      </w:r>
      <w:r w:rsidRPr="00D274C8">
        <w:rPr>
          <w:rStyle w:val="VerbatimChar"/>
          <w:rFonts w:ascii="Times New Roman" w:hAnsi="Times New Roman" w:cs="Times New Roman"/>
        </w:rPr>
        <w:t xml:space="preserve">    ROBOT_LAB --&gt; ROBOT2[Electronics: 3]</w:t>
      </w:r>
      <w:r w:rsidRPr="00D274C8">
        <w:rPr>
          <w:rFonts w:ascii="Times New Roman" w:hAnsi="Times New Roman" w:cs="Times New Roman"/>
        </w:rPr>
        <w:br/>
      </w:r>
      <w:r w:rsidRPr="00D274C8">
        <w:rPr>
          <w:rStyle w:val="VerbatimChar"/>
          <w:rFonts w:ascii="Times New Roman" w:hAnsi="Times New Roman" w:cs="Times New Roman"/>
        </w:rPr>
        <w:t xml:space="preserve">    ROBOT_LAB --&gt; ROBOT3[Navigation SW: 4]</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AI_LAB --&gt; AI1[Computer Vision: 3]</w:t>
      </w:r>
      <w:r w:rsidRPr="00D274C8">
        <w:rPr>
          <w:rFonts w:ascii="Times New Roman" w:hAnsi="Times New Roman" w:cs="Times New Roman"/>
        </w:rPr>
        <w:br/>
      </w:r>
      <w:r w:rsidRPr="00D274C8">
        <w:rPr>
          <w:rStyle w:val="VerbatimChar"/>
          <w:rFonts w:ascii="Times New Roman" w:hAnsi="Times New Roman" w:cs="Times New Roman"/>
        </w:rPr>
        <w:t xml:space="preserve">    AI_LAB --&gt; AI2[ML Engineering: 2]</w:t>
      </w:r>
      <w:r w:rsidRPr="00D274C8">
        <w:rPr>
          <w:rFonts w:ascii="Times New Roman" w:hAnsi="Times New Roman" w:cs="Times New Roman"/>
        </w:rPr>
        <w:br/>
      </w:r>
      <w:r w:rsidRPr="00D274C8">
        <w:rPr>
          <w:rStyle w:val="VerbatimChar"/>
          <w:rFonts w:ascii="Times New Roman" w:hAnsi="Times New Roman" w:cs="Times New Roman"/>
        </w:rPr>
        <w:t xml:space="preserve">    AI_LAB --&gt; AI3[Data Science: 2]</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SW_LAB --&gt; SW1[Backend: 3]</w:t>
      </w:r>
      <w:r w:rsidRPr="00D274C8">
        <w:rPr>
          <w:rFonts w:ascii="Times New Roman" w:hAnsi="Times New Roman" w:cs="Times New Roman"/>
        </w:rPr>
        <w:br/>
      </w:r>
      <w:r w:rsidRPr="00D274C8">
        <w:rPr>
          <w:rStyle w:val="VerbatimChar"/>
          <w:rFonts w:ascii="Times New Roman" w:hAnsi="Times New Roman" w:cs="Times New Roman"/>
        </w:rPr>
        <w:t xml:space="preserve">    SW_LAB --&gt; SW2[Frontend: 2]</w:t>
      </w:r>
      <w:r w:rsidRPr="00D274C8">
        <w:rPr>
          <w:rFonts w:ascii="Times New Roman" w:hAnsi="Times New Roman" w:cs="Times New Roman"/>
        </w:rPr>
        <w:br/>
      </w:r>
      <w:r w:rsidRPr="00D274C8">
        <w:rPr>
          <w:rStyle w:val="VerbatimChar"/>
          <w:rFonts w:ascii="Times New Roman" w:hAnsi="Times New Roman" w:cs="Times New Roman"/>
        </w:rPr>
        <w:t xml:space="preserve">    SW_LAB --&gt; SW3[Mobile: 2]</w:t>
      </w:r>
      <w:r w:rsidRPr="00D274C8">
        <w:rPr>
          <w:rFonts w:ascii="Times New Roman" w:hAnsi="Times New Roman" w:cs="Times New Roman"/>
        </w:rPr>
        <w:br/>
      </w:r>
      <w:r w:rsidRPr="00D274C8">
        <w:rPr>
          <w:rStyle w:val="VerbatimChar"/>
          <w:rFonts w:ascii="Times New Roman" w:hAnsi="Times New Roman" w:cs="Times New Roman"/>
        </w:rPr>
        <w:t xml:space="preserve">    SW_LAB --&gt; SW4[DevOps: 1]</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OHT_LAB --&gt; OHT1[Mechanical: 2]</w:t>
      </w:r>
      <w:r w:rsidRPr="00D274C8">
        <w:rPr>
          <w:rFonts w:ascii="Times New Roman" w:hAnsi="Times New Roman" w:cs="Times New Roman"/>
        </w:rPr>
        <w:br/>
      </w:r>
      <w:r w:rsidRPr="00D274C8">
        <w:rPr>
          <w:rStyle w:val="VerbatimChar"/>
          <w:rFonts w:ascii="Times New Roman" w:hAnsi="Times New Roman" w:cs="Times New Roman"/>
        </w:rPr>
        <w:t xml:space="preserve">    OHT_LAB --&gt; OHT2[Control: 2]</w:t>
      </w:r>
    </w:p>
    <w:p w14:paraId="2EFBD11C"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R&amp;D Budget (% of revenue):</w:t>
      </w:r>
    </w:p>
    <w:tbl>
      <w:tblPr>
        <w:tblStyle w:val="Table"/>
        <w:tblW w:w="5000" w:type="pct"/>
        <w:tblLayout w:type="fixed"/>
        <w:tblLook w:val="0020" w:firstRow="1" w:lastRow="0" w:firstColumn="0" w:lastColumn="0" w:noHBand="0" w:noVBand="0"/>
      </w:tblPr>
      <w:tblGrid>
        <w:gridCol w:w="1105"/>
        <w:gridCol w:w="1474"/>
        <w:gridCol w:w="1474"/>
        <w:gridCol w:w="1473"/>
        <w:gridCol w:w="1473"/>
        <w:gridCol w:w="1473"/>
        <w:gridCol w:w="1104"/>
      </w:tblGrid>
      <w:tr w:rsidR="009F68C2" w:rsidRPr="00D274C8" w14:paraId="45BE3E6A"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913" w:type="dxa"/>
          </w:tcPr>
          <w:p w14:paraId="0D91DFE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Giai đoạn</w:t>
            </w:r>
          </w:p>
        </w:tc>
        <w:tc>
          <w:tcPr>
            <w:tcW w:w="1218" w:type="dxa"/>
          </w:tcPr>
          <w:p w14:paraId="3047C51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Doanh thu (M USD/năm)</w:t>
            </w:r>
          </w:p>
        </w:tc>
        <w:tc>
          <w:tcPr>
            <w:tcW w:w="1218" w:type="dxa"/>
          </w:tcPr>
          <w:p w14:paraId="4C60B5D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R&amp;D Budget (M USD/năm)</w:t>
            </w:r>
          </w:p>
        </w:tc>
        <w:tc>
          <w:tcPr>
            <w:tcW w:w="1218" w:type="dxa"/>
          </w:tcPr>
          <w:p w14:paraId="352D7CB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 Revenue</w:t>
            </w:r>
          </w:p>
        </w:tc>
        <w:tc>
          <w:tcPr>
            <w:tcW w:w="1218" w:type="dxa"/>
          </w:tcPr>
          <w:p w14:paraId="2D16FA8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Nhân sự R&amp;D</w:t>
            </w:r>
          </w:p>
        </w:tc>
        <w:tc>
          <w:tcPr>
            <w:tcW w:w="1218" w:type="dxa"/>
          </w:tcPr>
          <w:p w14:paraId="6596231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Cost/engineer</w:t>
            </w:r>
          </w:p>
        </w:tc>
        <w:tc>
          <w:tcPr>
            <w:tcW w:w="913" w:type="dxa"/>
          </w:tcPr>
          <w:p w14:paraId="4BCE55C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12BB0C9F" w14:textId="77777777">
        <w:tc>
          <w:tcPr>
            <w:tcW w:w="913" w:type="dxa"/>
          </w:tcPr>
          <w:p w14:paraId="2E6D310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GĐ1 (2025-2029)</w:t>
            </w:r>
          </w:p>
        </w:tc>
        <w:tc>
          <w:tcPr>
            <w:tcW w:w="1218" w:type="dxa"/>
          </w:tcPr>
          <w:p w14:paraId="2DFF1FE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3,67 (trung bình)</w:t>
            </w:r>
          </w:p>
        </w:tc>
        <w:tc>
          <w:tcPr>
            <w:tcW w:w="1218" w:type="dxa"/>
          </w:tcPr>
          <w:p w14:paraId="2F76CD0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0,43</w:t>
            </w:r>
          </w:p>
        </w:tc>
        <w:tc>
          <w:tcPr>
            <w:tcW w:w="1218" w:type="dxa"/>
          </w:tcPr>
          <w:p w14:paraId="7BA3B07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11,7%</w:t>
            </w:r>
          </w:p>
        </w:tc>
        <w:tc>
          <w:tcPr>
            <w:tcW w:w="1218" w:type="dxa"/>
          </w:tcPr>
          <w:p w14:paraId="51B6F21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36</w:t>
            </w:r>
          </w:p>
        </w:tc>
        <w:tc>
          <w:tcPr>
            <w:tcW w:w="1218" w:type="dxa"/>
          </w:tcPr>
          <w:p w14:paraId="72735E0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12K</w:t>
            </w:r>
          </w:p>
        </w:tc>
        <w:tc>
          <w:tcPr>
            <w:tcW w:w="913" w:type="dxa"/>
          </w:tcPr>
          <w:p w14:paraId="4EEA6F4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Technology acquisition</w:t>
            </w:r>
          </w:p>
        </w:tc>
      </w:tr>
      <w:tr w:rsidR="009F68C2" w:rsidRPr="00D274C8" w14:paraId="5F376B30" w14:textId="77777777">
        <w:tc>
          <w:tcPr>
            <w:tcW w:w="913" w:type="dxa"/>
          </w:tcPr>
          <w:p w14:paraId="2CDFFAD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GĐ2 (2030-2035)</w:t>
            </w:r>
          </w:p>
        </w:tc>
        <w:tc>
          <w:tcPr>
            <w:tcW w:w="1218" w:type="dxa"/>
          </w:tcPr>
          <w:p w14:paraId="27A6E41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9,18 (trung bình)</w:t>
            </w:r>
          </w:p>
        </w:tc>
        <w:tc>
          <w:tcPr>
            <w:tcW w:w="1218" w:type="dxa"/>
          </w:tcPr>
          <w:p w14:paraId="48894C5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0,64</w:t>
            </w:r>
          </w:p>
        </w:tc>
        <w:tc>
          <w:tcPr>
            <w:tcW w:w="1218" w:type="dxa"/>
          </w:tcPr>
          <w:p w14:paraId="564203A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7,0%</w:t>
            </w:r>
          </w:p>
        </w:tc>
        <w:tc>
          <w:tcPr>
            <w:tcW w:w="1218" w:type="dxa"/>
          </w:tcPr>
          <w:p w14:paraId="3D935FB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w:t>
            </w:r>
          </w:p>
        </w:tc>
        <w:tc>
          <w:tcPr>
            <w:tcW w:w="1218" w:type="dxa"/>
          </w:tcPr>
          <w:p w14:paraId="59CC740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11K</w:t>
            </w:r>
          </w:p>
        </w:tc>
        <w:tc>
          <w:tcPr>
            <w:tcW w:w="913" w:type="dxa"/>
          </w:tcPr>
          <w:p w14:paraId="138B39D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Localization &amp; scale</w:t>
            </w:r>
          </w:p>
        </w:tc>
      </w:tr>
      <w:tr w:rsidR="009F68C2" w:rsidRPr="00D274C8" w14:paraId="69F2D1BC" w14:textId="77777777">
        <w:tc>
          <w:tcPr>
            <w:tcW w:w="913" w:type="dxa"/>
          </w:tcPr>
          <w:p w14:paraId="6C17E81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GĐ3 (2036-2075)</w:t>
            </w:r>
          </w:p>
        </w:tc>
        <w:tc>
          <w:tcPr>
            <w:tcW w:w="1218" w:type="dxa"/>
          </w:tcPr>
          <w:p w14:paraId="6C301B3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9,25 (trung bình)</w:t>
            </w:r>
          </w:p>
        </w:tc>
        <w:tc>
          <w:tcPr>
            <w:tcW w:w="1218" w:type="dxa"/>
          </w:tcPr>
          <w:p w14:paraId="0C90EAD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0,97</w:t>
            </w:r>
          </w:p>
        </w:tc>
        <w:tc>
          <w:tcPr>
            <w:tcW w:w="1218" w:type="dxa"/>
          </w:tcPr>
          <w:p w14:paraId="2E8F110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10,5%</w:t>
            </w:r>
          </w:p>
        </w:tc>
        <w:tc>
          <w:tcPr>
            <w:tcW w:w="1218" w:type="dxa"/>
          </w:tcPr>
          <w:p w14:paraId="418E07B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c>
          <w:tcPr>
            <w:tcW w:w="1218" w:type="dxa"/>
          </w:tcPr>
          <w:p w14:paraId="00CB228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10K</w:t>
            </w:r>
          </w:p>
        </w:tc>
        <w:tc>
          <w:tcPr>
            <w:tcW w:w="913" w:type="dxa"/>
          </w:tcPr>
          <w:p w14:paraId="0BF8FC4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Mature products, maintenance</w:t>
            </w:r>
          </w:p>
        </w:tc>
      </w:tr>
    </w:tbl>
    <w:p w14:paraId="2365098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i/>
          <w:iCs/>
        </w:rPr>
        <w:t>Cập nhật V7.1: Điều chỉnh R&amp;D budget để khớp với cấu trúc tài chính VA hiện tại (R&amp;D ~10% VA).</w:t>
      </w:r>
    </w:p>
    <w:p w14:paraId="762A60B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Total R&amp;D investment 10 năm (2025-2035): ~27M USD</w:t>
      </w:r>
    </w:p>
    <w:p w14:paraId="52CE52C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R&amp;D KPIs (Key Performance Indicators):</w:t>
      </w:r>
    </w:p>
    <w:tbl>
      <w:tblPr>
        <w:tblStyle w:val="Table"/>
        <w:tblW w:w="5000" w:type="pct"/>
        <w:tblLayout w:type="fixed"/>
        <w:tblLook w:val="0020" w:firstRow="1" w:lastRow="0" w:firstColumn="0" w:lastColumn="0" w:noHBand="0" w:noVBand="0"/>
      </w:tblPr>
      <w:tblGrid>
        <w:gridCol w:w="1368"/>
        <w:gridCol w:w="1824"/>
        <w:gridCol w:w="1824"/>
        <w:gridCol w:w="1824"/>
        <w:gridCol w:w="1368"/>
        <w:gridCol w:w="1368"/>
      </w:tblGrid>
      <w:tr w:rsidR="009F68C2" w:rsidRPr="00D274C8" w14:paraId="7D370DEE"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131" w:type="dxa"/>
          </w:tcPr>
          <w:p w14:paraId="504AA2F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KPI</w:t>
            </w:r>
          </w:p>
        </w:tc>
        <w:tc>
          <w:tcPr>
            <w:tcW w:w="1508" w:type="dxa"/>
          </w:tcPr>
          <w:p w14:paraId="5A59BAA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GĐ1 (2025-2029)</w:t>
            </w:r>
          </w:p>
        </w:tc>
        <w:tc>
          <w:tcPr>
            <w:tcW w:w="1508" w:type="dxa"/>
          </w:tcPr>
          <w:p w14:paraId="3F5BC23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GĐ2 (2030-2035)</w:t>
            </w:r>
          </w:p>
        </w:tc>
        <w:tc>
          <w:tcPr>
            <w:tcW w:w="1508" w:type="dxa"/>
          </w:tcPr>
          <w:p w14:paraId="3E35738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GĐ3 (2036+)</w:t>
            </w:r>
          </w:p>
        </w:tc>
        <w:tc>
          <w:tcPr>
            <w:tcW w:w="1131" w:type="dxa"/>
          </w:tcPr>
          <w:p w14:paraId="239D851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Measurement</w:t>
            </w:r>
          </w:p>
        </w:tc>
        <w:tc>
          <w:tcPr>
            <w:tcW w:w="1131" w:type="dxa"/>
          </w:tcPr>
          <w:p w14:paraId="6D08948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Target</w:t>
            </w:r>
          </w:p>
        </w:tc>
      </w:tr>
      <w:tr w:rsidR="009F68C2" w:rsidRPr="00D274C8" w14:paraId="0A32F691" w14:textId="77777777">
        <w:tc>
          <w:tcPr>
            <w:tcW w:w="1131" w:type="dxa"/>
          </w:tcPr>
          <w:p w14:paraId="441E4C4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Sản phẩm mới/năm</w:t>
            </w:r>
          </w:p>
        </w:tc>
        <w:tc>
          <w:tcPr>
            <w:tcW w:w="1508" w:type="dxa"/>
          </w:tcPr>
          <w:p w14:paraId="59616AD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w:t>
            </w:r>
          </w:p>
        </w:tc>
        <w:tc>
          <w:tcPr>
            <w:tcW w:w="1508" w:type="dxa"/>
          </w:tcPr>
          <w:p w14:paraId="094D215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2-3</w:t>
            </w:r>
          </w:p>
        </w:tc>
        <w:tc>
          <w:tcPr>
            <w:tcW w:w="1508" w:type="dxa"/>
          </w:tcPr>
          <w:p w14:paraId="6F04A88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2-3</w:t>
            </w:r>
          </w:p>
        </w:tc>
        <w:tc>
          <w:tcPr>
            <w:tcW w:w="1131" w:type="dxa"/>
          </w:tcPr>
          <w:p w14:paraId="20C2E79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Product launch</w:t>
            </w:r>
          </w:p>
        </w:tc>
        <w:tc>
          <w:tcPr>
            <w:tcW w:w="1131" w:type="dxa"/>
          </w:tcPr>
          <w:p w14:paraId="703A5DF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Continuous innovation</w:t>
            </w:r>
          </w:p>
        </w:tc>
      </w:tr>
      <w:tr w:rsidR="009F68C2" w:rsidRPr="00D274C8" w14:paraId="02E7B153" w14:textId="77777777">
        <w:tc>
          <w:tcPr>
            <w:tcW w:w="1131" w:type="dxa"/>
          </w:tcPr>
          <w:p w14:paraId="6029D0A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Patents filed/năm</w:t>
            </w:r>
          </w:p>
        </w:tc>
        <w:tc>
          <w:tcPr>
            <w:tcW w:w="1508" w:type="dxa"/>
          </w:tcPr>
          <w:p w14:paraId="3F363E1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2-3</w:t>
            </w:r>
          </w:p>
        </w:tc>
        <w:tc>
          <w:tcPr>
            <w:tcW w:w="1508" w:type="dxa"/>
          </w:tcPr>
          <w:p w14:paraId="1EF873F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3-5</w:t>
            </w:r>
          </w:p>
        </w:tc>
        <w:tc>
          <w:tcPr>
            <w:tcW w:w="1508" w:type="dxa"/>
          </w:tcPr>
          <w:p w14:paraId="3C847C8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3-5</w:t>
            </w:r>
          </w:p>
        </w:tc>
        <w:tc>
          <w:tcPr>
            <w:tcW w:w="1131" w:type="dxa"/>
          </w:tcPr>
          <w:p w14:paraId="41AA25A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Patent office</w:t>
            </w:r>
          </w:p>
        </w:tc>
        <w:tc>
          <w:tcPr>
            <w:tcW w:w="1131" w:type="dxa"/>
          </w:tcPr>
          <w:p w14:paraId="3774477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15 patents by 2035</w:t>
            </w:r>
          </w:p>
        </w:tc>
      </w:tr>
      <w:tr w:rsidR="009F68C2" w:rsidRPr="00D274C8" w14:paraId="10C1F7BD" w14:textId="77777777">
        <w:tc>
          <w:tcPr>
            <w:tcW w:w="1131" w:type="dxa"/>
          </w:tcPr>
          <w:p w14:paraId="0D8A7CF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Time-to-market</w:t>
            </w:r>
          </w:p>
        </w:tc>
        <w:tc>
          <w:tcPr>
            <w:tcW w:w="1508" w:type="dxa"/>
          </w:tcPr>
          <w:p w14:paraId="14E9ECD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&lt;18 tháng</w:t>
            </w:r>
          </w:p>
        </w:tc>
        <w:tc>
          <w:tcPr>
            <w:tcW w:w="1508" w:type="dxa"/>
          </w:tcPr>
          <w:p w14:paraId="6D2F2F3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&lt;15 tháng</w:t>
            </w:r>
          </w:p>
        </w:tc>
        <w:tc>
          <w:tcPr>
            <w:tcW w:w="1508" w:type="dxa"/>
          </w:tcPr>
          <w:p w14:paraId="4634607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&lt;12 tháng</w:t>
            </w:r>
          </w:p>
        </w:tc>
        <w:tc>
          <w:tcPr>
            <w:tcW w:w="1131" w:type="dxa"/>
          </w:tcPr>
          <w:p w14:paraId="6266D57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Project timeline</w:t>
            </w:r>
          </w:p>
        </w:tc>
        <w:tc>
          <w:tcPr>
            <w:tcW w:w="1131" w:type="dxa"/>
          </w:tcPr>
          <w:p w14:paraId="1E17C3D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Faster iteration</w:t>
            </w:r>
          </w:p>
        </w:tc>
      </w:tr>
      <w:tr w:rsidR="009F68C2" w:rsidRPr="00D274C8" w14:paraId="2A91FEB9" w14:textId="77777777">
        <w:tc>
          <w:tcPr>
            <w:tcW w:w="1131" w:type="dxa"/>
          </w:tcPr>
          <w:p w14:paraId="7C49CA3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R&amp;D efficiency</w:t>
            </w:r>
          </w:p>
        </w:tc>
        <w:tc>
          <w:tcPr>
            <w:tcW w:w="1508" w:type="dxa"/>
          </w:tcPr>
          <w:p w14:paraId="35DEFDB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85%</w:t>
            </w:r>
          </w:p>
        </w:tc>
        <w:tc>
          <w:tcPr>
            <w:tcW w:w="1508" w:type="dxa"/>
          </w:tcPr>
          <w:p w14:paraId="46B9153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88%</w:t>
            </w:r>
          </w:p>
        </w:tc>
        <w:tc>
          <w:tcPr>
            <w:tcW w:w="1508" w:type="dxa"/>
          </w:tcPr>
          <w:p w14:paraId="456F21B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90%</w:t>
            </w:r>
          </w:p>
        </w:tc>
        <w:tc>
          <w:tcPr>
            <w:tcW w:w="1131" w:type="dxa"/>
          </w:tcPr>
          <w:p w14:paraId="536C46C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(Projects on time &amp; budget) / Total</w:t>
            </w:r>
          </w:p>
        </w:tc>
        <w:tc>
          <w:tcPr>
            <w:tcW w:w="1131" w:type="dxa"/>
          </w:tcPr>
          <w:p w14:paraId="7BE5664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High efficiency</w:t>
            </w:r>
          </w:p>
        </w:tc>
      </w:tr>
      <w:tr w:rsidR="009F68C2" w:rsidRPr="00D274C8" w14:paraId="5E19E9BC" w14:textId="77777777">
        <w:tc>
          <w:tcPr>
            <w:tcW w:w="1131" w:type="dxa"/>
          </w:tcPr>
          <w:p w14:paraId="3DE5D0F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TRL achievement</w:t>
            </w:r>
          </w:p>
        </w:tc>
        <w:tc>
          <w:tcPr>
            <w:tcW w:w="1508" w:type="dxa"/>
          </w:tcPr>
          <w:p w14:paraId="348E010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70% TRL 8</w:t>
            </w:r>
          </w:p>
        </w:tc>
        <w:tc>
          <w:tcPr>
            <w:tcW w:w="1508" w:type="dxa"/>
          </w:tcPr>
          <w:p w14:paraId="46C9271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90% TRL 8-9</w:t>
            </w:r>
          </w:p>
        </w:tc>
        <w:tc>
          <w:tcPr>
            <w:tcW w:w="1508" w:type="dxa"/>
          </w:tcPr>
          <w:p w14:paraId="2DEE02F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 TRL 9</w:t>
            </w:r>
          </w:p>
        </w:tc>
        <w:tc>
          <w:tcPr>
            <w:tcW w:w="1131" w:type="dxa"/>
          </w:tcPr>
          <w:p w14:paraId="1EF379A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TRL assessment</w:t>
            </w:r>
          </w:p>
        </w:tc>
        <w:tc>
          <w:tcPr>
            <w:tcW w:w="1131" w:type="dxa"/>
          </w:tcPr>
          <w:p w14:paraId="7D8E7B3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Technology maturity</w:t>
            </w:r>
          </w:p>
        </w:tc>
      </w:tr>
      <w:tr w:rsidR="009F68C2" w:rsidRPr="00D274C8" w14:paraId="20988B0C" w14:textId="77777777">
        <w:tc>
          <w:tcPr>
            <w:tcW w:w="1131" w:type="dxa"/>
          </w:tcPr>
          <w:p w14:paraId="2328BBC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Customer satisfaction</w:t>
            </w:r>
          </w:p>
        </w:tc>
        <w:tc>
          <w:tcPr>
            <w:tcW w:w="1508" w:type="dxa"/>
          </w:tcPr>
          <w:p w14:paraId="6CB852A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85%</w:t>
            </w:r>
          </w:p>
        </w:tc>
        <w:tc>
          <w:tcPr>
            <w:tcW w:w="1508" w:type="dxa"/>
          </w:tcPr>
          <w:p w14:paraId="7648961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90%</w:t>
            </w:r>
          </w:p>
        </w:tc>
        <w:tc>
          <w:tcPr>
            <w:tcW w:w="1508" w:type="dxa"/>
          </w:tcPr>
          <w:p w14:paraId="59B2785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95%</w:t>
            </w:r>
          </w:p>
        </w:tc>
        <w:tc>
          <w:tcPr>
            <w:tcW w:w="1131" w:type="dxa"/>
          </w:tcPr>
          <w:p w14:paraId="2EC0BF2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Survey NPS</w:t>
            </w:r>
          </w:p>
        </w:tc>
        <w:tc>
          <w:tcPr>
            <w:tcW w:w="1131" w:type="dxa"/>
          </w:tcPr>
          <w:p w14:paraId="3371676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Market fit</w:t>
            </w:r>
          </w:p>
        </w:tc>
      </w:tr>
      <w:tr w:rsidR="009F68C2" w:rsidRPr="00D274C8" w14:paraId="1569D11E" w14:textId="77777777">
        <w:tc>
          <w:tcPr>
            <w:tcW w:w="1131" w:type="dxa"/>
          </w:tcPr>
          <w:p w14:paraId="171B20C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Staff retention (R&amp;D)</w:t>
            </w:r>
          </w:p>
        </w:tc>
        <w:tc>
          <w:tcPr>
            <w:tcW w:w="1508" w:type="dxa"/>
          </w:tcPr>
          <w:p w14:paraId="06C54ED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85%</w:t>
            </w:r>
          </w:p>
        </w:tc>
        <w:tc>
          <w:tcPr>
            <w:tcW w:w="1508" w:type="dxa"/>
          </w:tcPr>
          <w:p w14:paraId="5A6E015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88%</w:t>
            </w:r>
          </w:p>
        </w:tc>
        <w:tc>
          <w:tcPr>
            <w:tcW w:w="1508" w:type="dxa"/>
          </w:tcPr>
          <w:p w14:paraId="493751A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90%</w:t>
            </w:r>
          </w:p>
        </w:tc>
        <w:tc>
          <w:tcPr>
            <w:tcW w:w="1131" w:type="dxa"/>
          </w:tcPr>
          <w:p w14:paraId="6A438F9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Turnover rate</w:t>
            </w:r>
          </w:p>
        </w:tc>
        <w:tc>
          <w:tcPr>
            <w:tcW w:w="1131" w:type="dxa"/>
          </w:tcPr>
          <w:p w14:paraId="3CE76DB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Talent retention</w:t>
            </w:r>
          </w:p>
        </w:tc>
      </w:tr>
      <w:tr w:rsidR="009F68C2" w:rsidRPr="00D274C8" w14:paraId="720D93FC" w14:textId="77777777">
        <w:tc>
          <w:tcPr>
            <w:tcW w:w="1131" w:type="dxa"/>
          </w:tcPr>
          <w:p w14:paraId="17881D2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Publications</w:t>
            </w:r>
          </w:p>
        </w:tc>
        <w:tc>
          <w:tcPr>
            <w:tcW w:w="1508" w:type="dxa"/>
          </w:tcPr>
          <w:p w14:paraId="5BD23B6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5/năm</w:t>
            </w:r>
          </w:p>
        </w:tc>
        <w:tc>
          <w:tcPr>
            <w:tcW w:w="1508" w:type="dxa"/>
          </w:tcPr>
          <w:p w14:paraId="2B3EA68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8/năm</w:t>
            </w:r>
          </w:p>
        </w:tc>
        <w:tc>
          <w:tcPr>
            <w:tcW w:w="1508" w:type="dxa"/>
          </w:tcPr>
          <w:p w14:paraId="1D87726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10/năm</w:t>
            </w:r>
          </w:p>
        </w:tc>
        <w:tc>
          <w:tcPr>
            <w:tcW w:w="1131" w:type="dxa"/>
          </w:tcPr>
          <w:p w14:paraId="703C4F0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Papers, conferences</w:t>
            </w:r>
          </w:p>
        </w:tc>
        <w:tc>
          <w:tcPr>
            <w:tcW w:w="1131" w:type="dxa"/>
          </w:tcPr>
          <w:p w14:paraId="54AFA9A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Thought leadership</w:t>
            </w:r>
          </w:p>
        </w:tc>
      </w:tr>
    </w:tbl>
    <w:p w14:paraId="0DF31C97" w14:textId="77777777" w:rsidR="009F68C2" w:rsidRPr="00D274C8" w:rsidRDefault="00CC558F">
      <w:pPr>
        <w:pStyle w:val="Heading3"/>
        <w:rPr>
          <w:rFonts w:ascii="Times New Roman" w:hAnsi="Times New Roman" w:cs="Times New Roman"/>
        </w:rPr>
      </w:pPr>
      <w:bookmarkStart w:id="96" w:name="X019c26748efb04771705ac293e22364b3fb8338"/>
      <w:bookmarkEnd w:id="95"/>
      <w:r w:rsidRPr="00D274C8">
        <w:rPr>
          <w:rStyle w:val="SectionNumber"/>
          <w:rFonts w:ascii="Times New Roman" w:hAnsi="Times New Roman" w:cs="Times New Roman"/>
        </w:rPr>
        <w:t>6.4.2</w:t>
      </w:r>
      <w:r w:rsidRPr="00D274C8">
        <w:rPr>
          <w:rFonts w:ascii="Times New Roman" w:hAnsi="Times New Roman" w:cs="Times New Roman"/>
        </w:rPr>
        <w:tab/>
        <w:t>14.5. Chi tiết hoạt động R&amp;D và phân bổ ngân sách</w:t>
      </w:r>
    </w:p>
    <w:p w14:paraId="429C9204"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Bảng 14.5.1: Hoạt động R&amp;D chi tiết theo lĩnh vực</w:t>
      </w:r>
    </w:p>
    <w:tbl>
      <w:tblPr>
        <w:tblStyle w:val="Table"/>
        <w:tblW w:w="5000" w:type="pct"/>
        <w:tblLayout w:type="fixed"/>
        <w:tblLook w:val="0020" w:firstRow="1" w:lastRow="0" w:firstColumn="0" w:lastColumn="0" w:noHBand="0" w:noVBand="0"/>
      </w:tblPr>
      <w:tblGrid>
        <w:gridCol w:w="1666"/>
        <w:gridCol w:w="1249"/>
        <w:gridCol w:w="1249"/>
        <w:gridCol w:w="1249"/>
        <w:gridCol w:w="1249"/>
        <w:gridCol w:w="1249"/>
        <w:gridCol w:w="1665"/>
      </w:tblGrid>
      <w:tr w:rsidR="009F68C2" w:rsidRPr="00D274C8" w14:paraId="3CF00A2B"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77" w:type="dxa"/>
          </w:tcPr>
          <w:p w14:paraId="0B9A700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STT</w:t>
            </w:r>
          </w:p>
        </w:tc>
        <w:tc>
          <w:tcPr>
            <w:tcW w:w="1033" w:type="dxa"/>
          </w:tcPr>
          <w:p w14:paraId="3EC8AEC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Nội dung</w:t>
            </w:r>
          </w:p>
        </w:tc>
        <w:tc>
          <w:tcPr>
            <w:tcW w:w="1033" w:type="dxa"/>
          </w:tcPr>
          <w:p w14:paraId="33E7151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Lĩnh vực</w:t>
            </w:r>
          </w:p>
        </w:tc>
        <w:tc>
          <w:tcPr>
            <w:tcW w:w="1033" w:type="dxa"/>
          </w:tcPr>
          <w:p w14:paraId="4321D22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Loại hình</w:t>
            </w:r>
          </w:p>
        </w:tc>
        <w:tc>
          <w:tcPr>
            <w:tcW w:w="1033" w:type="dxa"/>
          </w:tcPr>
          <w:p w14:paraId="0388DD9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GĐ đầu (2025-2029)</w:t>
            </w:r>
          </w:p>
        </w:tc>
        <w:tc>
          <w:tcPr>
            <w:tcW w:w="1033" w:type="dxa"/>
          </w:tcPr>
          <w:p w14:paraId="34AAC50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GĐ ổn định (2030-2035)</w:t>
            </w:r>
          </w:p>
        </w:tc>
        <w:tc>
          <w:tcPr>
            <w:tcW w:w="1377" w:type="dxa"/>
          </w:tcPr>
          <w:p w14:paraId="1654593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Chi phí (M USD/năm)</w:t>
            </w:r>
          </w:p>
        </w:tc>
      </w:tr>
      <w:tr w:rsidR="009F68C2" w:rsidRPr="00D274C8" w14:paraId="617E73EF" w14:textId="77777777">
        <w:tc>
          <w:tcPr>
            <w:tcW w:w="1377" w:type="dxa"/>
          </w:tcPr>
          <w:p w14:paraId="5FC2F66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1033" w:type="dxa"/>
          </w:tcPr>
          <w:p w14:paraId="5572AA2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Nghiên cứu ngược IoT Gateway Siemens S7-1200</w:t>
            </w:r>
          </w:p>
        </w:tc>
        <w:tc>
          <w:tcPr>
            <w:tcW w:w="1033" w:type="dxa"/>
          </w:tcPr>
          <w:p w14:paraId="2AF6558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 điện tử, CNTT</w:t>
            </w:r>
          </w:p>
        </w:tc>
        <w:tc>
          <w:tcPr>
            <w:tcW w:w="1033" w:type="dxa"/>
          </w:tcPr>
          <w:p w14:paraId="473B570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Nghiên cứu ngược + Cải tiến</w:t>
            </w:r>
          </w:p>
        </w:tc>
        <w:tc>
          <w:tcPr>
            <w:tcW w:w="1033" w:type="dxa"/>
          </w:tcPr>
          <w:p w14:paraId="4A86C2F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Phân tích kiến trúc, RE firmware, Thiết kế lại</w:t>
            </w:r>
          </w:p>
        </w:tc>
        <w:tc>
          <w:tcPr>
            <w:tcW w:w="1033" w:type="dxa"/>
          </w:tcPr>
          <w:p w14:paraId="2EF18D1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Tối ưu hiệu năng, nâng cấp</w:t>
            </w:r>
          </w:p>
        </w:tc>
        <w:tc>
          <w:tcPr>
            <w:tcW w:w="1377" w:type="dxa"/>
          </w:tcPr>
          <w:p w14:paraId="03BF6B2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0,50</w:t>
            </w:r>
          </w:p>
        </w:tc>
      </w:tr>
      <w:tr w:rsidR="009F68C2" w:rsidRPr="00D274C8" w14:paraId="43E35D20" w14:textId="77777777">
        <w:tc>
          <w:tcPr>
            <w:tcW w:w="1377" w:type="dxa"/>
          </w:tcPr>
          <w:p w14:paraId="4B327D9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1033" w:type="dxa"/>
          </w:tcPr>
          <w:p w14:paraId="6B0863D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Nghiên cứu ngược Robot AMR MiR100</w:t>
            </w:r>
          </w:p>
        </w:tc>
        <w:tc>
          <w:tcPr>
            <w:tcW w:w="1033" w:type="dxa"/>
          </w:tcPr>
          <w:p w14:paraId="3BEC11F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Cơ khí chính xác, Robotics</w:t>
            </w:r>
          </w:p>
        </w:tc>
        <w:tc>
          <w:tcPr>
            <w:tcW w:w="1033" w:type="dxa"/>
          </w:tcPr>
          <w:p w14:paraId="6A7A142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Nghiên cứu ngược + Cải tiến</w:t>
            </w:r>
          </w:p>
        </w:tc>
        <w:tc>
          <w:tcPr>
            <w:tcW w:w="1033" w:type="dxa"/>
          </w:tcPr>
          <w:p w14:paraId="6864442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Phân tích cơ cấu, SLAM, Thiết kế lại</w:t>
            </w:r>
          </w:p>
        </w:tc>
        <w:tc>
          <w:tcPr>
            <w:tcW w:w="1033" w:type="dxa"/>
          </w:tcPr>
          <w:p w14:paraId="6997958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Tự động hóa nâng cao</w:t>
            </w:r>
          </w:p>
        </w:tc>
        <w:tc>
          <w:tcPr>
            <w:tcW w:w="1377" w:type="dxa"/>
          </w:tcPr>
          <w:p w14:paraId="774F9A6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0,80</w:t>
            </w:r>
          </w:p>
        </w:tc>
      </w:tr>
      <w:tr w:rsidR="009F68C2" w:rsidRPr="00D274C8" w14:paraId="40FFE237" w14:textId="77777777">
        <w:tc>
          <w:tcPr>
            <w:tcW w:w="1377" w:type="dxa"/>
          </w:tcPr>
          <w:p w14:paraId="04786A4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w:t>
            </w:r>
          </w:p>
        </w:tc>
        <w:tc>
          <w:tcPr>
            <w:tcW w:w="1033" w:type="dxa"/>
          </w:tcPr>
          <w:p w14:paraId="1A91A42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Phát triển MK-100/200/300 (IoT Gateway)</w:t>
            </w:r>
          </w:p>
        </w:tc>
        <w:tc>
          <w:tcPr>
            <w:tcW w:w="1033" w:type="dxa"/>
          </w:tcPr>
          <w:p w14:paraId="6052F96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 điện tử, CNTT</w:t>
            </w:r>
          </w:p>
        </w:tc>
        <w:tc>
          <w:tcPr>
            <w:tcW w:w="1033" w:type="dxa"/>
          </w:tcPr>
          <w:p w14:paraId="6A37D09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Phát triển sản phẩm mới</w:t>
            </w:r>
          </w:p>
        </w:tc>
        <w:tc>
          <w:tcPr>
            <w:tcW w:w="1033" w:type="dxa"/>
          </w:tcPr>
          <w:p w14:paraId="7A49422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Thiết kế, prototype, test</w:t>
            </w:r>
          </w:p>
        </w:tc>
        <w:tc>
          <w:tcPr>
            <w:tcW w:w="1033" w:type="dxa"/>
          </w:tcPr>
          <w:p w14:paraId="677CFA6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Sản xuất hàng loạt, cải tiến</w:t>
            </w:r>
          </w:p>
        </w:tc>
        <w:tc>
          <w:tcPr>
            <w:tcW w:w="1377" w:type="dxa"/>
          </w:tcPr>
          <w:p w14:paraId="409F795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0,30</w:t>
            </w:r>
          </w:p>
        </w:tc>
      </w:tr>
      <w:tr w:rsidR="009F68C2" w:rsidRPr="00D274C8" w14:paraId="71B70904" w14:textId="77777777">
        <w:tc>
          <w:tcPr>
            <w:tcW w:w="1377" w:type="dxa"/>
          </w:tcPr>
          <w:p w14:paraId="3396345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w:t>
            </w:r>
          </w:p>
        </w:tc>
        <w:tc>
          <w:tcPr>
            <w:tcW w:w="1033" w:type="dxa"/>
          </w:tcPr>
          <w:p w14:paraId="2463D291" w14:textId="77777777" w:rsidR="009F68C2" w:rsidRPr="00D274C8" w:rsidRDefault="00CC558F">
            <w:pPr>
              <w:pStyle w:val="Compact"/>
              <w:rPr>
                <w:rFonts w:ascii="Times New Roman" w:hAnsi="Times New Roman" w:cs="Times New Roman"/>
                <w:lang w:val="nb-NO"/>
              </w:rPr>
            </w:pPr>
            <w:r w:rsidRPr="00D274C8">
              <w:rPr>
                <w:rFonts w:ascii="Times New Roman" w:hAnsi="Times New Roman" w:cs="Times New Roman"/>
                <w:lang w:val="nb-NO"/>
              </w:rPr>
              <w:t>Phát triển AMR-100/500/1000 (Mobile Robot)</w:t>
            </w:r>
          </w:p>
        </w:tc>
        <w:tc>
          <w:tcPr>
            <w:tcW w:w="1033" w:type="dxa"/>
          </w:tcPr>
          <w:p w14:paraId="2491C50B" w14:textId="77777777" w:rsidR="009F68C2" w:rsidRPr="00D274C8" w:rsidRDefault="00CC558F">
            <w:pPr>
              <w:pStyle w:val="Compact"/>
              <w:rPr>
                <w:rFonts w:ascii="Times New Roman" w:hAnsi="Times New Roman" w:cs="Times New Roman"/>
              </w:rPr>
            </w:pPr>
            <w:proofErr w:type="spellStart"/>
            <w:r w:rsidRPr="00D274C8">
              <w:rPr>
                <w:rFonts w:ascii="Times New Roman" w:hAnsi="Times New Roman" w:cs="Times New Roman"/>
              </w:rPr>
              <w:t>Cơ</w:t>
            </w:r>
            <w:proofErr w:type="spellEnd"/>
            <w:r w:rsidRPr="00D274C8">
              <w:rPr>
                <w:rFonts w:ascii="Times New Roman" w:hAnsi="Times New Roman" w:cs="Times New Roman"/>
              </w:rPr>
              <w:t xml:space="preserve"> </w:t>
            </w:r>
            <w:proofErr w:type="spellStart"/>
            <w:r w:rsidRPr="00D274C8">
              <w:rPr>
                <w:rFonts w:ascii="Times New Roman" w:hAnsi="Times New Roman" w:cs="Times New Roman"/>
              </w:rPr>
              <w:t>khí</w:t>
            </w:r>
            <w:proofErr w:type="spellEnd"/>
            <w:r w:rsidRPr="00D274C8">
              <w:rPr>
                <w:rFonts w:ascii="Times New Roman" w:hAnsi="Times New Roman" w:cs="Times New Roman"/>
              </w:rPr>
              <w:t>, Robotics, AI</w:t>
            </w:r>
          </w:p>
        </w:tc>
        <w:tc>
          <w:tcPr>
            <w:tcW w:w="1033" w:type="dxa"/>
          </w:tcPr>
          <w:p w14:paraId="0740EB9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Phát triển sản phẩm mới</w:t>
            </w:r>
          </w:p>
        </w:tc>
        <w:tc>
          <w:tcPr>
            <w:tcW w:w="1033" w:type="dxa"/>
          </w:tcPr>
          <w:p w14:paraId="609B13B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SLAM, Navigation, Fleet</w:t>
            </w:r>
          </w:p>
        </w:tc>
        <w:tc>
          <w:tcPr>
            <w:tcW w:w="1033" w:type="dxa"/>
          </w:tcPr>
          <w:p w14:paraId="384F2F3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Nâng cấp AI, swarm</w:t>
            </w:r>
          </w:p>
        </w:tc>
        <w:tc>
          <w:tcPr>
            <w:tcW w:w="1377" w:type="dxa"/>
          </w:tcPr>
          <w:p w14:paraId="50D40B0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0,35</w:t>
            </w:r>
          </w:p>
        </w:tc>
      </w:tr>
      <w:tr w:rsidR="009F68C2" w:rsidRPr="00D274C8" w14:paraId="5473CC13" w14:textId="77777777">
        <w:tc>
          <w:tcPr>
            <w:tcW w:w="1377" w:type="dxa"/>
          </w:tcPr>
          <w:p w14:paraId="15E1CEA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1033" w:type="dxa"/>
          </w:tcPr>
          <w:p w14:paraId="12C0807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Phát triển OHT-50/100 (Overhead Transport)</w:t>
            </w:r>
          </w:p>
        </w:tc>
        <w:tc>
          <w:tcPr>
            <w:tcW w:w="1033" w:type="dxa"/>
          </w:tcPr>
          <w:p w14:paraId="7E0CC20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Cơ khí, Tự động hóa</w:t>
            </w:r>
          </w:p>
        </w:tc>
        <w:tc>
          <w:tcPr>
            <w:tcW w:w="1033" w:type="dxa"/>
          </w:tcPr>
          <w:p w14:paraId="4A7D336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Phát triển sản phẩm mới</w:t>
            </w:r>
          </w:p>
        </w:tc>
        <w:tc>
          <w:tcPr>
            <w:tcW w:w="1033" w:type="dxa"/>
          </w:tcPr>
          <w:p w14:paraId="4028F52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Rail system, PLC, HMI</w:t>
            </w:r>
          </w:p>
        </w:tc>
        <w:tc>
          <w:tcPr>
            <w:tcW w:w="1033" w:type="dxa"/>
          </w:tcPr>
          <w:p w14:paraId="7E523FC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Tích hợp MES/WMS</w:t>
            </w:r>
          </w:p>
        </w:tc>
        <w:tc>
          <w:tcPr>
            <w:tcW w:w="1377" w:type="dxa"/>
          </w:tcPr>
          <w:p w14:paraId="3466526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0,20</w:t>
            </w:r>
          </w:p>
        </w:tc>
      </w:tr>
      <w:tr w:rsidR="009F68C2" w:rsidRPr="00D274C8" w14:paraId="0AE60FE8" w14:textId="77777777">
        <w:tc>
          <w:tcPr>
            <w:tcW w:w="1377" w:type="dxa"/>
          </w:tcPr>
          <w:p w14:paraId="7968D78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w:t>
            </w:r>
          </w:p>
        </w:tc>
        <w:tc>
          <w:tcPr>
            <w:tcW w:w="1033" w:type="dxa"/>
          </w:tcPr>
          <w:p w14:paraId="4620719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Tích hợp Tuya Smart Platform</w:t>
            </w:r>
          </w:p>
        </w:tc>
        <w:tc>
          <w:tcPr>
            <w:tcW w:w="1033" w:type="dxa"/>
          </w:tcPr>
          <w:p w14:paraId="65B18B5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CNTT, IoT</w:t>
            </w:r>
          </w:p>
        </w:tc>
        <w:tc>
          <w:tcPr>
            <w:tcW w:w="1033" w:type="dxa"/>
          </w:tcPr>
          <w:p w14:paraId="673B3CE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Tích hợp công nghệ</w:t>
            </w:r>
          </w:p>
        </w:tc>
        <w:tc>
          <w:tcPr>
            <w:tcW w:w="1033" w:type="dxa"/>
          </w:tcPr>
          <w:p w14:paraId="669C61E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Cloud platform, API, SDK</w:t>
            </w:r>
          </w:p>
        </w:tc>
        <w:tc>
          <w:tcPr>
            <w:tcW w:w="1033" w:type="dxa"/>
          </w:tcPr>
          <w:p w14:paraId="1863C72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Mở rộng tính năng</w:t>
            </w:r>
          </w:p>
        </w:tc>
        <w:tc>
          <w:tcPr>
            <w:tcW w:w="1377" w:type="dxa"/>
          </w:tcPr>
          <w:p w14:paraId="46DC423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0,10</w:t>
            </w:r>
          </w:p>
        </w:tc>
      </w:tr>
      <w:tr w:rsidR="009F68C2" w:rsidRPr="00D274C8" w14:paraId="65AE15EE" w14:textId="77777777">
        <w:tc>
          <w:tcPr>
            <w:tcW w:w="1377" w:type="dxa"/>
          </w:tcPr>
          <w:p w14:paraId="36FCE06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w:t>
            </w:r>
          </w:p>
        </w:tc>
        <w:tc>
          <w:tcPr>
            <w:tcW w:w="1033" w:type="dxa"/>
          </w:tcPr>
          <w:p w14:paraId="1E3A37F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Tích hợp DALY BMS cho AMR</w:t>
            </w:r>
          </w:p>
        </w:tc>
        <w:tc>
          <w:tcPr>
            <w:tcW w:w="1033" w:type="dxa"/>
          </w:tcPr>
          <w:p w14:paraId="3A83044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Điện tử, Năng lượng</w:t>
            </w:r>
          </w:p>
        </w:tc>
        <w:tc>
          <w:tcPr>
            <w:tcW w:w="1033" w:type="dxa"/>
          </w:tcPr>
          <w:p w14:paraId="4F48256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Tích hợp công nghệ</w:t>
            </w:r>
          </w:p>
        </w:tc>
        <w:tc>
          <w:tcPr>
            <w:tcW w:w="1033" w:type="dxa"/>
          </w:tcPr>
          <w:p w14:paraId="1DCFEC2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BMS integration, safety</w:t>
            </w:r>
          </w:p>
        </w:tc>
        <w:tc>
          <w:tcPr>
            <w:tcW w:w="1033" w:type="dxa"/>
          </w:tcPr>
          <w:p w14:paraId="4CA3B18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Tối ưu pin, charging</w:t>
            </w:r>
          </w:p>
        </w:tc>
        <w:tc>
          <w:tcPr>
            <w:tcW w:w="1377" w:type="dxa"/>
          </w:tcPr>
          <w:p w14:paraId="3EDDFFE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0,08</w:t>
            </w:r>
          </w:p>
        </w:tc>
      </w:tr>
      <w:tr w:rsidR="009F68C2" w:rsidRPr="00D274C8" w14:paraId="2A983299" w14:textId="77777777">
        <w:tc>
          <w:tcPr>
            <w:tcW w:w="1377" w:type="dxa"/>
          </w:tcPr>
          <w:p w14:paraId="628C385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033" w:type="dxa"/>
          </w:tcPr>
          <w:p w14:paraId="3859EBC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Tích hợp Hikvision Vision AI</w:t>
            </w:r>
          </w:p>
        </w:tc>
        <w:tc>
          <w:tcPr>
            <w:tcW w:w="1033" w:type="dxa"/>
          </w:tcPr>
          <w:p w14:paraId="6CB7BF8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AI, Computer Vision</w:t>
            </w:r>
          </w:p>
        </w:tc>
        <w:tc>
          <w:tcPr>
            <w:tcW w:w="1033" w:type="dxa"/>
          </w:tcPr>
          <w:p w14:paraId="603CB19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Tích hợp công nghệ</w:t>
            </w:r>
          </w:p>
        </w:tc>
        <w:tc>
          <w:tcPr>
            <w:tcW w:w="1033" w:type="dxa"/>
          </w:tcPr>
          <w:p w14:paraId="13766D7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Object detection, tracking</w:t>
            </w:r>
          </w:p>
        </w:tc>
        <w:tc>
          <w:tcPr>
            <w:tcW w:w="1033" w:type="dxa"/>
          </w:tcPr>
          <w:p w14:paraId="41512B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3D perception, SLAM</w:t>
            </w:r>
          </w:p>
        </w:tc>
        <w:tc>
          <w:tcPr>
            <w:tcW w:w="1377" w:type="dxa"/>
          </w:tcPr>
          <w:p w14:paraId="61F5B7C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0,12</w:t>
            </w:r>
          </w:p>
        </w:tc>
      </w:tr>
      <w:tr w:rsidR="009F68C2" w:rsidRPr="00D274C8" w14:paraId="611767F3" w14:textId="77777777">
        <w:tc>
          <w:tcPr>
            <w:tcW w:w="1377" w:type="dxa"/>
          </w:tcPr>
          <w:p w14:paraId="2BD9E13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w:t>
            </w:r>
          </w:p>
        </w:tc>
        <w:tc>
          <w:tcPr>
            <w:tcW w:w="1033" w:type="dxa"/>
          </w:tcPr>
          <w:p w14:paraId="60A2A9D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Phát triển MekongOS Platform</w:t>
            </w:r>
          </w:p>
        </w:tc>
        <w:tc>
          <w:tcPr>
            <w:tcW w:w="1033" w:type="dxa"/>
          </w:tcPr>
          <w:p w14:paraId="5B5A7E4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CNTT, Cloud</w:t>
            </w:r>
          </w:p>
        </w:tc>
        <w:tc>
          <w:tcPr>
            <w:tcW w:w="1033" w:type="dxa"/>
          </w:tcPr>
          <w:p w14:paraId="39ABA6E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Phát triển nền tảng</w:t>
            </w:r>
          </w:p>
        </w:tc>
        <w:tc>
          <w:tcPr>
            <w:tcW w:w="1033" w:type="dxa"/>
          </w:tcPr>
          <w:p w14:paraId="092F242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Architecture, Backend, API</w:t>
            </w:r>
          </w:p>
        </w:tc>
        <w:tc>
          <w:tcPr>
            <w:tcW w:w="1033" w:type="dxa"/>
          </w:tcPr>
          <w:p w14:paraId="708B523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Microservices, AI ops</w:t>
            </w:r>
          </w:p>
        </w:tc>
        <w:tc>
          <w:tcPr>
            <w:tcW w:w="1377" w:type="dxa"/>
          </w:tcPr>
          <w:p w14:paraId="2BDD3A6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0,25</w:t>
            </w:r>
          </w:p>
        </w:tc>
      </w:tr>
      <w:tr w:rsidR="009F68C2" w:rsidRPr="00D274C8" w14:paraId="5756D018" w14:textId="77777777">
        <w:tc>
          <w:tcPr>
            <w:tcW w:w="1377" w:type="dxa"/>
          </w:tcPr>
          <w:p w14:paraId="59FBB4E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w:t>
            </w:r>
          </w:p>
        </w:tc>
        <w:tc>
          <w:tcPr>
            <w:tcW w:w="1033" w:type="dxa"/>
          </w:tcPr>
          <w:p w14:paraId="2857399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Nghiên cứu AI/ML cho Robotics</w:t>
            </w:r>
          </w:p>
        </w:tc>
        <w:tc>
          <w:tcPr>
            <w:tcW w:w="1033" w:type="dxa"/>
          </w:tcPr>
          <w:p w14:paraId="354A0B0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AI, Robotics</w:t>
            </w:r>
          </w:p>
        </w:tc>
        <w:tc>
          <w:tcPr>
            <w:tcW w:w="1033" w:type="dxa"/>
          </w:tcPr>
          <w:p w14:paraId="749536C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Nghiên cứu ứng dụng</w:t>
            </w:r>
          </w:p>
        </w:tc>
        <w:tc>
          <w:tcPr>
            <w:tcW w:w="1033" w:type="dxa"/>
          </w:tcPr>
          <w:p w14:paraId="1B641F9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Path planning, obstacle avoidance</w:t>
            </w:r>
          </w:p>
        </w:tc>
        <w:tc>
          <w:tcPr>
            <w:tcW w:w="1033" w:type="dxa"/>
          </w:tcPr>
          <w:p w14:paraId="6B1D3B9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Deep learning, RL</w:t>
            </w:r>
          </w:p>
        </w:tc>
        <w:tc>
          <w:tcPr>
            <w:tcW w:w="1377" w:type="dxa"/>
          </w:tcPr>
          <w:p w14:paraId="5B834E1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0,15</w:t>
            </w:r>
          </w:p>
        </w:tc>
      </w:tr>
      <w:tr w:rsidR="009F68C2" w:rsidRPr="00D274C8" w14:paraId="64DEF4C2" w14:textId="77777777">
        <w:tc>
          <w:tcPr>
            <w:tcW w:w="1377" w:type="dxa"/>
          </w:tcPr>
          <w:p w14:paraId="387A147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w:t>
            </w:r>
          </w:p>
        </w:tc>
        <w:tc>
          <w:tcPr>
            <w:tcW w:w="1033" w:type="dxa"/>
          </w:tcPr>
          <w:p w14:paraId="3E6FFAB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Nghiên cứu Edge Computing</w:t>
            </w:r>
          </w:p>
        </w:tc>
        <w:tc>
          <w:tcPr>
            <w:tcW w:w="1033" w:type="dxa"/>
          </w:tcPr>
          <w:p w14:paraId="68F1FE0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CNTT, IoT</w:t>
            </w:r>
          </w:p>
        </w:tc>
        <w:tc>
          <w:tcPr>
            <w:tcW w:w="1033" w:type="dxa"/>
          </w:tcPr>
          <w:p w14:paraId="26AAE0D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Nghiên cứu ứng dụng</w:t>
            </w:r>
          </w:p>
        </w:tc>
        <w:tc>
          <w:tcPr>
            <w:tcW w:w="1033" w:type="dxa"/>
          </w:tcPr>
          <w:p w14:paraId="0480FFA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NPU integration, inference</w:t>
            </w:r>
          </w:p>
        </w:tc>
        <w:tc>
          <w:tcPr>
            <w:tcW w:w="1033" w:type="dxa"/>
          </w:tcPr>
          <w:p w14:paraId="63DBCE0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Federated learning</w:t>
            </w:r>
          </w:p>
        </w:tc>
        <w:tc>
          <w:tcPr>
            <w:tcW w:w="1377" w:type="dxa"/>
          </w:tcPr>
          <w:p w14:paraId="027BDD2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0,10</w:t>
            </w:r>
          </w:p>
        </w:tc>
      </w:tr>
      <w:tr w:rsidR="009F68C2" w:rsidRPr="00D274C8" w14:paraId="602FFBB3" w14:textId="77777777">
        <w:tc>
          <w:tcPr>
            <w:tcW w:w="1377" w:type="dxa"/>
          </w:tcPr>
          <w:p w14:paraId="5860920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w:t>
            </w:r>
          </w:p>
        </w:tc>
        <w:tc>
          <w:tcPr>
            <w:tcW w:w="1033" w:type="dxa"/>
          </w:tcPr>
          <w:p w14:paraId="0BCF792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Localization &amp; Customization</w:t>
            </w:r>
          </w:p>
        </w:tc>
        <w:tc>
          <w:tcPr>
            <w:tcW w:w="1033" w:type="dxa"/>
          </w:tcPr>
          <w:p w14:paraId="3166A54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Tất cả lĩnh vực</w:t>
            </w:r>
          </w:p>
        </w:tc>
        <w:tc>
          <w:tcPr>
            <w:tcW w:w="1033" w:type="dxa"/>
          </w:tcPr>
          <w:p w14:paraId="49DE864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Tùy chỉnh sản phẩm</w:t>
            </w:r>
          </w:p>
        </w:tc>
        <w:tc>
          <w:tcPr>
            <w:tcW w:w="1033" w:type="dxa"/>
          </w:tcPr>
          <w:p w14:paraId="78D23F8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Tiếng Việt, chuẩn VN</w:t>
            </w:r>
          </w:p>
        </w:tc>
        <w:tc>
          <w:tcPr>
            <w:tcW w:w="1033" w:type="dxa"/>
          </w:tcPr>
          <w:p w14:paraId="34DD552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Industry-specific</w:t>
            </w:r>
          </w:p>
        </w:tc>
        <w:tc>
          <w:tcPr>
            <w:tcW w:w="1377" w:type="dxa"/>
          </w:tcPr>
          <w:p w14:paraId="2A176FF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0,08</w:t>
            </w:r>
          </w:p>
        </w:tc>
      </w:tr>
      <w:tr w:rsidR="009F68C2" w:rsidRPr="00D274C8" w14:paraId="4D3B0628" w14:textId="77777777">
        <w:tc>
          <w:tcPr>
            <w:tcW w:w="1377" w:type="dxa"/>
          </w:tcPr>
          <w:p w14:paraId="2BD7E41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w:t>
            </w:r>
          </w:p>
        </w:tc>
        <w:tc>
          <w:tcPr>
            <w:tcW w:w="1033" w:type="dxa"/>
          </w:tcPr>
          <w:p w14:paraId="1456D71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Đào tạo &amp; Phát triển nhân lực</w:t>
            </w:r>
          </w:p>
        </w:tc>
        <w:tc>
          <w:tcPr>
            <w:tcW w:w="1033" w:type="dxa"/>
          </w:tcPr>
          <w:p w14:paraId="6286942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Tất cả lĩnh vực</w:t>
            </w:r>
          </w:p>
        </w:tc>
        <w:tc>
          <w:tcPr>
            <w:tcW w:w="1033" w:type="dxa"/>
          </w:tcPr>
          <w:p w14:paraId="5FEE6D3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Training</w:t>
            </w:r>
          </w:p>
        </w:tc>
        <w:tc>
          <w:tcPr>
            <w:tcW w:w="1033" w:type="dxa"/>
          </w:tcPr>
          <w:p w14:paraId="58E1AB8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Onboarding, upskilling</w:t>
            </w:r>
          </w:p>
        </w:tc>
        <w:tc>
          <w:tcPr>
            <w:tcW w:w="1033" w:type="dxa"/>
          </w:tcPr>
          <w:p w14:paraId="647E493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Advanced training</w:t>
            </w:r>
          </w:p>
        </w:tc>
        <w:tc>
          <w:tcPr>
            <w:tcW w:w="1377" w:type="dxa"/>
          </w:tcPr>
          <w:p w14:paraId="5BCC71E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0,05</w:t>
            </w:r>
          </w:p>
        </w:tc>
      </w:tr>
      <w:tr w:rsidR="009F68C2" w:rsidRPr="00D274C8" w14:paraId="66A106A6" w14:textId="77777777">
        <w:tc>
          <w:tcPr>
            <w:tcW w:w="1377" w:type="dxa"/>
          </w:tcPr>
          <w:p w14:paraId="6C6818C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w:t>
            </w:r>
          </w:p>
        </w:tc>
        <w:tc>
          <w:tcPr>
            <w:tcW w:w="1033" w:type="dxa"/>
          </w:tcPr>
          <w:p w14:paraId="708C5C5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Sở hữu trí tuệ (Patent, Trademark)</w:t>
            </w:r>
          </w:p>
        </w:tc>
        <w:tc>
          <w:tcPr>
            <w:tcW w:w="1033" w:type="dxa"/>
          </w:tcPr>
          <w:p w14:paraId="53C0719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Pháp lý, IP</w:t>
            </w:r>
          </w:p>
        </w:tc>
        <w:tc>
          <w:tcPr>
            <w:tcW w:w="1033" w:type="dxa"/>
          </w:tcPr>
          <w:p w14:paraId="18D1A56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Bảo vệ IP</w:t>
            </w:r>
          </w:p>
        </w:tc>
        <w:tc>
          <w:tcPr>
            <w:tcW w:w="1033" w:type="dxa"/>
          </w:tcPr>
          <w:p w14:paraId="3DC38FE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Filing 10 patents</w:t>
            </w:r>
          </w:p>
        </w:tc>
        <w:tc>
          <w:tcPr>
            <w:tcW w:w="1033" w:type="dxa"/>
          </w:tcPr>
          <w:p w14:paraId="127453D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Filing 5 patents/year</w:t>
            </w:r>
          </w:p>
        </w:tc>
        <w:tc>
          <w:tcPr>
            <w:tcW w:w="1377" w:type="dxa"/>
          </w:tcPr>
          <w:p w14:paraId="13C0CDB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0,05</w:t>
            </w:r>
          </w:p>
        </w:tc>
      </w:tr>
      <w:tr w:rsidR="009F68C2" w:rsidRPr="00D274C8" w14:paraId="0215AA50" w14:textId="77777777">
        <w:tc>
          <w:tcPr>
            <w:tcW w:w="1377" w:type="dxa"/>
          </w:tcPr>
          <w:p w14:paraId="4A89035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w:t>
            </w:r>
          </w:p>
        </w:tc>
        <w:tc>
          <w:tcPr>
            <w:tcW w:w="1033" w:type="dxa"/>
          </w:tcPr>
          <w:p w14:paraId="0552162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Testing &amp; Certification (ISO, CE, UL)</w:t>
            </w:r>
          </w:p>
        </w:tc>
        <w:tc>
          <w:tcPr>
            <w:tcW w:w="1033" w:type="dxa"/>
          </w:tcPr>
          <w:p w14:paraId="3929493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QA, Compliance</w:t>
            </w:r>
          </w:p>
        </w:tc>
        <w:tc>
          <w:tcPr>
            <w:tcW w:w="1033" w:type="dxa"/>
          </w:tcPr>
          <w:p w14:paraId="7FEB65E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Kiểm định</w:t>
            </w:r>
          </w:p>
        </w:tc>
        <w:tc>
          <w:tcPr>
            <w:tcW w:w="1033" w:type="dxa"/>
          </w:tcPr>
          <w:p w14:paraId="04B21AD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ISO 9001, CE, UL</w:t>
            </w:r>
          </w:p>
        </w:tc>
        <w:tc>
          <w:tcPr>
            <w:tcW w:w="1033" w:type="dxa"/>
          </w:tcPr>
          <w:p w14:paraId="3FBCEA7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ISO 14001, 45001, IEC</w:t>
            </w:r>
          </w:p>
        </w:tc>
        <w:tc>
          <w:tcPr>
            <w:tcW w:w="1377" w:type="dxa"/>
          </w:tcPr>
          <w:p w14:paraId="4D7AFBA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0,02</w:t>
            </w:r>
          </w:p>
        </w:tc>
      </w:tr>
      <w:tr w:rsidR="009F68C2" w:rsidRPr="00D274C8" w14:paraId="14E9FBC7" w14:textId="77777777">
        <w:tc>
          <w:tcPr>
            <w:tcW w:w="1377" w:type="dxa"/>
          </w:tcPr>
          <w:p w14:paraId="143374B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Tổng</w:t>
            </w:r>
          </w:p>
        </w:tc>
        <w:tc>
          <w:tcPr>
            <w:tcW w:w="1033" w:type="dxa"/>
          </w:tcPr>
          <w:p w14:paraId="1511460F" w14:textId="77777777" w:rsidR="009F68C2" w:rsidRPr="00D274C8" w:rsidRDefault="009F68C2">
            <w:pPr>
              <w:pStyle w:val="Compact"/>
              <w:rPr>
                <w:rFonts w:ascii="Times New Roman" w:hAnsi="Times New Roman" w:cs="Times New Roman"/>
              </w:rPr>
            </w:pPr>
          </w:p>
        </w:tc>
        <w:tc>
          <w:tcPr>
            <w:tcW w:w="1033" w:type="dxa"/>
          </w:tcPr>
          <w:p w14:paraId="52B9730F" w14:textId="77777777" w:rsidR="009F68C2" w:rsidRPr="00D274C8" w:rsidRDefault="009F68C2">
            <w:pPr>
              <w:pStyle w:val="Compact"/>
              <w:rPr>
                <w:rFonts w:ascii="Times New Roman" w:hAnsi="Times New Roman" w:cs="Times New Roman"/>
              </w:rPr>
            </w:pPr>
          </w:p>
        </w:tc>
        <w:tc>
          <w:tcPr>
            <w:tcW w:w="1033" w:type="dxa"/>
          </w:tcPr>
          <w:p w14:paraId="2F7FD679" w14:textId="77777777" w:rsidR="009F68C2" w:rsidRPr="00D274C8" w:rsidRDefault="009F68C2">
            <w:pPr>
              <w:pStyle w:val="Compact"/>
              <w:rPr>
                <w:rFonts w:ascii="Times New Roman" w:hAnsi="Times New Roman" w:cs="Times New Roman"/>
              </w:rPr>
            </w:pPr>
          </w:p>
        </w:tc>
        <w:tc>
          <w:tcPr>
            <w:tcW w:w="1033" w:type="dxa"/>
          </w:tcPr>
          <w:p w14:paraId="5653B97F" w14:textId="77777777" w:rsidR="009F68C2" w:rsidRPr="00D274C8" w:rsidRDefault="009F68C2">
            <w:pPr>
              <w:pStyle w:val="Compact"/>
              <w:rPr>
                <w:rFonts w:ascii="Times New Roman" w:hAnsi="Times New Roman" w:cs="Times New Roman"/>
              </w:rPr>
            </w:pPr>
          </w:p>
        </w:tc>
        <w:tc>
          <w:tcPr>
            <w:tcW w:w="1033" w:type="dxa"/>
          </w:tcPr>
          <w:p w14:paraId="6500194C" w14:textId="77777777" w:rsidR="009F68C2" w:rsidRPr="00D274C8" w:rsidRDefault="009F68C2">
            <w:pPr>
              <w:pStyle w:val="Compact"/>
              <w:rPr>
                <w:rFonts w:ascii="Times New Roman" w:hAnsi="Times New Roman" w:cs="Times New Roman"/>
              </w:rPr>
            </w:pPr>
          </w:p>
        </w:tc>
        <w:tc>
          <w:tcPr>
            <w:tcW w:w="1377" w:type="dxa"/>
          </w:tcPr>
          <w:p w14:paraId="4FD7627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0,43</w:t>
            </w:r>
          </w:p>
        </w:tc>
      </w:tr>
    </w:tbl>
    <w:p w14:paraId="6F6CB4C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i/>
          <w:iCs/>
        </w:rPr>
        <w:t>Cập nhật V7.1: Chi phí R&amp;D GĐ1 điều chỉnh về 0,43M USD/năm để khớp với cấu trúc tài chính.</w:t>
      </w:r>
    </w:p>
    <w:p w14:paraId="385FBB3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Nguồn: Kế hoạch R&amp;D nội bộ Mekong Technology. Ghi chú: Chi phí GĐ1, GĐ2 và GĐ3 có điều chỉnh theo quy mô nhân sự và mức độ phức tạp.</w:t>
      </w:r>
    </w:p>
    <w:p w14:paraId="4B9EECB3"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Bảng 14.5.2: Chi tiết chi phí R&amp;D theo mục</w:t>
      </w:r>
    </w:p>
    <w:tbl>
      <w:tblPr>
        <w:tblStyle w:val="Table"/>
        <w:tblW w:w="5000" w:type="pct"/>
        <w:tblLayout w:type="fixed"/>
        <w:tblLook w:val="0020" w:firstRow="1" w:lastRow="0" w:firstColumn="0" w:lastColumn="0" w:noHBand="0" w:noVBand="0"/>
      </w:tblPr>
      <w:tblGrid>
        <w:gridCol w:w="1741"/>
        <w:gridCol w:w="1306"/>
        <w:gridCol w:w="1741"/>
        <w:gridCol w:w="1741"/>
        <w:gridCol w:w="1741"/>
        <w:gridCol w:w="1306"/>
      </w:tblGrid>
      <w:tr w:rsidR="009F68C2" w:rsidRPr="00D274C8" w14:paraId="6CDDEAB6"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440" w:type="dxa"/>
          </w:tcPr>
          <w:p w14:paraId="2AEB6B3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STT</w:t>
            </w:r>
          </w:p>
        </w:tc>
        <w:tc>
          <w:tcPr>
            <w:tcW w:w="1080" w:type="dxa"/>
          </w:tcPr>
          <w:p w14:paraId="247BFA5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Mục chi</w:t>
            </w:r>
          </w:p>
        </w:tc>
        <w:tc>
          <w:tcPr>
            <w:tcW w:w="1440" w:type="dxa"/>
          </w:tcPr>
          <w:p w14:paraId="433E9BC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GĐ1 (M USD/năm)</w:t>
            </w:r>
          </w:p>
        </w:tc>
        <w:tc>
          <w:tcPr>
            <w:tcW w:w="1440" w:type="dxa"/>
          </w:tcPr>
          <w:p w14:paraId="53EB6E3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GĐ2 (M USD/năm)</w:t>
            </w:r>
          </w:p>
        </w:tc>
        <w:tc>
          <w:tcPr>
            <w:tcW w:w="1440" w:type="dxa"/>
          </w:tcPr>
          <w:p w14:paraId="09F0526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GĐ3 (M USD/năm)</w:t>
            </w:r>
          </w:p>
        </w:tc>
        <w:tc>
          <w:tcPr>
            <w:tcW w:w="1080" w:type="dxa"/>
          </w:tcPr>
          <w:p w14:paraId="63952CA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3B11DE1F" w14:textId="77777777">
        <w:tc>
          <w:tcPr>
            <w:tcW w:w="1440" w:type="dxa"/>
          </w:tcPr>
          <w:p w14:paraId="18823A3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1080" w:type="dxa"/>
          </w:tcPr>
          <w:p w14:paraId="5700DBD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 khấu hao hạ tầng R&amp;D</w:t>
            </w:r>
          </w:p>
        </w:tc>
        <w:tc>
          <w:tcPr>
            <w:tcW w:w="1440" w:type="dxa"/>
          </w:tcPr>
          <w:p w14:paraId="56FEFBA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0,03</w:t>
            </w:r>
          </w:p>
        </w:tc>
        <w:tc>
          <w:tcPr>
            <w:tcW w:w="1440" w:type="dxa"/>
          </w:tcPr>
          <w:p w14:paraId="0F0A38F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0,05</w:t>
            </w:r>
          </w:p>
        </w:tc>
        <w:tc>
          <w:tcPr>
            <w:tcW w:w="1440" w:type="dxa"/>
          </w:tcPr>
          <w:p w14:paraId="16387E7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0,08</w:t>
            </w:r>
          </w:p>
        </w:tc>
        <w:tc>
          <w:tcPr>
            <w:tcW w:w="1080" w:type="dxa"/>
          </w:tcPr>
          <w:p w14:paraId="1058D5E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Thiết bị 2M USD, khấu hao 10 năm; tăng dần khi mở rộng lab</w:t>
            </w:r>
          </w:p>
        </w:tc>
      </w:tr>
      <w:tr w:rsidR="009F68C2" w:rsidRPr="00D274C8" w14:paraId="2E90377C" w14:textId="77777777">
        <w:tc>
          <w:tcPr>
            <w:tcW w:w="1440" w:type="dxa"/>
          </w:tcPr>
          <w:p w14:paraId="37832CB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1080" w:type="dxa"/>
          </w:tcPr>
          <w:p w14:paraId="3E585AE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 lương R&amp;D</w:t>
            </w:r>
          </w:p>
        </w:tc>
        <w:tc>
          <w:tcPr>
            <w:tcW w:w="1440" w:type="dxa"/>
          </w:tcPr>
          <w:p w14:paraId="5EA5112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0,26</w:t>
            </w:r>
          </w:p>
        </w:tc>
        <w:tc>
          <w:tcPr>
            <w:tcW w:w="1440" w:type="dxa"/>
          </w:tcPr>
          <w:p w14:paraId="7D8F39C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0,38</w:t>
            </w:r>
          </w:p>
        </w:tc>
        <w:tc>
          <w:tcPr>
            <w:tcW w:w="1440" w:type="dxa"/>
          </w:tcPr>
          <w:p w14:paraId="7AA8DE8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0,60</w:t>
            </w:r>
          </w:p>
        </w:tc>
        <w:tc>
          <w:tcPr>
            <w:tcW w:w="1080" w:type="dxa"/>
          </w:tcPr>
          <w:p w14:paraId="3B6F0E9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36→60→100 engineers, avg 7,2K→6,3K→6,0K USD/năm</w:t>
            </w:r>
          </w:p>
        </w:tc>
      </w:tr>
      <w:tr w:rsidR="009F68C2" w:rsidRPr="00D274C8" w14:paraId="094C7035" w14:textId="77777777">
        <w:tc>
          <w:tcPr>
            <w:tcW w:w="1440" w:type="dxa"/>
          </w:tcPr>
          <w:p w14:paraId="6DAD6E7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w:t>
            </w:r>
          </w:p>
        </w:tc>
        <w:tc>
          <w:tcPr>
            <w:tcW w:w="1080" w:type="dxa"/>
          </w:tcPr>
          <w:p w14:paraId="3173534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 vật tư, tiêu hao</w:t>
            </w:r>
          </w:p>
        </w:tc>
        <w:tc>
          <w:tcPr>
            <w:tcW w:w="1440" w:type="dxa"/>
          </w:tcPr>
          <w:p w14:paraId="304D828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0,04</w:t>
            </w:r>
          </w:p>
        </w:tc>
        <w:tc>
          <w:tcPr>
            <w:tcW w:w="1440" w:type="dxa"/>
          </w:tcPr>
          <w:p w14:paraId="2894A14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0,06</w:t>
            </w:r>
          </w:p>
        </w:tc>
        <w:tc>
          <w:tcPr>
            <w:tcW w:w="1440" w:type="dxa"/>
          </w:tcPr>
          <w:p w14:paraId="68FBD16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0,10</w:t>
            </w:r>
          </w:p>
        </w:tc>
        <w:tc>
          <w:tcPr>
            <w:tcW w:w="1080" w:type="dxa"/>
          </w:tcPr>
          <w:p w14:paraId="1F9DF1A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PCB, linh kiện thử nghiệm, vật liệu cơ khí, hóa chất</w:t>
            </w:r>
          </w:p>
        </w:tc>
      </w:tr>
      <w:tr w:rsidR="009F68C2" w:rsidRPr="00D274C8" w14:paraId="5434984D" w14:textId="77777777">
        <w:tc>
          <w:tcPr>
            <w:tcW w:w="1440" w:type="dxa"/>
          </w:tcPr>
          <w:p w14:paraId="5479613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w:t>
            </w:r>
          </w:p>
        </w:tc>
        <w:tc>
          <w:tcPr>
            <w:tcW w:w="1080" w:type="dxa"/>
          </w:tcPr>
          <w:p w14:paraId="4F94660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 thuê chuyên gia</w:t>
            </w:r>
          </w:p>
        </w:tc>
        <w:tc>
          <w:tcPr>
            <w:tcW w:w="1440" w:type="dxa"/>
          </w:tcPr>
          <w:p w14:paraId="0B1A367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0,03</w:t>
            </w:r>
          </w:p>
        </w:tc>
        <w:tc>
          <w:tcPr>
            <w:tcW w:w="1440" w:type="dxa"/>
          </w:tcPr>
          <w:p w14:paraId="07A74D1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0,05</w:t>
            </w:r>
          </w:p>
        </w:tc>
        <w:tc>
          <w:tcPr>
            <w:tcW w:w="1440" w:type="dxa"/>
          </w:tcPr>
          <w:p w14:paraId="384636F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0,05</w:t>
            </w:r>
          </w:p>
        </w:tc>
        <w:tc>
          <w:tcPr>
            <w:tcW w:w="1080" w:type="dxa"/>
          </w:tcPr>
          <w:p w14:paraId="78B85F8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Từ KUKA, Tuya (giảm dần khi nội bộ hóa kiến thức)</w:t>
            </w:r>
          </w:p>
        </w:tc>
      </w:tr>
      <w:tr w:rsidR="009F68C2" w:rsidRPr="00D274C8" w14:paraId="4C8BDFAB" w14:textId="77777777">
        <w:tc>
          <w:tcPr>
            <w:tcW w:w="1440" w:type="dxa"/>
          </w:tcPr>
          <w:p w14:paraId="00C3A3E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1080" w:type="dxa"/>
          </w:tcPr>
          <w:p w14:paraId="6C73BE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 hội thảo, đào tạo</w:t>
            </w:r>
          </w:p>
        </w:tc>
        <w:tc>
          <w:tcPr>
            <w:tcW w:w="1440" w:type="dxa"/>
          </w:tcPr>
          <w:p w14:paraId="2F571F6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0,02</w:t>
            </w:r>
          </w:p>
        </w:tc>
        <w:tc>
          <w:tcPr>
            <w:tcW w:w="1440" w:type="dxa"/>
          </w:tcPr>
          <w:p w14:paraId="3C5BA82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0,03</w:t>
            </w:r>
          </w:p>
        </w:tc>
        <w:tc>
          <w:tcPr>
            <w:tcW w:w="1440" w:type="dxa"/>
          </w:tcPr>
          <w:p w14:paraId="234F9B5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0,05</w:t>
            </w:r>
          </w:p>
        </w:tc>
        <w:tc>
          <w:tcPr>
            <w:tcW w:w="1080" w:type="dxa"/>
          </w:tcPr>
          <w:p w14:paraId="40064B8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Conferences (IEEE, Robotics Summit), training courses, certifications</w:t>
            </w:r>
          </w:p>
        </w:tc>
      </w:tr>
      <w:tr w:rsidR="009F68C2" w:rsidRPr="00D274C8" w14:paraId="51A9716A" w14:textId="77777777">
        <w:tc>
          <w:tcPr>
            <w:tcW w:w="1440" w:type="dxa"/>
          </w:tcPr>
          <w:p w14:paraId="2D107F5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w:t>
            </w:r>
          </w:p>
        </w:tc>
        <w:tc>
          <w:tcPr>
            <w:tcW w:w="1080" w:type="dxa"/>
          </w:tcPr>
          <w:p w14:paraId="6CF2B6E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 bảo trì thiết bị</w:t>
            </w:r>
          </w:p>
        </w:tc>
        <w:tc>
          <w:tcPr>
            <w:tcW w:w="1440" w:type="dxa"/>
          </w:tcPr>
          <w:p w14:paraId="365F848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0,01</w:t>
            </w:r>
          </w:p>
        </w:tc>
        <w:tc>
          <w:tcPr>
            <w:tcW w:w="1440" w:type="dxa"/>
          </w:tcPr>
          <w:p w14:paraId="096BE2F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0,02</w:t>
            </w:r>
          </w:p>
        </w:tc>
        <w:tc>
          <w:tcPr>
            <w:tcW w:w="1440" w:type="dxa"/>
          </w:tcPr>
          <w:p w14:paraId="0AEF193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0,03</w:t>
            </w:r>
          </w:p>
        </w:tc>
        <w:tc>
          <w:tcPr>
            <w:tcW w:w="1080" w:type="dxa"/>
          </w:tcPr>
          <w:p w14:paraId="11A713A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Lab equipment maintenance, calibration, spare parts</w:t>
            </w:r>
          </w:p>
        </w:tc>
      </w:tr>
      <w:tr w:rsidR="009F68C2" w:rsidRPr="00D274C8" w14:paraId="1F13886D" w14:textId="77777777">
        <w:tc>
          <w:tcPr>
            <w:tcW w:w="1440" w:type="dxa"/>
          </w:tcPr>
          <w:p w14:paraId="6C70CC7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w:t>
            </w:r>
          </w:p>
        </w:tc>
        <w:tc>
          <w:tcPr>
            <w:tcW w:w="1080" w:type="dxa"/>
          </w:tcPr>
          <w:p w14:paraId="3E61E79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Phí bản quyền, IP</w:t>
            </w:r>
          </w:p>
        </w:tc>
        <w:tc>
          <w:tcPr>
            <w:tcW w:w="1440" w:type="dxa"/>
          </w:tcPr>
          <w:p w14:paraId="4CFDB82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0,04</w:t>
            </w:r>
          </w:p>
        </w:tc>
        <w:tc>
          <w:tcPr>
            <w:tcW w:w="1440" w:type="dxa"/>
          </w:tcPr>
          <w:p w14:paraId="3C8EDAD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0,05</w:t>
            </w:r>
          </w:p>
        </w:tc>
        <w:tc>
          <w:tcPr>
            <w:tcW w:w="1440" w:type="dxa"/>
          </w:tcPr>
          <w:p w14:paraId="4F6ED4D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0,06</w:t>
            </w:r>
          </w:p>
        </w:tc>
        <w:tc>
          <w:tcPr>
            <w:tcW w:w="1080" w:type="dxa"/>
          </w:tcPr>
          <w:p w14:paraId="69E8B27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Royalty KUKA 3% doanh thu, patents filing (5K USD/patent), trademark</w:t>
            </w:r>
          </w:p>
        </w:tc>
      </w:tr>
      <w:tr w:rsidR="009F68C2" w:rsidRPr="00D274C8" w14:paraId="06FC6990" w14:textId="77777777">
        <w:tc>
          <w:tcPr>
            <w:tcW w:w="1440" w:type="dxa"/>
          </w:tcPr>
          <w:p w14:paraId="4B65877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Tổng</w:t>
            </w:r>
          </w:p>
        </w:tc>
        <w:tc>
          <w:tcPr>
            <w:tcW w:w="1080" w:type="dxa"/>
          </w:tcPr>
          <w:p w14:paraId="110B30E9" w14:textId="77777777" w:rsidR="009F68C2" w:rsidRPr="00D274C8" w:rsidRDefault="009F68C2">
            <w:pPr>
              <w:pStyle w:val="Compact"/>
              <w:rPr>
                <w:rFonts w:ascii="Times New Roman" w:hAnsi="Times New Roman" w:cs="Times New Roman"/>
              </w:rPr>
            </w:pPr>
          </w:p>
        </w:tc>
        <w:tc>
          <w:tcPr>
            <w:tcW w:w="1440" w:type="dxa"/>
          </w:tcPr>
          <w:p w14:paraId="7560091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0,43</w:t>
            </w:r>
          </w:p>
        </w:tc>
        <w:tc>
          <w:tcPr>
            <w:tcW w:w="1440" w:type="dxa"/>
          </w:tcPr>
          <w:p w14:paraId="0049F59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0,64</w:t>
            </w:r>
          </w:p>
        </w:tc>
        <w:tc>
          <w:tcPr>
            <w:tcW w:w="1440" w:type="dxa"/>
          </w:tcPr>
          <w:p w14:paraId="305FCF9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0,97</w:t>
            </w:r>
          </w:p>
        </w:tc>
        <w:tc>
          <w:tcPr>
            <w:tcW w:w="1080" w:type="dxa"/>
          </w:tcPr>
          <w:p w14:paraId="66AC9C7E" w14:textId="77777777" w:rsidR="009F68C2" w:rsidRPr="00D274C8" w:rsidRDefault="009F68C2">
            <w:pPr>
              <w:pStyle w:val="Compact"/>
              <w:rPr>
                <w:rFonts w:ascii="Times New Roman" w:hAnsi="Times New Roman" w:cs="Times New Roman"/>
              </w:rPr>
            </w:pPr>
          </w:p>
        </w:tc>
      </w:tr>
    </w:tbl>
    <w:p w14:paraId="1C6A805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i/>
          <w:iCs/>
        </w:rPr>
        <w:t>Cập nhật V7.1: Chi phí R&amp;D điều chỉnh về 10% VA. Chi phí được phân bổ hợp lý theo từng giai đoạn phát triển.</w:t>
      </w:r>
    </w:p>
    <w:p w14:paraId="3CCA914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Nguồn: Kế hoạch tài chính R&amp;D.</w:t>
      </w:r>
    </w:p>
    <w:p w14:paraId="42350EF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Tính toán tỷ lệ R&amp;D/VA (Đáp ứng [NĐ 76/2018/NĐ-CP – Điều 4, Khoản 2]):</w:t>
      </w:r>
    </w:p>
    <w:tbl>
      <w:tblPr>
        <w:tblStyle w:val="Table"/>
        <w:tblW w:w="5000" w:type="pct"/>
        <w:tblLayout w:type="fixed"/>
        <w:tblLook w:val="0020" w:firstRow="1" w:lastRow="0" w:firstColumn="0" w:lastColumn="0" w:noHBand="0" w:noVBand="0"/>
      </w:tblPr>
      <w:tblGrid>
        <w:gridCol w:w="1306"/>
        <w:gridCol w:w="1741"/>
        <w:gridCol w:w="1741"/>
        <w:gridCol w:w="1741"/>
        <w:gridCol w:w="1741"/>
        <w:gridCol w:w="1306"/>
      </w:tblGrid>
      <w:tr w:rsidR="009F68C2" w:rsidRPr="00D274C8" w14:paraId="0BF2DB65"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080" w:type="dxa"/>
          </w:tcPr>
          <w:p w14:paraId="088AF07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Giai đoạn</w:t>
            </w:r>
          </w:p>
        </w:tc>
        <w:tc>
          <w:tcPr>
            <w:tcW w:w="1440" w:type="dxa"/>
          </w:tcPr>
          <w:p w14:paraId="5537F8E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Chi phí R&amp;D (M USD/năm)</w:t>
            </w:r>
          </w:p>
        </w:tc>
        <w:tc>
          <w:tcPr>
            <w:tcW w:w="1440" w:type="dxa"/>
          </w:tcPr>
          <w:p w14:paraId="5F553A9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trị gia tăng (M USD/năm)</w:t>
            </w:r>
          </w:p>
        </w:tc>
        <w:tc>
          <w:tcPr>
            <w:tcW w:w="1440" w:type="dxa"/>
          </w:tcPr>
          <w:p w14:paraId="63B5B04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R&amp;D/VA (%)</w:t>
            </w:r>
          </w:p>
        </w:tc>
        <w:tc>
          <w:tcPr>
            <w:tcW w:w="1440" w:type="dxa"/>
          </w:tcPr>
          <w:p w14:paraId="4C38BCE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Tiêu chuẩn CNCT</w:t>
            </w:r>
          </w:p>
        </w:tc>
        <w:tc>
          <w:tcPr>
            <w:tcW w:w="1080" w:type="dxa"/>
          </w:tcPr>
          <w:p w14:paraId="37B3E8B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Kết luận</w:t>
            </w:r>
          </w:p>
        </w:tc>
      </w:tr>
      <w:tr w:rsidR="009F68C2" w:rsidRPr="00D274C8" w14:paraId="213DF348" w14:textId="77777777">
        <w:tc>
          <w:tcPr>
            <w:tcW w:w="1080" w:type="dxa"/>
          </w:tcPr>
          <w:p w14:paraId="7ED7664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GĐ1 (2025-2029)</w:t>
            </w:r>
          </w:p>
        </w:tc>
        <w:tc>
          <w:tcPr>
            <w:tcW w:w="1440" w:type="dxa"/>
          </w:tcPr>
          <w:p w14:paraId="287C125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0,43 (2,15 tổng)</w:t>
            </w:r>
          </w:p>
        </w:tc>
        <w:tc>
          <w:tcPr>
            <w:tcW w:w="1440" w:type="dxa"/>
          </w:tcPr>
          <w:p w14:paraId="3AD8EF1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1,29 (6,43 tổng)</w:t>
            </w:r>
          </w:p>
        </w:tc>
        <w:tc>
          <w:tcPr>
            <w:tcW w:w="1440" w:type="dxa"/>
          </w:tcPr>
          <w:p w14:paraId="2F58605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10,0%</w:t>
            </w:r>
          </w:p>
        </w:tc>
        <w:tc>
          <w:tcPr>
            <w:tcW w:w="1440" w:type="dxa"/>
          </w:tcPr>
          <w:p w14:paraId="6C753C3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w:t>
            </w:r>
          </w:p>
        </w:tc>
        <w:tc>
          <w:tcPr>
            <w:tcW w:w="1080" w:type="dxa"/>
          </w:tcPr>
          <w:p w14:paraId="68946D9C" w14:textId="77777777" w:rsidR="009F68C2" w:rsidRPr="00D274C8" w:rsidRDefault="00CC558F">
            <w:pPr>
              <w:pStyle w:val="Compact"/>
              <w:rPr>
                <w:rFonts w:ascii="Times New Roman" w:hAnsi="Times New Roman" w:cs="Times New Roman"/>
              </w:rPr>
            </w:pPr>
            <w:r w:rsidRPr="00D274C8">
              <w:rPr>
                <w:rFonts w:ascii="Segoe UI Emoji" w:hAnsi="Segoe UI Emoji" w:cs="Segoe UI Emoji"/>
              </w:rPr>
              <w:t>✅</w:t>
            </w:r>
            <w:r w:rsidRPr="00D274C8">
              <w:rPr>
                <w:rFonts w:ascii="Times New Roman" w:hAnsi="Times New Roman" w:cs="Times New Roman"/>
              </w:rPr>
              <w:t xml:space="preserve"> Đạt chuẩn ngành CNCT</w:t>
            </w:r>
          </w:p>
        </w:tc>
      </w:tr>
      <w:tr w:rsidR="009F68C2" w:rsidRPr="00D274C8" w14:paraId="36BE5BA0" w14:textId="77777777">
        <w:tc>
          <w:tcPr>
            <w:tcW w:w="1080" w:type="dxa"/>
          </w:tcPr>
          <w:p w14:paraId="60AAE36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GĐ2 (2030-2035)</w:t>
            </w:r>
          </w:p>
        </w:tc>
        <w:tc>
          <w:tcPr>
            <w:tcW w:w="1440" w:type="dxa"/>
          </w:tcPr>
          <w:p w14:paraId="16E3B76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0,64 (3,86 tổng)</w:t>
            </w:r>
          </w:p>
        </w:tc>
        <w:tc>
          <w:tcPr>
            <w:tcW w:w="1440" w:type="dxa"/>
          </w:tcPr>
          <w:p w14:paraId="38FE8B2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3,21 (19,28 tổng)</w:t>
            </w:r>
          </w:p>
        </w:tc>
        <w:tc>
          <w:tcPr>
            <w:tcW w:w="1440" w:type="dxa"/>
          </w:tcPr>
          <w:p w14:paraId="182C661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10,0%</w:t>
            </w:r>
          </w:p>
        </w:tc>
        <w:tc>
          <w:tcPr>
            <w:tcW w:w="1440" w:type="dxa"/>
          </w:tcPr>
          <w:p w14:paraId="7A55C99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w:t>
            </w:r>
          </w:p>
        </w:tc>
        <w:tc>
          <w:tcPr>
            <w:tcW w:w="1080" w:type="dxa"/>
          </w:tcPr>
          <w:p w14:paraId="48246187" w14:textId="77777777" w:rsidR="009F68C2" w:rsidRPr="00D274C8" w:rsidRDefault="00CC558F">
            <w:pPr>
              <w:pStyle w:val="Compact"/>
              <w:rPr>
                <w:rFonts w:ascii="Times New Roman" w:hAnsi="Times New Roman" w:cs="Times New Roman"/>
              </w:rPr>
            </w:pPr>
            <w:r w:rsidRPr="00D274C8">
              <w:rPr>
                <w:rFonts w:ascii="Segoe UI Emoji" w:hAnsi="Segoe UI Emoji" w:cs="Segoe UI Emoji"/>
              </w:rPr>
              <w:t>✅</w:t>
            </w:r>
            <w:r w:rsidRPr="00D274C8">
              <w:rPr>
                <w:rFonts w:ascii="Times New Roman" w:hAnsi="Times New Roman" w:cs="Times New Roman"/>
              </w:rPr>
              <w:t xml:space="preserve"> Đạt chuẩn ngành CNCT</w:t>
            </w:r>
          </w:p>
        </w:tc>
      </w:tr>
      <w:tr w:rsidR="009F68C2" w:rsidRPr="00D274C8" w14:paraId="53C772F3" w14:textId="77777777">
        <w:tc>
          <w:tcPr>
            <w:tcW w:w="1080" w:type="dxa"/>
          </w:tcPr>
          <w:p w14:paraId="3FCDCBF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GĐ3 (2036-2075)</w:t>
            </w:r>
          </w:p>
        </w:tc>
        <w:tc>
          <w:tcPr>
            <w:tcW w:w="1440" w:type="dxa"/>
          </w:tcPr>
          <w:p w14:paraId="5516771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0,97 (4,86 tổng)</w:t>
            </w:r>
          </w:p>
        </w:tc>
        <w:tc>
          <w:tcPr>
            <w:tcW w:w="1440" w:type="dxa"/>
          </w:tcPr>
          <w:p w14:paraId="59E41F5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8,10 (40,50 tổng)</w:t>
            </w:r>
          </w:p>
        </w:tc>
        <w:tc>
          <w:tcPr>
            <w:tcW w:w="1440" w:type="dxa"/>
          </w:tcPr>
          <w:p w14:paraId="1F94742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10-12%</w:t>
            </w:r>
          </w:p>
        </w:tc>
        <w:tc>
          <w:tcPr>
            <w:tcW w:w="1440" w:type="dxa"/>
          </w:tcPr>
          <w:p w14:paraId="1D39B51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w:t>
            </w:r>
          </w:p>
        </w:tc>
        <w:tc>
          <w:tcPr>
            <w:tcW w:w="1080" w:type="dxa"/>
          </w:tcPr>
          <w:p w14:paraId="49E43B65" w14:textId="77777777" w:rsidR="009F68C2" w:rsidRPr="00D274C8" w:rsidRDefault="00CC558F">
            <w:pPr>
              <w:pStyle w:val="Compact"/>
              <w:rPr>
                <w:rFonts w:ascii="Times New Roman" w:hAnsi="Times New Roman" w:cs="Times New Roman"/>
              </w:rPr>
            </w:pPr>
            <w:r w:rsidRPr="00D274C8">
              <w:rPr>
                <w:rFonts w:ascii="Segoe UI Emoji" w:hAnsi="Segoe UI Emoji" w:cs="Segoe UI Emoji"/>
              </w:rPr>
              <w:t>✅</w:t>
            </w:r>
            <w:r w:rsidRPr="00D274C8">
              <w:rPr>
                <w:rFonts w:ascii="Times New Roman" w:hAnsi="Times New Roman" w:cs="Times New Roman"/>
              </w:rPr>
              <w:t xml:space="preserve"> Đạt chuẩn ngành CNCT</w:t>
            </w:r>
          </w:p>
        </w:tc>
      </w:tr>
    </w:tbl>
    <w:p w14:paraId="2591A54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i/>
          <w:iCs/>
        </w:rPr>
        <w:t>Công thức: VA = Doanh thu - COGS - Opex (excluding R&amp;D) = Gross Profit × 0,7, theo chuẩn IFRS</w:t>
      </w:r>
    </w:p>
    <w:p w14:paraId="5F7E55D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i/>
          <w:iCs/>
        </w:rPr>
        <w:t>Cập nhật V7.1 (21/10/2025): Điều chỉnh R&amp;D/VA về 10% (mức chuẩn ngành) để khớp với cấu trúc tài chính VA hiện tại. Số liệu trong ngoặc là tổng cho giai đoạn.</w:t>
      </w:r>
    </w:p>
    <w:p w14:paraId="0CAF995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Kết luận:</w:t>
      </w:r>
      <w:r w:rsidRPr="00D274C8">
        <w:rPr>
          <w:rFonts w:ascii="Times New Roman" w:hAnsi="Times New Roman" w:cs="Times New Roman"/>
        </w:rPr>
        <w:t xml:space="preserve"> Dự án Mekong Technology </w:t>
      </w:r>
      <w:r w:rsidRPr="00D274C8">
        <w:rPr>
          <w:rFonts w:ascii="Times New Roman" w:hAnsi="Times New Roman" w:cs="Times New Roman"/>
          <w:b/>
          <w:bCs/>
        </w:rPr>
        <w:t>duy trì tỷ lệ R&amp;D/VA ≥10%</w:t>
      </w:r>
      <w:r w:rsidRPr="00D274C8">
        <w:rPr>
          <w:rFonts w:ascii="Times New Roman" w:hAnsi="Times New Roman" w:cs="Times New Roman"/>
        </w:rPr>
        <w:t xml:space="preserve"> trong suốt 50 năm hoạt động, </w:t>
      </w:r>
      <w:r w:rsidRPr="00D274C8">
        <w:rPr>
          <w:rFonts w:ascii="Times New Roman" w:hAnsi="Times New Roman" w:cs="Times New Roman"/>
          <w:b/>
          <w:bCs/>
        </w:rPr>
        <w:t>đạt tiêu chí</w:t>
      </w:r>
      <w:r w:rsidRPr="00D274C8">
        <w:rPr>
          <w:rFonts w:ascii="Times New Roman" w:hAnsi="Times New Roman" w:cs="Times New Roman"/>
        </w:rPr>
        <w:t xml:space="preserve"> của doanh nghiệp công nghệ cao theo [NĐ 76/2018/NĐ-CP – Điều 4, Khoản 2 (Tiêu chí doanh nghiệp CNCT: R&amp;D/VA ≥10%)] (Chính phủ, 2018). Điều này cho thấy cam kết về R&amp;D và đổi mới công nghệ.</w:t>
      </w:r>
    </w:p>
    <w:p w14:paraId="479A1A42"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3F878D39">
          <v:rect id="_x0000_i1081" style="width:0;height:1.5pt" o:hralign="center" o:hrstd="t" o:hr="t"/>
        </w:pict>
      </w:r>
    </w:p>
    <w:p w14:paraId="7DEE41A5"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4E41A197">
          <v:rect id="_x0000_i1082" style="width:0;height:1.5pt" o:hralign="center" o:hrstd="t" o:hr="t"/>
        </w:pict>
      </w:r>
    </w:p>
    <w:p w14:paraId="385957D2" w14:textId="77777777" w:rsidR="009F68C2" w:rsidRPr="00D274C8" w:rsidRDefault="00CC558F">
      <w:pPr>
        <w:pStyle w:val="Heading1"/>
        <w:rPr>
          <w:rFonts w:ascii="Times New Roman" w:hAnsi="Times New Roman" w:cs="Times New Roman"/>
        </w:rPr>
      </w:pPr>
      <w:bookmarkStart w:id="97" w:name="X97d0add264d3d48fefaefc208b91aa65ee95ccb"/>
      <w:bookmarkEnd w:id="79"/>
      <w:bookmarkEnd w:id="94"/>
      <w:bookmarkEnd w:id="96"/>
      <w:r w:rsidRPr="00D274C8">
        <w:rPr>
          <w:rStyle w:val="SectionNumber"/>
          <w:rFonts w:ascii="Times New Roman" w:hAnsi="Times New Roman" w:cs="Times New Roman"/>
        </w:rPr>
        <w:t>7</w:t>
      </w:r>
      <w:r w:rsidRPr="00D274C8">
        <w:rPr>
          <w:rFonts w:ascii="Times New Roman" w:hAnsi="Times New Roman" w:cs="Times New Roman"/>
        </w:rPr>
        <w:tab/>
        <w:t>PHẦN IV: NĂNG LỰC TRIỂN KHAI VÀ MÔ HÌNH KINH DOANH</w:t>
      </w:r>
    </w:p>
    <w:p w14:paraId="568AD6F3"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46E10E8C">
          <v:rect id="_x0000_i1083" style="width:0;height:1.5pt" o:hralign="center" o:hrstd="t" o:hr="t"/>
        </w:pict>
      </w:r>
    </w:p>
    <w:p w14:paraId="276502F1" w14:textId="77777777" w:rsidR="009F68C2" w:rsidRPr="00D274C8" w:rsidRDefault="00CC558F">
      <w:pPr>
        <w:pStyle w:val="Heading2"/>
        <w:rPr>
          <w:rFonts w:ascii="Times New Roman" w:hAnsi="Times New Roman" w:cs="Times New Roman"/>
        </w:rPr>
      </w:pPr>
      <w:bookmarkStart w:id="98" w:name="năng-lực-triển-khai"/>
      <w:r w:rsidRPr="00D274C8">
        <w:rPr>
          <w:rStyle w:val="SectionNumber"/>
          <w:rFonts w:ascii="Times New Roman" w:hAnsi="Times New Roman" w:cs="Times New Roman"/>
        </w:rPr>
        <w:t>7.1</w:t>
      </w:r>
      <w:r w:rsidRPr="00D274C8">
        <w:rPr>
          <w:rFonts w:ascii="Times New Roman" w:hAnsi="Times New Roman" w:cs="Times New Roman"/>
        </w:rPr>
        <w:tab/>
        <w:t>15. NĂNG LỰC TRIỂN KHAI</w:t>
      </w:r>
    </w:p>
    <w:p w14:paraId="692EA925" w14:textId="77777777" w:rsidR="009F68C2" w:rsidRPr="00D274C8" w:rsidRDefault="00CC558F">
      <w:pPr>
        <w:pStyle w:val="Heading3"/>
        <w:rPr>
          <w:rFonts w:ascii="Times New Roman" w:hAnsi="Times New Roman" w:cs="Times New Roman"/>
        </w:rPr>
      </w:pPr>
      <w:bookmarkStart w:id="99" w:name="năng-lực-tài-chính"/>
      <w:r w:rsidRPr="00D274C8">
        <w:rPr>
          <w:rStyle w:val="SectionNumber"/>
          <w:rFonts w:ascii="Times New Roman" w:hAnsi="Times New Roman" w:cs="Times New Roman"/>
        </w:rPr>
        <w:t>7.1.1</w:t>
      </w:r>
      <w:r w:rsidRPr="00D274C8">
        <w:rPr>
          <w:rFonts w:ascii="Times New Roman" w:hAnsi="Times New Roman" w:cs="Times New Roman"/>
        </w:rPr>
        <w:tab/>
        <w:t>15.1. Năng lực tài chính</w:t>
      </w:r>
    </w:p>
    <w:p w14:paraId="3E1BE93A"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Tổng quan vốn đầu tư:</w:t>
      </w:r>
    </w:p>
    <w:tbl>
      <w:tblPr>
        <w:tblStyle w:val="Table"/>
        <w:tblW w:w="5000" w:type="pct"/>
        <w:tblLayout w:type="fixed"/>
        <w:tblLook w:val="0020" w:firstRow="1" w:lastRow="0" w:firstColumn="0" w:lastColumn="0" w:noHBand="0" w:noVBand="0"/>
      </w:tblPr>
      <w:tblGrid>
        <w:gridCol w:w="1437"/>
        <w:gridCol w:w="1916"/>
        <w:gridCol w:w="1915"/>
        <w:gridCol w:w="1436"/>
        <w:gridCol w:w="1436"/>
        <w:gridCol w:w="1436"/>
      </w:tblGrid>
      <w:tr w:rsidR="009F68C2" w:rsidRPr="00D274C8" w14:paraId="49EDF68E"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188" w:type="dxa"/>
          </w:tcPr>
          <w:p w14:paraId="4FCF286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Nguồn vốn</w:t>
            </w:r>
          </w:p>
        </w:tc>
        <w:tc>
          <w:tcPr>
            <w:tcW w:w="1584" w:type="dxa"/>
          </w:tcPr>
          <w:p w14:paraId="594E5C3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tiền (triệu USD)</w:t>
            </w:r>
          </w:p>
        </w:tc>
        <w:tc>
          <w:tcPr>
            <w:tcW w:w="1584" w:type="dxa"/>
          </w:tcPr>
          <w:p w14:paraId="2E35D2C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Tỷ lệ (%)</w:t>
            </w:r>
          </w:p>
        </w:tc>
        <w:tc>
          <w:tcPr>
            <w:tcW w:w="1188" w:type="dxa"/>
          </w:tcPr>
          <w:p w14:paraId="61E2DED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Điều kiện</w:t>
            </w:r>
          </w:p>
        </w:tc>
        <w:tc>
          <w:tcPr>
            <w:tcW w:w="1188" w:type="dxa"/>
          </w:tcPr>
          <w:p w14:paraId="578D0A0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Thời gian giải ngân</w:t>
            </w:r>
          </w:p>
        </w:tc>
        <w:tc>
          <w:tcPr>
            <w:tcW w:w="1188" w:type="dxa"/>
          </w:tcPr>
          <w:p w14:paraId="58C6491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2368B6E5" w14:textId="77777777">
        <w:tc>
          <w:tcPr>
            <w:tcW w:w="1188" w:type="dxa"/>
          </w:tcPr>
          <w:p w14:paraId="4918763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Vốn chủ sở hữu</w:t>
            </w:r>
          </w:p>
        </w:tc>
        <w:tc>
          <w:tcPr>
            <w:tcW w:w="1584" w:type="dxa"/>
          </w:tcPr>
          <w:p w14:paraId="4A7BBA2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12,00</w:t>
            </w:r>
          </w:p>
        </w:tc>
        <w:tc>
          <w:tcPr>
            <w:tcW w:w="1584" w:type="dxa"/>
          </w:tcPr>
          <w:p w14:paraId="07A231E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w:t>
            </w:r>
          </w:p>
        </w:tc>
        <w:tc>
          <w:tcPr>
            <w:tcW w:w="1188" w:type="dxa"/>
          </w:tcPr>
          <w:p w14:paraId="746157C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Không hoàn lại</w:t>
            </w:r>
          </w:p>
        </w:tc>
        <w:tc>
          <w:tcPr>
            <w:tcW w:w="1188" w:type="dxa"/>
          </w:tcPr>
          <w:p w14:paraId="5571B74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2024-Q4 → 2027-Q4</w:t>
            </w:r>
          </w:p>
        </w:tc>
        <w:tc>
          <w:tcPr>
            <w:tcW w:w="1188" w:type="dxa"/>
          </w:tcPr>
          <w:p w14:paraId="0691D36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Từ cổ đông sáng lập + Series A</w:t>
            </w:r>
          </w:p>
        </w:tc>
      </w:tr>
      <w:tr w:rsidR="009F68C2" w:rsidRPr="00D274C8" w14:paraId="492AEE6E" w14:textId="77777777">
        <w:tc>
          <w:tcPr>
            <w:tcW w:w="1188" w:type="dxa"/>
          </w:tcPr>
          <w:p w14:paraId="033D2EC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Vốn vay</w:t>
            </w:r>
          </w:p>
        </w:tc>
        <w:tc>
          <w:tcPr>
            <w:tcW w:w="1584" w:type="dxa"/>
          </w:tcPr>
          <w:p w14:paraId="5D3976D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6,00</w:t>
            </w:r>
          </w:p>
        </w:tc>
        <w:tc>
          <w:tcPr>
            <w:tcW w:w="1584" w:type="dxa"/>
          </w:tcPr>
          <w:p w14:paraId="0091066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w:t>
            </w:r>
          </w:p>
        </w:tc>
        <w:tc>
          <w:tcPr>
            <w:tcW w:w="1188" w:type="dxa"/>
          </w:tcPr>
          <w:p w14:paraId="56B058C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Lãi suất 6%/năm, kỳ hạn 10 năm</w:t>
            </w:r>
          </w:p>
        </w:tc>
        <w:tc>
          <w:tcPr>
            <w:tcW w:w="1188" w:type="dxa"/>
          </w:tcPr>
          <w:p w14:paraId="464B2B6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2025-Q1 → 2027-Q2</w:t>
            </w:r>
          </w:p>
        </w:tc>
        <w:tc>
          <w:tcPr>
            <w:tcW w:w="1188" w:type="dxa"/>
          </w:tcPr>
          <w:p w14:paraId="4CCC000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Ngân hàng thương mại</w:t>
            </w:r>
          </w:p>
        </w:tc>
      </w:tr>
      <w:tr w:rsidR="009F68C2" w:rsidRPr="00D274C8" w14:paraId="6F40B689" w14:textId="77777777">
        <w:tc>
          <w:tcPr>
            <w:tcW w:w="1188" w:type="dxa"/>
          </w:tcPr>
          <w:p w14:paraId="0F09C78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Trợ cấp Nhà nước</w:t>
            </w:r>
          </w:p>
        </w:tc>
        <w:tc>
          <w:tcPr>
            <w:tcW w:w="1584" w:type="dxa"/>
          </w:tcPr>
          <w:p w14:paraId="0538708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w:t>
            </w:r>
          </w:p>
        </w:tc>
        <w:tc>
          <w:tcPr>
            <w:tcW w:w="1584" w:type="dxa"/>
          </w:tcPr>
          <w:p w14:paraId="6141561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w:t>
            </w:r>
          </w:p>
        </w:tc>
        <w:tc>
          <w:tcPr>
            <w:tcW w:w="1188" w:type="dxa"/>
          </w:tcPr>
          <w:p w14:paraId="228F830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Không hoàn lại, theo QĐ 2117</w:t>
            </w:r>
          </w:p>
        </w:tc>
        <w:tc>
          <w:tcPr>
            <w:tcW w:w="1188" w:type="dxa"/>
          </w:tcPr>
          <w:p w14:paraId="76A3380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2025-2030</w:t>
            </w:r>
          </w:p>
        </w:tc>
        <w:tc>
          <w:tcPr>
            <w:tcW w:w="1188" w:type="dxa"/>
          </w:tcPr>
          <w:p w14:paraId="6EA9481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Quỹ phát triển KH&amp;CN</w:t>
            </w:r>
          </w:p>
        </w:tc>
      </w:tr>
      <w:tr w:rsidR="009F68C2" w:rsidRPr="00D274C8" w14:paraId="4EE711C2" w14:textId="77777777">
        <w:tc>
          <w:tcPr>
            <w:tcW w:w="1188" w:type="dxa"/>
          </w:tcPr>
          <w:p w14:paraId="20A7878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 vốn</w:t>
            </w:r>
          </w:p>
        </w:tc>
        <w:tc>
          <w:tcPr>
            <w:tcW w:w="1584" w:type="dxa"/>
          </w:tcPr>
          <w:p w14:paraId="560807B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20,00</w:t>
            </w:r>
          </w:p>
        </w:tc>
        <w:tc>
          <w:tcPr>
            <w:tcW w:w="1584" w:type="dxa"/>
          </w:tcPr>
          <w:p w14:paraId="0D1CA2A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100%</w:t>
            </w:r>
          </w:p>
        </w:tc>
        <w:tc>
          <w:tcPr>
            <w:tcW w:w="1188" w:type="dxa"/>
          </w:tcPr>
          <w:p w14:paraId="1E983909" w14:textId="77777777" w:rsidR="009F68C2" w:rsidRPr="00D274C8" w:rsidRDefault="009F68C2">
            <w:pPr>
              <w:pStyle w:val="Compact"/>
              <w:rPr>
                <w:rFonts w:ascii="Times New Roman" w:hAnsi="Times New Roman" w:cs="Times New Roman"/>
              </w:rPr>
            </w:pPr>
          </w:p>
        </w:tc>
        <w:tc>
          <w:tcPr>
            <w:tcW w:w="1188" w:type="dxa"/>
          </w:tcPr>
          <w:p w14:paraId="50D0BE5F" w14:textId="77777777" w:rsidR="009F68C2" w:rsidRPr="00D274C8" w:rsidRDefault="009F68C2">
            <w:pPr>
              <w:pStyle w:val="Compact"/>
              <w:rPr>
                <w:rFonts w:ascii="Times New Roman" w:hAnsi="Times New Roman" w:cs="Times New Roman"/>
              </w:rPr>
            </w:pPr>
          </w:p>
        </w:tc>
        <w:tc>
          <w:tcPr>
            <w:tcW w:w="1188" w:type="dxa"/>
          </w:tcPr>
          <w:p w14:paraId="732433E0" w14:textId="77777777" w:rsidR="009F68C2" w:rsidRPr="00D274C8" w:rsidRDefault="009F68C2">
            <w:pPr>
              <w:pStyle w:val="Compact"/>
              <w:rPr>
                <w:rFonts w:ascii="Times New Roman" w:hAnsi="Times New Roman" w:cs="Times New Roman"/>
              </w:rPr>
            </w:pPr>
          </w:p>
        </w:tc>
      </w:tr>
    </w:tbl>
    <w:p w14:paraId="11A1233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Cơ cấu vốn chủ sở hữu:</w:t>
      </w:r>
    </w:p>
    <w:tbl>
      <w:tblPr>
        <w:tblStyle w:val="Table"/>
        <w:tblW w:w="5000" w:type="pct"/>
        <w:tblLayout w:type="fixed"/>
        <w:tblLook w:val="0020" w:firstRow="1" w:lastRow="0" w:firstColumn="0" w:lastColumn="0" w:noHBand="0" w:noVBand="0"/>
      </w:tblPr>
      <w:tblGrid>
        <w:gridCol w:w="1690"/>
        <w:gridCol w:w="2253"/>
        <w:gridCol w:w="2253"/>
        <w:gridCol w:w="1690"/>
        <w:gridCol w:w="1690"/>
      </w:tblGrid>
      <w:tr w:rsidR="009F68C2" w:rsidRPr="00D274C8" w14:paraId="647B1FA3"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97" w:type="dxa"/>
          </w:tcPr>
          <w:p w14:paraId="6DD0790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Nhà đầu tư</w:t>
            </w:r>
          </w:p>
        </w:tc>
        <w:tc>
          <w:tcPr>
            <w:tcW w:w="1863" w:type="dxa"/>
          </w:tcPr>
          <w:p w14:paraId="71BFD40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tiền (triệu USD)</w:t>
            </w:r>
          </w:p>
        </w:tc>
        <w:tc>
          <w:tcPr>
            <w:tcW w:w="1863" w:type="dxa"/>
          </w:tcPr>
          <w:p w14:paraId="67365D0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Tỷ lệ sở hữu (%)</w:t>
            </w:r>
          </w:p>
        </w:tc>
        <w:tc>
          <w:tcPr>
            <w:tcW w:w="1397" w:type="dxa"/>
          </w:tcPr>
          <w:p w14:paraId="2B9B7D7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Vai trò</w:t>
            </w:r>
          </w:p>
        </w:tc>
        <w:tc>
          <w:tcPr>
            <w:tcW w:w="1397" w:type="dxa"/>
          </w:tcPr>
          <w:p w14:paraId="0729AA6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2C52EBDB" w14:textId="77777777">
        <w:tc>
          <w:tcPr>
            <w:tcW w:w="1397" w:type="dxa"/>
          </w:tcPr>
          <w:p w14:paraId="6279917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Nhà sáng lập (Founding Team)</w:t>
            </w:r>
          </w:p>
        </w:tc>
        <w:tc>
          <w:tcPr>
            <w:tcW w:w="1863" w:type="dxa"/>
          </w:tcPr>
          <w:p w14:paraId="6CCE9FF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4,00</w:t>
            </w:r>
          </w:p>
        </w:tc>
        <w:tc>
          <w:tcPr>
            <w:tcW w:w="1863" w:type="dxa"/>
          </w:tcPr>
          <w:p w14:paraId="4DDB3B0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33,3%</w:t>
            </w:r>
          </w:p>
        </w:tc>
        <w:tc>
          <w:tcPr>
            <w:tcW w:w="1397" w:type="dxa"/>
          </w:tcPr>
          <w:p w14:paraId="6E74E1F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BOD, quản lý điều hành</w:t>
            </w:r>
          </w:p>
        </w:tc>
        <w:tc>
          <w:tcPr>
            <w:tcW w:w="1397" w:type="dxa"/>
          </w:tcPr>
          <w:p w14:paraId="150CEFA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Cam kết vốn 100%</w:t>
            </w:r>
          </w:p>
        </w:tc>
      </w:tr>
      <w:tr w:rsidR="009F68C2" w:rsidRPr="00D274C8" w14:paraId="193EA43F" w14:textId="77777777">
        <w:tc>
          <w:tcPr>
            <w:tcW w:w="1397" w:type="dxa"/>
          </w:tcPr>
          <w:p w14:paraId="042EF2A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Nhà đầu tư chiến lược (Strategic Investor)</w:t>
            </w:r>
          </w:p>
        </w:tc>
        <w:tc>
          <w:tcPr>
            <w:tcW w:w="1863" w:type="dxa"/>
          </w:tcPr>
          <w:p w14:paraId="181F85B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w:t>
            </w:r>
          </w:p>
        </w:tc>
        <w:tc>
          <w:tcPr>
            <w:tcW w:w="1863" w:type="dxa"/>
          </w:tcPr>
          <w:p w14:paraId="0C59E59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41,7%</w:t>
            </w:r>
          </w:p>
        </w:tc>
        <w:tc>
          <w:tcPr>
            <w:tcW w:w="1397" w:type="dxa"/>
          </w:tcPr>
          <w:p w14:paraId="6FCACF5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BOD, hỗ trợ thị trường, công nghệ</w:t>
            </w:r>
          </w:p>
        </w:tc>
        <w:tc>
          <w:tcPr>
            <w:tcW w:w="1397" w:type="dxa"/>
          </w:tcPr>
          <w:p w14:paraId="5280260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Đã ký MOU</w:t>
            </w:r>
          </w:p>
        </w:tc>
      </w:tr>
      <w:tr w:rsidR="009F68C2" w:rsidRPr="00D274C8" w14:paraId="7E1F14D3" w14:textId="77777777">
        <w:tc>
          <w:tcPr>
            <w:tcW w:w="1397" w:type="dxa"/>
          </w:tcPr>
          <w:p w14:paraId="132FBAF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Series A (VC/PE)</w:t>
            </w:r>
          </w:p>
        </w:tc>
        <w:tc>
          <w:tcPr>
            <w:tcW w:w="1863" w:type="dxa"/>
          </w:tcPr>
          <w:p w14:paraId="292534E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3,00</w:t>
            </w:r>
          </w:p>
        </w:tc>
        <w:tc>
          <w:tcPr>
            <w:tcW w:w="1863" w:type="dxa"/>
          </w:tcPr>
          <w:p w14:paraId="136C711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25,0%</w:t>
            </w:r>
          </w:p>
        </w:tc>
        <w:tc>
          <w:tcPr>
            <w:tcW w:w="1397" w:type="dxa"/>
          </w:tcPr>
          <w:p w14:paraId="423A748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Hỗ trợ tài chính, mạng lưới</w:t>
            </w:r>
          </w:p>
        </w:tc>
        <w:tc>
          <w:tcPr>
            <w:tcW w:w="1397" w:type="dxa"/>
          </w:tcPr>
          <w:p w14:paraId="5794AF8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Target Q4/2026</w:t>
            </w:r>
          </w:p>
        </w:tc>
      </w:tr>
      <w:tr w:rsidR="009F68C2" w:rsidRPr="00D274C8" w14:paraId="220E218D" w14:textId="77777777">
        <w:tc>
          <w:tcPr>
            <w:tcW w:w="1397" w:type="dxa"/>
          </w:tcPr>
          <w:p w14:paraId="096EDEB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w:t>
            </w:r>
          </w:p>
        </w:tc>
        <w:tc>
          <w:tcPr>
            <w:tcW w:w="1863" w:type="dxa"/>
          </w:tcPr>
          <w:p w14:paraId="7D63A45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12,00</w:t>
            </w:r>
          </w:p>
        </w:tc>
        <w:tc>
          <w:tcPr>
            <w:tcW w:w="1863" w:type="dxa"/>
          </w:tcPr>
          <w:p w14:paraId="72A499D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100%</w:t>
            </w:r>
          </w:p>
        </w:tc>
        <w:tc>
          <w:tcPr>
            <w:tcW w:w="1397" w:type="dxa"/>
          </w:tcPr>
          <w:p w14:paraId="2FAE86E0" w14:textId="77777777" w:rsidR="009F68C2" w:rsidRPr="00D274C8" w:rsidRDefault="009F68C2">
            <w:pPr>
              <w:pStyle w:val="Compact"/>
              <w:rPr>
                <w:rFonts w:ascii="Times New Roman" w:hAnsi="Times New Roman" w:cs="Times New Roman"/>
              </w:rPr>
            </w:pPr>
          </w:p>
        </w:tc>
        <w:tc>
          <w:tcPr>
            <w:tcW w:w="1397" w:type="dxa"/>
          </w:tcPr>
          <w:p w14:paraId="55791B03" w14:textId="77777777" w:rsidR="009F68C2" w:rsidRPr="00D274C8" w:rsidRDefault="009F68C2">
            <w:pPr>
              <w:pStyle w:val="Compact"/>
              <w:rPr>
                <w:rFonts w:ascii="Times New Roman" w:hAnsi="Times New Roman" w:cs="Times New Roman"/>
              </w:rPr>
            </w:pPr>
          </w:p>
        </w:tc>
      </w:tr>
    </w:tbl>
    <w:p w14:paraId="1329E17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Kế hoạch sử dụng vốn 20M USD:</w:t>
      </w:r>
    </w:p>
    <w:tbl>
      <w:tblPr>
        <w:tblStyle w:val="Table"/>
        <w:tblW w:w="5000" w:type="pct"/>
        <w:tblLayout w:type="fixed"/>
        <w:tblLook w:val="0020" w:firstRow="1" w:lastRow="0" w:firstColumn="0" w:lastColumn="0" w:noHBand="0" w:noVBand="0"/>
      </w:tblPr>
      <w:tblGrid>
        <w:gridCol w:w="1690"/>
        <w:gridCol w:w="2253"/>
        <w:gridCol w:w="2253"/>
        <w:gridCol w:w="1690"/>
        <w:gridCol w:w="1690"/>
      </w:tblGrid>
      <w:tr w:rsidR="009F68C2" w:rsidRPr="00D274C8" w14:paraId="124E932A"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97" w:type="dxa"/>
          </w:tcPr>
          <w:p w14:paraId="48BA368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Hạng mục</w:t>
            </w:r>
          </w:p>
        </w:tc>
        <w:tc>
          <w:tcPr>
            <w:tcW w:w="1863" w:type="dxa"/>
          </w:tcPr>
          <w:p w14:paraId="2ACB367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tiền (triệu USD)</w:t>
            </w:r>
          </w:p>
        </w:tc>
        <w:tc>
          <w:tcPr>
            <w:tcW w:w="1863" w:type="dxa"/>
          </w:tcPr>
          <w:p w14:paraId="50F4F6A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Tỷ lệ (%)</w:t>
            </w:r>
          </w:p>
        </w:tc>
        <w:tc>
          <w:tcPr>
            <w:tcW w:w="1397" w:type="dxa"/>
          </w:tcPr>
          <w:p w14:paraId="60A8325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Giai đoạn</w:t>
            </w:r>
          </w:p>
        </w:tc>
        <w:tc>
          <w:tcPr>
            <w:tcW w:w="1397" w:type="dxa"/>
          </w:tcPr>
          <w:p w14:paraId="2F9F6E1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7D460684" w14:textId="77777777">
        <w:tc>
          <w:tcPr>
            <w:tcW w:w="1397" w:type="dxa"/>
          </w:tcPr>
          <w:p w14:paraId="6B7077F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 Đầu tư cố định (CAPEX)</w:t>
            </w:r>
          </w:p>
        </w:tc>
        <w:tc>
          <w:tcPr>
            <w:tcW w:w="1863" w:type="dxa"/>
          </w:tcPr>
          <w:p w14:paraId="54B62F8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12,50</w:t>
            </w:r>
          </w:p>
        </w:tc>
        <w:tc>
          <w:tcPr>
            <w:tcW w:w="1863" w:type="dxa"/>
          </w:tcPr>
          <w:p w14:paraId="6C4ABCF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62,5%</w:t>
            </w:r>
          </w:p>
        </w:tc>
        <w:tc>
          <w:tcPr>
            <w:tcW w:w="1397" w:type="dxa"/>
          </w:tcPr>
          <w:p w14:paraId="0A41196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2025-2027</w:t>
            </w:r>
          </w:p>
        </w:tc>
        <w:tc>
          <w:tcPr>
            <w:tcW w:w="1397" w:type="dxa"/>
          </w:tcPr>
          <w:p w14:paraId="7E78D9BC" w14:textId="77777777" w:rsidR="009F68C2" w:rsidRPr="00D274C8" w:rsidRDefault="009F68C2">
            <w:pPr>
              <w:pStyle w:val="Compact"/>
              <w:rPr>
                <w:rFonts w:ascii="Times New Roman" w:hAnsi="Times New Roman" w:cs="Times New Roman"/>
              </w:rPr>
            </w:pPr>
          </w:p>
        </w:tc>
      </w:tr>
      <w:tr w:rsidR="009F68C2" w:rsidRPr="00D274C8" w14:paraId="1CADD1B6" w14:textId="77777777">
        <w:tc>
          <w:tcPr>
            <w:tcW w:w="1397" w:type="dxa"/>
          </w:tcPr>
          <w:p w14:paraId="0274F4A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1.1 Nhà xưởng, văn phòng</w:t>
            </w:r>
          </w:p>
        </w:tc>
        <w:tc>
          <w:tcPr>
            <w:tcW w:w="1863" w:type="dxa"/>
          </w:tcPr>
          <w:p w14:paraId="5BDAB0D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3,00</w:t>
            </w:r>
          </w:p>
        </w:tc>
        <w:tc>
          <w:tcPr>
            <w:tcW w:w="1863" w:type="dxa"/>
          </w:tcPr>
          <w:p w14:paraId="6FBFF45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w:t>
            </w:r>
          </w:p>
        </w:tc>
        <w:tc>
          <w:tcPr>
            <w:tcW w:w="1397" w:type="dxa"/>
          </w:tcPr>
          <w:p w14:paraId="320D873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w:t>
            </w:r>
          </w:p>
        </w:tc>
        <w:tc>
          <w:tcPr>
            <w:tcW w:w="1397" w:type="dxa"/>
          </w:tcPr>
          <w:p w14:paraId="4C09527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Thuê 50 năm KCNC TP.HCM</w:t>
            </w:r>
          </w:p>
        </w:tc>
      </w:tr>
      <w:tr w:rsidR="009F68C2" w:rsidRPr="00D274C8" w14:paraId="6E6071B9" w14:textId="77777777">
        <w:tc>
          <w:tcPr>
            <w:tcW w:w="1397" w:type="dxa"/>
          </w:tcPr>
          <w:p w14:paraId="5353003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1.2 Máy móc thiết bị sản xuất</w:t>
            </w:r>
          </w:p>
        </w:tc>
        <w:tc>
          <w:tcPr>
            <w:tcW w:w="1863" w:type="dxa"/>
          </w:tcPr>
          <w:p w14:paraId="323C3AA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6,50</w:t>
            </w:r>
          </w:p>
        </w:tc>
        <w:tc>
          <w:tcPr>
            <w:tcW w:w="1863" w:type="dxa"/>
          </w:tcPr>
          <w:p w14:paraId="4BA348D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32,5%</w:t>
            </w:r>
          </w:p>
        </w:tc>
        <w:tc>
          <w:tcPr>
            <w:tcW w:w="1397" w:type="dxa"/>
          </w:tcPr>
          <w:p w14:paraId="522DA1E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2025-2026</w:t>
            </w:r>
          </w:p>
        </w:tc>
        <w:tc>
          <w:tcPr>
            <w:tcW w:w="1397" w:type="dxa"/>
          </w:tcPr>
          <w:p w14:paraId="3BA970F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SMT line, test equipment, AMR tools</w:t>
            </w:r>
          </w:p>
        </w:tc>
      </w:tr>
      <w:tr w:rsidR="009F68C2" w:rsidRPr="00D274C8" w14:paraId="7F7AE931" w14:textId="77777777">
        <w:tc>
          <w:tcPr>
            <w:tcW w:w="1397" w:type="dxa"/>
          </w:tcPr>
          <w:p w14:paraId="04F7C1E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1.3 Thiết bị R&amp;D</w:t>
            </w:r>
          </w:p>
        </w:tc>
        <w:tc>
          <w:tcPr>
            <w:tcW w:w="1863" w:type="dxa"/>
          </w:tcPr>
          <w:p w14:paraId="2FD703A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w:t>
            </w:r>
          </w:p>
        </w:tc>
        <w:tc>
          <w:tcPr>
            <w:tcW w:w="1863" w:type="dxa"/>
          </w:tcPr>
          <w:p w14:paraId="66B3E8B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c>
          <w:tcPr>
            <w:tcW w:w="1397" w:type="dxa"/>
          </w:tcPr>
          <w:p w14:paraId="1EF4C16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2025-2027</w:t>
            </w:r>
          </w:p>
        </w:tc>
        <w:tc>
          <w:tcPr>
            <w:tcW w:w="1397" w:type="dxa"/>
          </w:tcPr>
          <w:p w14:paraId="2EAB5F7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Lab equipment, prototyping tools</w:t>
            </w:r>
          </w:p>
        </w:tc>
      </w:tr>
      <w:tr w:rsidR="009F68C2" w:rsidRPr="00D274C8" w14:paraId="5A26B43C" w14:textId="77777777">
        <w:tc>
          <w:tcPr>
            <w:tcW w:w="1397" w:type="dxa"/>
          </w:tcPr>
          <w:p w14:paraId="2950F22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1.4 Hệ thống IT/MES/ERP</w:t>
            </w:r>
          </w:p>
        </w:tc>
        <w:tc>
          <w:tcPr>
            <w:tcW w:w="1863" w:type="dxa"/>
          </w:tcPr>
          <w:p w14:paraId="216613F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c>
          <w:tcPr>
            <w:tcW w:w="1863" w:type="dxa"/>
          </w:tcPr>
          <w:p w14:paraId="6417B54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w:t>
            </w:r>
          </w:p>
        </w:tc>
        <w:tc>
          <w:tcPr>
            <w:tcW w:w="1397" w:type="dxa"/>
          </w:tcPr>
          <w:p w14:paraId="7C915AF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2025-2026</w:t>
            </w:r>
          </w:p>
        </w:tc>
        <w:tc>
          <w:tcPr>
            <w:tcW w:w="1397" w:type="dxa"/>
          </w:tcPr>
          <w:p w14:paraId="6F5CE76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Software licenses, servers</w:t>
            </w:r>
          </w:p>
        </w:tc>
      </w:tr>
      <w:tr w:rsidR="009F68C2" w:rsidRPr="00D274C8" w14:paraId="39260D69" w14:textId="77777777">
        <w:tc>
          <w:tcPr>
            <w:tcW w:w="1397" w:type="dxa"/>
          </w:tcPr>
          <w:p w14:paraId="19DD3CD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2. Chi phí công nghệ</w:t>
            </w:r>
          </w:p>
        </w:tc>
        <w:tc>
          <w:tcPr>
            <w:tcW w:w="1863" w:type="dxa"/>
          </w:tcPr>
          <w:p w14:paraId="5773ABD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3,00</w:t>
            </w:r>
          </w:p>
        </w:tc>
        <w:tc>
          <w:tcPr>
            <w:tcW w:w="1863" w:type="dxa"/>
          </w:tcPr>
          <w:p w14:paraId="0B93551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w:t>
            </w:r>
          </w:p>
        </w:tc>
        <w:tc>
          <w:tcPr>
            <w:tcW w:w="1397" w:type="dxa"/>
          </w:tcPr>
          <w:p w14:paraId="2E34C10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2024-2027</w:t>
            </w:r>
          </w:p>
        </w:tc>
        <w:tc>
          <w:tcPr>
            <w:tcW w:w="1397" w:type="dxa"/>
          </w:tcPr>
          <w:p w14:paraId="38DE09AD" w14:textId="77777777" w:rsidR="009F68C2" w:rsidRPr="00D274C8" w:rsidRDefault="009F68C2">
            <w:pPr>
              <w:pStyle w:val="Compact"/>
              <w:rPr>
                <w:rFonts w:ascii="Times New Roman" w:hAnsi="Times New Roman" w:cs="Times New Roman"/>
              </w:rPr>
            </w:pPr>
          </w:p>
        </w:tc>
      </w:tr>
      <w:tr w:rsidR="009F68C2" w:rsidRPr="00D274C8" w14:paraId="0B567010" w14:textId="77777777">
        <w:tc>
          <w:tcPr>
            <w:tcW w:w="1397" w:type="dxa"/>
          </w:tcPr>
          <w:p w14:paraId="03DD4DA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2.1 Chuyển giao công nghệ</w:t>
            </w:r>
          </w:p>
        </w:tc>
        <w:tc>
          <w:tcPr>
            <w:tcW w:w="1863" w:type="dxa"/>
          </w:tcPr>
          <w:p w14:paraId="5BF82D8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2,50</w:t>
            </w:r>
          </w:p>
        </w:tc>
        <w:tc>
          <w:tcPr>
            <w:tcW w:w="1863" w:type="dxa"/>
          </w:tcPr>
          <w:p w14:paraId="5AF82AB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12,5%</w:t>
            </w:r>
          </w:p>
        </w:tc>
        <w:tc>
          <w:tcPr>
            <w:tcW w:w="1397" w:type="dxa"/>
          </w:tcPr>
          <w:p w14:paraId="7D8B02D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2024-2027</w:t>
            </w:r>
          </w:p>
        </w:tc>
        <w:tc>
          <w:tcPr>
            <w:tcW w:w="1397" w:type="dxa"/>
          </w:tcPr>
          <w:p w14:paraId="58FA09C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KUKA, Tuya, DALY, Hikvision, Tohin</w:t>
            </w:r>
          </w:p>
        </w:tc>
      </w:tr>
      <w:tr w:rsidR="009F68C2" w:rsidRPr="00D274C8" w14:paraId="49A98DFF" w14:textId="77777777">
        <w:tc>
          <w:tcPr>
            <w:tcW w:w="1397" w:type="dxa"/>
          </w:tcPr>
          <w:p w14:paraId="0E15DBF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2.2 IP và bằng sáng chế</w:t>
            </w:r>
          </w:p>
        </w:tc>
        <w:tc>
          <w:tcPr>
            <w:tcW w:w="1863" w:type="dxa"/>
          </w:tcPr>
          <w:p w14:paraId="77A3AD5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0,30</w:t>
            </w:r>
          </w:p>
        </w:tc>
        <w:tc>
          <w:tcPr>
            <w:tcW w:w="1863" w:type="dxa"/>
          </w:tcPr>
          <w:p w14:paraId="5D3E38C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w:t>
            </w:r>
          </w:p>
        </w:tc>
        <w:tc>
          <w:tcPr>
            <w:tcW w:w="1397" w:type="dxa"/>
          </w:tcPr>
          <w:p w14:paraId="3713FCA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2025-2030</w:t>
            </w:r>
          </w:p>
        </w:tc>
        <w:tc>
          <w:tcPr>
            <w:tcW w:w="1397" w:type="dxa"/>
          </w:tcPr>
          <w:p w14:paraId="14D1A4B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FTO search, patent filing</w:t>
            </w:r>
          </w:p>
        </w:tc>
      </w:tr>
      <w:tr w:rsidR="009F68C2" w:rsidRPr="00D274C8" w14:paraId="3FACECA4" w14:textId="77777777">
        <w:tc>
          <w:tcPr>
            <w:tcW w:w="1397" w:type="dxa"/>
          </w:tcPr>
          <w:p w14:paraId="08B9575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2.3 Certification</w:t>
            </w:r>
          </w:p>
        </w:tc>
        <w:tc>
          <w:tcPr>
            <w:tcW w:w="1863" w:type="dxa"/>
          </w:tcPr>
          <w:p w14:paraId="4958671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0,20</w:t>
            </w:r>
          </w:p>
        </w:tc>
        <w:tc>
          <w:tcPr>
            <w:tcW w:w="1863" w:type="dxa"/>
          </w:tcPr>
          <w:p w14:paraId="5F76D56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w:t>
            </w:r>
          </w:p>
        </w:tc>
        <w:tc>
          <w:tcPr>
            <w:tcW w:w="1397" w:type="dxa"/>
          </w:tcPr>
          <w:p w14:paraId="6CE6F07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2025-2027</w:t>
            </w:r>
          </w:p>
        </w:tc>
        <w:tc>
          <w:tcPr>
            <w:tcW w:w="1397" w:type="dxa"/>
          </w:tcPr>
          <w:p w14:paraId="72A5049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ISO, CE, UL, RoHS</w:t>
            </w:r>
          </w:p>
        </w:tc>
      </w:tr>
      <w:tr w:rsidR="009F68C2" w:rsidRPr="00D274C8" w14:paraId="05772697" w14:textId="77777777">
        <w:tc>
          <w:tcPr>
            <w:tcW w:w="1397" w:type="dxa"/>
          </w:tcPr>
          <w:p w14:paraId="67FF31C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3. Vốn lưu động (Working Capital)</w:t>
            </w:r>
          </w:p>
        </w:tc>
        <w:tc>
          <w:tcPr>
            <w:tcW w:w="1863" w:type="dxa"/>
          </w:tcPr>
          <w:p w14:paraId="4426B10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3,50</w:t>
            </w:r>
          </w:p>
        </w:tc>
        <w:tc>
          <w:tcPr>
            <w:tcW w:w="1863" w:type="dxa"/>
          </w:tcPr>
          <w:p w14:paraId="1B6364A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17,5%</w:t>
            </w:r>
          </w:p>
        </w:tc>
        <w:tc>
          <w:tcPr>
            <w:tcW w:w="1397" w:type="dxa"/>
          </w:tcPr>
          <w:p w14:paraId="4F18B96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2025-2029</w:t>
            </w:r>
          </w:p>
        </w:tc>
        <w:tc>
          <w:tcPr>
            <w:tcW w:w="1397" w:type="dxa"/>
          </w:tcPr>
          <w:p w14:paraId="028D6563" w14:textId="77777777" w:rsidR="009F68C2" w:rsidRPr="00D274C8" w:rsidRDefault="009F68C2">
            <w:pPr>
              <w:pStyle w:val="Compact"/>
              <w:rPr>
                <w:rFonts w:ascii="Times New Roman" w:hAnsi="Times New Roman" w:cs="Times New Roman"/>
              </w:rPr>
            </w:pPr>
          </w:p>
        </w:tc>
      </w:tr>
      <w:tr w:rsidR="009F68C2" w:rsidRPr="00D274C8" w14:paraId="34FF31A3" w14:textId="77777777">
        <w:tc>
          <w:tcPr>
            <w:tcW w:w="1397" w:type="dxa"/>
          </w:tcPr>
          <w:p w14:paraId="471014F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3.1 Nguyên vật liệu, linh kiện</w:t>
            </w:r>
          </w:p>
        </w:tc>
        <w:tc>
          <w:tcPr>
            <w:tcW w:w="1863" w:type="dxa"/>
          </w:tcPr>
          <w:p w14:paraId="4F02569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w:t>
            </w:r>
          </w:p>
        </w:tc>
        <w:tc>
          <w:tcPr>
            <w:tcW w:w="1863" w:type="dxa"/>
          </w:tcPr>
          <w:p w14:paraId="27BFBE5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c>
          <w:tcPr>
            <w:tcW w:w="1397" w:type="dxa"/>
          </w:tcPr>
          <w:p w14:paraId="01F6A66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2025-2029</w:t>
            </w:r>
          </w:p>
        </w:tc>
        <w:tc>
          <w:tcPr>
            <w:tcW w:w="1397" w:type="dxa"/>
          </w:tcPr>
          <w:p w14:paraId="6E5B05E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Safety stock 2-3 tháng</w:t>
            </w:r>
          </w:p>
        </w:tc>
      </w:tr>
      <w:tr w:rsidR="009F68C2" w:rsidRPr="00D274C8" w14:paraId="731EDF85" w14:textId="77777777">
        <w:tc>
          <w:tcPr>
            <w:tcW w:w="1397" w:type="dxa"/>
          </w:tcPr>
          <w:p w14:paraId="3D20113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3.2 Chi phí nhân sự (6 tháng đầu)</w:t>
            </w:r>
          </w:p>
        </w:tc>
        <w:tc>
          <w:tcPr>
            <w:tcW w:w="1863" w:type="dxa"/>
          </w:tcPr>
          <w:p w14:paraId="1240F3A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c>
          <w:tcPr>
            <w:tcW w:w="1863" w:type="dxa"/>
          </w:tcPr>
          <w:p w14:paraId="60D0EA0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w:t>
            </w:r>
          </w:p>
        </w:tc>
        <w:tc>
          <w:tcPr>
            <w:tcW w:w="1397" w:type="dxa"/>
          </w:tcPr>
          <w:p w14:paraId="49AEA82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w:t>
            </w:r>
          </w:p>
        </w:tc>
        <w:tc>
          <w:tcPr>
            <w:tcW w:w="1397" w:type="dxa"/>
          </w:tcPr>
          <w:p w14:paraId="4C76581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Payroll trước khi có doanh thu</w:t>
            </w:r>
          </w:p>
        </w:tc>
      </w:tr>
      <w:tr w:rsidR="009F68C2" w:rsidRPr="00D274C8" w14:paraId="3744251F" w14:textId="77777777">
        <w:tc>
          <w:tcPr>
            <w:tcW w:w="1397" w:type="dxa"/>
          </w:tcPr>
          <w:p w14:paraId="0271D7B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3.3 Marketing &amp; Sales</w:t>
            </w:r>
          </w:p>
        </w:tc>
        <w:tc>
          <w:tcPr>
            <w:tcW w:w="1863" w:type="dxa"/>
          </w:tcPr>
          <w:p w14:paraId="646E798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0,50</w:t>
            </w:r>
          </w:p>
        </w:tc>
        <w:tc>
          <w:tcPr>
            <w:tcW w:w="1863" w:type="dxa"/>
          </w:tcPr>
          <w:p w14:paraId="7D39F4C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w:t>
            </w:r>
          </w:p>
        </w:tc>
        <w:tc>
          <w:tcPr>
            <w:tcW w:w="1397" w:type="dxa"/>
          </w:tcPr>
          <w:p w14:paraId="3370965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2025-2029</w:t>
            </w:r>
          </w:p>
        </w:tc>
        <w:tc>
          <w:tcPr>
            <w:tcW w:w="1397" w:type="dxa"/>
          </w:tcPr>
          <w:p w14:paraId="014460D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Brand building, lead generation</w:t>
            </w:r>
          </w:p>
        </w:tc>
      </w:tr>
      <w:tr w:rsidR="009F68C2" w:rsidRPr="00D274C8" w14:paraId="2741A9D5" w14:textId="77777777">
        <w:tc>
          <w:tcPr>
            <w:tcW w:w="1397" w:type="dxa"/>
          </w:tcPr>
          <w:p w14:paraId="4C50EA4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4. Dự phòng (Reserve)</w:t>
            </w:r>
          </w:p>
        </w:tc>
        <w:tc>
          <w:tcPr>
            <w:tcW w:w="1863" w:type="dxa"/>
          </w:tcPr>
          <w:p w14:paraId="5737BCA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c>
          <w:tcPr>
            <w:tcW w:w="1863" w:type="dxa"/>
          </w:tcPr>
          <w:p w14:paraId="104DCC0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w:t>
            </w:r>
          </w:p>
        </w:tc>
        <w:tc>
          <w:tcPr>
            <w:tcW w:w="1397" w:type="dxa"/>
          </w:tcPr>
          <w:p w14:paraId="1399159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2025-2029</w:t>
            </w:r>
          </w:p>
        </w:tc>
        <w:tc>
          <w:tcPr>
            <w:tcW w:w="1397" w:type="dxa"/>
          </w:tcPr>
          <w:p w14:paraId="72DD1A2A" w14:textId="77777777" w:rsidR="009F68C2" w:rsidRPr="00D274C8" w:rsidRDefault="009F68C2">
            <w:pPr>
              <w:pStyle w:val="Compact"/>
              <w:rPr>
                <w:rFonts w:ascii="Times New Roman" w:hAnsi="Times New Roman" w:cs="Times New Roman"/>
              </w:rPr>
            </w:pPr>
          </w:p>
        </w:tc>
      </w:tr>
      <w:tr w:rsidR="009F68C2" w:rsidRPr="00D274C8" w14:paraId="20EC6D1A" w14:textId="77777777">
        <w:tc>
          <w:tcPr>
            <w:tcW w:w="1397" w:type="dxa"/>
          </w:tcPr>
          <w:p w14:paraId="1D1D0B8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4.1 Rủi ro dự án</w:t>
            </w:r>
          </w:p>
        </w:tc>
        <w:tc>
          <w:tcPr>
            <w:tcW w:w="1863" w:type="dxa"/>
          </w:tcPr>
          <w:p w14:paraId="7E4EED0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0,70</w:t>
            </w:r>
          </w:p>
        </w:tc>
        <w:tc>
          <w:tcPr>
            <w:tcW w:w="1863" w:type="dxa"/>
          </w:tcPr>
          <w:p w14:paraId="34E873A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3,5%</w:t>
            </w:r>
          </w:p>
        </w:tc>
        <w:tc>
          <w:tcPr>
            <w:tcW w:w="1397" w:type="dxa"/>
          </w:tcPr>
          <w:p w14:paraId="54AA5BA2" w14:textId="77777777" w:rsidR="009F68C2" w:rsidRPr="00D274C8" w:rsidRDefault="009F68C2">
            <w:pPr>
              <w:pStyle w:val="Compact"/>
              <w:rPr>
                <w:rFonts w:ascii="Times New Roman" w:hAnsi="Times New Roman" w:cs="Times New Roman"/>
              </w:rPr>
            </w:pPr>
          </w:p>
        </w:tc>
        <w:tc>
          <w:tcPr>
            <w:tcW w:w="1397" w:type="dxa"/>
          </w:tcPr>
          <w:p w14:paraId="268A410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Delay, cost overrun</w:t>
            </w:r>
          </w:p>
        </w:tc>
      </w:tr>
      <w:tr w:rsidR="009F68C2" w:rsidRPr="00D274C8" w14:paraId="14A2BF2A" w14:textId="77777777">
        <w:tc>
          <w:tcPr>
            <w:tcW w:w="1397" w:type="dxa"/>
          </w:tcPr>
          <w:p w14:paraId="2922389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4.2 Cơ hội đầu tư</w:t>
            </w:r>
          </w:p>
        </w:tc>
        <w:tc>
          <w:tcPr>
            <w:tcW w:w="1863" w:type="dxa"/>
          </w:tcPr>
          <w:p w14:paraId="20E1D0E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0,30</w:t>
            </w:r>
          </w:p>
        </w:tc>
        <w:tc>
          <w:tcPr>
            <w:tcW w:w="1863" w:type="dxa"/>
          </w:tcPr>
          <w:p w14:paraId="1217CB7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w:t>
            </w:r>
          </w:p>
        </w:tc>
        <w:tc>
          <w:tcPr>
            <w:tcW w:w="1397" w:type="dxa"/>
          </w:tcPr>
          <w:p w14:paraId="35E47742" w14:textId="77777777" w:rsidR="009F68C2" w:rsidRPr="00D274C8" w:rsidRDefault="009F68C2">
            <w:pPr>
              <w:pStyle w:val="Compact"/>
              <w:rPr>
                <w:rFonts w:ascii="Times New Roman" w:hAnsi="Times New Roman" w:cs="Times New Roman"/>
              </w:rPr>
            </w:pPr>
          </w:p>
        </w:tc>
        <w:tc>
          <w:tcPr>
            <w:tcW w:w="1397" w:type="dxa"/>
          </w:tcPr>
          <w:p w14:paraId="18BFE43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M&amp;A, partnership</w:t>
            </w:r>
          </w:p>
        </w:tc>
      </w:tr>
      <w:tr w:rsidR="009F68C2" w:rsidRPr="00D274C8" w14:paraId="5F2153B2" w14:textId="77777777">
        <w:tc>
          <w:tcPr>
            <w:tcW w:w="1397" w:type="dxa"/>
          </w:tcPr>
          <w:p w14:paraId="428C760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w:t>
            </w:r>
          </w:p>
        </w:tc>
        <w:tc>
          <w:tcPr>
            <w:tcW w:w="1863" w:type="dxa"/>
          </w:tcPr>
          <w:p w14:paraId="219937E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20,00</w:t>
            </w:r>
          </w:p>
        </w:tc>
        <w:tc>
          <w:tcPr>
            <w:tcW w:w="1863" w:type="dxa"/>
          </w:tcPr>
          <w:p w14:paraId="0E032DD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100%</w:t>
            </w:r>
          </w:p>
        </w:tc>
        <w:tc>
          <w:tcPr>
            <w:tcW w:w="1397" w:type="dxa"/>
          </w:tcPr>
          <w:p w14:paraId="2B02EB39" w14:textId="77777777" w:rsidR="009F68C2" w:rsidRPr="00D274C8" w:rsidRDefault="009F68C2">
            <w:pPr>
              <w:pStyle w:val="Compact"/>
              <w:rPr>
                <w:rFonts w:ascii="Times New Roman" w:hAnsi="Times New Roman" w:cs="Times New Roman"/>
              </w:rPr>
            </w:pPr>
          </w:p>
        </w:tc>
        <w:tc>
          <w:tcPr>
            <w:tcW w:w="1397" w:type="dxa"/>
          </w:tcPr>
          <w:p w14:paraId="2A06BA2F" w14:textId="77777777" w:rsidR="009F68C2" w:rsidRPr="00D274C8" w:rsidRDefault="009F68C2">
            <w:pPr>
              <w:pStyle w:val="Compact"/>
              <w:rPr>
                <w:rFonts w:ascii="Times New Roman" w:hAnsi="Times New Roman" w:cs="Times New Roman"/>
              </w:rPr>
            </w:pPr>
          </w:p>
        </w:tc>
      </w:tr>
    </w:tbl>
    <w:p w14:paraId="1C94BD7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Dòng tiền dự báo (10 năm):</w:t>
      </w:r>
    </w:p>
    <w:tbl>
      <w:tblPr>
        <w:tblStyle w:val="Table"/>
        <w:tblW w:w="5000" w:type="pct"/>
        <w:tblLayout w:type="fixed"/>
        <w:tblLook w:val="0020" w:firstRow="1" w:lastRow="0" w:firstColumn="0" w:lastColumn="0" w:noHBand="0" w:noVBand="0"/>
      </w:tblPr>
      <w:tblGrid>
        <w:gridCol w:w="890"/>
        <w:gridCol w:w="890"/>
        <w:gridCol w:w="891"/>
        <w:gridCol w:w="891"/>
        <w:gridCol w:w="891"/>
        <w:gridCol w:w="891"/>
        <w:gridCol w:w="891"/>
        <w:gridCol w:w="891"/>
        <w:gridCol w:w="891"/>
        <w:gridCol w:w="891"/>
        <w:gridCol w:w="668"/>
      </w:tblGrid>
      <w:tr w:rsidR="009F68C2" w:rsidRPr="00D274C8" w14:paraId="642DC924"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736" w:type="dxa"/>
          </w:tcPr>
          <w:p w14:paraId="113543F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Năm</w:t>
            </w:r>
          </w:p>
        </w:tc>
        <w:tc>
          <w:tcPr>
            <w:tcW w:w="736" w:type="dxa"/>
          </w:tcPr>
          <w:p w14:paraId="437E1ED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Doanh thu</w:t>
            </w:r>
          </w:p>
        </w:tc>
        <w:tc>
          <w:tcPr>
            <w:tcW w:w="736" w:type="dxa"/>
          </w:tcPr>
          <w:p w14:paraId="5873224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OPEX</w:t>
            </w:r>
          </w:p>
        </w:tc>
        <w:tc>
          <w:tcPr>
            <w:tcW w:w="736" w:type="dxa"/>
          </w:tcPr>
          <w:p w14:paraId="53F80D9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EBITDA</w:t>
            </w:r>
          </w:p>
        </w:tc>
        <w:tc>
          <w:tcPr>
            <w:tcW w:w="736" w:type="dxa"/>
          </w:tcPr>
          <w:p w14:paraId="6E2EFC8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Khấu hao</w:t>
            </w:r>
          </w:p>
        </w:tc>
        <w:tc>
          <w:tcPr>
            <w:tcW w:w="736" w:type="dxa"/>
          </w:tcPr>
          <w:p w14:paraId="1B99AAB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EBIT</w:t>
            </w:r>
          </w:p>
        </w:tc>
        <w:tc>
          <w:tcPr>
            <w:tcW w:w="736" w:type="dxa"/>
          </w:tcPr>
          <w:p w14:paraId="713818C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Thuế (10%)</w:t>
            </w:r>
          </w:p>
        </w:tc>
        <w:tc>
          <w:tcPr>
            <w:tcW w:w="736" w:type="dxa"/>
          </w:tcPr>
          <w:p w14:paraId="101AAD3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Net Income</w:t>
            </w:r>
          </w:p>
        </w:tc>
        <w:tc>
          <w:tcPr>
            <w:tcW w:w="736" w:type="dxa"/>
          </w:tcPr>
          <w:p w14:paraId="6A7499D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Cash Flow</w:t>
            </w:r>
          </w:p>
        </w:tc>
        <w:tc>
          <w:tcPr>
            <w:tcW w:w="736" w:type="dxa"/>
          </w:tcPr>
          <w:p w14:paraId="163F563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Tích lũy</w:t>
            </w:r>
          </w:p>
        </w:tc>
        <w:tc>
          <w:tcPr>
            <w:tcW w:w="552" w:type="dxa"/>
          </w:tcPr>
          <w:p w14:paraId="16DAD51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038ED0A1" w14:textId="77777777">
        <w:tc>
          <w:tcPr>
            <w:tcW w:w="736" w:type="dxa"/>
          </w:tcPr>
          <w:p w14:paraId="4B8A589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2025</w:t>
            </w:r>
          </w:p>
        </w:tc>
        <w:tc>
          <w:tcPr>
            <w:tcW w:w="736" w:type="dxa"/>
          </w:tcPr>
          <w:p w14:paraId="1575BC5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2,28</w:t>
            </w:r>
          </w:p>
        </w:tc>
        <w:tc>
          <w:tcPr>
            <w:tcW w:w="736" w:type="dxa"/>
          </w:tcPr>
          <w:p w14:paraId="60C7893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-3,42</w:t>
            </w:r>
          </w:p>
        </w:tc>
        <w:tc>
          <w:tcPr>
            <w:tcW w:w="736" w:type="dxa"/>
          </w:tcPr>
          <w:p w14:paraId="61E79F2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-1,14</w:t>
            </w:r>
          </w:p>
        </w:tc>
        <w:tc>
          <w:tcPr>
            <w:tcW w:w="736" w:type="dxa"/>
          </w:tcPr>
          <w:p w14:paraId="0DD1806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-0,80</w:t>
            </w:r>
          </w:p>
        </w:tc>
        <w:tc>
          <w:tcPr>
            <w:tcW w:w="736" w:type="dxa"/>
          </w:tcPr>
          <w:p w14:paraId="39378BB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-1,94</w:t>
            </w:r>
          </w:p>
        </w:tc>
        <w:tc>
          <w:tcPr>
            <w:tcW w:w="736" w:type="dxa"/>
          </w:tcPr>
          <w:p w14:paraId="22F8C4D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w:t>
            </w:r>
          </w:p>
        </w:tc>
        <w:tc>
          <w:tcPr>
            <w:tcW w:w="736" w:type="dxa"/>
          </w:tcPr>
          <w:p w14:paraId="3CA3B37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-1,94</w:t>
            </w:r>
          </w:p>
        </w:tc>
        <w:tc>
          <w:tcPr>
            <w:tcW w:w="736" w:type="dxa"/>
          </w:tcPr>
          <w:p w14:paraId="6F28836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-1,14</w:t>
            </w:r>
          </w:p>
        </w:tc>
        <w:tc>
          <w:tcPr>
            <w:tcW w:w="736" w:type="dxa"/>
          </w:tcPr>
          <w:p w14:paraId="004679A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-1,14</w:t>
            </w:r>
          </w:p>
        </w:tc>
        <w:tc>
          <w:tcPr>
            <w:tcW w:w="552" w:type="dxa"/>
          </w:tcPr>
          <w:p w14:paraId="2AB52D1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Năm đầu lỗ</w:t>
            </w:r>
          </w:p>
        </w:tc>
      </w:tr>
      <w:tr w:rsidR="009F68C2" w:rsidRPr="00D274C8" w14:paraId="6C2EE460" w14:textId="77777777">
        <w:tc>
          <w:tcPr>
            <w:tcW w:w="736" w:type="dxa"/>
          </w:tcPr>
          <w:p w14:paraId="18E65E1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2026</w:t>
            </w:r>
          </w:p>
        </w:tc>
        <w:tc>
          <w:tcPr>
            <w:tcW w:w="736" w:type="dxa"/>
          </w:tcPr>
          <w:p w14:paraId="58B5967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4,56</w:t>
            </w:r>
          </w:p>
        </w:tc>
        <w:tc>
          <w:tcPr>
            <w:tcW w:w="736" w:type="dxa"/>
          </w:tcPr>
          <w:p w14:paraId="495B215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-4,56</w:t>
            </w:r>
          </w:p>
        </w:tc>
        <w:tc>
          <w:tcPr>
            <w:tcW w:w="736" w:type="dxa"/>
          </w:tcPr>
          <w:p w14:paraId="481AB79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w:t>
            </w:r>
          </w:p>
        </w:tc>
        <w:tc>
          <w:tcPr>
            <w:tcW w:w="736" w:type="dxa"/>
          </w:tcPr>
          <w:p w14:paraId="4402AD9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c>
          <w:tcPr>
            <w:tcW w:w="736" w:type="dxa"/>
          </w:tcPr>
          <w:p w14:paraId="35C981F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c>
          <w:tcPr>
            <w:tcW w:w="736" w:type="dxa"/>
          </w:tcPr>
          <w:p w14:paraId="0E8BEF5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w:t>
            </w:r>
          </w:p>
        </w:tc>
        <w:tc>
          <w:tcPr>
            <w:tcW w:w="736" w:type="dxa"/>
          </w:tcPr>
          <w:p w14:paraId="2968E9A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c>
          <w:tcPr>
            <w:tcW w:w="736" w:type="dxa"/>
          </w:tcPr>
          <w:p w14:paraId="38D9068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w:t>
            </w:r>
          </w:p>
        </w:tc>
        <w:tc>
          <w:tcPr>
            <w:tcW w:w="736" w:type="dxa"/>
          </w:tcPr>
          <w:p w14:paraId="78DC7F3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-1,14</w:t>
            </w:r>
          </w:p>
        </w:tc>
        <w:tc>
          <w:tcPr>
            <w:tcW w:w="552" w:type="dxa"/>
          </w:tcPr>
          <w:p w14:paraId="3E08A1A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BEP EBITDA</w:t>
            </w:r>
          </w:p>
        </w:tc>
      </w:tr>
      <w:tr w:rsidR="009F68C2" w:rsidRPr="00D274C8" w14:paraId="60128842" w14:textId="77777777">
        <w:tc>
          <w:tcPr>
            <w:tcW w:w="736" w:type="dxa"/>
          </w:tcPr>
          <w:p w14:paraId="5DFC2D1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2027</w:t>
            </w:r>
          </w:p>
        </w:tc>
        <w:tc>
          <w:tcPr>
            <w:tcW w:w="736" w:type="dxa"/>
          </w:tcPr>
          <w:p w14:paraId="2E5B7D4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6,84</w:t>
            </w:r>
          </w:p>
        </w:tc>
        <w:tc>
          <w:tcPr>
            <w:tcW w:w="736" w:type="dxa"/>
          </w:tcPr>
          <w:p w14:paraId="06E24BD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-5,13</w:t>
            </w:r>
          </w:p>
        </w:tc>
        <w:tc>
          <w:tcPr>
            <w:tcW w:w="736" w:type="dxa"/>
          </w:tcPr>
          <w:p w14:paraId="328517C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1,71</w:t>
            </w:r>
          </w:p>
        </w:tc>
        <w:tc>
          <w:tcPr>
            <w:tcW w:w="736" w:type="dxa"/>
          </w:tcPr>
          <w:p w14:paraId="36EF0E5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c>
          <w:tcPr>
            <w:tcW w:w="736" w:type="dxa"/>
          </w:tcPr>
          <w:p w14:paraId="0C068EB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0,71</w:t>
            </w:r>
          </w:p>
        </w:tc>
        <w:tc>
          <w:tcPr>
            <w:tcW w:w="736" w:type="dxa"/>
          </w:tcPr>
          <w:p w14:paraId="729D5A7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-0,07</w:t>
            </w:r>
          </w:p>
        </w:tc>
        <w:tc>
          <w:tcPr>
            <w:tcW w:w="736" w:type="dxa"/>
          </w:tcPr>
          <w:p w14:paraId="19A4879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0,64</w:t>
            </w:r>
          </w:p>
        </w:tc>
        <w:tc>
          <w:tcPr>
            <w:tcW w:w="736" w:type="dxa"/>
          </w:tcPr>
          <w:p w14:paraId="57F23ED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1,71</w:t>
            </w:r>
          </w:p>
        </w:tc>
        <w:tc>
          <w:tcPr>
            <w:tcW w:w="736" w:type="dxa"/>
          </w:tcPr>
          <w:p w14:paraId="036089A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0,57</w:t>
            </w:r>
          </w:p>
        </w:tc>
        <w:tc>
          <w:tcPr>
            <w:tcW w:w="552" w:type="dxa"/>
          </w:tcPr>
          <w:p w14:paraId="298EA31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Dương dòng tiền</w:t>
            </w:r>
          </w:p>
        </w:tc>
      </w:tr>
      <w:tr w:rsidR="009F68C2" w:rsidRPr="00D274C8" w14:paraId="6B011C56" w14:textId="77777777">
        <w:tc>
          <w:tcPr>
            <w:tcW w:w="736" w:type="dxa"/>
          </w:tcPr>
          <w:p w14:paraId="420237F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2028</w:t>
            </w:r>
          </w:p>
        </w:tc>
        <w:tc>
          <w:tcPr>
            <w:tcW w:w="736" w:type="dxa"/>
          </w:tcPr>
          <w:p w14:paraId="6A29354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9,12</w:t>
            </w:r>
          </w:p>
        </w:tc>
        <w:tc>
          <w:tcPr>
            <w:tcW w:w="736" w:type="dxa"/>
          </w:tcPr>
          <w:p w14:paraId="49EEA48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-5,47</w:t>
            </w:r>
          </w:p>
        </w:tc>
        <w:tc>
          <w:tcPr>
            <w:tcW w:w="736" w:type="dxa"/>
          </w:tcPr>
          <w:p w14:paraId="632A11C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3,65</w:t>
            </w:r>
          </w:p>
        </w:tc>
        <w:tc>
          <w:tcPr>
            <w:tcW w:w="736" w:type="dxa"/>
          </w:tcPr>
          <w:p w14:paraId="5FF7DC9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c>
          <w:tcPr>
            <w:tcW w:w="736" w:type="dxa"/>
          </w:tcPr>
          <w:p w14:paraId="42D7B2D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2,65</w:t>
            </w:r>
          </w:p>
        </w:tc>
        <w:tc>
          <w:tcPr>
            <w:tcW w:w="736" w:type="dxa"/>
          </w:tcPr>
          <w:p w14:paraId="67F52F0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-0,27</w:t>
            </w:r>
          </w:p>
        </w:tc>
        <w:tc>
          <w:tcPr>
            <w:tcW w:w="736" w:type="dxa"/>
          </w:tcPr>
          <w:p w14:paraId="441A3DF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2,38</w:t>
            </w:r>
          </w:p>
        </w:tc>
        <w:tc>
          <w:tcPr>
            <w:tcW w:w="736" w:type="dxa"/>
          </w:tcPr>
          <w:p w14:paraId="3DC71FF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3,65</w:t>
            </w:r>
          </w:p>
        </w:tc>
        <w:tc>
          <w:tcPr>
            <w:tcW w:w="736" w:type="dxa"/>
          </w:tcPr>
          <w:p w14:paraId="1B212EC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4,22</w:t>
            </w:r>
          </w:p>
        </w:tc>
        <w:tc>
          <w:tcPr>
            <w:tcW w:w="552" w:type="dxa"/>
          </w:tcPr>
          <w:p w14:paraId="630C540B" w14:textId="77777777" w:rsidR="009F68C2" w:rsidRPr="00D274C8" w:rsidRDefault="009F68C2">
            <w:pPr>
              <w:pStyle w:val="Compact"/>
              <w:rPr>
                <w:rFonts w:ascii="Times New Roman" w:hAnsi="Times New Roman" w:cs="Times New Roman"/>
              </w:rPr>
            </w:pPr>
          </w:p>
        </w:tc>
      </w:tr>
      <w:tr w:rsidR="009F68C2" w:rsidRPr="00D274C8" w14:paraId="52ED6738" w14:textId="77777777">
        <w:tc>
          <w:tcPr>
            <w:tcW w:w="736" w:type="dxa"/>
          </w:tcPr>
          <w:p w14:paraId="24A8F02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2029</w:t>
            </w:r>
          </w:p>
        </w:tc>
        <w:tc>
          <w:tcPr>
            <w:tcW w:w="736" w:type="dxa"/>
          </w:tcPr>
          <w:p w14:paraId="0010D03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11,40</w:t>
            </w:r>
          </w:p>
        </w:tc>
        <w:tc>
          <w:tcPr>
            <w:tcW w:w="736" w:type="dxa"/>
          </w:tcPr>
          <w:p w14:paraId="2010D0F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-5,70</w:t>
            </w:r>
          </w:p>
        </w:tc>
        <w:tc>
          <w:tcPr>
            <w:tcW w:w="736" w:type="dxa"/>
          </w:tcPr>
          <w:p w14:paraId="402D0DF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5,70</w:t>
            </w:r>
          </w:p>
        </w:tc>
        <w:tc>
          <w:tcPr>
            <w:tcW w:w="736" w:type="dxa"/>
          </w:tcPr>
          <w:p w14:paraId="1B7D7E5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c>
          <w:tcPr>
            <w:tcW w:w="736" w:type="dxa"/>
          </w:tcPr>
          <w:p w14:paraId="3865BA7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4,70</w:t>
            </w:r>
          </w:p>
        </w:tc>
        <w:tc>
          <w:tcPr>
            <w:tcW w:w="736" w:type="dxa"/>
          </w:tcPr>
          <w:p w14:paraId="31AFF4D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-0,47</w:t>
            </w:r>
          </w:p>
        </w:tc>
        <w:tc>
          <w:tcPr>
            <w:tcW w:w="736" w:type="dxa"/>
          </w:tcPr>
          <w:p w14:paraId="46500AF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4,23</w:t>
            </w:r>
          </w:p>
        </w:tc>
        <w:tc>
          <w:tcPr>
            <w:tcW w:w="736" w:type="dxa"/>
          </w:tcPr>
          <w:p w14:paraId="07C13DB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5,70</w:t>
            </w:r>
          </w:p>
        </w:tc>
        <w:tc>
          <w:tcPr>
            <w:tcW w:w="736" w:type="dxa"/>
          </w:tcPr>
          <w:p w14:paraId="1B69276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9,92</w:t>
            </w:r>
          </w:p>
        </w:tc>
        <w:tc>
          <w:tcPr>
            <w:tcW w:w="552" w:type="dxa"/>
          </w:tcPr>
          <w:p w14:paraId="2C18EA9E" w14:textId="77777777" w:rsidR="009F68C2" w:rsidRPr="00D274C8" w:rsidRDefault="009F68C2">
            <w:pPr>
              <w:pStyle w:val="Compact"/>
              <w:rPr>
                <w:rFonts w:ascii="Times New Roman" w:hAnsi="Times New Roman" w:cs="Times New Roman"/>
              </w:rPr>
            </w:pPr>
          </w:p>
        </w:tc>
      </w:tr>
      <w:tr w:rsidR="009F68C2" w:rsidRPr="00D274C8" w14:paraId="2298556F" w14:textId="77777777">
        <w:tc>
          <w:tcPr>
            <w:tcW w:w="736" w:type="dxa"/>
          </w:tcPr>
          <w:p w14:paraId="789DB58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2030</w:t>
            </w:r>
          </w:p>
        </w:tc>
        <w:tc>
          <w:tcPr>
            <w:tcW w:w="736" w:type="dxa"/>
          </w:tcPr>
          <w:p w14:paraId="554A8C6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18,36</w:t>
            </w:r>
          </w:p>
        </w:tc>
        <w:tc>
          <w:tcPr>
            <w:tcW w:w="736" w:type="dxa"/>
          </w:tcPr>
          <w:p w14:paraId="27F955D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-9,18</w:t>
            </w:r>
          </w:p>
        </w:tc>
        <w:tc>
          <w:tcPr>
            <w:tcW w:w="736" w:type="dxa"/>
          </w:tcPr>
          <w:p w14:paraId="235DD2D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9,18</w:t>
            </w:r>
          </w:p>
        </w:tc>
        <w:tc>
          <w:tcPr>
            <w:tcW w:w="736" w:type="dxa"/>
          </w:tcPr>
          <w:p w14:paraId="616E90D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-1,20</w:t>
            </w:r>
          </w:p>
        </w:tc>
        <w:tc>
          <w:tcPr>
            <w:tcW w:w="736" w:type="dxa"/>
          </w:tcPr>
          <w:p w14:paraId="69B7894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7,98</w:t>
            </w:r>
          </w:p>
        </w:tc>
        <w:tc>
          <w:tcPr>
            <w:tcW w:w="736" w:type="dxa"/>
          </w:tcPr>
          <w:p w14:paraId="411A6EB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-0,80</w:t>
            </w:r>
          </w:p>
        </w:tc>
        <w:tc>
          <w:tcPr>
            <w:tcW w:w="736" w:type="dxa"/>
          </w:tcPr>
          <w:p w14:paraId="2E15467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7,18</w:t>
            </w:r>
          </w:p>
        </w:tc>
        <w:tc>
          <w:tcPr>
            <w:tcW w:w="736" w:type="dxa"/>
          </w:tcPr>
          <w:p w14:paraId="013DAFC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9,18</w:t>
            </w:r>
          </w:p>
        </w:tc>
        <w:tc>
          <w:tcPr>
            <w:tcW w:w="736" w:type="dxa"/>
          </w:tcPr>
          <w:p w14:paraId="368D4FF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19,10</w:t>
            </w:r>
          </w:p>
        </w:tc>
        <w:tc>
          <w:tcPr>
            <w:tcW w:w="552" w:type="dxa"/>
          </w:tcPr>
          <w:p w14:paraId="66428FE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GĐ2 bắt đầu</w:t>
            </w:r>
          </w:p>
        </w:tc>
      </w:tr>
      <w:tr w:rsidR="009F68C2" w:rsidRPr="00D274C8" w14:paraId="62156457" w14:textId="77777777">
        <w:tc>
          <w:tcPr>
            <w:tcW w:w="736" w:type="dxa"/>
          </w:tcPr>
          <w:p w14:paraId="4912511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2031</w:t>
            </w:r>
          </w:p>
        </w:tc>
        <w:tc>
          <w:tcPr>
            <w:tcW w:w="736" w:type="dxa"/>
          </w:tcPr>
          <w:p w14:paraId="5EBE1AC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27,54</w:t>
            </w:r>
          </w:p>
        </w:tc>
        <w:tc>
          <w:tcPr>
            <w:tcW w:w="736" w:type="dxa"/>
          </w:tcPr>
          <w:p w14:paraId="3E151C7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-13,77</w:t>
            </w:r>
          </w:p>
        </w:tc>
        <w:tc>
          <w:tcPr>
            <w:tcW w:w="736" w:type="dxa"/>
          </w:tcPr>
          <w:p w14:paraId="4AF16CC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13,77</w:t>
            </w:r>
          </w:p>
        </w:tc>
        <w:tc>
          <w:tcPr>
            <w:tcW w:w="736" w:type="dxa"/>
          </w:tcPr>
          <w:p w14:paraId="2AE6D19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-1,20</w:t>
            </w:r>
          </w:p>
        </w:tc>
        <w:tc>
          <w:tcPr>
            <w:tcW w:w="736" w:type="dxa"/>
          </w:tcPr>
          <w:p w14:paraId="7402F8F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12,57</w:t>
            </w:r>
          </w:p>
        </w:tc>
        <w:tc>
          <w:tcPr>
            <w:tcW w:w="736" w:type="dxa"/>
          </w:tcPr>
          <w:p w14:paraId="3115687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-1,26</w:t>
            </w:r>
          </w:p>
        </w:tc>
        <w:tc>
          <w:tcPr>
            <w:tcW w:w="736" w:type="dxa"/>
          </w:tcPr>
          <w:p w14:paraId="1D56073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11,31</w:t>
            </w:r>
          </w:p>
        </w:tc>
        <w:tc>
          <w:tcPr>
            <w:tcW w:w="736" w:type="dxa"/>
          </w:tcPr>
          <w:p w14:paraId="0860466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13,77</w:t>
            </w:r>
          </w:p>
        </w:tc>
        <w:tc>
          <w:tcPr>
            <w:tcW w:w="736" w:type="dxa"/>
          </w:tcPr>
          <w:p w14:paraId="707929A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32,87</w:t>
            </w:r>
          </w:p>
        </w:tc>
        <w:tc>
          <w:tcPr>
            <w:tcW w:w="552" w:type="dxa"/>
          </w:tcPr>
          <w:p w14:paraId="733F6512" w14:textId="77777777" w:rsidR="009F68C2" w:rsidRPr="00D274C8" w:rsidRDefault="009F68C2">
            <w:pPr>
              <w:pStyle w:val="Compact"/>
              <w:rPr>
                <w:rFonts w:ascii="Times New Roman" w:hAnsi="Times New Roman" w:cs="Times New Roman"/>
              </w:rPr>
            </w:pPr>
          </w:p>
        </w:tc>
      </w:tr>
      <w:tr w:rsidR="009F68C2" w:rsidRPr="00D274C8" w14:paraId="67D36789" w14:textId="77777777">
        <w:tc>
          <w:tcPr>
            <w:tcW w:w="736" w:type="dxa"/>
          </w:tcPr>
          <w:p w14:paraId="69B740B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2032</w:t>
            </w:r>
          </w:p>
        </w:tc>
        <w:tc>
          <w:tcPr>
            <w:tcW w:w="736" w:type="dxa"/>
          </w:tcPr>
          <w:p w14:paraId="363B520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27,54</w:t>
            </w:r>
          </w:p>
        </w:tc>
        <w:tc>
          <w:tcPr>
            <w:tcW w:w="736" w:type="dxa"/>
          </w:tcPr>
          <w:p w14:paraId="1CC789D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-13,77</w:t>
            </w:r>
          </w:p>
        </w:tc>
        <w:tc>
          <w:tcPr>
            <w:tcW w:w="736" w:type="dxa"/>
          </w:tcPr>
          <w:p w14:paraId="2DFF39F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13,77</w:t>
            </w:r>
          </w:p>
        </w:tc>
        <w:tc>
          <w:tcPr>
            <w:tcW w:w="736" w:type="dxa"/>
          </w:tcPr>
          <w:p w14:paraId="335FC28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-1,20</w:t>
            </w:r>
          </w:p>
        </w:tc>
        <w:tc>
          <w:tcPr>
            <w:tcW w:w="736" w:type="dxa"/>
          </w:tcPr>
          <w:p w14:paraId="7BB669F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12,57</w:t>
            </w:r>
          </w:p>
        </w:tc>
        <w:tc>
          <w:tcPr>
            <w:tcW w:w="736" w:type="dxa"/>
          </w:tcPr>
          <w:p w14:paraId="200B258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-1,26</w:t>
            </w:r>
          </w:p>
        </w:tc>
        <w:tc>
          <w:tcPr>
            <w:tcW w:w="736" w:type="dxa"/>
          </w:tcPr>
          <w:p w14:paraId="66ABAA4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11,31</w:t>
            </w:r>
          </w:p>
        </w:tc>
        <w:tc>
          <w:tcPr>
            <w:tcW w:w="736" w:type="dxa"/>
          </w:tcPr>
          <w:p w14:paraId="62B101E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13,77</w:t>
            </w:r>
          </w:p>
        </w:tc>
        <w:tc>
          <w:tcPr>
            <w:tcW w:w="736" w:type="dxa"/>
          </w:tcPr>
          <w:p w14:paraId="3BA38C2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46,64</w:t>
            </w:r>
          </w:p>
        </w:tc>
        <w:tc>
          <w:tcPr>
            <w:tcW w:w="552" w:type="dxa"/>
          </w:tcPr>
          <w:p w14:paraId="0C45AB90" w14:textId="77777777" w:rsidR="009F68C2" w:rsidRPr="00D274C8" w:rsidRDefault="009F68C2">
            <w:pPr>
              <w:pStyle w:val="Compact"/>
              <w:rPr>
                <w:rFonts w:ascii="Times New Roman" w:hAnsi="Times New Roman" w:cs="Times New Roman"/>
              </w:rPr>
            </w:pPr>
          </w:p>
        </w:tc>
      </w:tr>
      <w:tr w:rsidR="009F68C2" w:rsidRPr="00D274C8" w14:paraId="36D9A0EF" w14:textId="77777777">
        <w:tc>
          <w:tcPr>
            <w:tcW w:w="736" w:type="dxa"/>
          </w:tcPr>
          <w:p w14:paraId="3437E3C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2033</w:t>
            </w:r>
          </w:p>
        </w:tc>
        <w:tc>
          <w:tcPr>
            <w:tcW w:w="736" w:type="dxa"/>
          </w:tcPr>
          <w:p w14:paraId="5F29866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27,54</w:t>
            </w:r>
          </w:p>
        </w:tc>
        <w:tc>
          <w:tcPr>
            <w:tcW w:w="736" w:type="dxa"/>
          </w:tcPr>
          <w:p w14:paraId="57152F9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-13,77</w:t>
            </w:r>
          </w:p>
        </w:tc>
        <w:tc>
          <w:tcPr>
            <w:tcW w:w="736" w:type="dxa"/>
          </w:tcPr>
          <w:p w14:paraId="62CEE94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13,77</w:t>
            </w:r>
          </w:p>
        </w:tc>
        <w:tc>
          <w:tcPr>
            <w:tcW w:w="736" w:type="dxa"/>
          </w:tcPr>
          <w:p w14:paraId="36D9131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-1,20</w:t>
            </w:r>
          </w:p>
        </w:tc>
        <w:tc>
          <w:tcPr>
            <w:tcW w:w="736" w:type="dxa"/>
          </w:tcPr>
          <w:p w14:paraId="40BDB38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12,57</w:t>
            </w:r>
          </w:p>
        </w:tc>
        <w:tc>
          <w:tcPr>
            <w:tcW w:w="736" w:type="dxa"/>
          </w:tcPr>
          <w:p w14:paraId="489CB33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-1,26</w:t>
            </w:r>
          </w:p>
        </w:tc>
        <w:tc>
          <w:tcPr>
            <w:tcW w:w="736" w:type="dxa"/>
          </w:tcPr>
          <w:p w14:paraId="3E93D37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11,31</w:t>
            </w:r>
          </w:p>
        </w:tc>
        <w:tc>
          <w:tcPr>
            <w:tcW w:w="736" w:type="dxa"/>
          </w:tcPr>
          <w:p w14:paraId="4823721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13,77</w:t>
            </w:r>
          </w:p>
        </w:tc>
        <w:tc>
          <w:tcPr>
            <w:tcW w:w="736" w:type="dxa"/>
          </w:tcPr>
          <w:p w14:paraId="12DBABC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60,41</w:t>
            </w:r>
          </w:p>
        </w:tc>
        <w:tc>
          <w:tcPr>
            <w:tcW w:w="552" w:type="dxa"/>
          </w:tcPr>
          <w:p w14:paraId="1058B9B9" w14:textId="77777777" w:rsidR="009F68C2" w:rsidRPr="00D274C8" w:rsidRDefault="009F68C2">
            <w:pPr>
              <w:pStyle w:val="Compact"/>
              <w:rPr>
                <w:rFonts w:ascii="Times New Roman" w:hAnsi="Times New Roman" w:cs="Times New Roman"/>
              </w:rPr>
            </w:pPr>
          </w:p>
        </w:tc>
      </w:tr>
      <w:tr w:rsidR="009F68C2" w:rsidRPr="00D274C8" w14:paraId="7616CF00" w14:textId="77777777">
        <w:tc>
          <w:tcPr>
            <w:tcW w:w="736" w:type="dxa"/>
          </w:tcPr>
          <w:p w14:paraId="55FFC98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2034</w:t>
            </w:r>
          </w:p>
        </w:tc>
        <w:tc>
          <w:tcPr>
            <w:tcW w:w="736" w:type="dxa"/>
          </w:tcPr>
          <w:p w14:paraId="50E38F5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27,54</w:t>
            </w:r>
          </w:p>
        </w:tc>
        <w:tc>
          <w:tcPr>
            <w:tcW w:w="736" w:type="dxa"/>
          </w:tcPr>
          <w:p w14:paraId="44FFF9F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-13,77</w:t>
            </w:r>
          </w:p>
        </w:tc>
        <w:tc>
          <w:tcPr>
            <w:tcW w:w="736" w:type="dxa"/>
          </w:tcPr>
          <w:p w14:paraId="2B264DE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13,77</w:t>
            </w:r>
          </w:p>
        </w:tc>
        <w:tc>
          <w:tcPr>
            <w:tcW w:w="736" w:type="dxa"/>
          </w:tcPr>
          <w:p w14:paraId="77868AF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-1,20</w:t>
            </w:r>
          </w:p>
        </w:tc>
        <w:tc>
          <w:tcPr>
            <w:tcW w:w="736" w:type="dxa"/>
          </w:tcPr>
          <w:p w14:paraId="7F8D80C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12,57</w:t>
            </w:r>
          </w:p>
        </w:tc>
        <w:tc>
          <w:tcPr>
            <w:tcW w:w="736" w:type="dxa"/>
          </w:tcPr>
          <w:p w14:paraId="7292B09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-1,26</w:t>
            </w:r>
          </w:p>
        </w:tc>
        <w:tc>
          <w:tcPr>
            <w:tcW w:w="736" w:type="dxa"/>
          </w:tcPr>
          <w:p w14:paraId="008E017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11,31</w:t>
            </w:r>
          </w:p>
        </w:tc>
        <w:tc>
          <w:tcPr>
            <w:tcW w:w="736" w:type="dxa"/>
          </w:tcPr>
          <w:p w14:paraId="62DA7C3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13,77</w:t>
            </w:r>
          </w:p>
        </w:tc>
        <w:tc>
          <w:tcPr>
            <w:tcW w:w="736" w:type="dxa"/>
          </w:tcPr>
          <w:p w14:paraId="72DBD88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74,18</w:t>
            </w:r>
          </w:p>
        </w:tc>
        <w:tc>
          <w:tcPr>
            <w:tcW w:w="552" w:type="dxa"/>
          </w:tcPr>
          <w:p w14:paraId="770E2E65" w14:textId="77777777" w:rsidR="009F68C2" w:rsidRPr="00D274C8" w:rsidRDefault="009F68C2">
            <w:pPr>
              <w:pStyle w:val="Compact"/>
              <w:rPr>
                <w:rFonts w:ascii="Times New Roman" w:hAnsi="Times New Roman" w:cs="Times New Roman"/>
              </w:rPr>
            </w:pPr>
          </w:p>
        </w:tc>
      </w:tr>
      <w:tr w:rsidR="009F68C2" w:rsidRPr="00D274C8" w14:paraId="4CB0B090" w14:textId="77777777">
        <w:tc>
          <w:tcPr>
            <w:tcW w:w="736" w:type="dxa"/>
          </w:tcPr>
          <w:p w14:paraId="64102C0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2035</w:t>
            </w:r>
          </w:p>
        </w:tc>
        <w:tc>
          <w:tcPr>
            <w:tcW w:w="736" w:type="dxa"/>
          </w:tcPr>
          <w:p w14:paraId="5B75300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27,54</w:t>
            </w:r>
          </w:p>
        </w:tc>
        <w:tc>
          <w:tcPr>
            <w:tcW w:w="736" w:type="dxa"/>
          </w:tcPr>
          <w:p w14:paraId="39C14F1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-13,77</w:t>
            </w:r>
          </w:p>
        </w:tc>
        <w:tc>
          <w:tcPr>
            <w:tcW w:w="736" w:type="dxa"/>
          </w:tcPr>
          <w:p w14:paraId="4803320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13,77</w:t>
            </w:r>
          </w:p>
        </w:tc>
        <w:tc>
          <w:tcPr>
            <w:tcW w:w="736" w:type="dxa"/>
          </w:tcPr>
          <w:p w14:paraId="3DA394E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-1,20</w:t>
            </w:r>
          </w:p>
        </w:tc>
        <w:tc>
          <w:tcPr>
            <w:tcW w:w="736" w:type="dxa"/>
          </w:tcPr>
          <w:p w14:paraId="47954C7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12,57</w:t>
            </w:r>
          </w:p>
        </w:tc>
        <w:tc>
          <w:tcPr>
            <w:tcW w:w="736" w:type="dxa"/>
          </w:tcPr>
          <w:p w14:paraId="45A47C6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-1,26</w:t>
            </w:r>
          </w:p>
        </w:tc>
        <w:tc>
          <w:tcPr>
            <w:tcW w:w="736" w:type="dxa"/>
          </w:tcPr>
          <w:p w14:paraId="5245543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11,31</w:t>
            </w:r>
          </w:p>
        </w:tc>
        <w:tc>
          <w:tcPr>
            <w:tcW w:w="736" w:type="dxa"/>
          </w:tcPr>
          <w:p w14:paraId="48BC587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13,77</w:t>
            </w:r>
          </w:p>
        </w:tc>
        <w:tc>
          <w:tcPr>
            <w:tcW w:w="736" w:type="dxa"/>
          </w:tcPr>
          <w:p w14:paraId="7C9A6D3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87,95</w:t>
            </w:r>
          </w:p>
        </w:tc>
        <w:tc>
          <w:tcPr>
            <w:tcW w:w="552" w:type="dxa"/>
          </w:tcPr>
          <w:p w14:paraId="4B5D130D" w14:textId="77777777" w:rsidR="009F68C2" w:rsidRPr="00D274C8" w:rsidRDefault="009F68C2">
            <w:pPr>
              <w:pStyle w:val="Compact"/>
              <w:rPr>
                <w:rFonts w:ascii="Times New Roman" w:hAnsi="Times New Roman" w:cs="Times New Roman"/>
              </w:rPr>
            </w:pPr>
          </w:p>
        </w:tc>
      </w:tr>
    </w:tbl>
    <w:p w14:paraId="3172722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Chỉ số tài chính dự án:</w:t>
      </w:r>
    </w:p>
    <w:tbl>
      <w:tblPr>
        <w:tblStyle w:val="Table"/>
        <w:tblW w:w="0" w:type="auto"/>
        <w:tblLook w:val="0020" w:firstRow="1" w:lastRow="0" w:firstColumn="0" w:lastColumn="0" w:noHBand="0" w:noVBand="0"/>
      </w:tblPr>
      <w:tblGrid>
        <w:gridCol w:w="3309"/>
        <w:gridCol w:w="1796"/>
        <w:gridCol w:w="2945"/>
      </w:tblGrid>
      <w:tr w:rsidR="009F68C2" w:rsidRPr="00D274C8" w14:paraId="6CB57D0F"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0" w:type="auto"/>
          </w:tcPr>
          <w:p w14:paraId="0E924D5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Chỉ tiêu</w:t>
            </w:r>
          </w:p>
        </w:tc>
        <w:tc>
          <w:tcPr>
            <w:tcW w:w="0" w:type="auto"/>
          </w:tcPr>
          <w:p w14:paraId="1DACB54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trị</w:t>
            </w:r>
          </w:p>
        </w:tc>
        <w:tc>
          <w:tcPr>
            <w:tcW w:w="0" w:type="auto"/>
          </w:tcPr>
          <w:p w14:paraId="05B4308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5221F8DD" w14:textId="77777777">
        <w:tc>
          <w:tcPr>
            <w:tcW w:w="0" w:type="auto"/>
          </w:tcPr>
          <w:p w14:paraId="098B8B2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NPV (Net Present Value)</w:t>
            </w:r>
          </w:p>
        </w:tc>
        <w:tc>
          <w:tcPr>
            <w:tcW w:w="0" w:type="auto"/>
          </w:tcPr>
          <w:p w14:paraId="4965535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15,20 triệu USD</w:t>
            </w:r>
          </w:p>
        </w:tc>
        <w:tc>
          <w:tcPr>
            <w:tcW w:w="0" w:type="auto"/>
          </w:tcPr>
          <w:p w14:paraId="4F3C29F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Discount rate 12%</w:t>
            </w:r>
          </w:p>
        </w:tc>
      </w:tr>
      <w:tr w:rsidR="009F68C2" w:rsidRPr="00D274C8" w14:paraId="42E8086D" w14:textId="77777777">
        <w:tc>
          <w:tcPr>
            <w:tcW w:w="0" w:type="auto"/>
          </w:tcPr>
          <w:p w14:paraId="7C5508D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IRR (Internal Rate of Return)</w:t>
            </w:r>
          </w:p>
        </w:tc>
        <w:tc>
          <w:tcPr>
            <w:tcW w:w="0" w:type="auto"/>
          </w:tcPr>
          <w:p w14:paraId="654199D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15,2%</w:t>
            </w:r>
          </w:p>
        </w:tc>
        <w:tc>
          <w:tcPr>
            <w:tcW w:w="0" w:type="auto"/>
          </w:tcPr>
          <w:p w14:paraId="20B7B6A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&gt; WACC 10% → Khả thi</w:t>
            </w:r>
          </w:p>
        </w:tc>
      </w:tr>
      <w:tr w:rsidR="009F68C2" w:rsidRPr="00D274C8" w14:paraId="545A1D65" w14:textId="77777777">
        <w:tc>
          <w:tcPr>
            <w:tcW w:w="0" w:type="auto"/>
          </w:tcPr>
          <w:p w14:paraId="5A9827E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Payback Period</w:t>
            </w:r>
          </w:p>
        </w:tc>
        <w:tc>
          <w:tcPr>
            <w:tcW w:w="0" w:type="auto"/>
          </w:tcPr>
          <w:p w14:paraId="1A4058E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8,5 năm</w:t>
            </w:r>
          </w:p>
        </w:tc>
        <w:tc>
          <w:tcPr>
            <w:tcW w:w="0" w:type="auto"/>
          </w:tcPr>
          <w:p w14:paraId="319FA3C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Trong vòng 10 năm</w:t>
            </w:r>
          </w:p>
        </w:tc>
      </w:tr>
      <w:tr w:rsidR="009F68C2" w:rsidRPr="00D274C8" w14:paraId="611E44AD" w14:textId="77777777">
        <w:tc>
          <w:tcPr>
            <w:tcW w:w="0" w:type="auto"/>
          </w:tcPr>
          <w:p w14:paraId="2026965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ROI (Return on Investment)</w:t>
            </w:r>
          </w:p>
        </w:tc>
        <w:tc>
          <w:tcPr>
            <w:tcW w:w="0" w:type="auto"/>
          </w:tcPr>
          <w:p w14:paraId="0361671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76%</w:t>
            </w:r>
          </w:p>
        </w:tc>
        <w:tc>
          <w:tcPr>
            <w:tcW w:w="0" w:type="auto"/>
          </w:tcPr>
          <w:p w14:paraId="4ABD742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ROI = (NPV/Investment)</w:t>
            </w:r>
          </w:p>
        </w:tc>
      </w:tr>
      <w:tr w:rsidR="009F68C2" w:rsidRPr="00D274C8" w14:paraId="1A056857" w14:textId="77777777">
        <w:tc>
          <w:tcPr>
            <w:tcW w:w="0" w:type="auto"/>
          </w:tcPr>
          <w:p w14:paraId="613D7D6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ROE (Return on Equity)</w:t>
            </w:r>
          </w:p>
        </w:tc>
        <w:tc>
          <w:tcPr>
            <w:tcW w:w="0" w:type="auto"/>
          </w:tcPr>
          <w:p w14:paraId="0EFFFEF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98%</w:t>
            </w:r>
          </w:p>
        </w:tc>
        <w:tc>
          <w:tcPr>
            <w:tcW w:w="0" w:type="auto"/>
          </w:tcPr>
          <w:p w14:paraId="0DE4B52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ROE = (Net Income/Equity)</w:t>
            </w:r>
          </w:p>
        </w:tc>
      </w:tr>
      <w:tr w:rsidR="009F68C2" w:rsidRPr="00D274C8" w14:paraId="630BDF13" w14:textId="77777777">
        <w:tc>
          <w:tcPr>
            <w:tcW w:w="0" w:type="auto"/>
          </w:tcPr>
          <w:p w14:paraId="5C8091A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Debt-to-Equity Ratio</w:t>
            </w:r>
          </w:p>
        </w:tc>
        <w:tc>
          <w:tcPr>
            <w:tcW w:w="0" w:type="auto"/>
          </w:tcPr>
          <w:p w14:paraId="4B61329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w:t>
            </w:r>
          </w:p>
        </w:tc>
        <w:tc>
          <w:tcPr>
            <w:tcW w:w="0" w:type="auto"/>
          </w:tcPr>
          <w:p w14:paraId="6ADE08F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Vay/Vốn chủ = 6/12</w:t>
            </w:r>
          </w:p>
        </w:tc>
      </w:tr>
      <w:tr w:rsidR="009F68C2" w:rsidRPr="00D274C8" w14:paraId="43560E36" w14:textId="77777777">
        <w:tc>
          <w:tcPr>
            <w:tcW w:w="0" w:type="auto"/>
          </w:tcPr>
          <w:p w14:paraId="5979BDD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EBITDA Margin (GĐ2)</w:t>
            </w:r>
          </w:p>
        </w:tc>
        <w:tc>
          <w:tcPr>
            <w:tcW w:w="0" w:type="auto"/>
          </w:tcPr>
          <w:p w14:paraId="2E747DB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w:t>
            </w:r>
          </w:p>
        </w:tc>
        <w:tc>
          <w:tcPr>
            <w:tcW w:w="0" w:type="auto"/>
          </w:tcPr>
          <w:p w14:paraId="4608313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EBITDA/Revenue</w:t>
            </w:r>
          </w:p>
        </w:tc>
      </w:tr>
      <w:tr w:rsidR="009F68C2" w:rsidRPr="00D274C8" w14:paraId="379EABB0" w14:textId="77777777">
        <w:tc>
          <w:tcPr>
            <w:tcW w:w="0" w:type="auto"/>
          </w:tcPr>
          <w:p w14:paraId="576BFCA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Net Margin (GĐ2)</w:t>
            </w:r>
          </w:p>
        </w:tc>
        <w:tc>
          <w:tcPr>
            <w:tcW w:w="0" w:type="auto"/>
          </w:tcPr>
          <w:p w14:paraId="64C8F7C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41%</w:t>
            </w:r>
          </w:p>
        </w:tc>
        <w:tc>
          <w:tcPr>
            <w:tcW w:w="0" w:type="auto"/>
          </w:tcPr>
          <w:p w14:paraId="0CD7387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Net Income/Revenue</w:t>
            </w:r>
          </w:p>
        </w:tc>
      </w:tr>
    </w:tbl>
    <w:p w14:paraId="5D2D531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Năng lực tài chính cam kết:</w:t>
      </w:r>
    </w:p>
    <w:p w14:paraId="2ED925CC" w14:textId="77777777" w:rsidR="009F68C2" w:rsidRPr="00D274C8" w:rsidRDefault="00CC558F" w:rsidP="00DC180F">
      <w:pPr>
        <w:pStyle w:val="Compact"/>
        <w:numPr>
          <w:ilvl w:val="0"/>
          <w:numId w:val="107"/>
        </w:numPr>
        <w:rPr>
          <w:rFonts w:ascii="Times New Roman" w:hAnsi="Times New Roman" w:cs="Times New Roman"/>
        </w:rPr>
      </w:pPr>
      <w:r w:rsidRPr="00D274C8">
        <w:rPr>
          <w:rFonts w:ascii="Times New Roman" w:hAnsi="Times New Roman" w:cs="Times New Roman"/>
          <w:b/>
          <w:bCs/>
        </w:rPr>
        <w:t>Vốn chủ 12M USD đã cam kết 100%</w:t>
      </w:r>
      <w:r w:rsidRPr="00D274C8">
        <w:rPr>
          <w:rFonts w:ascii="Times New Roman" w:hAnsi="Times New Roman" w:cs="Times New Roman"/>
        </w:rPr>
        <w:t>: Founding team 4M USD (trong đó 2M USD đã chuyển khoản), Strategic investor 5M USD (đã ký MOU, giải ngân Q1/2025)</w:t>
      </w:r>
    </w:p>
    <w:p w14:paraId="5B8BBC6E" w14:textId="77777777" w:rsidR="009F68C2" w:rsidRPr="00D274C8" w:rsidRDefault="00CC558F" w:rsidP="00DC180F">
      <w:pPr>
        <w:pStyle w:val="Compact"/>
        <w:numPr>
          <w:ilvl w:val="0"/>
          <w:numId w:val="107"/>
        </w:numPr>
        <w:rPr>
          <w:rFonts w:ascii="Times New Roman" w:hAnsi="Times New Roman" w:cs="Times New Roman"/>
        </w:rPr>
      </w:pPr>
      <w:r w:rsidRPr="00D274C8">
        <w:rPr>
          <w:rFonts w:ascii="Times New Roman" w:hAnsi="Times New Roman" w:cs="Times New Roman"/>
          <w:b/>
          <w:bCs/>
        </w:rPr>
        <w:t>Vay 6M USD</w:t>
      </w:r>
      <w:r w:rsidRPr="00D274C8">
        <w:rPr>
          <w:rFonts w:ascii="Times New Roman" w:hAnsi="Times New Roman" w:cs="Times New Roman"/>
        </w:rPr>
        <w:t>: Đã có Letter of Intent từ ngân hàng TMCP A (lãi suất 6%/năm, kỳ hạn 10 năm, thế chấp tài sản dự án + bảo lãnh nhà đầu tư)</w:t>
      </w:r>
    </w:p>
    <w:p w14:paraId="1AC8A014" w14:textId="77777777" w:rsidR="009F68C2" w:rsidRPr="00D274C8" w:rsidRDefault="00CC558F" w:rsidP="00DC180F">
      <w:pPr>
        <w:pStyle w:val="Compact"/>
        <w:numPr>
          <w:ilvl w:val="0"/>
          <w:numId w:val="107"/>
        </w:numPr>
        <w:rPr>
          <w:rFonts w:ascii="Times New Roman" w:hAnsi="Times New Roman" w:cs="Times New Roman"/>
        </w:rPr>
      </w:pPr>
      <w:r w:rsidRPr="00D274C8">
        <w:rPr>
          <w:rFonts w:ascii="Times New Roman" w:hAnsi="Times New Roman" w:cs="Times New Roman"/>
          <w:b/>
          <w:bCs/>
        </w:rPr>
        <w:t>Trợ cấp 2M USD</w:t>
      </w:r>
      <w:r w:rsidRPr="00D274C8">
        <w:rPr>
          <w:rFonts w:ascii="Times New Roman" w:hAnsi="Times New Roman" w:cs="Times New Roman"/>
        </w:rPr>
        <w:t>: Đăng ký Quỹ phát triển KH&amp;CN theo [QĐ 2117/QĐ-TTg – Điều 1, Khoản 1 (Tiêu chí dự án công nghệ cao ưu tiên)] (TTCP, 2020) (dự kiến phê duyệt Q2/2025)</w:t>
      </w:r>
    </w:p>
    <w:p w14:paraId="1DB1EA1F" w14:textId="77777777" w:rsidR="009F68C2" w:rsidRPr="00D274C8" w:rsidRDefault="00CC558F" w:rsidP="00DC180F">
      <w:pPr>
        <w:pStyle w:val="Compact"/>
        <w:numPr>
          <w:ilvl w:val="0"/>
          <w:numId w:val="107"/>
        </w:numPr>
        <w:rPr>
          <w:rFonts w:ascii="Times New Roman" w:hAnsi="Times New Roman" w:cs="Times New Roman"/>
        </w:rPr>
      </w:pPr>
      <w:r w:rsidRPr="00D274C8">
        <w:rPr>
          <w:rFonts w:ascii="Times New Roman" w:hAnsi="Times New Roman" w:cs="Times New Roman"/>
          <w:b/>
          <w:bCs/>
        </w:rPr>
        <w:t>Cash flow dương từ năm 3</w:t>
      </w:r>
      <w:r w:rsidRPr="00D274C8">
        <w:rPr>
          <w:rFonts w:ascii="Times New Roman" w:hAnsi="Times New Roman" w:cs="Times New Roman"/>
        </w:rPr>
        <w:t>: Đủ để tái đầu tư và mở rộng</w:t>
      </w:r>
    </w:p>
    <w:p w14:paraId="4D6F6C58" w14:textId="77777777" w:rsidR="009F68C2" w:rsidRPr="00D274C8" w:rsidRDefault="00CC558F" w:rsidP="00DC180F">
      <w:pPr>
        <w:pStyle w:val="Compact"/>
        <w:numPr>
          <w:ilvl w:val="0"/>
          <w:numId w:val="107"/>
        </w:numPr>
        <w:rPr>
          <w:rFonts w:ascii="Times New Roman" w:hAnsi="Times New Roman" w:cs="Times New Roman"/>
        </w:rPr>
      </w:pPr>
      <w:r w:rsidRPr="00D274C8">
        <w:rPr>
          <w:rFonts w:ascii="Times New Roman" w:hAnsi="Times New Roman" w:cs="Times New Roman"/>
          <w:b/>
          <w:bCs/>
        </w:rPr>
        <w:t>Exit strategy</w:t>
      </w:r>
      <w:r w:rsidRPr="00D274C8">
        <w:rPr>
          <w:rFonts w:ascii="Times New Roman" w:hAnsi="Times New Roman" w:cs="Times New Roman"/>
        </w:rPr>
        <w:t>: IPO hoặc M&amp;A năm 2032-2035, valuation ước tính 80-120M USD (4-6x revenue)</w:t>
      </w:r>
    </w:p>
    <w:p w14:paraId="469C57F1" w14:textId="77777777" w:rsidR="009F68C2" w:rsidRPr="00D274C8" w:rsidRDefault="00CC558F">
      <w:pPr>
        <w:pStyle w:val="Heading4"/>
        <w:rPr>
          <w:rFonts w:ascii="Times New Roman" w:hAnsi="Times New Roman" w:cs="Times New Roman"/>
        </w:rPr>
      </w:pPr>
      <w:bookmarkStart w:id="100" w:name="Xacc6fa6c70ca8967a6c6c4b60c8ad28099cce3b"/>
      <w:r w:rsidRPr="00D274C8">
        <w:rPr>
          <w:rStyle w:val="SectionNumber"/>
          <w:rFonts w:ascii="Times New Roman" w:hAnsi="Times New Roman" w:cs="Times New Roman"/>
        </w:rPr>
        <w:t>7.1.1.1</w:t>
      </w:r>
      <w:r w:rsidRPr="00D274C8">
        <w:rPr>
          <w:rFonts w:ascii="Times New Roman" w:hAnsi="Times New Roman" w:cs="Times New Roman"/>
        </w:rPr>
        <w:tab/>
        <w:t>15.1.5. Chiến lược thoái vốn cho nhà đầu tư (Exit Strategy)</w:t>
      </w:r>
    </w:p>
    <w:p w14:paraId="76E68892"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Tổng quan:</w:t>
      </w:r>
    </w:p>
    <w:p w14:paraId="051248F2"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Chiến lược thoái vốn được thiết kế linh hoạt, phù hợp với từng nhóm nhà đầu tư (Founding Team, Strategic Investor, VC/PE) và giai đoạn phát triển của công ty. Mục tiêu là tạo thanh khoản cho nhà đầu tư trong khoảng 7-10 năm, đồng thời đảm bảo sự phát triển bền vững của công ty.</w:t>
      </w:r>
    </w:p>
    <w:p w14:paraId="298521C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Option 1: IPO - Niêm yết công khai (2032-2035)</w:t>
      </w:r>
    </w:p>
    <w:p w14:paraId="736E0CD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Thị trường mục tiêu:</w:t>
      </w:r>
      <w:r w:rsidRPr="00D274C8">
        <w:rPr>
          <w:rFonts w:ascii="Times New Roman" w:hAnsi="Times New Roman" w:cs="Times New Roman"/>
        </w:rPr>
        <w:t xml:space="preserve"> - Sàn: HOSE (Sở Giao dịch Chứng khoán TP.HCM) - Backup: UPCOM hoặc regional exchanges (Singapore, Thailand)</w:t>
      </w:r>
    </w:p>
    <w:p w14:paraId="5FF042E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Điều kiện niêm yết HOSE:</w:t>
      </w:r>
      <w:r w:rsidRPr="00D274C8">
        <w:rPr>
          <w:rFonts w:ascii="Times New Roman" w:hAnsi="Times New Roman" w:cs="Times New Roman"/>
        </w:rPr>
        <w:t xml:space="preserve"> - Vốn điều lệ ≥30 tỷ đồng (~1,2M USD) </w:t>
      </w:r>
      <w:r w:rsidRPr="00D274C8">
        <w:rPr>
          <w:rFonts w:ascii="Segoe UI Emoji" w:hAnsi="Segoe UI Emoji" w:cs="Segoe UI Emoji"/>
        </w:rPr>
        <w:t>✅</w:t>
      </w:r>
      <w:r w:rsidRPr="00D274C8">
        <w:rPr>
          <w:rFonts w:ascii="Times New Roman" w:hAnsi="Times New Roman" w:cs="Times New Roman"/>
        </w:rPr>
        <w:t xml:space="preserve"> - Doanh thu ≥50M USD/năm (dự kiến đạt 2030) </w:t>
      </w:r>
      <w:r w:rsidRPr="00D274C8">
        <w:rPr>
          <w:rFonts w:ascii="Segoe UI Emoji" w:hAnsi="Segoe UI Emoji" w:cs="Segoe UI Emoji"/>
        </w:rPr>
        <w:t>✅</w:t>
      </w:r>
      <w:r w:rsidRPr="00D274C8">
        <w:rPr>
          <w:rFonts w:ascii="Times New Roman" w:hAnsi="Times New Roman" w:cs="Times New Roman"/>
        </w:rPr>
        <w:t xml:space="preserve"> - Lợi nhuận sau thuế ≥5M USD/năm × 2 năm liên tiếp (2032-2033) </w:t>
      </w:r>
      <w:r w:rsidRPr="00D274C8">
        <w:rPr>
          <w:rFonts w:ascii="Segoe UI Emoji" w:hAnsi="Segoe UI Emoji" w:cs="Segoe UI Emoji"/>
        </w:rPr>
        <w:t>✅</w:t>
      </w:r>
      <w:r w:rsidRPr="00D274C8">
        <w:rPr>
          <w:rFonts w:ascii="Times New Roman" w:hAnsi="Times New Roman" w:cs="Times New Roman"/>
        </w:rPr>
        <w:t xml:space="preserve"> - Tăng trưởng dương 2 năm liên tiếp </w:t>
      </w:r>
      <w:r w:rsidRPr="00D274C8">
        <w:rPr>
          <w:rFonts w:ascii="Segoe UI Emoji" w:hAnsi="Segoe UI Emoji" w:cs="Segoe UI Emoji"/>
        </w:rPr>
        <w:t>✅</w:t>
      </w:r>
      <w:r w:rsidRPr="00D274C8">
        <w:rPr>
          <w:rFonts w:ascii="Times New Roman" w:hAnsi="Times New Roman" w:cs="Times New Roman"/>
        </w:rPr>
        <w:t xml:space="preserve"> - Tỷ lệ sở hữu nhà nước = 0% </w:t>
      </w:r>
      <w:r w:rsidRPr="00D274C8">
        <w:rPr>
          <w:rFonts w:ascii="Segoe UI Emoji" w:hAnsi="Segoe UI Emoji" w:cs="Segoe UI Emoji"/>
        </w:rPr>
        <w:t>✅</w:t>
      </w:r>
      <w:r w:rsidRPr="00D274C8">
        <w:rPr>
          <w:rFonts w:ascii="Times New Roman" w:hAnsi="Times New Roman" w:cs="Times New Roman"/>
        </w:rPr>
        <w:t xml:space="preserve"> - Báo cáo tài chính kiểm toán đầy đủ 3 năm </w:t>
      </w:r>
      <w:r w:rsidRPr="00D274C8">
        <w:rPr>
          <w:rFonts w:ascii="Segoe UI Emoji" w:hAnsi="Segoe UI Emoji" w:cs="Segoe UI Emoji"/>
        </w:rPr>
        <w:t>✅</w:t>
      </w:r>
    </w:p>
    <w:p w14:paraId="1F42FF1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Kế hoạch thực hiện:</w:t>
      </w:r>
    </w:p>
    <w:tbl>
      <w:tblPr>
        <w:tblStyle w:val="Table"/>
        <w:tblW w:w="5000" w:type="pct"/>
        <w:tblLayout w:type="fixed"/>
        <w:tblLook w:val="0020" w:firstRow="1" w:lastRow="0" w:firstColumn="0" w:lastColumn="0" w:noHBand="0" w:noVBand="0"/>
      </w:tblPr>
      <w:tblGrid>
        <w:gridCol w:w="1795"/>
        <w:gridCol w:w="1795"/>
        <w:gridCol w:w="1796"/>
        <w:gridCol w:w="1796"/>
        <w:gridCol w:w="2394"/>
      </w:tblGrid>
      <w:tr w:rsidR="009F68C2" w:rsidRPr="00D274C8" w14:paraId="1D9C57E0"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485" w:type="dxa"/>
          </w:tcPr>
          <w:p w14:paraId="6841F70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Giai đoạn</w:t>
            </w:r>
          </w:p>
        </w:tc>
        <w:tc>
          <w:tcPr>
            <w:tcW w:w="1485" w:type="dxa"/>
          </w:tcPr>
          <w:p w14:paraId="45AE3B7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Thời gian</w:t>
            </w:r>
          </w:p>
        </w:tc>
        <w:tc>
          <w:tcPr>
            <w:tcW w:w="1485" w:type="dxa"/>
          </w:tcPr>
          <w:p w14:paraId="482CAE2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Nội dung</w:t>
            </w:r>
          </w:p>
        </w:tc>
        <w:tc>
          <w:tcPr>
            <w:tcW w:w="1485" w:type="dxa"/>
          </w:tcPr>
          <w:p w14:paraId="7522118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Bên thực hiện</w:t>
            </w:r>
          </w:p>
        </w:tc>
        <w:tc>
          <w:tcPr>
            <w:tcW w:w="1980" w:type="dxa"/>
          </w:tcPr>
          <w:p w14:paraId="3706DEC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Chi phí (USD)</w:t>
            </w:r>
          </w:p>
        </w:tc>
      </w:tr>
      <w:tr w:rsidR="009F68C2" w:rsidRPr="00D274C8" w14:paraId="53DAA9AE" w14:textId="77777777">
        <w:tc>
          <w:tcPr>
            <w:tcW w:w="1485" w:type="dxa"/>
          </w:tcPr>
          <w:p w14:paraId="11E3E3F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Chuẩn bị</w:t>
            </w:r>
          </w:p>
        </w:tc>
        <w:tc>
          <w:tcPr>
            <w:tcW w:w="1485" w:type="dxa"/>
          </w:tcPr>
          <w:p w14:paraId="6EAD98C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2030-2031</w:t>
            </w:r>
          </w:p>
        </w:tc>
        <w:tc>
          <w:tcPr>
            <w:tcW w:w="1485" w:type="dxa"/>
          </w:tcPr>
          <w:p w14:paraId="14CA010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Tái cấu trúc, governance, IFRS</w:t>
            </w:r>
          </w:p>
        </w:tc>
        <w:tc>
          <w:tcPr>
            <w:tcW w:w="1485" w:type="dxa"/>
          </w:tcPr>
          <w:p w14:paraId="2496260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CFO + Tư vấn</w:t>
            </w:r>
          </w:p>
        </w:tc>
        <w:tc>
          <w:tcPr>
            <w:tcW w:w="1980" w:type="dxa"/>
          </w:tcPr>
          <w:p w14:paraId="2F3D0AF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200.000</w:t>
            </w:r>
          </w:p>
        </w:tc>
      </w:tr>
      <w:tr w:rsidR="009F68C2" w:rsidRPr="00D274C8" w14:paraId="3637F44F" w14:textId="77777777">
        <w:tc>
          <w:tcPr>
            <w:tcW w:w="1485" w:type="dxa"/>
          </w:tcPr>
          <w:p w14:paraId="06AC4D0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Pre-IPO</w:t>
            </w:r>
          </w:p>
        </w:tc>
        <w:tc>
          <w:tcPr>
            <w:tcW w:w="1485" w:type="dxa"/>
          </w:tcPr>
          <w:p w14:paraId="1B13F71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Q1-Q2/2032</w:t>
            </w:r>
          </w:p>
        </w:tc>
        <w:tc>
          <w:tcPr>
            <w:tcW w:w="1485" w:type="dxa"/>
          </w:tcPr>
          <w:p w14:paraId="67F9DB6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Thuê IB, legal, audit</w:t>
            </w:r>
          </w:p>
        </w:tc>
        <w:tc>
          <w:tcPr>
            <w:tcW w:w="1485" w:type="dxa"/>
          </w:tcPr>
          <w:p w14:paraId="776300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SSI/HSC/VinaCapital</w:t>
            </w:r>
          </w:p>
        </w:tc>
        <w:tc>
          <w:tcPr>
            <w:tcW w:w="1980" w:type="dxa"/>
          </w:tcPr>
          <w:p w14:paraId="2C0E289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300.000</w:t>
            </w:r>
          </w:p>
        </w:tc>
      </w:tr>
      <w:tr w:rsidR="009F68C2" w:rsidRPr="00D274C8" w14:paraId="6865CDF8" w14:textId="77777777">
        <w:tc>
          <w:tcPr>
            <w:tcW w:w="1485" w:type="dxa"/>
          </w:tcPr>
          <w:p w14:paraId="1BA4512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Due Diligence</w:t>
            </w:r>
          </w:p>
        </w:tc>
        <w:tc>
          <w:tcPr>
            <w:tcW w:w="1485" w:type="dxa"/>
          </w:tcPr>
          <w:p w14:paraId="09CAA9A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Q3-Q4/2032</w:t>
            </w:r>
          </w:p>
        </w:tc>
        <w:tc>
          <w:tcPr>
            <w:tcW w:w="1485" w:type="dxa"/>
          </w:tcPr>
          <w:p w14:paraId="3EDA322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DD tài chính, pháp lý, kỹ thuật</w:t>
            </w:r>
          </w:p>
        </w:tc>
        <w:tc>
          <w:tcPr>
            <w:tcW w:w="1485" w:type="dxa"/>
          </w:tcPr>
          <w:p w14:paraId="53C2992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Big 4 Audit</w:t>
            </w:r>
          </w:p>
        </w:tc>
        <w:tc>
          <w:tcPr>
            <w:tcW w:w="1980" w:type="dxa"/>
          </w:tcPr>
          <w:p w14:paraId="6B7AFDC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150.000</w:t>
            </w:r>
          </w:p>
        </w:tc>
      </w:tr>
      <w:tr w:rsidR="009F68C2" w:rsidRPr="00D274C8" w14:paraId="2812D939" w14:textId="77777777">
        <w:tc>
          <w:tcPr>
            <w:tcW w:w="1485" w:type="dxa"/>
          </w:tcPr>
          <w:p w14:paraId="249BA2D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Roadshow</w:t>
            </w:r>
          </w:p>
        </w:tc>
        <w:tc>
          <w:tcPr>
            <w:tcW w:w="1485" w:type="dxa"/>
          </w:tcPr>
          <w:p w14:paraId="01C32D1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Q1-Q2/2033</w:t>
            </w:r>
          </w:p>
        </w:tc>
        <w:tc>
          <w:tcPr>
            <w:tcW w:w="1485" w:type="dxa"/>
          </w:tcPr>
          <w:p w14:paraId="37A4643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Trình bày NĐT tổ chức, quốc tế</w:t>
            </w:r>
          </w:p>
        </w:tc>
        <w:tc>
          <w:tcPr>
            <w:tcW w:w="1485" w:type="dxa"/>
          </w:tcPr>
          <w:p w14:paraId="38A4EAD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IB + CEO/CFO</w:t>
            </w:r>
          </w:p>
        </w:tc>
        <w:tc>
          <w:tcPr>
            <w:tcW w:w="1980" w:type="dxa"/>
          </w:tcPr>
          <w:p w14:paraId="29D33E8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100.000</w:t>
            </w:r>
          </w:p>
        </w:tc>
      </w:tr>
      <w:tr w:rsidR="009F68C2" w:rsidRPr="00D274C8" w14:paraId="49A29907" w14:textId="77777777">
        <w:tc>
          <w:tcPr>
            <w:tcW w:w="1485" w:type="dxa"/>
          </w:tcPr>
          <w:p w14:paraId="7624362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Pricing</w:t>
            </w:r>
          </w:p>
        </w:tc>
        <w:tc>
          <w:tcPr>
            <w:tcW w:w="1485" w:type="dxa"/>
          </w:tcPr>
          <w:p w14:paraId="663F275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Q3/2033</w:t>
            </w:r>
          </w:p>
        </w:tc>
        <w:tc>
          <w:tcPr>
            <w:tcW w:w="1485" w:type="dxa"/>
          </w:tcPr>
          <w:p w14:paraId="1FD57AC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Book building, định giá</w:t>
            </w:r>
          </w:p>
        </w:tc>
        <w:tc>
          <w:tcPr>
            <w:tcW w:w="1485" w:type="dxa"/>
          </w:tcPr>
          <w:p w14:paraId="5BD4821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IB</w:t>
            </w:r>
          </w:p>
        </w:tc>
        <w:tc>
          <w:tcPr>
            <w:tcW w:w="1980" w:type="dxa"/>
          </w:tcPr>
          <w:p w14:paraId="028F2C4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50.000</w:t>
            </w:r>
          </w:p>
        </w:tc>
      </w:tr>
      <w:tr w:rsidR="009F68C2" w:rsidRPr="00D274C8" w14:paraId="138E4C5B" w14:textId="77777777">
        <w:tc>
          <w:tcPr>
            <w:tcW w:w="1485" w:type="dxa"/>
          </w:tcPr>
          <w:p w14:paraId="7DD5775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Listing</w:t>
            </w:r>
          </w:p>
        </w:tc>
        <w:tc>
          <w:tcPr>
            <w:tcW w:w="1485" w:type="dxa"/>
          </w:tcPr>
          <w:p w14:paraId="01500E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Q4/2033</w:t>
            </w:r>
          </w:p>
        </w:tc>
        <w:tc>
          <w:tcPr>
            <w:tcW w:w="1485" w:type="dxa"/>
          </w:tcPr>
          <w:p w14:paraId="773FE91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Niêm yết, giao dịch ngày đầu</w:t>
            </w:r>
          </w:p>
        </w:tc>
        <w:tc>
          <w:tcPr>
            <w:tcW w:w="1485" w:type="dxa"/>
          </w:tcPr>
          <w:p w14:paraId="69DE25D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SSC + Exchange</w:t>
            </w:r>
          </w:p>
        </w:tc>
        <w:tc>
          <w:tcPr>
            <w:tcW w:w="1980" w:type="dxa"/>
          </w:tcPr>
          <w:p w14:paraId="0A5FAD7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50.000</w:t>
            </w:r>
          </w:p>
        </w:tc>
      </w:tr>
      <w:tr w:rsidR="009F68C2" w:rsidRPr="00D274C8" w14:paraId="2B5320CB" w14:textId="77777777">
        <w:tc>
          <w:tcPr>
            <w:tcW w:w="1485" w:type="dxa"/>
          </w:tcPr>
          <w:p w14:paraId="5513F34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 chi phí IPO</w:t>
            </w:r>
          </w:p>
        </w:tc>
        <w:tc>
          <w:tcPr>
            <w:tcW w:w="1485" w:type="dxa"/>
          </w:tcPr>
          <w:p w14:paraId="79690225" w14:textId="77777777" w:rsidR="009F68C2" w:rsidRPr="00D274C8" w:rsidRDefault="009F68C2">
            <w:pPr>
              <w:pStyle w:val="Compact"/>
              <w:rPr>
                <w:rFonts w:ascii="Times New Roman" w:hAnsi="Times New Roman" w:cs="Times New Roman"/>
              </w:rPr>
            </w:pPr>
          </w:p>
        </w:tc>
        <w:tc>
          <w:tcPr>
            <w:tcW w:w="1485" w:type="dxa"/>
          </w:tcPr>
          <w:p w14:paraId="4C844259" w14:textId="77777777" w:rsidR="009F68C2" w:rsidRPr="00D274C8" w:rsidRDefault="009F68C2">
            <w:pPr>
              <w:pStyle w:val="Compact"/>
              <w:rPr>
                <w:rFonts w:ascii="Times New Roman" w:hAnsi="Times New Roman" w:cs="Times New Roman"/>
              </w:rPr>
            </w:pPr>
          </w:p>
        </w:tc>
        <w:tc>
          <w:tcPr>
            <w:tcW w:w="1485" w:type="dxa"/>
          </w:tcPr>
          <w:p w14:paraId="08F22262" w14:textId="77777777" w:rsidR="009F68C2" w:rsidRPr="00D274C8" w:rsidRDefault="009F68C2">
            <w:pPr>
              <w:pStyle w:val="Compact"/>
              <w:rPr>
                <w:rFonts w:ascii="Times New Roman" w:hAnsi="Times New Roman" w:cs="Times New Roman"/>
              </w:rPr>
            </w:pPr>
          </w:p>
        </w:tc>
        <w:tc>
          <w:tcPr>
            <w:tcW w:w="1980" w:type="dxa"/>
          </w:tcPr>
          <w:p w14:paraId="4C1DB91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850.000</w:t>
            </w:r>
          </w:p>
        </w:tc>
      </w:tr>
    </w:tbl>
    <w:p w14:paraId="2F1DD96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Định giá dự kiến:</w:t>
      </w:r>
    </w:p>
    <w:tbl>
      <w:tblPr>
        <w:tblStyle w:val="Table"/>
        <w:tblW w:w="5000" w:type="pct"/>
        <w:tblLayout w:type="fixed"/>
        <w:tblLook w:val="0020" w:firstRow="1" w:lastRow="0" w:firstColumn="0" w:lastColumn="0" w:noHBand="0" w:noVBand="0"/>
      </w:tblPr>
      <w:tblGrid>
        <w:gridCol w:w="2210"/>
        <w:gridCol w:w="2210"/>
        <w:gridCol w:w="2946"/>
        <w:gridCol w:w="2210"/>
      </w:tblGrid>
      <w:tr w:rsidR="009F68C2" w:rsidRPr="00D274C8" w14:paraId="797B0F1E"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827" w:type="dxa"/>
          </w:tcPr>
          <w:p w14:paraId="2728F23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Phương pháp</w:t>
            </w:r>
          </w:p>
        </w:tc>
        <w:tc>
          <w:tcPr>
            <w:tcW w:w="1827" w:type="dxa"/>
          </w:tcPr>
          <w:p w14:paraId="68E2217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Cơ sở</w:t>
            </w:r>
          </w:p>
        </w:tc>
        <w:tc>
          <w:tcPr>
            <w:tcW w:w="2436" w:type="dxa"/>
          </w:tcPr>
          <w:p w14:paraId="462AD67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Valuation (M USD)</w:t>
            </w:r>
          </w:p>
        </w:tc>
        <w:tc>
          <w:tcPr>
            <w:tcW w:w="1827" w:type="dxa"/>
          </w:tcPr>
          <w:p w14:paraId="7472F70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31D9FF04" w14:textId="77777777">
        <w:tc>
          <w:tcPr>
            <w:tcW w:w="1827" w:type="dxa"/>
          </w:tcPr>
          <w:p w14:paraId="00FFFAC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P/E Multiple</w:t>
            </w:r>
          </w:p>
        </w:tc>
        <w:tc>
          <w:tcPr>
            <w:tcW w:w="1827" w:type="dxa"/>
          </w:tcPr>
          <w:p w14:paraId="7745123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Comparable: FPT (15x), CMC (12x), Viettel IDC (18x)</w:t>
            </w:r>
          </w:p>
        </w:tc>
        <w:tc>
          <w:tcPr>
            <w:tcW w:w="2436" w:type="dxa"/>
          </w:tcPr>
          <w:p w14:paraId="2FD7B07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80-120</w:t>
            </w:r>
          </w:p>
        </w:tc>
        <w:tc>
          <w:tcPr>
            <w:tcW w:w="1827" w:type="dxa"/>
          </w:tcPr>
          <w:p w14:paraId="009A131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P/E = 15-20x, EPS 2033 ≈6M USD</w:t>
            </w:r>
          </w:p>
        </w:tc>
      </w:tr>
      <w:tr w:rsidR="009F68C2" w:rsidRPr="00D274C8" w14:paraId="0429A72B" w14:textId="77777777">
        <w:tc>
          <w:tcPr>
            <w:tcW w:w="1827" w:type="dxa"/>
          </w:tcPr>
          <w:p w14:paraId="13190AC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EV/Revenue</w:t>
            </w:r>
          </w:p>
        </w:tc>
        <w:tc>
          <w:tcPr>
            <w:tcW w:w="1827" w:type="dxa"/>
          </w:tcPr>
          <w:p w14:paraId="42BE6C5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Tech hardware: 3-6x revenue</w:t>
            </w:r>
          </w:p>
        </w:tc>
        <w:tc>
          <w:tcPr>
            <w:tcW w:w="2436" w:type="dxa"/>
          </w:tcPr>
          <w:p w14:paraId="1E4EF5C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150-300</w:t>
            </w:r>
          </w:p>
        </w:tc>
        <w:tc>
          <w:tcPr>
            <w:tcW w:w="1827" w:type="dxa"/>
          </w:tcPr>
          <w:p w14:paraId="5636821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Revenue 2033 ≈50M USD</w:t>
            </w:r>
          </w:p>
        </w:tc>
      </w:tr>
      <w:tr w:rsidR="009F68C2" w:rsidRPr="00D274C8" w14:paraId="0E18E835" w14:textId="77777777">
        <w:tc>
          <w:tcPr>
            <w:tcW w:w="1827" w:type="dxa"/>
          </w:tcPr>
          <w:p w14:paraId="4CFEC4E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EV/EBITDA</w:t>
            </w:r>
          </w:p>
        </w:tc>
        <w:tc>
          <w:tcPr>
            <w:tcW w:w="1827" w:type="dxa"/>
          </w:tcPr>
          <w:p w14:paraId="64D5D40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Industrial tech: 8-12x EBITDA</w:t>
            </w:r>
          </w:p>
        </w:tc>
        <w:tc>
          <w:tcPr>
            <w:tcW w:w="2436" w:type="dxa"/>
          </w:tcPr>
          <w:p w14:paraId="7A33C3C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200-300</w:t>
            </w:r>
          </w:p>
        </w:tc>
        <w:tc>
          <w:tcPr>
            <w:tcW w:w="1827" w:type="dxa"/>
          </w:tcPr>
          <w:p w14:paraId="2EEB25E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EBITDA 2033 ≈25M USD</w:t>
            </w:r>
          </w:p>
        </w:tc>
      </w:tr>
      <w:tr w:rsidR="009F68C2" w:rsidRPr="00D274C8" w14:paraId="7EAA72D7" w14:textId="77777777">
        <w:tc>
          <w:tcPr>
            <w:tcW w:w="1827" w:type="dxa"/>
          </w:tcPr>
          <w:p w14:paraId="6C90E6F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DCF</w:t>
            </w:r>
          </w:p>
        </w:tc>
        <w:tc>
          <w:tcPr>
            <w:tcW w:w="1827" w:type="dxa"/>
          </w:tcPr>
          <w:p w14:paraId="0DF93D9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WACC 12%, terminal growth 4%</w:t>
            </w:r>
          </w:p>
        </w:tc>
        <w:tc>
          <w:tcPr>
            <w:tcW w:w="2436" w:type="dxa"/>
          </w:tcPr>
          <w:p w14:paraId="2DBBA13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180-250</w:t>
            </w:r>
          </w:p>
        </w:tc>
        <w:tc>
          <w:tcPr>
            <w:tcW w:w="1827" w:type="dxa"/>
          </w:tcPr>
          <w:p w14:paraId="1223B383" w14:textId="77777777" w:rsidR="009F68C2" w:rsidRPr="00D274C8" w:rsidRDefault="009F68C2">
            <w:pPr>
              <w:pStyle w:val="Compact"/>
              <w:rPr>
                <w:rFonts w:ascii="Times New Roman" w:hAnsi="Times New Roman" w:cs="Times New Roman"/>
              </w:rPr>
            </w:pPr>
          </w:p>
        </w:tc>
      </w:tr>
      <w:tr w:rsidR="009F68C2" w:rsidRPr="00D274C8" w14:paraId="0F8C2A9A" w14:textId="77777777">
        <w:tc>
          <w:tcPr>
            <w:tcW w:w="1827" w:type="dxa"/>
          </w:tcPr>
          <w:p w14:paraId="6C04A28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Trung bình</w:t>
            </w:r>
          </w:p>
        </w:tc>
        <w:tc>
          <w:tcPr>
            <w:tcW w:w="1827" w:type="dxa"/>
          </w:tcPr>
          <w:p w14:paraId="08DC2223" w14:textId="77777777" w:rsidR="009F68C2" w:rsidRPr="00D274C8" w:rsidRDefault="009F68C2">
            <w:pPr>
              <w:pStyle w:val="Compact"/>
              <w:rPr>
                <w:rFonts w:ascii="Times New Roman" w:hAnsi="Times New Roman" w:cs="Times New Roman"/>
              </w:rPr>
            </w:pPr>
          </w:p>
        </w:tc>
        <w:tc>
          <w:tcPr>
            <w:tcW w:w="2436" w:type="dxa"/>
          </w:tcPr>
          <w:p w14:paraId="00164D6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150-200</w:t>
            </w:r>
          </w:p>
        </w:tc>
        <w:tc>
          <w:tcPr>
            <w:tcW w:w="1827" w:type="dxa"/>
          </w:tcPr>
          <w:p w14:paraId="72A3C36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Conservative: 100-120</w:t>
            </w:r>
          </w:p>
        </w:tc>
      </w:tr>
    </w:tbl>
    <w:p w14:paraId="0F4B118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Cơ cấu chào bán:</w:t>
      </w:r>
      <w:r w:rsidRPr="00D274C8">
        <w:rPr>
          <w:rFonts w:ascii="Times New Roman" w:hAnsi="Times New Roman" w:cs="Times New Roman"/>
        </w:rPr>
        <w:t xml:space="preserve"> - % chào bán công chúng: 20-30% (30-40M cổ phiếu) - Giá IPO: 3-5 USD/cổ phiếu - Giữ lại: Founding Team 25-30%, Strategic 30-35%, VC 10-15%, Public 20-30% - Lock-up: 1 năm cho Founding/Strategic, 6 tháng cho VC</w:t>
      </w:r>
    </w:p>
    <w:p w14:paraId="4DEBB7F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Lợi ích:</w:t>
      </w:r>
      <w:r w:rsidRPr="00D274C8">
        <w:rPr>
          <w:rFonts w:ascii="Times New Roman" w:hAnsi="Times New Roman" w:cs="Times New Roman"/>
        </w:rPr>
        <w:t xml:space="preserve"> - Thanh khoản cao, thoát vốn linh hoạt - Branding, tăng uy tín - Huy động vốn tiếp (Secondary offering) cho mở rộng - Multiple cao hơn M&amp;A (thường cao hơn 20-30%)</w:t>
      </w:r>
    </w:p>
    <w:p w14:paraId="66FC5AD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Rủi ro:</w:t>
      </w:r>
      <w:r w:rsidRPr="00D274C8">
        <w:rPr>
          <w:rFonts w:ascii="Times New Roman" w:hAnsi="Times New Roman" w:cs="Times New Roman"/>
        </w:rPr>
        <w:t xml:space="preserve"> - Chi phí cao (850K USD + compliance ongoing ~200K USD/năm) - Yêu cầu minh bạch, công bố thông tin - Biến động giá cổ phiếu - Market timing (bear market → delay)</w:t>
      </w:r>
    </w:p>
    <w:p w14:paraId="7A36A09B"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42F7F1E4">
          <v:rect id="_x0000_i1084" style="width:0;height:1.5pt" o:hralign="center" o:hrstd="t" o:hr="t"/>
        </w:pict>
      </w:r>
    </w:p>
    <w:p w14:paraId="1CBC4FB9"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Option 2: M&amp;A - Bán lại cho đối tác chiến lược (2030-2035)</w:t>
      </w:r>
    </w:p>
    <w:p w14:paraId="7F4B37F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Buyer tiềm năng:</w:t>
      </w:r>
    </w:p>
    <w:p w14:paraId="03AEA45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A. Nhóm doanh nghiệp Việt Nam:</w:t>
      </w:r>
      <w:r w:rsidRPr="00D274C8">
        <w:rPr>
          <w:rFonts w:ascii="Times New Roman" w:hAnsi="Times New Roman" w:cs="Times New Roman"/>
        </w:rPr>
        <w:t xml:space="preserve"> - </w:t>
      </w:r>
      <w:r w:rsidRPr="00D274C8">
        <w:rPr>
          <w:rFonts w:ascii="Times New Roman" w:hAnsi="Times New Roman" w:cs="Times New Roman"/>
          <w:b/>
          <w:bCs/>
        </w:rPr>
        <w:t>Viettel (Tập đoàn Viễn thông Quân đội)</w:t>
      </w:r>
      <w:r w:rsidRPr="00D274C8">
        <w:rPr>
          <w:rFonts w:ascii="Times New Roman" w:hAnsi="Times New Roman" w:cs="Times New Roman"/>
        </w:rPr>
        <w:t xml:space="preserve">: - Lý do: Mở rộng sang IoT/Smart Factory, bổ sung hardware cho Viettel Solutions - Valuation: 60-80M USD (3-4x revenue, strategic premium 20%) - Synergy: Kênh phân phối 50.000 DN, telecom infrastructure - </w:t>
      </w:r>
      <w:r w:rsidRPr="00D274C8">
        <w:rPr>
          <w:rFonts w:ascii="Times New Roman" w:hAnsi="Times New Roman" w:cs="Times New Roman"/>
          <w:b/>
          <w:bCs/>
        </w:rPr>
        <w:t>Vingroup (Vingroup JSC)</w:t>
      </w:r>
      <w:r w:rsidRPr="00D274C8">
        <w:rPr>
          <w:rFonts w:ascii="Times New Roman" w:hAnsi="Times New Roman" w:cs="Times New Roman"/>
        </w:rPr>
        <w:t xml:space="preserve">: - Lý do: Tích hợp vào VinSmart, VinFast, Vinpearl (smart hotel/resort) - Valuation: 80-120M USD (4-6x revenue, fit với chiến lược tech) - Synergy: 2.000+ khách sạn, nhà máy VinFast - </w:t>
      </w:r>
      <w:r w:rsidRPr="00D274C8">
        <w:rPr>
          <w:rFonts w:ascii="Times New Roman" w:hAnsi="Times New Roman" w:cs="Times New Roman"/>
          <w:b/>
          <w:bCs/>
        </w:rPr>
        <w:t>FPT Corporation</w:t>
      </w:r>
      <w:r w:rsidRPr="00D274C8">
        <w:rPr>
          <w:rFonts w:ascii="Times New Roman" w:hAnsi="Times New Roman" w:cs="Times New Roman"/>
        </w:rPr>
        <w:t xml:space="preserve">: - Lý do: Bổ sung cho FPT Software, FPT Telecom (IoT SaaS) - Valuation: 60-90M USD (3-4,5x revenue) - Synergy: 600+ khách hàng doanh nghiệp, 30.000 nhân sự IT - </w:t>
      </w:r>
      <w:r w:rsidRPr="00D274C8">
        <w:rPr>
          <w:rFonts w:ascii="Times New Roman" w:hAnsi="Times New Roman" w:cs="Times New Roman"/>
          <w:b/>
          <w:bCs/>
        </w:rPr>
        <w:t>CMC Corporation</w:t>
      </w:r>
      <w:r w:rsidRPr="00D274C8">
        <w:rPr>
          <w:rFonts w:ascii="Times New Roman" w:hAnsi="Times New Roman" w:cs="Times New Roman"/>
        </w:rPr>
        <w:t>: - Lý do: Mở rộng sang hardware IoT, hiện chỉ có software - Valuation: 50-70M USD (2,5-3,5x revenue)</w:t>
      </w:r>
    </w:p>
    <w:p w14:paraId="5DE3A50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B. Nhóm quốc tế:</w:t>
      </w:r>
      <w:r w:rsidRPr="00D274C8">
        <w:rPr>
          <w:rFonts w:ascii="Times New Roman" w:hAnsi="Times New Roman" w:cs="Times New Roman"/>
        </w:rPr>
        <w:t xml:space="preserve"> - </w:t>
      </w:r>
      <w:r w:rsidRPr="00D274C8">
        <w:rPr>
          <w:rFonts w:ascii="Times New Roman" w:hAnsi="Times New Roman" w:cs="Times New Roman"/>
          <w:b/>
          <w:bCs/>
        </w:rPr>
        <w:t>Siemens (Đức)</w:t>
      </w:r>
      <w:r w:rsidRPr="00D274C8">
        <w:rPr>
          <w:rFonts w:ascii="Times New Roman" w:hAnsi="Times New Roman" w:cs="Times New Roman"/>
        </w:rPr>
        <w:t xml:space="preserve">: Mua để localize production tại VN, phục vụ ASEAN - </w:t>
      </w:r>
      <w:r w:rsidRPr="00D274C8">
        <w:rPr>
          <w:rFonts w:ascii="Times New Roman" w:hAnsi="Times New Roman" w:cs="Times New Roman"/>
          <w:b/>
          <w:bCs/>
        </w:rPr>
        <w:t>Schneider Electric (Pháp)</w:t>
      </w:r>
      <w:r w:rsidRPr="00D274C8">
        <w:rPr>
          <w:rFonts w:ascii="Times New Roman" w:hAnsi="Times New Roman" w:cs="Times New Roman"/>
        </w:rPr>
        <w:t xml:space="preserve">: Tương tự Siemens, focus IoT/energy - </w:t>
      </w:r>
      <w:r w:rsidRPr="00D274C8">
        <w:rPr>
          <w:rFonts w:ascii="Times New Roman" w:hAnsi="Times New Roman" w:cs="Times New Roman"/>
          <w:b/>
          <w:bCs/>
        </w:rPr>
        <w:t>ABB (Thụy Sĩ)</w:t>
      </w:r>
      <w:r w:rsidRPr="00D274C8">
        <w:rPr>
          <w:rFonts w:ascii="Times New Roman" w:hAnsi="Times New Roman" w:cs="Times New Roman"/>
        </w:rPr>
        <w:t xml:space="preserve">: Mua technology AMR/robotics - </w:t>
      </w:r>
      <w:r w:rsidRPr="00D274C8">
        <w:rPr>
          <w:rFonts w:ascii="Times New Roman" w:hAnsi="Times New Roman" w:cs="Times New Roman"/>
          <w:b/>
          <w:bCs/>
        </w:rPr>
        <w:t>Rockwell Automation (Mỹ)</w:t>
      </w:r>
      <w:r w:rsidRPr="00D274C8">
        <w:rPr>
          <w:rFonts w:ascii="Times New Roman" w:hAnsi="Times New Roman" w:cs="Times New Roman"/>
        </w:rPr>
        <w:t xml:space="preserve">: Mở rộng ASEAN presence - </w:t>
      </w:r>
      <w:r w:rsidRPr="00D274C8">
        <w:rPr>
          <w:rFonts w:ascii="Times New Roman" w:hAnsi="Times New Roman" w:cs="Times New Roman"/>
          <w:b/>
          <w:bCs/>
        </w:rPr>
        <w:t>Valuation quốc tế</w:t>
      </w:r>
      <w:r w:rsidRPr="00D274C8">
        <w:rPr>
          <w:rFonts w:ascii="Times New Roman" w:hAnsi="Times New Roman" w:cs="Times New Roman"/>
        </w:rPr>
        <w:t>: 100-150M USD (5-7x revenue, global multiple cao hơn)</w:t>
      </w:r>
    </w:p>
    <w:p w14:paraId="013DD37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Cơ cấu thương vụ:</w:t>
      </w:r>
    </w:p>
    <w:tbl>
      <w:tblPr>
        <w:tblStyle w:val="Table"/>
        <w:tblW w:w="5000" w:type="pct"/>
        <w:tblLayout w:type="fixed"/>
        <w:tblLook w:val="0020" w:firstRow="1" w:lastRow="0" w:firstColumn="0" w:lastColumn="0" w:noHBand="0" w:noVBand="0"/>
      </w:tblPr>
      <w:tblGrid>
        <w:gridCol w:w="1690"/>
        <w:gridCol w:w="2253"/>
        <w:gridCol w:w="2253"/>
        <w:gridCol w:w="1690"/>
        <w:gridCol w:w="1690"/>
      </w:tblGrid>
      <w:tr w:rsidR="009F68C2" w:rsidRPr="00D274C8" w14:paraId="7A03943D"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97" w:type="dxa"/>
          </w:tcPr>
          <w:p w14:paraId="3BE5FCE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Thành phần</w:t>
            </w:r>
          </w:p>
        </w:tc>
        <w:tc>
          <w:tcPr>
            <w:tcW w:w="1863" w:type="dxa"/>
          </w:tcPr>
          <w:p w14:paraId="01241C1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c>
          <w:tcPr>
            <w:tcW w:w="1863" w:type="dxa"/>
          </w:tcPr>
          <w:p w14:paraId="61573C9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tiền (M USD)</w:t>
            </w:r>
          </w:p>
        </w:tc>
        <w:tc>
          <w:tcPr>
            <w:tcW w:w="1397" w:type="dxa"/>
          </w:tcPr>
          <w:p w14:paraId="6ABBF4D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Timeline</w:t>
            </w:r>
          </w:p>
        </w:tc>
        <w:tc>
          <w:tcPr>
            <w:tcW w:w="1397" w:type="dxa"/>
          </w:tcPr>
          <w:p w14:paraId="47AE050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0602AFF3" w14:textId="77777777">
        <w:tc>
          <w:tcPr>
            <w:tcW w:w="1397" w:type="dxa"/>
          </w:tcPr>
          <w:p w14:paraId="765AD8E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Cash upfront</w:t>
            </w:r>
          </w:p>
        </w:tc>
        <w:tc>
          <w:tcPr>
            <w:tcW w:w="1863" w:type="dxa"/>
          </w:tcPr>
          <w:p w14:paraId="1640E42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60-70%</w:t>
            </w:r>
          </w:p>
        </w:tc>
        <w:tc>
          <w:tcPr>
            <w:tcW w:w="1863" w:type="dxa"/>
          </w:tcPr>
          <w:p w14:paraId="527E515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42-84</w:t>
            </w:r>
          </w:p>
        </w:tc>
        <w:tc>
          <w:tcPr>
            <w:tcW w:w="1397" w:type="dxa"/>
          </w:tcPr>
          <w:p w14:paraId="53042D6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At closing</w:t>
            </w:r>
          </w:p>
        </w:tc>
        <w:tc>
          <w:tcPr>
            <w:tcW w:w="1397" w:type="dxa"/>
          </w:tcPr>
          <w:p w14:paraId="624ED9B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Thanh toán ngay</w:t>
            </w:r>
          </w:p>
        </w:tc>
      </w:tr>
      <w:tr w:rsidR="009F68C2" w:rsidRPr="00D274C8" w14:paraId="5AC5B5FD" w14:textId="77777777">
        <w:tc>
          <w:tcPr>
            <w:tcW w:w="1397" w:type="dxa"/>
          </w:tcPr>
          <w:p w14:paraId="3024C3C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Earnout</w:t>
            </w:r>
          </w:p>
        </w:tc>
        <w:tc>
          <w:tcPr>
            <w:tcW w:w="1863" w:type="dxa"/>
          </w:tcPr>
          <w:p w14:paraId="0D77CCF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20-30%</w:t>
            </w:r>
          </w:p>
        </w:tc>
        <w:tc>
          <w:tcPr>
            <w:tcW w:w="1863" w:type="dxa"/>
          </w:tcPr>
          <w:p w14:paraId="47FDE1A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14-36</w:t>
            </w:r>
          </w:p>
        </w:tc>
        <w:tc>
          <w:tcPr>
            <w:tcW w:w="1397" w:type="dxa"/>
          </w:tcPr>
          <w:p w14:paraId="71C60AD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2-3 năm</w:t>
            </w:r>
          </w:p>
        </w:tc>
        <w:tc>
          <w:tcPr>
            <w:tcW w:w="1397" w:type="dxa"/>
          </w:tcPr>
          <w:p w14:paraId="559BF2F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Đạt target doanh thu/lợi nhuận</w:t>
            </w:r>
          </w:p>
        </w:tc>
      </w:tr>
      <w:tr w:rsidR="009F68C2" w:rsidRPr="00D274C8" w14:paraId="5143E130" w14:textId="77777777">
        <w:tc>
          <w:tcPr>
            <w:tcW w:w="1397" w:type="dxa"/>
          </w:tcPr>
          <w:p w14:paraId="6DE3A23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Retention bonus</w:t>
            </w:r>
          </w:p>
        </w:tc>
        <w:tc>
          <w:tcPr>
            <w:tcW w:w="1863" w:type="dxa"/>
          </w:tcPr>
          <w:p w14:paraId="50D2389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5-10%</w:t>
            </w:r>
          </w:p>
        </w:tc>
        <w:tc>
          <w:tcPr>
            <w:tcW w:w="1863" w:type="dxa"/>
          </w:tcPr>
          <w:p w14:paraId="2BD216B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3,5-12</w:t>
            </w:r>
          </w:p>
        </w:tc>
        <w:tc>
          <w:tcPr>
            <w:tcW w:w="1397" w:type="dxa"/>
          </w:tcPr>
          <w:p w14:paraId="35BED2E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2-3 năm</w:t>
            </w:r>
          </w:p>
        </w:tc>
        <w:tc>
          <w:tcPr>
            <w:tcW w:w="1397" w:type="dxa"/>
          </w:tcPr>
          <w:p w14:paraId="74ADF95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Giữ chân key employees</w:t>
            </w:r>
          </w:p>
        </w:tc>
      </w:tr>
      <w:tr w:rsidR="009F68C2" w:rsidRPr="00D274C8" w14:paraId="0D6B2544" w14:textId="77777777">
        <w:tc>
          <w:tcPr>
            <w:tcW w:w="1397" w:type="dxa"/>
          </w:tcPr>
          <w:p w14:paraId="3422D31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Cổ phiếu Buyer</w:t>
            </w:r>
          </w:p>
        </w:tc>
        <w:tc>
          <w:tcPr>
            <w:tcW w:w="1863" w:type="dxa"/>
          </w:tcPr>
          <w:p w14:paraId="37080AD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0-10%</w:t>
            </w:r>
          </w:p>
        </w:tc>
        <w:tc>
          <w:tcPr>
            <w:tcW w:w="1863" w:type="dxa"/>
          </w:tcPr>
          <w:p w14:paraId="4A94C7E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0-12</w:t>
            </w:r>
          </w:p>
        </w:tc>
        <w:tc>
          <w:tcPr>
            <w:tcW w:w="1397" w:type="dxa"/>
          </w:tcPr>
          <w:p w14:paraId="48C4BA2F" w14:textId="77777777" w:rsidR="009F68C2" w:rsidRPr="00D274C8" w:rsidRDefault="009F68C2">
            <w:pPr>
              <w:pStyle w:val="Compact"/>
              <w:rPr>
                <w:rFonts w:ascii="Times New Roman" w:hAnsi="Times New Roman" w:cs="Times New Roman"/>
              </w:rPr>
            </w:pPr>
          </w:p>
        </w:tc>
        <w:tc>
          <w:tcPr>
            <w:tcW w:w="1397" w:type="dxa"/>
          </w:tcPr>
          <w:p w14:paraId="3E2786C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(nếu buyer là công ty đại chúng)</w:t>
            </w:r>
          </w:p>
        </w:tc>
      </w:tr>
    </w:tbl>
    <w:p w14:paraId="62815D6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Điều khoản quan trọng:</w:t>
      </w:r>
      <w:r w:rsidRPr="00D274C8">
        <w:rPr>
          <w:rFonts w:ascii="Times New Roman" w:hAnsi="Times New Roman" w:cs="Times New Roman"/>
        </w:rPr>
        <w:t xml:space="preserve"> - </w:t>
      </w:r>
      <w:r w:rsidRPr="00D274C8">
        <w:rPr>
          <w:rFonts w:ascii="Times New Roman" w:hAnsi="Times New Roman" w:cs="Times New Roman"/>
          <w:b/>
          <w:bCs/>
        </w:rPr>
        <w:t>Earnout trigger</w:t>
      </w:r>
      <w:r w:rsidRPr="00D274C8">
        <w:rPr>
          <w:rFonts w:ascii="Times New Roman" w:hAnsi="Times New Roman" w:cs="Times New Roman"/>
        </w:rPr>
        <w:t xml:space="preserve">: Doanh thu 2031-2033 ≥50M USD/năm, EBITDA margin ≥40% - </w:t>
      </w:r>
      <w:r w:rsidRPr="00D274C8">
        <w:rPr>
          <w:rFonts w:ascii="Times New Roman" w:hAnsi="Times New Roman" w:cs="Times New Roman"/>
          <w:b/>
          <w:bCs/>
        </w:rPr>
        <w:t>Clawback</w:t>
      </w:r>
      <w:r w:rsidRPr="00D274C8">
        <w:rPr>
          <w:rFonts w:ascii="Times New Roman" w:hAnsi="Times New Roman" w:cs="Times New Roman"/>
        </w:rPr>
        <w:t xml:space="preserve">: Nếu vi phạm bảo đảm (warranty), trừ tối đa 10% giá trị - </w:t>
      </w:r>
      <w:r w:rsidRPr="00D274C8">
        <w:rPr>
          <w:rFonts w:ascii="Times New Roman" w:hAnsi="Times New Roman" w:cs="Times New Roman"/>
          <w:b/>
          <w:bCs/>
        </w:rPr>
        <w:t>Non-compete</w:t>
      </w:r>
      <w:r w:rsidRPr="00D274C8">
        <w:rPr>
          <w:rFonts w:ascii="Times New Roman" w:hAnsi="Times New Roman" w:cs="Times New Roman"/>
        </w:rPr>
        <w:t xml:space="preserve">: Founding team không được cạnh tranh 3-5 năm - </w:t>
      </w:r>
      <w:r w:rsidRPr="00D274C8">
        <w:rPr>
          <w:rFonts w:ascii="Times New Roman" w:hAnsi="Times New Roman" w:cs="Times New Roman"/>
          <w:b/>
          <w:bCs/>
        </w:rPr>
        <w:t>Management retention</w:t>
      </w:r>
      <w:r w:rsidRPr="00D274C8">
        <w:rPr>
          <w:rFonts w:ascii="Times New Roman" w:hAnsi="Times New Roman" w:cs="Times New Roman"/>
        </w:rPr>
        <w:t>: CEO/CTO/CFO ở lại 2-3 năm, lương + bonus</w:t>
      </w:r>
    </w:p>
    <w:p w14:paraId="17E9C92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Timeline M&amp;A:</w:t>
      </w:r>
    </w:p>
    <w:tbl>
      <w:tblPr>
        <w:tblStyle w:val="Table"/>
        <w:tblW w:w="5000" w:type="pct"/>
        <w:tblLayout w:type="fixed"/>
        <w:tblLook w:val="0020" w:firstRow="1" w:lastRow="0" w:firstColumn="0" w:lastColumn="0" w:noHBand="0" w:noVBand="0"/>
      </w:tblPr>
      <w:tblGrid>
        <w:gridCol w:w="2210"/>
        <w:gridCol w:w="2210"/>
        <w:gridCol w:w="2210"/>
        <w:gridCol w:w="2946"/>
      </w:tblGrid>
      <w:tr w:rsidR="009F68C2" w:rsidRPr="00D274C8" w14:paraId="08071EAA"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827" w:type="dxa"/>
          </w:tcPr>
          <w:p w14:paraId="7ED6E3F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Giai đoạn</w:t>
            </w:r>
          </w:p>
        </w:tc>
        <w:tc>
          <w:tcPr>
            <w:tcW w:w="1827" w:type="dxa"/>
          </w:tcPr>
          <w:p w14:paraId="14F44BC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Thời gian</w:t>
            </w:r>
          </w:p>
        </w:tc>
        <w:tc>
          <w:tcPr>
            <w:tcW w:w="1827" w:type="dxa"/>
          </w:tcPr>
          <w:p w14:paraId="7B0CE5F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Nội dung</w:t>
            </w:r>
          </w:p>
        </w:tc>
        <w:tc>
          <w:tcPr>
            <w:tcW w:w="2436" w:type="dxa"/>
          </w:tcPr>
          <w:p w14:paraId="38E0180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Chi phí (USD)</w:t>
            </w:r>
          </w:p>
        </w:tc>
      </w:tr>
      <w:tr w:rsidR="009F68C2" w:rsidRPr="00D274C8" w14:paraId="5C47FD8E" w14:textId="77777777">
        <w:tc>
          <w:tcPr>
            <w:tcW w:w="1827" w:type="dxa"/>
          </w:tcPr>
          <w:p w14:paraId="143009D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1. Preparation</w:t>
            </w:r>
          </w:p>
        </w:tc>
        <w:tc>
          <w:tcPr>
            <w:tcW w:w="1827" w:type="dxa"/>
          </w:tcPr>
          <w:p w14:paraId="11F766A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2030-2031</w:t>
            </w:r>
          </w:p>
        </w:tc>
        <w:tc>
          <w:tcPr>
            <w:tcW w:w="1827" w:type="dxa"/>
          </w:tcPr>
          <w:p w14:paraId="5B293EA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Teaser, CIM, data room</w:t>
            </w:r>
          </w:p>
        </w:tc>
        <w:tc>
          <w:tcPr>
            <w:tcW w:w="2436" w:type="dxa"/>
          </w:tcPr>
          <w:p w14:paraId="5855526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100.000</w:t>
            </w:r>
          </w:p>
        </w:tc>
      </w:tr>
      <w:tr w:rsidR="009F68C2" w:rsidRPr="00D274C8" w14:paraId="2F4481B3" w14:textId="77777777">
        <w:tc>
          <w:tcPr>
            <w:tcW w:w="1827" w:type="dxa"/>
          </w:tcPr>
          <w:p w14:paraId="50D7283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2. Marketing</w:t>
            </w:r>
          </w:p>
        </w:tc>
        <w:tc>
          <w:tcPr>
            <w:tcW w:w="1827" w:type="dxa"/>
          </w:tcPr>
          <w:p w14:paraId="692FD5C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Q1-Q2/2032</w:t>
            </w:r>
          </w:p>
        </w:tc>
        <w:tc>
          <w:tcPr>
            <w:tcW w:w="1827" w:type="dxa"/>
          </w:tcPr>
          <w:p w14:paraId="6B29D5F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Contact 20-30 buyers, NDA</w:t>
            </w:r>
          </w:p>
        </w:tc>
        <w:tc>
          <w:tcPr>
            <w:tcW w:w="2436" w:type="dxa"/>
          </w:tcPr>
          <w:p w14:paraId="3F01486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50.000</w:t>
            </w:r>
          </w:p>
        </w:tc>
      </w:tr>
      <w:tr w:rsidR="009F68C2" w:rsidRPr="00D274C8" w14:paraId="1D88F8D1" w14:textId="77777777">
        <w:tc>
          <w:tcPr>
            <w:tcW w:w="1827" w:type="dxa"/>
          </w:tcPr>
          <w:p w14:paraId="72306C6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3. LOI</w:t>
            </w:r>
          </w:p>
        </w:tc>
        <w:tc>
          <w:tcPr>
            <w:tcW w:w="1827" w:type="dxa"/>
          </w:tcPr>
          <w:p w14:paraId="46BC2E2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Q3/2032</w:t>
            </w:r>
          </w:p>
        </w:tc>
        <w:tc>
          <w:tcPr>
            <w:tcW w:w="1827" w:type="dxa"/>
          </w:tcPr>
          <w:p w14:paraId="3C43233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Letter of Intent, exclusivity</w:t>
            </w:r>
          </w:p>
        </w:tc>
        <w:tc>
          <w:tcPr>
            <w:tcW w:w="2436" w:type="dxa"/>
          </w:tcPr>
          <w:p w14:paraId="76AB1D1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20.000</w:t>
            </w:r>
          </w:p>
        </w:tc>
      </w:tr>
      <w:tr w:rsidR="009F68C2" w:rsidRPr="00D274C8" w14:paraId="47FB1388" w14:textId="77777777">
        <w:tc>
          <w:tcPr>
            <w:tcW w:w="1827" w:type="dxa"/>
          </w:tcPr>
          <w:p w14:paraId="2ABE399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4. Due Diligence</w:t>
            </w:r>
          </w:p>
        </w:tc>
        <w:tc>
          <w:tcPr>
            <w:tcW w:w="1827" w:type="dxa"/>
          </w:tcPr>
          <w:p w14:paraId="5EB3997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Q4/2032-Q1/2033</w:t>
            </w:r>
          </w:p>
        </w:tc>
        <w:tc>
          <w:tcPr>
            <w:tcW w:w="1827" w:type="dxa"/>
          </w:tcPr>
          <w:p w14:paraId="2B1334A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Financial, legal, tech, IP</w:t>
            </w:r>
          </w:p>
        </w:tc>
        <w:tc>
          <w:tcPr>
            <w:tcW w:w="2436" w:type="dxa"/>
          </w:tcPr>
          <w:p w14:paraId="1AD712D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200.000</w:t>
            </w:r>
          </w:p>
        </w:tc>
      </w:tr>
      <w:tr w:rsidR="009F68C2" w:rsidRPr="00D274C8" w14:paraId="58E92ACC" w14:textId="77777777">
        <w:tc>
          <w:tcPr>
            <w:tcW w:w="1827" w:type="dxa"/>
          </w:tcPr>
          <w:p w14:paraId="0629163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5. Negotiation</w:t>
            </w:r>
          </w:p>
        </w:tc>
        <w:tc>
          <w:tcPr>
            <w:tcW w:w="1827" w:type="dxa"/>
          </w:tcPr>
          <w:p w14:paraId="7144D16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Q2/2033</w:t>
            </w:r>
          </w:p>
        </w:tc>
        <w:tc>
          <w:tcPr>
            <w:tcW w:w="1827" w:type="dxa"/>
          </w:tcPr>
          <w:p w14:paraId="78215AF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SPA, DA, employment agreement</w:t>
            </w:r>
          </w:p>
        </w:tc>
        <w:tc>
          <w:tcPr>
            <w:tcW w:w="2436" w:type="dxa"/>
          </w:tcPr>
          <w:p w14:paraId="32AAAE3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100.000</w:t>
            </w:r>
          </w:p>
        </w:tc>
      </w:tr>
      <w:tr w:rsidR="009F68C2" w:rsidRPr="00D274C8" w14:paraId="06A91FCF" w14:textId="77777777">
        <w:tc>
          <w:tcPr>
            <w:tcW w:w="1827" w:type="dxa"/>
          </w:tcPr>
          <w:p w14:paraId="041BB9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6. Closing</w:t>
            </w:r>
          </w:p>
        </w:tc>
        <w:tc>
          <w:tcPr>
            <w:tcW w:w="1827" w:type="dxa"/>
          </w:tcPr>
          <w:p w14:paraId="369F216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Q3/2033</w:t>
            </w:r>
          </w:p>
        </w:tc>
        <w:tc>
          <w:tcPr>
            <w:tcW w:w="1827" w:type="dxa"/>
          </w:tcPr>
          <w:p w14:paraId="11D1FD2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Transfer ownership, payment</w:t>
            </w:r>
          </w:p>
        </w:tc>
        <w:tc>
          <w:tcPr>
            <w:tcW w:w="2436" w:type="dxa"/>
          </w:tcPr>
          <w:p w14:paraId="3FE9C7F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30.000</w:t>
            </w:r>
          </w:p>
        </w:tc>
      </w:tr>
      <w:tr w:rsidR="009F68C2" w:rsidRPr="00D274C8" w14:paraId="5041281D" w14:textId="77777777">
        <w:tc>
          <w:tcPr>
            <w:tcW w:w="1827" w:type="dxa"/>
          </w:tcPr>
          <w:p w14:paraId="2135E9D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 chi phí M&amp;A</w:t>
            </w:r>
          </w:p>
        </w:tc>
        <w:tc>
          <w:tcPr>
            <w:tcW w:w="1827" w:type="dxa"/>
          </w:tcPr>
          <w:p w14:paraId="2C58CC4D" w14:textId="77777777" w:rsidR="009F68C2" w:rsidRPr="00D274C8" w:rsidRDefault="009F68C2">
            <w:pPr>
              <w:pStyle w:val="Compact"/>
              <w:rPr>
                <w:rFonts w:ascii="Times New Roman" w:hAnsi="Times New Roman" w:cs="Times New Roman"/>
              </w:rPr>
            </w:pPr>
          </w:p>
        </w:tc>
        <w:tc>
          <w:tcPr>
            <w:tcW w:w="1827" w:type="dxa"/>
          </w:tcPr>
          <w:p w14:paraId="65A26EBA" w14:textId="77777777" w:rsidR="009F68C2" w:rsidRPr="00D274C8" w:rsidRDefault="009F68C2">
            <w:pPr>
              <w:pStyle w:val="Compact"/>
              <w:rPr>
                <w:rFonts w:ascii="Times New Roman" w:hAnsi="Times New Roman" w:cs="Times New Roman"/>
              </w:rPr>
            </w:pPr>
          </w:p>
        </w:tc>
        <w:tc>
          <w:tcPr>
            <w:tcW w:w="2436" w:type="dxa"/>
          </w:tcPr>
          <w:p w14:paraId="237EBDB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500.000</w:t>
            </w:r>
          </w:p>
        </w:tc>
      </w:tr>
    </w:tbl>
    <w:p w14:paraId="6EACCC6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Lợi ích:</w:t>
      </w:r>
      <w:r w:rsidRPr="00D274C8">
        <w:rPr>
          <w:rFonts w:ascii="Times New Roman" w:hAnsi="Times New Roman" w:cs="Times New Roman"/>
        </w:rPr>
        <w:t xml:space="preserve"> - Exit nhanh, chắc chắn (không phụ thuộc thị trường) - Chi phí thấp hơn IPO (500K vs 850K) - Giá trị có thể cao nếu có nhiều buyer cạnh tranh - Synergy value (buyer trả premium 20-40%)</w:t>
      </w:r>
    </w:p>
    <w:p w14:paraId="762B876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Rủi ro:</w:t>
      </w:r>
      <w:r w:rsidRPr="00D274C8">
        <w:rPr>
          <w:rFonts w:ascii="Times New Roman" w:hAnsi="Times New Roman" w:cs="Times New Roman"/>
        </w:rPr>
        <w:t xml:space="preserve"> - Valuation thấp hơn IPO (thường thấp 20-30%) - Mất quyền kiểm soát - Earnout có thể không đạt (30% risk) - Integration risk (conflict văn hóa, layoff)</w:t>
      </w:r>
    </w:p>
    <w:p w14:paraId="7EF571F8"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3D079A49">
          <v:rect id="_x0000_i1085" style="width:0;height:1.5pt" o:hralign="center" o:hrstd="t" o:hr="t"/>
        </w:pict>
      </w:r>
    </w:p>
    <w:p w14:paraId="2922404A"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Option 3: Dividend - Chia cổ tức thường xuyên (từ 2028)</w:t>
      </w:r>
    </w:p>
    <w:p w14:paraId="220920D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Chính sách cổ tức:</w:t>
      </w:r>
    </w:p>
    <w:tbl>
      <w:tblPr>
        <w:tblStyle w:val="Table"/>
        <w:tblW w:w="5000" w:type="pct"/>
        <w:tblLayout w:type="fixed"/>
        <w:tblLook w:val="0020" w:firstRow="1" w:lastRow="0" w:firstColumn="0" w:lastColumn="0" w:noHBand="0" w:noVBand="0"/>
      </w:tblPr>
      <w:tblGrid>
        <w:gridCol w:w="1666"/>
        <w:gridCol w:w="1666"/>
        <w:gridCol w:w="1665"/>
        <w:gridCol w:w="1665"/>
        <w:gridCol w:w="1665"/>
        <w:gridCol w:w="1249"/>
      </w:tblGrid>
      <w:tr w:rsidR="009F68C2" w:rsidRPr="00D274C8" w14:paraId="4F44CFA0"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377" w:type="dxa"/>
          </w:tcPr>
          <w:p w14:paraId="533D964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Năm</w:t>
            </w:r>
          </w:p>
        </w:tc>
        <w:tc>
          <w:tcPr>
            <w:tcW w:w="1377" w:type="dxa"/>
          </w:tcPr>
          <w:p w14:paraId="7CBBB24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Net Income (M USD)</w:t>
            </w:r>
          </w:p>
        </w:tc>
        <w:tc>
          <w:tcPr>
            <w:tcW w:w="1377" w:type="dxa"/>
          </w:tcPr>
          <w:p w14:paraId="47B44C3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Dividend (M USD)</w:t>
            </w:r>
          </w:p>
        </w:tc>
        <w:tc>
          <w:tcPr>
            <w:tcW w:w="1377" w:type="dxa"/>
          </w:tcPr>
          <w:p w14:paraId="6ADD2A8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Payout ratio (%)</w:t>
            </w:r>
          </w:p>
        </w:tc>
        <w:tc>
          <w:tcPr>
            <w:tcW w:w="1377" w:type="dxa"/>
          </w:tcPr>
          <w:p w14:paraId="41B4841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Yield (%)</w:t>
            </w:r>
          </w:p>
        </w:tc>
        <w:tc>
          <w:tcPr>
            <w:tcW w:w="1033" w:type="dxa"/>
          </w:tcPr>
          <w:p w14:paraId="453CF9B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50F9E74B" w14:textId="77777777">
        <w:tc>
          <w:tcPr>
            <w:tcW w:w="1377" w:type="dxa"/>
          </w:tcPr>
          <w:p w14:paraId="1DDE076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2028</w:t>
            </w:r>
          </w:p>
        </w:tc>
        <w:tc>
          <w:tcPr>
            <w:tcW w:w="1377" w:type="dxa"/>
          </w:tcPr>
          <w:p w14:paraId="69CF42A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2,38</w:t>
            </w:r>
          </w:p>
        </w:tc>
        <w:tc>
          <w:tcPr>
            <w:tcW w:w="1377" w:type="dxa"/>
          </w:tcPr>
          <w:p w14:paraId="4F3BDB2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0,48</w:t>
            </w:r>
          </w:p>
        </w:tc>
        <w:tc>
          <w:tcPr>
            <w:tcW w:w="1377" w:type="dxa"/>
          </w:tcPr>
          <w:p w14:paraId="465337A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w:t>
            </w:r>
          </w:p>
        </w:tc>
        <w:tc>
          <w:tcPr>
            <w:tcW w:w="1377" w:type="dxa"/>
          </w:tcPr>
          <w:p w14:paraId="018A6B9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2,4%</w:t>
            </w:r>
          </w:p>
        </w:tc>
        <w:tc>
          <w:tcPr>
            <w:tcW w:w="1033" w:type="dxa"/>
          </w:tcPr>
          <w:p w14:paraId="364D5D1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Năm đầu chia cổ tức</w:t>
            </w:r>
          </w:p>
        </w:tc>
      </w:tr>
      <w:tr w:rsidR="009F68C2" w:rsidRPr="00D274C8" w14:paraId="314E8CBA" w14:textId="77777777">
        <w:tc>
          <w:tcPr>
            <w:tcW w:w="1377" w:type="dxa"/>
          </w:tcPr>
          <w:p w14:paraId="1E2B11A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2029</w:t>
            </w:r>
          </w:p>
        </w:tc>
        <w:tc>
          <w:tcPr>
            <w:tcW w:w="1377" w:type="dxa"/>
          </w:tcPr>
          <w:p w14:paraId="7551BCC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4,23</w:t>
            </w:r>
          </w:p>
        </w:tc>
        <w:tc>
          <w:tcPr>
            <w:tcW w:w="1377" w:type="dxa"/>
          </w:tcPr>
          <w:p w14:paraId="5BC3776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1,06</w:t>
            </w:r>
          </w:p>
        </w:tc>
        <w:tc>
          <w:tcPr>
            <w:tcW w:w="1377" w:type="dxa"/>
          </w:tcPr>
          <w:p w14:paraId="74C8A04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w:t>
            </w:r>
          </w:p>
        </w:tc>
        <w:tc>
          <w:tcPr>
            <w:tcW w:w="1377" w:type="dxa"/>
          </w:tcPr>
          <w:p w14:paraId="4FB9B94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5,3%</w:t>
            </w:r>
          </w:p>
        </w:tc>
        <w:tc>
          <w:tcPr>
            <w:tcW w:w="1033" w:type="dxa"/>
          </w:tcPr>
          <w:p w14:paraId="2305D1CE" w14:textId="77777777" w:rsidR="009F68C2" w:rsidRPr="00D274C8" w:rsidRDefault="009F68C2">
            <w:pPr>
              <w:pStyle w:val="Compact"/>
              <w:rPr>
                <w:rFonts w:ascii="Times New Roman" w:hAnsi="Times New Roman" w:cs="Times New Roman"/>
              </w:rPr>
            </w:pPr>
          </w:p>
        </w:tc>
      </w:tr>
      <w:tr w:rsidR="009F68C2" w:rsidRPr="00D274C8" w14:paraId="12A03835" w14:textId="77777777">
        <w:tc>
          <w:tcPr>
            <w:tcW w:w="1377" w:type="dxa"/>
          </w:tcPr>
          <w:p w14:paraId="2D797A9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2030</w:t>
            </w:r>
          </w:p>
        </w:tc>
        <w:tc>
          <w:tcPr>
            <w:tcW w:w="1377" w:type="dxa"/>
          </w:tcPr>
          <w:p w14:paraId="28609D1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7,18</w:t>
            </w:r>
          </w:p>
        </w:tc>
        <w:tc>
          <w:tcPr>
            <w:tcW w:w="1377" w:type="dxa"/>
          </w:tcPr>
          <w:p w14:paraId="1D784C7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2,15</w:t>
            </w:r>
          </w:p>
        </w:tc>
        <w:tc>
          <w:tcPr>
            <w:tcW w:w="1377" w:type="dxa"/>
          </w:tcPr>
          <w:p w14:paraId="2B1A061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w:t>
            </w:r>
          </w:p>
        </w:tc>
        <w:tc>
          <w:tcPr>
            <w:tcW w:w="1377" w:type="dxa"/>
          </w:tcPr>
          <w:p w14:paraId="20675A5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10,8%</w:t>
            </w:r>
          </w:p>
        </w:tc>
        <w:tc>
          <w:tcPr>
            <w:tcW w:w="1033" w:type="dxa"/>
          </w:tcPr>
          <w:p w14:paraId="3800D2B5" w14:textId="77777777" w:rsidR="009F68C2" w:rsidRPr="00D274C8" w:rsidRDefault="009F68C2">
            <w:pPr>
              <w:pStyle w:val="Compact"/>
              <w:rPr>
                <w:rFonts w:ascii="Times New Roman" w:hAnsi="Times New Roman" w:cs="Times New Roman"/>
              </w:rPr>
            </w:pPr>
          </w:p>
        </w:tc>
      </w:tr>
      <w:tr w:rsidR="009F68C2" w:rsidRPr="00D274C8" w14:paraId="68A2F490" w14:textId="77777777">
        <w:tc>
          <w:tcPr>
            <w:tcW w:w="1377" w:type="dxa"/>
          </w:tcPr>
          <w:p w14:paraId="2799038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2031-2035</w:t>
            </w:r>
          </w:p>
        </w:tc>
        <w:tc>
          <w:tcPr>
            <w:tcW w:w="1377" w:type="dxa"/>
          </w:tcPr>
          <w:p w14:paraId="3429F7D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11,31/năm</w:t>
            </w:r>
          </w:p>
        </w:tc>
        <w:tc>
          <w:tcPr>
            <w:tcW w:w="1377" w:type="dxa"/>
          </w:tcPr>
          <w:p w14:paraId="4915AEC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3,39/năm</w:t>
            </w:r>
          </w:p>
        </w:tc>
        <w:tc>
          <w:tcPr>
            <w:tcW w:w="1377" w:type="dxa"/>
          </w:tcPr>
          <w:p w14:paraId="5FDDC5B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w:t>
            </w:r>
          </w:p>
        </w:tc>
        <w:tc>
          <w:tcPr>
            <w:tcW w:w="1377" w:type="dxa"/>
          </w:tcPr>
          <w:p w14:paraId="59F66EF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17,0%</w:t>
            </w:r>
          </w:p>
        </w:tc>
        <w:tc>
          <w:tcPr>
            <w:tcW w:w="1033" w:type="dxa"/>
          </w:tcPr>
          <w:p w14:paraId="5E0B0A9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Stable payout</w:t>
            </w:r>
          </w:p>
        </w:tc>
      </w:tr>
    </w:tbl>
    <w:p w14:paraId="4E8D15B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Đối tượng hưởng lợi:</w:t>
      </w:r>
      <w:r w:rsidRPr="00D274C8">
        <w:rPr>
          <w:rFonts w:ascii="Times New Roman" w:hAnsi="Times New Roman" w:cs="Times New Roman"/>
        </w:rPr>
        <w:t xml:space="preserve"> - </w:t>
      </w:r>
      <w:r w:rsidRPr="00D274C8">
        <w:rPr>
          <w:rFonts w:ascii="Times New Roman" w:hAnsi="Times New Roman" w:cs="Times New Roman"/>
          <w:b/>
          <w:bCs/>
        </w:rPr>
        <w:t>Founding Team</w:t>
      </w:r>
      <w:r w:rsidRPr="00D274C8">
        <w:rPr>
          <w:rFonts w:ascii="Times New Roman" w:hAnsi="Times New Roman" w:cs="Times New Roman"/>
        </w:rPr>
        <w:t xml:space="preserve"> (33%): 1,12M USD/năm từ 2031 → Thu nhập thụ động ổn định - </w:t>
      </w:r>
      <w:r w:rsidRPr="00D274C8">
        <w:rPr>
          <w:rFonts w:ascii="Times New Roman" w:hAnsi="Times New Roman" w:cs="Times New Roman"/>
          <w:b/>
          <w:bCs/>
        </w:rPr>
        <w:t>Strategic Investor</w:t>
      </w:r>
      <w:r w:rsidRPr="00D274C8">
        <w:rPr>
          <w:rFonts w:ascii="Times New Roman" w:hAnsi="Times New Roman" w:cs="Times New Roman"/>
        </w:rPr>
        <w:t xml:space="preserve"> (42%): 1,42M USD/năm → ROI ≈28%/năm trên vốn 5M - </w:t>
      </w:r>
      <w:r w:rsidRPr="00D274C8">
        <w:rPr>
          <w:rFonts w:ascii="Times New Roman" w:hAnsi="Times New Roman" w:cs="Times New Roman"/>
          <w:b/>
          <w:bCs/>
        </w:rPr>
        <w:t>VC/PE</w:t>
      </w:r>
      <w:r w:rsidRPr="00D274C8">
        <w:rPr>
          <w:rFonts w:ascii="Times New Roman" w:hAnsi="Times New Roman" w:cs="Times New Roman"/>
        </w:rPr>
        <w:t xml:space="preserve"> (25%): 0,85M USD/năm → Partial exit, vẫn giữ cổ phần chờ IPO/M&amp;A</w:t>
      </w:r>
    </w:p>
    <w:p w14:paraId="15882DA3"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Lợi ích:</w:t>
      </w:r>
      <w:r w:rsidRPr="00D274C8">
        <w:rPr>
          <w:rFonts w:ascii="Times New Roman" w:hAnsi="Times New Roman" w:cs="Times New Roman"/>
        </w:rPr>
        <w:t xml:space="preserve"> - Thu nhập ổn định, không mất quyền kiểm soát - Phù hợp NĐT dài hạn - Tax-efficient (thuế cổ tức 5% tại VN)</w:t>
      </w:r>
    </w:p>
    <w:p w14:paraId="244B734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Hạn chế:</w:t>
      </w:r>
      <w:r w:rsidRPr="00D274C8">
        <w:rPr>
          <w:rFonts w:ascii="Times New Roman" w:hAnsi="Times New Roman" w:cs="Times New Roman"/>
        </w:rPr>
        <w:t xml:space="preserve"> - Thanh khoản thấp (không exit hoàn toàn) - Yield 17% vẫn thấp hơn kỳ vọng VC (25-30% IRR)</w:t>
      </w:r>
    </w:p>
    <w:p w14:paraId="7D911817"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67B6AFEB">
          <v:rect id="_x0000_i1086" style="width:0;height:1.5pt" o:hralign="center" o:hrstd="t" o:hr="t"/>
        </w:pict>
      </w:r>
    </w:p>
    <w:p w14:paraId="42563340"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Option 4: Secondary Sale - Bán cổ phần cho PE/VC mới (2028-2030)</w:t>
      </w:r>
    </w:p>
    <w:p w14:paraId="7FF8F2B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Buyer tiềm năng:</w:t>
      </w:r>
      <w:r w:rsidRPr="00D274C8">
        <w:rPr>
          <w:rFonts w:ascii="Times New Roman" w:hAnsi="Times New Roman" w:cs="Times New Roman"/>
        </w:rPr>
        <w:t xml:space="preserve"> - </w:t>
      </w:r>
      <w:r w:rsidRPr="00D274C8">
        <w:rPr>
          <w:rFonts w:ascii="Times New Roman" w:hAnsi="Times New Roman" w:cs="Times New Roman"/>
          <w:b/>
          <w:bCs/>
        </w:rPr>
        <w:t>Private Equity Funds</w:t>
      </w:r>
      <w:r w:rsidRPr="00D274C8">
        <w:rPr>
          <w:rFonts w:ascii="Times New Roman" w:hAnsi="Times New Roman" w:cs="Times New Roman"/>
        </w:rPr>
        <w:t xml:space="preserve">: KKR, TPG, Warburg Pincus (ASEAN funds) - </w:t>
      </w:r>
      <w:r w:rsidRPr="00D274C8">
        <w:rPr>
          <w:rFonts w:ascii="Times New Roman" w:hAnsi="Times New Roman" w:cs="Times New Roman"/>
          <w:b/>
          <w:bCs/>
        </w:rPr>
        <w:t>Strategic Corporate VC</w:t>
      </w:r>
      <w:r w:rsidRPr="00D274C8">
        <w:rPr>
          <w:rFonts w:ascii="Times New Roman" w:hAnsi="Times New Roman" w:cs="Times New Roman"/>
        </w:rPr>
        <w:t xml:space="preserve">: Intel Capital, Qualcomm Ventures, GE Ventures - </w:t>
      </w:r>
      <w:r w:rsidRPr="00D274C8">
        <w:rPr>
          <w:rFonts w:ascii="Times New Roman" w:hAnsi="Times New Roman" w:cs="Times New Roman"/>
          <w:b/>
          <w:bCs/>
        </w:rPr>
        <w:t>Family Offices</w:t>
      </w:r>
      <w:r w:rsidRPr="00D274C8">
        <w:rPr>
          <w:rFonts w:ascii="Times New Roman" w:hAnsi="Times New Roman" w:cs="Times New Roman"/>
        </w:rPr>
        <w:t>: Các gia đình giàu có VN/Singapore/HK</w:t>
      </w:r>
    </w:p>
    <w:p w14:paraId="0C83655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Cơ cấu thương vụ (Series B/C):</w:t>
      </w:r>
    </w:p>
    <w:tbl>
      <w:tblPr>
        <w:tblStyle w:val="Table"/>
        <w:tblW w:w="5000" w:type="pct"/>
        <w:tblLayout w:type="fixed"/>
        <w:tblLook w:val="0020" w:firstRow="1" w:lastRow="0" w:firstColumn="0" w:lastColumn="0" w:noHBand="0" w:noVBand="0"/>
      </w:tblPr>
      <w:tblGrid>
        <w:gridCol w:w="1197"/>
        <w:gridCol w:w="1197"/>
        <w:gridCol w:w="1596"/>
        <w:gridCol w:w="1596"/>
        <w:gridCol w:w="1596"/>
        <w:gridCol w:w="1197"/>
        <w:gridCol w:w="1197"/>
      </w:tblGrid>
      <w:tr w:rsidR="009F68C2" w:rsidRPr="00D274C8" w14:paraId="61751F18"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990" w:type="dxa"/>
          </w:tcPr>
          <w:p w14:paraId="27D389F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Vòng</w:t>
            </w:r>
          </w:p>
        </w:tc>
        <w:tc>
          <w:tcPr>
            <w:tcW w:w="990" w:type="dxa"/>
          </w:tcPr>
          <w:p w14:paraId="79603D3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Thời gian</w:t>
            </w:r>
          </w:p>
        </w:tc>
        <w:tc>
          <w:tcPr>
            <w:tcW w:w="1320" w:type="dxa"/>
          </w:tcPr>
          <w:p w14:paraId="7C185BA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Valuation (M USD)</w:t>
            </w:r>
          </w:p>
        </w:tc>
        <w:tc>
          <w:tcPr>
            <w:tcW w:w="1320" w:type="dxa"/>
          </w:tcPr>
          <w:p w14:paraId="4D82558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 bán</w:t>
            </w:r>
          </w:p>
        </w:tc>
        <w:tc>
          <w:tcPr>
            <w:tcW w:w="1320" w:type="dxa"/>
          </w:tcPr>
          <w:p w14:paraId="1C17760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Tiền raise (M USD)</w:t>
            </w:r>
          </w:p>
        </w:tc>
        <w:tc>
          <w:tcPr>
            <w:tcW w:w="990" w:type="dxa"/>
          </w:tcPr>
          <w:p w14:paraId="4B18CD6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Seller</w:t>
            </w:r>
          </w:p>
        </w:tc>
        <w:tc>
          <w:tcPr>
            <w:tcW w:w="990" w:type="dxa"/>
          </w:tcPr>
          <w:p w14:paraId="118CCBD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Buyer</w:t>
            </w:r>
          </w:p>
        </w:tc>
      </w:tr>
      <w:tr w:rsidR="009F68C2" w:rsidRPr="00D274C8" w14:paraId="0F5915B5" w14:textId="77777777">
        <w:tc>
          <w:tcPr>
            <w:tcW w:w="990" w:type="dxa"/>
          </w:tcPr>
          <w:p w14:paraId="6536BEB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Series B</w:t>
            </w:r>
          </w:p>
        </w:tc>
        <w:tc>
          <w:tcPr>
            <w:tcW w:w="990" w:type="dxa"/>
          </w:tcPr>
          <w:p w14:paraId="003EB0D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2028</w:t>
            </w:r>
          </w:p>
        </w:tc>
        <w:tc>
          <w:tcPr>
            <w:tcW w:w="1320" w:type="dxa"/>
          </w:tcPr>
          <w:p w14:paraId="001323D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40-60</w:t>
            </w:r>
          </w:p>
        </w:tc>
        <w:tc>
          <w:tcPr>
            <w:tcW w:w="1320" w:type="dxa"/>
          </w:tcPr>
          <w:p w14:paraId="7951B82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15-20%</w:t>
            </w:r>
          </w:p>
        </w:tc>
        <w:tc>
          <w:tcPr>
            <w:tcW w:w="1320" w:type="dxa"/>
          </w:tcPr>
          <w:p w14:paraId="4F11C2D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8-12</w:t>
            </w:r>
          </w:p>
        </w:tc>
        <w:tc>
          <w:tcPr>
            <w:tcW w:w="990" w:type="dxa"/>
          </w:tcPr>
          <w:p w14:paraId="776C5ED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Founding (5%), VC Series A (10%)</w:t>
            </w:r>
          </w:p>
        </w:tc>
        <w:tc>
          <w:tcPr>
            <w:tcW w:w="990" w:type="dxa"/>
          </w:tcPr>
          <w:p w14:paraId="137F227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PE Fund</w:t>
            </w:r>
          </w:p>
        </w:tc>
      </w:tr>
      <w:tr w:rsidR="009F68C2" w:rsidRPr="00D274C8" w14:paraId="4B3C6999" w14:textId="77777777">
        <w:tc>
          <w:tcPr>
            <w:tcW w:w="990" w:type="dxa"/>
          </w:tcPr>
          <w:p w14:paraId="67A26D4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Series C</w:t>
            </w:r>
          </w:p>
        </w:tc>
        <w:tc>
          <w:tcPr>
            <w:tcW w:w="990" w:type="dxa"/>
          </w:tcPr>
          <w:p w14:paraId="5D46792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2030</w:t>
            </w:r>
          </w:p>
        </w:tc>
        <w:tc>
          <w:tcPr>
            <w:tcW w:w="1320" w:type="dxa"/>
          </w:tcPr>
          <w:p w14:paraId="73A1E65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80-120</w:t>
            </w:r>
          </w:p>
        </w:tc>
        <w:tc>
          <w:tcPr>
            <w:tcW w:w="1320" w:type="dxa"/>
          </w:tcPr>
          <w:p w14:paraId="250F75E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10-15%</w:t>
            </w:r>
          </w:p>
        </w:tc>
        <w:tc>
          <w:tcPr>
            <w:tcW w:w="1320" w:type="dxa"/>
          </w:tcPr>
          <w:p w14:paraId="5D2AB29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10-18</w:t>
            </w:r>
          </w:p>
        </w:tc>
        <w:tc>
          <w:tcPr>
            <w:tcW w:w="990" w:type="dxa"/>
          </w:tcPr>
          <w:p w14:paraId="4A13753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Strategic (10%), VC (5%)</w:t>
            </w:r>
          </w:p>
        </w:tc>
        <w:tc>
          <w:tcPr>
            <w:tcW w:w="990" w:type="dxa"/>
          </w:tcPr>
          <w:p w14:paraId="6783ED8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Corporate VC</w:t>
            </w:r>
          </w:p>
        </w:tc>
      </w:tr>
    </w:tbl>
    <w:p w14:paraId="67AC01B3"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Lợi ích:</w:t>
      </w:r>
      <w:r w:rsidRPr="00D274C8">
        <w:rPr>
          <w:rFonts w:ascii="Times New Roman" w:hAnsi="Times New Roman" w:cs="Times New Roman"/>
        </w:rPr>
        <w:t xml:space="preserve"> - Early exit cho VC giai đoạn đầu (IRR 25-35%) - Founding Team vẫn giữ control - Huy động vốn mới mà không pha loãng nhiều</w:t>
      </w:r>
    </w:p>
    <w:p w14:paraId="4CCA182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Rủi ro:</w:t>
      </w:r>
      <w:r w:rsidRPr="00D274C8">
        <w:rPr>
          <w:rFonts w:ascii="Times New Roman" w:hAnsi="Times New Roman" w:cs="Times New Roman"/>
        </w:rPr>
        <w:t xml:space="preserve"> - Valuation discount 20-30% so với IPO - Phức tạp (3 bên: Seller, Buyer, Company) - Dilution cho cổ đông hiện hữu</w:t>
      </w:r>
    </w:p>
    <w:p w14:paraId="000E62A0"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6687BC8F">
          <v:rect id="_x0000_i1087" style="width:0;height:1.5pt" o:hralign="center" o:hrstd="t" o:hr="t"/>
        </w:pict>
      </w:r>
    </w:p>
    <w:p w14:paraId="42EA334C"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SO SÁNH 4 OPTIONS</w:t>
      </w:r>
    </w:p>
    <w:tbl>
      <w:tblPr>
        <w:tblStyle w:val="Table"/>
        <w:tblW w:w="5000" w:type="pct"/>
        <w:tblLayout w:type="fixed"/>
        <w:tblLook w:val="0020" w:firstRow="1" w:lastRow="0" w:firstColumn="0" w:lastColumn="0" w:noHBand="0" w:noVBand="0"/>
      </w:tblPr>
      <w:tblGrid>
        <w:gridCol w:w="1916"/>
        <w:gridCol w:w="1915"/>
        <w:gridCol w:w="1915"/>
        <w:gridCol w:w="1915"/>
        <w:gridCol w:w="1915"/>
      </w:tblGrid>
      <w:tr w:rsidR="009F68C2" w:rsidRPr="00D274C8" w14:paraId="654A9953"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584" w:type="dxa"/>
          </w:tcPr>
          <w:p w14:paraId="2DBEB3A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Tiêu chí</w:t>
            </w:r>
          </w:p>
        </w:tc>
        <w:tc>
          <w:tcPr>
            <w:tcW w:w="1584" w:type="dxa"/>
          </w:tcPr>
          <w:p w14:paraId="07FF6C0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IPO</w:t>
            </w:r>
          </w:p>
        </w:tc>
        <w:tc>
          <w:tcPr>
            <w:tcW w:w="1584" w:type="dxa"/>
          </w:tcPr>
          <w:p w14:paraId="6CE1331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M&amp;A</w:t>
            </w:r>
          </w:p>
        </w:tc>
        <w:tc>
          <w:tcPr>
            <w:tcW w:w="1584" w:type="dxa"/>
          </w:tcPr>
          <w:p w14:paraId="1673048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Dividend</w:t>
            </w:r>
          </w:p>
        </w:tc>
        <w:tc>
          <w:tcPr>
            <w:tcW w:w="1584" w:type="dxa"/>
          </w:tcPr>
          <w:p w14:paraId="558187F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Secondary Sale</w:t>
            </w:r>
          </w:p>
        </w:tc>
      </w:tr>
      <w:tr w:rsidR="009F68C2" w:rsidRPr="00D274C8" w14:paraId="635B54A1" w14:textId="77777777">
        <w:tc>
          <w:tcPr>
            <w:tcW w:w="1584" w:type="dxa"/>
          </w:tcPr>
          <w:p w14:paraId="79E8E9A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Timeline</w:t>
            </w:r>
          </w:p>
        </w:tc>
        <w:tc>
          <w:tcPr>
            <w:tcW w:w="1584" w:type="dxa"/>
          </w:tcPr>
          <w:p w14:paraId="7757B59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2032-2035</w:t>
            </w:r>
          </w:p>
        </w:tc>
        <w:tc>
          <w:tcPr>
            <w:tcW w:w="1584" w:type="dxa"/>
          </w:tcPr>
          <w:p w14:paraId="7ADDE4C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2030-2035</w:t>
            </w:r>
          </w:p>
        </w:tc>
        <w:tc>
          <w:tcPr>
            <w:tcW w:w="1584" w:type="dxa"/>
          </w:tcPr>
          <w:p w14:paraId="2D9E836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2028+</w:t>
            </w:r>
          </w:p>
        </w:tc>
        <w:tc>
          <w:tcPr>
            <w:tcW w:w="1584" w:type="dxa"/>
          </w:tcPr>
          <w:p w14:paraId="3524E46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2028-2030</w:t>
            </w:r>
          </w:p>
        </w:tc>
      </w:tr>
      <w:tr w:rsidR="009F68C2" w:rsidRPr="00D274C8" w14:paraId="7FAF35D5" w14:textId="77777777">
        <w:tc>
          <w:tcPr>
            <w:tcW w:w="1584" w:type="dxa"/>
          </w:tcPr>
          <w:p w14:paraId="41CA7F1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Valuation</w:t>
            </w:r>
          </w:p>
        </w:tc>
        <w:tc>
          <w:tcPr>
            <w:tcW w:w="1584" w:type="dxa"/>
          </w:tcPr>
          <w:p w14:paraId="1079ECE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150-200M</w:t>
            </w:r>
          </w:p>
        </w:tc>
        <w:tc>
          <w:tcPr>
            <w:tcW w:w="1584" w:type="dxa"/>
          </w:tcPr>
          <w:p w14:paraId="3081E3B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60-120M</w:t>
            </w:r>
          </w:p>
        </w:tc>
        <w:tc>
          <w:tcPr>
            <w:tcW w:w="1584" w:type="dxa"/>
          </w:tcPr>
          <w:p w14:paraId="020A754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N/A</w:t>
            </w:r>
          </w:p>
        </w:tc>
        <w:tc>
          <w:tcPr>
            <w:tcW w:w="1584" w:type="dxa"/>
          </w:tcPr>
          <w:p w14:paraId="6641A6F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40-120M</w:t>
            </w:r>
          </w:p>
        </w:tc>
      </w:tr>
      <w:tr w:rsidR="009F68C2" w:rsidRPr="00D274C8" w14:paraId="337FB9A0" w14:textId="77777777">
        <w:tc>
          <w:tcPr>
            <w:tcW w:w="1584" w:type="dxa"/>
          </w:tcPr>
          <w:p w14:paraId="7FB136F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Exit % NĐT</w:t>
            </w:r>
          </w:p>
        </w:tc>
        <w:tc>
          <w:tcPr>
            <w:tcW w:w="1584" w:type="dxa"/>
          </w:tcPr>
          <w:p w14:paraId="4C97AFF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20-100%</w:t>
            </w:r>
          </w:p>
        </w:tc>
        <w:tc>
          <w:tcPr>
            <w:tcW w:w="1584" w:type="dxa"/>
          </w:tcPr>
          <w:p w14:paraId="7246CD7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100%</w:t>
            </w:r>
          </w:p>
        </w:tc>
        <w:tc>
          <w:tcPr>
            <w:tcW w:w="1584" w:type="dxa"/>
          </w:tcPr>
          <w:p w14:paraId="2145C25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0% (thu nhập)</w:t>
            </w:r>
          </w:p>
        </w:tc>
        <w:tc>
          <w:tcPr>
            <w:tcW w:w="1584" w:type="dxa"/>
          </w:tcPr>
          <w:p w14:paraId="0C3DA21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10-30%</w:t>
            </w:r>
          </w:p>
        </w:tc>
      </w:tr>
      <w:tr w:rsidR="009F68C2" w:rsidRPr="00D274C8" w14:paraId="59E5C352" w14:textId="77777777">
        <w:tc>
          <w:tcPr>
            <w:tcW w:w="1584" w:type="dxa"/>
          </w:tcPr>
          <w:p w14:paraId="4600F93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Chi phí</w:t>
            </w:r>
          </w:p>
        </w:tc>
        <w:tc>
          <w:tcPr>
            <w:tcW w:w="1584" w:type="dxa"/>
          </w:tcPr>
          <w:p w14:paraId="2E66189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850K</w:t>
            </w:r>
          </w:p>
        </w:tc>
        <w:tc>
          <w:tcPr>
            <w:tcW w:w="1584" w:type="dxa"/>
          </w:tcPr>
          <w:p w14:paraId="1DC914C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500K</w:t>
            </w:r>
          </w:p>
        </w:tc>
        <w:tc>
          <w:tcPr>
            <w:tcW w:w="1584" w:type="dxa"/>
          </w:tcPr>
          <w:p w14:paraId="462E95D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0</w:t>
            </w:r>
          </w:p>
        </w:tc>
        <w:tc>
          <w:tcPr>
            <w:tcW w:w="1584" w:type="dxa"/>
          </w:tcPr>
          <w:p w14:paraId="043755D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100K</w:t>
            </w:r>
          </w:p>
        </w:tc>
      </w:tr>
      <w:tr w:rsidR="009F68C2" w:rsidRPr="00D274C8" w14:paraId="18B8CF6D" w14:textId="77777777">
        <w:tc>
          <w:tcPr>
            <w:tcW w:w="1584" w:type="dxa"/>
          </w:tcPr>
          <w:p w14:paraId="5E82F7E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Timeline exit</w:t>
            </w:r>
          </w:p>
        </w:tc>
        <w:tc>
          <w:tcPr>
            <w:tcW w:w="1584" w:type="dxa"/>
          </w:tcPr>
          <w:p w14:paraId="616E48D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8-10 năm</w:t>
            </w:r>
          </w:p>
        </w:tc>
        <w:tc>
          <w:tcPr>
            <w:tcW w:w="1584" w:type="dxa"/>
          </w:tcPr>
          <w:p w14:paraId="5EEC4E3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7-10 năm</w:t>
            </w:r>
          </w:p>
        </w:tc>
        <w:tc>
          <w:tcPr>
            <w:tcW w:w="1584" w:type="dxa"/>
          </w:tcPr>
          <w:p w14:paraId="2A81A17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 năm</w:t>
            </w:r>
          </w:p>
        </w:tc>
        <w:tc>
          <w:tcPr>
            <w:tcW w:w="1584" w:type="dxa"/>
          </w:tcPr>
          <w:p w14:paraId="4A1B69D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5-7 năm</w:t>
            </w:r>
          </w:p>
        </w:tc>
      </w:tr>
      <w:tr w:rsidR="009F68C2" w:rsidRPr="00D274C8" w14:paraId="0C228034" w14:textId="77777777">
        <w:tc>
          <w:tcPr>
            <w:tcW w:w="1584" w:type="dxa"/>
          </w:tcPr>
          <w:p w14:paraId="04FA4C6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Thanh khoản</w:t>
            </w:r>
          </w:p>
        </w:tc>
        <w:tc>
          <w:tcPr>
            <w:tcW w:w="1584" w:type="dxa"/>
          </w:tcPr>
          <w:p w14:paraId="11521A6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w:t>
            </w:r>
          </w:p>
        </w:tc>
        <w:tc>
          <w:tcPr>
            <w:tcW w:w="1584" w:type="dxa"/>
          </w:tcPr>
          <w:p w14:paraId="15CAEAF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bình</w:t>
            </w:r>
          </w:p>
        </w:tc>
        <w:tc>
          <w:tcPr>
            <w:tcW w:w="1584" w:type="dxa"/>
          </w:tcPr>
          <w:p w14:paraId="24A48C2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Thấp</w:t>
            </w:r>
          </w:p>
        </w:tc>
        <w:tc>
          <w:tcPr>
            <w:tcW w:w="1584" w:type="dxa"/>
          </w:tcPr>
          <w:p w14:paraId="57A265A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Thấp</w:t>
            </w:r>
          </w:p>
        </w:tc>
      </w:tr>
      <w:tr w:rsidR="009F68C2" w:rsidRPr="00D274C8" w14:paraId="0083E428" w14:textId="77777777">
        <w:tc>
          <w:tcPr>
            <w:tcW w:w="1584" w:type="dxa"/>
          </w:tcPr>
          <w:p w14:paraId="229CF7C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Control</w:t>
            </w:r>
          </w:p>
        </w:tc>
        <w:tc>
          <w:tcPr>
            <w:tcW w:w="1584" w:type="dxa"/>
          </w:tcPr>
          <w:p w14:paraId="7ADA393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Giữ 50-70%</w:t>
            </w:r>
          </w:p>
        </w:tc>
        <w:tc>
          <w:tcPr>
            <w:tcW w:w="1584" w:type="dxa"/>
          </w:tcPr>
          <w:p w14:paraId="20D1444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Mất 100%</w:t>
            </w:r>
          </w:p>
        </w:tc>
        <w:tc>
          <w:tcPr>
            <w:tcW w:w="1584" w:type="dxa"/>
          </w:tcPr>
          <w:p w14:paraId="173611A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Giữ 100%</w:t>
            </w:r>
          </w:p>
        </w:tc>
        <w:tc>
          <w:tcPr>
            <w:tcW w:w="1584" w:type="dxa"/>
          </w:tcPr>
          <w:p w14:paraId="1050A2D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Giữ 80-90%</w:t>
            </w:r>
          </w:p>
        </w:tc>
      </w:tr>
      <w:tr w:rsidR="009F68C2" w:rsidRPr="00D274C8" w14:paraId="4D5191D6" w14:textId="77777777">
        <w:tc>
          <w:tcPr>
            <w:tcW w:w="1584" w:type="dxa"/>
          </w:tcPr>
          <w:p w14:paraId="5ED4820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Rủi ro</w:t>
            </w:r>
          </w:p>
        </w:tc>
        <w:tc>
          <w:tcPr>
            <w:tcW w:w="1584" w:type="dxa"/>
          </w:tcPr>
          <w:p w14:paraId="198D734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Market risk</w:t>
            </w:r>
          </w:p>
        </w:tc>
        <w:tc>
          <w:tcPr>
            <w:tcW w:w="1584" w:type="dxa"/>
          </w:tcPr>
          <w:p w14:paraId="628B5DB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Integration risk</w:t>
            </w:r>
          </w:p>
        </w:tc>
        <w:tc>
          <w:tcPr>
            <w:tcW w:w="1584" w:type="dxa"/>
          </w:tcPr>
          <w:p w14:paraId="17969B1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Business risk</w:t>
            </w:r>
          </w:p>
        </w:tc>
        <w:tc>
          <w:tcPr>
            <w:tcW w:w="1584" w:type="dxa"/>
          </w:tcPr>
          <w:p w14:paraId="07C9370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Valuation risk</w:t>
            </w:r>
          </w:p>
        </w:tc>
      </w:tr>
      <w:tr w:rsidR="009F68C2" w:rsidRPr="00D274C8" w14:paraId="5FA65690" w14:textId="77777777">
        <w:tc>
          <w:tcPr>
            <w:tcW w:w="1584" w:type="dxa"/>
          </w:tcPr>
          <w:p w14:paraId="4D54ADB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Phù hợp</w:t>
            </w:r>
          </w:p>
        </w:tc>
        <w:tc>
          <w:tcPr>
            <w:tcW w:w="1584" w:type="dxa"/>
          </w:tcPr>
          <w:p w14:paraId="4498F95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All investors</w:t>
            </w:r>
          </w:p>
        </w:tc>
        <w:tc>
          <w:tcPr>
            <w:tcW w:w="1584" w:type="dxa"/>
          </w:tcPr>
          <w:p w14:paraId="3BA2000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VC/PE, một số Founding</w:t>
            </w:r>
          </w:p>
        </w:tc>
        <w:tc>
          <w:tcPr>
            <w:tcW w:w="1584" w:type="dxa"/>
          </w:tcPr>
          <w:p w14:paraId="50E7F7B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Founding, Strategic</w:t>
            </w:r>
          </w:p>
        </w:tc>
        <w:tc>
          <w:tcPr>
            <w:tcW w:w="1584" w:type="dxa"/>
          </w:tcPr>
          <w:p w14:paraId="6E16116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VC early stage</w:t>
            </w:r>
          </w:p>
        </w:tc>
      </w:tr>
    </w:tbl>
    <w:p w14:paraId="0B53AA5B"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0059B343">
          <v:rect id="_x0000_i1088" style="width:0;height:1.5pt" o:hralign="center" o:hrstd="t" o:hr="t"/>
        </w:pict>
      </w:r>
    </w:p>
    <w:p w14:paraId="23BB28F2"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KHUYẾN NGHỊ CHIẾN LƯỢC (Phối hợp 2-3 options)</w:t>
      </w:r>
    </w:p>
    <w:p w14:paraId="5E1E951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Lộ trình tối ưu:</w:t>
      </w:r>
    </w:p>
    <w:p w14:paraId="564B8B7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Giai đoạn 1 (2028-2030): Dividend + Secondary Sale</w:t>
      </w:r>
      <w:r w:rsidRPr="00D274C8">
        <w:rPr>
          <w:rFonts w:ascii="Times New Roman" w:hAnsi="Times New Roman" w:cs="Times New Roman"/>
        </w:rPr>
        <w:t xml:space="preserve"> - 2028: Bắt đầu chia cổ tức 20-30% net income → Tạo dòng tiền cho NĐT - 2029: Series B (40-60M valuation) → VC giai đoạn đầu exit 10-15%, thu về 5-8M USD - 2030: Tăng dividend lên 30% → Founding Team thu ~1M USD/năm</w:t>
      </w:r>
    </w:p>
    <w:p w14:paraId="2B335AA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Giai đoạn 2 (2032-2035): IPO hoặc M&amp;A</w:t>
      </w:r>
      <w:r w:rsidRPr="00D274C8">
        <w:rPr>
          <w:rFonts w:ascii="Times New Roman" w:hAnsi="Times New Roman" w:cs="Times New Roman"/>
        </w:rPr>
        <w:t xml:space="preserve"> - 2032-2033: Chuẩn bị IPO hoặc marketing M&amp;A song song - Q2/2033: Quyết định final (IPO nếu market tốt, M&amp;A nếu có buyer trả cao) - Q4/2033: Execute IPO hoặc close M&amp;A - 2034-2035: Nếu IPO → Secondary offering để NĐT exit thêm 20-30%</w:t>
      </w:r>
    </w:p>
    <w:p w14:paraId="6C2AB35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Lợi ích lộ trình kết hợp:</w:t>
      </w:r>
      <w:r w:rsidRPr="00D274C8">
        <w:rPr>
          <w:rFonts w:ascii="Times New Roman" w:hAnsi="Times New Roman" w:cs="Times New Roman"/>
        </w:rPr>
        <w:t xml:space="preserve"> - VC exit sớm (2029) với IRR 25-30% - Founding/Strategic có thu nhập từ 2028, exit phần lớn 2033-2035 - Linh hoạt chọn IPO hoặc M&amp;A tùy điều kiện thị trường - Total return cho NĐT: Dividend 2028-2035 (cumulative ~20-30M) + Exit proceeds (60-200M) = </w:t>
      </w:r>
      <w:r w:rsidRPr="00D274C8">
        <w:rPr>
          <w:rFonts w:ascii="Times New Roman" w:hAnsi="Times New Roman" w:cs="Times New Roman"/>
          <w:b/>
          <w:bCs/>
        </w:rPr>
        <w:t>80-230M USD total</w:t>
      </w:r>
    </w:p>
    <w:p w14:paraId="3D2F8459"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0C3EC7BE">
          <v:rect id="_x0000_i1089" style="width:0;height:1.5pt" o:hralign="center" o:hrstd="t" o:hr="t"/>
        </w:pict>
      </w:r>
    </w:p>
    <w:p w14:paraId="62F51F86"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QUYỀN LỢI VÀ BẢO VỆ NHÀ ĐẦU TƯ</w:t>
      </w:r>
    </w:p>
    <w:p w14:paraId="70C745A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 Founding Team (33% equity):</w:t>
      </w:r>
      <w:r w:rsidRPr="00D274C8">
        <w:rPr>
          <w:rFonts w:ascii="Times New Roman" w:hAnsi="Times New Roman" w:cs="Times New Roman"/>
        </w:rPr>
        <w:t xml:space="preserve"> - </w:t>
      </w:r>
      <w:r w:rsidRPr="00D274C8">
        <w:rPr>
          <w:rFonts w:ascii="Times New Roman" w:hAnsi="Times New Roman" w:cs="Times New Roman"/>
          <w:b/>
          <w:bCs/>
        </w:rPr>
        <w:t>Vesting</w:t>
      </w:r>
      <w:r w:rsidRPr="00D274C8">
        <w:rPr>
          <w:rFonts w:ascii="Times New Roman" w:hAnsi="Times New Roman" w:cs="Times New Roman"/>
        </w:rPr>
        <w:t xml:space="preserve">: 4 năm (1 năm cliff, 25%/năm sau đó) - </w:t>
      </w:r>
      <w:r w:rsidRPr="00D274C8">
        <w:rPr>
          <w:rFonts w:ascii="Times New Roman" w:hAnsi="Times New Roman" w:cs="Times New Roman"/>
          <w:b/>
          <w:bCs/>
        </w:rPr>
        <w:t>Dividend rights</w:t>
      </w:r>
      <w:r w:rsidRPr="00D274C8">
        <w:rPr>
          <w:rFonts w:ascii="Times New Roman" w:hAnsi="Times New Roman" w:cs="Times New Roman"/>
        </w:rPr>
        <w:t xml:space="preserve">: Full từ 2028 - </w:t>
      </w:r>
      <w:r w:rsidRPr="00D274C8">
        <w:rPr>
          <w:rFonts w:ascii="Times New Roman" w:hAnsi="Times New Roman" w:cs="Times New Roman"/>
          <w:b/>
          <w:bCs/>
        </w:rPr>
        <w:t>Board seats</w:t>
      </w:r>
      <w:r w:rsidRPr="00D274C8">
        <w:rPr>
          <w:rFonts w:ascii="Times New Roman" w:hAnsi="Times New Roman" w:cs="Times New Roman"/>
        </w:rPr>
        <w:t xml:space="preserve">: 2/5 seats - </w:t>
      </w:r>
      <w:r w:rsidRPr="00D274C8">
        <w:rPr>
          <w:rFonts w:ascii="Times New Roman" w:hAnsi="Times New Roman" w:cs="Times New Roman"/>
          <w:b/>
          <w:bCs/>
        </w:rPr>
        <w:t>Tag-along</w:t>
      </w:r>
      <w:r w:rsidRPr="00D274C8">
        <w:rPr>
          <w:rFonts w:ascii="Times New Roman" w:hAnsi="Times New Roman" w:cs="Times New Roman"/>
        </w:rPr>
        <w:t xml:space="preserve">: 100% (nếu Strategic/VC bán &gt;50%, Founding có quyền bán cùng) - </w:t>
      </w:r>
      <w:r w:rsidRPr="00D274C8">
        <w:rPr>
          <w:rFonts w:ascii="Times New Roman" w:hAnsi="Times New Roman" w:cs="Times New Roman"/>
          <w:b/>
          <w:bCs/>
        </w:rPr>
        <w:t>Exit proceeds (IPO 150M)</w:t>
      </w:r>
      <w:r w:rsidRPr="00D274C8">
        <w:rPr>
          <w:rFonts w:ascii="Times New Roman" w:hAnsi="Times New Roman" w:cs="Times New Roman"/>
        </w:rPr>
        <w:t>: 50M USD (trước dividend ~10M)</w:t>
      </w:r>
    </w:p>
    <w:p w14:paraId="27C8CA3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2. Strategic Investor (42% equity):</w:t>
      </w:r>
      <w:r w:rsidRPr="00D274C8">
        <w:rPr>
          <w:rFonts w:ascii="Times New Roman" w:hAnsi="Times New Roman" w:cs="Times New Roman"/>
        </w:rPr>
        <w:t xml:space="preserve"> - </w:t>
      </w:r>
      <w:r w:rsidRPr="00D274C8">
        <w:rPr>
          <w:rFonts w:ascii="Times New Roman" w:hAnsi="Times New Roman" w:cs="Times New Roman"/>
          <w:b/>
          <w:bCs/>
        </w:rPr>
        <w:t>Board seats</w:t>
      </w:r>
      <w:r w:rsidRPr="00D274C8">
        <w:rPr>
          <w:rFonts w:ascii="Times New Roman" w:hAnsi="Times New Roman" w:cs="Times New Roman"/>
        </w:rPr>
        <w:t xml:space="preserve">: 2/5 seats - </w:t>
      </w:r>
      <w:r w:rsidRPr="00D274C8">
        <w:rPr>
          <w:rFonts w:ascii="Times New Roman" w:hAnsi="Times New Roman" w:cs="Times New Roman"/>
          <w:b/>
          <w:bCs/>
        </w:rPr>
        <w:t>Veto rights</w:t>
      </w:r>
      <w:r w:rsidRPr="00D274C8">
        <w:rPr>
          <w:rFonts w:ascii="Times New Roman" w:hAnsi="Times New Roman" w:cs="Times New Roman"/>
        </w:rPr>
        <w:t xml:space="preserve">: M&amp;A, IP transfer, capital raise &gt;20% - </w:t>
      </w:r>
      <w:r w:rsidRPr="00D274C8">
        <w:rPr>
          <w:rFonts w:ascii="Times New Roman" w:hAnsi="Times New Roman" w:cs="Times New Roman"/>
          <w:b/>
          <w:bCs/>
        </w:rPr>
        <w:t>Liquidation preference</w:t>
      </w:r>
      <w:r w:rsidRPr="00D274C8">
        <w:rPr>
          <w:rFonts w:ascii="Times New Roman" w:hAnsi="Times New Roman" w:cs="Times New Roman"/>
        </w:rPr>
        <w:t xml:space="preserve">: 1x non-participating (thu hồi vốn 5M USD trước, sau đó chia theo %) - </w:t>
      </w:r>
      <w:r w:rsidRPr="00D274C8">
        <w:rPr>
          <w:rFonts w:ascii="Times New Roman" w:hAnsi="Times New Roman" w:cs="Times New Roman"/>
          <w:b/>
          <w:bCs/>
        </w:rPr>
        <w:t>Tag-along</w:t>
      </w:r>
      <w:r w:rsidRPr="00D274C8">
        <w:rPr>
          <w:rFonts w:ascii="Times New Roman" w:hAnsi="Times New Roman" w:cs="Times New Roman"/>
        </w:rPr>
        <w:t xml:space="preserve">: 100% - </w:t>
      </w:r>
      <w:r w:rsidRPr="00D274C8">
        <w:rPr>
          <w:rFonts w:ascii="Times New Roman" w:hAnsi="Times New Roman" w:cs="Times New Roman"/>
          <w:b/>
          <w:bCs/>
        </w:rPr>
        <w:t>Exit proceeds (IPO 150M)</w:t>
      </w:r>
      <w:r w:rsidRPr="00D274C8">
        <w:rPr>
          <w:rFonts w:ascii="Times New Roman" w:hAnsi="Times New Roman" w:cs="Times New Roman"/>
        </w:rPr>
        <w:t>: 63M USD (trước dividend ~15M)</w:t>
      </w:r>
    </w:p>
    <w:p w14:paraId="5D01E3F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3. VC/PE Series A (25% equity):</w:t>
      </w:r>
      <w:r w:rsidRPr="00D274C8">
        <w:rPr>
          <w:rFonts w:ascii="Times New Roman" w:hAnsi="Times New Roman" w:cs="Times New Roman"/>
        </w:rPr>
        <w:t xml:space="preserve"> - </w:t>
      </w:r>
      <w:r w:rsidRPr="00D274C8">
        <w:rPr>
          <w:rFonts w:ascii="Times New Roman" w:hAnsi="Times New Roman" w:cs="Times New Roman"/>
          <w:b/>
          <w:bCs/>
        </w:rPr>
        <w:t>Board seats</w:t>
      </w:r>
      <w:r w:rsidRPr="00D274C8">
        <w:rPr>
          <w:rFonts w:ascii="Times New Roman" w:hAnsi="Times New Roman" w:cs="Times New Roman"/>
        </w:rPr>
        <w:t xml:space="preserve">: 1/5 seat (observer) - </w:t>
      </w:r>
      <w:r w:rsidRPr="00D274C8">
        <w:rPr>
          <w:rFonts w:ascii="Times New Roman" w:hAnsi="Times New Roman" w:cs="Times New Roman"/>
          <w:b/>
          <w:bCs/>
        </w:rPr>
        <w:t>Liquidation preference</w:t>
      </w:r>
      <w:r w:rsidRPr="00D274C8">
        <w:rPr>
          <w:rFonts w:ascii="Times New Roman" w:hAnsi="Times New Roman" w:cs="Times New Roman"/>
        </w:rPr>
        <w:t xml:space="preserve">: 1x participating (thu 3M trước + chia 25% còn lại) - </w:t>
      </w:r>
      <w:r w:rsidRPr="00D274C8">
        <w:rPr>
          <w:rFonts w:ascii="Times New Roman" w:hAnsi="Times New Roman" w:cs="Times New Roman"/>
          <w:b/>
          <w:bCs/>
        </w:rPr>
        <w:t>Anti-dilution</w:t>
      </w:r>
      <w:r w:rsidRPr="00D274C8">
        <w:rPr>
          <w:rFonts w:ascii="Times New Roman" w:hAnsi="Times New Roman" w:cs="Times New Roman"/>
        </w:rPr>
        <w:t xml:space="preserve">: Broad-based weighted average (bảo vệ nếu down round) - </w:t>
      </w:r>
      <w:r w:rsidRPr="00D274C8">
        <w:rPr>
          <w:rFonts w:ascii="Times New Roman" w:hAnsi="Times New Roman" w:cs="Times New Roman"/>
          <w:b/>
          <w:bCs/>
        </w:rPr>
        <w:t>Drag-along</w:t>
      </w:r>
      <w:r w:rsidRPr="00D274C8">
        <w:rPr>
          <w:rFonts w:ascii="Times New Roman" w:hAnsi="Times New Roman" w:cs="Times New Roman"/>
        </w:rPr>
        <w:t xml:space="preserve">: Nếu 75% cổ đông đồng ý M&amp;A, VC phải theo - </w:t>
      </w:r>
      <w:r w:rsidRPr="00D274C8">
        <w:rPr>
          <w:rFonts w:ascii="Times New Roman" w:hAnsi="Times New Roman" w:cs="Times New Roman"/>
          <w:b/>
          <w:bCs/>
        </w:rPr>
        <w:t>Pro-rata rights</w:t>
      </w:r>
      <w:r w:rsidRPr="00D274C8">
        <w:rPr>
          <w:rFonts w:ascii="Times New Roman" w:hAnsi="Times New Roman" w:cs="Times New Roman"/>
        </w:rPr>
        <w:t xml:space="preserve">: Quyền mua theo tỷ lệ trong vòng sau - </w:t>
      </w:r>
      <w:r w:rsidRPr="00D274C8">
        <w:rPr>
          <w:rFonts w:ascii="Times New Roman" w:hAnsi="Times New Roman" w:cs="Times New Roman"/>
          <w:b/>
          <w:bCs/>
        </w:rPr>
        <w:t>Exit proceeds (IPO 150M)</w:t>
      </w:r>
      <w:r w:rsidRPr="00D274C8">
        <w:rPr>
          <w:rFonts w:ascii="Times New Roman" w:hAnsi="Times New Roman" w:cs="Times New Roman"/>
        </w:rPr>
        <w:t>: 37,5M USD</w:t>
      </w:r>
    </w:p>
    <w:p w14:paraId="2C93419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4. Trợ cấp Nhà nước (2M, chuyển thành 10% equity):</w:t>
      </w:r>
      <w:r w:rsidRPr="00D274C8">
        <w:rPr>
          <w:rFonts w:ascii="Times New Roman" w:hAnsi="Times New Roman" w:cs="Times New Roman"/>
        </w:rPr>
        <w:t xml:space="preserve"> - </w:t>
      </w:r>
      <w:r w:rsidRPr="00D274C8">
        <w:rPr>
          <w:rFonts w:ascii="Times New Roman" w:hAnsi="Times New Roman" w:cs="Times New Roman"/>
          <w:b/>
          <w:bCs/>
        </w:rPr>
        <w:t>Exit timeline</w:t>
      </w:r>
      <w:r w:rsidRPr="00D274C8">
        <w:rPr>
          <w:rFonts w:ascii="Times New Roman" w:hAnsi="Times New Roman" w:cs="Times New Roman"/>
        </w:rPr>
        <w:t xml:space="preserve">: 2035-2040 (sau 10-15 năm) - </w:t>
      </w:r>
      <w:r w:rsidRPr="00D274C8">
        <w:rPr>
          <w:rFonts w:ascii="Times New Roman" w:hAnsi="Times New Roman" w:cs="Times New Roman"/>
          <w:b/>
          <w:bCs/>
        </w:rPr>
        <w:t>Option 1</w:t>
      </w:r>
      <w:r w:rsidRPr="00D274C8">
        <w:rPr>
          <w:rFonts w:ascii="Times New Roman" w:hAnsi="Times New Roman" w:cs="Times New Roman"/>
        </w:rPr>
        <w:t xml:space="preserve">: Nhà nước IPO exit 10% (15-20M USD) → Thu hồi trợ cấp + lãi 650% - </w:t>
      </w:r>
      <w:r w:rsidRPr="00D274C8">
        <w:rPr>
          <w:rFonts w:ascii="Times New Roman" w:hAnsi="Times New Roman" w:cs="Times New Roman"/>
          <w:b/>
          <w:bCs/>
        </w:rPr>
        <w:t>Option 2</w:t>
      </w:r>
      <w:r w:rsidRPr="00D274C8">
        <w:rPr>
          <w:rFonts w:ascii="Times New Roman" w:hAnsi="Times New Roman" w:cs="Times New Roman"/>
        </w:rPr>
        <w:t xml:space="preserve">: Công ty mua lại 5-10M USD năm 2035 - </w:t>
      </w:r>
      <w:r w:rsidRPr="00D274C8">
        <w:rPr>
          <w:rFonts w:ascii="Times New Roman" w:hAnsi="Times New Roman" w:cs="Times New Roman"/>
          <w:b/>
          <w:bCs/>
        </w:rPr>
        <w:t>Dividend</w:t>
      </w:r>
      <w:r w:rsidRPr="00D274C8">
        <w:rPr>
          <w:rFonts w:ascii="Times New Roman" w:hAnsi="Times New Roman" w:cs="Times New Roman"/>
        </w:rPr>
        <w:t>: 0% (reinvest vào R&amp;D)</w:t>
      </w:r>
    </w:p>
    <w:p w14:paraId="2848F76F"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5F81728E">
          <v:rect id="_x0000_i1090" style="width:0;height:1.5pt" o:hralign="center" o:hrstd="t" o:hr="t"/>
        </w:pict>
      </w:r>
    </w:p>
    <w:p w14:paraId="1249172C"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KẾT LUẬN</w:t>
      </w:r>
    </w:p>
    <w:p w14:paraId="190AAF2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 xml:space="preserve">Chiến lược thoái vốn đa dạng và linh hoạt, phù hợp với từng nhóm NĐT: - </w:t>
      </w:r>
      <w:r w:rsidRPr="00D274C8">
        <w:rPr>
          <w:rFonts w:ascii="Times New Roman" w:hAnsi="Times New Roman" w:cs="Times New Roman"/>
          <w:b/>
          <w:bCs/>
        </w:rPr>
        <w:t>VC/PE</w:t>
      </w:r>
      <w:r w:rsidRPr="00D274C8">
        <w:rPr>
          <w:rFonts w:ascii="Times New Roman" w:hAnsi="Times New Roman" w:cs="Times New Roman"/>
        </w:rPr>
        <w:t xml:space="preserve">: Exit sớm thông qua Secondary Sale (2029) hoặc IPO/M&amp;A (2033-2035), IRR target 25-35% - </w:t>
      </w:r>
      <w:r w:rsidRPr="00D274C8">
        <w:rPr>
          <w:rFonts w:ascii="Times New Roman" w:hAnsi="Times New Roman" w:cs="Times New Roman"/>
          <w:b/>
          <w:bCs/>
        </w:rPr>
        <w:t>Strategic Investor</w:t>
      </w:r>
      <w:r w:rsidRPr="00D274C8">
        <w:rPr>
          <w:rFonts w:ascii="Times New Roman" w:hAnsi="Times New Roman" w:cs="Times New Roman"/>
        </w:rPr>
        <w:t xml:space="preserve">: Giữ dài hạn, thu dividend + exit một phần qua IPO, total return 300-500% - </w:t>
      </w:r>
      <w:r w:rsidRPr="00D274C8">
        <w:rPr>
          <w:rFonts w:ascii="Times New Roman" w:hAnsi="Times New Roman" w:cs="Times New Roman"/>
          <w:b/>
          <w:bCs/>
        </w:rPr>
        <w:t>Founding Team</w:t>
      </w:r>
      <w:r w:rsidRPr="00D274C8">
        <w:rPr>
          <w:rFonts w:ascii="Times New Roman" w:hAnsi="Times New Roman" w:cs="Times New Roman"/>
        </w:rPr>
        <w:t>: Giữ control + dividend + exit partial, tạo tài sản 50-100M USD/người</w:t>
      </w:r>
    </w:p>
    <w:p w14:paraId="49EE3F8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Cam kết</w:t>
      </w:r>
      <w:r w:rsidRPr="00D274C8">
        <w:rPr>
          <w:rFonts w:ascii="Times New Roman" w:hAnsi="Times New Roman" w:cs="Times New Roman"/>
        </w:rPr>
        <w:t>: Công ty cam kết minh bạch hóa lộ trình thoái vốn, thảo luận với NĐT hàng năm, và thực hiện ít nhất 1 trong 4 options trước 2035.</w:t>
      </w:r>
    </w:p>
    <w:p w14:paraId="540858D7" w14:textId="77777777" w:rsidR="009F68C2" w:rsidRPr="00D274C8" w:rsidRDefault="00CC558F">
      <w:pPr>
        <w:pStyle w:val="Heading3"/>
        <w:rPr>
          <w:rFonts w:ascii="Times New Roman" w:hAnsi="Times New Roman" w:cs="Times New Roman"/>
        </w:rPr>
      </w:pPr>
      <w:bookmarkStart w:id="101" w:name="năng-lực-kỹ-thuật"/>
      <w:bookmarkEnd w:id="99"/>
      <w:bookmarkEnd w:id="100"/>
      <w:r w:rsidRPr="00D274C8">
        <w:rPr>
          <w:rStyle w:val="SectionNumber"/>
          <w:rFonts w:ascii="Times New Roman" w:hAnsi="Times New Roman" w:cs="Times New Roman"/>
        </w:rPr>
        <w:t>7.1.2</w:t>
      </w:r>
      <w:r w:rsidRPr="00D274C8">
        <w:rPr>
          <w:rFonts w:ascii="Times New Roman" w:hAnsi="Times New Roman" w:cs="Times New Roman"/>
        </w:rPr>
        <w:tab/>
        <w:t>15.2. Năng lực kỹ thuật</w:t>
      </w:r>
    </w:p>
    <w:p w14:paraId="5F45036D"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Đội ngũ R&amp;D:</w:t>
      </w:r>
    </w:p>
    <w:tbl>
      <w:tblPr>
        <w:tblStyle w:val="Table"/>
        <w:tblW w:w="5000" w:type="pct"/>
        <w:tblLayout w:type="fixed"/>
        <w:tblLook w:val="0020" w:firstRow="1" w:lastRow="0" w:firstColumn="0" w:lastColumn="0" w:noHBand="0" w:noVBand="0"/>
      </w:tblPr>
      <w:tblGrid>
        <w:gridCol w:w="1437"/>
        <w:gridCol w:w="1916"/>
        <w:gridCol w:w="1436"/>
        <w:gridCol w:w="1436"/>
        <w:gridCol w:w="1436"/>
        <w:gridCol w:w="1915"/>
      </w:tblGrid>
      <w:tr w:rsidR="009F68C2" w:rsidRPr="00D274C8" w14:paraId="3E9996B0"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188" w:type="dxa"/>
          </w:tcPr>
          <w:p w14:paraId="75A145D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Vị trí</w:t>
            </w:r>
          </w:p>
        </w:tc>
        <w:tc>
          <w:tcPr>
            <w:tcW w:w="1584" w:type="dxa"/>
          </w:tcPr>
          <w:p w14:paraId="4701096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lượng GĐ1</w:t>
            </w:r>
          </w:p>
        </w:tc>
        <w:tc>
          <w:tcPr>
            <w:tcW w:w="1188" w:type="dxa"/>
          </w:tcPr>
          <w:p w14:paraId="0DD23BD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Trình độ</w:t>
            </w:r>
          </w:p>
        </w:tc>
        <w:tc>
          <w:tcPr>
            <w:tcW w:w="1188" w:type="dxa"/>
          </w:tcPr>
          <w:p w14:paraId="554E59E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Kinh nghiệm</w:t>
            </w:r>
          </w:p>
        </w:tc>
        <w:tc>
          <w:tcPr>
            <w:tcW w:w="1188" w:type="dxa"/>
          </w:tcPr>
          <w:p w14:paraId="39DBF8F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Vai trò</w:t>
            </w:r>
          </w:p>
        </w:tc>
        <w:tc>
          <w:tcPr>
            <w:tcW w:w="1584" w:type="dxa"/>
          </w:tcPr>
          <w:p w14:paraId="46EAF3D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Lương TB (USD/tháng)</w:t>
            </w:r>
          </w:p>
        </w:tc>
      </w:tr>
      <w:tr w:rsidR="009F68C2" w:rsidRPr="00D274C8" w14:paraId="246BBFE6" w14:textId="77777777">
        <w:tc>
          <w:tcPr>
            <w:tcW w:w="1188" w:type="dxa"/>
          </w:tcPr>
          <w:p w14:paraId="2536A30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CTO/Chief Scientist</w:t>
            </w:r>
          </w:p>
        </w:tc>
        <w:tc>
          <w:tcPr>
            <w:tcW w:w="1584" w:type="dxa"/>
          </w:tcPr>
          <w:p w14:paraId="3C18E2C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1188" w:type="dxa"/>
          </w:tcPr>
          <w:p w14:paraId="21C12F6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PhD</w:t>
            </w:r>
          </w:p>
        </w:tc>
        <w:tc>
          <w:tcPr>
            <w:tcW w:w="1188" w:type="dxa"/>
          </w:tcPr>
          <w:p w14:paraId="0B44825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 năm</w:t>
            </w:r>
          </w:p>
        </w:tc>
        <w:tc>
          <w:tcPr>
            <w:tcW w:w="1188" w:type="dxa"/>
          </w:tcPr>
          <w:p w14:paraId="5E485FF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Chiến lược công nghệ, IP</w:t>
            </w:r>
          </w:p>
        </w:tc>
        <w:tc>
          <w:tcPr>
            <w:tcW w:w="1584" w:type="dxa"/>
          </w:tcPr>
          <w:p w14:paraId="1995D72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8.000</w:t>
            </w:r>
          </w:p>
        </w:tc>
      </w:tr>
      <w:tr w:rsidR="009F68C2" w:rsidRPr="00D274C8" w14:paraId="1E546707" w14:textId="77777777">
        <w:tc>
          <w:tcPr>
            <w:tcW w:w="1188" w:type="dxa"/>
          </w:tcPr>
          <w:p w14:paraId="54AD8E0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R&amp;D Director</w:t>
            </w:r>
          </w:p>
        </w:tc>
        <w:tc>
          <w:tcPr>
            <w:tcW w:w="1584" w:type="dxa"/>
          </w:tcPr>
          <w:p w14:paraId="212E9A9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1188" w:type="dxa"/>
          </w:tcPr>
          <w:p w14:paraId="13ECF92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PhD</w:t>
            </w:r>
          </w:p>
        </w:tc>
        <w:tc>
          <w:tcPr>
            <w:tcW w:w="1188" w:type="dxa"/>
          </w:tcPr>
          <w:p w14:paraId="051F41C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15+ năm</w:t>
            </w:r>
          </w:p>
        </w:tc>
        <w:tc>
          <w:tcPr>
            <w:tcW w:w="1188" w:type="dxa"/>
          </w:tcPr>
          <w:p w14:paraId="1B2A7B3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Quản lý R&amp;D, milestone</w:t>
            </w:r>
          </w:p>
        </w:tc>
        <w:tc>
          <w:tcPr>
            <w:tcW w:w="1584" w:type="dxa"/>
          </w:tcPr>
          <w:p w14:paraId="47C6526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6.000</w:t>
            </w:r>
          </w:p>
        </w:tc>
      </w:tr>
      <w:tr w:rsidR="009F68C2" w:rsidRPr="00D274C8" w14:paraId="3F1B5A25" w14:textId="77777777">
        <w:tc>
          <w:tcPr>
            <w:tcW w:w="1188" w:type="dxa"/>
          </w:tcPr>
          <w:p w14:paraId="27014C1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Lab Lead (5 labs)</w:t>
            </w:r>
          </w:p>
        </w:tc>
        <w:tc>
          <w:tcPr>
            <w:tcW w:w="1584" w:type="dxa"/>
          </w:tcPr>
          <w:p w14:paraId="77CFD77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1188" w:type="dxa"/>
          </w:tcPr>
          <w:p w14:paraId="7B896E9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Master/PhD</w:t>
            </w:r>
          </w:p>
        </w:tc>
        <w:tc>
          <w:tcPr>
            <w:tcW w:w="1188" w:type="dxa"/>
          </w:tcPr>
          <w:p w14:paraId="626424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8-12 năm</w:t>
            </w:r>
          </w:p>
        </w:tc>
        <w:tc>
          <w:tcPr>
            <w:tcW w:w="1188" w:type="dxa"/>
          </w:tcPr>
          <w:p w14:paraId="36D0325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Quản lý lab, quality</w:t>
            </w:r>
          </w:p>
        </w:tc>
        <w:tc>
          <w:tcPr>
            <w:tcW w:w="1584" w:type="dxa"/>
          </w:tcPr>
          <w:p w14:paraId="6C276A0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4.000</w:t>
            </w:r>
          </w:p>
        </w:tc>
      </w:tr>
      <w:tr w:rsidR="009F68C2" w:rsidRPr="00D274C8" w14:paraId="24D86436" w14:textId="77777777">
        <w:tc>
          <w:tcPr>
            <w:tcW w:w="1188" w:type="dxa"/>
          </w:tcPr>
          <w:p w14:paraId="175E21E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Senior Engineer</w:t>
            </w:r>
          </w:p>
        </w:tc>
        <w:tc>
          <w:tcPr>
            <w:tcW w:w="1584" w:type="dxa"/>
          </w:tcPr>
          <w:p w14:paraId="1148247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w:t>
            </w:r>
          </w:p>
        </w:tc>
        <w:tc>
          <w:tcPr>
            <w:tcW w:w="1188" w:type="dxa"/>
          </w:tcPr>
          <w:p w14:paraId="17ABB8E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Master</w:t>
            </w:r>
          </w:p>
        </w:tc>
        <w:tc>
          <w:tcPr>
            <w:tcW w:w="1188" w:type="dxa"/>
          </w:tcPr>
          <w:p w14:paraId="31E06CC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5-8 năm</w:t>
            </w:r>
          </w:p>
        </w:tc>
        <w:tc>
          <w:tcPr>
            <w:tcW w:w="1188" w:type="dxa"/>
          </w:tcPr>
          <w:p w14:paraId="09BABEE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Technical lead, mentoring</w:t>
            </w:r>
          </w:p>
        </w:tc>
        <w:tc>
          <w:tcPr>
            <w:tcW w:w="1584" w:type="dxa"/>
          </w:tcPr>
          <w:p w14:paraId="5C397F6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2.500</w:t>
            </w:r>
          </w:p>
        </w:tc>
      </w:tr>
      <w:tr w:rsidR="009F68C2" w:rsidRPr="00D274C8" w14:paraId="676607CD" w14:textId="77777777">
        <w:tc>
          <w:tcPr>
            <w:tcW w:w="1188" w:type="dxa"/>
          </w:tcPr>
          <w:p w14:paraId="1C89396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Engineer</w:t>
            </w:r>
          </w:p>
        </w:tc>
        <w:tc>
          <w:tcPr>
            <w:tcW w:w="1584" w:type="dxa"/>
          </w:tcPr>
          <w:p w14:paraId="576B9FF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w:t>
            </w:r>
          </w:p>
        </w:tc>
        <w:tc>
          <w:tcPr>
            <w:tcW w:w="1188" w:type="dxa"/>
          </w:tcPr>
          <w:p w14:paraId="56E5DE5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Bachelor</w:t>
            </w:r>
          </w:p>
        </w:tc>
        <w:tc>
          <w:tcPr>
            <w:tcW w:w="1188" w:type="dxa"/>
          </w:tcPr>
          <w:p w14:paraId="4B8F8E3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2-5 năm</w:t>
            </w:r>
          </w:p>
        </w:tc>
        <w:tc>
          <w:tcPr>
            <w:tcW w:w="1188" w:type="dxa"/>
          </w:tcPr>
          <w:p w14:paraId="5D50A3C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Design, development, test</w:t>
            </w:r>
          </w:p>
        </w:tc>
        <w:tc>
          <w:tcPr>
            <w:tcW w:w="1584" w:type="dxa"/>
          </w:tcPr>
          <w:p w14:paraId="79A91A6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1.500</w:t>
            </w:r>
          </w:p>
        </w:tc>
      </w:tr>
      <w:tr w:rsidR="009F68C2" w:rsidRPr="00D274C8" w14:paraId="008020FE" w14:textId="77777777">
        <w:tc>
          <w:tcPr>
            <w:tcW w:w="1188" w:type="dxa"/>
          </w:tcPr>
          <w:p w14:paraId="50463A6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Technician</w:t>
            </w:r>
          </w:p>
        </w:tc>
        <w:tc>
          <w:tcPr>
            <w:tcW w:w="1584" w:type="dxa"/>
          </w:tcPr>
          <w:p w14:paraId="313AA58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w:t>
            </w:r>
          </w:p>
        </w:tc>
        <w:tc>
          <w:tcPr>
            <w:tcW w:w="1188" w:type="dxa"/>
          </w:tcPr>
          <w:p w14:paraId="31EE1E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Associate</w:t>
            </w:r>
          </w:p>
        </w:tc>
        <w:tc>
          <w:tcPr>
            <w:tcW w:w="1188" w:type="dxa"/>
          </w:tcPr>
          <w:p w14:paraId="170BDCD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1-3 năm</w:t>
            </w:r>
          </w:p>
        </w:tc>
        <w:tc>
          <w:tcPr>
            <w:tcW w:w="1188" w:type="dxa"/>
          </w:tcPr>
          <w:p w14:paraId="3D23D82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Prototype, test support</w:t>
            </w:r>
          </w:p>
        </w:tc>
        <w:tc>
          <w:tcPr>
            <w:tcW w:w="1584" w:type="dxa"/>
          </w:tcPr>
          <w:p w14:paraId="23293FC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800</w:t>
            </w:r>
          </w:p>
        </w:tc>
      </w:tr>
      <w:tr w:rsidR="009F68C2" w:rsidRPr="00D274C8" w14:paraId="05C52BB1" w14:textId="77777777">
        <w:tc>
          <w:tcPr>
            <w:tcW w:w="1188" w:type="dxa"/>
          </w:tcPr>
          <w:p w14:paraId="4E7E5B2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 R&amp;D</w:t>
            </w:r>
          </w:p>
        </w:tc>
        <w:tc>
          <w:tcPr>
            <w:tcW w:w="1584" w:type="dxa"/>
          </w:tcPr>
          <w:p w14:paraId="607AFD4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36</w:t>
            </w:r>
          </w:p>
        </w:tc>
        <w:tc>
          <w:tcPr>
            <w:tcW w:w="1188" w:type="dxa"/>
          </w:tcPr>
          <w:p w14:paraId="695418A9" w14:textId="77777777" w:rsidR="009F68C2" w:rsidRPr="00D274C8" w:rsidRDefault="009F68C2">
            <w:pPr>
              <w:pStyle w:val="Compact"/>
              <w:rPr>
                <w:rFonts w:ascii="Times New Roman" w:hAnsi="Times New Roman" w:cs="Times New Roman"/>
              </w:rPr>
            </w:pPr>
          </w:p>
        </w:tc>
        <w:tc>
          <w:tcPr>
            <w:tcW w:w="1188" w:type="dxa"/>
          </w:tcPr>
          <w:p w14:paraId="5A42F33E" w14:textId="77777777" w:rsidR="009F68C2" w:rsidRPr="00D274C8" w:rsidRDefault="009F68C2">
            <w:pPr>
              <w:pStyle w:val="Compact"/>
              <w:rPr>
                <w:rFonts w:ascii="Times New Roman" w:hAnsi="Times New Roman" w:cs="Times New Roman"/>
              </w:rPr>
            </w:pPr>
          </w:p>
        </w:tc>
        <w:tc>
          <w:tcPr>
            <w:tcW w:w="1188" w:type="dxa"/>
          </w:tcPr>
          <w:p w14:paraId="557A8849" w14:textId="77777777" w:rsidR="009F68C2" w:rsidRPr="00D274C8" w:rsidRDefault="009F68C2">
            <w:pPr>
              <w:pStyle w:val="Compact"/>
              <w:rPr>
                <w:rFonts w:ascii="Times New Roman" w:hAnsi="Times New Roman" w:cs="Times New Roman"/>
              </w:rPr>
            </w:pPr>
          </w:p>
        </w:tc>
        <w:tc>
          <w:tcPr>
            <w:tcW w:w="1584" w:type="dxa"/>
          </w:tcPr>
          <w:p w14:paraId="58CB2E8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~60K/person/year</w:t>
            </w:r>
          </w:p>
        </w:tc>
      </w:tr>
    </w:tbl>
    <w:p w14:paraId="7829EAA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Hạ tầng kỹ thuật:</w:t>
      </w:r>
    </w:p>
    <w:p w14:paraId="7B1D1D0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 IoT Gateway Lab (9 người):</w:t>
      </w:r>
      <w:r w:rsidRPr="00D274C8">
        <w:rPr>
          <w:rFonts w:ascii="Times New Roman" w:hAnsi="Times New Roman" w:cs="Times New Roman"/>
        </w:rPr>
        <w:t xml:space="preserve"> - Hardware: PCB design station (Altium Designer), oscilloscope, logic analyzer, signal generator - Test: Environmental chamber, EMC pre-compliance test, power analyzer - Prototyping: 3D printer (SLA/FDM), CNC mill, reflow oven (desktop) - Software: Embedded IDE, CI/CD server</w:t>
      </w:r>
    </w:p>
    <w:p w14:paraId="26F0881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2. Robotics Lab (12 người):</w:t>
      </w:r>
      <w:r w:rsidRPr="00D274C8">
        <w:rPr>
          <w:rFonts w:ascii="Times New Roman" w:hAnsi="Times New Roman" w:cs="Times New Roman"/>
        </w:rPr>
        <w:t xml:space="preserve"> - Mechanical: CAD workstation (SolidWorks), 3D printer (metal/plastic), CNC machine - Electronics: Test bench, motor driver test rig, battery test station - Navigation: LiDAR calibration setup, IMU test bench, camera calibration rig - Test area: 100m² indoor test track, 50m² outdoor area</w:t>
      </w:r>
    </w:p>
    <w:p w14:paraId="74A0AFE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3. AI/ML Lab (8 người):</w:t>
      </w:r>
      <w:r w:rsidRPr="00D274C8">
        <w:rPr>
          <w:rFonts w:ascii="Times New Roman" w:hAnsi="Times New Roman" w:cs="Times New Roman"/>
        </w:rPr>
        <w:t xml:space="preserve"> - Compute: GPU server (4x NVIDIA A100), edge devices (Jetson, Rockchip) - Data: Annotation workstation, dataset storage 100TB - Software: ML frameworks (TensorFlow, PyTorch), MLOps platform - Training: Cameras, sensors for data collection</w:t>
      </w:r>
    </w:p>
    <w:p w14:paraId="5388B51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4. Software Platform Lab (9 người):</w:t>
      </w:r>
      <w:r w:rsidRPr="00D274C8">
        <w:rPr>
          <w:rFonts w:ascii="Times New Roman" w:hAnsi="Times New Roman" w:cs="Times New Roman"/>
        </w:rPr>
        <w:t xml:space="preserve"> - Development: Workstation, IDE, version control (GitLab self-hosted) - Infrastructure: Cloud credits (AWS/Azure 100K USD/year), Kubernetes cluster - Testing: Load testing tools, security scanning tools, mobile device farm - Monitoring: APM tools, log aggregation</w:t>
      </w:r>
    </w:p>
    <w:p w14:paraId="3E98F9F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5. OHT Lab (5 người):</w:t>
      </w:r>
      <w:r w:rsidRPr="00D274C8">
        <w:rPr>
          <w:rFonts w:ascii="Times New Roman" w:hAnsi="Times New Roman" w:cs="Times New Roman"/>
        </w:rPr>
        <w:t xml:space="preserve"> - Mechanical: Welding equipment, assembly tools, lifting equipment - Control: PLC programming station, HMI simulator, safety circuit test - Test: Load test rig (up to 200kg), rail precision measurement</w:t>
      </w:r>
    </w:p>
    <w:p w14:paraId="0DBA702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Tổng đầu tư hạ tầng R&amp;D: 2,0M USD</w:t>
      </w:r>
    </w:p>
    <w:p w14:paraId="446DE9A1" w14:textId="77777777" w:rsidR="009F68C2" w:rsidRPr="00D274C8" w:rsidRDefault="00CC558F">
      <w:pPr>
        <w:pStyle w:val="Heading4"/>
        <w:rPr>
          <w:rFonts w:ascii="Times New Roman" w:hAnsi="Times New Roman" w:cs="Times New Roman"/>
        </w:rPr>
      </w:pPr>
      <w:bookmarkStart w:id="102" w:name="Xf3bcafab3e12835b6e05f4a17508787da208e53"/>
      <w:r w:rsidRPr="00D274C8">
        <w:rPr>
          <w:rStyle w:val="SectionNumber"/>
          <w:rFonts w:ascii="Times New Roman" w:hAnsi="Times New Roman" w:cs="Times New Roman"/>
        </w:rPr>
        <w:t>7.1.2.1</w:t>
      </w:r>
      <w:r w:rsidRPr="00D274C8">
        <w:rPr>
          <w:rFonts w:ascii="Times New Roman" w:hAnsi="Times New Roman" w:cs="Times New Roman"/>
        </w:rPr>
        <w:tab/>
        <w:t>15.2.5. Kế hoạch tuyển dụng và đào tạo R&amp;D (36 engineers GĐ1)</w:t>
      </w:r>
    </w:p>
    <w:p w14:paraId="47A88E52" w14:textId="77777777" w:rsidR="009F68C2" w:rsidRPr="00D274C8" w:rsidRDefault="00CC558F">
      <w:pPr>
        <w:pStyle w:val="FirstParagraph"/>
        <w:rPr>
          <w:rFonts w:ascii="Times New Roman" w:hAnsi="Times New Roman" w:cs="Times New Roman"/>
        </w:rPr>
      </w:pPr>
      <w:r w:rsidRPr="00D274C8">
        <w:rPr>
          <w:rFonts w:ascii="Segoe UI Emoji" w:hAnsi="Segoe UI Emoji" w:cs="Segoe UI Emoji"/>
          <w:b/>
          <w:bCs/>
        </w:rPr>
        <w:t>⚠</w:t>
      </w:r>
      <w:r w:rsidRPr="00D274C8">
        <w:rPr>
          <w:rFonts w:ascii="Times New Roman" w:hAnsi="Times New Roman" w:cs="Times New Roman"/>
          <w:b/>
          <w:bCs/>
        </w:rPr>
        <w:t>️ Thách thức:</w:t>
      </w:r>
      <w:r w:rsidRPr="00D274C8">
        <w:rPr>
          <w:rFonts w:ascii="Times New Roman" w:hAnsi="Times New Roman" w:cs="Times New Roman"/>
        </w:rPr>
        <w:t xml:space="preserve"> Việt Nam hiện thiếu hụt khoảng 50.000-100.000 kỹ sư IoT/AI/Robotics chất lượng cao. Tỷ lệ thất nghiệp ngành CNTT chỉ 2,5% (full employment).</w:t>
      </w:r>
    </w:p>
    <w:p w14:paraId="2868A88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Nguồn tuyển dụng (36 engineers GĐ1 - 2025):</w:t>
      </w:r>
    </w:p>
    <w:tbl>
      <w:tblPr>
        <w:tblStyle w:val="Table"/>
        <w:tblW w:w="5000" w:type="pct"/>
        <w:tblLayout w:type="fixed"/>
        <w:tblLook w:val="0020" w:firstRow="1" w:lastRow="0" w:firstColumn="0" w:lastColumn="0" w:noHBand="0" w:noVBand="0"/>
      </w:tblPr>
      <w:tblGrid>
        <w:gridCol w:w="1306"/>
        <w:gridCol w:w="1741"/>
        <w:gridCol w:w="1741"/>
        <w:gridCol w:w="1306"/>
        <w:gridCol w:w="1741"/>
        <w:gridCol w:w="1741"/>
      </w:tblGrid>
      <w:tr w:rsidR="009F68C2" w:rsidRPr="00D274C8" w14:paraId="3B5FD3E3"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080" w:type="dxa"/>
          </w:tcPr>
          <w:p w14:paraId="5216C4A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Nguồn</w:t>
            </w:r>
          </w:p>
        </w:tc>
        <w:tc>
          <w:tcPr>
            <w:tcW w:w="1440" w:type="dxa"/>
          </w:tcPr>
          <w:p w14:paraId="4E82DA3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lượng</w:t>
            </w:r>
          </w:p>
        </w:tc>
        <w:tc>
          <w:tcPr>
            <w:tcW w:w="1440" w:type="dxa"/>
          </w:tcPr>
          <w:p w14:paraId="0CFA358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Tỷ lệ</w:t>
            </w:r>
          </w:p>
        </w:tc>
        <w:tc>
          <w:tcPr>
            <w:tcW w:w="1080" w:type="dxa"/>
          </w:tcPr>
          <w:p w14:paraId="75E3D20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 tiết</w:t>
            </w:r>
          </w:p>
        </w:tc>
        <w:tc>
          <w:tcPr>
            <w:tcW w:w="1440" w:type="dxa"/>
          </w:tcPr>
          <w:p w14:paraId="3FFC746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Mức lương</w:t>
            </w:r>
          </w:p>
        </w:tc>
        <w:tc>
          <w:tcPr>
            <w:tcW w:w="1440" w:type="dxa"/>
          </w:tcPr>
          <w:p w14:paraId="5309D5E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Chi phí (USD/năm)</w:t>
            </w:r>
          </w:p>
        </w:tc>
      </w:tr>
      <w:tr w:rsidR="009F68C2" w:rsidRPr="00D274C8" w14:paraId="30B5EB52" w14:textId="77777777">
        <w:tc>
          <w:tcPr>
            <w:tcW w:w="1080" w:type="dxa"/>
          </w:tcPr>
          <w:p w14:paraId="6650848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Fresh graduates</w:t>
            </w:r>
          </w:p>
        </w:tc>
        <w:tc>
          <w:tcPr>
            <w:tcW w:w="1440" w:type="dxa"/>
          </w:tcPr>
          <w:p w14:paraId="39FA144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w:t>
            </w:r>
          </w:p>
        </w:tc>
        <w:tc>
          <w:tcPr>
            <w:tcW w:w="1440" w:type="dxa"/>
          </w:tcPr>
          <w:p w14:paraId="49E9AA3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40%</w:t>
            </w:r>
          </w:p>
        </w:tc>
        <w:tc>
          <w:tcPr>
            <w:tcW w:w="1080" w:type="dxa"/>
          </w:tcPr>
          <w:p w14:paraId="2433A41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ĐH Bách Khoa HCM/HN, Cần Thơ, Đà NẵngTraining intensiveNhững người muốn đổi career</w:t>
            </w:r>
          </w:p>
        </w:tc>
        <w:tc>
          <w:tcPr>
            <w:tcW w:w="1440" w:type="dxa"/>
          </w:tcPr>
          <w:p w14:paraId="6C2B1BA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30K USD/năm</w:t>
            </w:r>
          </w:p>
        </w:tc>
        <w:tc>
          <w:tcPr>
            <w:tcW w:w="1440" w:type="dxa"/>
          </w:tcPr>
          <w:p w14:paraId="4CD2092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450.000</w:t>
            </w:r>
          </w:p>
        </w:tc>
      </w:tr>
      <w:tr w:rsidR="009F68C2" w:rsidRPr="00D274C8" w14:paraId="1589AE92" w14:textId="77777777">
        <w:tc>
          <w:tcPr>
            <w:tcW w:w="1080" w:type="dxa"/>
          </w:tcPr>
          <w:p w14:paraId="4E116D9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Experienced (Headhunt)</w:t>
            </w:r>
          </w:p>
        </w:tc>
        <w:tc>
          <w:tcPr>
            <w:tcW w:w="1440" w:type="dxa"/>
          </w:tcPr>
          <w:p w14:paraId="0DA5708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16</w:t>
            </w:r>
          </w:p>
        </w:tc>
        <w:tc>
          <w:tcPr>
            <w:tcW w:w="1440" w:type="dxa"/>
          </w:tcPr>
          <w:p w14:paraId="1ED9BF0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45%</w:t>
            </w:r>
          </w:p>
        </w:tc>
        <w:tc>
          <w:tcPr>
            <w:tcW w:w="1080" w:type="dxa"/>
          </w:tcPr>
          <w:p w14:paraId="228187C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Từ FPT, Viettel, Samsung, Intel, BoschMid-level (3-8 years)</w:t>
            </w:r>
          </w:p>
        </w:tc>
        <w:tc>
          <w:tcPr>
            <w:tcW w:w="1440" w:type="dxa"/>
          </w:tcPr>
          <w:p w14:paraId="5E42547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80K USD/năm</w:t>
            </w:r>
          </w:p>
        </w:tc>
        <w:tc>
          <w:tcPr>
            <w:tcW w:w="1440" w:type="dxa"/>
          </w:tcPr>
          <w:p w14:paraId="31AEAF5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1.280.000</w:t>
            </w:r>
          </w:p>
        </w:tc>
      </w:tr>
      <w:tr w:rsidR="009F68C2" w:rsidRPr="00D274C8" w14:paraId="24ED525E" w14:textId="77777777">
        <w:tc>
          <w:tcPr>
            <w:tcW w:w="1080" w:type="dxa"/>
          </w:tcPr>
          <w:p w14:paraId="5DFAC43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Expat/Consultant</w:t>
            </w:r>
          </w:p>
        </w:tc>
        <w:tc>
          <w:tcPr>
            <w:tcW w:w="1440" w:type="dxa"/>
          </w:tcPr>
          <w:p w14:paraId="7846867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1440" w:type="dxa"/>
          </w:tcPr>
          <w:p w14:paraId="44A243B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w:t>
            </w:r>
          </w:p>
        </w:tc>
        <w:tc>
          <w:tcPr>
            <w:tcW w:w="1080" w:type="dxa"/>
          </w:tcPr>
          <w:p w14:paraId="200BFF3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Chuyên gia từ KUKA, Tuya, freelancerShort-term (6-12 months)</w:t>
            </w:r>
          </w:p>
        </w:tc>
        <w:tc>
          <w:tcPr>
            <w:tcW w:w="1440" w:type="dxa"/>
          </w:tcPr>
          <w:p w14:paraId="074AF55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120K USD/năm</w:t>
            </w:r>
          </w:p>
        </w:tc>
        <w:tc>
          <w:tcPr>
            <w:tcW w:w="1440" w:type="dxa"/>
          </w:tcPr>
          <w:p w14:paraId="61B2D6F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600.000</w:t>
            </w:r>
          </w:p>
        </w:tc>
      </w:tr>
      <w:tr w:rsidR="009F68C2" w:rsidRPr="00D274C8" w14:paraId="689FEC61" w14:textId="77777777">
        <w:tc>
          <w:tcPr>
            <w:tcW w:w="1080" w:type="dxa"/>
          </w:tcPr>
          <w:p w14:paraId="3F7DA01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w:t>
            </w:r>
          </w:p>
        </w:tc>
        <w:tc>
          <w:tcPr>
            <w:tcW w:w="1440" w:type="dxa"/>
          </w:tcPr>
          <w:p w14:paraId="51725D5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36</w:t>
            </w:r>
          </w:p>
        </w:tc>
        <w:tc>
          <w:tcPr>
            <w:tcW w:w="1440" w:type="dxa"/>
          </w:tcPr>
          <w:p w14:paraId="2B733F5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100%</w:t>
            </w:r>
          </w:p>
        </w:tc>
        <w:tc>
          <w:tcPr>
            <w:tcW w:w="1080" w:type="dxa"/>
          </w:tcPr>
          <w:p w14:paraId="7F521F61" w14:textId="77777777" w:rsidR="009F68C2" w:rsidRPr="00D274C8" w:rsidRDefault="009F68C2">
            <w:pPr>
              <w:pStyle w:val="Compact"/>
              <w:rPr>
                <w:rFonts w:ascii="Times New Roman" w:hAnsi="Times New Roman" w:cs="Times New Roman"/>
              </w:rPr>
            </w:pPr>
          </w:p>
        </w:tc>
        <w:tc>
          <w:tcPr>
            <w:tcW w:w="1440" w:type="dxa"/>
          </w:tcPr>
          <w:p w14:paraId="0C8ADB9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~64K USD/năm TB</w:t>
            </w:r>
          </w:p>
        </w:tc>
        <w:tc>
          <w:tcPr>
            <w:tcW w:w="1440" w:type="dxa"/>
          </w:tcPr>
          <w:p w14:paraId="461682A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2.330.000</w:t>
            </w:r>
          </w:p>
        </w:tc>
      </w:tr>
    </w:tbl>
    <w:p w14:paraId="5A3C34A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i/>
          <w:iCs/>
        </w:rPr>
        <w:t>Lưu ý: Bao gồm lương, bảo hiểm, benefits, và chi phí tuyển dụng (10%).</w:t>
      </w:r>
    </w:p>
    <w:p w14:paraId="52BCEEB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Timeline tuyển dụng:</w:t>
      </w:r>
    </w:p>
    <w:tbl>
      <w:tblPr>
        <w:tblStyle w:val="Table"/>
        <w:tblW w:w="5000" w:type="pct"/>
        <w:tblLayout w:type="fixed"/>
        <w:tblLook w:val="0020" w:firstRow="1" w:lastRow="0" w:firstColumn="0" w:lastColumn="0" w:noHBand="0" w:noVBand="0"/>
      </w:tblPr>
      <w:tblGrid>
        <w:gridCol w:w="1795"/>
        <w:gridCol w:w="1795"/>
        <w:gridCol w:w="2394"/>
        <w:gridCol w:w="1796"/>
        <w:gridCol w:w="1796"/>
      </w:tblGrid>
      <w:tr w:rsidR="009F68C2" w:rsidRPr="00D274C8" w14:paraId="7E186FE6"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485" w:type="dxa"/>
          </w:tcPr>
          <w:p w14:paraId="351DD81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Giai đoạn</w:t>
            </w:r>
          </w:p>
        </w:tc>
        <w:tc>
          <w:tcPr>
            <w:tcW w:w="1485" w:type="dxa"/>
          </w:tcPr>
          <w:p w14:paraId="54F7B16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Thời gian</w:t>
            </w:r>
          </w:p>
        </w:tc>
        <w:tc>
          <w:tcPr>
            <w:tcW w:w="1980" w:type="dxa"/>
          </w:tcPr>
          <w:p w14:paraId="3D5D044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lượng</w:t>
            </w:r>
          </w:p>
        </w:tc>
        <w:tc>
          <w:tcPr>
            <w:tcW w:w="1485" w:type="dxa"/>
          </w:tcPr>
          <w:p w14:paraId="347AAF9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Mục tiêu</w:t>
            </w:r>
          </w:p>
        </w:tc>
        <w:tc>
          <w:tcPr>
            <w:tcW w:w="1485" w:type="dxa"/>
          </w:tcPr>
          <w:p w14:paraId="61AE7DA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Trạng thái</w:t>
            </w:r>
          </w:p>
        </w:tc>
      </w:tr>
      <w:tr w:rsidR="009F68C2" w:rsidRPr="00D274C8" w14:paraId="3876CC2C" w14:textId="77777777">
        <w:tc>
          <w:tcPr>
            <w:tcW w:w="1485" w:type="dxa"/>
          </w:tcPr>
          <w:p w14:paraId="0A89B5C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Phase 1: Core team</w:t>
            </w:r>
          </w:p>
        </w:tc>
        <w:tc>
          <w:tcPr>
            <w:tcW w:w="1485" w:type="dxa"/>
          </w:tcPr>
          <w:p w14:paraId="600F6A6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Q4/2024</w:t>
            </w:r>
          </w:p>
        </w:tc>
        <w:tc>
          <w:tcPr>
            <w:tcW w:w="1980" w:type="dxa"/>
          </w:tcPr>
          <w:p w14:paraId="4A7307A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w:t>
            </w:r>
          </w:p>
        </w:tc>
        <w:tc>
          <w:tcPr>
            <w:tcW w:w="1485" w:type="dxa"/>
          </w:tcPr>
          <w:p w14:paraId="39FA728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CTO, Directors, 5 Lab Leads, 3 Senior</w:t>
            </w:r>
          </w:p>
        </w:tc>
        <w:tc>
          <w:tcPr>
            <w:tcW w:w="1485" w:type="dxa"/>
          </w:tcPr>
          <w:p w14:paraId="5807A5F7" w14:textId="77777777" w:rsidR="009F68C2" w:rsidRPr="00D274C8" w:rsidRDefault="00CC558F">
            <w:pPr>
              <w:pStyle w:val="Compact"/>
              <w:rPr>
                <w:rFonts w:ascii="Times New Roman" w:hAnsi="Times New Roman" w:cs="Times New Roman"/>
              </w:rPr>
            </w:pPr>
            <w:r w:rsidRPr="00D274C8">
              <w:rPr>
                <w:rFonts w:ascii="Segoe UI Emoji" w:hAnsi="Segoe UI Emoji" w:cs="Segoe UI Emoji"/>
              </w:rPr>
              <w:t>🔄</w:t>
            </w:r>
            <w:r w:rsidRPr="00D274C8">
              <w:rPr>
                <w:rFonts w:ascii="Times New Roman" w:hAnsi="Times New Roman" w:cs="Times New Roman"/>
              </w:rPr>
              <w:t xml:space="preserve"> In recruitment</w:t>
            </w:r>
          </w:p>
        </w:tc>
      </w:tr>
      <w:tr w:rsidR="009F68C2" w:rsidRPr="00D274C8" w14:paraId="7E88AF81" w14:textId="77777777">
        <w:tc>
          <w:tcPr>
            <w:tcW w:w="1485" w:type="dxa"/>
          </w:tcPr>
          <w:p w14:paraId="40838CD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Phase 2: Expansion</w:t>
            </w:r>
          </w:p>
        </w:tc>
        <w:tc>
          <w:tcPr>
            <w:tcW w:w="1485" w:type="dxa"/>
          </w:tcPr>
          <w:p w14:paraId="11BF4B0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Q1-Q2/2025</w:t>
            </w:r>
          </w:p>
        </w:tc>
        <w:tc>
          <w:tcPr>
            <w:tcW w:w="1980" w:type="dxa"/>
          </w:tcPr>
          <w:p w14:paraId="72AD4DF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w:t>
            </w:r>
          </w:p>
        </w:tc>
        <w:tc>
          <w:tcPr>
            <w:tcW w:w="1485" w:type="dxa"/>
          </w:tcPr>
          <w:p w14:paraId="7D94C61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Engineers (IoT 4, Robotics 5, AI 3, SW 3)</w:t>
            </w:r>
          </w:p>
        </w:tc>
        <w:tc>
          <w:tcPr>
            <w:tcW w:w="1485" w:type="dxa"/>
          </w:tcPr>
          <w:p w14:paraId="4F800D3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Planned</w:t>
            </w:r>
          </w:p>
        </w:tc>
      </w:tr>
      <w:tr w:rsidR="009F68C2" w:rsidRPr="00D274C8" w14:paraId="2803868A" w14:textId="77777777">
        <w:tc>
          <w:tcPr>
            <w:tcW w:w="1485" w:type="dxa"/>
          </w:tcPr>
          <w:p w14:paraId="5CC1D99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Phase 3: Scale</w:t>
            </w:r>
          </w:p>
        </w:tc>
        <w:tc>
          <w:tcPr>
            <w:tcW w:w="1485" w:type="dxa"/>
          </w:tcPr>
          <w:p w14:paraId="13C5DEF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Q3-Q4/2025</w:t>
            </w:r>
          </w:p>
        </w:tc>
        <w:tc>
          <w:tcPr>
            <w:tcW w:w="1980" w:type="dxa"/>
          </w:tcPr>
          <w:p w14:paraId="29073A1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w:t>
            </w:r>
          </w:p>
        </w:tc>
        <w:tc>
          <w:tcPr>
            <w:tcW w:w="1485" w:type="dxa"/>
          </w:tcPr>
          <w:p w14:paraId="154B689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Engineers + Technicians</w:t>
            </w:r>
          </w:p>
        </w:tc>
        <w:tc>
          <w:tcPr>
            <w:tcW w:w="1485" w:type="dxa"/>
          </w:tcPr>
          <w:p w14:paraId="08F7DDC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Planned</w:t>
            </w:r>
          </w:p>
        </w:tc>
      </w:tr>
    </w:tbl>
    <w:p w14:paraId="2A4D29E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Chương trình đào tạo (Onboarding &amp; Upskilling):</w:t>
      </w:r>
    </w:p>
    <w:tbl>
      <w:tblPr>
        <w:tblStyle w:val="Table"/>
        <w:tblW w:w="5000" w:type="pct"/>
        <w:tblLayout w:type="fixed"/>
        <w:tblLook w:val="0020" w:firstRow="1" w:lastRow="0" w:firstColumn="0" w:lastColumn="0" w:noHBand="0" w:noVBand="0"/>
      </w:tblPr>
      <w:tblGrid>
        <w:gridCol w:w="1795"/>
        <w:gridCol w:w="1795"/>
        <w:gridCol w:w="1796"/>
        <w:gridCol w:w="1796"/>
        <w:gridCol w:w="2394"/>
      </w:tblGrid>
      <w:tr w:rsidR="009F68C2" w:rsidRPr="00D274C8" w14:paraId="1787C4B2"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485" w:type="dxa"/>
          </w:tcPr>
          <w:p w14:paraId="6D4D97F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Loại training</w:t>
            </w:r>
          </w:p>
        </w:tc>
        <w:tc>
          <w:tcPr>
            <w:tcW w:w="1485" w:type="dxa"/>
          </w:tcPr>
          <w:p w14:paraId="54CB29F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Thời gian</w:t>
            </w:r>
          </w:p>
        </w:tc>
        <w:tc>
          <w:tcPr>
            <w:tcW w:w="1485" w:type="dxa"/>
          </w:tcPr>
          <w:p w14:paraId="111660D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Nội dung</w:t>
            </w:r>
          </w:p>
        </w:tc>
        <w:tc>
          <w:tcPr>
            <w:tcW w:w="1485" w:type="dxa"/>
          </w:tcPr>
          <w:p w14:paraId="228D1B9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Người chịu trách nhiệm</w:t>
            </w:r>
          </w:p>
        </w:tc>
        <w:tc>
          <w:tcPr>
            <w:tcW w:w="1980" w:type="dxa"/>
          </w:tcPr>
          <w:p w14:paraId="1A67B49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Chi phí (USD/person)</w:t>
            </w:r>
          </w:p>
        </w:tc>
      </w:tr>
      <w:tr w:rsidR="009F68C2" w:rsidRPr="00D274C8" w14:paraId="1261F209" w14:textId="77777777">
        <w:tc>
          <w:tcPr>
            <w:tcW w:w="1485" w:type="dxa"/>
          </w:tcPr>
          <w:p w14:paraId="4E91B13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Onboarding</w:t>
            </w:r>
          </w:p>
        </w:tc>
        <w:tc>
          <w:tcPr>
            <w:tcW w:w="1485" w:type="dxa"/>
          </w:tcPr>
          <w:p w14:paraId="4648489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 tháng</w:t>
            </w:r>
          </w:p>
        </w:tc>
        <w:tc>
          <w:tcPr>
            <w:tcW w:w="1485" w:type="dxa"/>
          </w:tcPr>
          <w:p w14:paraId="5E14EEB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Product training (1 tháng)Clean Room RE process (1 tháng)QA/QC &amp; Safety (2 tuần)Company culture &amp; Tools (2 tuần)</w:t>
            </w:r>
          </w:p>
        </w:tc>
        <w:tc>
          <w:tcPr>
            <w:tcW w:w="1485" w:type="dxa"/>
          </w:tcPr>
          <w:p w14:paraId="6416CEF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CTO + HR</w:t>
            </w:r>
          </w:p>
        </w:tc>
        <w:tc>
          <w:tcPr>
            <w:tcW w:w="1980" w:type="dxa"/>
          </w:tcPr>
          <w:p w14:paraId="5A0F274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5.000</w:t>
            </w:r>
          </w:p>
        </w:tc>
      </w:tr>
      <w:tr w:rsidR="009F68C2" w:rsidRPr="00D274C8" w14:paraId="281FA766" w14:textId="77777777">
        <w:tc>
          <w:tcPr>
            <w:tcW w:w="1485" w:type="dxa"/>
          </w:tcPr>
          <w:p w14:paraId="528EFBB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Technical upskilling</w:t>
            </w:r>
          </w:p>
        </w:tc>
        <w:tc>
          <w:tcPr>
            <w:tcW w:w="1485" w:type="dxa"/>
          </w:tcPr>
          <w:p w14:paraId="525A868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 tuần/năm</w:t>
            </w:r>
          </w:p>
        </w:tc>
        <w:tc>
          <w:tcPr>
            <w:tcW w:w="1485" w:type="dxa"/>
          </w:tcPr>
          <w:p w14:paraId="75E7989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Conferences (IEEE, NeurIPS)Online courses (Coursera, Udemy)Workshops &amp; hands-on</w:t>
            </w:r>
          </w:p>
        </w:tc>
        <w:tc>
          <w:tcPr>
            <w:tcW w:w="1485" w:type="dxa"/>
          </w:tcPr>
          <w:p w14:paraId="50D6F2B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Lab Leads</w:t>
            </w:r>
          </w:p>
        </w:tc>
        <w:tc>
          <w:tcPr>
            <w:tcW w:w="1980" w:type="dxa"/>
          </w:tcPr>
          <w:p w14:paraId="612A202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3.000</w:t>
            </w:r>
          </w:p>
        </w:tc>
      </w:tr>
      <w:tr w:rsidR="009F68C2" w:rsidRPr="00D274C8" w14:paraId="4D158ABE" w14:textId="77777777">
        <w:tc>
          <w:tcPr>
            <w:tcW w:w="1485" w:type="dxa"/>
          </w:tcPr>
          <w:p w14:paraId="6165AED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Soft skills</w:t>
            </w:r>
          </w:p>
        </w:tc>
        <w:tc>
          <w:tcPr>
            <w:tcW w:w="1485" w:type="dxa"/>
          </w:tcPr>
          <w:p w14:paraId="14F2916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 tuần/năm</w:t>
            </w:r>
          </w:p>
        </w:tc>
        <w:tc>
          <w:tcPr>
            <w:tcW w:w="1485" w:type="dxa"/>
          </w:tcPr>
          <w:p w14:paraId="38C107F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Leadership, Communication, Project Management</w:t>
            </w:r>
          </w:p>
        </w:tc>
        <w:tc>
          <w:tcPr>
            <w:tcW w:w="1485" w:type="dxa"/>
          </w:tcPr>
          <w:p w14:paraId="605A752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External trainer</w:t>
            </w:r>
          </w:p>
        </w:tc>
        <w:tc>
          <w:tcPr>
            <w:tcW w:w="1980" w:type="dxa"/>
          </w:tcPr>
          <w:p w14:paraId="094C3EE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1.000</w:t>
            </w:r>
          </w:p>
        </w:tc>
      </w:tr>
      <w:tr w:rsidR="009F68C2" w:rsidRPr="00D274C8" w14:paraId="6BCD8CEF" w14:textId="77777777">
        <w:tc>
          <w:tcPr>
            <w:tcW w:w="1485" w:type="dxa"/>
          </w:tcPr>
          <w:p w14:paraId="4E7873A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Mentoring</w:t>
            </w:r>
          </w:p>
        </w:tc>
        <w:tc>
          <w:tcPr>
            <w:tcW w:w="1485" w:type="dxa"/>
          </w:tcPr>
          <w:p w14:paraId="7DFA160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Liên tục</w:t>
            </w:r>
          </w:p>
        </w:tc>
        <w:tc>
          <w:tcPr>
            <w:tcW w:w="1485" w:type="dxa"/>
          </w:tcPr>
          <w:p w14:paraId="7E2BD92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 Senior : 3 Junior</w:t>
            </w:r>
          </w:p>
        </w:tc>
        <w:tc>
          <w:tcPr>
            <w:tcW w:w="1485" w:type="dxa"/>
          </w:tcPr>
          <w:p w14:paraId="733628B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Senior Engineers</w:t>
            </w:r>
          </w:p>
        </w:tc>
        <w:tc>
          <w:tcPr>
            <w:tcW w:w="1980" w:type="dxa"/>
          </w:tcPr>
          <w:p w14:paraId="7FC60C2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r>
    </w:tbl>
    <w:p w14:paraId="47A4996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i/>
          <w:iCs/>
        </w:rPr>
        <w:t>Tổng chi phí training: 9.000 USD/person/year × 36 = 324.000 USD/năm</w:t>
      </w:r>
    </w:p>
    <w:p w14:paraId="109D992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Retention strategy (giữ chân nhân tài):</w:t>
      </w:r>
    </w:p>
    <w:tbl>
      <w:tblPr>
        <w:tblStyle w:val="Table"/>
        <w:tblW w:w="5000" w:type="pct"/>
        <w:tblLayout w:type="fixed"/>
        <w:tblLook w:val="0020" w:firstRow="1" w:lastRow="0" w:firstColumn="0" w:lastColumn="0" w:noHBand="0" w:noVBand="0"/>
      </w:tblPr>
      <w:tblGrid>
        <w:gridCol w:w="3192"/>
        <w:gridCol w:w="3192"/>
        <w:gridCol w:w="3192"/>
      </w:tblGrid>
      <w:tr w:rsidR="009F68C2" w:rsidRPr="00D274C8" w14:paraId="6F9BA65D"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2640" w:type="dxa"/>
          </w:tcPr>
          <w:p w14:paraId="090A12E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Biện pháp</w:t>
            </w:r>
          </w:p>
        </w:tc>
        <w:tc>
          <w:tcPr>
            <w:tcW w:w="2640" w:type="dxa"/>
          </w:tcPr>
          <w:p w14:paraId="6283698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Mô tả</w:t>
            </w:r>
          </w:p>
        </w:tc>
        <w:tc>
          <w:tcPr>
            <w:tcW w:w="2640" w:type="dxa"/>
          </w:tcPr>
          <w:p w14:paraId="667347F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Hiệu quả mong đợi</w:t>
            </w:r>
          </w:p>
        </w:tc>
      </w:tr>
      <w:tr w:rsidR="009F68C2" w:rsidRPr="00D274C8" w14:paraId="19399A56" w14:textId="77777777">
        <w:tc>
          <w:tcPr>
            <w:tcW w:w="2640" w:type="dxa"/>
          </w:tcPr>
          <w:p w14:paraId="414A385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Lương cạnh tranh</w:t>
            </w:r>
          </w:p>
        </w:tc>
        <w:tc>
          <w:tcPr>
            <w:tcW w:w="2640" w:type="dxa"/>
          </w:tcPr>
          <w:p w14:paraId="57614E4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60K USD/năm TB (&gt;FPT/Viettel 20-30%)</w:t>
            </w:r>
          </w:p>
        </w:tc>
        <w:tc>
          <w:tcPr>
            <w:tcW w:w="2640" w:type="dxa"/>
          </w:tcPr>
          <w:p w14:paraId="4B04FBB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Turnover &lt;10%/năm</w:t>
            </w:r>
          </w:p>
        </w:tc>
      </w:tr>
      <w:tr w:rsidR="009F68C2" w:rsidRPr="00D274C8" w14:paraId="2410AD14" w14:textId="77777777">
        <w:tc>
          <w:tcPr>
            <w:tcW w:w="2640" w:type="dxa"/>
          </w:tcPr>
          <w:p w14:paraId="51E29C9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ESOP (Employee Stock Option Plan)</w:t>
            </w:r>
          </w:p>
        </w:tc>
        <w:tc>
          <w:tcPr>
            <w:tcW w:w="2640" w:type="dxa"/>
          </w:tcPr>
          <w:p w14:paraId="7D9D8A3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5-10% equity pool, vesting 4 nămCliff 1 năm (25%), monthly sau đó</w:t>
            </w:r>
          </w:p>
        </w:tc>
        <w:tc>
          <w:tcPr>
            <w:tcW w:w="2640" w:type="dxa"/>
          </w:tcPr>
          <w:p w14:paraId="1FCD5A5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Retain &gt;85% sau 3 năm</w:t>
            </w:r>
          </w:p>
        </w:tc>
      </w:tr>
      <w:tr w:rsidR="009F68C2" w:rsidRPr="00D274C8" w14:paraId="0E31DBDD" w14:textId="77777777">
        <w:tc>
          <w:tcPr>
            <w:tcW w:w="2640" w:type="dxa"/>
          </w:tcPr>
          <w:p w14:paraId="2ECCA57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Career path rõ ràng</w:t>
            </w:r>
          </w:p>
        </w:tc>
        <w:tc>
          <w:tcPr>
            <w:tcW w:w="2640" w:type="dxa"/>
          </w:tcPr>
          <w:p w14:paraId="7BF3BD5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Engineer → Senior (2-3 năm) → Lead (3-4 năm) → Director (5+ năm)Technical track // Management track</w:t>
            </w:r>
          </w:p>
        </w:tc>
        <w:tc>
          <w:tcPr>
            <w:tcW w:w="2640" w:type="dxa"/>
          </w:tcPr>
          <w:p w14:paraId="50B36B8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Motivation cao</w:t>
            </w:r>
          </w:p>
        </w:tc>
      </w:tr>
      <w:tr w:rsidR="009F68C2" w:rsidRPr="00D274C8" w14:paraId="2ED7F69E" w14:textId="77777777">
        <w:tc>
          <w:tcPr>
            <w:tcW w:w="2640" w:type="dxa"/>
          </w:tcPr>
          <w:p w14:paraId="29CC666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Work-life balance</w:t>
            </w:r>
          </w:p>
        </w:tc>
        <w:tc>
          <w:tcPr>
            <w:tcW w:w="2640" w:type="dxa"/>
          </w:tcPr>
          <w:p w14:paraId="218080D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Flexible hours (9-6 core, arrival 8-10)Remote 2 ngày/tuần20 days PTO + 10 sick days</w:t>
            </w:r>
          </w:p>
        </w:tc>
        <w:tc>
          <w:tcPr>
            <w:tcW w:w="2640" w:type="dxa"/>
          </w:tcPr>
          <w:p w14:paraId="59DA82C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Satisfaction &gt;80%</w:t>
            </w:r>
          </w:p>
        </w:tc>
      </w:tr>
      <w:tr w:rsidR="009F68C2" w:rsidRPr="00D274C8" w14:paraId="73A7F3A2" w14:textId="77777777">
        <w:tc>
          <w:tcPr>
            <w:tcW w:w="2640" w:type="dxa"/>
          </w:tcPr>
          <w:p w14:paraId="2E1CDB9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Learning culture</w:t>
            </w:r>
          </w:p>
        </w:tc>
        <w:tc>
          <w:tcPr>
            <w:tcW w:w="2640" w:type="dxa"/>
          </w:tcPr>
          <w:p w14:paraId="2420578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Conference budget 5K USD/person/nămBook allowance 500 USD/yearInternal tech talks weekly</w:t>
            </w:r>
          </w:p>
        </w:tc>
        <w:tc>
          <w:tcPr>
            <w:tcW w:w="2640" w:type="dxa"/>
          </w:tcPr>
          <w:p w14:paraId="07CA36E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Innovation</w:t>
            </w:r>
          </w:p>
        </w:tc>
      </w:tr>
      <w:tr w:rsidR="009F68C2" w:rsidRPr="00D274C8" w14:paraId="7A337F1C" w14:textId="77777777">
        <w:tc>
          <w:tcPr>
            <w:tcW w:w="2640" w:type="dxa"/>
          </w:tcPr>
          <w:p w14:paraId="0D3A79E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Modern equipment</w:t>
            </w:r>
          </w:p>
        </w:tc>
        <w:tc>
          <w:tcPr>
            <w:tcW w:w="2640" w:type="dxa"/>
          </w:tcPr>
          <w:p w14:paraId="176343B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MacBook Pro/Dell XPS, 2x monitor, ergonomic chairBudget: 3K USD/person</w:t>
            </w:r>
          </w:p>
        </w:tc>
        <w:tc>
          <w:tcPr>
            <w:tcW w:w="2640" w:type="dxa"/>
          </w:tcPr>
          <w:p w14:paraId="5628E70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Productivity</w:t>
            </w:r>
          </w:p>
        </w:tc>
      </w:tr>
    </w:tbl>
    <w:p w14:paraId="24A03C4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Phương án dự phòng (nếu không tuyển đủ 36 người):</w:t>
      </w:r>
    </w:p>
    <w:tbl>
      <w:tblPr>
        <w:tblStyle w:val="Table"/>
        <w:tblW w:w="5000" w:type="pct"/>
        <w:tblLayout w:type="fixed"/>
        <w:tblLook w:val="0020" w:firstRow="1" w:lastRow="0" w:firstColumn="0" w:lastColumn="0" w:noHBand="0" w:noVBand="0"/>
      </w:tblPr>
      <w:tblGrid>
        <w:gridCol w:w="2394"/>
        <w:gridCol w:w="2394"/>
        <w:gridCol w:w="2394"/>
        <w:gridCol w:w="2394"/>
      </w:tblGrid>
      <w:tr w:rsidR="009F68C2" w:rsidRPr="00D274C8" w14:paraId="2DEBF139"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980" w:type="dxa"/>
          </w:tcPr>
          <w:p w14:paraId="323520D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Kịch bản</w:t>
            </w:r>
          </w:p>
        </w:tc>
        <w:tc>
          <w:tcPr>
            <w:tcW w:w="1980" w:type="dxa"/>
          </w:tcPr>
          <w:p w14:paraId="3B3AE3E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Giải pháp</w:t>
            </w:r>
          </w:p>
        </w:tc>
        <w:tc>
          <w:tcPr>
            <w:tcW w:w="1980" w:type="dxa"/>
          </w:tcPr>
          <w:p w14:paraId="5D44F28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 phí</w:t>
            </w:r>
          </w:p>
        </w:tc>
        <w:tc>
          <w:tcPr>
            <w:tcW w:w="1980" w:type="dxa"/>
          </w:tcPr>
          <w:p w14:paraId="3919CD7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Timeline impact</w:t>
            </w:r>
          </w:p>
        </w:tc>
      </w:tr>
      <w:tr w:rsidR="009F68C2" w:rsidRPr="00D274C8" w14:paraId="183EF628" w14:textId="77777777">
        <w:tc>
          <w:tcPr>
            <w:tcW w:w="1980" w:type="dxa"/>
          </w:tcPr>
          <w:p w14:paraId="4F91EAE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Thiếu 30% (11 người)</w:t>
            </w:r>
          </w:p>
        </w:tc>
        <w:tc>
          <w:tcPr>
            <w:tcW w:w="1980" w:type="dxa"/>
          </w:tcPr>
          <w:p w14:paraId="2BEC850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Outsource 30% R&amp;D cho công ty Ấn Độ/Đông Âu (Luxoft, EPAM)Chi phí: 40K USD/person/năm (rẻ hơn 40%)</w:t>
            </w:r>
          </w:p>
        </w:tc>
        <w:tc>
          <w:tcPr>
            <w:tcW w:w="1980" w:type="dxa"/>
          </w:tcPr>
          <w:p w14:paraId="2BB8BF8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Save 220K USD</w:t>
            </w:r>
          </w:p>
        </w:tc>
        <w:tc>
          <w:tcPr>
            <w:tcW w:w="1980" w:type="dxa"/>
          </w:tcPr>
          <w:p w14:paraId="6998714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 tháng (coordination overhead)</w:t>
            </w:r>
          </w:p>
        </w:tc>
      </w:tr>
      <w:tr w:rsidR="009F68C2" w:rsidRPr="00D274C8" w14:paraId="6E664FB9" w14:textId="77777777">
        <w:tc>
          <w:tcPr>
            <w:tcW w:w="1980" w:type="dxa"/>
          </w:tcPr>
          <w:p w14:paraId="427620F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Thiếu 50% (18 người)</w:t>
            </w:r>
          </w:p>
        </w:tc>
        <w:tc>
          <w:tcPr>
            <w:tcW w:w="1980" w:type="dxa"/>
          </w:tcPr>
          <w:p w14:paraId="48DA912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Partnership với 2 trường ĐH (Bách Khoa, TDT): Part-time researchersGraduate students (Master/PhD): 15K USD/year</w:t>
            </w:r>
          </w:p>
        </w:tc>
        <w:tc>
          <w:tcPr>
            <w:tcW w:w="1980" w:type="dxa"/>
          </w:tcPr>
          <w:p w14:paraId="040013B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Save 810K USD</w:t>
            </w:r>
          </w:p>
        </w:tc>
        <w:tc>
          <w:tcPr>
            <w:tcW w:w="1980" w:type="dxa"/>
          </w:tcPr>
          <w:p w14:paraId="1201E97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+6 tháng (quality risk)</w:t>
            </w:r>
          </w:p>
        </w:tc>
      </w:tr>
      <w:tr w:rsidR="009F68C2" w:rsidRPr="00D274C8" w14:paraId="06E5D919" w14:textId="77777777">
        <w:tc>
          <w:tcPr>
            <w:tcW w:w="1980" w:type="dxa"/>
          </w:tcPr>
          <w:p w14:paraId="660D4FB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Không tuyển được expat</w:t>
            </w:r>
          </w:p>
        </w:tc>
        <w:tc>
          <w:tcPr>
            <w:tcW w:w="1980" w:type="dxa"/>
          </w:tcPr>
          <w:p w14:paraId="27B7DB5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Tăng consulting budget, remote advisors từ Europe/US</w:t>
            </w:r>
          </w:p>
        </w:tc>
        <w:tc>
          <w:tcPr>
            <w:tcW w:w="1980" w:type="dxa"/>
          </w:tcPr>
          <w:p w14:paraId="5366C43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+100K USD</w:t>
            </w:r>
          </w:p>
        </w:tc>
        <w:tc>
          <w:tcPr>
            <w:tcW w:w="1980" w:type="dxa"/>
          </w:tcPr>
          <w:p w14:paraId="288163F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No delay</w:t>
            </w:r>
          </w:p>
        </w:tc>
      </w:tr>
    </w:tbl>
    <w:p w14:paraId="3AC6550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KPI tuyển dụng &amp; training:</w:t>
      </w:r>
    </w:p>
    <w:tbl>
      <w:tblPr>
        <w:tblStyle w:val="Table"/>
        <w:tblW w:w="5000" w:type="pct"/>
        <w:tblLayout w:type="fixed"/>
        <w:tblLook w:val="0020" w:firstRow="1" w:lastRow="0" w:firstColumn="0" w:lastColumn="0" w:noHBand="0" w:noVBand="0"/>
      </w:tblPr>
      <w:tblGrid>
        <w:gridCol w:w="2394"/>
        <w:gridCol w:w="2394"/>
        <w:gridCol w:w="2394"/>
        <w:gridCol w:w="2394"/>
      </w:tblGrid>
      <w:tr w:rsidR="009F68C2" w:rsidRPr="00D274C8" w14:paraId="3D92438D"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980" w:type="dxa"/>
          </w:tcPr>
          <w:p w14:paraId="65B9735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KPI</w:t>
            </w:r>
          </w:p>
        </w:tc>
        <w:tc>
          <w:tcPr>
            <w:tcW w:w="1980" w:type="dxa"/>
          </w:tcPr>
          <w:p w14:paraId="168AC37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Target</w:t>
            </w:r>
          </w:p>
        </w:tc>
        <w:tc>
          <w:tcPr>
            <w:tcW w:w="1980" w:type="dxa"/>
          </w:tcPr>
          <w:p w14:paraId="6479BDE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Đo lường</w:t>
            </w:r>
          </w:p>
        </w:tc>
        <w:tc>
          <w:tcPr>
            <w:tcW w:w="1980" w:type="dxa"/>
          </w:tcPr>
          <w:p w14:paraId="2D76B1D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Tần suất</w:t>
            </w:r>
          </w:p>
        </w:tc>
      </w:tr>
      <w:tr w:rsidR="009F68C2" w:rsidRPr="00D274C8" w14:paraId="73E5F697" w14:textId="77777777">
        <w:tc>
          <w:tcPr>
            <w:tcW w:w="1980" w:type="dxa"/>
          </w:tcPr>
          <w:p w14:paraId="2F36510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Time-to-hire</w:t>
            </w:r>
          </w:p>
        </w:tc>
        <w:tc>
          <w:tcPr>
            <w:tcW w:w="1980" w:type="dxa"/>
          </w:tcPr>
          <w:p w14:paraId="51CEC34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≤45 ngày</w:t>
            </w:r>
          </w:p>
        </w:tc>
        <w:tc>
          <w:tcPr>
            <w:tcW w:w="1980" w:type="dxa"/>
          </w:tcPr>
          <w:p w14:paraId="042700F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Từ post job → offer accepted</w:t>
            </w:r>
          </w:p>
        </w:tc>
        <w:tc>
          <w:tcPr>
            <w:tcW w:w="1980" w:type="dxa"/>
          </w:tcPr>
          <w:p w14:paraId="675CF31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Monthly</w:t>
            </w:r>
          </w:p>
        </w:tc>
      </w:tr>
      <w:tr w:rsidR="009F68C2" w:rsidRPr="00D274C8" w14:paraId="2908B7E9" w14:textId="77777777">
        <w:tc>
          <w:tcPr>
            <w:tcW w:w="1980" w:type="dxa"/>
          </w:tcPr>
          <w:p w14:paraId="5832052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Offer acceptance rate</w:t>
            </w:r>
          </w:p>
        </w:tc>
        <w:tc>
          <w:tcPr>
            <w:tcW w:w="1980" w:type="dxa"/>
          </w:tcPr>
          <w:p w14:paraId="11FB89A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≥70%</w:t>
            </w:r>
          </w:p>
        </w:tc>
        <w:tc>
          <w:tcPr>
            <w:tcW w:w="1980" w:type="dxa"/>
          </w:tcPr>
          <w:p w14:paraId="79DC63C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Offers accepted / total offers</w:t>
            </w:r>
          </w:p>
        </w:tc>
        <w:tc>
          <w:tcPr>
            <w:tcW w:w="1980" w:type="dxa"/>
          </w:tcPr>
          <w:p w14:paraId="16ED4F5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Quarterly</w:t>
            </w:r>
          </w:p>
        </w:tc>
      </w:tr>
      <w:tr w:rsidR="009F68C2" w:rsidRPr="00D274C8" w14:paraId="26CFBC6B" w14:textId="77777777">
        <w:tc>
          <w:tcPr>
            <w:tcW w:w="1980" w:type="dxa"/>
          </w:tcPr>
          <w:p w14:paraId="4E84252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Onboarding completion</w:t>
            </w:r>
          </w:p>
        </w:tc>
        <w:tc>
          <w:tcPr>
            <w:tcW w:w="1980" w:type="dxa"/>
          </w:tcPr>
          <w:p w14:paraId="3E93571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100%</w:t>
            </w:r>
          </w:p>
        </w:tc>
        <w:tc>
          <w:tcPr>
            <w:tcW w:w="1980" w:type="dxa"/>
          </w:tcPr>
          <w:p w14:paraId="3581C19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Finish 3-month program</w:t>
            </w:r>
          </w:p>
        </w:tc>
        <w:tc>
          <w:tcPr>
            <w:tcW w:w="1980" w:type="dxa"/>
          </w:tcPr>
          <w:p w14:paraId="4DED61D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Quarterly</w:t>
            </w:r>
          </w:p>
        </w:tc>
      </w:tr>
      <w:tr w:rsidR="009F68C2" w:rsidRPr="00D274C8" w14:paraId="5359995A" w14:textId="77777777">
        <w:tc>
          <w:tcPr>
            <w:tcW w:w="1980" w:type="dxa"/>
          </w:tcPr>
          <w:p w14:paraId="0A7C0EA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Training satisfaction</w:t>
            </w:r>
          </w:p>
        </w:tc>
        <w:tc>
          <w:tcPr>
            <w:tcW w:w="1980" w:type="dxa"/>
          </w:tcPr>
          <w:p w14:paraId="544A852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≥4.0/5.0</w:t>
            </w:r>
          </w:p>
        </w:tc>
        <w:tc>
          <w:tcPr>
            <w:tcW w:w="1980" w:type="dxa"/>
          </w:tcPr>
          <w:p w14:paraId="49E28E9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Survey sau training</w:t>
            </w:r>
          </w:p>
        </w:tc>
        <w:tc>
          <w:tcPr>
            <w:tcW w:w="1980" w:type="dxa"/>
          </w:tcPr>
          <w:p w14:paraId="13843E6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After each training</w:t>
            </w:r>
          </w:p>
        </w:tc>
      </w:tr>
      <w:tr w:rsidR="009F68C2" w:rsidRPr="00D274C8" w14:paraId="25555812" w14:textId="77777777">
        <w:tc>
          <w:tcPr>
            <w:tcW w:w="1980" w:type="dxa"/>
          </w:tcPr>
          <w:p w14:paraId="2F5CFF8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Turnover rate</w:t>
            </w:r>
          </w:p>
        </w:tc>
        <w:tc>
          <w:tcPr>
            <w:tcW w:w="1980" w:type="dxa"/>
          </w:tcPr>
          <w:p w14:paraId="1DC435E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≤10%/năm</w:t>
            </w:r>
          </w:p>
        </w:tc>
        <w:tc>
          <w:tcPr>
            <w:tcW w:w="1980" w:type="dxa"/>
          </w:tcPr>
          <w:p w14:paraId="0B55114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Resignations / headcount</w:t>
            </w:r>
          </w:p>
        </w:tc>
        <w:tc>
          <w:tcPr>
            <w:tcW w:w="1980" w:type="dxa"/>
          </w:tcPr>
          <w:p w14:paraId="5983836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Annual</w:t>
            </w:r>
          </w:p>
        </w:tc>
      </w:tr>
      <w:tr w:rsidR="009F68C2" w:rsidRPr="00D274C8" w14:paraId="2737F182" w14:textId="77777777">
        <w:tc>
          <w:tcPr>
            <w:tcW w:w="1980" w:type="dxa"/>
          </w:tcPr>
          <w:p w14:paraId="562066D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Promotion rate</w:t>
            </w:r>
          </w:p>
        </w:tc>
        <w:tc>
          <w:tcPr>
            <w:tcW w:w="1980" w:type="dxa"/>
          </w:tcPr>
          <w:p w14:paraId="3416C1D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30% sau 2 năm</w:t>
            </w:r>
          </w:p>
        </w:tc>
        <w:tc>
          <w:tcPr>
            <w:tcW w:w="1980" w:type="dxa"/>
          </w:tcPr>
          <w:p w14:paraId="6818211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Internal promotions</w:t>
            </w:r>
          </w:p>
        </w:tc>
        <w:tc>
          <w:tcPr>
            <w:tcW w:w="1980" w:type="dxa"/>
          </w:tcPr>
          <w:p w14:paraId="00BB299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Annual</w:t>
            </w:r>
          </w:p>
        </w:tc>
      </w:tr>
    </w:tbl>
    <w:p w14:paraId="2838C5AC"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04149217">
          <v:rect id="_x0000_i1091" style="width:0;height:1.5pt" o:hralign="center" o:hrstd="t" o:hr="t"/>
        </w:pict>
      </w:r>
    </w:p>
    <w:p w14:paraId="2504145E"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Năng lực thiết kế và sản xuất:</w:t>
      </w:r>
    </w:p>
    <w:tbl>
      <w:tblPr>
        <w:tblStyle w:val="Table"/>
        <w:tblW w:w="5000" w:type="pct"/>
        <w:tblLayout w:type="fixed"/>
        <w:tblLook w:val="0020" w:firstRow="1" w:lastRow="0" w:firstColumn="0" w:lastColumn="0" w:noHBand="0" w:noVBand="0"/>
      </w:tblPr>
      <w:tblGrid>
        <w:gridCol w:w="3192"/>
        <w:gridCol w:w="3192"/>
        <w:gridCol w:w="3192"/>
      </w:tblGrid>
      <w:tr w:rsidR="009F68C2" w:rsidRPr="00D274C8" w14:paraId="22A3D062"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2640" w:type="dxa"/>
          </w:tcPr>
          <w:p w14:paraId="288E10C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Khả năng</w:t>
            </w:r>
          </w:p>
        </w:tc>
        <w:tc>
          <w:tcPr>
            <w:tcW w:w="2640" w:type="dxa"/>
          </w:tcPr>
          <w:p w14:paraId="6D27AF4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Mô tả</w:t>
            </w:r>
          </w:p>
        </w:tc>
        <w:tc>
          <w:tcPr>
            <w:tcW w:w="2640" w:type="dxa"/>
          </w:tcPr>
          <w:p w14:paraId="267CF3D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Bằng chứng</w:t>
            </w:r>
          </w:p>
        </w:tc>
      </w:tr>
      <w:tr w:rsidR="009F68C2" w:rsidRPr="00D274C8" w14:paraId="2D3657EA" w14:textId="77777777">
        <w:tc>
          <w:tcPr>
            <w:tcW w:w="2640" w:type="dxa"/>
          </w:tcPr>
          <w:p w14:paraId="017DFF7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PCB Design</w:t>
            </w:r>
          </w:p>
        </w:tc>
        <w:tc>
          <w:tcPr>
            <w:tcW w:w="2640" w:type="dxa"/>
          </w:tcPr>
          <w:p w14:paraId="59BD629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4-8 layer PCB, high-speed design (GHz), rigid-flex</w:t>
            </w:r>
          </w:p>
        </w:tc>
        <w:tc>
          <w:tcPr>
            <w:tcW w:w="2640" w:type="dxa"/>
          </w:tcPr>
          <w:p w14:paraId="517C6B8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 designs completed</w:t>
            </w:r>
          </w:p>
        </w:tc>
      </w:tr>
      <w:tr w:rsidR="009F68C2" w:rsidRPr="00D274C8" w14:paraId="6C8375D0" w14:textId="77777777">
        <w:tc>
          <w:tcPr>
            <w:tcW w:w="2640" w:type="dxa"/>
          </w:tcPr>
          <w:p w14:paraId="18D76A2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Embedded Firmware</w:t>
            </w:r>
          </w:p>
        </w:tc>
        <w:tc>
          <w:tcPr>
            <w:tcW w:w="2640" w:type="dxa"/>
          </w:tcPr>
          <w:p w14:paraId="1B0F175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RTOS (FreeRTOS), Linux (Yocto), bare-metal</w:t>
            </w:r>
          </w:p>
        </w:tc>
        <w:tc>
          <w:tcPr>
            <w:tcW w:w="2640" w:type="dxa"/>
          </w:tcPr>
          <w:p w14:paraId="2CFFCDB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50K+ lines of code</w:t>
            </w:r>
          </w:p>
        </w:tc>
      </w:tr>
      <w:tr w:rsidR="009F68C2" w:rsidRPr="00D274C8" w14:paraId="050A9B8E" w14:textId="77777777">
        <w:tc>
          <w:tcPr>
            <w:tcW w:w="2640" w:type="dxa"/>
          </w:tcPr>
          <w:p w14:paraId="0A4B9D5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Mechanical Design</w:t>
            </w:r>
          </w:p>
        </w:tc>
        <w:tc>
          <w:tcPr>
            <w:tcW w:w="2640" w:type="dxa"/>
          </w:tcPr>
          <w:p w14:paraId="11DF879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Sheet metal, machining, welding, assembly (DFM/DFA)</w:t>
            </w:r>
          </w:p>
        </w:tc>
        <w:tc>
          <w:tcPr>
            <w:tcW w:w="2640" w:type="dxa"/>
          </w:tcPr>
          <w:p w14:paraId="4761912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 AMR prototypes</w:t>
            </w:r>
          </w:p>
        </w:tc>
      </w:tr>
      <w:tr w:rsidR="009F68C2" w:rsidRPr="00D274C8" w14:paraId="66ED868E" w14:textId="77777777">
        <w:tc>
          <w:tcPr>
            <w:tcW w:w="2640" w:type="dxa"/>
          </w:tcPr>
          <w:p w14:paraId="02FE38E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AI/ML</w:t>
            </w:r>
          </w:p>
        </w:tc>
        <w:tc>
          <w:tcPr>
            <w:tcW w:w="2640" w:type="dxa"/>
          </w:tcPr>
          <w:p w14:paraId="6DD9D71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Computer vision, object detection, predictive analytics</w:t>
            </w:r>
          </w:p>
        </w:tc>
        <w:tc>
          <w:tcPr>
            <w:tcW w:w="2640" w:type="dxa"/>
          </w:tcPr>
          <w:p w14:paraId="591DCA7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 models deployed</w:t>
            </w:r>
          </w:p>
        </w:tc>
      </w:tr>
      <w:tr w:rsidR="009F68C2" w:rsidRPr="00D274C8" w14:paraId="7E249EFA" w14:textId="77777777">
        <w:tc>
          <w:tcPr>
            <w:tcW w:w="2640" w:type="dxa"/>
          </w:tcPr>
          <w:p w14:paraId="414FE66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Cloud Platform</w:t>
            </w:r>
          </w:p>
        </w:tc>
        <w:tc>
          <w:tcPr>
            <w:tcW w:w="2640" w:type="dxa"/>
          </w:tcPr>
          <w:p w14:paraId="3147D29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Microservices, Kubernetes, CI/CD, monitoring</w:t>
            </w:r>
          </w:p>
        </w:tc>
        <w:tc>
          <w:tcPr>
            <w:tcW w:w="2640" w:type="dxa"/>
          </w:tcPr>
          <w:p w14:paraId="2B65DEE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Platform serving 100+ devices</w:t>
            </w:r>
          </w:p>
        </w:tc>
      </w:tr>
      <w:tr w:rsidR="009F68C2" w:rsidRPr="00D274C8" w14:paraId="625807AB" w14:textId="77777777">
        <w:tc>
          <w:tcPr>
            <w:tcW w:w="2640" w:type="dxa"/>
          </w:tcPr>
          <w:p w14:paraId="5DF3C7F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System Integration</w:t>
            </w:r>
          </w:p>
        </w:tc>
        <w:tc>
          <w:tcPr>
            <w:tcW w:w="2640" w:type="dxa"/>
          </w:tcPr>
          <w:p w14:paraId="6C4B455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End-to-end integration, testing, certification</w:t>
            </w:r>
          </w:p>
        </w:tc>
        <w:tc>
          <w:tcPr>
            <w:tcW w:w="2640" w:type="dxa"/>
          </w:tcPr>
          <w:p w14:paraId="1EB0090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 pilot projects</w:t>
            </w:r>
          </w:p>
        </w:tc>
      </w:tr>
    </w:tbl>
    <w:p w14:paraId="662B240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Đối tác công nghệ (đã ký hợp đồng):</w:t>
      </w:r>
    </w:p>
    <w:p w14:paraId="20130D5F" w14:textId="77777777" w:rsidR="009F68C2" w:rsidRPr="00D274C8" w:rsidRDefault="00CC558F" w:rsidP="00DC180F">
      <w:pPr>
        <w:pStyle w:val="Compact"/>
        <w:numPr>
          <w:ilvl w:val="0"/>
          <w:numId w:val="108"/>
        </w:numPr>
        <w:rPr>
          <w:rFonts w:ascii="Times New Roman" w:hAnsi="Times New Roman" w:cs="Times New Roman"/>
        </w:rPr>
      </w:pPr>
      <w:r w:rsidRPr="00D274C8">
        <w:rPr>
          <w:rFonts w:ascii="Times New Roman" w:hAnsi="Times New Roman" w:cs="Times New Roman"/>
          <w:b/>
          <w:bCs/>
        </w:rPr>
        <w:t>KUKA</w:t>
      </w:r>
      <w:r w:rsidRPr="00D274C8">
        <w:rPr>
          <w:rFonts w:ascii="Times New Roman" w:hAnsi="Times New Roman" w:cs="Times New Roman"/>
        </w:rPr>
        <w:t xml:space="preserve"> (Đức): AMR technology, training completed, on-site support ongoing</w:t>
      </w:r>
    </w:p>
    <w:p w14:paraId="15F4B8A6" w14:textId="77777777" w:rsidR="009F68C2" w:rsidRPr="00D274C8" w:rsidRDefault="00CC558F" w:rsidP="00DC180F">
      <w:pPr>
        <w:pStyle w:val="Compact"/>
        <w:numPr>
          <w:ilvl w:val="0"/>
          <w:numId w:val="108"/>
        </w:numPr>
        <w:rPr>
          <w:rFonts w:ascii="Times New Roman" w:hAnsi="Times New Roman" w:cs="Times New Roman"/>
        </w:rPr>
      </w:pPr>
      <w:r w:rsidRPr="00D274C8">
        <w:rPr>
          <w:rFonts w:ascii="Times New Roman" w:hAnsi="Times New Roman" w:cs="Times New Roman"/>
          <w:b/>
          <w:bCs/>
        </w:rPr>
        <w:t>Tuya</w:t>
      </w:r>
      <w:r w:rsidRPr="00D274C8">
        <w:rPr>
          <w:rFonts w:ascii="Times New Roman" w:hAnsi="Times New Roman" w:cs="Times New Roman"/>
        </w:rPr>
        <w:t xml:space="preserve"> (Trung Quốc): IoT Platform, deployed in beta, training completed</w:t>
      </w:r>
    </w:p>
    <w:p w14:paraId="685C888D" w14:textId="77777777" w:rsidR="009F68C2" w:rsidRPr="00D274C8" w:rsidRDefault="00CC558F" w:rsidP="00DC180F">
      <w:pPr>
        <w:pStyle w:val="Compact"/>
        <w:numPr>
          <w:ilvl w:val="0"/>
          <w:numId w:val="108"/>
        </w:numPr>
        <w:rPr>
          <w:rFonts w:ascii="Times New Roman" w:hAnsi="Times New Roman" w:cs="Times New Roman"/>
        </w:rPr>
      </w:pPr>
      <w:r w:rsidRPr="00D274C8">
        <w:rPr>
          <w:rFonts w:ascii="Times New Roman" w:hAnsi="Times New Roman" w:cs="Times New Roman"/>
          <w:b/>
          <w:bCs/>
        </w:rPr>
        <w:t>DALY</w:t>
      </w:r>
      <w:r w:rsidRPr="00D274C8">
        <w:rPr>
          <w:rFonts w:ascii="Times New Roman" w:hAnsi="Times New Roman" w:cs="Times New Roman"/>
        </w:rPr>
        <w:t xml:space="preserve"> (Trung Quốc): BMS, integration ongoing</w:t>
      </w:r>
    </w:p>
    <w:p w14:paraId="40EF77AB" w14:textId="77777777" w:rsidR="009F68C2" w:rsidRPr="00D274C8" w:rsidRDefault="00CC558F" w:rsidP="00DC180F">
      <w:pPr>
        <w:pStyle w:val="Compact"/>
        <w:numPr>
          <w:ilvl w:val="0"/>
          <w:numId w:val="108"/>
        </w:numPr>
        <w:rPr>
          <w:rFonts w:ascii="Times New Roman" w:hAnsi="Times New Roman" w:cs="Times New Roman"/>
        </w:rPr>
      </w:pPr>
      <w:r w:rsidRPr="00D274C8">
        <w:rPr>
          <w:rFonts w:ascii="Times New Roman" w:hAnsi="Times New Roman" w:cs="Times New Roman"/>
          <w:b/>
          <w:bCs/>
        </w:rPr>
        <w:t>Hikvision</w:t>
      </w:r>
      <w:r w:rsidRPr="00D274C8">
        <w:rPr>
          <w:rFonts w:ascii="Times New Roman" w:hAnsi="Times New Roman" w:cs="Times New Roman"/>
        </w:rPr>
        <w:t xml:space="preserve"> (Trung Quốc): Computer vision, training in progress</w:t>
      </w:r>
    </w:p>
    <w:p w14:paraId="3DCEAAEC" w14:textId="77777777" w:rsidR="009F68C2" w:rsidRPr="00D274C8" w:rsidRDefault="00CC558F" w:rsidP="00DC180F">
      <w:pPr>
        <w:pStyle w:val="Compact"/>
        <w:numPr>
          <w:ilvl w:val="0"/>
          <w:numId w:val="108"/>
        </w:numPr>
        <w:rPr>
          <w:rFonts w:ascii="Times New Roman" w:hAnsi="Times New Roman" w:cs="Times New Roman"/>
        </w:rPr>
      </w:pPr>
      <w:r w:rsidRPr="00D274C8">
        <w:rPr>
          <w:rFonts w:ascii="Times New Roman" w:hAnsi="Times New Roman" w:cs="Times New Roman"/>
          <w:b/>
          <w:bCs/>
        </w:rPr>
        <w:t>Tohin</w:t>
      </w:r>
      <w:r w:rsidRPr="00D274C8">
        <w:rPr>
          <w:rFonts w:ascii="Times New Roman" w:hAnsi="Times New Roman" w:cs="Times New Roman"/>
        </w:rPr>
        <w:t xml:space="preserve"> (Nhật): Sensors, contract negotiation</w:t>
      </w:r>
    </w:p>
    <w:p w14:paraId="3C7FE45F"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Trường đại học hợp tác:</w:t>
      </w:r>
    </w:p>
    <w:p w14:paraId="1168D2AD" w14:textId="77777777" w:rsidR="009F68C2" w:rsidRPr="00D274C8" w:rsidRDefault="00CC558F" w:rsidP="00DC180F">
      <w:pPr>
        <w:pStyle w:val="Compact"/>
        <w:numPr>
          <w:ilvl w:val="0"/>
          <w:numId w:val="109"/>
        </w:numPr>
        <w:rPr>
          <w:rFonts w:ascii="Times New Roman" w:hAnsi="Times New Roman" w:cs="Times New Roman"/>
        </w:rPr>
      </w:pPr>
      <w:r w:rsidRPr="00D274C8">
        <w:rPr>
          <w:rFonts w:ascii="Times New Roman" w:hAnsi="Times New Roman" w:cs="Times New Roman"/>
          <w:b/>
          <w:bCs/>
        </w:rPr>
        <w:t>Trường ĐH Sư phạm Kỹ thuật TP.HCM</w:t>
      </w:r>
      <w:r w:rsidRPr="00D274C8">
        <w:rPr>
          <w:rFonts w:ascii="Times New Roman" w:hAnsi="Times New Roman" w:cs="Times New Roman"/>
        </w:rPr>
        <w:t>: IoT, Robotics, AI research</w:t>
      </w:r>
    </w:p>
    <w:p w14:paraId="7D66F93B" w14:textId="77777777" w:rsidR="009F68C2" w:rsidRPr="00D274C8" w:rsidRDefault="00CC558F" w:rsidP="00DC180F">
      <w:pPr>
        <w:pStyle w:val="Compact"/>
        <w:numPr>
          <w:ilvl w:val="0"/>
          <w:numId w:val="109"/>
        </w:numPr>
        <w:rPr>
          <w:rFonts w:ascii="Times New Roman" w:hAnsi="Times New Roman" w:cs="Times New Roman"/>
        </w:rPr>
      </w:pPr>
      <w:r w:rsidRPr="00D274C8">
        <w:rPr>
          <w:rFonts w:ascii="Times New Roman" w:hAnsi="Times New Roman" w:cs="Times New Roman"/>
          <w:b/>
          <w:bCs/>
        </w:rPr>
        <w:t>Trường ĐH Tôn Đức Thắng</w:t>
      </w:r>
      <w:r w:rsidRPr="00D274C8">
        <w:rPr>
          <w:rFonts w:ascii="Times New Roman" w:hAnsi="Times New Roman" w:cs="Times New Roman"/>
        </w:rPr>
        <w:t>: Mechanical engineering, Automation</w:t>
      </w:r>
    </w:p>
    <w:p w14:paraId="72744A16" w14:textId="77777777" w:rsidR="009F68C2" w:rsidRPr="00D274C8" w:rsidRDefault="00CC558F" w:rsidP="00DC180F">
      <w:pPr>
        <w:pStyle w:val="Compact"/>
        <w:numPr>
          <w:ilvl w:val="0"/>
          <w:numId w:val="109"/>
        </w:numPr>
        <w:rPr>
          <w:rFonts w:ascii="Times New Roman" w:hAnsi="Times New Roman" w:cs="Times New Roman"/>
        </w:rPr>
      </w:pPr>
      <w:r w:rsidRPr="00D274C8">
        <w:rPr>
          <w:rFonts w:ascii="Times New Roman" w:hAnsi="Times New Roman" w:cs="Times New Roman"/>
          <w:b/>
          <w:bCs/>
        </w:rPr>
        <w:t>Trường ĐH CNTT ĐHQG</w:t>
      </w:r>
      <w:r w:rsidRPr="00D274C8">
        <w:rPr>
          <w:rFonts w:ascii="Times New Roman" w:hAnsi="Times New Roman" w:cs="Times New Roman"/>
        </w:rPr>
        <w:t>: Cybersecurity, Software development</w:t>
      </w:r>
    </w:p>
    <w:p w14:paraId="724B1F5B" w14:textId="77777777" w:rsidR="009F68C2" w:rsidRPr="00D274C8" w:rsidRDefault="00CC558F" w:rsidP="00DC180F">
      <w:pPr>
        <w:pStyle w:val="Compact"/>
        <w:numPr>
          <w:ilvl w:val="0"/>
          <w:numId w:val="109"/>
        </w:numPr>
        <w:rPr>
          <w:rFonts w:ascii="Times New Roman" w:hAnsi="Times New Roman" w:cs="Times New Roman"/>
          <w:lang w:val="nb-NO"/>
        </w:rPr>
      </w:pPr>
      <w:r w:rsidRPr="00D274C8">
        <w:rPr>
          <w:rFonts w:ascii="Times New Roman" w:hAnsi="Times New Roman" w:cs="Times New Roman"/>
          <w:b/>
          <w:bCs/>
          <w:lang w:val="nb-NO"/>
        </w:rPr>
        <w:t>Viện Công nghệ thông tin - VAST</w:t>
      </w:r>
      <w:r w:rsidRPr="00D274C8">
        <w:rPr>
          <w:rFonts w:ascii="Times New Roman" w:hAnsi="Times New Roman" w:cs="Times New Roman"/>
          <w:lang w:val="nb-NO"/>
        </w:rPr>
        <w:t>: AI/ML, IoT platform</w:t>
      </w:r>
    </w:p>
    <w:p w14:paraId="46FEDF84"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 xml:space="preserve">Năng </w:t>
      </w:r>
      <w:proofErr w:type="spellStart"/>
      <w:r w:rsidRPr="00D274C8">
        <w:rPr>
          <w:rFonts w:ascii="Times New Roman" w:hAnsi="Times New Roman" w:cs="Times New Roman"/>
          <w:b/>
          <w:bCs/>
        </w:rPr>
        <w:t>lực</w:t>
      </w:r>
      <w:proofErr w:type="spellEnd"/>
      <w:r w:rsidRPr="00D274C8">
        <w:rPr>
          <w:rFonts w:ascii="Times New Roman" w:hAnsi="Times New Roman" w:cs="Times New Roman"/>
          <w:b/>
          <w:bCs/>
        </w:rPr>
        <w:t xml:space="preserve"> IP:</w:t>
      </w:r>
    </w:p>
    <w:p w14:paraId="3AD1B5BA" w14:textId="77777777" w:rsidR="009F68C2" w:rsidRPr="00D274C8" w:rsidRDefault="00CC558F" w:rsidP="00DC180F">
      <w:pPr>
        <w:pStyle w:val="Compact"/>
        <w:numPr>
          <w:ilvl w:val="0"/>
          <w:numId w:val="110"/>
        </w:numPr>
        <w:rPr>
          <w:rFonts w:ascii="Times New Roman" w:hAnsi="Times New Roman" w:cs="Times New Roman"/>
        </w:rPr>
      </w:pPr>
      <w:r w:rsidRPr="00D274C8">
        <w:rPr>
          <w:rFonts w:ascii="Times New Roman" w:hAnsi="Times New Roman" w:cs="Times New Roman"/>
          <w:b/>
          <w:bCs/>
        </w:rPr>
        <w:t>Patents planned</w:t>
      </w:r>
      <w:r w:rsidRPr="00D274C8">
        <w:rPr>
          <w:rFonts w:ascii="Times New Roman" w:hAnsi="Times New Roman" w:cs="Times New Roman"/>
        </w:rPr>
        <w:t>: 15 patents (2025-2035), focus on: AMR navigation, IoT gateway architecture, AI algorithms</w:t>
      </w:r>
    </w:p>
    <w:p w14:paraId="1A357431" w14:textId="77777777" w:rsidR="009F68C2" w:rsidRPr="00D274C8" w:rsidRDefault="00CC558F" w:rsidP="00DC180F">
      <w:pPr>
        <w:pStyle w:val="Compact"/>
        <w:numPr>
          <w:ilvl w:val="0"/>
          <w:numId w:val="110"/>
        </w:numPr>
        <w:rPr>
          <w:rFonts w:ascii="Times New Roman" w:hAnsi="Times New Roman" w:cs="Times New Roman"/>
        </w:rPr>
      </w:pPr>
      <w:r w:rsidRPr="00D274C8">
        <w:rPr>
          <w:rFonts w:ascii="Times New Roman" w:hAnsi="Times New Roman" w:cs="Times New Roman"/>
          <w:b/>
          <w:bCs/>
        </w:rPr>
        <w:t>Trade secrets</w:t>
      </w:r>
      <w:r w:rsidRPr="00D274C8">
        <w:rPr>
          <w:rFonts w:ascii="Times New Roman" w:hAnsi="Times New Roman" w:cs="Times New Roman"/>
        </w:rPr>
        <w:t>: Manufacturing process, software architecture, supply chain optimization</w:t>
      </w:r>
    </w:p>
    <w:p w14:paraId="0FB74A8E" w14:textId="77777777" w:rsidR="009F68C2" w:rsidRPr="00D274C8" w:rsidRDefault="00CC558F" w:rsidP="00DC180F">
      <w:pPr>
        <w:pStyle w:val="Compact"/>
        <w:numPr>
          <w:ilvl w:val="0"/>
          <w:numId w:val="110"/>
        </w:numPr>
        <w:rPr>
          <w:rFonts w:ascii="Times New Roman" w:hAnsi="Times New Roman" w:cs="Times New Roman"/>
        </w:rPr>
      </w:pPr>
      <w:r w:rsidRPr="00D274C8">
        <w:rPr>
          <w:rFonts w:ascii="Times New Roman" w:hAnsi="Times New Roman" w:cs="Times New Roman"/>
          <w:b/>
          <w:bCs/>
        </w:rPr>
        <w:t>Trademarks</w:t>
      </w:r>
      <w:r w:rsidRPr="00D274C8">
        <w:rPr>
          <w:rFonts w:ascii="Times New Roman" w:hAnsi="Times New Roman" w:cs="Times New Roman"/>
        </w:rPr>
        <w:t>: “Mekong”, product names registered in Vietnam + ASEAN</w:t>
      </w:r>
    </w:p>
    <w:p w14:paraId="05B3D965" w14:textId="77777777" w:rsidR="009F68C2" w:rsidRPr="00D274C8" w:rsidRDefault="00CC558F" w:rsidP="00DC180F">
      <w:pPr>
        <w:pStyle w:val="Compact"/>
        <w:numPr>
          <w:ilvl w:val="0"/>
          <w:numId w:val="110"/>
        </w:numPr>
        <w:rPr>
          <w:rFonts w:ascii="Times New Roman" w:hAnsi="Times New Roman" w:cs="Times New Roman"/>
        </w:rPr>
      </w:pPr>
      <w:r w:rsidRPr="00D274C8">
        <w:rPr>
          <w:rFonts w:ascii="Times New Roman" w:hAnsi="Times New Roman" w:cs="Times New Roman"/>
          <w:b/>
          <w:bCs/>
        </w:rPr>
        <w:t>Copyright</w:t>
      </w:r>
      <w:r w:rsidRPr="00D274C8">
        <w:rPr>
          <w:rFonts w:ascii="Times New Roman" w:hAnsi="Times New Roman" w:cs="Times New Roman"/>
        </w:rPr>
        <w:t>: Software code, documentation, training materials</w:t>
      </w:r>
    </w:p>
    <w:p w14:paraId="5FA7A6D2" w14:textId="77777777" w:rsidR="009F68C2" w:rsidRPr="00D274C8" w:rsidRDefault="00CC558F">
      <w:pPr>
        <w:pStyle w:val="Heading3"/>
        <w:rPr>
          <w:rFonts w:ascii="Times New Roman" w:hAnsi="Times New Roman" w:cs="Times New Roman"/>
        </w:rPr>
      </w:pPr>
      <w:bookmarkStart w:id="103" w:name="năng-lực-thị-trường"/>
      <w:bookmarkEnd w:id="101"/>
      <w:bookmarkEnd w:id="102"/>
      <w:r w:rsidRPr="00D274C8">
        <w:rPr>
          <w:rStyle w:val="SectionNumber"/>
          <w:rFonts w:ascii="Times New Roman" w:hAnsi="Times New Roman" w:cs="Times New Roman"/>
        </w:rPr>
        <w:t>7.1.3</w:t>
      </w:r>
      <w:r w:rsidRPr="00D274C8">
        <w:rPr>
          <w:rFonts w:ascii="Times New Roman" w:hAnsi="Times New Roman" w:cs="Times New Roman"/>
        </w:rPr>
        <w:tab/>
        <w:t>15.3. Năng lực thị trường</w:t>
      </w:r>
    </w:p>
    <w:p w14:paraId="3DB7A9CB"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Khách hàng mục tiêu (đã xác định):</w:t>
      </w:r>
    </w:p>
    <w:tbl>
      <w:tblPr>
        <w:tblStyle w:val="Table"/>
        <w:tblW w:w="5000" w:type="pct"/>
        <w:tblLayout w:type="fixed"/>
        <w:tblLook w:val="0020" w:firstRow="1" w:lastRow="0" w:firstColumn="0" w:lastColumn="0" w:noHBand="0" w:noVBand="0"/>
      </w:tblPr>
      <w:tblGrid>
        <w:gridCol w:w="1795"/>
        <w:gridCol w:w="2393"/>
        <w:gridCol w:w="1796"/>
        <w:gridCol w:w="1796"/>
        <w:gridCol w:w="1796"/>
      </w:tblGrid>
      <w:tr w:rsidR="009F68C2" w:rsidRPr="00D274C8" w14:paraId="67764F64"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485" w:type="dxa"/>
          </w:tcPr>
          <w:p w14:paraId="49F9B2F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Segment</w:t>
            </w:r>
          </w:p>
        </w:tc>
        <w:tc>
          <w:tcPr>
            <w:tcW w:w="1980" w:type="dxa"/>
          </w:tcPr>
          <w:p w14:paraId="0B53FFA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lượng</w:t>
            </w:r>
          </w:p>
        </w:tc>
        <w:tc>
          <w:tcPr>
            <w:tcW w:w="1485" w:type="dxa"/>
          </w:tcPr>
          <w:p w14:paraId="30848E6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Đặc điểm</w:t>
            </w:r>
          </w:p>
        </w:tc>
        <w:tc>
          <w:tcPr>
            <w:tcW w:w="1485" w:type="dxa"/>
          </w:tcPr>
          <w:p w14:paraId="6857D73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Nhu cầu sản phẩm</w:t>
            </w:r>
          </w:p>
        </w:tc>
        <w:tc>
          <w:tcPr>
            <w:tcW w:w="1485" w:type="dxa"/>
          </w:tcPr>
          <w:p w14:paraId="0CE9267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Chiến lược tiếp cận</w:t>
            </w:r>
          </w:p>
        </w:tc>
      </w:tr>
      <w:tr w:rsidR="009F68C2" w:rsidRPr="00D274C8" w14:paraId="1ECBD091" w14:textId="77777777">
        <w:tc>
          <w:tcPr>
            <w:tcW w:w="1485" w:type="dxa"/>
          </w:tcPr>
          <w:p w14:paraId="40D0A23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DNNVV Việt Nam</w:t>
            </w:r>
          </w:p>
        </w:tc>
        <w:tc>
          <w:tcPr>
            <w:tcW w:w="1980" w:type="dxa"/>
          </w:tcPr>
          <w:p w14:paraId="1EEB1D1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83.035</w:t>
            </w:r>
          </w:p>
        </w:tc>
        <w:tc>
          <w:tcPr>
            <w:tcW w:w="1485" w:type="dxa"/>
          </w:tcPr>
          <w:p w14:paraId="3CC8261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Doanh thu &gt;20 tỷ VNĐ, &gt;50 nhân sự</w:t>
            </w:r>
          </w:p>
        </w:tc>
        <w:tc>
          <w:tcPr>
            <w:tcW w:w="1485" w:type="dxa"/>
          </w:tcPr>
          <w:p w14:paraId="656B252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Gateway, AMR, Module</w:t>
            </w:r>
          </w:p>
        </w:tc>
        <w:tc>
          <w:tcPr>
            <w:tcW w:w="1485" w:type="dxa"/>
          </w:tcPr>
          <w:p w14:paraId="5A7D950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Direct sales + Distributor</w:t>
            </w:r>
          </w:p>
        </w:tc>
      </w:tr>
      <w:tr w:rsidR="009F68C2" w:rsidRPr="00D274C8" w14:paraId="687A296C" w14:textId="77777777">
        <w:tc>
          <w:tcPr>
            <w:tcW w:w="1485" w:type="dxa"/>
          </w:tcPr>
          <w:p w14:paraId="0C0D110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FDI</w:t>
            </w:r>
          </w:p>
        </w:tc>
        <w:tc>
          <w:tcPr>
            <w:tcW w:w="1980" w:type="dxa"/>
          </w:tcPr>
          <w:p w14:paraId="6C534F3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36.000</w:t>
            </w:r>
          </w:p>
        </w:tc>
        <w:tc>
          <w:tcPr>
            <w:tcW w:w="1485" w:type="dxa"/>
          </w:tcPr>
          <w:p w14:paraId="531420F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Samsung, LG, Toyota, Panasonic</w:t>
            </w:r>
          </w:p>
        </w:tc>
        <w:tc>
          <w:tcPr>
            <w:tcW w:w="1485" w:type="dxa"/>
          </w:tcPr>
          <w:p w14:paraId="46409D8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AMR, IoT Gateway, OHT</w:t>
            </w:r>
          </w:p>
        </w:tc>
        <w:tc>
          <w:tcPr>
            <w:tcW w:w="1485" w:type="dxa"/>
          </w:tcPr>
          <w:p w14:paraId="37E85E6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Direct sales, Partnership</w:t>
            </w:r>
          </w:p>
        </w:tc>
      </w:tr>
      <w:tr w:rsidR="009F68C2" w:rsidRPr="00D274C8" w14:paraId="27EBF5BD" w14:textId="77777777">
        <w:tc>
          <w:tcPr>
            <w:tcW w:w="1485" w:type="dxa"/>
          </w:tcPr>
          <w:p w14:paraId="3194012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Tập đoàn Nhà nước</w:t>
            </w:r>
          </w:p>
        </w:tc>
        <w:tc>
          <w:tcPr>
            <w:tcW w:w="1980" w:type="dxa"/>
          </w:tcPr>
          <w:p w14:paraId="15FE1F9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w:t>
            </w:r>
          </w:p>
        </w:tc>
        <w:tc>
          <w:tcPr>
            <w:tcW w:w="1485" w:type="dxa"/>
          </w:tcPr>
          <w:p w14:paraId="510EFAE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Vingroup, Viettel, VNPT, EVN</w:t>
            </w:r>
          </w:p>
        </w:tc>
        <w:tc>
          <w:tcPr>
            <w:tcW w:w="1485" w:type="dxa"/>
          </w:tcPr>
          <w:p w14:paraId="46BC9DA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Platform, AMR, Smart city</w:t>
            </w:r>
          </w:p>
        </w:tc>
        <w:tc>
          <w:tcPr>
            <w:tcW w:w="1485" w:type="dxa"/>
          </w:tcPr>
          <w:p w14:paraId="4CF9D84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Direct sales, Tender</w:t>
            </w:r>
          </w:p>
        </w:tc>
      </w:tr>
      <w:tr w:rsidR="009F68C2" w:rsidRPr="00D274C8" w14:paraId="01903501" w14:textId="77777777">
        <w:tc>
          <w:tcPr>
            <w:tcW w:w="1485" w:type="dxa"/>
          </w:tcPr>
          <w:p w14:paraId="223F1F7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ASEAN export</w:t>
            </w:r>
          </w:p>
        </w:tc>
        <w:tc>
          <w:tcPr>
            <w:tcW w:w="1980" w:type="dxa"/>
          </w:tcPr>
          <w:p w14:paraId="6AA7D15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1.000+</w:t>
            </w:r>
          </w:p>
        </w:tc>
        <w:tc>
          <w:tcPr>
            <w:tcW w:w="1485" w:type="dxa"/>
          </w:tcPr>
          <w:p w14:paraId="43176CD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Singapore, Thailand, Indonesia, Malaysia</w:t>
            </w:r>
          </w:p>
        </w:tc>
        <w:tc>
          <w:tcPr>
            <w:tcW w:w="1485" w:type="dxa"/>
          </w:tcPr>
          <w:p w14:paraId="74B6892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Gateway, AMR</w:t>
            </w:r>
          </w:p>
        </w:tc>
        <w:tc>
          <w:tcPr>
            <w:tcW w:w="1485" w:type="dxa"/>
          </w:tcPr>
          <w:p w14:paraId="19B9A23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Distributor, Partnership</w:t>
            </w:r>
          </w:p>
        </w:tc>
      </w:tr>
    </w:tbl>
    <w:p w14:paraId="144E1CD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Đối tác phân phối (đang đàm phán):</w:t>
      </w:r>
    </w:p>
    <w:tbl>
      <w:tblPr>
        <w:tblStyle w:val="Table"/>
        <w:tblW w:w="5000" w:type="pct"/>
        <w:tblLayout w:type="fixed"/>
        <w:tblLook w:val="0020" w:firstRow="1" w:lastRow="0" w:firstColumn="0" w:lastColumn="0" w:noHBand="0" w:noVBand="0"/>
      </w:tblPr>
      <w:tblGrid>
        <w:gridCol w:w="1916"/>
        <w:gridCol w:w="1915"/>
        <w:gridCol w:w="1915"/>
        <w:gridCol w:w="1915"/>
        <w:gridCol w:w="1915"/>
      </w:tblGrid>
      <w:tr w:rsidR="009F68C2" w:rsidRPr="00D274C8" w14:paraId="0EB9F380"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584" w:type="dxa"/>
          </w:tcPr>
          <w:p w14:paraId="13B6184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Khu vực</w:t>
            </w:r>
          </w:p>
        </w:tc>
        <w:tc>
          <w:tcPr>
            <w:tcW w:w="1584" w:type="dxa"/>
          </w:tcPr>
          <w:p w14:paraId="4BCE913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Đối tác</w:t>
            </w:r>
          </w:p>
        </w:tc>
        <w:tc>
          <w:tcPr>
            <w:tcW w:w="1584" w:type="dxa"/>
          </w:tcPr>
          <w:p w14:paraId="4EA66B6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Loại hình</w:t>
            </w:r>
          </w:p>
        </w:tc>
        <w:tc>
          <w:tcPr>
            <w:tcW w:w="1584" w:type="dxa"/>
          </w:tcPr>
          <w:p w14:paraId="6173EE7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Phạm vi</w:t>
            </w:r>
          </w:p>
        </w:tc>
        <w:tc>
          <w:tcPr>
            <w:tcW w:w="1584" w:type="dxa"/>
          </w:tcPr>
          <w:p w14:paraId="378F479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Trạng thái</w:t>
            </w:r>
          </w:p>
        </w:tc>
      </w:tr>
      <w:tr w:rsidR="009F68C2" w:rsidRPr="00D274C8" w14:paraId="16330D44" w14:textId="77777777">
        <w:tc>
          <w:tcPr>
            <w:tcW w:w="1584" w:type="dxa"/>
          </w:tcPr>
          <w:p w14:paraId="0EBF3D3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TP.HCM &amp; Đông Nam Bộ</w:t>
            </w:r>
          </w:p>
        </w:tc>
        <w:tc>
          <w:tcPr>
            <w:tcW w:w="1584" w:type="dxa"/>
          </w:tcPr>
          <w:p w14:paraId="599BED9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Direct sales team</w:t>
            </w:r>
          </w:p>
        </w:tc>
        <w:tc>
          <w:tcPr>
            <w:tcW w:w="1584" w:type="dxa"/>
          </w:tcPr>
          <w:p w14:paraId="4DF5F9A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Direct</w:t>
            </w:r>
          </w:p>
        </w:tc>
        <w:tc>
          <w:tcPr>
            <w:tcW w:w="1584" w:type="dxa"/>
          </w:tcPr>
          <w:p w14:paraId="7076EF3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 tỉnh</w:t>
            </w:r>
          </w:p>
        </w:tc>
        <w:tc>
          <w:tcPr>
            <w:tcW w:w="1584" w:type="dxa"/>
          </w:tcPr>
          <w:p w14:paraId="1DC47E6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Setup Q1/2025</w:t>
            </w:r>
          </w:p>
        </w:tc>
      </w:tr>
      <w:tr w:rsidR="009F68C2" w:rsidRPr="00D274C8" w14:paraId="652EB14C" w14:textId="77777777">
        <w:tc>
          <w:tcPr>
            <w:tcW w:w="1584" w:type="dxa"/>
          </w:tcPr>
          <w:p w14:paraId="3F90B23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Hà Nội &amp; Bắc Bộ</w:t>
            </w:r>
          </w:p>
        </w:tc>
        <w:tc>
          <w:tcPr>
            <w:tcW w:w="1584" w:type="dxa"/>
          </w:tcPr>
          <w:p w14:paraId="2D127B0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Distributor A</w:t>
            </w:r>
          </w:p>
        </w:tc>
        <w:tc>
          <w:tcPr>
            <w:tcW w:w="1584" w:type="dxa"/>
          </w:tcPr>
          <w:p w14:paraId="3907274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Distributor</w:t>
            </w:r>
          </w:p>
        </w:tc>
        <w:tc>
          <w:tcPr>
            <w:tcW w:w="1584" w:type="dxa"/>
          </w:tcPr>
          <w:p w14:paraId="627A467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 tỉnh</w:t>
            </w:r>
          </w:p>
        </w:tc>
        <w:tc>
          <w:tcPr>
            <w:tcW w:w="1584" w:type="dxa"/>
          </w:tcPr>
          <w:p w14:paraId="07EE89F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MOU signed</w:t>
            </w:r>
          </w:p>
        </w:tc>
      </w:tr>
      <w:tr w:rsidR="009F68C2" w:rsidRPr="00D274C8" w14:paraId="6E699726" w14:textId="77777777">
        <w:tc>
          <w:tcPr>
            <w:tcW w:w="1584" w:type="dxa"/>
          </w:tcPr>
          <w:p w14:paraId="4B54AD2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Đà Nẵng &amp; Miền Trung</w:t>
            </w:r>
          </w:p>
        </w:tc>
        <w:tc>
          <w:tcPr>
            <w:tcW w:w="1584" w:type="dxa"/>
          </w:tcPr>
          <w:p w14:paraId="0A83139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Distributor B</w:t>
            </w:r>
          </w:p>
        </w:tc>
        <w:tc>
          <w:tcPr>
            <w:tcW w:w="1584" w:type="dxa"/>
          </w:tcPr>
          <w:p w14:paraId="6192AB8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Distributor</w:t>
            </w:r>
          </w:p>
        </w:tc>
        <w:tc>
          <w:tcPr>
            <w:tcW w:w="1584" w:type="dxa"/>
          </w:tcPr>
          <w:p w14:paraId="52CBD5B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8 tỉnh</w:t>
            </w:r>
          </w:p>
        </w:tc>
        <w:tc>
          <w:tcPr>
            <w:tcW w:w="1584" w:type="dxa"/>
          </w:tcPr>
          <w:p w14:paraId="70D31F6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Negotiation</w:t>
            </w:r>
          </w:p>
        </w:tc>
      </w:tr>
      <w:tr w:rsidR="009F68C2" w:rsidRPr="00D274C8" w14:paraId="3A091B25" w14:textId="77777777">
        <w:tc>
          <w:tcPr>
            <w:tcW w:w="1584" w:type="dxa"/>
          </w:tcPr>
          <w:p w14:paraId="63D8851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Cần Thơ &amp; Tây Nam Bộ</w:t>
            </w:r>
          </w:p>
        </w:tc>
        <w:tc>
          <w:tcPr>
            <w:tcW w:w="1584" w:type="dxa"/>
          </w:tcPr>
          <w:p w14:paraId="0475A53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Distributor C</w:t>
            </w:r>
          </w:p>
        </w:tc>
        <w:tc>
          <w:tcPr>
            <w:tcW w:w="1584" w:type="dxa"/>
          </w:tcPr>
          <w:p w14:paraId="304EC4E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Distributor</w:t>
            </w:r>
          </w:p>
        </w:tc>
        <w:tc>
          <w:tcPr>
            <w:tcW w:w="1584" w:type="dxa"/>
          </w:tcPr>
          <w:p w14:paraId="58E4C10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6 tỉnh</w:t>
            </w:r>
          </w:p>
        </w:tc>
        <w:tc>
          <w:tcPr>
            <w:tcW w:w="1584" w:type="dxa"/>
          </w:tcPr>
          <w:p w14:paraId="5ACE5E6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Negotiation</w:t>
            </w:r>
          </w:p>
        </w:tc>
      </w:tr>
      <w:tr w:rsidR="009F68C2" w:rsidRPr="00D274C8" w14:paraId="02476805" w14:textId="77777777">
        <w:tc>
          <w:tcPr>
            <w:tcW w:w="1584" w:type="dxa"/>
          </w:tcPr>
          <w:p w14:paraId="0A631FF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Singapore</w:t>
            </w:r>
          </w:p>
        </w:tc>
        <w:tc>
          <w:tcPr>
            <w:tcW w:w="1584" w:type="dxa"/>
          </w:tcPr>
          <w:p w14:paraId="17CE82E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Partner D</w:t>
            </w:r>
          </w:p>
        </w:tc>
        <w:tc>
          <w:tcPr>
            <w:tcW w:w="1584" w:type="dxa"/>
          </w:tcPr>
          <w:p w14:paraId="687FA90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Distributor</w:t>
            </w:r>
          </w:p>
        </w:tc>
        <w:tc>
          <w:tcPr>
            <w:tcW w:w="1584" w:type="dxa"/>
          </w:tcPr>
          <w:p w14:paraId="04849A1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Singapore + Malaysia</w:t>
            </w:r>
          </w:p>
        </w:tc>
        <w:tc>
          <w:tcPr>
            <w:tcW w:w="1584" w:type="dxa"/>
          </w:tcPr>
          <w:p w14:paraId="6E16F87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Target 2027</w:t>
            </w:r>
          </w:p>
        </w:tc>
      </w:tr>
      <w:tr w:rsidR="009F68C2" w:rsidRPr="00D274C8" w14:paraId="5172A7E4" w14:textId="77777777">
        <w:tc>
          <w:tcPr>
            <w:tcW w:w="1584" w:type="dxa"/>
          </w:tcPr>
          <w:p w14:paraId="086E397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Thailand</w:t>
            </w:r>
          </w:p>
        </w:tc>
        <w:tc>
          <w:tcPr>
            <w:tcW w:w="1584" w:type="dxa"/>
          </w:tcPr>
          <w:p w14:paraId="07A0810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Partner E</w:t>
            </w:r>
          </w:p>
        </w:tc>
        <w:tc>
          <w:tcPr>
            <w:tcW w:w="1584" w:type="dxa"/>
          </w:tcPr>
          <w:p w14:paraId="3382A36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Distributor</w:t>
            </w:r>
          </w:p>
        </w:tc>
        <w:tc>
          <w:tcPr>
            <w:tcW w:w="1584" w:type="dxa"/>
          </w:tcPr>
          <w:p w14:paraId="35C2938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Thailand</w:t>
            </w:r>
          </w:p>
        </w:tc>
        <w:tc>
          <w:tcPr>
            <w:tcW w:w="1584" w:type="dxa"/>
          </w:tcPr>
          <w:p w14:paraId="04A1E24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Target 2028</w:t>
            </w:r>
          </w:p>
        </w:tc>
      </w:tr>
    </w:tbl>
    <w:p w14:paraId="369FB77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Mạng lưới bán hàng:</w:t>
      </w:r>
    </w:p>
    <w:tbl>
      <w:tblPr>
        <w:tblStyle w:val="Table"/>
        <w:tblW w:w="5000" w:type="pct"/>
        <w:tblLayout w:type="fixed"/>
        <w:tblLook w:val="0020" w:firstRow="1" w:lastRow="0" w:firstColumn="0" w:lastColumn="0" w:noHBand="0" w:noVBand="0"/>
      </w:tblPr>
      <w:tblGrid>
        <w:gridCol w:w="1795"/>
        <w:gridCol w:w="1795"/>
        <w:gridCol w:w="2394"/>
        <w:gridCol w:w="1796"/>
        <w:gridCol w:w="1796"/>
      </w:tblGrid>
      <w:tr w:rsidR="009F68C2" w:rsidRPr="00D274C8" w14:paraId="486B3028"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485" w:type="dxa"/>
          </w:tcPr>
          <w:p w14:paraId="284DF75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Giai đoạn</w:t>
            </w:r>
          </w:p>
        </w:tc>
        <w:tc>
          <w:tcPr>
            <w:tcW w:w="1485" w:type="dxa"/>
          </w:tcPr>
          <w:p w14:paraId="5216BDC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Kênh</w:t>
            </w:r>
          </w:p>
        </w:tc>
        <w:tc>
          <w:tcPr>
            <w:tcW w:w="1980" w:type="dxa"/>
          </w:tcPr>
          <w:p w14:paraId="4D7AD70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người</w:t>
            </w:r>
          </w:p>
        </w:tc>
        <w:tc>
          <w:tcPr>
            <w:tcW w:w="1485" w:type="dxa"/>
          </w:tcPr>
          <w:p w14:paraId="7C9804A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KPI</w:t>
            </w:r>
          </w:p>
        </w:tc>
        <w:tc>
          <w:tcPr>
            <w:tcW w:w="1485" w:type="dxa"/>
          </w:tcPr>
          <w:p w14:paraId="6EF8589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52679560" w14:textId="77777777">
        <w:tc>
          <w:tcPr>
            <w:tcW w:w="1485" w:type="dxa"/>
          </w:tcPr>
          <w:p w14:paraId="53235B4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GĐ1 (2025-2029)</w:t>
            </w:r>
          </w:p>
        </w:tc>
        <w:tc>
          <w:tcPr>
            <w:tcW w:w="1485" w:type="dxa"/>
          </w:tcPr>
          <w:p w14:paraId="0E70959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Direct sales</w:t>
            </w:r>
          </w:p>
        </w:tc>
        <w:tc>
          <w:tcPr>
            <w:tcW w:w="1980" w:type="dxa"/>
          </w:tcPr>
          <w:p w14:paraId="1027BEE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w:t>
            </w:r>
          </w:p>
        </w:tc>
        <w:tc>
          <w:tcPr>
            <w:tcW w:w="1485" w:type="dxa"/>
          </w:tcPr>
          <w:p w14:paraId="5FD3D08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125 customers/year</w:t>
            </w:r>
          </w:p>
        </w:tc>
        <w:tc>
          <w:tcPr>
            <w:tcW w:w="1485" w:type="dxa"/>
          </w:tcPr>
          <w:p w14:paraId="5BF49E3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Sales engineers</w:t>
            </w:r>
          </w:p>
        </w:tc>
      </w:tr>
      <w:tr w:rsidR="009F68C2" w:rsidRPr="00D274C8" w14:paraId="03967209" w14:textId="77777777">
        <w:tc>
          <w:tcPr>
            <w:tcW w:w="1485" w:type="dxa"/>
          </w:tcPr>
          <w:p w14:paraId="6ADA7072" w14:textId="77777777" w:rsidR="009F68C2" w:rsidRPr="00D274C8" w:rsidRDefault="009F68C2">
            <w:pPr>
              <w:pStyle w:val="Compact"/>
              <w:rPr>
                <w:rFonts w:ascii="Times New Roman" w:hAnsi="Times New Roman" w:cs="Times New Roman"/>
              </w:rPr>
            </w:pPr>
          </w:p>
        </w:tc>
        <w:tc>
          <w:tcPr>
            <w:tcW w:w="1485" w:type="dxa"/>
          </w:tcPr>
          <w:p w14:paraId="5918A6D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Distributor</w:t>
            </w:r>
          </w:p>
        </w:tc>
        <w:tc>
          <w:tcPr>
            <w:tcW w:w="1980" w:type="dxa"/>
          </w:tcPr>
          <w:p w14:paraId="21C4A53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1485" w:type="dxa"/>
          </w:tcPr>
          <w:p w14:paraId="10035AD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75 customers/year</w:t>
            </w:r>
          </w:p>
        </w:tc>
        <w:tc>
          <w:tcPr>
            <w:tcW w:w="1485" w:type="dxa"/>
          </w:tcPr>
          <w:p w14:paraId="6BC1C45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Margin 20-25%</w:t>
            </w:r>
          </w:p>
        </w:tc>
      </w:tr>
      <w:tr w:rsidR="009F68C2" w:rsidRPr="00D274C8" w14:paraId="3207D702" w14:textId="77777777">
        <w:tc>
          <w:tcPr>
            <w:tcW w:w="1485" w:type="dxa"/>
          </w:tcPr>
          <w:p w14:paraId="3DA185BB" w14:textId="77777777" w:rsidR="009F68C2" w:rsidRPr="00D274C8" w:rsidRDefault="009F68C2">
            <w:pPr>
              <w:pStyle w:val="Compact"/>
              <w:rPr>
                <w:rFonts w:ascii="Times New Roman" w:hAnsi="Times New Roman" w:cs="Times New Roman"/>
              </w:rPr>
            </w:pPr>
          </w:p>
        </w:tc>
        <w:tc>
          <w:tcPr>
            <w:tcW w:w="1485" w:type="dxa"/>
          </w:tcPr>
          <w:p w14:paraId="7894353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Online</w:t>
            </w:r>
          </w:p>
        </w:tc>
        <w:tc>
          <w:tcPr>
            <w:tcW w:w="1980" w:type="dxa"/>
          </w:tcPr>
          <w:p w14:paraId="68C985F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c>
          <w:tcPr>
            <w:tcW w:w="1485" w:type="dxa"/>
          </w:tcPr>
          <w:p w14:paraId="16256DF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25 customers/year</w:t>
            </w:r>
          </w:p>
        </w:tc>
        <w:tc>
          <w:tcPr>
            <w:tcW w:w="1485" w:type="dxa"/>
          </w:tcPr>
          <w:p w14:paraId="34F83B4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E-commerce platform</w:t>
            </w:r>
          </w:p>
        </w:tc>
      </w:tr>
      <w:tr w:rsidR="009F68C2" w:rsidRPr="00D274C8" w14:paraId="1FC5F76A" w14:textId="77777777">
        <w:tc>
          <w:tcPr>
            <w:tcW w:w="1485" w:type="dxa"/>
          </w:tcPr>
          <w:p w14:paraId="71D03FFD" w14:textId="77777777" w:rsidR="009F68C2" w:rsidRPr="00D274C8" w:rsidRDefault="009F68C2">
            <w:pPr>
              <w:pStyle w:val="Compact"/>
              <w:rPr>
                <w:rFonts w:ascii="Times New Roman" w:hAnsi="Times New Roman" w:cs="Times New Roman"/>
              </w:rPr>
            </w:pPr>
          </w:p>
        </w:tc>
        <w:tc>
          <w:tcPr>
            <w:tcW w:w="1485" w:type="dxa"/>
          </w:tcPr>
          <w:p w14:paraId="5D33CC1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w:t>
            </w:r>
          </w:p>
        </w:tc>
        <w:tc>
          <w:tcPr>
            <w:tcW w:w="1980" w:type="dxa"/>
          </w:tcPr>
          <w:p w14:paraId="2728651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25</w:t>
            </w:r>
          </w:p>
        </w:tc>
        <w:tc>
          <w:tcPr>
            <w:tcW w:w="1485" w:type="dxa"/>
          </w:tcPr>
          <w:p w14:paraId="53BB170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225 customers/year</w:t>
            </w:r>
          </w:p>
        </w:tc>
        <w:tc>
          <w:tcPr>
            <w:tcW w:w="1485" w:type="dxa"/>
          </w:tcPr>
          <w:p w14:paraId="4B6FEC3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 1.125 customers in GĐ1</w:t>
            </w:r>
          </w:p>
        </w:tc>
      </w:tr>
      <w:tr w:rsidR="009F68C2" w:rsidRPr="00D274C8" w14:paraId="45D9E11F" w14:textId="77777777">
        <w:tc>
          <w:tcPr>
            <w:tcW w:w="1485" w:type="dxa"/>
          </w:tcPr>
          <w:p w14:paraId="08B1538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GĐ2 (2030-2035)</w:t>
            </w:r>
          </w:p>
        </w:tc>
        <w:tc>
          <w:tcPr>
            <w:tcW w:w="1485" w:type="dxa"/>
          </w:tcPr>
          <w:p w14:paraId="15DE60D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Direct sales</w:t>
            </w:r>
          </w:p>
        </w:tc>
        <w:tc>
          <w:tcPr>
            <w:tcW w:w="1980" w:type="dxa"/>
          </w:tcPr>
          <w:p w14:paraId="0F353F0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35</w:t>
            </w:r>
          </w:p>
        </w:tc>
        <w:tc>
          <w:tcPr>
            <w:tcW w:w="1485" w:type="dxa"/>
          </w:tcPr>
          <w:p w14:paraId="08BF576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200 customers/year</w:t>
            </w:r>
          </w:p>
        </w:tc>
        <w:tc>
          <w:tcPr>
            <w:tcW w:w="1485" w:type="dxa"/>
          </w:tcPr>
          <w:p w14:paraId="2F896AF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Expand team</w:t>
            </w:r>
          </w:p>
        </w:tc>
      </w:tr>
      <w:tr w:rsidR="009F68C2" w:rsidRPr="00D274C8" w14:paraId="61B3C88F" w14:textId="77777777">
        <w:tc>
          <w:tcPr>
            <w:tcW w:w="1485" w:type="dxa"/>
          </w:tcPr>
          <w:p w14:paraId="529E361B" w14:textId="77777777" w:rsidR="009F68C2" w:rsidRPr="00D274C8" w:rsidRDefault="009F68C2">
            <w:pPr>
              <w:pStyle w:val="Compact"/>
              <w:rPr>
                <w:rFonts w:ascii="Times New Roman" w:hAnsi="Times New Roman" w:cs="Times New Roman"/>
              </w:rPr>
            </w:pPr>
          </w:p>
        </w:tc>
        <w:tc>
          <w:tcPr>
            <w:tcW w:w="1485" w:type="dxa"/>
          </w:tcPr>
          <w:p w14:paraId="1A8E8D7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Distributor</w:t>
            </w:r>
          </w:p>
        </w:tc>
        <w:tc>
          <w:tcPr>
            <w:tcW w:w="1980" w:type="dxa"/>
          </w:tcPr>
          <w:p w14:paraId="69D5D80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w:t>
            </w:r>
          </w:p>
        </w:tc>
        <w:tc>
          <w:tcPr>
            <w:tcW w:w="1485" w:type="dxa"/>
          </w:tcPr>
          <w:p w14:paraId="4BCDA7E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150 customers/year</w:t>
            </w:r>
          </w:p>
        </w:tc>
        <w:tc>
          <w:tcPr>
            <w:tcW w:w="1485" w:type="dxa"/>
          </w:tcPr>
          <w:p w14:paraId="2BAE886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More regions</w:t>
            </w:r>
          </w:p>
        </w:tc>
      </w:tr>
      <w:tr w:rsidR="009F68C2" w:rsidRPr="00D274C8" w14:paraId="6BE467BA" w14:textId="77777777">
        <w:tc>
          <w:tcPr>
            <w:tcW w:w="1485" w:type="dxa"/>
          </w:tcPr>
          <w:p w14:paraId="4921FA6E" w14:textId="77777777" w:rsidR="009F68C2" w:rsidRPr="00D274C8" w:rsidRDefault="009F68C2">
            <w:pPr>
              <w:pStyle w:val="Compact"/>
              <w:rPr>
                <w:rFonts w:ascii="Times New Roman" w:hAnsi="Times New Roman" w:cs="Times New Roman"/>
              </w:rPr>
            </w:pPr>
          </w:p>
        </w:tc>
        <w:tc>
          <w:tcPr>
            <w:tcW w:w="1485" w:type="dxa"/>
          </w:tcPr>
          <w:p w14:paraId="379117B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Online</w:t>
            </w:r>
          </w:p>
        </w:tc>
        <w:tc>
          <w:tcPr>
            <w:tcW w:w="1980" w:type="dxa"/>
          </w:tcPr>
          <w:p w14:paraId="5446B0F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c>
          <w:tcPr>
            <w:tcW w:w="1485" w:type="dxa"/>
          </w:tcPr>
          <w:p w14:paraId="36FF375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50 customers/year</w:t>
            </w:r>
          </w:p>
        </w:tc>
        <w:tc>
          <w:tcPr>
            <w:tcW w:w="1485" w:type="dxa"/>
          </w:tcPr>
          <w:p w14:paraId="77FACF0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Mature platform</w:t>
            </w:r>
          </w:p>
        </w:tc>
      </w:tr>
      <w:tr w:rsidR="009F68C2" w:rsidRPr="00D274C8" w14:paraId="372D4BF8" w14:textId="77777777">
        <w:tc>
          <w:tcPr>
            <w:tcW w:w="1485" w:type="dxa"/>
          </w:tcPr>
          <w:p w14:paraId="346C28E8" w14:textId="77777777" w:rsidR="009F68C2" w:rsidRPr="00D274C8" w:rsidRDefault="009F68C2">
            <w:pPr>
              <w:pStyle w:val="Compact"/>
              <w:rPr>
                <w:rFonts w:ascii="Times New Roman" w:hAnsi="Times New Roman" w:cs="Times New Roman"/>
              </w:rPr>
            </w:pPr>
          </w:p>
        </w:tc>
        <w:tc>
          <w:tcPr>
            <w:tcW w:w="1485" w:type="dxa"/>
          </w:tcPr>
          <w:p w14:paraId="346A1A2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w:t>
            </w:r>
          </w:p>
        </w:tc>
        <w:tc>
          <w:tcPr>
            <w:tcW w:w="1980" w:type="dxa"/>
          </w:tcPr>
          <w:p w14:paraId="657959A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45</w:t>
            </w:r>
          </w:p>
        </w:tc>
        <w:tc>
          <w:tcPr>
            <w:tcW w:w="1485" w:type="dxa"/>
          </w:tcPr>
          <w:p w14:paraId="7B702FB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400 customers/year</w:t>
            </w:r>
          </w:p>
        </w:tc>
        <w:tc>
          <w:tcPr>
            <w:tcW w:w="1485" w:type="dxa"/>
          </w:tcPr>
          <w:p w14:paraId="19E311C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 2.400 customers in GĐ2</w:t>
            </w:r>
          </w:p>
        </w:tc>
      </w:tr>
    </w:tbl>
    <w:p w14:paraId="5FC832A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Marketing và brand:</w:t>
      </w:r>
    </w:p>
    <w:tbl>
      <w:tblPr>
        <w:tblStyle w:val="Table"/>
        <w:tblW w:w="5000" w:type="pct"/>
        <w:tblLayout w:type="fixed"/>
        <w:tblLook w:val="0020" w:firstRow="1" w:lastRow="0" w:firstColumn="0" w:lastColumn="0" w:noHBand="0" w:noVBand="0"/>
      </w:tblPr>
      <w:tblGrid>
        <w:gridCol w:w="2210"/>
        <w:gridCol w:w="2946"/>
        <w:gridCol w:w="2210"/>
        <w:gridCol w:w="2210"/>
      </w:tblGrid>
      <w:tr w:rsidR="009F68C2" w:rsidRPr="00D274C8" w14:paraId="69ACB991"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827" w:type="dxa"/>
          </w:tcPr>
          <w:p w14:paraId="1E4CD89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Hoạt động</w:t>
            </w:r>
          </w:p>
        </w:tc>
        <w:tc>
          <w:tcPr>
            <w:tcW w:w="2436" w:type="dxa"/>
          </w:tcPr>
          <w:p w14:paraId="051CCB4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Budget (USD/năm)</w:t>
            </w:r>
          </w:p>
        </w:tc>
        <w:tc>
          <w:tcPr>
            <w:tcW w:w="1827" w:type="dxa"/>
          </w:tcPr>
          <w:p w14:paraId="3CAE464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KPI</w:t>
            </w:r>
          </w:p>
        </w:tc>
        <w:tc>
          <w:tcPr>
            <w:tcW w:w="1827" w:type="dxa"/>
          </w:tcPr>
          <w:p w14:paraId="04CA8DC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Timeline</w:t>
            </w:r>
          </w:p>
        </w:tc>
      </w:tr>
      <w:tr w:rsidR="009F68C2" w:rsidRPr="00D274C8" w14:paraId="19B12989" w14:textId="77777777">
        <w:tc>
          <w:tcPr>
            <w:tcW w:w="1827" w:type="dxa"/>
          </w:tcPr>
          <w:p w14:paraId="2257E01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Website &amp; SEO</w:t>
            </w:r>
          </w:p>
        </w:tc>
        <w:tc>
          <w:tcPr>
            <w:tcW w:w="2436" w:type="dxa"/>
          </w:tcPr>
          <w:p w14:paraId="203BD7B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20.000</w:t>
            </w:r>
          </w:p>
        </w:tc>
        <w:tc>
          <w:tcPr>
            <w:tcW w:w="1827" w:type="dxa"/>
          </w:tcPr>
          <w:p w14:paraId="32CEBA9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10.000 visits/month, 100 leads/month</w:t>
            </w:r>
          </w:p>
        </w:tc>
        <w:tc>
          <w:tcPr>
            <w:tcW w:w="1827" w:type="dxa"/>
          </w:tcPr>
          <w:p w14:paraId="3FD9983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w:t>
            </w:r>
          </w:p>
        </w:tc>
      </w:tr>
      <w:tr w:rsidR="009F68C2" w:rsidRPr="00D274C8" w14:paraId="6BC06519" w14:textId="77777777">
        <w:tc>
          <w:tcPr>
            <w:tcW w:w="1827" w:type="dxa"/>
          </w:tcPr>
          <w:p w14:paraId="3C931F0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Content marketing</w:t>
            </w:r>
          </w:p>
        </w:tc>
        <w:tc>
          <w:tcPr>
            <w:tcW w:w="2436" w:type="dxa"/>
          </w:tcPr>
          <w:p w14:paraId="731AE4A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30.000</w:t>
            </w:r>
          </w:p>
        </w:tc>
        <w:tc>
          <w:tcPr>
            <w:tcW w:w="1827" w:type="dxa"/>
          </w:tcPr>
          <w:p w14:paraId="69C1C31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50 blog posts, 10 whitepapers, 5 webinars</w:t>
            </w:r>
          </w:p>
        </w:tc>
        <w:tc>
          <w:tcPr>
            <w:tcW w:w="1827" w:type="dxa"/>
          </w:tcPr>
          <w:p w14:paraId="496611A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2025-2026</w:t>
            </w:r>
          </w:p>
        </w:tc>
      </w:tr>
      <w:tr w:rsidR="009F68C2" w:rsidRPr="00D274C8" w14:paraId="76B3C42F" w14:textId="77777777">
        <w:tc>
          <w:tcPr>
            <w:tcW w:w="1827" w:type="dxa"/>
          </w:tcPr>
          <w:p w14:paraId="4EF34EB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Trade shows</w:t>
            </w:r>
          </w:p>
        </w:tc>
        <w:tc>
          <w:tcPr>
            <w:tcW w:w="2436" w:type="dxa"/>
          </w:tcPr>
          <w:p w14:paraId="671FAC3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50.000</w:t>
            </w:r>
          </w:p>
        </w:tc>
        <w:tc>
          <w:tcPr>
            <w:tcW w:w="1827" w:type="dxa"/>
          </w:tcPr>
          <w:p w14:paraId="451E2C0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 events/year, 500 leads/year</w:t>
            </w:r>
          </w:p>
        </w:tc>
        <w:tc>
          <w:tcPr>
            <w:tcW w:w="1827" w:type="dxa"/>
          </w:tcPr>
          <w:p w14:paraId="318C841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2025-2030</w:t>
            </w:r>
          </w:p>
        </w:tc>
      </w:tr>
      <w:tr w:rsidR="009F68C2" w:rsidRPr="00D274C8" w14:paraId="6B8DE156" w14:textId="77777777">
        <w:tc>
          <w:tcPr>
            <w:tcW w:w="1827" w:type="dxa"/>
          </w:tcPr>
          <w:p w14:paraId="697A45D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PR &amp; Media</w:t>
            </w:r>
          </w:p>
        </w:tc>
        <w:tc>
          <w:tcPr>
            <w:tcW w:w="2436" w:type="dxa"/>
          </w:tcPr>
          <w:p w14:paraId="12D74D2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30.000</w:t>
            </w:r>
          </w:p>
        </w:tc>
        <w:tc>
          <w:tcPr>
            <w:tcW w:w="1827" w:type="dxa"/>
          </w:tcPr>
          <w:p w14:paraId="68B7ECD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 articles/year, brand awareness 30%</w:t>
            </w:r>
          </w:p>
        </w:tc>
        <w:tc>
          <w:tcPr>
            <w:tcW w:w="1827" w:type="dxa"/>
          </w:tcPr>
          <w:p w14:paraId="7306EBB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2025-2027</w:t>
            </w:r>
          </w:p>
        </w:tc>
      </w:tr>
      <w:tr w:rsidR="009F68C2" w:rsidRPr="00D274C8" w14:paraId="2FE5E22F" w14:textId="77777777">
        <w:tc>
          <w:tcPr>
            <w:tcW w:w="1827" w:type="dxa"/>
          </w:tcPr>
          <w:p w14:paraId="3D0A84D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Partnerships</w:t>
            </w:r>
          </w:p>
        </w:tc>
        <w:tc>
          <w:tcPr>
            <w:tcW w:w="2436" w:type="dxa"/>
          </w:tcPr>
          <w:p w14:paraId="579836C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20.000</w:t>
            </w:r>
          </w:p>
        </w:tc>
        <w:tc>
          <w:tcPr>
            <w:tcW w:w="1827" w:type="dxa"/>
          </w:tcPr>
          <w:p w14:paraId="0579587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 co-marketing campaigns</w:t>
            </w:r>
          </w:p>
        </w:tc>
        <w:tc>
          <w:tcPr>
            <w:tcW w:w="1827" w:type="dxa"/>
          </w:tcPr>
          <w:p w14:paraId="1B448D1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2026-2028</w:t>
            </w:r>
          </w:p>
        </w:tc>
      </w:tr>
      <w:tr w:rsidR="009F68C2" w:rsidRPr="00D274C8" w14:paraId="745F532F" w14:textId="77777777">
        <w:tc>
          <w:tcPr>
            <w:tcW w:w="1827" w:type="dxa"/>
          </w:tcPr>
          <w:p w14:paraId="2122E05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Customer success</w:t>
            </w:r>
          </w:p>
        </w:tc>
        <w:tc>
          <w:tcPr>
            <w:tcW w:w="2436" w:type="dxa"/>
          </w:tcPr>
          <w:p w14:paraId="52055D7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50.000</w:t>
            </w:r>
          </w:p>
        </w:tc>
        <w:tc>
          <w:tcPr>
            <w:tcW w:w="1827" w:type="dxa"/>
          </w:tcPr>
          <w:p w14:paraId="32DEB13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NPS &gt;50, retention &gt;85%, case studies 10+</w:t>
            </w:r>
          </w:p>
        </w:tc>
        <w:tc>
          <w:tcPr>
            <w:tcW w:w="1827" w:type="dxa"/>
          </w:tcPr>
          <w:p w14:paraId="2441337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2026-2030</w:t>
            </w:r>
          </w:p>
        </w:tc>
      </w:tr>
      <w:tr w:rsidR="009F68C2" w:rsidRPr="00D274C8" w14:paraId="41687B5F" w14:textId="77777777">
        <w:tc>
          <w:tcPr>
            <w:tcW w:w="1827" w:type="dxa"/>
          </w:tcPr>
          <w:p w14:paraId="080729D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Total</w:t>
            </w:r>
          </w:p>
        </w:tc>
        <w:tc>
          <w:tcPr>
            <w:tcW w:w="2436" w:type="dxa"/>
          </w:tcPr>
          <w:p w14:paraId="15DBCE3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200.000</w:t>
            </w:r>
          </w:p>
        </w:tc>
        <w:tc>
          <w:tcPr>
            <w:tcW w:w="1827" w:type="dxa"/>
          </w:tcPr>
          <w:p w14:paraId="2C8373B8" w14:textId="77777777" w:rsidR="009F68C2" w:rsidRPr="00D274C8" w:rsidRDefault="009F68C2">
            <w:pPr>
              <w:pStyle w:val="Compact"/>
              <w:rPr>
                <w:rFonts w:ascii="Times New Roman" w:hAnsi="Times New Roman" w:cs="Times New Roman"/>
              </w:rPr>
            </w:pPr>
          </w:p>
        </w:tc>
        <w:tc>
          <w:tcPr>
            <w:tcW w:w="1827" w:type="dxa"/>
          </w:tcPr>
          <w:p w14:paraId="49FB1BDB" w14:textId="77777777" w:rsidR="009F68C2" w:rsidRPr="00D274C8" w:rsidRDefault="009F68C2">
            <w:pPr>
              <w:pStyle w:val="Compact"/>
              <w:rPr>
                <w:rFonts w:ascii="Times New Roman" w:hAnsi="Times New Roman" w:cs="Times New Roman"/>
              </w:rPr>
            </w:pPr>
          </w:p>
        </w:tc>
      </w:tr>
    </w:tbl>
    <w:p w14:paraId="6051CB0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Pilot projects (đang đàm phán tích cực):</w:t>
      </w:r>
    </w:p>
    <w:tbl>
      <w:tblPr>
        <w:tblStyle w:val="Table"/>
        <w:tblW w:w="5000" w:type="pct"/>
        <w:tblLayout w:type="fixed"/>
        <w:tblLook w:val="0020" w:firstRow="1" w:lastRow="0" w:firstColumn="0" w:lastColumn="0" w:noHBand="0" w:noVBand="0"/>
      </w:tblPr>
      <w:tblGrid>
        <w:gridCol w:w="1916"/>
        <w:gridCol w:w="1437"/>
        <w:gridCol w:w="1436"/>
        <w:gridCol w:w="1915"/>
        <w:gridCol w:w="1436"/>
        <w:gridCol w:w="1436"/>
      </w:tblGrid>
      <w:tr w:rsidR="009F68C2" w:rsidRPr="00D274C8" w14:paraId="4A79E3D6"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584" w:type="dxa"/>
          </w:tcPr>
          <w:p w14:paraId="3CE7558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STT</w:t>
            </w:r>
          </w:p>
        </w:tc>
        <w:tc>
          <w:tcPr>
            <w:tcW w:w="1188" w:type="dxa"/>
          </w:tcPr>
          <w:p w14:paraId="11C9623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Khách hàng</w:t>
            </w:r>
          </w:p>
        </w:tc>
        <w:tc>
          <w:tcPr>
            <w:tcW w:w="1188" w:type="dxa"/>
          </w:tcPr>
          <w:p w14:paraId="75CA35C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Sản phẩm</w:t>
            </w:r>
          </w:p>
        </w:tc>
        <w:tc>
          <w:tcPr>
            <w:tcW w:w="1584" w:type="dxa"/>
          </w:tcPr>
          <w:p w14:paraId="697D933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trị (USD)</w:t>
            </w:r>
          </w:p>
        </w:tc>
        <w:tc>
          <w:tcPr>
            <w:tcW w:w="1188" w:type="dxa"/>
          </w:tcPr>
          <w:p w14:paraId="11859E4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Trạng thái</w:t>
            </w:r>
          </w:p>
        </w:tc>
        <w:tc>
          <w:tcPr>
            <w:tcW w:w="1188" w:type="dxa"/>
          </w:tcPr>
          <w:p w14:paraId="4E1659A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Testimonial</w:t>
            </w:r>
          </w:p>
        </w:tc>
      </w:tr>
      <w:tr w:rsidR="009F68C2" w:rsidRPr="00D274C8" w14:paraId="1B9A8A30" w14:textId="77777777">
        <w:tc>
          <w:tcPr>
            <w:tcW w:w="1584" w:type="dxa"/>
          </w:tcPr>
          <w:p w14:paraId="41265AD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1188" w:type="dxa"/>
          </w:tcPr>
          <w:p w14:paraId="7778AD1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Công ty TNHH Điện tử Thịnh Phát</w:t>
            </w:r>
          </w:p>
        </w:tc>
        <w:tc>
          <w:tcPr>
            <w:tcW w:w="1188" w:type="dxa"/>
          </w:tcPr>
          <w:p w14:paraId="6B965A1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MK-100 × 50 units</w:t>
            </w:r>
          </w:p>
        </w:tc>
        <w:tc>
          <w:tcPr>
            <w:tcW w:w="1584" w:type="dxa"/>
          </w:tcPr>
          <w:p w14:paraId="020C4BC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100.000</w:t>
            </w:r>
          </w:p>
        </w:tc>
        <w:tc>
          <w:tcPr>
            <w:tcW w:w="1188" w:type="dxa"/>
          </w:tcPr>
          <w:p w14:paraId="2CC3D627" w14:textId="77777777" w:rsidR="009F68C2" w:rsidRPr="00D274C8" w:rsidRDefault="00CC558F">
            <w:pPr>
              <w:pStyle w:val="Compact"/>
              <w:rPr>
                <w:rFonts w:ascii="Times New Roman" w:hAnsi="Times New Roman" w:cs="Times New Roman"/>
              </w:rPr>
            </w:pPr>
            <w:r w:rsidRPr="00D274C8">
              <w:rPr>
                <w:rFonts w:ascii="Segoe UI Emoji" w:hAnsi="Segoe UI Emoji" w:cs="Segoe UI Emoji"/>
                <w:b/>
                <w:bCs/>
              </w:rPr>
              <w:t>🔄</w:t>
            </w:r>
            <w:r w:rsidRPr="00D274C8">
              <w:rPr>
                <w:rFonts w:ascii="Times New Roman" w:hAnsi="Times New Roman" w:cs="Times New Roman"/>
                <w:b/>
                <w:bCs/>
              </w:rPr>
              <w:t xml:space="preserve"> In negotiation Q4/2024</w:t>
            </w:r>
          </w:p>
        </w:tc>
        <w:tc>
          <w:tcPr>
            <w:tcW w:w="1188" w:type="dxa"/>
          </w:tcPr>
          <w:p w14:paraId="6FFB6D3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xml:space="preserve">“Sản phẩm ổn định, giá cạnh tranh 25% so với Siemens, hỗ trợ kỹ thuật nhanh chóng” </w:t>
            </w:r>
            <w:r w:rsidRPr="00D274C8">
              <w:rPr>
                <w:rFonts w:ascii="Times New Roman" w:hAnsi="Times New Roman" w:cs="Times New Roman"/>
                <w:i/>
                <w:iCs/>
              </w:rPr>
              <w:t>(Preliminary feedback từ pilot discussion)</w:t>
            </w:r>
            <w:r w:rsidRPr="00D274C8">
              <w:rPr>
                <w:rFonts w:ascii="Times New Roman" w:hAnsi="Times New Roman" w:cs="Times New Roman"/>
              </w:rPr>
              <w:t xml:space="preserve"> - Mr. Nguyễn Văn A, CTO</w:t>
            </w:r>
          </w:p>
        </w:tc>
      </w:tr>
      <w:tr w:rsidR="009F68C2" w:rsidRPr="00D274C8" w14:paraId="2EBF0E8E" w14:textId="77777777">
        <w:tc>
          <w:tcPr>
            <w:tcW w:w="1584" w:type="dxa"/>
          </w:tcPr>
          <w:p w14:paraId="12B422C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1188" w:type="dxa"/>
          </w:tcPr>
          <w:p w14:paraId="23A7609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Nhà máy May Hòa Thọ</w:t>
            </w:r>
          </w:p>
        </w:tc>
        <w:tc>
          <w:tcPr>
            <w:tcW w:w="1188" w:type="dxa"/>
          </w:tcPr>
          <w:p w14:paraId="67309BE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AMR-100 × 2 units</w:t>
            </w:r>
          </w:p>
        </w:tc>
        <w:tc>
          <w:tcPr>
            <w:tcW w:w="1584" w:type="dxa"/>
          </w:tcPr>
          <w:p w14:paraId="4EDAB99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60.000</w:t>
            </w:r>
          </w:p>
        </w:tc>
        <w:tc>
          <w:tcPr>
            <w:tcW w:w="1188" w:type="dxa"/>
          </w:tcPr>
          <w:p w14:paraId="380F0F01" w14:textId="77777777" w:rsidR="009F68C2" w:rsidRPr="00D274C8" w:rsidRDefault="00CC558F">
            <w:pPr>
              <w:pStyle w:val="Compact"/>
              <w:rPr>
                <w:rFonts w:ascii="Times New Roman" w:hAnsi="Times New Roman" w:cs="Times New Roman"/>
              </w:rPr>
            </w:pPr>
            <w:r w:rsidRPr="00D274C8">
              <w:rPr>
                <w:rFonts w:ascii="Segoe UI Emoji" w:hAnsi="Segoe UI Emoji" w:cs="Segoe UI Emoji"/>
                <w:b/>
                <w:bCs/>
              </w:rPr>
              <w:t>🔄</w:t>
            </w:r>
            <w:r w:rsidRPr="00D274C8">
              <w:rPr>
                <w:rFonts w:ascii="Times New Roman" w:hAnsi="Times New Roman" w:cs="Times New Roman"/>
                <w:b/>
                <w:bCs/>
              </w:rPr>
              <w:t xml:space="preserve"> In negotiation Q1/2025</w:t>
            </w:r>
          </w:p>
        </w:tc>
        <w:tc>
          <w:tcPr>
            <w:tcW w:w="1188" w:type="dxa"/>
          </w:tcPr>
          <w:p w14:paraId="34BF6CD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xml:space="preserve">“Robot hoạt động tốt, tiết kiệm 30% nhân công vận chuyển, ROI dự kiến 18 tháng” </w:t>
            </w:r>
            <w:r w:rsidRPr="00D274C8">
              <w:rPr>
                <w:rFonts w:ascii="Times New Roman" w:hAnsi="Times New Roman" w:cs="Times New Roman"/>
                <w:i/>
                <w:iCs/>
              </w:rPr>
              <w:t>(Feedback từ technical evaluation)</w:t>
            </w:r>
            <w:r w:rsidRPr="00D274C8">
              <w:rPr>
                <w:rFonts w:ascii="Times New Roman" w:hAnsi="Times New Roman" w:cs="Times New Roman"/>
              </w:rPr>
              <w:t xml:space="preserve"> - Ms. Trần Thị B, COO</w:t>
            </w:r>
          </w:p>
        </w:tc>
      </w:tr>
      <w:tr w:rsidR="009F68C2" w:rsidRPr="00D274C8" w14:paraId="6C82A2AE" w14:textId="77777777">
        <w:tc>
          <w:tcPr>
            <w:tcW w:w="1584" w:type="dxa"/>
          </w:tcPr>
          <w:p w14:paraId="729E3BF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w:t>
            </w:r>
          </w:p>
        </w:tc>
        <w:tc>
          <w:tcPr>
            <w:tcW w:w="1188" w:type="dxa"/>
          </w:tcPr>
          <w:p w14:paraId="3B707A6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Viettel IDC</w:t>
            </w:r>
          </w:p>
        </w:tc>
        <w:tc>
          <w:tcPr>
            <w:tcW w:w="1188" w:type="dxa"/>
          </w:tcPr>
          <w:p w14:paraId="6513C5D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Gateway × 100 units</w:t>
            </w:r>
          </w:p>
        </w:tc>
        <w:tc>
          <w:tcPr>
            <w:tcW w:w="1584" w:type="dxa"/>
          </w:tcPr>
          <w:p w14:paraId="429A74F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150.000</w:t>
            </w:r>
          </w:p>
        </w:tc>
        <w:tc>
          <w:tcPr>
            <w:tcW w:w="1188" w:type="dxa"/>
          </w:tcPr>
          <w:p w14:paraId="3A862516" w14:textId="77777777" w:rsidR="009F68C2" w:rsidRPr="00D274C8" w:rsidRDefault="00CC558F">
            <w:pPr>
              <w:pStyle w:val="Compact"/>
              <w:rPr>
                <w:rFonts w:ascii="Times New Roman" w:hAnsi="Times New Roman" w:cs="Times New Roman"/>
              </w:rPr>
            </w:pPr>
            <w:r w:rsidRPr="00D274C8">
              <w:rPr>
                <w:rFonts w:ascii="Segoe UI Emoji" w:hAnsi="Segoe UI Emoji" w:cs="Segoe UI Emoji"/>
                <w:b/>
                <w:bCs/>
              </w:rPr>
              <w:t>🔄</w:t>
            </w:r>
            <w:r w:rsidRPr="00D274C8">
              <w:rPr>
                <w:rFonts w:ascii="Times New Roman" w:hAnsi="Times New Roman" w:cs="Times New Roman"/>
                <w:b/>
                <w:bCs/>
              </w:rPr>
              <w:t xml:space="preserve"> In negotiation Q1/2025</w:t>
            </w:r>
          </w:p>
        </w:tc>
        <w:tc>
          <w:tcPr>
            <w:tcW w:w="1188" w:type="dxa"/>
          </w:tcPr>
          <w:p w14:paraId="4749926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xml:space="preserve">“Tích hợp dễ dàng với hệ thống hiện tại, API đầy đủ, giá rẻ hơn Siemens 35%, hỗ trợ tiếng Việt tốt” </w:t>
            </w:r>
            <w:r w:rsidRPr="00D274C8">
              <w:rPr>
                <w:rFonts w:ascii="Times New Roman" w:hAnsi="Times New Roman" w:cs="Times New Roman"/>
                <w:i/>
                <w:iCs/>
              </w:rPr>
              <w:t>(Preliminary positive response)</w:t>
            </w:r>
            <w:r w:rsidRPr="00D274C8">
              <w:rPr>
                <w:rFonts w:ascii="Times New Roman" w:hAnsi="Times New Roman" w:cs="Times New Roman"/>
              </w:rPr>
              <w:t xml:space="preserve"> - Mr. Phạm Văn C, Head of Infrastructure</w:t>
            </w:r>
          </w:p>
        </w:tc>
      </w:tr>
      <w:tr w:rsidR="009F68C2" w:rsidRPr="00D274C8" w14:paraId="0906E820" w14:textId="77777777">
        <w:tc>
          <w:tcPr>
            <w:tcW w:w="1584" w:type="dxa"/>
          </w:tcPr>
          <w:p w14:paraId="6AA7D39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w:t>
            </w:r>
          </w:p>
        </w:tc>
        <w:tc>
          <w:tcPr>
            <w:tcW w:w="1188" w:type="dxa"/>
          </w:tcPr>
          <w:p w14:paraId="436C19F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Nhà máy Nội thất Hòa Phát</w:t>
            </w:r>
          </w:p>
        </w:tc>
        <w:tc>
          <w:tcPr>
            <w:tcW w:w="1188" w:type="dxa"/>
          </w:tcPr>
          <w:p w14:paraId="252C429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AGV-200 × 3 units</w:t>
            </w:r>
          </w:p>
        </w:tc>
        <w:tc>
          <w:tcPr>
            <w:tcW w:w="1584" w:type="dxa"/>
          </w:tcPr>
          <w:p w14:paraId="2E026C8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75.000</w:t>
            </w:r>
          </w:p>
        </w:tc>
        <w:tc>
          <w:tcPr>
            <w:tcW w:w="1188" w:type="dxa"/>
          </w:tcPr>
          <w:p w14:paraId="2E092A57" w14:textId="77777777" w:rsidR="009F68C2" w:rsidRPr="00D274C8" w:rsidRDefault="00CC558F">
            <w:pPr>
              <w:pStyle w:val="Compact"/>
              <w:rPr>
                <w:rFonts w:ascii="Times New Roman" w:hAnsi="Times New Roman" w:cs="Times New Roman"/>
              </w:rPr>
            </w:pPr>
            <w:r w:rsidRPr="00D274C8">
              <w:rPr>
                <w:rFonts w:ascii="Segoe UI Emoji" w:hAnsi="Segoe UI Emoji" w:cs="Segoe UI Emoji"/>
                <w:b/>
                <w:bCs/>
              </w:rPr>
              <w:t>🔄</w:t>
            </w:r>
            <w:r w:rsidRPr="00D274C8">
              <w:rPr>
                <w:rFonts w:ascii="Times New Roman" w:hAnsi="Times New Roman" w:cs="Times New Roman"/>
                <w:b/>
                <w:bCs/>
              </w:rPr>
              <w:t xml:space="preserve"> In discussion Q2/2025</w:t>
            </w:r>
          </w:p>
        </w:tc>
        <w:tc>
          <w:tcPr>
            <w:tcW w:w="1188" w:type="dxa"/>
          </w:tcPr>
          <w:p w14:paraId="30AA1C2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xml:space="preserve">“AGV đáp ứng tốt nhu cầu vận chuyển nội thất nặng, đang đàm phán mua thêm 10 units năm 2026” </w:t>
            </w:r>
            <w:r w:rsidRPr="00D274C8">
              <w:rPr>
                <w:rFonts w:ascii="Times New Roman" w:hAnsi="Times New Roman" w:cs="Times New Roman"/>
                <w:i/>
                <w:iCs/>
              </w:rPr>
              <w:t>(Đang thảo luận kỹ thuật)</w:t>
            </w:r>
            <w:r w:rsidRPr="00D274C8">
              <w:rPr>
                <w:rFonts w:ascii="Times New Roman" w:hAnsi="Times New Roman" w:cs="Times New Roman"/>
              </w:rPr>
              <w:t xml:space="preserve"> - Mr. Lê Văn D, Production Manager</w:t>
            </w:r>
          </w:p>
        </w:tc>
      </w:tr>
      <w:tr w:rsidR="009F68C2" w:rsidRPr="00D274C8" w14:paraId="1E473231" w14:textId="77777777">
        <w:tc>
          <w:tcPr>
            <w:tcW w:w="1584" w:type="dxa"/>
          </w:tcPr>
          <w:p w14:paraId="6903D2F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1188" w:type="dxa"/>
          </w:tcPr>
          <w:p w14:paraId="52C02DA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Vingroup Smart Factory</w:t>
            </w:r>
          </w:p>
        </w:tc>
        <w:tc>
          <w:tcPr>
            <w:tcW w:w="1188" w:type="dxa"/>
          </w:tcPr>
          <w:p w14:paraId="31A56D0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MK-200 × 20 units</w:t>
            </w:r>
          </w:p>
        </w:tc>
        <w:tc>
          <w:tcPr>
            <w:tcW w:w="1584" w:type="dxa"/>
          </w:tcPr>
          <w:p w14:paraId="3253EF2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100.000</w:t>
            </w:r>
          </w:p>
        </w:tc>
        <w:tc>
          <w:tcPr>
            <w:tcW w:w="1188" w:type="dxa"/>
          </w:tcPr>
          <w:p w14:paraId="590A3D39" w14:textId="77777777" w:rsidR="009F68C2" w:rsidRPr="00D274C8" w:rsidRDefault="00CC558F">
            <w:pPr>
              <w:pStyle w:val="Compact"/>
              <w:rPr>
                <w:rFonts w:ascii="Times New Roman" w:hAnsi="Times New Roman" w:cs="Times New Roman"/>
              </w:rPr>
            </w:pPr>
            <w:r w:rsidRPr="00D274C8">
              <w:rPr>
                <w:rFonts w:ascii="Segoe UI Emoji" w:hAnsi="Segoe UI Emoji" w:cs="Segoe UI Emoji"/>
                <w:b/>
                <w:bCs/>
              </w:rPr>
              <w:t>🔄</w:t>
            </w:r>
            <w:r w:rsidRPr="00D274C8">
              <w:rPr>
                <w:rFonts w:ascii="Times New Roman" w:hAnsi="Times New Roman" w:cs="Times New Roman"/>
                <w:b/>
                <w:bCs/>
              </w:rPr>
              <w:t xml:space="preserve"> In discussion Q2/2025</w:t>
            </w:r>
          </w:p>
        </w:tc>
        <w:tc>
          <w:tcPr>
            <w:tcW w:w="1188" w:type="dxa"/>
          </w:tcPr>
          <w:p w14:paraId="78DBAB4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 xml:space="preserve">“Hài lòng về chất lượng và dịch vụ hậu mãi, đang thảo luận hợp đồng rộng 2026” </w:t>
            </w:r>
            <w:r w:rsidRPr="00D274C8">
              <w:rPr>
                <w:rFonts w:ascii="Times New Roman" w:hAnsi="Times New Roman" w:cs="Times New Roman"/>
                <w:i/>
                <w:iCs/>
              </w:rPr>
              <w:t>(Đàm phán pilot deployment)</w:t>
            </w:r>
            <w:r w:rsidRPr="00D274C8">
              <w:rPr>
                <w:rFonts w:ascii="Times New Roman" w:hAnsi="Times New Roman" w:cs="Times New Roman"/>
              </w:rPr>
              <w:t xml:space="preserve"> - Ms. Nguyễn Thị E, VP Operations</w:t>
            </w:r>
          </w:p>
        </w:tc>
      </w:tr>
      <w:tr w:rsidR="009F68C2" w:rsidRPr="00D274C8" w14:paraId="1C5E075E" w14:textId="77777777">
        <w:tc>
          <w:tcPr>
            <w:tcW w:w="1584" w:type="dxa"/>
          </w:tcPr>
          <w:p w14:paraId="2C5D427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Tổng</w:t>
            </w:r>
          </w:p>
        </w:tc>
        <w:tc>
          <w:tcPr>
            <w:tcW w:w="1188" w:type="dxa"/>
          </w:tcPr>
          <w:p w14:paraId="10CB9FB5" w14:textId="77777777" w:rsidR="009F68C2" w:rsidRPr="00D274C8" w:rsidRDefault="009F68C2">
            <w:pPr>
              <w:pStyle w:val="Compact"/>
              <w:rPr>
                <w:rFonts w:ascii="Times New Roman" w:hAnsi="Times New Roman" w:cs="Times New Roman"/>
              </w:rPr>
            </w:pPr>
          </w:p>
        </w:tc>
        <w:tc>
          <w:tcPr>
            <w:tcW w:w="1188" w:type="dxa"/>
          </w:tcPr>
          <w:p w14:paraId="6EBA9960" w14:textId="77777777" w:rsidR="009F68C2" w:rsidRPr="00D274C8" w:rsidRDefault="009F68C2">
            <w:pPr>
              <w:pStyle w:val="Compact"/>
              <w:rPr>
                <w:rFonts w:ascii="Times New Roman" w:hAnsi="Times New Roman" w:cs="Times New Roman"/>
              </w:rPr>
            </w:pPr>
          </w:p>
        </w:tc>
        <w:tc>
          <w:tcPr>
            <w:tcW w:w="1584" w:type="dxa"/>
          </w:tcPr>
          <w:p w14:paraId="079AE1A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485.000</w:t>
            </w:r>
          </w:p>
        </w:tc>
        <w:tc>
          <w:tcPr>
            <w:tcW w:w="1188" w:type="dxa"/>
          </w:tcPr>
          <w:p w14:paraId="5BD06F9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5/5 In active negotiation</w:t>
            </w:r>
          </w:p>
        </w:tc>
        <w:tc>
          <w:tcPr>
            <w:tcW w:w="1188" w:type="dxa"/>
          </w:tcPr>
          <w:p w14:paraId="66566B4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Pipeline expected Q1-Q2/2026: 600K USD từ Hòa Phát + Vingroup (if pilot success)</w:t>
            </w:r>
          </w:p>
        </w:tc>
      </w:tr>
    </w:tbl>
    <w:p w14:paraId="5E4D57B2" w14:textId="77777777" w:rsidR="009F68C2" w:rsidRPr="00D274C8" w:rsidRDefault="00CC558F">
      <w:pPr>
        <w:pStyle w:val="Heading3"/>
        <w:rPr>
          <w:rFonts w:ascii="Times New Roman" w:hAnsi="Times New Roman" w:cs="Times New Roman"/>
        </w:rPr>
      </w:pPr>
      <w:bookmarkStart w:id="104" w:name="đội-ngũ-lãnh-đạo"/>
      <w:bookmarkEnd w:id="103"/>
      <w:r w:rsidRPr="00D274C8">
        <w:rPr>
          <w:rStyle w:val="SectionNumber"/>
          <w:rFonts w:ascii="Times New Roman" w:hAnsi="Times New Roman" w:cs="Times New Roman"/>
        </w:rPr>
        <w:t>7.1.4</w:t>
      </w:r>
      <w:r w:rsidRPr="00D274C8">
        <w:rPr>
          <w:rFonts w:ascii="Times New Roman" w:hAnsi="Times New Roman" w:cs="Times New Roman"/>
        </w:rPr>
        <w:tab/>
        <w:t>15.4. Đội ngũ lãnh đạo</w:t>
      </w:r>
    </w:p>
    <w:p w14:paraId="582A2A7E"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Ban Lãnh đạo (C-level):</w:t>
      </w:r>
    </w:p>
    <w:tbl>
      <w:tblPr>
        <w:tblStyle w:val="Table"/>
        <w:tblW w:w="5000" w:type="pct"/>
        <w:tblLayout w:type="fixed"/>
        <w:tblLook w:val="0020" w:firstRow="1" w:lastRow="0" w:firstColumn="0" w:lastColumn="0" w:noHBand="0" w:noVBand="0"/>
      </w:tblPr>
      <w:tblGrid>
        <w:gridCol w:w="1250"/>
        <w:gridCol w:w="1249"/>
        <w:gridCol w:w="1665"/>
        <w:gridCol w:w="1249"/>
        <w:gridCol w:w="1249"/>
        <w:gridCol w:w="1249"/>
        <w:gridCol w:w="1665"/>
      </w:tblGrid>
      <w:tr w:rsidR="009F68C2" w:rsidRPr="00D274C8" w14:paraId="1D33664C"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033" w:type="dxa"/>
          </w:tcPr>
          <w:p w14:paraId="64AD140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Vị trí</w:t>
            </w:r>
          </w:p>
        </w:tc>
        <w:tc>
          <w:tcPr>
            <w:tcW w:w="1033" w:type="dxa"/>
          </w:tcPr>
          <w:p w14:paraId="5EE5BB0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Tên</w:t>
            </w:r>
          </w:p>
        </w:tc>
        <w:tc>
          <w:tcPr>
            <w:tcW w:w="1377" w:type="dxa"/>
          </w:tcPr>
          <w:p w14:paraId="2E45437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Tuổi</w:t>
            </w:r>
          </w:p>
        </w:tc>
        <w:tc>
          <w:tcPr>
            <w:tcW w:w="1033" w:type="dxa"/>
          </w:tcPr>
          <w:p w14:paraId="3239844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Trình độ</w:t>
            </w:r>
          </w:p>
        </w:tc>
        <w:tc>
          <w:tcPr>
            <w:tcW w:w="1033" w:type="dxa"/>
          </w:tcPr>
          <w:p w14:paraId="6395123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Kinh nghiệm</w:t>
            </w:r>
          </w:p>
        </w:tc>
        <w:tc>
          <w:tcPr>
            <w:tcW w:w="1033" w:type="dxa"/>
          </w:tcPr>
          <w:p w14:paraId="68E8306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Trách nhiệm chính</w:t>
            </w:r>
          </w:p>
        </w:tc>
        <w:tc>
          <w:tcPr>
            <w:tcW w:w="1377" w:type="dxa"/>
          </w:tcPr>
          <w:p w14:paraId="2E94CAC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 Sở hữu</w:t>
            </w:r>
          </w:p>
        </w:tc>
      </w:tr>
      <w:tr w:rsidR="009F68C2" w:rsidRPr="00D274C8" w14:paraId="043E56C5" w14:textId="77777777">
        <w:tc>
          <w:tcPr>
            <w:tcW w:w="1033" w:type="dxa"/>
          </w:tcPr>
          <w:p w14:paraId="57E821B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CEO</w:t>
            </w:r>
          </w:p>
        </w:tc>
        <w:tc>
          <w:tcPr>
            <w:tcW w:w="1033" w:type="dxa"/>
          </w:tcPr>
          <w:p w14:paraId="7F62347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Phạm Xuân Quốc</w:t>
            </w:r>
          </w:p>
        </w:tc>
        <w:tc>
          <w:tcPr>
            <w:tcW w:w="1377" w:type="dxa"/>
          </w:tcPr>
          <w:p w14:paraId="75844C1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w:t>
            </w:r>
          </w:p>
        </w:tc>
        <w:tc>
          <w:tcPr>
            <w:tcW w:w="1033" w:type="dxa"/>
          </w:tcPr>
          <w:p w14:paraId="6F670BE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Kỹ sư Điện tử</w:t>
            </w:r>
          </w:p>
        </w:tc>
        <w:tc>
          <w:tcPr>
            <w:tcW w:w="1033" w:type="dxa"/>
          </w:tcPr>
          <w:p w14:paraId="5F40942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25 năm IoT (30% sở hữu)</w:t>
            </w:r>
          </w:p>
        </w:tc>
        <w:tc>
          <w:tcPr>
            <w:tcW w:w="1033" w:type="dxa"/>
          </w:tcPr>
          <w:p w14:paraId="4B7F8F8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Strategy, fundraising, partnerships</w:t>
            </w:r>
          </w:p>
        </w:tc>
        <w:tc>
          <w:tcPr>
            <w:tcW w:w="1377" w:type="dxa"/>
          </w:tcPr>
          <w:p w14:paraId="77B20A3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w:t>
            </w:r>
          </w:p>
        </w:tc>
      </w:tr>
      <w:tr w:rsidR="009F68C2" w:rsidRPr="00D274C8" w14:paraId="77E43793" w14:textId="77777777">
        <w:tc>
          <w:tcPr>
            <w:tcW w:w="1033" w:type="dxa"/>
          </w:tcPr>
          <w:p w14:paraId="66936A0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CTO</w:t>
            </w:r>
          </w:p>
        </w:tc>
        <w:tc>
          <w:tcPr>
            <w:tcW w:w="1033" w:type="dxa"/>
          </w:tcPr>
          <w:p w14:paraId="4056892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Phạm Đình Chương</w:t>
            </w:r>
          </w:p>
        </w:tc>
        <w:tc>
          <w:tcPr>
            <w:tcW w:w="1377" w:type="dxa"/>
          </w:tcPr>
          <w:p w14:paraId="52D92A8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40</w:t>
            </w:r>
          </w:p>
        </w:tc>
        <w:tc>
          <w:tcPr>
            <w:tcW w:w="1033" w:type="dxa"/>
          </w:tcPr>
          <w:p w14:paraId="7041A38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Kỹ sư Điện tử Truyền thông</w:t>
            </w:r>
          </w:p>
        </w:tc>
        <w:tc>
          <w:tcPr>
            <w:tcW w:w="1033" w:type="dxa"/>
          </w:tcPr>
          <w:p w14:paraId="212B897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 năm Telecom/IoT</w:t>
            </w:r>
          </w:p>
        </w:tc>
        <w:tc>
          <w:tcPr>
            <w:tcW w:w="1033" w:type="dxa"/>
          </w:tcPr>
          <w:p w14:paraId="1E45C48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Technology, R&amp;D, IP</w:t>
            </w:r>
          </w:p>
        </w:tc>
        <w:tc>
          <w:tcPr>
            <w:tcW w:w="1377" w:type="dxa"/>
          </w:tcPr>
          <w:p w14:paraId="7591DD5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r>
      <w:tr w:rsidR="009F68C2" w:rsidRPr="00D274C8" w14:paraId="3BFF4A31" w14:textId="77777777">
        <w:tc>
          <w:tcPr>
            <w:tcW w:w="1033" w:type="dxa"/>
          </w:tcPr>
          <w:p w14:paraId="093509C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CFO</w:t>
            </w:r>
          </w:p>
        </w:tc>
        <w:tc>
          <w:tcPr>
            <w:tcW w:w="1033" w:type="dxa"/>
          </w:tcPr>
          <w:p w14:paraId="52C5B9A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Phạm Thị Mỹ Phước</w:t>
            </w:r>
          </w:p>
        </w:tc>
        <w:tc>
          <w:tcPr>
            <w:tcW w:w="1377" w:type="dxa"/>
          </w:tcPr>
          <w:p w14:paraId="066F9CF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43</w:t>
            </w:r>
          </w:p>
        </w:tc>
        <w:tc>
          <w:tcPr>
            <w:tcW w:w="1033" w:type="dxa"/>
          </w:tcPr>
          <w:p w14:paraId="02E4DDF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Cử nhân Tài chính</w:t>
            </w:r>
          </w:p>
        </w:tc>
        <w:tc>
          <w:tcPr>
            <w:tcW w:w="1033" w:type="dxa"/>
          </w:tcPr>
          <w:p w14:paraId="2124DFD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20 năm Finance/Accounting</w:t>
            </w:r>
          </w:p>
        </w:tc>
        <w:tc>
          <w:tcPr>
            <w:tcW w:w="1033" w:type="dxa"/>
          </w:tcPr>
          <w:p w14:paraId="1EAD20E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Finance, fundraising, IR</w:t>
            </w:r>
          </w:p>
        </w:tc>
        <w:tc>
          <w:tcPr>
            <w:tcW w:w="1377" w:type="dxa"/>
          </w:tcPr>
          <w:p w14:paraId="72D3A21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r>
      <w:tr w:rsidR="009F68C2" w:rsidRPr="00D274C8" w14:paraId="4CA31C02" w14:textId="77777777">
        <w:tc>
          <w:tcPr>
            <w:tcW w:w="1033" w:type="dxa"/>
          </w:tcPr>
          <w:p w14:paraId="4BCE05D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COO</w:t>
            </w:r>
          </w:p>
        </w:tc>
        <w:tc>
          <w:tcPr>
            <w:tcW w:w="1033" w:type="dxa"/>
          </w:tcPr>
          <w:p w14:paraId="39C3640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Bùi Thị Bích Thảo</w:t>
            </w:r>
          </w:p>
        </w:tc>
        <w:tc>
          <w:tcPr>
            <w:tcW w:w="1377" w:type="dxa"/>
          </w:tcPr>
          <w:p w14:paraId="17E1F0C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44</w:t>
            </w:r>
          </w:p>
        </w:tc>
        <w:tc>
          <w:tcPr>
            <w:tcW w:w="1033" w:type="dxa"/>
          </w:tcPr>
          <w:p w14:paraId="51DE187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Kỹ sư Điện</w:t>
            </w:r>
          </w:p>
        </w:tc>
        <w:tc>
          <w:tcPr>
            <w:tcW w:w="1033" w:type="dxa"/>
          </w:tcPr>
          <w:p w14:paraId="505E87B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18 năm Production (40% sở hữu)</w:t>
            </w:r>
          </w:p>
        </w:tc>
        <w:tc>
          <w:tcPr>
            <w:tcW w:w="1033" w:type="dxa"/>
          </w:tcPr>
          <w:p w14:paraId="55887D0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Operations, supply chain, QA</w:t>
            </w:r>
          </w:p>
        </w:tc>
        <w:tc>
          <w:tcPr>
            <w:tcW w:w="1377" w:type="dxa"/>
          </w:tcPr>
          <w:p w14:paraId="703216D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40%</w:t>
            </w:r>
          </w:p>
        </w:tc>
      </w:tr>
      <w:tr w:rsidR="009F68C2" w:rsidRPr="00D274C8" w14:paraId="619A8111" w14:textId="77777777">
        <w:tc>
          <w:tcPr>
            <w:tcW w:w="1033" w:type="dxa"/>
          </w:tcPr>
          <w:p w14:paraId="287653C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CMO</w:t>
            </w:r>
          </w:p>
        </w:tc>
        <w:tc>
          <w:tcPr>
            <w:tcW w:w="1033" w:type="dxa"/>
          </w:tcPr>
          <w:p w14:paraId="5E78544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Nguyễn Văn Nam</w:t>
            </w:r>
          </w:p>
        </w:tc>
        <w:tc>
          <w:tcPr>
            <w:tcW w:w="1377" w:type="dxa"/>
          </w:tcPr>
          <w:p w14:paraId="49460BF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38</w:t>
            </w:r>
          </w:p>
        </w:tc>
        <w:tc>
          <w:tcPr>
            <w:tcW w:w="1033" w:type="dxa"/>
          </w:tcPr>
          <w:p w14:paraId="1F4623A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MBA Marketing</w:t>
            </w:r>
          </w:p>
        </w:tc>
        <w:tc>
          <w:tcPr>
            <w:tcW w:w="1033" w:type="dxa"/>
          </w:tcPr>
          <w:p w14:paraId="60D383F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12 năm FPT/Viettel</w:t>
            </w:r>
          </w:p>
        </w:tc>
        <w:tc>
          <w:tcPr>
            <w:tcW w:w="1033" w:type="dxa"/>
          </w:tcPr>
          <w:p w14:paraId="2D7B0FB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Marketing, sales, brand</w:t>
            </w:r>
          </w:p>
        </w:tc>
        <w:tc>
          <w:tcPr>
            <w:tcW w:w="1377" w:type="dxa"/>
          </w:tcPr>
          <w:p w14:paraId="6517EAE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r>
      <w:tr w:rsidR="009F68C2" w:rsidRPr="00D274C8" w14:paraId="06654241" w14:textId="77777777">
        <w:tc>
          <w:tcPr>
            <w:tcW w:w="1033" w:type="dxa"/>
          </w:tcPr>
          <w:p w14:paraId="7F56666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CPO</w:t>
            </w:r>
          </w:p>
        </w:tc>
        <w:tc>
          <w:tcPr>
            <w:tcW w:w="1033" w:type="dxa"/>
          </w:tcPr>
          <w:p w14:paraId="30A2851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Lê Hoàng Long</w:t>
            </w:r>
          </w:p>
        </w:tc>
        <w:tc>
          <w:tcPr>
            <w:tcW w:w="1377" w:type="dxa"/>
          </w:tcPr>
          <w:p w14:paraId="65D85B8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39</w:t>
            </w:r>
          </w:p>
        </w:tc>
        <w:tc>
          <w:tcPr>
            <w:tcW w:w="1033" w:type="dxa"/>
          </w:tcPr>
          <w:p w14:paraId="383D4A2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Master CS</w:t>
            </w:r>
          </w:p>
        </w:tc>
        <w:tc>
          <w:tcPr>
            <w:tcW w:w="1033" w:type="dxa"/>
          </w:tcPr>
          <w:p w14:paraId="22518AE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14 năm Product (Google/Meta)</w:t>
            </w:r>
          </w:p>
        </w:tc>
        <w:tc>
          <w:tcPr>
            <w:tcW w:w="1033" w:type="dxa"/>
          </w:tcPr>
          <w:p w14:paraId="2D4AEBF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Product, UX, roadmap</w:t>
            </w:r>
          </w:p>
        </w:tc>
        <w:tc>
          <w:tcPr>
            <w:tcW w:w="1377" w:type="dxa"/>
          </w:tcPr>
          <w:p w14:paraId="2E4ACB4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r>
    </w:tbl>
    <w:p w14:paraId="75AB7AD2"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Hội đồng Quản trị (Board of Directors):</w:t>
      </w:r>
    </w:p>
    <w:tbl>
      <w:tblPr>
        <w:tblStyle w:val="Table"/>
        <w:tblW w:w="5000" w:type="pct"/>
        <w:tblLayout w:type="fixed"/>
        <w:tblLook w:val="0020" w:firstRow="1" w:lastRow="0" w:firstColumn="0" w:lastColumn="0" w:noHBand="0" w:noVBand="0"/>
      </w:tblPr>
      <w:tblGrid>
        <w:gridCol w:w="1437"/>
        <w:gridCol w:w="1437"/>
        <w:gridCol w:w="1915"/>
        <w:gridCol w:w="1436"/>
        <w:gridCol w:w="1436"/>
        <w:gridCol w:w="1915"/>
      </w:tblGrid>
      <w:tr w:rsidR="009F68C2" w:rsidRPr="00D274C8" w14:paraId="3467E925"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188" w:type="dxa"/>
          </w:tcPr>
          <w:p w14:paraId="4E93C7D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Vị trí</w:t>
            </w:r>
          </w:p>
        </w:tc>
        <w:tc>
          <w:tcPr>
            <w:tcW w:w="1188" w:type="dxa"/>
          </w:tcPr>
          <w:p w14:paraId="166779F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Tên</w:t>
            </w:r>
          </w:p>
        </w:tc>
        <w:tc>
          <w:tcPr>
            <w:tcW w:w="1584" w:type="dxa"/>
          </w:tcPr>
          <w:p w14:paraId="1ABF15A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Tuổi</w:t>
            </w:r>
          </w:p>
        </w:tc>
        <w:tc>
          <w:tcPr>
            <w:tcW w:w="1188" w:type="dxa"/>
          </w:tcPr>
          <w:p w14:paraId="2FADA8F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Background</w:t>
            </w:r>
          </w:p>
        </w:tc>
        <w:tc>
          <w:tcPr>
            <w:tcW w:w="1188" w:type="dxa"/>
          </w:tcPr>
          <w:p w14:paraId="3437DFA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Value add</w:t>
            </w:r>
          </w:p>
        </w:tc>
        <w:tc>
          <w:tcPr>
            <w:tcW w:w="1584" w:type="dxa"/>
          </w:tcPr>
          <w:p w14:paraId="5E8BCDE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 Sở hữu</w:t>
            </w:r>
          </w:p>
        </w:tc>
      </w:tr>
      <w:tr w:rsidR="009F68C2" w:rsidRPr="00D274C8" w14:paraId="59AA0368" w14:textId="77777777">
        <w:tc>
          <w:tcPr>
            <w:tcW w:w="1188" w:type="dxa"/>
          </w:tcPr>
          <w:p w14:paraId="1168077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Chairman (Chủ tịch HĐQT)</w:t>
            </w:r>
          </w:p>
        </w:tc>
        <w:tc>
          <w:tcPr>
            <w:tcW w:w="1188" w:type="dxa"/>
          </w:tcPr>
          <w:p w14:paraId="5EF202B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Phạm Thị Thu Hà</w:t>
            </w:r>
          </w:p>
        </w:tc>
        <w:tc>
          <w:tcPr>
            <w:tcW w:w="1584" w:type="dxa"/>
          </w:tcPr>
          <w:p w14:paraId="05600F9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45</w:t>
            </w:r>
          </w:p>
        </w:tc>
        <w:tc>
          <w:tcPr>
            <w:tcW w:w="1188" w:type="dxa"/>
          </w:tcPr>
          <w:p w14:paraId="5141C74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Cử nhân, 20 năm kinh nghiệm</w:t>
            </w:r>
          </w:p>
        </w:tc>
        <w:tc>
          <w:tcPr>
            <w:tcW w:w="1188" w:type="dxa"/>
          </w:tcPr>
          <w:p w14:paraId="6387B37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Strategy, network, governance</w:t>
            </w:r>
          </w:p>
        </w:tc>
        <w:tc>
          <w:tcPr>
            <w:tcW w:w="1584" w:type="dxa"/>
          </w:tcPr>
          <w:p w14:paraId="67FC6B3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w:t>
            </w:r>
          </w:p>
        </w:tc>
      </w:tr>
      <w:tr w:rsidR="009F68C2" w:rsidRPr="00D274C8" w14:paraId="7555CCB7" w14:textId="77777777">
        <w:tc>
          <w:tcPr>
            <w:tcW w:w="1188" w:type="dxa"/>
          </w:tcPr>
          <w:p w14:paraId="6A51923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CEO (Thành viên HĐQT)</w:t>
            </w:r>
          </w:p>
        </w:tc>
        <w:tc>
          <w:tcPr>
            <w:tcW w:w="1188" w:type="dxa"/>
          </w:tcPr>
          <w:p w14:paraId="5663DF6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Phạm Xuân Quốc</w:t>
            </w:r>
          </w:p>
        </w:tc>
        <w:tc>
          <w:tcPr>
            <w:tcW w:w="1584" w:type="dxa"/>
          </w:tcPr>
          <w:p w14:paraId="507DBFC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w:t>
            </w:r>
          </w:p>
        </w:tc>
        <w:tc>
          <w:tcPr>
            <w:tcW w:w="1188" w:type="dxa"/>
          </w:tcPr>
          <w:p w14:paraId="0332A42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Kỹ sư Điện tử</w:t>
            </w:r>
          </w:p>
        </w:tc>
        <w:tc>
          <w:tcPr>
            <w:tcW w:w="1188" w:type="dxa"/>
          </w:tcPr>
          <w:p w14:paraId="48CF95B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Day-to-day operations, technology vision</w:t>
            </w:r>
          </w:p>
        </w:tc>
        <w:tc>
          <w:tcPr>
            <w:tcW w:w="1584" w:type="dxa"/>
          </w:tcPr>
          <w:p w14:paraId="5EAEDCB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w:t>
            </w:r>
          </w:p>
        </w:tc>
      </w:tr>
      <w:tr w:rsidR="009F68C2" w:rsidRPr="00D274C8" w14:paraId="5EF1E575" w14:textId="77777777">
        <w:tc>
          <w:tcPr>
            <w:tcW w:w="1188" w:type="dxa"/>
          </w:tcPr>
          <w:p w14:paraId="779B74D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Deputy CTO Strategy</w:t>
            </w:r>
          </w:p>
        </w:tc>
        <w:tc>
          <w:tcPr>
            <w:tcW w:w="1188" w:type="dxa"/>
          </w:tcPr>
          <w:p w14:paraId="21DDB5A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Trương Đình Nhơn</w:t>
            </w:r>
          </w:p>
        </w:tc>
        <w:tc>
          <w:tcPr>
            <w:tcW w:w="1584" w:type="dxa"/>
          </w:tcPr>
          <w:p w14:paraId="518F341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45</w:t>
            </w:r>
          </w:p>
        </w:tc>
        <w:tc>
          <w:tcPr>
            <w:tcW w:w="1188" w:type="dxa"/>
          </w:tcPr>
          <w:p w14:paraId="7DCD4CE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PGS.TS, 30 năm kinh nghiệm</w:t>
            </w:r>
          </w:p>
        </w:tc>
        <w:tc>
          <w:tcPr>
            <w:tcW w:w="1188" w:type="dxa"/>
          </w:tcPr>
          <w:p w14:paraId="480D681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Technology strategy, R&amp;D direction</w:t>
            </w:r>
          </w:p>
        </w:tc>
        <w:tc>
          <w:tcPr>
            <w:tcW w:w="1584" w:type="dxa"/>
          </w:tcPr>
          <w:p w14:paraId="455EBFD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r>
      <w:tr w:rsidR="009F68C2" w:rsidRPr="00D274C8" w14:paraId="31DC76F2" w14:textId="77777777">
        <w:tc>
          <w:tcPr>
            <w:tcW w:w="1188" w:type="dxa"/>
          </w:tcPr>
          <w:p w14:paraId="00FC914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Deputy CTO Innovation</w:t>
            </w:r>
          </w:p>
        </w:tc>
        <w:tc>
          <w:tcPr>
            <w:tcW w:w="1188" w:type="dxa"/>
          </w:tcPr>
          <w:p w14:paraId="745CEC4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Võ Lâm Trường</w:t>
            </w:r>
          </w:p>
        </w:tc>
        <w:tc>
          <w:tcPr>
            <w:tcW w:w="1584" w:type="dxa"/>
          </w:tcPr>
          <w:p w14:paraId="2BE0A00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w:t>
            </w:r>
          </w:p>
        </w:tc>
        <w:tc>
          <w:tcPr>
            <w:tcW w:w="1188" w:type="dxa"/>
          </w:tcPr>
          <w:p w14:paraId="6368224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TS, 25 năm kinh nghiệm</w:t>
            </w:r>
          </w:p>
        </w:tc>
        <w:tc>
          <w:tcPr>
            <w:tcW w:w="1188" w:type="dxa"/>
          </w:tcPr>
          <w:p w14:paraId="2CF6FF2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Innovation, research collaboration</w:t>
            </w:r>
          </w:p>
        </w:tc>
        <w:tc>
          <w:tcPr>
            <w:tcW w:w="1584" w:type="dxa"/>
          </w:tcPr>
          <w:p w14:paraId="1AA7C92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r>
      <w:tr w:rsidR="009F68C2" w:rsidRPr="00D274C8" w14:paraId="3C6BF40E" w14:textId="77777777">
        <w:tc>
          <w:tcPr>
            <w:tcW w:w="1188" w:type="dxa"/>
          </w:tcPr>
          <w:p w14:paraId="71CBE7F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CCO (Chief Commercial Officer)</w:t>
            </w:r>
          </w:p>
        </w:tc>
        <w:tc>
          <w:tcPr>
            <w:tcW w:w="1188" w:type="dxa"/>
          </w:tcPr>
          <w:p w14:paraId="368F0EE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Trần Minh Trung</w:t>
            </w:r>
          </w:p>
        </w:tc>
        <w:tc>
          <w:tcPr>
            <w:tcW w:w="1584" w:type="dxa"/>
          </w:tcPr>
          <w:p w14:paraId="293C816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41</w:t>
            </w:r>
          </w:p>
        </w:tc>
        <w:tc>
          <w:tcPr>
            <w:tcW w:w="1188" w:type="dxa"/>
          </w:tcPr>
          <w:p w14:paraId="113DF89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Kỹ sư Điện, 12 năm kinh nghiệm</w:t>
            </w:r>
          </w:p>
        </w:tc>
        <w:tc>
          <w:tcPr>
            <w:tcW w:w="1188" w:type="dxa"/>
          </w:tcPr>
          <w:p w14:paraId="117638A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Commercial strategy, partnerships</w:t>
            </w:r>
          </w:p>
        </w:tc>
        <w:tc>
          <w:tcPr>
            <w:tcW w:w="1584" w:type="dxa"/>
          </w:tcPr>
          <w:p w14:paraId="7F6763C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r>
      <w:tr w:rsidR="009F68C2" w:rsidRPr="00D274C8" w14:paraId="300A1E84" w14:textId="77777777">
        <w:tc>
          <w:tcPr>
            <w:tcW w:w="1188" w:type="dxa"/>
          </w:tcPr>
          <w:p w14:paraId="147E956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Investor Representative</w:t>
            </w:r>
          </w:p>
        </w:tc>
        <w:tc>
          <w:tcPr>
            <w:tcW w:w="1188" w:type="dxa"/>
          </w:tcPr>
          <w:p w14:paraId="5737565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VinaTech Ventures</w:t>
            </w:r>
          </w:p>
        </w:tc>
        <w:tc>
          <w:tcPr>
            <w:tcW w:w="1584" w:type="dxa"/>
          </w:tcPr>
          <w:p w14:paraId="00F8C02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w:t>
            </w:r>
          </w:p>
        </w:tc>
        <w:tc>
          <w:tcPr>
            <w:tcW w:w="1188" w:type="dxa"/>
          </w:tcPr>
          <w:p w14:paraId="61F0122C" w14:textId="77777777" w:rsidR="009F68C2" w:rsidRPr="00D274C8" w:rsidRDefault="00CC558F">
            <w:pPr>
              <w:pStyle w:val="Compact"/>
              <w:rPr>
                <w:rFonts w:ascii="Times New Roman" w:hAnsi="Times New Roman" w:cs="Times New Roman"/>
                <w:lang w:val="nb-NO"/>
              </w:rPr>
            </w:pPr>
            <w:r w:rsidRPr="00D274C8">
              <w:rPr>
                <w:rFonts w:ascii="Times New Roman" w:hAnsi="Times New Roman" w:cs="Times New Roman"/>
                <w:lang w:val="nb-NO"/>
              </w:rPr>
              <w:t>VC Partner (5M USD invest)</w:t>
            </w:r>
          </w:p>
        </w:tc>
        <w:tc>
          <w:tcPr>
            <w:tcW w:w="1188" w:type="dxa"/>
          </w:tcPr>
          <w:p w14:paraId="51F60DC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Fundraising, exit, governance</w:t>
            </w:r>
          </w:p>
        </w:tc>
        <w:tc>
          <w:tcPr>
            <w:tcW w:w="1584" w:type="dxa"/>
          </w:tcPr>
          <w:p w14:paraId="677C8BB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w:t>
            </w:r>
          </w:p>
        </w:tc>
      </w:tr>
    </w:tbl>
    <w:p w14:paraId="0F4178A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Hội đồng Cố vấn (Advisory Board):</w:t>
      </w:r>
    </w:p>
    <w:tbl>
      <w:tblPr>
        <w:tblStyle w:val="Table"/>
        <w:tblW w:w="5000" w:type="pct"/>
        <w:tblLayout w:type="fixed"/>
        <w:tblLook w:val="0020" w:firstRow="1" w:lastRow="0" w:firstColumn="0" w:lastColumn="0" w:noHBand="0" w:noVBand="0"/>
      </w:tblPr>
      <w:tblGrid>
        <w:gridCol w:w="3192"/>
        <w:gridCol w:w="3192"/>
        <w:gridCol w:w="3192"/>
      </w:tblGrid>
      <w:tr w:rsidR="009F68C2" w:rsidRPr="00D274C8" w14:paraId="1E6CE80B"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2640" w:type="dxa"/>
          </w:tcPr>
          <w:p w14:paraId="5DBEA28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Tên</w:t>
            </w:r>
          </w:p>
        </w:tc>
        <w:tc>
          <w:tcPr>
            <w:tcW w:w="2640" w:type="dxa"/>
          </w:tcPr>
          <w:p w14:paraId="756E7C5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Background</w:t>
            </w:r>
          </w:p>
        </w:tc>
        <w:tc>
          <w:tcPr>
            <w:tcW w:w="2640" w:type="dxa"/>
          </w:tcPr>
          <w:p w14:paraId="2AA5319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Vai trò</w:t>
            </w:r>
          </w:p>
        </w:tc>
      </w:tr>
      <w:tr w:rsidR="009F68C2" w:rsidRPr="00D274C8" w14:paraId="6F5BCEAB" w14:textId="77777777">
        <w:tc>
          <w:tcPr>
            <w:tcW w:w="2640" w:type="dxa"/>
          </w:tcPr>
          <w:p w14:paraId="530EB49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Professor X</w:t>
            </w:r>
          </w:p>
        </w:tc>
        <w:tc>
          <w:tcPr>
            <w:tcW w:w="2640" w:type="dxa"/>
          </w:tcPr>
          <w:p w14:paraId="76326FA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PhD, Trường ĐH SPKT</w:t>
            </w:r>
          </w:p>
        </w:tc>
        <w:tc>
          <w:tcPr>
            <w:tcW w:w="2640" w:type="dxa"/>
          </w:tcPr>
          <w:p w14:paraId="07F2240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Technology advisor (IoT, Robotics)</w:t>
            </w:r>
          </w:p>
        </w:tc>
      </w:tr>
      <w:tr w:rsidR="009F68C2" w:rsidRPr="00D274C8" w14:paraId="6CA1D680" w14:textId="77777777">
        <w:tc>
          <w:tcPr>
            <w:tcW w:w="2640" w:type="dxa"/>
          </w:tcPr>
          <w:p w14:paraId="3014589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Dr. Y</w:t>
            </w:r>
          </w:p>
        </w:tc>
        <w:tc>
          <w:tcPr>
            <w:tcW w:w="2640" w:type="dxa"/>
          </w:tcPr>
          <w:p w14:paraId="1796F35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Ex-VP, Siemens APAC</w:t>
            </w:r>
          </w:p>
        </w:tc>
        <w:tc>
          <w:tcPr>
            <w:tcW w:w="2640" w:type="dxa"/>
          </w:tcPr>
          <w:p w14:paraId="1501443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Business advisor (Strategy, Partnerships)</w:t>
            </w:r>
          </w:p>
        </w:tc>
      </w:tr>
      <w:tr w:rsidR="009F68C2" w:rsidRPr="00D274C8" w14:paraId="1F7BD50E" w14:textId="77777777">
        <w:tc>
          <w:tcPr>
            <w:tcW w:w="2640" w:type="dxa"/>
          </w:tcPr>
          <w:p w14:paraId="17AEF06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Mr. Z</w:t>
            </w:r>
          </w:p>
        </w:tc>
        <w:tc>
          <w:tcPr>
            <w:tcW w:w="2640" w:type="dxa"/>
          </w:tcPr>
          <w:p w14:paraId="2D4860B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Ex-CEO, Startup unicorn</w:t>
            </w:r>
          </w:p>
        </w:tc>
        <w:tc>
          <w:tcPr>
            <w:tcW w:w="2640" w:type="dxa"/>
          </w:tcPr>
          <w:p w14:paraId="4CB38ED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Growth advisor (Scaling, Fundraising)</w:t>
            </w:r>
          </w:p>
        </w:tc>
      </w:tr>
    </w:tbl>
    <w:p w14:paraId="6CA932B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Tổ chức nhân sự (GĐ1: 206 người):</w:t>
      </w:r>
    </w:p>
    <w:p w14:paraId="320C1610" w14:textId="77777777" w:rsidR="009F68C2" w:rsidRPr="00D274C8" w:rsidRDefault="00CC558F">
      <w:pPr>
        <w:pStyle w:val="SourceCode"/>
        <w:rPr>
          <w:rFonts w:ascii="Times New Roman" w:hAnsi="Times New Roman" w:cs="Times New Roman"/>
        </w:rPr>
      </w:pPr>
      <w:r w:rsidRPr="00D274C8">
        <w:rPr>
          <w:rStyle w:val="VerbatimChar"/>
          <w:rFonts w:ascii="Times New Roman" w:hAnsi="Times New Roman" w:cs="Times New Roman"/>
        </w:rPr>
        <w:t>flowchart TB</w:t>
      </w:r>
      <w:r w:rsidRPr="00D274C8">
        <w:rPr>
          <w:rFonts w:ascii="Times New Roman" w:hAnsi="Times New Roman" w:cs="Times New Roman"/>
        </w:rPr>
        <w:br/>
      </w:r>
      <w:r w:rsidRPr="00D274C8">
        <w:rPr>
          <w:rStyle w:val="VerbatimChar"/>
          <w:rFonts w:ascii="Times New Roman" w:hAnsi="Times New Roman" w:cs="Times New Roman"/>
        </w:rPr>
        <w:t xml:space="preserve">    CEO[CEO] --&gt; BOD[Board of Directors]</w:t>
      </w:r>
      <w:r w:rsidRPr="00D274C8">
        <w:rPr>
          <w:rFonts w:ascii="Times New Roman" w:hAnsi="Times New Roman" w:cs="Times New Roman"/>
        </w:rPr>
        <w:br/>
      </w:r>
      <w:r w:rsidRPr="00D274C8">
        <w:rPr>
          <w:rStyle w:val="VerbatimChar"/>
          <w:rFonts w:ascii="Times New Roman" w:hAnsi="Times New Roman" w:cs="Times New Roman"/>
        </w:rPr>
        <w:t xml:space="preserve">    CEO --&gt; CTO[CTO]</w:t>
      </w:r>
      <w:r w:rsidRPr="00D274C8">
        <w:rPr>
          <w:rFonts w:ascii="Times New Roman" w:hAnsi="Times New Roman" w:cs="Times New Roman"/>
        </w:rPr>
        <w:br/>
      </w:r>
      <w:r w:rsidRPr="00D274C8">
        <w:rPr>
          <w:rStyle w:val="VerbatimChar"/>
          <w:rFonts w:ascii="Times New Roman" w:hAnsi="Times New Roman" w:cs="Times New Roman"/>
        </w:rPr>
        <w:t xml:space="preserve">    CEO --&gt; CFO[CFO]</w:t>
      </w:r>
      <w:r w:rsidRPr="00D274C8">
        <w:rPr>
          <w:rFonts w:ascii="Times New Roman" w:hAnsi="Times New Roman" w:cs="Times New Roman"/>
        </w:rPr>
        <w:br/>
      </w:r>
      <w:r w:rsidRPr="00D274C8">
        <w:rPr>
          <w:rStyle w:val="VerbatimChar"/>
          <w:rFonts w:ascii="Times New Roman" w:hAnsi="Times New Roman" w:cs="Times New Roman"/>
        </w:rPr>
        <w:t xml:space="preserve">    CEO --&gt; COO[COO]</w:t>
      </w:r>
      <w:r w:rsidRPr="00D274C8">
        <w:rPr>
          <w:rFonts w:ascii="Times New Roman" w:hAnsi="Times New Roman" w:cs="Times New Roman"/>
        </w:rPr>
        <w:br/>
      </w:r>
      <w:r w:rsidRPr="00D274C8">
        <w:rPr>
          <w:rStyle w:val="VerbatimChar"/>
          <w:rFonts w:ascii="Times New Roman" w:hAnsi="Times New Roman" w:cs="Times New Roman"/>
        </w:rPr>
        <w:t xml:space="preserve">    CEO --&gt; CMO[CMO]</w:t>
      </w:r>
      <w:r w:rsidRPr="00D274C8">
        <w:rPr>
          <w:rFonts w:ascii="Times New Roman" w:hAnsi="Times New Roman" w:cs="Times New Roman"/>
        </w:rPr>
        <w:br/>
      </w:r>
      <w:r w:rsidRPr="00D274C8">
        <w:rPr>
          <w:rStyle w:val="VerbatimChar"/>
          <w:rFonts w:ascii="Times New Roman" w:hAnsi="Times New Roman" w:cs="Times New Roman"/>
        </w:rPr>
        <w:t xml:space="preserve">    CEO --&gt; CPO[CPO]</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CTO --&gt; RD[R&amp;D: 36]</w:t>
      </w:r>
      <w:r w:rsidRPr="00D274C8">
        <w:rPr>
          <w:rFonts w:ascii="Times New Roman" w:hAnsi="Times New Roman" w:cs="Times New Roman"/>
        </w:rPr>
        <w:br/>
      </w:r>
      <w:r w:rsidRPr="00D274C8">
        <w:rPr>
          <w:rStyle w:val="VerbatimChar"/>
          <w:rFonts w:ascii="Times New Roman" w:hAnsi="Times New Roman" w:cs="Times New Roman"/>
        </w:rPr>
        <w:t xml:space="preserve">    CFO --&gt; FIN[Finance &amp; Accounting: 8]</w:t>
      </w:r>
      <w:r w:rsidRPr="00D274C8">
        <w:rPr>
          <w:rFonts w:ascii="Times New Roman" w:hAnsi="Times New Roman" w:cs="Times New Roman"/>
        </w:rPr>
        <w:br/>
      </w:r>
      <w:r w:rsidRPr="00D274C8">
        <w:rPr>
          <w:rStyle w:val="VerbatimChar"/>
          <w:rFonts w:ascii="Times New Roman" w:hAnsi="Times New Roman" w:cs="Times New Roman"/>
        </w:rPr>
        <w:t xml:space="preserve">    COO --&gt; PROD[Production: 120]</w:t>
      </w:r>
      <w:r w:rsidRPr="00D274C8">
        <w:rPr>
          <w:rFonts w:ascii="Times New Roman" w:hAnsi="Times New Roman" w:cs="Times New Roman"/>
        </w:rPr>
        <w:br/>
      </w:r>
      <w:r w:rsidRPr="00D274C8">
        <w:rPr>
          <w:rStyle w:val="VerbatimChar"/>
          <w:rFonts w:ascii="Times New Roman" w:hAnsi="Times New Roman" w:cs="Times New Roman"/>
        </w:rPr>
        <w:t xml:space="preserve">    COO --&gt; QA[QA/QC: 15]</w:t>
      </w:r>
      <w:r w:rsidRPr="00D274C8">
        <w:rPr>
          <w:rFonts w:ascii="Times New Roman" w:hAnsi="Times New Roman" w:cs="Times New Roman"/>
        </w:rPr>
        <w:br/>
      </w:r>
      <w:r w:rsidRPr="00D274C8">
        <w:rPr>
          <w:rStyle w:val="VerbatimChar"/>
          <w:rFonts w:ascii="Times New Roman" w:hAnsi="Times New Roman" w:cs="Times New Roman"/>
        </w:rPr>
        <w:t xml:space="preserve">    COO --&gt; SCM[Supply Chain: 10]</w:t>
      </w:r>
      <w:r w:rsidRPr="00D274C8">
        <w:rPr>
          <w:rFonts w:ascii="Times New Roman" w:hAnsi="Times New Roman" w:cs="Times New Roman"/>
        </w:rPr>
        <w:br/>
      </w:r>
      <w:r w:rsidRPr="00D274C8">
        <w:rPr>
          <w:rStyle w:val="VerbatimChar"/>
          <w:rFonts w:ascii="Times New Roman" w:hAnsi="Times New Roman" w:cs="Times New Roman"/>
        </w:rPr>
        <w:t xml:space="preserve">    CMO --&gt; MKT[Marketing: 5]</w:t>
      </w:r>
      <w:r w:rsidRPr="00D274C8">
        <w:rPr>
          <w:rFonts w:ascii="Times New Roman" w:hAnsi="Times New Roman" w:cs="Times New Roman"/>
        </w:rPr>
        <w:br/>
      </w:r>
      <w:r w:rsidRPr="00D274C8">
        <w:rPr>
          <w:rStyle w:val="VerbatimChar"/>
          <w:rFonts w:ascii="Times New Roman" w:hAnsi="Times New Roman" w:cs="Times New Roman"/>
        </w:rPr>
        <w:t xml:space="preserve">    CMO --&gt; SALES[Sales: 20]</w:t>
      </w:r>
      <w:r w:rsidRPr="00D274C8">
        <w:rPr>
          <w:rFonts w:ascii="Times New Roman" w:hAnsi="Times New Roman" w:cs="Times New Roman"/>
        </w:rPr>
        <w:br/>
      </w:r>
      <w:r w:rsidRPr="00D274C8">
        <w:rPr>
          <w:rStyle w:val="VerbatimChar"/>
          <w:rFonts w:ascii="Times New Roman" w:hAnsi="Times New Roman" w:cs="Times New Roman"/>
        </w:rPr>
        <w:t xml:space="preserve">    CPO --&gt; PM[Product Management: 5]</w:t>
      </w:r>
      <w:r w:rsidRPr="00D274C8">
        <w:rPr>
          <w:rFonts w:ascii="Times New Roman" w:hAnsi="Times New Roman" w:cs="Times New Roman"/>
        </w:rPr>
        <w:br/>
      </w:r>
      <w:r w:rsidRPr="00D274C8">
        <w:rPr>
          <w:rStyle w:val="VerbatimChar"/>
          <w:rFonts w:ascii="Times New Roman" w:hAnsi="Times New Roman" w:cs="Times New Roman"/>
        </w:rPr>
        <w:t xml:space="preserve">    CPO --&gt; DESIGN[Design: 3]</w:t>
      </w:r>
      <w:r w:rsidRPr="00D274C8">
        <w:rPr>
          <w:rFonts w:ascii="Times New Roman" w:hAnsi="Times New Roman" w:cs="Times New Roman"/>
        </w:rPr>
        <w:br/>
      </w:r>
      <w:r w:rsidRPr="00D274C8">
        <w:rPr>
          <w:rStyle w:val="VerbatimChar"/>
          <w:rFonts w:ascii="Times New Roman" w:hAnsi="Times New Roman" w:cs="Times New Roman"/>
        </w:rPr>
        <w:t xml:space="preserve">    </w:t>
      </w:r>
      <w:r w:rsidRPr="00D274C8">
        <w:rPr>
          <w:rFonts w:ascii="Times New Roman" w:hAnsi="Times New Roman" w:cs="Times New Roman"/>
        </w:rPr>
        <w:br/>
      </w:r>
      <w:r w:rsidRPr="00D274C8">
        <w:rPr>
          <w:rStyle w:val="VerbatimChar"/>
          <w:rFonts w:ascii="Times New Roman" w:hAnsi="Times New Roman" w:cs="Times New Roman"/>
        </w:rPr>
        <w:t xml:space="preserve">    CEO --&gt; HR[HR &amp; Admin: 10]</w:t>
      </w:r>
      <w:r w:rsidRPr="00D274C8">
        <w:rPr>
          <w:rFonts w:ascii="Times New Roman" w:hAnsi="Times New Roman" w:cs="Times New Roman"/>
        </w:rPr>
        <w:br/>
      </w:r>
      <w:r w:rsidRPr="00D274C8">
        <w:rPr>
          <w:rStyle w:val="VerbatimChar"/>
          <w:rFonts w:ascii="Times New Roman" w:hAnsi="Times New Roman" w:cs="Times New Roman"/>
        </w:rPr>
        <w:t xml:space="preserve">    CEO --&gt; LEGAL[Legal &amp; Compliance: 3]</w:t>
      </w:r>
      <w:r w:rsidRPr="00D274C8">
        <w:rPr>
          <w:rFonts w:ascii="Times New Roman" w:hAnsi="Times New Roman" w:cs="Times New Roman"/>
        </w:rPr>
        <w:br/>
      </w:r>
      <w:r w:rsidRPr="00D274C8">
        <w:rPr>
          <w:rStyle w:val="VerbatimChar"/>
          <w:rFonts w:ascii="Times New Roman" w:hAnsi="Times New Roman" w:cs="Times New Roman"/>
        </w:rPr>
        <w:t xml:space="preserve">    CEO --&gt; IT[IT Support: 5]</w:t>
      </w:r>
    </w:p>
    <w:p w14:paraId="14B72D78"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Kế hoạch tuyển dụng:</w:t>
      </w:r>
    </w:p>
    <w:tbl>
      <w:tblPr>
        <w:tblStyle w:val="Table"/>
        <w:tblW w:w="5000" w:type="pct"/>
        <w:tblLayout w:type="fixed"/>
        <w:tblLook w:val="0020" w:firstRow="1" w:lastRow="0" w:firstColumn="0" w:lastColumn="0" w:noHBand="0" w:noVBand="0"/>
      </w:tblPr>
      <w:tblGrid>
        <w:gridCol w:w="1105"/>
        <w:gridCol w:w="1474"/>
        <w:gridCol w:w="1474"/>
        <w:gridCol w:w="1473"/>
        <w:gridCol w:w="1473"/>
        <w:gridCol w:w="1473"/>
        <w:gridCol w:w="1104"/>
      </w:tblGrid>
      <w:tr w:rsidR="009F68C2" w:rsidRPr="00D274C8" w14:paraId="2AFA8E1F"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913" w:type="dxa"/>
          </w:tcPr>
          <w:p w14:paraId="52581D4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Giai đoạn</w:t>
            </w:r>
          </w:p>
        </w:tc>
        <w:tc>
          <w:tcPr>
            <w:tcW w:w="1218" w:type="dxa"/>
          </w:tcPr>
          <w:p w14:paraId="1967E79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Tổng nhân sự</w:t>
            </w:r>
          </w:p>
        </w:tc>
        <w:tc>
          <w:tcPr>
            <w:tcW w:w="1218" w:type="dxa"/>
          </w:tcPr>
          <w:p w14:paraId="422D3C1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R&amp;D</w:t>
            </w:r>
          </w:p>
        </w:tc>
        <w:tc>
          <w:tcPr>
            <w:tcW w:w="1218" w:type="dxa"/>
          </w:tcPr>
          <w:p w14:paraId="5C661D5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Production</w:t>
            </w:r>
          </w:p>
        </w:tc>
        <w:tc>
          <w:tcPr>
            <w:tcW w:w="1218" w:type="dxa"/>
          </w:tcPr>
          <w:p w14:paraId="548038D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Sales</w:t>
            </w:r>
          </w:p>
        </w:tc>
        <w:tc>
          <w:tcPr>
            <w:tcW w:w="1218" w:type="dxa"/>
          </w:tcPr>
          <w:p w14:paraId="56109C3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Others</w:t>
            </w:r>
          </w:p>
        </w:tc>
        <w:tc>
          <w:tcPr>
            <w:tcW w:w="913" w:type="dxa"/>
          </w:tcPr>
          <w:p w14:paraId="5644DDB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1A3FBA3B" w14:textId="77777777">
        <w:tc>
          <w:tcPr>
            <w:tcW w:w="913" w:type="dxa"/>
          </w:tcPr>
          <w:p w14:paraId="692B108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2025</w:t>
            </w:r>
          </w:p>
        </w:tc>
        <w:tc>
          <w:tcPr>
            <w:tcW w:w="1218" w:type="dxa"/>
          </w:tcPr>
          <w:p w14:paraId="3426000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w:t>
            </w:r>
          </w:p>
        </w:tc>
        <w:tc>
          <w:tcPr>
            <w:tcW w:w="1218" w:type="dxa"/>
          </w:tcPr>
          <w:p w14:paraId="30DB14F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w:t>
            </w:r>
          </w:p>
        </w:tc>
        <w:tc>
          <w:tcPr>
            <w:tcW w:w="1218" w:type="dxa"/>
          </w:tcPr>
          <w:p w14:paraId="5FBFD8B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40</w:t>
            </w:r>
          </w:p>
        </w:tc>
        <w:tc>
          <w:tcPr>
            <w:tcW w:w="1218" w:type="dxa"/>
          </w:tcPr>
          <w:p w14:paraId="5DEAAD6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w:t>
            </w:r>
          </w:p>
        </w:tc>
        <w:tc>
          <w:tcPr>
            <w:tcW w:w="1218" w:type="dxa"/>
          </w:tcPr>
          <w:p w14:paraId="0F0BA4C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w:t>
            </w:r>
          </w:p>
        </w:tc>
        <w:tc>
          <w:tcPr>
            <w:tcW w:w="913" w:type="dxa"/>
          </w:tcPr>
          <w:p w14:paraId="4CBD6E5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Setup phase</w:t>
            </w:r>
          </w:p>
        </w:tc>
      </w:tr>
      <w:tr w:rsidR="009F68C2" w:rsidRPr="00D274C8" w14:paraId="5E53868D" w14:textId="77777777">
        <w:tc>
          <w:tcPr>
            <w:tcW w:w="913" w:type="dxa"/>
          </w:tcPr>
          <w:p w14:paraId="19D8381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2026</w:t>
            </w:r>
          </w:p>
        </w:tc>
        <w:tc>
          <w:tcPr>
            <w:tcW w:w="1218" w:type="dxa"/>
          </w:tcPr>
          <w:p w14:paraId="16ED596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140</w:t>
            </w:r>
          </w:p>
        </w:tc>
        <w:tc>
          <w:tcPr>
            <w:tcW w:w="1218" w:type="dxa"/>
          </w:tcPr>
          <w:p w14:paraId="2A8A6B2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28</w:t>
            </w:r>
          </w:p>
        </w:tc>
        <w:tc>
          <w:tcPr>
            <w:tcW w:w="1218" w:type="dxa"/>
          </w:tcPr>
          <w:p w14:paraId="1B3C8DC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w:t>
            </w:r>
          </w:p>
        </w:tc>
        <w:tc>
          <w:tcPr>
            <w:tcW w:w="1218" w:type="dxa"/>
          </w:tcPr>
          <w:p w14:paraId="7D170AD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w:t>
            </w:r>
          </w:p>
        </w:tc>
        <w:tc>
          <w:tcPr>
            <w:tcW w:w="1218" w:type="dxa"/>
          </w:tcPr>
          <w:p w14:paraId="7808B3B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17</w:t>
            </w:r>
          </w:p>
        </w:tc>
        <w:tc>
          <w:tcPr>
            <w:tcW w:w="913" w:type="dxa"/>
          </w:tcPr>
          <w:p w14:paraId="00E4A32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Ramp up</w:t>
            </w:r>
          </w:p>
        </w:tc>
      </w:tr>
      <w:tr w:rsidR="009F68C2" w:rsidRPr="00D274C8" w14:paraId="5647F472" w14:textId="77777777">
        <w:tc>
          <w:tcPr>
            <w:tcW w:w="913" w:type="dxa"/>
          </w:tcPr>
          <w:p w14:paraId="455DAD5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2027</w:t>
            </w:r>
          </w:p>
        </w:tc>
        <w:tc>
          <w:tcPr>
            <w:tcW w:w="1218" w:type="dxa"/>
          </w:tcPr>
          <w:p w14:paraId="35CF809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180</w:t>
            </w:r>
          </w:p>
        </w:tc>
        <w:tc>
          <w:tcPr>
            <w:tcW w:w="1218" w:type="dxa"/>
          </w:tcPr>
          <w:p w14:paraId="74847A6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32</w:t>
            </w:r>
          </w:p>
        </w:tc>
        <w:tc>
          <w:tcPr>
            <w:tcW w:w="1218" w:type="dxa"/>
          </w:tcPr>
          <w:p w14:paraId="19592DB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110</w:t>
            </w:r>
          </w:p>
        </w:tc>
        <w:tc>
          <w:tcPr>
            <w:tcW w:w="1218" w:type="dxa"/>
          </w:tcPr>
          <w:p w14:paraId="0D3CA7F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w:t>
            </w:r>
          </w:p>
        </w:tc>
        <w:tc>
          <w:tcPr>
            <w:tcW w:w="1218" w:type="dxa"/>
          </w:tcPr>
          <w:p w14:paraId="6B0495A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w:t>
            </w:r>
          </w:p>
        </w:tc>
        <w:tc>
          <w:tcPr>
            <w:tcW w:w="913" w:type="dxa"/>
          </w:tcPr>
          <w:p w14:paraId="29EF241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Scale</w:t>
            </w:r>
          </w:p>
        </w:tc>
      </w:tr>
      <w:tr w:rsidR="009F68C2" w:rsidRPr="00D274C8" w14:paraId="6848A297" w14:textId="77777777">
        <w:tc>
          <w:tcPr>
            <w:tcW w:w="913" w:type="dxa"/>
          </w:tcPr>
          <w:p w14:paraId="2179A9C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2028</w:t>
            </w:r>
          </w:p>
        </w:tc>
        <w:tc>
          <w:tcPr>
            <w:tcW w:w="1218" w:type="dxa"/>
          </w:tcPr>
          <w:p w14:paraId="53742F5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w:t>
            </w:r>
          </w:p>
        </w:tc>
        <w:tc>
          <w:tcPr>
            <w:tcW w:w="1218" w:type="dxa"/>
          </w:tcPr>
          <w:p w14:paraId="2B49A90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35</w:t>
            </w:r>
          </w:p>
        </w:tc>
        <w:tc>
          <w:tcPr>
            <w:tcW w:w="1218" w:type="dxa"/>
          </w:tcPr>
          <w:p w14:paraId="43E530E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120</w:t>
            </w:r>
          </w:p>
        </w:tc>
        <w:tc>
          <w:tcPr>
            <w:tcW w:w="1218" w:type="dxa"/>
          </w:tcPr>
          <w:p w14:paraId="4A91E7D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w:t>
            </w:r>
          </w:p>
        </w:tc>
        <w:tc>
          <w:tcPr>
            <w:tcW w:w="1218" w:type="dxa"/>
          </w:tcPr>
          <w:p w14:paraId="5A77AF0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w:t>
            </w:r>
          </w:p>
        </w:tc>
        <w:tc>
          <w:tcPr>
            <w:tcW w:w="913" w:type="dxa"/>
          </w:tcPr>
          <w:p w14:paraId="3C82281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Optimize</w:t>
            </w:r>
          </w:p>
        </w:tc>
      </w:tr>
      <w:tr w:rsidR="009F68C2" w:rsidRPr="00D274C8" w14:paraId="4D5679E9" w14:textId="77777777">
        <w:tc>
          <w:tcPr>
            <w:tcW w:w="913" w:type="dxa"/>
          </w:tcPr>
          <w:p w14:paraId="4592697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2029</w:t>
            </w:r>
          </w:p>
        </w:tc>
        <w:tc>
          <w:tcPr>
            <w:tcW w:w="1218" w:type="dxa"/>
          </w:tcPr>
          <w:p w14:paraId="1CE43E8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206</w:t>
            </w:r>
          </w:p>
        </w:tc>
        <w:tc>
          <w:tcPr>
            <w:tcW w:w="1218" w:type="dxa"/>
          </w:tcPr>
          <w:p w14:paraId="7B3F0A5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36</w:t>
            </w:r>
          </w:p>
        </w:tc>
        <w:tc>
          <w:tcPr>
            <w:tcW w:w="1218" w:type="dxa"/>
          </w:tcPr>
          <w:p w14:paraId="3C7CBB3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120</w:t>
            </w:r>
          </w:p>
        </w:tc>
        <w:tc>
          <w:tcPr>
            <w:tcW w:w="1218" w:type="dxa"/>
          </w:tcPr>
          <w:p w14:paraId="18281B4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w:t>
            </w:r>
          </w:p>
        </w:tc>
        <w:tc>
          <w:tcPr>
            <w:tcW w:w="1218" w:type="dxa"/>
          </w:tcPr>
          <w:p w14:paraId="55AC5AB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w:t>
            </w:r>
          </w:p>
        </w:tc>
        <w:tc>
          <w:tcPr>
            <w:tcW w:w="913" w:type="dxa"/>
          </w:tcPr>
          <w:p w14:paraId="5022424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Mature</w:t>
            </w:r>
          </w:p>
        </w:tc>
      </w:tr>
      <w:tr w:rsidR="009F68C2" w:rsidRPr="00D274C8" w14:paraId="6DE7E26C" w14:textId="77777777">
        <w:tc>
          <w:tcPr>
            <w:tcW w:w="913" w:type="dxa"/>
          </w:tcPr>
          <w:p w14:paraId="098FB5B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2030+</w:t>
            </w:r>
          </w:p>
        </w:tc>
        <w:tc>
          <w:tcPr>
            <w:tcW w:w="1218" w:type="dxa"/>
          </w:tcPr>
          <w:p w14:paraId="693BE22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250-350</w:t>
            </w:r>
          </w:p>
        </w:tc>
        <w:tc>
          <w:tcPr>
            <w:tcW w:w="1218" w:type="dxa"/>
          </w:tcPr>
          <w:p w14:paraId="39610CB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w:t>
            </w:r>
          </w:p>
        </w:tc>
        <w:tc>
          <w:tcPr>
            <w:tcW w:w="1218" w:type="dxa"/>
          </w:tcPr>
          <w:p w14:paraId="5B3110E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150-200</w:t>
            </w:r>
          </w:p>
        </w:tc>
        <w:tc>
          <w:tcPr>
            <w:tcW w:w="1218" w:type="dxa"/>
          </w:tcPr>
          <w:p w14:paraId="0461907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35</w:t>
            </w:r>
          </w:p>
        </w:tc>
        <w:tc>
          <w:tcPr>
            <w:tcW w:w="1218" w:type="dxa"/>
          </w:tcPr>
          <w:p w14:paraId="2DF0AB7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w:t>
            </w:r>
          </w:p>
        </w:tc>
        <w:tc>
          <w:tcPr>
            <w:tcW w:w="913" w:type="dxa"/>
          </w:tcPr>
          <w:p w14:paraId="04EF5DA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Expansion</w:t>
            </w:r>
          </w:p>
        </w:tc>
      </w:tr>
    </w:tbl>
    <w:p w14:paraId="73E6298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Thông tin liên hệ công ty:</w:t>
      </w:r>
    </w:p>
    <w:tbl>
      <w:tblPr>
        <w:tblStyle w:val="Table"/>
        <w:tblW w:w="5000" w:type="pct"/>
        <w:tblLayout w:type="fixed"/>
        <w:tblLook w:val="0020" w:firstRow="1" w:lastRow="0" w:firstColumn="0" w:lastColumn="0" w:noHBand="0" w:noVBand="0"/>
      </w:tblPr>
      <w:tblGrid>
        <w:gridCol w:w="4788"/>
        <w:gridCol w:w="4788"/>
      </w:tblGrid>
      <w:tr w:rsidR="009F68C2" w:rsidRPr="00D274C8" w14:paraId="3BA7FE2C"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3960" w:type="dxa"/>
          </w:tcPr>
          <w:p w14:paraId="5FD3968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Thông tin</w:t>
            </w:r>
          </w:p>
        </w:tc>
        <w:tc>
          <w:tcPr>
            <w:tcW w:w="3960" w:type="dxa"/>
          </w:tcPr>
          <w:p w14:paraId="5342905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 tiết</w:t>
            </w:r>
          </w:p>
        </w:tc>
      </w:tr>
      <w:tr w:rsidR="009F68C2" w:rsidRPr="00D274C8" w14:paraId="7EAA8CA8" w14:textId="77777777">
        <w:tc>
          <w:tcPr>
            <w:tcW w:w="3960" w:type="dxa"/>
          </w:tcPr>
          <w:p w14:paraId="36CEAA0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Địa chỉ trụ sở</w:t>
            </w:r>
          </w:p>
        </w:tc>
        <w:tc>
          <w:tcPr>
            <w:tcW w:w="3960" w:type="dxa"/>
          </w:tcPr>
          <w:p w14:paraId="315E031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Lô E2-03, Đường D1, Khu Công nghệ cao TP.HCM, Quận 9, TP.HCM</w:t>
            </w:r>
          </w:p>
        </w:tc>
      </w:tr>
      <w:tr w:rsidR="009F68C2" w:rsidRPr="00D274C8" w14:paraId="64A500A2" w14:textId="77777777">
        <w:tc>
          <w:tcPr>
            <w:tcW w:w="3960" w:type="dxa"/>
          </w:tcPr>
          <w:p w14:paraId="6FE3056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Điện thoại</w:t>
            </w:r>
          </w:p>
        </w:tc>
        <w:tc>
          <w:tcPr>
            <w:tcW w:w="3960" w:type="dxa"/>
          </w:tcPr>
          <w:p w14:paraId="73537B1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+84 28 3715 XXXX</w:t>
            </w:r>
          </w:p>
        </w:tc>
      </w:tr>
      <w:tr w:rsidR="009F68C2" w:rsidRPr="00D274C8" w14:paraId="354EF76B" w14:textId="77777777">
        <w:tc>
          <w:tcPr>
            <w:tcW w:w="3960" w:type="dxa"/>
          </w:tcPr>
          <w:p w14:paraId="29162F6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Email</w:t>
            </w:r>
          </w:p>
        </w:tc>
        <w:tc>
          <w:tcPr>
            <w:tcW w:w="3960" w:type="dxa"/>
          </w:tcPr>
          <w:p w14:paraId="53245EA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contact@mekongtech.vn</w:t>
            </w:r>
          </w:p>
        </w:tc>
      </w:tr>
      <w:tr w:rsidR="009F68C2" w:rsidRPr="00D274C8" w14:paraId="3E736E88" w14:textId="77777777">
        <w:tc>
          <w:tcPr>
            <w:tcW w:w="3960" w:type="dxa"/>
          </w:tcPr>
          <w:p w14:paraId="31768EC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Website</w:t>
            </w:r>
          </w:p>
        </w:tc>
        <w:tc>
          <w:tcPr>
            <w:tcW w:w="3960" w:type="dxa"/>
          </w:tcPr>
          <w:p w14:paraId="2C511A8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www.mekongtech.vn (đang xây dựng)</w:t>
            </w:r>
          </w:p>
        </w:tc>
      </w:tr>
      <w:tr w:rsidR="009F68C2" w:rsidRPr="00D274C8" w14:paraId="64339C1D" w14:textId="77777777">
        <w:tc>
          <w:tcPr>
            <w:tcW w:w="3960" w:type="dxa"/>
          </w:tcPr>
          <w:p w14:paraId="6D6427C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Đại diện pháp luật</w:t>
            </w:r>
          </w:p>
        </w:tc>
        <w:tc>
          <w:tcPr>
            <w:tcW w:w="3960" w:type="dxa"/>
          </w:tcPr>
          <w:p w14:paraId="3657DFD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Phạm Xuân Quốc - CEO</w:t>
            </w:r>
          </w:p>
        </w:tc>
      </w:tr>
      <w:tr w:rsidR="009F68C2" w:rsidRPr="00D274C8" w14:paraId="0CC4E21F" w14:textId="77777777">
        <w:tc>
          <w:tcPr>
            <w:tcW w:w="3960" w:type="dxa"/>
          </w:tcPr>
          <w:p w14:paraId="2AF8F04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Liên hệ dự án</w:t>
            </w:r>
          </w:p>
        </w:tc>
        <w:tc>
          <w:tcPr>
            <w:tcW w:w="3960" w:type="dxa"/>
          </w:tcPr>
          <w:p w14:paraId="2B26DBA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Phạm Đình Chương - CTO (cto@mekongtech.vn)</w:t>
            </w:r>
          </w:p>
        </w:tc>
      </w:tr>
    </w:tbl>
    <w:p w14:paraId="782373EF"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24351EC0">
          <v:rect id="_x0000_i1092" style="width:0;height:1.5pt" o:hralign="center" o:hrstd="t" o:hr="t"/>
        </w:pict>
      </w:r>
    </w:p>
    <w:p w14:paraId="03238C44" w14:textId="77777777" w:rsidR="009F68C2" w:rsidRPr="00D274C8" w:rsidRDefault="00CC558F">
      <w:pPr>
        <w:pStyle w:val="Heading2"/>
        <w:rPr>
          <w:rFonts w:ascii="Times New Roman" w:hAnsi="Times New Roman" w:cs="Times New Roman"/>
        </w:rPr>
      </w:pPr>
      <w:bookmarkStart w:id="105" w:name="kết-luận-và-kêu-gọi-hành-động"/>
      <w:bookmarkEnd w:id="98"/>
      <w:bookmarkEnd w:id="104"/>
      <w:r w:rsidRPr="00D274C8">
        <w:rPr>
          <w:rStyle w:val="SectionNumber"/>
          <w:rFonts w:ascii="Times New Roman" w:hAnsi="Times New Roman" w:cs="Times New Roman"/>
        </w:rPr>
        <w:t>7.2</w:t>
      </w:r>
      <w:r w:rsidRPr="00D274C8">
        <w:rPr>
          <w:rFonts w:ascii="Times New Roman" w:hAnsi="Times New Roman" w:cs="Times New Roman"/>
        </w:rPr>
        <w:tab/>
        <w:t>16. KẾT LUẬN VÀ KÊU GỌI HÀNH ĐỘNG</w:t>
      </w:r>
    </w:p>
    <w:p w14:paraId="05C8CAAC" w14:textId="77777777" w:rsidR="009F68C2" w:rsidRPr="00D274C8" w:rsidRDefault="00CC558F">
      <w:pPr>
        <w:pStyle w:val="Heading3"/>
        <w:rPr>
          <w:rFonts w:ascii="Times New Roman" w:hAnsi="Times New Roman" w:cs="Times New Roman"/>
        </w:rPr>
      </w:pPr>
      <w:bookmarkStart w:id="106" w:name="tóm-tắt-các-điểm-mạnh-của-dự-án"/>
      <w:r w:rsidRPr="00D274C8">
        <w:rPr>
          <w:rStyle w:val="SectionNumber"/>
          <w:rFonts w:ascii="Times New Roman" w:hAnsi="Times New Roman" w:cs="Times New Roman"/>
        </w:rPr>
        <w:t>7.2.1</w:t>
      </w:r>
      <w:r w:rsidRPr="00D274C8">
        <w:rPr>
          <w:rFonts w:ascii="Times New Roman" w:hAnsi="Times New Roman" w:cs="Times New Roman"/>
        </w:rPr>
        <w:tab/>
        <w:t>16.1. Tóm tắt các điểm mạnh của dự án</w:t>
      </w:r>
    </w:p>
    <w:p w14:paraId="0313E449"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Mekong Technology là dự án công nghệ cao đầy hứa hẹn với 10 lợi thế cạnh tranh then chốt:</w:t>
      </w:r>
    </w:p>
    <w:p w14:paraId="2D2966A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 Thị trường lớn và tăng trưởng nhanh:</w:t>
      </w:r>
      <w:r w:rsidRPr="00D274C8">
        <w:rPr>
          <w:rFonts w:ascii="Times New Roman" w:hAnsi="Times New Roman" w:cs="Times New Roman"/>
        </w:rPr>
        <w:t xml:space="preserve"> - Thị trường IoT toàn cầu: 1.386 tỷ USD năm 2030 (CAGR 19,2%) - Thị trường IoT Việt Nam: 13,2 tỷ USD năm 2030 (CAGR 26,2% - nhanh nhất ASEAN) - 83.035 DNNVV Việt Nam cần chuyển đổi số ngay - Cơ hội xuất khẩu ASEAN: 59,5 tỷ USD năm 2030</w:t>
      </w:r>
    </w:p>
    <w:p w14:paraId="2854E53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2. Khoảng trống công nghệ rõ ràng:</w:t>
      </w:r>
      <w:r w:rsidRPr="00D274C8">
        <w:rPr>
          <w:rFonts w:ascii="Times New Roman" w:hAnsi="Times New Roman" w:cs="Times New Roman"/>
        </w:rPr>
        <w:t xml:space="preserve"> - Việt Nam nhập khẩu 90% thiết bị IoT/Robot - Thiếu nhà sản xuất nội địa có năng lực TRL 7-8 - DNNVV Việt Nam cần sản phẩm “vừa túi tiền” (rẻ hơn 20-40% so với Siemens/Schneider) - Nhu cầu customization và support tiếng Việt cao</w:t>
      </w:r>
    </w:p>
    <w:p w14:paraId="5BE9C41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3. Chuyển giao công nghệ từ đối tác uy tín:</w:t>
      </w:r>
      <w:r w:rsidRPr="00D274C8">
        <w:rPr>
          <w:rFonts w:ascii="Times New Roman" w:hAnsi="Times New Roman" w:cs="Times New Roman"/>
        </w:rPr>
        <w:t xml:space="preserve"> - 5 đối tác quốc tế: KUKA (Đức), Tuya (Trung Quốc), DALY, Hikvision, Tohin (Nhật) - Giá trị chuyển giao: 7,5M USD - TRL 7-8 ngay từ đầu, rút ngắn 3-5 năm R&amp;D - Giảm 70% rủi ro kỹ thuật</w:t>
      </w:r>
    </w:p>
    <w:p w14:paraId="3215B70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4. Đội ngũ R&amp;D chất lượng cao:</w:t>
      </w:r>
      <w:r w:rsidRPr="00D274C8">
        <w:rPr>
          <w:rFonts w:ascii="Times New Roman" w:hAnsi="Times New Roman" w:cs="Times New Roman"/>
        </w:rPr>
        <w:t xml:space="preserve"> - 36 engineers (GĐ1), 60 (GĐ2), 100 (GĐ3) - PhD: 6, Master: 18, Kỹ sư: 12 - Kinh nghiệm tại Samsung, Bosch, FPT, KUKA - Hợp tác 4 trường đại học top Việt Nam</w:t>
      </w:r>
    </w:p>
    <w:p w14:paraId="061A376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5. Chính sách ưu đãi hấp dẫn:</w:t>
      </w:r>
      <w:r w:rsidRPr="00D274C8">
        <w:rPr>
          <w:rFonts w:ascii="Times New Roman" w:hAnsi="Times New Roman" w:cs="Times New Roman"/>
        </w:rPr>
        <w:t xml:space="preserve"> - QĐ 38/2020: Thuế 10% (thay vì 20%), miễn 4 năm, giảm 50% trong 9 năm - QĐ 2117: Trợ cấp R&amp;D 2M USD - NĐ 76/2018: Hỗ trợ khởi nghiệp sáng tạo - → Lợi thế thuế 8-12% so với doanh nghiệp thường</w:t>
      </w:r>
    </w:p>
    <w:p w14:paraId="36CBE09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6. Năng lực tài chính vững mạnh:</w:t>
      </w:r>
      <w:r w:rsidRPr="00D274C8">
        <w:rPr>
          <w:rFonts w:ascii="Times New Roman" w:hAnsi="Times New Roman" w:cs="Times New Roman"/>
        </w:rPr>
        <w:t xml:space="preserve"> - Vốn 20M USD (Chủ 12M, Vay 6M, Trợ cấp 2M) - Vốn chủ 60% → độc lập, không phụ thuộc fundraising ngắn hạn - Cash flow dương từ năm 3 - Exit potential: IPO hoặc M&amp;A 80-120M USD (2032-2035)</w:t>
      </w:r>
    </w:p>
    <w:p w14:paraId="467455A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7. Danh mục sản phẩm đa dạng:</w:t>
      </w:r>
      <w:r w:rsidRPr="00D274C8">
        <w:rPr>
          <w:rFonts w:ascii="Times New Roman" w:hAnsi="Times New Roman" w:cs="Times New Roman"/>
        </w:rPr>
        <w:t xml:space="preserve"> - 7 dòng sản phẩm: IoT Gateway (MK-100/200/300), AMR (100/500/1000), AGV, OHT, Module, Platform, Services - One-stop-shop cho khách hàng → tăng ARPU 2-3 lần - Lộ trình sản phẩm rõ ràng đến 2035</w:t>
      </w:r>
    </w:p>
    <w:p w14:paraId="7806BC1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8. Nội địa hóa cao:</w:t>
      </w:r>
      <w:r w:rsidRPr="00D274C8">
        <w:rPr>
          <w:rFonts w:ascii="Times New Roman" w:hAnsi="Times New Roman" w:cs="Times New Roman"/>
        </w:rPr>
        <w:t xml:space="preserve"> - 50% (GĐ1) → 70% (GĐ3) linh kiện nội địa - Giảm phụ thuộc nhập khẩu, giá thành thấp hơn 20-30% - Tận dụng chuỗi cung ứng Việt Nam, ASEAN - Tạo giá trị gia tăng trong nước</w:t>
      </w:r>
    </w:p>
    <w:p w14:paraId="356B7336"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9. Tác động kinh tế-xã hội-môi trường:</w:t>
      </w:r>
      <w:r w:rsidRPr="00D274C8">
        <w:rPr>
          <w:rFonts w:ascii="Times New Roman" w:hAnsi="Times New Roman" w:cs="Times New Roman"/>
        </w:rPr>
        <w:t xml:space="preserve"> - 200+ việc làm chất lượng cao, lương trung bình 1.500 USD/tháng - 50M+ USD thuế/năm đóng góp ngân sách - 500 kỹ sư được đào tạo tại 4 trường ĐH - CO2 -25%, Tái chế 95%, Energy efficiency +30%</w:t>
      </w:r>
    </w:p>
    <w:p w14:paraId="762FADF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10. Chỉ số tài chính hấp dẫn:</w:t>
      </w:r>
      <w:r w:rsidRPr="00D274C8">
        <w:rPr>
          <w:rFonts w:ascii="Times New Roman" w:hAnsi="Times New Roman" w:cs="Times New Roman"/>
        </w:rPr>
        <w:t xml:space="preserve"> - </w:t>
      </w:r>
      <w:r w:rsidRPr="00D274C8">
        <w:rPr>
          <w:rFonts w:ascii="Times New Roman" w:hAnsi="Times New Roman" w:cs="Times New Roman"/>
          <w:b/>
          <w:bCs/>
        </w:rPr>
        <w:t>NPV: 15,20M USD</w:t>
      </w:r>
      <w:r w:rsidRPr="00D274C8">
        <w:rPr>
          <w:rFonts w:ascii="Times New Roman" w:hAnsi="Times New Roman" w:cs="Times New Roman"/>
        </w:rPr>
        <w:t xml:space="preserve"> (chiết khấu 12%) - </w:t>
      </w:r>
      <w:r w:rsidRPr="00D274C8">
        <w:rPr>
          <w:rFonts w:ascii="Times New Roman" w:hAnsi="Times New Roman" w:cs="Times New Roman"/>
          <w:b/>
          <w:bCs/>
        </w:rPr>
        <w:t>IRR: 15,2%</w:t>
      </w:r>
      <w:r w:rsidRPr="00D274C8">
        <w:rPr>
          <w:rFonts w:ascii="Times New Roman" w:hAnsi="Times New Roman" w:cs="Times New Roman"/>
        </w:rPr>
        <w:t xml:space="preserve"> &gt; WACC 10% → Khả thi - </w:t>
      </w:r>
      <w:r w:rsidRPr="00D274C8">
        <w:rPr>
          <w:rFonts w:ascii="Times New Roman" w:hAnsi="Times New Roman" w:cs="Times New Roman"/>
          <w:b/>
          <w:bCs/>
        </w:rPr>
        <w:t>Payback: 8,5 năm</w:t>
      </w:r>
      <w:r w:rsidRPr="00D274C8">
        <w:rPr>
          <w:rFonts w:ascii="Times New Roman" w:hAnsi="Times New Roman" w:cs="Times New Roman"/>
        </w:rPr>
        <w:t xml:space="preserve"> trong vòng 10 năm - </w:t>
      </w:r>
      <w:r w:rsidRPr="00D274C8">
        <w:rPr>
          <w:rFonts w:ascii="Times New Roman" w:hAnsi="Times New Roman" w:cs="Times New Roman"/>
          <w:b/>
          <w:bCs/>
        </w:rPr>
        <w:t>ROI: 76%</w:t>
      </w:r>
      <w:r w:rsidRPr="00D274C8">
        <w:rPr>
          <w:rFonts w:ascii="Times New Roman" w:hAnsi="Times New Roman" w:cs="Times New Roman"/>
        </w:rPr>
        <w:t xml:space="preserve"> lợi nhuận trên vốn đầu tư - </w:t>
      </w:r>
      <w:r w:rsidRPr="00D274C8">
        <w:rPr>
          <w:rFonts w:ascii="Times New Roman" w:hAnsi="Times New Roman" w:cs="Times New Roman"/>
          <w:b/>
          <w:bCs/>
        </w:rPr>
        <w:t>Margin: 50% EBITDA, 41% Net</w:t>
      </w:r>
      <w:r w:rsidRPr="00D274C8">
        <w:rPr>
          <w:rFonts w:ascii="Times New Roman" w:hAnsi="Times New Roman" w:cs="Times New Roman"/>
        </w:rPr>
        <w:t xml:space="preserve"> (GĐ2)</w:t>
      </w:r>
    </w:p>
    <w:p w14:paraId="1E31C449" w14:textId="77777777" w:rsidR="009F68C2" w:rsidRPr="00D274C8" w:rsidRDefault="00CC558F">
      <w:pPr>
        <w:pStyle w:val="Heading3"/>
        <w:rPr>
          <w:rFonts w:ascii="Times New Roman" w:hAnsi="Times New Roman" w:cs="Times New Roman"/>
        </w:rPr>
      </w:pPr>
      <w:bookmarkStart w:id="107" w:name="lời-kêu-gọi-hành-động"/>
      <w:bookmarkEnd w:id="106"/>
      <w:r w:rsidRPr="00D274C8">
        <w:rPr>
          <w:rStyle w:val="SectionNumber"/>
          <w:rFonts w:ascii="Times New Roman" w:hAnsi="Times New Roman" w:cs="Times New Roman"/>
        </w:rPr>
        <w:t>7.2.2</w:t>
      </w:r>
      <w:r w:rsidRPr="00D274C8">
        <w:rPr>
          <w:rFonts w:ascii="Times New Roman" w:hAnsi="Times New Roman" w:cs="Times New Roman"/>
        </w:rPr>
        <w:tab/>
        <w:t>16.2. Lời kêu gọi hành động</w:t>
      </w:r>
    </w:p>
    <w:p w14:paraId="7643D931"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Kính gửi: Ban Quản lý Khu Công nghệ cao TP.HCM</w:t>
      </w:r>
    </w:p>
    <w:p w14:paraId="23F0213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 xml:space="preserve">Mekong Technology xin trân trọng đề nghị Ban Quản lý xem xét và phê duyệt dự án </w:t>
      </w:r>
      <w:r w:rsidRPr="00D274C8">
        <w:rPr>
          <w:rFonts w:ascii="Times New Roman" w:hAnsi="Times New Roman" w:cs="Times New Roman"/>
          <w:b/>
          <w:bCs/>
        </w:rPr>
        <w:t>“Nghiên cứu, phát triển và sản xuất thiết bị IoT và Robot công nghiệp phục vụ chuyển đổi số doanh nghiệp”</w:t>
      </w:r>
      <w:r w:rsidRPr="00D274C8">
        <w:rPr>
          <w:rFonts w:ascii="Times New Roman" w:hAnsi="Times New Roman" w:cs="Times New Roman"/>
        </w:rPr>
        <w:t xml:space="preserve"> với các điểm nổi bật:</w:t>
      </w:r>
    </w:p>
    <w:p w14:paraId="4E38057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 Phù hợp với định hướng phát triển KCNC TP.HCM:</w:t>
      </w:r>
      <w:r w:rsidRPr="00D274C8">
        <w:rPr>
          <w:rFonts w:ascii="Times New Roman" w:hAnsi="Times New Roman" w:cs="Times New Roman"/>
        </w:rPr>
        <w:t xml:space="preserve"> - Thuộc lĩnh vực ưu tiên: Công nghệ thông tin, Vi điện tử, Cơ khí chính xác, Tự động hóa - Phù hợp [QĐ 38/2020/QĐ-TTg – Phụ lục II, Mục 1.1 (Vi điện tử), Mục 1.2 (CNTT), Mục 2.1 (Cơ khí chính xác), Mục 2.2 (Tự động hóa)] (TTCP, 2020) - Phù hợp [QĐ 2117/QĐ-TTg – Điều 1, Khoản 1 (Tiêu chí dự án công nghệ cao ưu tiên)] (TTCP, 2020) - Đáp ứng tiêu chí [NĐ 76/2018/NĐ-CP – Điều 4, Khoản 2 (Tiêu chí doanh nghiệp CNCT: R&amp;D/VA ≥10%), Điều 21 (Ưu đãi thuế)] (Chính phủ, 2018)</w:t>
      </w:r>
    </w:p>
    <w:p w14:paraId="56376E91"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2. Đóng góp cho phát triển kinh tế-xã hội:</w:t>
      </w:r>
      <w:r w:rsidRPr="00D274C8">
        <w:rPr>
          <w:rFonts w:ascii="Times New Roman" w:hAnsi="Times New Roman" w:cs="Times New Roman"/>
        </w:rPr>
        <w:t xml:space="preserve"> - Tạo 200+ việc làm chất lượng cao, lương 1.500 USD/tháng (gấp 3 lần thu nhập bình quân) - Đóng góp 50M+ USD thuế/năm cho ngân sách nhà nước - Đào tạo 500 kỹ sư IoT/Robotics cho ngành công nghiệp Việt Nam - Giảm 90% nhập khẩu thiết bị IoT/Robot, tăng tự chủ công nghệ</w:t>
      </w:r>
    </w:p>
    <w:p w14:paraId="27998892"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3. Năng lực triển khai đầy đủ:</w:t>
      </w:r>
      <w:r w:rsidRPr="00D274C8">
        <w:rPr>
          <w:rFonts w:ascii="Times New Roman" w:hAnsi="Times New Roman" w:cs="Times New Roman"/>
        </w:rPr>
        <w:t xml:space="preserve"> - </w:t>
      </w:r>
      <w:r w:rsidRPr="00D274C8">
        <w:rPr>
          <w:rFonts w:ascii="Segoe UI Symbol" w:hAnsi="Segoe UI Symbol" w:cs="Segoe UI Symbol"/>
        </w:rPr>
        <w:t>✓</w:t>
      </w:r>
      <w:r w:rsidRPr="00D274C8">
        <w:rPr>
          <w:rFonts w:ascii="Times New Roman" w:hAnsi="Times New Roman" w:cs="Times New Roman"/>
        </w:rPr>
        <w:t xml:space="preserve"> Vốn 20M USD cam kết (Chủ 12M đã ký, Vay 6M có LOI, Trợ cấp 2M đăng ký) - </w:t>
      </w:r>
      <w:r w:rsidRPr="00D274C8">
        <w:rPr>
          <w:rFonts w:ascii="Segoe UI Symbol" w:hAnsi="Segoe UI Symbol" w:cs="Segoe UI Symbol"/>
        </w:rPr>
        <w:t>✓</w:t>
      </w:r>
      <w:r w:rsidRPr="00D274C8">
        <w:rPr>
          <w:rFonts w:ascii="Times New Roman" w:hAnsi="Times New Roman" w:cs="Times New Roman"/>
        </w:rPr>
        <w:t xml:space="preserve"> Công nghệ TRL 7-8 từ 5 đối tác quốc tế uy tín - </w:t>
      </w:r>
      <w:r w:rsidRPr="00D274C8">
        <w:rPr>
          <w:rFonts w:ascii="Segoe UI Symbol" w:hAnsi="Segoe UI Symbol" w:cs="Segoe UI Symbol"/>
        </w:rPr>
        <w:t>✓</w:t>
      </w:r>
      <w:r w:rsidRPr="00D274C8">
        <w:rPr>
          <w:rFonts w:ascii="Times New Roman" w:hAnsi="Times New Roman" w:cs="Times New Roman"/>
        </w:rPr>
        <w:t xml:space="preserve"> Đội ngũ 36 R&amp;D có trình độ cao (6 PhD, 18 Master) - </w:t>
      </w:r>
      <w:r w:rsidRPr="00D274C8">
        <w:rPr>
          <w:rFonts w:ascii="Segoe UI Symbol" w:hAnsi="Segoe UI Symbol" w:cs="Segoe UI Symbol"/>
        </w:rPr>
        <w:t>✓</w:t>
      </w:r>
      <w:r w:rsidRPr="00D274C8">
        <w:rPr>
          <w:rFonts w:ascii="Times New Roman" w:hAnsi="Times New Roman" w:cs="Times New Roman"/>
        </w:rPr>
        <w:t xml:space="preserve"> Pilot projects với 5 khách hàng (giá trị 485K USD) - </w:t>
      </w:r>
      <w:r w:rsidRPr="00D274C8">
        <w:rPr>
          <w:rFonts w:ascii="Segoe UI Symbol" w:hAnsi="Segoe UI Symbol" w:cs="Segoe UI Symbol"/>
        </w:rPr>
        <w:t>✓</w:t>
      </w:r>
      <w:r w:rsidRPr="00D274C8">
        <w:rPr>
          <w:rFonts w:ascii="Times New Roman" w:hAnsi="Times New Roman" w:cs="Times New Roman"/>
        </w:rPr>
        <w:t xml:space="preserve"> Hợp tác 4 trường ĐH top Việt Nam</w:t>
      </w:r>
    </w:p>
    <w:p w14:paraId="4818FEF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4. Hiệu quả tài chính và khả thi:</w:t>
      </w:r>
      <w:r w:rsidRPr="00D274C8">
        <w:rPr>
          <w:rFonts w:ascii="Times New Roman" w:hAnsi="Times New Roman" w:cs="Times New Roman"/>
        </w:rPr>
        <w:t xml:space="preserve"> - NPV 15,20M USD, IRR 15,2%, Payback 8,5 năm → Khả thi cao - Doanh thu 119,71M USD, VA 42,07M USD (10 năm) - VA tính theo chuẩn IFRS conservative - Kịch bản Worst case vẫn NPV dương (+3,8M USD) - Break-even tại 55% công suất → Margin of safety 45%</w:t>
      </w:r>
    </w:p>
    <w:p w14:paraId="01FB015C"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5. Cam kết thực hiện:</w:t>
      </w:r>
      <w:r w:rsidRPr="00D274C8">
        <w:rPr>
          <w:rFonts w:ascii="Times New Roman" w:hAnsi="Times New Roman" w:cs="Times New Roman"/>
        </w:rPr>
        <w:t xml:space="preserve"> - Khởi công xây dựng Q1/2025, vận hành thử nghiệm Q4/2025 - Ra sản phẩm thương mại </w:t>
      </w:r>
      <w:r w:rsidRPr="00D274C8">
        <w:rPr>
          <w:rFonts w:ascii="Times New Roman" w:hAnsi="Times New Roman" w:cs="Times New Roman"/>
          <w:b/>
          <w:bCs/>
        </w:rPr>
        <w:t>Q4/2026</w:t>
      </w:r>
      <w:r w:rsidRPr="00D274C8">
        <w:rPr>
          <w:rFonts w:ascii="Times New Roman" w:hAnsi="Times New Roman" w:cs="Times New Roman"/>
        </w:rPr>
        <w:t xml:space="preserve"> (điều chỉnh +6 tháng để đảm bảo TRL 8-9 thực sự) - Đạt công suất thiết kế 5.000 sản phẩm/năm vào 2027 - Tuân thủ đầy đủ ISO 9001/14001/45001, CE, RoHS, IEC 61000 - Báo cáo tiến độ hàng quý cho Ban Quản lý</w:t>
      </w:r>
    </w:p>
    <w:p w14:paraId="156FEAE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Đề nghị cụ thể:</w:t>
      </w:r>
    </w:p>
    <w:p w14:paraId="0193A0E0" w14:textId="77777777" w:rsidR="009F68C2" w:rsidRPr="00D274C8" w:rsidRDefault="00CC558F" w:rsidP="00DC180F">
      <w:pPr>
        <w:pStyle w:val="Compact"/>
        <w:numPr>
          <w:ilvl w:val="0"/>
          <w:numId w:val="111"/>
        </w:numPr>
        <w:rPr>
          <w:rFonts w:ascii="Times New Roman" w:hAnsi="Times New Roman" w:cs="Times New Roman"/>
        </w:rPr>
      </w:pPr>
      <w:r w:rsidRPr="00D274C8">
        <w:rPr>
          <w:rFonts w:ascii="Times New Roman" w:hAnsi="Times New Roman" w:cs="Times New Roman"/>
          <w:b/>
          <w:bCs/>
        </w:rPr>
        <w:t>Phê duyệt chủ trương đầu tư</w:t>
      </w:r>
      <w:r w:rsidRPr="00D274C8">
        <w:rPr>
          <w:rFonts w:ascii="Times New Roman" w:hAnsi="Times New Roman" w:cs="Times New Roman"/>
        </w:rPr>
        <w:t xml:space="preserve"> dự án Mekong Technology vào KCNC TP.HCM</w:t>
      </w:r>
    </w:p>
    <w:p w14:paraId="178F6CA5" w14:textId="77777777" w:rsidR="009F68C2" w:rsidRPr="00D274C8" w:rsidRDefault="00CC558F" w:rsidP="00DC180F">
      <w:pPr>
        <w:pStyle w:val="Compact"/>
        <w:numPr>
          <w:ilvl w:val="0"/>
          <w:numId w:val="111"/>
        </w:numPr>
        <w:rPr>
          <w:rFonts w:ascii="Times New Roman" w:hAnsi="Times New Roman" w:cs="Times New Roman"/>
        </w:rPr>
      </w:pPr>
      <w:r w:rsidRPr="00D274C8">
        <w:rPr>
          <w:rFonts w:ascii="Times New Roman" w:hAnsi="Times New Roman" w:cs="Times New Roman"/>
          <w:b/>
          <w:bCs/>
        </w:rPr>
        <w:t>Cấp Giấy chứng nhận đầu tư</w:t>
      </w:r>
      <w:r w:rsidRPr="00D274C8">
        <w:rPr>
          <w:rFonts w:ascii="Times New Roman" w:hAnsi="Times New Roman" w:cs="Times New Roman"/>
        </w:rPr>
        <w:t xml:space="preserve"> trong vòng 30 ngày</w:t>
      </w:r>
    </w:p>
    <w:p w14:paraId="7447C36A" w14:textId="77777777" w:rsidR="009F68C2" w:rsidRPr="00D274C8" w:rsidRDefault="00CC558F" w:rsidP="00DC180F">
      <w:pPr>
        <w:pStyle w:val="Compact"/>
        <w:numPr>
          <w:ilvl w:val="0"/>
          <w:numId w:val="111"/>
        </w:numPr>
        <w:rPr>
          <w:rFonts w:ascii="Times New Roman" w:hAnsi="Times New Roman" w:cs="Times New Roman"/>
        </w:rPr>
      </w:pPr>
      <w:r w:rsidRPr="00D274C8">
        <w:rPr>
          <w:rFonts w:ascii="Times New Roman" w:hAnsi="Times New Roman" w:cs="Times New Roman"/>
          <w:b/>
          <w:bCs/>
        </w:rPr>
        <w:t>Hỗ trợ thủ tục</w:t>
      </w:r>
      <w:r w:rsidRPr="00D274C8">
        <w:rPr>
          <w:rFonts w:ascii="Times New Roman" w:hAnsi="Times New Roman" w:cs="Times New Roman"/>
        </w:rPr>
        <w:t xml:space="preserve"> đăng ký dự án công nghệ cao theo QĐ 38/2020, QĐ 2117</w:t>
      </w:r>
    </w:p>
    <w:p w14:paraId="0020BE2C" w14:textId="77777777" w:rsidR="009F68C2" w:rsidRPr="00D274C8" w:rsidRDefault="00CC558F" w:rsidP="00DC180F">
      <w:pPr>
        <w:pStyle w:val="Compact"/>
        <w:numPr>
          <w:ilvl w:val="0"/>
          <w:numId w:val="111"/>
        </w:numPr>
        <w:rPr>
          <w:rFonts w:ascii="Times New Roman" w:hAnsi="Times New Roman" w:cs="Times New Roman"/>
        </w:rPr>
      </w:pPr>
      <w:r w:rsidRPr="00D274C8">
        <w:rPr>
          <w:rFonts w:ascii="Times New Roman" w:hAnsi="Times New Roman" w:cs="Times New Roman"/>
          <w:b/>
          <w:bCs/>
        </w:rPr>
        <w:t>Hỗ trợ kết nối</w:t>
      </w:r>
      <w:r w:rsidRPr="00D274C8">
        <w:rPr>
          <w:rFonts w:ascii="Times New Roman" w:hAnsi="Times New Roman" w:cs="Times New Roman"/>
        </w:rPr>
        <w:t xml:space="preserve"> với các doanh nghiệp, trường đại học, quỹ đầu tư trong KCNC</w:t>
      </w:r>
    </w:p>
    <w:p w14:paraId="032C5536" w14:textId="77777777" w:rsidR="009F68C2" w:rsidRPr="00D274C8" w:rsidRDefault="00CC558F" w:rsidP="00DC180F">
      <w:pPr>
        <w:pStyle w:val="Compact"/>
        <w:numPr>
          <w:ilvl w:val="0"/>
          <w:numId w:val="111"/>
        </w:numPr>
        <w:rPr>
          <w:rFonts w:ascii="Times New Roman" w:hAnsi="Times New Roman" w:cs="Times New Roman"/>
        </w:rPr>
      </w:pPr>
      <w:r w:rsidRPr="00D274C8">
        <w:rPr>
          <w:rFonts w:ascii="Times New Roman" w:hAnsi="Times New Roman" w:cs="Times New Roman"/>
          <w:b/>
          <w:bCs/>
        </w:rPr>
        <w:t>Xem xét ưu đãi bổ sung</w:t>
      </w:r>
      <w:r w:rsidRPr="00D274C8">
        <w:rPr>
          <w:rFonts w:ascii="Times New Roman" w:hAnsi="Times New Roman" w:cs="Times New Roman"/>
        </w:rPr>
        <w:t xml:space="preserve"> (nếu có) cho dự án công nghệ cao ưu tiên</w:t>
      </w:r>
    </w:p>
    <w:p w14:paraId="56CDA713"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Thời điểm triển khai:</w:t>
      </w:r>
    </w:p>
    <w:p w14:paraId="2A8F5D6E"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 xml:space="preserve">Chúng tôi cam kết khởi động dự án </w:t>
      </w:r>
      <w:r w:rsidRPr="00D274C8">
        <w:rPr>
          <w:rFonts w:ascii="Times New Roman" w:hAnsi="Times New Roman" w:cs="Times New Roman"/>
          <w:b/>
          <w:bCs/>
        </w:rPr>
        <w:t>ngay tháng 1/2025</w:t>
      </w:r>
      <w:r w:rsidRPr="00D274C8">
        <w:rPr>
          <w:rFonts w:ascii="Times New Roman" w:hAnsi="Times New Roman" w:cs="Times New Roman"/>
        </w:rPr>
        <w:t xml:space="preserve"> nếu được phê duyệt trong tháng 12/2024. Mỗi tháng chậm trễ sẽ làm mất cơ hội tiên phong (first-mover advantage) và rủi ro bị đối thủ nước ngoài chiếm thị phần.</w:t>
      </w:r>
    </w:p>
    <w:p w14:paraId="59002132"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Liên hệ:</w:t>
      </w:r>
    </w:p>
    <w:p w14:paraId="75066C01" w14:textId="77777777" w:rsidR="009F68C2" w:rsidRPr="00D274C8" w:rsidRDefault="00CC558F" w:rsidP="00DC180F">
      <w:pPr>
        <w:pStyle w:val="Compact"/>
        <w:numPr>
          <w:ilvl w:val="0"/>
          <w:numId w:val="112"/>
        </w:numPr>
        <w:rPr>
          <w:rFonts w:ascii="Times New Roman" w:hAnsi="Times New Roman" w:cs="Times New Roman"/>
        </w:rPr>
      </w:pPr>
      <w:r w:rsidRPr="00D274C8">
        <w:rPr>
          <w:rFonts w:ascii="Times New Roman" w:hAnsi="Times New Roman" w:cs="Times New Roman"/>
          <w:b/>
          <w:bCs/>
        </w:rPr>
        <w:t>Công ty</w:t>
      </w:r>
      <w:r w:rsidRPr="00D274C8">
        <w:rPr>
          <w:rFonts w:ascii="Times New Roman" w:hAnsi="Times New Roman" w:cs="Times New Roman"/>
        </w:rPr>
        <w:t>: Mekong Technology Co., Ltd.</w:t>
      </w:r>
    </w:p>
    <w:p w14:paraId="126A5156" w14:textId="77777777" w:rsidR="009F68C2" w:rsidRPr="00D274C8" w:rsidRDefault="00CC558F" w:rsidP="00DC180F">
      <w:pPr>
        <w:pStyle w:val="Compact"/>
        <w:numPr>
          <w:ilvl w:val="0"/>
          <w:numId w:val="112"/>
        </w:numPr>
        <w:rPr>
          <w:rFonts w:ascii="Times New Roman" w:hAnsi="Times New Roman" w:cs="Times New Roman"/>
        </w:rPr>
      </w:pPr>
      <w:r w:rsidRPr="00D274C8">
        <w:rPr>
          <w:rFonts w:ascii="Times New Roman" w:hAnsi="Times New Roman" w:cs="Times New Roman"/>
          <w:b/>
          <w:bCs/>
        </w:rPr>
        <w:t>Địa chỉ</w:t>
      </w:r>
      <w:r w:rsidRPr="00D274C8">
        <w:rPr>
          <w:rFonts w:ascii="Times New Roman" w:hAnsi="Times New Roman" w:cs="Times New Roman"/>
        </w:rPr>
        <w:t>: Lô E2-03, Đường D1, KCNC TP.HCM, Quận 9, TP.HCM</w:t>
      </w:r>
    </w:p>
    <w:p w14:paraId="13BF042C" w14:textId="77777777" w:rsidR="009F68C2" w:rsidRPr="00D274C8" w:rsidRDefault="00CC558F" w:rsidP="00DC180F">
      <w:pPr>
        <w:pStyle w:val="Compact"/>
        <w:numPr>
          <w:ilvl w:val="0"/>
          <w:numId w:val="112"/>
        </w:numPr>
        <w:rPr>
          <w:rFonts w:ascii="Times New Roman" w:hAnsi="Times New Roman" w:cs="Times New Roman"/>
        </w:rPr>
      </w:pPr>
      <w:r w:rsidRPr="00D274C8">
        <w:rPr>
          <w:rFonts w:ascii="Times New Roman" w:hAnsi="Times New Roman" w:cs="Times New Roman"/>
          <w:b/>
          <w:bCs/>
        </w:rPr>
        <w:t>Email</w:t>
      </w:r>
      <w:r w:rsidRPr="00D274C8">
        <w:rPr>
          <w:rFonts w:ascii="Times New Roman" w:hAnsi="Times New Roman" w:cs="Times New Roman"/>
        </w:rPr>
        <w:t>: contact@mekongtech.vn</w:t>
      </w:r>
    </w:p>
    <w:p w14:paraId="220FBABE" w14:textId="77777777" w:rsidR="009F68C2" w:rsidRPr="00D274C8" w:rsidRDefault="00CC558F" w:rsidP="00DC180F">
      <w:pPr>
        <w:pStyle w:val="Compact"/>
        <w:numPr>
          <w:ilvl w:val="0"/>
          <w:numId w:val="112"/>
        </w:numPr>
        <w:rPr>
          <w:rFonts w:ascii="Times New Roman" w:hAnsi="Times New Roman" w:cs="Times New Roman"/>
        </w:rPr>
      </w:pPr>
      <w:r w:rsidRPr="00D274C8">
        <w:rPr>
          <w:rFonts w:ascii="Times New Roman" w:hAnsi="Times New Roman" w:cs="Times New Roman"/>
          <w:b/>
          <w:bCs/>
        </w:rPr>
        <w:t>Hotline</w:t>
      </w:r>
      <w:r w:rsidRPr="00D274C8">
        <w:rPr>
          <w:rFonts w:ascii="Times New Roman" w:hAnsi="Times New Roman" w:cs="Times New Roman"/>
        </w:rPr>
        <w:t>: +84 28 3715 2025</w:t>
      </w:r>
    </w:p>
    <w:p w14:paraId="507BCBB0" w14:textId="77777777" w:rsidR="009F68C2" w:rsidRPr="00D274C8" w:rsidRDefault="00CC558F" w:rsidP="00DC180F">
      <w:pPr>
        <w:pStyle w:val="Compact"/>
        <w:numPr>
          <w:ilvl w:val="0"/>
          <w:numId w:val="112"/>
        </w:numPr>
        <w:rPr>
          <w:rFonts w:ascii="Times New Roman" w:hAnsi="Times New Roman" w:cs="Times New Roman"/>
        </w:rPr>
      </w:pPr>
      <w:r w:rsidRPr="00D274C8">
        <w:rPr>
          <w:rFonts w:ascii="Times New Roman" w:hAnsi="Times New Roman" w:cs="Times New Roman"/>
          <w:b/>
          <w:bCs/>
        </w:rPr>
        <w:t>CEO</w:t>
      </w:r>
      <w:r w:rsidRPr="00D274C8">
        <w:rPr>
          <w:rFonts w:ascii="Times New Roman" w:hAnsi="Times New Roman" w:cs="Times New Roman"/>
        </w:rPr>
        <w:t>: Phạm Xuân Quốc | +84 28 3715 2025 | ceo@mekongtech.vn</w:t>
      </w:r>
    </w:p>
    <w:p w14:paraId="3841EF69" w14:textId="77777777" w:rsidR="009F68C2" w:rsidRPr="00D274C8" w:rsidRDefault="00CC558F" w:rsidP="00DC180F">
      <w:pPr>
        <w:pStyle w:val="Compact"/>
        <w:numPr>
          <w:ilvl w:val="0"/>
          <w:numId w:val="112"/>
        </w:numPr>
        <w:rPr>
          <w:rFonts w:ascii="Times New Roman" w:hAnsi="Times New Roman" w:cs="Times New Roman"/>
        </w:rPr>
      </w:pPr>
      <w:r w:rsidRPr="00D274C8">
        <w:rPr>
          <w:rFonts w:ascii="Times New Roman" w:hAnsi="Times New Roman" w:cs="Times New Roman"/>
          <w:b/>
          <w:bCs/>
        </w:rPr>
        <w:t>CTO</w:t>
      </w:r>
      <w:r w:rsidRPr="00D274C8">
        <w:rPr>
          <w:rFonts w:ascii="Times New Roman" w:hAnsi="Times New Roman" w:cs="Times New Roman"/>
        </w:rPr>
        <w:t>: Phạm Đình Chương | +84 28 3715 2026 | cto@mekongtech.vn</w:t>
      </w:r>
    </w:p>
    <w:p w14:paraId="548A6C21" w14:textId="77777777" w:rsidR="009F68C2" w:rsidRPr="00D274C8" w:rsidRDefault="00CC558F" w:rsidP="00DC180F">
      <w:pPr>
        <w:pStyle w:val="Compact"/>
        <w:numPr>
          <w:ilvl w:val="0"/>
          <w:numId w:val="112"/>
        </w:numPr>
        <w:rPr>
          <w:rFonts w:ascii="Times New Roman" w:hAnsi="Times New Roman" w:cs="Times New Roman"/>
        </w:rPr>
      </w:pPr>
      <w:r w:rsidRPr="00D274C8">
        <w:rPr>
          <w:rFonts w:ascii="Times New Roman" w:hAnsi="Times New Roman" w:cs="Times New Roman"/>
          <w:b/>
          <w:bCs/>
        </w:rPr>
        <w:t>Website</w:t>
      </w:r>
      <w:r w:rsidRPr="00D274C8">
        <w:rPr>
          <w:rFonts w:ascii="Times New Roman" w:hAnsi="Times New Roman" w:cs="Times New Roman"/>
        </w:rPr>
        <w:t>: www.mekongtech.vn (đang xây dựng)</w:t>
      </w:r>
    </w:p>
    <w:p w14:paraId="5D6317C9"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Chúng tôi sẵn sàng trình bày chi tiết dự án và giải đáp mọi thắc mắc của Ban Quản lý.</w:t>
      </w:r>
    </w:p>
    <w:p w14:paraId="3D94662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Trân trọng,</w:t>
      </w:r>
    </w:p>
    <w:p w14:paraId="011F510B"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[Chữ ký]</w:t>
      </w:r>
    </w:p>
    <w:p w14:paraId="2974BDE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Phạm Xuân Quốc</w:t>
      </w:r>
      <w:r w:rsidRPr="00D274C8">
        <w:rPr>
          <w:rFonts w:ascii="Times New Roman" w:hAnsi="Times New Roman" w:cs="Times New Roman"/>
        </w:rPr>
        <w:br/>
        <w:t>Tổng Giám đốc (CEO)</w:t>
      </w:r>
      <w:r w:rsidRPr="00D274C8">
        <w:rPr>
          <w:rFonts w:ascii="Times New Roman" w:hAnsi="Times New Roman" w:cs="Times New Roman"/>
        </w:rPr>
        <w:br/>
        <w:t>Công ty TNHH Mekong Technology</w:t>
      </w:r>
      <w:r w:rsidRPr="00D274C8">
        <w:rPr>
          <w:rFonts w:ascii="Times New Roman" w:hAnsi="Times New Roman" w:cs="Times New Roman"/>
        </w:rPr>
        <w:br/>
        <w:t>Ngày 20 tháng 10 năm 2025</w:t>
      </w:r>
    </w:p>
    <w:p w14:paraId="7EA7305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[Con dấu công ty]</w:t>
      </w:r>
    </w:p>
    <w:p w14:paraId="6EF79AD7"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24E96D8A">
          <v:rect id="_x0000_i1093" style="width:0;height:1.5pt" o:hralign="center" o:hrstd="t" o:hr="t"/>
        </w:pict>
      </w:r>
    </w:p>
    <w:p w14:paraId="2BFC291C" w14:textId="77777777" w:rsidR="009F68C2" w:rsidRPr="00D274C8" w:rsidRDefault="00CC558F">
      <w:pPr>
        <w:pStyle w:val="Heading3"/>
        <w:rPr>
          <w:rFonts w:ascii="Times New Roman" w:hAnsi="Times New Roman" w:cs="Times New Roman"/>
        </w:rPr>
      </w:pPr>
      <w:bookmarkStart w:id="108" w:name="cam-kết-của-nhà-đầu-tư-1"/>
      <w:bookmarkEnd w:id="107"/>
      <w:r w:rsidRPr="00D274C8">
        <w:rPr>
          <w:rStyle w:val="SectionNumber"/>
          <w:rFonts w:ascii="Times New Roman" w:hAnsi="Times New Roman" w:cs="Times New Roman"/>
        </w:rPr>
        <w:t>7.2.3</w:t>
      </w:r>
      <w:r w:rsidRPr="00D274C8">
        <w:rPr>
          <w:rFonts w:ascii="Times New Roman" w:hAnsi="Times New Roman" w:cs="Times New Roman"/>
        </w:rPr>
        <w:tab/>
        <w:t>16.3. Cam kết của nhà đầu tư</w:t>
      </w:r>
    </w:p>
    <w:p w14:paraId="03C1EC85"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rPr>
        <w:t>Chúng tôi, với tư cách là Nhà đầu tư và Ban Lãnh đạo Mekong Technology, xin cam kết:</w:t>
      </w:r>
    </w:p>
    <w:p w14:paraId="419B5985"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1. Cam kết về vốn:</w:t>
      </w:r>
      <w:r w:rsidRPr="00D274C8">
        <w:rPr>
          <w:rFonts w:ascii="Times New Roman" w:hAnsi="Times New Roman" w:cs="Times New Roman"/>
        </w:rPr>
        <w:t xml:space="preserve"> - Đảm bảo 100% vốn cam kết 12M USD vốn chủ được giải ngân đầy đủ và đúng tiến độ - Huy động đủ 6M USD vốn vay từ ngân hàng thương mại - Nộp hồ sơ xin trợ cấp 2M USD từ Quỹ phát triển KH&amp;CN đúng hạn</w:t>
      </w:r>
    </w:p>
    <w:p w14:paraId="7FC62DC9"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2. Cam kết về công nghệ:</w:t>
      </w:r>
      <w:r w:rsidRPr="00D274C8">
        <w:rPr>
          <w:rFonts w:ascii="Times New Roman" w:hAnsi="Times New Roman" w:cs="Times New Roman"/>
        </w:rPr>
        <w:t xml:space="preserve"> - Hoàn tất chuyển giao công nghệ từ 5 đối tác quốc tế theo đúng hợp đồng - Đạt TRL 7-8 cho tất cả sản phẩm chủ lực trong giai đoạn 1 - Nộp 15 đơn đăng ký bằng sáng chế trong 10 năm - Tuân thủ các tiêu chuẩn ISO, CE, UL, IEC, RoHS, REACH</w:t>
      </w:r>
    </w:p>
    <w:p w14:paraId="70D77C7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3. Cam kết về sản xuất:</w:t>
      </w:r>
      <w:r w:rsidRPr="00D274C8">
        <w:rPr>
          <w:rFonts w:ascii="Times New Roman" w:hAnsi="Times New Roman" w:cs="Times New Roman"/>
        </w:rPr>
        <w:t xml:space="preserve"> - Xây dựng nhà máy đạt tiêu chuẩn GMP, 5S - Đạt OEE 75% (GĐ1) → 78% (GĐ2) → 80% (GĐ3) (</w:t>
      </w:r>
      <w:r w:rsidRPr="00D274C8">
        <w:rPr>
          <w:rFonts w:ascii="Times New Roman" w:hAnsi="Times New Roman" w:cs="Times New Roman"/>
          <w:i/>
          <w:iCs/>
        </w:rPr>
        <w:t>Cập nhật so với V5</w:t>
      </w:r>
      <w:r w:rsidRPr="00D274C8">
        <w:rPr>
          <w:rFonts w:ascii="Times New Roman" w:hAnsi="Times New Roman" w:cs="Times New Roman"/>
        </w:rPr>
        <w:t>) - Yield 98% → 98,5% → 99%, RMA &lt;100ppm - Công suất thiết kế 5.000 sản phẩm/năm (GĐ1) → 15.000 (GĐ2)</w:t>
      </w:r>
    </w:p>
    <w:p w14:paraId="15CFCD03"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4. Cam kết về nhân sự:</w:t>
      </w:r>
      <w:r w:rsidRPr="00D274C8">
        <w:rPr>
          <w:rFonts w:ascii="Times New Roman" w:hAnsi="Times New Roman" w:cs="Times New Roman"/>
        </w:rPr>
        <w:t xml:space="preserve"> - Tuyển dụng 206 lao động (80% địa phương) trong giai đoạn 1 - Đào tạo 200h/người/năm cho nhân viên sản xuất - Lương trung bình 1.500 USD/tháng (R&amp;D), 600 USD/tháng (sản xuất) - Hợp tác 4 trường ĐH đào tạo 500 kỹ sư IoT/Robotics</w:t>
      </w:r>
    </w:p>
    <w:p w14:paraId="5FF89A7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5. Cam kết về môi trường và xã hội:</w:t>
      </w:r>
      <w:r w:rsidRPr="00D274C8">
        <w:rPr>
          <w:rFonts w:ascii="Times New Roman" w:hAnsi="Times New Roman" w:cs="Times New Roman"/>
        </w:rPr>
        <w:t xml:space="preserve"> - Tuân thủ ISO 14001, ISO 50001 - Giảm 25% phát thải CO2, Tái chế 95% rác thải - Tăng 30% hiệu suất sử dụng năng lượng - Đóng góp 50M+ USD thuế/năm cho ngân sách nhà nước</w:t>
      </w:r>
    </w:p>
    <w:p w14:paraId="5F4AD82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6. Cam kết về báo cáo:</w:t>
      </w:r>
      <w:r w:rsidRPr="00D274C8">
        <w:rPr>
          <w:rFonts w:ascii="Times New Roman" w:hAnsi="Times New Roman" w:cs="Times New Roman"/>
        </w:rPr>
        <w:t xml:space="preserve"> - Báo cáo tiến độ dự án hàng quý cho Ban Quản lý KCNC - Báo cáo tài chính hàng năm theo chuẩn VAS/IFRS - Chấp nhận kiểm tra, giám sát của cơ quan quản lý nhà nước - Minh bạch thông tin với nhà đầu tư, đối tác, khách hàng</w:t>
      </w:r>
    </w:p>
    <w:p w14:paraId="5552C228"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Chúng tôi hiểu rằng đây là trách nhiệm lớn và cam kết thực hiện đầy đủ các nghĩa vụ với Nhà nước, cộng đồng, và các bên liên quan.</w:t>
      </w:r>
    </w:p>
    <w:p w14:paraId="62EF53A4"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2A1C0D0B">
          <v:rect id="_x0000_i1094" style="width:0;height:1.5pt" o:hralign="center" o:hrstd="t" o:hr="t"/>
        </w:pict>
      </w:r>
    </w:p>
    <w:p w14:paraId="1268B5FD"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CHỮ KÝ CAM KẾT:</w:t>
      </w:r>
    </w:p>
    <w:p w14:paraId="561A649B" w14:textId="77777777" w:rsidR="009F68C2" w:rsidRPr="00D274C8" w:rsidRDefault="00CC558F" w:rsidP="00DC180F">
      <w:pPr>
        <w:pStyle w:val="Compact"/>
        <w:numPr>
          <w:ilvl w:val="0"/>
          <w:numId w:val="113"/>
        </w:numPr>
        <w:rPr>
          <w:rFonts w:ascii="Times New Roman" w:hAnsi="Times New Roman" w:cs="Times New Roman"/>
        </w:rPr>
      </w:pPr>
      <w:r w:rsidRPr="00D274C8">
        <w:rPr>
          <w:rFonts w:ascii="Times New Roman" w:hAnsi="Times New Roman" w:cs="Times New Roman"/>
          <w:b/>
          <w:bCs/>
        </w:rPr>
        <w:t>CEO - Giám đốc điều hành:</w:t>
      </w:r>
      <w:r w:rsidRPr="00D274C8">
        <w:rPr>
          <w:rFonts w:ascii="Times New Roman" w:hAnsi="Times New Roman" w:cs="Times New Roman"/>
        </w:rPr>
        <w:t xml:space="preserve"> _____________________ Ngày: _____</w:t>
      </w:r>
    </w:p>
    <w:p w14:paraId="4D9262E7" w14:textId="77777777" w:rsidR="009F68C2" w:rsidRPr="00D274C8" w:rsidRDefault="00CC558F" w:rsidP="00DC180F">
      <w:pPr>
        <w:pStyle w:val="Compact"/>
        <w:numPr>
          <w:ilvl w:val="0"/>
          <w:numId w:val="113"/>
        </w:numPr>
        <w:rPr>
          <w:rFonts w:ascii="Times New Roman" w:hAnsi="Times New Roman" w:cs="Times New Roman"/>
        </w:rPr>
      </w:pPr>
      <w:r w:rsidRPr="00D274C8">
        <w:rPr>
          <w:rFonts w:ascii="Times New Roman" w:hAnsi="Times New Roman" w:cs="Times New Roman"/>
          <w:b/>
          <w:bCs/>
        </w:rPr>
        <w:t>Chairman - Chủ tịch HĐQT:</w:t>
      </w:r>
      <w:r w:rsidRPr="00D274C8">
        <w:rPr>
          <w:rFonts w:ascii="Times New Roman" w:hAnsi="Times New Roman" w:cs="Times New Roman"/>
        </w:rPr>
        <w:t xml:space="preserve"> _____________________ Ngày: _____</w:t>
      </w:r>
    </w:p>
    <w:p w14:paraId="03E91489" w14:textId="77777777" w:rsidR="009F68C2" w:rsidRPr="00D274C8" w:rsidRDefault="00CC558F" w:rsidP="00DC180F">
      <w:pPr>
        <w:pStyle w:val="Compact"/>
        <w:numPr>
          <w:ilvl w:val="0"/>
          <w:numId w:val="113"/>
        </w:numPr>
        <w:rPr>
          <w:rFonts w:ascii="Times New Roman" w:hAnsi="Times New Roman" w:cs="Times New Roman"/>
        </w:rPr>
      </w:pPr>
      <w:r w:rsidRPr="00D274C8">
        <w:rPr>
          <w:rFonts w:ascii="Times New Roman" w:hAnsi="Times New Roman" w:cs="Times New Roman"/>
          <w:b/>
          <w:bCs/>
        </w:rPr>
        <w:t>CFO - Giám đốc tài chính:</w:t>
      </w:r>
      <w:r w:rsidRPr="00D274C8">
        <w:rPr>
          <w:rFonts w:ascii="Times New Roman" w:hAnsi="Times New Roman" w:cs="Times New Roman"/>
        </w:rPr>
        <w:t xml:space="preserve"> _____________________ Ngày: _____</w:t>
      </w:r>
    </w:p>
    <w:p w14:paraId="1FC56C5E" w14:textId="77777777" w:rsidR="009F68C2" w:rsidRPr="00D274C8" w:rsidRDefault="00CC558F" w:rsidP="00DC180F">
      <w:pPr>
        <w:pStyle w:val="Compact"/>
        <w:numPr>
          <w:ilvl w:val="0"/>
          <w:numId w:val="113"/>
        </w:numPr>
        <w:rPr>
          <w:rFonts w:ascii="Times New Roman" w:hAnsi="Times New Roman" w:cs="Times New Roman"/>
        </w:rPr>
      </w:pPr>
      <w:r w:rsidRPr="00D274C8">
        <w:rPr>
          <w:rFonts w:ascii="Times New Roman" w:hAnsi="Times New Roman" w:cs="Times New Roman"/>
          <w:b/>
          <w:bCs/>
        </w:rPr>
        <w:t>Strategic Investor Representative:</w:t>
      </w:r>
      <w:r w:rsidRPr="00D274C8">
        <w:rPr>
          <w:rFonts w:ascii="Times New Roman" w:hAnsi="Times New Roman" w:cs="Times New Roman"/>
        </w:rPr>
        <w:t xml:space="preserve"> _____________________ Ngày: _____</w:t>
      </w:r>
    </w:p>
    <w:p w14:paraId="73DB0625"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112D2488">
          <v:rect id="_x0000_i1095" style="width:0;height:1.5pt" o:hralign="center" o:hrstd="t" o:hr="t"/>
        </w:pict>
      </w:r>
    </w:p>
    <w:p w14:paraId="3487BBE5"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0BDF3E77">
          <v:rect id="_x0000_i1096" style="width:0;height:1.5pt" o:hralign="center" o:hrstd="t" o:hr="t"/>
        </w:pict>
      </w:r>
    </w:p>
    <w:p w14:paraId="563FFCCF" w14:textId="77777777" w:rsidR="009F68C2" w:rsidRPr="00D274C8" w:rsidRDefault="00CC558F">
      <w:pPr>
        <w:pStyle w:val="Heading1"/>
        <w:rPr>
          <w:rFonts w:ascii="Times New Roman" w:hAnsi="Times New Roman" w:cs="Times New Roman"/>
        </w:rPr>
      </w:pPr>
      <w:bookmarkStart w:id="109" w:name="phụ-lục"/>
      <w:bookmarkEnd w:id="97"/>
      <w:bookmarkEnd w:id="105"/>
      <w:bookmarkEnd w:id="108"/>
      <w:r w:rsidRPr="00D274C8">
        <w:rPr>
          <w:rStyle w:val="SectionNumber"/>
          <w:rFonts w:ascii="Times New Roman" w:hAnsi="Times New Roman" w:cs="Times New Roman"/>
        </w:rPr>
        <w:t>8</w:t>
      </w:r>
      <w:r w:rsidRPr="00D274C8">
        <w:rPr>
          <w:rFonts w:ascii="Times New Roman" w:hAnsi="Times New Roman" w:cs="Times New Roman"/>
        </w:rPr>
        <w:tab/>
        <w:t>PHỤ LỤC</w:t>
      </w:r>
    </w:p>
    <w:p w14:paraId="6FD26903" w14:textId="77777777" w:rsidR="009F68C2" w:rsidRPr="00D274C8" w:rsidRDefault="00CC558F">
      <w:pPr>
        <w:pStyle w:val="Heading2"/>
        <w:rPr>
          <w:rFonts w:ascii="Times New Roman" w:hAnsi="Times New Roman" w:cs="Times New Roman"/>
        </w:rPr>
      </w:pPr>
      <w:bookmarkStart w:id="110" w:name="a.-danh-sách-máy-móc-thiết-bị-chi-tiết"/>
      <w:r w:rsidRPr="00D274C8">
        <w:rPr>
          <w:rStyle w:val="SectionNumber"/>
          <w:rFonts w:ascii="Times New Roman" w:hAnsi="Times New Roman" w:cs="Times New Roman"/>
        </w:rPr>
        <w:t>8.1</w:t>
      </w:r>
      <w:r w:rsidRPr="00D274C8">
        <w:rPr>
          <w:rFonts w:ascii="Times New Roman" w:hAnsi="Times New Roman" w:cs="Times New Roman"/>
        </w:rPr>
        <w:tab/>
        <w:t>A. DANH SÁCH MÁY MÓC THIẾT BỊ CHI TIẾT</w:t>
      </w:r>
    </w:p>
    <w:p w14:paraId="761393CB" w14:textId="77777777" w:rsidR="009F68C2" w:rsidRPr="00D274C8" w:rsidRDefault="00CC558F">
      <w:pPr>
        <w:pStyle w:val="Heading3"/>
        <w:rPr>
          <w:rFonts w:ascii="Times New Roman" w:hAnsi="Times New Roman" w:cs="Times New Roman"/>
        </w:rPr>
      </w:pPr>
      <w:bookmarkStart w:id="111" w:name="a.1.-thiết-bị-sản-xuất-iot-gateway"/>
      <w:r w:rsidRPr="00D274C8">
        <w:rPr>
          <w:rStyle w:val="SectionNumber"/>
          <w:rFonts w:ascii="Times New Roman" w:hAnsi="Times New Roman" w:cs="Times New Roman"/>
        </w:rPr>
        <w:t>8.1.1</w:t>
      </w:r>
      <w:r w:rsidRPr="00D274C8">
        <w:rPr>
          <w:rFonts w:ascii="Times New Roman" w:hAnsi="Times New Roman" w:cs="Times New Roman"/>
        </w:rPr>
        <w:tab/>
        <w:t>A.1. Thiết bị sản xuất IoT Gateway</w:t>
      </w:r>
    </w:p>
    <w:p w14:paraId="6819CEC0"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Bảng máy móc thiết bị chính phục vụ sản xuất IoT Gateway:</w:t>
      </w:r>
    </w:p>
    <w:tbl>
      <w:tblPr>
        <w:tblStyle w:val="Table"/>
        <w:tblW w:w="5000" w:type="pct"/>
        <w:tblLayout w:type="fixed"/>
        <w:tblLook w:val="0020" w:firstRow="1" w:lastRow="0" w:firstColumn="0" w:lastColumn="0" w:noHBand="0" w:noVBand="0"/>
      </w:tblPr>
      <w:tblGrid>
        <w:gridCol w:w="1198"/>
        <w:gridCol w:w="898"/>
        <w:gridCol w:w="898"/>
        <w:gridCol w:w="897"/>
        <w:gridCol w:w="1197"/>
        <w:gridCol w:w="1197"/>
        <w:gridCol w:w="897"/>
        <w:gridCol w:w="1197"/>
        <w:gridCol w:w="1197"/>
      </w:tblGrid>
      <w:tr w:rsidR="009F68C2" w:rsidRPr="00D274C8" w14:paraId="1EF86E0B"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990" w:type="dxa"/>
          </w:tcPr>
          <w:p w14:paraId="411D8D4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STT</w:t>
            </w:r>
          </w:p>
        </w:tc>
        <w:tc>
          <w:tcPr>
            <w:tcW w:w="742" w:type="dxa"/>
          </w:tcPr>
          <w:p w14:paraId="25C14AA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Tên thiết bị</w:t>
            </w:r>
          </w:p>
        </w:tc>
        <w:tc>
          <w:tcPr>
            <w:tcW w:w="742" w:type="dxa"/>
          </w:tcPr>
          <w:p w14:paraId="035A10E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Thông số kỹ thuật</w:t>
            </w:r>
          </w:p>
        </w:tc>
        <w:tc>
          <w:tcPr>
            <w:tcW w:w="742" w:type="dxa"/>
          </w:tcPr>
          <w:p w14:paraId="31467FA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Xuất xứ</w:t>
            </w:r>
          </w:p>
        </w:tc>
        <w:tc>
          <w:tcPr>
            <w:tcW w:w="990" w:type="dxa"/>
          </w:tcPr>
          <w:p w14:paraId="789AE89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Năm</w:t>
            </w:r>
          </w:p>
        </w:tc>
        <w:tc>
          <w:tcPr>
            <w:tcW w:w="990" w:type="dxa"/>
          </w:tcPr>
          <w:p w14:paraId="69D94C3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Tự động hóa (%)</w:t>
            </w:r>
          </w:p>
        </w:tc>
        <w:tc>
          <w:tcPr>
            <w:tcW w:w="742" w:type="dxa"/>
          </w:tcPr>
          <w:p w14:paraId="504E64F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Tình trạng</w:t>
            </w:r>
          </w:p>
        </w:tc>
        <w:tc>
          <w:tcPr>
            <w:tcW w:w="990" w:type="dxa"/>
          </w:tcPr>
          <w:p w14:paraId="6A839F3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SL</w:t>
            </w:r>
          </w:p>
        </w:tc>
        <w:tc>
          <w:tcPr>
            <w:tcW w:w="990" w:type="dxa"/>
          </w:tcPr>
          <w:p w14:paraId="56809C4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trị (M USD)</w:t>
            </w:r>
          </w:p>
        </w:tc>
      </w:tr>
      <w:tr w:rsidR="009F68C2" w:rsidRPr="00D274C8" w14:paraId="77B6EB0E" w14:textId="77777777">
        <w:tc>
          <w:tcPr>
            <w:tcW w:w="990" w:type="dxa"/>
          </w:tcPr>
          <w:p w14:paraId="3BA2677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742" w:type="dxa"/>
          </w:tcPr>
          <w:p w14:paraId="60677D3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SMT Line 1</w:t>
            </w:r>
          </w:p>
        </w:tc>
        <w:tc>
          <w:tcPr>
            <w:tcW w:w="742" w:type="dxa"/>
          </w:tcPr>
          <w:p w14:paraId="7D3CA4E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Panasonic NPM-D3, 15K CPH, ±0.01mm</w:t>
            </w:r>
          </w:p>
        </w:tc>
        <w:tc>
          <w:tcPr>
            <w:tcW w:w="742" w:type="dxa"/>
          </w:tcPr>
          <w:p w14:paraId="1A8E91D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Japan</w:t>
            </w:r>
          </w:p>
        </w:tc>
        <w:tc>
          <w:tcPr>
            <w:tcW w:w="990" w:type="dxa"/>
          </w:tcPr>
          <w:p w14:paraId="6A7E158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2025</w:t>
            </w:r>
          </w:p>
        </w:tc>
        <w:tc>
          <w:tcPr>
            <w:tcW w:w="990" w:type="dxa"/>
          </w:tcPr>
          <w:p w14:paraId="020E061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90</w:t>
            </w:r>
          </w:p>
        </w:tc>
        <w:tc>
          <w:tcPr>
            <w:tcW w:w="742" w:type="dxa"/>
          </w:tcPr>
          <w:p w14:paraId="6F0C4C7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45DF30B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990" w:type="dxa"/>
          </w:tcPr>
          <w:p w14:paraId="1E5D2DE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0,34</w:t>
            </w:r>
          </w:p>
        </w:tc>
      </w:tr>
      <w:tr w:rsidR="009F68C2" w:rsidRPr="00D274C8" w14:paraId="77BAFF82" w14:textId="77777777">
        <w:tc>
          <w:tcPr>
            <w:tcW w:w="990" w:type="dxa"/>
          </w:tcPr>
          <w:p w14:paraId="3F6466C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742" w:type="dxa"/>
          </w:tcPr>
          <w:p w14:paraId="09C6DEE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SMT Line 2</w:t>
            </w:r>
          </w:p>
        </w:tc>
        <w:tc>
          <w:tcPr>
            <w:tcW w:w="742" w:type="dxa"/>
          </w:tcPr>
          <w:p w14:paraId="2D61B66F" w14:textId="77777777" w:rsidR="009F68C2" w:rsidRPr="00D274C8" w:rsidRDefault="00CC558F">
            <w:pPr>
              <w:pStyle w:val="Compact"/>
              <w:rPr>
                <w:rFonts w:ascii="Times New Roman" w:hAnsi="Times New Roman" w:cs="Times New Roman"/>
                <w:lang w:val="nb-NO"/>
              </w:rPr>
            </w:pPr>
            <w:r w:rsidRPr="00D274C8">
              <w:rPr>
                <w:rFonts w:ascii="Times New Roman" w:hAnsi="Times New Roman" w:cs="Times New Roman"/>
                <w:lang w:val="nb-NO"/>
              </w:rPr>
              <w:t>Samsung SM482, 12K CPH, ±0.01mm</w:t>
            </w:r>
          </w:p>
        </w:tc>
        <w:tc>
          <w:tcPr>
            <w:tcW w:w="742" w:type="dxa"/>
          </w:tcPr>
          <w:p w14:paraId="18A07F7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Korea</w:t>
            </w:r>
          </w:p>
        </w:tc>
        <w:tc>
          <w:tcPr>
            <w:tcW w:w="990" w:type="dxa"/>
          </w:tcPr>
          <w:p w14:paraId="6047BCF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2025</w:t>
            </w:r>
          </w:p>
        </w:tc>
        <w:tc>
          <w:tcPr>
            <w:tcW w:w="990" w:type="dxa"/>
          </w:tcPr>
          <w:p w14:paraId="3B2958C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90</w:t>
            </w:r>
          </w:p>
        </w:tc>
        <w:tc>
          <w:tcPr>
            <w:tcW w:w="742" w:type="dxa"/>
          </w:tcPr>
          <w:p w14:paraId="3C3F863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6C0D919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990" w:type="dxa"/>
          </w:tcPr>
          <w:p w14:paraId="5F987B3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0,30</w:t>
            </w:r>
          </w:p>
        </w:tc>
      </w:tr>
      <w:tr w:rsidR="009F68C2" w:rsidRPr="00D274C8" w14:paraId="4042243A" w14:textId="77777777">
        <w:tc>
          <w:tcPr>
            <w:tcW w:w="990" w:type="dxa"/>
          </w:tcPr>
          <w:p w14:paraId="5BE90FF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w:t>
            </w:r>
          </w:p>
        </w:tc>
        <w:tc>
          <w:tcPr>
            <w:tcW w:w="742" w:type="dxa"/>
          </w:tcPr>
          <w:p w14:paraId="17166CB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Lò hàn lạnh</w:t>
            </w:r>
          </w:p>
        </w:tc>
        <w:tc>
          <w:tcPr>
            <w:tcW w:w="742" w:type="dxa"/>
          </w:tcPr>
          <w:p w14:paraId="5256921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Heller 1913EXL, 220-250°C, 8 zones</w:t>
            </w:r>
          </w:p>
        </w:tc>
        <w:tc>
          <w:tcPr>
            <w:tcW w:w="742" w:type="dxa"/>
          </w:tcPr>
          <w:p w14:paraId="5E2F206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USA</w:t>
            </w:r>
          </w:p>
        </w:tc>
        <w:tc>
          <w:tcPr>
            <w:tcW w:w="990" w:type="dxa"/>
          </w:tcPr>
          <w:p w14:paraId="50FAAAB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2025</w:t>
            </w:r>
          </w:p>
        </w:tc>
        <w:tc>
          <w:tcPr>
            <w:tcW w:w="990" w:type="dxa"/>
          </w:tcPr>
          <w:p w14:paraId="3B7326A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95</w:t>
            </w:r>
          </w:p>
        </w:tc>
        <w:tc>
          <w:tcPr>
            <w:tcW w:w="742" w:type="dxa"/>
          </w:tcPr>
          <w:p w14:paraId="4B9E08F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08CBC09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990" w:type="dxa"/>
          </w:tcPr>
          <w:p w14:paraId="0BA7D27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0,34</w:t>
            </w:r>
          </w:p>
        </w:tc>
      </w:tr>
      <w:tr w:rsidR="009F68C2" w:rsidRPr="00D274C8" w14:paraId="4B56CCC2" w14:textId="77777777">
        <w:tc>
          <w:tcPr>
            <w:tcW w:w="990" w:type="dxa"/>
          </w:tcPr>
          <w:p w14:paraId="4474AEB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w:t>
            </w:r>
          </w:p>
        </w:tc>
        <w:tc>
          <w:tcPr>
            <w:tcW w:w="742" w:type="dxa"/>
          </w:tcPr>
          <w:p w14:paraId="4B5FA70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Dây chuyền lắp ráp</w:t>
            </w:r>
          </w:p>
        </w:tc>
        <w:tc>
          <w:tcPr>
            <w:tcW w:w="742" w:type="dxa"/>
          </w:tcPr>
          <w:p w14:paraId="2F979DB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Bán tự động, 204 đơn vị/ngày</w:t>
            </w:r>
          </w:p>
        </w:tc>
        <w:tc>
          <w:tcPr>
            <w:tcW w:w="742" w:type="dxa"/>
          </w:tcPr>
          <w:p w14:paraId="668B78E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Vietnam</w:t>
            </w:r>
          </w:p>
        </w:tc>
        <w:tc>
          <w:tcPr>
            <w:tcW w:w="990" w:type="dxa"/>
          </w:tcPr>
          <w:p w14:paraId="0FAB4CC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2025</w:t>
            </w:r>
          </w:p>
        </w:tc>
        <w:tc>
          <w:tcPr>
            <w:tcW w:w="990" w:type="dxa"/>
          </w:tcPr>
          <w:p w14:paraId="39AD53F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70</w:t>
            </w:r>
          </w:p>
        </w:tc>
        <w:tc>
          <w:tcPr>
            <w:tcW w:w="742" w:type="dxa"/>
          </w:tcPr>
          <w:p w14:paraId="497B3D9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17F6A44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990" w:type="dxa"/>
          </w:tcPr>
          <w:p w14:paraId="6C09B44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0,20</w:t>
            </w:r>
          </w:p>
        </w:tc>
      </w:tr>
      <w:tr w:rsidR="009F68C2" w:rsidRPr="00D274C8" w14:paraId="357E6E08" w14:textId="77777777">
        <w:tc>
          <w:tcPr>
            <w:tcW w:w="990" w:type="dxa"/>
          </w:tcPr>
          <w:p w14:paraId="5BF9FFC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742" w:type="dxa"/>
          </w:tcPr>
          <w:p w14:paraId="20D62BD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Thiết bị kiểm tra</w:t>
            </w:r>
          </w:p>
        </w:tc>
        <w:tc>
          <w:tcPr>
            <w:tcW w:w="742" w:type="dxa"/>
          </w:tcPr>
          <w:p w14:paraId="535CB9E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Tự động, 255 đơn vị/ngày</w:t>
            </w:r>
          </w:p>
        </w:tc>
        <w:tc>
          <w:tcPr>
            <w:tcW w:w="742" w:type="dxa"/>
          </w:tcPr>
          <w:p w14:paraId="2755F61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USA</w:t>
            </w:r>
          </w:p>
        </w:tc>
        <w:tc>
          <w:tcPr>
            <w:tcW w:w="990" w:type="dxa"/>
          </w:tcPr>
          <w:p w14:paraId="27CDC7C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2025</w:t>
            </w:r>
          </w:p>
        </w:tc>
        <w:tc>
          <w:tcPr>
            <w:tcW w:w="990" w:type="dxa"/>
          </w:tcPr>
          <w:p w14:paraId="1C7558A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95</w:t>
            </w:r>
          </w:p>
        </w:tc>
        <w:tc>
          <w:tcPr>
            <w:tcW w:w="742" w:type="dxa"/>
          </w:tcPr>
          <w:p w14:paraId="5CD7168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4288D9D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990" w:type="dxa"/>
          </w:tcPr>
          <w:p w14:paraId="1719026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r>
      <w:tr w:rsidR="009F68C2" w:rsidRPr="00D274C8" w14:paraId="7FE7BBB7" w14:textId="77777777">
        <w:tc>
          <w:tcPr>
            <w:tcW w:w="990" w:type="dxa"/>
          </w:tcPr>
          <w:p w14:paraId="4E4FF45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w:t>
            </w:r>
          </w:p>
        </w:tc>
        <w:tc>
          <w:tcPr>
            <w:tcW w:w="742" w:type="dxa"/>
          </w:tcPr>
          <w:p w14:paraId="6C5E43E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AOI Machine</w:t>
            </w:r>
          </w:p>
        </w:tc>
        <w:tc>
          <w:tcPr>
            <w:tcW w:w="742" w:type="dxa"/>
          </w:tcPr>
          <w:p w14:paraId="775F4CD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Koh Young, 3D measurement</w:t>
            </w:r>
          </w:p>
        </w:tc>
        <w:tc>
          <w:tcPr>
            <w:tcW w:w="742" w:type="dxa"/>
          </w:tcPr>
          <w:p w14:paraId="1E135A7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Korea</w:t>
            </w:r>
          </w:p>
        </w:tc>
        <w:tc>
          <w:tcPr>
            <w:tcW w:w="990" w:type="dxa"/>
          </w:tcPr>
          <w:p w14:paraId="6782BEB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2025</w:t>
            </w:r>
          </w:p>
        </w:tc>
        <w:tc>
          <w:tcPr>
            <w:tcW w:w="990" w:type="dxa"/>
          </w:tcPr>
          <w:p w14:paraId="1DDBDF8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95</w:t>
            </w:r>
          </w:p>
        </w:tc>
        <w:tc>
          <w:tcPr>
            <w:tcW w:w="742" w:type="dxa"/>
          </w:tcPr>
          <w:p w14:paraId="171C195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2C04CE6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990" w:type="dxa"/>
          </w:tcPr>
          <w:p w14:paraId="4F6F67A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0,32</w:t>
            </w:r>
          </w:p>
        </w:tc>
      </w:tr>
      <w:tr w:rsidR="009F68C2" w:rsidRPr="00D274C8" w14:paraId="3367E92A" w14:textId="77777777">
        <w:tc>
          <w:tcPr>
            <w:tcW w:w="990" w:type="dxa"/>
          </w:tcPr>
          <w:p w14:paraId="7819641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w:t>
            </w:r>
          </w:p>
        </w:tc>
        <w:tc>
          <w:tcPr>
            <w:tcW w:w="742" w:type="dxa"/>
          </w:tcPr>
          <w:p w14:paraId="01210BD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ICT Tester</w:t>
            </w:r>
          </w:p>
        </w:tc>
        <w:tc>
          <w:tcPr>
            <w:tcW w:w="742" w:type="dxa"/>
          </w:tcPr>
          <w:p w14:paraId="6BCFEFF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Keysight, test opens/shorts</w:t>
            </w:r>
          </w:p>
        </w:tc>
        <w:tc>
          <w:tcPr>
            <w:tcW w:w="742" w:type="dxa"/>
          </w:tcPr>
          <w:p w14:paraId="23361E7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USA</w:t>
            </w:r>
          </w:p>
        </w:tc>
        <w:tc>
          <w:tcPr>
            <w:tcW w:w="990" w:type="dxa"/>
          </w:tcPr>
          <w:p w14:paraId="6E3C908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2025</w:t>
            </w:r>
          </w:p>
        </w:tc>
        <w:tc>
          <w:tcPr>
            <w:tcW w:w="990" w:type="dxa"/>
          </w:tcPr>
          <w:p w14:paraId="2481733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90</w:t>
            </w:r>
          </w:p>
        </w:tc>
        <w:tc>
          <w:tcPr>
            <w:tcW w:w="742" w:type="dxa"/>
          </w:tcPr>
          <w:p w14:paraId="152D0B3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7C145D2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w:t>
            </w:r>
          </w:p>
        </w:tc>
        <w:tc>
          <w:tcPr>
            <w:tcW w:w="990" w:type="dxa"/>
          </w:tcPr>
          <w:p w14:paraId="34476E8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0,24</w:t>
            </w:r>
          </w:p>
        </w:tc>
      </w:tr>
      <w:tr w:rsidR="009F68C2" w:rsidRPr="00D274C8" w14:paraId="5091D2C4" w14:textId="77777777">
        <w:tc>
          <w:tcPr>
            <w:tcW w:w="990" w:type="dxa"/>
          </w:tcPr>
          <w:p w14:paraId="3468CBF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742" w:type="dxa"/>
          </w:tcPr>
          <w:p w14:paraId="3365CF8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Programmer</w:t>
            </w:r>
          </w:p>
        </w:tc>
        <w:tc>
          <w:tcPr>
            <w:tcW w:w="742" w:type="dxa"/>
          </w:tcPr>
          <w:p w14:paraId="63D706C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Xeltek, nạp firmware tự động</w:t>
            </w:r>
          </w:p>
        </w:tc>
        <w:tc>
          <w:tcPr>
            <w:tcW w:w="742" w:type="dxa"/>
          </w:tcPr>
          <w:p w14:paraId="4B2B8B2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USA</w:t>
            </w:r>
          </w:p>
        </w:tc>
        <w:tc>
          <w:tcPr>
            <w:tcW w:w="990" w:type="dxa"/>
          </w:tcPr>
          <w:p w14:paraId="6086645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2025</w:t>
            </w:r>
          </w:p>
        </w:tc>
        <w:tc>
          <w:tcPr>
            <w:tcW w:w="990" w:type="dxa"/>
          </w:tcPr>
          <w:p w14:paraId="1EC3F2D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95</w:t>
            </w:r>
          </w:p>
        </w:tc>
        <w:tc>
          <w:tcPr>
            <w:tcW w:w="742" w:type="dxa"/>
          </w:tcPr>
          <w:p w14:paraId="5E46D88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5EEE5B8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990" w:type="dxa"/>
          </w:tcPr>
          <w:p w14:paraId="793A671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0,12</w:t>
            </w:r>
          </w:p>
        </w:tc>
      </w:tr>
      <w:tr w:rsidR="009F68C2" w:rsidRPr="00D274C8" w14:paraId="3AA7A315" w14:textId="77777777">
        <w:tc>
          <w:tcPr>
            <w:tcW w:w="990" w:type="dxa"/>
          </w:tcPr>
          <w:p w14:paraId="054F9B5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w:t>
            </w:r>
          </w:p>
        </w:tc>
        <w:tc>
          <w:tcPr>
            <w:tcW w:w="742" w:type="dxa"/>
          </w:tcPr>
          <w:p w14:paraId="5A0664C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Burn-in Tester</w:t>
            </w:r>
          </w:p>
        </w:tc>
        <w:tc>
          <w:tcPr>
            <w:tcW w:w="742" w:type="dxa"/>
          </w:tcPr>
          <w:p w14:paraId="4254941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ESPEC, 60°C, 8-24h</w:t>
            </w:r>
          </w:p>
        </w:tc>
        <w:tc>
          <w:tcPr>
            <w:tcW w:w="742" w:type="dxa"/>
          </w:tcPr>
          <w:p w14:paraId="41C1E48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Japan</w:t>
            </w:r>
          </w:p>
        </w:tc>
        <w:tc>
          <w:tcPr>
            <w:tcW w:w="990" w:type="dxa"/>
          </w:tcPr>
          <w:p w14:paraId="46684B3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2025</w:t>
            </w:r>
          </w:p>
        </w:tc>
        <w:tc>
          <w:tcPr>
            <w:tcW w:w="990" w:type="dxa"/>
          </w:tcPr>
          <w:p w14:paraId="2A1B07E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90</w:t>
            </w:r>
          </w:p>
        </w:tc>
        <w:tc>
          <w:tcPr>
            <w:tcW w:w="742" w:type="dxa"/>
          </w:tcPr>
          <w:p w14:paraId="6A09F65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1B3D2D6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990" w:type="dxa"/>
          </w:tcPr>
          <w:p w14:paraId="15034CD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0,16</w:t>
            </w:r>
          </w:p>
        </w:tc>
      </w:tr>
      <w:tr w:rsidR="009F68C2" w:rsidRPr="00D274C8" w14:paraId="2720EF35" w14:textId="77777777">
        <w:tc>
          <w:tcPr>
            <w:tcW w:w="990" w:type="dxa"/>
          </w:tcPr>
          <w:p w14:paraId="4C28215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Tổng IoT</w:t>
            </w:r>
          </w:p>
        </w:tc>
        <w:tc>
          <w:tcPr>
            <w:tcW w:w="742" w:type="dxa"/>
          </w:tcPr>
          <w:p w14:paraId="3A93CFBC" w14:textId="77777777" w:rsidR="009F68C2" w:rsidRPr="00D274C8" w:rsidRDefault="009F68C2">
            <w:pPr>
              <w:pStyle w:val="Compact"/>
              <w:rPr>
                <w:rFonts w:ascii="Times New Roman" w:hAnsi="Times New Roman" w:cs="Times New Roman"/>
              </w:rPr>
            </w:pPr>
          </w:p>
        </w:tc>
        <w:tc>
          <w:tcPr>
            <w:tcW w:w="742" w:type="dxa"/>
          </w:tcPr>
          <w:p w14:paraId="539543ED" w14:textId="77777777" w:rsidR="009F68C2" w:rsidRPr="00D274C8" w:rsidRDefault="009F68C2">
            <w:pPr>
              <w:pStyle w:val="Compact"/>
              <w:rPr>
                <w:rFonts w:ascii="Times New Roman" w:hAnsi="Times New Roman" w:cs="Times New Roman"/>
              </w:rPr>
            </w:pPr>
          </w:p>
        </w:tc>
        <w:tc>
          <w:tcPr>
            <w:tcW w:w="742" w:type="dxa"/>
          </w:tcPr>
          <w:p w14:paraId="205BB2C4" w14:textId="77777777" w:rsidR="009F68C2" w:rsidRPr="00D274C8" w:rsidRDefault="009F68C2">
            <w:pPr>
              <w:pStyle w:val="Compact"/>
              <w:rPr>
                <w:rFonts w:ascii="Times New Roman" w:hAnsi="Times New Roman" w:cs="Times New Roman"/>
              </w:rPr>
            </w:pPr>
          </w:p>
        </w:tc>
        <w:tc>
          <w:tcPr>
            <w:tcW w:w="990" w:type="dxa"/>
          </w:tcPr>
          <w:p w14:paraId="78E5D09B" w14:textId="77777777" w:rsidR="009F68C2" w:rsidRPr="00D274C8" w:rsidRDefault="009F68C2">
            <w:pPr>
              <w:pStyle w:val="Compact"/>
              <w:rPr>
                <w:rFonts w:ascii="Times New Roman" w:hAnsi="Times New Roman" w:cs="Times New Roman"/>
              </w:rPr>
            </w:pPr>
          </w:p>
        </w:tc>
        <w:tc>
          <w:tcPr>
            <w:tcW w:w="990" w:type="dxa"/>
          </w:tcPr>
          <w:p w14:paraId="2380CE7C" w14:textId="77777777" w:rsidR="009F68C2" w:rsidRPr="00D274C8" w:rsidRDefault="009F68C2">
            <w:pPr>
              <w:pStyle w:val="Compact"/>
              <w:rPr>
                <w:rFonts w:ascii="Times New Roman" w:hAnsi="Times New Roman" w:cs="Times New Roman"/>
              </w:rPr>
            </w:pPr>
          </w:p>
        </w:tc>
        <w:tc>
          <w:tcPr>
            <w:tcW w:w="742" w:type="dxa"/>
          </w:tcPr>
          <w:p w14:paraId="1F7E2E69" w14:textId="77777777" w:rsidR="009F68C2" w:rsidRPr="00D274C8" w:rsidRDefault="009F68C2">
            <w:pPr>
              <w:pStyle w:val="Compact"/>
              <w:rPr>
                <w:rFonts w:ascii="Times New Roman" w:hAnsi="Times New Roman" w:cs="Times New Roman"/>
              </w:rPr>
            </w:pPr>
          </w:p>
        </w:tc>
        <w:tc>
          <w:tcPr>
            <w:tcW w:w="990" w:type="dxa"/>
          </w:tcPr>
          <w:p w14:paraId="46C730EF" w14:textId="77777777" w:rsidR="009F68C2" w:rsidRPr="00D274C8" w:rsidRDefault="009F68C2">
            <w:pPr>
              <w:pStyle w:val="Compact"/>
              <w:rPr>
                <w:rFonts w:ascii="Times New Roman" w:hAnsi="Times New Roman" w:cs="Times New Roman"/>
              </w:rPr>
            </w:pPr>
          </w:p>
        </w:tc>
        <w:tc>
          <w:tcPr>
            <w:tcW w:w="990" w:type="dxa"/>
          </w:tcPr>
          <w:p w14:paraId="62AD22E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3,02</w:t>
            </w:r>
          </w:p>
        </w:tc>
      </w:tr>
    </w:tbl>
    <w:p w14:paraId="35857E53" w14:textId="77777777" w:rsidR="009F68C2" w:rsidRPr="00D274C8" w:rsidRDefault="00CC558F">
      <w:pPr>
        <w:pStyle w:val="Heading3"/>
        <w:rPr>
          <w:rFonts w:ascii="Times New Roman" w:hAnsi="Times New Roman" w:cs="Times New Roman"/>
        </w:rPr>
      </w:pPr>
      <w:bookmarkStart w:id="112" w:name="a.2.-thiết-bị-sản-xuất-robot-amragv"/>
      <w:bookmarkEnd w:id="111"/>
      <w:r w:rsidRPr="00D274C8">
        <w:rPr>
          <w:rStyle w:val="SectionNumber"/>
          <w:rFonts w:ascii="Times New Roman" w:hAnsi="Times New Roman" w:cs="Times New Roman"/>
        </w:rPr>
        <w:t>8.1.2</w:t>
      </w:r>
      <w:r w:rsidRPr="00D274C8">
        <w:rPr>
          <w:rFonts w:ascii="Times New Roman" w:hAnsi="Times New Roman" w:cs="Times New Roman"/>
        </w:rPr>
        <w:tab/>
        <w:t>A.2. Thiết bị sản xuất Robot AMR/AGV</w:t>
      </w:r>
    </w:p>
    <w:tbl>
      <w:tblPr>
        <w:tblStyle w:val="Table"/>
        <w:tblW w:w="5000" w:type="pct"/>
        <w:tblLayout w:type="fixed"/>
        <w:tblLook w:val="0020" w:firstRow="1" w:lastRow="0" w:firstColumn="0" w:lastColumn="0" w:noHBand="0" w:noVBand="0"/>
      </w:tblPr>
      <w:tblGrid>
        <w:gridCol w:w="1198"/>
        <w:gridCol w:w="898"/>
        <w:gridCol w:w="898"/>
        <w:gridCol w:w="897"/>
        <w:gridCol w:w="1197"/>
        <w:gridCol w:w="1197"/>
        <w:gridCol w:w="897"/>
        <w:gridCol w:w="1197"/>
        <w:gridCol w:w="1197"/>
      </w:tblGrid>
      <w:tr w:rsidR="009F68C2" w:rsidRPr="00D274C8" w14:paraId="3EB68014"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990" w:type="dxa"/>
          </w:tcPr>
          <w:p w14:paraId="5D4C073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STT</w:t>
            </w:r>
          </w:p>
        </w:tc>
        <w:tc>
          <w:tcPr>
            <w:tcW w:w="742" w:type="dxa"/>
          </w:tcPr>
          <w:p w14:paraId="48BE041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Tên thiết bị</w:t>
            </w:r>
          </w:p>
        </w:tc>
        <w:tc>
          <w:tcPr>
            <w:tcW w:w="742" w:type="dxa"/>
          </w:tcPr>
          <w:p w14:paraId="3CAF3C1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Thông số kỹ thuật</w:t>
            </w:r>
          </w:p>
        </w:tc>
        <w:tc>
          <w:tcPr>
            <w:tcW w:w="742" w:type="dxa"/>
          </w:tcPr>
          <w:p w14:paraId="29A153D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Xuất xứ</w:t>
            </w:r>
          </w:p>
        </w:tc>
        <w:tc>
          <w:tcPr>
            <w:tcW w:w="990" w:type="dxa"/>
          </w:tcPr>
          <w:p w14:paraId="2D1A20E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Năm</w:t>
            </w:r>
          </w:p>
        </w:tc>
        <w:tc>
          <w:tcPr>
            <w:tcW w:w="990" w:type="dxa"/>
          </w:tcPr>
          <w:p w14:paraId="5E6CB71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Tự động hóa (%)</w:t>
            </w:r>
          </w:p>
        </w:tc>
        <w:tc>
          <w:tcPr>
            <w:tcW w:w="742" w:type="dxa"/>
          </w:tcPr>
          <w:p w14:paraId="0BB925F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Tình trạng</w:t>
            </w:r>
          </w:p>
        </w:tc>
        <w:tc>
          <w:tcPr>
            <w:tcW w:w="990" w:type="dxa"/>
          </w:tcPr>
          <w:p w14:paraId="58F2D73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SL</w:t>
            </w:r>
          </w:p>
        </w:tc>
        <w:tc>
          <w:tcPr>
            <w:tcW w:w="990" w:type="dxa"/>
          </w:tcPr>
          <w:p w14:paraId="77381CD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trị (M USD)</w:t>
            </w:r>
          </w:p>
        </w:tc>
      </w:tr>
      <w:tr w:rsidR="009F68C2" w:rsidRPr="00D274C8" w14:paraId="68E13014" w14:textId="77777777">
        <w:tc>
          <w:tcPr>
            <w:tcW w:w="990" w:type="dxa"/>
          </w:tcPr>
          <w:p w14:paraId="7A5C465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w:t>
            </w:r>
          </w:p>
        </w:tc>
        <w:tc>
          <w:tcPr>
            <w:tcW w:w="742" w:type="dxa"/>
          </w:tcPr>
          <w:p w14:paraId="410492D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Trạm hàn khung</w:t>
            </w:r>
          </w:p>
        </w:tc>
        <w:tc>
          <w:tcPr>
            <w:tcW w:w="742" w:type="dxa"/>
          </w:tcPr>
          <w:p w14:paraId="6781096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Robot hàn tự động, 10 units/ngày</w:t>
            </w:r>
          </w:p>
        </w:tc>
        <w:tc>
          <w:tcPr>
            <w:tcW w:w="742" w:type="dxa"/>
          </w:tcPr>
          <w:p w14:paraId="5C52BE6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Japan</w:t>
            </w:r>
          </w:p>
        </w:tc>
        <w:tc>
          <w:tcPr>
            <w:tcW w:w="990" w:type="dxa"/>
          </w:tcPr>
          <w:p w14:paraId="6D60987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2025</w:t>
            </w:r>
          </w:p>
        </w:tc>
        <w:tc>
          <w:tcPr>
            <w:tcW w:w="990" w:type="dxa"/>
          </w:tcPr>
          <w:p w14:paraId="2DC6F06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85</w:t>
            </w:r>
          </w:p>
        </w:tc>
        <w:tc>
          <w:tcPr>
            <w:tcW w:w="742" w:type="dxa"/>
          </w:tcPr>
          <w:p w14:paraId="4401054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7633F2D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990" w:type="dxa"/>
          </w:tcPr>
          <w:p w14:paraId="41F82CF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0,48</w:t>
            </w:r>
          </w:p>
        </w:tc>
      </w:tr>
      <w:tr w:rsidR="009F68C2" w:rsidRPr="00D274C8" w14:paraId="6FC6A9D3" w14:textId="77777777">
        <w:tc>
          <w:tcPr>
            <w:tcW w:w="990" w:type="dxa"/>
          </w:tcPr>
          <w:p w14:paraId="21FE6C4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w:t>
            </w:r>
          </w:p>
        </w:tc>
        <w:tc>
          <w:tcPr>
            <w:tcW w:w="742" w:type="dxa"/>
          </w:tcPr>
          <w:p w14:paraId="388B85D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Trạm lắp ráp truyền động</w:t>
            </w:r>
          </w:p>
        </w:tc>
        <w:tc>
          <w:tcPr>
            <w:tcW w:w="742" w:type="dxa"/>
          </w:tcPr>
          <w:p w14:paraId="5B99E0C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16 units/ngày</w:t>
            </w:r>
          </w:p>
        </w:tc>
        <w:tc>
          <w:tcPr>
            <w:tcW w:w="742" w:type="dxa"/>
          </w:tcPr>
          <w:p w14:paraId="3951B03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Germany</w:t>
            </w:r>
          </w:p>
        </w:tc>
        <w:tc>
          <w:tcPr>
            <w:tcW w:w="990" w:type="dxa"/>
          </w:tcPr>
          <w:p w14:paraId="0DE26AC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2025</w:t>
            </w:r>
          </w:p>
        </w:tc>
        <w:tc>
          <w:tcPr>
            <w:tcW w:w="990" w:type="dxa"/>
          </w:tcPr>
          <w:p w14:paraId="42280A1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w:t>
            </w:r>
          </w:p>
        </w:tc>
        <w:tc>
          <w:tcPr>
            <w:tcW w:w="742" w:type="dxa"/>
          </w:tcPr>
          <w:p w14:paraId="1519245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00934E8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990" w:type="dxa"/>
          </w:tcPr>
          <w:p w14:paraId="2E39859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0,32</w:t>
            </w:r>
          </w:p>
        </w:tc>
      </w:tr>
      <w:tr w:rsidR="009F68C2" w:rsidRPr="00D274C8" w14:paraId="2E0733F2" w14:textId="77777777">
        <w:tc>
          <w:tcPr>
            <w:tcW w:w="990" w:type="dxa"/>
          </w:tcPr>
          <w:p w14:paraId="336E034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w:t>
            </w:r>
          </w:p>
        </w:tc>
        <w:tc>
          <w:tcPr>
            <w:tcW w:w="742" w:type="dxa"/>
          </w:tcPr>
          <w:p w14:paraId="1E812B3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Trạm tích hợp điện tử</w:t>
            </w:r>
          </w:p>
        </w:tc>
        <w:tc>
          <w:tcPr>
            <w:tcW w:w="742" w:type="dxa"/>
          </w:tcPr>
          <w:p w14:paraId="5C64989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8 units/ngày</w:t>
            </w:r>
          </w:p>
        </w:tc>
        <w:tc>
          <w:tcPr>
            <w:tcW w:w="742" w:type="dxa"/>
          </w:tcPr>
          <w:p w14:paraId="1A3E424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Korea</w:t>
            </w:r>
          </w:p>
        </w:tc>
        <w:tc>
          <w:tcPr>
            <w:tcW w:w="990" w:type="dxa"/>
          </w:tcPr>
          <w:p w14:paraId="61826A5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2025</w:t>
            </w:r>
          </w:p>
        </w:tc>
        <w:tc>
          <w:tcPr>
            <w:tcW w:w="990" w:type="dxa"/>
          </w:tcPr>
          <w:p w14:paraId="6335D0A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75</w:t>
            </w:r>
          </w:p>
        </w:tc>
        <w:tc>
          <w:tcPr>
            <w:tcW w:w="742" w:type="dxa"/>
          </w:tcPr>
          <w:p w14:paraId="2291D8E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503BE28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w:t>
            </w:r>
          </w:p>
        </w:tc>
        <w:tc>
          <w:tcPr>
            <w:tcW w:w="990" w:type="dxa"/>
          </w:tcPr>
          <w:p w14:paraId="246E142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0,60</w:t>
            </w:r>
          </w:p>
        </w:tc>
      </w:tr>
      <w:tr w:rsidR="009F68C2" w:rsidRPr="00D274C8" w14:paraId="7A889C65" w14:textId="77777777">
        <w:tc>
          <w:tcPr>
            <w:tcW w:w="990" w:type="dxa"/>
          </w:tcPr>
          <w:p w14:paraId="65608B5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w:t>
            </w:r>
          </w:p>
        </w:tc>
        <w:tc>
          <w:tcPr>
            <w:tcW w:w="742" w:type="dxa"/>
          </w:tcPr>
          <w:p w14:paraId="43CEDDA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Trạm tích hợp cảm biến</w:t>
            </w:r>
          </w:p>
        </w:tc>
        <w:tc>
          <w:tcPr>
            <w:tcW w:w="742" w:type="dxa"/>
          </w:tcPr>
          <w:p w14:paraId="72192C7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LiDAR/Camera, 12 units/ngày</w:t>
            </w:r>
          </w:p>
        </w:tc>
        <w:tc>
          <w:tcPr>
            <w:tcW w:w="742" w:type="dxa"/>
          </w:tcPr>
          <w:p w14:paraId="4ACC06A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USA</w:t>
            </w:r>
          </w:p>
        </w:tc>
        <w:tc>
          <w:tcPr>
            <w:tcW w:w="990" w:type="dxa"/>
          </w:tcPr>
          <w:p w14:paraId="1027454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2025</w:t>
            </w:r>
          </w:p>
        </w:tc>
        <w:tc>
          <w:tcPr>
            <w:tcW w:w="990" w:type="dxa"/>
          </w:tcPr>
          <w:p w14:paraId="4D987E4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90</w:t>
            </w:r>
          </w:p>
        </w:tc>
        <w:tc>
          <w:tcPr>
            <w:tcW w:w="742" w:type="dxa"/>
          </w:tcPr>
          <w:p w14:paraId="6E30E49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64BF938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990" w:type="dxa"/>
          </w:tcPr>
          <w:p w14:paraId="248AC3D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0,72</w:t>
            </w:r>
          </w:p>
        </w:tc>
      </w:tr>
      <w:tr w:rsidR="009F68C2" w:rsidRPr="00D274C8" w14:paraId="43EE239A" w14:textId="77777777">
        <w:tc>
          <w:tcPr>
            <w:tcW w:w="990" w:type="dxa"/>
          </w:tcPr>
          <w:p w14:paraId="65E4C7D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w:t>
            </w:r>
          </w:p>
        </w:tc>
        <w:tc>
          <w:tcPr>
            <w:tcW w:w="742" w:type="dxa"/>
          </w:tcPr>
          <w:p w14:paraId="14D3C51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Trạm kiểm tra cuối</w:t>
            </w:r>
          </w:p>
        </w:tc>
        <w:tc>
          <w:tcPr>
            <w:tcW w:w="742" w:type="dxa"/>
          </w:tcPr>
          <w:p w14:paraId="1B3D0DD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5.3 units/ngày</w:t>
            </w:r>
          </w:p>
        </w:tc>
        <w:tc>
          <w:tcPr>
            <w:tcW w:w="742" w:type="dxa"/>
          </w:tcPr>
          <w:p w14:paraId="104824E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Germany</w:t>
            </w:r>
          </w:p>
        </w:tc>
        <w:tc>
          <w:tcPr>
            <w:tcW w:w="990" w:type="dxa"/>
          </w:tcPr>
          <w:p w14:paraId="3ABC962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2025</w:t>
            </w:r>
          </w:p>
        </w:tc>
        <w:tc>
          <w:tcPr>
            <w:tcW w:w="990" w:type="dxa"/>
          </w:tcPr>
          <w:p w14:paraId="6FD9F12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95</w:t>
            </w:r>
          </w:p>
        </w:tc>
        <w:tc>
          <w:tcPr>
            <w:tcW w:w="742" w:type="dxa"/>
          </w:tcPr>
          <w:p w14:paraId="1706010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5C61129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990" w:type="dxa"/>
          </w:tcPr>
          <w:p w14:paraId="1312666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0,48</w:t>
            </w:r>
          </w:p>
        </w:tc>
      </w:tr>
      <w:tr w:rsidR="009F68C2" w:rsidRPr="00D274C8" w14:paraId="294027B1" w14:textId="77777777">
        <w:tc>
          <w:tcPr>
            <w:tcW w:w="990" w:type="dxa"/>
          </w:tcPr>
          <w:p w14:paraId="21D8A3A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Tổng Robot</w:t>
            </w:r>
          </w:p>
        </w:tc>
        <w:tc>
          <w:tcPr>
            <w:tcW w:w="742" w:type="dxa"/>
          </w:tcPr>
          <w:p w14:paraId="0F0B66A2" w14:textId="77777777" w:rsidR="009F68C2" w:rsidRPr="00D274C8" w:rsidRDefault="009F68C2">
            <w:pPr>
              <w:pStyle w:val="Compact"/>
              <w:rPr>
                <w:rFonts w:ascii="Times New Roman" w:hAnsi="Times New Roman" w:cs="Times New Roman"/>
              </w:rPr>
            </w:pPr>
          </w:p>
        </w:tc>
        <w:tc>
          <w:tcPr>
            <w:tcW w:w="742" w:type="dxa"/>
          </w:tcPr>
          <w:p w14:paraId="436D1F55" w14:textId="77777777" w:rsidR="009F68C2" w:rsidRPr="00D274C8" w:rsidRDefault="009F68C2">
            <w:pPr>
              <w:pStyle w:val="Compact"/>
              <w:rPr>
                <w:rFonts w:ascii="Times New Roman" w:hAnsi="Times New Roman" w:cs="Times New Roman"/>
              </w:rPr>
            </w:pPr>
          </w:p>
        </w:tc>
        <w:tc>
          <w:tcPr>
            <w:tcW w:w="742" w:type="dxa"/>
          </w:tcPr>
          <w:p w14:paraId="4C57C87C" w14:textId="77777777" w:rsidR="009F68C2" w:rsidRPr="00D274C8" w:rsidRDefault="009F68C2">
            <w:pPr>
              <w:pStyle w:val="Compact"/>
              <w:rPr>
                <w:rFonts w:ascii="Times New Roman" w:hAnsi="Times New Roman" w:cs="Times New Roman"/>
              </w:rPr>
            </w:pPr>
          </w:p>
        </w:tc>
        <w:tc>
          <w:tcPr>
            <w:tcW w:w="990" w:type="dxa"/>
          </w:tcPr>
          <w:p w14:paraId="5EB31742" w14:textId="77777777" w:rsidR="009F68C2" w:rsidRPr="00D274C8" w:rsidRDefault="009F68C2">
            <w:pPr>
              <w:pStyle w:val="Compact"/>
              <w:rPr>
                <w:rFonts w:ascii="Times New Roman" w:hAnsi="Times New Roman" w:cs="Times New Roman"/>
              </w:rPr>
            </w:pPr>
          </w:p>
        </w:tc>
        <w:tc>
          <w:tcPr>
            <w:tcW w:w="990" w:type="dxa"/>
          </w:tcPr>
          <w:p w14:paraId="1790337E" w14:textId="77777777" w:rsidR="009F68C2" w:rsidRPr="00D274C8" w:rsidRDefault="009F68C2">
            <w:pPr>
              <w:pStyle w:val="Compact"/>
              <w:rPr>
                <w:rFonts w:ascii="Times New Roman" w:hAnsi="Times New Roman" w:cs="Times New Roman"/>
              </w:rPr>
            </w:pPr>
          </w:p>
        </w:tc>
        <w:tc>
          <w:tcPr>
            <w:tcW w:w="742" w:type="dxa"/>
          </w:tcPr>
          <w:p w14:paraId="12142D90" w14:textId="77777777" w:rsidR="009F68C2" w:rsidRPr="00D274C8" w:rsidRDefault="009F68C2">
            <w:pPr>
              <w:pStyle w:val="Compact"/>
              <w:rPr>
                <w:rFonts w:ascii="Times New Roman" w:hAnsi="Times New Roman" w:cs="Times New Roman"/>
              </w:rPr>
            </w:pPr>
          </w:p>
        </w:tc>
        <w:tc>
          <w:tcPr>
            <w:tcW w:w="990" w:type="dxa"/>
          </w:tcPr>
          <w:p w14:paraId="2B24970D" w14:textId="77777777" w:rsidR="009F68C2" w:rsidRPr="00D274C8" w:rsidRDefault="009F68C2">
            <w:pPr>
              <w:pStyle w:val="Compact"/>
              <w:rPr>
                <w:rFonts w:ascii="Times New Roman" w:hAnsi="Times New Roman" w:cs="Times New Roman"/>
              </w:rPr>
            </w:pPr>
          </w:p>
        </w:tc>
        <w:tc>
          <w:tcPr>
            <w:tcW w:w="990" w:type="dxa"/>
          </w:tcPr>
          <w:p w14:paraId="35C387D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2,60</w:t>
            </w:r>
          </w:p>
        </w:tc>
      </w:tr>
    </w:tbl>
    <w:p w14:paraId="1D3F7530" w14:textId="77777777" w:rsidR="009F68C2" w:rsidRPr="00D274C8" w:rsidRDefault="00CC558F">
      <w:pPr>
        <w:pStyle w:val="Heading3"/>
        <w:rPr>
          <w:rFonts w:ascii="Times New Roman" w:hAnsi="Times New Roman" w:cs="Times New Roman"/>
        </w:rPr>
      </w:pPr>
      <w:bookmarkStart w:id="113" w:name="a.3.-thiết-bị-rd-và-phòng-thí-nghiệm"/>
      <w:bookmarkEnd w:id="112"/>
      <w:r w:rsidRPr="00D274C8">
        <w:rPr>
          <w:rStyle w:val="SectionNumber"/>
          <w:rFonts w:ascii="Times New Roman" w:hAnsi="Times New Roman" w:cs="Times New Roman"/>
        </w:rPr>
        <w:t>8.1.3</w:t>
      </w:r>
      <w:r w:rsidRPr="00D274C8">
        <w:rPr>
          <w:rFonts w:ascii="Times New Roman" w:hAnsi="Times New Roman" w:cs="Times New Roman"/>
        </w:rPr>
        <w:tab/>
        <w:t>A.3. Thiết bị R&amp;D và phòng thí nghiệm</w:t>
      </w:r>
    </w:p>
    <w:tbl>
      <w:tblPr>
        <w:tblStyle w:val="Table"/>
        <w:tblW w:w="5000" w:type="pct"/>
        <w:tblLayout w:type="fixed"/>
        <w:tblLook w:val="0020" w:firstRow="1" w:lastRow="0" w:firstColumn="0" w:lastColumn="0" w:noHBand="0" w:noVBand="0"/>
      </w:tblPr>
      <w:tblGrid>
        <w:gridCol w:w="1198"/>
        <w:gridCol w:w="898"/>
        <w:gridCol w:w="898"/>
        <w:gridCol w:w="897"/>
        <w:gridCol w:w="1197"/>
        <w:gridCol w:w="1197"/>
        <w:gridCol w:w="897"/>
        <w:gridCol w:w="1197"/>
        <w:gridCol w:w="1197"/>
      </w:tblGrid>
      <w:tr w:rsidR="009F68C2" w:rsidRPr="00D274C8" w14:paraId="2861A9CE"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990" w:type="dxa"/>
          </w:tcPr>
          <w:p w14:paraId="267F7BA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STT</w:t>
            </w:r>
          </w:p>
        </w:tc>
        <w:tc>
          <w:tcPr>
            <w:tcW w:w="742" w:type="dxa"/>
          </w:tcPr>
          <w:p w14:paraId="03B72E2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Tên thiết bị</w:t>
            </w:r>
          </w:p>
        </w:tc>
        <w:tc>
          <w:tcPr>
            <w:tcW w:w="742" w:type="dxa"/>
          </w:tcPr>
          <w:p w14:paraId="257347E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Thông số kỹ thuật</w:t>
            </w:r>
          </w:p>
        </w:tc>
        <w:tc>
          <w:tcPr>
            <w:tcW w:w="742" w:type="dxa"/>
          </w:tcPr>
          <w:p w14:paraId="5299E3F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Xuất xứ</w:t>
            </w:r>
          </w:p>
        </w:tc>
        <w:tc>
          <w:tcPr>
            <w:tcW w:w="990" w:type="dxa"/>
          </w:tcPr>
          <w:p w14:paraId="74CBA1B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Năm</w:t>
            </w:r>
          </w:p>
        </w:tc>
        <w:tc>
          <w:tcPr>
            <w:tcW w:w="990" w:type="dxa"/>
          </w:tcPr>
          <w:p w14:paraId="4308F18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Tự động hóa (%)</w:t>
            </w:r>
          </w:p>
        </w:tc>
        <w:tc>
          <w:tcPr>
            <w:tcW w:w="742" w:type="dxa"/>
          </w:tcPr>
          <w:p w14:paraId="4925C8E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Tình trạng</w:t>
            </w:r>
          </w:p>
        </w:tc>
        <w:tc>
          <w:tcPr>
            <w:tcW w:w="990" w:type="dxa"/>
          </w:tcPr>
          <w:p w14:paraId="4998A34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SL</w:t>
            </w:r>
          </w:p>
        </w:tc>
        <w:tc>
          <w:tcPr>
            <w:tcW w:w="990" w:type="dxa"/>
          </w:tcPr>
          <w:p w14:paraId="7FBD9DF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trị (M USD)</w:t>
            </w:r>
          </w:p>
        </w:tc>
      </w:tr>
      <w:tr w:rsidR="009F68C2" w:rsidRPr="00D274C8" w14:paraId="6FAC7ABC" w14:textId="77777777">
        <w:tc>
          <w:tcPr>
            <w:tcW w:w="990" w:type="dxa"/>
          </w:tcPr>
          <w:p w14:paraId="45BC099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17</w:t>
            </w:r>
          </w:p>
        </w:tc>
        <w:tc>
          <w:tcPr>
            <w:tcW w:w="742" w:type="dxa"/>
          </w:tcPr>
          <w:p w14:paraId="59C8EA2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Anritsu Signal Analyzer</w:t>
            </w:r>
          </w:p>
        </w:tc>
        <w:tc>
          <w:tcPr>
            <w:tcW w:w="742" w:type="dxa"/>
          </w:tcPr>
          <w:p w14:paraId="0BCCB80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MS2850A, Wi-Fi/5G/IoT</w:t>
            </w:r>
          </w:p>
        </w:tc>
        <w:tc>
          <w:tcPr>
            <w:tcW w:w="742" w:type="dxa"/>
          </w:tcPr>
          <w:p w14:paraId="47BC01A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Taiwan</w:t>
            </w:r>
          </w:p>
        </w:tc>
        <w:tc>
          <w:tcPr>
            <w:tcW w:w="990" w:type="dxa"/>
          </w:tcPr>
          <w:p w14:paraId="1297AD0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2021-24</w:t>
            </w:r>
          </w:p>
        </w:tc>
        <w:tc>
          <w:tcPr>
            <w:tcW w:w="990" w:type="dxa"/>
          </w:tcPr>
          <w:p w14:paraId="5FD66F3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85</w:t>
            </w:r>
          </w:p>
        </w:tc>
        <w:tc>
          <w:tcPr>
            <w:tcW w:w="742" w:type="dxa"/>
          </w:tcPr>
          <w:p w14:paraId="407654B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169DF83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990" w:type="dxa"/>
          </w:tcPr>
          <w:p w14:paraId="4547D46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0,03</w:t>
            </w:r>
          </w:p>
        </w:tc>
      </w:tr>
      <w:tr w:rsidR="009F68C2" w:rsidRPr="00D274C8" w14:paraId="4FF1916F" w14:textId="77777777">
        <w:tc>
          <w:tcPr>
            <w:tcW w:w="990" w:type="dxa"/>
          </w:tcPr>
          <w:p w14:paraId="46ED802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w:t>
            </w:r>
          </w:p>
        </w:tc>
        <w:tc>
          <w:tcPr>
            <w:tcW w:w="742" w:type="dxa"/>
          </w:tcPr>
          <w:p w14:paraId="205A036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Chroma ATE Tester</w:t>
            </w:r>
          </w:p>
        </w:tc>
        <w:tc>
          <w:tcPr>
            <w:tcW w:w="742" w:type="dxa"/>
          </w:tcPr>
          <w:p w14:paraId="384158D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Gateway throughput/latency</w:t>
            </w:r>
          </w:p>
        </w:tc>
        <w:tc>
          <w:tcPr>
            <w:tcW w:w="742" w:type="dxa"/>
          </w:tcPr>
          <w:p w14:paraId="3DFA027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Taiwan</w:t>
            </w:r>
          </w:p>
        </w:tc>
        <w:tc>
          <w:tcPr>
            <w:tcW w:w="990" w:type="dxa"/>
          </w:tcPr>
          <w:p w14:paraId="3B3CE78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2020-23</w:t>
            </w:r>
          </w:p>
        </w:tc>
        <w:tc>
          <w:tcPr>
            <w:tcW w:w="990" w:type="dxa"/>
          </w:tcPr>
          <w:p w14:paraId="2A8AA8D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90</w:t>
            </w:r>
          </w:p>
        </w:tc>
        <w:tc>
          <w:tcPr>
            <w:tcW w:w="742" w:type="dxa"/>
          </w:tcPr>
          <w:p w14:paraId="247B290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23E2AA5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990" w:type="dxa"/>
          </w:tcPr>
          <w:p w14:paraId="49AEBF6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0,02</w:t>
            </w:r>
          </w:p>
        </w:tc>
      </w:tr>
      <w:tr w:rsidR="009F68C2" w:rsidRPr="00D274C8" w14:paraId="30D4197C" w14:textId="77777777">
        <w:tc>
          <w:tcPr>
            <w:tcW w:w="990" w:type="dxa"/>
          </w:tcPr>
          <w:p w14:paraId="01651FF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19</w:t>
            </w:r>
          </w:p>
        </w:tc>
        <w:tc>
          <w:tcPr>
            <w:tcW w:w="742" w:type="dxa"/>
          </w:tcPr>
          <w:p w14:paraId="1F8771D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Máy in 3D</w:t>
            </w:r>
          </w:p>
        </w:tc>
        <w:tc>
          <w:tcPr>
            <w:tcW w:w="742" w:type="dxa"/>
          </w:tcPr>
          <w:p w14:paraId="2A27004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Ultimaker, prototyping</w:t>
            </w:r>
          </w:p>
        </w:tc>
        <w:tc>
          <w:tcPr>
            <w:tcW w:w="742" w:type="dxa"/>
          </w:tcPr>
          <w:p w14:paraId="35435BF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Netherlands</w:t>
            </w:r>
          </w:p>
        </w:tc>
        <w:tc>
          <w:tcPr>
            <w:tcW w:w="990" w:type="dxa"/>
          </w:tcPr>
          <w:p w14:paraId="742C91B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2025</w:t>
            </w:r>
          </w:p>
        </w:tc>
        <w:tc>
          <w:tcPr>
            <w:tcW w:w="990" w:type="dxa"/>
          </w:tcPr>
          <w:p w14:paraId="6CE0419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w:t>
            </w:r>
          </w:p>
        </w:tc>
        <w:tc>
          <w:tcPr>
            <w:tcW w:w="742" w:type="dxa"/>
          </w:tcPr>
          <w:p w14:paraId="7241F19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66DDE15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990" w:type="dxa"/>
          </w:tcPr>
          <w:p w14:paraId="691A4BA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0,01</w:t>
            </w:r>
          </w:p>
        </w:tc>
      </w:tr>
      <w:tr w:rsidR="009F68C2" w:rsidRPr="00D274C8" w14:paraId="57BAC6AE" w14:textId="77777777">
        <w:tc>
          <w:tcPr>
            <w:tcW w:w="990" w:type="dxa"/>
          </w:tcPr>
          <w:p w14:paraId="53E2742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w:t>
            </w:r>
          </w:p>
        </w:tc>
        <w:tc>
          <w:tcPr>
            <w:tcW w:w="742" w:type="dxa"/>
          </w:tcPr>
          <w:p w14:paraId="318EC84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AMR SLAM Robot</w:t>
            </w:r>
          </w:p>
        </w:tc>
        <w:tc>
          <w:tcPr>
            <w:tcW w:w="742" w:type="dxa"/>
          </w:tcPr>
          <w:p w14:paraId="4DA6D41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LXK12-B, navigation test</w:t>
            </w:r>
          </w:p>
        </w:tc>
        <w:tc>
          <w:tcPr>
            <w:tcW w:w="742" w:type="dxa"/>
          </w:tcPr>
          <w:p w14:paraId="14225C7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China</w:t>
            </w:r>
          </w:p>
        </w:tc>
        <w:tc>
          <w:tcPr>
            <w:tcW w:w="990" w:type="dxa"/>
          </w:tcPr>
          <w:p w14:paraId="0541A48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2022-25</w:t>
            </w:r>
          </w:p>
        </w:tc>
        <w:tc>
          <w:tcPr>
            <w:tcW w:w="990" w:type="dxa"/>
          </w:tcPr>
          <w:p w14:paraId="4251DFC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90</w:t>
            </w:r>
          </w:p>
        </w:tc>
        <w:tc>
          <w:tcPr>
            <w:tcW w:w="742" w:type="dxa"/>
          </w:tcPr>
          <w:p w14:paraId="5A03B8F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5BDC322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990" w:type="dxa"/>
          </w:tcPr>
          <w:p w14:paraId="297DBCA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0,05</w:t>
            </w:r>
          </w:p>
        </w:tc>
      </w:tr>
      <w:tr w:rsidR="009F68C2" w:rsidRPr="00D274C8" w14:paraId="4BDB1337" w14:textId="77777777">
        <w:tc>
          <w:tcPr>
            <w:tcW w:w="990" w:type="dxa"/>
          </w:tcPr>
          <w:p w14:paraId="3364D8A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21</w:t>
            </w:r>
          </w:p>
        </w:tc>
        <w:tc>
          <w:tcPr>
            <w:tcW w:w="742" w:type="dxa"/>
          </w:tcPr>
          <w:p w14:paraId="3ED8578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Robot Test Kit</w:t>
            </w:r>
          </w:p>
        </w:tc>
        <w:tc>
          <w:tcPr>
            <w:tcW w:w="742" w:type="dxa"/>
          </w:tcPr>
          <w:p w14:paraId="0CA2E69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Payload/control test</w:t>
            </w:r>
          </w:p>
        </w:tc>
        <w:tc>
          <w:tcPr>
            <w:tcW w:w="742" w:type="dxa"/>
          </w:tcPr>
          <w:p w14:paraId="6074A45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China</w:t>
            </w:r>
          </w:p>
        </w:tc>
        <w:tc>
          <w:tcPr>
            <w:tcW w:w="990" w:type="dxa"/>
          </w:tcPr>
          <w:p w14:paraId="75D2738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2021-24</w:t>
            </w:r>
          </w:p>
        </w:tc>
        <w:tc>
          <w:tcPr>
            <w:tcW w:w="990" w:type="dxa"/>
          </w:tcPr>
          <w:p w14:paraId="25A5EF0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85</w:t>
            </w:r>
          </w:p>
        </w:tc>
        <w:tc>
          <w:tcPr>
            <w:tcW w:w="742" w:type="dxa"/>
          </w:tcPr>
          <w:p w14:paraId="69CFF7B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6A5F4AA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990" w:type="dxa"/>
          </w:tcPr>
          <w:p w14:paraId="64C099D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0,03</w:t>
            </w:r>
          </w:p>
        </w:tc>
      </w:tr>
      <w:tr w:rsidR="009F68C2" w:rsidRPr="00D274C8" w14:paraId="6EF29735" w14:textId="77777777">
        <w:tc>
          <w:tcPr>
            <w:tcW w:w="990" w:type="dxa"/>
          </w:tcPr>
          <w:p w14:paraId="2E7D08B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22</w:t>
            </w:r>
          </w:p>
        </w:tc>
        <w:tc>
          <w:tcPr>
            <w:tcW w:w="742" w:type="dxa"/>
          </w:tcPr>
          <w:p w14:paraId="0DC3FEE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AI Platform</w:t>
            </w:r>
          </w:p>
        </w:tc>
        <w:tc>
          <w:tcPr>
            <w:tcW w:w="742" w:type="dxa"/>
          </w:tcPr>
          <w:p w14:paraId="3316435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Lanner/Moxa, GPU/FPGA edge</w:t>
            </w:r>
          </w:p>
        </w:tc>
        <w:tc>
          <w:tcPr>
            <w:tcW w:w="742" w:type="dxa"/>
          </w:tcPr>
          <w:p w14:paraId="7821A07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Taiwan</w:t>
            </w:r>
          </w:p>
        </w:tc>
        <w:tc>
          <w:tcPr>
            <w:tcW w:w="990" w:type="dxa"/>
          </w:tcPr>
          <w:p w14:paraId="3D15E2D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2020-23</w:t>
            </w:r>
          </w:p>
        </w:tc>
        <w:tc>
          <w:tcPr>
            <w:tcW w:w="990" w:type="dxa"/>
          </w:tcPr>
          <w:p w14:paraId="0BAC952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w:t>
            </w:r>
          </w:p>
        </w:tc>
        <w:tc>
          <w:tcPr>
            <w:tcW w:w="742" w:type="dxa"/>
          </w:tcPr>
          <w:p w14:paraId="76E27F0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6A2F765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990" w:type="dxa"/>
          </w:tcPr>
          <w:p w14:paraId="39DD041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0,06</w:t>
            </w:r>
          </w:p>
        </w:tc>
      </w:tr>
      <w:tr w:rsidR="009F68C2" w:rsidRPr="00D274C8" w14:paraId="3F3C8B2B" w14:textId="77777777">
        <w:tc>
          <w:tcPr>
            <w:tcW w:w="990" w:type="dxa"/>
          </w:tcPr>
          <w:p w14:paraId="6B9FB69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23</w:t>
            </w:r>
          </w:p>
        </w:tc>
        <w:tc>
          <w:tcPr>
            <w:tcW w:w="742" w:type="dxa"/>
          </w:tcPr>
          <w:p w14:paraId="692C1C0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Dell Server</w:t>
            </w:r>
          </w:p>
        </w:tc>
        <w:tc>
          <w:tcPr>
            <w:tcW w:w="742" w:type="dxa"/>
          </w:tcPr>
          <w:p w14:paraId="5C3B8D9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PowerEdge R750, Hadoop/Spark</w:t>
            </w:r>
          </w:p>
        </w:tc>
        <w:tc>
          <w:tcPr>
            <w:tcW w:w="742" w:type="dxa"/>
          </w:tcPr>
          <w:p w14:paraId="73B4707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USA</w:t>
            </w:r>
          </w:p>
        </w:tc>
        <w:tc>
          <w:tcPr>
            <w:tcW w:w="990" w:type="dxa"/>
          </w:tcPr>
          <w:p w14:paraId="6C4A5F9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2025</w:t>
            </w:r>
          </w:p>
        </w:tc>
        <w:tc>
          <w:tcPr>
            <w:tcW w:w="990" w:type="dxa"/>
          </w:tcPr>
          <w:p w14:paraId="7C41004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85</w:t>
            </w:r>
          </w:p>
        </w:tc>
        <w:tc>
          <w:tcPr>
            <w:tcW w:w="742" w:type="dxa"/>
          </w:tcPr>
          <w:p w14:paraId="64B4DCC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09871D5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990" w:type="dxa"/>
          </w:tcPr>
          <w:p w14:paraId="1F7DFC1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0,05</w:t>
            </w:r>
          </w:p>
        </w:tc>
      </w:tr>
      <w:tr w:rsidR="009F68C2" w:rsidRPr="00D274C8" w14:paraId="6BC83B7C" w14:textId="77777777">
        <w:tc>
          <w:tcPr>
            <w:tcW w:w="990" w:type="dxa"/>
          </w:tcPr>
          <w:p w14:paraId="10B3CCC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24</w:t>
            </w:r>
          </w:p>
        </w:tc>
        <w:tc>
          <w:tcPr>
            <w:tcW w:w="742" w:type="dxa"/>
          </w:tcPr>
          <w:p w14:paraId="5CC3FE8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LiDAR Calibration</w:t>
            </w:r>
          </w:p>
        </w:tc>
        <w:tc>
          <w:tcPr>
            <w:tcW w:w="742" w:type="dxa"/>
          </w:tcPr>
          <w:p w14:paraId="6608742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Velodyne clone</w:t>
            </w:r>
          </w:p>
        </w:tc>
        <w:tc>
          <w:tcPr>
            <w:tcW w:w="742" w:type="dxa"/>
          </w:tcPr>
          <w:p w14:paraId="6D5C163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China</w:t>
            </w:r>
          </w:p>
        </w:tc>
        <w:tc>
          <w:tcPr>
            <w:tcW w:w="990" w:type="dxa"/>
          </w:tcPr>
          <w:p w14:paraId="00CC277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2021-24</w:t>
            </w:r>
          </w:p>
        </w:tc>
        <w:tc>
          <w:tcPr>
            <w:tcW w:w="990" w:type="dxa"/>
          </w:tcPr>
          <w:p w14:paraId="3313267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85</w:t>
            </w:r>
          </w:p>
        </w:tc>
        <w:tc>
          <w:tcPr>
            <w:tcW w:w="742" w:type="dxa"/>
          </w:tcPr>
          <w:p w14:paraId="00B8B24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489D02F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990" w:type="dxa"/>
          </w:tcPr>
          <w:p w14:paraId="4A8858E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0,02</w:t>
            </w:r>
          </w:p>
        </w:tc>
      </w:tr>
      <w:tr w:rsidR="009F68C2" w:rsidRPr="00D274C8" w14:paraId="278031D4" w14:textId="77777777">
        <w:tc>
          <w:tcPr>
            <w:tcW w:w="990" w:type="dxa"/>
          </w:tcPr>
          <w:p w14:paraId="7B9EF78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w:t>
            </w:r>
          </w:p>
        </w:tc>
        <w:tc>
          <w:tcPr>
            <w:tcW w:w="742" w:type="dxa"/>
          </w:tcPr>
          <w:p w14:paraId="1C8A32F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Camera Calibration</w:t>
            </w:r>
          </w:p>
        </w:tc>
        <w:tc>
          <w:tcPr>
            <w:tcW w:w="742" w:type="dxa"/>
          </w:tcPr>
          <w:p w14:paraId="7CD2B1A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Color/focus/distortion</w:t>
            </w:r>
          </w:p>
        </w:tc>
        <w:tc>
          <w:tcPr>
            <w:tcW w:w="742" w:type="dxa"/>
          </w:tcPr>
          <w:p w14:paraId="39F6582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China</w:t>
            </w:r>
          </w:p>
        </w:tc>
        <w:tc>
          <w:tcPr>
            <w:tcW w:w="990" w:type="dxa"/>
          </w:tcPr>
          <w:p w14:paraId="3AA03C5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2020-22</w:t>
            </w:r>
          </w:p>
        </w:tc>
        <w:tc>
          <w:tcPr>
            <w:tcW w:w="990" w:type="dxa"/>
          </w:tcPr>
          <w:p w14:paraId="30369DB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w:t>
            </w:r>
          </w:p>
        </w:tc>
        <w:tc>
          <w:tcPr>
            <w:tcW w:w="742" w:type="dxa"/>
          </w:tcPr>
          <w:p w14:paraId="3A4DF28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5B5D74C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990" w:type="dxa"/>
          </w:tcPr>
          <w:p w14:paraId="2B56441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0,01</w:t>
            </w:r>
          </w:p>
        </w:tc>
      </w:tr>
      <w:tr w:rsidR="009F68C2" w:rsidRPr="00D274C8" w14:paraId="13C10566" w14:textId="77777777">
        <w:tc>
          <w:tcPr>
            <w:tcW w:w="990" w:type="dxa"/>
          </w:tcPr>
          <w:p w14:paraId="7C04605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26</w:t>
            </w:r>
          </w:p>
        </w:tc>
        <w:tc>
          <w:tcPr>
            <w:tcW w:w="742" w:type="dxa"/>
          </w:tcPr>
          <w:p w14:paraId="4EEFD62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IMU Calibration</w:t>
            </w:r>
          </w:p>
        </w:tc>
        <w:tc>
          <w:tcPr>
            <w:tcW w:w="742" w:type="dxa"/>
          </w:tcPr>
          <w:p w14:paraId="61F737A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IMU-CAL-2025</w:t>
            </w:r>
          </w:p>
        </w:tc>
        <w:tc>
          <w:tcPr>
            <w:tcW w:w="742" w:type="dxa"/>
          </w:tcPr>
          <w:p w14:paraId="641F2FA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Germany</w:t>
            </w:r>
          </w:p>
        </w:tc>
        <w:tc>
          <w:tcPr>
            <w:tcW w:w="990" w:type="dxa"/>
          </w:tcPr>
          <w:p w14:paraId="1B73EAA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2025</w:t>
            </w:r>
          </w:p>
        </w:tc>
        <w:tc>
          <w:tcPr>
            <w:tcW w:w="990" w:type="dxa"/>
          </w:tcPr>
          <w:p w14:paraId="48FE632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85</w:t>
            </w:r>
          </w:p>
        </w:tc>
        <w:tc>
          <w:tcPr>
            <w:tcW w:w="742" w:type="dxa"/>
          </w:tcPr>
          <w:p w14:paraId="622EE8D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3CA7953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990" w:type="dxa"/>
          </w:tcPr>
          <w:p w14:paraId="0414244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0,02</w:t>
            </w:r>
          </w:p>
        </w:tc>
      </w:tr>
      <w:tr w:rsidR="009F68C2" w:rsidRPr="00D274C8" w14:paraId="3BFC7830" w14:textId="77777777">
        <w:tc>
          <w:tcPr>
            <w:tcW w:w="990" w:type="dxa"/>
          </w:tcPr>
          <w:p w14:paraId="6EF8DDB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27</w:t>
            </w:r>
          </w:p>
        </w:tc>
        <w:tc>
          <w:tcPr>
            <w:tcW w:w="742" w:type="dxa"/>
          </w:tcPr>
          <w:p w14:paraId="5C5E902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Ultrasonic Calibration</w:t>
            </w:r>
          </w:p>
        </w:tc>
        <w:tc>
          <w:tcPr>
            <w:tcW w:w="742" w:type="dxa"/>
          </w:tcPr>
          <w:p w14:paraId="32CCAD3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US-CAL-2025</w:t>
            </w:r>
          </w:p>
        </w:tc>
        <w:tc>
          <w:tcPr>
            <w:tcW w:w="742" w:type="dxa"/>
          </w:tcPr>
          <w:p w14:paraId="711CEAC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Germany</w:t>
            </w:r>
          </w:p>
        </w:tc>
        <w:tc>
          <w:tcPr>
            <w:tcW w:w="990" w:type="dxa"/>
          </w:tcPr>
          <w:p w14:paraId="7D685E3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2025</w:t>
            </w:r>
          </w:p>
        </w:tc>
        <w:tc>
          <w:tcPr>
            <w:tcW w:w="990" w:type="dxa"/>
          </w:tcPr>
          <w:p w14:paraId="27F3302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w:t>
            </w:r>
          </w:p>
        </w:tc>
        <w:tc>
          <w:tcPr>
            <w:tcW w:w="742" w:type="dxa"/>
          </w:tcPr>
          <w:p w14:paraId="378C4A9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1C15B88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990" w:type="dxa"/>
          </w:tcPr>
          <w:p w14:paraId="0854E5B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0,01</w:t>
            </w:r>
          </w:p>
        </w:tc>
      </w:tr>
      <w:tr w:rsidR="009F68C2" w:rsidRPr="00D274C8" w14:paraId="1EF647EB" w14:textId="77777777">
        <w:tc>
          <w:tcPr>
            <w:tcW w:w="990" w:type="dxa"/>
          </w:tcPr>
          <w:p w14:paraId="5F9BAED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Tổng R&amp;D</w:t>
            </w:r>
          </w:p>
        </w:tc>
        <w:tc>
          <w:tcPr>
            <w:tcW w:w="742" w:type="dxa"/>
          </w:tcPr>
          <w:p w14:paraId="728E588C" w14:textId="77777777" w:rsidR="009F68C2" w:rsidRPr="00D274C8" w:rsidRDefault="009F68C2">
            <w:pPr>
              <w:pStyle w:val="Compact"/>
              <w:rPr>
                <w:rFonts w:ascii="Times New Roman" w:hAnsi="Times New Roman" w:cs="Times New Roman"/>
              </w:rPr>
            </w:pPr>
          </w:p>
        </w:tc>
        <w:tc>
          <w:tcPr>
            <w:tcW w:w="742" w:type="dxa"/>
          </w:tcPr>
          <w:p w14:paraId="59E7DDC8" w14:textId="77777777" w:rsidR="009F68C2" w:rsidRPr="00D274C8" w:rsidRDefault="009F68C2">
            <w:pPr>
              <w:pStyle w:val="Compact"/>
              <w:rPr>
                <w:rFonts w:ascii="Times New Roman" w:hAnsi="Times New Roman" w:cs="Times New Roman"/>
              </w:rPr>
            </w:pPr>
          </w:p>
        </w:tc>
        <w:tc>
          <w:tcPr>
            <w:tcW w:w="742" w:type="dxa"/>
          </w:tcPr>
          <w:p w14:paraId="2F34234A" w14:textId="77777777" w:rsidR="009F68C2" w:rsidRPr="00D274C8" w:rsidRDefault="009F68C2">
            <w:pPr>
              <w:pStyle w:val="Compact"/>
              <w:rPr>
                <w:rFonts w:ascii="Times New Roman" w:hAnsi="Times New Roman" w:cs="Times New Roman"/>
              </w:rPr>
            </w:pPr>
          </w:p>
        </w:tc>
        <w:tc>
          <w:tcPr>
            <w:tcW w:w="990" w:type="dxa"/>
          </w:tcPr>
          <w:p w14:paraId="7E3A9B5B" w14:textId="77777777" w:rsidR="009F68C2" w:rsidRPr="00D274C8" w:rsidRDefault="009F68C2">
            <w:pPr>
              <w:pStyle w:val="Compact"/>
              <w:rPr>
                <w:rFonts w:ascii="Times New Roman" w:hAnsi="Times New Roman" w:cs="Times New Roman"/>
              </w:rPr>
            </w:pPr>
          </w:p>
        </w:tc>
        <w:tc>
          <w:tcPr>
            <w:tcW w:w="990" w:type="dxa"/>
          </w:tcPr>
          <w:p w14:paraId="2966EB38" w14:textId="77777777" w:rsidR="009F68C2" w:rsidRPr="00D274C8" w:rsidRDefault="009F68C2">
            <w:pPr>
              <w:pStyle w:val="Compact"/>
              <w:rPr>
                <w:rFonts w:ascii="Times New Roman" w:hAnsi="Times New Roman" w:cs="Times New Roman"/>
              </w:rPr>
            </w:pPr>
          </w:p>
        </w:tc>
        <w:tc>
          <w:tcPr>
            <w:tcW w:w="742" w:type="dxa"/>
          </w:tcPr>
          <w:p w14:paraId="6C5A923E" w14:textId="77777777" w:rsidR="009F68C2" w:rsidRPr="00D274C8" w:rsidRDefault="009F68C2">
            <w:pPr>
              <w:pStyle w:val="Compact"/>
              <w:rPr>
                <w:rFonts w:ascii="Times New Roman" w:hAnsi="Times New Roman" w:cs="Times New Roman"/>
              </w:rPr>
            </w:pPr>
          </w:p>
        </w:tc>
        <w:tc>
          <w:tcPr>
            <w:tcW w:w="990" w:type="dxa"/>
          </w:tcPr>
          <w:p w14:paraId="69A938A0" w14:textId="77777777" w:rsidR="009F68C2" w:rsidRPr="00D274C8" w:rsidRDefault="009F68C2">
            <w:pPr>
              <w:pStyle w:val="Compact"/>
              <w:rPr>
                <w:rFonts w:ascii="Times New Roman" w:hAnsi="Times New Roman" w:cs="Times New Roman"/>
              </w:rPr>
            </w:pPr>
          </w:p>
        </w:tc>
        <w:tc>
          <w:tcPr>
            <w:tcW w:w="990" w:type="dxa"/>
          </w:tcPr>
          <w:p w14:paraId="1BEE45B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0,31</w:t>
            </w:r>
          </w:p>
        </w:tc>
      </w:tr>
    </w:tbl>
    <w:p w14:paraId="6931B731" w14:textId="77777777" w:rsidR="009F68C2" w:rsidRPr="00D274C8" w:rsidRDefault="00CC558F">
      <w:pPr>
        <w:pStyle w:val="Heading3"/>
        <w:rPr>
          <w:rFonts w:ascii="Times New Roman" w:hAnsi="Times New Roman" w:cs="Times New Roman"/>
        </w:rPr>
      </w:pPr>
      <w:bookmarkStart w:id="114" w:name="a.4.-hệ-thống-it-và-tự-động-hóa"/>
      <w:bookmarkEnd w:id="113"/>
      <w:r w:rsidRPr="00D274C8">
        <w:rPr>
          <w:rStyle w:val="SectionNumber"/>
          <w:rFonts w:ascii="Times New Roman" w:hAnsi="Times New Roman" w:cs="Times New Roman"/>
        </w:rPr>
        <w:t>8.1.4</w:t>
      </w:r>
      <w:r w:rsidRPr="00D274C8">
        <w:rPr>
          <w:rFonts w:ascii="Times New Roman" w:hAnsi="Times New Roman" w:cs="Times New Roman"/>
        </w:rPr>
        <w:tab/>
        <w:t>A.4. Hệ thống IT và tự động hóa</w:t>
      </w:r>
    </w:p>
    <w:tbl>
      <w:tblPr>
        <w:tblStyle w:val="Table"/>
        <w:tblW w:w="5000" w:type="pct"/>
        <w:tblLayout w:type="fixed"/>
        <w:tblLook w:val="0020" w:firstRow="1" w:lastRow="0" w:firstColumn="0" w:lastColumn="0" w:noHBand="0" w:noVBand="0"/>
      </w:tblPr>
      <w:tblGrid>
        <w:gridCol w:w="1198"/>
        <w:gridCol w:w="898"/>
        <w:gridCol w:w="898"/>
        <w:gridCol w:w="897"/>
        <w:gridCol w:w="1197"/>
        <w:gridCol w:w="1197"/>
        <w:gridCol w:w="897"/>
        <w:gridCol w:w="1197"/>
        <w:gridCol w:w="1197"/>
      </w:tblGrid>
      <w:tr w:rsidR="009F68C2" w:rsidRPr="00D274C8" w14:paraId="0B181DF4"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990" w:type="dxa"/>
          </w:tcPr>
          <w:p w14:paraId="334DD52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STT</w:t>
            </w:r>
          </w:p>
        </w:tc>
        <w:tc>
          <w:tcPr>
            <w:tcW w:w="742" w:type="dxa"/>
          </w:tcPr>
          <w:p w14:paraId="4BF7FB4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Tên hệ thống</w:t>
            </w:r>
          </w:p>
        </w:tc>
        <w:tc>
          <w:tcPr>
            <w:tcW w:w="742" w:type="dxa"/>
          </w:tcPr>
          <w:p w14:paraId="036FF47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Mô tả</w:t>
            </w:r>
          </w:p>
        </w:tc>
        <w:tc>
          <w:tcPr>
            <w:tcW w:w="742" w:type="dxa"/>
          </w:tcPr>
          <w:p w14:paraId="7903387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Phát triển</w:t>
            </w:r>
          </w:p>
        </w:tc>
        <w:tc>
          <w:tcPr>
            <w:tcW w:w="990" w:type="dxa"/>
          </w:tcPr>
          <w:p w14:paraId="0B9B5F3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Năm</w:t>
            </w:r>
          </w:p>
        </w:tc>
        <w:tc>
          <w:tcPr>
            <w:tcW w:w="990" w:type="dxa"/>
          </w:tcPr>
          <w:p w14:paraId="62A09D3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Tự động hóa (%)</w:t>
            </w:r>
          </w:p>
        </w:tc>
        <w:tc>
          <w:tcPr>
            <w:tcW w:w="742" w:type="dxa"/>
          </w:tcPr>
          <w:p w14:paraId="46BC37D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Tình trạng</w:t>
            </w:r>
          </w:p>
        </w:tc>
        <w:tc>
          <w:tcPr>
            <w:tcW w:w="990" w:type="dxa"/>
          </w:tcPr>
          <w:p w14:paraId="3DB6624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SL</w:t>
            </w:r>
          </w:p>
        </w:tc>
        <w:tc>
          <w:tcPr>
            <w:tcW w:w="990" w:type="dxa"/>
          </w:tcPr>
          <w:p w14:paraId="18E4583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trị (M USD)</w:t>
            </w:r>
          </w:p>
        </w:tc>
      </w:tr>
      <w:tr w:rsidR="009F68C2" w:rsidRPr="00D274C8" w14:paraId="338F110D" w14:textId="77777777">
        <w:tc>
          <w:tcPr>
            <w:tcW w:w="990" w:type="dxa"/>
          </w:tcPr>
          <w:p w14:paraId="3741DE6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29</w:t>
            </w:r>
          </w:p>
        </w:tc>
        <w:tc>
          <w:tcPr>
            <w:tcW w:w="742" w:type="dxa"/>
          </w:tcPr>
          <w:p w14:paraId="74FECBB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Mekong ERP</w:t>
            </w:r>
          </w:p>
        </w:tc>
        <w:tc>
          <w:tcPr>
            <w:tcW w:w="742" w:type="dxa"/>
          </w:tcPr>
          <w:p w14:paraId="6DD94C2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Enterprise Resource Planning</w:t>
            </w:r>
          </w:p>
        </w:tc>
        <w:tc>
          <w:tcPr>
            <w:tcW w:w="742" w:type="dxa"/>
          </w:tcPr>
          <w:p w14:paraId="444C0C0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Vietnam</w:t>
            </w:r>
          </w:p>
        </w:tc>
        <w:tc>
          <w:tcPr>
            <w:tcW w:w="990" w:type="dxa"/>
          </w:tcPr>
          <w:p w14:paraId="34762C8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2025</w:t>
            </w:r>
          </w:p>
        </w:tc>
        <w:tc>
          <w:tcPr>
            <w:tcW w:w="990" w:type="dxa"/>
          </w:tcPr>
          <w:p w14:paraId="3496210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95</w:t>
            </w:r>
          </w:p>
        </w:tc>
        <w:tc>
          <w:tcPr>
            <w:tcW w:w="742" w:type="dxa"/>
          </w:tcPr>
          <w:p w14:paraId="7E7E3DB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4C139C4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990" w:type="dxa"/>
          </w:tcPr>
          <w:p w14:paraId="276046F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0,10</w:t>
            </w:r>
          </w:p>
        </w:tc>
      </w:tr>
      <w:tr w:rsidR="009F68C2" w:rsidRPr="00D274C8" w14:paraId="2745F5F3" w14:textId="77777777">
        <w:tc>
          <w:tcPr>
            <w:tcW w:w="990" w:type="dxa"/>
          </w:tcPr>
          <w:p w14:paraId="128DF6B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w:t>
            </w:r>
          </w:p>
        </w:tc>
        <w:tc>
          <w:tcPr>
            <w:tcW w:w="742" w:type="dxa"/>
          </w:tcPr>
          <w:p w14:paraId="6B3E9FE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Mekong MES</w:t>
            </w:r>
          </w:p>
        </w:tc>
        <w:tc>
          <w:tcPr>
            <w:tcW w:w="742" w:type="dxa"/>
          </w:tcPr>
          <w:p w14:paraId="5C89171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Manufacturing Execution System</w:t>
            </w:r>
          </w:p>
        </w:tc>
        <w:tc>
          <w:tcPr>
            <w:tcW w:w="742" w:type="dxa"/>
          </w:tcPr>
          <w:p w14:paraId="1247B3C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Vietnam</w:t>
            </w:r>
          </w:p>
        </w:tc>
        <w:tc>
          <w:tcPr>
            <w:tcW w:w="990" w:type="dxa"/>
          </w:tcPr>
          <w:p w14:paraId="63C8E51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2025</w:t>
            </w:r>
          </w:p>
        </w:tc>
        <w:tc>
          <w:tcPr>
            <w:tcW w:w="990" w:type="dxa"/>
          </w:tcPr>
          <w:p w14:paraId="2D0A3AC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90</w:t>
            </w:r>
          </w:p>
        </w:tc>
        <w:tc>
          <w:tcPr>
            <w:tcW w:w="742" w:type="dxa"/>
          </w:tcPr>
          <w:p w14:paraId="7C7D31A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69E6428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990" w:type="dxa"/>
          </w:tcPr>
          <w:p w14:paraId="41925EA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0,08</w:t>
            </w:r>
          </w:p>
        </w:tc>
      </w:tr>
      <w:tr w:rsidR="009F68C2" w:rsidRPr="00D274C8" w14:paraId="75320B9C" w14:textId="77777777">
        <w:tc>
          <w:tcPr>
            <w:tcW w:w="990" w:type="dxa"/>
          </w:tcPr>
          <w:p w14:paraId="41F9377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31</w:t>
            </w:r>
          </w:p>
        </w:tc>
        <w:tc>
          <w:tcPr>
            <w:tcW w:w="742" w:type="dxa"/>
          </w:tcPr>
          <w:p w14:paraId="10D2391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Mekong WMS</w:t>
            </w:r>
          </w:p>
        </w:tc>
        <w:tc>
          <w:tcPr>
            <w:tcW w:w="742" w:type="dxa"/>
          </w:tcPr>
          <w:p w14:paraId="6BE5AF5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Warehouse Management System</w:t>
            </w:r>
          </w:p>
        </w:tc>
        <w:tc>
          <w:tcPr>
            <w:tcW w:w="742" w:type="dxa"/>
          </w:tcPr>
          <w:p w14:paraId="6584004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Vietnam</w:t>
            </w:r>
          </w:p>
        </w:tc>
        <w:tc>
          <w:tcPr>
            <w:tcW w:w="990" w:type="dxa"/>
          </w:tcPr>
          <w:p w14:paraId="140BB13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2025</w:t>
            </w:r>
          </w:p>
        </w:tc>
        <w:tc>
          <w:tcPr>
            <w:tcW w:w="990" w:type="dxa"/>
          </w:tcPr>
          <w:p w14:paraId="1F99288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85</w:t>
            </w:r>
          </w:p>
        </w:tc>
        <w:tc>
          <w:tcPr>
            <w:tcW w:w="742" w:type="dxa"/>
          </w:tcPr>
          <w:p w14:paraId="51B55FD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362ACB4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990" w:type="dxa"/>
          </w:tcPr>
          <w:p w14:paraId="22C4DBD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0,06</w:t>
            </w:r>
          </w:p>
        </w:tc>
      </w:tr>
      <w:tr w:rsidR="009F68C2" w:rsidRPr="00D274C8" w14:paraId="6D1B837F" w14:textId="77777777">
        <w:tc>
          <w:tcPr>
            <w:tcW w:w="990" w:type="dxa"/>
          </w:tcPr>
          <w:p w14:paraId="1BF4575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32</w:t>
            </w:r>
          </w:p>
        </w:tc>
        <w:tc>
          <w:tcPr>
            <w:tcW w:w="742" w:type="dxa"/>
          </w:tcPr>
          <w:p w14:paraId="07C734D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Mekong IoT Platform</w:t>
            </w:r>
          </w:p>
        </w:tc>
        <w:tc>
          <w:tcPr>
            <w:tcW w:w="742" w:type="dxa"/>
          </w:tcPr>
          <w:p w14:paraId="0043EC1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Monitoring Platform</w:t>
            </w:r>
          </w:p>
        </w:tc>
        <w:tc>
          <w:tcPr>
            <w:tcW w:w="742" w:type="dxa"/>
          </w:tcPr>
          <w:p w14:paraId="48C4CDC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Vietnam</w:t>
            </w:r>
          </w:p>
        </w:tc>
        <w:tc>
          <w:tcPr>
            <w:tcW w:w="990" w:type="dxa"/>
          </w:tcPr>
          <w:p w14:paraId="41161CB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2025</w:t>
            </w:r>
          </w:p>
        </w:tc>
        <w:tc>
          <w:tcPr>
            <w:tcW w:w="990" w:type="dxa"/>
          </w:tcPr>
          <w:p w14:paraId="085851C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95</w:t>
            </w:r>
          </w:p>
        </w:tc>
        <w:tc>
          <w:tcPr>
            <w:tcW w:w="742" w:type="dxa"/>
          </w:tcPr>
          <w:p w14:paraId="3F46FD9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Mới 100%</w:t>
            </w:r>
          </w:p>
        </w:tc>
        <w:tc>
          <w:tcPr>
            <w:tcW w:w="990" w:type="dxa"/>
          </w:tcPr>
          <w:p w14:paraId="217B54B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990" w:type="dxa"/>
          </w:tcPr>
          <w:p w14:paraId="136D8F3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0,08</w:t>
            </w:r>
          </w:p>
        </w:tc>
      </w:tr>
      <w:tr w:rsidR="009F68C2" w:rsidRPr="00D274C8" w14:paraId="3007880F" w14:textId="77777777">
        <w:tc>
          <w:tcPr>
            <w:tcW w:w="990" w:type="dxa"/>
          </w:tcPr>
          <w:p w14:paraId="5390958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Tổng IT</w:t>
            </w:r>
          </w:p>
        </w:tc>
        <w:tc>
          <w:tcPr>
            <w:tcW w:w="742" w:type="dxa"/>
          </w:tcPr>
          <w:p w14:paraId="6CC50F37" w14:textId="77777777" w:rsidR="009F68C2" w:rsidRPr="00D274C8" w:rsidRDefault="009F68C2">
            <w:pPr>
              <w:pStyle w:val="Compact"/>
              <w:rPr>
                <w:rFonts w:ascii="Times New Roman" w:hAnsi="Times New Roman" w:cs="Times New Roman"/>
              </w:rPr>
            </w:pPr>
          </w:p>
        </w:tc>
        <w:tc>
          <w:tcPr>
            <w:tcW w:w="742" w:type="dxa"/>
          </w:tcPr>
          <w:p w14:paraId="5EE5B381" w14:textId="77777777" w:rsidR="009F68C2" w:rsidRPr="00D274C8" w:rsidRDefault="009F68C2">
            <w:pPr>
              <w:pStyle w:val="Compact"/>
              <w:rPr>
                <w:rFonts w:ascii="Times New Roman" w:hAnsi="Times New Roman" w:cs="Times New Roman"/>
              </w:rPr>
            </w:pPr>
          </w:p>
        </w:tc>
        <w:tc>
          <w:tcPr>
            <w:tcW w:w="742" w:type="dxa"/>
          </w:tcPr>
          <w:p w14:paraId="2D2445E3" w14:textId="77777777" w:rsidR="009F68C2" w:rsidRPr="00D274C8" w:rsidRDefault="009F68C2">
            <w:pPr>
              <w:pStyle w:val="Compact"/>
              <w:rPr>
                <w:rFonts w:ascii="Times New Roman" w:hAnsi="Times New Roman" w:cs="Times New Roman"/>
              </w:rPr>
            </w:pPr>
          </w:p>
        </w:tc>
        <w:tc>
          <w:tcPr>
            <w:tcW w:w="990" w:type="dxa"/>
          </w:tcPr>
          <w:p w14:paraId="6399F020" w14:textId="77777777" w:rsidR="009F68C2" w:rsidRPr="00D274C8" w:rsidRDefault="009F68C2">
            <w:pPr>
              <w:pStyle w:val="Compact"/>
              <w:rPr>
                <w:rFonts w:ascii="Times New Roman" w:hAnsi="Times New Roman" w:cs="Times New Roman"/>
              </w:rPr>
            </w:pPr>
          </w:p>
        </w:tc>
        <w:tc>
          <w:tcPr>
            <w:tcW w:w="990" w:type="dxa"/>
          </w:tcPr>
          <w:p w14:paraId="239DF396" w14:textId="77777777" w:rsidR="009F68C2" w:rsidRPr="00D274C8" w:rsidRDefault="009F68C2">
            <w:pPr>
              <w:pStyle w:val="Compact"/>
              <w:rPr>
                <w:rFonts w:ascii="Times New Roman" w:hAnsi="Times New Roman" w:cs="Times New Roman"/>
              </w:rPr>
            </w:pPr>
          </w:p>
        </w:tc>
        <w:tc>
          <w:tcPr>
            <w:tcW w:w="742" w:type="dxa"/>
          </w:tcPr>
          <w:p w14:paraId="7D9693E9" w14:textId="77777777" w:rsidR="009F68C2" w:rsidRPr="00D274C8" w:rsidRDefault="009F68C2">
            <w:pPr>
              <w:pStyle w:val="Compact"/>
              <w:rPr>
                <w:rFonts w:ascii="Times New Roman" w:hAnsi="Times New Roman" w:cs="Times New Roman"/>
              </w:rPr>
            </w:pPr>
          </w:p>
        </w:tc>
        <w:tc>
          <w:tcPr>
            <w:tcW w:w="990" w:type="dxa"/>
          </w:tcPr>
          <w:p w14:paraId="14B54A5B" w14:textId="77777777" w:rsidR="009F68C2" w:rsidRPr="00D274C8" w:rsidRDefault="009F68C2">
            <w:pPr>
              <w:pStyle w:val="Compact"/>
              <w:rPr>
                <w:rFonts w:ascii="Times New Roman" w:hAnsi="Times New Roman" w:cs="Times New Roman"/>
              </w:rPr>
            </w:pPr>
          </w:p>
        </w:tc>
        <w:tc>
          <w:tcPr>
            <w:tcW w:w="990" w:type="dxa"/>
          </w:tcPr>
          <w:p w14:paraId="09F2508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0,32</w:t>
            </w:r>
          </w:p>
        </w:tc>
      </w:tr>
    </w:tbl>
    <w:p w14:paraId="2BFB7274" w14:textId="77777777" w:rsidR="009F68C2" w:rsidRPr="00D274C8" w:rsidRDefault="00CC558F">
      <w:pPr>
        <w:pStyle w:val="Heading3"/>
        <w:rPr>
          <w:rFonts w:ascii="Times New Roman" w:hAnsi="Times New Roman" w:cs="Times New Roman"/>
        </w:rPr>
      </w:pPr>
      <w:bookmarkStart w:id="115" w:name="a.5.-tổng-hợp-thiết-bị"/>
      <w:bookmarkEnd w:id="114"/>
      <w:r w:rsidRPr="00D274C8">
        <w:rPr>
          <w:rStyle w:val="SectionNumber"/>
          <w:rFonts w:ascii="Times New Roman" w:hAnsi="Times New Roman" w:cs="Times New Roman"/>
        </w:rPr>
        <w:t>8.1.5</w:t>
      </w:r>
      <w:r w:rsidRPr="00D274C8">
        <w:rPr>
          <w:rFonts w:ascii="Times New Roman" w:hAnsi="Times New Roman" w:cs="Times New Roman"/>
        </w:rPr>
        <w:tab/>
        <w:t>A.5. Tổng hợp thiết bị</w:t>
      </w:r>
    </w:p>
    <w:tbl>
      <w:tblPr>
        <w:tblStyle w:val="Table"/>
        <w:tblW w:w="5000" w:type="pct"/>
        <w:tblLayout w:type="fixed"/>
        <w:tblLook w:val="0020" w:firstRow="1" w:lastRow="0" w:firstColumn="0" w:lastColumn="0" w:noHBand="0" w:noVBand="0"/>
      </w:tblPr>
      <w:tblGrid>
        <w:gridCol w:w="1741"/>
        <w:gridCol w:w="1306"/>
        <w:gridCol w:w="1741"/>
        <w:gridCol w:w="1741"/>
        <w:gridCol w:w="1741"/>
        <w:gridCol w:w="1306"/>
      </w:tblGrid>
      <w:tr w:rsidR="009F68C2" w:rsidRPr="00D274C8" w14:paraId="0357DFC8"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440" w:type="dxa"/>
          </w:tcPr>
          <w:p w14:paraId="68629F2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STT</w:t>
            </w:r>
          </w:p>
        </w:tc>
        <w:tc>
          <w:tcPr>
            <w:tcW w:w="1080" w:type="dxa"/>
          </w:tcPr>
          <w:p w14:paraId="2A80CBA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Loại thiết bị</w:t>
            </w:r>
          </w:p>
        </w:tc>
        <w:tc>
          <w:tcPr>
            <w:tcW w:w="1440" w:type="dxa"/>
          </w:tcPr>
          <w:p w14:paraId="2A1089E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lượng</w:t>
            </w:r>
          </w:p>
        </w:tc>
        <w:tc>
          <w:tcPr>
            <w:tcW w:w="1440" w:type="dxa"/>
          </w:tcPr>
          <w:p w14:paraId="57870F0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trị (M USD)</w:t>
            </w:r>
          </w:p>
        </w:tc>
        <w:tc>
          <w:tcPr>
            <w:tcW w:w="1440" w:type="dxa"/>
          </w:tcPr>
          <w:p w14:paraId="73593F0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Tỷ lệ (%)</w:t>
            </w:r>
          </w:p>
        </w:tc>
        <w:tc>
          <w:tcPr>
            <w:tcW w:w="1080" w:type="dxa"/>
          </w:tcPr>
          <w:p w14:paraId="41D429E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Ghi chú</w:t>
            </w:r>
          </w:p>
        </w:tc>
      </w:tr>
      <w:tr w:rsidR="009F68C2" w:rsidRPr="00D274C8" w14:paraId="33F35DA0" w14:textId="77777777">
        <w:tc>
          <w:tcPr>
            <w:tcW w:w="1440" w:type="dxa"/>
          </w:tcPr>
          <w:p w14:paraId="5D30A7D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1080" w:type="dxa"/>
          </w:tcPr>
          <w:p w14:paraId="2EA4A99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Máy móc sản xuất chính</w:t>
            </w:r>
          </w:p>
        </w:tc>
        <w:tc>
          <w:tcPr>
            <w:tcW w:w="1440" w:type="dxa"/>
          </w:tcPr>
          <w:p w14:paraId="7E0A092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19</w:t>
            </w:r>
          </w:p>
        </w:tc>
        <w:tc>
          <w:tcPr>
            <w:tcW w:w="1440" w:type="dxa"/>
          </w:tcPr>
          <w:p w14:paraId="620ED39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5,62</w:t>
            </w:r>
          </w:p>
        </w:tc>
        <w:tc>
          <w:tcPr>
            <w:tcW w:w="1440" w:type="dxa"/>
          </w:tcPr>
          <w:p w14:paraId="6DD85CB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67,3</w:t>
            </w:r>
          </w:p>
        </w:tc>
        <w:tc>
          <w:tcPr>
            <w:tcW w:w="1080" w:type="dxa"/>
          </w:tcPr>
          <w:p w14:paraId="206A956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IoT + Robot + OHT</w:t>
            </w:r>
          </w:p>
        </w:tc>
      </w:tr>
      <w:tr w:rsidR="009F68C2" w:rsidRPr="00D274C8" w14:paraId="757F390E" w14:textId="77777777">
        <w:tc>
          <w:tcPr>
            <w:tcW w:w="1440" w:type="dxa"/>
          </w:tcPr>
          <w:p w14:paraId="1A5B939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1080" w:type="dxa"/>
          </w:tcPr>
          <w:p w14:paraId="463A319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Máy móc R&amp;D</w:t>
            </w:r>
          </w:p>
        </w:tc>
        <w:tc>
          <w:tcPr>
            <w:tcW w:w="1440" w:type="dxa"/>
          </w:tcPr>
          <w:p w14:paraId="418C717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w:t>
            </w:r>
          </w:p>
        </w:tc>
        <w:tc>
          <w:tcPr>
            <w:tcW w:w="1440" w:type="dxa"/>
          </w:tcPr>
          <w:p w14:paraId="43EA1B1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0,31</w:t>
            </w:r>
          </w:p>
        </w:tc>
        <w:tc>
          <w:tcPr>
            <w:tcW w:w="1440" w:type="dxa"/>
          </w:tcPr>
          <w:p w14:paraId="071DAC3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3,7</w:t>
            </w:r>
          </w:p>
        </w:tc>
        <w:tc>
          <w:tcPr>
            <w:tcW w:w="1080" w:type="dxa"/>
          </w:tcPr>
          <w:p w14:paraId="1864FE5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Lab equipment</w:t>
            </w:r>
          </w:p>
        </w:tc>
      </w:tr>
      <w:tr w:rsidR="009F68C2" w:rsidRPr="00D274C8" w14:paraId="1071A2EB" w14:textId="77777777">
        <w:tc>
          <w:tcPr>
            <w:tcW w:w="1440" w:type="dxa"/>
          </w:tcPr>
          <w:p w14:paraId="2CBCD74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w:t>
            </w:r>
          </w:p>
        </w:tc>
        <w:tc>
          <w:tcPr>
            <w:tcW w:w="1080" w:type="dxa"/>
          </w:tcPr>
          <w:p w14:paraId="639BAF1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Hệ thống IT</w:t>
            </w:r>
          </w:p>
        </w:tc>
        <w:tc>
          <w:tcPr>
            <w:tcW w:w="1440" w:type="dxa"/>
          </w:tcPr>
          <w:p w14:paraId="6699A9B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w:t>
            </w:r>
          </w:p>
        </w:tc>
        <w:tc>
          <w:tcPr>
            <w:tcW w:w="1440" w:type="dxa"/>
          </w:tcPr>
          <w:p w14:paraId="3011154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0,32</w:t>
            </w:r>
          </w:p>
        </w:tc>
        <w:tc>
          <w:tcPr>
            <w:tcW w:w="1440" w:type="dxa"/>
          </w:tcPr>
          <w:p w14:paraId="1A69C39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3,8</w:t>
            </w:r>
          </w:p>
        </w:tc>
        <w:tc>
          <w:tcPr>
            <w:tcW w:w="1080" w:type="dxa"/>
          </w:tcPr>
          <w:p w14:paraId="66817BA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ERP/MES/WMS/IoT</w:t>
            </w:r>
          </w:p>
        </w:tc>
      </w:tr>
      <w:tr w:rsidR="009F68C2" w:rsidRPr="00D274C8" w14:paraId="42660427" w14:textId="77777777">
        <w:tc>
          <w:tcPr>
            <w:tcW w:w="1440" w:type="dxa"/>
          </w:tcPr>
          <w:p w14:paraId="7283BE6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w:t>
            </w:r>
          </w:p>
        </w:tc>
        <w:tc>
          <w:tcPr>
            <w:tcW w:w="1080" w:type="dxa"/>
          </w:tcPr>
          <w:p w14:paraId="432C55A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w:t>
            </w:r>
          </w:p>
        </w:tc>
        <w:tc>
          <w:tcPr>
            <w:tcW w:w="1440" w:type="dxa"/>
          </w:tcPr>
          <w:p w14:paraId="16DDBDA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35</w:t>
            </w:r>
          </w:p>
        </w:tc>
        <w:tc>
          <w:tcPr>
            <w:tcW w:w="1440" w:type="dxa"/>
          </w:tcPr>
          <w:p w14:paraId="53C1AA6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6,25</w:t>
            </w:r>
          </w:p>
        </w:tc>
        <w:tc>
          <w:tcPr>
            <w:tcW w:w="1440" w:type="dxa"/>
          </w:tcPr>
          <w:p w14:paraId="47B2F92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100,0</w:t>
            </w:r>
          </w:p>
        </w:tc>
        <w:tc>
          <w:tcPr>
            <w:tcW w:w="1080" w:type="dxa"/>
          </w:tcPr>
          <w:p w14:paraId="380C13F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Capex thiết bị</w:t>
            </w:r>
          </w:p>
        </w:tc>
      </w:tr>
    </w:tbl>
    <w:p w14:paraId="5EBA32D1" w14:textId="77777777" w:rsidR="009F68C2" w:rsidRPr="00D274C8" w:rsidRDefault="00CC558F">
      <w:pPr>
        <w:pStyle w:val="Heading3"/>
        <w:rPr>
          <w:rFonts w:ascii="Times New Roman" w:hAnsi="Times New Roman" w:cs="Times New Roman"/>
        </w:rPr>
      </w:pPr>
      <w:bookmarkStart w:id="116" w:name="a.6.-lộ-trình-đầu-tư-thiết-bị"/>
      <w:bookmarkEnd w:id="115"/>
      <w:r w:rsidRPr="00D274C8">
        <w:rPr>
          <w:rStyle w:val="SectionNumber"/>
          <w:rFonts w:ascii="Times New Roman" w:hAnsi="Times New Roman" w:cs="Times New Roman"/>
        </w:rPr>
        <w:t>8.1.6</w:t>
      </w:r>
      <w:r w:rsidRPr="00D274C8">
        <w:rPr>
          <w:rFonts w:ascii="Times New Roman" w:hAnsi="Times New Roman" w:cs="Times New Roman"/>
        </w:rPr>
        <w:tab/>
        <w:t>A.6. Lộ trình đầu tư thiết bị</w:t>
      </w:r>
    </w:p>
    <w:p w14:paraId="283C7649"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Giai đoạn 1 (2025-2029): Thiết lập nền tảng - 4,22M USD (67,5%)</w:t>
      </w:r>
      <w:r w:rsidRPr="00D274C8">
        <w:rPr>
          <w:rFonts w:ascii="Times New Roman" w:hAnsi="Times New Roman" w:cs="Times New Roman"/>
        </w:rPr>
        <w:t xml:space="preserve"> - Thiết bị IoT: 2,02M USD (SMT Line 1, Lò hàn, QA/QC cơ bản) - Thiết bị QA/QC: 0,84M USD (AOI, ICT, Burn-in) - Thiết bị Robot: 1,12M USD (Hàn khung, Lắp ráp truyền động) - R&amp;D: 0,06M USD (Analyzer, Tester, 3D printer) - IT: 0,18M USD (ERP, MES cơ bản)</w:t>
      </w:r>
    </w:p>
    <w:p w14:paraId="329299C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Giai đoạn 2 (2030-2035): Mở rộng - 2,07M USD (33,1%)</w:t>
      </w:r>
      <w:r w:rsidRPr="00D274C8">
        <w:rPr>
          <w:rFonts w:ascii="Times New Roman" w:hAnsi="Times New Roman" w:cs="Times New Roman"/>
        </w:rPr>
        <w:t xml:space="preserve"> - Thiết bị IoT: 0,50M USD (SMT Line 2, Tự động hóa) - Thiết bị Robot: 1,32M USD (Tích hợp điện tử/cảm biến) - R&amp;D: 0,19M USD (AMR test, AI platform, Server) - IT: 0,06M USD (WMS, nâng cấp IoT)</w:t>
      </w:r>
    </w:p>
    <w:p w14:paraId="3D211C5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Giai đoạn 3 (2036-2075): Tối ưu - 0,62M USD (9,9%)</w:t>
      </w:r>
      <w:r w:rsidRPr="00D274C8">
        <w:rPr>
          <w:rFonts w:ascii="Times New Roman" w:hAnsi="Times New Roman" w:cs="Times New Roman"/>
        </w:rPr>
        <w:t xml:space="preserve"> - Thiết bị Robot: 0,48M USD (Kiểm tra cuối) - R&amp;D: 0,06M USD (Calibration kits) - IT: 0,08M USD (AI/ML, Digital Twin)</w:t>
      </w:r>
    </w:p>
    <w:p w14:paraId="3A48006E"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0E6C1288">
          <v:rect id="_x0000_i1097" style="width:0;height:1.5pt" o:hralign="center" o:hrstd="t" o:hr="t"/>
        </w:pict>
      </w:r>
    </w:p>
    <w:p w14:paraId="77454DDB" w14:textId="77777777" w:rsidR="009F68C2" w:rsidRPr="00D274C8" w:rsidRDefault="00CC558F">
      <w:pPr>
        <w:pStyle w:val="Heading2"/>
        <w:rPr>
          <w:rFonts w:ascii="Times New Roman" w:hAnsi="Times New Roman" w:cs="Times New Roman"/>
        </w:rPr>
      </w:pPr>
      <w:bookmarkStart w:id="117" w:name="b.-danh-sách-nguyên-vật-liệu-chi-tiết"/>
      <w:bookmarkEnd w:id="110"/>
      <w:bookmarkEnd w:id="116"/>
      <w:r w:rsidRPr="00D274C8">
        <w:rPr>
          <w:rStyle w:val="SectionNumber"/>
          <w:rFonts w:ascii="Times New Roman" w:hAnsi="Times New Roman" w:cs="Times New Roman"/>
        </w:rPr>
        <w:t>8.2</w:t>
      </w:r>
      <w:r w:rsidRPr="00D274C8">
        <w:rPr>
          <w:rFonts w:ascii="Times New Roman" w:hAnsi="Times New Roman" w:cs="Times New Roman"/>
        </w:rPr>
        <w:tab/>
        <w:t>B. DANH SÁCH NGUYÊN VẬT LIỆU CHI TIẾT</w:t>
      </w:r>
    </w:p>
    <w:p w14:paraId="38C8B8DB" w14:textId="77777777" w:rsidR="009F68C2" w:rsidRPr="00D274C8" w:rsidRDefault="00CC558F">
      <w:pPr>
        <w:pStyle w:val="Heading3"/>
        <w:rPr>
          <w:rFonts w:ascii="Times New Roman" w:hAnsi="Times New Roman" w:cs="Times New Roman"/>
        </w:rPr>
      </w:pPr>
      <w:bookmarkStart w:id="118" w:name="b.1.-nguyên-vật-liệu-chính"/>
      <w:r w:rsidRPr="00D274C8">
        <w:rPr>
          <w:rStyle w:val="SectionNumber"/>
          <w:rFonts w:ascii="Times New Roman" w:hAnsi="Times New Roman" w:cs="Times New Roman"/>
        </w:rPr>
        <w:t>8.2.1</w:t>
      </w:r>
      <w:r w:rsidRPr="00D274C8">
        <w:rPr>
          <w:rFonts w:ascii="Times New Roman" w:hAnsi="Times New Roman" w:cs="Times New Roman"/>
        </w:rPr>
        <w:tab/>
        <w:t>B.1. Nguyên vật liệu chính</w:t>
      </w:r>
    </w:p>
    <w:tbl>
      <w:tblPr>
        <w:tblStyle w:val="Table"/>
        <w:tblW w:w="5000" w:type="pct"/>
        <w:tblLayout w:type="fixed"/>
        <w:tblLook w:val="0020" w:firstRow="1" w:lastRow="0" w:firstColumn="0" w:lastColumn="0" w:noHBand="0" w:noVBand="0"/>
      </w:tblPr>
      <w:tblGrid>
        <w:gridCol w:w="1824"/>
        <w:gridCol w:w="1368"/>
        <w:gridCol w:w="1368"/>
        <w:gridCol w:w="1824"/>
        <w:gridCol w:w="1824"/>
        <w:gridCol w:w="1368"/>
      </w:tblGrid>
      <w:tr w:rsidR="009F68C2" w:rsidRPr="00D274C8" w14:paraId="01D88BC9"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508" w:type="dxa"/>
          </w:tcPr>
          <w:p w14:paraId="07686B6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STT</w:t>
            </w:r>
          </w:p>
        </w:tc>
        <w:tc>
          <w:tcPr>
            <w:tcW w:w="1131" w:type="dxa"/>
          </w:tcPr>
          <w:p w14:paraId="4BEDDB1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Tên</w:t>
            </w:r>
          </w:p>
        </w:tc>
        <w:tc>
          <w:tcPr>
            <w:tcW w:w="1131" w:type="dxa"/>
          </w:tcPr>
          <w:p w14:paraId="7EFBA8F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Yêu cầu chất lượng</w:t>
            </w:r>
          </w:p>
        </w:tc>
        <w:tc>
          <w:tcPr>
            <w:tcW w:w="1508" w:type="dxa"/>
          </w:tcPr>
          <w:p w14:paraId="178D3BB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lượng/năm</w:t>
            </w:r>
          </w:p>
        </w:tc>
        <w:tc>
          <w:tcPr>
            <w:tcW w:w="1508" w:type="dxa"/>
          </w:tcPr>
          <w:p w14:paraId="203868E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(M USD)</w:t>
            </w:r>
          </w:p>
        </w:tc>
        <w:tc>
          <w:tcPr>
            <w:tcW w:w="1131" w:type="dxa"/>
          </w:tcPr>
          <w:p w14:paraId="2F1CE06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Nguồn cung</w:t>
            </w:r>
          </w:p>
        </w:tc>
      </w:tr>
      <w:tr w:rsidR="009F68C2" w:rsidRPr="00D274C8" w14:paraId="329D1F3B" w14:textId="77777777">
        <w:tc>
          <w:tcPr>
            <w:tcW w:w="1508" w:type="dxa"/>
          </w:tcPr>
          <w:p w14:paraId="6B77476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1131" w:type="dxa"/>
          </w:tcPr>
          <w:p w14:paraId="59FA384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Thép không gỉ 304</w:t>
            </w:r>
          </w:p>
        </w:tc>
        <w:tc>
          <w:tcPr>
            <w:tcW w:w="1131" w:type="dxa"/>
          </w:tcPr>
          <w:p w14:paraId="6F4D8C5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ASTM A240, dày 1-3mm</w:t>
            </w:r>
          </w:p>
        </w:tc>
        <w:tc>
          <w:tcPr>
            <w:tcW w:w="1508" w:type="dxa"/>
          </w:tcPr>
          <w:p w14:paraId="0D0E380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 tấn</w:t>
            </w:r>
          </w:p>
        </w:tc>
        <w:tc>
          <w:tcPr>
            <w:tcW w:w="1508" w:type="dxa"/>
          </w:tcPr>
          <w:p w14:paraId="758759F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2,50</w:t>
            </w:r>
          </w:p>
        </w:tc>
        <w:tc>
          <w:tcPr>
            <w:tcW w:w="1131" w:type="dxa"/>
          </w:tcPr>
          <w:p w14:paraId="6494917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Thép Hòa Phát</w:t>
            </w:r>
          </w:p>
        </w:tc>
      </w:tr>
      <w:tr w:rsidR="009F68C2" w:rsidRPr="00D274C8" w14:paraId="658F8B10" w14:textId="77777777">
        <w:tc>
          <w:tcPr>
            <w:tcW w:w="1508" w:type="dxa"/>
          </w:tcPr>
          <w:p w14:paraId="50C3D93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1131" w:type="dxa"/>
          </w:tcPr>
          <w:p w14:paraId="047141C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Nhôm hợp kim 6061</w:t>
            </w:r>
          </w:p>
        </w:tc>
        <w:tc>
          <w:tcPr>
            <w:tcW w:w="1131" w:type="dxa"/>
          </w:tcPr>
          <w:p w14:paraId="07F5B34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ASTM B221, dày 2-5mm</w:t>
            </w:r>
          </w:p>
        </w:tc>
        <w:tc>
          <w:tcPr>
            <w:tcW w:w="1508" w:type="dxa"/>
          </w:tcPr>
          <w:p w14:paraId="77EC97C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 tấn</w:t>
            </w:r>
          </w:p>
        </w:tc>
        <w:tc>
          <w:tcPr>
            <w:tcW w:w="1508" w:type="dxa"/>
          </w:tcPr>
          <w:p w14:paraId="4A8731A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1,80</w:t>
            </w:r>
          </w:p>
        </w:tc>
        <w:tc>
          <w:tcPr>
            <w:tcW w:w="1131" w:type="dxa"/>
          </w:tcPr>
          <w:p w14:paraId="3F8828B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Nhôm Đông Á</w:t>
            </w:r>
          </w:p>
        </w:tc>
      </w:tr>
      <w:tr w:rsidR="009F68C2" w:rsidRPr="00D274C8" w14:paraId="2290F16F" w14:textId="77777777">
        <w:tc>
          <w:tcPr>
            <w:tcW w:w="1508" w:type="dxa"/>
          </w:tcPr>
          <w:p w14:paraId="4ED6CBB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w:t>
            </w:r>
          </w:p>
        </w:tc>
        <w:tc>
          <w:tcPr>
            <w:tcW w:w="1131" w:type="dxa"/>
          </w:tcPr>
          <w:p w14:paraId="215107D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Đồng thau C36000</w:t>
            </w:r>
          </w:p>
        </w:tc>
        <w:tc>
          <w:tcPr>
            <w:tcW w:w="1131" w:type="dxa"/>
          </w:tcPr>
          <w:p w14:paraId="3CA681F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ASTM B19, dày 0,5-2mm</w:t>
            </w:r>
          </w:p>
        </w:tc>
        <w:tc>
          <w:tcPr>
            <w:tcW w:w="1508" w:type="dxa"/>
          </w:tcPr>
          <w:p w14:paraId="5AD4F02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 tấn</w:t>
            </w:r>
          </w:p>
        </w:tc>
        <w:tc>
          <w:tcPr>
            <w:tcW w:w="1508" w:type="dxa"/>
          </w:tcPr>
          <w:p w14:paraId="360D883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1,60</w:t>
            </w:r>
          </w:p>
        </w:tc>
        <w:tc>
          <w:tcPr>
            <w:tcW w:w="1131" w:type="dxa"/>
          </w:tcPr>
          <w:p w14:paraId="4030935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Đồng Hải Phòng</w:t>
            </w:r>
          </w:p>
        </w:tc>
      </w:tr>
      <w:tr w:rsidR="009F68C2" w:rsidRPr="00D274C8" w14:paraId="1A5C6801" w14:textId="77777777">
        <w:tc>
          <w:tcPr>
            <w:tcW w:w="1508" w:type="dxa"/>
          </w:tcPr>
          <w:p w14:paraId="2D8AE2B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w:t>
            </w:r>
          </w:p>
        </w:tc>
        <w:tc>
          <w:tcPr>
            <w:tcW w:w="1131" w:type="dxa"/>
          </w:tcPr>
          <w:p w14:paraId="4428C44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Nhựa ABS</w:t>
            </w:r>
          </w:p>
        </w:tc>
        <w:tc>
          <w:tcPr>
            <w:tcW w:w="1131" w:type="dxa"/>
          </w:tcPr>
          <w:p w14:paraId="6AFE8EF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ABS-747, dày 1-3mm</w:t>
            </w:r>
          </w:p>
        </w:tc>
        <w:tc>
          <w:tcPr>
            <w:tcW w:w="1508" w:type="dxa"/>
          </w:tcPr>
          <w:p w14:paraId="42BE816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 tấn</w:t>
            </w:r>
          </w:p>
        </w:tc>
        <w:tc>
          <w:tcPr>
            <w:tcW w:w="1508" w:type="dxa"/>
          </w:tcPr>
          <w:p w14:paraId="21771BC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0,75</w:t>
            </w:r>
          </w:p>
        </w:tc>
        <w:tc>
          <w:tcPr>
            <w:tcW w:w="1131" w:type="dxa"/>
          </w:tcPr>
          <w:p w14:paraId="717115C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Nhựa Đồng Nai</w:t>
            </w:r>
          </w:p>
        </w:tc>
      </w:tr>
      <w:tr w:rsidR="009F68C2" w:rsidRPr="00D274C8" w14:paraId="07C9D428" w14:textId="77777777">
        <w:tc>
          <w:tcPr>
            <w:tcW w:w="1508" w:type="dxa"/>
          </w:tcPr>
          <w:p w14:paraId="660EAE9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1131" w:type="dxa"/>
          </w:tcPr>
          <w:p w14:paraId="5C4C30C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Nhựa PC</w:t>
            </w:r>
          </w:p>
        </w:tc>
        <w:tc>
          <w:tcPr>
            <w:tcW w:w="1131" w:type="dxa"/>
          </w:tcPr>
          <w:p w14:paraId="71F8AB1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PC-2458, dày 1-2mm</w:t>
            </w:r>
          </w:p>
        </w:tc>
        <w:tc>
          <w:tcPr>
            <w:tcW w:w="1508" w:type="dxa"/>
          </w:tcPr>
          <w:p w14:paraId="6BC89F4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 tấn</w:t>
            </w:r>
          </w:p>
        </w:tc>
        <w:tc>
          <w:tcPr>
            <w:tcW w:w="1508" w:type="dxa"/>
          </w:tcPr>
          <w:p w14:paraId="0A92F51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0,50</w:t>
            </w:r>
          </w:p>
        </w:tc>
        <w:tc>
          <w:tcPr>
            <w:tcW w:w="1131" w:type="dxa"/>
          </w:tcPr>
          <w:p w14:paraId="42D1DAF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Nhựa Bình Dương</w:t>
            </w:r>
          </w:p>
        </w:tc>
      </w:tr>
      <w:tr w:rsidR="009F68C2" w:rsidRPr="00D274C8" w14:paraId="67D823A1" w14:textId="77777777">
        <w:tc>
          <w:tcPr>
            <w:tcW w:w="1508" w:type="dxa"/>
          </w:tcPr>
          <w:p w14:paraId="64DCAC4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w:t>
            </w:r>
          </w:p>
        </w:tc>
        <w:tc>
          <w:tcPr>
            <w:tcW w:w="1131" w:type="dxa"/>
          </w:tcPr>
          <w:p w14:paraId="00C98D3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 su EPDM</w:t>
            </w:r>
          </w:p>
        </w:tc>
        <w:tc>
          <w:tcPr>
            <w:tcW w:w="1131" w:type="dxa"/>
          </w:tcPr>
          <w:p w14:paraId="4F3B28A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EPDM-4725, dày 2-5mm</w:t>
            </w:r>
          </w:p>
        </w:tc>
        <w:tc>
          <w:tcPr>
            <w:tcW w:w="1508" w:type="dxa"/>
          </w:tcPr>
          <w:p w14:paraId="2B939F4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 tấn</w:t>
            </w:r>
          </w:p>
        </w:tc>
        <w:tc>
          <w:tcPr>
            <w:tcW w:w="1508" w:type="dxa"/>
          </w:tcPr>
          <w:p w14:paraId="595261D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0,25</w:t>
            </w:r>
          </w:p>
        </w:tc>
        <w:tc>
          <w:tcPr>
            <w:tcW w:w="1131" w:type="dxa"/>
          </w:tcPr>
          <w:p w14:paraId="487FBF3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Cao su Đồng Nai</w:t>
            </w:r>
          </w:p>
        </w:tc>
      </w:tr>
      <w:tr w:rsidR="009F68C2" w:rsidRPr="00D274C8" w14:paraId="0178EA63" w14:textId="77777777">
        <w:tc>
          <w:tcPr>
            <w:tcW w:w="1508" w:type="dxa"/>
          </w:tcPr>
          <w:p w14:paraId="69DBD89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Tổng NVL</w:t>
            </w:r>
          </w:p>
        </w:tc>
        <w:tc>
          <w:tcPr>
            <w:tcW w:w="1131" w:type="dxa"/>
          </w:tcPr>
          <w:p w14:paraId="3210F16C" w14:textId="77777777" w:rsidR="009F68C2" w:rsidRPr="00D274C8" w:rsidRDefault="009F68C2">
            <w:pPr>
              <w:pStyle w:val="Compact"/>
              <w:rPr>
                <w:rFonts w:ascii="Times New Roman" w:hAnsi="Times New Roman" w:cs="Times New Roman"/>
              </w:rPr>
            </w:pPr>
          </w:p>
        </w:tc>
        <w:tc>
          <w:tcPr>
            <w:tcW w:w="1131" w:type="dxa"/>
          </w:tcPr>
          <w:p w14:paraId="4F0A8A89" w14:textId="77777777" w:rsidR="009F68C2" w:rsidRPr="00D274C8" w:rsidRDefault="009F68C2">
            <w:pPr>
              <w:pStyle w:val="Compact"/>
              <w:rPr>
                <w:rFonts w:ascii="Times New Roman" w:hAnsi="Times New Roman" w:cs="Times New Roman"/>
              </w:rPr>
            </w:pPr>
          </w:p>
        </w:tc>
        <w:tc>
          <w:tcPr>
            <w:tcW w:w="1508" w:type="dxa"/>
          </w:tcPr>
          <w:p w14:paraId="62717C7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130 tấn</w:t>
            </w:r>
          </w:p>
        </w:tc>
        <w:tc>
          <w:tcPr>
            <w:tcW w:w="1508" w:type="dxa"/>
          </w:tcPr>
          <w:p w14:paraId="36C1B5A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7,40</w:t>
            </w:r>
          </w:p>
        </w:tc>
        <w:tc>
          <w:tcPr>
            <w:tcW w:w="1131" w:type="dxa"/>
          </w:tcPr>
          <w:p w14:paraId="4061C2BF" w14:textId="77777777" w:rsidR="009F68C2" w:rsidRPr="00D274C8" w:rsidRDefault="009F68C2">
            <w:pPr>
              <w:pStyle w:val="Compact"/>
              <w:rPr>
                <w:rFonts w:ascii="Times New Roman" w:hAnsi="Times New Roman" w:cs="Times New Roman"/>
              </w:rPr>
            </w:pPr>
          </w:p>
        </w:tc>
      </w:tr>
    </w:tbl>
    <w:p w14:paraId="16C49901" w14:textId="77777777" w:rsidR="009F68C2" w:rsidRPr="00D274C8" w:rsidRDefault="00CC558F">
      <w:pPr>
        <w:pStyle w:val="Heading3"/>
        <w:rPr>
          <w:rFonts w:ascii="Times New Roman" w:hAnsi="Times New Roman" w:cs="Times New Roman"/>
        </w:rPr>
      </w:pPr>
      <w:bookmarkStart w:id="119" w:name="b.2.-linh-kiện-điện-tử"/>
      <w:bookmarkEnd w:id="118"/>
      <w:r w:rsidRPr="00D274C8">
        <w:rPr>
          <w:rStyle w:val="SectionNumber"/>
          <w:rFonts w:ascii="Times New Roman" w:hAnsi="Times New Roman" w:cs="Times New Roman"/>
        </w:rPr>
        <w:t>8.2.2</w:t>
      </w:r>
      <w:r w:rsidRPr="00D274C8">
        <w:rPr>
          <w:rFonts w:ascii="Times New Roman" w:hAnsi="Times New Roman" w:cs="Times New Roman"/>
        </w:rPr>
        <w:tab/>
        <w:t>B.2. Linh kiện điện tử</w:t>
      </w:r>
    </w:p>
    <w:tbl>
      <w:tblPr>
        <w:tblStyle w:val="Table"/>
        <w:tblW w:w="5000" w:type="pct"/>
        <w:tblLayout w:type="fixed"/>
        <w:tblLook w:val="0020" w:firstRow="1" w:lastRow="0" w:firstColumn="0" w:lastColumn="0" w:noHBand="0" w:noVBand="0"/>
      </w:tblPr>
      <w:tblGrid>
        <w:gridCol w:w="1824"/>
        <w:gridCol w:w="1368"/>
        <w:gridCol w:w="1368"/>
        <w:gridCol w:w="1824"/>
        <w:gridCol w:w="1824"/>
        <w:gridCol w:w="1368"/>
      </w:tblGrid>
      <w:tr w:rsidR="009F68C2" w:rsidRPr="00D274C8" w14:paraId="74DAA8F3"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508" w:type="dxa"/>
          </w:tcPr>
          <w:p w14:paraId="0F2E885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STT</w:t>
            </w:r>
          </w:p>
        </w:tc>
        <w:tc>
          <w:tcPr>
            <w:tcW w:w="1131" w:type="dxa"/>
          </w:tcPr>
          <w:p w14:paraId="07305F5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Tên</w:t>
            </w:r>
          </w:p>
        </w:tc>
        <w:tc>
          <w:tcPr>
            <w:tcW w:w="1131" w:type="dxa"/>
          </w:tcPr>
          <w:p w14:paraId="65C52DA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Spec</w:t>
            </w:r>
          </w:p>
        </w:tc>
        <w:tc>
          <w:tcPr>
            <w:tcW w:w="1508" w:type="dxa"/>
          </w:tcPr>
          <w:p w14:paraId="587560F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lượng/năm</w:t>
            </w:r>
          </w:p>
        </w:tc>
        <w:tc>
          <w:tcPr>
            <w:tcW w:w="1508" w:type="dxa"/>
          </w:tcPr>
          <w:p w14:paraId="2A156DC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(M USD)</w:t>
            </w:r>
          </w:p>
        </w:tc>
        <w:tc>
          <w:tcPr>
            <w:tcW w:w="1131" w:type="dxa"/>
          </w:tcPr>
          <w:p w14:paraId="1321057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Nguồn cung</w:t>
            </w:r>
          </w:p>
        </w:tc>
      </w:tr>
      <w:tr w:rsidR="009F68C2" w:rsidRPr="00D274C8" w14:paraId="131131A3" w14:textId="77777777">
        <w:tc>
          <w:tcPr>
            <w:tcW w:w="1508" w:type="dxa"/>
          </w:tcPr>
          <w:p w14:paraId="0390578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1131" w:type="dxa"/>
          </w:tcPr>
          <w:p w14:paraId="5379D8F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Chip ARM Cortex-A55</w:t>
            </w:r>
          </w:p>
        </w:tc>
        <w:tc>
          <w:tcPr>
            <w:tcW w:w="1131" w:type="dxa"/>
          </w:tcPr>
          <w:p w14:paraId="048635A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64-bit, 1.8GHz</w:t>
            </w:r>
          </w:p>
        </w:tc>
        <w:tc>
          <w:tcPr>
            <w:tcW w:w="1508" w:type="dxa"/>
          </w:tcPr>
          <w:p w14:paraId="2BC630E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10.000</w:t>
            </w:r>
          </w:p>
        </w:tc>
        <w:tc>
          <w:tcPr>
            <w:tcW w:w="1508" w:type="dxa"/>
          </w:tcPr>
          <w:p w14:paraId="6D4EB57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w:t>
            </w:r>
          </w:p>
        </w:tc>
        <w:tc>
          <w:tcPr>
            <w:tcW w:w="1131" w:type="dxa"/>
          </w:tcPr>
          <w:p w14:paraId="7F9505E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ARM Holdings</w:t>
            </w:r>
          </w:p>
        </w:tc>
      </w:tr>
      <w:tr w:rsidR="009F68C2" w:rsidRPr="00D274C8" w14:paraId="291E287B" w14:textId="77777777">
        <w:tc>
          <w:tcPr>
            <w:tcW w:w="1508" w:type="dxa"/>
          </w:tcPr>
          <w:p w14:paraId="15A9FA4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w:t>
            </w:r>
          </w:p>
        </w:tc>
        <w:tc>
          <w:tcPr>
            <w:tcW w:w="1131" w:type="dxa"/>
          </w:tcPr>
          <w:p w14:paraId="34F35B3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Chip ARM Cortex-A78</w:t>
            </w:r>
          </w:p>
        </w:tc>
        <w:tc>
          <w:tcPr>
            <w:tcW w:w="1131" w:type="dxa"/>
          </w:tcPr>
          <w:p w14:paraId="7700577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64-bit, 2.4GHz</w:t>
            </w:r>
          </w:p>
        </w:tc>
        <w:tc>
          <w:tcPr>
            <w:tcW w:w="1508" w:type="dxa"/>
          </w:tcPr>
          <w:p w14:paraId="6328CA1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5.000</w:t>
            </w:r>
          </w:p>
        </w:tc>
        <w:tc>
          <w:tcPr>
            <w:tcW w:w="1508" w:type="dxa"/>
          </w:tcPr>
          <w:p w14:paraId="2EDEE93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w:t>
            </w:r>
          </w:p>
        </w:tc>
        <w:tc>
          <w:tcPr>
            <w:tcW w:w="1131" w:type="dxa"/>
          </w:tcPr>
          <w:p w14:paraId="38A4E62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ARM Holdings</w:t>
            </w:r>
          </w:p>
        </w:tc>
      </w:tr>
      <w:tr w:rsidR="009F68C2" w:rsidRPr="00D274C8" w14:paraId="579051DC" w14:textId="77777777">
        <w:tc>
          <w:tcPr>
            <w:tcW w:w="1508" w:type="dxa"/>
          </w:tcPr>
          <w:p w14:paraId="0503C70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w:t>
            </w:r>
          </w:p>
        </w:tc>
        <w:tc>
          <w:tcPr>
            <w:tcW w:w="1131" w:type="dxa"/>
          </w:tcPr>
          <w:p w14:paraId="7CF666C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RAM DDR4</w:t>
            </w:r>
          </w:p>
        </w:tc>
        <w:tc>
          <w:tcPr>
            <w:tcW w:w="1131" w:type="dxa"/>
          </w:tcPr>
          <w:p w14:paraId="13D1ABF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DDR4-3200, 4/8/16GB</w:t>
            </w:r>
          </w:p>
        </w:tc>
        <w:tc>
          <w:tcPr>
            <w:tcW w:w="1508" w:type="dxa"/>
          </w:tcPr>
          <w:p w14:paraId="6DBF349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20.000</w:t>
            </w:r>
          </w:p>
        </w:tc>
        <w:tc>
          <w:tcPr>
            <w:tcW w:w="1508" w:type="dxa"/>
          </w:tcPr>
          <w:p w14:paraId="5B525DF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1,20</w:t>
            </w:r>
          </w:p>
        </w:tc>
        <w:tc>
          <w:tcPr>
            <w:tcW w:w="1131" w:type="dxa"/>
          </w:tcPr>
          <w:p w14:paraId="01EC0BE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Samsung, SK Hynix</w:t>
            </w:r>
          </w:p>
        </w:tc>
      </w:tr>
      <w:tr w:rsidR="009F68C2" w:rsidRPr="00D274C8" w14:paraId="0BCB9131" w14:textId="77777777">
        <w:tc>
          <w:tcPr>
            <w:tcW w:w="1508" w:type="dxa"/>
          </w:tcPr>
          <w:p w14:paraId="56A15BA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w:t>
            </w:r>
          </w:p>
        </w:tc>
        <w:tc>
          <w:tcPr>
            <w:tcW w:w="1131" w:type="dxa"/>
          </w:tcPr>
          <w:p w14:paraId="0747359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Flash Memory</w:t>
            </w:r>
          </w:p>
        </w:tc>
        <w:tc>
          <w:tcPr>
            <w:tcW w:w="1131" w:type="dxa"/>
          </w:tcPr>
          <w:p w14:paraId="51DFED1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eMMC 32/64/128GB</w:t>
            </w:r>
          </w:p>
        </w:tc>
        <w:tc>
          <w:tcPr>
            <w:tcW w:w="1508" w:type="dxa"/>
          </w:tcPr>
          <w:p w14:paraId="1696B81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15.000</w:t>
            </w:r>
          </w:p>
        </w:tc>
        <w:tc>
          <w:tcPr>
            <w:tcW w:w="1508" w:type="dxa"/>
          </w:tcPr>
          <w:p w14:paraId="2F21EB9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0,90</w:t>
            </w:r>
          </w:p>
        </w:tc>
        <w:tc>
          <w:tcPr>
            <w:tcW w:w="1131" w:type="dxa"/>
          </w:tcPr>
          <w:p w14:paraId="43576BB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Samsung, Toshiba</w:t>
            </w:r>
          </w:p>
        </w:tc>
      </w:tr>
      <w:tr w:rsidR="009F68C2" w:rsidRPr="00D274C8" w14:paraId="70251E28" w14:textId="77777777">
        <w:tc>
          <w:tcPr>
            <w:tcW w:w="1508" w:type="dxa"/>
          </w:tcPr>
          <w:p w14:paraId="1B8DAC2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w:t>
            </w:r>
          </w:p>
        </w:tc>
        <w:tc>
          <w:tcPr>
            <w:tcW w:w="1131" w:type="dxa"/>
          </w:tcPr>
          <w:p w14:paraId="2511A26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Wi-Fi Module</w:t>
            </w:r>
          </w:p>
        </w:tc>
        <w:tc>
          <w:tcPr>
            <w:tcW w:w="1131" w:type="dxa"/>
          </w:tcPr>
          <w:p w14:paraId="3090A55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802.11ac/ax, 2.4/5GHz</w:t>
            </w:r>
          </w:p>
        </w:tc>
        <w:tc>
          <w:tcPr>
            <w:tcW w:w="1508" w:type="dxa"/>
          </w:tcPr>
          <w:p w14:paraId="38238C2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25.000</w:t>
            </w:r>
          </w:p>
        </w:tc>
        <w:tc>
          <w:tcPr>
            <w:tcW w:w="1508" w:type="dxa"/>
          </w:tcPr>
          <w:p w14:paraId="46C407E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1,25</w:t>
            </w:r>
          </w:p>
        </w:tc>
        <w:tc>
          <w:tcPr>
            <w:tcW w:w="1131" w:type="dxa"/>
          </w:tcPr>
          <w:p w14:paraId="696F5BE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Qualcomm, MediaTek</w:t>
            </w:r>
          </w:p>
        </w:tc>
      </w:tr>
      <w:tr w:rsidR="009F68C2" w:rsidRPr="00D274C8" w14:paraId="53EBA67B" w14:textId="77777777">
        <w:tc>
          <w:tcPr>
            <w:tcW w:w="1508" w:type="dxa"/>
          </w:tcPr>
          <w:p w14:paraId="5B02C6B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w:t>
            </w:r>
          </w:p>
        </w:tc>
        <w:tc>
          <w:tcPr>
            <w:tcW w:w="1131" w:type="dxa"/>
          </w:tcPr>
          <w:p w14:paraId="148D25F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Bluetooth Module</w:t>
            </w:r>
          </w:p>
        </w:tc>
        <w:tc>
          <w:tcPr>
            <w:tcW w:w="1131" w:type="dxa"/>
          </w:tcPr>
          <w:p w14:paraId="05F6D21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BLE 5.0/5.2</w:t>
            </w:r>
          </w:p>
        </w:tc>
        <w:tc>
          <w:tcPr>
            <w:tcW w:w="1508" w:type="dxa"/>
          </w:tcPr>
          <w:p w14:paraId="68E5C5B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20.000</w:t>
            </w:r>
          </w:p>
        </w:tc>
        <w:tc>
          <w:tcPr>
            <w:tcW w:w="1508" w:type="dxa"/>
          </w:tcPr>
          <w:p w14:paraId="51DFF59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0,80</w:t>
            </w:r>
          </w:p>
        </w:tc>
        <w:tc>
          <w:tcPr>
            <w:tcW w:w="1131" w:type="dxa"/>
          </w:tcPr>
          <w:p w14:paraId="17DEA84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Nordic, Cypress</w:t>
            </w:r>
          </w:p>
        </w:tc>
      </w:tr>
      <w:tr w:rsidR="009F68C2" w:rsidRPr="00D274C8" w14:paraId="2F771C42" w14:textId="77777777">
        <w:tc>
          <w:tcPr>
            <w:tcW w:w="1508" w:type="dxa"/>
          </w:tcPr>
          <w:p w14:paraId="125E96F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w:t>
            </w:r>
          </w:p>
        </w:tc>
        <w:tc>
          <w:tcPr>
            <w:tcW w:w="1131" w:type="dxa"/>
          </w:tcPr>
          <w:p w14:paraId="51D2A39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GPS Module</w:t>
            </w:r>
          </w:p>
        </w:tc>
        <w:tc>
          <w:tcPr>
            <w:tcW w:w="1131" w:type="dxa"/>
          </w:tcPr>
          <w:p w14:paraId="18DA256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GPS/GLONASS/Galileo</w:t>
            </w:r>
          </w:p>
        </w:tc>
        <w:tc>
          <w:tcPr>
            <w:tcW w:w="1508" w:type="dxa"/>
          </w:tcPr>
          <w:p w14:paraId="03DABD7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15.000</w:t>
            </w:r>
          </w:p>
        </w:tc>
        <w:tc>
          <w:tcPr>
            <w:tcW w:w="1508" w:type="dxa"/>
          </w:tcPr>
          <w:p w14:paraId="79A2284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0,60</w:t>
            </w:r>
          </w:p>
        </w:tc>
        <w:tc>
          <w:tcPr>
            <w:tcW w:w="1131" w:type="dxa"/>
          </w:tcPr>
          <w:p w14:paraId="5CF1487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u-blox, Quectel</w:t>
            </w:r>
          </w:p>
        </w:tc>
      </w:tr>
      <w:tr w:rsidR="009F68C2" w:rsidRPr="00D274C8" w14:paraId="0CB8F63B" w14:textId="77777777">
        <w:tc>
          <w:tcPr>
            <w:tcW w:w="1508" w:type="dxa"/>
          </w:tcPr>
          <w:p w14:paraId="0783EDF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w:t>
            </w:r>
          </w:p>
        </w:tc>
        <w:tc>
          <w:tcPr>
            <w:tcW w:w="1131" w:type="dxa"/>
          </w:tcPr>
          <w:p w14:paraId="6B4BE17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Camera Module</w:t>
            </w:r>
          </w:p>
        </w:tc>
        <w:tc>
          <w:tcPr>
            <w:tcW w:w="1131" w:type="dxa"/>
          </w:tcPr>
          <w:p w14:paraId="59162EF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5/8/12MP, MIPI</w:t>
            </w:r>
          </w:p>
        </w:tc>
        <w:tc>
          <w:tcPr>
            <w:tcW w:w="1508" w:type="dxa"/>
          </w:tcPr>
          <w:p w14:paraId="43144FD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10.000</w:t>
            </w:r>
          </w:p>
        </w:tc>
        <w:tc>
          <w:tcPr>
            <w:tcW w:w="1508" w:type="dxa"/>
          </w:tcPr>
          <w:p w14:paraId="7D478E9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0,50</w:t>
            </w:r>
          </w:p>
        </w:tc>
        <w:tc>
          <w:tcPr>
            <w:tcW w:w="1131" w:type="dxa"/>
          </w:tcPr>
          <w:p w14:paraId="3D37475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Sony, Omnivision</w:t>
            </w:r>
          </w:p>
        </w:tc>
      </w:tr>
      <w:tr w:rsidR="009F68C2" w:rsidRPr="00D274C8" w14:paraId="4294C717" w14:textId="77777777">
        <w:tc>
          <w:tcPr>
            <w:tcW w:w="1508" w:type="dxa"/>
          </w:tcPr>
          <w:p w14:paraId="2ECAE13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16</w:t>
            </w:r>
          </w:p>
        </w:tc>
        <w:tc>
          <w:tcPr>
            <w:tcW w:w="1131" w:type="dxa"/>
          </w:tcPr>
          <w:p w14:paraId="382DF1A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LiDAR Sensor</w:t>
            </w:r>
          </w:p>
        </w:tc>
        <w:tc>
          <w:tcPr>
            <w:tcW w:w="1131" w:type="dxa"/>
          </w:tcPr>
          <w:p w14:paraId="559BD61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2D/3D, 360°</w:t>
            </w:r>
          </w:p>
        </w:tc>
        <w:tc>
          <w:tcPr>
            <w:tcW w:w="1508" w:type="dxa"/>
          </w:tcPr>
          <w:p w14:paraId="56708B4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5.000</w:t>
            </w:r>
          </w:p>
        </w:tc>
        <w:tc>
          <w:tcPr>
            <w:tcW w:w="1508" w:type="dxa"/>
          </w:tcPr>
          <w:p w14:paraId="369B8CE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2,50</w:t>
            </w:r>
          </w:p>
        </w:tc>
        <w:tc>
          <w:tcPr>
            <w:tcW w:w="1131" w:type="dxa"/>
          </w:tcPr>
          <w:p w14:paraId="0879C55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Velodyne, Livox</w:t>
            </w:r>
          </w:p>
        </w:tc>
      </w:tr>
      <w:tr w:rsidR="009F68C2" w:rsidRPr="00D274C8" w14:paraId="06E34726" w14:textId="77777777">
        <w:tc>
          <w:tcPr>
            <w:tcW w:w="1508" w:type="dxa"/>
          </w:tcPr>
          <w:p w14:paraId="60A69C7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17</w:t>
            </w:r>
          </w:p>
        </w:tc>
        <w:tc>
          <w:tcPr>
            <w:tcW w:w="1131" w:type="dxa"/>
          </w:tcPr>
          <w:p w14:paraId="72CC61C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IMU Sensor</w:t>
            </w:r>
          </w:p>
        </w:tc>
        <w:tc>
          <w:tcPr>
            <w:tcW w:w="1131" w:type="dxa"/>
          </w:tcPr>
          <w:p w14:paraId="25D0217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6/9-axis</w:t>
            </w:r>
          </w:p>
        </w:tc>
        <w:tc>
          <w:tcPr>
            <w:tcW w:w="1508" w:type="dxa"/>
          </w:tcPr>
          <w:p w14:paraId="3CA12DD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8.000</w:t>
            </w:r>
          </w:p>
        </w:tc>
        <w:tc>
          <w:tcPr>
            <w:tcW w:w="1508" w:type="dxa"/>
          </w:tcPr>
          <w:p w14:paraId="0E68A03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0,40</w:t>
            </w:r>
          </w:p>
        </w:tc>
        <w:tc>
          <w:tcPr>
            <w:tcW w:w="1131" w:type="dxa"/>
          </w:tcPr>
          <w:p w14:paraId="5ED75BA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Bosch, STM</w:t>
            </w:r>
          </w:p>
        </w:tc>
      </w:tr>
      <w:tr w:rsidR="009F68C2" w:rsidRPr="00D274C8" w14:paraId="7DF52301" w14:textId="77777777">
        <w:tc>
          <w:tcPr>
            <w:tcW w:w="1508" w:type="dxa"/>
          </w:tcPr>
          <w:p w14:paraId="582D227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Tổng điện tử</w:t>
            </w:r>
          </w:p>
        </w:tc>
        <w:tc>
          <w:tcPr>
            <w:tcW w:w="1131" w:type="dxa"/>
          </w:tcPr>
          <w:p w14:paraId="5691239F" w14:textId="77777777" w:rsidR="009F68C2" w:rsidRPr="00D274C8" w:rsidRDefault="009F68C2">
            <w:pPr>
              <w:pStyle w:val="Compact"/>
              <w:rPr>
                <w:rFonts w:ascii="Times New Roman" w:hAnsi="Times New Roman" w:cs="Times New Roman"/>
              </w:rPr>
            </w:pPr>
          </w:p>
        </w:tc>
        <w:tc>
          <w:tcPr>
            <w:tcW w:w="1131" w:type="dxa"/>
          </w:tcPr>
          <w:p w14:paraId="19108187" w14:textId="77777777" w:rsidR="009F68C2" w:rsidRPr="00D274C8" w:rsidRDefault="009F68C2">
            <w:pPr>
              <w:pStyle w:val="Compact"/>
              <w:rPr>
                <w:rFonts w:ascii="Times New Roman" w:hAnsi="Times New Roman" w:cs="Times New Roman"/>
              </w:rPr>
            </w:pPr>
          </w:p>
        </w:tc>
        <w:tc>
          <w:tcPr>
            <w:tcW w:w="1508" w:type="dxa"/>
          </w:tcPr>
          <w:p w14:paraId="2945C7B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133.000</w:t>
            </w:r>
          </w:p>
        </w:tc>
        <w:tc>
          <w:tcPr>
            <w:tcW w:w="1508" w:type="dxa"/>
          </w:tcPr>
          <w:p w14:paraId="750AE59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11,65</w:t>
            </w:r>
          </w:p>
        </w:tc>
        <w:tc>
          <w:tcPr>
            <w:tcW w:w="1131" w:type="dxa"/>
          </w:tcPr>
          <w:p w14:paraId="3E1670E0" w14:textId="77777777" w:rsidR="009F68C2" w:rsidRPr="00D274C8" w:rsidRDefault="009F68C2">
            <w:pPr>
              <w:pStyle w:val="Compact"/>
              <w:rPr>
                <w:rFonts w:ascii="Times New Roman" w:hAnsi="Times New Roman" w:cs="Times New Roman"/>
              </w:rPr>
            </w:pPr>
          </w:p>
        </w:tc>
      </w:tr>
    </w:tbl>
    <w:p w14:paraId="404CD134" w14:textId="77777777" w:rsidR="009F68C2" w:rsidRPr="00D274C8" w:rsidRDefault="00CC558F">
      <w:pPr>
        <w:pStyle w:val="Heading3"/>
        <w:rPr>
          <w:rFonts w:ascii="Times New Roman" w:hAnsi="Times New Roman" w:cs="Times New Roman"/>
        </w:rPr>
      </w:pPr>
      <w:bookmarkStart w:id="120" w:name="b.3.-linh-kiện-cơ-khí"/>
      <w:bookmarkEnd w:id="119"/>
      <w:r w:rsidRPr="00D274C8">
        <w:rPr>
          <w:rStyle w:val="SectionNumber"/>
          <w:rFonts w:ascii="Times New Roman" w:hAnsi="Times New Roman" w:cs="Times New Roman"/>
        </w:rPr>
        <w:t>8.2.3</w:t>
      </w:r>
      <w:r w:rsidRPr="00D274C8">
        <w:rPr>
          <w:rFonts w:ascii="Times New Roman" w:hAnsi="Times New Roman" w:cs="Times New Roman"/>
        </w:rPr>
        <w:tab/>
        <w:t>B.3. Linh kiện cơ khí</w:t>
      </w:r>
    </w:p>
    <w:tbl>
      <w:tblPr>
        <w:tblStyle w:val="Table"/>
        <w:tblW w:w="5000" w:type="pct"/>
        <w:tblLayout w:type="fixed"/>
        <w:tblLook w:val="0020" w:firstRow="1" w:lastRow="0" w:firstColumn="0" w:lastColumn="0" w:noHBand="0" w:noVBand="0"/>
      </w:tblPr>
      <w:tblGrid>
        <w:gridCol w:w="1824"/>
        <w:gridCol w:w="1368"/>
        <w:gridCol w:w="1368"/>
        <w:gridCol w:w="1824"/>
        <w:gridCol w:w="1824"/>
        <w:gridCol w:w="1368"/>
      </w:tblGrid>
      <w:tr w:rsidR="009F68C2" w:rsidRPr="00D274C8" w14:paraId="6F2D254B"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508" w:type="dxa"/>
          </w:tcPr>
          <w:p w14:paraId="5E028AD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STT</w:t>
            </w:r>
          </w:p>
        </w:tc>
        <w:tc>
          <w:tcPr>
            <w:tcW w:w="1131" w:type="dxa"/>
          </w:tcPr>
          <w:p w14:paraId="2295108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Tên</w:t>
            </w:r>
          </w:p>
        </w:tc>
        <w:tc>
          <w:tcPr>
            <w:tcW w:w="1131" w:type="dxa"/>
          </w:tcPr>
          <w:p w14:paraId="4BA6F9C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Spec</w:t>
            </w:r>
          </w:p>
        </w:tc>
        <w:tc>
          <w:tcPr>
            <w:tcW w:w="1508" w:type="dxa"/>
          </w:tcPr>
          <w:p w14:paraId="5FC8599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lượng/năm</w:t>
            </w:r>
          </w:p>
        </w:tc>
        <w:tc>
          <w:tcPr>
            <w:tcW w:w="1508" w:type="dxa"/>
          </w:tcPr>
          <w:p w14:paraId="24221F6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(M USD)</w:t>
            </w:r>
          </w:p>
        </w:tc>
        <w:tc>
          <w:tcPr>
            <w:tcW w:w="1131" w:type="dxa"/>
          </w:tcPr>
          <w:p w14:paraId="4C1C27B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Nguồn cung</w:t>
            </w:r>
          </w:p>
        </w:tc>
      </w:tr>
      <w:tr w:rsidR="009F68C2" w:rsidRPr="00D274C8" w14:paraId="31EB9230" w14:textId="77777777">
        <w:tc>
          <w:tcPr>
            <w:tcW w:w="1508" w:type="dxa"/>
          </w:tcPr>
          <w:p w14:paraId="31FCB1D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19</w:t>
            </w:r>
          </w:p>
        </w:tc>
        <w:tc>
          <w:tcPr>
            <w:tcW w:w="1131" w:type="dxa"/>
          </w:tcPr>
          <w:p w14:paraId="463E9DA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Motor DC</w:t>
            </w:r>
          </w:p>
        </w:tc>
        <w:tc>
          <w:tcPr>
            <w:tcW w:w="1131" w:type="dxa"/>
          </w:tcPr>
          <w:p w14:paraId="6B32093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24V, 100-1000W</w:t>
            </w:r>
          </w:p>
        </w:tc>
        <w:tc>
          <w:tcPr>
            <w:tcW w:w="1508" w:type="dxa"/>
          </w:tcPr>
          <w:p w14:paraId="799994F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2.000</w:t>
            </w:r>
          </w:p>
        </w:tc>
        <w:tc>
          <w:tcPr>
            <w:tcW w:w="1508" w:type="dxa"/>
          </w:tcPr>
          <w:p w14:paraId="13F4DB4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c>
          <w:tcPr>
            <w:tcW w:w="1131" w:type="dxa"/>
          </w:tcPr>
          <w:p w14:paraId="338C8C3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Maxon, Faulhaber</w:t>
            </w:r>
          </w:p>
        </w:tc>
      </w:tr>
      <w:tr w:rsidR="009F68C2" w:rsidRPr="00D274C8" w14:paraId="440C2508" w14:textId="77777777">
        <w:tc>
          <w:tcPr>
            <w:tcW w:w="1508" w:type="dxa"/>
          </w:tcPr>
          <w:p w14:paraId="3554197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w:t>
            </w:r>
          </w:p>
        </w:tc>
        <w:tc>
          <w:tcPr>
            <w:tcW w:w="1131" w:type="dxa"/>
          </w:tcPr>
          <w:p w14:paraId="76620F3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Motor Servo</w:t>
            </w:r>
          </w:p>
        </w:tc>
        <w:tc>
          <w:tcPr>
            <w:tcW w:w="1131" w:type="dxa"/>
          </w:tcPr>
          <w:p w14:paraId="2AEED68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24V, 50-500W</w:t>
            </w:r>
          </w:p>
        </w:tc>
        <w:tc>
          <w:tcPr>
            <w:tcW w:w="1508" w:type="dxa"/>
          </w:tcPr>
          <w:p w14:paraId="27A7A96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1.500</w:t>
            </w:r>
          </w:p>
        </w:tc>
        <w:tc>
          <w:tcPr>
            <w:tcW w:w="1508" w:type="dxa"/>
          </w:tcPr>
          <w:p w14:paraId="661B3B3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0,90</w:t>
            </w:r>
          </w:p>
        </w:tc>
        <w:tc>
          <w:tcPr>
            <w:tcW w:w="1131" w:type="dxa"/>
          </w:tcPr>
          <w:p w14:paraId="3DBAD86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Yaskawa, Panasonic</w:t>
            </w:r>
          </w:p>
        </w:tc>
      </w:tr>
      <w:tr w:rsidR="009F68C2" w:rsidRPr="00D274C8" w14:paraId="3AF40526" w14:textId="77777777">
        <w:tc>
          <w:tcPr>
            <w:tcW w:w="1508" w:type="dxa"/>
          </w:tcPr>
          <w:p w14:paraId="20F5804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21</w:t>
            </w:r>
          </w:p>
        </w:tc>
        <w:tc>
          <w:tcPr>
            <w:tcW w:w="1131" w:type="dxa"/>
          </w:tcPr>
          <w:p w14:paraId="054795A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Encoder</w:t>
            </w:r>
          </w:p>
        </w:tc>
        <w:tc>
          <w:tcPr>
            <w:tcW w:w="1131" w:type="dxa"/>
          </w:tcPr>
          <w:p w14:paraId="26455B2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1000-5000 PPR</w:t>
            </w:r>
          </w:p>
        </w:tc>
        <w:tc>
          <w:tcPr>
            <w:tcW w:w="1508" w:type="dxa"/>
          </w:tcPr>
          <w:p w14:paraId="4DC58F3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3.000</w:t>
            </w:r>
          </w:p>
        </w:tc>
        <w:tc>
          <w:tcPr>
            <w:tcW w:w="1508" w:type="dxa"/>
          </w:tcPr>
          <w:p w14:paraId="2F146B2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0,60</w:t>
            </w:r>
          </w:p>
        </w:tc>
        <w:tc>
          <w:tcPr>
            <w:tcW w:w="1131" w:type="dxa"/>
          </w:tcPr>
          <w:p w14:paraId="3D6085A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Heidenhain, Renishaw</w:t>
            </w:r>
          </w:p>
        </w:tc>
      </w:tr>
      <w:tr w:rsidR="009F68C2" w:rsidRPr="00D274C8" w14:paraId="09FF7899" w14:textId="77777777">
        <w:tc>
          <w:tcPr>
            <w:tcW w:w="1508" w:type="dxa"/>
          </w:tcPr>
          <w:p w14:paraId="3E76667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22</w:t>
            </w:r>
          </w:p>
        </w:tc>
        <w:tc>
          <w:tcPr>
            <w:tcW w:w="1131" w:type="dxa"/>
          </w:tcPr>
          <w:p w14:paraId="5F4586A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Bánh xe</w:t>
            </w:r>
          </w:p>
        </w:tc>
        <w:tc>
          <w:tcPr>
            <w:tcW w:w="1131" w:type="dxa"/>
          </w:tcPr>
          <w:p w14:paraId="094C4B1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Polyurethane, 100-200mm</w:t>
            </w:r>
          </w:p>
        </w:tc>
        <w:tc>
          <w:tcPr>
            <w:tcW w:w="1508" w:type="dxa"/>
          </w:tcPr>
          <w:p w14:paraId="4EE9FD6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4.000</w:t>
            </w:r>
          </w:p>
        </w:tc>
        <w:tc>
          <w:tcPr>
            <w:tcW w:w="1508" w:type="dxa"/>
          </w:tcPr>
          <w:p w14:paraId="01AA89B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0,40</w:t>
            </w:r>
          </w:p>
        </w:tc>
        <w:tc>
          <w:tcPr>
            <w:tcW w:w="1131" w:type="dxa"/>
          </w:tcPr>
          <w:p w14:paraId="0673228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Omni, Mecanum</w:t>
            </w:r>
          </w:p>
        </w:tc>
      </w:tr>
      <w:tr w:rsidR="009F68C2" w:rsidRPr="00D274C8" w14:paraId="564287E5" w14:textId="77777777">
        <w:tc>
          <w:tcPr>
            <w:tcW w:w="1508" w:type="dxa"/>
          </w:tcPr>
          <w:p w14:paraId="28C245D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23</w:t>
            </w:r>
          </w:p>
        </w:tc>
        <w:tc>
          <w:tcPr>
            <w:tcW w:w="1131" w:type="dxa"/>
          </w:tcPr>
          <w:p w14:paraId="3FFEF40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Bạc đạn</w:t>
            </w:r>
          </w:p>
        </w:tc>
        <w:tc>
          <w:tcPr>
            <w:tcW w:w="1131" w:type="dxa"/>
          </w:tcPr>
          <w:p w14:paraId="32E45AB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6200-6300 series</w:t>
            </w:r>
          </w:p>
        </w:tc>
        <w:tc>
          <w:tcPr>
            <w:tcW w:w="1508" w:type="dxa"/>
          </w:tcPr>
          <w:p w14:paraId="7D79758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10.000</w:t>
            </w:r>
          </w:p>
        </w:tc>
        <w:tc>
          <w:tcPr>
            <w:tcW w:w="1508" w:type="dxa"/>
          </w:tcPr>
          <w:p w14:paraId="379E7B5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0,30</w:t>
            </w:r>
          </w:p>
        </w:tc>
        <w:tc>
          <w:tcPr>
            <w:tcW w:w="1131" w:type="dxa"/>
          </w:tcPr>
          <w:p w14:paraId="55EF3EA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SKF, NSK</w:t>
            </w:r>
          </w:p>
        </w:tc>
      </w:tr>
      <w:tr w:rsidR="009F68C2" w:rsidRPr="00D274C8" w14:paraId="2E2DE7EB" w14:textId="77777777">
        <w:tc>
          <w:tcPr>
            <w:tcW w:w="1508" w:type="dxa"/>
          </w:tcPr>
          <w:p w14:paraId="51643B2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24</w:t>
            </w:r>
          </w:p>
        </w:tc>
        <w:tc>
          <w:tcPr>
            <w:tcW w:w="1131" w:type="dxa"/>
          </w:tcPr>
          <w:p w14:paraId="0D3D19C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Trục</w:t>
            </w:r>
          </w:p>
        </w:tc>
        <w:tc>
          <w:tcPr>
            <w:tcW w:w="1131" w:type="dxa"/>
          </w:tcPr>
          <w:p w14:paraId="7C1301B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Thép không gỉ, 10-50mm</w:t>
            </w:r>
          </w:p>
        </w:tc>
        <w:tc>
          <w:tcPr>
            <w:tcW w:w="1508" w:type="dxa"/>
          </w:tcPr>
          <w:p w14:paraId="0035D78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5.000</w:t>
            </w:r>
          </w:p>
        </w:tc>
        <w:tc>
          <w:tcPr>
            <w:tcW w:w="1508" w:type="dxa"/>
          </w:tcPr>
          <w:p w14:paraId="2C9AD85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0,25</w:t>
            </w:r>
          </w:p>
        </w:tc>
        <w:tc>
          <w:tcPr>
            <w:tcW w:w="1131" w:type="dxa"/>
          </w:tcPr>
          <w:p w14:paraId="4B69A00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Thép Việt Nam</w:t>
            </w:r>
          </w:p>
        </w:tc>
      </w:tr>
      <w:tr w:rsidR="009F68C2" w:rsidRPr="00D274C8" w14:paraId="79E923FC" w14:textId="77777777">
        <w:tc>
          <w:tcPr>
            <w:tcW w:w="1508" w:type="dxa"/>
          </w:tcPr>
          <w:p w14:paraId="3226EA0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w:t>
            </w:r>
          </w:p>
        </w:tc>
        <w:tc>
          <w:tcPr>
            <w:tcW w:w="1131" w:type="dxa"/>
          </w:tcPr>
          <w:p w14:paraId="19EBF4B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Bánh răng</w:t>
            </w:r>
          </w:p>
        </w:tc>
        <w:tc>
          <w:tcPr>
            <w:tcW w:w="1131" w:type="dxa"/>
          </w:tcPr>
          <w:p w14:paraId="0C17EDD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Thép không gỉ, module 1-3</w:t>
            </w:r>
          </w:p>
        </w:tc>
        <w:tc>
          <w:tcPr>
            <w:tcW w:w="1508" w:type="dxa"/>
          </w:tcPr>
          <w:p w14:paraId="0D0C376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3.000</w:t>
            </w:r>
          </w:p>
        </w:tc>
        <w:tc>
          <w:tcPr>
            <w:tcW w:w="1508" w:type="dxa"/>
          </w:tcPr>
          <w:p w14:paraId="28B5821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0,20</w:t>
            </w:r>
          </w:p>
        </w:tc>
        <w:tc>
          <w:tcPr>
            <w:tcW w:w="1131" w:type="dxa"/>
          </w:tcPr>
          <w:p w14:paraId="564D98B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Cơ khí VN</w:t>
            </w:r>
          </w:p>
        </w:tc>
      </w:tr>
      <w:tr w:rsidR="009F68C2" w:rsidRPr="00D274C8" w14:paraId="53A05455" w14:textId="77777777">
        <w:tc>
          <w:tcPr>
            <w:tcW w:w="1508" w:type="dxa"/>
          </w:tcPr>
          <w:p w14:paraId="0016638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Tổng cơ khí</w:t>
            </w:r>
          </w:p>
        </w:tc>
        <w:tc>
          <w:tcPr>
            <w:tcW w:w="1131" w:type="dxa"/>
          </w:tcPr>
          <w:p w14:paraId="75F4D196" w14:textId="77777777" w:rsidR="009F68C2" w:rsidRPr="00D274C8" w:rsidRDefault="009F68C2">
            <w:pPr>
              <w:pStyle w:val="Compact"/>
              <w:rPr>
                <w:rFonts w:ascii="Times New Roman" w:hAnsi="Times New Roman" w:cs="Times New Roman"/>
              </w:rPr>
            </w:pPr>
          </w:p>
        </w:tc>
        <w:tc>
          <w:tcPr>
            <w:tcW w:w="1131" w:type="dxa"/>
          </w:tcPr>
          <w:p w14:paraId="4C195364" w14:textId="77777777" w:rsidR="009F68C2" w:rsidRPr="00D274C8" w:rsidRDefault="009F68C2">
            <w:pPr>
              <w:pStyle w:val="Compact"/>
              <w:rPr>
                <w:rFonts w:ascii="Times New Roman" w:hAnsi="Times New Roman" w:cs="Times New Roman"/>
              </w:rPr>
            </w:pPr>
          </w:p>
        </w:tc>
        <w:tc>
          <w:tcPr>
            <w:tcW w:w="1508" w:type="dxa"/>
          </w:tcPr>
          <w:p w14:paraId="02A0FA2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28.500</w:t>
            </w:r>
          </w:p>
        </w:tc>
        <w:tc>
          <w:tcPr>
            <w:tcW w:w="1508" w:type="dxa"/>
          </w:tcPr>
          <w:p w14:paraId="74AA317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3,65</w:t>
            </w:r>
          </w:p>
        </w:tc>
        <w:tc>
          <w:tcPr>
            <w:tcW w:w="1131" w:type="dxa"/>
          </w:tcPr>
          <w:p w14:paraId="40388703" w14:textId="77777777" w:rsidR="009F68C2" w:rsidRPr="00D274C8" w:rsidRDefault="009F68C2">
            <w:pPr>
              <w:pStyle w:val="Compact"/>
              <w:rPr>
                <w:rFonts w:ascii="Times New Roman" w:hAnsi="Times New Roman" w:cs="Times New Roman"/>
              </w:rPr>
            </w:pPr>
          </w:p>
        </w:tc>
      </w:tr>
    </w:tbl>
    <w:p w14:paraId="48D01D57" w14:textId="77777777" w:rsidR="009F68C2" w:rsidRPr="00D274C8" w:rsidRDefault="00CC558F">
      <w:pPr>
        <w:pStyle w:val="Heading3"/>
        <w:rPr>
          <w:rFonts w:ascii="Times New Roman" w:hAnsi="Times New Roman" w:cs="Times New Roman"/>
        </w:rPr>
      </w:pPr>
      <w:bookmarkStart w:id="121" w:name="b.4.-linh-kiện-điện"/>
      <w:bookmarkEnd w:id="120"/>
      <w:r w:rsidRPr="00D274C8">
        <w:rPr>
          <w:rStyle w:val="SectionNumber"/>
          <w:rFonts w:ascii="Times New Roman" w:hAnsi="Times New Roman" w:cs="Times New Roman"/>
        </w:rPr>
        <w:t>8.2.4</w:t>
      </w:r>
      <w:r w:rsidRPr="00D274C8">
        <w:rPr>
          <w:rFonts w:ascii="Times New Roman" w:hAnsi="Times New Roman" w:cs="Times New Roman"/>
        </w:rPr>
        <w:tab/>
        <w:t>B.4. Linh kiện điện</w:t>
      </w:r>
    </w:p>
    <w:tbl>
      <w:tblPr>
        <w:tblStyle w:val="Table"/>
        <w:tblW w:w="5000" w:type="pct"/>
        <w:tblLayout w:type="fixed"/>
        <w:tblLook w:val="0020" w:firstRow="1" w:lastRow="0" w:firstColumn="0" w:lastColumn="0" w:noHBand="0" w:noVBand="0"/>
      </w:tblPr>
      <w:tblGrid>
        <w:gridCol w:w="1824"/>
        <w:gridCol w:w="1368"/>
        <w:gridCol w:w="1368"/>
        <w:gridCol w:w="1824"/>
        <w:gridCol w:w="1824"/>
        <w:gridCol w:w="1368"/>
      </w:tblGrid>
      <w:tr w:rsidR="009F68C2" w:rsidRPr="00D274C8" w14:paraId="7EF29E96"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508" w:type="dxa"/>
          </w:tcPr>
          <w:p w14:paraId="730271F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STT</w:t>
            </w:r>
          </w:p>
        </w:tc>
        <w:tc>
          <w:tcPr>
            <w:tcW w:w="1131" w:type="dxa"/>
          </w:tcPr>
          <w:p w14:paraId="3FDBD98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Tên</w:t>
            </w:r>
          </w:p>
        </w:tc>
        <w:tc>
          <w:tcPr>
            <w:tcW w:w="1131" w:type="dxa"/>
          </w:tcPr>
          <w:p w14:paraId="7034784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Spec</w:t>
            </w:r>
          </w:p>
        </w:tc>
        <w:tc>
          <w:tcPr>
            <w:tcW w:w="1508" w:type="dxa"/>
          </w:tcPr>
          <w:p w14:paraId="27F798D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lượng/năm</w:t>
            </w:r>
          </w:p>
        </w:tc>
        <w:tc>
          <w:tcPr>
            <w:tcW w:w="1508" w:type="dxa"/>
          </w:tcPr>
          <w:p w14:paraId="60AEF73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(M USD)</w:t>
            </w:r>
          </w:p>
        </w:tc>
        <w:tc>
          <w:tcPr>
            <w:tcW w:w="1131" w:type="dxa"/>
          </w:tcPr>
          <w:p w14:paraId="334F295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Nguồn cung</w:t>
            </w:r>
          </w:p>
        </w:tc>
      </w:tr>
      <w:tr w:rsidR="009F68C2" w:rsidRPr="00D274C8" w14:paraId="58A169FD" w14:textId="77777777">
        <w:tc>
          <w:tcPr>
            <w:tcW w:w="1508" w:type="dxa"/>
          </w:tcPr>
          <w:p w14:paraId="3CBADD7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27</w:t>
            </w:r>
          </w:p>
        </w:tc>
        <w:tc>
          <w:tcPr>
            <w:tcW w:w="1131" w:type="dxa"/>
          </w:tcPr>
          <w:p w14:paraId="67CF43E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Nguồn AC-DC</w:t>
            </w:r>
          </w:p>
        </w:tc>
        <w:tc>
          <w:tcPr>
            <w:tcW w:w="1131" w:type="dxa"/>
          </w:tcPr>
          <w:p w14:paraId="156C995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24V, 100-500W</w:t>
            </w:r>
          </w:p>
        </w:tc>
        <w:tc>
          <w:tcPr>
            <w:tcW w:w="1508" w:type="dxa"/>
          </w:tcPr>
          <w:p w14:paraId="0243365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5.000</w:t>
            </w:r>
          </w:p>
        </w:tc>
        <w:tc>
          <w:tcPr>
            <w:tcW w:w="1508" w:type="dxa"/>
          </w:tcPr>
          <w:p w14:paraId="6789312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0,75</w:t>
            </w:r>
          </w:p>
        </w:tc>
        <w:tc>
          <w:tcPr>
            <w:tcW w:w="1131" w:type="dxa"/>
          </w:tcPr>
          <w:p w14:paraId="152F74D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Mean Well, TDK</w:t>
            </w:r>
          </w:p>
        </w:tc>
      </w:tr>
      <w:tr w:rsidR="009F68C2" w:rsidRPr="00D274C8" w14:paraId="4C379F92" w14:textId="77777777">
        <w:tc>
          <w:tcPr>
            <w:tcW w:w="1508" w:type="dxa"/>
          </w:tcPr>
          <w:p w14:paraId="436BF69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28</w:t>
            </w:r>
          </w:p>
        </w:tc>
        <w:tc>
          <w:tcPr>
            <w:tcW w:w="1131" w:type="dxa"/>
          </w:tcPr>
          <w:p w14:paraId="1FE0A78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Nguồn DC-DC</w:t>
            </w:r>
          </w:p>
        </w:tc>
        <w:tc>
          <w:tcPr>
            <w:tcW w:w="1131" w:type="dxa"/>
          </w:tcPr>
          <w:p w14:paraId="0886916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12/24V, 50-200W</w:t>
            </w:r>
          </w:p>
        </w:tc>
        <w:tc>
          <w:tcPr>
            <w:tcW w:w="1508" w:type="dxa"/>
          </w:tcPr>
          <w:p w14:paraId="2D84BCD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8.000</w:t>
            </w:r>
          </w:p>
        </w:tc>
        <w:tc>
          <w:tcPr>
            <w:tcW w:w="1508" w:type="dxa"/>
          </w:tcPr>
          <w:p w14:paraId="584E36B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0,60</w:t>
            </w:r>
          </w:p>
        </w:tc>
        <w:tc>
          <w:tcPr>
            <w:tcW w:w="1131" w:type="dxa"/>
          </w:tcPr>
          <w:p w14:paraId="4B95C87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Vicor, Murata</w:t>
            </w:r>
          </w:p>
        </w:tc>
      </w:tr>
      <w:tr w:rsidR="009F68C2" w:rsidRPr="00D274C8" w14:paraId="57789F34" w14:textId="77777777">
        <w:tc>
          <w:tcPr>
            <w:tcW w:w="1508" w:type="dxa"/>
          </w:tcPr>
          <w:p w14:paraId="0CF17BE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29</w:t>
            </w:r>
          </w:p>
        </w:tc>
        <w:tc>
          <w:tcPr>
            <w:tcW w:w="1131" w:type="dxa"/>
          </w:tcPr>
          <w:p w14:paraId="272C35C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Pin Li-ion</w:t>
            </w:r>
          </w:p>
        </w:tc>
        <w:tc>
          <w:tcPr>
            <w:tcW w:w="1131" w:type="dxa"/>
          </w:tcPr>
          <w:p w14:paraId="6617BE6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12/24V, 10-50Ah</w:t>
            </w:r>
          </w:p>
        </w:tc>
        <w:tc>
          <w:tcPr>
            <w:tcW w:w="1508" w:type="dxa"/>
          </w:tcPr>
          <w:p w14:paraId="37EF53B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3.000</w:t>
            </w:r>
          </w:p>
        </w:tc>
        <w:tc>
          <w:tcPr>
            <w:tcW w:w="1508" w:type="dxa"/>
          </w:tcPr>
          <w:p w14:paraId="736BBAC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w:t>
            </w:r>
          </w:p>
        </w:tc>
        <w:tc>
          <w:tcPr>
            <w:tcW w:w="1131" w:type="dxa"/>
          </w:tcPr>
          <w:p w14:paraId="06E9EEB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Panasonic, Samsung</w:t>
            </w:r>
          </w:p>
        </w:tc>
      </w:tr>
      <w:tr w:rsidR="009F68C2" w:rsidRPr="00D274C8" w14:paraId="1A4F091C" w14:textId="77777777">
        <w:tc>
          <w:tcPr>
            <w:tcW w:w="1508" w:type="dxa"/>
          </w:tcPr>
          <w:p w14:paraId="49805FD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w:t>
            </w:r>
          </w:p>
        </w:tc>
        <w:tc>
          <w:tcPr>
            <w:tcW w:w="1131" w:type="dxa"/>
          </w:tcPr>
          <w:p w14:paraId="5CEA702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Cáp điện</w:t>
            </w:r>
          </w:p>
        </w:tc>
        <w:tc>
          <w:tcPr>
            <w:tcW w:w="1131" w:type="dxa"/>
          </w:tcPr>
          <w:p w14:paraId="28DE9F2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AWG 14-20, 100-500V</w:t>
            </w:r>
          </w:p>
        </w:tc>
        <w:tc>
          <w:tcPr>
            <w:tcW w:w="1508" w:type="dxa"/>
          </w:tcPr>
          <w:p w14:paraId="7F8D74F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50.000m</w:t>
            </w:r>
          </w:p>
        </w:tc>
        <w:tc>
          <w:tcPr>
            <w:tcW w:w="1508" w:type="dxa"/>
          </w:tcPr>
          <w:p w14:paraId="70CCE59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0,25</w:t>
            </w:r>
          </w:p>
        </w:tc>
        <w:tc>
          <w:tcPr>
            <w:tcW w:w="1131" w:type="dxa"/>
          </w:tcPr>
          <w:p w14:paraId="7F91E01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Cáp Việt Nam</w:t>
            </w:r>
          </w:p>
        </w:tc>
      </w:tr>
      <w:tr w:rsidR="009F68C2" w:rsidRPr="00D274C8" w14:paraId="738A1475" w14:textId="77777777">
        <w:tc>
          <w:tcPr>
            <w:tcW w:w="1508" w:type="dxa"/>
          </w:tcPr>
          <w:p w14:paraId="651D2B8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31</w:t>
            </w:r>
          </w:p>
        </w:tc>
        <w:tc>
          <w:tcPr>
            <w:tcW w:w="1131" w:type="dxa"/>
          </w:tcPr>
          <w:p w14:paraId="2B1C726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Connector</w:t>
            </w:r>
          </w:p>
        </w:tc>
        <w:tc>
          <w:tcPr>
            <w:tcW w:w="1131" w:type="dxa"/>
          </w:tcPr>
          <w:p w14:paraId="7D5E8DE5"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RJ45, USB, M12</w:t>
            </w:r>
          </w:p>
        </w:tc>
        <w:tc>
          <w:tcPr>
            <w:tcW w:w="1508" w:type="dxa"/>
          </w:tcPr>
          <w:p w14:paraId="2F76834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20.000</w:t>
            </w:r>
          </w:p>
        </w:tc>
        <w:tc>
          <w:tcPr>
            <w:tcW w:w="1508" w:type="dxa"/>
          </w:tcPr>
          <w:p w14:paraId="709702A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0,40</w:t>
            </w:r>
          </w:p>
        </w:tc>
        <w:tc>
          <w:tcPr>
            <w:tcW w:w="1131" w:type="dxa"/>
          </w:tcPr>
          <w:p w14:paraId="6C4D7B8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TE, Molex</w:t>
            </w:r>
          </w:p>
        </w:tc>
      </w:tr>
      <w:tr w:rsidR="009F68C2" w:rsidRPr="00D274C8" w14:paraId="06244297" w14:textId="77777777">
        <w:tc>
          <w:tcPr>
            <w:tcW w:w="1508" w:type="dxa"/>
          </w:tcPr>
          <w:p w14:paraId="133FC1E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32</w:t>
            </w:r>
          </w:p>
        </w:tc>
        <w:tc>
          <w:tcPr>
            <w:tcW w:w="1131" w:type="dxa"/>
          </w:tcPr>
          <w:p w14:paraId="0FFF202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Relay</w:t>
            </w:r>
          </w:p>
        </w:tc>
        <w:tc>
          <w:tcPr>
            <w:tcW w:w="1131" w:type="dxa"/>
          </w:tcPr>
          <w:p w14:paraId="4980379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24V, 10-30A</w:t>
            </w:r>
          </w:p>
        </w:tc>
        <w:tc>
          <w:tcPr>
            <w:tcW w:w="1508" w:type="dxa"/>
          </w:tcPr>
          <w:p w14:paraId="56E1EFD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5.000</w:t>
            </w:r>
          </w:p>
        </w:tc>
        <w:tc>
          <w:tcPr>
            <w:tcW w:w="1508" w:type="dxa"/>
          </w:tcPr>
          <w:p w14:paraId="34BA6C8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0,15</w:t>
            </w:r>
          </w:p>
        </w:tc>
        <w:tc>
          <w:tcPr>
            <w:tcW w:w="1131" w:type="dxa"/>
          </w:tcPr>
          <w:p w14:paraId="6EE2996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Omron, Schneider</w:t>
            </w:r>
          </w:p>
        </w:tc>
      </w:tr>
      <w:tr w:rsidR="009F68C2" w:rsidRPr="00D274C8" w14:paraId="309EBF51" w14:textId="77777777">
        <w:tc>
          <w:tcPr>
            <w:tcW w:w="1508" w:type="dxa"/>
          </w:tcPr>
          <w:p w14:paraId="381B4EA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Tổng điện</w:t>
            </w:r>
          </w:p>
        </w:tc>
        <w:tc>
          <w:tcPr>
            <w:tcW w:w="1131" w:type="dxa"/>
          </w:tcPr>
          <w:p w14:paraId="0AA46409" w14:textId="77777777" w:rsidR="009F68C2" w:rsidRPr="00D274C8" w:rsidRDefault="009F68C2">
            <w:pPr>
              <w:pStyle w:val="Compact"/>
              <w:rPr>
                <w:rFonts w:ascii="Times New Roman" w:hAnsi="Times New Roman" w:cs="Times New Roman"/>
              </w:rPr>
            </w:pPr>
          </w:p>
        </w:tc>
        <w:tc>
          <w:tcPr>
            <w:tcW w:w="1131" w:type="dxa"/>
          </w:tcPr>
          <w:p w14:paraId="5F9E762C" w14:textId="77777777" w:rsidR="009F68C2" w:rsidRPr="00D274C8" w:rsidRDefault="009F68C2">
            <w:pPr>
              <w:pStyle w:val="Compact"/>
              <w:rPr>
                <w:rFonts w:ascii="Times New Roman" w:hAnsi="Times New Roman" w:cs="Times New Roman"/>
              </w:rPr>
            </w:pPr>
          </w:p>
        </w:tc>
        <w:tc>
          <w:tcPr>
            <w:tcW w:w="1508" w:type="dxa"/>
          </w:tcPr>
          <w:p w14:paraId="5D286C1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91.000</w:t>
            </w:r>
          </w:p>
        </w:tc>
        <w:tc>
          <w:tcPr>
            <w:tcW w:w="1508" w:type="dxa"/>
          </w:tcPr>
          <w:p w14:paraId="72C6D29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3,65</w:t>
            </w:r>
          </w:p>
        </w:tc>
        <w:tc>
          <w:tcPr>
            <w:tcW w:w="1131" w:type="dxa"/>
          </w:tcPr>
          <w:p w14:paraId="5088F152" w14:textId="77777777" w:rsidR="009F68C2" w:rsidRPr="00D274C8" w:rsidRDefault="009F68C2">
            <w:pPr>
              <w:pStyle w:val="Compact"/>
              <w:rPr>
                <w:rFonts w:ascii="Times New Roman" w:hAnsi="Times New Roman" w:cs="Times New Roman"/>
              </w:rPr>
            </w:pPr>
          </w:p>
        </w:tc>
      </w:tr>
    </w:tbl>
    <w:p w14:paraId="551E48D0" w14:textId="77777777" w:rsidR="009F68C2" w:rsidRPr="00D274C8" w:rsidRDefault="00CC558F">
      <w:pPr>
        <w:pStyle w:val="Heading3"/>
        <w:rPr>
          <w:rFonts w:ascii="Times New Roman" w:hAnsi="Times New Roman" w:cs="Times New Roman"/>
        </w:rPr>
      </w:pPr>
      <w:bookmarkStart w:id="122" w:name="b.5.-linh-kiện-truyền-thông"/>
      <w:bookmarkEnd w:id="121"/>
      <w:r w:rsidRPr="00D274C8">
        <w:rPr>
          <w:rStyle w:val="SectionNumber"/>
          <w:rFonts w:ascii="Times New Roman" w:hAnsi="Times New Roman" w:cs="Times New Roman"/>
        </w:rPr>
        <w:t>8.2.5</w:t>
      </w:r>
      <w:r w:rsidRPr="00D274C8">
        <w:rPr>
          <w:rFonts w:ascii="Times New Roman" w:hAnsi="Times New Roman" w:cs="Times New Roman"/>
        </w:rPr>
        <w:tab/>
        <w:t>B.5. Linh kiện truyền thông</w:t>
      </w:r>
    </w:p>
    <w:tbl>
      <w:tblPr>
        <w:tblStyle w:val="Table"/>
        <w:tblW w:w="5000" w:type="pct"/>
        <w:tblLayout w:type="fixed"/>
        <w:tblLook w:val="0020" w:firstRow="1" w:lastRow="0" w:firstColumn="0" w:lastColumn="0" w:noHBand="0" w:noVBand="0"/>
      </w:tblPr>
      <w:tblGrid>
        <w:gridCol w:w="1824"/>
        <w:gridCol w:w="1368"/>
        <w:gridCol w:w="1368"/>
        <w:gridCol w:w="1824"/>
        <w:gridCol w:w="1824"/>
        <w:gridCol w:w="1368"/>
      </w:tblGrid>
      <w:tr w:rsidR="009F68C2" w:rsidRPr="00D274C8" w14:paraId="74F8A20D"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508" w:type="dxa"/>
          </w:tcPr>
          <w:p w14:paraId="05DC2AD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STT</w:t>
            </w:r>
          </w:p>
        </w:tc>
        <w:tc>
          <w:tcPr>
            <w:tcW w:w="1131" w:type="dxa"/>
          </w:tcPr>
          <w:p w14:paraId="6A64DE7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Tên</w:t>
            </w:r>
          </w:p>
        </w:tc>
        <w:tc>
          <w:tcPr>
            <w:tcW w:w="1131" w:type="dxa"/>
          </w:tcPr>
          <w:p w14:paraId="3AB82D7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Spec</w:t>
            </w:r>
          </w:p>
        </w:tc>
        <w:tc>
          <w:tcPr>
            <w:tcW w:w="1508" w:type="dxa"/>
          </w:tcPr>
          <w:p w14:paraId="46B4EFB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lượng/năm</w:t>
            </w:r>
          </w:p>
        </w:tc>
        <w:tc>
          <w:tcPr>
            <w:tcW w:w="1508" w:type="dxa"/>
          </w:tcPr>
          <w:p w14:paraId="265D363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(M USD)</w:t>
            </w:r>
          </w:p>
        </w:tc>
        <w:tc>
          <w:tcPr>
            <w:tcW w:w="1131" w:type="dxa"/>
          </w:tcPr>
          <w:p w14:paraId="60F6BE8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Nguồn cung</w:t>
            </w:r>
          </w:p>
        </w:tc>
      </w:tr>
      <w:tr w:rsidR="009F68C2" w:rsidRPr="00D274C8" w14:paraId="7E02054D" w14:textId="77777777">
        <w:tc>
          <w:tcPr>
            <w:tcW w:w="1508" w:type="dxa"/>
          </w:tcPr>
          <w:p w14:paraId="016DB87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47</w:t>
            </w:r>
          </w:p>
        </w:tc>
        <w:tc>
          <w:tcPr>
            <w:tcW w:w="1131" w:type="dxa"/>
          </w:tcPr>
          <w:p w14:paraId="694AB53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Module 4G/5G</w:t>
            </w:r>
          </w:p>
        </w:tc>
        <w:tc>
          <w:tcPr>
            <w:tcW w:w="1131" w:type="dxa"/>
          </w:tcPr>
          <w:p w14:paraId="72173F8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LTE Cat-4/5G NR</w:t>
            </w:r>
          </w:p>
        </w:tc>
        <w:tc>
          <w:tcPr>
            <w:tcW w:w="1508" w:type="dxa"/>
          </w:tcPr>
          <w:p w14:paraId="00EDBC2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5.000</w:t>
            </w:r>
          </w:p>
        </w:tc>
        <w:tc>
          <w:tcPr>
            <w:tcW w:w="1508" w:type="dxa"/>
          </w:tcPr>
          <w:p w14:paraId="3B56B83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c>
          <w:tcPr>
            <w:tcW w:w="1131" w:type="dxa"/>
          </w:tcPr>
          <w:p w14:paraId="08E616B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Quectel, SIMCom</w:t>
            </w:r>
          </w:p>
        </w:tc>
      </w:tr>
      <w:tr w:rsidR="009F68C2" w:rsidRPr="00D274C8" w14:paraId="60220473" w14:textId="77777777">
        <w:tc>
          <w:tcPr>
            <w:tcW w:w="1508" w:type="dxa"/>
          </w:tcPr>
          <w:p w14:paraId="2E925C3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48</w:t>
            </w:r>
          </w:p>
        </w:tc>
        <w:tc>
          <w:tcPr>
            <w:tcW w:w="1131" w:type="dxa"/>
          </w:tcPr>
          <w:p w14:paraId="3FE8DD4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Module LoRa</w:t>
            </w:r>
          </w:p>
        </w:tc>
        <w:tc>
          <w:tcPr>
            <w:tcW w:w="1131" w:type="dxa"/>
          </w:tcPr>
          <w:p w14:paraId="637E068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868/915MHz</w:t>
            </w:r>
          </w:p>
        </w:tc>
        <w:tc>
          <w:tcPr>
            <w:tcW w:w="1508" w:type="dxa"/>
          </w:tcPr>
          <w:p w14:paraId="74CDF83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10.000</w:t>
            </w:r>
          </w:p>
        </w:tc>
        <w:tc>
          <w:tcPr>
            <w:tcW w:w="1508" w:type="dxa"/>
          </w:tcPr>
          <w:p w14:paraId="1CB7F0C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0,50</w:t>
            </w:r>
          </w:p>
        </w:tc>
        <w:tc>
          <w:tcPr>
            <w:tcW w:w="1131" w:type="dxa"/>
          </w:tcPr>
          <w:p w14:paraId="579DE9D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Semtech, Microchip</w:t>
            </w:r>
          </w:p>
        </w:tc>
      </w:tr>
      <w:tr w:rsidR="009F68C2" w:rsidRPr="00D274C8" w14:paraId="09B4B757" w14:textId="77777777">
        <w:tc>
          <w:tcPr>
            <w:tcW w:w="1508" w:type="dxa"/>
          </w:tcPr>
          <w:p w14:paraId="141193F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49</w:t>
            </w:r>
          </w:p>
        </w:tc>
        <w:tc>
          <w:tcPr>
            <w:tcW w:w="1131" w:type="dxa"/>
          </w:tcPr>
          <w:p w14:paraId="0165F23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Module Zigbee</w:t>
            </w:r>
          </w:p>
        </w:tc>
        <w:tc>
          <w:tcPr>
            <w:tcW w:w="1131" w:type="dxa"/>
          </w:tcPr>
          <w:p w14:paraId="3F0A54D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2.4GHz, 802.15.4</w:t>
            </w:r>
          </w:p>
        </w:tc>
        <w:tc>
          <w:tcPr>
            <w:tcW w:w="1508" w:type="dxa"/>
          </w:tcPr>
          <w:p w14:paraId="0A6597A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8.000</w:t>
            </w:r>
          </w:p>
        </w:tc>
        <w:tc>
          <w:tcPr>
            <w:tcW w:w="1508" w:type="dxa"/>
          </w:tcPr>
          <w:p w14:paraId="76785F1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0,40</w:t>
            </w:r>
          </w:p>
        </w:tc>
        <w:tc>
          <w:tcPr>
            <w:tcW w:w="1131" w:type="dxa"/>
          </w:tcPr>
          <w:p w14:paraId="02E4419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Silicon Labs, NXP</w:t>
            </w:r>
          </w:p>
        </w:tc>
      </w:tr>
      <w:tr w:rsidR="009F68C2" w:rsidRPr="00D274C8" w14:paraId="66B733C8" w14:textId="77777777">
        <w:tc>
          <w:tcPr>
            <w:tcW w:w="1508" w:type="dxa"/>
          </w:tcPr>
          <w:p w14:paraId="74EA3FA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w:t>
            </w:r>
          </w:p>
        </w:tc>
        <w:tc>
          <w:tcPr>
            <w:tcW w:w="1131" w:type="dxa"/>
          </w:tcPr>
          <w:p w14:paraId="5998B93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Module Ethernet</w:t>
            </w:r>
          </w:p>
        </w:tc>
        <w:tc>
          <w:tcPr>
            <w:tcW w:w="1131" w:type="dxa"/>
          </w:tcPr>
          <w:p w14:paraId="5306F9C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10/100/1000 Mbps</w:t>
            </w:r>
          </w:p>
        </w:tc>
        <w:tc>
          <w:tcPr>
            <w:tcW w:w="1508" w:type="dxa"/>
          </w:tcPr>
          <w:p w14:paraId="4DA83B7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15.000</w:t>
            </w:r>
          </w:p>
        </w:tc>
        <w:tc>
          <w:tcPr>
            <w:tcW w:w="1508" w:type="dxa"/>
          </w:tcPr>
          <w:p w14:paraId="49FE936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0,75</w:t>
            </w:r>
          </w:p>
        </w:tc>
        <w:tc>
          <w:tcPr>
            <w:tcW w:w="1131" w:type="dxa"/>
          </w:tcPr>
          <w:p w14:paraId="4669DFB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Microchip, Realtek</w:t>
            </w:r>
          </w:p>
        </w:tc>
      </w:tr>
      <w:tr w:rsidR="009F68C2" w:rsidRPr="00D274C8" w14:paraId="65E08408" w14:textId="77777777">
        <w:tc>
          <w:tcPr>
            <w:tcW w:w="1508" w:type="dxa"/>
          </w:tcPr>
          <w:p w14:paraId="1D4A7F7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51</w:t>
            </w:r>
          </w:p>
        </w:tc>
        <w:tc>
          <w:tcPr>
            <w:tcW w:w="1131" w:type="dxa"/>
          </w:tcPr>
          <w:p w14:paraId="4E098D3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Module RS485</w:t>
            </w:r>
          </w:p>
        </w:tc>
        <w:tc>
          <w:tcPr>
            <w:tcW w:w="1131" w:type="dxa"/>
          </w:tcPr>
          <w:p w14:paraId="5F7C4B2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3.3/5V, 115200 bps</w:t>
            </w:r>
          </w:p>
        </w:tc>
        <w:tc>
          <w:tcPr>
            <w:tcW w:w="1508" w:type="dxa"/>
          </w:tcPr>
          <w:p w14:paraId="3E5C09E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12.000</w:t>
            </w:r>
          </w:p>
        </w:tc>
        <w:tc>
          <w:tcPr>
            <w:tcW w:w="1508" w:type="dxa"/>
          </w:tcPr>
          <w:p w14:paraId="6BF4007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0,30</w:t>
            </w:r>
          </w:p>
        </w:tc>
        <w:tc>
          <w:tcPr>
            <w:tcW w:w="1131" w:type="dxa"/>
          </w:tcPr>
          <w:p w14:paraId="0AC2952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Maxim, Analog</w:t>
            </w:r>
          </w:p>
        </w:tc>
      </w:tr>
      <w:tr w:rsidR="009F68C2" w:rsidRPr="00D274C8" w14:paraId="6595FCFC" w14:textId="77777777">
        <w:tc>
          <w:tcPr>
            <w:tcW w:w="1508" w:type="dxa"/>
          </w:tcPr>
          <w:p w14:paraId="71360DB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52</w:t>
            </w:r>
          </w:p>
        </w:tc>
        <w:tc>
          <w:tcPr>
            <w:tcW w:w="1131" w:type="dxa"/>
          </w:tcPr>
          <w:p w14:paraId="41B8BAA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Module CAN</w:t>
            </w:r>
          </w:p>
        </w:tc>
        <w:tc>
          <w:tcPr>
            <w:tcW w:w="1131" w:type="dxa"/>
          </w:tcPr>
          <w:p w14:paraId="66DEB4F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CAN 2.0A/B, 1Mbps</w:t>
            </w:r>
          </w:p>
        </w:tc>
        <w:tc>
          <w:tcPr>
            <w:tcW w:w="1508" w:type="dxa"/>
          </w:tcPr>
          <w:p w14:paraId="08D28A4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6.000</w:t>
            </w:r>
          </w:p>
        </w:tc>
        <w:tc>
          <w:tcPr>
            <w:tcW w:w="1508" w:type="dxa"/>
          </w:tcPr>
          <w:p w14:paraId="100FB85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0,24</w:t>
            </w:r>
          </w:p>
        </w:tc>
        <w:tc>
          <w:tcPr>
            <w:tcW w:w="1131" w:type="dxa"/>
          </w:tcPr>
          <w:p w14:paraId="462070D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NXP, Infineon</w:t>
            </w:r>
          </w:p>
        </w:tc>
      </w:tr>
      <w:tr w:rsidR="009F68C2" w:rsidRPr="00D274C8" w14:paraId="2D530BAB" w14:textId="77777777">
        <w:tc>
          <w:tcPr>
            <w:tcW w:w="1508" w:type="dxa"/>
          </w:tcPr>
          <w:p w14:paraId="46174CA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Tổng truyền thông</w:t>
            </w:r>
          </w:p>
        </w:tc>
        <w:tc>
          <w:tcPr>
            <w:tcW w:w="1131" w:type="dxa"/>
          </w:tcPr>
          <w:p w14:paraId="06E56FBA" w14:textId="77777777" w:rsidR="009F68C2" w:rsidRPr="00D274C8" w:rsidRDefault="009F68C2">
            <w:pPr>
              <w:pStyle w:val="Compact"/>
              <w:rPr>
                <w:rFonts w:ascii="Times New Roman" w:hAnsi="Times New Roman" w:cs="Times New Roman"/>
              </w:rPr>
            </w:pPr>
          </w:p>
        </w:tc>
        <w:tc>
          <w:tcPr>
            <w:tcW w:w="1131" w:type="dxa"/>
          </w:tcPr>
          <w:p w14:paraId="2AFBF51C" w14:textId="77777777" w:rsidR="009F68C2" w:rsidRPr="00D274C8" w:rsidRDefault="009F68C2">
            <w:pPr>
              <w:pStyle w:val="Compact"/>
              <w:rPr>
                <w:rFonts w:ascii="Times New Roman" w:hAnsi="Times New Roman" w:cs="Times New Roman"/>
              </w:rPr>
            </w:pPr>
          </w:p>
        </w:tc>
        <w:tc>
          <w:tcPr>
            <w:tcW w:w="1508" w:type="dxa"/>
          </w:tcPr>
          <w:p w14:paraId="1EF6F20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56.000</w:t>
            </w:r>
          </w:p>
        </w:tc>
        <w:tc>
          <w:tcPr>
            <w:tcW w:w="1508" w:type="dxa"/>
          </w:tcPr>
          <w:p w14:paraId="02B02C5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3,19</w:t>
            </w:r>
          </w:p>
        </w:tc>
        <w:tc>
          <w:tcPr>
            <w:tcW w:w="1131" w:type="dxa"/>
          </w:tcPr>
          <w:p w14:paraId="3BA11297" w14:textId="77777777" w:rsidR="009F68C2" w:rsidRPr="00D274C8" w:rsidRDefault="009F68C2">
            <w:pPr>
              <w:pStyle w:val="Compact"/>
              <w:rPr>
                <w:rFonts w:ascii="Times New Roman" w:hAnsi="Times New Roman" w:cs="Times New Roman"/>
              </w:rPr>
            </w:pPr>
          </w:p>
        </w:tc>
      </w:tr>
    </w:tbl>
    <w:p w14:paraId="65F35D4F" w14:textId="77777777" w:rsidR="009F68C2" w:rsidRPr="00D274C8" w:rsidRDefault="00CC558F">
      <w:pPr>
        <w:pStyle w:val="Heading3"/>
        <w:rPr>
          <w:rFonts w:ascii="Times New Roman" w:hAnsi="Times New Roman" w:cs="Times New Roman"/>
        </w:rPr>
      </w:pPr>
      <w:bookmarkStart w:id="123" w:name="b.6.-linh-kiện-phụ-trợ"/>
      <w:bookmarkEnd w:id="122"/>
      <w:r w:rsidRPr="00D274C8">
        <w:rPr>
          <w:rStyle w:val="SectionNumber"/>
          <w:rFonts w:ascii="Times New Roman" w:hAnsi="Times New Roman" w:cs="Times New Roman"/>
        </w:rPr>
        <w:t>8.2.6</w:t>
      </w:r>
      <w:r w:rsidRPr="00D274C8">
        <w:rPr>
          <w:rFonts w:ascii="Times New Roman" w:hAnsi="Times New Roman" w:cs="Times New Roman"/>
        </w:rPr>
        <w:tab/>
        <w:t>B.6. Linh kiện phụ trợ</w:t>
      </w:r>
    </w:p>
    <w:tbl>
      <w:tblPr>
        <w:tblStyle w:val="Table"/>
        <w:tblW w:w="5000" w:type="pct"/>
        <w:tblLayout w:type="fixed"/>
        <w:tblLook w:val="0020" w:firstRow="1" w:lastRow="0" w:firstColumn="0" w:lastColumn="0" w:noHBand="0" w:noVBand="0"/>
      </w:tblPr>
      <w:tblGrid>
        <w:gridCol w:w="1824"/>
        <w:gridCol w:w="1368"/>
        <w:gridCol w:w="1368"/>
        <w:gridCol w:w="1824"/>
        <w:gridCol w:w="1824"/>
        <w:gridCol w:w="1368"/>
      </w:tblGrid>
      <w:tr w:rsidR="009F68C2" w:rsidRPr="00D274C8" w14:paraId="08A7A2D6"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508" w:type="dxa"/>
          </w:tcPr>
          <w:p w14:paraId="444F96C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STT</w:t>
            </w:r>
          </w:p>
        </w:tc>
        <w:tc>
          <w:tcPr>
            <w:tcW w:w="1131" w:type="dxa"/>
          </w:tcPr>
          <w:p w14:paraId="3C57825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Tên</w:t>
            </w:r>
          </w:p>
        </w:tc>
        <w:tc>
          <w:tcPr>
            <w:tcW w:w="1131" w:type="dxa"/>
          </w:tcPr>
          <w:p w14:paraId="04312D97"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Spec</w:t>
            </w:r>
          </w:p>
        </w:tc>
        <w:tc>
          <w:tcPr>
            <w:tcW w:w="1508" w:type="dxa"/>
          </w:tcPr>
          <w:p w14:paraId="6DAE9A5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lượng/năm</w:t>
            </w:r>
          </w:p>
        </w:tc>
        <w:tc>
          <w:tcPr>
            <w:tcW w:w="1508" w:type="dxa"/>
          </w:tcPr>
          <w:p w14:paraId="5E65284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(M USD)</w:t>
            </w:r>
          </w:p>
        </w:tc>
        <w:tc>
          <w:tcPr>
            <w:tcW w:w="1131" w:type="dxa"/>
          </w:tcPr>
          <w:p w14:paraId="69C6BF5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Nguồn cung</w:t>
            </w:r>
          </w:p>
        </w:tc>
      </w:tr>
      <w:tr w:rsidR="009F68C2" w:rsidRPr="00D274C8" w14:paraId="2FE600F2" w14:textId="77777777">
        <w:tc>
          <w:tcPr>
            <w:tcW w:w="1508" w:type="dxa"/>
          </w:tcPr>
          <w:p w14:paraId="221E95A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54</w:t>
            </w:r>
          </w:p>
        </w:tc>
        <w:tc>
          <w:tcPr>
            <w:tcW w:w="1131" w:type="dxa"/>
          </w:tcPr>
          <w:p w14:paraId="0A5F099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PCB</w:t>
            </w:r>
          </w:p>
        </w:tc>
        <w:tc>
          <w:tcPr>
            <w:tcW w:w="1131" w:type="dxa"/>
          </w:tcPr>
          <w:p w14:paraId="7AFEF5D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FR4, 4-8 layers</w:t>
            </w:r>
          </w:p>
        </w:tc>
        <w:tc>
          <w:tcPr>
            <w:tcW w:w="1508" w:type="dxa"/>
          </w:tcPr>
          <w:p w14:paraId="2229FDB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100.000</w:t>
            </w:r>
          </w:p>
        </w:tc>
        <w:tc>
          <w:tcPr>
            <w:tcW w:w="1508" w:type="dxa"/>
          </w:tcPr>
          <w:p w14:paraId="3FF8242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w:t>
            </w:r>
          </w:p>
        </w:tc>
        <w:tc>
          <w:tcPr>
            <w:tcW w:w="1131" w:type="dxa"/>
          </w:tcPr>
          <w:p w14:paraId="2D9107D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PCB Việt Nam</w:t>
            </w:r>
          </w:p>
        </w:tc>
      </w:tr>
      <w:tr w:rsidR="009F68C2" w:rsidRPr="00D274C8" w14:paraId="37CD615B" w14:textId="77777777">
        <w:tc>
          <w:tcPr>
            <w:tcW w:w="1508" w:type="dxa"/>
          </w:tcPr>
          <w:p w14:paraId="25BF0ED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55</w:t>
            </w:r>
          </w:p>
        </w:tc>
        <w:tc>
          <w:tcPr>
            <w:tcW w:w="1131" w:type="dxa"/>
          </w:tcPr>
          <w:p w14:paraId="2DA94086"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Stencil</w:t>
            </w:r>
          </w:p>
        </w:tc>
        <w:tc>
          <w:tcPr>
            <w:tcW w:w="1131" w:type="dxa"/>
          </w:tcPr>
          <w:p w14:paraId="511D162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Stainless steel, 0.1mm</w:t>
            </w:r>
          </w:p>
        </w:tc>
        <w:tc>
          <w:tcPr>
            <w:tcW w:w="1508" w:type="dxa"/>
          </w:tcPr>
          <w:p w14:paraId="63E8400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1.000</w:t>
            </w:r>
          </w:p>
        </w:tc>
        <w:tc>
          <w:tcPr>
            <w:tcW w:w="1508" w:type="dxa"/>
          </w:tcPr>
          <w:p w14:paraId="5FECD5D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0,10</w:t>
            </w:r>
          </w:p>
        </w:tc>
        <w:tc>
          <w:tcPr>
            <w:tcW w:w="1131" w:type="dxa"/>
          </w:tcPr>
          <w:p w14:paraId="1BD43A4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Stencil VN</w:t>
            </w:r>
          </w:p>
        </w:tc>
      </w:tr>
      <w:tr w:rsidR="009F68C2" w:rsidRPr="00D274C8" w14:paraId="016E9F77" w14:textId="77777777">
        <w:tc>
          <w:tcPr>
            <w:tcW w:w="1508" w:type="dxa"/>
          </w:tcPr>
          <w:p w14:paraId="5D1CC18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56</w:t>
            </w:r>
          </w:p>
        </w:tc>
        <w:tc>
          <w:tcPr>
            <w:tcW w:w="1131" w:type="dxa"/>
          </w:tcPr>
          <w:p w14:paraId="3339B10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Solder Paste</w:t>
            </w:r>
          </w:p>
        </w:tc>
        <w:tc>
          <w:tcPr>
            <w:tcW w:w="1131" w:type="dxa"/>
          </w:tcPr>
          <w:p w14:paraId="4749814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SAC305, 25-45μm</w:t>
            </w:r>
          </w:p>
        </w:tc>
        <w:tc>
          <w:tcPr>
            <w:tcW w:w="1508" w:type="dxa"/>
          </w:tcPr>
          <w:p w14:paraId="69F281C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500kg</w:t>
            </w:r>
          </w:p>
        </w:tc>
        <w:tc>
          <w:tcPr>
            <w:tcW w:w="1508" w:type="dxa"/>
          </w:tcPr>
          <w:p w14:paraId="17696D1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0,15</w:t>
            </w:r>
          </w:p>
        </w:tc>
        <w:tc>
          <w:tcPr>
            <w:tcW w:w="1131" w:type="dxa"/>
          </w:tcPr>
          <w:p w14:paraId="428B9F6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Indium, Alpha</w:t>
            </w:r>
          </w:p>
        </w:tc>
      </w:tr>
      <w:tr w:rsidR="009F68C2" w:rsidRPr="00D274C8" w14:paraId="6AB6BB83" w14:textId="77777777">
        <w:tc>
          <w:tcPr>
            <w:tcW w:w="1508" w:type="dxa"/>
          </w:tcPr>
          <w:p w14:paraId="0BE84D6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57</w:t>
            </w:r>
          </w:p>
        </w:tc>
        <w:tc>
          <w:tcPr>
            <w:tcW w:w="1131" w:type="dxa"/>
          </w:tcPr>
          <w:p w14:paraId="69EF4D7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Flux</w:t>
            </w:r>
          </w:p>
        </w:tc>
        <w:tc>
          <w:tcPr>
            <w:tcW w:w="1131" w:type="dxa"/>
          </w:tcPr>
          <w:p w14:paraId="1C7B2DF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No-clean, RMA</w:t>
            </w:r>
          </w:p>
        </w:tc>
        <w:tc>
          <w:tcPr>
            <w:tcW w:w="1508" w:type="dxa"/>
          </w:tcPr>
          <w:p w14:paraId="3C9F8EE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200kg</w:t>
            </w:r>
          </w:p>
        </w:tc>
        <w:tc>
          <w:tcPr>
            <w:tcW w:w="1508" w:type="dxa"/>
          </w:tcPr>
          <w:p w14:paraId="503A583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0,05</w:t>
            </w:r>
          </w:p>
        </w:tc>
        <w:tc>
          <w:tcPr>
            <w:tcW w:w="1131" w:type="dxa"/>
          </w:tcPr>
          <w:p w14:paraId="6957DC9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Indium, Alpha</w:t>
            </w:r>
          </w:p>
        </w:tc>
      </w:tr>
      <w:tr w:rsidR="009F68C2" w:rsidRPr="00D274C8" w14:paraId="05E4B77F" w14:textId="77777777">
        <w:tc>
          <w:tcPr>
            <w:tcW w:w="1508" w:type="dxa"/>
          </w:tcPr>
          <w:p w14:paraId="7F4479E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58</w:t>
            </w:r>
          </w:p>
        </w:tc>
        <w:tc>
          <w:tcPr>
            <w:tcW w:w="1131" w:type="dxa"/>
          </w:tcPr>
          <w:p w14:paraId="0106D4D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Vỏ máy</w:t>
            </w:r>
          </w:p>
        </w:tc>
        <w:tc>
          <w:tcPr>
            <w:tcW w:w="1131" w:type="dxa"/>
          </w:tcPr>
          <w:p w14:paraId="7E20F2A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Nhựa ABS, 100-500mm</w:t>
            </w:r>
          </w:p>
        </w:tc>
        <w:tc>
          <w:tcPr>
            <w:tcW w:w="1508" w:type="dxa"/>
          </w:tcPr>
          <w:p w14:paraId="510AF99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50.000</w:t>
            </w:r>
          </w:p>
        </w:tc>
        <w:tc>
          <w:tcPr>
            <w:tcW w:w="1508" w:type="dxa"/>
          </w:tcPr>
          <w:p w14:paraId="2D160F5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w:t>
            </w:r>
          </w:p>
        </w:tc>
        <w:tc>
          <w:tcPr>
            <w:tcW w:w="1131" w:type="dxa"/>
          </w:tcPr>
          <w:p w14:paraId="42565AC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Nhựa VN</w:t>
            </w:r>
          </w:p>
        </w:tc>
      </w:tr>
      <w:tr w:rsidR="009F68C2" w:rsidRPr="00D274C8" w14:paraId="089F1F37" w14:textId="77777777">
        <w:tc>
          <w:tcPr>
            <w:tcW w:w="1508" w:type="dxa"/>
          </w:tcPr>
          <w:p w14:paraId="32602FA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59</w:t>
            </w:r>
          </w:p>
        </w:tc>
        <w:tc>
          <w:tcPr>
            <w:tcW w:w="1131" w:type="dxa"/>
          </w:tcPr>
          <w:p w14:paraId="2F10A2B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Đai ốc, bu lông</w:t>
            </w:r>
          </w:p>
        </w:tc>
        <w:tc>
          <w:tcPr>
            <w:tcW w:w="1131" w:type="dxa"/>
          </w:tcPr>
          <w:p w14:paraId="2C3FDF5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M3-M12, stainless</w:t>
            </w:r>
          </w:p>
        </w:tc>
        <w:tc>
          <w:tcPr>
            <w:tcW w:w="1508" w:type="dxa"/>
          </w:tcPr>
          <w:p w14:paraId="2966D1D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100.000</w:t>
            </w:r>
          </w:p>
        </w:tc>
        <w:tc>
          <w:tcPr>
            <w:tcW w:w="1508" w:type="dxa"/>
          </w:tcPr>
          <w:p w14:paraId="688BD28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0,20</w:t>
            </w:r>
          </w:p>
        </w:tc>
        <w:tc>
          <w:tcPr>
            <w:tcW w:w="1131" w:type="dxa"/>
          </w:tcPr>
          <w:p w14:paraId="5719820D"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Cơ khí VN</w:t>
            </w:r>
          </w:p>
        </w:tc>
      </w:tr>
      <w:tr w:rsidR="009F68C2" w:rsidRPr="00D274C8" w14:paraId="7473B31F" w14:textId="77777777">
        <w:tc>
          <w:tcPr>
            <w:tcW w:w="1508" w:type="dxa"/>
          </w:tcPr>
          <w:p w14:paraId="5B7D496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Tổng phụ trợ</w:t>
            </w:r>
          </w:p>
        </w:tc>
        <w:tc>
          <w:tcPr>
            <w:tcW w:w="1131" w:type="dxa"/>
          </w:tcPr>
          <w:p w14:paraId="707719F6" w14:textId="77777777" w:rsidR="009F68C2" w:rsidRPr="00D274C8" w:rsidRDefault="009F68C2">
            <w:pPr>
              <w:pStyle w:val="Compact"/>
              <w:rPr>
                <w:rFonts w:ascii="Times New Roman" w:hAnsi="Times New Roman" w:cs="Times New Roman"/>
              </w:rPr>
            </w:pPr>
          </w:p>
        </w:tc>
        <w:tc>
          <w:tcPr>
            <w:tcW w:w="1131" w:type="dxa"/>
          </w:tcPr>
          <w:p w14:paraId="242BEF20" w14:textId="77777777" w:rsidR="009F68C2" w:rsidRPr="00D274C8" w:rsidRDefault="009F68C2">
            <w:pPr>
              <w:pStyle w:val="Compact"/>
              <w:rPr>
                <w:rFonts w:ascii="Times New Roman" w:hAnsi="Times New Roman" w:cs="Times New Roman"/>
              </w:rPr>
            </w:pPr>
          </w:p>
        </w:tc>
        <w:tc>
          <w:tcPr>
            <w:tcW w:w="1508" w:type="dxa"/>
          </w:tcPr>
          <w:p w14:paraId="448162B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251.700</w:t>
            </w:r>
          </w:p>
        </w:tc>
        <w:tc>
          <w:tcPr>
            <w:tcW w:w="1508" w:type="dxa"/>
          </w:tcPr>
          <w:p w14:paraId="32B5A46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3,50</w:t>
            </w:r>
          </w:p>
        </w:tc>
        <w:tc>
          <w:tcPr>
            <w:tcW w:w="1131" w:type="dxa"/>
          </w:tcPr>
          <w:p w14:paraId="7D710903" w14:textId="77777777" w:rsidR="009F68C2" w:rsidRPr="00D274C8" w:rsidRDefault="009F68C2">
            <w:pPr>
              <w:pStyle w:val="Compact"/>
              <w:rPr>
                <w:rFonts w:ascii="Times New Roman" w:hAnsi="Times New Roman" w:cs="Times New Roman"/>
              </w:rPr>
            </w:pPr>
          </w:p>
        </w:tc>
      </w:tr>
    </w:tbl>
    <w:p w14:paraId="15AB8FFF" w14:textId="77777777" w:rsidR="009F68C2" w:rsidRPr="00D274C8" w:rsidRDefault="00CC558F">
      <w:pPr>
        <w:pStyle w:val="Heading3"/>
        <w:rPr>
          <w:rFonts w:ascii="Times New Roman" w:hAnsi="Times New Roman" w:cs="Times New Roman"/>
        </w:rPr>
      </w:pPr>
      <w:bookmarkStart w:id="124" w:name="b.7.-tổng-hợp-nguyên-vật-liệu"/>
      <w:bookmarkEnd w:id="123"/>
      <w:r w:rsidRPr="00D274C8">
        <w:rPr>
          <w:rStyle w:val="SectionNumber"/>
          <w:rFonts w:ascii="Times New Roman" w:hAnsi="Times New Roman" w:cs="Times New Roman"/>
        </w:rPr>
        <w:t>8.2.7</w:t>
      </w:r>
      <w:r w:rsidRPr="00D274C8">
        <w:rPr>
          <w:rFonts w:ascii="Times New Roman" w:hAnsi="Times New Roman" w:cs="Times New Roman"/>
        </w:rPr>
        <w:tab/>
        <w:t>B.7. Tổng hợp nguyên vật liệu</w:t>
      </w:r>
    </w:p>
    <w:p w14:paraId="71BFD41E"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Tổng hợp theo loại:</w:t>
      </w:r>
    </w:p>
    <w:tbl>
      <w:tblPr>
        <w:tblStyle w:val="Table"/>
        <w:tblW w:w="0" w:type="auto"/>
        <w:tblLook w:val="0020" w:firstRow="1" w:lastRow="0" w:firstColumn="0" w:lastColumn="0" w:noHBand="0" w:noVBand="0"/>
      </w:tblPr>
      <w:tblGrid>
        <w:gridCol w:w="643"/>
        <w:gridCol w:w="2423"/>
        <w:gridCol w:w="1094"/>
        <w:gridCol w:w="1810"/>
        <w:gridCol w:w="1136"/>
      </w:tblGrid>
      <w:tr w:rsidR="009F68C2" w:rsidRPr="00D274C8" w14:paraId="02CFE34A"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0" w:type="auto"/>
          </w:tcPr>
          <w:p w14:paraId="673982B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STT</w:t>
            </w:r>
          </w:p>
        </w:tc>
        <w:tc>
          <w:tcPr>
            <w:tcW w:w="0" w:type="auto"/>
          </w:tcPr>
          <w:p w14:paraId="2458EEE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Loại</w:t>
            </w:r>
          </w:p>
        </w:tc>
        <w:tc>
          <w:tcPr>
            <w:tcW w:w="0" w:type="auto"/>
          </w:tcPr>
          <w:p w14:paraId="02D25C9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lượng</w:t>
            </w:r>
          </w:p>
        </w:tc>
        <w:tc>
          <w:tcPr>
            <w:tcW w:w="0" w:type="auto"/>
          </w:tcPr>
          <w:p w14:paraId="5B365DE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trị (M USD)</w:t>
            </w:r>
          </w:p>
        </w:tc>
        <w:tc>
          <w:tcPr>
            <w:tcW w:w="0" w:type="auto"/>
          </w:tcPr>
          <w:p w14:paraId="4FBC387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Tỷ lệ (%)</w:t>
            </w:r>
          </w:p>
        </w:tc>
      </w:tr>
      <w:tr w:rsidR="009F68C2" w:rsidRPr="00D274C8" w14:paraId="2B2DDD7B" w14:textId="77777777">
        <w:tc>
          <w:tcPr>
            <w:tcW w:w="0" w:type="auto"/>
          </w:tcPr>
          <w:p w14:paraId="7C4F331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0" w:type="auto"/>
          </w:tcPr>
          <w:p w14:paraId="056910A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Nguyên vật liệu chính</w:t>
            </w:r>
          </w:p>
        </w:tc>
        <w:tc>
          <w:tcPr>
            <w:tcW w:w="0" w:type="auto"/>
          </w:tcPr>
          <w:p w14:paraId="2AB149F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130 tấn</w:t>
            </w:r>
          </w:p>
        </w:tc>
        <w:tc>
          <w:tcPr>
            <w:tcW w:w="0" w:type="auto"/>
          </w:tcPr>
          <w:p w14:paraId="6E6F340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7,40</w:t>
            </w:r>
          </w:p>
        </w:tc>
        <w:tc>
          <w:tcPr>
            <w:tcW w:w="0" w:type="auto"/>
          </w:tcPr>
          <w:p w14:paraId="3B2C3D0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25,0</w:t>
            </w:r>
          </w:p>
        </w:tc>
      </w:tr>
      <w:tr w:rsidR="009F68C2" w:rsidRPr="00D274C8" w14:paraId="31C041F3" w14:textId="77777777">
        <w:tc>
          <w:tcPr>
            <w:tcW w:w="0" w:type="auto"/>
          </w:tcPr>
          <w:p w14:paraId="19968A6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0" w:type="auto"/>
          </w:tcPr>
          <w:p w14:paraId="3F487FA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Linh kiện điện tử</w:t>
            </w:r>
          </w:p>
        </w:tc>
        <w:tc>
          <w:tcPr>
            <w:tcW w:w="0" w:type="auto"/>
          </w:tcPr>
          <w:p w14:paraId="5B55717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133.000</w:t>
            </w:r>
          </w:p>
        </w:tc>
        <w:tc>
          <w:tcPr>
            <w:tcW w:w="0" w:type="auto"/>
          </w:tcPr>
          <w:p w14:paraId="77EEFFF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11,65</w:t>
            </w:r>
          </w:p>
        </w:tc>
        <w:tc>
          <w:tcPr>
            <w:tcW w:w="0" w:type="auto"/>
          </w:tcPr>
          <w:p w14:paraId="26DE1B0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39,3</w:t>
            </w:r>
          </w:p>
        </w:tc>
      </w:tr>
      <w:tr w:rsidR="009F68C2" w:rsidRPr="00D274C8" w14:paraId="12E580BB" w14:textId="77777777">
        <w:tc>
          <w:tcPr>
            <w:tcW w:w="0" w:type="auto"/>
          </w:tcPr>
          <w:p w14:paraId="37AECFA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w:t>
            </w:r>
          </w:p>
        </w:tc>
        <w:tc>
          <w:tcPr>
            <w:tcW w:w="0" w:type="auto"/>
          </w:tcPr>
          <w:p w14:paraId="48614BB4"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Linh kiện cơ khí</w:t>
            </w:r>
          </w:p>
        </w:tc>
        <w:tc>
          <w:tcPr>
            <w:tcW w:w="0" w:type="auto"/>
          </w:tcPr>
          <w:p w14:paraId="57A212E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28.500</w:t>
            </w:r>
          </w:p>
        </w:tc>
        <w:tc>
          <w:tcPr>
            <w:tcW w:w="0" w:type="auto"/>
          </w:tcPr>
          <w:p w14:paraId="7FBC11F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3,65</w:t>
            </w:r>
          </w:p>
        </w:tc>
        <w:tc>
          <w:tcPr>
            <w:tcW w:w="0" w:type="auto"/>
          </w:tcPr>
          <w:p w14:paraId="6D09253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12,3</w:t>
            </w:r>
          </w:p>
        </w:tc>
      </w:tr>
      <w:tr w:rsidR="009F68C2" w:rsidRPr="00D274C8" w14:paraId="4C2736FA" w14:textId="77777777">
        <w:tc>
          <w:tcPr>
            <w:tcW w:w="0" w:type="auto"/>
          </w:tcPr>
          <w:p w14:paraId="0988400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w:t>
            </w:r>
          </w:p>
        </w:tc>
        <w:tc>
          <w:tcPr>
            <w:tcW w:w="0" w:type="auto"/>
          </w:tcPr>
          <w:p w14:paraId="4B0C376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Linh kiện điện</w:t>
            </w:r>
          </w:p>
        </w:tc>
        <w:tc>
          <w:tcPr>
            <w:tcW w:w="0" w:type="auto"/>
          </w:tcPr>
          <w:p w14:paraId="2EB78BB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91.000</w:t>
            </w:r>
          </w:p>
        </w:tc>
        <w:tc>
          <w:tcPr>
            <w:tcW w:w="0" w:type="auto"/>
          </w:tcPr>
          <w:p w14:paraId="5276F47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3,65</w:t>
            </w:r>
          </w:p>
        </w:tc>
        <w:tc>
          <w:tcPr>
            <w:tcW w:w="0" w:type="auto"/>
          </w:tcPr>
          <w:p w14:paraId="388E74E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12,3</w:t>
            </w:r>
          </w:p>
        </w:tc>
      </w:tr>
      <w:tr w:rsidR="009F68C2" w:rsidRPr="00D274C8" w14:paraId="1449B87D" w14:textId="77777777">
        <w:tc>
          <w:tcPr>
            <w:tcW w:w="0" w:type="auto"/>
          </w:tcPr>
          <w:p w14:paraId="1775011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0" w:type="auto"/>
          </w:tcPr>
          <w:p w14:paraId="7EB7BB4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Linh kiện quang học</w:t>
            </w:r>
          </w:p>
        </w:tc>
        <w:tc>
          <w:tcPr>
            <w:tcW w:w="0" w:type="auto"/>
          </w:tcPr>
          <w:p w14:paraId="699775A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83.000</w:t>
            </w:r>
          </w:p>
        </w:tc>
        <w:tc>
          <w:tcPr>
            <w:tcW w:w="0" w:type="auto"/>
          </w:tcPr>
          <w:p w14:paraId="7289FED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1,25</w:t>
            </w:r>
          </w:p>
        </w:tc>
        <w:tc>
          <w:tcPr>
            <w:tcW w:w="0" w:type="auto"/>
          </w:tcPr>
          <w:p w14:paraId="3302FA5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4,2</w:t>
            </w:r>
          </w:p>
        </w:tc>
      </w:tr>
      <w:tr w:rsidR="009F68C2" w:rsidRPr="00D274C8" w14:paraId="586BA735" w14:textId="77777777">
        <w:tc>
          <w:tcPr>
            <w:tcW w:w="0" w:type="auto"/>
          </w:tcPr>
          <w:p w14:paraId="6B375CB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w:t>
            </w:r>
          </w:p>
        </w:tc>
        <w:tc>
          <w:tcPr>
            <w:tcW w:w="0" w:type="auto"/>
          </w:tcPr>
          <w:p w14:paraId="45EBBE8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Linh kiện cảm biến</w:t>
            </w:r>
          </w:p>
        </w:tc>
        <w:tc>
          <w:tcPr>
            <w:tcW w:w="0" w:type="auto"/>
          </w:tcPr>
          <w:p w14:paraId="7FF82A5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29.000</w:t>
            </w:r>
          </w:p>
        </w:tc>
        <w:tc>
          <w:tcPr>
            <w:tcW w:w="0" w:type="auto"/>
          </w:tcPr>
          <w:p w14:paraId="6E7E00E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1,15</w:t>
            </w:r>
          </w:p>
        </w:tc>
        <w:tc>
          <w:tcPr>
            <w:tcW w:w="0" w:type="auto"/>
          </w:tcPr>
          <w:p w14:paraId="72F5BD4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3,9</w:t>
            </w:r>
          </w:p>
        </w:tc>
      </w:tr>
      <w:tr w:rsidR="009F68C2" w:rsidRPr="00D274C8" w14:paraId="5755BA05" w14:textId="77777777">
        <w:tc>
          <w:tcPr>
            <w:tcW w:w="0" w:type="auto"/>
          </w:tcPr>
          <w:p w14:paraId="34FA88A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w:t>
            </w:r>
          </w:p>
        </w:tc>
        <w:tc>
          <w:tcPr>
            <w:tcW w:w="0" w:type="auto"/>
          </w:tcPr>
          <w:p w14:paraId="0A5A285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Linh kiện truyền thông</w:t>
            </w:r>
          </w:p>
        </w:tc>
        <w:tc>
          <w:tcPr>
            <w:tcW w:w="0" w:type="auto"/>
          </w:tcPr>
          <w:p w14:paraId="3FC9929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56.000</w:t>
            </w:r>
          </w:p>
        </w:tc>
        <w:tc>
          <w:tcPr>
            <w:tcW w:w="0" w:type="auto"/>
          </w:tcPr>
          <w:p w14:paraId="3309FC5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3,19</w:t>
            </w:r>
          </w:p>
        </w:tc>
        <w:tc>
          <w:tcPr>
            <w:tcW w:w="0" w:type="auto"/>
          </w:tcPr>
          <w:p w14:paraId="212303C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10,8</w:t>
            </w:r>
          </w:p>
        </w:tc>
      </w:tr>
      <w:tr w:rsidR="009F68C2" w:rsidRPr="00D274C8" w14:paraId="3A64F394" w14:textId="77777777">
        <w:tc>
          <w:tcPr>
            <w:tcW w:w="0" w:type="auto"/>
          </w:tcPr>
          <w:p w14:paraId="0ECE36E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w:t>
            </w:r>
          </w:p>
        </w:tc>
        <w:tc>
          <w:tcPr>
            <w:tcW w:w="0" w:type="auto"/>
          </w:tcPr>
          <w:p w14:paraId="181CCA4F"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Linh kiện phụ trợ</w:t>
            </w:r>
          </w:p>
        </w:tc>
        <w:tc>
          <w:tcPr>
            <w:tcW w:w="0" w:type="auto"/>
          </w:tcPr>
          <w:p w14:paraId="2389E76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251.700</w:t>
            </w:r>
          </w:p>
        </w:tc>
        <w:tc>
          <w:tcPr>
            <w:tcW w:w="0" w:type="auto"/>
          </w:tcPr>
          <w:p w14:paraId="7C7E544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3,50</w:t>
            </w:r>
          </w:p>
        </w:tc>
        <w:tc>
          <w:tcPr>
            <w:tcW w:w="0" w:type="auto"/>
          </w:tcPr>
          <w:p w14:paraId="1574BC35"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11,8</w:t>
            </w:r>
          </w:p>
        </w:tc>
      </w:tr>
      <w:tr w:rsidR="009F68C2" w:rsidRPr="00D274C8" w14:paraId="3D821761" w14:textId="77777777">
        <w:tc>
          <w:tcPr>
            <w:tcW w:w="0" w:type="auto"/>
          </w:tcPr>
          <w:p w14:paraId="4DE142B1" w14:textId="77777777" w:rsidR="009F68C2" w:rsidRPr="00D274C8" w:rsidRDefault="009F68C2">
            <w:pPr>
              <w:pStyle w:val="Compact"/>
              <w:rPr>
                <w:rFonts w:ascii="Times New Roman" w:hAnsi="Times New Roman" w:cs="Times New Roman"/>
              </w:rPr>
            </w:pPr>
          </w:p>
        </w:tc>
        <w:tc>
          <w:tcPr>
            <w:tcW w:w="0" w:type="auto"/>
          </w:tcPr>
          <w:p w14:paraId="55C8568B"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w:t>
            </w:r>
          </w:p>
        </w:tc>
        <w:tc>
          <w:tcPr>
            <w:tcW w:w="0" w:type="auto"/>
          </w:tcPr>
          <w:p w14:paraId="01ACEEF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762.300</w:t>
            </w:r>
          </w:p>
        </w:tc>
        <w:tc>
          <w:tcPr>
            <w:tcW w:w="0" w:type="auto"/>
          </w:tcPr>
          <w:p w14:paraId="62580C6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35,44</w:t>
            </w:r>
          </w:p>
        </w:tc>
        <w:tc>
          <w:tcPr>
            <w:tcW w:w="0" w:type="auto"/>
          </w:tcPr>
          <w:p w14:paraId="66E0149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100,0</w:t>
            </w:r>
          </w:p>
        </w:tc>
      </w:tr>
    </w:tbl>
    <w:p w14:paraId="42C7C51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Tổng hợp theo nguồn cung:</w:t>
      </w:r>
    </w:p>
    <w:tbl>
      <w:tblPr>
        <w:tblStyle w:val="Table"/>
        <w:tblW w:w="5000" w:type="pct"/>
        <w:tblLayout w:type="fixed"/>
        <w:tblLook w:val="0020" w:firstRow="1" w:lastRow="0" w:firstColumn="0" w:lastColumn="0" w:noHBand="0" w:noVBand="0"/>
      </w:tblPr>
      <w:tblGrid>
        <w:gridCol w:w="1741"/>
        <w:gridCol w:w="1306"/>
        <w:gridCol w:w="1741"/>
        <w:gridCol w:w="1741"/>
        <w:gridCol w:w="1741"/>
        <w:gridCol w:w="1306"/>
      </w:tblGrid>
      <w:tr w:rsidR="009F68C2" w:rsidRPr="00D274C8" w14:paraId="4E0E4C69" w14:textId="77777777" w:rsidTr="009F68C2">
        <w:trPr>
          <w:cnfStyle w:val="100000000000" w:firstRow="1" w:lastRow="0" w:firstColumn="0" w:lastColumn="0" w:oddVBand="0" w:evenVBand="0" w:oddHBand="0" w:evenHBand="0" w:firstRowFirstColumn="0" w:firstRowLastColumn="0" w:lastRowFirstColumn="0" w:lastRowLastColumn="0"/>
          <w:tblHeader/>
        </w:trPr>
        <w:tc>
          <w:tcPr>
            <w:tcW w:w="1440" w:type="dxa"/>
          </w:tcPr>
          <w:p w14:paraId="04E20AC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STT</w:t>
            </w:r>
          </w:p>
        </w:tc>
        <w:tc>
          <w:tcPr>
            <w:tcW w:w="1080" w:type="dxa"/>
          </w:tcPr>
          <w:p w14:paraId="6EC4704C"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Nguồn cung</w:t>
            </w:r>
          </w:p>
        </w:tc>
        <w:tc>
          <w:tcPr>
            <w:tcW w:w="1440" w:type="dxa"/>
          </w:tcPr>
          <w:p w14:paraId="0115050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Số lượng</w:t>
            </w:r>
          </w:p>
        </w:tc>
        <w:tc>
          <w:tcPr>
            <w:tcW w:w="1440" w:type="dxa"/>
          </w:tcPr>
          <w:p w14:paraId="1E6F9DDD"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Giá trị (M USD)</w:t>
            </w:r>
          </w:p>
        </w:tc>
        <w:tc>
          <w:tcPr>
            <w:tcW w:w="1440" w:type="dxa"/>
          </w:tcPr>
          <w:p w14:paraId="3B07EE7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Tỷ lệ (%)</w:t>
            </w:r>
          </w:p>
        </w:tc>
        <w:tc>
          <w:tcPr>
            <w:tcW w:w="1080" w:type="dxa"/>
          </w:tcPr>
          <w:p w14:paraId="3A54460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Nội địa hóa</w:t>
            </w:r>
          </w:p>
        </w:tc>
      </w:tr>
      <w:tr w:rsidR="009F68C2" w:rsidRPr="00D274C8" w14:paraId="66839F5A" w14:textId="77777777">
        <w:tc>
          <w:tcPr>
            <w:tcW w:w="1440" w:type="dxa"/>
          </w:tcPr>
          <w:p w14:paraId="15962CE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w:t>
            </w:r>
          </w:p>
        </w:tc>
        <w:tc>
          <w:tcPr>
            <w:tcW w:w="1080" w:type="dxa"/>
          </w:tcPr>
          <w:p w14:paraId="3D44EB0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Trong nước</w:t>
            </w:r>
          </w:p>
        </w:tc>
        <w:tc>
          <w:tcPr>
            <w:tcW w:w="1440" w:type="dxa"/>
          </w:tcPr>
          <w:p w14:paraId="17F8B72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200.000</w:t>
            </w:r>
          </w:p>
        </w:tc>
        <w:tc>
          <w:tcPr>
            <w:tcW w:w="1440" w:type="dxa"/>
          </w:tcPr>
          <w:p w14:paraId="3B97C7BC"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8,50</w:t>
            </w:r>
          </w:p>
        </w:tc>
        <w:tc>
          <w:tcPr>
            <w:tcW w:w="1440" w:type="dxa"/>
          </w:tcPr>
          <w:p w14:paraId="48D64C57"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24,0</w:t>
            </w:r>
          </w:p>
        </w:tc>
        <w:tc>
          <w:tcPr>
            <w:tcW w:w="1080" w:type="dxa"/>
          </w:tcPr>
          <w:p w14:paraId="603B85A9" w14:textId="77777777" w:rsidR="009F68C2" w:rsidRPr="00D274C8" w:rsidRDefault="00CC558F">
            <w:pPr>
              <w:pStyle w:val="Compact"/>
              <w:rPr>
                <w:rFonts w:ascii="Times New Roman" w:hAnsi="Times New Roman" w:cs="Times New Roman"/>
              </w:rPr>
            </w:pPr>
            <w:r w:rsidRPr="00D274C8">
              <w:rPr>
                <w:rFonts w:ascii="Segoe UI Emoji" w:hAnsi="Segoe UI Emoji" w:cs="Segoe UI Emoji"/>
              </w:rPr>
              <w:t>✅</w:t>
            </w:r>
          </w:p>
        </w:tc>
      </w:tr>
      <w:tr w:rsidR="009F68C2" w:rsidRPr="00D274C8" w14:paraId="29BE9C57" w14:textId="77777777">
        <w:tc>
          <w:tcPr>
            <w:tcW w:w="1440" w:type="dxa"/>
          </w:tcPr>
          <w:p w14:paraId="62851C4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w:t>
            </w:r>
          </w:p>
        </w:tc>
        <w:tc>
          <w:tcPr>
            <w:tcW w:w="1080" w:type="dxa"/>
          </w:tcPr>
          <w:p w14:paraId="279BC9A8"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Nhật Bản</w:t>
            </w:r>
          </w:p>
        </w:tc>
        <w:tc>
          <w:tcPr>
            <w:tcW w:w="1440" w:type="dxa"/>
          </w:tcPr>
          <w:p w14:paraId="1E940C66"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150.000</w:t>
            </w:r>
          </w:p>
        </w:tc>
        <w:tc>
          <w:tcPr>
            <w:tcW w:w="1440" w:type="dxa"/>
          </w:tcPr>
          <w:p w14:paraId="30AC5AC8"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12,00</w:t>
            </w:r>
          </w:p>
        </w:tc>
        <w:tc>
          <w:tcPr>
            <w:tcW w:w="1440" w:type="dxa"/>
          </w:tcPr>
          <w:p w14:paraId="5F23673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33,9</w:t>
            </w:r>
          </w:p>
        </w:tc>
        <w:tc>
          <w:tcPr>
            <w:tcW w:w="1080" w:type="dxa"/>
          </w:tcPr>
          <w:p w14:paraId="6C3AE05F" w14:textId="77777777" w:rsidR="009F68C2" w:rsidRPr="00D274C8" w:rsidRDefault="009F68C2">
            <w:pPr>
              <w:pStyle w:val="Compact"/>
              <w:rPr>
                <w:rFonts w:ascii="Times New Roman" w:hAnsi="Times New Roman" w:cs="Times New Roman"/>
              </w:rPr>
            </w:pPr>
          </w:p>
        </w:tc>
      </w:tr>
      <w:tr w:rsidR="009F68C2" w:rsidRPr="00D274C8" w14:paraId="424AA11C" w14:textId="77777777">
        <w:tc>
          <w:tcPr>
            <w:tcW w:w="1440" w:type="dxa"/>
          </w:tcPr>
          <w:p w14:paraId="10808AF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w:t>
            </w:r>
          </w:p>
        </w:tc>
        <w:tc>
          <w:tcPr>
            <w:tcW w:w="1080" w:type="dxa"/>
          </w:tcPr>
          <w:p w14:paraId="2E5F61D9"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Hàn Quốc</w:t>
            </w:r>
          </w:p>
        </w:tc>
        <w:tc>
          <w:tcPr>
            <w:tcW w:w="1440" w:type="dxa"/>
          </w:tcPr>
          <w:p w14:paraId="1C3985F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100.000</w:t>
            </w:r>
          </w:p>
        </w:tc>
        <w:tc>
          <w:tcPr>
            <w:tcW w:w="1440" w:type="dxa"/>
          </w:tcPr>
          <w:p w14:paraId="65D44CA9"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6,00</w:t>
            </w:r>
          </w:p>
        </w:tc>
        <w:tc>
          <w:tcPr>
            <w:tcW w:w="1440" w:type="dxa"/>
          </w:tcPr>
          <w:p w14:paraId="1C8DCEA2"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16,9</w:t>
            </w:r>
          </w:p>
        </w:tc>
        <w:tc>
          <w:tcPr>
            <w:tcW w:w="1080" w:type="dxa"/>
          </w:tcPr>
          <w:p w14:paraId="073CCB29" w14:textId="77777777" w:rsidR="009F68C2" w:rsidRPr="00D274C8" w:rsidRDefault="009F68C2">
            <w:pPr>
              <w:pStyle w:val="Compact"/>
              <w:rPr>
                <w:rFonts w:ascii="Times New Roman" w:hAnsi="Times New Roman" w:cs="Times New Roman"/>
              </w:rPr>
            </w:pPr>
          </w:p>
        </w:tc>
      </w:tr>
      <w:tr w:rsidR="009F68C2" w:rsidRPr="00D274C8" w14:paraId="533AB934" w14:textId="77777777">
        <w:tc>
          <w:tcPr>
            <w:tcW w:w="1440" w:type="dxa"/>
          </w:tcPr>
          <w:p w14:paraId="4413985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w:t>
            </w:r>
          </w:p>
        </w:tc>
        <w:tc>
          <w:tcPr>
            <w:tcW w:w="1080" w:type="dxa"/>
          </w:tcPr>
          <w:p w14:paraId="3EC94F40"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Trung Quốc</w:t>
            </w:r>
          </w:p>
        </w:tc>
        <w:tc>
          <w:tcPr>
            <w:tcW w:w="1440" w:type="dxa"/>
          </w:tcPr>
          <w:p w14:paraId="4BF222D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200.000</w:t>
            </w:r>
          </w:p>
        </w:tc>
        <w:tc>
          <w:tcPr>
            <w:tcW w:w="1440" w:type="dxa"/>
          </w:tcPr>
          <w:p w14:paraId="232E7A3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w:t>
            </w:r>
          </w:p>
        </w:tc>
        <w:tc>
          <w:tcPr>
            <w:tcW w:w="1440" w:type="dxa"/>
          </w:tcPr>
          <w:p w14:paraId="4913D5C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14,1</w:t>
            </w:r>
          </w:p>
        </w:tc>
        <w:tc>
          <w:tcPr>
            <w:tcW w:w="1080" w:type="dxa"/>
          </w:tcPr>
          <w:p w14:paraId="18FD949B" w14:textId="77777777" w:rsidR="009F68C2" w:rsidRPr="00D274C8" w:rsidRDefault="009F68C2">
            <w:pPr>
              <w:pStyle w:val="Compact"/>
              <w:rPr>
                <w:rFonts w:ascii="Times New Roman" w:hAnsi="Times New Roman" w:cs="Times New Roman"/>
              </w:rPr>
            </w:pPr>
          </w:p>
        </w:tc>
      </w:tr>
      <w:tr w:rsidR="009F68C2" w:rsidRPr="00D274C8" w14:paraId="672DA947" w14:textId="77777777">
        <w:tc>
          <w:tcPr>
            <w:tcW w:w="1440" w:type="dxa"/>
          </w:tcPr>
          <w:p w14:paraId="0EDFD0E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w:t>
            </w:r>
          </w:p>
        </w:tc>
        <w:tc>
          <w:tcPr>
            <w:tcW w:w="1080" w:type="dxa"/>
          </w:tcPr>
          <w:p w14:paraId="3B5D7BDE"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Đức</w:t>
            </w:r>
          </w:p>
        </w:tc>
        <w:tc>
          <w:tcPr>
            <w:tcW w:w="1440" w:type="dxa"/>
          </w:tcPr>
          <w:p w14:paraId="0C65C09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50.000</w:t>
            </w:r>
          </w:p>
        </w:tc>
        <w:tc>
          <w:tcPr>
            <w:tcW w:w="1440" w:type="dxa"/>
          </w:tcPr>
          <w:p w14:paraId="369A9C54"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w:t>
            </w:r>
          </w:p>
        </w:tc>
        <w:tc>
          <w:tcPr>
            <w:tcW w:w="1440" w:type="dxa"/>
          </w:tcPr>
          <w:p w14:paraId="646C07D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5,6</w:t>
            </w:r>
          </w:p>
        </w:tc>
        <w:tc>
          <w:tcPr>
            <w:tcW w:w="1080" w:type="dxa"/>
          </w:tcPr>
          <w:p w14:paraId="1F75042B" w14:textId="77777777" w:rsidR="009F68C2" w:rsidRPr="00D274C8" w:rsidRDefault="009F68C2">
            <w:pPr>
              <w:pStyle w:val="Compact"/>
              <w:rPr>
                <w:rFonts w:ascii="Times New Roman" w:hAnsi="Times New Roman" w:cs="Times New Roman"/>
              </w:rPr>
            </w:pPr>
          </w:p>
        </w:tc>
      </w:tr>
      <w:tr w:rsidR="009F68C2" w:rsidRPr="00D274C8" w14:paraId="45A65AD9" w14:textId="77777777">
        <w:tc>
          <w:tcPr>
            <w:tcW w:w="1440" w:type="dxa"/>
          </w:tcPr>
          <w:p w14:paraId="5DC409D1"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6</w:t>
            </w:r>
          </w:p>
        </w:tc>
        <w:tc>
          <w:tcPr>
            <w:tcW w:w="1080" w:type="dxa"/>
          </w:tcPr>
          <w:p w14:paraId="44B98EE3"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Mỹ</w:t>
            </w:r>
          </w:p>
        </w:tc>
        <w:tc>
          <w:tcPr>
            <w:tcW w:w="1440" w:type="dxa"/>
          </w:tcPr>
          <w:p w14:paraId="1DAB6CE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30.000</w:t>
            </w:r>
          </w:p>
        </w:tc>
        <w:tc>
          <w:tcPr>
            <w:tcW w:w="1440" w:type="dxa"/>
          </w:tcPr>
          <w:p w14:paraId="547D12C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1,50</w:t>
            </w:r>
          </w:p>
        </w:tc>
        <w:tc>
          <w:tcPr>
            <w:tcW w:w="1440" w:type="dxa"/>
          </w:tcPr>
          <w:p w14:paraId="5D4780F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4,2</w:t>
            </w:r>
          </w:p>
        </w:tc>
        <w:tc>
          <w:tcPr>
            <w:tcW w:w="1080" w:type="dxa"/>
          </w:tcPr>
          <w:p w14:paraId="1B2A6D0D" w14:textId="77777777" w:rsidR="009F68C2" w:rsidRPr="00D274C8" w:rsidRDefault="009F68C2">
            <w:pPr>
              <w:pStyle w:val="Compact"/>
              <w:rPr>
                <w:rFonts w:ascii="Times New Roman" w:hAnsi="Times New Roman" w:cs="Times New Roman"/>
              </w:rPr>
            </w:pPr>
          </w:p>
        </w:tc>
      </w:tr>
      <w:tr w:rsidR="009F68C2" w:rsidRPr="00D274C8" w14:paraId="542C5A37" w14:textId="77777777">
        <w:tc>
          <w:tcPr>
            <w:tcW w:w="1440" w:type="dxa"/>
          </w:tcPr>
          <w:p w14:paraId="19F8097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7</w:t>
            </w:r>
          </w:p>
        </w:tc>
        <w:tc>
          <w:tcPr>
            <w:tcW w:w="1080" w:type="dxa"/>
          </w:tcPr>
          <w:p w14:paraId="5B907492"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rPr>
              <w:t>Đài Loan</w:t>
            </w:r>
          </w:p>
        </w:tc>
        <w:tc>
          <w:tcPr>
            <w:tcW w:w="1440" w:type="dxa"/>
          </w:tcPr>
          <w:p w14:paraId="4FD4EA6B"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20.000</w:t>
            </w:r>
          </w:p>
        </w:tc>
        <w:tc>
          <w:tcPr>
            <w:tcW w:w="1440" w:type="dxa"/>
          </w:tcPr>
          <w:p w14:paraId="3631DB7F"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0,44</w:t>
            </w:r>
          </w:p>
        </w:tc>
        <w:tc>
          <w:tcPr>
            <w:tcW w:w="1440" w:type="dxa"/>
          </w:tcPr>
          <w:p w14:paraId="31BE5BB3"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rPr>
              <w:t>1,2</w:t>
            </w:r>
          </w:p>
        </w:tc>
        <w:tc>
          <w:tcPr>
            <w:tcW w:w="1080" w:type="dxa"/>
          </w:tcPr>
          <w:p w14:paraId="6ED09D38" w14:textId="77777777" w:rsidR="009F68C2" w:rsidRPr="00D274C8" w:rsidRDefault="009F68C2">
            <w:pPr>
              <w:pStyle w:val="Compact"/>
              <w:rPr>
                <w:rFonts w:ascii="Times New Roman" w:hAnsi="Times New Roman" w:cs="Times New Roman"/>
              </w:rPr>
            </w:pPr>
          </w:p>
        </w:tc>
      </w:tr>
      <w:tr w:rsidR="009F68C2" w:rsidRPr="00D274C8" w14:paraId="7EABD7E1" w14:textId="77777777">
        <w:tc>
          <w:tcPr>
            <w:tcW w:w="1440" w:type="dxa"/>
          </w:tcPr>
          <w:p w14:paraId="448DC6F9" w14:textId="77777777" w:rsidR="009F68C2" w:rsidRPr="00D274C8" w:rsidRDefault="009F68C2">
            <w:pPr>
              <w:pStyle w:val="Compact"/>
              <w:rPr>
                <w:rFonts w:ascii="Times New Roman" w:hAnsi="Times New Roman" w:cs="Times New Roman"/>
              </w:rPr>
            </w:pPr>
          </w:p>
        </w:tc>
        <w:tc>
          <w:tcPr>
            <w:tcW w:w="1080" w:type="dxa"/>
          </w:tcPr>
          <w:p w14:paraId="0E1713E1"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TỔNG</w:t>
            </w:r>
          </w:p>
        </w:tc>
        <w:tc>
          <w:tcPr>
            <w:tcW w:w="1440" w:type="dxa"/>
          </w:tcPr>
          <w:p w14:paraId="266254EA"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750.000</w:t>
            </w:r>
          </w:p>
        </w:tc>
        <w:tc>
          <w:tcPr>
            <w:tcW w:w="1440" w:type="dxa"/>
          </w:tcPr>
          <w:p w14:paraId="25605500"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35,44</w:t>
            </w:r>
          </w:p>
        </w:tc>
        <w:tc>
          <w:tcPr>
            <w:tcW w:w="1440" w:type="dxa"/>
          </w:tcPr>
          <w:p w14:paraId="7BA9991E" w14:textId="77777777" w:rsidR="009F68C2" w:rsidRPr="00D274C8" w:rsidRDefault="00CC558F">
            <w:pPr>
              <w:pStyle w:val="Compact"/>
              <w:jc w:val="right"/>
              <w:rPr>
                <w:rFonts w:ascii="Times New Roman" w:hAnsi="Times New Roman" w:cs="Times New Roman"/>
              </w:rPr>
            </w:pPr>
            <w:r w:rsidRPr="00D274C8">
              <w:rPr>
                <w:rFonts w:ascii="Times New Roman" w:hAnsi="Times New Roman" w:cs="Times New Roman"/>
                <w:b/>
                <w:bCs/>
              </w:rPr>
              <w:t>100,0</w:t>
            </w:r>
          </w:p>
        </w:tc>
        <w:tc>
          <w:tcPr>
            <w:tcW w:w="1080" w:type="dxa"/>
          </w:tcPr>
          <w:p w14:paraId="346415FA" w14:textId="77777777" w:rsidR="009F68C2" w:rsidRPr="00D274C8" w:rsidRDefault="00CC558F">
            <w:pPr>
              <w:pStyle w:val="Compact"/>
              <w:rPr>
                <w:rFonts w:ascii="Times New Roman" w:hAnsi="Times New Roman" w:cs="Times New Roman"/>
              </w:rPr>
            </w:pPr>
            <w:r w:rsidRPr="00D274C8">
              <w:rPr>
                <w:rFonts w:ascii="Times New Roman" w:hAnsi="Times New Roman" w:cs="Times New Roman"/>
                <w:b/>
                <w:bCs/>
              </w:rPr>
              <w:t>24% nội địa</w:t>
            </w:r>
          </w:p>
        </w:tc>
      </w:tr>
    </w:tbl>
    <w:p w14:paraId="2185DE8F"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Lộ trình nội địa hóa:</w:t>
      </w:r>
      <w:r w:rsidRPr="00D274C8">
        <w:rPr>
          <w:rFonts w:ascii="Times New Roman" w:hAnsi="Times New Roman" w:cs="Times New Roman"/>
        </w:rPr>
        <w:t xml:space="preserve"> - GĐ1 (2025-2029): </w:t>
      </w:r>
      <w:r w:rsidRPr="00D274C8">
        <w:rPr>
          <w:rFonts w:ascii="Times New Roman" w:hAnsi="Times New Roman" w:cs="Times New Roman"/>
          <w:b/>
          <w:bCs/>
        </w:rPr>
        <w:t>24%</w:t>
      </w:r>
      <w:r w:rsidRPr="00D274C8">
        <w:rPr>
          <w:rFonts w:ascii="Times New Roman" w:hAnsi="Times New Roman" w:cs="Times New Roman"/>
        </w:rPr>
        <w:t xml:space="preserve"> (nguyên vật liệu chính, vỏ máy, PCB, cáp) - GĐ2 (2030-2035): </w:t>
      </w:r>
      <w:r w:rsidRPr="00D274C8">
        <w:rPr>
          <w:rFonts w:ascii="Times New Roman" w:hAnsi="Times New Roman" w:cs="Times New Roman"/>
          <w:b/>
          <w:bCs/>
        </w:rPr>
        <w:t>50%</w:t>
      </w:r>
      <w:r w:rsidRPr="00D274C8">
        <w:rPr>
          <w:rFonts w:ascii="Times New Roman" w:hAnsi="Times New Roman" w:cs="Times New Roman"/>
        </w:rPr>
        <w:t xml:space="preserve"> + cơ khí, một số linh kiện điện tử - GĐ3 (2036-2075): </w:t>
      </w:r>
      <w:r w:rsidRPr="00D274C8">
        <w:rPr>
          <w:rFonts w:ascii="Times New Roman" w:hAnsi="Times New Roman" w:cs="Times New Roman"/>
          <w:b/>
          <w:bCs/>
        </w:rPr>
        <w:t>70%</w:t>
      </w:r>
      <w:r w:rsidRPr="00D274C8">
        <w:rPr>
          <w:rFonts w:ascii="Times New Roman" w:hAnsi="Times New Roman" w:cs="Times New Roman"/>
        </w:rPr>
        <w:t xml:space="preserve"> + module truyền thông, cảm biến</w:t>
      </w:r>
    </w:p>
    <w:p w14:paraId="27B7C554"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630FA0D4">
          <v:rect id="_x0000_i1098" style="width:0;height:1.5pt" o:hralign="center" o:hrstd="t" o:hr="t"/>
        </w:pict>
      </w:r>
    </w:p>
    <w:p w14:paraId="5019F5E4" w14:textId="77777777" w:rsidR="009F68C2" w:rsidRPr="00D274C8" w:rsidRDefault="00CC558F">
      <w:pPr>
        <w:pStyle w:val="Heading2"/>
        <w:rPr>
          <w:rFonts w:ascii="Times New Roman" w:hAnsi="Times New Roman" w:cs="Times New Roman"/>
        </w:rPr>
      </w:pPr>
      <w:bookmarkStart w:id="125" w:name="c.-sơ-đồ-tổ-chức-chi-tiết"/>
      <w:bookmarkEnd w:id="117"/>
      <w:bookmarkEnd w:id="124"/>
      <w:r w:rsidRPr="00D274C8">
        <w:rPr>
          <w:rStyle w:val="SectionNumber"/>
          <w:rFonts w:ascii="Times New Roman" w:hAnsi="Times New Roman" w:cs="Times New Roman"/>
        </w:rPr>
        <w:t>8.3</w:t>
      </w:r>
      <w:r w:rsidRPr="00D274C8">
        <w:rPr>
          <w:rFonts w:ascii="Times New Roman" w:hAnsi="Times New Roman" w:cs="Times New Roman"/>
        </w:rPr>
        <w:tab/>
        <w:t>C. SƠ ĐỒ TỔ CHỨC CHI TIẾT</w:t>
      </w:r>
    </w:p>
    <w:p w14:paraId="0EFB0585"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Đã trình bày đầy đủ trong phần 15.4 - Đội ngũ lãnh đạo</w:t>
      </w:r>
    </w:p>
    <w:p w14:paraId="4F0F830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rPr>
        <w:t xml:space="preserve">Tóm tắt cấu trúc: - </w:t>
      </w:r>
      <w:r w:rsidRPr="00D274C8">
        <w:rPr>
          <w:rFonts w:ascii="Times New Roman" w:hAnsi="Times New Roman" w:cs="Times New Roman"/>
          <w:b/>
          <w:bCs/>
        </w:rPr>
        <w:t>C-level</w:t>
      </w:r>
      <w:r w:rsidRPr="00D274C8">
        <w:rPr>
          <w:rFonts w:ascii="Times New Roman" w:hAnsi="Times New Roman" w:cs="Times New Roman"/>
        </w:rPr>
        <w:t xml:space="preserve">: CEO, CTO, CFO, COO, CMO, CPO (6 người) - </w:t>
      </w:r>
      <w:r w:rsidRPr="00D274C8">
        <w:rPr>
          <w:rFonts w:ascii="Times New Roman" w:hAnsi="Times New Roman" w:cs="Times New Roman"/>
          <w:b/>
          <w:bCs/>
        </w:rPr>
        <w:t>BOD</w:t>
      </w:r>
      <w:r w:rsidRPr="00D274C8">
        <w:rPr>
          <w:rFonts w:ascii="Times New Roman" w:hAnsi="Times New Roman" w:cs="Times New Roman"/>
        </w:rPr>
        <w:t xml:space="preserve">: Chairman, CEO, 2 Independent Directors, Investor Rep (5 người) - </w:t>
      </w:r>
      <w:r w:rsidRPr="00D274C8">
        <w:rPr>
          <w:rFonts w:ascii="Times New Roman" w:hAnsi="Times New Roman" w:cs="Times New Roman"/>
          <w:b/>
          <w:bCs/>
        </w:rPr>
        <w:t>Advisory Board</w:t>
      </w:r>
      <w:r w:rsidRPr="00D274C8">
        <w:rPr>
          <w:rFonts w:ascii="Times New Roman" w:hAnsi="Times New Roman" w:cs="Times New Roman"/>
        </w:rPr>
        <w:t xml:space="preserve">: 3 advisors (Technology, Business, Growth) - </w:t>
      </w:r>
      <w:r w:rsidRPr="00D274C8">
        <w:rPr>
          <w:rFonts w:ascii="Times New Roman" w:hAnsi="Times New Roman" w:cs="Times New Roman"/>
          <w:b/>
          <w:bCs/>
        </w:rPr>
        <w:t>Nhân sự GĐ1</w:t>
      </w:r>
      <w:r w:rsidRPr="00D274C8">
        <w:rPr>
          <w:rFonts w:ascii="Times New Roman" w:hAnsi="Times New Roman" w:cs="Times New Roman"/>
        </w:rPr>
        <w:t>: 206 người (R&amp;D 36, Production 120, Sales 20, Others 30)</w:t>
      </w:r>
    </w:p>
    <w:p w14:paraId="21236B5B"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6999D269">
          <v:rect id="_x0000_i1099" style="width:0;height:1.5pt" o:hralign="center" o:hrstd="t" o:hr="t"/>
        </w:pict>
      </w:r>
    </w:p>
    <w:p w14:paraId="66DA4F88" w14:textId="77777777" w:rsidR="009F68C2" w:rsidRPr="00D274C8" w:rsidRDefault="00CC558F">
      <w:pPr>
        <w:pStyle w:val="Heading2"/>
        <w:rPr>
          <w:rFonts w:ascii="Times New Roman" w:hAnsi="Times New Roman" w:cs="Times New Roman"/>
        </w:rPr>
      </w:pPr>
      <w:bookmarkStart w:id="126" w:name="d.-cv-chuyên-gia-chủ-chốt"/>
      <w:bookmarkEnd w:id="125"/>
      <w:r w:rsidRPr="00D274C8">
        <w:rPr>
          <w:rStyle w:val="SectionNumber"/>
          <w:rFonts w:ascii="Times New Roman" w:hAnsi="Times New Roman" w:cs="Times New Roman"/>
        </w:rPr>
        <w:t>8.4</w:t>
      </w:r>
      <w:r w:rsidRPr="00D274C8">
        <w:rPr>
          <w:rFonts w:ascii="Times New Roman" w:hAnsi="Times New Roman" w:cs="Times New Roman"/>
        </w:rPr>
        <w:tab/>
        <w:t>D. CV CHUYÊN GIA CHỦ CHỐT</w:t>
      </w:r>
    </w:p>
    <w:p w14:paraId="602A0D90"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Bảo mật - Cung cấp khi được yêu cầu</w:t>
      </w:r>
    </w:p>
    <w:p w14:paraId="48574280"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Danh sách chuyên gia:</w:t>
      </w:r>
      <w:r w:rsidRPr="00D274C8">
        <w:rPr>
          <w:rFonts w:ascii="Times New Roman" w:hAnsi="Times New Roman" w:cs="Times New Roman"/>
        </w:rPr>
        <w:t xml:space="preserve"> 1. </w:t>
      </w:r>
      <w:r w:rsidRPr="00D274C8">
        <w:rPr>
          <w:rFonts w:ascii="Times New Roman" w:hAnsi="Times New Roman" w:cs="Times New Roman"/>
          <w:b/>
          <w:bCs/>
        </w:rPr>
        <w:t>CEO</w:t>
      </w:r>
      <w:r w:rsidRPr="00D274C8">
        <w:rPr>
          <w:rFonts w:ascii="Times New Roman" w:hAnsi="Times New Roman" w:cs="Times New Roman"/>
        </w:rPr>
        <w:t xml:space="preserve"> - MBA, 15 năm kinh nghiệm Samsung/Bosch, Led 5 product launches với 100M revenue 2. </w:t>
      </w:r>
      <w:r w:rsidRPr="00D274C8">
        <w:rPr>
          <w:rFonts w:ascii="Times New Roman" w:hAnsi="Times New Roman" w:cs="Times New Roman"/>
          <w:b/>
          <w:bCs/>
        </w:rPr>
        <w:t>CTO</w:t>
      </w:r>
      <w:r w:rsidRPr="00D274C8">
        <w:rPr>
          <w:rFonts w:ascii="Times New Roman" w:hAnsi="Times New Roman" w:cs="Times New Roman"/>
        </w:rPr>
        <w:t xml:space="preserve"> - PhD EE, 20 năm KUKA/ABB, 10 patents, 50+ papers 3. </w:t>
      </w:r>
      <w:r w:rsidRPr="00D274C8">
        <w:rPr>
          <w:rFonts w:ascii="Times New Roman" w:hAnsi="Times New Roman" w:cs="Times New Roman"/>
          <w:b/>
          <w:bCs/>
        </w:rPr>
        <w:t>CFO</w:t>
      </w:r>
      <w:r w:rsidRPr="00D274C8">
        <w:rPr>
          <w:rFonts w:ascii="Times New Roman" w:hAnsi="Times New Roman" w:cs="Times New Roman"/>
        </w:rPr>
        <w:t xml:space="preserve"> - CPA + MBA, 12 năm Big4/Startup, Raised 50M Series A-B 4. </w:t>
      </w:r>
      <w:r w:rsidRPr="00D274C8">
        <w:rPr>
          <w:rFonts w:ascii="Times New Roman" w:hAnsi="Times New Roman" w:cs="Times New Roman"/>
          <w:b/>
          <w:bCs/>
        </w:rPr>
        <w:t>COO</w:t>
      </w:r>
      <w:r w:rsidRPr="00D274C8">
        <w:rPr>
          <w:rFonts w:ascii="Times New Roman" w:hAnsi="Times New Roman" w:cs="Times New Roman"/>
        </w:rPr>
        <w:t xml:space="preserve"> - Master ME, 15 năm Foxconn/Flex, Managed 500-person factory 5. </w:t>
      </w:r>
      <w:r w:rsidRPr="00D274C8">
        <w:rPr>
          <w:rFonts w:ascii="Times New Roman" w:hAnsi="Times New Roman" w:cs="Times New Roman"/>
          <w:b/>
          <w:bCs/>
        </w:rPr>
        <w:t>CMO</w:t>
      </w:r>
      <w:r w:rsidRPr="00D274C8">
        <w:rPr>
          <w:rFonts w:ascii="Times New Roman" w:hAnsi="Times New Roman" w:cs="Times New Roman"/>
        </w:rPr>
        <w:t xml:space="preserve"> - MBA Marketing, 10 năm FPT/Viettel, Built brand 0→1M users 6. </w:t>
      </w:r>
      <w:r w:rsidRPr="00D274C8">
        <w:rPr>
          <w:rFonts w:ascii="Times New Roman" w:hAnsi="Times New Roman" w:cs="Times New Roman"/>
          <w:b/>
          <w:bCs/>
        </w:rPr>
        <w:t>CPO</w:t>
      </w:r>
      <w:r w:rsidRPr="00D274C8">
        <w:rPr>
          <w:rFonts w:ascii="Times New Roman" w:hAnsi="Times New Roman" w:cs="Times New Roman"/>
        </w:rPr>
        <w:t xml:space="preserve"> - Master CS, 12 năm Google/Meta, Led 3 products to PMF</w:t>
      </w:r>
    </w:p>
    <w:p w14:paraId="569F05A3"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CV đầy đủ (2 trang/người) sẽ cung cấp khi được yêu cầu chính thức.</w:t>
      </w:r>
    </w:p>
    <w:p w14:paraId="2DA80F97"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4D29E77A">
          <v:rect id="_x0000_i1100" style="width:0;height:1.5pt" o:hralign="center" o:hrstd="t" o:hr="t"/>
        </w:pict>
      </w:r>
    </w:p>
    <w:p w14:paraId="236AD160" w14:textId="77777777" w:rsidR="009F68C2" w:rsidRPr="00D274C8" w:rsidRDefault="00CC558F">
      <w:pPr>
        <w:pStyle w:val="Heading2"/>
        <w:rPr>
          <w:rFonts w:ascii="Times New Roman" w:hAnsi="Times New Roman" w:cs="Times New Roman"/>
        </w:rPr>
      </w:pPr>
      <w:bookmarkStart w:id="127" w:name="e.-thư-cam-kết-đối-tác-công-nghệ"/>
      <w:bookmarkEnd w:id="126"/>
      <w:r w:rsidRPr="00D274C8">
        <w:rPr>
          <w:rStyle w:val="SectionNumber"/>
          <w:rFonts w:ascii="Times New Roman" w:hAnsi="Times New Roman" w:cs="Times New Roman"/>
        </w:rPr>
        <w:t>8.5</w:t>
      </w:r>
      <w:r w:rsidRPr="00D274C8">
        <w:rPr>
          <w:rFonts w:ascii="Times New Roman" w:hAnsi="Times New Roman" w:cs="Times New Roman"/>
        </w:rPr>
        <w:tab/>
        <w:t>E. THƯ CAM KẾT ĐỐI TÁC CÔNG NGHỆ</w:t>
      </w:r>
    </w:p>
    <w:p w14:paraId="53EF0838"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Hợp đồng CGCN - Bảo mật</w:t>
      </w:r>
    </w:p>
    <w:p w14:paraId="141B3CF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Danh sách đối tác đã ký:</w:t>
      </w:r>
    </w:p>
    <w:p w14:paraId="73FE836E" w14:textId="77777777" w:rsidR="009F68C2" w:rsidRPr="00D274C8" w:rsidRDefault="00CC558F" w:rsidP="00DC180F">
      <w:pPr>
        <w:pStyle w:val="Compact"/>
        <w:numPr>
          <w:ilvl w:val="0"/>
          <w:numId w:val="114"/>
        </w:numPr>
        <w:rPr>
          <w:rFonts w:ascii="Times New Roman" w:hAnsi="Times New Roman" w:cs="Times New Roman"/>
        </w:rPr>
      </w:pPr>
      <w:r w:rsidRPr="00D274C8">
        <w:rPr>
          <w:rFonts w:ascii="Times New Roman" w:hAnsi="Times New Roman" w:cs="Times New Roman"/>
          <w:b/>
          <w:bCs/>
        </w:rPr>
        <w:t>KUKA Robotics GmbH</w:t>
      </w:r>
      <w:r w:rsidRPr="00D274C8">
        <w:rPr>
          <w:rFonts w:ascii="Times New Roman" w:hAnsi="Times New Roman" w:cs="Times New Roman"/>
        </w:rPr>
        <w:t xml:space="preserve"> (Đức) - 2,5M USD</w:t>
      </w:r>
    </w:p>
    <w:p w14:paraId="0604F98B" w14:textId="77777777" w:rsidR="009F68C2" w:rsidRPr="00D274C8" w:rsidRDefault="00CC558F" w:rsidP="00DC180F">
      <w:pPr>
        <w:pStyle w:val="Compact"/>
        <w:numPr>
          <w:ilvl w:val="1"/>
          <w:numId w:val="115"/>
        </w:numPr>
        <w:rPr>
          <w:rFonts w:ascii="Times New Roman" w:hAnsi="Times New Roman" w:cs="Times New Roman"/>
        </w:rPr>
      </w:pPr>
      <w:r w:rsidRPr="00D274C8">
        <w:rPr>
          <w:rFonts w:ascii="Times New Roman" w:hAnsi="Times New Roman" w:cs="Times New Roman"/>
        </w:rPr>
        <w:t>MOU đã ký: Q4/2024</w:t>
      </w:r>
    </w:p>
    <w:p w14:paraId="07E5F03D" w14:textId="77777777" w:rsidR="009F68C2" w:rsidRPr="00D274C8" w:rsidRDefault="00CC558F" w:rsidP="00DC180F">
      <w:pPr>
        <w:pStyle w:val="Compact"/>
        <w:numPr>
          <w:ilvl w:val="1"/>
          <w:numId w:val="115"/>
        </w:numPr>
        <w:rPr>
          <w:rFonts w:ascii="Times New Roman" w:hAnsi="Times New Roman" w:cs="Times New Roman"/>
        </w:rPr>
      </w:pPr>
      <w:r w:rsidRPr="00D274C8">
        <w:rPr>
          <w:rFonts w:ascii="Times New Roman" w:hAnsi="Times New Roman" w:cs="Times New Roman"/>
        </w:rPr>
        <w:t>Training: 4 engineers × 3 months @Germany (completed)</w:t>
      </w:r>
    </w:p>
    <w:p w14:paraId="1B3E041E" w14:textId="77777777" w:rsidR="009F68C2" w:rsidRPr="00D274C8" w:rsidRDefault="00CC558F" w:rsidP="00DC180F">
      <w:pPr>
        <w:pStyle w:val="Compact"/>
        <w:numPr>
          <w:ilvl w:val="1"/>
          <w:numId w:val="115"/>
        </w:numPr>
        <w:rPr>
          <w:rFonts w:ascii="Times New Roman" w:hAnsi="Times New Roman" w:cs="Times New Roman"/>
        </w:rPr>
      </w:pPr>
      <w:r w:rsidRPr="00D274C8">
        <w:rPr>
          <w:rFonts w:ascii="Times New Roman" w:hAnsi="Times New Roman" w:cs="Times New Roman"/>
        </w:rPr>
        <w:t>On-site support: 2 engineers × 6 months @Mekong (ongoing)</w:t>
      </w:r>
    </w:p>
    <w:p w14:paraId="3530AFF7" w14:textId="77777777" w:rsidR="009F68C2" w:rsidRPr="00D274C8" w:rsidRDefault="00CC558F" w:rsidP="00DC180F">
      <w:pPr>
        <w:pStyle w:val="Compact"/>
        <w:numPr>
          <w:ilvl w:val="0"/>
          <w:numId w:val="114"/>
        </w:numPr>
        <w:rPr>
          <w:rFonts w:ascii="Times New Roman" w:hAnsi="Times New Roman" w:cs="Times New Roman"/>
        </w:rPr>
      </w:pPr>
      <w:r w:rsidRPr="00D274C8">
        <w:rPr>
          <w:rFonts w:ascii="Times New Roman" w:hAnsi="Times New Roman" w:cs="Times New Roman"/>
          <w:b/>
          <w:bCs/>
        </w:rPr>
        <w:t>Tuya Smart</w:t>
      </w:r>
      <w:r w:rsidRPr="00D274C8">
        <w:rPr>
          <w:rFonts w:ascii="Times New Roman" w:hAnsi="Times New Roman" w:cs="Times New Roman"/>
        </w:rPr>
        <w:t xml:space="preserve"> (Trung Quốc) - 1,2M USD</w:t>
      </w:r>
    </w:p>
    <w:p w14:paraId="27DB71FF" w14:textId="77777777" w:rsidR="009F68C2" w:rsidRPr="00D274C8" w:rsidRDefault="00CC558F" w:rsidP="00DC180F">
      <w:pPr>
        <w:pStyle w:val="Compact"/>
        <w:numPr>
          <w:ilvl w:val="1"/>
          <w:numId w:val="116"/>
        </w:numPr>
        <w:rPr>
          <w:rFonts w:ascii="Times New Roman" w:hAnsi="Times New Roman" w:cs="Times New Roman"/>
        </w:rPr>
      </w:pPr>
      <w:r w:rsidRPr="00D274C8">
        <w:rPr>
          <w:rFonts w:ascii="Times New Roman" w:hAnsi="Times New Roman" w:cs="Times New Roman"/>
        </w:rPr>
        <w:t>Contract đã ký: Q4/2024</w:t>
      </w:r>
    </w:p>
    <w:p w14:paraId="28B10041" w14:textId="77777777" w:rsidR="009F68C2" w:rsidRPr="00D274C8" w:rsidRDefault="00CC558F" w:rsidP="00DC180F">
      <w:pPr>
        <w:pStyle w:val="Compact"/>
        <w:numPr>
          <w:ilvl w:val="1"/>
          <w:numId w:val="116"/>
        </w:numPr>
        <w:rPr>
          <w:rFonts w:ascii="Times New Roman" w:hAnsi="Times New Roman" w:cs="Times New Roman"/>
        </w:rPr>
      </w:pPr>
      <w:r w:rsidRPr="00D274C8">
        <w:rPr>
          <w:rFonts w:ascii="Times New Roman" w:hAnsi="Times New Roman" w:cs="Times New Roman"/>
        </w:rPr>
        <w:t>Platform deployed: Beta (Q1/2025)</w:t>
      </w:r>
    </w:p>
    <w:p w14:paraId="2963956E" w14:textId="77777777" w:rsidR="009F68C2" w:rsidRPr="00D274C8" w:rsidRDefault="00CC558F" w:rsidP="00DC180F">
      <w:pPr>
        <w:pStyle w:val="Compact"/>
        <w:numPr>
          <w:ilvl w:val="1"/>
          <w:numId w:val="116"/>
        </w:numPr>
        <w:rPr>
          <w:rFonts w:ascii="Times New Roman" w:hAnsi="Times New Roman" w:cs="Times New Roman"/>
        </w:rPr>
      </w:pPr>
      <w:r w:rsidRPr="00D274C8">
        <w:rPr>
          <w:rFonts w:ascii="Times New Roman" w:hAnsi="Times New Roman" w:cs="Times New Roman"/>
        </w:rPr>
        <w:t>Training: 3 engineers × 2 months (completed)</w:t>
      </w:r>
    </w:p>
    <w:p w14:paraId="6C68724D" w14:textId="77777777" w:rsidR="009F68C2" w:rsidRPr="00D274C8" w:rsidRDefault="00CC558F" w:rsidP="00DC180F">
      <w:pPr>
        <w:pStyle w:val="Compact"/>
        <w:numPr>
          <w:ilvl w:val="0"/>
          <w:numId w:val="114"/>
        </w:numPr>
        <w:rPr>
          <w:rFonts w:ascii="Times New Roman" w:hAnsi="Times New Roman" w:cs="Times New Roman"/>
        </w:rPr>
      </w:pPr>
      <w:r w:rsidRPr="00D274C8">
        <w:rPr>
          <w:rFonts w:ascii="Times New Roman" w:hAnsi="Times New Roman" w:cs="Times New Roman"/>
          <w:b/>
          <w:bCs/>
        </w:rPr>
        <w:t>DALY BMS</w:t>
      </w:r>
      <w:r w:rsidRPr="00D274C8">
        <w:rPr>
          <w:rFonts w:ascii="Times New Roman" w:hAnsi="Times New Roman" w:cs="Times New Roman"/>
        </w:rPr>
        <w:t xml:space="preserve"> (Trung Quốc) - 0,8M USD</w:t>
      </w:r>
    </w:p>
    <w:p w14:paraId="7DF5EFE7" w14:textId="77777777" w:rsidR="009F68C2" w:rsidRPr="00D274C8" w:rsidRDefault="00CC558F" w:rsidP="00DC180F">
      <w:pPr>
        <w:pStyle w:val="Compact"/>
        <w:numPr>
          <w:ilvl w:val="1"/>
          <w:numId w:val="117"/>
        </w:numPr>
        <w:rPr>
          <w:rFonts w:ascii="Times New Roman" w:hAnsi="Times New Roman" w:cs="Times New Roman"/>
        </w:rPr>
      </w:pPr>
      <w:r w:rsidRPr="00D274C8">
        <w:rPr>
          <w:rFonts w:ascii="Times New Roman" w:hAnsi="Times New Roman" w:cs="Times New Roman"/>
        </w:rPr>
        <w:t>Contract đã ký: Q4/2024</w:t>
      </w:r>
    </w:p>
    <w:p w14:paraId="5F015B8A" w14:textId="77777777" w:rsidR="009F68C2" w:rsidRPr="00D274C8" w:rsidRDefault="00CC558F" w:rsidP="00DC180F">
      <w:pPr>
        <w:pStyle w:val="Compact"/>
        <w:numPr>
          <w:ilvl w:val="1"/>
          <w:numId w:val="117"/>
        </w:numPr>
        <w:rPr>
          <w:rFonts w:ascii="Times New Roman" w:hAnsi="Times New Roman" w:cs="Times New Roman"/>
        </w:rPr>
      </w:pPr>
      <w:r w:rsidRPr="00D274C8">
        <w:rPr>
          <w:rFonts w:ascii="Times New Roman" w:hAnsi="Times New Roman" w:cs="Times New Roman"/>
        </w:rPr>
        <w:t>Integration: Ongoing (Q1-Q2/2025)</w:t>
      </w:r>
    </w:p>
    <w:p w14:paraId="5221A941" w14:textId="77777777" w:rsidR="009F68C2" w:rsidRPr="00D274C8" w:rsidRDefault="00CC558F" w:rsidP="00DC180F">
      <w:pPr>
        <w:pStyle w:val="Compact"/>
        <w:numPr>
          <w:ilvl w:val="0"/>
          <w:numId w:val="114"/>
        </w:numPr>
        <w:rPr>
          <w:rFonts w:ascii="Times New Roman" w:hAnsi="Times New Roman" w:cs="Times New Roman"/>
        </w:rPr>
      </w:pPr>
      <w:r w:rsidRPr="00D274C8">
        <w:rPr>
          <w:rFonts w:ascii="Times New Roman" w:hAnsi="Times New Roman" w:cs="Times New Roman"/>
          <w:b/>
          <w:bCs/>
        </w:rPr>
        <w:t>Hikvision</w:t>
      </w:r>
      <w:r w:rsidRPr="00D274C8">
        <w:rPr>
          <w:rFonts w:ascii="Times New Roman" w:hAnsi="Times New Roman" w:cs="Times New Roman"/>
        </w:rPr>
        <w:t xml:space="preserve"> (Trung Quốc) - 1,5M USD</w:t>
      </w:r>
    </w:p>
    <w:p w14:paraId="70670092" w14:textId="77777777" w:rsidR="009F68C2" w:rsidRPr="00D274C8" w:rsidRDefault="00CC558F" w:rsidP="00DC180F">
      <w:pPr>
        <w:pStyle w:val="Compact"/>
        <w:numPr>
          <w:ilvl w:val="1"/>
          <w:numId w:val="118"/>
        </w:numPr>
        <w:rPr>
          <w:rFonts w:ascii="Times New Roman" w:hAnsi="Times New Roman" w:cs="Times New Roman"/>
        </w:rPr>
      </w:pPr>
      <w:r w:rsidRPr="00D274C8">
        <w:rPr>
          <w:rFonts w:ascii="Times New Roman" w:hAnsi="Times New Roman" w:cs="Times New Roman"/>
        </w:rPr>
        <w:t>Contract đã ký: Q1/2025</w:t>
      </w:r>
    </w:p>
    <w:p w14:paraId="3A8DD8B3" w14:textId="77777777" w:rsidR="009F68C2" w:rsidRPr="00D274C8" w:rsidRDefault="00CC558F" w:rsidP="00DC180F">
      <w:pPr>
        <w:pStyle w:val="Compact"/>
        <w:numPr>
          <w:ilvl w:val="1"/>
          <w:numId w:val="118"/>
        </w:numPr>
        <w:rPr>
          <w:rFonts w:ascii="Times New Roman" w:hAnsi="Times New Roman" w:cs="Times New Roman"/>
        </w:rPr>
      </w:pPr>
      <w:r w:rsidRPr="00D274C8">
        <w:rPr>
          <w:rFonts w:ascii="Times New Roman" w:hAnsi="Times New Roman" w:cs="Times New Roman"/>
        </w:rPr>
        <w:t>Training: In progress</w:t>
      </w:r>
    </w:p>
    <w:p w14:paraId="6EBF2803" w14:textId="77777777" w:rsidR="009F68C2" w:rsidRPr="00D274C8" w:rsidRDefault="00CC558F" w:rsidP="00DC180F">
      <w:pPr>
        <w:pStyle w:val="Compact"/>
        <w:numPr>
          <w:ilvl w:val="0"/>
          <w:numId w:val="114"/>
        </w:numPr>
        <w:rPr>
          <w:rFonts w:ascii="Times New Roman" w:hAnsi="Times New Roman" w:cs="Times New Roman"/>
        </w:rPr>
      </w:pPr>
      <w:r w:rsidRPr="00D274C8">
        <w:rPr>
          <w:rFonts w:ascii="Times New Roman" w:hAnsi="Times New Roman" w:cs="Times New Roman"/>
          <w:b/>
          <w:bCs/>
        </w:rPr>
        <w:t>Tohin</w:t>
      </w:r>
      <w:r w:rsidRPr="00D274C8">
        <w:rPr>
          <w:rFonts w:ascii="Times New Roman" w:hAnsi="Times New Roman" w:cs="Times New Roman"/>
        </w:rPr>
        <w:t xml:space="preserve"> (Nhật Bản) - 0,5M USD</w:t>
      </w:r>
    </w:p>
    <w:p w14:paraId="366EE4E4" w14:textId="77777777" w:rsidR="009F68C2" w:rsidRPr="00D274C8" w:rsidRDefault="00CC558F" w:rsidP="00DC180F">
      <w:pPr>
        <w:pStyle w:val="Compact"/>
        <w:numPr>
          <w:ilvl w:val="1"/>
          <w:numId w:val="119"/>
        </w:numPr>
        <w:rPr>
          <w:rFonts w:ascii="Times New Roman" w:hAnsi="Times New Roman" w:cs="Times New Roman"/>
        </w:rPr>
      </w:pPr>
      <w:r w:rsidRPr="00D274C8">
        <w:rPr>
          <w:rFonts w:ascii="Times New Roman" w:hAnsi="Times New Roman" w:cs="Times New Roman"/>
        </w:rPr>
        <w:t>Contract: Negotiation</w:t>
      </w:r>
    </w:p>
    <w:p w14:paraId="574FC496"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Tổng giá trị chuyển giao: 7,5M USD</w:t>
      </w:r>
    </w:p>
    <w:p w14:paraId="2A358C74"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Hợp đồng chi tiết (bảo mật) sẽ cung cấp khi được yêu cầu chính thức.</w:t>
      </w:r>
    </w:p>
    <w:p w14:paraId="635A0F70"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5BA20B49">
          <v:rect id="_x0000_i1101" style="width:0;height:1.5pt" o:hralign="center" o:hrstd="t" o:hr="t"/>
        </w:pict>
      </w:r>
    </w:p>
    <w:p w14:paraId="110F189A" w14:textId="77777777" w:rsidR="009F68C2" w:rsidRPr="00D274C8" w:rsidRDefault="00CC558F">
      <w:pPr>
        <w:pStyle w:val="Heading2"/>
        <w:rPr>
          <w:rFonts w:ascii="Times New Roman" w:hAnsi="Times New Roman" w:cs="Times New Roman"/>
        </w:rPr>
      </w:pPr>
      <w:bookmarkStart w:id="128" w:name="f.-giấy-tờ-pháp-lý"/>
      <w:bookmarkEnd w:id="127"/>
      <w:r w:rsidRPr="00D274C8">
        <w:rPr>
          <w:rStyle w:val="SectionNumber"/>
          <w:rFonts w:ascii="Times New Roman" w:hAnsi="Times New Roman" w:cs="Times New Roman"/>
        </w:rPr>
        <w:t>8.6</w:t>
      </w:r>
      <w:r w:rsidRPr="00D274C8">
        <w:rPr>
          <w:rFonts w:ascii="Times New Roman" w:hAnsi="Times New Roman" w:cs="Times New Roman"/>
        </w:rPr>
        <w:tab/>
        <w:t>F. GIẤY TỜ PHÁP LÝ</w:t>
      </w:r>
    </w:p>
    <w:p w14:paraId="0B2F886A" w14:textId="77777777" w:rsidR="009F68C2" w:rsidRPr="00D274C8" w:rsidRDefault="00CC558F">
      <w:pPr>
        <w:pStyle w:val="Heading3"/>
        <w:rPr>
          <w:rFonts w:ascii="Times New Roman" w:hAnsi="Times New Roman" w:cs="Times New Roman"/>
        </w:rPr>
      </w:pPr>
      <w:bookmarkStart w:id="129" w:name="f.1.-giấy-tờ-đã-có"/>
      <w:r w:rsidRPr="00D274C8">
        <w:rPr>
          <w:rStyle w:val="SectionNumber"/>
          <w:rFonts w:ascii="Times New Roman" w:hAnsi="Times New Roman" w:cs="Times New Roman"/>
        </w:rPr>
        <w:t>8.6.1</w:t>
      </w:r>
      <w:r w:rsidRPr="00D274C8">
        <w:rPr>
          <w:rFonts w:ascii="Times New Roman" w:hAnsi="Times New Roman" w:cs="Times New Roman"/>
        </w:rPr>
        <w:tab/>
        <w:t>F.1. Giấy tờ đã có</w:t>
      </w:r>
    </w:p>
    <w:p w14:paraId="39911463" w14:textId="77777777" w:rsidR="009F68C2" w:rsidRPr="00D274C8" w:rsidRDefault="00CC558F">
      <w:pPr>
        <w:pStyle w:val="FirstParagraph"/>
        <w:rPr>
          <w:rFonts w:ascii="Times New Roman" w:hAnsi="Times New Roman" w:cs="Times New Roman"/>
        </w:rPr>
      </w:pPr>
      <w:r w:rsidRPr="00D274C8">
        <w:rPr>
          <w:rFonts w:ascii="Segoe UI Emoji" w:hAnsi="Segoe UI Emoji" w:cs="Segoe UI Emoji"/>
        </w:rPr>
        <w:t>✅</w:t>
      </w:r>
      <w:r w:rsidRPr="00D274C8">
        <w:rPr>
          <w:rFonts w:ascii="Times New Roman" w:hAnsi="Times New Roman" w:cs="Times New Roman"/>
        </w:rPr>
        <w:t xml:space="preserve"> </w:t>
      </w:r>
      <w:r w:rsidRPr="00D274C8">
        <w:rPr>
          <w:rFonts w:ascii="Times New Roman" w:hAnsi="Times New Roman" w:cs="Times New Roman"/>
          <w:b/>
          <w:bCs/>
        </w:rPr>
        <w:t>MOU với đối tác công nghệ:</w:t>
      </w:r>
      <w:r w:rsidRPr="00D274C8">
        <w:rPr>
          <w:rFonts w:ascii="Times New Roman" w:hAnsi="Times New Roman" w:cs="Times New Roman"/>
        </w:rPr>
        <w:t xml:space="preserve"> - KUKA Robotics (đã ký Q4/2024) - Tuya Smart (đã ký Q4/2024) - DALY BMS (đã ký Q4/2024) - Hikvision (đã ký Q1/2025)</w:t>
      </w:r>
    </w:p>
    <w:p w14:paraId="0DC7F78E" w14:textId="77777777" w:rsidR="009F68C2" w:rsidRPr="00D274C8" w:rsidRDefault="00CC558F">
      <w:pPr>
        <w:pStyle w:val="BodyText"/>
        <w:rPr>
          <w:rFonts w:ascii="Times New Roman" w:hAnsi="Times New Roman" w:cs="Times New Roman"/>
        </w:rPr>
      </w:pPr>
      <w:r w:rsidRPr="00D274C8">
        <w:rPr>
          <w:rFonts w:ascii="Segoe UI Emoji" w:hAnsi="Segoe UI Emoji" w:cs="Segoe UI Emoji"/>
        </w:rPr>
        <w:t>✅</w:t>
      </w:r>
      <w:r w:rsidRPr="00D274C8">
        <w:rPr>
          <w:rFonts w:ascii="Times New Roman" w:hAnsi="Times New Roman" w:cs="Times New Roman"/>
        </w:rPr>
        <w:t xml:space="preserve"> </w:t>
      </w:r>
      <w:r w:rsidRPr="00D274C8">
        <w:rPr>
          <w:rFonts w:ascii="Times New Roman" w:hAnsi="Times New Roman" w:cs="Times New Roman"/>
          <w:b/>
          <w:bCs/>
        </w:rPr>
        <w:t>MOU với trường đại học:</w:t>
      </w:r>
      <w:r w:rsidRPr="00D274C8">
        <w:rPr>
          <w:rFonts w:ascii="Times New Roman" w:hAnsi="Times New Roman" w:cs="Times New Roman"/>
        </w:rPr>
        <w:t xml:space="preserve"> - Trường ĐH Sư phạm Kỹ thuật TP.HCM (đã ký) - Trường ĐH Tôn Đức Thắng (đã ký) - Trường ĐH CNTT ĐHQG (đã ký) - Viện Công nghệ thông tin VAST (đã ký)</w:t>
      </w:r>
    </w:p>
    <w:p w14:paraId="4B70B10B" w14:textId="77777777" w:rsidR="009F68C2" w:rsidRPr="00D274C8" w:rsidRDefault="00CC558F">
      <w:pPr>
        <w:pStyle w:val="BodyText"/>
        <w:rPr>
          <w:rFonts w:ascii="Times New Roman" w:hAnsi="Times New Roman" w:cs="Times New Roman"/>
        </w:rPr>
      </w:pPr>
      <w:r w:rsidRPr="00D274C8">
        <w:rPr>
          <w:rFonts w:ascii="Segoe UI Emoji" w:hAnsi="Segoe UI Emoji" w:cs="Segoe UI Emoji"/>
        </w:rPr>
        <w:t>✅</w:t>
      </w:r>
      <w:r w:rsidRPr="00D274C8">
        <w:rPr>
          <w:rFonts w:ascii="Times New Roman" w:hAnsi="Times New Roman" w:cs="Times New Roman"/>
        </w:rPr>
        <w:t xml:space="preserve"> </w:t>
      </w:r>
      <w:r w:rsidRPr="00D274C8">
        <w:rPr>
          <w:rFonts w:ascii="Times New Roman" w:hAnsi="Times New Roman" w:cs="Times New Roman"/>
          <w:b/>
          <w:bCs/>
        </w:rPr>
        <w:t>Thư cam kết nhà đầu tư:</w:t>
      </w:r>
      <w:r w:rsidRPr="00D274C8">
        <w:rPr>
          <w:rFonts w:ascii="Times New Roman" w:hAnsi="Times New Roman" w:cs="Times New Roman"/>
        </w:rPr>
        <w:t xml:space="preserve"> - Founding Team: 4M USD (đã chuyển 2M USD, còn 2M USD cam kết) - Strategic Investor: 5M USD (MOU đã ký, giải ngân Q1/2025)</w:t>
      </w:r>
    </w:p>
    <w:p w14:paraId="3D44BE26" w14:textId="77777777" w:rsidR="009F68C2" w:rsidRPr="00D274C8" w:rsidRDefault="00CC558F">
      <w:pPr>
        <w:pStyle w:val="BodyText"/>
        <w:rPr>
          <w:rFonts w:ascii="Times New Roman" w:hAnsi="Times New Roman" w:cs="Times New Roman"/>
        </w:rPr>
      </w:pPr>
      <w:r w:rsidRPr="00D274C8">
        <w:rPr>
          <w:rFonts w:ascii="Segoe UI Emoji" w:hAnsi="Segoe UI Emoji" w:cs="Segoe UI Emoji"/>
        </w:rPr>
        <w:t>✅</w:t>
      </w:r>
      <w:r w:rsidRPr="00D274C8">
        <w:rPr>
          <w:rFonts w:ascii="Times New Roman" w:hAnsi="Times New Roman" w:cs="Times New Roman"/>
        </w:rPr>
        <w:t xml:space="preserve"> </w:t>
      </w:r>
      <w:r w:rsidRPr="00D274C8">
        <w:rPr>
          <w:rFonts w:ascii="Times New Roman" w:hAnsi="Times New Roman" w:cs="Times New Roman"/>
          <w:b/>
          <w:bCs/>
        </w:rPr>
        <w:t>Letter of Intent ngân hàng:</w:t>
      </w:r>
      <w:r w:rsidRPr="00D274C8">
        <w:rPr>
          <w:rFonts w:ascii="Times New Roman" w:hAnsi="Times New Roman" w:cs="Times New Roman"/>
        </w:rPr>
        <w:t xml:space="preserve"> - Ngân hàng TMCP A: LOI vay 6M USD (lãi suất 6%/năm, kỳ hạn 10 năm)</w:t>
      </w:r>
    </w:p>
    <w:p w14:paraId="113F98C4" w14:textId="77777777" w:rsidR="009F68C2" w:rsidRPr="00D274C8" w:rsidRDefault="00CC558F">
      <w:pPr>
        <w:pStyle w:val="Heading3"/>
        <w:rPr>
          <w:rFonts w:ascii="Times New Roman" w:hAnsi="Times New Roman" w:cs="Times New Roman"/>
        </w:rPr>
      </w:pPr>
      <w:bookmarkStart w:id="130" w:name="f.2.-giấy-tờ-đang-xử-lý"/>
      <w:bookmarkEnd w:id="129"/>
      <w:r w:rsidRPr="00D274C8">
        <w:rPr>
          <w:rStyle w:val="SectionNumber"/>
          <w:rFonts w:ascii="Times New Roman" w:hAnsi="Times New Roman" w:cs="Times New Roman"/>
        </w:rPr>
        <w:t>8.6.2</w:t>
      </w:r>
      <w:r w:rsidRPr="00D274C8">
        <w:rPr>
          <w:rFonts w:ascii="Times New Roman" w:hAnsi="Times New Roman" w:cs="Times New Roman"/>
        </w:rPr>
        <w:tab/>
        <w:t>F.2. Giấy tờ đang xử lý</w:t>
      </w:r>
    </w:p>
    <w:p w14:paraId="4FD44C54" w14:textId="77777777" w:rsidR="009F68C2" w:rsidRPr="00D274C8" w:rsidRDefault="00CC558F">
      <w:pPr>
        <w:pStyle w:val="FirstParagraph"/>
        <w:rPr>
          <w:rFonts w:ascii="Times New Roman" w:hAnsi="Times New Roman" w:cs="Times New Roman"/>
        </w:rPr>
      </w:pPr>
      <w:r w:rsidRPr="00D274C8">
        <w:rPr>
          <w:rFonts w:ascii="Segoe UI Emoji" w:hAnsi="Segoe UI Emoji" w:cs="Segoe UI Emoji"/>
        </w:rPr>
        <w:t>⏳</w:t>
      </w:r>
      <w:r w:rsidRPr="00D274C8">
        <w:rPr>
          <w:rFonts w:ascii="Times New Roman" w:hAnsi="Times New Roman" w:cs="Times New Roman"/>
        </w:rPr>
        <w:t xml:space="preserve"> </w:t>
      </w:r>
      <w:r w:rsidRPr="00D274C8">
        <w:rPr>
          <w:rFonts w:ascii="Times New Roman" w:hAnsi="Times New Roman" w:cs="Times New Roman"/>
          <w:b/>
          <w:bCs/>
        </w:rPr>
        <w:t>Giấy đăng ký kinh doanh:</w:t>
      </w:r>
      <w:r w:rsidRPr="00D274C8">
        <w:rPr>
          <w:rFonts w:ascii="Times New Roman" w:hAnsi="Times New Roman" w:cs="Times New Roman"/>
        </w:rPr>
        <w:t xml:space="preserve"> Đang xử lý (dự kiến Q1/2025)</w:t>
      </w:r>
    </w:p>
    <w:p w14:paraId="1E81040A" w14:textId="77777777" w:rsidR="009F68C2" w:rsidRPr="00D274C8" w:rsidRDefault="00CC558F">
      <w:pPr>
        <w:pStyle w:val="BodyText"/>
        <w:rPr>
          <w:rFonts w:ascii="Times New Roman" w:hAnsi="Times New Roman" w:cs="Times New Roman"/>
        </w:rPr>
      </w:pPr>
      <w:r w:rsidRPr="00D274C8">
        <w:rPr>
          <w:rFonts w:ascii="Segoe UI Emoji" w:hAnsi="Segoe UI Emoji" w:cs="Segoe UI Emoji"/>
        </w:rPr>
        <w:t>⏳</w:t>
      </w:r>
      <w:r w:rsidRPr="00D274C8">
        <w:rPr>
          <w:rFonts w:ascii="Times New Roman" w:hAnsi="Times New Roman" w:cs="Times New Roman"/>
        </w:rPr>
        <w:t xml:space="preserve"> </w:t>
      </w:r>
      <w:r w:rsidRPr="00D274C8">
        <w:rPr>
          <w:rFonts w:ascii="Times New Roman" w:hAnsi="Times New Roman" w:cs="Times New Roman"/>
          <w:b/>
          <w:bCs/>
        </w:rPr>
        <w:t>Giấy chứng nhận đầu tư:</w:t>
      </w:r>
      <w:r w:rsidRPr="00D274C8">
        <w:rPr>
          <w:rFonts w:ascii="Times New Roman" w:hAnsi="Times New Roman" w:cs="Times New Roman"/>
        </w:rPr>
        <w:t xml:space="preserve"> Chờ phê duyệt từ Ban Quản lý KCNC (dự kiến Q1/2025)</w:t>
      </w:r>
    </w:p>
    <w:p w14:paraId="5684BF16" w14:textId="77777777" w:rsidR="009F68C2" w:rsidRPr="00D274C8" w:rsidRDefault="00CC558F">
      <w:pPr>
        <w:pStyle w:val="BodyText"/>
        <w:rPr>
          <w:rFonts w:ascii="Times New Roman" w:hAnsi="Times New Roman" w:cs="Times New Roman"/>
        </w:rPr>
      </w:pPr>
      <w:r w:rsidRPr="00D274C8">
        <w:rPr>
          <w:rFonts w:ascii="Segoe UI Emoji" w:hAnsi="Segoe UI Emoji" w:cs="Segoe UI Emoji"/>
        </w:rPr>
        <w:t>⏳</w:t>
      </w:r>
      <w:r w:rsidRPr="00D274C8">
        <w:rPr>
          <w:rFonts w:ascii="Times New Roman" w:hAnsi="Times New Roman" w:cs="Times New Roman"/>
        </w:rPr>
        <w:t xml:space="preserve"> </w:t>
      </w:r>
      <w:r w:rsidRPr="00D274C8">
        <w:rPr>
          <w:rFonts w:ascii="Times New Roman" w:hAnsi="Times New Roman" w:cs="Times New Roman"/>
          <w:b/>
          <w:bCs/>
        </w:rPr>
        <w:t>Hợp đồng thuê đất KCNC:</w:t>
      </w:r>
      <w:r w:rsidRPr="00D274C8">
        <w:rPr>
          <w:rFonts w:ascii="Times New Roman" w:hAnsi="Times New Roman" w:cs="Times New Roman"/>
        </w:rPr>
        <w:t xml:space="preserve"> Đang đàm phán (dự kiến ký Q1/2025)</w:t>
      </w:r>
    </w:p>
    <w:p w14:paraId="3DA38576" w14:textId="77777777" w:rsidR="009F68C2" w:rsidRPr="00D274C8" w:rsidRDefault="00CC558F">
      <w:pPr>
        <w:pStyle w:val="BodyText"/>
        <w:rPr>
          <w:rFonts w:ascii="Times New Roman" w:hAnsi="Times New Roman" w:cs="Times New Roman"/>
        </w:rPr>
      </w:pPr>
      <w:r w:rsidRPr="00D274C8">
        <w:rPr>
          <w:rFonts w:ascii="Segoe UI Emoji" w:hAnsi="Segoe UI Emoji" w:cs="Segoe UI Emoji"/>
        </w:rPr>
        <w:t>⏳</w:t>
      </w:r>
      <w:r w:rsidRPr="00D274C8">
        <w:rPr>
          <w:rFonts w:ascii="Times New Roman" w:hAnsi="Times New Roman" w:cs="Times New Roman"/>
        </w:rPr>
        <w:t xml:space="preserve"> </w:t>
      </w:r>
      <w:r w:rsidRPr="00D274C8">
        <w:rPr>
          <w:rFonts w:ascii="Times New Roman" w:hAnsi="Times New Roman" w:cs="Times New Roman"/>
          <w:b/>
          <w:bCs/>
        </w:rPr>
        <w:t>Đăng ký dự án công nghệ cao:</w:t>
      </w:r>
      <w:r w:rsidRPr="00D274C8">
        <w:rPr>
          <w:rFonts w:ascii="Times New Roman" w:hAnsi="Times New Roman" w:cs="Times New Roman"/>
        </w:rPr>
        <w:t xml:space="preserve"> Sẽ nộp sau khi có Giấy chứng nhận đầu tư (theo QĐ 38/2020, QĐ 2117)</w:t>
      </w:r>
    </w:p>
    <w:p w14:paraId="4543CADF" w14:textId="77777777" w:rsidR="009F68C2" w:rsidRPr="00D274C8" w:rsidRDefault="00CC558F">
      <w:pPr>
        <w:pStyle w:val="Heading3"/>
        <w:rPr>
          <w:rFonts w:ascii="Times New Roman" w:hAnsi="Times New Roman" w:cs="Times New Roman"/>
        </w:rPr>
      </w:pPr>
      <w:bookmarkStart w:id="131" w:name="f.3.-cam-kết-cung-cấp"/>
      <w:bookmarkEnd w:id="130"/>
      <w:r w:rsidRPr="00D274C8">
        <w:rPr>
          <w:rStyle w:val="SectionNumber"/>
          <w:rFonts w:ascii="Times New Roman" w:hAnsi="Times New Roman" w:cs="Times New Roman"/>
        </w:rPr>
        <w:t>8.6.3</w:t>
      </w:r>
      <w:r w:rsidRPr="00D274C8">
        <w:rPr>
          <w:rFonts w:ascii="Times New Roman" w:hAnsi="Times New Roman" w:cs="Times New Roman"/>
        </w:rPr>
        <w:tab/>
        <w:t>F.3. Cam kết cung cấp</w:t>
      </w:r>
    </w:p>
    <w:p w14:paraId="54CAA008"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Mekong Technology cam kết cung cấp đầy đủ giấy tờ pháp lý khi được yêu cầu:</w:t>
      </w:r>
      <w:r w:rsidRPr="00D274C8">
        <w:rPr>
          <w:rFonts w:ascii="Times New Roman" w:hAnsi="Times New Roman" w:cs="Times New Roman"/>
        </w:rPr>
        <w:t xml:space="preserve"> - Bản sao công chứng tất cả hợp đồng - Chứng minh năng lực tài chính (Bank statement, Audit report) - CV chi tiết ban lãnh đạo - Giấy tờ đăng ký IP (nếu có) - Báo cáo thẩm định kỹ thuật (nếu yêu cầu)</w:t>
      </w:r>
    </w:p>
    <w:p w14:paraId="7C6A36A2"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7297D2CC">
          <v:rect id="_x0000_i1102" style="width:0;height:1.5pt" o:hralign="center" o:hrstd="t" o:hr="t"/>
        </w:pict>
      </w:r>
    </w:p>
    <w:p w14:paraId="11BEDBFE"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HẾT PHỤ LỤC</w:t>
      </w:r>
    </w:p>
    <w:p w14:paraId="620A4B8E"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457ECFCC">
          <v:rect id="_x0000_i1103" style="width:0;height:1.5pt" o:hralign="center" o:hrstd="t" o:hr="t"/>
        </w:pict>
      </w:r>
    </w:p>
    <w:p w14:paraId="40016DD6"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HẾT ĐỀ ÁN</w:t>
      </w:r>
    </w:p>
    <w:p w14:paraId="11DF9020" w14:textId="77777777" w:rsidR="009F68C2" w:rsidRPr="00D274C8" w:rsidRDefault="00CC558F">
      <w:pPr>
        <w:rPr>
          <w:rFonts w:ascii="Times New Roman" w:hAnsi="Times New Roman" w:cs="Times New Roman"/>
        </w:rPr>
      </w:pPr>
      <w:r w:rsidRPr="00D274C8">
        <w:rPr>
          <w:rFonts w:ascii="Times New Roman" w:hAnsi="Times New Roman" w:cs="Times New Roman"/>
        </w:rPr>
        <w:pict w14:anchorId="2CF6B055">
          <v:rect id="_x0000_i1104" style="width:0;height:1.5pt" o:hralign="center" o:hrstd="t" o:hr="t"/>
        </w:pict>
      </w:r>
    </w:p>
    <w:p w14:paraId="48A8C5E2" w14:textId="77777777" w:rsidR="009F68C2" w:rsidRPr="00D274C8" w:rsidRDefault="00CC558F">
      <w:pPr>
        <w:pStyle w:val="FirstParagraph"/>
        <w:rPr>
          <w:rFonts w:ascii="Times New Roman" w:hAnsi="Times New Roman" w:cs="Times New Roman"/>
        </w:rPr>
      </w:pPr>
      <w:r w:rsidRPr="00D274C8">
        <w:rPr>
          <w:rFonts w:ascii="Times New Roman" w:hAnsi="Times New Roman" w:cs="Times New Roman"/>
          <w:b/>
          <w:bCs/>
        </w:rPr>
        <w:t>Tổng số trang</w:t>
      </w:r>
      <w:r w:rsidRPr="00D274C8">
        <w:rPr>
          <w:rFonts w:ascii="Times New Roman" w:hAnsi="Times New Roman" w:cs="Times New Roman"/>
        </w:rPr>
        <w:t>: ~120 trang (tương đương ~10.000 dòng)</w:t>
      </w:r>
    </w:p>
    <w:p w14:paraId="0DBC5A07"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Ngày hoàn thành</w:t>
      </w:r>
      <w:r w:rsidRPr="00D274C8">
        <w:rPr>
          <w:rFonts w:ascii="Times New Roman" w:hAnsi="Times New Roman" w:cs="Times New Roman"/>
        </w:rPr>
        <w:t>: 20/10/2025</w:t>
      </w:r>
    </w:p>
    <w:p w14:paraId="0DD679BD"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Phiên bản</w:t>
      </w:r>
      <w:r w:rsidRPr="00D274C8">
        <w:rPr>
          <w:rFonts w:ascii="Times New Roman" w:hAnsi="Times New Roman" w:cs="Times New Roman"/>
        </w:rPr>
        <w:t>: 1.0 (Professional)</w:t>
      </w:r>
    </w:p>
    <w:p w14:paraId="78090E2A" w14:textId="77777777" w:rsidR="009F68C2" w:rsidRPr="00D274C8" w:rsidRDefault="00CC558F">
      <w:pPr>
        <w:pStyle w:val="BodyText"/>
        <w:rPr>
          <w:rFonts w:ascii="Times New Roman" w:hAnsi="Times New Roman" w:cs="Times New Roman"/>
        </w:rPr>
      </w:pPr>
      <w:r w:rsidRPr="00D274C8">
        <w:rPr>
          <w:rFonts w:ascii="Times New Roman" w:hAnsi="Times New Roman" w:cs="Times New Roman"/>
          <w:b/>
          <w:bCs/>
        </w:rPr>
        <w:t>Trạng thái</w:t>
      </w:r>
      <w:r w:rsidRPr="00D274C8">
        <w:rPr>
          <w:rFonts w:ascii="Times New Roman" w:hAnsi="Times New Roman" w:cs="Times New Roman"/>
        </w:rPr>
        <w:t>: [FINAL-rc] - Sẵn sàng trình Ban Quản lý KCNC TP.HCM</w:t>
      </w:r>
      <w:bookmarkEnd w:id="109"/>
      <w:bookmarkEnd w:id="128"/>
      <w:bookmarkEnd w:id="131"/>
    </w:p>
    <w:sectPr w:rsidR="009F68C2" w:rsidRPr="00D274C8">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1"/>
    <w:multiLevelType w:val="multilevel"/>
    <w:tmpl w:val="686C89A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A3FC73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4"/>
    <w:multiLevelType w:val="multilevel"/>
    <w:tmpl w:val="A34C1386"/>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3" w15:restartNumberingAfterBreak="0">
    <w:nsid w:val="00A99418"/>
    <w:multiLevelType w:val="multilevel"/>
    <w:tmpl w:val="7F60F7D6"/>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4" w15:restartNumberingAfterBreak="0">
    <w:nsid w:val="0A994114"/>
    <w:multiLevelType w:val="multilevel"/>
    <w:tmpl w:val="709A425C"/>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5" w15:restartNumberingAfterBreak="0">
    <w:nsid w:val="0A994120"/>
    <w:multiLevelType w:val="multilevel"/>
    <w:tmpl w:val="4490D3BA"/>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6" w15:restartNumberingAfterBreak="0">
    <w:nsid w:val="0A994126"/>
    <w:multiLevelType w:val="multilevel"/>
    <w:tmpl w:val="13A4D9EA"/>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7" w15:restartNumberingAfterBreak="0">
    <w:nsid w:val="0A994130"/>
    <w:multiLevelType w:val="multilevel"/>
    <w:tmpl w:val="7E54E700"/>
    <w:lvl w:ilvl="0">
      <w:start w:val="30"/>
      <w:numFmt w:val="decimal"/>
      <w:lvlText w:val="%1."/>
      <w:lvlJc w:val="left"/>
      <w:pPr>
        <w:ind w:left="720" w:hanging="360"/>
      </w:pPr>
    </w:lvl>
    <w:lvl w:ilvl="1">
      <w:start w:val="30"/>
      <w:numFmt w:val="decimal"/>
      <w:lvlText w:val="%2."/>
      <w:lvlJc w:val="left"/>
      <w:pPr>
        <w:ind w:left="1440" w:hanging="360"/>
      </w:pPr>
    </w:lvl>
    <w:lvl w:ilvl="2">
      <w:start w:val="30"/>
      <w:numFmt w:val="decimal"/>
      <w:lvlText w:val="%3."/>
      <w:lvlJc w:val="left"/>
      <w:pPr>
        <w:ind w:left="2160" w:hanging="360"/>
      </w:pPr>
    </w:lvl>
    <w:lvl w:ilvl="3">
      <w:start w:val="30"/>
      <w:numFmt w:val="decimal"/>
      <w:lvlText w:val="%4."/>
      <w:lvlJc w:val="left"/>
      <w:pPr>
        <w:ind w:left="2880" w:hanging="360"/>
      </w:pPr>
    </w:lvl>
    <w:lvl w:ilvl="4">
      <w:start w:val="30"/>
      <w:numFmt w:val="decimal"/>
      <w:lvlText w:val="%5."/>
      <w:lvlJc w:val="left"/>
      <w:pPr>
        <w:ind w:left="3600" w:hanging="360"/>
      </w:pPr>
    </w:lvl>
    <w:lvl w:ilvl="5">
      <w:start w:val="30"/>
      <w:numFmt w:val="decimal"/>
      <w:lvlText w:val="%6."/>
      <w:lvlJc w:val="left"/>
      <w:pPr>
        <w:ind w:left="4320" w:hanging="360"/>
      </w:pPr>
    </w:lvl>
    <w:lvl w:ilvl="6">
      <w:start w:val="30"/>
      <w:numFmt w:val="decimal"/>
      <w:lvlText w:val="%7."/>
      <w:lvlJc w:val="left"/>
      <w:pPr>
        <w:ind w:left="5040" w:hanging="360"/>
      </w:pPr>
    </w:lvl>
    <w:lvl w:ilvl="7">
      <w:start w:val="30"/>
      <w:numFmt w:val="decimal"/>
      <w:lvlText w:val="%8."/>
      <w:lvlJc w:val="left"/>
      <w:pPr>
        <w:ind w:left="5760" w:hanging="360"/>
      </w:pPr>
    </w:lvl>
    <w:lvl w:ilvl="8">
      <w:start w:val="30"/>
      <w:numFmt w:val="decimal"/>
      <w:lvlText w:val="%9."/>
      <w:lvlJc w:val="left"/>
      <w:pPr>
        <w:ind w:left="6480" w:hanging="360"/>
      </w:pPr>
    </w:lvl>
  </w:abstractNum>
  <w:abstractNum w:abstractNumId="8" w15:restartNumberingAfterBreak="0">
    <w:nsid w:val="0A994137"/>
    <w:multiLevelType w:val="multilevel"/>
    <w:tmpl w:val="9DEAB61C"/>
    <w:lvl w:ilvl="0">
      <w:start w:val="37"/>
      <w:numFmt w:val="decimal"/>
      <w:lvlText w:val="%1."/>
      <w:lvlJc w:val="left"/>
      <w:pPr>
        <w:ind w:left="720" w:hanging="360"/>
      </w:pPr>
    </w:lvl>
    <w:lvl w:ilvl="1">
      <w:start w:val="37"/>
      <w:numFmt w:val="decimal"/>
      <w:lvlText w:val="%2."/>
      <w:lvlJc w:val="left"/>
      <w:pPr>
        <w:ind w:left="1440" w:hanging="360"/>
      </w:pPr>
    </w:lvl>
    <w:lvl w:ilvl="2">
      <w:start w:val="37"/>
      <w:numFmt w:val="decimal"/>
      <w:lvlText w:val="%3."/>
      <w:lvlJc w:val="left"/>
      <w:pPr>
        <w:ind w:left="2160" w:hanging="360"/>
      </w:pPr>
    </w:lvl>
    <w:lvl w:ilvl="3">
      <w:start w:val="37"/>
      <w:numFmt w:val="decimal"/>
      <w:lvlText w:val="%4."/>
      <w:lvlJc w:val="left"/>
      <w:pPr>
        <w:ind w:left="2880" w:hanging="360"/>
      </w:pPr>
    </w:lvl>
    <w:lvl w:ilvl="4">
      <w:start w:val="37"/>
      <w:numFmt w:val="decimal"/>
      <w:lvlText w:val="%5."/>
      <w:lvlJc w:val="left"/>
      <w:pPr>
        <w:ind w:left="3600" w:hanging="360"/>
      </w:pPr>
    </w:lvl>
    <w:lvl w:ilvl="5">
      <w:start w:val="37"/>
      <w:numFmt w:val="decimal"/>
      <w:lvlText w:val="%6."/>
      <w:lvlJc w:val="left"/>
      <w:pPr>
        <w:ind w:left="4320" w:hanging="360"/>
      </w:pPr>
    </w:lvl>
    <w:lvl w:ilvl="6">
      <w:start w:val="37"/>
      <w:numFmt w:val="decimal"/>
      <w:lvlText w:val="%7."/>
      <w:lvlJc w:val="left"/>
      <w:pPr>
        <w:ind w:left="5040" w:hanging="360"/>
      </w:pPr>
    </w:lvl>
    <w:lvl w:ilvl="7">
      <w:start w:val="37"/>
      <w:numFmt w:val="decimal"/>
      <w:lvlText w:val="%8."/>
      <w:lvlJc w:val="left"/>
      <w:pPr>
        <w:ind w:left="5760" w:hanging="360"/>
      </w:pPr>
    </w:lvl>
    <w:lvl w:ilvl="8">
      <w:start w:val="37"/>
      <w:numFmt w:val="decimal"/>
      <w:lvlText w:val="%9."/>
      <w:lvlJc w:val="left"/>
      <w:pPr>
        <w:ind w:left="6480" w:hanging="360"/>
      </w:pPr>
    </w:lvl>
  </w:abstractNum>
  <w:abstractNum w:abstractNumId="9" w15:restartNumberingAfterBreak="0">
    <w:nsid w:val="0A994140"/>
    <w:multiLevelType w:val="multilevel"/>
    <w:tmpl w:val="F4F26CE8"/>
    <w:lvl w:ilvl="0">
      <w:start w:val="40"/>
      <w:numFmt w:val="decimal"/>
      <w:lvlText w:val="%1."/>
      <w:lvlJc w:val="left"/>
      <w:pPr>
        <w:ind w:left="720" w:hanging="360"/>
      </w:pPr>
    </w:lvl>
    <w:lvl w:ilvl="1">
      <w:start w:val="40"/>
      <w:numFmt w:val="decimal"/>
      <w:lvlText w:val="%2."/>
      <w:lvlJc w:val="left"/>
      <w:pPr>
        <w:ind w:left="1440" w:hanging="360"/>
      </w:pPr>
    </w:lvl>
    <w:lvl w:ilvl="2">
      <w:start w:val="40"/>
      <w:numFmt w:val="decimal"/>
      <w:lvlText w:val="%3."/>
      <w:lvlJc w:val="left"/>
      <w:pPr>
        <w:ind w:left="2160" w:hanging="360"/>
      </w:pPr>
    </w:lvl>
    <w:lvl w:ilvl="3">
      <w:start w:val="40"/>
      <w:numFmt w:val="decimal"/>
      <w:lvlText w:val="%4."/>
      <w:lvlJc w:val="left"/>
      <w:pPr>
        <w:ind w:left="2880" w:hanging="360"/>
      </w:pPr>
    </w:lvl>
    <w:lvl w:ilvl="4">
      <w:start w:val="40"/>
      <w:numFmt w:val="decimal"/>
      <w:lvlText w:val="%5."/>
      <w:lvlJc w:val="left"/>
      <w:pPr>
        <w:ind w:left="3600" w:hanging="360"/>
      </w:pPr>
    </w:lvl>
    <w:lvl w:ilvl="5">
      <w:start w:val="40"/>
      <w:numFmt w:val="decimal"/>
      <w:lvlText w:val="%6."/>
      <w:lvlJc w:val="left"/>
      <w:pPr>
        <w:ind w:left="4320" w:hanging="360"/>
      </w:pPr>
    </w:lvl>
    <w:lvl w:ilvl="6">
      <w:start w:val="40"/>
      <w:numFmt w:val="decimal"/>
      <w:lvlText w:val="%7."/>
      <w:lvlJc w:val="left"/>
      <w:pPr>
        <w:ind w:left="5040" w:hanging="360"/>
      </w:pPr>
    </w:lvl>
    <w:lvl w:ilvl="7">
      <w:start w:val="40"/>
      <w:numFmt w:val="decimal"/>
      <w:lvlText w:val="%8."/>
      <w:lvlJc w:val="left"/>
      <w:pPr>
        <w:ind w:left="5760" w:hanging="360"/>
      </w:pPr>
    </w:lvl>
    <w:lvl w:ilvl="8">
      <w:start w:val="40"/>
      <w:numFmt w:val="decimal"/>
      <w:lvlText w:val="%9."/>
      <w:lvlJc w:val="left"/>
      <w:pPr>
        <w:ind w:left="6480" w:hanging="360"/>
      </w:pPr>
    </w:lvl>
  </w:abstractNum>
  <w:abstractNum w:abstractNumId="10" w15:restartNumberingAfterBreak="0">
    <w:nsid w:val="0A994144"/>
    <w:multiLevelType w:val="multilevel"/>
    <w:tmpl w:val="5DC6EE40"/>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11" w15:restartNumberingAfterBreak="0">
    <w:nsid w:val="0A994148"/>
    <w:multiLevelType w:val="multilevel"/>
    <w:tmpl w:val="AD6462C8"/>
    <w:lvl w:ilvl="0">
      <w:start w:val="48"/>
      <w:numFmt w:val="decimal"/>
      <w:lvlText w:val="%1."/>
      <w:lvlJc w:val="left"/>
      <w:pPr>
        <w:ind w:left="720" w:hanging="360"/>
      </w:pPr>
    </w:lvl>
    <w:lvl w:ilvl="1">
      <w:start w:val="48"/>
      <w:numFmt w:val="decimal"/>
      <w:lvlText w:val="%2."/>
      <w:lvlJc w:val="left"/>
      <w:pPr>
        <w:ind w:left="1440" w:hanging="360"/>
      </w:pPr>
    </w:lvl>
    <w:lvl w:ilvl="2">
      <w:start w:val="48"/>
      <w:numFmt w:val="decimal"/>
      <w:lvlText w:val="%3."/>
      <w:lvlJc w:val="left"/>
      <w:pPr>
        <w:ind w:left="2160" w:hanging="360"/>
      </w:pPr>
    </w:lvl>
    <w:lvl w:ilvl="3">
      <w:start w:val="48"/>
      <w:numFmt w:val="decimal"/>
      <w:lvlText w:val="%4."/>
      <w:lvlJc w:val="left"/>
      <w:pPr>
        <w:ind w:left="2880" w:hanging="360"/>
      </w:pPr>
    </w:lvl>
    <w:lvl w:ilvl="4">
      <w:start w:val="48"/>
      <w:numFmt w:val="decimal"/>
      <w:lvlText w:val="%5."/>
      <w:lvlJc w:val="left"/>
      <w:pPr>
        <w:ind w:left="3600" w:hanging="360"/>
      </w:pPr>
    </w:lvl>
    <w:lvl w:ilvl="5">
      <w:start w:val="48"/>
      <w:numFmt w:val="decimal"/>
      <w:lvlText w:val="%6."/>
      <w:lvlJc w:val="left"/>
      <w:pPr>
        <w:ind w:left="4320" w:hanging="360"/>
      </w:pPr>
    </w:lvl>
    <w:lvl w:ilvl="6">
      <w:start w:val="48"/>
      <w:numFmt w:val="decimal"/>
      <w:lvlText w:val="%7."/>
      <w:lvlJc w:val="left"/>
      <w:pPr>
        <w:ind w:left="5040" w:hanging="360"/>
      </w:pPr>
    </w:lvl>
    <w:lvl w:ilvl="7">
      <w:start w:val="48"/>
      <w:numFmt w:val="decimal"/>
      <w:lvlText w:val="%8."/>
      <w:lvlJc w:val="left"/>
      <w:pPr>
        <w:ind w:left="5760" w:hanging="360"/>
      </w:pPr>
    </w:lvl>
    <w:lvl w:ilvl="8">
      <w:start w:val="48"/>
      <w:numFmt w:val="decimal"/>
      <w:lvlText w:val="%9."/>
      <w:lvlJc w:val="left"/>
      <w:pPr>
        <w:ind w:left="6480" w:hanging="360"/>
      </w:pPr>
    </w:lvl>
  </w:abstractNum>
  <w:abstractNum w:abstractNumId="12" w15:restartNumberingAfterBreak="0">
    <w:nsid w:val="0A994152"/>
    <w:multiLevelType w:val="multilevel"/>
    <w:tmpl w:val="25DEF860"/>
    <w:lvl w:ilvl="0">
      <w:start w:val="52"/>
      <w:numFmt w:val="decimal"/>
      <w:lvlText w:val="%1."/>
      <w:lvlJc w:val="left"/>
      <w:pPr>
        <w:ind w:left="720" w:hanging="360"/>
      </w:pPr>
    </w:lvl>
    <w:lvl w:ilvl="1">
      <w:start w:val="52"/>
      <w:numFmt w:val="decimal"/>
      <w:lvlText w:val="%2."/>
      <w:lvlJc w:val="left"/>
      <w:pPr>
        <w:ind w:left="1440" w:hanging="360"/>
      </w:pPr>
    </w:lvl>
    <w:lvl w:ilvl="2">
      <w:start w:val="52"/>
      <w:numFmt w:val="decimal"/>
      <w:lvlText w:val="%3."/>
      <w:lvlJc w:val="left"/>
      <w:pPr>
        <w:ind w:left="2160" w:hanging="360"/>
      </w:pPr>
    </w:lvl>
    <w:lvl w:ilvl="3">
      <w:start w:val="52"/>
      <w:numFmt w:val="decimal"/>
      <w:lvlText w:val="%4."/>
      <w:lvlJc w:val="left"/>
      <w:pPr>
        <w:ind w:left="2880" w:hanging="360"/>
      </w:pPr>
    </w:lvl>
    <w:lvl w:ilvl="4">
      <w:start w:val="52"/>
      <w:numFmt w:val="decimal"/>
      <w:lvlText w:val="%5."/>
      <w:lvlJc w:val="left"/>
      <w:pPr>
        <w:ind w:left="3600" w:hanging="360"/>
      </w:pPr>
    </w:lvl>
    <w:lvl w:ilvl="5">
      <w:start w:val="52"/>
      <w:numFmt w:val="decimal"/>
      <w:lvlText w:val="%6."/>
      <w:lvlJc w:val="left"/>
      <w:pPr>
        <w:ind w:left="4320" w:hanging="360"/>
      </w:pPr>
    </w:lvl>
    <w:lvl w:ilvl="6">
      <w:start w:val="52"/>
      <w:numFmt w:val="decimal"/>
      <w:lvlText w:val="%7."/>
      <w:lvlJc w:val="left"/>
      <w:pPr>
        <w:ind w:left="5040" w:hanging="360"/>
      </w:pPr>
    </w:lvl>
    <w:lvl w:ilvl="7">
      <w:start w:val="52"/>
      <w:numFmt w:val="decimal"/>
      <w:lvlText w:val="%8."/>
      <w:lvlJc w:val="left"/>
      <w:pPr>
        <w:ind w:left="5760" w:hanging="360"/>
      </w:pPr>
    </w:lvl>
    <w:lvl w:ilvl="8">
      <w:start w:val="52"/>
      <w:numFmt w:val="decimal"/>
      <w:lvlText w:val="%9."/>
      <w:lvlJc w:val="left"/>
      <w:pPr>
        <w:ind w:left="6480" w:hanging="360"/>
      </w:pPr>
    </w:lvl>
  </w:abstractNum>
  <w:num w:numId="1">
    <w:abstractNumId w:val="0"/>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0"/>
  </w:num>
  <w:num w:numId="6">
    <w:abstractNumId w:val="0"/>
  </w:num>
  <w:num w:numId="7">
    <w:abstractNumId w:val="0"/>
  </w:num>
  <w:num w:numId="8">
    <w:abstractNumId w:val="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9">
    <w:abstractNumId w:val="0"/>
  </w:num>
  <w:num w:numId="10">
    <w:abstractNumId w:val="0"/>
  </w:num>
  <w:num w:numId="11">
    <w:abstractNumId w:val="0"/>
  </w:num>
  <w:num w:numId="12">
    <w:abstractNumId w:val="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3">
    <w:abstractNumId w:val="0"/>
  </w:num>
  <w:num w:numId="14">
    <w:abstractNumId w:val="5"/>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5">
    <w:abstractNumId w:val="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6">
    <w:abstractNumId w:val="7"/>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7">
    <w:abstractNumId w:val="8"/>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8">
    <w:abstractNumId w:val="9"/>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9">
    <w:abstractNumId w:val="10"/>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20">
    <w:abstractNumId w:val="11"/>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21">
    <w:abstractNumId w:val="12"/>
    <w:lvlOverride w:ilvl="0">
      <w:startOverride w:val="52"/>
    </w:lvlOverride>
    <w:lvlOverride w:ilvl="1">
      <w:startOverride w:val="52"/>
    </w:lvlOverride>
    <w:lvlOverride w:ilvl="2">
      <w:startOverride w:val="52"/>
    </w:lvlOverride>
    <w:lvlOverride w:ilvl="3">
      <w:startOverride w:val="52"/>
    </w:lvlOverride>
    <w:lvlOverride w:ilvl="4">
      <w:startOverride w:val="52"/>
    </w:lvlOverride>
    <w:lvlOverride w:ilvl="5">
      <w:startOverride w:val="52"/>
    </w:lvlOverride>
    <w:lvlOverride w:ilvl="6">
      <w:startOverride w:val="52"/>
    </w:lvlOverride>
    <w:lvlOverride w:ilvl="7">
      <w:startOverride w:val="52"/>
    </w:lvlOverride>
    <w:lvlOverride w:ilvl="8">
      <w:startOverride w:val="52"/>
    </w:lvlOverride>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num>
  <w:num w:numId="28">
    <w:abstractNumId w:val="0"/>
  </w:num>
  <w:num w:numId="29">
    <w:abstractNumId w:val="0"/>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0"/>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0"/>
  </w:num>
  <w:num w:numId="36">
    <w:abstractNumId w:val="0"/>
  </w:num>
  <w:num w:numId="37">
    <w:abstractNumId w:val="0"/>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0"/>
  </w:num>
  <w:num w:numId="45">
    <w:abstractNumId w:val="0"/>
  </w:num>
  <w:num w:numId="46">
    <w:abstractNumId w:val="0"/>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num>
  <w:num w:numId="49">
    <w:abstractNumId w:val="0"/>
  </w:num>
  <w:num w:numId="50">
    <w:abstractNumId w:val="0"/>
  </w:num>
  <w:num w:numId="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0"/>
  </w:num>
  <w:num w:numId="54">
    <w:abstractNumId w:val="0"/>
  </w:num>
  <w:num w:numId="55">
    <w:abstractNumId w:val="0"/>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0"/>
  </w:num>
  <w:num w:numId="58">
    <w:abstractNumId w:val="0"/>
  </w:num>
  <w:num w:numId="59">
    <w:abstractNumId w:val="0"/>
  </w:num>
  <w:num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0"/>
  </w:num>
  <w:num w:numId="63">
    <w:abstractNumId w:val="0"/>
  </w:num>
  <w:num w:numId="64">
    <w:abstractNumId w:val="0"/>
  </w:num>
  <w:num w:numId="65">
    <w:abstractNumId w:val="0"/>
  </w:num>
  <w:num w:numId="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0"/>
  </w:num>
  <w:num w:numId="68">
    <w:abstractNumId w:val="0"/>
  </w:num>
  <w:num w:numId="69">
    <w:abstractNumId w:val="0"/>
  </w:num>
  <w:num w:numId="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0"/>
  </w:num>
  <w:num w:numId="72">
    <w:abstractNumId w:val="0"/>
  </w:num>
  <w:num w:numId="73">
    <w:abstractNumId w:val="0"/>
  </w:num>
  <w:num w:numId="74">
    <w:abstractNumId w:val="0"/>
  </w:num>
  <w:num w:numId="75">
    <w:abstractNumId w:val="0"/>
  </w:num>
  <w:num w:numId="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0"/>
  </w:num>
  <w:num w:numId="78">
    <w:abstractNumId w:val="0"/>
  </w:num>
  <w:num w:numId="79">
    <w:abstractNumId w:val="0"/>
  </w:num>
  <w:num w:numId="80">
    <w:abstractNumId w:val="0"/>
  </w:num>
  <w:num w:numId="81">
    <w:abstractNumId w:val="0"/>
  </w:num>
  <w:num w:numId="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0"/>
  </w:num>
  <w:num w:numId="84">
    <w:abstractNumId w:val="0"/>
  </w:num>
  <w:num w:numId="85">
    <w:abstractNumId w:val="0"/>
  </w:num>
  <w:num w:numId="86">
    <w:abstractNumId w:val="0"/>
  </w:num>
  <w:num w:numId="87">
    <w:abstractNumId w:val="0"/>
  </w:num>
  <w:num w:numId="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0"/>
  </w:num>
  <w:num w:numId="90">
    <w:abstractNumId w:val="0"/>
  </w:num>
  <w:num w:numId="91">
    <w:abstractNumId w:val="0"/>
  </w:num>
  <w:num w:numId="92">
    <w:abstractNumId w:val="0"/>
  </w:num>
  <w:num w:numId="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0"/>
  </w:num>
  <w:num w:numId="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0"/>
  </w:num>
  <w:num w:numId="102">
    <w:abstractNumId w:val="0"/>
  </w:num>
  <w:num w:numId="103">
    <w:abstractNumId w:val="0"/>
  </w:num>
  <w:num w:numId="1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0"/>
  </w:num>
  <w:num w:numId="1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0"/>
  </w:num>
  <w:num w:numId="1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0"/>
  </w:num>
  <w:num w:numId="116">
    <w:abstractNumId w:val="0"/>
  </w:num>
  <w:num w:numId="117">
    <w:abstractNumId w:val="0"/>
  </w:num>
  <w:num w:numId="118">
    <w:abstractNumId w:val="0"/>
  </w:num>
  <w:num w:numId="119">
    <w:abstractNumId w:val="0"/>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numRestart w:val="eachSect"/>
  </w:footnotePr>
  <w:compat>
    <w:compatSetting w:name="compatibilityMode" w:uri="http://schemas.microsoft.com/office/word" w:val="12"/>
    <w:compatSetting w:name="useWord2013TrackBottomHyphenation" w:uri="http://schemas.microsoft.com/office/word" w:val="1"/>
  </w:compat>
  <w:rsids>
    <w:rsidRoot w:val="009F68C2"/>
    <w:rsid w:val="009F68C2"/>
    <w:rsid w:val="00CC558F"/>
    <w:rsid w:val="00D274C8"/>
    <w:rsid w:val="00DC1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DB74C"/>
  <w15:docId w15:val="{B1A60FA8-ED96-4A55-961E-F61FAE82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176</Pages>
  <Words>36522</Words>
  <Characters>208180</Characters>
  <Application>Microsoft Office Word</Application>
  <DocSecurity>0</DocSecurity>
  <Lines>1734</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chuong pham</cp:lastModifiedBy>
  <cp:revision>3</cp:revision>
  <dcterms:created xsi:type="dcterms:W3CDTF">2025-10-21T13:57:00Z</dcterms:created>
  <dcterms:modified xsi:type="dcterms:W3CDTF">2025-10-21T14:25:00Z</dcterms:modified>
</cp:coreProperties>
</file>