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CE6" w:rsidRDefault="006F0EBB">
      <w:r>
        <w:rPr>
          <w:noProof/>
        </w:rPr>
        <w:drawing>
          <wp:inline distT="0" distB="0" distL="0" distR="0">
            <wp:extent cx="5943600" cy="860318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0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proofErr w:type="gramStart"/>
      <w:r>
        <w:rPr>
          <w:rFonts w:ascii="Calibri-Bold" w:hAnsi="Calibri-Bold" w:cs="Calibri-Bold"/>
          <w:b/>
          <w:bCs/>
          <w:color w:val="000000"/>
          <w:sz w:val="24"/>
          <w:szCs w:val="24"/>
        </w:rPr>
        <w:lastRenderedPageBreak/>
        <w:t>Appendix 2.</w:t>
      </w:r>
      <w:proofErr w:type="gramEnd"/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 Description of known living </w:t>
      </w:r>
      <w:proofErr w:type="spellStart"/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bioherms</w:t>
      </w:r>
      <w:proofErr w:type="spellEnd"/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 in Howe Sound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</w:pPr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1. *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Defence</w:t>
      </w:r>
      <w:proofErr w:type="spellEnd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 Island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bioherms</w:t>
      </w:r>
      <w:proofErr w:type="spellEnd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 (2)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Approximate Location: </w:t>
      </w:r>
      <w:r>
        <w:rPr>
          <w:rFonts w:ascii="Calibri" w:hAnsi="Calibri" w:cs="Calibri"/>
          <w:color w:val="000000"/>
          <w:sz w:val="24"/>
          <w:szCs w:val="24"/>
        </w:rPr>
        <w:t>N49° 34.69’; W123° 16.27’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Depth: </w:t>
      </w:r>
      <w:r>
        <w:rPr>
          <w:rFonts w:ascii="Calibri" w:hAnsi="Calibri" w:cs="Calibri"/>
          <w:color w:val="000000"/>
          <w:sz w:val="24"/>
          <w:szCs w:val="24"/>
        </w:rPr>
        <w:t xml:space="preserve">103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ft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; 2</w:t>
      </w:r>
      <w:r>
        <w:rPr>
          <w:rFonts w:ascii="Calibri" w:hAnsi="Calibri" w:cs="Calibri"/>
          <w:color w:val="000000"/>
          <w:sz w:val="16"/>
          <w:szCs w:val="16"/>
        </w:rPr>
        <w:t xml:space="preserve">nd </w:t>
      </w:r>
      <w:r>
        <w:rPr>
          <w:rFonts w:ascii="Calibri" w:hAnsi="Calibri" w:cs="Calibri"/>
          <w:color w:val="000000"/>
          <w:sz w:val="24"/>
          <w:szCs w:val="24"/>
        </w:rPr>
        <w:t>most shallow in Howe Sound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Abundance/Extent of Sponges: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Health</w:t>
      </w:r>
      <w:r>
        <w:rPr>
          <w:rFonts w:ascii="Calibri" w:hAnsi="Calibri" w:cs="Calibri"/>
          <w:color w:val="000000"/>
          <w:sz w:val="24"/>
          <w:szCs w:val="24"/>
        </w:rPr>
        <w:t>: previous signs of stress on live sponges followed by improvement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Damage or Known Threats: </w:t>
      </w:r>
      <w:r>
        <w:rPr>
          <w:rFonts w:ascii="Calibri" w:hAnsi="Calibri" w:cs="Calibri"/>
          <w:color w:val="000000"/>
          <w:sz w:val="24"/>
          <w:szCs w:val="24"/>
        </w:rPr>
        <w:t>contact fishing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Other Species and Abundance: </w:t>
      </w:r>
      <w:r>
        <w:rPr>
          <w:rFonts w:ascii="Calibri" w:hAnsi="Calibri" w:cs="Calibri"/>
          <w:color w:val="000000"/>
          <w:sz w:val="24"/>
          <w:szCs w:val="24"/>
        </w:rPr>
        <w:t>lingcod eggs, sea whips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Imagery and Resources Available: </w:t>
      </w:r>
      <w:r>
        <w:rPr>
          <w:rFonts w:ascii="Calibri" w:hAnsi="Calibri" w:cs="Calibri"/>
          <w:color w:val="000000"/>
          <w:sz w:val="24"/>
          <w:szCs w:val="24"/>
        </w:rPr>
        <w:t>photographs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Temperature Logger: </w:t>
      </w:r>
      <w:r>
        <w:rPr>
          <w:rFonts w:ascii="Calibri" w:hAnsi="Calibri" w:cs="Calibri"/>
          <w:color w:val="000000"/>
          <w:sz w:val="24"/>
          <w:szCs w:val="24"/>
        </w:rPr>
        <w:t>Yes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Features: </w:t>
      </w:r>
      <w:r>
        <w:rPr>
          <w:rFonts w:ascii="Calibri" w:hAnsi="Calibri" w:cs="Calibri"/>
          <w:color w:val="000000"/>
          <w:sz w:val="24"/>
          <w:szCs w:val="24"/>
        </w:rPr>
        <w:t xml:space="preserve">sponge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bioherm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seawhip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forest side by side; potential dive site,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Vancouver Aquarium research area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Date of Discovery: </w:t>
      </w:r>
      <w:r>
        <w:rPr>
          <w:rFonts w:ascii="Calibri" w:hAnsi="Calibri" w:cs="Calibri"/>
          <w:color w:val="000000"/>
          <w:sz w:val="24"/>
          <w:szCs w:val="24"/>
        </w:rPr>
        <w:t xml:space="preserve">pinnacle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bioherm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on Sunday, November 14, 2010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</w:pPr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2. Anvil Island East (Clayton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bioherm</w:t>
      </w:r>
      <w:proofErr w:type="spellEnd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)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Approximate Location: </w:t>
      </w:r>
      <w:r>
        <w:rPr>
          <w:rFonts w:ascii="Calibri" w:hAnsi="Calibri" w:cs="Calibri"/>
          <w:color w:val="000000"/>
          <w:sz w:val="24"/>
          <w:szCs w:val="24"/>
        </w:rPr>
        <w:t>N49° 32.60’; W123° 17.10’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Depth: </w:t>
      </w:r>
      <w:r>
        <w:rPr>
          <w:rFonts w:ascii="Calibri" w:hAnsi="Calibri" w:cs="Calibri"/>
          <w:color w:val="000000"/>
          <w:sz w:val="24"/>
          <w:szCs w:val="24"/>
        </w:rPr>
        <w:t xml:space="preserve">230-300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ft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Abundance/Extent of Sponges: </w:t>
      </w:r>
      <w:r>
        <w:rPr>
          <w:rFonts w:ascii="Calibri" w:hAnsi="Calibri" w:cs="Calibri"/>
          <w:color w:val="000000"/>
          <w:sz w:val="24"/>
          <w:szCs w:val="24"/>
        </w:rPr>
        <w:t>largest in Howe Sound; wide extent (no negative data as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in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no areas lacking sponge coverage);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Health: </w:t>
      </w:r>
      <w:r>
        <w:rPr>
          <w:rFonts w:ascii="Calibri" w:hAnsi="Calibri" w:cs="Calibri"/>
          <w:color w:val="000000"/>
          <w:sz w:val="24"/>
          <w:szCs w:val="24"/>
        </w:rPr>
        <w:t>white and healthy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Damage or Known Threats: </w:t>
      </w:r>
      <w:r>
        <w:rPr>
          <w:rFonts w:ascii="Calibri" w:hAnsi="Calibri" w:cs="Calibri"/>
          <w:color w:val="000000"/>
          <w:sz w:val="24"/>
          <w:szCs w:val="24"/>
        </w:rPr>
        <w:t>garbage, prawn traps (footage), heavy steel box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Other Species and Abundance: </w:t>
      </w:r>
      <w:r>
        <w:rPr>
          <w:rFonts w:ascii="Calibri" w:hAnsi="Calibri" w:cs="Calibri"/>
          <w:color w:val="000000"/>
          <w:sz w:val="24"/>
          <w:szCs w:val="24"/>
        </w:rPr>
        <w:t>large quantities of schooling rockfish (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redstripe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, Puget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Sound)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Imagery and Resources Available: </w:t>
      </w:r>
      <w:r>
        <w:rPr>
          <w:rFonts w:ascii="Calibri" w:hAnsi="Calibri" w:cs="Calibri"/>
          <w:color w:val="000000"/>
          <w:sz w:val="24"/>
          <w:szCs w:val="24"/>
        </w:rPr>
        <w:t>footage of prawn trap on sponge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Temperature Logger: </w:t>
      </w:r>
      <w:r>
        <w:rPr>
          <w:rFonts w:ascii="Calibri" w:hAnsi="Calibri" w:cs="Calibri"/>
          <w:color w:val="000000"/>
          <w:sz w:val="24"/>
          <w:szCs w:val="24"/>
        </w:rPr>
        <w:t>No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Features: </w:t>
      </w:r>
      <w:r>
        <w:rPr>
          <w:rFonts w:ascii="Calibri" w:hAnsi="Calibri" w:cs="Calibri"/>
          <w:color w:val="000000"/>
          <w:sz w:val="24"/>
          <w:szCs w:val="24"/>
        </w:rPr>
        <w:t>no negative data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Date of Discovery: </w:t>
      </w:r>
      <w:r>
        <w:rPr>
          <w:rFonts w:ascii="Calibri" w:hAnsi="Calibri" w:cs="Calibri"/>
          <w:color w:val="000000"/>
          <w:sz w:val="24"/>
          <w:szCs w:val="24"/>
        </w:rPr>
        <w:t>Saturday, October 04, 2014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</w:pPr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3. *Lost Reef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Bioherm</w:t>
      </w:r>
      <w:proofErr w:type="spellEnd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 (between Christie Islet and Pam Rocks)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Approximate Location: </w:t>
      </w:r>
      <w:r>
        <w:rPr>
          <w:rFonts w:ascii="Calibri" w:hAnsi="Calibri" w:cs="Calibri"/>
          <w:color w:val="000000"/>
          <w:sz w:val="24"/>
          <w:szCs w:val="24"/>
        </w:rPr>
        <w:t>N49° 29.67’; W123° 17.80’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Depth: </w:t>
      </w:r>
      <w:r>
        <w:rPr>
          <w:rFonts w:ascii="Calibri" w:hAnsi="Calibri" w:cs="Calibri"/>
          <w:color w:val="000000"/>
          <w:sz w:val="24"/>
          <w:szCs w:val="24"/>
        </w:rPr>
        <w:t xml:space="preserve">120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ft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Abundance/Extent of Sponges: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bioherm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on all of the peaks and in some of the valleys;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fairly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high sponge coverage in northern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bioherm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light coverage in southern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bioherm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Health: </w:t>
      </w:r>
      <w:r>
        <w:rPr>
          <w:rFonts w:ascii="Calibri" w:hAnsi="Calibri" w:cs="Calibri"/>
          <w:color w:val="000000"/>
          <w:sz w:val="24"/>
          <w:szCs w:val="24"/>
        </w:rPr>
        <w:t>Under investigation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Damage or Known Threats: </w:t>
      </w:r>
      <w:r>
        <w:rPr>
          <w:rFonts w:ascii="Calibri" w:hAnsi="Calibri" w:cs="Calibri"/>
          <w:color w:val="000000"/>
          <w:sz w:val="24"/>
          <w:szCs w:val="24"/>
        </w:rPr>
        <w:t>sport fishing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Other Species and Abundance: </w:t>
      </w:r>
      <w:r>
        <w:rPr>
          <w:rFonts w:ascii="Calibri" w:hAnsi="Calibri" w:cs="Calibri"/>
          <w:color w:val="000000"/>
          <w:sz w:val="24"/>
          <w:szCs w:val="24"/>
        </w:rPr>
        <w:t>Puget Sound rockfish, quillback rockfish, lingcod eggs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Imagery and Resources Available: </w:t>
      </w:r>
      <w:r>
        <w:rPr>
          <w:rFonts w:ascii="Calibri" w:hAnsi="Calibri" w:cs="Calibri"/>
          <w:color w:val="000000"/>
          <w:sz w:val="24"/>
          <w:szCs w:val="24"/>
        </w:rPr>
        <w:t>photographs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Temperature Logger: </w:t>
      </w:r>
      <w:r>
        <w:rPr>
          <w:rFonts w:ascii="Calibri" w:hAnsi="Calibri" w:cs="Calibri"/>
          <w:color w:val="000000"/>
          <w:sz w:val="24"/>
          <w:szCs w:val="24"/>
        </w:rPr>
        <w:t>Yes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Features: </w:t>
      </w:r>
      <w:r>
        <w:rPr>
          <w:rFonts w:ascii="Calibri" w:hAnsi="Calibri" w:cs="Calibri"/>
          <w:color w:val="000000"/>
          <w:sz w:val="24"/>
          <w:szCs w:val="24"/>
        </w:rPr>
        <w:t xml:space="preserve">sponge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bioherm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and sponge garden side by side; </w:t>
      </w:r>
      <w:proofErr w:type="spellStart"/>
      <w:r>
        <w:rPr>
          <w:rFonts w:ascii="Calibri-Italic" w:hAnsi="Calibri-Italic" w:cs="Calibri-Italic"/>
          <w:i/>
          <w:iCs/>
          <w:color w:val="000000"/>
          <w:sz w:val="24"/>
          <w:szCs w:val="24"/>
        </w:rPr>
        <w:t>Heterochone</w:t>
      </w:r>
      <w:proofErr w:type="spellEnd"/>
      <w:r>
        <w:rPr>
          <w:rFonts w:ascii="Calibri-Italic" w:hAnsi="Calibri-Italic" w:cs="Calibri-Italic"/>
          <w:i/>
          <w:iCs/>
          <w:color w:val="000000"/>
          <w:sz w:val="24"/>
          <w:szCs w:val="24"/>
        </w:rPr>
        <w:t xml:space="preserve"> calyx </w:t>
      </w:r>
      <w:r>
        <w:rPr>
          <w:rFonts w:ascii="Calibri" w:hAnsi="Calibri" w:cs="Calibri"/>
          <w:color w:val="000000"/>
          <w:sz w:val="24"/>
          <w:szCs w:val="24"/>
        </w:rPr>
        <w:t>and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>
        <w:rPr>
          <w:rFonts w:ascii="Calibri-Italic" w:hAnsi="Calibri-Italic" w:cs="Calibri-Italic"/>
          <w:i/>
          <w:iCs/>
          <w:color w:val="000000"/>
          <w:sz w:val="24"/>
          <w:szCs w:val="24"/>
        </w:rPr>
        <w:t>Aphrocallistes</w:t>
      </w:r>
      <w:proofErr w:type="spellEnd"/>
      <w:r>
        <w:rPr>
          <w:rFonts w:ascii="Calibri-Italic" w:hAnsi="Calibri-Italic" w:cs="Calibri-Italic"/>
          <w:i/>
          <w:iCs/>
          <w:color w:val="000000"/>
          <w:sz w:val="24"/>
          <w:szCs w:val="24"/>
        </w:rPr>
        <w:t xml:space="preserve"> vastus </w:t>
      </w:r>
      <w:r>
        <w:rPr>
          <w:rFonts w:ascii="Calibri" w:hAnsi="Calibri" w:cs="Calibri"/>
          <w:color w:val="000000"/>
          <w:sz w:val="24"/>
          <w:szCs w:val="24"/>
        </w:rPr>
        <w:t>present; reef is partially contained within a Rockfish Conservation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Area (Pacific Region Area 28; p. 158: Pam Rock); muddy between sites; potential dive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site</w:t>
      </w:r>
      <w:proofErr w:type="gram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Date of Discovery: </w:t>
      </w:r>
      <w:r>
        <w:rPr>
          <w:rFonts w:ascii="Calibri" w:hAnsi="Calibri" w:cs="Calibri"/>
          <w:color w:val="000000"/>
          <w:sz w:val="24"/>
          <w:szCs w:val="24"/>
        </w:rPr>
        <w:t>Sunday, January 31, 2010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Howe Sound Glass Sponge Reefs – Request for Protection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6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</w:pPr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4. Lions Bay area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bioherms</w:t>
      </w:r>
      <w:proofErr w:type="spellEnd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 (3)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lastRenderedPageBreak/>
        <w:t xml:space="preserve">Approximate Location: </w:t>
      </w:r>
      <w:r>
        <w:rPr>
          <w:rFonts w:ascii="Calibri" w:hAnsi="Calibri" w:cs="Calibri"/>
          <w:color w:val="000000"/>
          <w:sz w:val="24"/>
          <w:szCs w:val="24"/>
        </w:rPr>
        <w:t>N49° 28.50’/ N49° 27.00’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;W123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° 15.50’/ W123° 14.50’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Depth: </w:t>
      </w:r>
      <w:r>
        <w:rPr>
          <w:rFonts w:ascii="Calibri" w:hAnsi="Calibri" w:cs="Calibri"/>
          <w:color w:val="000000"/>
          <w:sz w:val="24"/>
          <w:szCs w:val="24"/>
        </w:rPr>
        <w:t xml:space="preserve">220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ft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Abundance/Extent of Sponges: </w:t>
      </w:r>
      <w:r>
        <w:rPr>
          <w:rFonts w:ascii="Calibri" w:hAnsi="Calibri" w:cs="Calibri"/>
          <w:color w:val="000000"/>
          <w:sz w:val="24"/>
          <w:szCs w:val="24"/>
        </w:rPr>
        <w:t xml:space="preserve">morphology of </w:t>
      </w:r>
      <w:r>
        <w:rPr>
          <w:rFonts w:ascii="Calibri-Italic" w:hAnsi="Calibri-Italic" w:cs="Calibri-Italic"/>
          <w:i/>
          <w:iCs/>
          <w:color w:val="000000"/>
          <w:sz w:val="24"/>
          <w:szCs w:val="24"/>
        </w:rPr>
        <w:t xml:space="preserve">A. vastus </w:t>
      </w:r>
      <w:r>
        <w:rPr>
          <w:rFonts w:ascii="Calibri" w:hAnsi="Calibri" w:cs="Calibri"/>
          <w:color w:val="000000"/>
          <w:sz w:val="24"/>
          <w:szCs w:val="24"/>
        </w:rPr>
        <w:t>changes with depth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Health: </w:t>
      </w:r>
      <w:r>
        <w:rPr>
          <w:rFonts w:ascii="Calibri" w:hAnsi="Calibri" w:cs="Calibri"/>
          <w:color w:val="000000"/>
          <w:sz w:val="24"/>
          <w:szCs w:val="24"/>
        </w:rPr>
        <w:t>some of the healthiest in Howe Sound, very large sponges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Damage or Known Threats: </w:t>
      </w:r>
      <w:r>
        <w:rPr>
          <w:rFonts w:ascii="Calibri" w:hAnsi="Calibri" w:cs="Calibri"/>
          <w:color w:val="000000"/>
          <w:sz w:val="24"/>
          <w:szCs w:val="24"/>
        </w:rPr>
        <w:t>commercial trap fishing and sport trap fishing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Other Species and Abundance: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Imagery and Resources Available: </w:t>
      </w:r>
      <w:r>
        <w:rPr>
          <w:rFonts w:ascii="Calibri" w:hAnsi="Calibri" w:cs="Calibri"/>
          <w:color w:val="000000"/>
          <w:sz w:val="24"/>
          <w:szCs w:val="24"/>
        </w:rPr>
        <w:t>most data available, drop camera video footage of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Lion’s Bay Seamount, footage showing damage by commercial prawn fishermen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Temperature Logger: </w:t>
      </w:r>
      <w:r>
        <w:rPr>
          <w:rFonts w:ascii="Calibri" w:hAnsi="Calibri" w:cs="Calibri"/>
          <w:color w:val="000000"/>
          <w:sz w:val="24"/>
          <w:szCs w:val="24"/>
        </w:rPr>
        <w:t>No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Features: </w:t>
      </w:r>
      <w:r>
        <w:rPr>
          <w:rFonts w:ascii="Calibri" w:hAnsi="Calibri" w:cs="Calibri"/>
          <w:color w:val="000000"/>
          <w:sz w:val="24"/>
          <w:szCs w:val="24"/>
        </w:rPr>
        <w:t>rockfish habitat, reef is partially contained within a Rockfish Conservation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Area (Pacific Region Area 28; p. 161: Lions Bay);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trimix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dive survey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Date of Discovery: </w:t>
      </w:r>
      <w:r>
        <w:rPr>
          <w:rFonts w:ascii="Calibri" w:hAnsi="Calibri" w:cs="Calibri"/>
          <w:color w:val="000000"/>
          <w:sz w:val="24"/>
          <w:szCs w:val="24"/>
        </w:rPr>
        <w:t>January 2013, Lions Bay and Kelvin Grove seamounts; June 2013,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Brunswick Beach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bioherm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</w:pPr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5. *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Halkett</w:t>
      </w:r>
      <w:proofErr w:type="spellEnd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 Deep Reef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bioherm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Approximate Location: </w:t>
      </w:r>
      <w:r>
        <w:rPr>
          <w:rFonts w:ascii="Calibri" w:hAnsi="Calibri" w:cs="Calibri"/>
          <w:color w:val="000000"/>
          <w:sz w:val="24"/>
          <w:szCs w:val="24"/>
        </w:rPr>
        <w:t>N49° 26.81’; W123° 18.73’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Depth: </w:t>
      </w:r>
      <w:r>
        <w:rPr>
          <w:rFonts w:ascii="Calibri" w:hAnsi="Calibri" w:cs="Calibri"/>
          <w:color w:val="000000"/>
          <w:sz w:val="24"/>
          <w:szCs w:val="24"/>
        </w:rPr>
        <w:t xml:space="preserve">102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ft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Abundance/Extent of Sponges: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Health: </w:t>
      </w:r>
      <w:r>
        <w:rPr>
          <w:rFonts w:ascii="Calibri" w:hAnsi="Calibri" w:cs="Calibri"/>
          <w:color w:val="000000"/>
          <w:sz w:val="24"/>
          <w:szCs w:val="24"/>
        </w:rPr>
        <w:t>evidence of increasing damage to reefs, anchor damage to reefs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Damage or Known Threats: </w:t>
      </w:r>
      <w:r>
        <w:rPr>
          <w:rFonts w:ascii="Calibri" w:hAnsi="Calibri" w:cs="Calibri"/>
          <w:color w:val="000000"/>
          <w:sz w:val="24"/>
          <w:szCs w:val="24"/>
        </w:rPr>
        <w:t>anchoring, sport trap fishing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Other Species and Abundance: </w:t>
      </w:r>
      <w:r>
        <w:rPr>
          <w:rFonts w:ascii="Calibri" w:hAnsi="Calibri" w:cs="Calibri"/>
          <w:color w:val="000000"/>
          <w:sz w:val="24"/>
          <w:szCs w:val="24"/>
        </w:rPr>
        <w:t>abundant shiner perch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Imagery and Resources Available: </w:t>
      </w:r>
      <w:r>
        <w:rPr>
          <w:rFonts w:ascii="Calibri" w:hAnsi="Calibri" w:cs="Calibri"/>
          <w:color w:val="000000"/>
          <w:sz w:val="24"/>
          <w:szCs w:val="24"/>
        </w:rPr>
        <w:t>photographs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Temperature Logger: </w:t>
      </w:r>
      <w:r>
        <w:rPr>
          <w:rFonts w:ascii="Calibri" w:hAnsi="Calibri" w:cs="Calibri"/>
          <w:color w:val="000000"/>
          <w:sz w:val="24"/>
          <w:szCs w:val="24"/>
        </w:rPr>
        <w:t>Yes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Features: </w:t>
      </w:r>
      <w:r>
        <w:rPr>
          <w:rFonts w:ascii="Calibri" w:hAnsi="Calibri" w:cs="Calibri"/>
          <w:color w:val="000000"/>
          <w:sz w:val="24"/>
          <w:szCs w:val="24"/>
        </w:rPr>
        <w:t xml:space="preserve">sponge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bioherm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and garden side by side, </w:t>
      </w:r>
      <w:r>
        <w:rPr>
          <w:rFonts w:ascii="Calibri-Italic" w:hAnsi="Calibri-Italic" w:cs="Calibri-Italic"/>
          <w:i/>
          <w:iCs/>
          <w:color w:val="000000"/>
          <w:sz w:val="24"/>
          <w:szCs w:val="24"/>
        </w:rPr>
        <w:t xml:space="preserve">H. calyx </w:t>
      </w:r>
      <w:r>
        <w:rPr>
          <w:rFonts w:ascii="Calibri" w:hAnsi="Calibri" w:cs="Calibri"/>
          <w:color w:val="000000"/>
          <w:sz w:val="24"/>
          <w:szCs w:val="24"/>
        </w:rPr>
        <w:t>presence, extensive diving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Date of Discovery: </w:t>
      </w:r>
      <w:r>
        <w:rPr>
          <w:rFonts w:ascii="Calibri" w:hAnsi="Calibri" w:cs="Calibri"/>
          <w:color w:val="000000"/>
          <w:sz w:val="24"/>
          <w:szCs w:val="24"/>
        </w:rPr>
        <w:t>June 30, 1996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</w:pPr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6. Cates Bay Bowen Island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bioherm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Approximate Location: </w:t>
      </w:r>
      <w:r>
        <w:rPr>
          <w:rFonts w:ascii="Calibri" w:hAnsi="Calibri" w:cs="Calibri"/>
          <w:color w:val="000000"/>
          <w:sz w:val="24"/>
          <w:szCs w:val="24"/>
        </w:rPr>
        <w:t>N49° 24.70’; W123° 18.20’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Depth: </w:t>
      </w:r>
      <w:r>
        <w:rPr>
          <w:rFonts w:ascii="Calibri" w:hAnsi="Calibri" w:cs="Calibri"/>
          <w:color w:val="000000"/>
          <w:sz w:val="24"/>
          <w:szCs w:val="24"/>
        </w:rPr>
        <w:t xml:space="preserve">one of the deepest at 320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ft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Abundance/Extent of Sponges: </w:t>
      </w:r>
      <w:r>
        <w:rPr>
          <w:rFonts w:ascii="Calibri" w:hAnsi="Calibri" w:cs="Calibri"/>
          <w:color w:val="000000"/>
          <w:sz w:val="24"/>
          <w:szCs w:val="24"/>
        </w:rPr>
        <w:t xml:space="preserve">small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bioherm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Health: </w:t>
      </w:r>
      <w:r>
        <w:rPr>
          <w:rFonts w:ascii="Calibri" w:hAnsi="Calibri" w:cs="Calibri"/>
          <w:color w:val="000000"/>
          <w:sz w:val="24"/>
          <w:szCs w:val="24"/>
        </w:rPr>
        <w:t>no trap damage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Damage or Known Threats: </w:t>
      </w:r>
      <w:r>
        <w:rPr>
          <w:rFonts w:ascii="Calibri" w:hAnsi="Calibri" w:cs="Calibri"/>
          <w:color w:val="000000"/>
          <w:sz w:val="24"/>
          <w:szCs w:val="24"/>
        </w:rPr>
        <w:t>sport trap fishing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Other Species and Abundance: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Imagery and Resources Available: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Temperature Logger: </w:t>
      </w:r>
      <w:r>
        <w:rPr>
          <w:rFonts w:ascii="Calibri" w:hAnsi="Calibri" w:cs="Calibri"/>
          <w:color w:val="000000"/>
          <w:sz w:val="24"/>
          <w:szCs w:val="24"/>
        </w:rPr>
        <w:t>No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Features: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Date of Discovery: </w:t>
      </w:r>
      <w:r>
        <w:rPr>
          <w:rFonts w:ascii="Calibri" w:hAnsi="Calibri" w:cs="Calibri"/>
          <w:color w:val="000000"/>
          <w:sz w:val="24"/>
          <w:szCs w:val="24"/>
        </w:rPr>
        <w:t>Saturday, February 14, 2015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Howe Sound Glass Sponge Reefs – Request for Protection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7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</w:pPr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7. South Bowyer Island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bioherms</w:t>
      </w:r>
      <w:proofErr w:type="spellEnd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 (2)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Approximate Location: </w:t>
      </w:r>
      <w:r>
        <w:rPr>
          <w:rFonts w:ascii="Calibri" w:hAnsi="Calibri" w:cs="Calibri"/>
          <w:color w:val="000000"/>
          <w:sz w:val="24"/>
          <w:szCs w:val="24"/>
        </w:rPr>
        <w:t>N49° 24.70’/ N49° 24.45’; W123° 16.10’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Depth: 250 feet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Abundance/Extent of Sponges: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Health: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Damage or Known Threats: </w:t>
      </w:r>
      <w:r>
        <w:rPr>
          <w:rFonts w:ascii="Calibri" w:hAnsi="Calibri" w:cs="Calibri"/>
          <w:color w:val="000000"/>
          <w:sz w:val="24"/>
          <w:szCs w:val="24"/>
        </w:rPr>
        <w:t>automobile tire embedded in sponge, evidence of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recreational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prawn trapping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lastRenderedPageBreak/>
        <w:t>Other Species and Abundance: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Imagery and Resources Available: </w:t>
      </w:r>
      <w:r>
        <w:rPr>
          <w:rFonts w:ascii="Calibri" w:hAnsi="Calibri" w:cs="Calibri"/>
          <w:color w:val="000000"/>
          <w:sz w:val="24"/>
          <w:szCs w:val="24"/>
        </w:rPr>
        <w:t>photographs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Temperature Logger: </w:t>
      </w:r>
      <w:r>
        <w:rPr>
          <w:rFonts w:ascii="Calibri" w:hAnsi="Calibri" w:cs="Calibri"/>
          <w:color w:val="000000"/>
          <w:sz w:val="24"/>
          <w:szCs w:val="24"/>
        </w:rPr>
        <w:t>No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Features: </w:t>
      </w:r>
      <w:r>
        <w:rPr>
          <w:rFonts w:ascii="Calibri" w:hAnsi="Calibri" w:cs="Calibri"/>
          <w:color w:val="000000"/>
          <w:sz w:val="24"/>
          <w:szCs w:val="24"/>
        </w:rPr>
        <w:t>reef is within a Rockfish Conservation Area (Pacific Region Area 28; p. 162: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Pam Rock);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Date of Discovery: </w:t>
      </w:r>
      <w:r>
        <w:rPr>
          <w:rFonts w:ascii="Calibri" w:hAnsi="Calibri" w:cs="Calibri"/>
          <w:color w:val="000000"/>
          <w:sz w:val="24"/>
          <w:szCs w:val="24"/>
        </w:rPr>
        <w:t>February 22, 2014, and Saturday, March 22, 2014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</w:pPr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 xml:space="preserve">8. * Dorman Point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bioherm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Approximate Location: </w:t>
      </w:r>
      <w:r>
        <w:rPr>
          <w:rFonts w:ascii="Calibri" w:hAnsi="Calibri" w:cs="Calibri"/>
          <w:color w:val="000000"/>
          <w:sz w:val="24"/>
          <w:szCs w:val="24"/>
        </w:rPr>
        <w:t>N49° 22.40’; W123° 19.30’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Depth: </w:t>
      </w:r>
      <w:r>
        <w:rPr>
          <w:rFonts w:ascii="Calibri" w:hAnsi="Calibri" w:cs="Calibri"/>
          <w:color w:val="000000"/>
          <w:sz w:val="24"/>
          <w:szCs w:val="24"/>
        </w:rPr>
        <w:t xml:space="preserve">125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ft</w:t>
      </w:r>
      <w:proofErr w:type="spellEnd"/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Abundance/Extent of Sponges: </w:t>
      </w:r>
      <w:r>
        <w:rPr>
          <w:rFonts w:ascii="Calibri" w:hAnsi="Calibri" w:cs="Calibri"/>
          <w:color w:val="000000"/>
          <w:sz w:val="24"/>
          <w:szCs w:val="24"/>
        </w:rPr>
        <w:t>two areas of heavy sponge coverage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Health: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Damage or Known Threats: </w:t>
      </w:r>
      <w:r>
        <w:rPr>
          <w:rFonts w:ascii="Calibri" w:hAnsi="Calibri" w:cs="Calibri"/>
          <w:color w:val="000000"/>
          <w:sz w:val="24"/>
          <w:szCs w:val="24"/>
        </w:rPr>
        <w:t>evidence of damage to reef from prawn traps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Other Species and Abundance: </w:t>
      </w:r>
      <w:r>
        <w:rPr>
          <w:rFonts w:ascii="Calibri" w:hAnsi="Calibri" w:cs="Calibri"/>
          <w:color w:val="000000"/>
          <w:sz w:val="24"/>
          <w:szCs w:val="24"/>
        </w:rPr>
        <w:t>one of the greatest densities of rockfish (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yelloweye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,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quillback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, and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redstripe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), historical documentation of large rockfish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Imagery and Resources Available: </w:t>
      </w:r>
      <w:r>
        <w:rPr>
          <w:rFonts w:ascii="Calibri" w:hAnsi="Calibri" w:cs="Calibri"/>
          <w:color w:val="000000"/>
          <w:sz w:val="24"/>
          <w:szCs w:val="24"/>
        </w:rPr>
        <w:t>photographs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Temperature Logger: </w:t>
      </w:r>
      <w:r>
        <w:rPr>
          <w:rFonts w:ascii="Calibri" w:hAnsi="Calibri" w:cs="Calibri"/>
          <w:color w:val="000000"/>
          <w:sz w:val="24"/>
          <w:szCs w:val="24"/>
        </w:rPr>
        <w:t>Yes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Features: </w:t>
      </w:r>
      <w:r>
        <w:rPr>
          <w:rFonts w:ascii="Calibri" w:hAnsi="Calibri" w:cs="Calibri"/>
          <w:color w:val="000000"/>
          <w:sz w:val="24"/>
          <w:szCs w:val="24"/>
        </w:rPr>
        <w:t>within Bowen Island municipal boundaries, southern portion sponge garden</w:t>
      </w:r>
    </w:p>
    <w:p w:rsidR="006F0EBB" w:rsidRDefault="006F0EBB" w:rsidP="006F0E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 xml:space="preserve">Date of Discovery: </w:t>
      </w:r>
      <w:r>
        <w:rPr>
          <w:rFonts w:ascii="Calibri" w:hAnsi="Calibri" w:cs="Calibri"/>
          <w:color w:val="000000"/>
          <w:sz w:val="24"/>
          <w:szCs w:val="24"/>
        </w:rPr>
        <w:t>Saturday, October 6, 2012,</w:t>
      </w:r>
    </w:p>
    <w:p w:rsidR="006F0EBB" w:rsidRDefault="006F0EBB" w:rsidP="006F0EBB">
      <w:r>
        <w:rPr>
          <w:rFonts w:ascii="Calibri-BoldItalic" w:hAnsi="Calibri-BoldItalic" w:cs="Calibri-BoldItalic"/>
          <w:b/>
          <w:bCs/>
          <w:i/>
          <w:iCs/>
          <w:color w:val="4F82BE"/>
          <w:sz w:val="24"/>
          <w:szCs w:val="24"/>
        </w:rPr>
        <w:t>*Air dive-able reefs</w:t>
      </w:r>
      <w:bookmarkStart w:id="0" w:name="_GoBack"/>
      <w:bookmarkEnd w:id="0"/>
    </w:p>
    <w:sectPr w:rsidR="006F0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EBB"/>
    <w:rsid w:val="006F0EBB"/>
    <w:rsid w:val="00BD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E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Karin Bodtker</dc:creator>
  <cp:lastModifiedBy>Karin Bodtker</cp:lastModifiedBy>
  <cp:revision>1</cp:revision>
  <dcterms:created xsi:type="dcterms:W3CDTF">2016-11-19T01:58:00Z</dcterms:created>
  <dcterms:modified xsi:type="dcterms:W3CDTF">2016-11-19T02:00:00Z</dcterms:modified>
</cp:coreProperties>
</file>