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551C3" w14:textId="5340295E" w:rsidR="00143065" w:rsidRPr="00B23981" w:rsidRDefault="00143065" w:rsidP="007E5247">
      <w:pPr>
        <w:spacing w:line="276" w:lineRule="auto"/>
        <w:jc w:val="center"/>
        <w:rPr>
          <w:rFonts w:ascii="Cambria" w:hAnsi="Cambria"/>
          <w:sz w:val="48"/>
          <w:szCs w:val="48"/>
        </w:rPr>
      </w:pPr>
    </w:p>
    <w:p w14:paraId="504E6BAC" w14:textId="77777777" w:rsidR="00143065" w:rsidRPr="00B23981" w:rsidRDefault="00143065" w:rsidP="007E5247">
      <w:pPr>
        <w:spacing w:line="276" w:lineRule="auto"/>
        <w:jc w:val="center"/>
        <w:rPr>
          <w:rFonts w:ascii="Cambria" w:hAnsi="Cambria"/>
          <w:sz w:val="48"/>
          <w:szCs w:val="48"/>
        </w:rPr>
      </w:pPr>
      <w:r w:rsidRPr="00B23981">
        <w:rPr>
          <w:rFonts w:ascii="Cambria" w:hAnsi="Cambria"/>
          <w:noProof/>
          <w:sz w:val="48"/>
          <w:szCs w:val="48"/>
        </w:rPr>
        <w:drawing>
          <wp:inline distT="0" distB="0" distL="0" distR="0" wp14:anchorId="233C05E4" wp14:editId="50BAD345">
            <wp:extent cx="2166938" cy="624250"/>
            <wp:effectExtent l="0" t="0" r="5080" b="4445"/>
            <wp:docPr id="20" name="Picture 20" descr="A black and white drawing of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and white drawing of a build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568" cy="6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8A69" w14:textId="77777777" w:rsidR="00143065" w:rsidRPr="00B23981" w:rsidRDefault="00143065" w:rsidP="007E5247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</w:p>
    <w:p w14:paraId="7D1BD1AE" w14:textId="7F0FA9D9" w:rsidR="00143065" w:rsidRPr="00B23981" w:rsidRDefault="006B218E" w:rsidP="007E5247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  <w:r w:rsidRPr="00B23981">
        <w:rPr>
          <w:rFonts w:ascii="Cambria" w:hAnsi="Cambria"/>
          <w:b/>
          <w:bCs/>
          <w:sz w:val="48"/>
          <w:szCs w:val="48"/>
        </w:rPr>
        <w:t>Control of a Mobile Platform in LabView Environment</w:t>
      </w:r>
    </w:p>
    <w:p w14:paraId="3B7F4969" w14:textId="77777777" w:rsidR="006B218E" w:rsidRPr="00B23981" w:rsidRDefault="006B218E" w:rsidP="007E5247">
      <w:pPr>
        <w:spacing w:line="276" w:lineRule="auto"/>
        <w:jc w:val="center"/>
        <w:rPr>
          <w:rFonts w:ascii="Cambria" w:hAnsi="Cambria"/>
          <w:b/>
          <w:bCs/>
          <w:sz w:val="48"/>
          <w:szCs w:val="48"/>
        </w:rPr>
      </w:pPr>
    </w:p>
    <w:p w14:paraId="37EF3ED5" w14:textId="13B457FC" w:rsidR="00882E0A" w:rsidRPr="00B23981" w:rsidRDefault="00143065" w:rsidP="006B218E">
      <w:pPr>
        <w:spacing w:line="276" w:lineRule="auto"/>
        <w:jc w:val="center"/>
        <w:rPr>
          <w:rFonts w:ascii="Cambria" w:hAnsi="Cambria"/>
          <w:b/>
          <w:bCs/>
        </w:rPr>
      </w:pPr>
      <w:r w:rsidRPr="00B23981">
        <w:rPr>
          <w:rFonts w:ascii="Cambria" w:hAnsi="Cambria"/>
          <w:b/>
          <w:bCs/>
        </w:rPr>
        <w:t>Laboratory report 0</w:t>
      </w:r>
      <w:r w:rsidR="006B218E" w:rsidRPr="00B23981">
        <w:rPr>
          <w:rFonts w:ascii="Cambria" w:hAnsi="Cambria"/>
          <w:b/>
          <w:bCs/>
        </w:rPr>
        <w:t>3</w:t>
      </w:r>
    </w:p>
    <w:p w14:paraId="5EDB8171" w14:textId="2D413047" w:rsidR="00143065" w:rsidRPr="00B23981" w:rsidRDefault="00882E0A" w:rsidP="007E5247">
      <w:pPr>
        <w:spacing w:line="276" w:lineRule="auto"/>
        <w:jc w:val="center"/>
        <w:rPr>
          <w:rFonts w:ascii="Cambria" w:hAnsi="Cambria"/>
          <w:b/>
          <w:bCs/>
        </w:rPr>
      </w:pPr>
      <w:r w:rsidRPr="00B23981">
        <w:rPr>
          <w:rFonts w:ascii="Cambria" w:hAnsi="Cambria"/>
          <w:b/>
          <w:bCs/>
        </w:rPr>
        <w:t>Microcontroller Laboratory Exercise</w:t>
      </w:r>
    </w:p>
    <w:p w14:paraId="2601BCE5" w14:textId="77777777" w:rsidR="00143065" w:rsidRPr="00B23981" w:rsidRDefault="00143065" w:rsidP="007E5247">
      <w:pPr>
        <w:spacing w:line="276" w:lineRule="auto"/>
        <w:jc w:val="center"/>
        <w:rPr>
          <w:rFonts w:ascii="Cambria" w:hAnsi="Cambria"/>
          <w:b/>
          <w:bCs/>
        </w:rPr>
      </w:pPr>
    </w:p>
    <w:p w14:paraId="2BB865CC" w14:textId="77777777" w:rsidR="00143065" w:rsidRPr="00B23981" w:rsidRDefault="00143065" w:rsidP="007E5247">
      <w:pPr>
        <w:spacing w:line="276" w:lineRule="auto"/>
        <w:jc w:val="center"/>
        <w:rPr>
          <w:rFonts w:ascii="Cambria" w:hAnsi="Cambria"/>
          <w:b/>
          <w:bCs/>
        </w:rPr>
      </w:pPr>
    </w:p>
    <w:p w14:paraId="3B455F0B" w14:textId="6F5C0B39" w:rsidR="00263E08" w:rsidRPr="00B23981" w:rsidRDefault="00263E08" w:rsidP="00BA0F01">
      <w:pPr>
        <w:spacing w:line="276" w:lineRule="auto"/>
        <w:rPr>
          <w:rFonts w:ascii="Cambria" w:hAnsi="Cambria"/>
          <w:b/>
          <w:bCs/>
        </w:rPr>
      </w:pPr>
    </w:p>
    <w:p w14:paraId="34FB503B" w14:textId="77777777" w:rsidR="00263E08" w:rsidRPr="00B23981" w:rsidRDefault="00263E08" w:rsidP="00D27327">
      <w:pPr>
        <w:spacing w:line="276" w:lineRule="auto"/>
        <w:rPr>
          <w:rFonts w:ascii="Cambria" w:hAnsi="Cambria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4315"/>
      </w:tblGrid>
      <w:tr w:rsidR="006B218E" w:rsidRPr="00B23981" w14:paraId="04AA349F" w14:textId="77777777" w:rsidTr="006B218E">
        <w:tc>
          <w:tcPr>
            <w:tcW w:w="1890" w:type="dxa"/>
          </w:tcPr>
          <w:p w14:paraId="3D324E24" w14:textId="652EF128" w:rsidR="006B218E" w:rsidRPr="00B23981" w:rsidRDefault="006B218E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Group:</w:t>
            </w:r>
          </w:p>
        </w:tc>
        <w:tc>
          <w:tcPr>
            <w:tcW w:w="4315" w:type="dxa"/>
          </w:tcPr>
          <w:p w14:paraId="4DEC7DFD" w14:textId="6C386A42" w:rsidR="006B218E" w:rsidRPr="00B23981" w:rsidRDefault="006B218E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G10</w:t>
            </w:r>
          </w:p>
        </w:tc>
      </w:tr>
      <w:tr w:rsidR="006B218E" w:rsidRPr="00B23981" w14:paraId="1D0300A5" w14:textId="77777777" w:rsidTr="006B218E">
        <w:tc>
          <w:tcPr>
            <w:tcW w:w="1890" w:type="dxa"/>
          </w:tcPr>
          <w:p w14:paraId="10B165D9" w14:textId="641A61E1" w:rsidR="006B218E" w:rsidRPr="00B23981" w:rsidRDefault="006B218E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Students:</w:t>
            </w:r>
          </w:p>
        </w:tc>
        <w:tc>
          <w:tcPr>
            <w:tcW w:w="4315" w:type="dxa"/>
          </w:tcPr>
          <w:p w14:paraId="5220FDAA" w14:textId="77777777" w:rsidR="006B218E" w:rsidRPr="00B23981" w:rsidRDefault="006B218E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Kormoua Khongmeng – I3MLPQ</w:t>
            </w:r>
          </w:p>
          <w:p w14:paraId="009CDE26" w14:textId="6C0AD34C" w:rsidR="006B218E" w:rsidRPr="00B23981" w:rsidRDefault="006B218E" w:rsidP="006B218E">
            <w:pPr>
              <w:spacing w:line="276" w:lineRule="auto"/>
              <w:ind w:left="-13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Muneeb Ali – ZG0KE2</w:t>
            </w:r>
          </w:p>
        </w:tc>
      </w:tr>
      <w:tr w:rsidR="006B218E" w:rsidRPr="00B23981" w14:paraId="21C9735D" w14:textId="77777777" w:rsidTr="006B218E">
        <w:tc>
          <w:tcPr>
            <w:tcW w:w="1890" w:type="dxa"/>
          </w:tcPr>
          <w:p w14:paraId="173C6D32" w14:textId="1298EA4D" w:rsidR="006B218E" w:rsidRPr="00B23981" w:rsidRDefault="00BA0F01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Date:</w:t>
            </w:r>
          </w:p>
        </w:tc>
        <w:tc>
          <w:tcPr>
            <w:tcW w:w="4315" w:type="dxa"/>
          </w:tcPr>
          <w:p w14:paraId="0435DF70" w14:textId="183D5978" w:rsidR="006B218E" w:rsidRPr="00B23981" w:rsidRDefault="00BA0F01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12 April 2022</w:t>
            </w:r>
          </w:p>
        </w:tc>
      </w:tr>
      <w:tr w:rsidR="00BA0F01" w:rsidRPr="00B23981" w14:paraId="25BDB0C0" w14:textId="77777777" w:rsidTr="006B218E">
        <w:tc>
          <w:tcPr>
            <w:tcW w:w="1890" w:type="dxa"/>
          </w:tcPr>
          <w:p w14:paraId="7377C94D" w14:textId="65796CFB" w:rsidR="00BA0F01" w:rsidRPr="00B23981" w:rsidRDefault="00BA0F01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Instructor:</w:t>
            </w:r>
          </w:p>
        </w:tc>
        <w:tc>
          <w:tcPr>
            <w:tcW w:w="4315" w:type="dxa"/>
          </w:tcPr>
          <w:p w14:paraId="5572874E" w14:textId="42403706" w:rsidR="00BA0F01" w:rsidRPr="00B23981" w:rsidRDefault="00BA0F01" w:rsidP="007E5247">
            <w:pPr>
              <w:spacing w:line="276" w:lineRule="auto"/>
              <w:rPr>
                <w:rFonts w:ascii="Cambria" w:hAnsi="Cambria"/>
                <w:b/>
                <w:bCs/>
              </w:rPr>
            </w:pPr>
            <w:r w:rsidRPr="00B23981">
              <w:rPr>
                <w:rFonts w:ascii="Cambria" w:hAnsi="Cambria"/>
                <w:b/>
                <w:bCs/>
              </w:rPr>
              <w:t>Paczolay Gábor</w:t>
            </w:r>
          </w:p>
        </w:tc>
      </w:tr>
    </w:tbl>
    <w:p w14:paraId="5B518B19" w14:textId="77777777" w:rsidR="006B218E" w:rsidRPr="00B23981" w:rsidRDefault="006B218E" w:rsidP="006B218E">
      <w:pPr>
        <w:spacing w:line="276" w:lineRule="auto"/>
        <w:rPr>
          <w:rFonts w:ascii="Cambria" w:hAnsi="Cambria"/>
          <w:b/>
          <w:bCs/>
        </w:rPr>
      </w:pPr>
    </w:p>
    <w:p w14:paraId="5CEE5D42" w14:textId="4900C13B" w:rsidR="007E5247" w:rsidRPr="00B23981" w:rsidRDefault="007E5247" w:rsidP="00D27327">
      <w:pPr>
        <w:spacing w:line="276" w:lineRule="auto"/>
        <w:rPr>
          <w:rFonts w:ascii="Cambria" w:hAnsi="Cambria"/>
          <w:b/>
          <w:bCs/>
        </w:rPr>
      </w:pPr>
    </w:p>
    <w:p w14:paraId="3D01D099" w14:textId="09AC4119" w:rsidR="00BA0F01" w:rsidRPr="00B23981" w:rsidRDefault="00BA0F01" w:rsidP="00D27327">
      <w:pPr>
        <w:spacing w:line="276" w:lineRule="auto"/>
        <w:rPr>
          <w:rFonts w:ascii="Cambria" w:hAnsi="Cambria"/>
          <w:b/>
          <w:bCs/>
        </w:rPr>
      </w:pPr>
    </w:p>
    <w:p w14:paraId="304A0272" w14:textId="224CA941" w:rsidR="00BA0F01" w:rsidRPr="00B23981" w:rsidRDefault="00BA0F01" w:rsidP="00D27327">
      <w:pPr>
        <w:spacing w:line="276" w:lineRule="auto"/>
        <w:rPr>
          <w:rFonts w:ascii="Cambria" w:hAnsi="Cambria"/>
          <w:b/>
          <w:bCs/>
        </w:rPr>
      </w:pPr>
    </w:p>
    <w:p w14:paraId="7205F448" w14:textId="69796DE8" w:rsidR="00BA0F01" w:rsidRPr="00B23981" w:rsidRDefault="00BA0F01" w:rsidP="00D27327">
      <w:pPr>
        <w:spacing w:line="276" w:lineRule="auto"/>
        <w:rPr>
          <w:rFonts w:ascii="Cambria" w:hAnsi="Cambria"/>
          <w:b/>
          <w:bCs/>
        </w:rPr>
      </w:pPr>
    </w:p>
    <w:p w14:paraId="727A51F1" w14:textId="59A683A2" w:rsidR="00BA0F01" w:rsidRPr="00B23981" w:rsidRDefault="00BA0F01" w:rsidP="00D27327">
      <w:pPr>
        <w:spacing w:line="276" w:lineRule="auto"/>
        <w:rPr>
          <w:rFonts w:ascii="Cambria" w:hAnsi="Cambria"/>
          <w:b/>
          <w:bCs/>
        </w:rPr>
      </w:pPr>
    </w:p>
    <w:p w14:paraId="6414CC12" w14:textId="0CE5AFCD" w:rsidR="00BA0F01" w:rsidRPr="00B23981" w:rsidRDefault="00BA0F01" w:rsidP="00D27327">
      <w:pPr>
        <w:spacing w:line="276" w:lineRule="auto"/>
        <w:rPr>
          <w:rFonts w:ascii="Cambria" w:hAnsi="Cambria"/>
          <w:b/>
          <w:bCs/>
        </w:rPr>
      </w:pPr>
    </w:p>
    <w:p w14:paraId="0819F28C" w14:textId="77777777" w:rsidR="00BA0F01" w:rsidRPr="00B23981" w:rsidRDefault="00BA0F01" w:rsidP="00D27327">
      <w:pPr>
        <w:spacing w:line="276" w:lineRule="auto"/>
        <w:rPr>
          <w:rFonts w:ascii="Cambria" w:hAnsi="Cambria"/>
          <w:b/>
          <w:bCs/>
        </w:rPr>
      </w:pPr>
    </w:p>
    <w:p w14:paraId="268C3A44" w14:textId="6CA3FD4B" w:rsidR="007E5247" w:rsidRPr="00B23981" w:rsidRDefault="007E5247" w:rsidP="00D27327">
      <w:pPr>
        <w:spacing w:line="276" w:lineRule="auto"/>
        <w:rPr>
          <w:rFonts w:ascii="Cambria" w:hAnsi="Cambria"/>
          <w:b/>
          <w:bCs/>
        </w:rPr>
      </w:pPr>
    </w:p>
    <w:p w14:paraId="6A392818" w14:textId="2DC418AE" w:rsidR="007E5247" w:rsidRPr="00B23981" w:rsidRDefault="007E5247" w:rsidP="00D27327">
      <w:pPr>
        <w:spacing w:line="276" w:lineRule="auto"/>
        <w:rPr>
          <w:rFonts w:ascii="Cambria" w:hAnsi="Cambria"/>
          <w:b/>
          <w:bCs/>
        </w:rPr>
      </w:pPr>
    </w:p>
    <w:p w14:paraId="56F39DA2" w14:textId="5AF32232" w:rsidR="007E5247" w:rsidRPr="00B23981" w:rsidRDefault="007E5247" w:rsidP="00D27327">
      <w:pPr>
        <w:spacing w:line="276" w:lineRule="auto"/>
        <w:rPr>
          <w:rFonts w:ascii="Cambria" w:hAnsi="Cambria"/>
          <w:b/>
          <w:bCs/>
        </w:rPr>
      </w:pPr>
    </w:p>
    <w:p w14:paraId="7492FFC7" w14:textId="77777777" w:rsidR="007E5247" w:rsidRPr="00B23981" w:rsidRDefault="007E5247" w:rsidP="00D27327">
      <w:pPr>
        <w:spacing w:line="276" w:lineRule="auto"/>
        <w:rPr>
          <w:rFonts w:ascii="Cambria" w:hAnsi="Cambria"/>
          <w:b/>
          <w:bCs/>
        </w:rPr>
      </w:pPr>
    </w:p>
    <w:p w14:paraId="3BB08E56" w14:textId="77777777" w:rsidR="00143065" w:rsidRPr="00B23981" w:rsidRDefault="00143065" w:rsidP="00D27327">
      <w:pPr>
        <w:spacing w:line="276" w:lineRule="auto"/>
        <w:rPr>
          <w:rFonts w:ascii="Cambria" w:hAnsi="Cambria"/>
          <w:b/>
          <w:bCs/>
        </w:rPr>
      </w:pPr>
    </w:p>
    <w:p w14:paraId="7F514D3C" w14:textId="7DDB3B8C" w:rsidR="00143065" w:rsidRPr="00B23981" w:rsidRDefault="00143065" w:rsidP="007E5247">
      <w:pPr>
        <w:spacing w:line="276" w:lineRule="auto"/>
        <w:ind w:firstLine="708"/>
        <w:jc w:val="center"/>
        <w:rPr>
          <w:rFonts w:ascii="Cambria" w:hAnsi="Cambria"/>
          <w:b/>
          <w:bCs/>
        </w:rPr>
      </w:pPr>
      <w:r w:rsidRPr="00B23981">
        <w:rPr>
          <w:rFonts w:ascii="Cambria" w:hAnsi="Cambria"/>
          <w:b/>
          <w:bCs/>
        </w:rPr>
        <w:t>Budapest University of Technology and Economics</w:t>
      </w:r>
    </w:p>
    <w:p w14:paraId="34C546D8" w14:textId="1D8E063E" w:rsidR="001A38A6" w:rsidRPr="00B23981" w:rsidRDefault="00143065" w:rsidP="007C38A2">
      <w:pPr>
        <w:spacing w:line="276" w:lineRule="auto"/>
        <w:ind w:firstLine="708"/>
        <w:jc w:val="center"/>
        <w:rPr>
          <w:rFonts w:ascii="Cambria" w:hAnsi="Cambria"/>
          <w:b/>
          <w:bCs/>
        </w:rPr>
      </w:pPr>
      <w:r w:rsidRPr="00B23981">
        <w:rPr>
          <w:rFonts w:ascii="Cambria" w:hAnsi="Cambria"/>
          <w:b/>
          <w:bCs/>
        </w:rPr>
        <w:t>2022</w:t>
      </w:r>
      <w:r w:rsidRPr="00B23981">
        <w:rPr>
          <w:rFonts w:ascii="Cambria" w:hAnsi="Cambria"/>
        </w:rPr>
        <w:br w:type="page"/>
      </w:r>
    </w:p>
    <w:p w14:paraId="285B7ABF" w14:textId="766C6DC7" w:rsidR="00E63DAF" w:rsidRPr="00B23981" w:rsidRDefault="00E63DAF" w:rsidP="00E63DAF">
      <w:pPr>
        <w:pStyle w:val="Heading1"/>
        <w:rPr>
          <w:rFonts w:ascii="Cambria" w:hAnsi="Cambria"/>
        </w:rPr>
      </w:pPr>
      <w:r w:rsidRPr="00B23981">
        <w:rPr>
          <w:rFonts w:ascii="Cambria" w:hAnsi="Cambria"/>
        </w:rPr>
        <w:lastRenderedPageBreak/>
        <w:t>Task 01: Study the LabVIEW environment and the items of the template project!</w:t>
      </w:r>
    </w:p>
    <w:p w14:paraId="38BC50BF" w14:textId="5E72FF63" w:rsidR="00E63DAF" w:rsidRPr="00B23981" w:rsidRDefault="00371499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 xml:space="preserve">We have investigate the LabView environment and the project template, we will implement everything on the </w:t>
      </w:r>
      <w:r w:rsidR="00670F4D">
        <w:rPr>
          <w:rFonts w:ascii="Cambria" w:hAnsi="Cambria"/>
          <w:lang w:eastAsia="en-US" w:bidi="en-US"/>
        </w:rPr>
        <w:t>“Starter Kit RT Host” VI. We have a project navigator where we can go around the project elements, connect and disconnect from the robot.</w:t>
      </w:r>
    </w:p>
    <w:p w14:paraId="73F76B50" w14:textId="1D963983" w:rsidR="00E63DAF" w:rsidRPr="00B23981" w:rsidRDefault="00E63DAF" w:rsidP="00E63DAF">
      <w:pPr>
        <w:pStyle w:val="Heading1"/>
        <w:rPr>
          <w:rFonts w:ascii="Cambria" w:hAnsi="Cambria"/>
        </w:rPr>
      </w:pPr>
      <w:r w:rsidRPr="00B23981">
        <w:rPr>
          <w:rFonts w:ascii="Cambria" w:hAnsi="Cambria"/>
        </w:rPr>
        <w:t>Task 02: Implement the algorithm (4.8)-(4.10) and deploy it to the robot!</w:t>
      </w:r>
    </w:p>
    <w:p w14:paraId="4C73925C" w14:textId="3B7D1F1E" w:rsidR="00254A87" w:rsidRDefault="00B23981" w:rsidP="00E63DAF">
      <w:pPr>
        <w:rPr>
          <w:rFonts w:ascii="Cambria" w:hAnsi="Cambria"/>
          <w:lang w:eastAsia="en-US" w:bidi="en-US"/>
        </w:rPr>
      </w:pPr>
      <w:r w:rsidRPr="00B23981">
        <w:rPr>
          <w:rFonts w:ascii="Cambria" w:hAnsi="Cambria"/>
          <w:lang w:eastAsia="en-US" w:bidi="en-US"/>
        </w:rPr>
        <w:t>This task we implemented a reckoning al</w:t>
      </w:r>
      <w:r>
        <w:rPr>
          <w:rFonts w:ascii="Cambria" w:hAnsi="Cambria"/>
          <w:lang w:eastAsia="en-US" w:bidi="en-US"/>
        </w:rPr>
        <w:t xml:space="preserve">gorithm </w:t>
      </w:r>
      <w:r w:rsidR="001753E0">
        <w:rPr>
          <w:rFonts w:ascii="Cambria" w:hAnsi="Cambria"/>
          <w:lang w:eastAsia="en-US" w:bidi="en-US"/>
        </w:rPr>
        <w:t>(3 equation</w:t>
      </w:r>
      <w:r w:rsidR="006C658B">
        <w:rPr>
          <w:rFonts w:ascii="Cambria" w:hAnsi="Cambria"/>
          <w:lang w:eastAsia="en-US" w:bidi="en-US"/>
        </w:rPr>
        <w:t>s</w:t>
      </w:r>
      <w:r w:rsidR="001753E0">
        <w:rPr>
          <w:rFonts w:ascii="Cambria" w:hAnsi="Cambria"/>
          <w:lang w:eastAsia="en-US" w:bidi="en-US"/>
        </w:rPr>
        <w:t>: 4.8 to 4.10</w:t>
      </w:r>
      <w:r w:rsidR="006C658B">
        <w:rPr>
          <w:rFonts w:ascii="Cambria" w:hAnsi="Cambria"/>
          <w:lang w:eastAsia="en-US" w:bidi="en-US"/>
        </w:rPr>
        <w:t xml:space="preserve"> as shown below</w:t>
      </w:r>
      <w:r w:rsidR="001753E0">
        <w:rPr>
          <w:rFonts w:ascii="Cambria" w:hAnsi="Cambria"/>
          <w:lang w:eastAsia="en-US" w:bidi="en-US"/>
        </w:rPr>
        <w:t>)</w:t>
      </w:r>
    </w:p>
    <w:p w14:paraId="50AEBB45" w14:textId="08C2B74E" w:rsidR="00525B72" w:rsidRDefault="00254A87" w:rsidP="00E63DAF">
      <w:pPr>
        <w:rPr>
          <w:rFonts w:ascii="Cambria" w:hAnsi="Cambria"/>
          <w:lang w:eastAsia="en-US" w:bidi="en-US"/>
        </w:rPr>
      </w:pPr>
      <w:r>
        <w:rPr>
          <w:noProof/>
        </w:rPr>
        <w:drawing>
          <wp:inline distT="0" distB="0" distL="0" distR="0" wp14:anchorId="0B7D6765" wp14:editId="34E2CA54">
            <wp:extent cx="3538847" cy="989157"/>
            <wp:effectExtent l="0" t="0" r="5080" b="1905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428" cy="9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E3AF" w14:textId="77777777" w:rsidR="00254A87" w:rsidRDefault="00254A87" w:rsidP="00E63DAF">
      <w:pPr>
        <w:rPr>
          <w:rFonts w:ascii="Cambria" w:hAnsi="Cambria"/>
          <w:lang w:eastAsia="en-US" w:bidi="en-US"/>
        </w:rPr>
      </w:pPr>
    </w:p>
    <w:p w14:paraId="6D1F98B0" w14:textId="5EEA36EA" w:rsidR="00E63DAF" w:rsidRDefault="006C658B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Here is an implementation on LabView</w:t>
      </w:r>
      <w:r w:rsidR="00B23981">
        <w:rPr>
          <w:rFonts w:ascii="Cambria" w:hAnsi="Cambria"/>
          <w:lang w:eastAsia="en-US" w:bidi="en-US"/>
        </w:rPr>
        <w:t>:</w:t>
      </w:r>
    </w:p>
    <w:p w14:paraId="5A499655" w14:textId="77777777" w:rsidR="00DB220B" w:rsidRDefault="00DB220B" w:rsidP="00E63DAF">
      <w:pPr>
        <w:rPr>
          <w:rFonts w:ascii="Cambria" w:hAnsi="Cambria"/>
          <w:lang w:eastAsia="en-US" w:bidi="en-US"/>
        </w:rPr>
      </w:pPr>
    </w:p>
    <w:p w14:paraId="76A76B45" w14:textId="54E71C39" w:rsidR="009373B7" w:rsidRDefault="00E156FA" w:rsidP="00E63DAF">
      <w:pPr>
        <w:rPr>
          <w:rFonts w:ascii="Cambria" w:hAnsi="Cambria"/>
          <w:lang w:eastAsia="en-US" w:bidi="en-US"/>
        </w:rPr>
      </w:pPr>
      <w:r>
        <w:rPr>
          <w:noProof/>
        </w:rPr>
        <w:drawing>
          <wp:inline distT="0" distB="0" distL="0" distR="0" wp14:anchorId="38A5D38B" wp14:editId="4C96DB86">
            <wp:extent cx="5486400" cy="2628265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5344" w14:textId="77777777" w:rsidR="00E156FA" w:rsidRDefault="00E156FA" w:rsidP="00E63DAF">
      <w:pPr>
        <w:rPr>
          <w:rFonts w:ascii="Cambria" w:hAnsi="Cambria"/>
          <w:lang w:eastAsia="en-US" w:bidi="en-US"/>
        </w:rPr>
      </w:pPr>
    </w:p>
    <w:p w14:paraId="4D918543" w14:textId="505AF5FE" w:rsidR="00B23981" w:rsidRDefault="0054578F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After deployed into a robot and run we can see a</w:t>
      </w:r>
      <w:r w:rsidR="0027008B">
        <w:rPr>
          <w:rFonts w:ascii="Cambria" w:hAnsi="Cambria"/>
          <w:lang w:eastAsia="en-US" w:bidi="en-US"/>
        </w:rPr>
        <w:t>n estimation of the position (x</w:t>
      </w:r>
      <w:r w:rsidR="00B4041D">
        <w:rPr>
          <w:rFonts w:ascii="Cambria" w:hAnsi="Cambria"/>
          <w:lang w:eastAsia="en-US" w:bidi="en-US"/>
        </w:rPr>
        <w:t xml:space="preserve">, </w:t>
      </w:r>
      <w:r w:rsidR="0027008B">
        <w:rPr>
          <w:rFonts w:ascii="Cambria" w:hAnsi="Cambria"/>
          <w:lang w:eastAsia="en-US" w:bidi="en-US"/>
        </w:rPr>
        <w:t xml:space="preserve">y) and </w:t>
      </w:r>
      <w:r w:rsidR="00B4041D">
        <w:rPr>
          <w:rFonts w:ascii="Cambria" w:hAnsi="Cambria"/>
          <w:lang w:eastAsia="en-US" w:bidi="en-US"/>
        </w:rPr>
        <w:t>orientation (</w:t>
      </w:r>
      <m:oMath>
        <m:r>
          <w:rPr>
            <w:rFonts w:ascii="Cambria Math" w:hAnsi="Cambria Math"/>
            <w:lang w:eastAsia="en-US" w:bidi="en-US"/>
          </w:rPr>
          <m:t>θ</m:t>
        </m:r>
      </m:oMath>
      <w:r w:rsidR="00B4041D">
        <w:rPr>
          <w:rFonts w:ascii="Cambria" w:hAnsi="Cambria"/>
          <w:lang w:eastAsia="en-US" w:bidi="en-US"/>
        </w:rPr>
        <w:t>)</w:t>
      </w:r>
      <w:r w:rsidR="009373B7">
        <w:rPr>
          <w:rFonts w:ascii="Cambria" w:hAnsi="Cambria"/>
          <w:lang w:eastAsia="en-US" w:bidi="en-US"/>
        </w:rPr>
        <w:t xml:space="preserve"> as below:</w:t>
      </w:r>
    </w:p>
    <w:p w14:paraId="4C9BE498" w14:textId="77777777" w:rsidR="00525B72" w:rsidRDefault="00525B72" w:rsidP="00E63DAF">
      <w:pPr>
        <w:rPr>
          <w:rFonts w:ascii="Cambria" w:hAnsi="Cambria"/>
          <w:lang w:eastAsia="en-US" w:bidi="en-US"/>
        </w:rPr>
      </w:pPr>
    </w:p>
    <w:p w14:paraId="2E996C48" w14:textId="1937CE89" w:rsidR="00B23981" w:rsidRPr="00B23981" w:rsidRDefault="006C658B" w:rsidP="00525B72">
      <w:pPr>
        <w:jc w:val="center"/>
        <w:rPr>
          <w:rFonts w:ascii="Cambria" w:hAnsi="Cambria"/>
          <w:lang w:eastAsia="en-US" w:bidi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FB0AF4" wp14:editId="703C9446">
                <wp:simplePos x="0" y="0"/>
                <wp:positionH relativeFrom="column">
                  <wp:posOffset>4013421</wp:posOffset>
                </wp:positionH>
                <wp:positionV relativeFrom="paragraph">
                  <wp:posOffset>1498821</wp:posOffset>
                </wp:positionV>
                <wp:extent cx="938005" cy="830911"/>
                <wp:effectExtent l="19050" t="19050" r="1460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005" cy="830911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A81AD3" id="Rectangle 5" o:spid="_x0000_s1026" style="position:absolute;margin-left:316pt;margin-top:118pt;width:73.85pt;height:65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ktLWQIAAAcFAAAOAAAAZHJzL2Uyb0RvYy54bWysVN9P2zAQfp+0/8Hy+0hSKJSqKapATJMQ&#10;VMDEs+vYNJrj885u0+6v39lN0471adqLc+f7/fm7TG42jWFrhb4GW/LiLOdMWQlVbd9L/v31/suI&#10;Mx+ErYQBq0q+VZ7fTD9/mrRurAawBFMpZJTE+nHrSr4MwY2zzMulaoQ/A6csGTVgIwKp+J5VKFrK&#10;3phskOeXWQtYOQSpvKfbu52RT1N+rZUMT1p7FZgpOfUW0onpXMQzm07E+B2FW9aya0P8QxeNqC0V&#10;7VPdiSDYCuu/UjW1RPCgw5mEJgOta6nSDDRNkX+Y5mUpnEqzEDje9TD5/5dWPq5f3BwJhtb5sScx&#10;TrHR2MQv9cc2CaxtD5baBCbp8vp8lOdDziSZRuf5dVFEMLNDsEMfvipoWBRKjvQWCSKxfvBh57p3&#10;ibUs3NfGpPcwlrUlH4yGV8OU89BaksLWqBhh7LPSrK6omUHKnFijbg2ytaD3FlIqGy67tpJ3DNNU&#10;pg8sTgWasJ+l841hKrGpD8xPBf5ZsY9IVcGGPripLeCpBNWPvvLOnxA9mjmKC6i2c2QIOy57J+9r&#10;AvhB+DAXSOQlmtNChic6tAECEjqJsyXgr1P30Z84RVbOWlqGkvufK4GKM/PNEtuui4uLuD1JuRhe&#10;DUjBY8vi2GJXzS0Q/gWtvpNJjP7B7EWN0LzR3s5iVTIJK6l2yWXAvXIbdktKmy/VbJbcaGOcCA/2&#10;xcmYPKIaCfS6eRPoOpYFoucj7BdHjD+QbecbIy3MVgF0nZh4wLXDm7Ytcbn7M8R1PtaT1+H/Nf0N&#10;AAD//wMAUEsDBBQABgAIAAAAIQBLwVtz4gAAAAsBAAAPAAAAZHJzL2Rvd25yZXYueG1sTI/NTsMw&#10;EITvSLyDtUjcqEMiOSRkUyF+LqAipfTQoxubOGpsR7HTBp6e5QS3Wc1o9ptqvdiBnfQUeu8QblcJ&#10;MO1ar3rXIew+Xm7ugIUonZKDdxrhSwdY15cXlSyVP7tGn7axY1TiQikRTIxjyXlojbYyrPyoHXmf&#10;frIy0jl1XE3yTOV24GmSCG5l7+iDkaN+NLo9bmeL8PQqTDE372+7fXd83jSbfN9+54jXV8vDPbCo&#10;l/gXhl98QoeamA5+diqwAUFkKW2JCGkmSFAiz4sc2AEhE6IAXlf8/4b6BwAA//8DAFBLAQItABQA&#10;BgAIAAAAIQC2gziS/gAAAOEBAAATAAAAAAAAAAAAAAAAAAAAAABbQ29udGVudF9UeXBlc10ueG1s&#10;UEsBAi0AFAAGAAgAAAAhADj9If/WAAAAlAEAAAsAAAAAAAAAAAAAAAAALwEAAF9yZWxzLy5yZWxz&#10;UEsBAi0AFAAGAAgAAAAhAD2GS0tZAgAABwUAAA4AAAAAAAAAAAAAAAAALgIAAGRycy9lMm9Eb2Mu&#10;eG1sUEsBAi0AFAAGAAgAAAAhAEvBW3PiAAAACwEAAA8AAAAAAAAAAAAAAAAAswQAAGRycy9kb3du&#10;cmV2LnhtbFBLBQYAAAAABAAEAPMAAADCBQAAAAA=&#10;" filled="f" strokecolor="#70ad47 [3209]" strokeweight="2.25pt"/>
            </w:pict>
          </mc:Fallback>
        </mc:AlternateContent>
      </w:r>
      <w:r w:rsidR="00B23981">
        <w:rPr>
          <w:noProof/>
          <w:lang w:eastAsia="en-GB"/>
        </w:rPr>
        <w:drawing>
          <wp:inline distT="0" distB="0" distL="0" distR="0" wp14:anchorId="62895E30" wp14:editId="5AF050DC">
            <wp:extent cx="4613563" cy="3059182"/>
            <wp:effectExtent l="0" t="0" r="0" b="8255"/>
            <wp:docPr id="1" name="Kép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1653" cy="30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0ABA" w14:textId="77777777" w:rsidR="00E10D48" w:rsidRDefault="00E10D48">
      <w:pPr>
        <w:rPr>
          <w:rFonts w:ascii="Cambria" w:eastAsiaTheme="minorEastAsia" w:hAnsi="Cambria" w:cstheme="minorBidi"/>
          <w:b/>
          <w:bCs/>
          <w:caps/>
          <w:color w:val="FFFFFF" w:themeColor="background1"/>
          <w:spacing w:val="15"/>
          <w:sz w:val="22"/>
          <w:szCs w:val="22"/>
          <w:lang w:eastAsia="en-US" w:bidi="en-US"/>
        </w:rPr>
      </w:pPr>
      <w:r>
        <w:rPr>
          <w:rFonts w:ascii="Cambria" w:hAnsi="Cambria"/>
        </w:rPr>
        <w:br w:type="page"/>
      </w:r>
    </w:p>
    <w:p w14:paraId="23880B0B" w14:textId="68826F80" w:rsidR="00E10D48" w:rsidRDefault="00E63DAF" w:rsidP="00134503">
      <w:pPr>
        <w:pStyle w:val="Heading1"/>
        <w:rPr>
          <w:rFonts w:ascii="Cambria" w:hAnsi="Cambria"/>
        </w:rPr>
      </w:pPr>
      <w:r w:rsidRPr="00B23981">
        <w:rPr>
          <w:rFonts w:ascii="Cambria" w:hAnsi="Cambria"/>
        </w:rPr>
        <w:lastRenderedPageBreak/>
        <w:t>task 03: Measure the error of the position and orientation estimates obtained using dead reckoning after a motion sequence.</w:t>
      </w:r>
    </w:p>
    <w:p w14:paraId="06EF633F" w14:textId="14769E19" w:rsidR="00E63DAF" w:rsidRDefault="003A511E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For</w:t>
      </w:r>
      <w:r w:rsidR="00E10D48">
        <w:rPr>
          <w:rFonts w:ascii="Cambria" w:hAnsi="Cambria"/>
          <w:lang w:eastAsia="en-US" w:bidi="en-US"/>
        </w:rPr>
        <w:t xml:space="preserve"> error measurement we compare the estimated value that we got form reckoning algorithm with the measured value from the digital compass. Here we </w:t>
      </w:r>
      <w:r w:rsidR="00717F06">
        <w:rPr>
          <w:rFonts w:ascii="Cambria" w:hAnsi="Cambria"/>
          <w:lang w:eastAsia="en-US" w:bidi="en-US"/>
        </w:rPr>
        <w:t>show the implementation of error of orientation</w:t>
      </w:r>
      <w:r w:rsidR="00C53A84">
        <w:rPr>
          <w:rFonts w:ascii="Cambria" w:hAnsi="Cambria"/>
          <w:lang w:eastAsia="en-US" w:bidi="en-US"/>
        </w:rPr>
        <w:t xml:space="preserve"> which also included in the previous task so here we will just show it again</w:t>
      </w:r>
      <w:r w:rsidR="00134503">
        <w:rPr>
          <w:rFonts w:ascii="Cambria" w:hAnsi="Cambria"/>
          <w:lang w:eastAsia="en-US" w:bidi="en-US"/>
        </w:rPr>
        <w:t xml:space="preserve"> with a highlight part of the measurement error</w:t>
      </w:r>
      <w:r w:rsidR="00717F06">
        <w:rPr>
          <w:rFonts w:ascii="Cambria" w:hAnsi="Cambria"/>
          <w:lang w:eastAsia="en-US" w:bidi="en-US"/>
        </w:rPr>
        <w:t>:</w:t>
      </w:r>
    </w:p>
    <w:p w14:paraId="32EDD147" w14:textId="77777777" w:rsidR="00134503" w:rsidRDefault="00134503" w:rsidP="00E63DAF">
      <w:pPr>
        <w:rPr>
          <w:rFonts w:ascii="Cambria" w:hAnsi="Cambria"/>
          <w:lang w:eastAsia="en-US" w:bidi="en-US"/>
        </w:rPr>
      </w:pPr>
    </w:p>
    <w:p w14:paraId="3FACFD43" w14:textId="187C9A77" w:rsidR="00717F06" w:rsidRDefault="00134503" w:rsidP="00E63DAF">
      <w:pPr>
        <w:rPr>
          <w:rFonts w:ascii="Cambria" w:hAnsi="Cambria"/>
          <w:lang w:eastAsia="en-US" w:bidi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55D88" wp14:editId="4786B154">
                <wp:simplePos x="0" y="0"/>
                <wp:positionH relativeFrom="column">
                  <wp:posOffset>514019</wp:posOffset>
                </wp:positionH>
                <wp:positionV relativeFrom="paragraph">
                  <wp:posOffset>1674027</wp:posOffset>
                </wp:positionV>
                <wp:extent cx="3357963" cy="837786"/>
                <wp:effectExtent l="19050" t="19050" r="13970" b="196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7963" cy="83778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B39BF" id="Rectangle 6" o:spid="_x0000_s1026" style="position:absolute;margin-left:40.45pt;margin-top:131.8pt;width:264.4pt;height:6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xhYWgIAAAgFAAAOAAAAZHJzL2Uyb0RvYy54bWysVEtvGjEQvlfqf7B8b5ZHeARliVCiVJVQ&#10;gkKqnI3XDqt6Pe7YsNBf37FZFppyqnrxznjen7/Z27tdZdhWoS/B5rx71eFMWQlFad9z/v318cuY&#10;Mx+ELYQBq3K+V57fTT9/uq3dRPVgDaZQyCiJ9ZPa5XwdgptkmZdrVQl/BU5ZMmrASgRS8T0rUNSU&#10;vTJZr9MZZjVg4RCk8p5uHw5GPk35tVYyPGvtVWAm59RbSCemcxXPbHorJu8o3LqUTRviH7qoRGmp&#10;aJvqQQTBNlj+laoqJYIHHa4kVBloXUqVZqBpup0P0yzXwqk0C4HjXQuT/39p5dN26RZIMNTOTzyJ&#10;cYqdxip+qT+2S2DtW7DULjBJl/3+YHQz7HMmyTbuj0bjYUQzO0U79OGrgopFIedIj5EwEtu5DwfX&#10;o0ssZuGxNCY9iLGsznlvPBgNUs5Tb0kKe6NihLEvSrOyoG56KXOijbo3yLaCHlxIqWw4tpW8Y5im&#10;Mm1g91KgCd1mlsY3hqlEpzawcynwz4ptRKoKNrTBVWkBLyUofrSVD/6E6NnMUVxBsV8gQziQ2Tv5&#10;WBLAc+HDQiCxl3hOGxme6dAGCEhoJM7WgL8u3Ud/IhVZOatpG3Luf24EKs7MN0t0u+leX8f1Scr1&#10;YNQjBc8tq3OL3VT3QPh3afedTGL0D+YoaoTqjRZ3FquSSVhJtXMuAx6V+3DYUlp9qWaz5EYr40SY&#10;26WTMXlENRLodfcm0DUsC8TPJzhujph8INvBN0ZamG0C6DIx8YRrgzetW+Jy82uI+3yuJ6/TD2z6&#10;GwAA//8DAFBLAwQUAAYACAAAACEAjYoqJuMAAAAKAQAADwAAAGRycy9kb3ducmV2LnhtbEyPy07D&#10;MBBF90j8gzVI7KhNqyZNyKRCPDagIqV00aUbmzhqPI5ipw18Pe4KlqN7dO+ZYj3Zjp304FtHCPcz&#10;AUxT7VRLDcLu8/VuBcwHSUp2jjTCt/awLq+vCpkrd6ZKn7ahYbGEfC4RTAh9zrmvjbbSz1yvKWZf&#10;brAyxHNouBrkOZbbjs+FSLiVLcUFI3v9ZHR93I4W4fktMdlYfbzv9s3xZVNt0n39kyLe3kyPD8CC&#10;nsIfDBf9qA5ldDq4kZRnHcJKZJFEmCeLBFgEEpGlwA4Ii2y5BF4W/P8L5S8AAAD//wMAUEsBAi0A&#10;FAAGAAgAAAAhALaDOJL+AAAA4QEAABMAAAAAAAAAAAAAAAAAAAAAAFtDb250ZW50X1R5cGVzXS54&#10;bWxQSwECLQAUAAYACAAAACEAOP0h/9YAAACUAQAACwAAAAAAAAAAAAAAAAAvAQAAX3JlbHMvLnJl&#10;bHNQSwECLQAUAAYACAAAACEAax8YWFoCAAAIBQAADgAAAAAAAAAAAAAAAAAuAgAAZHJzL2Uyb0Rv&#10;Yy54bWxQSwECLQAUAAYACAAAACEAjYoqJuMAAAAKAQAADwAAAAAAAAAAAAAAAAC0BAAAZHJzL2Rv&#10;d25yZXYueG1sUEsFBgAAAAAEAAQA8wAAAMQFAAAAAA==&#10;" filled="f" strokecolor="#70ad47 [3209]" strokeweight="2.25pt"/>
            </w:pict>
          </mc:Fallback>
        </mc:AlternateContent>
      </w:r>
      <w:r w:rsidR="00C53A84">
        <w:rPr>
          <w:noProof/>
        </w:rPr>
        <w:drawing>
          <wp:inline distT="0" distB="0" distL="0" distR="0" wp14:anchorId="4FFBDC73" wp14:editId="1E07810D">
            <wp:extent cx="5486400" cy="26282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6E9" w14:textId="403310AC" w:rsidR="00DB220B" w:rsidRDefault="009A7943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We created an indicator for the orientation error which we can continuously monitor from the front panel</w:t>
      </w:r>
      <w:r w:rsidR="003A511E">
        <w:rPr>
          <w:rFonts w:ascii="Cambria" w:hAnsi="Cambria"/>
          <w:lang w:eastAsia="en-US" w:bidi="en-US"/>
        </w:rPr>
        <w:t xml:space="preserve"> (we skipped the position error due to instruction from the lab instructor)</w:t>
      </w:r>
      <w:r>
        <w:rPr>
          <w:rFonts w:ascii="Cambria" w:hAnsi="Cambria"/>
          <w:lang w:eastAsia="en-US" w:bidi="en-US"/>
        </w:rPr>
        <w:t>:</w:t>
      </w:r>
    </w:p>
    <w:p w14:paraId="37679E03" w14:textId="4F48A1D5" w:rsidR="009A7943" w:rsidRPr="00B23981" w:rsidRDefault="002B20A3" w:rsidP="00E63DAF">
      <w:pPr>
        <w:rPr>
          <w:rFonts w:ascii="Cambria" w:hAnsi="Cambria"/>
          <w:lang w:eastAsia="en-US" w:bidi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7054B" wp14:editId="0DC70061">
                <wp:simplePos x="0" y="0"/>
                <wp:positionH relativeFrom="column">
                  <wp:posOffset>3810663</wp:posOffset>
                </wp:positionH>
                <wp:positionV relativeFrom="paragraph">
                  <wp:posOffset>1752020</wp:posOffset>
                </wp:positionV>
                <wp:extent cx="1467485" cy="835743"/>
                <wp:effectExtent l="19050" t="19050" r="18415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485" cy="835743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15CE9" id="Rectangle 8" o:spid="_x0000_s1026" style="position:absolute;margin-left:300.05pt;margin-top:137.95pt;width:115.55pt;height:6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U43XAIAAAgFAAAOAAAAZHJzL2Uyb0RvYy54bWysVE1v2zAMvQ/YfxB0Xx2n+VpQpwhadBgQ&#10;tMHSoWdVlhpjsqhRSpzs149SHCfrchp2kSmRj6SeHn1zu6sN2yr0FdiC51c9zpSVUFb2reDfnx8+&#10;TTjzQdhSGLCq4Hvl+e3s44ebxk1VH9ZgSoWMklg/bVzB1yG4aZZ5uVa18FfglCWnBqxFoC2+ZSWK&#10;hrLXJuv3eqOsASwdglTe0+n9wclnKb/WSoYnrb0KzBScegtpxbS+xjWb3YjpGwq3rmTbhviHLmpR&#10;WSrapboXQbANVn+lqiuJ4EGHKwl1BlpXUqU70G3y3rvbrNbCqXQXIse7jib//9LKx+3KLZFoaJyf&#10;ejLjLXYa6/il/tgukbXvyFK7wCQd5oPReDAZcibJN7kejgfXkc3shHbowxcFNYtGwZEeI3Ektgsf&#10;DqHHkFjMwkNlTHoQY1lT8P5kOB6mnKfekhX2RkWEsd+UZlVJ3fRT5iQbdWeQbQU9uJBS2TBq20rR&#10;EaapTAfMLwFNyFtQGxthKsmpA/YuAf+s2CFSVbChA9eVBbyUoPzRVT7EE6Nnd47mK5T7JTKEg5i9&#10;kw8VEbwQPiwFknpJ5zSR4YkWbYCIhNbibA3469J5jCdRkZezhqah4P7nRqDizHy1JLfP+WAQxydt&#10;BsNxnzZ47nk999hNfQfEf06z72QyY3wwR1Mj1C80uPNYlVzCSqpdcBnwuLkLhyml0ZdqPk9hNDJO&#10;hIVdORmTR1ajgJ53LwJdq7JA+nyE4+SI6TuxHWIj0sJ8E0BXSYknXlu+adySlttfQ5zn832KOv3A&#10;Zr8BAAD//wMAUEsDBBQABgAIAAAAIQBmZ6Z55AAAAAsBAAAPAAAAZHJzL2Rvd25yZXYueG1sTI/L&#10;TsMwEEX3SPyDNUjsqJ1AkzbEqRCPTVGRUrro0k2GOGo8jmKnDf16zAqWo3t075l8NZmOnXBwrSUJ&#10;0UwAQ6ps3VIjYff5drcA5ryiWnWWUMI3OlgV11e5ymp7phJPW9+wUEIuUxK0933Guas0GuVmtkcK&#10;2ZcdjPLhHBpeD+ocyk3HYyESblRLYUGrHp81VsftaCS8rBO9HMuP992+Ob5uyk26ry6plLc309Mj&#10;MI+T/4PhVz+oQxGcDnak2rFOQiJEFFAJcTpfAgvE4j6KgR0kPIh0DrzI+f8fih8AAAD//wMAUEsB&#10;Ai0AFAAGAAgAAAAhALaDOJL+AAAA4QEAABMAAAAAAAAAAAAAAAAAAAAAAFtDb250ZW50X1R5cGVz&#10;XS54bWxQSwECLQAUAAYACAAAACEAOP0h/9YAAACUAQAACwAAAAAAAAAAAAAAAAAvAQAAX3JlbHMv&#10;LnJlbHNQSwECLQAUAAYACAAAACEALEFON1wCAAAIBQAADgAAAAAAAAAAAAAAAAAuAgAAZHJzL2Uy&#10;b0RvYy54bWxQSwECLQAUAAYACAAAACEAZmemeeQAAAALAQAADwAAAAAAAAAAAAAAAAC2BAAAZHJz&#10;L2Rvd25yZXYueG1sUEsFBgAAAAAEAAQA8wAAAMcFAAAAAA==&#10;" filled="f" strokecolor="#70ad47 [32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487827" wp14:editId="6D0CAAB3">
            <wp:extent cx="5486400" cy="3408045"/>
            <wp:effectExtent l="0" t="0" r="0" b="1905"/>
            <wp:docPr id="7" name="Picture 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42B1" w14:textId="3CAEB8E2" w:rsidR="00E63DAF" w:rsidRPr="00B23981" w:rsidRDefault="00E63DAF" w:rsidP="00E63DAF">
      <w:pPr>
        <w:pStyle w:val="Heading1"/>
        <w:rPr>
          <w:rFonts w:ascii="Cambria" w:hAnsi="Cambria"/>
        </w:rPr>
      </w:pPr>
      <w:r w:rsidRPr="00B23981">
        <w:rPr>
          <w:rFonts w:ascii="Cambria" w:hAnsi="Cambria"/>
        </w:rPr>
        <w:lastRenderedPageBreak/>
        <w:t>Task 04: Increase the diameter of one of the wheels, and measure again the error of position and orientation estimates.</w:t>
      </w:r>
    </w:p>
    <w:p w14:paraId="586F9B09" w14:textId="08C04B4C" w:rsidR="00E63DAF" w:rsidRPr="00B23981" w:rsidRDefault="00DB220B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We skipped this one due to the instruction of the lab instructor.</w:t>
      </w:r>
    </w:p>
    <w:p w14:paraId="0750C186" w14:textId="15F79770" w:rsidR="00E63DAF" w:rsidRPr="00B23981" w:rsidRDefault="00E63DAF" w:rsidP="00E63DAF">
      <w:pPr>
        <w:pStyle w:val="Heading1"/>
        <w:rPr>
          <w:rFonts w:ascii="Cambria" w:hAnsi="Cambria"/>
        </w:rPr>
      </w:pPr>
      <w:r w:rsidRPr="00B23981">
        <w:rPr>
          <w:rFonts w:ascii="Cambria" w:hAnsi="Cambria"/>
        </w:rPr>
        <w:t>Task 05: Implement and deploy the Kalman-filter for the estimation of the orientation and check if the filter can compensate the wheel diameter errors thanks to the digital compass</w:t>
      </w:r>
    </w:p>
    <w:p w14:paraId="1BA571B5" w14:textId="250F662B" w:rsidR="004E3C1C" w:rsidRDefault="008F20B9" w:rsidP="002F12CD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In this task we implemented a Kalman-filter</w:t>
      </w:r>
      <w:r w:rsidR="00837682">
        <w:rPr>
          <w:rFonts w:ascii="Cambria" w:hAnsi="Cambria"/>
          <w:lang w:eastAsia="en-US" w:bidi="en-US"/>
        </w:rPr>
        <w:t xml:space="preserve"> </w:t>
      </w:r>
      <w:r w:rsidR="006F3969">
        <w:rPr>
          <w:rFonts w:ascii="Cambria" w:hAnsi="Cambria"/>
          <w:lang w:eastAsia="en-US" w:bidi="en-US"/>
        </w:rPr>
        <w:t xml:space="preserve">following a </w:t>
      </w:r>
      <w:r w:rsidR="0036604D">
        <w:rPr>
          <w:rFonts w:ascii="Cambria" w:hAnsi="Cambria"/>
          <w:lang w:eastAsia="en-US" w:bidi="en-US"/>
        </w:rPr>
        <w:t>suggestion step</w:t>
      </w:r>
      <w:r w:rsidR="006F3969">
        <w:rPr>
          <w:rFonts w:ascii="Cambria" w:hAnsi="Cambria"/>
          <w:lang w:eastAsia="en-US" w:bidi="en-US"/>
        </w:rPr>
        <w:t xml:space="preserve"> in the lab guide</w:t>
      </w:r>
      <w:r w:rsidR="004E3C1C">
        <w:rPr>
          <w:rFonts w:ascii="Cambria" w:hAnsi="Cambria"/>
          <w:lang w:eastAsia="en-US" w:bidi="en-US"/>
        </w:rPr>
        <w:t>:</w:t>
      </w:r>
    </w:p>
    <w:tbl>
      <w:tblPr>
        <w:tblStyle w:val="TableGrid"/>
        <w:tblW w:w="0" w:type="auto"/>
        <w:tblInd w:w="1978" w:type="dxa"/>
        <w:tblLook w:val="04A0" w:firstRow="1" w:lastRow="0" w:firstColumn="1" w:lastColumn="0" w:noHBand="0" w:noVBand="1"/>
      </w:tblPr>
      <w:tblGrid>
        <w:gridCol w:w="805"/>
        <w:gridCol w:w="3870"/>
      </w:tblGrid>
      <w:tr w:rsidR="002F12CD" w14:paraId="61FF792D" w14:textId="77777777" w:rsidTr="002144AD">
        <w:tc>
          <w:tcPr>
            <w:tcW w:w="805" w:type="dxa"/>
            <w:shd w:val="clear" w:color="auto" w:fill="D0CECE" w:themeFill="background2" w:themeFillShade="E6"/>
          </w:tcPr>
          <w:p w14:paraId="2A8DBB16" w14:textId="60316CF4" w:rsidR="002F12CD" w:rsidRPr="003262B7" w:rsidRDefault="002F12CD" w:rsidP="002F12CD">
            <w:pPr>
              <w:jc w:val="center"/>
              <w:rPr>
                <w:rFonts w:ascii="Cambria" w:hAnsi="Cambria"/>
                <w:b/>
                <w:bCs/>
                <w:lang w:eastAsia="en-US" w:bidi="en-US"/>
              </w:rPr>
            </w:pPr>
            <w:r w:rsidRPr="003262B7">
              <w:rPr>
                <w:rFonts w:ascii="Cambria" w:hAnsi="Cambria"/>
                <w:b/>
                <w:bCs/>
                <w:lang w:eastAsia="en-US" w:bidi="en-US"/>
              </w:rPr>
              <w:t>Step:</w:t>
            </w:r>
          </w:p>
        </w:tc>
        <w:tc>
          <w:tcPr>
            <w:tcW w:w="3870" w:type="dxa"/>
            <w:shd w:val="clear" w:color="auto" w:fill="D0CECE" w:themeFill="background2" w:themeFillShade="E6"/>
          </w:tcPr>
          <w:p w14:paraId="1A4EF451" w14:textId="29453C92" w:rsidR="002F12CD" w:rsidRPr="003262B7" w:rsidRDefault="002F12CD" w:rsidP="002F12CD">
            <w:pPr>
              <w:jc w:val="center"/>
              <w:rPr>
                <w:rFonts w:ascii="Cambria" w:hAnsi="Cambria"/>
                <w:b/>
                <w:bCs/>
                <w:lang w:eastAsia="en-US" w:bidi="en-US"/>
              </w:rPr>
            </w:pPr>
            <w:r w:rsidRPr="003262B7">
              <w:rPr>
                <w:rFonts w:ascii="Cambria" w:hAnsi="Cambria"/>
                <w:b/>
                <w:bCs/>
                <w:lang w:eastAsia="en-US" w:bidi="en-US"/>
              </w:rPr>
              <w:t>Formula:</w:t>
            </w:r>
          </w:p>
        </w:tc>
      </w:tr>
      <w:tr w:rsidR="002F12CD" w14:paraId="2CB8E573" w14:textId="77777777" w:rsidTr="002144AD">
        <w:tc>
          <w:tcPr>
            <w:tcW w:w="805" w:type="dxa"/>
          </w:tcPr>
          <w:p w14:paraId="3BF68256" w14:textId="20F86ADD" w:rsidR="003262B7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1</w:t>
            </w:r>
          </w:p>
          <w:p w14:paraId="7528721B" w14:textId="2BAE5D23" w:rsidR="003262B7" w:rsidRDefault="003262B7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&amp;</w:t>
            </w:r>
          </w:p>
          <w:p w14:paraId="20D8A491" w14:textId="51D6E405" w:rsidR="002F12CD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2</w:t>
            </w:r>
          </w:p>
        </w:tc>
        <w:tc>
          <w:tcPr>
            <w:tcW w:w="3870" w:type="dxa"/>
          </w:tcPr>
          <w:p w14:paraId="322E13C3" w14:textId="6940301E" w:rsidR="002F12CD" w:rsidRDefault="002F12CD" w:rsidP="004E3C1C">
            <w:pPr>
              <w:rPr>
                <w:rFonts w:ascii="Cambria" w:hAnsi="Cambria"/>
                <w:lang w:eastAsia="en-US" w:bidi="en-US"/>
              </w:rPr>
            </w:pPr>
            <w:r>
              <w:rPr>
                <w:noProof/>
              </w:rPr>
              <w:drawing>
                <wp:inline distT="0" distB="0" distL="0" distR="0" wp14:anchorId="5E82DC38" wp14:editId="5D472AB5">
                  <wp:extent cx="1908171" cy="627697"/>
                  <wp:effectExtent l="0" t="0" r="0" b="1270"/>
                  <wp:docPr id="9" name="Picture 9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, letter&#10;&#10;Description automatically generated"/>
                          <pic:cNvPicPr/>
                        </pic:nvPicPr>
                        <pic:blipFill rotWithShape="1">
                          <a:blip r:embed="rId11"/>
                          <a:srcRect l="3239" t="3695" r="4014" b="79513"/>
                          <a:stretch/>
                        </pic:blipFill>
                        <pic:spPr bwMode="auto">
                          <a:xfrm>
                            <a:off x="0" y="0"/>
                            <a:ext cx="1918242" cy="631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2CD" w14:paraId="30C77541" w14:textId="77777777" w:rsidTr="002144AD">
        <w:tc>
          <w:tcPr>
            <w:tcW w:w="805" w:type="dxa"/>
          </w:tcPr>
          <w:p w14:paraId="4C473CCD" w14:textId="5C22CF7E" w:rsidR="002F12CD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3</w:t>
            </w:r>
          </w:p>
        </w:tc>
        <w:tc>
          <w:tcPr>
            <w:tcW w:w="3870" w:type="dxa"/>
          </w:tcPr>
          <w:p w14:paraId="63F45E03" w14:textId="280034E4" w:rsidR="002F12CD" w:rsidRDefault="002F12CD" w:rsidP="004E3C1C">
            <w:pPr>
              <w:rPr>
                <w:rFonts w:ascii="Cambria" w:hAnsi="Cambria"/>
                <w:lang w:eastAsia="en-US" w:bidi="en-US"/>
              </w:rPr>
            </w:pPr>
            <w:r>
              <w:rPr>
                <w:noProof/>
              </w:rPr>
              <w:drawing>
                <wp:inline distT="0" distB="0" distL="0" distR="0" wp14:anchorId="2AF9E66C" wp14:editId="50097DAC">
                  <wp:extent cx="1357313" cy="319087"/>
                  <wp:effectExtent l="0" t="0" r="0" b="5080"/>
                  <wp:docPr id="10" name="Picture 10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, letter&#10;&#10;Description automatically generated"/>
                          <pic:cNvPicPr/>
                        </pic:nvPicPr>
                        <pic:blipFill rotWithShape="1">
                          <a:blip r:embed="rId11"/>
                          <a:srcRect l="3238" t="36775" r="30750" b="54683"/>
                          <a:stretch/>
                        </pic:blipFill>
                        <pic:spPr bwMode="auto">
                          <a:xfrm>
                            <a:off x="0" y="0"/>
                            <a:ext cx="1365292" cy="32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2CD" w14:paraId="64442088" w14:textId="77777777" w:rsidTr="002144AD">
        <w:tc>
          <w:tcPr>
            <w:tcW w:w="805" w:type="dxa"/>
          </w:tcPr>
          <w:p w14:paraId="00854A56" w14:textId="77777777" w:rsidR="003262B7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4</w:t>
            </w:r>
          </w:p>
          <w:p w14:paraId="46D2D313" w14:textId="5B37CDC5" w:rsidR="003262B7" w:rsidRDefault="003262B7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&amp;</w:t>
            </w:r>
          </w:p>
          <w:p w14:paraId="6EEA021F" w14:textId="14817E31" w:rsidR="002F12CD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5</w:t>
            </w:r>
          </w:p>
        </w:tc>
        <w:tc>
          <w:tcPr>
            <w:tcW w:w="3870" w:type="dxa"/>
          </w:tcPr>
          <w:p w14:paraId="2260525B" w14:textId="05DC6AC1" w:rsidR="002F12CD" w:rsidRDefault="002F12CD" w:rsidP="004E3C1C">
            <w:pPr>
              <w:rPr>
                <w:rFonts w:ascii="Cambria" w:hAnsi="Cambria"/>
                <w:lang w:eastAsia="en-US" w:bidi="en-US"/>
              </w:rPr>
            </w:pPr>
            <w:r>
              <w:rPr>
                <w:noProof/>
              </w:rPr>
              <w:drawing>
                <wp:inline distT="0" distB="0" distL="0" distR="0" wp14:anchorId="73F824BC" wp14:editId="11A62A19">
                  <wp:extent cx="1356995" cy="609412"/>
                  <wp:effectExtent l="0" t="0" r="0" b="635"/>
                  <wp:docPr id="11" name="Picture 11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, letter&#10;&#10;Description automatically generated"/>
                          <pic:cNvPicPr/>
                        </pic:nvPicPr>
                        <pic:blipFill rotWithShape="1">
                          <a:blip r:embed="rId11"/>
                          <a:srcRect l="2312" t="50272" r="31771" b="33435"/>
                          <a:stretch/>
                        </pic:blipFill>
                        <pic:spPr bwMode="auto">
                          <a:xfrm>
                            <a:off x="0" y="0"/>
                            <a:ext cx="1363323" cy="61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2CD" w14:paraId="41D7E647" w14:textId="77777777" w:rsidTr="002144AD">
        <w:tc>
          <w:tcPr>
            <w:tcW w:w="805" w:type="dxa"/>
          </w:tcPr>
          <w:p w14:paraId="24A0F972" w14:textId="0F55E51D" w:rsidR="002F12CD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6</w:t>
            </w:r>
          </w:p>
        </w:tc>
        <w:tc>
          <w:tcPr>
            <w:tcW w:w="3870" w:type="dxa"/>
          </w:tcPr>
          <w:p w14:paraId="4E8E3D71" w14:textId="305B0CEA" w:rsidR="002F12CD" w:rsidRDefault="002F12CD" w:rsidP="004E3C1C">
            <w:pPr>
              <w:rPr>
                <w:rFonts w:ascii="Cambria" w:hAnsi="Cambria"/>
                <w:lang w:eastAsia="en-US" w:bidi="en-US"/>
              </w:rPr>
            </w:pPr>
            <w:r>
              <w:rPr>
                <w:noProof/>
              </w:rPr>
              <w:drawing>
                <wp:inline distT="0" distB="0" distL="0" distR="0" wp14:anchorId="300B3517" wp14:editId="39008328">
                  <wp:extent cx="1685925" cy="337820"/>
                  <wp:effectExtent l="0" t="0" r="9525" b="5080"/>
                  <wp:docPr id="12" name="Picture 1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, letter&#10;&#10;Description automatically generated"/>
                          <pic:cNvPicPr/>
                        </pic:nvPicPr>
                        <pic:blipFill rotWithShape="1">
                          <a:blip r:embed="rId11"/>
                          <a:srcRect l="2314" t="70878" r="15741" b="20084"/>
                          <a:stretch/>
                        </pic:blipFill>
                        <pic:spPr bwMode="auto">
                          <a:xfrm>
                            <a:off x="0" y="0"/>
                            <a:ext cx="1694838" cy="339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2CD" w14:paraId="6416859F" w14:textId="77777777" w:rsidTr="002144AD">
        <w:tc>
          <w:tcPr>
            <w:tcW w:w="805" w:type="dxa"/>
          </w:tcPr>
          <w:p w14:paraId="12A9FD8C" w14:textId="6D433F55" w:rsidR="002F12CD" w:rsidRDefault="002F12CD" w:rsidP="00D10795">
            <w:pPr>
              <w:jc w:val="center"/>
              <w:rPr>
                <w:rFonts w:ascii="Cambria" w:hAnsi="Cambria"/>
                <w:lang w:eastAsia="en-US" w:bidi="en-US"/>
              </w:rPr>
            </w:pPr>
            <w:r>
              <w:rPr>
                <w:rFonts w:ascii="Cambria" w:hAnsi="Cambria"/>
                <w:lang w:eastAsia="en-US" w:bidi="en-US"/>
              </w:rPr>
              <w:t>7</w:t>
            </w:r>
          </w:p>
        </w:tc>
        <w:tc>
          <w:tcPr>
            <w:tcW w:w="3870" w:type="dxa"/>
          </w:tcPr>
          <w:p w14:paraId="1E70AFD7" w14:textId="52A618A3" w:rsidR="002F12CD" w:rsidRDefault="002F12CD" w:rsidP="004E3C1C">
            <w:pPr>
              <w:rPr>
                <w:rFonts w:ascii="Cambria" w:hAnsi="Cambria"/>
                <w:lang w:eastAsia="en-US" w:bidi="en-US"/>
              </w:rPr>
            </w:pPr>
            <w:r>
              <w:rPr>
                <w:noProof/>
              </w:rPr>
              <w:drawing>
                <wp:inline distT="0" distB="0" distL="0" distR="0" wp14:anchorId="490C0666" wp14:editId="6D5E4115">
                  <wp:extent cx="1862138" cy="314325"/>
                  <wp:effectExtent l="0" t="0" r="5080" b="0"/>
                  <wp:docPr id="13" name="Picture 13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, letter&#10;&#10;Description automatically generated"/>
                          <pic:cNvPicPr/>
                        </pic:nvPicPr>
                        <pic:blipFill rotWithShape="1">
                          <a:blip r:embed="rId11"/>
                          <a:srcRect l="2543" t="84876" r="7016" b="6722"/>
                          <a:stretch/>
                        </pic:blipFill>
                        <pic:spPr bwMode="auto">
                          <a:xfrm>
                            <a:off x="0" y="0"/>
                            <a:ext cx="1870509" cy="315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01ED2" w14:textId="2C582BE0" w:rsidR="002F12CD" w:rsidRDefault="006D4388" w:rsidP="006D4388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t>In LabView, this is how we implemented it:</w:t>
      </w:r>
    </w:p>
    <w:p w14:paraId="5DA52666" w14:textId="2369C3C9" w:rsidR="00E8481E" w:rsidRDefault="00837682" w:rsidP="00E63DAF">
      <w:pPr>
        <w:rPr>
          <w:rFonts w:ascii="Cambria" w:hAnsi="Cambria"/>
          <w:lang w:eastAsia="en-US" w:bidi="en-US"/>
        </w:rPr>
      </w:pPr>
      <w:r>
        <w:rPr>
          <w:noProof/>
        </w:rPr>
        <w:drawing>
          <wp:inline distT="0" distB="0" distL="0" distR="0" wp14:anchorId="1E5C1863" wp14:editId="2D6C4FC0">
            <wp:extent cx="5486400" cy="3016250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C78B" w14:textId="606A2359" w:rsidR="00E8481E" w:rsidRDefault="00E8481E" w:rsidP="00E63DAF">
      <w:pPr>
        <w:rPr>
          <w:rFonts w:ascii="Cambria" w:hAnsi="Cambria"/>
          <w:lang w:eastAsia="en-US" w:bidi="en-US"/>
        </w:rPr>
      </w:pPr>
    </w:p>
    <w:p w14:paraId="62DAF10F" w14:textId="045EC397" w:rsidR="00E8481E" w:rsidRDefault="00E8481E" w:rsidP="00E63DAF">
      <w:pPr>
        <w:rPr>
          <w:rFonts w:ascii="Cambria" w:hAnsi="Cambria"/>
          <w:lang w:eastAsia="en-US" w:bidi="en-US"/>
        </w:rPr>
      </w:pPr>
    </w:p>
    <w:p w14:paraId="428223FD" w14:textId="15AB7A3A" w:rsidR="00E8481E" w:rsidRDefault="00E8481E" w:rsidP="00E63DAF">
      <w:pPr>
        <w:rPr>
          <w:rFonts w:ascii="Cambria" w:hAnsi="Cambria"/>
          <w:lang w:eastAsia="en-US" w:bidi="en-US"/>
        </w:rPr>
      </w:pPr>
    </w:p>
    <w:p w14:paraId="4F967014" w14:textId="02C98BD6" w:rsidR="00E8481E" w:rsidRDefault="00E8481E" w:rsidP="00E63DAF">
      <w:pPr>
        <w:rPr>
          <w:rFonts w:ascii="Cambria" w:hAnsi="Cambria"/>
          <w:lang w:eastAsia="en-US" w:bidi="en-US"/>
        </w:rPr>
      </w:pPr>
      <w:r>
        <w:rPr>
          <w:rFonts w:ascii="Cambria" w:hAnsi="Cambria"/>
          <w:lang w:eastAsia="en-US" w:bidi="en-US"/>
        </w:rPr>
        <w:lastRenderedPageBreak/>
        <w:t>An we created an indicator for these output in the front panel as well as shown in the green box below:</w:t>
      </w:r>
    </w:p>
    <w:p w14:paraId="65E9A795" w14:textId="104124C8" w:rsidR="00E63DAF" w:rsidRPr="00B23981" w:rsidRDefault="002463F9" w:rsidP="002B2AAE">
      <w:pPr>
        <w:rPr>
          <w:rFonts w:ascii="Cambria" w:hAnsi="Cambria"/>
          <w:lang w:eastAsia="en-US" w:bidi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4600B3" wp14:editId="0E86F0D4">
                <wp:simplePos x="0" y="0"/>
                <wp:positionH relativeFrom="column">
                  <wp:posOffset>4976813</wp:posOffset>
                </wp:positionH>
                <wp:positionV relativeFrom="paragraph">
                  <wp:posOffset>1537970</wp:posOffset>
                </wp:positionV>
                <wp:extent cx="386397" cy="571500"/>
                <wp:effectExtent l="19050" t="19050" r="1397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97" cy="5715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637CE" id="Rectangle 15" o:spid="_x0000_s1026" style="position:absolute;margin-left:391.9pt;margin-top:121.1pt;width:30.4pt;height: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ppXgIAAAcFAAAOAAAAZHJzL2Uyb0RvYy54bWysVE1vGjEQvVfqf7B8L8sSPhLEEqFEVJWi&#10;JEpS5Wy8dljV63HHhoX++o7NsqQpp6oXr+2ZNx/Pb3Z2vasN2yr0FdiC570+Z8pKKCv7VvDvL8sv&#10;l5z5IGwpDFhV8L3y/Hr++dOscVM1gDWYUiGjINZPG1fwdQhummVerlUtfA+csmTUgLUIdMS3rETR&#10;UPTaZIN+f5w1gKVDkMp7ur09GPk8xddayfCgtVeBmYJTbSGtmNZVXLP5TEzfULh1JdsyxD9UUYvK&#10;UtIu1K0Igm2w+itUXUkEDzr0JNQZaF1JlXqgbvL+h26e18Kp1AuR411Hk/9/YeX99tk9ItHQOD/1&#10;tI1d7DTW8Uv1sV0ia9+RpXaBSbq8uBxfXE04k2QaTfJRP5GZncAOffiqoGZxU3Ckt0gUie2dD5SQ&#10;XI8uMZeFZWVMeg9jWVPwweVoMooPlJ1KS7uwNyoijH1SmlUlFTNIkZNq1I1BthX03kJKZcM4hWi9&#10;I0xTmg6YnwOakLeg1jfCVFJTB+yfA/6ZsUOkrGBDB64rC3guQPmjy3zwP3Z/6Dm2v4Jy/4gM4aBl&#10;7+SyIoLvhA+PAkm8JHMayPBAizZAREK742wN+OvcffQnTZGVs4aGoeD+50ag4sx8s6S2q3w4jNOT&#10;DsPRZEAHfG9ZvbfYTX0DxH9Oo+9k2kb/YI5bjVC/0twuYlYyCSspd8FlwOPhJhyGlCZfqsUiudHE&#10;OBHu7LOTMXhkNQroZfcq0LUqCyTPezgOjph+ENvBNyItLDYBdJWUeOK15ZumLQm0/TPEcX5/Tl6n&#10;/9f8NwAAAP//AwBQSwMEFAAGAAgAAAAhAHUMB/fjAAAACwEAAA8AAABkcnMvZG93bnJldi54bWxM&#10;j81OwzAQhO9IvIO1SNyoQxIlIWRTIX4uoCKl9NCjG5s4aryOYqcNPD3mBMedHc18U60XM7CTmlxv&#10;CeF2FQFT1FrZU4ew+3i5KYA5L0iKwZJC+FIO1vXlRSVKac/UqNPWdyyEkCsFgvZ+LDl3rVZGuJUd&#10;FYXfp52M8OGcOi4ncQ7hZuBxFGXciJ5CgxajetSqPW5ng/D0mum7uXl/2+274/Om2eT79jtHvL5a&#10;Hu6BebX4PzP84gd0qAPTwc4kHRsQ8iIJ6B4hTuMYWHAUaZoBOyAkSVB4XfH/G+ofAAAA//8DAFBL&#10;AQItABQABgAIAAAAIQC2gziS/gAAAOEBAAATAAAAAAAAAAAAAAAAAAAAAABbQ29udGVudF9UeXBl&#10;c10ueG1sUEsBAi0AFAAGAAgAAAAhADj9If/WAAAAlAEAAAsAAAAAAAAAAAAAAAAALwEAAF9yZWxz&#10;Ly5yZWxzUEsBAi0AFAAGAAgAAAAhAJWkamleAgAABwUAAA4AAAAAAAAAAAAAAAAALgIAAGRycy9l&#10;Mm9Eb2MueG1sUEsBAi0AFAAGAAgAAAAhAHUMB/fjAAAACwEAAA8AAAAAAAAAAAAAAAAAuAQAAGRy&#10;cy9kb3ducmV2LnhtbFBLBQYAAAAABAAEAPMAAADIBQAAAAA=&#10;" filled="f" strokecolor="#70ad47 [32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8EFB746" wp14:editId="3B55E1DB">
            <wp:extent cx="5486400" cy="294132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DAF" w:rsidRPr="00B23981" w:rsidSect="0012000A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560B"/>
    <w:multiLevelType w:val="multilevel"/>
    <w:tmpl w:val="7A0CBD28"/>
    <w:lvl w:ilvl="0">
      <w:start w:val="1"/>
      <w:numFmt w:val="bullet"/>
      <w:lvlText w:val=""/>
      <w:lvlJc w:val="left"/>
      <w:pPr>
        <w:ind w:left="720"/>
      </w:pPr>
      <w:rPr>
        <w:rFonts w:ascii="Symbol" w:eastAsia="Symbol" w:hAnsi="Symbol" w:cs="Symbol"/>
        <w:lang w:val="en-US" w:eastAsia="en-US"/>
      </w:rPr>
    </w:lvl>
    <w:lvl w:ilvl="1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lang w:val="en-US" w:eastAsia="en-US"/>
      </w:rPr>
    </w:lvl>
    <w:lvl w:ilvl="2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  <w:lang w:val="en-US" w:eastAsia="en-US"/>
      </w:rPr>
    </w:lvl>
    <w:lvl w:ilvl="3">
      <w:start w:val="1"/>
      <w:numFmt w:val="bullet"/>
      <w:lvlText w:val=""/>
      <w:lvlJc w:val="left"/>
      <w:pPr>
        <w:ind w:left="2880"/>
      </w:pPr>
      <w:rPr>
        <w:rFonts w:ascii="Symbol" w:eastAsia="Symbol" w:hAnsi="Symbol" w:cs="Symbol"/>
        <w:lang w:val="en-US" w:eastAsia="en-US"/>
      </w:rPr>
    </w:lvl>
    <w:lvl w:ilvl="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lang w:val="en-US" w:eastAsia="en-US"/>
      </w:rPr>
    </w:lvl>
    <w:lvl w:ilvl="5">
      <w:start w:val="1"/>
      <w:numFmt w:val="bullet"/>
      <w:lvlText w:val=""/>
      <w:lvlJc w:val="left"/>
      <w:pPr>
        <w:ind w:left="4320"/>
      </w:pPr>
      <w:rPr>
        <w:rFonts w:ascii="Wingdings" w:eastAsia="Wingdings" w:hAnsi="Wingdings" w:cs="Wingdings"/>
        <w:lang w:val="en-US" w:eastAsia="en-US"/>
      </w:rPr>
    </w:lvl>
    <w:lvl w:ilvl="6">
      <w:start w:val="1"/>
      <w:numFmt w:val="bullet"/>
      <w:lvlText w:val=""/>
      <w:lvlJc w:val="left"/>
      <w:pPr>
        <w:ind w:left="5040"/>
      </w:pPr>
      <w:rPr>
        <w:rFonts w:ascii="Symbol" w:eastAsia="Symbol" w:hAnsi="Symbol" w:cs="Symbol"/>
        <w:lang w:val="en-US" w:eastAsia="en-US"/>
      </w:rPr>
    </w:lvl>
    <w:lvl w:ilvl="7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lang w:val="en-US" w:eastAsia="en-US"/>
      </w:rPr>
    </w:lvl>
    <w:lvl w:ilvl="8">
      <w:start w:val="1"/>
      <w:numFmt w:val="bullet"/>
      <w:lvlText w:val=""/>
      <w:lvlJc w:val="left"/>
      <w:pPr>
        <w:ind w:left="6480"/>
      </w:pPr>
      <w:rPr>
        <w:rFonts w:ascii="Wingdings" w:eastAsia="Wingdings" w:hAnsi="Wingdings" w:cs="Wingdings"/>
        <w:lang w:val="en-US" w:eastAsia="en-US"/>
      </w:rPr>
    </w:lvl>
  </w:abstractNum>
  <w:abstractNum w:abstractNumId="1" w15:restartNumberingAfterBreak="0">
    <w:nsid w:val="1CF51106"/>
    <w:multiLevelType w:val="multilevel"/>
    <w:tmpl w:val="706E86E8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lang w:val="en-US" w:eastAsia="en-US"/>
      </w:rPr>
    </w:lvl>
    <w:lvl w:ilvl="1">
      <w:start w:val="1"/>
      <w:numFmt w:val="lowerLetter"/>
      <w:lvlText w:val="%2."/>
      <w:lvlJc w:val="right"/>
      <w:pPr>
        <w:ind w:left="1440"/>
      </w:pPr>
      <w:rPr>
        <w:rFonts w:ascii="Times New Roman" w:eastAsia="Times New Roman" w:hAnsi="Times New Roman" w:cs="Times New Roman"/>
        <w:lang w:val="en-US" w:eastAsia="en-US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eastAsia="Times New Roman" w:hAnsi="Times New Roman" w:cs="Times New Roman"/>
        <w:lang w:val="en-US" w:eastAsia="en-US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eastAsia="Times New Roman" w:hAnsi="Times New Roman" w:cs="Times New Roman"/>
        <w:lang w:val="en-US" w:eastAsia="en-US"/>
      </w:rPr>
    </w:lvl>
    <w:lvl w:ilvl="4">
      <w:start w:val="1"/>
      <w:numFmt w:val="lowerLetter"/>
      <w:lvlText w:val="%5."/>
      <w:lvlJc w:val="right"/>
      <w:pPr>
        <w:ind w:left="3600"/>
      </w:pPr>
      <w:rPr>
        <w:rFonts w:ascii="Times New Roman" w:eastAsia="Times New Roman" w:hAnsi="Times New Roman" w:cs="Times New Roman"/>
        <w:lang w:val="en-US" w:eastAsia="en-US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eastAsia="Times New Roman" w:hAnsi="Times New Roman" w:cs="Times New Roman"/>
        <w:lang w:val="en-US" w:eastAsia="en-US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eastAsia="Times New Roman" w:hAnsi="Times New Roman" w:cs="Times New Roman"/>
        <w:lang w:val="en-US" w:eastAsia="en-US"/>
      </w:rPr>
    </w:lvl>
    <w:lvl w:ilvl="7">
      <w:start w:val="1"/>
      <w:numFmt w:val="lowerLetter"/>
      <w:lvlText w:val="%8."/>
      <w:lvlJc w:val="right"/>
      <w:pPr>
        <w:ind w:left="5760"/>
      </w:pPr>
      <w:rPr>
        <w:rFonts w:ascii="Times New Roman" w:eastAsia="Times New Roman" w:hAnsi="Times New Roman" w:cs="Times New Roman"/>
        <w:lang w:val="en-US" w:eastAsia="en-US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eastAsia="Times New Roman" w:hAnsi="Times New Roman" w:cs="Times New Roman"/>
        <w:lang w:val="en-US" w:eastAsia="en-US"/>
      </w:rPr>
    </w:lvl>
  </w:abstractNum>
  <w:abstractNum w:abstractNumId="2" w15:restartNumberingAfterBreak="0">
    <w:nsid w:val="2DA67CAE"/>
    <w:multiLevelType w:val="hybridMultilevel"/>
    <w:tmpl w:val="E416AB02"/>
    <w:lvl w:ilvl="0" w:tplc="4C3E3F90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E177E"/>
    <w:multiLevelType w:val="hybridMultilevel"/>
    <w:tmpl w:val="BB5AF6D4"/>
    <w:lvl w:ilvl="0" w:tplc="34BA1310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B0B17"/>
    <w:multiLevelType w:val="hybridMultilevel"/>
    <w:tmpl w:val="C6FC5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06A4D"/>
    <w:multiLevelType w:val="hybridMultilevel"/>
    <w:tmpl w:val="67B02108"/>
    <w:lvl w:ilvl="0" w:tplc="E31EA9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EB38AF"/>
    <w:multiLevelType w:val="hybridMultilevel"/>
    <w:tmpl w:val="92787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97086"/>
    <w:multiLevelType w:val="hybridMultilevel"/>
    <w:tmpl w:val="9D88D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EE0"/>
    <w:rsid w:val="000019B8"/>
    <w:rsid w:val="00016EE0"/>
    <w:rsid w:val="000451F2"/>
    <w:rsid w:val="000468D1"/>
    <w:rsid w:val="000555B2"/>
    <w:rsid w:val="000A0344"/>
    <w:rsid w:val="000B32BF"/>
    <w:rsid w:val="000B4910"/>
    <w:rsid w:val="000D6A82"/>
    <w:rsid w:val="001020C8"/>
    <w:rsid w:val="00105401"/>
    <w:rsid w:val="0012000A"/>
    <w:rsid w:val="0012257A"/>
    <w:rsid w:val="001231B1"/>
    <w:rsid w:val="00134503"/>
    <w:rsid w:val="00143065"/>
    <w:rsid w:val="001753E0"/>
    <w:rsid w:val="00192676"/>
    <w:rsid w:val="00193514"/>
    <w:rsid w:val="001A38A6"/>
    <w:rsid w:val="00202F2D"/>
    <w:rsid w:val="002110C0"/>
    <w:rsid w:val="002144AD"/>
    <w:rsid w:val="002463F9"/>
    <w:rsid w:val="00254A87"/>
    <w:rsid w:val="00263E08"/>
    <w:rsid w:val="0027008B"/>
    <w:rsid w:val="002B20A3"/>
    <w:rsid w:val="002B2AAE"/>
    <w:rsid w:val="002D311A"/>
    <w:rsid w:val="002F12CD"/>
    <w:rsid w:val="003262B7"/>
    <w:rsid w:val="00342C6C"/>
    <w:rsid w:val="00354F58"/>
    <w:rsid w:val="0036604D"/>
    <w:rsid w:val="00371499"/>
    <w:rsid w:val="003A511E"/>
    <w:rsid w:val="003F3044"/>
    <w:rsid w:val="003F7755"/>
    <w:rsid w:val="004004FB"/>
    <w:rsid w:val="004055C9"/>
    <w:rsid w:val="004370BD"/>
    <w:rsid w:val="00442654"/>
    <w:rsid w:val="0044682B"/>
    <w:rsid w:val="00471B7B"/>
    <w:rsid w:val="00484A49"/>
    <w:rsid w:val="00492101"/>
    <w:rsid w:val="004A1728"/>
    <w:rsid w:val="004A54C0"/>
    <w:rsid w:val="004C3359"/>
    <w:rsid w:val="004E047F"/>
    <w:rsid w:val="004E2766"/>
    <w:rsid w:val="004E3C1C"/>
    <w:rsid w:val="004E5E21"/>
    <w:rsid w:val="0050458C"/>
    <w:rsid w:val="0051209C"/>
    <w:rsid w:val="00513FB9"/>
    <w:rsid w:val="00525B72"/>
    <w:rsid w:val="0054578F"/>
    <w:rsid w:val="00585012"/>
    <w:rsid w:val="00593BA2"/>
    <w:rsid w:val="005A2BA7"/>
    <w:rsid w:val="005C509D"/>
    <w:rsid w:val="005D4917"/>
    <w:rsid w:val="005D4F52"/>
    <w:rsid w:val="005F5494"/>
    <w:rsid w:val="005F78D4"/>
    <w:rsid w:val="00617BEC"/>
    <w:rsid w:val="00636C4B"/>
    <w:rsid w:val="0064750D"/>
    <w:rsid w:val="006639C2"/>
    <w:rsid w:val="00670F4D"/>
    <w:rsid w:val="00673964"/>
    <w:rsid w:val="0068610C"/>
    <w:rsid w:val="006A0CF8"/>
    <w:rsid w:val="006B218E"/>
    <w:rsid w:val="006C658B"/>
    <w:rsid w:val="006D2A78"/>
    <w:rsid w:val="006D4388"/>
    <w:rsid w:val="006E0F9C"/>
    <w:rsid w:val="006E4A9D"/>
    <w:rsid w:val="006E5D1E"/>
    <w:rsid w:val="006F3969"/>
    <w:rsid w:val="00717F06"/>
    <w:rsid w:val="007201D8"/>
    <w:rsid w:val="00740A4B"/>
    <w:rsid w:val="007640DA"/>
    <w:rsid w:val="007C38A2"/>
    <w:rsid w:val="007E18FA"/>
    <w:rsid w:val="007E5247"/>
    <w:rsid w:val="00837682"/>
    <w:rsid w:val="00857A5C"/>
    <w:rsid w:val="00882E0A"/>
    <w:rsid w:val="00891738"/>
    <w:rsid w:val="008978AE"/>
    <w:rsid w:val="008A7A02"/>
    <w:rsid w:val="008B08D4"/>
    <w:rsid w:val="008D5E58"/>
    <w:rsid w:val="008F20B9"/>
    <w:rsid w:val="0090100C"/>
    <w:rsid w:val="00902542"/>
    <w:rsid w:val="00906ED4"/>
    <w:rsid w:val="00907834"/>
    <w:rsid w:val="009373B7"/>
    <w:rsid w:val="00945F74"/>
    <w:rsid w:val="0097339D"/>
    <w:rsid w:val="00975BB4"/>
    <w:rsid w:val="0097737C"/>
    <w:rsid w:val="009A1FEF"/>
    <w:rsid w:val="009A7943"/>
    <w:rsid w:val="009B565F"/>
    <w:rsid w:val="009B7FD4"/>
    <w:rsid w:val="009D3D0C"/>
    <w:rsid w:val="00A449BF"/>
    <w:rsid w:val="00A51356"/>
    <w:rsid w:val="00A662B1"/>
    <w:rsid w:val="00A66DBD"/>
    <w:rsid w:val="00A6733B"/>
    <w:rsid w:val="00A97E25"/>
    <w:rsid w:val="00B2110F"/>
    <w:rsid w:val="00B23981"/>
    <w:rsid w:val="00B37D73"/>
    <w:rsid w:val="00B4041D"/>
    <w:rsid w:val="00B96817"/>
    <w:rsid w:val="00BA0F01"/>
    <w:rsid w:val="00BA6431"/>
    <w:rsid w:val="00BE32DB"/>
    <w:rsid w:val="00BF081F"/>
    <w:rsid w:val="00BF423A"/>
    <w:rsid w:val="00C12CF3"/>
    <w:rsid w:val="00C232CF"/>
    <w:rsid w:val="00C309FF"/>
    <w:rsid w:val="00C4140D"/>
    <w:rsid w:val="00C4381E"/>
    <w:rsid w:val="00C53A84"/>
    <w:rsid w:val="00C715FC"/>
    <w:rsid w:val="00C764DB"/>
    <w:rsid w:val="00C90528"/>
    <w:rsid w:val="00C97446"/>
    <w:rsid w:val="00CF0698"/>
    <w:rsid w:val="00D062A9"/>
    <w:rsid w:val="00D06B3E"/>
    <w:rsid w:val="00D10795"/>
    <w:rsid w:val="00D11EFB"/>
    <w:rsid w:val="00D2204A"/>
    <w:rsid w:val="00D26DCF"/>
    <w:rsid w:val="00D27327"/>
    <w:rsid w:val="00D81528"/>
    <w:rsid w:val="00D81D0F"/>
    <w:rsid w:val="00D968DA"/>
    <w:rsid w:val="00DA3FC6"/>
    <w:rsid w:val="00DB220B"/>
    <w:rsid w:val="00E10D48"/>
    <w:rsid w:val="00E156FA"/>
    <w:rsid w:val="00E4475B"/>
    <w:rsid w:val="00E55B77"/>
    <w:rsid w:val="00E63DAF"/>
    <w:rsid w:val="00E65FA6"/>
    <w:rsid w:val="00E72F4D"/>
    <w:rsid w:val="00E8481E"/>
    <w:rsid w:val="00EA6D14"/>
    <w:rsid w:val="00EF73F6"/>
    <w:rsid w:val="00F46E75"/>
    <w:rsid w:val="00F8013E"/>
    <w:rsid w:val="00F95281"/>
    <w:rsid w:val="00F964C0"/>
    <w:rsid w:val="00FC1FF1"/>
    <w:rsid w:val="00FD13EF"/>
    <w:rsid w:val="00FD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6927"/>
  <w15:docId w15:val="{E16DAAEC-9DCD-460D-B04B-65E3ECF5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968DA"/>
    <w:rPr>
      <w:sz w:val="24"/>
      <w:szCs w:val="24"/>
      <w:lang w:eastAsia="zh-CN"/>
    </w:rPr>
  </w:style>
  <w:style w:type="paragraph" w:styleId="Heading1">
    <w:name w:val="heading 1"/>
    <w:aliases w:val="Infomatics2_header1"/>
    <w:basedOn w:val="Normal"/>
    <w:next w:val="Normal"/>
    <w:link w:val="Heading1Char"/>
    <w:uiPriority w:val="9"/>
    <w:qFormat/>
    <w:rsid w:val="007C38A2"/>
    <w:pPr>
      <w:pBdr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pBdr>
      <w:shd w:val="clear" w:color="auto" w:fill="ED7D31" w:themeFill="accent2"/>
      <w:spacing w:before="200" w:line="276" w:lineRule="auto"/>
      <w:outlineLvl w:val="0"/>
    </w:pPr>
    <w:rPr>
      <w:rFonts w:asciiTheme="minorHAnsi" w:eastAsiaTheme="minorEastAsia" w:hAnsiTheme="minorHAnsi" w:cstheme="minorBidi"/>
      <w:b/>
      <w:bCs/>
      <w:caps/>
      <w:color w:val="FFFFFF" w:themeColor="background1"/>
      <w:spacing w:val="15"/>
      <w:sz w:val="22"/>
      <w:szCs w:val="22"/>
      <w:lang w:eastAsia="en-US" w:bidi="en-US"/>
    </w:rPr>
  </w:style>
  <w:style w:type="paragraph" w:styleId="Heading3">
    <w:name w:val="heading 3"/>
    <w:aliases w:val="informatics2_3"/>
    <w:basedOn w:val="Normal"/>
    <w:next w:val="Normal"/>
    <w:link w:val="Heading3Char"/>
    <w:uiPriority w:val="9"/>
    <w:unhideWhenUsed/>
    <w:qFormat/>
    <w:rsid w:val="007C38A2"/>
    <w:pPr>
      <w:pBdr>
        <w:top w:val="single" w:sz="6" w:space="2" w:color="5B9BD5" w:themeColor="accent1"/>
        <w:left w:val="single" w:sz="6" w:space="2" w:color="5B9BD5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4D78" w:themeColor="accent1" w:themeShade="7F"/>
      <w:spacing w:val="15"/>
      <w:sz w:val="22"/>
      <w:szCs w:val="22"/>
      <w:lang w:eastAsia="en-US" w:bidi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38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">
    <w:name w:val="Normal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0">
    <w:name w:val="NoList"/>
    <w:uiPriority w:val="99"/>
    <w:semiHidden/>
    <w:unhideWhenUsed/>
  </w:style>
  <w:style w:type="table" w:customStyle="1" w:styleId="a">
    <w:basedOn w:val="NormalTabl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ISALEVEL1">
    <w:name w:val="ISA_LEVEL1"/>
    <w:basedOn w:val="Heading1"/>
    <w:rPr>
      <w:sz w:val="28"/>
    </w:rPr>
  </w:style>
  <w:style w:type="paragraph" w:customStyle="1" w:styleId="ISALEVEL2">
    <w:name w:val="ISA_LEVEL2"/>
    <w:basedOn w:val="Heading3"/>
    <w:pPr>
      <w:outlineLvl w:val="1"/>
    </w:pPr>
  </w:style>
  <w:style w:type="paragraph" w:customStyle="1" w:styleId="ISALEVEL3">
    <w:name w:val="ISA_LEVEL3"/>
    <w:basedOn w:val="ISALEVEL2"/>
    <w:pPr>
      <w:outlineLvl w:val="2"/>
    </w:pPr>
  </w:style>
  <w:style w:type="paragraph" w:customStyle="1" w:styleId="ISALEVEL4">
    <w:name w:val="ISA_LEVEL4"/>
    <w:basedOn w:val="ISALEVEL3"/>
    <w:pPr>
      <w:outlineLvl w:val="3"/>
    </w:pPr>
  </w:style>
  <w:style w:type="paragraph" w:customStyle="1" w:styleId="ISALEVEL5">
    <w:name w:val="ISA_LEVEL5"/>
    <w:basedOn w:val="ISALEVEL4"/>
    <w:pPr>
      <w:outlineLvl w:val="4"/>
    </w:pPr>
    <w:rPr>
      <w:sz w:val="24"/>
    </w:rPr>
  </w:style>
  <w:style w:type="paragraph" w:customStyle="1" w:styleId="ISANORMAL">
    <w:name w:val="ISA_NORMAL"/>
    <w:basedOn w:val="Normal"/>
    <w:rPr>
      <w:rFonts w:ascii="Arial" w:eastAsia="Arial" w:hAnsi="Arial" w:cs="Arial"/>
      <w:sz w:val="20"/>
    </w:rPr>
  </w:style>
  <w:style w:type="paragraph" w:customStyle="1" w:styleId="ISACOVER">
    <w:name w:val="ISA_COVER"/>
    <w:basedOn w:val="ISALEVEL1"/>
  </w:style>
  <w:style w:type="paragraph" w:customStyle="1" w:styleId="ISABOLD">
    <w:name w:val="ISA_BOLD"/>
    <w:basedOn w:val="ISANORMAL"/>
    <w:rPr>
      <w:b/>
      <w:lang w:eastAsia="en-US"/>
    </w:rPr>
  </w:style>
  <w:style w:type="paragraph" w:styleId="ListParagraph">
    <w:name w:val="List Paragraph"/>
    <w:basedOn w:val="Normal"/>
    <w:uiPriority w:val="34"/>
    <w:qFormat/>
    <w:rsid w:val="007E18FA"/>
    <w:pPr>
      <w:ind w:left="720"/>
      <w:contextualSpacing/>
    </w:pPr>
  </w:style>
  <w:style w:type="table" w:styleId="TableGrid">
    <w:name w:val="Table Grid"/>
    <w:basedOn w:val="TableNormal"/>
    <w:uiPriority w:val="39"/>
    <w:rsid w:val="00C438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C38A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C38A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7C38A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Heading3Char">
    <w:name w:val="Heading 3 Char"/>
    <w:aliases w:val="informatics2_3 Char"/>
    <w:basedOn w:val="DefaultParagraphFont"/>
    <w:link w:val="Heading3"/>
    <w:uiPriority w:val="9"/>
    <w:rsid w:val="007C38A2"/>
    <w:rPr>
      <w:rFonts w:asciiTheme="minorHAnsi" w:eastAsiaTheme="minorEastAsia" w:hAnsiTheme="minorHAnsi" w:cstheme="minorBidi"/>
      <w:caps/>
      <w:color w:val="1F4D78" w:themeColor="accent1" w:themeShade="7F"/>
      <w:spacing w:val="15"/>
      <w:sz w:val="22"/>
      <w:szCs w:val="22"/>
      <w:lang w:bidi="en-US"/>
    </w:rPr>
  </w:style>
  <w:style w:type="character" w:customStyle="1" w:styleId="Heading1Char">
    <w:name w:val="Heading 1 Char"/>
    <w:aliases w:val="Infomatics2_header1 Char"/>
    <w:basedOn w:val="DefaultParagraphFont"/>
    <w:link w:val="Heading1"/>
    <w:uiPriority w:val="9"/>
    <w:rsid w:val="007C38A2"/>
    <w:rPr>
      <w:rFonts w:asciiTheme="minorHAnsi" w:eastAsiaTheme="minorEastAsia" w:hAnsiTheme="minorHAnsi" w:cstheme="minorBidi"/>
      <w:b/>
      <w:bCs/>
      <w:caps/>
      <w:color w:val="FFFFFF" w:themeColor="background1"/>
      <w:spacing w:val="15"/>
      <w:sz w:val="22"/>
      <w:szCs w:val="22"/>
      <w:shd w:val="clear" w:color="auto" w:fill="ED7D31" w:themeFill="accent2"/>
      <w:lang w:bidi="en-US"/>
    </w:rPr>
  </w:style>
  <w:style w:type="character" w:styleId="PlaceholderText">
    <w:name w:val="Placeholder Text"/>
    <w:basedOn w:val="DefaultParagraphFont"/>
    <w:uiPriority w:val="99"/>
    <w:semiHidden/>
    <w:rsid w:val="00B404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C28D6-78F1-4B44-8AC8-7AB5C9C04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6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gg</vt:lpstr>
    </vt:vector>
  </TitlesOfParts>
  <Company>Isagraf</Company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gg</dc:title>
  <dc:subject/>
  <dc:creator>Kevin Boily</dc:creator>
  <cp:keywords/>
  <dc:description/>
  <cp:lastModifiedBy>Kormoua Khongmeng</cp:lastModifiedBy>
  <cp:revision>107</cp:revision>
  <cp:lastPrinted>2022-04-01T10:36:00Z</cp:lastPrinted>
  <dcterms:created xsi:type="dcterms:W3CDTF">2022-03-29T16:08:00Z</dcterms:created>
  <dcterms:modified xsi:type="dcterms:W3CDTF">2022-04-18T17:04:00Z</dcterms:modified>
</cp:coreProperties>
</file>