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检索日期：2026-10-21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10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重点期刊：按影响力和相关性排序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Impact of Typhoons Hato and Pakhar (2017) on Particulate Organic Carbon Transport in the Pearl River Estuary, China: A Numerical Study</w:t>
      </w:r>
    </w:p>
    <w:p>
      <w:r>
        <w:rPr>
          <w:rFonts w:ascii="Microsoft YaHei" w:hAnsi="Microsoft YaHei" w:eastAsia="Microsoft YaHei"/>
          <w:color w:val="55697D"/>
          <w:sz w:val="18"/>
        </w:rPr>
        <w:t>作者：Yuanguang Huang; Yang Feng; Huijie Xue; Youchang Zheng; Xianghui Guo; Qinghua Yang; Yan Bai; Xia Liang;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期刊：Biogeosciences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DOI：10.1029/2026jg009927</w:t>
      </w:r>
    </w:p>
    <w:p>
      <w:r>
        <w:rPr>
          <w:rFonts w:ascii="Microsoft YaHei" w:hAnsi="Microsoft YaHei" w:eastAsia="Microsoft YaHei"/>
          <w:b/>
          <w:sz w:val="19"/>
        </w:rPr>
        <w:t>关键词：carbon pump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链接：https://doi.org/10.1029/2026jg009927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 Marine heatwave exposure is changing unevenly across Scottish aquaculture sites</w:t>
      </w:r>
    </w:p>
    <w:p>
      <w:r>
        <w:rPr>
          <w:rFonts w:ascii="Microsoft YaHei" w:hAnsi="Microsoft YaHei" w:eastAsia="Microsoft YaHei"/>
          <w:color w:val="55697D"/>
          <w:sz w:val="18"/>
        </w:rPr>
        <w:t>作者：Camila Toledo-Jaime; Jennifer Graham; Ben Hudson; David Moffat; Bryony Townhill; Steven Palmer</w:t>
      </w:r>
    </w:p>
    <w:p>
      <w:r>
        <w:rPr>
          <w:rFonts w:ascii="Microsoft YaHei" w:hAnsi="Microsoft YaHei" w:eastAsia="Microsoft YaHei"/>
          <w:color w:val="55697D"/>
          <w:sz w:val="18"/>
        </w:rPr>
        <w:t>期刊：Frontiers in Marine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DOI：10.3389/fmars.2026.1963854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核心结果帮助说明海洋热浪如何通过强度、持续时间或垂向结构影响生态和碳循环过程。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链接：https://doi.org/10.3389/fmars.2026.1963854</w:t>
      </w:r>
    </w:p>
    <w:p>
      <w:pPr>
        <w:pStyle w:val="Heading2"/>
      </w:pPr>
      <w:r>
        <w:t>重点关注团队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 Iron and manganese recycling in the Southern Ocean: the relative influence of the “ferrous wheel” and the “spinning manga”</w:t>
      </w:r>
    </w:p>
    <w:p>
      <w:r>
        <w:rPr>
          <w:rFonts w:ascii="Microsoft YaHei" w:hAnsi="Microsoft YaHei" w:eastAsia="Microsoft YaHei"/>
          <w:color w:val="55697D"/>
          <w:sz w:val="18"/>
        </w:rPr>
        <w:t>作者：Philip W. Boyd; Matthieu Bressac; Michael Ellwood; Robert F. Strzepek; Benjamin S. Twining</w:t>
      </w:r>
    </w:p>
    <w:p>
      <w:r>
        <w:rPr>
          <w:rFonts w:ascii="Microsoft YaHei" w:hAnsi="Microsoft YaHei" w:eastAsia="Microsoft YaHei"/>
          <w:color w:val="55697D"/>
          <w:sz w:val="18"/>
        </w:rPr>
        <w:t>期刊：Botanica Marina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DOI：10.1515/bot-2026-0048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链接：https://doi.org/10.1515/bot-2026-0048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 Decadal variability of the integrated warm-wet conditions over China and its modulation by the pacific decadal oscillation</w:t>
      </w:r>
    </w:p>
    <w:p>
      <w:r>
        <w:rPr>
          <w:rFonts w:ascii="Microsoft YaHei" w:hAnsi="Microsoft YaHei" w:eastAsia="Microsoft YaHei"/>
          <w:color w:val="55697D"/>
          <w:sz w:val="18"/>
        </w:rPr>
        <w:t>作者：Xinping Yang; Fei Ji; Shaobo Zhang; Jun Chang; Shujuan Hu; Mingzhu Luo; Yuheng Chen; Xiaodan Guan</w:t>
      </w:r>
    </w:p>
    <w:p>
      <w:r>
        <w:rPr>
          <w:rFonts w:ascii="Microsoft YaHei" w:hAnsi="Microsoft YaHei" w:eastAsia="Microsoft YaHei"/>
          <w:color w:val="55697D"/>
          <w:sz w:val="18"/>
        </w:rPr>
        <w:t>期刊：Frontiers in Environmental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DOI：10.3389/fenvs.2026.1992362</w:t>
      </w:r>
    </w:p>
    <w:p>
      <w:r>
        <w:rPr>
          <w:rFonts w:ascii="Microsoft YaHei" w:hAnsi="Microsoft YaHei" w:eastAsia="Microsoft YaHei"/>
          <w:b/>
          <w:sz w:val="19"/>
        </w:rPr>
        <w:t>关键词：ocean biogeochemistry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链接：https://doi.org/10.3389/fenvs.2026.1992362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 Seasonal Variations in Surface CO2 Partial Pressure and Air–Sea CO2 Flux in the Lower Pearl River Estuary Based on High-Resolution Long-Time-Series Buoy Observations</w:t>
      </w:r>
    </w:p>
    <w:p>
      <w:r>
        <w:rPr>
          <w:rFonts w:ascii="Microsoft YaHei" w:hAnsi="Microsoft YaHei" w:eastAsia="Microsoft YaHei"/>
          <w:color w:val="55697D"/>
          <w:sz w:val="18"/>
        </w:rPr>
        <w:t>作者：Yu Ma; Jinshang Zhang; Hongliang Li; Tongmu Liu; Jingjing Zhang; Ruixiang Li; Pengli Zhu; Xinwen Zhang;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期刊：Journal of Marine Science and Engineering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DOI：10.3390/jmse14201954</w:t>
      </w:r>
    </w:p>
    <w:p>
      <w:r>
        <w:rPr>
          <w:rFonts w:ascii="Microsoft YaHei" w:hAnsi="Microsoft YaHei" w:eastAsia="Microsoft YaHei"/>
          <w:b/>
          <w:sz w:val="19"/>
        </w:rPr>
        <w:t>关键词：phytoplankton; vertical structure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链接：https://doi.org/10.3390/jmse14201954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 Apparent thermal thresholds of carbon sink weakening in the Guangdong–Hong Kong–Macao Greater Bay Area revealed by remote sensing and spatial machine learning</w:t>
      </w:r>
    </w:p>
    <w:p>
      <w:r>
        <w:rPr>
          <w:rFonts w:ascii="Microsoft YaHei" w:hAnsi="Microsoft YaHei" w:eastAsia="Microsoft YaHei"/>
          <w:color w:val="55697D"/>
          <w:sz w:val="18"/>
        </w:rPr>
        <w:t>作者：Changlong Li; Hongqian Yu; Bin Sun; Junjun Wu; Hongyan Wang; Tao Hong</w:t>
      </w:r>
    </w:p>
    <w:p>
      <w:r>
        <w:rPr>
          <w:rFonts w:ascii="Microsoft YaHei" w:hAnsi="Microsoft YaHei" w:eastAsia="Microsoft YaHei"/>
          <w:color w:val="55697D"/>
          <w:sz w:val="18"/>
        </w:rPr>
        <w:t>期刊：Frontiers in Forests and Global Change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DOI：10.3389/ffgc.2026.1996868</w:t>
      </w:r>
    </w:p>
    <w:p>
      <w:r>
        <w:rPr>
          <w:rFonts w:ascii="Microsoft YaHei" w:hAnsi="Microsoft YaHei" w:eastAsia="Microsoft YaHei"/>
          <w:b/>
          <w:sz w:val="19"/>
        </w:rPr>
        <w:t>关键词：ocean colour</w:t>
      </w:r>
    </w:p>
    <w:p>
      <w:r>
        <w:rPr>
          <w:rFonts w:ascii="Microsoft YaHei" w:hAnsi="Microsoft YaHei" w:eastAsia="Microsoft YaHei"/>
          <w:sz w:val="17"/>
        </w:rPr>
        <w:t>摘要：方法上使用机器学习、深度学习或神经模拟器来提取信号、反演变量或识别驱动机制。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链接：https://doi.org/10.3389/ffgc.2026.1996868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 F-shaped corridors of oceanic mesoscale eddies in the South China Sea and their modulation by climate variability</w:t>
      </w:r>
    </w:p>
    <w:p>
      <w:r>
        <w:rPr>
          <w:rFonts w:ascii="Microsoft YaHei" w:hAnsi="Microsoft YaHei" w:eastAsia="Microsoft YaHei"/>
          <w:color w:val="55697D"/>
          <w:sz w:val="18"/>
        </w:rPr>
        <w:t>作者：Jia Sun; Kang Sun; Ruitong Su; Xia Ju; Lingli Li; Xiaomin Hu</w:t>
      </w:r>
    </w:p>
    <w:p>
      <w:r>
        <w:rPr>
          <w:rFonts w:ascii="Microsoft YaHei" w:hAnsi="Microsoft YaHei" w:eastAsia="Microsoft YaHei"/>
          <w:color w:val="55697D"/>
          <w:sz w:val="18"/>
        </w:rPr>
        <w:t>期刊：Regional Studies in Marine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DOI：10.1016/j.rsma.2026.105571</w:t>
      </w:r>
    </w:p>
    <w:p>
      <w:r>
        <w:rPr>
          <w:rFonts w:ascii="Microsoft YaHei" w:hAnsi="Microsoft YaHei" w:eastAsia="Microsoft YaHei"/>
          <w:b/>
          <w:sz w:val="19"/>
        </w:rPr>
        <w:t>关键词：ocean biogeochemistry</w:t>
      </w:r>
    </w:p>
    <w:p>
      <w:r>
        <w:rPr>
          <w:rFonts w:ascii="Microsoft YaHei" w:hAnsi="Microsoft YaHei" w:eastAsia="Microsoft YaHei"/>
          <w:sz w:val="17"/>
        </w:rPr>
        <w:t>摘要：Crossref 未提供该 DOI 的摘要。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链接：https://doi.org/10.1016/j.rsma.2026.105571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 Contrasting physical drivers of chlorophyll a responses to summer marine heatwaves in the South China Sea</w:t>
      </w:r>
    </w:p>
    <w:p>
      <w:r>
        <w:rPr>
          <w:rFonts w:ascii="Microsoft YaHei" w:hAnsi="Microsoft YaHei" w:eastAsia="Microsoft YaHei"/>
          <w:color w:val="55697D"/>
          <w:sz w:val="18"/>
        </w:rPr>
        <w:t>作者：Yunlu Fang; Cong Liu; Yicheng Chen; Peiliang Li; Mingyang Li</w:t>
      </w:r>
    </w:p>
    <w:p>
      <w:r>
        <w:rPr>
          <w:rFonts w:ascii="Microsoft YaHei" w:hAnsi="Microsoft YaHei" w:eastAsia="Microsoft YaHei"/>
          <w:color w:val="55697D"/>
          <w:sz w:val="18"/>
        </w:rPr>
        <w:t>期刊：Ocean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DOI：10.5194/os-22-3347-2026</w:t>
      </w:r>
    </w:p>
    <w:p>
      <w:r>
        <w:rPr>
          <w:rFonts w:ascii="Microsoft YaHei" w:hAnsi="Microsoft YaHei" w:eastAsia="Microsoft YaHei"/>
          <w:b/>
          <w:sz w:val="19"/>
        </w:rPr>
        <w:t>关键词：phytoplankton; marine heatwaves; vertical structure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核心结果帮助说明海洋热浪如何通过强度、持续时间或垂向结构影响生态和碳循环过程。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链接：https://doi.org/10.5194/os-22-3347-2026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 THE INFLUENCE OF SEA SURFACE TEMPERATURE AND CHLOROPHYLL-A ON THE MIGRATION PATTERNS OF SKIPJACK TUNA ( Katsuwonus pelamis ) IN GULF OF BONE LUWU REGENCY</w:t>
      </w:r>
    </w:p>
    <w:p>
      <w:r>
        <w:rPr>
          <w:rFonts w:ascii="Microsoft YaHei" w:hAnsi="Microsoft YaHei" w:eastAsia="Microsoft YaHei"/>
          <w:color w:val="55697D"/>
          <w:sz w:val="18"/>
        </w:rPr>
        <w:t>作者：Utari Syahra Ramadani Musdar; Mukti Zainuddin; Rachmat Hidayat; Musfirah Hasrum</w:t>
      </w:r>
    </w:p>
    <w:p>
      <w:r>
        <w:rPr>
          <w:rFonts w:ascii="Microsoft YaHei" w:hAnsi="Microsoft YaHei" w:eastAsia="Microsoft YaHei"/>
          <w:color w:val="55697D"/>
          <w:sz w:val="18"/>
        </w:rPr>
        <w:t>期刊：Jurnal IPTEKS Pemanfaatan Sumberdaya Perikanan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发表月份：2026-04</w:t>
      </w:r>
    </w:p>
    <w:p>
      <w:r>
        <w:rPr>
          <w:rFonts w:ascii="Microsoft YaHei" w:hAnsi="Microsoft YaHei" w:eastAsia="Microsoft YaHei"/>
          <w:color w:val="55697D"/>
          <w:sz w:val="18"/>
        </w:rPr>
        <w:t>DOI：10.35911/jipsp.v13i1.50765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链接：https://doi.org/10.35911/jipsp.v13i1.50765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10. 3D DEM Remote Sensing for Geomorphological Classification of The Mandolang Region, North Sulawesi</w:t>
      </w:r>
    </w:p>
    <w:p>
      <w:r>
        <w:rPr>
          <w:rFonts w:ascii="Microsoft YaHei" w:hAnsi="Microsoft YaHei" w:eastAsia="Microsoft YaHei"/>
          <w:color w:val="55697D"/>
          <w:sz w:val="18"/>
        </w:rPr>
        <w:t>作者：Afiat Anugrahadi; Ramadhan Adhitama; Djordy Imanuel Liusvia; Yusraida Khairani Dalimunthe</w:t>
      </w:r>
    </w:p>
    <w:p>
      <w:r>
        <w:rPr>
          <w:rFonts w:ascii="Microsoft YaHei" w:hAnsi="Microsoft YaHei" w:eastAsia="Microsoft YaHei"/>
          <w:color w:val="55697D"/>
          <w:sz w:val="18"/>
        </w:rPr>
        <w:t>期刊：Jurnal Migasian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发表月份：2025-06</w:t>
      </w:r>
    </w:p>
    <w:p>
      <w:r>
        <w:rPr>
          <w:rFonts w:ascii="Microsoft YaHei" w:hAnsi="Microsoft YaHei" w:eastAsia="Microsoft YaHei"/>
          <w:color w:val="55697D"/>
          <w:sz w:val="18"/>
        </w:rPr>
        <w:t>DOI：10.36601/jm.v9i1.320</w:t>
      </w:r>
    </w:p>
    <w:p>
      <w:r>
        <w:rPr>
          <w:rFonts w:ascii="Microsoft YaHei" w:hAnsi="Microsoft YaHei" w:eastAsia="Microsoft YaHei"/>
          <w:b/>
          <w:sz w:val="19"/>
        </w:rPr>
        <w:t>关键词：ocean colour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链接：https://doi.org/10.36601/jm.v9i1.320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