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38155" w14:textId="77777777" w:rsidR="00A94F0A" w:rsidRPr="00720549" w:rsidRDefault="00A94F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766CFA" w14:textId="77777777" w:rsidR="006F4A45" w:rsidRDefault="006F4A45" w:rsidP="006F4A4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0549">
        <w:rPr>
          <w:rFonts w:ascii="Times New Roman" w:hAnsi="Times New Roman" w:cs="Times New Roman"/>
          <w:sz w:val="24"/>
          <w:szCs w:val="24"/>
          <w:u w:val="single"/>
        </w:rPr>
        <w:t>Υποσημείωση</w:t>
      </w:r>
      <w:r w:rsidRPr="00720549">
        <w:rPr>
          <w:rFonts w:ascii="Times New Roman" w:hAnsi="Times New Roman" w:cs="Times New Roman"/>
          <w:sz w:val="24"/>
          <w:szCs w:val="24"/>
        </w:rPr>
        <w:t xml:space="preserve">: Με κόκκινο στα βήματα των </w:t>
      </w:r>
      <w:r w:rsidRPr="00720549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720549">
        <w:rPr>
          <w:rFonts w:ascii="Times New Roman" w:hAnsi="Times New Roman" w:cs="Times New Roman"/>
          <w:sz w:val="24"/>
          <w:szCs w:val="24"/>
        </w:rPr>
        <w:t xml:space="preserve"> </w:t>
      </w:r>
      <w:r w:rsidRPr="00720549">
        <w:rPr>
          <w:rFonts w:ascii="Times New Roman" w:hAnsi="Times New Roman" w:cs="Times New Roman"/>
          <w:sz w:val="24"/>
          <w:szCs w:val="24"/>
          <w:lang w:val="en-US"/>
        </w:rPr>
        <w:t>cases</w:t>
      </w:r>
      <w:r w:rsidRPr="00720549">
        <w:rPr>
          <w:rFonts w:ascii="Times New Roman" w:hAnsi="Times New Roman" w:cs="Times New Roman"/>
          <w:sz w:val="24"/>
          <w:szCs w:val="24"/>
        </w:rPr>
        <w:t xml:space="preserve"> έχουν υπογραμμιστεί οι αλλαγές που έγιναν από το </w:t>
      </w:r>
      <w:r w:rsidRPr="00720549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720549">
        <w:rPr>
          <w:rFonts w:ascii="Times New Roman" w:hAnsi="Times New Roman" w:cs="Times New Roman"/>
          <w:sz w:val="24"/>
          <w:szCs w:val="24"/>
        </w:rPr>
        <w:t xml:space="preserve"> </w:t>
      </w:r>
      <w:r w:rsidRPr="00720549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720549">
        <w:rPr>
          <w:rFonts w:ascii="Times New Roman" w:hAnsi="Times New Roman" w:cs="Times New Roman"/>
          <w:sz w:val="24"/>
          <w:szCs w:val="24"/>
        </w:rPr>
        <w:t xml:space="preserve"> 1 </w:t>
      </w:r>
      <w:r w:rsidRPr="00720549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720549">
        <w:rPr>
          <w:rFonts w:ascii="Times New Roman" w:hAnsi="Times New Roman" w:cs="Times New Roman"/>
          <w:sz w:val="24"/>
          <w:szCs w:val="24"/>
        </w:rPr>
        <w:t xml:space="preserve">0.1 .                                                                Με κόκκινο στα διαγράμμα </w:t>
      </w:r>
      <w:r w:rsidRPr="00720549">
        <w:rPr>
          <w:rFonts w:ascii="Times New Roman" w:hAnsi="Times New Roman" w:cs="Times New Roman"/>
          <w:sz w:val="24"/>
          <w:szCs w:val="24"/>
          <w:lang w:val="en-US"/>
        </w:rPr>
        <w:t>robustness</w:t>
      </w:r>
      <w:r w:rsidRPr="00720549">
        <w:rPr>
          <w:rFonts w:ascii="Times New Roman" w:hAnsi="Times New Roman" w:cs="Times New Roman"/>
          <w:sz w:val="24"/>
          <w:szCs w:val="24"/>
        </w:rPr>
        <w:t xml:space="preserve"> δηλώνονται οι εναλλακτικές ροές.</w:t>
      </w:r>
    </w:p>
    <w:p w14:paraId="5AF9F69B" w14:textId="77777777" w:rsidR="006F4A45" w:rsidRDefault="006F4A45" w:rsidP="00A452E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E754A83" w14:textId="543F9666" w:rsidR="006F4A45" w:rsidRPr="006F4A45" w:rsidRDefault="006A1267" w:rsidP="006F4A4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2054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Use</w:t>
      </w:r>
      <w:r w:rsidRPr="0072054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72054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case</w:t>
      </w:r>
      <w:r w:rsidRPr="0072054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1</w:t>
      </w:r>
      <w:r w:rsidR="00413BFA" w:rsidRPr="00720549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r w:rsidRPr="0072054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413BFA" w:rsidRPr="00720549">
        <w:rPr>
          <w:rFonts w:ascii="Times New Roman" w:hAnsi="Times New Roman" w:cs="Times New Roman"/>
          <w:b/>
          <w:bCs/>
          <w:sz w:val="32"/>
          <w:szCs w:val="32"/>
          <w:u w:val="single"/>
        </w:rPr>
        <w:t>Ταυτοποίηση Λογαριασμού</w:t>
      </w:r>
    </w:p>
    <w:p w14:paraId="264D21E8" w14:textId="448070D4" w:rsidR="00A452E1" w:rsidRPr="00720549" w:rsidRDefault="00A452E1" w:rsidP="00A452E1">
      <w:pPr>
        <w:rPr>
          <w:rFonts w:ascii="Times New Roman" w:hAnsi="Times New Roman" w:cs="Times New Roman"/>
          <w:sz w:val="24"/>
          <w:szCs w:val="24"/>
        </w:rPr>
      </w:pPr>
      <w:r w:rsidRPr="00720549">
        <w:rPr>
          <w:rFonts w:ascii="Times New Roman" w:hAnsi="Times New Roman" w:cs="Times New Roman"/>
          <w:b/>
          <w:bCs/>
          <w:sz w:val="24"/>
          <w:szCs w:val="24"/>
        </w:rPr>
        <w:t>Σύντομη περιγραφή:</w:t>
      </w:r>
      <w:r w:rsidRPr="00720549">
        <w:rPr>
          <w:rFonts w:ascii="Times New Roman" w:hAnsi="Times New Roman" w:cs="Times New Roman"/>
          <w:sz w:val="24"/>
          <w:szCs w:val="24"/>
        </w:rPr>
        <w:t xml:space="preserve"> Ο χρήστης για να έχει πλήρη προσβασιμότητα στις δυνατότητες της εφαρμογής (υποβολή αίτησης, δημιουργία κριτικής) πρέπει να ταυτοποιήσει τον λογαριασμό του με τα προσωπικά του στοιχεία καθώς και το πανεπιστημιακό του </w:t>
      </w:r>
      <w:r w:rsidRPr="00720549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720549">
        <w:rPr>
          <w:rFonts w:ascii="Times New Roman" w:hAnsi="Times New Roman" w:cs="Times New Roman"/>
          <w:sz w:val="24"/>
          <w:szCs w:val="24"/>
        </w:rPr>
        <w:t xml:space="preserve"> αν είναι φοιτητής ή το αντίστοιχο πττυχίο του.</w:t>
      </w:r>
    </w:p>
    <w:p w14:paraId="254A49C3" w14:textId="77777777" w:rsidR="00720549" w:rsidRPr="006F4A45" w:rsidRDefault="00720549" w:rsidP="007205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D62CE3" w14:textId="768E0E21" w:rsidR="006A1267" w:rsidRPr="00720549" w:rsidRDefault="00E60975" w:rsidP="00E60975">
      <w:pPr>
        <w:pStyle w:val="ListParagraph"/>
        <w:numPr>
          <w:ilvl w:val="0"/>
          <w:numId w:val="2"/>
        </w:numPr>
        <w:ind w:left="-142"/>
        <w:rPr>
          <w:rFonts w:ascii="Times New Roman" w:hAnsi="Times New Roman" w:cs="Times New Roman"/>
          <w:sz w:val="24"/>
          <w:szCs w:val="24"/>
        </w:rPr>
      </w:pPr>
      <w:r w:rsidRPr="00720549">
        <w:rPr>
          <w:rFonts w:ascii="Times New Roman" w:hAnsi="Times New Roman" w:cs="Times New Roman"/>
          <w:sz w:val="24"/>
          <w:szCs w:val="24"/>
        </w:rPr>
        <w:t xml:space="preserve"> </w:t>
      </w:r>
      <w:r w:rsidR="006A1267" w:rsidRPr="00720549">
        <w:rPr>
          <w:rFonts w:ascii="Times New Roman" w:hAnsi="Times New Roman" w:cs="Times New Roman"/>
          <w:sz w:val="24"/>
          <w:szCs w:val="24"/>
        </w:rPr>
        <w:t xml:space="preserve">Ο χρήστης έχει συνδεθεί και βρίσκεται στην αρχική οθόνη. </w:t>
      </w:r>
    </w:p>
    <w:p w14:paraId="50355DCD" w14:textId="7EA0ADD4" w:rsidR="006A1267" w:rsidRPr="00720549" w:rsidRDefault="00E60975" w:rsidP="00E60975">
      <w:pPr>
        <w:pStyle w:val="ListParagraph"/>
        <w:numPr>
          <w:ilvl w:val="0"/>
          <w:numId w:val="2"/>
        </w:numPr>
        <w:ind w:left="-142"/>
        <w:rPr>
          <w:rFonts w:ascii="Times New Roman" w:hAnsi="Times New Roman" w:cs="Times New Roman"/>
          <w:sz w:val="24"/>
          <w:szCs w:val="24"/>
        </w:rPr>
      </w:pPr>
      <w:r w:rsidRPr="00720549">
        <w:rPr>
          <w:rFonts w:ascii="Times New Roman" w:hAnsi="Times New Roman" w:cs="Times New Roman"/>
          <w:sz w:val="24"/>
          <w:szCs w:val="24"/>
        </w:rPr>
        <w:t xml:space="preserve"> </w:t>
      </w:r>
      <w:r w:rsidR="006A1267" w:rsidRPr="00720549">
        <w:rPr>
          <w:rFonts w:ascii="Times New Roman" w:hAnsi="Times New Roman" w:cs="Times New Roman"/>
          <w:color w:val="EE0000"/>
          <w:sz w:val="24"/>
          <w:szCs w:val="24"/>
        </w:rPr>
        <w:t xml:space="preserve">Το σύστημα ελέγχει από την </w:t>
      </w:r>
      <w:r w:rsidR="002801BF" w:rsidRPr="00720549">
        <w:rPr>
          <w:rFonts w:ascii="Times New Roman" w:hAnsi="Times New Roman" w:cs="Times New Roman"/>
          <w:color w:val="EE0000"/>
          <w:sz w:val="24"/>
          <w:szCs w:val="24"/>
        </w:rPr>
        <w:t>βάση δεδομένων</w:t>
      </w:r>
      <w:r w:rsidR="006A1267" w:rsidRPr="00720549">
        <w:rPr>
          <w:rFonts w:ascii="Times New Roman" w:hAnsi="Times New Roman" w:cs="Times New Roman"/>
          <w:color w:val="EE0000"/>
          <w:sz w:val="24"/>
          <w:szCs w:val="24"/>
        </w:rPr>
        <w:t xml:space="preserve"> τον λογαριασμό του χρήστη αν είναι ταυτοποιημένος</w:t>
      </w:r>
      <w:r w:rsidR="002801BF" w:rsidRPr="00720549">
        <w:rPr>
          <w:rFonts w:ascii="Times New Roman" w:hAnsi="Times New Roman" w:cs="Times New Roman"/>
          <w:color w:val="EE0000"/>
          <w:sz w:val="24"/>
          <w:szCs w:val="24"/>
        </w:rPr>
        <w:t xml:space="preserve"> </w:t>
      </w:r>
      <w:r w:rsidR="006A1267" w:rsidRPr="00720549">
        <w:rPr>
          <w:rFonts w:ascii="Times New Roman" w:hAnsi="Times New Roman" w:cs="Times New Roman"/>
          <w:color w:val="EE0000"/>
          <w:sz w:val="24"/>
          <w:szCs w:val="24"/>
        </w:rPr>
        <w:t>και του εμφανίζει ειδοποίηση μη ταυτοποίησης λογαριασμού στην αρχική οθόνη</w:t>
      </w:r>
      <w:r w:rsidR="00162D5F" w:rsidRPr="00720549">
        <w:rPr>
          <w:rFonts w:ascii="Times New Roman" w:hAnsi="Times New Roman" w:cs="Times New Roman"/>
          <w:color w:val="EE0000"/>
          <w:sz w:val="24"/>
          <w:szCs w:val="24"/>
        </w:rPr>
        <w:t>.</w:t>
      </w:r>
    </w:p>
    <w:p w14:paraId="610D64C6" w14:textId="42EA0A80" w:rsidR="006A1267" w:rsidRPr="00720549" w:rsidRDefault="00E60975" w:rsidP="00E60975">
      <w:pPr>
        <w:pStyle w:val="ListParagraph"/>
        <w:numPr>
          <w:ilvl w:val="0"/>
          <w:numId w:val="2"/>
        </w:numPr>
        <w:ind w:left="-142"/>
        <w:rPr>
          <w:rFonts w:ascii="Times New Roman" w:hAnsi="Times New Roman" w:cs="Times New Roman"/>
          <w:sz w:val="24"/>
          <w:szCs w:val="24"/>
        </w:rPr>
      </w:pPr>
      <w:r w:rsidRPr="00720549">
        <w:rPr>
          <w:rFonts w:ascii="Times New Roman" w:hAnsi="Times New Roman" w:cs="Times New Roman"/>
          <w:sz w:val="24"/>
          <w:szCs w:val="24"/>
        </w:rPr>
        <w:t xml:space="preserve"> </w:t>
      </w:r>
      <w:r w:rsidR="006A1267" w:rsidRPr="00720549">
        <w:rPr>
          <w:rFonts w:ascii="Times New Roman" w:hAnsi="Times New Roman" w:cs="Times New Roman"/>
          <w:sz w:val="24"/>
          <w:szCs w:val="24"/>
        </w:rPr>
        <w:t xml:space="preserve">Ο χρήστης επιλέγει ταυτοποίηση λογαριασμού.   </w:t>
      </w:r>
    </w:p>
    <w:p w14:paraId="5C38E800" w14:textId="3D2A4FC1" w:rsidR="006A1267" w:rsidRPr="00720549" w:rsidRDefault="00E60975" w:rsidP="00E60975">
      <w:pPr>
        <w:pStyle w:val="ListParagraph"/>
        <w:numPr>
          <w:ilvl w:val="0"/>
          <w:numId w:val="2"/>
        </w:numPr>
        <w:ind w:left="-142"/>
        <w:rPr>
          <w:rFonts w:ascii="Times New Roman" w:hAnsi="Times New Roman" w:cs="Times New Roman"/>
          <w:sz w:val="24"/>
          <w:szCs w:val="24"/>
        </w:rPr>
      </w:pPr>
      <w:r w:rsidRPr="00720549">
        <w:rPr>
          <w:rFonts w:ascii="Times New Roman" w:hAnsi="Times New Roman" w:cs="Times New Roman"/>
          <w:sz w:val="24"/>
          <w:szCs w:val="24"/>
        </w:rPr>
        <w:t xml:space="preserve"> </w:t>
      </w:r>
      <w:r w:rsidR="00162D5F" w:rsidRPr="00720549">
        <w:rPr>
          <w:rFonts w:ascii="Times New Roman" w:hAnsi="Times New Roman" w:cs="Times New Roman"/>
          <w:sz w:val="24"/>
          <w:szCs w:val="24"/>
        </w:rPr>
        <w:t xml:space="preserve">Το σύστημα εμφανίζει </w:t>
      </w:r>
      <w:r w:rsidR="00162D5F" w:rsidRPr="00720549">
        <w:rPr>
          <w:rFonts w:ascii="Times New Roman" w:hAnsi="Times New Roman" w:cs="Times New Roman"/>
          <w:color w:val="EE0000"/>
          <w:sz w:val="24"/>
          <w:szCs w:val="24"/>
        </w:rPr>
        <w:t xml:space="preserve">τις </w:t>
      </w:r>
      <w:r w:rsidR="00162D5F" w:rsidRPr="00720549">
        <w:rPr>
          <w:rFonts w:ascii="Times New Roman" w:hAnsi="Times New Roman" w:cs="Times New Roman"/>
          <w:sz w:val="24"/>
          <w:szCs w:val="24"/>
        </w:rPr>
        <w:t>επιλογές ταυτοποίησης.</w:t>
      </w:r>
    </w:p>
    <w:p w14:paraId="37DE80A2" w14:textId="3609A3D9" w:rsidR="006A1267" w:rsidRPr="00720549" w:rsidRDefault="00E60975" w:rsidP="00E60975">
      <w:pPr>
        <w:pStyle w:val="ListParagraph"/>
        <w:numPr>
          <w:ilvl w:val="0"/>
          <w:numId w:val="2"/>
        </w:numPr>
        <w:ind w:left="-142"/>
        <w:rPr>
          <w:rFonts w:ascii="Times New Roman" w:hAnsi="Times New Roman" w:cs="Times New Roman"/>
          <w:sz w:val="24"/>
          <w:szCs w:val="24"/>
        </w:rPr>
      </w:pPr>
      <w:r w:rsidRPr="00720549">
        <w:rPr>
          <w:rFonts w:ascii="Times New Roman" w:hAnsi="Times New Roman" w:cs="Times New Roman"/>
          <w:sz w:val="24"/>
          <w:szCs w:val="24"/>
        </w:rPr>
        <w:t xml:space="preserve"> </w:t>
      </w:r>
      <w:r w:rsidR="006A1267" w:rsidRPr="00720549">
        <w:rPr>
          <w:rFonts w:ascii="Times New Roman" w:hAnsi="Times New Roman" w:cs="Times New Roman"/>
          <w:sz w:val="24"/>
          <w:szCs w:val="24"/>
        </w:rPr>
        <w:t xml:space="preserve">Ο χρήστης επιλέγει </w:t>
      </w:r>
      <w:r w:rsidR="00162D5F" w:rsidRPr="00720549">
        <w:rPr>
          <w:rFonts w:ascii="Times New Roman" w:hAnsi="Times New Roman" w:cs="Times New Roman"/>
          <w:color w:val="EE0000"/>
          <w:sz w:val="24"/>
          <w:szCs w:val="24"/>
        </w:rPr>
        <w:t xml:space="preserve">τον </w:t>
      </w:r>
      <w:r w:rsidR="006A1267" w:rsidRPr="00720549">
        <w:rPr>
          <w:rFonts w:ascii="Times New Roman" w:hAnsi="Times New Roman" w:cs="Times New Roman"/>
          <w:color w:val="EE0000"/>
          <w:sz w:val="24"/>
          <w:szCs w:val="24"/>
        </w:rPr>
        <w:t xml:space="preserve">τρόπο ταυτοποίησης </w:t>
      </w:r>
      <w:r w:rsidR="00162D5F" w:rsidRPr="00720549">
        <w:rPr>
          <w:rFonts w:ascii="Times New Roman" w:hAnsi="Times New Roman" w:cs="Times New Roman"/>
          <w:color w:val="EE0000"/>
          <w:sz w:val="24"/>
          <w:szCs w:val="24"/>
        </w:rPr>
        <w:t>που επιθυμεί</w:t>
      </w:r>
      <w:r w:rsidR="00162D5F" w:rsidRPr="00720549">
        <w:rPr>
          <w:rFonts w:ascii="Times New Roman" w:hAnsi="Times New Roman" w:cs="Times New Roman"/>
          <w:sz w:val="24"/>
          <w:szCs w:val="24"/>
        </w:rPr>
        <w:t>.</w:t>
      </w:r>
    </w:p>
    <w:p w14:paraId="49D818F5" w14:textId="7FD23F92" w:rsidR="007B0F45" w:rsidRPr="00720549" w:rsidRDefault="00E60975" w:rsidP="00E60975">
      <w:pPr>
        <w:pStyle w:val="ListParagraph"/>
        <w:numPr>
          <w:ilvl w:val="0"/>
          <w:numId w:val="2"/>
        </w:numPr>
        <w:ind w:left="-142"/>
        <w:rPr>
          <w:rFonts w:ascii="Times New Roman" w:hAnsi="Times New Roman" w:cs="Times New Roman"/>
          <w:sz w:val="24"/>
          <w:szCs w:val="24"/>
        </w:rPr>
      </w:pPr>
      <w:r w:rsidRPr="00720549">
        <w:rPr>
          <w:rFonts w:ascii="Times New Roman" w:hAnsi="Times New Roman" w:cs="Times New Roman"/>
          <w:color w:val="EE0000"/>
          <w:sz w:val="24"/>
          <w:szCs w:val="24"/>
        </w:rPr>
        <w:t xml:space="preserve"> </w:t>
      </w:r>
      <w:r w:rsidR="007B0F45" w:rsidRPr="00720549">
        <w:rPr>
          <w:rFonts w:ascii="Times New Roman" w:hAnsi="Times New Roman" w:cs="Times New Roman"/>
          <w:color w:val="EE0000"/>
          <w:sz w:val="24"/>
          <w:szCs w:val="24"/>
        </w:rPr>
        <w:t>Το σύστημα επεξεργάζεται τον τρόπο ταυτοποίησης και εμφανίζει την κατάλληλη φόρμα στοιχείων ταυτοποίησης.</w:t>
      </w:r>
    </w:p>
    <w:p w14:paraId="3DBBAF74" w14:textId="7C9975FB" w:rsidR="007B0F45" w:rsidRPr="00720549" w:rsidRDefault="00E60975" w:rsidP="00E60975">
      <w:pPr>
        <w:pStyle w:val="ListParagraph"/>
        <w:numPr>
          <w:ilvl w:val="0"/>
          <w:numId w:val="2"/>
        </w:numPr>
        <w:ind w:left="-142"/>
        <w:rPr>
          <w:rFonts w:ascii="Times New Roman" w:hAnsi="Times New Roman" w:cs="Times New Roman"/>
          <w:color w:val="EE0000"/>
          <w:sz w:val="24"/>
          <w:szCs w:val="24"/>
        </w:rPr>
      </w:pPr>
      <w:r w:rsidRPr="00720549">
        <w:rPr>
          <w:rFonts w:ascii="Times New Roman" w:hAnsi="Times New Roman" w:cs="Times New Roman"/>
          <w:sz w:val="24"/>
          <w:szCs w:val="24"/>
        </w:rPr>
        <w:t xml:space="preserve"> </w:t>
      </w:r>
      <w:r w:rsidR="007B0F45" w:rsidRPr="00720549">
        <w:rPr>
          <w:rFonts w:ascii="Times New Roman" w:hAnsi="Times New Roman" w:cs="Times New Roman"/>
          <w:color w:val="EE0000"/>
          <w:sz w:val="24"/>
          <w:szCs w:val="24"/>
        </w:rPr>
        <w:t>Ο χρήστης συμπληρώνει την φόρμα στοιχείων  ταυτοποίησης και πατάει ταυτοποίηση για την ολοκλήρωση της φόρμας</w:t>
      </w:r>
      <w:r w:rsidR="00162D5F" w:rsidRPr="00720549">
        <w:rPr>
          <w:rFonts w:ascii="Times New Roman" w:hAnsi="Times New Roman" w:cs="Times New Roman"/>
          <w:color w:val="EE0000"/>
          <w:sz w:val="24"/>
          <w:szCs w:val="24"/>
        </w:rPr>
        <w:t>.</w:t>
      </w:r>
    </w:p>
    <w:p w14:paraId="4957B9B0" w14:textId="20489021" w:rsidR="007B0F45" w:rsidRPr="00720549" w:rsidRDefault="00E60975" w:rsidP="00E60975">
      <w:pPr>
        <w:pStyle w:val="ListParagraph"/>
        <w:numPr>
          <w:ilvl w:val="0"/>
          <w:numId w:val="2"/>
        </w:numPr>
        <w:ind w:left="-142"/>
        <w:rPr>
          <w:rFonts w:ascii="Times New Roman" w:hAnsi="Times New Roman" w:cs="Times New Roman"/>
          <w:color w:val="EE0000"/>
          <w:sz w:val="24"/>
          <w:szCs w:val="24"/>
        </w:rPr>
      </w:pPr>
      <w:r w:rsidRPr="00720549">
        <w:rPr>
          <w:rFonts w:ascii="Times New Roman" w:hAnsi="Times New Roman" w:cs="Times New Roman"/>
          <w:color w:val="EE0000"/>
          <w:sz w:val="24"/>
          <w:szCs w:val="24"/>
        </w:rPr>
        <w:t xml:space="preserve"> </w:t>
      </w:r>
      <w:r w:rsidR="007B0F45" w:rsidRPr="00720549">
        <w:rPr>
          <w:rFonts w:ascii="Times New Roman" w:hAnsi="Times New Roman" w:cs="Times New Roman"/>
          <w:color w:val="EE0000"/>
          <w:sz w:val="24"/>
          <w:szCs w:val="24"/>
        </w:rPr>
        <w:t>Το σύστημα ελέγχει την εγκυρότητα των στοιχείων και εμφανίζει την οθόνη επιβεβαίωσης στοιχείων.</w:t>
      </w:r>
    </w:p>
    <w:p w14:paraId="44B0ABEC" w14:textId="1ACE043A" w:rsidR="007B0F45" w:rsidRPr="00720549" w:rsidRDefault="00E60975" w:rsidP="00E60975">
      <w:pPr>
        <w:pStyle w:val="ListParagraph"/>
        <w:numPr>
          <w:ilvl w:val="0"/>
          <w:numId w:val="2"/>
        </w:numPr>
        <w:ind w:left="-142"/>
        <w:rPr>
          <w:rFonts w:ascii="Times New Roman" w:hAnsi="Times New Roman" w:cs="Times New Roman"/>
          <w:color w:val="EE0000"/>
          <w:sz w:val="24"/>
          <w:szCs w:val="24"/>
        </w:rPr>
      </w:pPr>
      <w:r w:rsidRPr="00720549">
        <w:rPr>
          <w:rFonts w:ascii="Times New Roman" w:hAnsi="Times New Roman" w:cs="Times New Roman"/>
          <w:color w:val="EE0000"/>
          <w:sz w:val="24"/>
          <w:szCs w:val="24"/>
        </w:rPr>
        <w:t xml:space="preserve"> </w:t>
      </w:r>
      <w:r w:rsidR="007B0F45" w:rsidRPr="00720549">
        <w:rPr>
          <w:rFonts w:ascii="Times New Roman" w:hAnsi="Times New Roman" w:cs="Times New Roman"/>
          <w:color w:val="EE0000"/>
          <w:sz w:val="24"/>
          <w:szCs w:val="24"/>
        </w:rPr>
        <w:t>Ο χρήστης πατάει επιβεβαίωση στην οθόνη επιβεβαίωσης στοιχείων.</w:t>
      </w:r>
    </w:p>
    <w:p w14:paraId="76B2DAA2" w14:textId="4B7EE52C" w:rsidR="007B0F45" w:rsidRPr="00720549" w:rsidRDefault="00E60975" w:rsidP="00E60975">
      <w:pPr>
        <w:pStyle w:val="ListParagraph"/>
        <w:numPr>
          <w:ilvl w:val="0"/>
          <w:numId w:val="2"/>
        </w:numPr>
        <w:ind w:left="-142"/>
        <w:rPr>
          <w:rFonts w:ascii="Times New Roman" w:hAnsi="Times New Roman" w:cs="Times New Roman"/>
          <w:sz w:val="24"/>
          <w:szCs w:val="24"/>
        </w:rPr>
      </w:pPr>
      <w:r w:rsidRPr="00720549">
        <w:rPr>
          <w:rFonts w:ascii="Times New Roman" w:hAnsi="Times New Roman" w:cs="Times New Roman"/>
          <w:sz w:val="24"/>
          <w:szCs w:val="24"/>
        </w:rPr>
        <w:t xml:space="preserve"> </w:t>
      </w:r>
      <w:r w:rsidR="00162D5F" w:rsidRPr="00720549">
        <w:rPr>
          <w:rFonts w:ascii="Times New Roman" w:hAnsi="Times New Roman" w:cs="Times New Roman"/>
          <w:sz w:val="24"/>
          <w:szCs w:val="24"/>
        </w:rPr>
        <w:t>Το σύστημα ενημερώνει τον χρήστη με σχετικό μήνυμα επιτυχούς ταυτοποίησης.</w:t>
      </w:r>
    </w:p>
    <w:p w14:paraId="003F196D" w14:textId="42BB9EC5" w:rsidR="006A1267" w:rsidRPr="00720549" w:rsidRDefault="00E60975" w:rsidP="00E60975">
      <w:pPr>
        <w:pStyle w:val="ListParagraph"/>
        <w:numPr>
          <w:ilvl w:val="0"/>
          <w:numId w:val="2"/>
        </w:numPr>
        <w:ind w:left="-142"/>
        <w:rPr>
          <w:rFonts w:ascii="Times New Roman" w:hAnsi="Times New Roman" w:cs="Times New Roman"/>
          <w:sz w:val="24"/>
          <w:szCs w:val="24"/>
        </w:rPr>
      </w:pPr>
      <w:r w:rsidRPr="00720549">
        <w:rPr>
          <w:rFonts w:ascii="Times New Roman" w:hAnsi="Times New Roman" w:cs="Times New Roman"/>
          <w:sz w:val="24"/>
          <w:szCs w:val="24"/>
        </w:rPr>
        <w:t xml:space="preserve"> </w:t>
      </w:r>
      <w:r w:rsidR="007B0F45" w:rsidRPr="00720549">
        <w:rPr>
          <w:rFonts w:ascii="Times New Roman" w:hAnsi="Times New Roman" w:cs="Times New Roman"/>
          <w:sz w:val="24"/>
          <w:szCs w:val="24"/>
        </w:rPr>
        <w:t>Ο χρήστης αποκτά πρόσβαση σε όλες τις λειτουργίες του συστήματος.</w:t>
      </w:r>
      <w:r w:rsidRPr="00720549">
        <w:rPr>
          <w:rFonts w:ascii="Times New Roman" w:hAnsi="Times New Roman" w:cs="Times New Roman"/>
          <w:sz w:val="24"/>
          <w:szCs w:val="24"/>
        </w:rPr>
        <w:t xml:space="preserve"> </w:t>
      </w:r>
      <w:r w:rsidR="007B0F45" w:rsidRPr="00720549">
        <w:rPr>
          <w:rFonts w:ascii="Times New Roman" w:hAnsi="Times New Roman" w:cs="Times New Roman"/>
          <w:sz w:val="24"/>
          <w:szCs w:val="24"/>
        </w:rPr>
        <w:t xml:space="preserve"> </w:t>
      </w:r>
      <w:r w:rsidR="006A1267" w:rsidRPr="0072054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1B61421" w14:textId="77777777" w:rsidR="006A1267" w:rsidRPr="00720549" w:rsidRDefault="006A1267">
      <w:pPr>
        <w:rPr>
          <w:rFonts w:ascii="Times New Roman" w:hAnsi="Times New Roman" w:cs="Times New Roman"/>
          <w:sz w:val="24"/>
          <w:szCs w:val="24"/>
        </w:rPr>
      </w:pPr>
    </w:p>
    <w:p w14:paraId="715C8693" w14:textId="77777777" w:rsidR="00973B92" w:rsidRPr="00720549" w:rsidRDefault="00973B92" w:rsidP="00A94F0A">
      <w:pPr>
        <w:ind w:left="851" w:hanging="426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2054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Εναλλακτική Ροή 1: Ο χρήστης παραλείπει την ταυτοποίηση </w:t>
      </w:r>
    </w:p>
    <w:p w14:paraId="206ED673" w14:textId="77777777" w:rsidR="00A94F0A" w:rsidRPr="00720549" w:rsidRDefault="00973B92" w:rsidP="00A94F0A">
      <w:pPr>
        <w:pStyle w:val="ListParagraph"/>
        <w:ind w:left="-142" w:hanging="426"/>
        <w:rPr>
          <w:rFonts w:ascii="Times New Roman" w:hAnsi="Times New Roman" w:cs="Times New Roman"/>
          <w:sz w:val="24"/>
          <w:szCs w:val="24"/>
        </w:rPr>
      </w:pPr>
      <w:r w:rsidRPr="00720549">
        <w:rPr>
          <w:rFonts w:ascii="Times New Roman" w:hAnsi="Times New Roman" w:cs="Times New Roman"/>
          <w:sz w:val="24"/>
          <w:szCs w:val="24"/>
        </w:rPr>
        <w:t>2.α.1 Ο χρήστης παραλείπει την ταυτοποίηση και συνεχίζει να χρησιμοποιεί την πλατφόρμα με περιορισμένες λειτουργίες.</w:t>
      </w:r>
    </w:p>
    <w:p w14:paraId="5C549E32" w14:textId="04601D96" w:rsidR="00A94F0A" w:rsidRPr="00720549" w:rsidRDefault="00973B92" w:rsidP="00A94F0A">
      <w:pPr>
        <w:pStyle w:val="ListParagraph"/>
        <w:ind w:left="-142" w:hanging="426"/>
        <w:rPr>
          <w:rFonts w:ascii="Times New Roman" w:hAnsi="Times New Roman" w:cs="Times New Roman"/>
          <w:sz w:val="24"/>
          <w:szCs w:val="24"/>
        </w:rPr>
      </w:pPr>
      <w:r w:rsidRPr="00720549">
        <w:rPr>
          <w:rFonts w:ascii="Times New Roman" w:hAnsi="Times New Roman" w:cs="Times New Roman"/>
          <w:sz w:val="24"/>
          <w:szCs w:val="24"/>
        </w:rPr>
        <w:t xml:space="preserve">2.α.2 Το σύστημα εμφανίζει υπενθύμιση σε κάθε είσοδο, προτρέποντας τον χρήστη να ολοκληρώσει τη διαδικασία.  </w:t>
      </w:r>
    </w:p>
    <w:p w14:paraId="67EFA501" w14:textId="155B503A" w:rsidR="004C2A17" w:rsidRPr="00720549" w:rsidRDefault="00973B92" w:rsidP="00A94F0A">
      <w:pPr>
        <w:pStyle w:val="ListParagraph"/>
        <w:ind w:left="-142" w:hanging="426"/>
        <w:rPr>
          <w:rFonts w:ascii="Times New Roman" w:hAnsi="Times New Roman" w:cs="Times New Roman"/>
          <w:sz w:val="24"/>
          <w:szCs w:val="24"/>
        </w:rPr>
      </w:pPr>
      <w:r w:rsidRPr="00720549">
        <w:rPr>
          <w:rFonts w:ascii="Times New Roman" w:hAnsi="Times New Roman" w:cs="Times New Roman"/>
          <w:sz w:val="24"/>
          <w:szCs w:val="24"/>
        </w:rPr>
        <w:t>2.α.3 Η περίπτωση χρήσης συνεχίζεται από το 1</w:t>
      </w:r>
      <w:r w:rsidR="00A94F0A" w:rsidRPr="00720549">
        <w:rPr>
          <w:rFonts w:ascii="Times New Roman" w:hAnsi="Times New Roman" w:cs="Times New Roman"/>
          <w:sz w:val="24"/>
          <w:szCs w:val="24"/>
          <w:vertAlign w:val="superscript"/>
        </w:rPr>
        <w:t>ο</w:t>
      </w:r>
      <w:r w:rsidR="00A94F0A" w:rsidRPr="00720549">
        <w:rPr>
          <w:rFonts w:ascii="Times New Roman" w:hAnsi="Times New Roman" w:cs="Times New Roman"/>
          <w:sz w:val="24"/>
          <w:szCs w:val="24"/>
        </w:rPr>
        <w:t xml:space="preserve"> </w:t>
      </w:r>
      <w:r w:rsidRPr="00720549">
        <w:rPr>
          <w:rFonts w:ascii="Times New Roman" w:hAnsi="Times New Roman" w:cs="Times New Roman"/>
          <w:sz w:val="24"/>
          <w:szCs w:val="24"/>
        </w:rPr>
        <w:t xml:space="preserve"> βήμα της βασικής ροής.</w:t>
      </w:r>
    </w:p>
    <w:p w14:paraId="5B4FC6E2" w14:textId="77777777" w:rsidR="002801BF" w:rsidRPr="00720549" w:rsidRDefault="002801BF" w:rsidP="00A94F0A">
      <w:pPr>
        <w:pStyle w:val="ListParagraph"/>
        <w:ind w:left="-142" w:hanging="426"/>
        <w:rPr>
          <w:rFonts w:ascii="Times New Roman" w:hAnsi="Times New Roman" w:cs="Times New Roman"/>
          <w:sz w:val="24"/>
          <w:szCs w:val="24"/>
        </w:rPr>
      </w:pPr>
    </w:p>
    <w:p w14:paraId="0F768939" w14:textId="77777777" w:rsidR="00973B92" w:rsidRPr="00720549" w:rsidRDefault="00973B92" w:rsidP="00A94F0A">
      <w:pPr>
        <w:ind w:left="1134" w:right="-58" w:hanging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2054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Εναλλακτική Ροή 2: Λανθασμένα ή μη έγκυρα στοιχεία </w:t>
      </w:r>
    </w:p>
    <w:p w14:paraId="5317D5AF" w14:textId="77777777" w:rsidR="00A94F0A" w:rsidRPr="00720549" w:rsidRDefault="00973B92" w:rsidP="00A94F0A">
      <w:pPr>
        <w:ind w:right="-58" w:hanging="568"/>
        <w:rPr>
          <w:rFonts w:ascii="Times New Roman" w:hAnsi="Times New Roman" w:cs="Times New Roman"/>
          <w:sz w:val="24"/>
          <w:szCs w:val="24"/>
        </w:rPr>
      </w:pPr>
      <w:r w:rsidRPr="00720549">
        <w:rPr>
          <w:rFonts w:ascii="Times New Roman" w:hAnsi="Times New Roman" w:cs="Times New Roman"/>
          <w:sz w:val="24"/>
          <w:szCs w:val="24"/>
        </w:rPr>
        <w:t xml:space="preserve">8.α.1 Το σύστημα διαπιστώνει ότι το πανεπιστημιακό email είναι λανθασμένο ή ο διαχειριστής διαπιστώνει πως το έγγραφο δεν είναι αποδεκτό. </w:t>
      </w:r>
    </w:p>
    <w:p w14:paraId="08CF78E3" w14:textId="77777777" w:rsidR="00A94F0A" w:rsidRPr="00720549" w:rsidRDefault="00973B92" w:rsidP="00A94F0A">
      <w:pPr>
        <w:ind w:right="-58" w:hanging="568"/>
        <w:rPr>
          <w:rFonts w:ascii="Times New Roman" w:hAnsi="Times New Roman" w:cs="Times New Roman"/>
          <w:sz w:val="24"/>
          <w:szCs w:val="24"/>
        </w:rPr>
      </w:pPr>
      <w:r w:rsidRPr="00720549">
        <w:rPr>
          <w:rFonts w:ascii="Times New Roman" w:hAnsi="Times New Roman" w:cs="Times New Roman"/>
          <w:sz w:val="24"/>
          <w:szCs w:val="24"/>
        </w:rPr>
        <w:t xml:space="preserve">8.α.2 Εμφανίζεται μήνυμα σφάλματος με αιτιολόγηση. </w:t>
      </w:r>
    </w:p>
    <w:p w14:paraId="3FBF4BE8" w14:textId="546D868C" w:rsidR="006A1267" w:rsidRPr="00720549" w:rsidRDefault="00973B92" w:rsidP="00A94F0A">
      <w:pPr>
        <w:ind w:right="-58" w:hanging="568"/>
        <w:rPr>
          <w:rFonts w:ascii="Times New Roman" w:hAnsi="Times New Roman" w:cs="Times New Roman"/>
          <w:sz w:val="24"/>
          <w:szCs w:val="24"/>
        </w:rPr>
      </w:pPr>
      <w:r w:rsidRPr="00720549">
        <w:rPr>
          <w:rFonts w:ascii="Times New Roman" w:hAnsi="Times New Roman" w:cs="Times New Roman"/>
          <w:sz w:val="24"/>
          <w:szCs w:val="24"/>
        </w:rPr>
        <w:lastRenderedPageBreak/>
        <w:t>8.α.3 Η περίπτωση χρήσης συνεχίζεται από το 1ο βήμα της βασικής ροής.</w:t>
      </w:r>
    </w:p>
    <w:p w14:paraId="1A40F027" w14:textId="77777777" w:rsidR="002801BF" w:rsidRPr="00720549" w:rsidRDefault="002801BF" w:rsidP="00A94F0A">
      <w:pPr>
        <w:ind w:right="-58" w:hanging="568"/>
        <w:rPr>
          <w:rFonts w:ascii="Times New Roman" w:hAnsi="Times New Roman" w:cs="Times New Roman"/>
          <w:sz w:val="24"/>
          <w:szCs w:val="24"/>
        </w:rPr>
      </w:pPr>
    </w:p>
    <w:p w14:paraId="06885C39" w14:textId="1F9DED51" w:rsidR="002801BF" w:rsidRPr="00720549" w:rsidRDefault="002801BF" w:rsidP="002801BF">
      <w:pPr>
        <w:ind w:left="1134" w:right="-58" w:hanging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2054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Εναλλακτική Ροή 3: </w:t>
      </w:r>
      <w:r w:rsidRPr="007205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</w:t>
      </w:r>
      <w:r w:rsidRPr="0072054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χρήστης είναι ήδη ταυτοποιημένος </w:t>
      </w:r>
    </w:p>
    <w:p w14:paraId="4607157C" w14:textId="44966A7B" w:rsidR="002801BF" w:rsidRPr="00720549" w:rsidRDefault="002801BF" w:rsidP="002801BF">
      <w:pPr>
        <w:ind w:right="-58" w:hanging="568"/>
        <w:rPr>
          <w:rFonts w:ascii="Times New Roman" w:hAnsi="Times New Roman" w:cs="Times New Roman"/>
          <w:color w:val="EE0000"/>
          <w:sz w:val="24"/>
          <w:szCs w:val="24"/>
        </w:rPr>
      </w:pPr>
      <w:r w:rsidRPr="00720549">
        <w:rPr>
          <w:rFonts w:ascii="Times New Roman" w:hAnsi="Times New Roman" w:cs="Times New Roman"/>
          <w:sz w:val="24"/>
          <w:szCs w:val="24"/>
        </w:rPr>
        <w:t xml:space="preserve">2.β.1) </w:t>
      </w:r>
      <w:r w:rsidRPr="00720549">
        <w:rPr>
          <w:rFonts w:ascii="Times New Roman" w:hAnsi="Times New Roman" w:cs="Times New Roman"/>
          <w:color w:val="EE0000"/>
          <w:sz w:val="24"/>
          <w:szCs w:val="24"/>
        </w:rPr>
        <w:t>Ο χρήστης είναι ήδη ταυτοποιημένος</w:t>
      </w:r>
    </w:p>
    <w:p w14:paraId="3DB6229C" w14:textId="1E9B6D73" w:rsidR="002801BF" w:rsidRPr="00720549" w:rsidRDefault="002801BF" w:rsidP="00A94F0A">
      <w:pPr>
        <w:ind w:right="-58" w:hanging="568"/>
        <w:rPr>
          <w:rFonts w:ascii="Times New Roman" w:hAnsi="Times New Roman" w:cs="Times New Roman"/>
          <w:color w:val="EE0000"/>
          <w:sz w:val="24"/>
          <w:szCs w:val="24"/>
        </w:rPr>
      </w:pPr>
      <w:r w:rsidRPr="00720549">
        <w:rPr>
          <w:rFonts w:ascii="Times New Roman" w:hAnsi="Times New Roman" w:cs="Times New Roman"/>
          <w:sz w:val="24"/>
          <w:szCs w:val="24"/>
        </w:rPr>
        <w:t xml:space="preserve">2.β.2) </w:t>
      </w:r>
      <w:r w:rsidRPr="00720549">
        <w:rPr>
          <w:rFonts w:ascii="Times New Roman" w:hAnsi="Times New Roman" w:cs="Times New Roman"/>
          <w:color w:val="EE0000"/>
          <w:sz w:val="24"/>
          <w:szCs w:val="24"/>
        </w:rPr>
        <w:t>Ο χρήστης αποκτά πρόσβαση σε όλες τις λειτουργίες του συστήματος</w:t>
      </w:r>
    </w:p>
    <w:p w14:paraId="756F3C54" w14:textId="46D2A62E" w:rsidR="00413BFA" w:rsidRPr="00720549" w:rsidRDefault="002801BF" w:rsidP="00413BFA">
      <w:pPr>
        <w:ind w:right="-58" w:hanging="568"/>
        <w:rPr>
          <w:rFonts w:ascii="Times New Roman" w:hAnsi="Times New Roman" w:cs="Times New Roman"/>
          <w:color w:val="EE0000"/>
          <w:sz w:val="24"/>
          <w:szCs w:val="24"/>
        </w:rPr>
      </w:pPr>
      <w:r w:rsidRPr="00720549">
        <w:rPr>
          <w:rFonts w:ascii="Times New Roman" w:hAnsi="Times New Roman" w:cs="Times New Roman"/>
          <w:sz w:val="24"/>
          <w:szCs w:val="24"/>
        </w:rPr>
        <w:t xml:space="preserve">2.β.3) </w:t>
      </w:r>
      <w:r w:rsidRPr="00720549">
        <w:rPr>
          <w:rFonts w:ascii="Times New Roman" w:hAnsi="Times New Roman" w:cs="Times New Roman"/>
          <w:color w:val="EE0000"/>
          <w:sz w:val="24"/>
          <w:szCs w:val="24"/>
        </w:rPr>
        <w:t>Η περίπτωση χρήσης συνεχίζεται α</w:t>
      </w:r>
      <w:r w:rsidR="00413BFA" w:rsidRPr="00720549">
        <w:rPr>
          <w:rFonts w:ascii="Times New Roman" w:hAnsi="Times New Roman" w:cs="Times New Roman"/>
          <w:color w:val="EE0000"/>
          <w:sz w:val="24"/>
          <w:szCs w:val="24"/>
        </w:rPr>
        <w:t>πό το 11ο βήμα της βασικής ροής.</w:t>
      </w:r>
    </w:p>
    <w:p w14:paraId="5629B463" w14:textId="77777777" w:rsidR="00A452E1" w:rsidRPr="00720549" w:rsidRDefault="00A452E1" w:rsidP="00413BFA">
      <w:pPr>
        <w:ind w:right="-58" w:hanging="568"/>
        <w:rPr>
          <w:rFonts w:ascii="Times New Roman" w:hAnsi="Times New Roman" w:cs="Times New Roman"/>
          <w:color w:val="EE0000"/>
          <w:sz w:val="24"/>
          <w:szCs w:val="24"/>
        </w:rPr>
      </w:pPr>
    </w:p>
    <w:p w14:paraId="4F68D9E4" w14:textId="5E50F905" w:rsidR="00A452E1" w:rsidRPr="00720549" w:rsidRDefault="00720549" w:rsidP="00A452E1">
      <w:pPr>
        <w:ind w:right="-58" w:hanging="56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ΕΙΚΟΝΑ 1:</w:t>
      </w:r>
      <w:r w:rsidR="00A452E1" w:rsidRPr="007205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A452E1" w:rsidRPr="0072054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ROBUSTNESS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DIAGRAM</w:t>
      </w:r>
    </w:p>
    <w:p w14:paraId="54124857" w14:textId="6DDDA552" w:rsidR="00413BFA" w:rsidRPr="00720549" w:rsidRDefault="00720549" w:rsidP="00A94F0A">
      <w:pPr>
        <w:ind w:right="-58" w:hanging="568"/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  <w:r w:rsidRPr="00720549">
        <w:rPr>
          <w:rFonts w:ascii="Times New Roman" w:hAnsi="Times New Roman" w:cs="Times New Roman"/>
          <w:noProof/>
          <w:color w:val="EE0000"/>
          <w:sz w:val="24"/>
          <w:szCs w:val="24"/>
          <w:lang w:val="en-US"/>
        </w:rPr>
        <w:drawing>
          <wp:inline distT="0" distB="0" distL="0" distR="0" wp14:anchorId="6B1C2602" wp14:editId="02ABCB29">
            <wp:extent cx="6807985" cy="5753100"/>
            <wp:effectExtent l="0" t="0" r="0" b="0"/>
            <wp:docPr id="1434564771" name="Picture 2" descr="A diagram of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64771" name="Picture 2" descr="A diagram of a diagram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56" cy="576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92E9" w14:textId="77777777" w:rsidR="00720549" w:rsidRPr="00720549" w:rsidRDefault="00720549" w:rsidP="00A94F0A">
      <w:pPr>
        <w:ind w:right="-58" w:hanging="568"/>
        <w:rPr>
          <w:rFonts w:ascii="Times New Roman" w:hAnsi="Times New Roman" w:cs="Times New Roman"/>
          <w:sz w:val="24"/>
          <w:szCs w:val="24"/>
          <w:u w:val="single"/>
        </w:rPr>
      </w:pPr>
    </w:p>
    <w:p w14:paraId="2CF38CFC" w14:textId="3C3E52A5" w:rsidR="00720549" w:rsidRPr="006F4A45" w:rsidRDefault="00720549" w:rsidP="00720549">
      <w:pPr>
        <w:spacing w:line="240" w:lineRule="auto"/>
        <w:ind w:right="-58" w:hanging="568"/>
        <w:rPr>
          <w:rFonts w:ascii="Times New Roman" w:hAnsi="Times New Roman" w:cs="Times New Roman"/>
          <w:sz w:val="24"/>
          <w:szCs w:val="24"/>
        </w:rPr>
      </w:pPr>
    </w:p>
    <w:p w14:paraId="3502B783" w14:textId="77777777" w:rsidR="00CC4D1F" w:rsidRPr="006F4A45" w:rsidRDefault="00CC4D1F" w:rsidP="00A94F0A">
      <w:pPr>
        <w:ind w:right="-58" w:hanging="568"/>
        <w:rPr>
          <w:rFonts w:ascii="Times New Roman" w:hAnsi="Times New Roman" w:cs="Times New Roman"/>
          <w:sz w:val="24"/>
          <w:szCs w:val="24"/>
        </w:rPr>
      </w:pPr>
    </w:p>
    <w:p w14:paraId="6EA58B72" w14:textId="3437B2A2" w:rsidR="00CC4D1F" w:rsidRPr="00720549" w:rsidRDefault="00720549" w:rsidP="00720549">
      <w:pPr>
        <w:ind w:right="-58" w:hanging="56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ΕΙΚΟΝΑ 2: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SEQUENCE DIAGRAM</w:t>
      </w:r>
    </w:p>
    <w:p w14:paraId="356AE9F2" w14:textId="77777777" w:rsidR="00CC4D1F" w:rsidRPr="00720549" w:rsidRDefault="00CC4D1F" w:rsidP="00A94F0A">
      <w:pPr>
        <w:ind w:right="-58" w:hanging="568"/>
        <w:rPr>
          <w:rFonts w:ascii="Times New Roman" w:hAnsi="Times New Roman" w:cs="Times New Roman"/>
          <w:sz w:val="24"/>
          <w:szCs w:val="24"/>
        </w:rPr>
      </w:pPr>
    </w:p>
    <w:p w14:paraId="78CCFFBE" w14:textId="145F02B8" w:rsidR="00CC4D1F" w:rsidRDefault="00CC4D1F" w:rsidP="00A94F0A">
      <w:pPr>
        <w:ind w:right="-58" w:hanging="568"/>
        <w:rPr>
          <w:rFonts w:ascii="Times New Roman" w:hAnsi="Times New Roman" w:cs="Times New Roman"/>
          <w:sz w:val="24"/>
          <w:szCs w:val="24"/>
        </w:rPr>
      </w:pPr>
      <w:r w:rsidRPr="007205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F80052" wp14:editId="3FF58FD8">
            <wp:extent cx="6537325" cy="6497972"/>
            <wp:effectExtent l="0" t="0" r="0" b="0"/>
            <wp:docPr id="630797752" name="Picture 1" descr="A screenshot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97752" name="Picture 1" descr="A screenshot of a computer scre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611" cy="650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F453" w14:textId="77777777" w:rsidR="006F4A45" w:rsidRDefault="006F4A45" w:rsidP="006F4A45">
      <w:pPr>
        <w:jc w:val="center"/>
        <w:rPr>
          <w:b/>
          <w:bCs/>
          <w:sz w:val="24"/>
          <w:szCs w:val="24"/>
          <w:u w:val="single"/>
        </w:rPr>
      </w:pPr>
    </w:p>
    <w:p w14:paraId="35AE3428" w14:textId="77777777" w:rsidR="00EE18D3" w:rsidRDefault="00EE18D3" w:rsidP="006F4A45">
      <w:pPr>
        <w:jc w:val="center"/>
        <w:rPr>
          <w:b/>
          <w:bCs/>
          <w:sz w:val="24"/>
          <w:szCs w:val="24"/>
          <w:u w:val="single"/>
        </w:rPr>
      </w:pPr>
    </w:p>
    <w:p w14:paraId="4A25E615" w14:textId="77777777" w:rsidR="00EE18D3" w:rsidRDefault="00EE18D3" w:rsidP="006F4A45">
      <w:pPr>
        <w:jc w:val="center"/>
        <w:rPr>
          <w:b/>
          <w:bCs/>
          <w:sz w:val="24"/>
          <w:szCs w:val="24"/>
          <w:u w:val="single"/>
        </w:rPr>
      </w:pPr>
    </w:p>
    <w:p w14:paraId="1BA00E8C" w14:textId="77777777" w:rsidR="00EE18D3" w:rsidRDefault="00EE18D3" w:rsidP="006F4A45">
      <w:pPr>
        <w:jc w:val="center"/>
        <w:rPr>
          <w:b/>
          <w:bCs/>
          <w:sz w:val="24"/>
          <w:szCs w:val="24"/>
          <w:u w:val="single"/>
        </w:rPr>
      </w:pPr>
    </w:p>
    <w:p w14:paraId="58C07146" w14:textId="2AF888AD" w:rsidR="006F4A45" w:rsidRDefault="006F4A45" w:rsidP="006F4A45">
      <w:pPr>
        <w:jc w:val="center"/>
        <w:rPr>
          <w:b/>
          <w:bCs/>
          <w:sz w:val="24"/>
          <w:szCs w:val="24"/>
          <w:lang w:val="en-US"/>
        </w:rPr>
      </w:pPr>
      <w:r w:rsidRPr="00C66FA5">
        <w:rPr>
          <w:b/>
          <w:bCs/>
          <w:sz w:val="24"/>
          <w:szCs w:val="24"/>
          <w:u w:val="single"/>
          <w:lang w:val="en-US"/>
        </w:rPr>
        <w:lastRenderedPageBreak/>
        <w:t xml:space="preserve">Use case </w:t>
      </w:r>
      <w:r>
        <w:rPr>
          <w:b/>
          <w:bCs/>
          <w:sz w:val="24"/>
          <w:szCs w:val="24"/>
          <w:u w:val="single"/>
          <w:lang w:val="en-US"/>
        </w:rPr>
        <w:t>4</w:t>
      </w:r>
      <w:r>
        <w:rPr>
          <w:b/>
          <w:bCs/>
          <w:sz w:val="24"/>
          <w:szCs w:val="24"/>
          <w:u w:val="single"/>
        </w:rPr>
        <w:t>:</w:t>
      </w:r>
      <w:r w:rsidRPr="0083463B">
        <w:rPr>
          <w:rFonts w:ascii="Noto Sans" w:hAnsi="Noto Sans" w:cs="Noto Sans"/>
        </w:rPr>
        <w:t xml:space="preserve"> </w:t>
      </w:r>
      <w:r w:rsidRPr="0083463B">
        <w:rPr>
          <w:b/>
          <w:bCs/>
          <w:sz w:val="24"/>
          <w:szCs w:val="24"/>
          <w:u w:val="single"/>
        </w:rPr>
        <w:t>Σύγκριση μεταπτυχιακών</w:t>
      </w:r>
    </w:p>
    <w:p w14:paraId="69C663F7" w14:textId="77777777" w:rsidR="006F4A45" w:rsidRPr="00365305" w:rsidRDefault="006F4A45" w:rsidP="006F4A45">
      <w:pPr>
        <w:rPr>
          <w:b/>
          <w:bCs/>
          <w:sz w:val="24"/>
          <w:szCs w:val="24"/>
        </w:rPr>
      </w:pPr>
    </w:p>
    <w:p w14:paraId="7AF5FD41" w14:textId="77777777" w:rsidR="006F4A45" w:rsidRDefault="006F4A45" w:rsidP="006F4A45">
      <w:pPr>
        <w:pStyle w:val="ListParagraph"/>
        <w:numPr>
          <w:ilvl w:val="0"/>
          <w:numId w:val="3"/>
        </w:numPr>
        <w:ind w:left="-567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3463B">
        <w:rPr>
          <w:color w:val="EE0000"/>
          <w:sz w:val="24"/>
          <w:szCs w:val="24"/>
        </w:rPr>
        <w:t xml:space="preserve">Ο χρήστης έχει βρει ένα </w:t>
      </w:r>
      <w:r>
        <w:rPr>
          <w:sz w:val="24"/>
          <w:szCs w:val="24"/>
        </w:rPr>
        <w:t xml:space="preserve">πρόγραμμα που επιθυμεί να συγκρίνει </w:t>
      </w:r>
      <w:r w:rsidRPr="0083463B">
        <w:rPr>
          <w:color w:val="EE0000"/>
          <w:sz w:val="24"/>
          <w:szCs w:val="24"/>
        </w:rPr>
        <w:t>από την αναζήτηση αποτελεσμάτων</w:t>
      </w:r>
      <w:r>
        <w:rPr>
          <w:sz w:val="24"/>
          <w:szCs w:val="24"/>
        </w:rPr>
        <w:t>.</w:t>
      </w:r>
    </w:p>
    <w:p w14:paraId="4A01907D" w14:textId="77777777" w:rsidR="006F4A45" w:rsidRDefault="006F4A45" w:rsidP="006F4A45">
      <w:pPr>
        <w:pStyle w:val="ListParagraph"/>
        <w:numPr>
          <w:ilvl w:val="0"/>
          <w:numId w:val="3"/>
        </w:numPr>
        <w:ind w:left="-567"/>
        <w:rPr>
          <w:sz w:val="24"/>
          <w:szCs w:val="24"/>
        </w:rPr>
      </w:pPr>
      <w:r>
        <w:rPr>
          <w:sz w:val="24"/>
          <w:szCs w:val="24"/>
        </w:rPr>
        <w:t xml:space="preserve"> Ο χρήστης επιλέγει την ενέργεια ‘</w:t>
      </w:r>
      <w:r w:rsidRPr="003F7658">
        <w:rPr>
          <w:sz w:val="24"/>
          <w:szCs w:val="24"/>
        </w:rPr>
        <w:t>‘</w:t>
      </w:r>
      <w:r>
        <w:rPr>
          <w:sz w:val="24"/>
          <w:szCs w:val="24"/>
        </w:rPr>
        <w:t>Σύγκριση’’.</w:t>
      </w:r>
    </w:p>
    <w:p w14:paraId="3910D836" w14:textId="77777777" w:rsidR="006F4A45" w:rsidRDefault="006F4A45" w:rsidP="006F4A45">
      <w:pPr>
        <w:pStyle w:val="ListParagraph"/>
        <w:numPr>
          <w:ilvl w:val="0"/>
          <w:numId w:val="3"/>
        </w:numPr>
        <w:ind w:left="-567"/>
        <w:rPr>
          <w:sz w:val="24"/>
          <w:szCs w:val="24"/>
        </w:rPr>
      </w:pPr>
      <w:r>
        <w:rPr>
          <w:sz w:val="24"/>
          <w:szCs w:val="24"/>
        </w:rPr>
        <w:t xml:space="preserve"> Το σύστημα αποθηκεύει προσωρινά την πρώτη επιλογή του χρήστη </w:t>
      </w:r>
      <w:r w:rsidRPr="0083463B">
        <w:rPr>
          <w:color w:val="EE0000"/>
          <w:sz w:val="24"/>
          <w:szCs w:val="24"/>
        </w:rPr>
        <w:t>στη βάση δεδομένων</w:t>
      </w:r>
      <w:r>
        <w:rPr>
          <w:color w:val="EE0000"/>
          <w:sz w:val="24"/>
          <w:szCs w:val="24"/>
        </w:rPr>
        <w:t>.</w:t>
      </w:r>
    </w:p>
    <w:p w14:paraId="5643706C" w14:textId="77777777" w:rsidR="006F4A45" w:rsidRPr="0083463B" w:rsidRDefault="006F4A45" w:rsidP="006F4A45">
      <w:pPr>
        <w:pStyle w:val="ListParagraph"/>
        <w:numPr>
          <w:ilvl w:val="0"/>
          <w:numId w:val="3"/>
        </w:numPr>
        <w:ind w:left="-567"/>
        <w:rPr>
          <w:color w:val="EE0000"/>
          <w:sz w:val="24"/>
          <w:szCs w:val="24"/>
        </w:rPr>
      </w:pPr>
      <w:r>
        <w:rPr>
          <w:sz w:val="24"/>
          <w:szCs w:val="24"/>
        </w:rPr>
        <w:t xml:space="preserve"> </w:t>
      </w:r>
      <w:r w:rsidRPr="0083463B">
        <w:rPr>
          <w:color w:val="EE0000"/>
          <w:sz w:val="24"/>
          <w:szCs w:val="24"/>
        </w:rPr>
        <w:t>Το σύστημα εμφανίζει την οθόνη των υπόλοιπων αποτελεσμάτων με βάση την αναζήτηση του χρήστη με προτροπή για επιλογή δεύτερου προγράμματος ίδιου τύπου.</w:t>
      </w:r>
    </w:p>
    <w:p w14:paraId="743CD325" w14:textId="77777777" w:rsidR="006F4A45" w:rsidRDefault="006F4A45" w:rsidP="006F4A45">
      <w:pPr>
        <w:pStyle w:val="ListParagraph"/>
        <w:numPr>
          <w:ilvl w:val="0"/>
          <w:numId w:val="3"/>
        </w:numPr>
        <w:ind w:left="-567"/>
        <w:rPr>
          <w:sz w:val="24"/>
          <w:szCs w:val="24"/>
        </w:rPr>
      </w:pPr>
      <w:r>
        <w:rPr>
          <w:sz w:val="24"/>
          <w:szCs w:val="24"/>
        </w:rPr>
        <w:t xml:space="preserve"> Ο χρήστης επιλέγει το 2</w:t>
      </w:r>
      <w:r w:rsidRPr="003F7658">
        <w:rPr>
          <w:sz w:val="24"/>
          <w:szCs w:val="24"/>
          <w:vertAlign w:val="superscript"/>
        </w:rPr>
        <w:t>ο</w:t>
      </w:r>
      <w:r>
        <w:rPr>
          <w:sz w:val="24"/>
          <w:szCs w:val="24"/>
        </w:rPr>
        <w:t xml:space="preserve"> πρόγραμμα που θέλει να συγκρίνει. </w:t>
      </w:r>
    </w:p>
    <w:p w14:paraId="5C7D3291" w14:textId="77777777" w:rsidR="006F4A45" w:rsidRDefault="006F4A45" w:rsidP="006F4A45">
      <w:pPr>
        <w:pStyle w:val="ListParagraph"/>
        <w:numPr>
          <w:ilvl w:val="0"/>
          <w:numId w:val="3"/>
        </w:numPr>
        <w:ind w:left="-567"/>
        <w:rPr>
          <w:sz w:val="24"/>
          <w:szCs w:val="24"/>
        </w:rPr>
      </w:pPr>
      <w:r>
        <w:rPr>
          <w:sz w:val="24"/>
          <w:szCs w:val="24"/>
        </w:rPr>
        <w:t xml:space="preserve"> Το σύστημα αποθηκεύει  προσωρινά την 2</w:t>
      </w:r>
      <w:r w:rsidRPr="003F7658">
        <w:rPr>
          <w:sz w:val="24"/>
          <w:szCs w:val="24"/>
          <w:vertAlign w:val="superscript"/>
        </w:rPr>
        <w:t>η</w:t>
      </w:r>
      <w:r>
        <w:rPr>
          <w:sz w:val="24"/>
          <w:szCs w:val="24"/>
        </w:rPr>
        <w:t xml:space="preserve"> επιλογή του χρήστη </w:t>
      </w:r>
      <w:r w:rsidRPr="0083463B">
        <w:rPr>
          <w:color w:val="EE0000"/>
          <w:sz w:val="24"/>
          <w:szCs w:val="24"/>
        </w:rPr>
        <w:t>στη βάση δεδομένων</w:t>
      </w:r>
      <w:r>
        <w:rPr>
          <w:sz w:val="24"/>
          <w:szCs w:val="24"/>
        </w:rPr>
        <w:t xml:space="preserve">. </w:t>
      </w:r>
    </w:p>
    <w:p w14:paraId="4A09D5E4" w14:textId="77777777" w:rsidR="006F4A45" w:rsidRDefault="006F4A45" w:rsidP="006F4A45">
      <w:pPr>
        <w:pStyle w:val="ListParagraph"/>
        <w:numPr>
          <w:ilvl w:val="0"/>
          <w:numId w:val="3"/>
        </w:numPr>
        <w:ind w:left="-567"/>
        <w:rPr>
          <w:sz w:val="24"/>
          <w:szCs w:val="24"/>
        </w:rPr>
      </w:pPr>
      <w:r>
        <w:rPr>
          <w:sz w:val="24"/>
          <w:szCs w:val="24"/>
        </w:rPr>
        <w:t xml:space="preserve"> Το σύστημα εμφανίζει την </w:t>
      </w:r>
      <w:r w:rsidRPr="0083463B">
        <w:rPr>
          <w:color w:val="EE0000"/>
          <w:sz w:val="24"/>
          <w:szCs w:val="24"/>
        </w:rPr>
        <w:t>οθόνη επιλογών με επιλογές προσθήκης ενός ακόμη προγράμματος (</w:t>
      </w:r>
      <w:r w:rsidRPr="0083463B">
        <w:rPr>
          <w:color w:val="EE0000"/>
          <w:sz w:val="24"/>
          <w:szCs w:val="24"/>
          <w:lang w:val="en-US"/>
        </w:rPr>
        <w:t>max</w:t>
      </w:r>
      <w:r w:rsidRPr="0083463B">
        <w:rPr>
          <w:color w:val="EE0000"/>
          <w:sz w:val="24"/>
          <w:szCs w:val="24"/>
        </w:rPr>
        <w:t xml:space="preserve">:4) </w:t>
      </w:r>
      <w:r>
        <w:rPr>
          <w:color w:val="EE0000"/>
          <w:sz w:val="24"/>
          <w:szCs w:val="24"/>
        </w:rPr>
        <w:t>και</w:t>
      </w:r>
      <w:r w:rsidRPr="0083463B">
        <w:rPr>
          <w:color w:val="EE0000"/>
          <w:sz w:val="24"/>
          <w:szCs w:val="24"/>
        </w:rPr>
        <w:t xml:space="preserve"> σύγ</w:t>
      </w:r>
      <w:r>
        <w:rPr>
          <w:color w:val="EE0000"/>
          <w:sz w:val="24"/>
          <w:szCs w:val="24"/>
        </w:rPr>
        <w:t>κ</w:t>
      </w:r>
      <w:r w:rsidRPr="0083463B">
        <w:rPr>
          <w:color w:val="EE0000"/>
          <w:sz w:val="24"/>
          <w:szCs w:val="24"/>
        </w:rPr>
        <w:t>ρισης των επιλεγμένων προγραμμάτων</w:t>
      </w:r>
      <w:r>
        <w:rPr>
          <w:sz w:val="24"/>
          <w:szCs w:val="24"/>
        </w:rPr>
        <w:t>.</w:t>
      </w:r>
    </w:p>
    <w:p w14:paraId="765F7746" w14:textId="77777777" w:rsidR="006F4A45" w:rsidRPr="00EE18D3" w:rsidRDefault="006F4A45" w:rsidP="006F4A45">
      <w:pPr>
        <w:pStyle w:val="ListParagraph"/>
        <w:numPr>
          <w:ilvl w:val="0"/>
          <w:numId w:val="3"/>
        </w:numPr>
        <w:ind w:left="-567"/>
        <w:rPr>
          <w:sz w:val="24"/>
          <w:szCs w:val="24"/>
        </w:rPr>
      </w:pPr>
      <w:r>
        <w:rPr>
          <w:sz w:val="24"/>
          <w:szCs w:val="24"/>
        </w:rPr>
        <w:t xml:space="preserve"> Ο χρήστης επιλέγει </w:t>
      </w:r>
      <w:r w:rsidRPr="0083463B">
        <w:rPr>
          <w:color w:val="EE0000"/>
          <w:sz w:val="24"/>
          <w:szCs w:val="24"/>
        </w:rPr>
        <w:t>σύγ</w:t>
      </w:r>
      <w:r>
        <w:rPr>
          <w:color w:val="EE0000"/>
          <w:sz w:val="24"/>
          <w:szCs w:val="24"/>
        </w:rPr>
        <w:t>κ</w:t>
      </w:r>
      <w:r w:rsidRPr="0083463B">
        <w:rPr>
          <w:color w:val="EE0000"/>
          <w:sz w:val="24"/>
          <w:szCs w:val="24"/>
        </w:rPr>
        <w:t>ριση των επιλεγμένων προγραμμάτων</w:t>
      </w:r>
      <w:r>
        <w:rPr>
          <w:color w:val="EE0000"/>
          <w:sz w:val="24"/>
          <w:szCs w:val="24"/>
        </w:rPr>
        <w:t>.</w:t>
      </w:r>
    </w:p>
    <w:p w14:paraId="0F358F9E" w14:textId="34EB1153" w:rsidR="00EE18D3" w:rsidRDefault="00EE18D3" w:rsidP="006F4A45">
      <w:pPr>
        <w:pStyle w:val="ListParagraph"/>
        <w:numPr>
          <w:ilvl w:val="0"/>
          <w:numId w:val="3"/>
        </w:numPr>
        <w:ind w:left="-567"/>
        <w:rPr>
          <w:sz w:val="24"/>
          <w:szCs w:val="24"/>
        </w:rPr>
      </w:pPr>
      <w:r>
        <w:rPr>
          <w:sz w:val="24"/>
          <w:szCs w:val="24"/>
        </w:rPr>
        <w:t>Το σύστημα ελέγχει την συμβατότητα των τύπων προγραμμάτων που επέλεξε ο  χρήστης.</w:t>
      </w:r>
    </w:p>
    <w:p w14:paraId="476FA467" w14:textId="77777777" w:rsidR="006F4A45" w:rsidRDefault="006F4A45" w:rsidP="006F4A45">
      <w:pPr>
        <w:pStyle w:val="ListParagraph"/>
        <w:numPr>
          <w:ilvl w:val="0"/>
          <w:numId w:val="3"/>
        </w:numPr>
        <w:ind w:left="-567"/>
        <w:rPr>
          <w:sz w:val="24"/>
          <w:szCs w:val="24"/>
        </w:rPr>
      </w:pPr>
      <w:r>
        <w:rPr>
          <w:sz w:val="24"/>
          <w:szCs w:val="24"/>
        </w:rPr>
        <w:t xml:space="preserve"> Το σύστημα εμφανίζει την οθόνη συγκρίσεων των επιλογών του χρήστη με  τα προγράμματα </w:t>
      </w:r>
      <w:r w:rsidRPr="00365305">
        <w:rPr>
          <w:sz w:val="24"/>
          <w:szCs w:val="24"/>
        </w:rPr>
        <w:t>τοποθετημέν</w:t>
      </w:r>
      <w:r>
        <w:rPr>
          <w:sz w:val="24"/>
          <w:szCs w:val="24"/>
        </w:rPr>
        <w:t>α</w:t>
      </w:r>
      <w:r w:rsidRPr="00365305">
        <w:rPr>
          <w:sz w:val="24"/>
          <w:szCs w:val="24"/>
        </w:rPr>
        <w:t xml:space="preserve"> δίπλα-δίπλα, παρουσιάζοντας βασικά χαρακτηριστικά (όπως τοποθεσία, διάρκεια, δίδακτρα, προοπτικές απασχόλησης κ.λπ.)</w:t>
      </w:r>
    </w:p>
    <w:p w14:paraId="2102D385" w14:textId="77777777" w:rsidR="006F4A45" w:rsidRDefault="006F4A45" w:rsidP="006F4A45">
      <w:pPr>
        <w:pStyle w:val="ListParagraph"/>
        <w:numPr>
          <w:ilvl w:val="0"/>
          <w:numId w:val="3"/>
        </w:numPr>
        <w:ind w:left="-567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3463B">
        <w:rPr>
          <w:color w:val="EE0000"/>
          <w:sz w:val="24"/>
          <w:szCs w:val="24"/>
        </w:rPr>
        <w:t>Το σύστημα υπογραμμίζει με πράσινο τα χαρακτηριστικά του προγράμματος που υπερτερούν των άλλων, με κόκκινο αυτά που υστερούν των άλλων και με γκρι τα ουδέτερα στοιχεία στην οθόνη συγκρίσεων.</w:t>
      </w:r>
      <w:r>
        <w:rPr>
          <w:sz w:val="24"/>
          <w:szCs w:val="24"/>
        </w:rPr>
        <w:t xml:space="preserve">  </w:t>
      </w:r>
    </w:p>
    <w:p w14:paraId="04794F77" w14:textId="77777777" w:rsidR="006F4A45" w:rsidRDefault="006F4A45" w:rsidP="006F4A45">
      <w:pPr>
        <w:pStyle w:val="ListParagraph"/>
        <w:numPr>
          <w:ilvl w:val="0"/>
          <w:numId w:val="3"/>
        </w:numPr>
        <w:ind w:left="-567"/>
        <w:rPr>
          <w:sz w:val="24"/>
          <w:szCs w:val="24"/>
        </w:rPr>
      </w:pPr>
      <w:r>
        <w:rPr>
          <w:sz w:val="24"/>
          <w:szCs w:val="24"/>
        </w:rPr>
        <w:t xml:space="preserve">Ο χρήστης τερματίζει τη διαδικασία από την οθόνη σύγκρισης </w:t>
      </w:r>
      <w:r w:rsidRPr="0097155A">
        <w:rPr>
          <w:color w:val="FFC000"/>
          <w:sz w:val="24"/>
          <w:szCs w:val="24"/>
        </w:rPr>
        <w:t>(Αφαίρεση του:</w:t>
      </w:r>
      <w:r w:rsidRPr="0097155A">
        <w:rPr>
          <w:rFonts w:ascii="Noto Sans" w:hAnsi="Noto Sans" w:cs="Noto Sans"/>
          <w:color w:val="FFC000"/>
        </w:rPr>
        <w:t xml:space="preserve"> </w:t>
      </w:r>
      <w:r w:rsidRPr="0097155A">
        <w:rPr>
          <w:color w:val="FFC000"/>
          <w:sz w:val="24"/>
          <w:szCs w:val="24"/>
        </w:rPr>
        <w:t>Ο χρήστης μελετά τα χαρακτηριστικά των δύο επιλογών και, όταν ολοκληρώσει τη σύγκριση)</w:t>
      </w:r>
      <w:r>
        <w:rPr>
          <w:color w:val="FFC000"/>
          <w:sz w:val="24"/>
          <w:szCs w:val="24"/>
        </w:rPr>
        <w:t>.</w:t>
      </w:r>
    </w:p>
    <w:p w14:paraId="3CEA39E9" w14:textId="77777777" w:rsidR="006F4A45" w:rsidRPr="0097155A" w:rsidRDefault="006F4A45" w:rsidP="006F4A45">
      <w:pPr>
        <w:pStyle w:val="ListParagraph"/>
        <w:numPr>
          <w:ilvl w:val="0"/>
          <w:numId w:val="3"/>
        </w:numPr>
        <w:ind w:left="-567"/>
        <w:rPr>
          <w:color w:val="EE0000"/>
          <w:sz w:val="24"/>
          <w:szCs w:val="24"/>
        </w:rPr>
      </w:pPr>
      <w:r w:rsidRPr="0097155A">
        <w:rPr>
          <w:color w:val="EE0000"/>
          <w:sz w:val="24"/>
          <w:szCs w:val="24"/>
        </w:rPr>
        <w:t>Το σύστημα αποδεσμεύει τη μνήμη που χρησιμοποιήθηκε για τις προσωρινές αποθηκεύσεις των προγραμμάτων</w:t>
      </w:r>
      <w:r>
        <w:rPr>
          <w:color w:val="EE0000"/>
          <w:sz w:val="24"/>
          <w:szCs w:val="24"/>
        </w:rPr>
        <w:t>.</w:t>
      </w:r>
    </w:p>
    <w:p w14:paraId="00BC6389" w14:textId="77777777" w:rsidR="006F4A45" w:rsidRDefault="006F4A45" w:rsidP="006F4A45">
      <w:pPr>
        <w:pStyle w:val="ListParagraph"/>
        <w:numPr>
          <w:ilvl w:val="0"/>
          <w:numId w:val="3"/>
        </w:numPr>
        <w:ind w:left="-567"/>
        <w:rPr>
          <w:sz w:val="24"/>
          <w:szCs w:val="24"/>
        </w:rPr>
      </w:pPr>
      <w:r>
        <w:rPr>
          <w:sz w:val="24"/>
          <w:szCs w:val="24"/>
        </w:rPr>
        <w:t xml:space="preserve">Το σύστημα επαναφέρει τον χρήστη στην </w:t>
      </w:r>
      <w:r w:rsidRPr="0097155A">
        <w:rPr>
          <w:color w:val="EE0000"/>
          <w:sz w:val="24"/>
          <w:szCs w:val="24"/>
        </w:rPr>
        <w:t>οθόνη αποτελεσμάτων αναζήτησης που βρισκόταν αρχικά.</w:t>
      </w:r>
    </w:p>
    <w:p w14:paraId="5643219C" w14:textId="77777777" w:rsidR="006F4A45" w:rsidRDefault="006F4A45" w:rsidP="006F4A45">
      <w:pPr>
        <w:pStyle w:val="ListParagraph"/>
        <w:ind w:left="-567"/>
        <w:rPr>
          <w:sz w:val="24"/>
          <w:szCs w:val="24"/>
        </w:rPr>
      </w:pPr>
    </w:p>
    <w:p w14:paraId="686D4945" w14:textId="77777777" w:rsidR="006F4A45" w:rsidRDefault="006F4A45" w:rsidP="006F4A45">
      <w:pPr>
        <w:pStyle w:val="ListParagraph"/>
        <w:ind w:left="-851"/>
        <w:jc w:val="center"/>
        <w:rPr>
          <w:sz w:val="24"/>
          <w:szCs w:val="24"/>
          <w:u w:val="single"/>
        </w:rPr>
      </w:pPr>
    </w:p>
    <w:p w14:paraId="43A0BB13" w14:textId="77777777" w:rsidR="006F4A45" w:rsidRDefault="006F4A45" w:rsidP="006F4A45">
      <w:pPr>
        <w:pStyle w:val="ListParagraph"/>
        <w:ind w:left="-851"/>
        <w:jc w:val="center"/>
        <w:rPr>
          <w:sz w:val="24"/>
          <w:szCs w:val="24"/>
          <w:u w:val="single"/>
        </w:rPr>
      </w:pPr>
    </w:p>
    <w:p w14:paraId="0835AE09" w14:textId="77777777" w:rsidR="006F4A45" w:rsidRDefault="006F4A45" w:rsidP="006F4A45">
      <w:pPr>
        <w:pStyle w:val="ListParagraph"/>
        <w:ind w:left="-851"/>
        <w:jc w:val="center"/>
        <w:rPr>
          <w:sz w:val="24"/>
          <w:szCs w:val="24"/>
          <w:u w:val="single"/>
        </w:rPr>
      </w:pPr>
    </w:p>
    <w:p w14:paraId="0E62327D" w14:textId="77777777" w:rsidR="006F4A45" w:rsidRDefault="006F4A45" w:rsidP="006F4A45">
      <w:pPr>
        <w:pStyle w:val="ListParagraph"/>
        <w:ind w:left="-851"/>
        <w:jc w:val="center"/>
        <w:rPr>
          <w:sz w:val="24"/>
          <w:szCs w:val="24"/>
          <w:u w:val="single"/>
        </w:rPr>
      </w:pPr>
    </w:p>
    <w:p w14:paraId="6837A71F" w14:textId="77777777" w:rsidR="006F4A45" w:rsidRDefault="006F4A45" w:rsidP="006F4A45">
      <w:pPr>
        <w:pStyle w:val="ListParagraph"/>
        <w:ind w:left="-851"/>
        <w:jc w:val="center"/>
        <w:rPr>
          <w:sz w:val="24"/>
          <w:szCs w:val="24"/>
          <w:u w:val="single"/>
        </w:rPr>
      </w:pPr>
      <w:r w:rsidRPr="00113228">
        <w:rPr>
          <w:sz w:val="24"/>
          <w:szCs w:val="24"/>
          <w:u w:val="single"/>
        </w:rPr>
        <w:t>Εναλλακτική ροή 1: Ασυμβίβαστη Σύγκριση</w:t>
      </w:r>
    </w:p>
    <w:p w14:paraId="3A133591" w14:textId="77777777" w:rsidR="006F4A45" w:rsidRPr="000B786A" w:rsidRDefault="006F4A45" w:rsidP="006F4A45">
      <w:pPr>
        <w:ind w:left="-851"/>
        <w:rPr>
          <w:sz w:val="24"/>
          <w:szCs w:val="24"/>
        </w:rPr>
      </w:pPr>
      <w:r w:rsidRPr="000B786A">
        <w:rPr>
          <w:sz w:val="24"/>
          <w:szCs w:val="24"/>
        </w:rPr>
        <w:t>9.α.1) Ο χρήστης προσπαθεί να συγκρίνει μεταπτυχιακό με πρακτική,διδακτορικό με μεταπτυχιακό ή διδακτορικό με πρακτική.</w:t>
      </w:r>
    </w:p>
    <w:p w14:paraId="0DFAC555" w14:textId="77777777" w:rsidR="006F4A45" w:rsidRPr="000B786A" w:rsidRDefault="006F4A45" w:rsidP="006F4A45">
      <w:pPr>
        <w:ind w:left="-851"/>
        <w:rPr>
          <w:sz w:val="24"/>
          <w:szCs w:val="24"/>
        </w:rPr>
      </w:pPr>
      <w:r w:rsidRPr="000B786A">
        <w:rPr>
          <w:sz w:val="24"/>
          <w:szCs w:val="24"/>
        </w:rPr>
        <w:t>9.α.2) Το σύστημα εμφανίζει μήνυμα σφάλματος, ενημερώνοντάς τον ότι δεν επιτρέπεται η σύγκριση διαφορετικών τύπων</w:t>
      </w:r>
      <w:r>
        <w:rPr>
          <w:sz w:val="24"/>
          <w:szCs w:val="24"/>
        </w:rPr>
        <w:t xml:space="preserve"> προγραμμάτων.</w:t>
      </w:r>
    </w:p>
    <w:p w14:paraId="6871168F" w14:textId="77777777" w:rsidR="006F4A45" w:rsidRPr="000B786A" w:rsidRDefault="006F4A45" w:rsidP="006F4A45">
      <w:pPr>
        <w:ind w:left="-851"/>
        <w:rPr>
          <w:sz w:val="24"/>
          <w:szCs w:val="24"/>
        </w:rPr>
      </w:pPr>
      <w:r w:rsidRPr="000B786A">
        <w:rPr>
          <w:sz w:val="24"/>
          <w:szCs w:val="24"/>
        </w:rPr>
        <w:t>9.α.3) Ο χρήστης καλείται να επιλέξει ξανά δεύτερο πρόγραμμα του ίδιου τύπου</w:t>
      </w:r>
      <w:r>
        <w:rPr>
          <w:sz w:val="24"/>
          <w:szCs w:val="24"/>
        </w:rPr>
        <w:t>.</w:t>
      </w:r>
    </w:p>
    <w:p w14:paraId="557B4D21" w14:textId="77777777" w:rsidR="006F4A45" w:rsidRDefault="006F4A45" w:rsidP="006F4A45">
      <w:pPr>
        <w:ind w:left="-851"/>
        <w:rPr>
          <w:sz w:val="24"/>
          <w:szCs w:val="24"/>
        </w:rPr>
      </w:pPr>
      <w:r w:rsidRPr="000B786A">
        <w:rPr>
          <w:sz w:val="24"/>
          <w:szCs w:val="24"/>
        </w:rPr>
        <w:t>9.α.4) Η ροή συνεχίζεται από το Βήμα 4 της βασικής ροής</w:t>
      </w:r>
      <w:r>
        <w:rPr>
          <w:sz w:val="24"/>
          <w:szCs w:val="24"/>
        </w:rPr>
        <w:t>.</w:t>
      </w:r>
    </w:p>
    <w:p w14:paraId="6673EFBB" w14:textId="77777777" w:rsidR="006F4A45" w:rsidRDefault="006F4A45" w:rsidP="006F4A45">
      <w:pPr>
        <w:pStyle w:val="ListParagraph"/>
        <w:ind w:left="-851"/>
        <w:jc w:val="center"/>
        <w:rPr>
          <w:sz w:val="24"/>
          <w:szCs w:val="24"/>
          <w:u w:val="single"/>
        </w:rPr>
      </w:pPr>
    </w:p>
    <w:p w14:paraId="08C0D851" w14:textId="77777777" w:rsidR="006F4A45" w:rsidRDefault="006F4A45" w:rsidP="006F4A45">
      <w:pPr>
        <w:pStyle w:val="ListParagraph"/>
        <w:ind w:left="-851"/>
        <w:jc w:val="center"/>
        <w:rPr>
          <w:sz w:val="24"/>
          <w:szCs w:val="24"/>
          <w:u w:val="single"/>
        </w:rPr>
      </w:pPr>
    </w:p>
    <w:p w14:paraId="693746CF" w14:textId="77777777" w:rsidR="006F4A45" w:rsidRDefault="006F4A45" w:rsidP="006F4A45">
      <w:pPr>
        <w:pStyle w:val="ListParagraph"/>
        <w:ind w:left="-851"/>
        <w:jc w:val="center"/>
        <w:rPr>
          <w:sz w:val="24"/>
          <w:szCs w:val="24"/>
          <w:u w:val="single"/>
        </w:rPr>
      </w:pPr>
    </w:p>
    <w:p w14:paraId="08A45390" w14:textId="77777777" w:rsidR="006F4A45" w:rsidRDefault="006F4A45" w:rsidP="006F4A45">
      <w:pPr>
        <w:pStyle w:val="ListParagraph"/>
        <w:ind w:left="-851"/>
        <w:jc w:val="center"/>
        <w:rPr>
          <w:sz w:val="24"/>
          <w:szCs w:val="24"/>
          <w:u w:val="single"/>
        </w:rPr>
      </w:pPr>
      <w:r w:rsidRPr="00113228">
        <w:rPr>
          <w:sz w:val="24"/>
          <w:szCs w:val="24"/>
          <w:u w:val="single"/>
        </w:rPr>
        <w:t xml:space="preserve">Εναλλακτική ροή </w:t>
      </w:r>
      <w:r>
        <w:rPr>
          <w:sz w:val="24"/>
          <w:szCs w:val="24"/>
          <w:u w:val="single"/>
        </w:rPr>
        <w:t>2</w:t>
      </w:r>
      <w:r w:rsidRPr="00113228">
        <w:rPr>
          <w:sz w:val="24"/>
          <w:szCs w:val="24"/>
          <w:u w:val="single"/>
        </w:rPr>
        <w:t xml:space="preserve">: </w:t>
      </w:r>
      <w:r>
        <w:rPr>
          <w:sz w:val="24"/>
          <w:szCs w:val="24"/>
          <w:u w:val="single"/>
        </w:rPr>
        <w:t xml:space="preserve">Μη ύπαρξη άλλου προγράμματος για σύγκριση </w:t>
      </w:r>
    </w:p>
    <w:p w14:paraId="23265F0E" w14:textId="77777777" w:rsidR="006F4A45" w:rsidRDefault="006F4A45" w:rsidP="006F4A45">
      <w:pPr>
        <w:ind w:left="-851"/>
        <w:rPr>
          <w:sz w:val="24"/>
          <w:szCs w:val="24"/>
        </w:rPr>
      </w:pPr>
      <w:r>
        <w:rPr>
          <w:sz w:val="24"/>
          <w:szCs w:val="24"/>
        </w:rPr>
        <w:t xml:space="preserve">5.α.1) </w:t>
      </w:r>
      <w:r w:rsidRPr="0097155A">
        <w:rPr>
          <w:color w:val="EE0000"/>
          <w:sz w:val="24"/>
          <w:szCs w:val="24"/>
        </w:rPr>
        <w:t>Δεν υπάρχουν άλλα προγράμματα που να αντιστοιχούν στα κριτήρια του χρήστη για σύγκριση</w:t>
      </w:r>
      <w:r>
        <w:rPr>
          <w:color w:val="EE0000"/>
          <w:sz w:val="24"/>
          <w:szCs w:val="24"/>
        </w:rPr>
        <w:t>.</w:t>
      </w:r>
    </w:p>
    <w:p w14:paraId="12196837" w14:textId="77777777" w:rsidR="006F4A45" w:rsidRDefault="006F4A45" w:rsidP="006F4A45">
      <w:pPr>
        <w:ind w:left="-851"/>
        <w:rPr>
          <w:sz w:val="24"/>
          <w:szCs w:val="24"/>
        </w:rPr>
      </w:pPr>
      <w:r>
        <w:rPr>
          <w:sz w:val="24"/>
          <w:szCs w:val="24"/>
        </w:rPr>
        <w:t xml:space="preserve">5.α.2) </w:t>
      </w:r>
      <w:r w:rsidRPr="0097155A">
        <w:rPr>
          <w:color w:val="EE0000"/>
          <w:sz w:val="24"/>
          <w:szCs w:val="24"/>
        </w:rPr>
        <w:t>Το σύστημα εμφανίζει ενημερωτικό μήνυμα ότι δεν  υπάρχουν άλλα προγράμματα που να αντιστοιχούν στα κριτήρια του και τον προτρέπει να μειώσει τα κριτήρια της αναζήτησής του</w:t>
      </w:r>
      <w:r>
        <w:rPr>
          <w:color w:val="EE0000"/>
          <w:sz w:val="24"/>
          <w:szCs w:val="24"/>
        </w:rPr>
        <w:t>.</w:t>
      </w:r>
    </w:p>
    <w:p w14:paraId="73BFCE6F" w14:textId="77777777" w:rsidR="006F4A45" w:rsidRDefault="006F4A45" w:rsidP="006F4A45">
      <w:pPr>
        <w:ind w:left="-851"/>
        <w:rPr>
          <w:sz w:val="24"/>
          <w:szCs w:val="24"/>
        </w:rPr>
      </w:pPr>
      <w:r>
        <w:rPr>
          <w:sz w:val="24"/>
          <w:szCs w:val="24"/>
        </w:rPr>
        <w:t xml:space="preserve">5.α.3) </w:t>
      </w:r>
      <w:r w:rsidRPr="0097155A">
        <w:rPr>
          <w:color w:val="EE0000"/>
          <w:sz w:val="24"/>
          <w:szCs w:val="24"/>
        </w:rPr>
        <w:t>Το σύστημα αποδεσμεύει την μνήμη από την αποθήκευση του προγράμματος για σύγκριση</w:t>
      </w:r>
      <w:r>
        <w:rPr>
          <w:color w:val="EE0000"/>
          <w:sz w:val="24"/>
          <w:szCs w:val="24"/>
        </w:rPr>
        <w:t>.</w:t>
      </w:r>
    </w:p>
    <w:p w14:paraId="205F6AF7" w14:textId="77777777" w:rsidR="006F4A45" w:rsidRDefault="006F4A45" w:rsidP="006F4A45">
      <w:pPr>
        <w:ind w:left="-851"/>
        <w:rPr>
          <w:sz w:val="24"/>
          <w:szCs w:val="24"/>
        </w:rPr>
      </w:pPr>
      <w:r>
        <w:rPr>
          <w:sz w:val="24"/>
          <w:szCs w:val="24"/>
        </w:rPr>
        <w:t xml:space="preserve">5.α.4) </w:t>
      </w:r>
      <w:r w:rsidRPr="0097155A">
        <w:rPr>
          <w:color w:val="EE0000"/>
          <w:sz w:val="24"/>
          <w:szCs w:val="24"/>
        </w:rPr>
        <w:t>Το σύστημα εμφανίζει τα αποτελέσματα της αρχικής αναζήτης του χρήστη χωρίς προεπιλεγμένο πρόγραμμα για σύγκριση</w:t>
      </w:r>
      <w:r>
        <w:rPr>
          <w:color w:val="EE0000"/>
          <w:sz w:val="24"/>
          <w:szCs w:val="24"/>
        </w:rPr>
        <w:t>.</w:t>
      </w:r>
    </w:p>
    <w:p w14:paraId="07975C47" w14:textId="77777777" w:rsidR="006F4A45" w:rsidRDefault="006F4A45" w:rsidP="006F4A45">
      <w:pPr>
        <w:ind w:left="-851"/>
        <w:rPr>
          <w:sz w:val="24"/>
          <w:szCs w:val="24"/>
        </w:rPr>
      </w:pPr>
      <w:r>
        <w:rPr>
          <w:sz w:val="24"/>
          <w:szCs w:val="24"/>
        </w:rPr>
        <w:t>5.α.5)</w:t>
      </w:r>
      <w:r w:rsidRPr="000B786A">
        <w:rPr>
          <w:sz w:val="24"/>
          <w:szCs w:val="24"/>
        </w:rPr>
        <w:t xml:space="preserve"> </w:t>
      </w:r>
      <w:r w:rsidRPr="0097155A">
        <w:rPr>
          <w:color w:val="EE0000"/>
          <w:sz w:val="24"/>
          <w:szCs w:val="24"/>
        </w:rPr>
        <w:t>Η ροή συνεχίζεται από το Βήμα 1 της βασικής ροής</w:t>
      </w:r>
      <w:r>
        <w:rPr>
          <w:color w:val="EE0000"/>
          <w:sz w:val="24"/>
          <w:szCs w:val="24"/>
        </w:rPr>
        <w:t>.</w:t>
      </w:r>
    </w:p>
    <w:p w14:paraId="54BBBB66" w14:textId="77777777" w:rsidR="006F4A45" w:rsidRDefault="006F4A45" w:rsidP="006F4A45">
      <w:pPr>
        <w:rPr>
          <w:sz w:val="24"/>
          <w:szCs w:val="24"/>
        </w:rPr>
      </w:pPr>
    </w:p>
    <w:p w14:paraId="41112D51" w14:textId="77777777" w:rsidR="006F4A45" w:rsidRDefault="006F4A45" w:rsidP="006F4A45">
      <w:pPr>
        <w:pStyle w:val="ListParagraph"/>
        <w:ind w:left="-851"/>
        <w:jc w:val="center"/>
        <w:rPr>
          <w:sz w:val="24"/>
          <w:szCs w:val="24"/>
          <w:u w:val="single"/>
        </w:rPr>
      </w:pPr>
      <w:r w:rsidRPr="00113228">
        <w:rPr>
          <w:sz w:val="24"/>
          <w:szCs w:val="24"/>
          <w:u w:val="single"/>
        </w:rPr>
        <w:t xml:space="preserve">Εναλλακτική ροή </w:t>
      </w:r>
      <w:r>
        <w:rPr>
          <w:sz w:val="24"/>
          <w:szCs w:val="24"/>
          <w:u w:val="single"/>
        </w:rPr>
        <w:t>3</w:t>
      </w:r>
      <w:r w:rsidRPr="00113228">
        <w:rPr>
          <w:sz w:val="24"/>
          <w:szCs w:val="24"/>
          <w:u w:val="single"/>
        </w:rPr>
        <w:t xml:space="preserve">: </w:t>
      </w:r>
      <w:r>
        <w:rPr>
          <w:sz w:val="24"/>
          <w:szCs w:val="24"/>
          <w:u w:val="single"/>
        </w:rPr>
        <w:t>Επιλογή παραπάνω από 2 προγράμματα για σύγκριση</w:t>
      </w:r>
    </w:p>
    <w:p w14:paraId="4B046088" w14:textId="77777777" w:rsidR="006F4A45" w:rsidRDefault="006F4A45" w:rsidP="006F4A45">
      <w:pPr>
        <w:pStyle w:val="ListParagraph"/>
        <w:ind w:left="-851"/>
        <w:jc w:val="center"/>
        <w:rPr>
          <w:sz w:val="24"/>
          <w:szCs w:val="24"/>
          <w:u w:val="single"/>
        </w:rPr>
      </w:pPr>
    </w:p>
    <w:p w14:paraId="01F80EA9" w14:textId="77777777" w:rsidR="006F4A45" w:rsidRDefault="006F4A45" w:rsidP="006F4A45">
      <w:pPr>
        <w:pStyle w:val="ListParagraph"/>
        <w:ind w:left="-851"/>
        <w:rPr>
          <w:sz w:val="24"/>
          <w:szCs w:val="24"/>
        </w:rPr>
      </w:pPr>
      <w:r>
        <w:rPr>
          <w:sz w:val="24"/>
          <w:szCs w:val="24"/>
        </w:rPr>
        <w:t>8.α.1</w:t>
      </w:r>
      <w:r w:rsidRPr="0097155A">
        <w:rPr>
          <w:sz w:val="24"/>
          <w:szCs w:val="24"/>
        </w:rPr>
        <w:t xml:space="preserve"> </w:t>
      </w:r>
      <w:r w:rsidRPr="0097155A">
        <w:rPr>
          <w:color w:val="EE0000"/>
          <w:sz w:val="24"/>
          <w:szCs w:val="24"/>
        </w:rPr>
        <w:t>Ο χρήστης αντί για την επιλογή σύγκρισης επιλέγει προσθήκη ακόμη ενός προγράμματος (</w:t>
      </w:r>
      <w:r w:rsidRPr="0097155A">
        <w:rPr>
          <w:color w:val="EE0000"/>
          <w:sz w:val="24"/>
          <w:szCs w:val="24"/>
          <w:lang w:val="en-US"/>
        </w:rPr>
        <w:t>max</w:t>
      </w:r>
      <w:r w:rsidRPr="0097155A">
        <w:rPr>
          <w:color w:val="EE0000"/>
          <w:sz w:val="24"/>
          <w:szCs w:val="24"/>
        </w:rPr>
        <w:t xml:space="preserve"> 4).  </w:t>
      </w:r>
    </w:p>
    <w:p w14:paraId="2457274A" w14:textId="77777777" w:rsidR="006F4A45" w:rsidRDefault="006F4A45" w:rsidP="006F4A45">
      <w:pPr>
        <w:pStyle w:val="ListParagraph"/>
        <w:ind w:left="-851"/>
        <w:rPr>
          <w:sz w:val="24"/>
          <w:szCs w:val="24"/>
        </w:rPr>
      </w:pPr>
      <w:r>
        <w:rPr>
          <w:sz w:val="24"/>
          <w:szCs w:val="24"/>
        </w:rPr>
        <w:t xml:space="preserve">8.α.2) </w:t>
      </w:r>
      <w:r w:rsidRPr="0097155A">
        <w:rPr>
          <w:color w:val="EE0000"/>
          <w:sz w:val="24"/>
          <w:szCs w:val="24"/>
        </w:rPr>
        <w:t>Το σύστημα ελέγχει αν έχει ξεπεραστεί το όριο των προγραμμάτων που μπορούν να συγκριθούν.</w:t>
      </w:r>
    </w:p>
    <w:p w14:paraId="3E8AF6B6" w14:textId="77777777" w:rsidR="006F4A45" w:rsidRDefault="006F4A45" w:rsidP="006F4A45">
      <w:pPr>
        <w:pStyle w:val="ListParagraph"/>
        <w:ind w:left="-851"/>
        <w:rPr>
          <w:sz w:val="24"/>
          <w:szCs w:val="24"/>
        </w:rPr>
      </w:pPr>
      <w:r>
        <w:rPr>
          <w:sz w:val="24"/>
          <w:szCs w:val="24"/>
        </w:rPr>
        <w:t xml:space="preserve">8.α.3) </w:t>
      </w:r>
      <w:r w:rsidRPr="0097155A">
        <w:rPr>
          <w:color w:val="EE0000"/>
          <w:sz w:val="24"/>
          <w:szCs w:val="24"/>
        </w:rPr>
        <w:t>Το σύστημα εμφανίζει την οθόνη των υπόλοιπων αποτελεσμάτων με βάση την αναζήτηση του χρήστη.</w:t>
      </w:r>
    </w:p>
    <w:p w14:paraId="742770C4" w14:textId="77777777" w:rsidR="006F4A45" w:rsidRDefault="006F4A45" w:rsidP="006F4A45">
      <w:pPr>
        <w:pStyle w:val="ListParagraph"/>
        <w:ind w:left="-851"/>
        <w:rPr>
          <w:sz w:val="24"/>
          <w:szCs w:val="24"/>
        </w:rPr>
      </w:pPr>
      <w:r>
        <w:rPr>
          <w:sz w:val="24"/>
          <w:szCs w:val="24"/>
        </w:rPr>
        <w:t xml:space="preserve">8.α.4) </w:t>
      </w:r>
      <w:r w:rsidRPr="0097155A">
        <w:rPr>
          <w:color w:val="EE0000"/>
          <w:sz w:val="24"/>
          <w:szCs w:val="24"/>
        </w:rPr>
        <w:t>Ο χρήστης επιλέγει ακόμη ένα πρόγραμμα που θέλει να συγκρίνει.</w:t>
      </w:r>
    </w:p>
    <w:p w14:paraId="281E0870" w14:textId="77777777" w:rsidR="006F4A45" w:rsidRDefault="006F4A45" w:rsidP="006F4A45">
      <w:pPr>
        <w:pStyle w:val="ListParagraph"/>
        <w:ind w:left="-851"/>
        <w:rPr>
          <w:sz w:val="24"/>
          <w:szCs w:val="24"/>
        </w:rPr>
      </w:pPr>
      <w:r>
        <w:rPr>
          <w:sz w:val="24"/>
          <w:szCs w:val="24"/>
        </w:rPr>
        <w:t xml:space="preserve">8.α.5) </w:t>
      </w:r>
      <w:r w:rsidRPr="0097155A">
        <w:rPr>
          <w:color w:val="EE0000"/>
          <w:sz w:val="24"/>
          <w:szCs w:val="24"/>
        </w:rPr>
        <w:t>Το σύστημα αποθηκεύει  προσωρινά την 2</w:t>
      </w:r>
      <w:r w:rsidRPr="0097155A">
        <w:rPr>
          <w:color w:val="EE0000"/>
          <w:sz w:val="24"/>
          <w:szCs w:val="24"/>
          <w:vertAlign w:val="superscript"/>
        </w:rPr>
        <w:t>η</w:t>
      </w:r>
      <w:r w:rsidRPr="0097155A">
        <w:rPr>
          <w:color w:val="EE0000"/>
          <w:sz w:val="24"/>
          <w:szCs w:val="24"/>
        </w:rPr>
        <w:t xml:space="preserve"> επιλογή του χρήστη στη βάση δεδομένων.</w:t>
      </w:r>
    </w:p>
    <w:p w14:paraId="233686A2" w14:textId="77777777" w:rsidR="006F4A45" w:rsidRDefault="006F4A45" w:rsidP="006F4A45">
      <w:pPr>
        <w:pStyle w:val="ListParagraph"/>
        <w:ind w:left="-851"/>
        <w:rPr>
          <w:sz w:val="24"/>
          <w:szCs w:val="24"/>
        </w:rPr>
      </w:pPr>
      <w:r>
        <w:rPr>
          <w:sz w:val="24"/>
          <w:szCs w:val="24"/>
        </w:rPr>
        <w:t xml:space="preserve">8.α.6) </w:t>
      </w:r>
      <w:r w:rsidRPr="0097155A">
        <w:rPr>
          <w:color w:val="EE0000"/>
          <w:sz w:val="24"/>
          <w:szCs w:val="24"/>
        </w:rPr>
        <w:t>Η ροή συνεχίζεται από το Βήμα 7 της βασικής ροής.</w:t>
      </w:r>
    </w:p>
    <w:p w14:paraId="7DD7B570" w14:textId="77777777" w:rsidR="006F4A45" w:rsidRDefault="006F4A45" w:rsidP="006F4A45">
      <w:pPr>
        <w:pStyle w:val="ListParagraph"/>
        <w:ind w:left="-851"/>
        <w:rPr>
          <w:sz w:val="24"/>
          <w:szCs w:val="24"/>
        </w:rPr>
      </w:pPr>
    </w:p>
    <w:p w14:paraId="5758798E" w14:textId="77777777" w:rsidR="006F4A45" w:rsidRDefault="006F4A45" w:rsidP="006F4A45">
      <w:pPr>
        <w:pStyle w:val="ListParagraph"/>
        <w:ind w:left="-851"/>
        <w:jc w:val="center"/>
        <w:rPr>
          <w:sz w:val="24"/>
          <w:szCs w:val="24"/>
          <w:u w:val="single"/>
        </w:rPr>
      </w:pPr>
    </w:p>
    <w:p w14:paraId="783C1DC4" w14:textId="77777777" w:rsidR="006F4A45" w:rsidRDefault="006F4A45" w:rsidP="006F4A45">
      <w:pPr>
        <w:pStyle w:val="ListParagraph"/>
        <w:ind w:left="-851"/>
        <w:jc w:val="center"/>
        <w:rPr>
          <w:sz w:val="24"/>
          <w:szCs w:val="24"/>
          <w:u w:val="single"/>
        </w:rPr>
      </w:pPr>
    </w:p>
    <w:p w14:paraId="354ED899" w14:textId="77777777" w:rsidR="006F4A45" w:rsidRDefault="006F4A45" w:rsidP="006F4A45">
      <w:pPr>
        <w:pStyle w:val="ListParagraph"/>
        <w:ind w:left="-851"/>
        <w:jc w:val="center"/>
        <w:rPr>
          <w:sz w:val="24"/>
          <w:szCs w:val="24"/>
          <w:u w:val="single"/>
        </w:rPr>
      </w:pPr>
      <w:r w:rsidRPr="00113228">
        <w:rPr>
          <w:sz w:val="24"/>
          <w:szCs w:val="24"/>
          <w:u w:val="single"/>
        </w:rPr>
        <w:t xml:space="preserve">Εναλλακτική ροή </w:t>
      </w:r>
      <w:r>
        <w:rPr>
          <w:sz w:val="24"/>
          <w:szCs w:val="24"/>
          <w:u w:val="single"/>
        </w:rPr>
        <w:t>4</w:t>
      </w:r>
      <w:r w:rsidRPr="00113228">
        <w:rPr>
          <w:sz w:val="24"/>
          <w:szCs w:val="24"/>
          <w:u w:val="single"/>
        </w:rPr>
        <w:t xml:space="preserve">: </w:t>
      </w:r>
      <w:r>
        <w:rPr>
          <w:sz w:val="24"/>
          <w:szCs w:val="24"/>
          <w:u w:val="single"/>
        </w:rPr>
        <w:t>Επιλογή παραπάνω από 4 προγράμματα για σύγκριση</w:t>
      </w:r>
    </w:p>
    <w:p w14:paraId="2CD82ABE" w14:textId="77777777" w:rsidR="006F4A45" w:rsidRPr="0097155A" w:rsidRDefault="006F4A45" w:rsidP="006F4A45">
      <w:pPr>
        <w:pStyle w:val="ListParagraph"/>
        <w:ind w:left="-851"/>
        <w:rPr>
          <w:color w:val="EE0000"/>
          <w:sz w:val="24"/>
          <w:szCs w:val="24"/>
        </w:rPr>
      </w:pPr>
      <w:r>
        <w:rPr>
          <w:sz w:val="24"/>
          <w:szCs w:val="24"/>
        </w:rPr>
        <w:t xml:space="preserve">8.β.1) </w:t>
      </w:r>
      <w:r w:rsidRPr="0097155A">
        <w:rPr>
          <w:color w:val="EE0000"/>
          <w:sz w:val="24"/>
          <w:szCs w:val="24"/>
        </w:rPr>
        <w:t>Ο χρήστης έχει ήδη επιλέξει 4 προγράμματα για σύγκριση.</w:t>
      </w:r>
    </w:p>
    <w:p w14:paraId="7BEC8799" w14:textId="77777777" w:rsidR="006F4A45" w:rsidRDefault="006F4A45" w:rsidP="006F4A45">
      <w:pPr>
        <w:pStyle w:val="ListParagraph"/>
        <w:ind w:left="-851"/>
        <w:rPr>
          <w:sz w:val="24"/>
          <w:szCs w:val="24"/>
        </w:rPr>
      </w:pPr>
      <w:r>
        <w:rPr>
          <w:sz w:val="24"/>
          <w:szCs w:val="24"/>
        </w:rPr>
        <w:t>8.β.2)</w:t>
      </w:r>
      <w:r w:rsidRPr="00611884">
        <w:rPr>
          <w:sz w:val="24"/>
          <w:szCs w:val="24"/>
        </w:rPr>
        <w:t xml:space="preserve"> </w:t>
      </w:r>
      <w:r w:rsidRPr="0097155A">
        <w:rPr>
          <w:color w:val="EE0000"/>
          <w:sz w:val="24"/>
          <w:szCs w:val="24"/>
        </w:rPr>
        <w:t>Ο χρήστης αντί για την επιλογή σύγκρισης επιλέγει προσθήκη ακόμη ενός προγράμματος (</w:t>
      </w:r>
      <w:r w:rsidRPr="0097155A">
        <w:rPr>
          <w:color w:val="EE0000"/>
          <w:sz w:val="24"/>
          <w:szCs w:val="24"/>
          <w:lang w:val="en-US"/>
        </w:rPr>
        <w:t>max</w:t>
      </w:r>
      <w:r w:rsidRPr="0097155A">
        <w:rPr>
          <w:color w:val="EE0000"/>
          <w:sz w:val="24"/>
          <w:szCs w:val="24"/>
        </w:rPr>
        <w:t xml:space="preserve"> 4). </w:t>
      </w:r>
    </w:p>
    <w:p w14:paraId="3C1AEAD9" w14:textId="77777777" w:rsidR="006F4A45" w:rsidRDefault="006F4A45" w:rsidP="006F4A45">
      <w:pPr>
        <w:pStyle w:val="ListParagraph"/>
        <w:ind w:left="-851"/>
        <w:rPr>
          <w:sz w:val="24"/>
          <w:szCs w:val="24"/>
        </w:rPr>
      </w:pPr>
      <w:r>
        <w:rPr>
          <w:sz w:val="24"/>
          <w:szCs w:val="24"/>
        </w:rPr>
        <w:t xml:space="preserve">8.β.3) </w:t>
      </w:r>
      <w:r w:rsidRPr="0097155A">
        <w:rPr>
          <w:color w:val="EE0000"/>
          <w:sz w:val="24"/>
          <w:szCs w:val="24"/>
        </w:rPr>
        <w:t>Το σύστημα του εμφανίζει ενημερωτικό μήνυμα αποτυχίας προσθήκης προγράμματος λόγω υπέρβασης του ορίου.</w:t>
      </w:r>
    </w:p>
    <w:p w14:paraId="6FB060D1" w14:textId="77777777" w:rsidR="006F4A45" w:rsidRDefault="006F4A45" w:rsidP="006F4A45">
      <w:pPr>
        <w:pStyle w:val="ListParagraph"/>
        <w:ind w:left="-851"/>
        <w:rPr>
          <w:sz w:val="24"/>
          <w:szCs w:val="24"/>
        </w:rPr>
      </w:pPr>
      <w:r>
        <w:rPr>
          <w:sz w:val="24"/>
          <w:szCs w:val="24"/>
        </w:rPr>
        <w:t>8.β.4)</w:t>
      </w:r>
      <w:r w:rsidRPr="00611884">
        <w:rPr>
          <w:sz w:val="24"/>
          <w:szCs w:val="24"/>
        </w:rPr>
        <w:t xml:space="preserve"> </w:t>
      </w:r>
      <w:r w:rsidRPr="0097155A">
        <w:rPr>
          <w:color w:val="EE0000"/>
          <w:sz w:val="24"/>
          <w:szCs w:val="24"/>
        </w:rPr>
        <w:t>Η ροή συνεχίζεται από το Βήμα 7 της βασικής ροής</w:t>
      </w:r>
      <w:r>
        <w:rPr>
          <w:sz w:val="24"/>
          <w:szCs w:val="24"/>
        </w:rPr>
        <w:t>.</w:t>
      </w:r>
    </w:p>
    <w:p w14:paraId="5C7F37E5" w14:textId="77777777" w:rsidR="006F4A45" w:rsidRDefault="006F4A45" w:rsidP="006F4A45">
      <w:pPr>
        <w:pStyle w:val="ListParagraph"/>
        <w:ind w:left="-851"/>
        <w:rPr>
          <w:sz w:val="24"/>
          <w:szCs w:val="24"/>
        </w:rPr>
      </w:pPr>
    </w:p>
    <w:p w14:paraId="179043B4" w14:textId="77777777" w:rsidR="006F4A45" w:rsidRDefault="006F4A45" w:rsidP="006F4A45">
      <w:pPr>
        <w:pStyle w:val="ListParagraph"/>
        <w:ind w:left="-851"/>
        <w:rPr>
          <w:noProof/>
          <w:sz w:val="24"/>
          <w:szCs w:val="24"/>
        </w:rPr>
      </w:pPr>
    </w:p>
    <w:p w14:paraId="14821F5E" w14:textId="77777777" w:rsidR="006F4A45" w:rsidRDefault="006F4A45" w:rsidP="006F4A45">
      <w:pPr>
        <w:pStyle w:val="ListParagraph"/>
        <w:ind w:left="-851"/>
        <w:rPr>
          <w:noProof/>
          <w:sz w:val="24"/>
          <w:szCs w:val="24"/>
        </w:rPr>
      </w:pPr>
    </w:p>
    <w:p w14:paraId="4261B1F8" w14:textId="77777777" w:rsidR="00EE18D3" w:rsidRDefault="00EE18D3" w:rsidP="006F4A45">
      <w:pPr>
        <w:pStyle w:val="ListParagraph"/>
        <w:ind w:left="-851"/>
        <w:rPr>
          <w:noProof/>
          <w:sz w:val="24"/>
          <w:szCs w:val="24"/>
        </w:rPr>
      </w:pPr>
    </w:p>
    <w:p w14:paraId="4B3789D5" w14:textId="77777777" w:rsidR="00EE18D3" w:rsidRDefault="00EE18D3" w:rsidP="006F4A45">
      <w:pPr>
        <w:pStyle w:val="ListParagraph"/>
        <w:ind w:left="-851"/>
        <w:rPr>
          <w:noProof/>
          <w:sz w:val="24"/>
          <w:szCs w:val="24"/>
        </w:rPr>
      </w:pPr>
    </w:p>
    <w:p w14:paraId="76ADD58F" w14:textId="77777777" w:rsidR="00EE18D3" w:rsidRDefault="00EE18D3" w:rsidP="00EE18D3">
      <w:pPr>
        <w:ind w:right="-58" w:hanging="56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5411DAE" w14:textId="59358EA2" w:rsidR="00EE18D3" w:rsidRPr="00720549" w:rsidRDefault="00EE18D3" w:rsidP="00EE18D3">
      <w:pPr>
        <w:ind w:right="-58" w:hanging="56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ΕΙΚΟΝΑ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7205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72054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ROBUSTNESS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DIAGRAM</w:t>
      </w:r>
    </w:p>
    <w:p w14:paraId="6547F8A9" w14:textId="77777777" w:rsidR="00EE18D3" w:rsidRDefault="00EE18D3" w:rsidP="00EE18D3">
      <w:pPr>
        <w:pStyle w:val="ListParagraph"/>
        <w:ind w:left="-851"/>
        <w:jc w:val="center"/>
        <w:rPr>
          <w:noProof/>
          <w:sz w:val="24"/>
          <w:szCs w:val="24"/>
        </w:rPr>
      </w:pPr>
    </w:p>
    <w:p w14:paraId="5EFA1DDB" w14:textId="7F44E6A5" w:rsidR="006F4A45" w:rsidRDefault="00EE18D3" w:rsidP="006F4A45">
      <w:pPr>
        <w:pStyle w:val="ListParagraph"/>
        <w:ind w:left="-85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513EDB" wp14:editId="58BF4318">
            <wp:extent cx="6819084" cy="6234545"/>
            <wp:effectExtent l="0" t="0" r="1270" b="0"/>
            <wp:docPr id="1864042154" name="Picture 2" descr="A diagram of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42154" name="Picture 2" descr="A diagram of a diagram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084" cy="623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4A0D" w14:textId="77777777" w:rsidR="006F4A45" w:rsidRDefault="006F4A45" w:rsidP="006F4A45">
      <w:pPr>
        <w:pStyle w:val="ListParagraph"/>
        <w:ind w:left="-851"/>
        <w:rPr>
          <w:sz w:val="24"/>
          <w:szCs w:val="24"/>
        </w:rPr>
      </w:pPr>
    </w:p>
    <w:p w14:paraId="221DB95A" w14:textId="77777777" w:rsidR="006F4A45" w:rsidRDefault="006F4A45" w:rsidP="006F4A45">
      <w:pPr>
        <w:pStyle w:val="ListParagraph"/>
        <w:ind w:left="-851"/>
        <w:rPr>
          <w:sz w:val="24"/>
          <w:szCs w:val="24"/>
        </w:rPr>
      </w:pPr>
    </w:p>
    <w:p w14:paraId="73FF420A" w14:textId="77777777" w:rsidR="00EE18D3" w:rsidRDefault="00EE18D3" w:rsidP="00EE18D3">
      <w:pPr>
        <w:ind w:right="-58" w:hanging="56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A7E635A" w14:textId="77777777" w:rsidR="00EE18D3" w:rsidRDefault="00EE18D3" w:rsidP="00EE18D3">
      <w:pPr>
        <w:ind w:right="-58" w:hanging="56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6E5E5A4" w14:textId="77777777" w:rsidR="00EE18D3" w:rsidRDefault="00EE18D3" w:rsidP="00EE18D3">
      <w:pPr>
        <w:ind w:right="-58" w:hanging="56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1BDCB5A" w14:textId="77777777" w:rsidR="00EE18D3" w:rsidRDefault="00EE18D3" w:rsidP="00EE18D3">
      <w:pPr>
        <w:ind w:right="-58" w:hanging="56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BC3893" w14:textId="77777777" w:rsidR="00EE18D3" w:rsidRDefault="00EE18D3" w:rsidP="00EE18D3">
      <w:pPr>
        <w:ind w:right="-58" w:hanging="56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1B03FE2" w14:textId="5ED339EA" w:rsidR="00EE18D3" w:rsidRDefault="00EE18D3" w:rsidP="00EE18D3">
      <w:pPr>
        <w:ind w:right="-58" w:hanging="56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ΕΙΚΟΝΑ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7205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SEQUENCE DIAGRAM</w:t>
      </w:r>
    </w:p>
    <w:p w14:paraId="68CE9BA2" w14:textId="77777777" w:rsidR="00EE18D3" w:rsidRPr="00EE18D3" w:rsidRDefault="00EE18D3" w:rsidP="00EE18D3">
      <w:pPr>
        <w:ind w:right="-58" w:hanging="56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3CD273" w14:textId="5C9BFAD4" w:rsidR="00EE18D3" w:rsidRPr="00EE18D3" w:rsidRDefault="00EE18D3" w:rsidP="00EE18D3">
      <w:pPr>
        <w:ind w:right="-58" w:hanging="568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6F26FCE" wp14:editId="05E6C0B2">
            <wp:extent cx="6765881" cy="7321204"/>
            <wp:effectExtent l="0" t="0" r="0" b="0"/>
            <wp:docPr id="1259855870" name="Picture 3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55870" name="Picture 3" descr="A diagram of a project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329" cy="735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D50E" w14:textId="77777777" w:rsidR="00EE18D3" w:rsidRDefault="00EE18D3" w:rsidP="006F4A45">
      <w:pPr>
        <w:pStyle w:val="ListParagraph"/>
        <w:ind w:left="-851"/>
        <w:rPr>
          <w:sz w:val="24"/>
          <w:szCs w:val="24"/>
        </w:rPr>
      </w:pPr>
    </w:p>
    <w:p w14:paraId="695C895C" w14:textId="77777777" w:rsidR="006F4A45" w:rsidRDefault="006F4A45" w:rsidP="006F4A45">
      <w:pPr>
        <w:pStyle w:val="ListParagraph"/>
        <w:ind w:left="-851"/>
        <w:rPr>
          <w:sz w:val="24"/>
          <w:szCs w:val="24"/>
        </w:rPr>
      </w:pPr>
    </w:p>
    <w:p w14:paraId="1E0E7C32" w14:textId="77777777" w:rsidR="006F4A45" w:rsidRDefault="006F4A45" w:rsidP="006F4A45">
      <w:pPr>
        <w:pStyle w:val="ListParagraph"/>
        <w:ind w:left="-851"/>
        <w:rPr>
          <w:sz w:val="24"/>
          <w:szCs w:val="24"/>
        </w:rPr>
      </w:pPr>
    </w:p>
    <w:p w14:paraId="2CBF419D" w14:textId="77777777" w:rsidR="006F4A45" w:rsidRDefault="006F4A45" w:rsidP="006F4A45">
      <w:pPr>
        <w:pStyle w:val="ListParagraph"/>
        <w:ind w:left="-851"/>
        <w:rPr>
          <w:sz w:val="24"/>
          <w:szCs w:val="24"/>
        </w:rPr>
      </w:pPr>
    </w:p>
    <w:p w14:paraId="4044E765" w14:textId="77777777" w:rsidR="006F4A45" w:rsidRDefault="006F4A45" w:rsidP="006F4A45">
      <w:pPr>
        <w:pStyle w:val="ListParagraph"/>
        <w:ind w:left="-851"/>
        <w:rPr>
          <w:sz w:val="24"/>
          <w:szCs w:val="24"/>
        </w:rPr>
      </w:pPr>
    </w:p>
    <w:p w14:paraId="2E6DF2D9" w14:textId="77777777" w:rsidR="006F4A45" w:rsidRDefault="006F4A45" w:rsidP="006F4A45">
      <w:pPr>
        <w:pStyle w:val="ListParagraph"/>
        <w:ind w:left="-851"/>
        <w:rPr>
          <w:sz w:val="24"/>
          <w:szCs w:val="24"/>
        </w:rPr>
      </w:pPr>
    </w:p>
    <w:p w14:paraId="4B0A2A8D" w14:textId="77777777" w:rsidR="006F4A45" w:rsidRDefault="006F4A45" w:rsidP="006F4A45">
      <w:pPr>
        <w:pStyle w:val="ListParagraph"/>
        <w:ind w:left="-851"/>
        <w:rPr>
          <w:sz w:val="24"/>
          <w:szCs w:val="24"/>
        </w:rPr>
      </w:pPr>
    </w:p>
    <w:p w14:paraId="600F3425" w14:textId="77777777" w:rsidR="006F4A45" w:rsidRDefault="006F4A45" w:rsidP="006F4A45">
      <w:pPr>
        <w:pStyle w:val="ListParagraph"/>
        <w:ind w:left="-851"/>
        <w:rPr>
          <w:sz w:val="24"/>
          <w:szCs w:val="24"/>
        </w:rPr>
      </w:pPr>
    </w:p>
    <w:p w14:paraId="42504FE0" w14:textId="77777777" w:rsidR="006F4A45" w:rsidRDefault="006F4A45" w:rsidP="006F4A45">
      <w:pPr>
        <w:pStyle w:val="ListParagraph"/>
        <w:ind w:left="-851"/>
        <w:rPr>
          <w:sz w:val="24"/>
          <w:szCs w:val="24"/>
        </w:rPr>
      </w:pPr>
    </w:p>
    <w:p w14:paraId="1E151573" w14:textId="77777777" w:rsidR="006F4A45" w:rsidRDefault="006F4A45" w:rsidP="006F4A45">
      <w:pPr>
        <w:pStyle w:val="ListParagraph"/>
        <w:ind w:left="-851"/>
        <w:rPr>
          <w:sz w:val="24"/>
          <w:szCs w:val="24"/>
        </w:rPr>
      </w:pPr>
    </w:p>
    <w:p w14:paraId="29E4A4C9" w14:textId="77777777" w:rsidR="006F4A45" w:rsidRDefault="006F4A45" w:rsidP="006F4A45">
      <w:pPr>
        <w:pStyle w:val="ListParagraph"/>
        <w:ind w:left="-851"/>
        <w:rPr>
          <w:sz w:val="24"/>
          <w:szCs w:val="24"/>
        </w:rPr>
      </w:pPr>
    </w:p>
    <w:p w14:paraId="43927BDA" w14:textId="77777777" w:rsidR="006F4A45" w:rsidRDefault="006F4A45" w:rsidP="006F4A45">
      <w:pPr>
        <w:pStyle w:val="ListParagraph"/>
        <w:ind w:left="-851"/>
        <w:rPr>
          <w:sz w:val="24"/>
          <w:szCs w:val="24"/>
        </w:rPr>
      </w:pPr>
    </w:p>
    <w:p w14:paraId="65A622F3" w14:textId="77777777" w:rsidR="006F4A45" w:rsidRDefault="006F4A45" w:rsidP="006F4A45">
      <w:pPr>
        <w:pStyle w:val="ListParagraph"/>
        <w:ind w:left="-851"/>
        <w:rPr>
          <w:sz w:val="24"/>
          <w:szCs w:val="24"/>
        </w:rPr>
      </w:pPr>
    </w:p>
    <w:p w14:paraId="3197AC6E" w14:textId="77777777" w:rsidR="006F4A45" w:rsidRDefault="006F4A45" w:rsidP="006F4A45">
      <w:pPr>
        <w:pStyle w:val="ListParagraph"/>
        <w:ind w:left="-851"/>
        <w:rPr>
          <w:sz w:val="24"/>
          <w:szCs w:val="24"/>
        </w:rPr>
      </w:pPr>
    </w:p>
    <w:p w14:paraId="22BEBDDF" w14:textId="77777777" w:rsidR="006F4A45" w:rsidRDefault="006F4A45" w:rsidP="006F4A45">
      <w:pPr>
        <w:pStyle w:val="ListParagraph"/>
        <w:ind w:left="-851"/>
        <w:rPr>
          <w:sz w:val="24"/>
          <w:szCs w:val="24"/>
        </w:rPr>
      </w:pPr>
    </w:p>
    <w:p w14:paraId="0A86D98C" w14:textId="77777777" w:rsidR="006F4A45" w:rsidRDefault="006F4A45" w:rsidP="006F4A45">
      <w:pPr>
        <w:pStyle w:val="ListParagraph"/>
        <w:ind w:left="-851"/>
        <w:rPr>
          <w:sz w:val="24"/>
          <w:szCs w:val="24"/>
        </w:rPr>
      </w:pPr>
    </w:p>
    <w:p w14:paraId="725498E9" w14:textId="77777777" w:rsidR="006F4A45" w:rsidRDefault="006F4A45" w:rsidP="006F4A45">
      <w:pPr>
        <w:pStyle w:val="ListParagraph"/>
        <w:ind w:left="-851"/>
        <w:rPr>
          <w:sz w:val="24"/>
          <w:szCs w:val="24"/>
        </w:rPr>
      </w:pPr>
    </w:p>
    <w:p w14:paraId="327B26AB" w14:textId="77777777" w:rsidR="006F4A45" w:rsidRDefault="006F4A45" w:rsidP="006F4A45">
      <w:pPr>
        <w:pStyle w:val="ListParagraph"/>
        <w:ind w:left="-851"/>
        <w:rPr>
          <w:sz w:val="24"/>
          <w:szCs w:val="24"/>
        </w:rPr>
      </w:pPr>
    </w:p>
    <w:p w14:paraId="39874A0F" w14:textId="77777777" w:rsidR="006F4A45" w:rsidRDefault="006F4A45" w:rsidP="006F4A45">
      <w:pPr>
        <w:pStyle w:val="ListParagraph"/>
        <w:ind w:left="-851"/>
        <w:rPr>
          <w:sz w:val="24"/>
          <w:szCs w:val="24"/>
        </w:rPr>
      </w:pPr>
    </w:p>
    <w:p w14:paraId="1630F66C" w14:textId="77777777" w:rsidR="006F4A45" w:rsidRDefault="006F4A45" w:rsidP="006F4A45">
      <w:pPr>
        <w:pStyle w:val="ListParagraph"/>
        <w:ind w:left="-851"/>
        <w:rPr>
          <w:sz w:val="24"/>
          <w:szCs w:val="24"/>
        </w:rPr>
      </w:pPr>
    </w:p>
    <w:p w14:paraId="6F6A3FF5" w14:textId="77777777" w:rsidR="006F4A45" w:rsidRDefault="006F4A45" w:rsidP="006F4A45">
      <w:pPr>
        <w:pStyle w:val="ListParagraph"/>
        <w:ind w:left="-851"/>
        <w:rPr>
          <w:sz w:val="24"/>
          <w:szCs w:val="24"/>
        </w:rPr>
      </w:pPr>
    </w:p>
    <w:p w14:paraId="5A249915" w14:textId="77777777" w:rsidR="006F4A45" w:rsidRDefault="006F4A45" w:rsidP="006F4A45">
      <w:pPr>
        <w:pStyle w:val="ListParagraph"/>
        <w:ind w:left="-851"/>
        <w:rPr>
          <w:sz w:val="24"/>
          <w:szCs w:val="24"/>
        </w:rPr>
      </w:pPr>
    </w:p>
    <w:p w14:paraId="491196DE" w14:textId="77777777" w:rsidR="006F4A45" w:rsidRDefault="006F4A45" w:rsidP="006F4A45">
      <w:pPr>
        <w:pStyle w:val="ListParagraph"/>
        <w:ind w:left="-851"/>
        <w:rPr>
          <w:sz w:val="24"/>
          <w:szCs w:val="24"/>
        </w:rPr>
      </w:pPr>
    </w:p>
    <w:p w14:paraId="42D58D21" w14:textId="77777777" w:rsidR="006F4A45" w:rsidRDefault="006F4A45" w:rsidP="006F4A45">
      <w:pPr>
        <w:pStyle w:val="ListParagraph"/>
        <w:ind w:left="-567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593F399" w14:textId="77777777" w:rsidR="006F4A45" w:rsidRDefault="006F4A45" w:rsidP="006F4A45">
      <w:pPr>
        <w:pStyle w:val="ListParagraph"/>
        <w:ind w:left="-567"/>
        <w:rPr>
          <w:sz w:val="24"/>
          <w:szCs w:val="24"/>
          <w:u w:val="single"/>
        </w:rPr>
      </w:pPr>
    </w:p>
    <w:p w14:paraId="67F4E86E" w14:textId="77777777" w:rsidR="006F4A45" w:rsidRDefault="006F4A45" w:rsidP="006F4A45">
      <w:pPr>
        <w:pStyle w:val="ListParagraph"/>
        <w:ind w:left="-567"/>
        <w:rPr>
          <w:sz w:val="24"/>
          <w:szCs w:val="24"/>
          <w:u w:val="single"/>
        </w:rPr>
      </w:pPr>
    </w:p>
    <w:p w14:paraId="3985B87A" w14:textId="77777777" w:rsidR="006F4A45" w:rsidRPr="00330BB3" w:rsidRDefault="006F4A45" w:rsidP="006F4A45">
      <w:pPr>
        <w:rPr>
          <w:b/>
          <w:bCs/>
          <w:sz w:val="24"/>
          <w:szCs w:val="24"/>
        </w:rPr>
      </w:pPr>
    </w:p>
    <w:p w14:paraId="7533A150" w14:textId="77777777" w:rsidR="006F4A45" w:rsidRPr="00720549" w:rsidRDefault="006F4A45" w:rsidP="00A94F0A">
      <w:pPr>
        <w:ind w:right="-58" w:hanging="568"/>
        <w:rPr>
          <w:rFonts w:ascii="Times New Roman" w:hAnsi="Times New Roman" w:cs="Times New Roman"/>
          <w:sz w:val="24"/>
          <w:szCs w:val="24"/>
        </w:rPr>
      </w:pPr>
    </w:p>
    <w:sectPr w:rsidR="006F4A45" w:rsidRPr="0072054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4F2D49"/>
    <w:multiLevelType w:val="hybridMultilevel"/>
    <w:tmpl w:val="2E12CF52"/>
    <w:lvl w:ilvl="0" w:tplc="3D38EF7E">
      <w:start w:val="1"/>
      <w:numFmt w:val="decimal"/>
      <w:lvlText w:val="%1)"/>
      <w:lvlJc w:val="left"/>
      <w:pPr>
        <w:ind w:left="1713" w:hanging="360"/>
      </w:pPr>
      <w:rPr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2433" w:hanging="360"/>
      </w:pPr>
    </w:lvl>
    <w:lvl w:ilvl="2" w:tplc="0408001B" w:tentative="1">
      <w:start w:val="1"/>
      <w:numFmt w:val="lowerRoman"/>
      <w:lvlText w:val="%3."/>
      <w:lvlJc w:val="right"/>
      <w:pPr>
        <w:ind w:left="3153" w:hanging="180"/>
      </w:pPr>
    </w:lvl>
    <w:lvl w:ilvl="3" w:tplc="0408000F" w:tentative="1">
      <w:start w:val="1"/>
      <w:numFmt w:val="decimal"/>
      <w:lvlText w:val="%4."/>
      <w:lvlJc w:val="left"/>
      <w:pPr>
        <w:ind w:left="3873" w:hanging="360"/>
      </w:pPr>
    </w:lvl>
    <w:lvl w:ilvl="4" w:tplc="04080019" w:tentative="1">
      <w:start w:val="1"/>
      <w:numFmt w:val="lowerLetter"/>
      <w:lvlText w:val="%5."/>
      <w:lvlJc w:val="left"/>
      <w:pPr>
        <w:ind w:left="4593" w:hanging="360"/>
      </w:pPr>
    </w:lvl>
    <w:lvl w:ilvl="5" w:tplc="0408001B" w:tentative="1">
      <w:start w:val="1"/>
      <w:numFmt w:val="lowerRoman"/>
      <w:lvlText w:val="%6."/>
      <w:lvlJc w:val="right"/>
      <w:pPr>
        <w:ind w:left="5313" w:hanging="180"/>
      </w:pPr>
    </w:lvl>
    <w:lvl w:ilvl="6" w:tplc="0408000F" w:tentative="1">
      <w:start w:val="1"/>
      <w:numFmt w:val="decimal"/>
      <w:lvlText w:val="%7."/>
      <w:lvlJc w:val="left"/>
      <w:pPr>
        <w:ind w:left="6033" w:hanging="360"/>
      </w:pPr>
    </w:lvl>
    <w:lvl w:ilvl="7" w:tplc="04080019" w:tentative="1">
      <w:start w:val="1"/>
      <w:numFmt w:val="lowerLetter"/>
      <w:lvlText w:val="%8."/>
      <w:lvlJc w:val="left"/>
      <w:pPr>
        <w:ind w:left="6753" w:hanging="360"/>
      </w:pPr>
    </w:lvl>
    <w:lvl w:ilvl="8" w:tplc="0408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67FF6289"/>
    <w:multiLevelType w:val="hybridMultilevel"/>
    <w:tmpl w:val="9F5ABF2A"/>
    <w:lvl w:ilvl="0" w:tplc="4B96138C">
      <w:start w:val="1"/>
      <w:numFmt w:val="decimal"/>
      <w:lvlText w:val="%1)"/>
      <w:lvlJc w:val="left"/>
      <w:pPr>
        <w:ind w:left="1440" w:hanging="360"/>
      </w:pPr>
      <w:rPr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73D3412"/>
    <w:multiLevelType w:val="hybridMultilevel"/>
    <w:tmpl w:val="9A285B16"/>
    <w:lvl w:ilvl="0" w:tplc="04080011">
      <w:start w:val="1"/>
      <w:numFmt w:val="decimal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66964">
    <w:abstractNumId w:val="2"/>
  </w:num>
  <w:num w:numId="2" w16cid:durableId="359665226">
    <w:abstractNumId w:val="1"/>
  </w:num>
  <w:num w:numId="3" w16cid:durableId="1979608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6B"/>
    <w:rsid w:val="000907C5"/>
    <w:rsid w:val="000D20D7"/>
    <w:rsid w:val="00162D5F"/>
    <w:rsid w:val="001B1AF6"/>
    <w:rsid w:val="00222ED6"/>
    <w:rsid w:val="002801BF"/>
    <w:rsid w:val="003929F4"/>
    <w:rsid w:val="00394B76"/>
    <w:rsid w:val="003A43D3"/>
    <w:rsid w:val="003D5DEB"/>
    <w:rsid w:val="00413BFA"/>
    <w:rsid w:val="004C2A17"/>
    <w:rsid w:val="005F1339"/>
    <w:rsid w:val="006A1267"/>
    <w:rsid w:val="006F4A45"/>
    <w:rsid w:val="007129E2"/>
    <w:rsid w:val="00720549"/>
    <w:rsid w:val="007B0F45"/>
    <w:rsid w:val="00805DB7"/>
    <w:rsid w:val="00973B92"/>
    <w:rsid w:val="00A452E1"/>
    <w:rsid w:val="00A94F0A"/>
    <w:rsid w:val="00B806BC"/>
    <w:rsid w:val="00BD3F0C"/>
    <w:rsid w:val="00C5460D"/>
    <w:rsid w:val="00CC4D1F"/>
    <w:rsid w:val="00E60975"/>
    <w:rsid w:val="00EA326B"/>
    <w:rsid w:val="00EE18D3"/>
    <w:rsid w:val="00F7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4F83"/>
  <w15:chartTrackingRefBased/>
  <w15:docId w15:val="{F3CED5C3-DCE1-43E3-B894-C6286507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2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B1933-AE0A-4EC1-B0F3-281DC596B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922</Words>
  <Characters>5260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Πολύμνια Καρρά</dc:creator>
  <cp:keywords/>
  <dc:description/>
  <cp:lastModifiedBy>ΠΑΠΑΔΑΤΟΣ ΔΙΟΝΥΣΙΟΣ</cp:lastModifiedBy>
  <cp:revision>14</cp:revision>
  <dcterms:created xsi:type="dcterms:W3CDTF">2025-05-06T20:02:00Z</dcterms:created>
  <dcterms:modified xsi:type="dcterms:W3CDTF">2025-05-13T09:03:00Z</dcterms:modified>
</cp:coreProperties>
</file>