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01F66" w14:textId="052C1316" w:rsidR="00822776" w:rsidRPr="006758AF" w:rsidRDefault="00CD0B86">
      <w:pPr>
        <w:rPr>
          <w:b/>
          <w:bCs/>
          <w:u w:val="single"/>
        </w:rPr>
      </w:pPr>
      <w:r w:rsidRPr="006758AF">
        <w:rPr>
          <w:b/>
          <w:bCs/>
          <w:u w:val="single"/>
        </w:rPr>
        <w:t>SUMMARY OF THE SALES DATA ANALYSIS</w:t>
      </w:r>
    </w:p>
    <w:p w14:paraId="15D2021F" w14:textId="3A8EB686" w:rsidR="00CD0B86" w:rsidRDefault="00CD0B86">
      <w:r>
        <w:t>The following are the key findings from a brief analysis of the sample sales data provided;</w:t>
      </w:r>
    </w:p>
    <w:p w14:paraId="790CE50A" w14:textId="0FAC32D2" w:rsidR="00CD0B86" w:rsidRDefault="00CD0B86" w:rsidP="00CD0B86">
      <w:pPr>
        <w:pStyle w:val="ListParagraph"/>
        <w:numPr>
          <w:ilvl w:val="0"/>
          <w:numId w:val="1"/>
        </w:numPr>
      </w:pPr>
      <w:r>
        <w:t>The top-performing sales region was South America, slightly ahead of North America.</w:t>
      </w:r>
    </w:p>
    <w:p w14:paraId="1ED94262" w14:textId="55D01B0D" w:rsidR="00CD0B86" w:rsidRDefault="00CD0B86" w:rsidP="00CD0B86">
      <w:pPr>
        <w:pStyle w:val="ListParagraph"/>
        <w:numPr>
          <w:ilvl w:val="0"/>
          <w:numId w:val="1"/>
        </w:numPr>
      </w:pPr>
      <w:r>
        <w:t>The top-performing sales channel was In-store, just edging out Direct Sales</w:t>
      </w:r>
      <w:r w:rsidR="006758AF">
        <w:t>.</w:t>
      </w:r>
    </w:p>
    <w:p w14:paraId="265CC017" w14:textId="797A71C8" w:rsidR="00CD0B86" w:rsidRDefault="00CD0B86" w:rsidP="00CD0B86">
      <w:pPr>
        <w:pStyle w:val="ListParagraph"/>
        <w:numPr>
          <w:ilvl w:val="0"/>
          <w:numId w:val="1"/>
        </w:numPr>
      </w:pPr>
      <w:r>
        <w:t>The best salesperson according to total sales value was employee 52, and according to sales quantity was employee 21.</w:t>
      </w:r>
    </w:p>
    <w:p w14:paraId="1AEA5893" w14:textId="77777777" w:rsidR="00CD0B86" w:rsidRDefault="00CD0B86" w:rsidP="00CD0B86">
      <w:r>
        <w:t>Areas that may cause slight concern include;</w:t>
      </w:r>
    </w:p>
    <w:p w14:paraId="380A21B1" w14:textId="0977D918" w:rsidR="00CD0B86" w:rsidRDefault="00CD0B86" w:rsidP="00B42313">
      <w:pPr>
        <w:pStyle w:val="ListParagraph"/>
        <w:numPr>
          <w:ilvl w:val="0"/>
          <w:numId w:val="2"/>
        </w:numPr>
      </w:pPr>
      <w:r>
        <w:t>Distributors sales channel, as it has the lowest total sales of any distribution channel</w:t>
      </w:r>
      <w:r w:rsidR="006758AF">
        <w:t>.</w:t>
      </w:r>
    </w:p>
    <w:p w14:paraId="0818314B" w14:textId="576CF174" w:rsidR="00CD0B86" w:rsidRDefault="00CD0B86" w:rsidP="00B42313">
      <w:pPr>
        <w:pStyle w:val="ListParagraph"/>
        <w:numPr>
          <w:ilvl w:val="0"/>
          <w:numId w:val="2"/>
        </w:numPr>
      </w:pPr>
      <w:r>
        <w:t>Africa was the lowest region in terms of sales, both in value and quantity</w:t>
      </w:r>
      <w:r w:rsidR="006758AF">
        <w:t>.</w:t>
      </w:r>
    </w:p>
    <w:p w14:paraId="13E155C7" w14:textId="408B6E2B" w:rsidR="00CD0B86" w:rsidRDefault="00CD0B86" w:rsidP="00B42313">
      <w:pPr>
        <w:pStyle w:val="ListParagraph"/>
        <w:numPr>
          <w:ilvl w:val="0"/>
          <w:numId w:val="2"/>
        </w:numPr>
      </w:pPr>
      <w:r>
        <w:t>Sales Value were lowest in December, with a slight</w:t>
      </w:r>
      <w:r w:rsidR="00B42313">
        <w:t xml:space="preserve"> decline also noted in the months of April and July.</w:t>
      </w:r>
      <w:r>
        <w:tab/>
      </w:r>
    </w:p>
    <w:p w14:paraId="375DE650" w14:textId="7BEA63CC" w:rsidR="00B42313" w:rsidRDefault="00B42313" w:rsidP="00B42313">
      <w:r>
        <w:t>Recommendations based on the above findings:</w:t>
      </w:r>
    </w:p>
    <w:p w14:paraId="25EE05D8" w14:textId="7A568CF8" w:rsidR="00B42313" w:rsidRDefault="00B42313" w:rsidP="00B42313">
      <w:pPr>
        <w:pStyle w:val="ListParagraph"/>
        <w:numPr>
          <w:ilvl w:val="0"/>
          <w:numId w:val="3"/>
        </w:numPr>
      </w:pPr>
      <w:r>
        <w:t>An increase in funding for marketing in Africa to try and increase the potential market for products, thus increasing sales value and quantity</w:t>
      </w:r>
      <w:r w:rsidR="006758AF">
        <w:t>.</w:t>
      </w:r>
    </w:p>
    <w:p w14:paraId="06499812" w14:textId="613E2430" w:rsidR="00B42313" w:rsidRDefault="00B42313" w:rsidP="00B42313">
      <w:pPr>
        <w:pStyle w:val="ListParagraph"/>
        <w:numPr>
          <w:ilvl w:val="0"/>
          <w:numId w:val="3"/>
        </w:numPr>
      </w:pPr>
      <w:r>
        <w:t>Set up incentives that reward the best salespeople across both categories to improve motivation among the employees.</w:t>
      </w:r>
    </w:p>
    <w:p w14:paraId="0536CC3D" w14:textId="656B10B6" w:rsidR="00B42313" w:rsidRDefault="00B42313" w:rsidP="00B42313">
      <w:pPr>
        <w:pStyle w:val="ListParagraph"/>
        <w:numPr>
          <w:ilvl w:val="0"/>
          <w:numId w:val="3"/>
        </w:numPr>
      </w:pPr>
      <w:r>
        <w:t>Further investment in already established regions like South America to help in expansion and further upscaling to increase profits from the region</w:t>
      </w:r>
      <w:r w:rsidR="006758AF">
        <w:t>.</w:t>
      </w:r>
    </w:p>
    <w:p w14:paraId="33E4F8E9" w14:textId="29F46145" w:rsidR="00B42313" w:rsidRDefault="00B42313" w:rsidP="00B42313">
      <w:pPr>
        <w:pStyle w:val="ListParagraph"/>
        <w:numPr>
          <w:ilvl w:val="0"/>
          <w:numId w:val="3"/>
        </w:numPr>
      </w:pPr>
      <w:r>
        <w:t>Coming up with sales campaigns during months like December such as holiday discounts to counter the sales dip experienced in these months.</w:t>
      </w:r>
    </w:p>
    <w:p w14:paraId="4A809C19" w14:textId="77777777" w:rsidR="006758AF" w:rsidRDefault="006758AF" w:rsidP="006758AF"/>
    <w:p w14:paraId="03C0DBD8" w14:textId="77777777" w:rsidR="006758AF" w:rsidRDefault="006758AF" w:rsidP="006758AF"/>
    <w:p w14:paraId="657BC6B6" w14:textId="68F64E24" w:rsidR="006758AF" w:rsidRDefault="006758AF" w:rsidP="006758AF">
      <w:r>
        <w:t>Steps taken to conduct the analysis</w:t>
      </w:r>
    </w:p>
    <w:p w14:paraId="1A931AD0" w14:textId="5ED066D2" w:rsidR="006758AF" w:rsidRDefault="006758AF" w:rsidP="006758AF">
      <w:pPr>
        <w:pStyle w:val="ListParagraph"/>
        <w:numPr>
          <w:ilvl w:val="0"/>
          <w:numId w:val="4"/>
        </w:numPr>
      </w:pPr>
      <w:r>
        <w:t>Cleaning the raw data to ensure it is in usable format for analysis.</w:t>
      </w:r>
    </w:p>
    <w:p w14:paraId="75B5BE9D" w14:textId="6B118045" w:rsidR="006758AF" w:rsidRDefault="006758AF" w:rsidP="006758AF">
      <w:pPr>
        <w:pStyle w:val="ListParagraph"/>
        <w:numPr>
          <w:ilvl w:val="0"/>
          <w:numId w:val="4"/>
        </w:numPr>
      </w:pPr>
      <w:r>
        <w:t>Calculate basic statistics to get an overview of the dataset</w:t>
      </w:r>
    </w:p>
    <w:p w14:paraId="65436930" w14:textId="3869939C" w:rsidR="006758AF" w:rsidRDefault="006758AF" w:rsidP="006758AF">
      <w:pPr>
        <w:pStyle w:val="ListParagraph"/>
        <w:numPr>
          <w:ilvl w:val="0"/>
          <w:numId w:val="4"/>
        </w:numPr>
      </w:pPr>
      <w:r>
        <w:t>Conduct further analysis to understand trends and patterns so as to identify the most successful region, channel and salespersons, as well as where there may be room for improvement.</w:t>
      </w:r>
    </w:p>
    <w:p w14:paraId="3F9EE3CA" w14:textId="74A48699" w:rsidR="006758AF" w:rsidRDefault="006758AF" w:rsidP="006758AF">
      <w:pPr>
        <w:pStyle w:val="ListParagraph"/>
        <w:numPr>
          <w:ilvl w:val="0"/>
          <w:numId w:val="4"/>
        </w:numPr>
      </w:pPr>
      <w:r>
        <w:t>Create a dashboard to visualize key metrics and make the data insights more accessible</w:t>
      </w:r>
    </w:p>
    <w:p w14:paraId="4E231226" w14:textId="3AD026DB" w:rsidR="006758AF" w:rsidRDefault="006758AF" w:rsidP="006758AF">
      <w:pPr>
        <w:pStyle w:val="ListParagraph"/>
        <w:numPr>
          <w:ilvl w:val="0"/>
          <w:numId w:val="4"/>
        </w:numPr>
      </w:pPr>
      <w:r>
        <w:t>Summarize the key findings from the dashboard and use them to make informed decisions.</w:t>
      </w:r>
    </w:p>
    <w:p w14:paraId="70B4533B" w14:textId="77777777" w:rsidR="00B42313" w:rsidRDefault="00B42313" w:rsidP="00B42313"/>
    <w:sectPr w:rsidR="00B42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C57A1"/>
    <w:multiLevelType w:val="hybridMultilevel"/>
    <w:tmpl w:val="2228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E42B6"/>
    <w:multiLevelType w:val="hybridMultilevel"/>
    <w:tmpl w:val="1380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9180E"/>
    <w:multiLevelType w:val="hybridMultilevel"/>
    <w:tmpl w:val="F432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17146"/>
    <w:multiLevelType w:val="hybridMultilevel"/>
    <w:tmpl w:val="1458F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66723">
    <w:abstractNumId w:val="1"/>
  </w:num>
  <w:num w:numId="2" w16cid:durableId="471576">
    <w:abstractNumId w:val="0"/>
  </w:num>
  <w:num w:numId="3" w16cid:durableId="484668097">
    <w:abstractNumId w:val="2"/>
  </w:num>
  <w:num w:numId="4" w16cid:durableId="134566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86"/>
    <w:rsid w:val="001230E6"/>
    <w:rsid w:val="0022510E"/>
    <w:rsid w:val="006758AF"/>
    <w:rsid w:val="00822776"/>
    <w:rsid w:val="00B42313"/>
    <w:rsid w:val="00CD0B86"/>
    <w:rsid w:val="00CF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AEF5"/>
  <w15:chartTrackingRefBased/>
  <w15:docId w15:val="{F07C4155-181F-4DC6-A8F9-9E88E719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B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B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B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B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B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B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B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B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B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B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Kariuki</dc:creator>
  <cp:keywords/>
  <dc:description/>
  <cp:lastModifiedBy>James Kariuki</cp:lastModifiedBy>
  <cp:revision>1</cp:revision>
  <dcterms:created xsi:type="dcterms:W3CDTF">2025-04-25T08:10:00Z</dcterms:created>
  <dcterms:modified xsi:type="dcterms:W3CDTF">2025-04-25T08:38:00Z</dcterms:modified>
</cp:coreProperties>
</file>