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580BC2" w14:textId="77777777" w:rsidR="004A796C" w:rsidRPr="002F15CE" w:rsidRDefault="004A796C" w:rsidP="002F15CE">
      <w:pPr>
        <w:spacing w:line="360" w:lineRule="auto"/>
        <w:rPr>
          <w:rFonts w:ascii="Times New Roman" w:hAnsi="Times New Roman" w:cs="Times New Roman"/>
          <w:sz w:val="24"/>
          <w:szCs w:val="24"/>
        </w:rPr>
      </w:pPr>
    </w:p>
    <w:p w14:paraId="53C7D416" w14:textId="77777777" w:rsidR="004A796C" w:rsidRPr="002F15CE" w:rsidRDefault="004A796C" w:rsidP="002F15CE">
      <w:pPr>
        <w:spacing w:line="360" w:lineRule="auto"/>
        <w:rPr>
          <w:rFonts w:ascii="Times New Roman" w:hAnsi="Times New Roman" w:cs="Times New Roman"/>
          <w:sz w:val="24"/>
          <w:szCs w:val="24"/>
        </w:rPr>
      </w:pPr>
    </w:p>
    <w:p w14:paraId="34203C31" w14:textId="77777777" w:rsidR="004A796C" w:rsidRPr="002F15CE" w:rsidRDefault="00000000" w:rsidP="002F15CE">
      <w:pPr>
        <w:pStyle w:val="Title"/>
        <w:spacing w:line="360" w:lineRule="auto"/>
        <w:jc w:val="center"/>
        <w:rPr>
          <w:rFonts w:ascii="Times New Roman" w:hAnsi="Times New Roman" w:cs="Times New Roman"/>
          <w:sz w:val="24"/>
          <w:szCs w:val="24"/>
        </w:rPr>
      </w:pPr>
      <w:r w:rsidRPr="002F15CE">
        <w:rPr>
          <w:rFonts w:ascii="Times New Roman" w:hAnsi="Times New Roman" w:cs="Times New Roman"/>
          <w:color w:val="365A45"/>
          <w:sz w:val="24"/>
          <w:szCs w:val="24"/>
        </w:rPr>
        <w:t>Smart Pantry Manager</w:t>
      </w:r>
    </w:p>
    <w:p w14:paraId="53B1E25D" w14:textId="77777777" w:rsidR="004A796C" w:rsidRPr="002F15CE" w:rsidRDefault="00000000" w:rsidP="002F15CE">
      <w:pPr>
        <w:spacing w:line="360" w:lineRule="auto"/>
        <w:jc w:val="center"/>
        <w:rPr>
          <w:rFonts w:ascii="Times New Roman" w:hAnsi="Times New Roman" w:cs="Times New Roman"/>
          <w:sz w:val="24"/>
          <w:szCs w:val="24"/>
        </w:rPr>
      </w:pPr>
      <w:r w:rsidRPr="002F15CE">
        <w:rPr>
          <w:rFonts w:ascii="Times New Roman" w:hAnsi="Times New Roman" w:cs="Times New Roman"/>
          <w:color w:val="5C6960"/>
          <w:sz w:val="24"/>
          <w:szCs w:val="24"/>
        </w:rPr>
        <w:t>Written Report</w:t>
      </w:r>
    </w:p>
    <w:p w14:paraId="6A45FD53" w14:textId="77777777" w:rsidR="004A796C" w:rsidRPr="002F15CE" w:rsidRDefault="004A796C" w:rsidP="002F15CE">
      <w:pPr>
        <w:spacing w:line="360" w:lineRule="auto"/>
        <w:rPr>
          <w:rFonts w:ascii="Times New Roman" w:hAnsi="Times New Roman" w:cs="Times New Roman"/>
          <w:sz w:val="24"/>
          <w:szCs w:val="24"/>
        </w:rPr>
      </w:pPr>
    </w:p>
    <w:p w14:paraId="1A143671" w14:textId="77777777" w:rsidR="004A796C" w:rsidRPr="002F15CE" w:rsidRDefault="00000000" w:rsidP="002F15CE">
      <w:pPr>
        <w:spacing w:line="360" w:lineRule="auto"/>
        <w:jc w:val="center"/>
        <w:rPr>
          <w:rFonts w:ascii="Times New Roman" w:hAnsi="Times New Roman" w:cs="Times New Roman"/>
          <w:sz w:val="24"/>
          <w:szCs w:val="24"/>
        </w:rPr>
      </w:pPr>
      <w:r w:rsidRPr="002F15CE">
        <w:rPr>
          <w:rFonts w:ascii="Times New Roman" w:hAnsi="Times New Roman" w:cs="Times New Roman"/>
          <w:b/>
          <w:color w:val="365A45"/>
          <w:sz w:val="24"/>
          <w:szCs w:val="24"/>
        </w:rPr>
        <w:t>MOBILE APP DEVELOPMENT 700</w:t>
      </w:r>
    </w:p>
    <w:p w14:paraId="14794600" w14:textId="77777777" w:rsidR="004A796C" w:rsidRPr="002F15CE" w:rsidRDefault="00000000" w:rsidP="002F15CE">
      <w:pPr>
        <w:spacing w:line="360" w:lineRule="auto"/>
        <w:jc w:val="center"/>
        <w:rPr>
          <w:rFonts w:ascii="Times New Roman" w:hAnsi="Times New Roman" w:cs="Times New Roman"/>
          <w:sz w:val="24"/>
          <w:szCs w:val="24"/>
        </w:rPr>
      </w:pPr>
      <w:r w:rsidRPr="002F15CE">
        <w:rPr>
          <w:rFonts w:ascii="Times New Roman" w:hAnsi="Times New Roman" w:cs="Times New Roman"/>
          <w:b/>
          <w:sz w:val="24"/>
          <w:szCs w:val="24"/>
        </w:rPr>
        <w:t xml:space="preserve">App name: </w:t>
      </w:r>
      <w:r w:rsidRPr="002F15CE">
        <w:rPr>
          <w:rFonts w:ascii="Times New Roman" w:hAnsi="Times New Roman" w:cs="Times New Roman"/>
          <w:sz w:val="24"/>
          <w:szCs w:val="24"/>
        </w:rPr>
        <w:t>Smart Pantry Manager</w:t>
      </w:r>
    </w:p>
    <w:p w14:paraId="0B7F2347" w14:textId="77777777" w:rsidR="004A796C" w:rsidRPr="002F15CE" w:rsidRDefault="00000000" w:rsidP="002F15CE">
      <w:pPr>
        <w:spacing w:line="360" w:lineRule="auto"/>
        <w:jc w:val="center"/>
        <w:rPr>
          <w:rFonts w:ascii="Times New Roman" w:hAnsi="Times New Roman" w:cs="Times New Roman"/>
          <w:sz w:val="24"/>
          <w:szCs w:val="24"/>
        </w:rPr>
      </w:pPr>
      <w:r w:rsidRPr="002F15CE">
        <w:rPr>
          <w:rFonts w:ascii="Times New Roman" w:hAnsi="Times New Roman" w:cs="Times New Roman"/>
          <w:b/>
          <w:sz w:val="24"/>
          <w:szCs w:val="24"/>
        </w:rPr>
        <w:t xml:space="preserve">Student name: </w:t>
      </w:r>
      <w:r w:rsidRPr="002F15CE">
        <w:rPr>
          <w:rFonts w:ascii="Times New Roman" w:hAnsi="Times New Roman" w:cs="Times New Roman"/>
          <w:sz w:val="24"/>
          <w:szCs w:val="24"/>
        </w:rPr>
        <w:t>Sithembile Biyela</w:t>
      </w:r>
    </w:p>
    <w:p w14:paraId="277913E4" w14:textId="77777777" w:rsidR="004A796C" w:rsidRPr="002F15CE" w:rsidRDefault="00000000" w:rsidP="002F15CE">
      <w:pPr>
        <w:spacing w:line="360" w:lineRule="auto"/>
        <w:jc w:val="center"/>
        <w:rPr>
          <w:rFonts w:ascii="Times New Roman" w:hAnsi="Times New Roman" w:cs="Times New Roman"/>
          <w:sz w:val="24"/>
          <w:szCs w:val="24"/>
        </w:rPr>
      </w:pPr>
      <w:r w:rsidRPr="002F15CE">
        <w:rPr>
          <w:rFonts w:ascii="Times New Roman" w:hAnsi="Times New Roman" w:cs="Times New Roman"/>
          <w:b/>
          <w:sz w:val="24"/>
          <w:szCs w:val="24"/>
        </w:rPr>
        <w:t xml:space="preserve">Student number: </w:t>
      </w:r>
      <w:r w:rsidRPr="002F15CE">
        <w:rPr>
          <w:rFonts w:ascii="Times New Roman" w:hAnsi="Times New Roman" w:cs="Times New Roman"/>
          <w:sz w:val="24"/>
          <w:szCs w:val="24"/>
        </w:rPr>
        <w:t>402111624</w:t>
      </w:r>
    </w:p>
    <w:p w14:paraId="6AFCD509" w14:textId="77777777" w:rsidR="004A796C" w:rsidRPr="002F15CE" w:rsidRDefault="00000000" w:rsidP="002F15CE">
      <w:pPr>
        <w:spacing w:line="360" w:lineRule="auto"/>
        <w:jc w:val="center"/>
        <w:rPr>
          <w:rFonts w:ascii="Times New Roman" w:hAnsi="Times New Roman" w:cs="Times New Roman"/>
          <w:sz w:val="24"/>
          <w:szCs w:val="24"/>
        </w:rPr>
      </w:pPr>
      <w:r w:rsidRPr="002F15CE">
        <w:rPr>
          <w:rFonts w:ascii="Times New Roman" w:hAnsi="Times New Roman" w:cs="Times New Roman"/>
          <w:b/>
          <w:sz w:val="24"/>
          <w:szCs w:val="24"/>
        </w:rPr>
        <w:t xml:space="preserve">Module name: </w:t>
      </w:r>
      <w:r w:rsidRPr="002F15CE">
        <w:rPr>
          <w:rFonts w:ascii="Times New Roman" w:hAnsi="Times New Roman" w:cs="Times New Roman"/>
          <w:sz w:val="24"/>
          <w:szCs w:val="24"/>
        </w:rPr>
        <w:t>MOBILE APP DEVELOPMENT 700</w:t>
      </w:r>
    </w:p>
    <w:p w14:paraId="0085B7DB" w14:textId="77777777" w:rsidR="004A796C" w:rsidRPr="002F15CE" w:rsidRDefault="00000000" w:rsidP="002F15CE">
      <w:pPr>
        <w:spacing w:line="360" w:lineRule="auto"/>
        <w:jc w:val="center"/>
        <w:rPr>
          <w:rFonts w:ascii="Times New Roman" w:hAnsi="Times New Roman" w:cs="Times New Roman"/>
          <w:sz w:val="24"/>
          <w:szCs w:val="24"/>
        </w:rPr>
      </w:pPr>
      <w:r w:rsidRPr="002F15CE">
        <w:rPr>
          <w:rFonts w:ascii="Times New Roman" w:hAnsi="Times New Roman" w:cs="Times New Roman"/>
          <w:b/>
          <w:sz w:val="24"/>
          <w:szCs w:val="24"/>
        </w:rPr>
        <w:t xml:space="preserve">Date: </w:t>
      </w:r>
      <w:r w:rsidRPr="002F15CE">
        <w:rPr>
          <w:rFonts w:ascii="Times New Roman" w:hAnsi="Times New Roman" w:cs="Times New Roman"/>
          <w:sz w:val="24"/>
          <w:szCs w:val="24"/>
        </w:rPr>
        <w:t>30 / 09 / 2026</w:t>
      </w:r>
    </w:p>
    <w:p w14:paraId="24EAEA28" w14:textId="77777777" w:rsidR="004A796C" w:rsidRPr="002F15CE" w:rsidRDefault="004A796C" w:rsidP="002F15CE">
      <w:pPr>
        <w:spacing w:line="360" w:lineRule="auto"/>
        <w:rPr>
          <w:rFonts w:ascii="Times New Roman" w:hAnsi="Times New Roman" w:cs="Times New Roman"/>
          <w:sz w:val="24"/>
          <w:szCs w:val="24"/>
        </w:rPr>
      </w:pPr>
    </w:p>
    <w:p w14:paraId="6325D0B4" w14:textId="77777777" w:rsidR="004A796C" w:rsidRPr="002F15CE" w:rsidRDefault="004A796C" w:rsidP="002F15CE">
      <w:pPr>
        <w:spacing w:line="360" w:lineRule="auto"/>
        <w:rPr>
          <w:rFonts w:ascii="Times New Roman" w:hAnsi="Times New Roman" w:cs="Times New Roman"/>
          <w:sz w:val="24"/>
          <w:szCs w:val="24"/>
        </w:rPr>
      </w:pPr>
    </w:p>
    <w:p w14:paraId="3CC47C5E" w14:textId="77777777" w:rsidR="004A796C" w:rsidRPr="002F15CE" w:rsidRDefault="004A796C" w:rsidP="002F15CE">
      <w:pPr>
        <w:spacing w:line="360" w:lineRule="auto"/>
        <w:rPr>
          <w:rFonts w:ascii="Times New Roman" w:hAnsi="Times New Roman" w:cs="Times New Roman"/>
          <w:sz w:val="24"/>
          <w:szCs w:val="24"/>
        </w:rPr>
      </w:pPr>
    </w:p>
    <w:p w14:paraId="58E404C1" w14:textId="77777777" w:rsidR="004A796C" w:rsidRPr="002F15CE" w:rsidRDefault="004A796C" w:rsidP="002F15CE">
      <w:pPr>
        <w:spacing w:line="360" w:lineRule="auto"/>
        <w:rPr>
          <w:rFonts w:ascii="Times New Roman" w:hAnsi="Times New Roman" w:cs="Times New Roman"/>
          <w:sz w:val="24"/>
          <w:szCs w:val="24"/>
        </w:rPr>
      </w:pPr>
    </w:p>
    <w:p w14:paraId="3E973B74" w14:textId="77777777" w:rsidR="004A796C" w:rsidRPr="002F15CE" w:rsidRDefault="004A796C" w:rsidP="002F15CE">
      <w:pPr>
        <w:spacing w:line="360" w:lineRule="auto"/>
        <w:rPr>
          <w:rFonts w:ascii="Times New Roman" w:hAnsi="Times New Roman" w:cs="Times New Roman"/>
          <w:sz w:val="24"/>
          <w:szCs w:val="24"/>
        </w:rPr>
      </w:pPr>
    </w:p>
    <w:p w14:paraId="4AD094BA" w14:textId="77777777" w:rsidR="004A796C" w:rsidRPr="002F15CE" w:rsidRDefault="004A796C" w:rsidP="002F15CE">
      <w:pPr>
        <w:spacing w:line="360" w:lineRule="auto"/>
        <w:rPr>
          <w:rFonts w:ascii="Times New Roman" w:hAnsi="Times New Roman" w:cs="Times New Roman"/>
          <w:sz w:val="24"/>
          <w:szCs w:val="24"/>
        </w:rPr>
      </w:pPr>
    </w:p>
    <w:p w14:paraId="3EE67744" w14:textId="16509F72" w:rsidR="004A796C" w:rsidRPr="002F15CE" w:rsidRDefault="002F15CE" w:rsidP="002F15CE">
      <w:pPr>
        <w:spacing w:line="360" w:lineRule="auto"/>
        <w:rPr>
          <w:rFonts w:ascii="Times New Roman" w:hAnsi="Times New Roman" w:cs="Times New Roman"/>
          <w:sz w:val="24"/>
          <w:szCs w:val="24"/>
        </w:rPr>
      </w:pPr>
      <w:r>
        <w:rPr>
          <w:rFonts w:ascii="Times New Roman" w:hAnsi="Times New Roman" w:cs="Times New Roman"/>
          <w:sz w:val="24"/>
          <w:szCs w:val="24"/>
        </w:rPr>
        <w:t xml:space="preserve">Signature </w:t>
      </w:r>
      <w:r>
        <w:rPr>
          <w:rFonts w:ascii="Times New Roman" w:hAnsi="Times New Roman" w:cs="Times New Roman"/>
          <w:noProof/>
          <w:sz w:val="24"/>
          <w:szCs w:val="24"/>
        </w:rPr>
        <w:drawing>
          <wp:inline distT="0" distB="0" distL="0" distR="0" wp14:anchorId="2E019794" wp14:editId="1F573DD6">
            <wp:extent cx="552478" cy="254013"/>
            <wp:effectExtent l="0" t="0" r="0" b="0"/>
            <wp:docPr id="196239804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398048" name="Picture 1962398048"/>
                    <pic:cNvPicPr/>
                  </pic:nvPicPr>
                  <pic:blipFill>
                    <a:blip r:embed="rId8"/>
                    <a:stretch>
                      <a:fillRect/>
                    </a:stretch>
                  </pic:blipFill>
                  <pic:spPr>
                    <a:xfrm>
                      <a:off x="0" y="0"/>
                      <a:ext cx="552478" cy="254013"/>
                    </a:xfrm>
                    <a:prstGeom prst="rect">
                      <a:avLst/>
                    </a:prstGeom>
                  </pic:spPr>
                </pic:pic>
              </a:graphicData>
            </a:graphic>
          </wp:inline>
        </w:drawing>
      </w:r>
    </w:p>
    <w:p w14:paraId="2A7A416C" w14:textId="77777777" w:rsidR="004A796C" w:rsidRPr="002F15CE" w:rsidRDefault="004A796C" w:rsidP="002F15CE">
      <w:pPr>
        <w:spacing w:line="360" w:lineRule="auto"/>
        <w:rPr>
          <w:rFonts w:ascii="Times New Roman" w:hAnsi="Times New Roman" w:cs="Times New Roman"/>
          <w:sz w:val="24"/>
          <w:szCs w:val="24"/>
        </w:rPr>
      </w:pPr>
    </w:p>
    <w:p w14:paraId="2F2C9E48" w14:textId="77777777" w:rsidR="004A796C" w:rsidRPr="002F15CE" w:rsidRDefault="00000000" w:rsidP="002F15CE">
      <w:pPr>
        <w:spacing w:line="360" w:lineRule="auto"/>
        <w:jc w:val="center"/>
        <w:rPr>
          <w:rFonts w:ascii="Times New Roman" w:hAnsi="Times New Roman" w:cs="Times New Roman"/>
          <w:sz w:val="24"/>
          <w:szCs w:val="24"/>
        </w:rPr>
      </w:pPr>
      <w:r w:rsidRPr="002F15CE">
        <w:rPr>
          <w:rFonts w:ascii="Times New Roman" w:hAnsi="Times New Roman" w:cs="Times New Roman"/>
          <w:i/>
          <w:color w:val="5C6960"/>
          <w:sz w:val="24"/>
          <w:szCs w:val="24"/>
        </w:rPr>
        <w:t>Prepared from the Smart Pantry Manager Android Studio project archive</w:t>
      </w:r>
    </w:p>
    <w:p w14:paraId="5DC10606"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br w:type="page"/>
      </w:r>
    </w:p>
    <w:p w14:paraId="5110F42A" w14:textId="77777777" w:rsidR="004A796C" w:rsidRPr="002F15CE" w:rsidRDefault="00000000" w:rsidP="002F15CE">
      <w:pPr>
        <w:pStyle w:val="Heading1"/>
        <w:spacing w:line="360" w:lineRule="auto"/>
        <w:rPr>
          <w:rFonts w:ascii="Times New Roman" w:hAnsi="Times New Roman" w:cs="Times New Roman"/>
          <w:sz w:val="24"/>
          <w:szCs w:val="24"/>
        </w:rPr>
      </w:pPr>
      <w:r w:rsidRPr="002F15CE">
        <w:rPr>
          <w:rFonts w:ascii="Times New Roman" w:hAnsi="Times New Roman" w:cs="Times New Roman"/>
          <w:sz w:val="24"/>
          <w:szCs w:val="24"/>
        </w:rPr>
        <w:lastRenderedPageBreak/>
        <w:t>Table of Contents</w:t>
      </w:r>
    </w:p>
    <w:p w14:paraId="1273BCE3"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 xml:space="preserve">This report follows the required order </w:t>
      </w:r>
      <w:proofErr w:type="gramStart"/>
      <w:r w:rsidRPr="002F15CE">
        <w:rPr>
          <w:rFonts w:ascii="Times New Roman" w:hAnsi="Times New Roman" w:cs="Times New Roman"/>
          <w:sz w:val="24"/>
          <w:szCs w:val="24"/>
        </w:rPr>
        <w:t>in</w:t>
      </w:r>
      <w:proofErr w:type="gramEnd"/>
      <w:r w:rsidRPr="002F15CE">
        <w:rPr>
          <w:rFonts w:ascii="Times New Roman" w:hAnsi="Times New Roman" w:cs="Times New Roman"/>
          <w:sz w:val="24"/>
          <w:szCs w:val="24"/>
        </w:rPr>
        <w:t xml:space="preserve"> the Mobile App Development 700 practical assignment. The screenshot spaces are intentionally empty because the supplied project archive did not contain runtime screenshots. Replace each space with a real screenshot from the running application before submission.</w:t>
      </w:r>
    </w:p>
    <w:p w14:paraId="7D220AD5"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fldChar w:fldCharType="begin"/>
      </w:r>
      <w:r w:rsidRPr="002F15CE">
        <w:rPr>
          <w:rFonts w:ascii="Times New Roman" w:hAnsi="Times New Roman" w:cs="Times New Roman"/>
          <w:sz w:val="24"/>
          <w:szCs w:val="24"/>
        </w:rPr>
        <w:instrText>TOC \o "1-3" \h \z \u</w:instrText>
      </w:r>
      <w:r w:rsidRPr="002F15CE">
        <w:rPr>
          <w:rFonts w:ascii="Times New Roman" w:hAnsi="Times New Roman" w:cs="Times New Roman"/>
          <w:sz w:val="24"/>
          <w:szCs w:val="24"/>
        </w:rPr>
        <w:fldChar w:fldCharType="separate"/>
      </w:r>
      <w:r w:rsidRPr="002F15CE">
        <w:rPr>
          <w:rFonts w:ascii="Times New Roman" w:hAnsi="Times New Roman" w:cs="Times New Roman"/>
          <w:sz w:val="24"/>
          <w:szCs w:val="24"/>
        </w:rPr>
        <w:fldChar w:fldCharType="end"/>
      </w:r>
      <w:r w:rsidRPr="002F15CE">
        <w:rPr>
          <w:rFonts w:ascii="Times New Roman" w:hAnsi="Times New Roman" w:cs="Times New Roman"/>
          <w:sz w:val="24"/>
          <w:szCs w:val="24"/>
        </w:rPr>
        <w:t>If the table of contents does not populate automatically, right-click it in Word and select “Update Field”.</w:t>
      </w:r>
    </w:p>
    <w:p w14:paraId="1E067A54" w14:textId="77777777" w:rsidR="004A796C" w:rsidRPr="002F15CE" w:rsidRDefault="00000000" w:rsidP="002F15CE">
      <w:pPr>
        <w:spacing w:line="360" w:lineRule="auto"/>
        <w:ind w:left="288"/>
        <w:rPr>
          <w:rFonts w:ascii="Times New Roman" w:hAnsi="Times New Roman" w:cs="Times New Roman"/>
          <w:sz w:val="24"/>
          <w:szCs w:val="24"/>
        </w:rPr>
      </w:pPr>
      <w:r w:rsidRPr="002F15CE">
        <w:rPr>
          <w:rFonts w:ascii="Times New Roman" w:hAnsi="Times New Roman" w:cs="Times New Roman"/>
          <w:sz w:val="24"/>
          <w:szCs w:val="24"/>
        </w:rPr>
        <w:t>1. Introduction</w:t>
      </w:r>
    </w:p>
    <w:p w14:paraId="798FA02F" w14:textId="77777777" w:rsidR="004A796C" w:rsidRPr="002F15CE" w:rsidRDefault="00000000" w:rsidP="002F15CE">
      <w:pPr>
        <w:spacing w:line="360" w:lineRule="auto"/>
        <w:ind w:left="288"/>
        <w:rPr>
          <w:rFonts w:ascii="Times New Roman" w:hAnsi="Times New Roman" w:cs="Times New Roman"/>
          <w:sz w:val="24"/>
          <w:szCs w:val="24"/>
        </w:rPr>
      </w:pPr>
      <w:r w:rsidRPr="002F15CE">
        <w:rPr>
          <w:rFonts w:ascii="Times New Roman" w:hAnsi="Times New Roman" w:cs="Times New Roman"/>
          <w:sz w:val="24"/>
          <w:szCs w:val="24"/>
        </w:rPr>
        <w:t>2. System design</w:t>
      </w:r>
    </w:p>
    <w:p w14:paraId="160129B5" w14:textId="77777777" w:rsidR="004A796C" w:rsidRPr="002F15CE" w:rsidRDefault="00000000" w:rsidP="002F15CE">
      <w:pPr>
        <w:spacing w:line="360" w:lineRule="auto"/>
        <w:ind w:left="288"/>
        <w:rPr>
          <w:rFonts w:ascii="Times New Roman" w:hAnsi="Times New Roman" w:cs="Times New Roman"/>
          <w:sz w:val="24"/>
          <w:szCs w:val="24"/>
        </w:rPr>
      </w:pPr>
      <w:r w:rsidRPr="002F15CE">
        <w:rPr>
          <w:rFonts w:ascii="Times New Roman" w:hAnsi="Times New Roman" w:cs="Times New Roman"/>
          <w:sz w:val="24"/>
          <w:szCs w:val="24"/>
        </w:rPr>
        <w:t>3. Screenshots of every output</w:t>
      </w:r>
    </w:p>
    <w:p w14:paraId="45A9B755" w14:textId="77777777" w:rsidR="004A796C" w:rsidRPr="002F15CE" w:rsidRDefault="00000000" w:rsidP="002F15CE">
      <w:pPr>
        <w:spacing w:line="360" w:lineRule="auto"/>
        <w:ind w:left="288"/>
        <w:rPr>
          <w:rFonts w:ascii="Times New Roman" w:hAnsi="Times New Roman" w:cs="Times New Roman"/>
          <w:sz w:val="24"/>
          <w:szCs w:val="24"/>
        </w:rPr>
      </w:pPr>
      <w:r w:rsidRPr="002F15CE">
        <w:rPr>
          <w:rFonts w:ascii="Times New Roman" w:hAnsi="Times New Roman" w:cs="Times New Roman"/>
          <w:sz w:val="24"/>
          <w:szCs w:val="24"/>
        </w:rPr>
        <w:t>4. Key code snippets</w:t>
      </w:r>
    </w:p>
    <w:p w14:paraId="1AEB02A9" w14:textId="77777777" w:rsidR="004A796C" w:rsidRPr="002F15CE" w:rsidRDefault="00000000" w:rsidP="002F15CE">
      <w:pPr>
        <w:spacing w:line="360" w:lineRule="auto"/>
        <w:ind w:left="288"/>
        <w:rPr>
          <w:rFonts w:ascii="Times New Roman" w:hAnsi="Times New Roman" w:cs="Times New Roman"/>
          <w:sz w:val="24"/>
          <w:szCs w:val="24"/>
        </w:rPr>
      </w:pPr>
      <w:r w:rsidRPr="002F15CE">
        <w:rPr>
          <w:rFonts w:ascii="Times New Roman" w:hAnsi="Times New Roman" w:cs="Times New Roman"/>
          <w:sz w:val="24"/>
          <w:szCs w:val="24"/>
        </w:rPr>
        <w:t>5. Challenges and solutions</w:t>
      </w:r>
    </w:p>
    <w:p w14:paraId="44D1CB83" w14:textId="77777777" w:rsidR="004A796C" w:rsidRPr="002F15CE" w:rsidRDefault="00000000" w:rsidP="002F15CE">
      <w:pPr>
        <w:spacing w:line="360" w:lineRule="auto"/>
        <w:ind w:left="288"/>
        <w:rPr>
          <w:rFonts w:ascii="Times New Roman" w:hAnsi="Times New Roman" w:cs="Times New Roman"/>
          <w:sz w:val="24"/>
          <w:szCs w:val="24"/>
        </w:rPr>
      </w:pPr>
      <w:r w:rsidRPr="002F15CE">
        <w:rPr>
          <w:rFonts w:ascii="Times New Roman" w:hAnsi="Times New Roman" w:cs="Times New Roman"/>
          <w:sz w:val="24"/>
          <w:szCs w:val="24"/>
        </w:rPr>
        <w:t>6. Conclusion and reflection</w:t>
      </w:r>
    </w:p>
    <w:p w14:paraId="3F792A52" w14:textId="77777777" w:rsidR="004A796C" w:rsidRPr="002F15CE" w:rsidRDefault="00000000" w:rsidP="002F15CE">
      <w:pPr>
        <w:spacing w:line="360" w:lineRule="auto"/>
        <w:ind w:left="288"/>
        <w:rPr>
          <w:rFonts w:ascii="Times New Roman" w:hAnsi="Times New Roman" w:cs="Times New Roman"/>
          <w:sz w:val="24"/>
          <w:szCs w:val="24"/>
        </w:rPr>
      </w:pPr>
      <w:r w:rsidRPr="002F15CE">
        <w:rPr>
          <w:rFonts w:ascii="Times New Roman" w:hAnsi="Times New Roman" w:cs="Times New Roman"/>
          <w:sz w:val="24"/>
          <w:szCs w:val="24"/>
        </w:rPr>
        <w:t>7. Reference list</w:t>
      </w:r>
    </w:p>
    <w:p w14:paraId="26595B71"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br w:type="page"/>
      </w:r>
    </w:p>
    <w:p w14:paraId="4D15B4BF" w14:textId="77777777" w:rsidR="004A796C" w:rsidRPr="002F15CE" w:rsidRDefault="00000000" w:rsidP="002F15CE">
      <w:pPr>
        <w:pStyle w:val="Heading1"/>
        <w:spacing w:line="360" w:lineRule="auto"/>
        <w:rPr>
          <w:rFonts w:ascii="Times New Roman" w:hAnsi="Times New Roman" w:cs="Times New Roman"/>
          <w:sz w:val="24"/>
          <w:szCs w:val="24"/>
        </w:rPr>
      </w:pPr>
      <w:r w:rsidRPr="002F15CE">
        <w:rPr>
          <w:rFonts w:ascii="Times New Roman" w:hAnsi="Times New Roman" w:cs="Times New Roman"/>
          <w:sz w:val="24"/>
          <w:szCs w:val="24"/>
        </w:rPr>
        <w:lastRenderedPageBreak/>
        <w:t>1. Introduction</w:t>
      </w:r>
    </w:p>
    <w:p w14:paraId="54C3F427"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Smart Pantry Manager is a native Android application written in Java. It addresses a common household problem: people often have food in their pantry but do not know what meals can be prepared from it, which can lead to food waste and unnecessary shopping. The application records the ingredients already available and suggests recipes only when the complete set of required ingredients and quantities is present.</w:t>
      </w:r>
    </w:p>
    <w:p w14:paraId="7C7A642A"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 xml:space="preserve">The intended users are students, households, and individuals who want a simple offline tool for managing pantry items and deciding what to cook. The application does not depend on maps, GPS, </w:t>
      </w:r>
      <w:proofErr w:type="gramStart"/>
      <w:r w:rsidRPr="002F15CE">
        <w:rPr>
          <w:rFonts w:ascii="Times New Roman" w:hAnsi="Times New Roman" w:cs="Times New Roman"/>
          <w:sz w:val="24"/>
          <w:szCs w:val="24"/>
        </w:rPr>
        <w:t>a shopping service</w:t>
      </w:r>
      <w:proofErr w:type="gramEnd"/>
      <w:r w:rsidRPr="002F15CE">
        <w:rPr>
          <w:rFonts w:ascii="Times New Roman" w:hAnsi="Times New Roman" w:cs="Times New Roman"/>
          <w:sz w:val="24"/>
          <w:szCs w:val="24"/>
        </w:rPr>
        <w:t>, or an external recipe API. Pantry data is stored locally on the Android device using SQLite, which allows the data to remain available after the application is closed.</w:t>
      </w:r>
    </w:p>
    <w:p w14:paraId="7E61A3F4"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The main functionality includes pantry create, read, update, and delete operations; validation of ingredient names, quantities, units, and optional expiry dates; a dynamic RecyclerView list; recipe suggestions; recipe detail pages; navigation using Intents; and a Settings screen for expiry-alert preferences. The project includes 18 pre-loaded recipes so that the recipe feature has useful content on first launch.</w:t>
      </w:r>
    </w:p>
    <w:p w14:paraId="02DBBBDC" w14:textId="77777777" w:rsidR="004A796C" w:rsidRPr="002F15CE" w:rsidRDefault="00000000" w:rsidP="002F15CE">
      <w:pPr>
        <w:pStyle w:val="Heading1"/>
        <w:spacing w:line="360" w:lineRule="auto"/>
        <w:rPr>
          <w:rFonts w:ascii="Times New Roman" w:hAnsi="Times New Roman" w:cs="Times New Roman"/>
          <w:sz w:val="24"/>
          <w:szCs w:val="24"/>
        </w:rPr>
      </w:pPr>
      <w:r w:rsidRPr="002F15CE">
        <w:rPr>
          <w:rFonts w:ascii="Times New Roman" w:hAnsi="Times New Roman" w:cs="Times New Roman"/>
          <w:sz w:val="24"/>
          <w:szCs w:val="24"/>
        </w:rPr>
        <w:t>2. System design</w:t>
      </w:r>
    </w:p>
    <w:p w14:paraId="42C28FE8" w14:textId="77777777" w:rsidR="004A796C" w:rsidRPr="002F15CE" w:rsidRDefault="00000000" w:rsidP="002F15CE">
      <w:pPr>
        <w:pStyle w:val="Heading2"/>
        <w:spacing w:line="360" w:lineRule="auto"/>
        <w:rPr>
          <w:rFonts w:ascii="Times New Roman" w:hAnsi="Times New Roman" w:cs="Times New Roman"/>
          <w:sz w:val="24"/>
          <w:szCs w:val="24"/>
        </w:rPr>
      </w:pPr>
      <w:r w:rsidRPr="002F15CE">
        <w:rPr>
          <w:rFonts w:ascii="Times New Roman" w:hAnsi="Times New Roman" w:cs="Times New Roman"/>
          <w:sz w:val="24"/>
          <w:szCs w:val="24"/>
        </w:rPr>
        <w:t>2.1 Application structure</w:t>
      </w:r>
    </w:p>
    <w:p w14:paraId="3D179ED6"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The app uses an Activity-based Android structure. MainActivity presents the pantry list and starts the add/edit, suggested recipes, and settings screens. SuggestedRecipesActivity evaluates the current pantry against the seeded recipes and starts RecipeDetailActivity when a recipe is selected. DatabaseHelper is responsible for SQLite table creation, seed data, and pantry/recipe queries. IngredientMatcher contains the strict recipe business rule, while ValidationUtils contains date validation.</w:t>
      </w:r>
    </w:p>
    <w:p w14:paraId="4E354345" w14:textId="77777777" w:rsidR="004A796C" w:rsidRPr="002F15CE" w:rsidRDefault="00000000" w:rsidP="002F15CE">
      <w:pPr>
        <w:pStyle w:val="Heading2"/>
        <w:spacing w:line="360" w:lineRule="auto"/>
        <w:rPr>
          <w:rFonts w:ascii="Times New Roman" w:hAnsi="Times New Roman" w:cs="Times New Roman"/>
          <w:sz w:val="24"/>
          <w:szCs w:val="24"/>
        </w:rPr>
      </w:pPr>
      <w:r w:rsidRPr="002F15CE">
        <w:rPr>
          <w:rFonts w:ascii="Times New Roman" w:hAnsi="Times New Roman" w:cs="Times New Roman"/>
          <w:sz w:val="24"/>
          <w:szCs w:val="24"/>
        </w:rPr>
        <w:t>2.2 Screen flow / wireframe diagram</w:t>
      </w:r>
    </w:p>
    <w:tbl>
      <w:tblPr>
        <w:tblW w:w="0" w:type="auto"/>
        <w:jc w:val="center"/>
        <w:tblLook w:val="04A0" w:firstRow="1" w:lastRow="0" w:firstColumn="1" w:lastColumn="0" w:noHBand="0" w:noVBand="1"/>
      </w:tblPr>
      <w:tblGrid>
        <w:gridCol w:w="9936"/>
      </w:tblGrid>
      <w:tr w:rsidR="004A796C" w:rsidRPr="002F15CE" w14:paraId="1B8E9ABF" w14:textId="77777777">
        <w:trPr>
          <w:jc w:val="center"/>
        </w:trPr>
        <w:tc>
          <w:tcPr>
            <w:tcW w:w="9936" w:type="dxa"/>
            <w:tcBorders>
              <w:top w:val="single" w:sz="8" w:space="0" w:color="C8D8C9"/>
              <w:left w:val="single" w:sz="8" w:space="0" w:color="C8D8C9"/>
              <w:bottom w:val="single" w:sz="8" w:space="0" w:color="C8D8C9"/>
              <w:right w:val="single" w:sz="8" w:space="0" w:color="C8D8C9"/>
            </w:tcBorders>
            <w:shd w:val="clear" w:color="auto" w:fill="F1F6F1"/>
            <w:tcMar>
              <w:top w:w="180" w:type="dxa"/>
              <w:left w:w="220" w:type="dxa"/>
              <w:bottom w:w="180" w:type="dxa"/>
              <w:right w:w="220" w:type="dxa"/>
            </w:tcMar>
          </w:tcPr>
          <w:p w14:paraId="6C628B80" w14:textId="77777777" w:rsidR="004A796C" w:rsidRPr="002F15CE" w:rsidRDefault="00000000" w:rsidP="002F15CE">
            <w:pPr>
              <w:pStyle w:val="ReportCode"/>
              <w:spacing w:line="360" w:lineRule="auto"/>
              <w:rPr>
                <w:rFonts w:ascii="Times New Roman" w:hAnsi="Times New Roman" w:cs="Times New Roman"/>
                <w:sz w:val="24"/>
                <w:szCs w:val="24"/>
              </w:rPr>
            </w:pPr>
            <w:r w:rsidRPr="002F15CE">
              <w:rPr>
                <w:rFonts w:ascii="Times New Roman" w:hAnsi="Times New Roman" w:cs="Times New Roman"/>
                <w:sz w:val="24"/>
                <w:szCs w:val="24"/>
              </w:rPr>
              <w:t>[ Pantry List / MainActivity ]</w:t>
            </w:r>
            <w:r w:rsidRPr="002F15CE">
              <w:rPr>
                <w:rFonts w:ascii="Times New Roman" w:hAnsi="Times New Roman" w:cs="Times New Roman"/>
                <w:sz w:val="24"/>
                <w:szCs w:val="24"/>
              </w:rPr>
              <w:br/>
              <w:t xml:space="preserve">        |</w:t>
            </w:r>
            <w:r w:rsidRPr="002F15CE">
              <w:rPr>
                <w:rFonts w:ascii="Times New Roman" w:hAnsi="Times New Roman" w:cs="Times New Roman"/>
                <w:sz w:val="24"/>
                <w:szCs w:val="24"/>
              </w:rPr>
              <w:br/>
              <w:t xml:space="preserve">        | Add ingredient</w:t>
            </w:r>
            <w:r w:rsidRPr="002F15CE">
              <w:rPr>
                <w:rFonts w:ascii="Times New Roman" w:hAnsi="Times New Roman" w:cs="Times New Roman"/>
                <w:sz w:val="24"/>
                <w:szCs w:val="24"/>
              </w:rPr>
              <w:br/>
              <w:t xml:space="preserve">        v</w:t>
            </w:r>
            <w:r w:rsidRPr="002F15CE">
              <w:rPr>
                <w:rFonts w:ascii="Times New Roman" w:hAnsi="Times New Roman" w:cs="Times New Roman"/>
                <w:sz w:val="24"/>
                <w:szCs w:val="24"/>
              </w:rPr>
              <w:br/>
              <w:t>[ Add/Edit Ingredient ] -- Save / Cancel --&gt; [ Pantry List ]</w:t>
            </w:r>
            <w:r w:rsidRPr="002F15CE">
              <w:rPr>
                <w:rFonts w:ascii="Times New Roman" w:hAnsi="Times New Roman" w:cs="Times New Roman"/>
                <w:sz w:val="24"/>
                <w:szCs w:val="24"/>
              </w:rPr>
              <w:br/>
            </w:r>
            <w:r w:rsidRPr="002F15CE">
              <w:rPr>
                <w:rFonts w:ascii="Times New Roman" w:hAnsi="Times New Roman" w:cs="Times New Roman"/>
                <w:sz w:val="24"/>
                <w:szCs w:val="24"/>
              </w:rPr>
              <w:lastRenderedPageBreak/>
              <w:t xml:space="preserve">        ^                         |</w:t>
            </w:r>
            <w:r w:rsidRPr="002F15CE">
              <w:rPr>
                <w:rFonts w:ascii="Times New Roman" w:hAnsi="Times New Roman" w:cs="Times New Roman"/>
                <w:sz w:val="24"/>
                <w:szCs w:val="24"/>
              </w:rPr>
              <w:br/>
              <w:t xml:space="preserve">        | Edit / Delete            | Recipes</w:t>
            </w:r>
            <w:r w:rsidRPr="002F15CE">
              <w:rPr>
                <w:rFonts w:ascii="Times New Roman" w:hAnsi="Times New Roman" w:cs="Times New Roman"/>
                <w:sz w:val="24"/>
                <w:szCs w:val="24"/>
              </w:rPr>
              <w:br/>
              <w:t xml:space="preserve">        |                         v</w:t>
            </w:r>
            <w:r w:rsidRPr="002F15CE">
              <w:rPr>
                <w:rFonts w:ascii="Times New Roman" w:hAnsi="Times New Roman" w:cs="Times New Roman"/>
                <w:sz w:val="24"/>
                <w:szCs w:val="24"/>
              </w:rPr>
              <w:br/>
              <w:t xml:space="preserve">        +---------------- [ Suggested Recipes ]</w:t>
            </w:r>
            <w:r w:rsidRPr="002F15CE">
              <w:rPr>
                <w:rFonts w:ascii="Times New Roman" w:hAnsi="Times New Roman" w:cs="Times New Roman"/>
                <w:sz w:val="24"/>
                <w:szCs w:val="24"/>
              </w:rPr>
              <w:br/>
              <w:t xml:space="preserve">                                      |</w:t>
            </w:r>
            <w:r w:rsidRPr="002F15CE">
              <w:rPr>
                <w:rFonts w:ascii="Times New Roman" w:hAnsi="Times New Roman" w:cs="Times New Roman"/>
                <w:sz w:val="24"/>
                <w:szCs w:val="24"/>
              </w:rPr>
              <w:br/>
              <w:t xml:space="preserve">                                      | Tap recipe</w:t>
            </w:r>
            <w:r w:rsidRPr="002F15CE">
              <w:rPr>
                <w:rFonts w:ascii="Times New Roman" w:hAnsi="Times New Roman" w:cs="Times New Roman"/>
                <w:sz w:val="24"/>
                <w:szCs w:val="24"/>
              </w:rPr>
              <w:br/>
              <w:t xml:space="preserve">                                      v</w:t>
            </w:r>
            <w:r w:rsidRPr="002F15CE">
              <w:rPr>
                <w:rFonts w:ascii="Times New Roman" w:hAnsi="Times New Roman" w:cs="Times New Roman"/>
                <w:sz w:val="24"/>
                <w:szCs w:val="24"/>
              </w:rPr>
              <w:br/>
              <w:t xml:space="preserve">                              [ Recipe Detail ]</w:t>
            </w:r>
            <w:r w:rsidRPr="002F15CE">
              <w:rPr>
                <w:rFonts w:ascii="Times New Roman" w:hAnsi="Times New Roman" w:cs="Times New Roman"/>
                <w:sz w:val="24"/>
                <w:szCs w:val="24"/>
              </w:rPr>
              <w:br/>
            </w:r>
            <w:r w:rsidRPr="002F15CE">
              <w:rPr>
                <w:rFonts w:ascii="Times New Roman" w:hAnsi="Times New Roman" w:cs="Times New Roman"/>
                <w:sz w:val="24"/>
                <w:szCs w:val="24"/>
              </w:rPr>
              <w:br/>
              <w:t>[ Pantry List ] ---- Settings ----&gt; [ Settings ]</w:t>
            </w:r>
          </w:p>
        </w:tc>
      </w:tr>
    </w:tbl>
    <w:p w14:paraId="48D364EE"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lastRenderedPageBreak/>
        <w:t xml:space="preserve">Figure 1 is a logical screen-flow diagram. Each arrow represents either an Android Intent, an </w:t>
      </w:r>
      <w:proofErr w:type="gramStart"/>
      <w:r w:rsidRPr="002F15CE">
        <w:rPr>
          <w:rFonts w:ascii="Times New Roman" w:hAnsi="Times New Roman" w:cs="Times New Roman"/>
          <w:sz w:val="24"/>
          <w:szCs w:val="24"/>
        </w:rPr>
        <w:t>Activity</w:t>
      </w:r>
      <w:proofErr w:type="gramEnd"/>
      <w:r w:rsidRPr="002F15CE">
        <w:rPr>
          <w:rFonts w:ascii="Times New Roman" w:hAnsi="Times New Roman" w:cs="Times New Roman"/>
          <w:sz w:val="24"/>
          <w:szCs w:val="24"/>
        </w:rPr>
        <w:t xml:space="preserve"> result/return, or an in-screen action such as saving, editing, or deleting an ingredient.</w:t>
      </w:r>
    </w:p>
    <w:p w14:paraId="70D3EC9A" w14:textId="77777777" w:rsidR="004A796C" w:rsidRPr="002F15CE" w:rsidRDefault="00000000" w:rsidP="002F15CE">
      <w:pPr>
        <w:pStyle w:val="Heading2"/>
        <w:spacing w:line="360" w:lineRule="auto"/>
        <w:rPr>
          <w:rFonts w:ascii="Times New Roman" w:hAnsi="Times New Roman" w:cs="Times New Roman"/>
          <w:sz w:val="24"/>
          <w:szCs w:val="24"/>
        </w:rPr>
      </w:pPr>
      <w:r w:rsidRPr="002F15CE">
        <w:rPr>
          <w:rFonts w:ascii="Times New Roman" w:hAnsi="Times New Roman" w:cs="Times New Roman"/>
          <w:sz w:val="24"/>
          <w:szCs w:val="24"/>
        </w:rPr>
        <w:t>2.3 Screen summary</w:t>
      </w:r>
    </w:p>
    <w:tbl>
      <w:tblPr>
        <w:tblStyle w:val="TableGrid"/>
        <w:tblW w:w="0" w:type="auto"/>
        <w:jc w:val="center"/>
        <w:tblLook w:val="04A0" w:firstRow="1" w:lastRow="0" w:firstColumn="1" w:lastColumn="0" w:noHBand="0" w:noVBand="1"/>
      </w:tblPr>
      <w:tblGrid>
        <w:gridCol w:w="3312"/>
        <w:gridCol w:w="3312"/>
        <w:gridCol w:w="3312"/>
      </w:tblGrid>
      <w:tr w:rsidR="004A796C" w:rsidRPr="002F15CE" w14:paraId="53F94773" w14:textId="77777777">
        <w:trPr>
          <w:jc w:val="center"/>
        </w:trPr>
        <w:tc>
          <w:tcPr>
            <w:tcW w:w="3312" w:type="dxa"/>
            <w:shd w:val="clear" w:color="auto" w:fill="365A45"/>
          </w:tcPr>
          <w:p w14:paraId="0D28D09A"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b/>
                <w:color w:val="FFFFFF"/>
                <w:sz w:val="24"/>
                <w:szCs w:val="24"/>
              </w:rPr>
              <w:t>Screen</w:t>
            </w:r>
          </w:p>
        </w:tc>
        <w:tc>
          <w:tcPr>
            <w:tcW w:w="3312" w:type="dxa"/>
            <w:shd w:val="clear" w:color="auto" w:fill="365A45"/>
          </w:tcPr>
          <w:p w14:paraId="71D752C6"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b/>
                <w:color w:val="FFFFFF"/>
                <w:sz w:val="24"/>
                <w:szCs w:val="24"/>
              </w:rPr>
              <w:t>Main purpose</w:t>
            </w:r>
          </w:p>
        </w:tc>
        <w:tc>
          <w:tcPr>
            <w:tcW w:w="3312" w:type="dxa"/>
            <w:shd w:val="clear" w:color="auto" w:fill="365A45"/>
          </w:tcPr>
          <w:p w14:paraId="6C8F63EC"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b/>
                <w:color w:val="FFFFFF"/>
                <w:sz w:val="24"/>
                <w:szCs w:val="24"/>
              </w:rPr>
              <w:t>Important controls / output</w:t>
            </w:r>
          </w:p>
        </w:tc>
      </w:tr>
      <w:tr w:rsidR="004A796C" w:rsidRPr="002F15CE" w14:paraId="7044186B" w14:textId="77777777">
        <w:trPr>
          <w:jc w:val="center"/>
        </w:trPr>
        <w:tc>
          <w:tcPr>
            <w:tcW w:w="3312" w:type="dxa"/>
            <w:tcMar>
              <w:top w:w="100" w:type="dxa"/>
              <w:left w:w="120" w:type="dxa"/>
              <w:bottom w:w="100" w:type="dxa"/>
              <w:right w:w="120" w:type="dxa"/>
            </w:tcMar>
          </w:tcPr>
          <w:p w14:paraId="1D36E437"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Pantry List</w:t>
            </w:r>
          </w:p>
        </w:tc>
        <w:tc>
          <w:tcPr>
            <w:tcW w:w="3312" w:type="dxa"/>
            <w:tcMar>
              <w:top w:w="100" w:type="dxa"/>
              <w:left w:w="120" w:type="dxa"/>
              <w:bottom w:w="100" w:type="dxa"/>
              <w:right w:w="120" w:type="dxa"/>
            </w:tcMar>
          </w:tcPr>
          <w:p w14:paraId="5DDDD8DC"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 xml:space="preserve">Shows </w:t>
            </w:r>
            <w:proofErr w:type="gramStart"/>
            <w:r w:rsidRPr="002F15CE">
              <w:rPr>
                <w:rFonts w:ascii="Times New Roman" w:hAnsi="Times New Roman" w:cs="Times New Roman"/>
                <w:sz w:val="24"/>
                <w:szCs w:val="24"/>
              </w:rPr>
              <w:t>persisted</w:t>
            </w:r>
            <w:proofErr w:type="gramEnd"/>
            <w:r w:rsidRPr="002F15CE">
              <w:rPr>
                <w:rFonts w:ascii="Times New Roman" w:hAnsi="Times New Roman" w:cs="Times New Roman"/>
                <w:sz w:val="24"/>
                <w:szCs w:val="24"/>
              </w:rPr>
              <w:t xml:space="preserve"> pantry items.</w:t>
            </w:r>
          </w:p>
        </w:tc>
        <w:tc>
          <w:tcPr>
            <w:tcW w:w="3312" w:type="dxa"/>
            <w:tcMar>
              <w:top w:w="100" w:type="dxa"/>
              <w:left w:w="120" w:type="dxa"/>
              <w:bottom w:w="100" w:type="dxa"/>
              <w:right w:w="120" w:type="dxa"/>
            </w:tcMar>
          </w:tcPr>
          <w:p w14:paraId="22D569AF"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RecyclerView, add button, edit/delete actions, bottom navigation.</w:t>
            </w:r>
          </w:p>
        </w:tc>
      </w:tr>
      <w:tr w:rsidR="004A796C" w:rsidRPr="002F15CE" w14:paraId="4CFB1270" w14:textId="77777777">
        <w:trPr>
          <w:jc w:val="center"/>
        </w:trPr>
        <w:tc>
          <w:tcPr>
            <w:tcW w:w="3312" w:type="dxa"/>
            <w:tcMar>
              <w:top w:w="100" w:type="dxa"/>
              <w:left w:w="120" w:type="dxa"/>
              <w:bottom w:w="100" w:type="dxa"/>
              <w:right w:w="120" w:type="dxa"/>
            </w:tcMar>
          </w:tcPr>
          <w:p w14:paraId="7F69A366"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Add/Edit Ingredient</w:t>
            </w:r>
          </w:p>
        </w:tc>
        <w:tc>
          <w:tcPr>
            <w:tcW w:w="3312" w:type="dxa"/>
            <w:tcMar>
              <w:top w:w="100" w:type="dxa"/>
              <w:left w:w="120" w:type="dxa"/>
              <w:bottom w:w="100" w:type="dxa"/>
              <w:right w:w="120" w:type="dxa"/>
            </w:tcMar>
          </w:tcPr>
          <w:p w14:paraId="12AE7ADE"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Creates or updates a pantry row.</w:t>
            </w:r>
          </w:p>
        </w:tc>
        <w:tc>
          <w:tcPr>
            <w:tcW w:w="3312" w:type="dxa"/>
            <w:tcMar>
              <w:top w:w="100" w:type="dxa"/>
              <w:left w:w="120" w:type="dxa"/>
              <w:bottom w:w="100" w:type="dxa"/>
              <w:right w:w="120" w:type="dxa"/>
            </w:tcMar>
          </w:tcPr>
          <w:p w14:paraId="4AAC3F09"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Name, quantity, unit, expiry date, save/cancel actions.</w:t>
            </w:r>
          </w:p>
        </w:tc>
      </w:tr>
      <w:tr w:rsidR="004A796C" w:rsidRPr="002F15CE" w14:paraId="2BED667A" w14:textId="77777777">
        <w:trPr>
          <w:jc w:val="center"/>
        </w:trPr>
        <w:tc>
          <w:tcPr>
            <w:tcW w:w="3312" w:type="dxa"/>
            <w:tcMar>
              <w:top w:w="100" w:type="dxa"/>
              <w:left w:w="120" w:type="dxa"/>
              <w:bottom w:w="100" w:type="dxa"/>
              <w:right w:w="120" w:type="dxa"/>
            </w:tcMar>
          </w:tcPr>
          <w:p w14:paraId="56FF282E"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Suggested Recipes</w:t>
            </w:r>
          </w:p>
        </w:tc>
        <w:tc>
          <w:tcPr>
            <w:tcW w:w="3312" w:type="dxa"/>
            <w:tcMar>
              <w:top w:w="100" w:type="dxa"/>
              <w:left w:w="120" w:type="dxa"/>
              <w:bottom w:w="100" w:type="dxa"/>
              <w:right w:w="120" w:type="dxa"/>
            </w:tcMar>
          </w:tcPr>
          <w:p w14:paraId="15B55038"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Shows recipes that pass strict matching.</w:t>
            </w:r>
          </w:p>
        </w:tc>
        <w:tc>
          <w:tcPr>
            <w:tcW w:w="3312" w:type="dxa"/>
            <w:tcMar>
              <w:top w:w="100" w:type="dxa"/>
              <w:left w:w="120" w:type="dxa"/>
              <w:bottom w:w="100" w:type="dxa"/>
              <w:right w:w="120" w:type="dxa"/>
            </w:tcMar>
          </w:tcPr>
          <w:p w14:paraId="67D33036"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RecyclerView, empty-state message, recipe selection.</w:t>
            </w:r>
          </w:p>
        </w:tc>
      </w:tr>
      <w:tr w:rsidR="004A796C" w:rsidRPr="002F15CE" w14:paraId="1C8F5004" w14:textId="77777777">
        <w:trPr>
          <w:jc w:val="center"/>
        </w:trPr>
        <w:tc>
          <w:tcPr>
            <w:tcW w:w="3312" w:type="dxa"/>
            <w:tcMar>
              <w:top w:w="100" w:type="dxa"/>
              <w:left w:w="120" w:type="dxa"/>
              <w:bottom w:w="100" w:type="dxa"/>
              <w:right w:w="120" w:type="dxa"/>
            </w:tcMar>
          </w:tcPr>
          <w:p w14:paraId="4D812E83"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Recipe Detail</w:t>
            </w:r>
          </w:p>
        </w:tc>
        <w:tc>
          <w:tcPr>
            <w:tcW w:w="3312" w:type="dxa"/>
            <w:tcMar>
              <w:top w:w="100" w:type="dxa"/>
              <w:left w:w="120" w:type="dxa"/>
              <w:bottom w:w="100" w:type="dxa"/>
              <w:right w:w="120" w:type="dxa"/>
            </w:tcMar>
          </w:tcPr>
          <w:p w14:paraId="6FE22969" w14:textId="77777777" w:rsidR="004A796C" w:rsidRPr="002F15CE" w:rsidRDefault="00000000" w:rsidP="002F15CE">
            <w:pPr>
              <w:spacing w:line="360" w:lineRule="auto"/>
              <w:rPr>
                <w:rFonts w:ascii="Times New Roman" w:hAnsi="Times New Roman" w:cs="Times New Roman"/>
                <w:sz w:val="24"/>
                <w:szCs w:val="24"/>
              </w:rPr>
            </w:pPr>
            <w:proofErr w:type="gramStart"/>
            <w:r w:rsidRPr="002F15CE">
              <w:rPr>
                <w:rFonts w:ascii="Times New Roman" w:hAnsi="Times New Roman" w:cs="Times New Roman"/>
                <w:sz w:val="24"/>
                <w:szCs w:val="24"/>
              </w:rPr>
              <w:t>Explains</w:t>
            </w:r>
            <w:proofErr w:type="gramEnd"/>
            <w:r w:rsidRPr="002F15CE">
              <w:rPr>
                <w:rFonts w:ascii="Times New Roman" w:hAnsi="Times New Roman" w:cs="Times New Roman"/>
                <w:sz w:val="24"/>
                <w:szCs w:val="24"/>
              </w:rPr>
              <w:t xml:space="preserve"> one selected recipe.</w:t>
            </w:r>
          </w:p>
        </w:tc>
        <w:tc>
          <w:tcPr>
            <w:tcW w:w="3312" w:type="dxa"/>
            <w:tcMar>
              <w:top w:w="100" w:type="dxa"/>
              <w:left w:w="120" w:type="dxa"/>
              <w:bottom w:w="100" w:type="dxa"/>
              <w:right w:w="120" w:type="dxa"/>
            </w:tcMar>
          </w:tcPr>
          <w:p w14:paraId="525B8878"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Required ingredients, quantities, preparation steps, back button.</w:t>
            </w:r>
          </w:p>
        </w:tc>
      </w:tr>
      <w:tr w:rsidR="004A796C" w:rsidRPr="002F15CE" w14:paraId="4C2DC2D4" w14:textId="77777777">
        <w:trPr>
          <w:jc w:val="center"/>
        </w:trPr>
        <w:tc>
          <w:tcPr>
            <w:tcW w:w="3312" w:type="dxa"/>
            <w:tcMar>
              <w:top w:w="100" w:type="dxa"/>
              <w:left w:w="120" w:type="dxa"/>
              <w:bottom w:w="100" w:type="dxa"/>
              <w:right w:w="120" w:type="dxa"/>
            </w:tcMar>
          </w:tcPr>
          <w:p w14:paraId="40FD7CEC"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Settings</w:t>
            </w:r>
          </w:p>
        </w:tc>
        <w:tc>
          <w:tcPr>
            <w:tcW w:w="3312" w:type="dxa"/>
            <w:tcMar>
              <w:top w:w="100" w:type="dxa"/>
              <w:left w:w="120" w:type="dxa"/>
              <w:bottom w:w="100" w:type="dxa"/>
              <w:right w:w="120" w:type="dxa"/>
            </w:tcMar>
          </w:tcPr>
          <w:p w14:paraId="57AE50E9"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Stores the expiry-alert preference.</w:t>
            </w:r>
          </w:p>
        </w:tc>
        <w:tc>
          <w:tcPr>
            <w:tcW w:w="3312" w:type="dxa"/>
            <w:tcMar>
              <w:top w:w="100" w:type="dxa"/>
              <w:left w:w="120" w:type="dxa"/>
              <w:bottom w:w="100" w:type="dxa"/>
              <w:right w:w="120" w:type="dxa"/>
            </w:tcMar>
          </w:tcPr>
          <w:p w14:paraId="5562D90E"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Switch, save button, navigation.</w:t>
            </w:r>
          </w:p>
        </w:tc>
      </w:tr>
    </w:tbl>
    <w:p w14:paraId="12982991" w14:textId="77777777" w:rsidR="004A796C" w:rsidRPr="002F15CE" w:rsidRDefault="00000000" w:rsidP="002F15CE">
      <w:pPr>
        <w:pStyle w:val="Heading2"/>
        <w:spacing w:line="360" w:lineRule="auto"/>
        <w:rPr>
          <w:rFonts w:ascii="Times New Roman" w:hAnsi="Times New Roman" w:cs="Times New Roman"/>
          <w:sz w:val="24"/>
          <w:szCs w:val="24"/>
        </w:rPr>
      </w:pPr>
      <w:r w:rsidRPr="002F15CE">
        <w:rPr>
          <w:rFonts w:ascii="Times New Roman" w:hAnsi="Times New Roman" w:cs="Times New Roman"/>
          <w:sz w:val="24"/>
          <w:szCs w:val="24"/>
        </w:rPr>
        <w:lastRenderedPageBreak/>
        <w:t>2.4 Data model / ER diagram</w:t>
      </w:r>
    </w:p>
    <w:p w14:paraId="727F5E63"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 xml:space="preserve">The application uses three SQLite tables. A recipe has </w:t>
      </w:r>
      <w:proofErr w:type="gramStart"/>
      <w:r w:rsidRPr="002F15CE">
        <w:rPr>
          <w:rFonts w:ascii="Times New Roman" w:hAnsi="Times New Roman" w:cs="Times New Roman"/>
          <w:sz w:val="24"/>
          <w:szCs w:val="24"/>
        </w:rPr>
        <w:t>many recipe_</w:t>
      </w:r>
      <w:proofErr w:type="gramEnd"/>
      <w:r w:rsidRPr="002F15CE">
        <w:rPr>
          <w:rFonts w:ascii="Times New Roman" w:hAnsi="Times New Roman" w:cs="Times New Roman"/>
          <w:sz w:val="24"/>
          <w:szCs w:val="24"/>
        </w:rPr>
        <w:t>ingredients rows. Pantry items are the user-owned inventory rows and are compared with recipe_ingredients by normalised ingredient name and compatible quantity units.</w:t>
      </w:r>
    </w:p>
    <w:tbl>
      <w:tblPr>
        <w:tblW w:w="0" w:type="auto"/>
        <w:jc w:val="center"/>
        <w:tblLook w:val="04A0" w:firstRow="1" w:lastRow="0" w:firstColumn="1" w:lastColumn="0" w:noHBand="0" w:noVBand="1"/>
      </w:tblPr>
      <w:tblGrid>
        <w:gridCol w:w="9936"/>
      </w:tblGrid>
      <w:tr w:rsidR="004A796C" w:rsidRPr="002F15CE" w14:paraId="268BAD19" w14:textId="77777777">
        <w:trPr>
          <w:jc w:val="center"/>
        </w:trPr>
        <w:tc>
          <w:tcPr>
            <w:tcW w:w="9936" w:type="dxa"/>
            <w:tcBorders>
              <w:top w:val="single" w:sz="8" w:space="0" w:color="C8D8C9"/>
              <w:left w:val="single" w:sz="8" w:space="0" w:color="C8D8C9"/>
              <w:bottom w:val="single" w:sz="8" w:space="0" w:color="C8D8C9"/>
              <w:right w:val="single" w:sz="8" w:space="0" w:color="C8D8C9"/>
            </w:tcBorders>
            <w:shd w:val="clear" w:color="auto" w:fill="F1F6F1"/>
            <w:tcMar>
              <w:top w:w="180" w:type="dxa"/>
              <w:left w:w="220" w:type="dxa"/>
              <w:bottom w:w="180" w:type="dxa"/>
              <w:right w:w="220" w:type="dxa"/>
            </w:tcMar>
          </w:tcPr>
          <w:p w14:paraId="1B54FD72" w14:textId="77777777" w:rsidR="004A796C" w:rsidRPr="002F15CE" w:rsidRDefault="00000000" w:rsidP="002F15CE">
            <w:pPr>
              <w:pStyle w:val="ReportCode"/>
              <w:spacing w:line="360" w:lineRule="auto"/>
              <w:rPr>
                <w:rFonts w:ascii="Times New Roman" w:hAnsi="Times New Roman" w:cs="Times New Roman"/>
                <w:sz w:val="24"/>
                <w:szCs w:val="24"/>
              </w:rPr>
            </w:pPr>
            <w:r w:rsidRPr="002F15CE">
              <w:rPr>
                <w:rFonts w:ascii="Times New Roman" w:hAnsi="Times New Roman" w:cs="Times New Roman"/>
                <w:sz w:val="24"/>
                <w:szCs w:val="24"/>
              </w:rPr>
              <w:t>┌──────────────────────┐          ┌──────────────────────┐</w:t>
            </w:r>
            <w:r w:rsidRPr="002F15CE">
              <w:rPr>
                <w:rFonts w:ascii="Times New Roman" w:hAnsi="Times New Roman" w:cs="Times New Roman"/>
                <w:sz w:val="24"/>
                <w:szCs w:val="24"/>
              </w:rPr>
              <w:br/>
              <w:t>│ pantry_items         │          │ recipes              │</w:t>
            </w:r>
            <w:r w:rsidRPr="002F15CE">
              <w:rPr>
                <w:rFonts w:ascii="Times New Roman" w:hAnsi="Times New Roman" w:cs="Times New Roman"/>
                <w:sz w:val="24"/>
                <w:szCs w:val="24"/>
              </w:rPr>
              <w:br/>
              <w:t>├──────────────────────┤          ├──────────────────────┤</w:t>
            </w:r>
            <w:r w:rsidRPr="002F15CE">
              <w:rPr>
                <w:rFonts w:ascii="Times New Roman" w:hAnsi="Times New Roman" w:cs="Times New Roman"/>
                <w:sz w:val="24"/>
                <w:szCs w:val="24"/>
              </w:rPr>
              <w:br/>
              <w:t>│ id PK                │          │ id PK                │</w:t>
            </w:r>
            <w:r w:rsidRPr="002F15CE">
              <w:rPr>
                <w:rFonts w:ascii="Times New Roman" w:hAnsi="Times New Roman" w:cs="Times New Roman"/>
                <w:sz w:val="24"/>
                <w:szCs w:val="24"/>
              </w:rPr>
              <w:br/>
              <w:t>│ name                 │          │ name                 │</w:t>
            </w:r>
            <w:r w:rsidRPr="002F15CE">
              <w:rPr>
                <w:rFonts w:ascii="Times New Roman" w:hAnsi="Times New Roman" w:cs="Times New Roman"/>
                <w:sz w:val="24"/>
                <w:szCs w:val="24"/>
              </w:rPr>
              <w:br/>
              <w:t>│ quantity             │          │ steps                │</w:t>
            </w:r>
            <w:r w:rsidRPr="002F15CE">
              <w:rPr>
                <w:rFonts w:ascii="Times New Roman" w:hAnsi="Times New Roman" w:cs="Times New Roman"/>
                <w:sz w:val="24"/>
                <w:szCs w:val="24"/>
              </w:rPr>
              <w:br/>
              <w:t>│ unit                 │          └──────────┬───────────┘</w:t>
            </w:r>
            <w:r w:rsidRPr="002F15CE">
              <w:rPr>
                <w:rFonts w:ascii="Times New Roman" w:hAnsi="Times New Roman" w:cs="Times New Roman"/>
                <w:sz w:val="24"/>
                <w:szCs w:val="24"/>
              </w:rPr>
              <w:br/>
              <w:t>│ expiry_date          │                     │ 1</w:t>
            </w:r>
            <w:r w:rsidRPr="002F15CE">
              <w:rPr>
                <w:rFonts w:ascii="Times New Roman" w:hAnsi="Times New Roman" w:cs="Times New Roman"/>
                <w:sz w:val="24"/>
                <w:szCs w:val="24"/>
              </w:rPr>
              <w:br/>
              <w:t>└──────────────────────┘                     │</w:t>
            </w:r>
            <w:r w:rsidRPr="002F15CE">
              <w:rPr>
                <w:rFonts w:ascii="Times New Roman" w:hAnsi="Times New Roman" w:cs="Times New Roman"/>
                <w:sz w:val="24"/>
                <w:szCs w:val="24"/>
              </w:rPr>
              <w:br/>
              <w:t xml:space="preserve">                                             │</w:t>
            </w:r>
            <w:r w:rsidRPr="002F15CE">
              <w:rPr>
                <w:rFonts w:ascii="Times New Roman" w:hAnsi="Times New Roman" w:cs="Times New Roman"/>
                <w:sz w:val="24"/>
                <w:szCs w:val="24"/>
              </w:rPr>
              <w:br/>
              <w:t xml:space="preserve">                                    ┌────────▼───────────┐</w:t>
            </w:r>
            <w:r w:rsidRPr="002F15CE">
              <w:rPr>
                <w:rFonts w:ascii="Times New Roman" w:hAnsi="Times New Roman" w:cs="Times New Roman"/>
                <w:sz w:val="24"/>
                <w:szCs w:val="24"/>
              </w:rPr>
              <w:br/>
              <w:t xml:space="preserve">                                    │ recipe_ingredients │</w:t>
            </w:r>
            <w:r w:rsidRPr="002F15CE">
              <w:rPr>
                <w:rFonts w:ascii="Times New Roman" w:hAnsi="Times New Roman" w:cs="Times New Roman"/>
                <w:sz w:val="24"/>
                <w:szCs w:val="24"/>
              </w:rPr>
              <w:br/>
              <w:t xml:space="preserve">                                    ├────────────────────┤</w:t>
            </w:r>
            <w:r w:rsidRPr="002F15CE">
              <w:rPr>
                <w:rFonts w:ascii="Times New Roman" w:hAnsi="Times New Roman" w:cs="Times New Roman"/>
                <w:sz w:val="24"/>
                <w:szCs w:val="24"/>
              </w:rPr>
              <w:br/>
              <w:t xml:space="preserve">                                    │ id PK              │</w:t>
            </w:r>
            <w:r w:rsidRPr="002F15CE">
              <w:rPr>
                <w:rFonts w:ascii="Times New Roman" w:hAnsi="Times New Roman" w:cs="Times New Roman"/>
                <w:sz w:val="24"/>
                <w:szCs w:val="24"/>
              </w:rPr>
              <w:br/>
              <w:t xml:space="preserve">                                    │ recipe_id FK       │</w:t>
            </w:r>
            <w:r w:rsidRPr="002F15CE">
              <w:rPr>
                <w:rFonts w:ascii="Times New Roman" w:hAnsi="Times New Roman" w:cs="Times New Roman"/>
                <w:sz w:val="24"/>
                <w:szCs w:val="24"/>
              </w:rPr>
              <w:br/>
              <w:t xml:space="preserve">                                    │ name               │</w:t>
            </w:r>
            <w:r w:rsidRPr="002F15CE">
              <w:rPr>
                <w:rFonts w:ascii="Times New Roman" w:hAnsi="Times New Roman" w:cs="Times New Roman"/>
                <w:sz w:val="24"/>
                <w:szCs w:val="24"/>
              </w:rPr>
              <w:br/>
              <w:t xml:space="preserve">                                    │ required_quantity  │</w:t>
            </w:r>
            <w:r w:rsidRPr="002F15CE">
              <w:rPr>
                <w:rFonts w:ascii="Times New Roman" w:hAnsi="Times New Roman" w:cs="Times New Roman"/>
                <w:sz w:val="24"/>
                <w:szCs w:val="24"/>
              </w:rPr>
              <w:br/>
              <w:t xml:space="preserve">                                    │ unit               │</w:t>
            </w:r>
            <w:r w:rsidRPr="002F15CE">
              <w:rPr>
                <w:rFonts w:ascii="Times New Roman" w:hAnsi="Times New Roman" w:cs="Times New Roman"/>
                <w:sz w:val="24"/>
                <w:szCs w:val="24"/>
              </w:rPr>
              <w:br/>
              <w:t xml:space="preserve">                                    └────────────────────┘</w:t>
            </w:r>
            <w:r w:rsidRPr="002F15CE">
              <w:rPr>
                <w:rFonts w:ascii="Times New Roman" w:hAnsi="Times New Roman" w:cs="Times New Roman"/>
                <w:sz w:val="24"/>
                <w:szCs w:val="24"/>
              </w:rPr>
              <w:br/>
            </w:r>
            <w:r w:rsidRPr="002F15CE">
              <w:rPr>
                <w:rFonts w:ascii="Times New Roman" w:hAnsi="Times New Roman" w:cs="Times New Roman"/>
                <w:sz w:val="24"/>
                <w:szCs w:val="24"/>
              </w:rPr>
              <w:br/>
              <w:t>Pantry rows are matched to recipe requirements in application logic;</w:t>
            </w:r>
            <w:r w:rsidRPr="002F15CE">
              <w:rPr>
                <w:rFonts w:ascii="Times New Roman" w:hAnsi="Times New Roman" w:cs="Times New Roman"/>
                <w:sz w:val="24"/>
                <w:szCs w:val="24"/>
              </w:rPr>
              <w:br/>
              <w:t>they do not need a direct foreign-key relationship.</w:t>
            </w:r>
          </w:p>
        </w:tc>
      </w:tr>
    </w:tbl>
    <w:p w14:paraId="577C51C7"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Figure 2. Simplified entity-relationship diagram for the SQLite database.</w:t>
      </w:r>
    </w:p>
    <w:p w14:paraId="575A13E3" w14:textId="77777777" w:rsidR="004A796C" w:rsidRPr="002F15CE" w:rsidRDefault="00000000" w:rsidP="002F15CE">
      <w:pPr>
        <w:pStyle w:val="Heading2"/>
        <w:spacing w:line="360" w:lineRule="auto"/>
        <w:rPr>
          <w:rFonts w:ascii="Times New Roman" w:hAnsi="Times New Roman" w:cs="Times New Roman"/>
          <w:sz w:val="24"/>
          <w:szCs w:val="24"/>
        </w:rPr>
      </w:pPr>
      <w:r w:rsidRPr="002F15CE">
        <w:rPr>
          <w:rFonts w:ascii="Times New Roman" w:hAnsi="Times New Roman" w:cs="Times New Roman"/>
          <w:sz w:val="24"/>
          <w:szCs w:val="24"/>
        </w:rPr>
        <w:t>2.5 Persistence and matching design</w:t>
      </w:r>
    </w:p>
    <w:p w14:paraId="35B9C814"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 xml:space="preserve">SQLiteOpenHelper creates the </w:t>
      </w:r>
      <w:proofErr w:type="gramStart"/>
      <w:r w:rsidRPr="002F15CE">
        <w:rPr>
          <w:rFonts w:ascii="Times New Roman" w:hAnsi="Times New Roman" w:cs="Times New Roman"/>
          <w:sz w:val="24"/>
          <w:szCs w:val="24"/>
        </w:rPr>
        <w:t>database</w:t>
      </w:r>
      <w:proofErr w:type="gramEnd"/>
      <w:r w:rsidRPr="002F15CE">
        <w:rPr>
          <w:rFonts w:ascii="Times New Roman" w:hAnsi="Times New Roman" w:cs="Times New Roman"/>
          <w:sz w:val="24"/>
          <w:szCs w:val="24"/>
        </w:rPr>
        <w:t xml:space="preserve"> the first time the app runs. DatabaseHelper creates pantry_items, recipes, and recipe_ingredients, then inserts the initial pantry rows and recipe collection. Subsequent launches read the same local database, so pantry changes persist across restarts.</w:t>
      </w:r>
    </w:p>
    <w:p w14:paraId="333D6E39"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lastRenderedPageBreak/>
        <w:t>IngredientMatcher applies the strict rule. It normalises names such as tomato/tomatoes, checks unit compatibility, converts metric quantities to common base quantities, adds duplicate pantry rows for the same ingredient, and rejects a recipe as soon as any ingredient is absent or insufficient. Count units such as pieces and slices are deliberately not mixed.</w:t>
      </w:r>
    </w:p>
    <w:p w14:paraId="56BA5B12" w14:textId="77777777" w:rsidR="004A796C" w:rsidRPr="002F15CE" w:rsidRDefault="00000000" w:rsidP="002F15CE">
      <w:pPr>
        <w:pStyle w:val="Heading1"/>
        <w:spacing w:line="360" w:lineRule="auto"/>
        <w:rPr>
          <w:rFonts w:ascii="Times New Roman" w:hAnsi="Times New Roman" w:cs="Times New Roman"/>
          <w:sz w:val="24"/>
          <w:szCs w:val="24"/>
        </w:rPr>
      </w:pPr>
      <w:r w:rsidRPr="002F15CE">
        <w:rPr>
          <w:rFonts w:ascii="Times New Roman" w:hAnsi="Times New Roman" w:cs="Times New Roman"/>
          <w:sz w:val="24"/>
          <w:szCs w:val="24"/>
        </w:rPr>
        <w:t>3. Screenshots of every output</w:t>
      </w:r>
    </w:p>
    <w:p w14:paraId="46449DA0"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The supplied project archive did not include screenshots from an Android emulator or physical device. The spaces below are prepared for the required evidence. Before submitting the final report, replace each labelled space with an actual screenshot of the running Smart Pantry Manager application and keep the caption below it.</w:t>
      </w:r>
    </w:p>
    <w:tbl>
      <w:tblPr>
        <w:tblW w:w="0" w:type="auto"/>
        <w:jc w:val="center"/>
        <w:tblLook w:val="04A0" w:firstRow="1" w:lastRow="0" w:firstColumn="1" w:lastColumn="0" w:noHBand="0" w:noVBand="1"/>
      </w:tblPr>
      <w:tblGrid>
        <w:gridCol w:w="9936"/>
      </w:tblGrid>
      <w:tr w:rsidR="004A796C" w:rsidRPr="002F15CE" w14:paraId="670891C0" w14:textId="77777777">
        <w:trPr>
          <w:trHeight w:hRule="exact" w:val="2448"/>
          <w:jc w:val="center"/>
        </w:trPr>
        <w:tc>
          <w:tcPr>
            <w:tcW w:w="9936" w:type="dxa"/>
            <w:tcBorders>
              <w:top w:val="single" w:sz="10" w:space="0" w:color="9BB49E"/>
              <w:left w:val="single" w:sz="10" w:space="0" w:color="9BB49E"/>
              <w:bottom w:val="single" w:sz="10" w:space="0" w:color="9BB49E"/>
              <w:right w:val="single" w:sz="10" w:space="0" w:color="9BB49E"/>
            </w:tcBorders>
            <w:shd w:val="clear" w:color="auto" w:fill="F7FAF7"/>
            <w:tcMar>
              <w:top w:w="160" w:type="dxa"/>
              <w:left w:w="180" w:type="dxa"/>
              <w:bottom w:w="160" w:type="dxa"/>
              <w:right w:w="180" w:type="dxa"/>
            </w:tcMar>
            <w:vAlign w:val="center"/>
          </w:tcPr>
          <w:p w14:paraId="1CDCDD01" w14:textId="2C881C52" w:rsidR="004A796C" w:rsidRPr="002F15CE" w:rsidRDefault="00000000" w:rsidP="002F15CE">
            <w:pPr>
              <w:spacing w:line="360" w:lineRule="auto"/>
              <w:rPr>
                <w:rFonts w:ascii="Times New Roman" w:hAnsi="Times New Roman" w:cs="Times New Roman"/>
                <w:i/>
                <w:color w:val="5C6960"/>
                <w:sz w:val="24"/>
                <w:szCs w:val="24"/>
              </w:rPr>
            </w:pPr>
            <w:r w:rsidRPr="002F15CE">
              <w:rPr>
                <w:rFonts w:ascii="Times New Roman" w:hAnsi="Times New Roman" w:cs="Times New Roman"/>
                <w:i/>
                <w:color w:val="5C6960"/>
                <w:sz w:val="24"/>
                <w:szCs w:val="24"/>
              </w:rPr>
              <w:t>SCREENSHOT 1</w:t>
            </w:r>
            <w:r w:rsidRPr="002F15CE">
              <w:rPr>
                <w:rFonts w:ascii="Times New Roman" w:hAnsi="Times New Roman" w:cs="Times New Roman"/>
                <w:i/>
                <w:color w:val="5C6960"/>
                <w:sz w:val="24"/>
                <w:szCs w:val="24"/>
              </w:rPr>
              <w:br/>
              <w:t>Pantry List screen</w:t>
            </w:r>
            <w:r w:rsidRPr="002F15CE">
              <w:rPr>
                <w:rFonts w:ascii="Times New Roman" w:hAnsi="Times New Roman" w:cs="Times New Roman"/>
                <w:i/>
                <w:color w:val="5C6960"/>
                <w:sz w:val="24"/>
                <w:szCs w:val="24"/>
              </w:rPr>
              <w:br/>
            </w:r>
            <w:r w:rsidRPr="002F15CE">
              <w:rPr>
                <w:rFonts w:ascii="Times New Roman" w:hAnsi="Times New Roman" w:cs="Times New Roman"/>
                <w:i/>
                <w:color w:val="5C6960"/>
                <w:sz w:val="24"/>
                <w:szCs w:val="24"/>
              </w:rPr>
              <w:br/>
            </w:r>
            <w:r w:rsidR="002F15CE" w:rsidRPr="002F15CE">
              <w:rPr>
                <w:rFonts w:ascii="Times New Roman" w:hAnsi="Times New Roman" w:cs="Times New Roman"/>
                <w:i/>
                <w:noProof/>
                <w:color w:val="5C6960"/>
                <w:sz w:val="24"/>
                <w:szCs w:val="24"/>
              </w:rPr>
              <w:drawing>
                <wp:inline distT="0" distB="0" distL="0" distR="0" wp14:anchorId="7CB339E5" wp14:editId="69207E1B">
                  <wp:extent cx="1695450" cy="953691"/>
                  <wp:effectExtent l="0" t="0" r="0" b="0"/>
                  <wp:docPr id="17799733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973373" name="Picture 1779973373"/>
                          <pic:cNvPicPr/>
                        </pic:nvPicPr>
                        <pic:blipFill>
                          <a:blip r:embed="rId9"/>
                          <a:stretch>
                            <a:fillRect/>
                          </a:stretch>
                        </pic:blipFill>
                        <pic:spPr>
                          <a:xfrm rot="10800000" flipV="1">
                            <a:off x="0" y="0"/>
                            <a:ext cx="1704260" cy="958647"/>
                          </a:xfrm>
                          <a:prstGeom prst="rect">
                            <a:avLst/>
                          </a:prstGeom>
                        </pic:spPr>
                      </pic:pic>
                    </a:graphicData>
                  </a:graphic>
                </wp:inline>
              </w:drawing>
            </w:r>
          </w:p>
          <w:p w14:paraId="515FE608" w14:textId="77777777" w:rsidR="00687B80" w:rsidRPr="002F15CE" w:rsidRDefault="00687B80" w:rsidP="002F15CE">
            <w:pPr>
              <w:spacing w:line="360" w:lineRule="auto"/>
              <w:jc w:val="center"/>
              <w:rPr>
                <w:rFonts w:ascii="Times New Roman" w:hAnsi="Times New Roman" w:cs="Times New Roman"/>
                <w:sz w:val="24"/>
                <w:szCs w:val="24"/>
              </w:rPr>
            </w:pPr>
          </w:p>
        </w:tc>
      </w:tr>
    </w:tbl>
    <w:p w14:paraId="4ECC7294" w14:textId="77777777" w:rsidR="004A796C" w:rsidRPr="002F15CE" w:rsidRDefault="00000000" w:rsidP="002F15CE">
      <w:pPr>
        <w:spacing w:after="200"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 xml:space="preserve">Figure 1. The initial Pantry List screen </w:t>
      </w:r>
      <w:proofErr w:type="gramStart"/>
      <w:r w:rsidRPr="002F15CE">
        <w:rPr>
          <w:rFonts w:ascii="Times New Roman" w:hAnsi="Times New Roman" w:cs="Times New Roman"/>
          <w:i/>
          <w:color w:val="5C6960"/>
          <w:sz w:val="24"/>
          <w:szCs w:val="24"/>
        </w:rPr>
        <w:t>showing</w:t>
      </w:r>
      <w:proofErr w:type="gramEnd"/>
      <w:r w:rsidRPr="002F15CE">
        <w:rPr>
          <w:rFonts w:ascii="Times New Roman" w:hAnsi="Times New Roman" w:cs="Times New Roman"/>
          <w:i/>
          <w:color w:val="5C6960"/>
          <w:sz w:val="24"/>
          <w:szCs w:val="24"/>
        </w:rPr>
        <w:t xml:space="preserve"> the seeded pantry items and the RecyclerView.</w:t>
      </w:r>
    </w:p>
    <w:tbl>
      <w:tblPr>
        <w:tblW w:w="0" w:type="auto"/>
        <w:jc w:val="center"/>
        <w:tblLook w:val="04A0" w:firstRow="1" w:lastRow="0" w:firstColumn="1" w:lastColumn="0" w:noHBand="0" w:noVBand="1"/>
      </w:tblPr>
      <w:tblGrid>
        <w:gridCol w:w="9936"/>
      </w:tblGrid>
      <w:tr w:rsidR="004A796C" w:rsidRPr="002F15CE" w14:paraId="05E4E101" w14:textId="77777777">
        <w:trPr>
          <w:trHeight w:hRule="exact" w:val="2232"/>
          <w:jc w:val="center"/>
        </w:trPr>
        <w:tc>
          <w:tcPr>
            <w:tcW w:w="9936" w:type="dxa"/>
            <w:tcBorders>
              <w:top w:val="single" w:sz="10" w:space="0" w:color="9BB49E"/>
              <w:left w:val="single" w:sz="10" w:space="0" w:color="9BB49E"/>
              <w:bottom w:val="single" w:sz="10" w:space="0" w:color="9BB49E"/>
              <w:right w:val="single" w:sz="10" w:space="0" w:color="9BB49E"/>
            </w:tcBorders>
            <w:shd w:val="clear" w:color="auto" w:fill="F7FAF7"/>
            <w:tcMar>
              <w:top w:w="160" w:type="dxa"/>
              <w:left w:w="180" w:type="dxa"/>
              <w:bottom w:w="160" w:type="dxa"/>
              <w:right w:w="180" w:type="dxa"/>
            </w:tcMar>
            <w:vAlign w:val="center"/>
          </w:tcPr>
          <w:p w14:paraId="14546CF6" w14:textId="7468D4CA"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SCREENSHOT 2</w:t>
            </w:r>
            <w:r w:rsidRPr="002F15CE">
              <w:rPr>
                <w:rFonts w:ascii="Times New Roman" w:hAnsi="Times New Roman" w:cs="Times New Roman"/>
                <w:i/>
                <w:color w:val="5C6960"/>
                <w:sz w:val="24"/>
                <w:szCs w:val="24"/>
              </w:rPr>
              <w:br/>
              <w:t>Add Ingredient screen</w:t>
            </w:r>
            <w:r w:rsidRPr="002F15CE">
              <w:rPr>
                <w:rFonts w:ascii="Times New Roman" w:hAnsi="Times New Roman" w:cs="Times New Roman"/>
                <w:i/>
                <w:color w:val="5C6960"/>
                <w:sz w:val="24"/>
                <w:szCs w:val="24"/>
              </w:rPr>
              <w:br/>
            </w:r>
            <w:r w:rsidRPr="002F15CE">
              <w:rPr>
                <w:rFonts w:ascii="Times New Roman" w:hAnsi="Times New Roman" w:cs="Times New Roman"/>
                <w:i/>
                <w:color w:val="5C6960"/>
                <w:sz w:val="24"/>
                <w:szCs w:val="24"/>
              </w:rPr>
              <w:br/>
            </w:r>
            <w:r w:rsidR="00EE1D88" w:rsidRPr="002F15CE">
              <w:rPr>
                <w:rFonts w:ascii="Times New Roman" w:hAnsi="Times New Roman" w:cs="Times New Roman"/>
                <w:noProof/>
                <w:sz w:val="24"/>
                <w:szCs w:val="24"/>
              </w:rPr>
              <w:drawing>
                <wp:inline distT="0" distB="0" distL="0" distR="0" wp14:anchorId="74B84490" wp14:editId="0E8B424E">
                  <wp:extent cx="1614311" cy="908050"/>
                  <wp:effectExtent l="0" t="0" r="5080" b="6350"/>
                  <wp:docPr id="2288111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11137" name="Picture 228811137"/>
                          <pic:cNvPicPr/>
                        </pic:nvPicPr>
                        <pic:blipFill>
                          <a:blip r:embed="rId10"/>
                          <a:stretch>
                            <a:fillRect/>
                          </a:stretch>
                        </pic:blipFill>
                        <pic:spPr>
                          <a:xfrm rot="10800000" flipV="1">
                            <a:off x="0" y="0"/>
                            <a:ext cx="1623382" cy="913152"/>
                          </a:xfrm>
                          <a:prstGeom prst="rect">
                            <a:avLst/>
                          </a:prstGeom>
                        </pic:spPr>
                      </pic:pic>
                    </a:graphicData>
                  </a:graphic>
                </wp:inline>
              </w:drawing>
            </w:r>
          </w:p>
        </w:tc>
      </w:tr>
    </w:tbl>
    <w:p w14:paraId="3898895A" w14:textId="77777777" w:rsidR="004A796C" w:rsidRPr="002F15CE" w:rsidRDefault="00000000" w:rsidP="002F15CE">
      <w:pPr>
        <w:spacing w:after="200"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Figure 2. The form used to enter a new ingredient, quantity, unit, and optional expiry date.</w:t>
      </w:r>
    </w:p>
    <w:p w14:paraId="4EDA1F0E"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br w:type="page"/>
      </w:r>
    </w:p>
    <w:tbl>
      <w:tblPr>
        <w:tblW w:w="0" w:type="auto"/>
        <w:jc w:val="center"/>
        <w:tblLook w:val="04A0" w:firstRow="1" w:lastRow="0" w:firstColumn="1" w:lastColumn="0" w:noHBand="0" w:noVBand="1"/>
      </w:tblPr>
      <w:tblGrid>
        <w:gridCol w:w="9936"/>
      </w:tblGrid>
      <w:tr w:rsidR="004A796C" w:rsidRPr="002F15CE" w14:paraId="3C8CC14D" w14:textId="77777777">
        <w:trPr>
          <w:trHeight w:hRule="exact" w:val="2448"/>
          <w:jc w:val="center"/>
        </w:trPr>
        <w:tc>
          <w:tcPr>
            <w:tcW w:w="9936" w:type="dxa"/>
            <w:tcBorders>
              <w:top w:val="single" w:sz="10" w:space="0" w:color="9BB49E"/>
              <w:left w:val="single" w:sz="10" w:space="0" w:color="9BB49E"/>
              <w:bottom w:val="single" w:sz="10" w:space="0" w:color="9BB49E"/>
              <w:right w:val="single" w:sz="10" w:space="0" w:color="9BB49E"/>
            </w:tcBorders>
            <w:shd w:val="clear" w:color="auto" w:fill="F7FAF7"/>
            <w:tcMar>
              <w:top w:w="160" w:type="dxa"/>
              <w:left w:w="180" w:type="dxa"/>
              <w:bottom w:w="160" w:type="dxa"/>
              <w:right w:w="180" w:type="dxa"/>
            </w:tcMar>
            <w:vAlign w:val="center"/>
          </w:tcPr>
          <w:p w14:paraId="20E6425E" w14:textId="7C8B6636"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lastRenderedPageBreak/>
              <w:t>SCREENSHOT 3</w:t>
            </w:r>
            <w:r w:rsidRPr="002F15CE">
              <w:rPr>
                <w:rFonts w:ascii="Times New Roman" w:hAnsi="Times New Roman" w:cs="Times New Roman"/>
                <w:i/>
                <w:color w:val="5C6960"/>
                <w:sz w:val="24"/>
                <w:szCs w:val="24"/>
              </w:rPr>
              <w:br/>
              <w:t>Validation error</w:t>
            </w:r>
            <w:r w:rsidRPr="002F15CE">
              <w:rPr>
                <w:rFonts w:ascii="Times New Roman" w:hAnsi="Times New Roman" w:cs="Times New Roman"/>
                <w:i/>
                <w:color w:val="5C6960"/>
                <w:sz w:val="24"/>
                <w:szCs w:val="24"/>
              </w:rPr>
              <w:br/>
            </w:r>
            <w:r w:rsidRPr="002F15CE">
              <w:rPr>
                <w:rFonts w:ascii="Times New Roman" w:hAnsi="Times New Roman" w:cs="Times New Roman"/>
                <w:i/>
                <w:color w:val="5C6960"/>
                <w:sz w:val="24"/>
                <w:szCs w:val="24"/>
              </w:rPr>
              <w:br/>
            </w:r>
            <w:r w:rsidR="00EE1D88" w:rsidRPr="002F15CE">
              <w:rPr>
                <w:rFonts w:ascii="Times New Roman" w:hAnsi="Times New Roman" w:cs="Times New Roman"/>
                <w:noProof/>
                <w:sz w:val="24"/>
                <w:szCs w:val="24"/>
              </w:rPr>
              <w:drawing>
                <wp:inline distT="0" distB="0" distL="0" distR="0" wp14:anchorId="0ADD108B" wp14:editId="74437B40">
                  <wp:extent cx="1720850" cy="967978"/>
                  <wp:effectExtent l="0" t="0" r="0" b="3810"/>
                  <wp:docPr id="95506076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060767" name="Picture 955060767"/>
                          <pic:cNvPicPr/>
                        </pic:nvPicPr>
                        <pic:blipFill>
                          <a:blip r:embed="rId11"/>
                          <a:stretch>
                            <a:fillRect/>
                          </a:stretch>
                        </pic:blipFill>
                        <pic:spPr>
                          <a:xfrm rot="10800000" flipV="1">
                            <a:off x="0" y="0"/>
                            <a:ext cx="1738550" cy="977934"/>
                          </a:xfrm>
                          <a:prstGeom prst="rect">
                            <a:avLst/>
                          </a:prstGeom>
                        </pic:spPr>
                      </pic:pic>
                    </a:graphicData>
                  </a:graphic>
                </wp:inline>
              </w:drawing>
            </w:r>
          </w:p>
        </w:tc>
      </w:tr>
    </w:tbl>
    <w:p w14:paraId="7EE086CD" w14:textId="77777777" w:rsidR="004A796C" w:rsidRPr="002F15CE" w:rsidRDefault="00000000" w:rsidP="002F15CE">
      <w:pPr>
        <w:spacing w:after="200"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 xml:space="preserve">Figure 3. The add/edit form </w:t>
      </w:r>
      <w:proofErr w:type="gramStart"/>
      <w:r w:rsidRPr="002F15CE">
        <w:rPr>
          <w:rFonts w:ascii="Times New Roman" w:hAnsi="Times New Roman" w:cs="Times New Roman"/>
          <w:i/>
          <w:color w:val="5C6960"/>
          <w:sz w:val="24"/>
          <w:szCs w:val="24"/>
        </w:rPr>
        <w:t>showing</w:t>
      </w:r>
      <w:proofErr w:type="gramEnd"/>
      <w:r w:rsidRPr="002F15CE">
        <w:rPr>
          <w:rFonts w:ascii="Times New Roman" w:hAnsi="Times New Roman" w:cs="Times New Roman"/>
          <w:i/>
          <w:color w:val="5C6960"/>
          <w:sz w:val="24"/>
          <w:szCs w:val="24"/>
        </w:rPr>
        <w:t xml:space="preserve"> an inline validation message for an empty, invalid, or non-positive value.</w:t>
      </w:r>
    </w:p>
    <w:tbl>
      <w:tblPr>
        <w:tblW w:w="0" w:type="auto"/>
        <w:jc w:val="center"/>
        <w:tblLook w:val="04A0" w:firstRow="1" w:lastRow="0" w:firstColumn="1" w:lastColumn="0" w:noHBand="0" w:noVBand="1"/>
      </w:tblPr>
      <w:tblGrid>
        <w:gridCol w:w="9936"/>
      </w:tblGrid>
      <w:tr w:rsidR="004A796C" w:rsidRPr="002F15CE" w14:paraId="54645797" w14:textId="77777777">
        <w:trPr>
          <w:trHeight w:hRule="exact" w:val="2232"/>
          <w:jc w:val="center"/>
        </w:trPr>
        <w:tc>
          <w:tcPr>
            <w:tcW w:w="9936" w:type="dxa"/>
            <w:tcBorders>
              <w:top w:val="single" w:sz="10" w:space="0" w:color="9BB49E"/>
              <w:left w:val="single" w:sz="10" w:space="0" w:color="9BB49E"/>
              <w:bottom w:val="single" w:sz="10" w:space="0" w:color="9BB49E"/>
              <w:right w:val="single" w:sz="10" w:space="0" w:color="9BB49E"/>
            </w:tcBorders>
            <w:shd w:val="clear" w:color="auto" w:fill="F7FAF7"/>
            <w:tcMar>
              <w:top w:w="160" w:type="dxa"/>
              <w:left w:w="180" w:type="dxa"/>
              <w:bottom w:w="160" w:type="dxa"/>
              <w:right w:w="180" w:type="dxa"/>
            </w:tcMar>
            <w:vAlign w:val="center"/>
          </w:tcPr>
          <w:p w14:paraId="06A072E4" w14:textId="339A95D9"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SCREENSHOT 4</w:t>
            </w:r>
            <w:r w:rsidRPr="002F15CE">
              <w:rPr>
                <w:rFonts w:ascii="Times New Roman" w:hAnsi="Times New Roman" w:cs="Times New Roman"/>
                <w:i/>
                <w:color w:val="5C6960"/>
                <w:sz w:val="24"/>
                <w:szCs w:val="24"/>
              </w:rPr>
              <w:br/>
              <w:t>Pantry list after adding</w:t>
            </w:r>
            <w:r w:rsidRPr="002F15CE">
              <w:rPr>
                <w:rFonts w:ascii="Times New Roman" w:hAnsi="Times New Roman" w:cs="Times New Roman"/>
                <w:i/>
                <w:color w:val="5C6960"/>
                <w:sz w:val="24"/>
                <w:szCs w:val="24"/>
              </w:rPr>
              <w:br/>
            </w:r>
            <w:r w:rsidRPr="002F15CE">
              <w:rPr>
                <w:rFonts w:ascii="Times New Roman" w:hAnsi="Times New Roman" w:cs="Times New Roman"/>
                <w:i/>
                <w:color w:val="5C6960"/>
                <w:sz w:val="24"/>
                <w:szCs w:val="24"/>
              </w:rPr>
              <w:br/>
            </w:r>
            <w:r w:rsidR="00EE1D88" w:rsidRPr="002F15CE">
              <w:rPr>
                <w:rFonts w:ascii="Times New Roman" w:hAnsi="Times New Roman" w:cs="Times New Roman"/>
                <w:noProof/>
                <w:sz w:val="24"/>
                <w:szCs w:val="24"/>
              </w:rPr>
              <w:drawing>
                <wp:inline distT="0" distB="0" distL="0" distR="0" wp14:anchorId="4C738211" wp14:editId="22620470">
                  <wp:extent cx="1631950" cy="917972"/>
                  <wp:effectExtent l="0" t="0" r="6350" b="0"/>
                  <wp:docPr id="159894085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940854" name="Picture 1598940854"/>
                          <pic:cNvPicPr/>
                        </pic:nvPicPr>
                        <pic:blipFill>
                          <a:blip r:embed="rId12"/>
                          <a:stretch>
                            <a:fillRect/>
                          </a:stretch>
                        </pic:blipFill>
                        <pic:spPr>
                          <a:xfrm rot="10800000" flipV="1">
                            <a:off x="0" y="0"/>
                            <a:ext cx="1647144" cy="926519"/>
                          </a:xfrm>
                          <a:prstGeom prst="rect">
                            <a:avLst/>
                          </a:prstGeom>
                        </pic:spPr>
                      </pic:pic>
                    </a:graphicData>
                  </a:graphic>
                </wp:inline>
              </w:drawing>
            </w:r>
          </w:p>
        </w:tc>
      </w:tr>
    </w:tbl>
    <w:p w14:paraId="28810FA1" w14:textId="77777777" w:rsidR="004A796C" w:rsidRPr="002F15CE" w:rsidRDefault="00000000" w:rsidP="002F15CE">
      <w:pPr>
        <w:spacing w:after="200"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Figure 4. The newly added ingredient displayed in the dynamic RecyclerView list.</w:t>
      </w:r>
    </w:p>
    <w:p w14:paraId="7A4149CF"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br w:type="page"/>
      </w:r>
    </w:p>
    <w:tbl>
      <w:tblPr>
        <w:tblW w:w="0" w:type="auto"/>
        <w:jc w:val="center"/>
        <w:tblLook w:val="04A0" w:firstRow="1" w:lastRow="0" w:firstColumn="1" w:lastColumn="0" w:noHBand="0" w:noVBand="1"/>
      </w:tblPr>
      <w:tblGrid>
        <w:gridCol w:w="9936"/>
      </w:tblGrid>
      <w:tr w:rsidR="004A796C" w:rsidRPr="002F15CE" w14:paraId="283657A8" w14:textId="77777777">
        <w:trPr>
          <w:trHeight w:hRule="exact" w:val="2448"/>
          <w:jc w:val="center"/>
        </w:trPr>
        <w:tc>
          <w:tcPr>
            <w:tcW w:w="9936" w:type="dxa"/>
            <w:tcBorders>
              <w:top w:val="single" w:sz="10" w:space="0" w:color="9BB49E"/>
              <w:left w:val="single" w:sz="10" w:space="0" w:color="9BB49E"/>
              <w:bottom w:val="single" w:sz="10" w:space="0" w:color="9BB49E"/>
              <w:right w:val="single" w:sz="10" w:space="0" w:color="9BB49E"/>
            </w:tcBorders>
            <w:shd w:val="clear" w:color="auto" w:fill="F7FAF7"/>
            <w:tcMar>
              <w:top w:w="160" w:type="dxa"/>
              <w:left w:w="180" w:type="dxa"/>
              <w:bottom w:w="160" w:type="dxa"/>
              <w:right w:w="180" w:type="dxa"/>
            </w:tcMar>
            <w:vAlign w:val="center"/>
          </w:tcPr>
          <w:p w14:paraId="35B97E7D" w14:textId="487E98AB"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lastRenderedPageBreak/>
              <w:t>SCREENSHOT 5</w:t>
            </w:r>
            <w:r w:rsidRPr="002F15CE">
              <w:rPr>
                <w:rFonts w:ascii="Times New Roman" w:hAnsi="Times New Roman" w:cs="Times New Roman"/>
                <w:i/>
                <w:color w:val="5C6960"/>
                <w:sz w:val="24"/>
                <w:szCs w:val="24"/>
              </w:rPr>
              <w:br/>
              <w:t>Edit Ingredient screen</w:t>
            </w:r>
            <w:r w:rsidRPr="002F15CE">
              <w:rPr>
                <w:rFonts w:ascii="Times New Roman" w:hAnsi="Times New Roman" w:cs="Times New Roman"/>
                <w:i/>
                <w:color w:val="5C6960"/>
                <w:sz w:val="24"/>
                <w:szCs w:val="24"/>
              </w:rPr>
              <w:br/>
            </w:r>
            <w:r w:rsidRPr="002F15CE">
              <w:rPr>
                <w:rFonts w:ascii="Times New Roman" w:hAnsi="Times New Roman" w:cs="Times New Roman"/>
                <w:i/>
                <w:color w:val="5C6960"/>
                <w:sz w:val="24"/>
                <w:szCs w:val="24"/>
              </w:rPr>
              <w:br/>
            </w:r>
            <w:r w:rsidR="00EE1D88" w:rsidRPr="002F15CE">
              <w:rPr>
                <w:rFonts w:ascii="Times New Roman" w:hAnsi="Times New Roman" w:cs="Times New Roman"/>
                <w:noProof/>
                <w:sz w:val="24"/>
                <w:szCs w:val="24"/>
              </w:rPr>
              <w:drawing>
                <wp:inline distT="0" distB="0" distL="0" distR="0" wp14:anchorId="3BB3B170" wp14:editId="009C4A3C">
                  <wp:extent cx="1739900" cy="978694"/>
                  <wp:effectExtent l="0" t="0" r="0" b="0"/>
                  <wp:docPr id="210982910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29108" name="Picture 2109829108"/>
                          <pic:cNvPicPr/>
                        </pic:nvPicPr>
                        <pic:blipFill>
                          <a:blip r:embed="rId13"/>
                          <a:stretch>
                            <a:fillRect/>
                          </a:stretch>
                        </pic:blipFill>
                        <pic:spPr>
                          <a:xfrm rot="10800000" flipV="1">
                            <a:off x="0" y="0"/>
                            <a:ext cx="1749233" cy="983944"/>
                          </a:xfrm>
                          <a:prstGeom prst="rect">
                            <a:avLst/>
                          </a:prstGeom>
                        </pic:spPr>
                      </pic:pic>
                    </a:graphicData>
                  </a:graphic>
                </wp:inline>
              </w:drawing>
            </w:r>
          </w:p>
        </w:tc>
      </w:tr>
    </w:tbl>
    <w:p w14:paraId="47CD7E21" w14:textId="77777777" w:rsidR="004A796C" w:rsidRPr="002F15CE" w:rsidRDefault="00000000" w:rsidP="002F15CE">
      <w:pPr>
        <w:spacing w:after="200"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Figure 5. An existing pantry item loaded into the form before its quantity or other value is changed.</w:t>
      </w:r>
    </w:p>
    <w:tbl>
      <w:tblPr>
        <w:tblW w:w="0" w:type="auto"/>
        <w:jc w:val="center"/>
        <w:tblLook w:val="04A0" w:firstRow="1" w:lastRow="0" w:firstColumn="1" w:lastColumn="0" w:noHBand="0" w:noVBand="1"/>
      </w:tblPr>
      <w:tblGrid>
        <w:gridCol w:w="9936"/>
      </w:tblGrid>
      <w:tr w:rsidR="004A796C" w:rsidRPr="002F15CE" w14:paraId="2DF7FA1E" w14:textId="77777777">
        <w:trPr>
          <w:trHeight w:hRule="exact" w:val="2232"/>
          <w:jc w:val="center"/>
        </w:trPr>
        <w:tc>
          <w:tcPr>
            <w:tcW w:w="9936" w:type="dxa"/>
            <w:tcBorders>
              <w:top w:val="single" w:sz="10" w:space="0" w:color="9BB49E"/>
              <w:left w:val="single" w:sz="10" w:space="0" w:color="9BB49E"/>
              <w:bottom w:val="single" w:sz="10" w:space="0" w:color="9BB49E"/>
              <w:right w:val="single" w:sz="10" w:space="0" w:color="9BB49E"/>
            </w:tcBorders>
            <w:shd w:val="clear" w:color="auto" w:fill="F7FAF7"/>
            <w:tcMar>
              <w:top w:w="160" w:type="dxa"/>
              <w:left w:w="180" w:type="dxa"/>
              <w:bottom w:w="160" w:type="dxa"/>
              <w:right w:w="180" w:type="dxa"/>
            </w:tcMar>
            <w:vAlign w:val="center"/>
          </w:tcPr>
          <w:p w14:paraId="316C9760" w14:textId="71299885"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SCREENSHOT 6</w:t>
            </w:r>
            <w:r w:rsidRPr="002F15CE">
              <w:rPr>
                <w:rFonts w:ascii="Times New Roman" w:hAnsi="Times New Roman" w:cs="Times New Roman"/>
                <w:i/>
                <w:color w:val="5C6960"/>
                <w:sz w:val="24"/>
                <w:szCs w:val="24"/>
              </w:rPr>
              <w:br/>
              <w:t>Pantry list after editing</w:t>
            </w:r>
            <w:r w:rsidRPr="002F15CE">
              <w:rPr>
                <w:rFonts w:ascii="Times New Roman" w:hAnsi="Times New Roman" w:cs="Times New Roman"/>
                <w:i/>
                <w:color w:val="5C6960"/>
                <w:sz w:val="24"/>
                <w:szCs w:val="24"/>
              </w:rPr>
              <w:br/>
            </w:r>
            <w:r w:rsidRPr="002F15CE">
              <w:rPr>
                <w:rFonts w:ascii="Times New Roman" w:hAnsi="Times New Roman" w:cs="Times New Roman"/>
                <w:i/>
                <w:color w:val="5C6960"/>
                <w:sz w:val="24"/>
                <w:szCs w:val="24"/>
              </w:rPr>
              <w:br/>
            </w:r>
            <w:r w:rsidR="00EE1D88" w:rsidRPr="002F15CE">
              <w:rPr>
                <w:rFonts w:ascii="Times New Roman" w:hAnsi="Times New Roman" w:cs="Times New Roman"/>
                <w:noProof/>
                <w:sz w:val="24"/>
                <w:szCs w:val="24"/>
              </w:rPr>
              <w:drawing>
                <wp:inline distT="0" distB="0" distL="0" distR="0" wp14:anchorId="63CD1DE6" wp14:editId="74B633E4">
                  <wp:extent cx="1536700" cy="864394"/>
                  <wp:effectExtent l="0" t="0" r="6350" b="0"/>
                  <wp:docPr id="1701257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5792" name="Picture 170125792"/>
                          <pic:cNvPicPr/>
                        </pic:nvPicPr>
                        <pic:blipFill>
                          <a:blip r:embed="rId14"/>
                          <a:stretch>
                            <a:fillRect/>
                          </a:stretch>
                        </pic:blipFill>
                        <pic:spPr>
                          <a:xfrm>
                            <a:off x="0" y="0"/>
                            <a:ext cx="1546745" cy="870044"/>
                          </a:xfrm>
                          <a:prstGeom prst="rect">
                            <a:avLst/>
                          </a:prstGeom>
                        </pic:spPr>
                      </pic:pic>
                    </a:graphicData>
                  </a:graphic>
                </wp:inline>
              </w:drawing>
            </w:r>
          </w:p>
        </w:tc>
      </w:tr>
    </w:tbl>
    <w:p w14:paraId="1D432C3D" w14:textId="77777777" w:rsidR="004A796C" w:rsidRPr="002F15CE" w:rsidRDefault="00000000" w:rsidP="002F15CE">
      <w:pPr>
        <w:spacing w:after="200"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Figure 6. The updated pantry item after saving an edit.</w:t>
      </w:r>
    </w:p>
    <w:p w14:paraId="3504E3BF"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br w:type="page"/>
      </w:r>
    </w:p>
    <w:tbl>
      <w:tblPr>
        <w:tblW w:w="0" w:type="auto"/>
        <w:jc w:val="center"/>
        <w:tblLook w:val="04A0" w:firstRow="1" w:lastRow="0" w:firstColumn="1" w:lastColumn="0" w:noHBand="0" w:noVBand="1"/>
      </w:tblPr>
      <w:tblGrid>
        <w:gridCol w:w="9936"/>
      </w:tblGrid>
      <w:tr w:rsidR="004A796C" w:rsidRPr="002F15CE" w14:paraId="399DFD59" w14:textId="77777777">
        <w:trPr>
          <w:trHeight w:hRule="exact" w:val="2448"/>
          <w:jc w:val="center"/>
        </w:trPr>
        <w:tc>
          <w:tcPr>
            <w:tcW w:w="9936" w:type="dxa"/>
            <w:tcBorders>
              <w:top w:val="single" w:sz="10" w:space="0" w:color="9BB49E"/>
              <w:left w:val="single" w:sz="10" w:space="0" w:color="9BB49E"/>
              <w:bottom w:val="single" w:sz="10" w:space="0" w:color="9BB49E"/>
              <w:right w:val="single" w:sz="10" w:space="0" w:color="9BB49E"/>
            </w:tcBorders>
            <w:shd w:val="clear" w:color="auto" w:fill="F7FAF7"/>
            <w:tcMar>
              <w:top w:w="160" w:type="dxa"/>
              <w:left w:w="180" w:type="dxa"/>
              <w:bottom w:w="160" w:type="dxa"/>
              <w:right w:w="180" w:type="dxa"/>
            </w:tcMar>
            <w:vAlign w:val="center"/>
          </w:tcPr>
          <w:p w14:paraId="17A1EA16" w14:textId="7C1FE4B9"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lastRenderedPageBreak/>
              <w:t>SCREENSHOT 7</w:t>
            </w:r>
            <w:r w:rsidRPr="002F15CE">
              <w:rPr>
                <w:rFonts w:ascii="Times New Roman" w:hAnsi="Times New Roman" w:cs="Times New Roman"/>
                <w:i/>
                <w:color w:val="5C6960"/>
                <w:sz w:val="24"/>
                <w:szCs w:val="24"/>
              </w:rPr>
              <w:br/>
              <w:t>Delete confirmation</w:t>
            </w:r>
            <w:r w:rsidRPr="002F15CE">
              <w:rPr>
                <w:rFonts w:ascii="Times New Roman" w:hAnsi="Times New Roman" w:cs="Times New Roman"/>
                <w:i/>
                <w:color w:val="5C6960"/>
                <w:sz w:val="24"/>
                <w:szCs w:val="24"/>
              </w:rPr>
              <w:br/>
            </w:r>
            <w:r w:rsidRPr="002F15CE">
              <w:rPr>
                <w:rFonts w:ascii="Times New Roman" w:hAnsi="Times New Roman" w:cs="Times New Roman"/>
                <w:i/>
                <w:color w:val="5C6960"/>
                <w:sz w:val="24"/>
                <w:szCs w:val="24"/>
              </w:rPr>
              <w:br/>
            </w:r>
            <w:r w:rsidR="00EE1D88" w:rsidRPr="002F15CE">
              <w:rPr>
                <w:rFonts w:ascii="Times New Roman" w:hAnsi="Times New Roman" w:cs="Times New Roman"/>
                <w:noProof/>
                <w:sz w:val="24"/>
                <w:szCs w:val="24"/>
              </w:rPr>
              <w:drawing>
                <wp:inline distT="0" distB="0" distL="0" distR="0" wp14:anchorId="6E968D8F" wp14:editId="448CCC55">
                  <wp:extent cx="1771650" cy="996553"/>
                  <wp:effectExtent l="0" t="0" r="0" b="0"/>
                  <wp:docPr id="140625506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55061" name="Picture 1406255061"/>
                          <pic:cNvPicPr/>
                        </pic:nvPicPr>
                        <pic:blipFill>
                          <a:blip r:embed="rId15"/>
                          <a:stretch>
                            <a:fillRect/>
                          </a:stretch>
                        </pic:blipFill>
                        <pic:spPr>
                          <a:xfrm rot="10800000" flipV="1">
                            <a:off x="0" y="0"/>
                            <a:ext cx="1792379" cy="1008213"/>
                          </a:xfrm>
                          <a:prstGeom prst="rect">
                            <a:avLst/>
                          </a:prstGeom>
                        </pic:spPr>
                      </pic:pic>
                    </a:graphicData>
                  </a:graphic>
                </wp:inline>
              </w:drawing>
            </w:r>
          </w:p>
        </w:tc>
      </w:tr>
    </w:tbl>
    <w:p w14:paraId="7D0D1160" w14:textId="77777777" w:rsidR="004A796C" w:rsidRPr="002F15CE" w:rsidRDefault="00000000" w:rsidP="002F15CE">
      <w:pPr>
        <w:spacing w:after="200"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Figure 7. The confirmation dialog displayed before a pantry item is removed.</w:t>
      </w:r>
    </w:p>
    <w:tbl>
      <w:tblPr>
        <w:tblW w:w="0" w:type="auto"/>
        <w:jc w:val="center"/>
        <w:tblLook w:val="04A0" w:firstRow="1" w:lastRow="0" w:firstColumn="1" w:lastColumn="0" w:noHBand="0" w:noVBand="1"/>
      </w:tblPr>
      <w:tblGrid>
        <w:gridCol w:w="9936"/>
      </w:tblGrid>
      <w:tr w:rsidR="004A796C" w:rsidRPr="002F15CE" w14:paraId="07EBC7F2" w14:textId="77777777">
        <w:trPr>
          <w:trHeight w:hRule="exact" w:val="2232"/>
          <w:jc w:val="center"/>
        </w:trPr>
        <w:tc>
          <w:tcPr>
            <w:tcW w:w="9936" w:type="dxa"/>
            <w:tcBorders>
              <w:top w:val="single" w:sz="10" w:space="0" w:color="9BB49E"/>
              <w:left w:val="single" w:sz="10" w:space="0" w:color="9BB49E"/>
              <w:bottom w:val="single" w:sz="10" w:space="0" w:color="9BB49E"/>
              <w:right w:val="single" w:sz="10" w:space="0" w:color="9BB49E"/>
            </w:tcBorders>
            <w:shd w:val="clear" w:color="auto" w:fill="F7FAF7"/>
            <w:tcMar>
              <w:top w:w="160" w:type="dxa"/>
              <w:left w:w="180" w:type="dxa"/>
              <w:bottom w:w="160" w:type="dxa"/>
              <w:right w:w="180" w:type="dxa"/>
            </w:tcMar>
            <w:vAlign w:val="center"/>
          </w:tcPr>
          <w:p w14:paraId="79608C1A" w14:textId="7068EE24"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SCREENSHOT 8</w:t>
            </w:r>
            <w:r w:rsidRPr="002F15CE">
              <w:rPr>
                <w:rFonts w:ascii="Times New Roman" w:hAnsi="Times New Roman" w:cs="Times New Roman"/>
                <w:i/>
                <w:color w:val="5C6960"/>
                <w:sz w:val="24"/>
                <w:szCs w:val="24"/>
              </w:rPr>
              <w:br/>
              <w:t>Pantry list after deleting</w:t>
            </w:r>
            <w:r w:rsidRPr="002F15CE">
              <w:rPr>
                <w:rFonts w:ascii="Times New Roman" w:hAnsi="Times New Roman" w:cs="Times New Roman"/>
                <w:i/>
                <w:color w:val="5C6960"/>
                <w:sz w:val="24"/>
                <w:szCs w:val="24"/>
              </w:rPr>
              <w:br/>
            </w:r>
            <w:r w:rsidRPr="002F15CE">
              <w:rPr>
                <w:rFonts w:ascii="Times New Roman" w:hAnsi="Times New Roman" w:cs="Times New Roman"/>
                <w:i/>
                <w:color w:val="5C6960"/>
                <w:sz w:val="24"/>
                <w:szCs w:val="24"/>
              </w:rPr>
              <w:br/>
            </w:r>
            <w:r w:rsidR="00EE1D88" w:rsidRPr="002F15CE">
              <w:rPr>
                <w:rFonts w:ascii="Times New Roman" w:hAnsi="Times New Roman" w:cs="Times New Roman"/>
                <w:noProof/>
                <w:sz w:val="24"/>
                <w:szCs w:val="24"/>
              </w:rPr>
              <w:drawing>
                <wp:inline distT="0" distB="0" distL="0" distR="0" wp14:anchorId="0484DCDC" wp14:editId="14AA56A9">
                  <wp:extent cx="1517650" cy="853678"/>
                  <wp:effectExtent l="0" t="0" r="6350" b="3810"/>
                  <wp:docPr id="15119275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27520" name="Picture 1511927520"/>
                          <pic:cNvPicPr/>
                        </pic:nvPicPr>
                        <pic:blipFill>
                          <a:blip r:embed="rId16"/>
                          <a:stretch>
                            <a:fillRect/>
                          </a:stretch>
                        </pic:blipFill>
                        <pic:spPr>
                          <a:xfrm rot="10800000" flipV="1">
                            <a:off x="0" y="0"/>
                            <a:ext cx="1532006" cy="861753"/>
                          </a:xfrm>
                          <a:prstGeom prst="rect">
                            <a:avLst/>
                          </a:prstGeom>
                        </pic:spPr>
                      </pic:pic>
                    </a:graphicData>
                  </a:graphic>
                </wp:inline>
              </w:drawing>
            </w:r>
          </w:p>
        </w:tc>
      </w:tr>
    </w:tbl>
    <w:p w14:paraId="7B62442F" w14:textId="77777777" w:rsidR="004A796C" w:rsidRPr="002F15CE" w:rsidRDefault="00000000" w:rsidP="002F15CE">
      <w:pPr>
        <w:spacing w:after="200"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Figure 8. The list after the selected pantry item has been deleted.</w:t>
      </w:r>
    </w:p>
    <w:p w14:paraId="03DEC4E6"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br w:type="page"/>
      </w:r>
    </w:p>
    <w:tbl>
      <w:tblPr>
        <w:tblW w:w="0" w:type="auto"/>
        <w:jc w:val="center"/>
        <w:tblLook w:val="04A0" w:firstRow="1" w:lastRow="0" w:firstColumn="1" w:lastColumn="0" w:noHBand="0" w:noVBand="1"/>
      </w:tblPr>
      <w:tblGrid>
        <w:gridCol w:w="9936"/>
      </w:tblGrid>
      <w:tr w:rsidR="004A796C" w:rsidRPr="002F15CE" w14:paraId="3A8FEC29" w14:textId="77777777">
        <w:trPr>
          <w:trHeight w:hRule="exact" w:val="2448"/>
          <w:jc w:val="center"/>
        </w:trPr>
        <w:tc>
          <w:tcPr>
            <w:tcW w:w="9936" w:type="dxa"/>
            <w:tcBorders>
              <w:top w:val="single" w:sz="10" w:space="0" w:color="9BB49E"/>
              <w:left w:val="single" w:sz="10" w:space="0" w:color="9BB49E"/>
              <w:bottom w:val="single" w:sz="10" w:space="0" w:color="9BB49E"/>
              <w:right w:val="single" w:sz="10" w:space="0" w:color="9BB49E"/>
            </w:tcBorders>
            <w:shd w:val="clear" w:color="auto" w:fill="F7FAF7"/>
            <w:tcMar>
              <w:top w:w="160" w:type="dxa"/>
              <w:left w:w="180" w:type="dxa"/>
              <w:bottom w:w="160" w:type="dxa"/>
              <w:right w:w="180" w:type="dxa"/>
            </w:tcMar>
            <w:vAlign w:val="center"/>
          </w:tcPr>
          <w:p w14:paraId="246DC071" w14:textId="77777777" w:rsidR="00EE1D88" w:rsidRPr="002F15CE" w:rsidRDefault="00000000" w:rsidP="002F15CE">
            <w:pPr>
              <w:spacing w:line="360" w:lineRule="auto"/>
              <w:jc w:val="center"/>
              <w:rPr>
                <w:rFonts w:ascii="Times New Roman" w:hAnsi="Times New Roman" w:cs="Times New Roman"/>
                <w:i/>
                <w:color w:val="5C6960"/>
                <w:sz w:val="24"/>
                <w:szCs w:val="24"/>
              </w:rPr>
            </w:pPr>
            <w:r w:rsidRPr="002F15CE">
              <w:rPr>
                <w:rFonts w:ascii="Times New Roman" w:hAnsi="Times New Roman" w:cs="Times New Roman"/>
                <w:i/>
                <w:color w:val="5C6960"/>
                <w:sz w:val="24"/>
                <w:szCs w:val="24"/>
              </w:rPr>
              <w:lastRenderedPageBreak/>
              <w:t>SCREENSHOT 9</w:t>
            </w:r>
            <w:r w:rsidRPr="002F15CE">
              <w:rPr>
                <w:rFonts w:ascii="Times New Roman" w:hAnsi="Times New Roman" w:cs="Times New Roman"/>
                <w:i/>
                <w:color w:val="5C6960"/>
                <w:sz w:val="24"/>
                <w:szCs w:val="24"/>
              </w:rPr>
              <w:br/>
              <w:t>Suggested Recipes screen</w:t>
            </w:r>
            <w:r w:rsidRPr="002F15CE">
              <w:rPr>
                <w:rFonts w:ascii="Times New Roman" w:hAnsi="Times New Roman" w:cs="Times New Roman"/>
                <w:i/>
                <w:color w:val="5C6960"/>
                <w:sz w:val="24"/>
                <w:szCs w:val="24"/>
              </w:rPr>
              <w:br/>
            </w:r>
          </w:p>
          <w:p w14:paraId="14346EEB" w14:textId="417FA5CB" w:rsidR="004A796C" w:rsidRPr="002F15CE" w:rsidRDefault="00EE1D88" w:rsidP="002F15CE">
            <w:pPr>
              <w:spacing w:line="360" w:lineRule="auto"/>
              <w:rPr>
                <w:rFonts w:ascii="Times New Roman" w:hAnsi="Times New Roman" w:cs="Times New Roman"/>
                <w:sz w:val="24"/>
                <w:szCs w:val="24"/>
              </w:rPr>
            </w:pPr>
            <w:r w:rsidRPr="002F15CE">
              <w:rPr>
                <w:rFonts w:ascii="Times New Roman" w:hAnsi="Times New Roman" w:cs="Times New Roman"/>
                <w:i/>
                <w:noProof/>
                <w:color w:val="5C6960"/>
                <w:sz w:val="24"/>
                <w:szCs w:val="24"/>
              </w:rPr>
              <w:drawing>
                <wp:inline distT="0" distB="0" distL="0" distR="0" wp14:anchorId="590838FB" wp14:editId="7EB51C27">
                  <wp:extent cx="1562100" cy="878681"/>
                  <wp:effectExtent l="0" t="0" r="0" b="0"/>
                  <wp:docPr id="6649067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06787" name="Picture 664906787"/>
                          <pic:cNvPicPr/>
                        </pic:nvPicPr>
                        <pic:blipFill>
                          <a:blip r:embed="rId17"/>
                          <a:stretch>
                            <a:fillRect/>
                          </a:stretch>
                        </pic:blipFill>
                        <pic:spPr>
                          <a:xfrm rot="10800000" flipV="1">
                            <a:off x="0" y="0"/>
                            <a:ext cx="1574567" cy="885694"/>
                          </a:xfrm>
                          <a:prstGeom prst="rect">
                            <a:avLst/>
                          </a:prstGeom>
                        </pic:spPr>
                      </pic:pic>
                    </a:graphicData>
                  </a:graphic>
                </wp:inline>
              </w:drawing>
            </w:r>
            <w:r w:rsidR="00000000" w:rsidRPr="002F15CE">
              <w:rPr>
                <w:rFonts w:ascii="Times New Roman" w:hAnsi="Times New Roman" w:cs="Times New Roman"/>
                <w:i/>
                <w:color w:val="5C6960"/>
                <w:sz w:val="24"/>
                <w:szCs w:val="24"/>
              </w:rPr>
              <w:br/>
            </w:r>
          </w:p>
        </w:tc>
      </w:tr>
    </w:tbl>
    <w:p w14:paraId="3E63C2FA" w14:textId="77777777" w:rsidR="004A796C" w:rsidRPr="002F15CE" w:rsidRDefault="00000000" w:rsidP="002F15CE">
      <w:pPr>
        <w:spacing w:after="200"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Figure 9. Recipes that pass the all-ingredients-and-quantity matching rule.</w:t>
      </w:r>
    </w:p>
    <w:tbl>
      <w:tblPr>
        <w:tblW w:w="0" w:type="auto"/>
        <w:jc w:val="center"/>
        <w:tblLook w:val="04A0" w:firstRow="1" w:lastRow="0" w:firstColumn="1" w:lastColumn="0" w:noHBand="0" w:noVBand="1"/>
      </w:tblPr>
      <w:tblGrid>
        <w:gridCol w:w="9936"/>
      </w:tblGrid>
      <w:tr w:rsidR="004A796C" w:rsidRPr="002F15CE" w14:paraId="53847675" w14:textId="77777777">
        <w:trPr>
          <w:trHeight w:hRule="exact" w:val="2232"/>
          <w:jc w:val="center"/>
        </w:trPr>
        <w:tc>
          <w:tcPr>
            <w:tcW w:w="9936" w:type="dxa"/>
            <w:tcBorders>
              <w:top w:val="single" w:sz="10" w:space="0" w:color="9BB49E"/>
              <w:left w:val="single" w:sz="10" w:space="0" w:color="9BB49E"/>
              <w:bottom w:val="single" w:sz="10" w:space="0" w:color="9BB49E"/>
              <w:right w:val="single" w:sz="10" w:space="0" w:color="9BB49E"/>
            </w:tcBorders>
            <w:shd w:val="clear" w:color="auto" w:fill="F7FAF7"/>
            <w:tcMar>
              <w:top w:w="160" w:type="dxa"/>
              <w:left w:w="180" w:type="dxa"/>
              <w:bottom w:w="160" w:type="dxa"/>
              <w:right w:w="180" w:type="dxa"/>
            </w:tcMar>
            <w:vAlign w:val="center"/>
          </w:tcPr>
          <w:p w14:paraId="3FADC1E4" w14:textId="77777777" w:rsidR="0039054A" w:rsidRPr="002F15CE" w:rsidRDefault="00000000" w:rsidP="002F15CE">
            <w:pPr>
              <w:spacing w:line="360" w:lineRule="auto"/>
              <w:jc w:val="center"/>
              <w:rPr>
                <w:rFonts w:ascii="Times New Roman" w:hAnsi="Times New Roman" w:cs="Times New Roman"/>
                <w:i/>
                <w:color w:val="5C6960"/>
                <w:sz w:val="24"/>
                <w:szCs w:val="24"/>
              </w:rPr>
            </w:pPr>
            <w:r w:rsidRPr="002F15CE">
              <w:rPr>
                <w:rFonts w:ascii="Times New Roman" w:hAnsi="Times New Roman" w:cs="Times New Roman"/>
                <w:i/>
                <w:color w:val="5C6960"/>
                <w:sz w:val="24"/>
                <w:szCs w:val="24"/>
              </w:rPr>
              <w:t>SCREENSHOT 10</w:t>
            </w:r>
            <w:r w:rsidRPr="002F15CE">
              <w:rPr>
                <w:rFonts w:ascii="Times New Roman" w:hAnsi="Times New Roman" w:cs="Times New Roman"/>
                <w:i/>
                <w:color w:val="5C6960"/>
                <w:sz w:val="24"/>
                <w:szCs w:val="24"/>
              </w:rPr>
              <w:br/>
              <w:t>Empty Suggested Recipes state</w:t>
            </w:r>
            <w:r w:rsidRPr="002F15CE">
              <w:rPr>
                <w:rFonts w:ascii="Times New Roman" w:hAnsi="Times New Roman" w:cs="Times New Roman"/>
                <w:i/>
                <w:color w:val="5C6960"/>
                <w:sz w:val="24"/>
                <w:szCs w:val="24"/>
              </w:rPr>
              <w:br/>
            </w:r>
          </w:p>
          <w:p w14:paraId="143BC1BF" w14:textId="25D1F753" w:rsidR="004A796C" w:rsidRPr="002F15CE" w:rsidRDefault="0039054A" w:rsidP="002F15CE">
            <w:pPr>
              <w:spacing w:line="360" w:lineRule="auto"/>
              <w:rPr>
                <w:rFonts w:ascii="Times New Roman" w:hAnsi="Times New Roman" w:cs="Times New Roman"/>
                <w:sz w:val="24"/>
                <w:szCs w:val="24"/>
              </w:rPr>
            </w:pPr>
            <w:r w:rsidRPr="002F15CE">
              <w:rPr>
                <w:rFonts w:ascii="Times New Roman" w:hAnsi="Times New Roman" w:cs="Times New Roman"/>
                <w:i/>
                <w:noProof/>
                <w:color w:val="5C6960"/>
                <w:sz w:val="24"/>
                <w:szCs w:val="24"/>
              </w:rPr>
              <w:drawing>
                <wp:inline distT="0" distB="0" distL="0" distR="0" wp14:anchorId="0309EAEC" wp14:editId="66ECFCF5">
                  <wp:extent cx="1408853" cy="767080"/>
                  <wp:effectExtent l="0" t="0" r="1270" b="0"/>
                  <wp:docPr id="12451623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6233" name="Picture 124516233"/>
                          <pic:cNvPicPr/>
                        </pic:nvPicPr>
                        <pic:blipFill>
                          <a:blip r:embed="rId18"/>
                          <a:stretch>
                            <a:fillRect/>
                          </a:stretch>
                        </pic:blipFill>
                        <pic:spPr>
                          <a:xfrm>
                            <a:off x="0" y="0"/>
                            <a:ext cx="1421681" cy="774064"/>
                          </a:xfrm>
                          <a:prstGeom prst="rect">
                            <a:avLst/>
                          </a:prstGeom>
                        </pic:spPr>
                      </pic:pic>
                    </a:graphicData>
                  </a:graphic>
                </wp:inline>
              </w:drawing>
            </w:r>
            <w:r w:rsidR="00000000" w:rsidRPr="002F15CE">
              <w:rPr>
                <w:rFonts w:ascii="Times New Roman" w:hAnsi="Times New Roman" w:cs="Times New Roman"/>
                <w:i/>
                <w:color w:val="5C6960"/>
                <w:sz w:val="24"/>
                <w:szCs w:val="24"/>
              </w:rPr>
              <w:br/>
            </w:r>
          </w:p>
        </w:tc>
      </w:tr>
    </w:tbl>
    <w:p w14:paraId="1BC13794" w14:textId="77777777" w:rsidR="004A796C" w:rsidRPr="002F15CE" w:rsidRDefault="00000000" w:rsidP="002F15CE">
      <w:pPr>
        <w:spacing w:after="200"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Figure 10. The feedback shown when no recipe can currently be made.</w:t>
      </w:r>
    </w:p>
    <w:p w14:paraId="5E7DF0C5"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br w:type="page"/>
      </w:r>
    </w:p>
    <w:tbl>
      <w:tblPr>
        <w:tblW w:w="0" w:type="auto"/>
        <w:jc w:val="center"/>
        <w:tblLook w:val="04A0" w:firstRow="1" w:lastRow="0" w:firstColumn="1" w:lastColumn="0" w:noHBand="0" w:noVBand="1"/>
      </w:tblPr>
      <w:tblGrid>
        <w:gridCol w:w="9936"/>
      </w:tblGrid>
      <w:tr w:rsidR="004A796C" w:rsidRPr="002F15CE" w14:paraId="01DF9599" w14:textId="77777777">
        <w:trPr>
          <w:trHeight w:hRule="exact" w:val="2448"/>
          <w:jc w:val="center"/>
        </w:trPr>
        <w:tc>
          <w:tcPr>
            <w:tcW w:w="9936" w:type="dxa"/>
            <w:tcBorders>
              <w:top w:val="single" w:sz="10" w:space="0" w:color="9BB49E"/>
              <w:left w:val="single" w:sz="10" w:space="0" w:color="9BB49E"/>
              <w:bottom w:val="single" w:sz="10" w:space="0" w:color="9BB49E"/>
              <w:right w:val="single" w:sz="10" w:space="0" w:color="9BB49E"/>
            </w:tcBorders>
            <w:shd w:val="clear" w:color="auto" w:fill="F7FAF7"/>
            <w:tcMar>
              <w:top w:w="160" w:type="dxa"/>
              <w:left w:w="180" w:type="dxa"/>
              <w:bottom w:w="160" w:type="dxa"/>
              <w:right w:w="180" w:type="dxa"/>
            </w:tcMar>
            <w:vAlign w:val="center"/>
          </w:tcPr>
          <w:p w14:paraId="4AA64425" w14:textId="77777777" w:rsidR="0039054A" w:rsidRPr="002F15CE" w:rsidRDefault="00000000" w:rsidP="002F15CE">
            <w:pPr>
              <w:spacing w:line="360" w:lineRule="auto"/>
              <w:jc w:val="center"/>
              <w:rPr>
                <w:rFonts w:ascii="Times New Roman" w:hAnsi="Times New Roman" w:cs="Times New Roman"/>
                <w:i/>
                <w:color w:val="5C6960"/>
                <w:sz w:val="24"/>
                <w:szCs w:val="24"/>
              </w:rPr>
            </w:pPr>
            <w:r w:rsidRPr="002F15CE">
              <w:rPr>
                <w:rFonts w:ascii="Times New Roman" w:hAnsi="Times New Roman" w:cs="Times New Roman"/>
                <w:i/>
                <w:color w:val="5C6960"/>
                <w:sz w:val="24"/>
                <w:szCs w:val="24"/>
              </w:rPr>
              <w:lastRenderedPageBreak/>
              <w:t>SCREENSHOT 11</w:t>
            </w:r>
            <w:r w:rsidRPr="002F15CE">
              <w:rPr>
                <w:rFonts w:ascii="Times New Roman" w:hAnsi="Times New Roman" w:cs="Times New Roman"/>
                <w:i/>
                <w:color w:val="5C6960"/>
                <w:sz w:val="24"/>
                <w:szCs w:val="24"/>
              </w:rPr>
              <w:br/>
              <w:t>Recipe Detail screen</w:t>
            </w:r>
            <w:r w:rsidRPr="002F15CE">
              <w:rPr>
                <w:rFonts w:ascii="Times New Roman" w:hAnsi="Times New Roman" w:cs="Times New Roman"/>
                <w:i/>
                <w:color w:val="5C6960"/>
                <w:sz w:val="24"/>
                <w:szCs w:val="24"/>
              </w:rPr>
              <w:br/>
            </w:r>
          </w:p>
          <w:p w14:paraId="7E312C20" w14:textId="44AECEE3" w:rsidR="004A796C" w:rsidRPr="002F15CE" w:rsidRDefault="0039054A" w:rsidP="002F15CE">
            <w:pPr>
              <w:spacing w:line="360" w:lineRule="auto"/>
              <w:rPr>
                <w:rFonts w:ascii="Times New Roman" w:hAnsi="Times New Roman" w:cs="Times New Roman"/>
                <w:i/>
                <w:color w:val="5C6960"/>
                <w:sz w:val="24"/>
                <w:szCs w:val="24"/>
              </w:rPr>
            </w:pPr>
            <w:r w:rsidRPr="002F15CE">
              <w:rPr>
                <w:rFonts w:ascii="Times New Roman" w:hAnsi="Times New Roman" w:cs="Times New Roman"/>
                <w:i/>
                <w:noProof/>
                <w:color w:val="5C6960"/>
                <w:sz w:val="24"/>
                <w:szCs w:val="24"/>
              </w:rPr>
              <w:drawing>
                <wp:inline distT="0" distB="0" distL="0" distR="0" wp14:anchorId="0143C2C5" wp14:editId="53EE0408">
                  <wp:extent cx="1536700" cy="864394"/>
                  <wp:effectExtent l="0" t="0" r="6350" b="0"/>
                  <wp:docPr id="12693517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351793" name="Picture 1269351793"/>
                          <pic:cNvPicPr/>
                        </pic:nvPicPr>
                        <pic:blipFill>
                          <a:blip r:embed="rId19"/>
                          <a:stretch>
                            <a:fillRect/>
                          </a:stretch>
                        </pic:blipFill>
                        <pic:spPr>
                          <a:xfrm>
                            <a:off x="0" y="0"/>
                            <a:ext cx="1548958" cy="871289"/>
                          </a:xfrm>
                          <a:prstGeom prst="rect">
                            <a:avLst/>
                          </a:prstGeom>
                        </pic:spPr>
                      </pic:pic>
                    </a:graphicData>
                  </a:graphic>
                </wp:inline>
              </w:drawing>
            </w:r>
            <w:r w:rsidR="00000000" w:rsidRPr="002F15CE">
              <w:rPr>
                <w:rFonts w:ascii="Times New Roman" w:hAnsi="Times New Roman" w:cs="Times New Roman"/>
                <w:i/>
                <w:color w:val="5C6960"/>
                <w:sz w:val="24"/>
                <w:szCs w:val="24"/>
              </w:rPr>
              <w:br/>
            </w:r>
          </w:p>
          <w:p w14:paraId="208AA4C3" w14:textId="1F14588A" w:rsidR="0039054A" w:rsidRPr="002F15CE" w:rsidRDefault="0039054A" w:rsidP="002F15CE">
            <w:pPr>
              <w:spacing w:line="360" w:lineRule="auto"/>
              <w:rPr>
                <w:rFonts w:ascii="Times New Roman" w:hAnsi="Times New Roman" w:cs="Times New Roman"/>
                <w:sz w:val="24"/>
                <w:szCs w:val="24"/>
              </w:rPr>
            </w:pPr>
          </w:p>
        </w:tc>
      </w:tr>
    </w:tbl>
    <w:p w14:paraId="797AD05E" w14:textId="77777777" w:rsidR="004A796C" w:rsidRPr="002F15CE" w:rsidRDefault="00000000" w:rsidP="002F15CE">
      <w:pPr>
        <w:spacing w:after="200"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 xml:space="preserve">Figure 11. The selected recipe </w:t>
      </w:r>
      <w:proofErr w:type="gramStart"/>
      <w:r w:rsidRPr="002F15CE">
        <w:rPr>
          <w:rFonts w:ascii="Times New Roman" w:hAnsi="Times New Roman" w:cs="Times New Roman"/>
          <w:i/>
          <w:color w:val="5C6960"/>
          <w:sz w:val="24"/>
          <w:szCs w:val="24"/>
        </w:rPr>
        <w:t>showing</w:t>
      </w:r>
      <w:proofErr w:type="gramEnd"/>
      <w:r w:rsidRPr="002F15CE">
        <w:rPr>
          <w:rFonts w:ascii="Times New Roman" w:hAnsi="Times New Roman" w:cs="Times New Roman"/>
          <w:i/>
          <w:color w:val="5C6960"/>
          <w:sz w:val="24"/>
          <w:szCs w:val="24"/>
        </w:rPr>
        <w:t xml:space="preserve"> its required ingredients, quantities, and preparation steps.</w:t>
      </w:r>
    </w:p>
    <w:tbl>
      <w:tblPr>
        <w:tblW w:w="0" w:type="auto"/>
        <w:jc w:val="center"/>
        <w:tblLook w:val="04A0" w:firstRow="1" w:lastRow="0" w:firstColumn="1" w:lastColumn="0" w:noHBand="0" w:noVBand="1"/>
      </w:tblPr>
      <w:tblGrid>
        <w:gridCol w:w="9936"/>
      </w:tblGrid>
      <w:tr w:rsidR="004A796C" w:rsidRPr="002F15CE" w14:paraId="333615C6" w14:textId="77777777">
        <w:trPr>
          <w:trHeight w:hRule="exact" w:val="2232"/>
          <w:jc w:val="center"/>
        </w:trPr>
        <w:tc>
          <w:tcPr>
            <w:tcW w:w="9936" w:type="dxa"/>
            <w:tcBorders>
              <w:top w:val="single" w:sz="10" w:space="0" w:color="9BB49E"/>
              <w:left w:val="single" w:sz="10" w:space="0" w:color="9BB49E"/>
              <w:bottom w:val="single" w:sz="10" w:space="0" w:color="9BB49E"/>
              <w:right w:val="single" w:sz="10" w:space="0" w:color="9BB49E"/>
            </w:tcBorders>
            <w:shd w:val="clear" w:color="auto" w:fill="F7FAF7"/>
            <w:tcMar>
              <w:top w:w="160" w:type="dxa"/>
              <w:left w:w="180" w:type="dxa"/>
              <w:bottom w:w="160" w:type="dxa"/>
              <w:right w:w="180" w:type="dxa"/>
            </w:tcMar>
            <w:vAlign w:val="center"/>
          </w:tcPr>
          <w:p w14:paraId="28B8500D" w14:textId="0A249259"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SCREENSHOT 12</w:t>
            </w:r>
            <w:r w:rsidRPr="002F15CE">
              <w:rPr>
                <w:rFonts w:ascii="Times New Roman" w:hAnsi="Times New Roman" w:cs="Times New Roman"/>
                <w:i/>
                <w:color w:val="5C6960"/>
                <w:sz w:val="24"/>
                <w:szCs w:val="24"/>
              </w:rPr>
              <w:br/>
              <w:t>Settings screen</w:t>
            </w:r>
            <w:r w:rsidRPr="002F15CE">
              <w:rPr>
                <w:rFonts w:ascii="Times New Roman" w:hAnsi="Times New Roman" w:cs="Times New Roman"/>
                <w:i/>
                <w:color w:val="5C6960"/>
                <w:sz w:val="24"/>
                <w:szCs w:val="24"/>
              </w:rPr>
              <w:br/>
            </w:r>
            <w:r w:rsidRPr="002F15CE">
              <w:rPr>
                <w:rFonts w:ascii="Times New Roman" w:hAnsi="Times New Roman" w:cs="Times New Roman"/>
                <w:i/>
                <w:color w:val="5C6960"/>
                <w:sz w:val="24"/>
                <w:szCs w:val="24"/>
              </w:rPr>
              <w:br/>
            </w:r>
            <w:r w:rsidR="0039054A" w:rsidRPr="002F15CE">
              <w:rPr>
                <w:rFonts w:ascii="Times New Roman" w:hAnsi="Times New Roman" w:cs="Times New Roman"/>
                <w:noProof/>
                <w:sz w:val="24"/>
                <w:szCs w:val="24"/>
              </w:rPr>
              <w:drawing>
                <wp:inline distT="0" distB="0" distL="0" distR="0" wp14:anchorId="380F0C77" wp14:editId="47C9AD90">
                  <wp:extent cx="1916430" cy="857045"/>
                  <wp:effectExtent l="0" t="0" r="7620" b="635"/>
                  <wp:docPr id="19940274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27406" name="Picture 1994027406"/>
                          <pic:cNvPicPr/>
                        </pic:nvPicPr>
                        <pic:blipFill>
                          <a:blip r:embed="rId20"/>
                          <a:stretch>
                            <a:fillRect/>
                          </a:stretch>
                        </pic:blipFill>
                        <pic:spPr>
                          <a:xfrm>
                            <a:off x="0" y="0"/>
                            <a:ext cx="1946292" cy="870400"/>
                          </a:xfrm>
                          <a:prstGeom prst="rect">
                            <a:avLst/>
                          </a:prstGeom>
                        </pic:spPr>
                      </pic:pic>
                    </a:graphicData>
                  </a:graphic>
                </wp:inline>
              </w:drawing>
            </w:r>
          </w:p>
          <w:p w14:paraId="7798926B" w14:textId="1329E194" w:rsidR="0039054A" w:rsidRPr="002F15CE" w:rsidRDefault="0039054A" w:rsidP="002F15CE">
            <w:pPr>
              <w:spacing w:line="360" w:lineRule="auto"/>
              <w:rPr>
                <w:rFonts w:ascii="Times New Roman" w:hAnsi="Times New Roman" w:cs="Times New Roman"/>
                <w:sz w:val="24"/>
                <w:szCs w:val="24"/>
              </w:rPr>
            </w:pPr>
          </w:p>
        </w:tc>
      </w:tr>
    </w:tbl>
    <w:p w14:paraId="3CEE0CFE" w14:textId="77777777" w:rsidR="004A796C" w:rsidRPr="002F15CE" w:rsidRDefault="00000000" w:rsidP="002F15CE">
      <w:pPr>
        <w:spacing w:after="200"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Figure 12. The expiry-alert preference and navigation controls.</w:t>
      </w:r>
    </w:p>
    <w:p w14:paraId="137551BB"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br w:type="page"/>
      </w:r>
    </w:p>
    <w:tbl>
      <w:tblPr>
        <w:tblW w:w="0" w:type="auto"/>
        <w:jc w:val="center"/>
        <w:tblLook w:val="04A0" w:firstRow="1" w:lastRow="0" w:firstColumn="1" w:lastColumn="0" w:noHBand="0" w:noVBand="1"/>
      </w:tblPr>
      <w:tblGrid>
        <w:gridCol w:w="9936"/>
      </w:tblGrid>
      <w:tr w:rsidR="004A796C" w:rsidRPr="002F15CE" w14:paraId="56F11FB2" w14:textId="77777777">
        <w:trPr>
          <w:trHeight w:hRule="exact" w:val="2448"/>
          <w:jc w:val="center"/>
        </w:trPr>
        <w:tc>
          <w:tcPr>
            <w:tcW w:w="9936" w:type="dxa"/>
            <w:tcBorders>
              <w:top w:val="single" w:sz="10" w:space="0" w:color="9BB49E"/>
              <w:left w:val="single" w:sz="10" w:space="0" w:color="9BB49E"/>
              <w:bottom w:val="single" w:sz="10" w:space="0" w:color="9BB49E"/>
              <w:right w:val="single" w:sz="10" w:space="0" w:color="9BB49E"/>
            </w:tcBorders>
            <w:shd w:val="clear" w:color="auto" w:fill="F7FAF7"/>
            <w:tcMar>
              <w:top w:w="160" w:type="dxa"/>
              <w:left w:w="180" w:type="dxa"/>
              <w:bottom w:w="160" w:type="dxa"/>
              <w:right w:w="180" w:type="dxa"/>
            </w:tcMar>
            <w:vAlign w:val="center"/>
          </w:tcPr>
          <w:p w14:paraId="76CC4C3D" w14:textId="1318FB32" w:rsidR="0039054A" w:rsidRPr="002F15CE" w:rsidRDefault="00000000" w:rsidP="002F15CE">
            <w:pPr>
              <w:spacing w:line="360" w:lineRule="auto"/>
              <w:jc w:val="center"/>
              <w:rPr>
                <w:rFonts w:ascii="Times New Roman" w:hAnsi="Times New Roman" w:cs="Times New Roman"/>
                <w:i/>
                <w:color w:val="5C6960"/>
                <w:sz w:val="24"/>
                <w:szCs w:val="24"/>
              </w:rPr>
            </w:pPr>
            <w:r w:rsidRPr="002F15CE">
              <w:rPr>
                <w:rFonts w:ascii="Times New Roman" w:hAnsi="Times New Roman" w:cs="Times New Roman"/>
                <w:i/>
                <w:color w:val="5C6960"/>
                <w:sz w:val="24"/>
                <w:szCs w:val="24"/>
              </w:rPr>
              <w:lastRenderedPageBreak/>
              <w:t>SCREENSHOT 13</w:t>
            </w:r>
            <w:r w:rsidRPr="002F15CE">
              <w:rPr>
                <w:rFonts w:ascii="Times New Roman" w:hAnsi="Times New Roman" w:cs="Times New Roman"/>
                <w:i/>
                <w:color w:val="5C6960"/>
                <w:sz w:val="24"/>
                <w:szCs w:val="24"/>
              </w:rPr>
              <w:br/>
            </w:r>
            <w:r w:rsidR="002F15CE" w:rsidRPr="002F15CE">
              <w:rPr>
                <w:rFonts w:ascii="Times New Roman" w:hAnsi="Times New Roman" w:cs="Times New Roman"/>
                <w:i/>
                <w:noProof/>
                <w:color w:val="5C6960"/>
                <w:sz w:val="24"/>
                <w:szCs w:val="24"/>
              </w:rPr>
              <w:drawing>
                <wp:inline distT="0" distB="0" distL="0" distR="0" wp14:anchorId="40697851" wp14:editId="29399C62">
                  <wp:extent cx="1930400" cy="1085850"/>
                  <wp:effectExtent l="0" t="0" r="0" b="0"/>
                  <wp:docPr id="16057213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21302" name="Picture 1605721302"/>
                          <pic:cNvPicPr/>
                        </pic:nvPicPr>
                        <pic:blipFill>
                          <a:blip r:embed="rId21"/>
                          <a:stretch>
                            <a:fillRect/>
                          </a:stretch>
                        </pic:blipFill>
                        <pic:spPr>
                          <a:xfrm rot="10800000" flipV="1">
                            <a:off x="0" y="0"/>
                            <a:ext cx="1955675" cy="1100067"/>
                          </a:xfrm>
                          <a:prstGeom prst="rect">
                            <a:avLst/>
                          </a:prstGeom>
                        </pic:spPr>
                      </pic:pic>
                    </a:graphicData>
                  </a:graphic>
                </wp:inline>
              </w:drawing>
            </w:r>
            <w:r w:rsidRPr="002F15CE">
              <w:rPr>
                <w:rFonts w:ascii="Times New Roman" w:hAnsi="Times New Roman" w:cs="Times New Roman"/>
                <w:i/>
                <w:color w:val="5C6960"/>
                <w:sz w:val="24"/>
                <w:szCs w:val="24"/>
              </w:rPr>
              <w:t>Persistence after restart</w:t>
            </w:r>
          </w:p>
          <w:p w14:paraId="09AB456A" w14:textId="5E1F0E26" w:rsidR="0039054A" w:rsidRPr="002F15CE" w:rsidRDefault="0039054A" w:rsidP="002F15CE">
            <w:pPr>
              <w:spacing w:line="360" w:lineRule="auto"/>
              <w:rPr>
                <w:rFonts w:ascii="Times New Roman" w:hAnsi="Times New Roman" w:cs="Times New Roman"/>
                <w:i/>
                <w:color w:val="5C6960"/>
                <w:sz w:val="24"/>
                <w:szCs w:val="24"/>
              </w:rPr>
            </w:pPr>
          </w:p>
          <w:p w14:paraId="16CD242A" w14:textId="1695BE1E"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br/>
            </w:r>
            <w:r w:rsidRPr="002F15CE">
              <w:rPr>
                <w:rFonts w:ascii="Times New Roman" w:hAnsi="Times New Roman" w:cs="Times New Roman"/>
                <w:i/>
                <w:color w:val="5C6960"/>
                <w:sz w:val="24"/>
                <w:szCs w:val="24"/>
              </w:rPr>
              <w:br/>
            </w:r>
          </w:p>
        </w:tc>
      </w:tr>
    </w:tbl>
    <w:p w14:paraId="7B59D198" w14:textId="77777777" w:rsidR="004A796C" w:rsidRPr="002F15CE" w:rsidRDefault="00000000" w:rsidP="002F15CE">
      <w:pPr>
        <w:spacing w:after="200"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Figure 13. The same pantry data visible after closing and reopening the application.</w:t>
      </w:r>
    </w:p>
    <w:tbl>
      <w:tblPr>
        <w:tblW w:w="0" w:type="auto"/>
        <w:jc w:val="center"/>
        <w:tblLook w:val="04A0" w:firstRow="1" w:lastRow="0" w:firstColumn="1" w:lastColumn="0" w:noHBand="0" w:noVBand="1"/>
      </w:tblPr>
      <w:tblGrid>
        <w:gridCol w:w="9936"/>
      </w:tblGrid>
      <w:tr w:rsidR="004A796C" w:rsidRPr="002F15CE" w14:paraId="5B0BAC80" w14:textId="77777777">
        <w:trPr>
          <w:trHeight w:hRule="exact" w:val="2232"/>
          <w:jc w:val="center"/>
        </w:trPr>
        <w:tc>
          <w:tcPr>
            <w:tcW w:w="9936" w:type="dxa"/>
            <w:tcBorders>
              <w:top w:val="single" w:sz="10" w:space="0" w:color="9BB49E"/>
              <w:left w:val="single" w:sz="10" w:space="0" w:color="9BB49E"/>
              <w:bottom w:val="single" w:sz="10" w:space="0" w:color="9BB49E"/>
              <w:right w:val="single" w:sz="10" w:space="0" w:color="9BB49E"/>
            </w:tcBorders>
            <w:shd w:val="clear" w:color="auto" w:fill="F7FAF7"/>
            <w:tcMar>
              <w:top w:w="160" w:type="dxa"/>
              <w:left w:w="180" w:type="dxa"/>
              <w:bottom w:w="160" w:type="dxa"/>
              <w:right w:w="180" w:type="dxa"/>
            </w:tcMar>
            <w:vAlign w:val="center"/>
          </w:tcPr>
          <w:p w14:paraId="4E825086" w14:textId="77777777" w:rsidR="0039054A" w:rsidRPr="002F15CE" w:rsidRDefault="00000000" w:rsidP="002F15CE">
            <w:pPr>
              <w:spacing w:line="360" w:lineRule="auto"/>
              <w:jc w:val="center"/>
              <w:rPr>
                <w:rFonts w:ascii="Times New Roman" w:hAnsi="Times New Roman" w:cs="Times New Roman"/>
                <w:i/>
                <w:color w:val="5C6960"/>
                <w:sz w:val="24"/>
                <w:szCs w:val="24"/>
              </w:rPr>
            </w:pPr>
            <w:r w:rsidRPr="002F15CE">
              <w:rPr>
                <w:rFonts w:ascii="Times New Roman" w:hAnsi="Times New Roman" w:cs="Times New Roman"/>
                <w:i/>
                <w:color w:val="5C6960"/>
                <w:sz w:val="24"/>
                <w:szCs w:val="24"/>
              </w:rPr>
              <w:t>SCREENSHOT 14</w:t>
            </w:r>
            <w:r w:rsidRPr="002F15CE">
              <w:rPr>
                <w:rFonts w:ascii="Times New Roman" w:hAnsi="Times New Roman" w:cs="Times New Roman"/>
                <w:i/>
                <w:color w:val="5C6960"/>
                <w:sz w:val="24"/>
                <w:szCs w:val="24"/>
              </w:rPr>
              <w:br/>
              <w:t>Strict matching comparison</w:t>
            </w:r>
          </w:p>
          <w:p w14:paraId="3FCA9D91" w14:textId="643075F3" w:rsidR="004A796C" w:rsidRPr="002F15CE" w:rsidRDefault="0039054A" w:rsidP="002F15CE">
            <w:pPr>
              <w:spacing w:line="360" w:lineRule="auto"/>
              <w:rPr>
                <w:rFonts w:ascii="Times New Roman" w:hAnsi="Times New Roman" w:cs="Times New Roman"/>
                <w:sz w:val="24"/>
                <w:szCs w:val="24"/>
              </w:rPr>
            </w:pPr>
            <w:r w:rsidRPr="002F15CE">
              <w:rPr>
                <w:rFonts w:ascii="Times New Roman" w:hAnsi="Times New Roman" w:cs="Times New Roman"/>
                <w:i/>
                <w:noProof/>
                <w:color w:val="5C6960"/>
                <w:sz w:val="24"/>
                <w:szCs w:val="24"/>
              </w:rPr>
              <w:drawing>
                <wp:inline distT="0" distB="0" distL="0" distR="0" wp14:anchorId="3229DEE5" wp14:editId="069F0A13">
                  <wp:extent cx="1662854" cy="954405"/>
                  <wp:effectExtent l="0" t="0" r="0" b="0"/>
                  <wp:docPr id="5410045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04505" name="Picture 541004505"/>
                          <pic:cNvPicPr/>
                        </pic:nvPicPr>
                        <pic:blipFill>
                          <a:blip r:embed="rId22"/>
                          <a:stretch>
                            <a:fillRect/>
                          </a:stretch>
                        </pic:blipFill>
                        <pic:spPr>
                          <a:xfrm>
                            <a:off x="0" y="0"/>
                            <a:ext cx="1687131" cy="968339"/>
                          </a:xfrm>
                          <a:prstGeom prst="rect">
                            <a:avLst/>
                          </a:prstGeom>
                        </pic:spPr>
                      </pic:pic>
                    </a:graphicData>
                  </a:graphic>
                </wp:inline>
              </w:drawing>
            </w:r>
            <w:r w:rsidR="00000000" w:rsidRPr="002F15CE">
              <w:rPr>
                <w:rFonts w:ascii="Times New Roman" w:hAnsi="Times New Roman" w:cs="Times New Roman"/>
                <w:i/>
                <w:color w:val="5C6960"/>
                <w:sz w:val="24"/>
                <w:szCs w:val="24"/>
              </w:rPr>
              <w:br/>
            </w:r>
            <w:r w:rsidR="00000000" w:rsidRPr="002F15CE">
              <w:rPr>
                <w:rFonts w:ascii="Times New Roman" w:hAnsi="Times New Roman" w:cs="Times New Roman"/>
                <w:i/>
                <w:color w:val="5C6960"/>
                <w:sz w:val="24"/>
                <w:szCs w:val="24"/>
              </w:rPr>
              <w:br/>
            </w:r>
          </w:p>
        </w:tc>
      </w:tr>
    </w:tbl>
    <w:p w14:paraId="69E588C2" w14:textId="77777777" w:rsidR="004A796C" w:rsidRPr="002F15CE" w:rsidRDefault="00000000" w:rsidP="002F15CE">
      <w:pPr>
        <w:spacing w:after="200"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 xml:space="preserve">Figure 14. Evidence that a recipe disappears when one required ingredient is reduced below its required </w:t>
      </w:r>
      <w:proofErr w:type="gramStart"/>
      <w:r w:rsidRPr="002F15CE">
        <w:rPr>
          <w:rFonts w:ascii="Times New Roman" w:hAnsi="Times New Roman" w:cs="Times New Roman"/>
          <w:i/>
          <w:color w:val="5C6960"/>
          <w:sz w:val="24"/>
          <w:szCs w:val="24"/>
        </w:rPr>
        <w:t>quantity, and</w:t>
      </w:r>
      <w:proofErr w:type="gramEnd"/>
      <w:r w:rsidRPr="002F15CE">
        <w:rPr>
          <w:rFonts w:ascii="Times New Roman" w:hAnsi="Times New Roman" w:cs="Times New Roman"/>
          <w:i/>
          <w:color w:val="5C6960"/>
          <w:sz w:val="24"/>
          <w:szCs w:val="24"/>
        </w:rPr>
        <w:t xml:space="preserve"> returns when restored.</w:t>
      </w:r>
    </w:p>
    <w:p w14:paraId="25BC67A6" w14:textId="77777777" w:rsidR="004A796C" w:rsidRPr="002F15CE" w:rsidRDefault="00000000" w:rsidP="002F15CE">
      <w:pPr>
        <w:pStyle w:val="Heading1"/>
        <w:spacing w:line="360" w:lineRule="auto"/>
        <w:rPr>
          <w:rFonts w:ascii="Times New Roman" w:hAnsi="Times New Roman" w:cs="Times New Roman"/>
          <w:sz w:val="24"/>
          <w:szCs w:val="24"/>
        </w:rPr>
      </w:pPr>
      <w:r w:rsidRPr="002F15CE">
        <w:rPr>
          <w:rFonts w:ascii="Times New Roman" w:hAnsi="Times New Roman" w:cs="Times New Roman"/>
          <w:sz w:val="24"/>
          <w:szCs w:val="24"/>
        </w:rPr>
        <w:t>4. Key code snippets</w:t>
      </w:r>
    </w:p>
    <w:p w14:paraId="47E117BB"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The following snippets are short extracts from the attached project archive. They demonstrate the database structure, strict business logic, validation, and dynamic list/navigation implementation without reproducing the entire codebase.</w:t>
      </w:r>
    </w:p>
    <w:p w14:paraId="21584544" w14:textId="77777777" w:rsidR="004A796C" w:rsidRPr="002F15CE" w:rsidRDefault="00000000" w:rsidP="002F15CE">
      <w:pPr>
        <w:pStyle w:val="Heading2"/>
        <w:spacing w:line="360" w:lineRule="auto"/>
        <w:rPr>
          <w:rFonts w:ascii="Times New Roman" w:hAnsi="Times New Roman" w:cs="Times New Roman"/>
          <w:sz w:val="24"/>
          <w:szCs w:val="24"/>
        </w:rPr>
      </w:pPr>
      <w:r w:rsidRPr="002F15CE">
        <w:rPr>
          <w:rFonts w:ascii="Times New Roman" w:hAnsi="Times New Roman" w:cs="Times New Roman"/>
          <w:sz w:val="24"/>
          <w:szCs w:val="24"/>
        </w:rPr>
        <w:t>4.1 SQLite database schema</w:t>
      </w:r>
    </w:p>
    <w:p w14:paraId="5265FD7F"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Source: app/src/main/java/com/example/smartpantry/data/DatabaseHelper.java</w:t>
      </w:r>
    </w:p>
    <w:tbl>
      <w:tblPr>
        <w:tblW w:w="0" w:type="auto"/>
        <w:jc w:val="center"/>
        <w:tblLook w:val="04A0" w:firstRow="1" w:lastRow="0" w:firstColumn="1" w:lastColumn="0" w:noHBand="0" w:noVBand="1"/>
      </w:tblPr>
      <w:tblGrid>
        <w:gridCol w:w="9936"/>
      </w:tblGrid>
      <w:tr w:rsidR="004A796C" w:rsidRPr="002F15CE" w14:paraId="71BEEDDA" w14:textId="77777777">
        <w:trPr>
          <w:jc w:val="center"/>
        </w:trPr>
        <w:tc>
          <w:tcPr>
            <w:tcW w:w="9936" w:type="dxa"/>
            <w:tcBorders>
              <w:top w:val="single" w:sz="6" w:space="0" w:color="D3D9D3"/>
              <w:left w:val="single" w:sz="6" w:space="0" w:color="D3D9D3"/>
              <w:bottom w:val="single" w:sz="6" w:space="0" w:color="D3D9D3"/>
              <w:right w:val="single" w:sz="6" w:space="0" w:color="D3D9D3"/>
            </w:tcBorders>
            <w:shd w:val="clear" w:color="auto" w:fill="F3F4F3"/>
            <w:tcMar>
              <w:top w:w="120" w:type="dxa"/>
              <w:left w:w="150" w:type="dxa"/>
              <w:bottom w:w="120" w:type="dxa"/>
              <w:right w:w="150" w:type="dxa"/>
            </w:tcMar>
          </w:tcPr>
          <w:p w14:paraId="2DBAC907" w14:textId="77777777" w:rsidR="004A796C" w:rsidRPr="002F15CE" w:rsidRDefault="00000000" w:rsidP="002F15CE">
            <w:pPr>
              <w:pStyle w:val="ReportCode"/>
              <w:keepLines/>
              <w:spacing w:line="360" w:lineRule="auto"/>
              <w:rPr>
                <w:rFonts w:ascii="Times New Roman" w:hAnsi="Times New Roman" w:cs="Times New Roman"/>
                <w:sz w:val="24"/>
                <w:szCs w:val="24"/>
              </w:rPr>
            </w:pPr>
            <w:r w:rsidRPr="002F15CE">
              <w:rPr>
                <w:rFonts w:ascii="Times New Roman" w:hAnsi="Times New Roman" w:cs="Times New Roman"/>
                <w:sz w:val="24"/>
                <w:szCs w:val="24"/>
              </w:rPr>
              <w:t>db.execSQL("CREATE TABLE pantry_items (" +</w:t>
            </w:r>
            <w:r w:rsidRPr="002F15CE">
              <w:rPr>
                <w:rFonts w:ascii="Times New Roman" w:hAnsi="Times New Roman" w:cs="Times New Roman"/>
                <w:sz w:val="24"/>
                <w:szCs w:val="24"/>
              </w:rPr>
              <w:br/>
              <w:t xml:space="preserve">        "id INTEGER PRIMARY KEY AUTOINCREMENT, " +</w:t>
            </w:r>
            <w:r w:rsidRPr="002F15CE">
              <w:rPr>
                <w:rFonts w:ascii="Times New Roman" w:hAnsi="Times New Roman" w:cs="Times New Roman"/>
                <w:sz w:val="24"/>
                <w:szCs w:val="24"/>
              </w:rPr>
              <w:br/>
              <w:t xml:space="preserve">        "name TEXT NOT NULL, quantity REAL NOT NULL, unit TEXT NOT NULL, " +</w:t>
            </w:r>
            <w:r w:rsidRPr="002F15CE">
              <w:rPr>
                <w:rFonts w:ascii="Times New Roman" w:hAnsi="Times New Roman" w:cs="Times New Roman"/>
                <w:sz w:val="24"/>
                <w:szCs w:val="24"/>
              </w:rPr>
              <w:br/>
              <w:t xml:space="preserve">        "expiry_date TEXT)");</w:t>
            </w:r>
            <w:r w:rsidRPr="002F15CE">
              <w:rPr>
                <w:rFonts w:ascii="Times New Roman" w:hAnsi="Times New Roman" w:cs="Times New Roman"/>
                <w:sz w:val="24"/>
                <w:szCs w:val="24"/>
              </w:rPr>
              <w:br/>
              <w:t>db.execSQL("CREATE TABLE recipes (" +</w:t>
            </w:r>
            <w:r w:rsidRPr="002F15CE">
              <w:rPr>
                <w:rFonts w:ascii="Times New Roman" w:hAnsi="Times New Roman" w:cs="Times New Roman"/>
                <w:sz w:val="24"/>
                <w:szCs w:val="24"/>
              </w:rPr>
              <w:br/>
              <w:t xml:space="preserve">        "id INTEGER PRIMARY KEY AUTOINCREMENT, name TEXT NOT NULL, steps TEXT NOT NULL)");</w:t>
            </w:r>
            <w:r w:rsidRPr="002F15CE">
              <w:rPr>
                <w:rFonts w:ascii="Times New Roman" w:hAnsi="Times New Roman" w:cs="Times New Roman"/>
                <w:sz w:val="24"/>
                <w:szCs w:val="24"/>
              </w:rPr>
              <w:br/>
              <w:t>db.execSQL("CREATE TABLE recipe_ingredients (" +</w:t>
            </w:r>
            <w:r w:rsidRPr="002F15CE">
              <w:rPr>
                <w:rFonts w:ascii="Times New Roman" w:hAnsi="Times New Roman" w:cs="Times New Roman"/>
                <w:sz w:val="24"/>
                <w:szCs w:val="24"/>
              </w:rPr>
              <w:br/>
              <w:t xml:space="preserve">        "id INTEGER PRIMARY KEY AUTOINCREMENT, recipe_id INTEGER NOT NULL, " +</w:t>
            </w:r>
            <w:r w:rsidRPr="002F15CE">
              <w:rPr>
                <w:rFonts w:ascii="Times New Roman" w:hAnsi="Times New Roman" w:cs="Times New Roman"/>
                <w:sz w:val="24"/>
                <w:szCs w:val="24"/>
              </w:rPr>
              <w:br/>
            </w:r>
            <w:r w:rsidRPr="002F15CE">
              <w:rPr>
                <w:rFonts w:ascii="Times New Roman" w:hAnsi="Times New Roman" w:cs="Times New Roman"/>
                <w:sz w:val="24"/>
                <w:szCs w:val="24"/>
              </w:rPr>
              <w:lastRenderedPageBreak/>
              <w:t xml:space="preserve">        "name TEXT NOT NULL, required_quantity REAL NOT NULL, unit TEXT NOT NULL, " +</w:t>
            </w:r>
            <w:r w:rsidRPr="002F15CE">
              <w:rPr>
                <w:rFonts w:ascii="Times New Roman" w:hAnsi="Times New Roman" w:cs="Times New Roman"/>
                <w:sz w:val="24"/>
                <w:szCs w:val="24"/>
              </w:rPr>
              <w:br/>
              <w:t xml:space="preserve">        "FOREIGN KEY(recipe_id) REFERENCES recipes(id) ON DELETE CASCADE)");</w:t>
            </w:r>
          </w:p>
        </w:tc>
      </w:tr>
    </w:tbl>
    <w:p w14:paraId="44B7BC01"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lastRenderedPageBreak/>
        <w:t xml:space="preserve">Explanation: The </w:t>
      </w:r>
      <w:proofErr w:type="gramStart"/>
      <w:r w:rsidRPr="002F15CE">
        <w:rPr>
          <w:rFonts w:ascii="Times New Roman" w:hAnsi="Times New Roman" w:cs="Times New Roman"/>
          <w:sz w:val="24"/>
          <w:szCs w:val="24"/>
        </w:rPr>
        <w:t>schema</w:t>
      </w:r>
      <w:proofErr w:type="gramEnd"/>
      <w:r w:rsidRPr="002F15CE">
        <w:rPr>
          <w:rFonts w:ascii="Times New Roman" w:hAnsi="Times New Roman" w:cs="Times New Roman"/>
          <w:sz w:val="24"/>
          <w:szCs w:val="24"/>
        </w:rPr>
        <w:t xml:space="preserve"> separates user pantry data from the recipe catalogue and its ingredient requirements. The foreign key allows each recipe to have multiple ingredient rows while keeping the data model simple and local.</w:t>
      </w:r>
    </w:p>
    <w:p w14:paraId="57B45D49" w14:textId="77777777" w:rsidR="004A796C" w:rsidRPr="002F15CE" w:rsidRDefault="00000000" w:rsidP="002F15CE">
      <w:pPr>
        <w:pStyle w:val="Heading2"/>
        <w:spacing w:line="360" w:lineRule="auto"/>
        <w:rPr>
          <w:rFonts w:ascii="Times New Roman" w:hAnsi="Times New Roman" w:cs="Times New Roman"/>
          <w:sz w:val="24"/>
          <w:szCs w:val="24"/>
        </w:rPr>
      </w:pPr>
      <w:r w:rsidRPr="002F15CE">
        <w:rPr>
          <w:rFonts w:ascii="Times New Roman" w:hAnsi="Times New Roman" w:cs="Times New Roman"/>
          <w:sz w:val="24"/>
          <w:szCs w:val="24"/>
        </w:rPr>
        <w:t>4.2 Strict recipe matching</w:t>
      </w:r>
    </w:p>
    <w:p w14:paraId="3D6B9B14"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Source: app/src/main/java/com/example/smartpantry/util/IngredientMatcher.java</w:t>
      </w:r>
    </w:p>
    <w:tbl>
      <w:tblPr>
        <w:tblW w:w="0" w:type="auto"/>
        <w:jc w:val="center"/>
        <w:tblLook w:val="04A0" w:firstRow="1" w:lastRow="0" w:firstColumn="1" w:lastColumn="0" w:noHBand="0" w:noVBand="1"/>
      </w:tblPr>
      <w:tblGrid>
        <w:gridCol w:w="9936"/>
      </w:tblGrid>
      <w:tr w:rsidR="004A796C" w:rsidRPr="002F15CE" w14:paraId="170EC6D9" w14:textId="77777777">
        <w:trPr>
          <w:jc w:val="center"/>
        </w:trPr>
        <w:tc>
          <w:tcPr>
            <w:tcW w:w="9936" w:type="dxa"/>
            <w:tcBorders>
              <w:top w:val="single" w:sz="6" w:space="0" w:color="D3D9D3"/>
              <w:left w:val="single" w:sz="6" w:space="0" w:color="D3D9D3"/>
              <w:bottom w:val="single" w:sz="6" w:space="0" w:color="D3D9D3"/>
              <w:right w:val="single" w:sz="6" w:space="0" w:color="D3D9D3"/>
            </w:tcBorders>
            <w:shd w:val="clear" w:color="auto" w:fill="F3F4F3"/>
            <w:tcMar>
              <w:top w:w="120" w:type="dxa"/>
              <w:left w:w="150" w:type="dxa"/>
              <w:bottom w:w="120" w:type="dxa"/>
              <w:right w:w="150" w:type="dxa"/>
            </w:tcMar>
          </w:tcPr>
          <w:p w14:paraId="642914C5" w14:textId="77777777" w:rsidR="004A796C" w:rsidRPr="002F15CE" w:rsidRDefault="00000000" w:rsidP="002F15CE">
            <w:pPr>
              <w:pStyle w:val="ReportCode"/>
              <w:keepLines/>
              <w:spacing w:line="360" w:lineRule="auto"/>
              <w:rPr>
                <w:rFonts w:ascii="Times New Roman" w:hAnsi="Times New Roman" w:cs="Times New Roman"/>
                <w:sz w:val="24"/>
                <w:szCs w:val="24"/>
              </w:rPr>
            </w:pPr>
            <w:r w:rsidRPr="002F15CE">
              <w:rPr>
                <w:rFonts w:ascii="Times New Roman" w:hAnsi="Times New Roman" w:cs="Times New Roman"/>
                <w:sz w:val="24"/>
                <w:szCs w:val="24"/>
              </w:rPr>
              <w:t>for (RecipeIngredient required : recipe.getIngredients()) {</w:t>
            </w:r>
            <w:r w:rsidRPr="002F15CE">
              <w:rPr>
                <w:rFonts w:ascii="Times New Roman" w:hAnsi="Times New Roman" w:cs="Times New Roman"/>
                <w:sz w:val="24"/>
                <w:szCs w:val="24"/>
              </w:rPr>
              <w:br/>
              <w:t xml:space="preserve">    double available = 0;</w:t>
            </w:r>
            <w:r w:rsidRPr="002F15CE">
              <w:rPr>
                <w:rFonts w:ascii="Times New Roman" w:hAnsi="Times New Roman" w:cs="Times New Roman"/>
                <w:sz w:val="24"/>
                <w:szCs w:val="24"/>
              </w:rPr>
              <w:br/>
              <w:t xml:space="preserve">    boolean compatibleIngredientFound = false;</w:t>
            </w:r>
            <w:r w:rsidRPr="002F15CE">
              <w:rPr>
                <w:rFonts w:ascii="Times New Roman" w:hAnsi="Times New Roman" w:cs="Times New Roman"/>
                <w:sz w:val="24"/>
                <w:szCs w:val="24"/>
              </w:rPr>
              <w:br/>
            </w:r>
            <w:r w:rsidRPr="002F15CE">
              <w:rPr>
                <w:rFonts w:ascii="Times New Roman" w:hAnsi="Times New Roman" w:cs="Times New Roman"/>
                <w:sz w:val="24"/>
                <w:szCs w:val="24"/>
              </w:rPr>
              <w:br/>
              <w:t xml:space="preserve">    for (PantryItem pantryItem : pantryItems) {</w:t>
            </w:r>
            <w:r w:rsidRPr="002F15CE">
              <w:rPr>
                <w:rFonts w:ascii="Times New Roman" w:hAnsi="Times New Roman" w:cs="Times New Roman"/>
                <w:sz w:val="24"/>
                <w:szCs w:val="24"/>
              </w:rPr>
              <w:br/>
              <w:t xml:space="preserve">        if (normalizeName(pantryItem.getName()).equals(normalizeName(required.getName()))</w:t>
            </w:r>
            <w:r w:rsidRPr="002F15CE">
              <w:rPr>
                <w:rFonts w:ascii="Times New Roman" w:hAnsi="Times New Roman" w:cs="Times New Roman"/>
                <w:sz w:val="24"/>
                <w:szCs w:val="24"/>
              </w:rPr>
              <w:br/>
              <w:t xml:space="preserve">                &amp;&amp; compatibleUnits(pantryItem.getUnit(), required.getUnit())) {</w:t>
            </w:r>
            <w:r w:rsidRPr="002F15CE">
              <w:rPr>
                <w:rFonts w:ascii="Times New Roman" w:hAnsi="Times New Roman" w:cs="Times New Roman"/>
                <w:sz w:val="24"/>
                <w:szCs w:val="24"/>
              </w:rPr>
              <w:br/>
              <w:t xml:space="preserve">            compatibleIngredientFound = true;</w:t>
            </w:r>
            <w:r w:rsidRPr="002F15CE">
              <w:rPr>
                <w:rFonts w:ascii="Times New Roman" w:hAnsi="Times New Roman" w:cs="Times New Roman"/>
                <w:sz w:val="24"/>
                <w:szCs w:val="24"/>
              </w:rPr>
              <w:br/>
              <w:t xml:space="preserve">            available += toBaseQuantity(pantryItem.getQuantity(), pantryItem.getUnit());</w:t>
            </w:r>
            <w:r w:rsidRPr="002F15CE">
              <w:rPr>
                <w:rFonts w:ascii="Times New Roman" w:hAnsi="Times New Roman" w:cs="Times New Roman"/>
                <w:sz w:val="24"/>
                <w:szCs w:val="24"/>
              </w:rPr>
              <w:br/>
              <w:t xml:space="preserve">        }</w:t>
            </w:r>
            <w:r w:rsidRPr="002F15CE">
              <w:rPr>
                <w:rFonts w:ascii="Times New Roman" w:hAnsi="Times New Roman" w:cs="Times New Roman"/>
                <w:sz w:val="24"/>
                <w:szCs w:val="24"/>
              </w:rPr>
              <w:br/>
              <w:t xml:space="preserve">    }</w:t>
            </w:r>
            <w:r w:rsidRPr="002F15CE">
              <w:rPr>
                <w:rFonts w:ascii="Times New Roman" w:hAnsi="Times New Roman" w:cs="Times New Roman"/>
                <w:sz w:val="24"/>
                <w:szCs w:val="24"/>
              </w:rPr>
              <w:br/>
            </w:r>
            <w:r w:rsidRPr="002F15CE">
              <w:rPr>
                <w:rFonts w:ascii="Times New Roman" w:hAnsi="Times New Roman" w:cs="Times New Roman"/>
                <w:sz w:val="24"/>
                <w:szCs w:val="24"/>
              </w:rPr>
              <w:br/>
              <w:t xml:space="preserve">    double needed = toBaseQuantity(required.getRequiredQuantity(), required.getUnit());</w:t>
            </w:r>
            <w:r w:rsidRPr="002F15CE">
              <w:rPr>
                <w:rFonts w:ascii="Times New Roman" w:hAnsi="Times New Roman" w:cs="Times New Roman"/>
                <w:sz w:val="24"/>
                <w:szCs w:val="24"/>
              </w:rPr>
              <w:br/>
              <w:t xml:space="preserve">    if (!compatibleIngredientFound || available + 0.0001 &lt; needed) return false;</w:t>
            </w:r>
            <w:r w:rsidRPr="002F15CE">
              <w:rPr>
                <w:rFonts w:ascii="Times New Roman" w:hAnsi="Times New Roman" w:cs="Times New Roman"/>
                <w:sz w:val="24"/>
                <w:szCs w:val="24"/>
              </w:rPr>
              <w:br/>
              <w:t>}</w:t>
            </w:r>
            <w:r w:rsidRPr="002F15CE">
              <w:rPr>
                <w:rFonts w:ascii="Times New Roman" w:hAnsi="Times New Roman" w:cs="Times New Roman"/>
                <w:sz w:val="24"/>
                <w:szCs w:val="24"/>
              </w:rPr>
              <w:br/>
              <w:t>return true;</w:t>
            </w:r>
          </w:p>
        </w:tc>
      </w:tr>
    </w:tbl>
    <w:p w14:paraId="2CEF4149"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Explanation: The loop checks every required ingredient rather than counting partial matches. It also supports duplicate pantry rows and compatible metric conversions, while returning false for missing or insufficient requirements.</w:t>
      </w:r>
    </w:p>
    <w:p w14:paraId="71A847D0" w14:textId="77777777" w:rsidR="004A796C" w:rsidRPr="002F15CE" w:rsidRDefault="00000000" w:rsidP="002F15CE">
      <w:pPr>
        <w:pStyle w:val="Heading2"/>
        <w:spacing w:line="360" w:lineRule="auto"/>
        <w:rPr>
          <w:rFonts w:ascii="Times New Roman" w:hAnsi="Times New Roman" w:cs="Times New Roman"/>
          <w:sz w:val="24"/>
          <w:szCs w:val="24"/>
        </w:rPr>
      </w:pPr>
      <w:r w:rsidRPr="002F15CE">
        <w:rPr>
          <w:rFonts w:ascii="Times New Roman" w:hAnsi="Times New Roman" w:cs="Times New Roman"/>
          <w:sz w:val="24"/>
          <w:szCs w:val="24"/>
        </w:rPr>
        <w:t>4.3 Form validation before saving</w:t>
      </w:r>
    </w:p>
    <w:p w14:paraId="5FD7DC8A"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Source: app/src/main/java/com/example/smartpantry/AddEditIngredientActivity.java</w:t>
      </w:r>
    </w:p>
    <w:tbl>
      <w:tblPr>
        <w:tblW w:w="0" w:type="auto"/>
        <w:jc w:val="center"/>
        <w:tblLook w:val="04A0" w:firstRow="1" w:lastRow="0" w:firstColumn="1" w:lastColumn="0" w:noHBand="0" w:noVBand="1"/>
      </w:tblPr>
      <w:tblGrid>
        <w:gridCol w:w="9936"/>
      </w:tblGrid>
      <w:tr w:rsidR="004A796C" w:rsidRPr="002F15CE" w14:paraId="338E1AE7" w14:textId="77777777">
        <w:trPr>
          <w:jc w:val="center"/>
        </w:trPr>
        <w:tc>
          <w:tcPr>
            <w:tcW w:w="9936" w:type="dxa"/>
            <w:tcBorders>
              <w:top w:val="single" w:sz="6" w:space="0" w:color="D3D9D3"/>
              <w:left w:val="single" w:sz="6" w:space="0" w:color="D3D9D3"/>
              <w:bottom w:val="single" w:sz="6" w:space="0" w:color="D3D9D3"/>
              <w:right w:val="single" w:sz="6" w:space="0" w:color="D3D9D3"/>
            </w:tcBorders>
            <w:shd w:val="clear" w:color="auto" w:fill="F3F4F3"/>
            <w:tcMar>
              <w:top w:w="120" w:type="dxa"/>
              <w:left w:w="150" w:type="dxa"/>
              <w:bottom w:w="120" w:type="dxa"/>
              <w:right w:w="150" w:type="dxa"/>
            </w:tcMar>
          </w:tcPr>
          <w:p w14:paraId="77347C36" w14:textId="77777777" w:rsidR="004A796C" w:rsidRPr="002F15CE" w:rsidRDefault="00000000" w:rsidP="002F15CE">
            <w:pPr>
              <w:pStyle w:val="ReportCode"/>
              <w:keepLines/>
              <w:spacing w:line="360" w:lineRule="auto"/>
              <w:rPr>
                <w:rFonts w:ascii="Times New Roman" w:hAnsi="Times New Roman" w:cs="Times New Roman"/>
                <w:sz w:val="24"/>
                <w:szCs w:val="24"/>
              </w:rPr>
            </w:pPr>
            <w:r w:rsidRPr="002F15CE">
              <w:rPr>
                <w:rFonts w:ascii="Times New Roman" w:hAnsi="Times New Roman" w:cs="Times New Roman"/>
                <w:sz w:val="24"/>
                <w:szCs w:val="24"/>
              </w:rPr>
              <w:t>if (quantity &lt;= 0) {</w:t>
            </w:r>
            <w:r w:rsidRPr="002F15CE">
              <w:rPr>
                <w:rFonts w:ascii="Times New Roman" w:hAnsi="Times New Roman" w:cs="Times New Roman"/>
                <w:sz w:val="24"/>
                <w:szCs w:val="24"/>
              </w:rPr>
              <w:br/>
            </w:r>
            <w:r w:rsidRPr="002F15CE">
              <w:rPr>
                <w:rFonts w:ascii="Times New Roman" w:hAnsi="Times New Roman" w:cs="Times New Roman"/>
                <w:sz w:val="24"/>
                <w:szCs w:val="24"/>
              </w:rPr>
              <w:lastRenderedPageBreak/>
              <w:t xml:space="preserve">    quantityInput.setError("Quantity must be greater than zero");</w:t>
            </w:r>
            <w:r w:rsidRPr="002F15CE">
              <w:rPr>
                <w:rFonts w:ascii="Times New Roman" w:hAnsi="Times New Roman" w:cs="Times New Roman"/>
                <w:sz w:val="24"/>
                <w:szCs w:val="24"/>
              </w:rPr>
              <w:br/>
              <w:t xml:space="preserve">    quantityInput.requestFocus();</w:t>
            </w:r>
            <w:r w:rsidRPr="002F15CE">
              <w:rPr>
                <w:rFonts w:ascii="Times New Roman" w:hAnsi="Times New Roman" w:cs="Times New Roman"/>
                <w:sz w:val="24"/>
                <w:szCs w:val="24"/>
              </w:rPr>
              <w:br/>
              <w:t xml:space="preserve">    return;</w:t>
            </w:r>
            <w:r w:rsidRPr="002F15CE">
              <w:rPr>
                <w:rFonts w:ascii="Times New Roman" w:hAnsi="Times New Roman" w:cs="Times New Roman"/>
                <w:sz w:val="24"/>
                <w:szCs w:val="24"/>
              </w:rPr>
              <w:br/>
              <w:t>}</w:t>
            </w:r>
            <w:r w:rsidRPr="002F15CE">
              <w:rPr>
                <w:rFonts w:ascii="Times New Roman" w:hAnsi="Times New Roman" w:cs="Times New Roman"/>
                <w:sz w:val="24"/>
                <w:szCs w:val="24"/>
              </w:rPr>
              <w:br/>
              <w:t xml:space="preserve">if </w:t>
            </w:r>
            <w:proofErr w:type="gramStart"/>
            <w:r w:rsidRPr="002F15CE">
              <w:rPr>
                <w:rFonts w:ascii="Times New Roman" w:hAnsi="Times New Roman" w:cs="Times New Roman"/>
                <w:sz w:val="24"/>
                <w:szCs w:val="24"/>
              </w:rPr>
              <w:t>(!expiryDate.isEmpty</w:t>
            </w:r>
            <w:proofErr w:type="gramEnd"/>
            <w:r w:rsidRPr="002F15CE">
              <w:rPr>
                <w:rFonts w:ascii="Times New Roman" w:hAnsi="Times New Roman" w:cs="Times New Roman"/>
                <w:sz w:val="24"/>
                <w:szCs w:val="24"/>
              </w:rPr>
              <w:t>() &amp;</w:t>
            </w:r>
            <w:proofErr w:type="gramStart"/>
            <w:r w:rsidRPr="002F15CE">
              <w:rPr>
                <w:rFonts w:ascii="Times New Roman" w:hAnsi="Times New Roman" w:cs="Times New Roman"/>
                <w:sz w:val="24"/>
                <w:szCs w:val="24"/>
              </w:rPr>
              <w:t>&amp; !</w:t>
            </w:r>
            <w:proofErr w:type="gramEnd"/>
            <w:r w:rsidRPr="002F15CE">
              <w:rPr>
                <w:rFonts w:ascii="Times New Roman" w:hAnsi="Times New Roman" w:cs="Times New Roman"/>
                <w:sz w:val="24"/>
                <w:szCs w:val="24"/>
              </w:rPr>
              <w:t>ValidationUtils.isValidExpiryDate(expiryDate)) {</w:t>
            </w:r>
            <w:r w:rsidRPr="002F15CE">
              <w:rPr>
                <w:rFonts w:ascii="Times New Roman" w:hAnsi="Times New Roman" w:cs="Times New Roman"/>
                <w:sz w:val="24"/>
                <w:szCs w:val="24"/>
              </w:rPr>
              <w:br/>
              <w:t xml:space="preserve">    expiryInput.setError("Enter a real date in YYYY-MM-DD format");</w:t>
            </w:r>
            <w:r w:rsidRPr="002F15CE">
              <w:rPr>
                <w:rFonts w:ascii="Times New Roman" w:hAnsi="Times New Roman" w:cs="Times New Roman"/>
                <w:sz w:val="24"/>
                <w:szCs w:val="24"/>
              </w:rPr>
              <w:br/>
              <w:t xml:space="preserve">    expiryInput.requestFocus();</w:t>
            </w:r>
            <w:r w:rsidRPr="002F15CE">
              <w:rPr>
                <w:rFonts w:ascii="Times New Roman" w:hAnsi="Times New Roman" w:cs="Times New Roman"/>
                <w:sz w:val="24"/>
                <w:szCs w:val="24"/>
              </w:rPr>
              <w:br/>
              <w:t xml:space="preserve">    return;</w:t>
            </w:r>
            <w:r w:rsidRPr="002F15CE">
              <w:rPr>
                <w:rFonts w:ascii="Times New Roman" w:hAnsi="Times New Roman" w:cs="Times New Roman"/>
                <w:sz w:val="24"/>
                <w:szCs w:val="24"/>
              </w:rPr>
              <w:br/>
              <w:t>}</w:t>
            </w:r>
          </w:p>
        </w:tc>
      </w:tr>
    </w:tbl>
    <w:p w14:paraId="6DAAF059"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lastRenderedPageBreak/>
        <w:t>Explanation: Validation is performed before SQLite writes occur. This prevents zero or negative stock from affecting recipe suggestions and gives the user an inline message next to the problematic field.</w:t>
      </w:r>
    </w:p>
    <w:p w14:paraId="51D37DC4" w14:textId="77777777" w:rsidR="004A796C" w:rsidRPr="002F15CE" w:rsidRDefault="00000000" w:rsidP="002F15CE">
      <w:pPr>
        <w:pStyle w:val="Heading2"/>
        <w:spacing w:line="360" w:lineRule="auto"/>
        <w:rPr>
          <w:rFonts w:ascii="Times New Roman" w:hAnsi="Times New Roman" w:cs="Times New Roman"/>
          <w:sz w:val="24"/>
          <w:szCs w:val="24"/>
        </w:rPr>
      </w:pPr>
      <w:r w:rsidRPr="002F15CE">
        <w:rPr>
          <w:rFonts w:ascii="Times New Roman" w:hAnsi="Times New Roman" w:cs="Times New Roman"/>
          <w:sz w:val="24"/>
          <w:szCs w:val="24"/>
        </w:rPr>
        <w:t>4.4 Custom RecyclerView adapter</w:t>
      </w:r>
    </w:p>
    <w:p w14:paraId="398CB6B9"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Source: app/src/main/java/com/example/smartpantry/ui/PantryAdapter.java</w:t>
      </w:r>
    </w:p>
    <w:tbl>
      <w:tblPr>
        <w:tblW w:w="0" w:type="auto"/>
        <w:jc w:val="center"/>
        <w:tblLook w:val="04A0" w:firstRow="1" w:lastRow="0" w:firstColumn="1" w:lastColumn="0" w:noHBand="0" w:noVBand="1"/>
      </w:tblPr>
      <w:tblGrid>
        <w:gridCol w:w="9936"/>
      </w:tblGrid>
      <w:tr w:rsidR="004A796C" w:rsidRPr="002F15CE" w14:paraId="5A011055" w14:textId="77777777">
        <w:trPr>
          <w:jc w:val="center"/>
        </w:trPr>
        <w:tc>
          <w:tcPr>
            <w:tcW w:w="9936" w:type="dxa"/>
            <w:tcBorders>
              <w:top w:val="single" w:sz="6" w:space="0" w:color="D3D9D3"/>
              <w:left w:val="single" w:sz="6" w:space="0" w:color="D3D9D3"/>
              <w:bottom w:val="single" w:sz="6" w:space="0" w:color="D3D9D3"/>
              <w:right w:val="single" w:sz="6" w:space="0" w:color="D3D9D3"/>
            </w:tcBorders>
            <w:shd w:val="clear" w:color="auto" w:fill="F3F4F3"/>
            <w:tcMar>
              <w:top w:w="120" w:type="dxa"/>
              <w:left w:w="150" w:type="dxa"/>
              <w:bottom w:w="120" w:type="dxa"/>
              <w:right w:w="150" w:type="dxa"/>
            </w:tcMar>
          </w:tcPr>
          <w:p w14:paraId="664AADF9" w14:textId="77777777" w:rsidR="004A796C" w:rsidRPr="002F15CE" w:rsidRDefault="00000000" w:rsidP="002F15CE">
            <w:pPr>
              <w:pStyle w:val="ReportCode"/>
              <w:keepLines/>
              <w:spacing w:line="360" w:lineRule="auto"/>
              <w:rPr>
                <w:rFonts w:ascii="Times New Roman" w:hAnsi="Times New Roman" w:cs="Times New Roman"/>
                <w:sz w:val="24"/>
                <w:szCs w:val="24"/>
              </w:rPr>
            </w:pPr>
            <w:r w:rsidRPr="002F15CE">
              <w:rPr>
                <w:rFonts w:ascii="Times New Roman" w:hAnsi="Times New Roman" w:cs="Times New Roman"/>
                <w:sz w:val="24"/>
                <w:szCs w:val="24"/>
              </w:rPr>
              <w:t>@Override</w:t>
            </w:r>
            <w:r w:rsidRPr="002F15CE">
              <w:rPr>
                <w:rFonts w:ascii="Times New Roman" w:hAnsi="Times New Roman" w:cs="Times New Roman"/>
                <w:sz w:val="24"/>
                <w:szCs w:val="24"/>
              </w:rPr>
              <w:br/>
              <w:t xml:space="preserve">public void </w:t>
            </w:r>
            <w:proofErr w:type="gramStart"/>
            <w:r w:rsidRPr="002F15CE">
              <w:rPr>
                <w:rFonts w:ascii="Times New Roman" w:hAnsi="Times New Roman" w:cs="Times New Roman"/>
                <w:sz w:val="24"/>
                <w:szCs w:val="24"/>
              </w:rPr>
              <w:t>onBindViewHolder(</w:t>
            </w:r>
            <w:proofErr w:type="gramEnd"/>
            <w:r w:rsidRPr="002F15CE">
              <w:rPr>
                <w:rFonts w:ascii="Times New Roman" w:hAnsi="Times New Roman" w:cs="Times New Roman"/>
                <w:sz w:val="24"/>
                <w:szCs w:val="24"/>
              </w:rPr>
              <w:t>@NonNull PantryViewHolder holder, int position) {</w:t>
            </w:r>
            <w:r w:rsidRPr="002F15CE">
              <w:rPr>
                <w:rFonts w:ascii="Times New Roman" w:hAnsi="Times New Roman" w:cs="Times New Roman"/>
                <w:sz w:val="24"/>
                <w:szCs w:val="24"/>
              </w:rPr>
              <w:br/>
              <w:t xml:space="preserve">    PantryItem item = items.get(position);</w:t>
            </w:r>
            <w:r w:rsidRPr="002F15CE">
              <w:rPr>
                <w:rFonts w:ascii="Times New Roman" w:hAnsi="Times New Roman" w:cs="Times New Roman"/>
                <w:sz w:val="24"/>
                <w:szCs w:val="24"/>
              </w:rPr>
              <w:br/>
              <w:t xml:space="preserve">    </w:t>
            </w:r>
            <w:proofErr w:type="gramStart"/>
            <w:r w:rsidRPr="002F15CE">
              <w:rPr>
                <w:rFonts w:ascii="Times New Roman" w:hAnsi="Times New Roman" w:cs="Times New Roman"/>
                <w:sz w:val="24"/>
                <w:szCs w:val="24"/>
              </w:rPr>
              <w:t>holder.name.setText</w:t>
            </w:r>
            <w:proofErr w:type="gramEnd"/>
            <w:r w:rsidRPr="002F15CE">
              <w:rPr>
                <w:rFonts w:ascii="Times New Roman" w:hAnsi="Times New Roman" w:cs="Times New Roman"/>
                <w:sz w:val="24"/>
                <w:szCs w:val="24"/>
              </w:rPr>
              <w:t>(</w:t>
            </w:r>
            <w:proofErr w:type="gramStart"/>
            <w:r w:rsidRPr="002F15CE">
              <w:rPr>
                <w:rFonts w:ascii="Times New Roman" w:hAnsi="Times New Roman" w:cs="Times New Roman"/>
                <w:sz w:val="24"/>
                <w:szCs w:val="24"/>
              </w:rPr>
              <w:t>item.getName</w:t>
            </w:r>
            <w:proofErr w:type="gramEnd"/>
            <w:r w:rsidRPr="002F15CE">
              <w:rPr>
                <w:rFonts w:ascii="Times New Roman" w:hAnsi="Times New Roman" w:cs="Times New Roman"/>
                <w:sz w:val="24"/>
                <w:szCs w:val="24"/>
              </w:rPr>
              <w:t>());</w:t>
            </w:r>
            <w:r w:rsidRPr="002F15CE">
              <w:rPr>
                <w:rFonts w:ascii="Times New Roman" w:hAnsi="Times New Roman" w:cs="Times New Roman"/>
                <w:sz w:val="24"/>
                <w:szCs w:val="24"/>
              </w:rPr>
              <w:br/>
              <w:t xml:space="preserve">    </w:t>
            </w:r>
            <w:proofErr w:type="gramStart"/>
            <w:r w:rsidRPr="002F15CE">
              <w:rPr>
                <w:rFonts w:ascii="Times New Roman" w:hAnsi="Times New Roman" w:cs="Times New Roman"/>
                <w:sz w:val="24"/>
                <w:szCs w:val="24"/>
              </w:rPr>
              <w:t>holder.quantity</w:t>
            </w:r>
            <w:proofErr w:type="gramEnd"/>
            <w:r w:rsidRPr="002F15CE">
              <w:rPr>
                <w:rFonts w:ascii="Times New Roman" w:hAnsi="Times New Roman" w:cs="Times New Roman"/>
                <w:sz w:val="24"/>
                <w:szCs w:val="24"/>
              </w:rPr>
              <w:t>.</w:t>
            </w:r>
            <w:proofErr w:type="gramStart"/>
            <w:r w:rsidRPr="002F15CE">
              <w:rPr>
                <w:rFonts w:ascii="Times New Roman" w:hAnsi="Times New Roman" w:cs="Times New Roman"/>
                <w:sz w:val="24"/>
                <w:szCs w:val="24"/>
              </w:rPr>
              <w:t>setText(</w:t>
            </w:r>
            <w:proofErr w:type="gramEnd"/>
            <w:r w:rsidRPr="002F15CE">
              <w:rPr>
                <w:rFonts w:ascii="Times New Roman" w:hAnsi="Times New Roman" w:cs="Times New Roman"/>
                <w:sz w:val="24"/>
                <w:szCs w:val="24"/>
              </w:rPr>
              <w:t>String.format(Locale.getDefault(), "%.2f %s",</w:t>
            </w:r>
            <w:r w:rsidRPr="002F15CE">
              <w:rPr>
                <w:rFonts w:ascii="Times New Roman" w:hAnsi="Times New Roman" w:cs="Times New Roman"/>
                <w:sz w:val="24"/>
                <w:szCs w:val="24"/>
              </w:rPr>
              <w:br/>
              <w:t xml:space="preserve">            </w:t>
            </w:r>
            <w:proofErr w:type="gramStart"/>
            <w:r w:rsidRPr="002F15CE">
              <w:rPr>
                <w:rFonts w:ascii="Times New Roman" w:hAnsi="Times New Roman" w:cs="Times New Roman"/>
                <w:sz w:val="24"/>
                <w:szCs w:val="24"/>
              </w:rPr>
              <w:t>item.getQuantity</w:t>
            </w:r>
            <w:proofErr w:type="gramEnd"/>
            <w:r w:rsidRPr="002F15CE">
              <w:rPr>
                <w:rFonts w:ascii="Times New Roman" w:hAnsi="Times New Roman" w:cs="Times New Roman"/>
                <w:sz w:val="24"/>
                <w:szCs w:val="24"/>
              </w:rPr>
              <w:t xml:space="preserve">(), </w:t>
            </w:r>
            <w:proofErr w:type="gramStart"/>
            <w:r w:rsidRPr="002F15CE">
              <w:rPr>
                <w:rFonts w:ascii="Times New Roman" w:hAnsi="Times New Roman" w:cs="Times New Roman"/>
                <w:sz w:val="24"/>
                <w:szCs w:val="24"/>
              </w:rPr>
              <w:t>item.getUnit</w:t>
            </w:r>
            <w:proofErr w:type="gramEnd"/>
            <w:r w:rsidRPr="002F15CE">
              <w:rPr>
                <w:rFonts w:ascii="Times New Roman" w:hAnsi="Times New Roman" w:cs="Times New Roman"/>
                <w:sz w:val="24"/>
                <w:szCs w:val="24"/>
              </w:rPr>
              <w:t>()));</w:t>
            </w:r>
            <w:r w:rsidRPr="002F15CE">
              <w:rPr>
                <w:rFonts w:ascii="Times New Roman" w:hAnsi="Times New Roman" w:cs="Times New Roman"/>
                <w:sz w:val="24"/>
                <w:szCs w:val="24"/>
              </w:rPr>
              <w:br/>
              <w:t xml:space="preserve">    </w:t>
            </w:r>
            <w:proofErr w:type="gramStart"/>
            <w:r w:rsidRPr="002F15CE">
              <w:rPr>
                <w:rFonts w:ascii="Times New Roman" w:hAnsi="Times New Roman" w:cs="Times New Roman"/>
                <w:sz w:val="24"/>
                <w:szCs w:val="24"/>
              </w:rPr>
              <w:t>holder.edit</w:t>
            </w:r>
            <w:proofErr w:type="gramEnd"/>
            <w:r w:rsidRPr="002F15CE">
              <w:rPr>
                <w:rFonts w:ascii="Times New Roman" w:hAnsi="Times New Roman" w:cs="Times New Roman"/>
                <w:sz w:val="24"/>
                <w:szCs w:val="24"/>
              </w:rPr>
              <w:t>.</w:t>
            </w:r>
            <w:proofErr w:type="gramStart"/>
            <w:r w:rsidRPr="002F15CE">
              <w:rPr>
                <w:rFonts w:ascii="Times New Roman" w:hAnsi="Times New Roman" w:cs="Times New Roman"/>
                <w:sz w:val="24"/>
                <w:szCs w:val="24"/>
              </w:rPr>
              <w:t>setOnClickListener(</w:t>
            </w:r>
            <w:proofErr w:type="gramEnd"/>
            <w:r w:rsidRPr="002F15CE">
              <w:rPr>
                <w:rFonts w:ascii="Times New Roman" w:hAnsi="Times New Roman" w:cs="Times New Roman"/>
                <w:sz w:val="24"/>
                <w:szCs w:val="24"/>
              </w:rPr>
              <w:t xml:space="preserve">v -&gt; </w:t>
            </w:r>
            <w:proofErr w:type="gramStart"/>
            <w:r w:rsidRPr="002F15CE">
              <w:rPr>
                <w:rFonts w:ascii="Times New Roman" w:hAnsi="Times New Roman" w:cs="Times New Roman"/>
                <w:sz w:val="24"/>
                <w:szCs w:val="24"/>
              </w:rPr>
              <w:t>listener.onEdit</w:t>
            </w:r>
            <w:proofErr w:type="gramEnd"/>
            <w:r w:rsidRPr="002F15CE">
              <w:rPr>
                <w:rFonts w:ascii="Times New Roman" w:hAnsi="Times New Roman" w:cs="Times New Roman"/>
                <w:sz w:val="24"/>
                <w:szCs w:val="24"/>
              </w:rPr>
              <w:t>(item));</w:t>
            </w:r>
            <w:r w:rsidRPr="002F15CE">
              <w:rPr>
                <w:rFonts w:ascii="Times New Roman" w:hAnsi="Times New Roman" w:cs="Times New Roman"/>
                <w:sz w:val="24"/>
                <w:szCs w:val="24"/>
              </w:rPr>
              <w:br/>
              <w:t xml:space="preserve">    </w:t>
            </w:r>
            <w:proofErr w:type="gramStart"/>
            <w:r w:rsidRPr="002F15CE">
              <w:rPr>
                <w:rFonts w:ascii="Times New Roman" w:hAnsi="Times New Roman" w:cs="Times New Roman"/>
                <w:sz w:val="24"/>
                <w:szCs w:val="24"/>
              </w:rPr>
              <w:t>holder.delete</w:t>
            </w:r>
            <w:proofErr w:type="gramEnd"/>
            <w:r w:rsidRPr="002F15CE">
              <w:rPr>
                <w:rFonts w:ascii="Times New Roman" w:hAnsi="Times New Roman" w:cs="Times New Roman"/>
                <w:sz w:val="24"/>
                <w:szCs w:val="24"/>
              </w:rPr>
              <w:t>.</w:t>
            </w:r>
            <w:proofErr w:type="gramStart"/>
            <w:r w:rsidRPr="002F15CE">
              <w:rPr>
                <w:rFonts w:ascii="Times New Roman" w:hAnsi="Times New Roman" w:cs="Times New Roman"/>
                <w:sz w:val="24"/>
                <w:szCs w:val="24"/>
              </w:rPr>
              <w:t>setOnClickListener(</w:t>
            </w:r>
            <w:proofErr w:type="gramEnd"/>
            <w:r w:rsidRPr="002F15CE">
              <w:rPr>
                <w:rFonts w:ascii="Times New Roman" w:hAnsi="Times New Roman" w:cs="Times New Roman"/>
                <w:sz w:val="24"/>
                <w:szCs w:val="24"/>
              </w:rPr>
              <w:t xml:space="preserve">v -&gt; </w:t>
            </w:r>
            <w:proofErr w:type="gramStart"/>
            <w:r w:rsidRPr="002F15CE">
              <w:rPr>
                <w:rFonts w:ascii="Times New Roman" w:hAnsi="Times New Roman" w:cs="Times New Roman"/>
                <w:sz w:val="24"/>
                <w:szCs w:val="24"/>
              </w:rPr>
              <w:t>listener.onDelete</w:t>
            </w:r>
            <w:proofErr w:type="gramEnd"/>
            <w:r w:rsidRPr="002F15CE">
              <w:rPr>
                <w:rFonts w:ascii="Times New Roman" w:hAnsi="Times New Roman" w:cs="Times New Roman"/>
                <w:sz w:val="24"/>
                <w:szCs w:val="24"/>
              </w:rPr>
              <w:t>(item));</w:t>
            </w:r>
            <w:r w:rsidRPr="002F15CE">
              <w:rPr>
                <w:rFonts w:ascii="Times New Roman" w:hAnsi="Times New Roman" w:cs="Times New Roman"/>
                <w:sz w:val="24"/>
                <w:szCs w:val="24"/>
              </w:rPr>
              <w:br/>
              <w:t>}</w:t>
            </w:r>
          </w:p>
        </w:tc>
      </w:tr>
    </w:tbl>
    <w:p w14:paraId="75DC75C7"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Explanation: The adapter binds each database item to a reusable row and forwards edit/delete actions to MainActivity through a listener. This provides the required dynamic list with a custom adapter.</w:t>
      </w:r>
    </w:p>
    <w:p w14:paraId="259F3886" w14:textId="77777777" w:rsidR="004A796C" w:rsidRPr="002F15CE" w:rsidRDefault="00000000" w:rsidP="002F15CE">
      <w:pPr>
        <w:pStyle w:val="Heading2"/>
        <w:spacing w:line="360" w:lineRule="auto"/>
        <w:rPr>
          <w:rFonts w:ascii="Times New Roman" w:hAnsi="Times New Roman" w:cs="Times New Roman"/>
          <w:sz w:val="24"/>
          <w:szCs w:val="24"/>
        </w:rPr>
      </w:pPr>
      <w:r w:rsidRPr="002F15CE">
        <w:rPr>
          <w:rFonts w:ascii="Times New Roman" w:hAnsi="Times New Roman" w:cs="Times New Roman"/>
          <w:sz w:val="24"/>
          <w:szCs w:val="24"/>
        </w:rPr>
        <w:t>4.5 Intent navigation and refresh</w:t>
      </w:r>
    </w:p>
    <w:p w14:paraId="68482F70"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i/>
          <w:color w:val="5C6960"/>
          <w:sz w:val="24"/>
          <w:szCs w:val="24"/>
        </w:rPr>
        <w:t>Source: app/src/main/java/com/example/smartpantry/MainActivity.java</w:t>
      </w:r>
    </w:p>
    <w:tbl>
      <w:tblPr>
        <w:tblW w:w="0" w:type="auto"/>
        <w:jc w:val="center"/>
        <w:tblLook w:val="04A0" w:firstRow="1" w:lastRow="0" w:firstColumn="1" w:lastColumn="0" w:noHBand="0" w:noVBand="1"/>
      </w:tblPr>
      <w:tblGrid>
        <w:gridCol w:w="9936"/>
      </w:tblGrid>
      <w:tr w:rsidR="004A796C" w:rsidRPr="002F15CE" w14:paraId="1C27B5FA" w14:textId="77777777">
        <w:trPr>
          <w:jc w:val="center"/>
        </w:trPr>
        <w:tc>
          <w:tcPr>
            <w:tcW w:w="9936" w:type="dxa"/>
            <w:tcBorders>
              <w:top w:val="single" w:sz="6" w:space="0" w:color="D3D9D3"/>
              <w:left w:val="single" w:sz="6" w:space="0" w:color="D3D9D3"/>
              <w:bottom w:val="single" w:sz="6" w:space="0" w:color="D3D9D3"/>
              <w:right w:val="single" w:sz="6" w:space="0" w:color="D3D9D3"/>
            </w:tcBorders>
            <w:shd w:val="clear" w:color="auto" w:fill="F3F4F3"/>
            <w:tcMar>
              <w:top w:w="120" w:type="dxa"/>
              <w:left w:w="150" w:type="dxa"/>
              <w:bottom w:w="120" w:type="dxa"/>
              <w:right w:w="150" w:type="dxa"/>
            </w:tcMar>
          </w:tcPr>
          <w:p w14:paraId="3450D5D2" w14:textId="77777777" w:rsidR="004A796C" w:rsidRPr="002F15CE" w:rsidRDefault="00000000" w:rsidP="002F15CE">
            <w:pPr>
              <w:pStyle w:val="ReportCode"/>
              <w:keepLines/>
              <w:spacing w:line="360" w:lineRule="auto"/>
              <w:rPr>
                <w:rFonts w:ascii="Times New Roman" w:hAnsi="Times New Roman" w:cs="Times New Roman"/>
                <w:sz w:val="24"/>
                <w:szCs w:val="24"/>
              </w:rPr>
            </w:pPr>
            <w:r w:rsidRPr="002F15CE">
              <w:rPr>
                <w:rFonts w:ascii="Times New Roman" w:hAnsi="Times New Roman" w:cs="Times New Roman"/>
                <w:sz w:val="24"/>
                <w:szCs w:val="24"/>
              </w:rPr>
              <w:t>findViewById(R.</w:t>
            </w:r>
            <w:proofErr w:type="gramStart"/>
            <w:r w:rsidRPr="002F15CE">
              <w:rPr>
                <w:rFonts w:ascii="Times New Roman" w:hAnsi="Times New Roman" w:cs="Times New Roman"/>
                <w:sz w:val="24"/>
                <w:szCs w:val="24"/>
              </w:rPr>
              <w:t>id.buttonAddIngredient).setOnClickListener</w:t>
            </w:r>
            <w:proofErr w:type="gramEnd"/>
            <w:r w:rsidRPr="002F15CE">
              <w:rPr>
                <w:rFonts w:ascii="Times New Roman" w:hAnsi="Times New Roman" w:cs="Times New Roman"/>
                <w:sz w:val="24"/>
                <w:szCs w:val="24"/>
              </w:rPr>
              <w:t>(v -&gt;</w:t>
            </w:r>
            <w:r w:rsidRPr="002F15CE">
              <w:rPr>
                <w:rFonts w:ascii="Times New Roman" w:hAnsi="Times New Roman" w:cs="Times New Roman"/>
                <w:sz w:val="24"/>
                <w:szCs w:val="24"/>
              </w:rPr>
              <w:br/>
              <w:t xml:space="preserve">        </w:t>
            </w:r>
            <w:proofErr w:type="gramStart"/>
            <w:r w:rsidRPr="002F15CE">
              <w:rPr>
                <w:rFonts w:ascii="Times New Roman" w:hAnsi="Times New Roman" w:cs="Times New Roman"/>
                <w:sz w:val="24"/>
                <w:szCs w:val="24"/>
              </w:rPr>
              <w:t>startActivity(</w:t>
            </w:r>
            <w:proofErr w:type="gramEnd"/>
            <w:r w:rsidRPr="002F15CE">
              <w:rPr>
                <w:rFonts w:ascii="Times New Roman" w:hAnsi="Times New Roman" w:cs="Times New Roman"/>
                <w:sz w:val="24"/>
                <w:szCs w:val="24"/>
              </w:rPr>
              <w:t xml:space="preserve">new </w:t>
            </w:r>
            <w:proofErr w:type="gramStart"/>
            <w:r w:rsidRPr="002F15CE">
              <w:rPr>
                <w:rFonts w:ascii="Times New Roman" w:hAnsi="Times New Roman" w:cs="Times New Roman"/>
                <w:sz w:val="24"/>
                <w:szCs w:val="24"/>
              </w:rPr>
              <w:t>Intent(</w:t>
            </w:r>
            <w:proofErr w:type="gramEnd"/>
            <w:r w:rsidRPr="002F15CE">
              <w:rPr>
                <w:rFonts w:ascii="Times New Roman" w:hAnsi="Times New Roman" w:cs="Times New Roman"/>
                <w:sz w:val="24"/>
                <w:szCs w:val="24"/>
              </w:rPr>
              <w:t>this, AddEditIngredientActivity.class)));</w:t>
            </w:r>
            <w:r w:rsidRPr="002F15CE">
              <w:rPr>
                <w:rFonts w:ascii="Times New Roman" w:hAnsi="Times New Roman" w:cs="Times New Roman"/>
                <w:sz w:val="24"/>
                <w:szCs w:val="24"/>
              </w:rPr>
              <w:br/>
            </w:r>
            <w:r w:rsidRPr="002F15CE">
              <w:rPr>
                <w:rFonts w:ascii="Times New Roman" w:hAnsi="Times New Roman" w:cs="Times New Roman"/>
                <w:sz w:val="24"/>
                <w:szCs w:val="24"/>
              </w:rPr>
              <w:br/>
            </w:r>
            <w:r w:rsidRPr="002F15CE">
              <w:rPr>
                <w:rFonts w:ascii="Times New Roman" w:hAnsi="Times New Roman" w:cs="Times New Roman"/>
                <w:sz w:val="24"/>
                <w:szCs w:val="24"/>
              </w:rPr>
              <w:lastRenderedPageBreak/>
              <w:t>@Override</w:t>
            </w:r>
            <w:r w:rsidRPr="002F15CE">
              <w:rPr>
                <w:rFonts w:ascii="Times New Roman" w:hAnsi="Times New Roman" w:cs="Times New Roman"/>
                <w:sz w:val="24"/>
                <w:szCs w:val="24"/>
              </w:rPr>
              <w:br/>
              <w:t xml:space="preserve">protected void </w:t>
            </w:r>
            <w:proofErr w:type="gramStart"/>
            <w:r w:rsidRPr="002F15CE">
              <w:rPr>
                <w:rFonts w:ascii="Times New Roman" w:hAnsi="Times New Roman" w:cs="Times New Roman"/>
                <w:sz w:val="24"/>
                <w:szCs w:val="24"/>
              </w:rPr>
              <w:t>onResume(</w:t>
            </w:r>
            <w:proofErr w:type="gramEnd"/>
            <w:r w:rsidRPr="002F15CE">
              <w:rPr>
                <w:rFonts w:ascii="Times New Roman" w:hAnsi="Times New Roman" w:cs="Times New Roman"/>
                <w:sz w:val="24"/>
                <w:szCs w:val="24"/>
              </w:rPr>
              <w:t>) {</w:t>
            </w:r>
            <w:r w:rsidRPr="002F15CE">
              <w:rPr>
                <w:rFonts w:ascii="Times New Roman" w:hAnsi="Times New Roman" w:cs="Times New Roman"/>
                <w:sz w:val="24"/>
                <w:szCs w:val="24"/>
              </w:rPr>
              <w:br/>
              <w:t xml:space="preserve">    </w:t>
            </w:r>
            <w:proofErr w:type="gramStart"/>
            <w:r w:rsidRPr="002F15CE">
              <w:rPr>
                <w:rFonts w:ascii="Times New Roman" w:hAnsi="Times New Roman" w:cs="Times New Roman"/>
                <w:sz w:val="24"/>
                <w:szCs w:val="24"/>
              </w:rPr>
              <w:t>super.onResume</w:t>
            </w:r>
            <w:proofErr w:type="gramEnd"/>
            <w:r w:rsidRPr="002F15CE">
              <w:rPr>
                <w:rFonts w:ascii="Times New Roman" w:hAnsi="Times New Roman" w:cs="Times New Roman"/>
                <w:sz w:val="24"/>
                <w:szCs w:val="24"/>
              </w:rPr>
              <w:t>();</w:t>
            </w:r>
            <w:r w:rsidRPr="002F15CE">
              <w:rPr>
                <w:rFonts w:ascii="Times New Roman" w:hAnsi="Times New Roman" w:cs="Times New Roman"/>
                <w:sz w:val="24"/>
                <w:szCs w:val="24"/>
              </w:rPr>
              <w:br/>
              <w:t xml:space="preserve">    </w:t>
            </w:r>
            <w:proofErr w:type="gramStart"/>
            <w:r w:rsidRPr="002F15CE">
              <w:rPr>
                <w:rFonts w:ascii="Times New Roman" w:hAnsi="Times New Roman" w:cs="Times New Roman"/>
                <w:sz w:val="24"/>
                <w:szCs w:val="24"/>
              </w:rPr>
              <w:t>loadPantry(</w:t>
            </w:r>
            <w:proofErr w:type="gramEnd"/>
            <w:r w:rsidRPr="002F15CE">
              <w:rPr>
                <w:rFonts w:ascii="Times New Roman" w:hAnsi="Times New Roman" w:cs="Times New Roman"/>
                <w:sz w:val="24"/>
                <w:szCs w:val="24"/>
              </w:rPr>
              <w:t>);</w:t>
            </w:r>
            <w:r w:rsidRPr="002F15CE">
              <w:rPr>
                <w:rFonts w:ascii="Times New Roman" w:hAnsi="Times New Roman" w:cs="Times New Roman"/>
                <w:sz w:val="24"/>
                <w:szCs w:val="24"/>
              </w:rPr>
              <w:br/>
              <w:t>}</w:t>
            </w:r>
          </w:p>
        </w:tc>
      </w:tr>
    </w:tbl>
    <w:p w14:paraId="3A7D05BF"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lastRenderedPageBreak/>
        <w:t>Explanation: The Intent opens the add/edit Activity, while onResume reloads the SQLite results whenever the user returns. This makes saved, edited, and deleted items visible without restarting the application.</w:t>
      </w:r>
    </w:p>
    <w:p w14:paraId="695246A1" w14:textId="77777777" w:rsidR="004A796C" w:rsidRPr="002F15CE" w:rsidRDefault="00000000" w:rsidP="002F15CE">
      <w:pPr>
        <w:pStyle w:val="Heading1"/>
        <w:spacing w:line="360" w:lineRule="auto"/>
        <w:rPr>
          <w:rFonts w:ascii="Times New Roman" w:hAnsi="Times New Roman" w:cs="Times New Roman"/>
          <w:sz w:val="24"/>
          <w:szCs w:val="24"/>
        </w:rPr>
      </w:pPr>
      <w:r w:rsidRPr="002F15CE">
        <w:rPr>
          <w:rFonts w:ascii="Times New Roman" w:hAnsi="Times New Roman" w:cs="Times New Roman"/>
          <w:sz w:val="24"/>
          <w:szCs w:val="24"/>
        </w:rPr>
        <w:t>5. Challenges and solutions</w:t>
      </w:r>
    </w:p>
    <w:p w14:paraId="146C6AF4" w14:textId="77777777" w:rsidR="004A796C" w:rsidRPr="002F15CE" w:rsidRDefault="00000000" w:rsidP="002F15CE">
      <w:pPr>
        <w:pStyle w:val="Heading2"/>
        <w:spacing w:line="360" w:lineRule="auto"/>
        <w:rPr>
          <w:rFonts w:ascii="Times New Roman" w:hAnsi="Times New Roman" w:cs="Times New Roman"/>
          <w:sz w:val="24"/>
          <w:szCs w:val="24"/>
        </w:rPr>
      </w:pPr>
      <w:r w:rsidRPr="002F15CE">
        <w:rPr>
          <w:rFonts w:ascii="Times New Roman" w:hAnsi="Times New Roman" w:cs="Times New Roman"/>
          <w:sz w:val="24"/>
          <w:szCs w:val="24"/>
        </w:rPr>
        <w:t>5.1 Enforcing complete recipe matches</w:t>
      </w:r>
    </w:p>
    <w:p w14:paraId="1E4FCBAA"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A partial match would create misleading suggestions. For example, having bread without cheese should not show a cheese toast recipe. The solution was to make IngredientMatcher iterate over every RecipeIngredient and reject the recipe immediately when one required ingredient is missing or the converted quantity is too small. Tests were added for missing ingredients, plural names, metric conversion, and incompatible pieces/slices.</w:t>
      </w:r>
    </w:p>
    <w:p w14:paraId="7644F4FF" w14:textId="77777777" w:rsidR="004A796C" w:rsidRPr="002F15CE" w:rsidRDefault="00000000" w:rsidP="002F15CE">
      <w:pPr>
        <w:pStyle w:val="Heading2"/>
        <w:spacing w:line="360" w:lineRule="auto"/>
        <w:rPr>
          <w:rFonts w:ascii="Times New Roman" w:hAnsi="Times New Roman" w:cs="Times New Roman"/>
          <w:sz w:val="24"/>
          <w:szCs w:val="24"/>
        </w:rPr>
      </w:pPr>
      <w:r w:rsidRPr="002F15CE">
        <w:rPr>
          <w:rFonts w:ascii="Times New Roman" w:hAnsi="Times New Roman" w:cs="Times New Roman"/>
          <w:sz w:val="24"/>
          <w:szCs w:val="24"/>
        </w:rPr>
        <w:t>5.2 Comparing quantities and units safely</w:t>
      </w:r>
    </w:p>
    <w:p w14:paraId="4E77DC56"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Users may enter quantities using different but compatible units, such as 0.5 kg and 500 g. The solution was to normalise unit names and convert compatible metric units to a common base before comparing them. Count units are kept separate so that two slices are not incorrectly treated as two pieces.</w:t>
      </w:r>
    </w:p>
    <w:p w14:paraId="674CB943" w14:textId="77777777" w:rsidR="004A796C" w:rsidRPr="002F15CE" w:rsidRDefault="00000000" w:rsidP="002F15CE">
      <w:pPr>
        <w:pStyle w:val="Heading2"/>
        <w:spacing w:line="360" w:lineRule="auto"/>
        <w:rPr>
          <w:rFonts w:ascii="Times New Roman" w:hAnsi="Times New Roman" w:cs="Times New Roman"/>
          <w:sz w:val="24"/>
          <w:szCs w:val="24"/>
        </w:rPr>
      </w:pPr>
      <w:r w:rsidRPr="002F15CE">
        <w:rPr>
          <w:rFonts w:ascii="Times New Roman" w:hAnsi="Times New Roman" w:cs="Times New Roman"/>
          <w:sz w:val="24"/>
          <w:szCs w:val="24"/>
        </w:rPr>
        <w:t>5.3 Preventing invalid data from entering the pantry</w:t>
      </w:r>
    </w:p>
    <w:p w14:paraId="056C405F"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An empty ingredient name, non-positive quantity, missing unit, or impossible expiry date would reduce the reliability of the pantry and recipe results. ValidationUtils checks real calendar dates in YYYY-MM-DD format, while the ingredient form validates required text and positive numeric quantities before calling the database insert or update method. Inline errors keep the user on the form until the value is corrected.</w:t>
      </w:r>
    </w:p>
    <w:p w14:paraId="24EE27BF" w14:textId="77777777" w:rsidR="004A796C" w:rsidRPr="002F15CE" w:rsidRDefault="00000000" w:rsidP="002F15CE">
      <w:pPr>
        <w:pStyle w:val="Heading1"/>
        <w:spacing w:line="360" w:lineRule="auto"/>
        <w:rPr>
          <w:rFonts w:ascii="Times New Roman" w:hAnsi="Times New Roman" w:cs="Times New Roman"/>
          <w:sz w:val="24"/>
          <w:szCs w:val="24"/>
        </w:rPr>
      </w:pPr>
      <w:r w:rsidRPr="002F15CE">
        <w:rPr>
          <w:rFonts w:ascii="Times New Roman" w:hAnsi="Times New Roman" w:cs="Times New Roman"/>
          <w:sz w:val="24"/>
          <w:szCs w:val="24"/>
        </w:rPr>
        <w:t>6. Conclusion and reflection</w:t>
      </w:r>
    </w:p>
    <w:p w14:paraId="5F779CCE"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 xml:space="preserve">Smart Pantry Manager demonstrates how a native Java Android application can combine Activities, Intents, RecyclerView adapters, SQLite persistence, validation, and a clear domain rule. The </w:t>
      </w:r>
      <w:r w:rsidRPr="002F15CE">
        <w:rPr>
          <w:rFonts w:ascii="Times New Roman" w:hAnsi="Times New Roman" w:cs="Times New Roman"/>
          <w:sz w:val="24"/>
          <w:szCs w:val="24"/>
        </w:rPr>
        <w:lastRenderedPageBreak/>
        <w:t>application solves a practical household problem by turning a pantry inventory into recipe suggestions without requiring an internet connection or external service.</w:t>
      </w:r>
    </w:p>
    <w:p w14:paraId="0AC7838D"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The project reinforced the importance of separating responsibilities. DatabaseHelper manages storage, the model classes represent data, the adapters manage list presentation, Activities manage screen interaction, and IngredientMatcher contains the recipe decision logic. This separation makes the project easier to explain, test, and extend.</w:t>
      </w:r>
    </w:p>
    <w:p w14:paraId="230E5D3D"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Given more time, I would add a date-picker control, search and filtering for recipes, a way to save favourite recipes, richer expiry reminders, and UI instrumentation tests on several Android screen sizes. I would also add a more detailed accessibility pass for content descriptions, contrast, and larger text settings.</w:t>
      </w:r>
    </w:p>
    <w:p w14:paraId="791BBCA8" w14:textId="77777777" w:rsidR="004A796C" w:rsidRPr="002F15CE" w:rsidRDefault="00000000" w:rsidP="002F15CE">
      <w:pPr>
        <w:pStyle w:val="Heading1"/>
        <w:spacing w:line="360" w:lineRule="auto"/>
        <w:rPr>
          <w:rFonts w:ascii="Times New Roman" w:hAnsi="Times New Roman" w:cs="Times New Roman"/>
          <w:sz w:val="24"/>
          <w:szCs w:val="24"/>
        </w:rPr>
      </w:pPr>
      <w:r w:rsidRPr="002F15CE">
        <w:rPr>
          <w:rFonts w:ascii="Times New Roman" w:hAnsi="Times New Roman" w:cs="Times New Roman"/>
          <w:sz w:val="24"/>
          <w:szCs w:val="24"/>
        </w:rPr>
        <w:t>7. Reference list</w:t>
      </w:r>
    </w:p>
    <w:p w14:paraId="38216E85"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t>References are presented in a consistent author-date style and were consulted for Android platform and Java implementation decisions.</w:t>
      </w:r>
    </w:p>
    <w:p w14:paraId="7599B6F6" w14:textId="77777777" w:rsidR="004A796C" w:rsidRPr="002F15CE" w:rsidRDefault="00000000" w:rsidP="002F15CE">
      <w:pPr>
        <w:pStyle w:val="ListBullet"/>
        <w:spacing w:line="360" w:lineRule="auto"/>
        <w:rPr>
          <w:rFonts w:ascii="Times New Roman" w:hAnsi="Times New Roman" w:cs="Times New Roman"/>
          <w:sz w:val="24"/>
          <w:szCs w:val="24"/>
        </w:rPr>
      </w:pPr>
      <w:r w:rsidRPr="002F15CE">
        <w:rPr>
          <w:rFonts w:ascii="Times New Roman" w:hAnsi="Times New Roman" w:cs="Times New Roman"/>
          <w:sz w:val="24"/>
          <w:szCs w:val="24"/>
        </w:rPr>
        <w:t>Android Developers (n.d.) Activities. Available at: https://developer.android.com/guide/components/activities/activities-intro (Accessed: 30 September 2026).</w:t>
      </w:r>
    </w:p>
    <w:p w14:paraId="250CE29F" w14:textId="77777777" w:rsidR="004A796C" w:rsidRPr="002F15CE" w:rsidRDefault="00000000" w:rsidP="002F15CE">
      <w:pPr>
        <w:pStyle w:val="ListBullet"/>
        <w:spacing w:line="360" w:lineRule="auto"/>
        <w:rPr>
          <w:rFonts w:ascii="Times New Roman" w:hAnsi="Times New Roman" w:cs="Times New Roman"/>
          <w:sz w:val="24"/>
          <w:szCs w:val="24"/>
        </w:rPr>
      </w:pPr>
      <w:r w:rsidRPr="002F15CE">
        <w:rPr>
          <w:rFonts w:ascii="Times New Roman" w:hAnsi="Times New Roman" w:cs="Times New Roman"/>
          <w:sz w:val="24"/>
          <w:szCs w:val="24"/>
        </w:rPr>
        <w:t>Android Developers (n.d.) Intent and intent filters. Available at: https://developer.android.com/guide/components/intents-filters (Accessed: 30 September 2026).</w:t>
      </w:r>
    </w:p>
    <w:p w14:paraId="7A5EACEC" w14:textId="77777777" w:rsidR="004A796C" w:rsidRPr="002F15CE" w:rsidRDefault="00000000" w:rsidP="002F15CE">
      <w:pPr>
        <w:pStyle w:val="ListBullet"/>
        <w:spacing w:line="360" w:lineRule="auto"/>
        <w:rPr>
          <w:rFonts w:ascii="Times New Roman" w:hAnsi="Times New Roman" w:cs="Times New Roman"/>
          <w:sz w:val="24"/>
          <w:szCs w:val="24"/>
        </w:rPr>
      </w:pPr>
      <w:r w:rsidRPr="002F15CE">
        <w:rPr>
          <w:rFonts w:ascii="Times New Roman" w:hAnsi="Times New Roman" w:cs="Times New Roman"/>
          <w:sz w:val="24"/>
          <w:szCs w:val="24"/>
        </w:rPr>
        <w:t>Android Developers (n.d.) Save data in a local database using SQLite. Available at: https://developer.android.com/training/data-storage/sqlite (Accessed: 30 September 2026).</w:t>
      </w:r>
    </w:p>
    <w:p w14:paraId="1D1CDEA9" w14:textId="77777777" w:rsidR="004A796C" w:rsidRPr="002F15CE" w:rsidRDefault="00000000" w:rsidP="002F15CE">
      <w:pPr>
        <w:pStyle w:val="ListBullet"/>
        <w:spacing w:line="360" w:lineRule="auto"/>
        <w:rPr>
          <w:rFonts w:ascii="Times New Roman" w:hAnsi="Times New Roman" w:cs="Times New Roman"/>
          <w:sz w:val="24"/>
          <w:szCs w:val="24"/>
        </w:rPr>
      </w:pPr>
      <w:r w:rsidRPr="002F15CE">
        <w:rPr>
          <w:rFonts w:ascii="Times New Roman" w:hAnsi="Times New Roman" w:cs="Times New Roman"/>
          <w:sz w:val="24"/>
          <w:szCs w:val="24"/>
        </w:rPr>
        <w:t>Android Developers (n.d.) RecyclerView. Available at: https://developer.android.com/develop/ui/views/layout/recyclerview (Accessed: 30 September 2026).</w:t>
      </w:r>
    </w:p>
    <w:p w14:paraId="7796B5DC" w14:textId="77777777" w:rsidR="004A796C" w:rsidRPr="002F15CE" w:rsidRDefault="00000000" w:rsidP="002F15CE">
      <w:pPr>
        <w:pStyle w:val="ListBullet"/>
        <w:spacing w:line="360" w:lineRule="auto"/>
        <w:rPr>
          <w:rFonts w:ascii="Times New Roman" w:hAnsi="Times New Roman" w:cs="Times New Roman"/>
          <w:sz w:val="24"/>
          <w:szCs w:val="24"/>
        </w:rPr>
      </w:pPr>
      <w:r w:rsidRPr="002F15CE">
        <w:rPr>
          <w:rFonts w:ascii="Times New Roman" w:hAnsi="Times New Roman" w:cs="Times New Roman"/>
          <w:sz w:val="24"/>
          <w:szCs w:val="24"/>
        </w:rPr>
        <w:t>Oracle (n.d.) SimpleDateFormat (Java Platform SE documentation). Available at: https://docs.oracle.com/javase/8/docs/api/java/text/SimpleDateFormat.html (Accessed: 30 September 2026).</w:t>
      </w:r>
    </w:p>
    <w:p w14:paraId="6BCBA92A" w14:textId="77777777" w:rsidR="004A796C" w:rsidRPr="002F15CE" w:rsidRDefault="00000000" w:rsidP="002F15CE">
      <w:pPr>
        <w:pStyle w:val="ListBullet"/>
        <w:spacing w:line="360" w:lineRule="auto"/>
        <w:rPr>
          <w:rFonts w:ascii="Times New Roman" w:hAnsi="Times New Roman" w:cs="Times New Roman"/>
          <w:sz w:val="24"/>
          <w:szCs w:val="24"/>
        </w:rPr>
      </w:pPr>
      <w:r w:rsidRPr="002F15CE">
        <w:rPr>
          <w:rFonts w:ascii="Times New Roman" w:hAnsi="Times New Roman" w:cs="Times New Roman"/>
          <w:sz w:val="24"/>
          <w:szCs w:val="24"/>
        </w:rPr>
        <w:t>JUnit (n.d.) JUnit 4 documentation. Available at: https://junit.org/junit4/ (Accessed: 30 September 2026).</w:t>
      </w:r>
    </w:p>
    <w:p w14:paraId="7F258DFD" w14:textId="77777777" w:rsidR="004A796C" w:rsidRPr="002F15CE" w:rsidRDefault="00000000" w:rsidP="002F15CE">
      <w:pPr>
        <w:pStyle w:val="ListBullet"/>
        <w:spacing w:line="360" w:lineRule="auto"/>
        <w:rPr>
          <w:rFonts w:ascii="Times New Roman" w:hAnsi="Times New Roman" w:cs="Times New Roman"/>
          <w:sz w:val="24"/>
          <w:szCs w:val="24"/>
        </w:rPr>
      </w:pPr>
      <w:r w:rsidRPr="002F15CE">
        <w:rPr>
          <w:rFonts w:ascii="Times New Roman" w:hAnsi="Times New Roman" w:cs="Times New Roman"/>
          <w:sz w:val="24"/>
          <w:szCs w:val="24"/>
        </w:rPr>
        <w:t>Mobile App Development 700 (2026) Practical Assignment brief: Smart Pantry Manager requirements. Course-provided document.</w:t>
      </w:r>
    </w:p>
    <w:p w14:paraId="5EC52C1A" w14:textId="77777777" w:rsidR="004A796C" w:rsidRPr="002F15CE" w:rsidRDefault="00000000" w:rsidP="002F15CE">
      <w:pPr>
        <w:spacing w:line="360" w:lineRule="auto"/>
        <w:rPr>
          <w:rFonts w:ascii="Times New Roman" w:hAnsi="Times New Roman" w:cs="Times New Roman"/>
          <w:sz w:val="24"/>
          <w:szCs w:val="24"/>
        </w:rPr>
      </w:pPr>
      <w:r w:rsidRPr="002F15CE">
        <w:rPr>
          <w:rFonts w:ascii="Times New Roman" w:hAnsi="Times New Roman" w:cs="Times New Roman"/>
          <w:sz w:val="24"/>
          <w:szCs w:val="24"/>
        </w:rPr>
        <w:br w:type="page"/>
      </w:r>
    </w:p>
    <w:sectPr w:rsidR="004A796C" w:rsidRPr="002F15CE" w:rsidSect="00034616">
      <w:footerReference w:type="default" r:id="rId23"/>
      <w:pgSz w:w="12240" w:h="15840"/>
      <w:pgMar w:top="1080"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D791E" w14:textId="77777777" w:rsidR="00D86899" w:rsidRDefault="00D86899">
      <w:pPr>
        <w:spacing w:after="0" w:line="240" w:lineRule="auto"/>
      </w:pPr>
      <w:r>
        <w:separator/>
      </w:r>
    </w:p>
  </w:endnote>
  <w:endnote w:type="continuationSeparator" w:id="0">
    <w:p w14:paraId="078C47F1" w14:textId="77777777" w:rsidR="00D86899" w:rsidRDefault="00D868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EEBDA" w14:textId="77777777" w:rsidR="004A796C" w:rsidRDefault="00000000">
    <w:pPr>
      <w:pStyle w:val="Footer"/>
      <w:jc w:val="center"/>
    </w:pPr>
    <w:r>
      <w:rPr>
        <w:color w:val="5C6960"/>
        <w:sz w:val="16"/>
      </w:rPr>
      <w:t xml:space="preserve">Page </w:t>
    </w:r>
    <w:r>
      <w:rPr>
        <w:color w:val="5C6960"/>
        <w:sz w:val="16"/>
      </w:rPr>
      <w:fldChar w:fldCharType="begin"/>
    </w:r>
    <w:r>
      <w:rPr>
        <w:color w:val="5C6960"/>
        <w:sz w:val="16"/>
      </w:rPr>
      <w:instrText xml:space="preserve"> PAGE </w:instrText>
    </w:r>
    <w:r>
      <w:rPr>
        <w:color w:val="5C6960"/>
        <w:sz w:val="16"/>
      </w:rPr>
      <w:fldChar w:fldCharType="separate"/>
    </w:r>
    <w:r w:rsidR="00687B80">
      <w:rPr>
        <w:noProof/>
        <w:color w:val="5C6960"/>
        <w:sz w:val="16"/>
      </w:rPr>
      <w:t>1</w:t>
    </w:r>
    <w:r>
      <w:rPr>
        <w:color w:val="5C696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C322D" w14:textId="77777777" w:rsidR="00D86899" w:rsidRDefault="00D86899">
      <w:pPr>
        <w:spacing w:after="0" w:line="240" w:lineRule="auto"/>
      </w:pPr>
      <w:r>
        <w:separator/>
      </w:r>
    </w:p>
  </w:footnote>
  <w:footnote w:type="continuationSeparator" w:id="0">
    <w:p w14:paraId="5E11328F" w14:textId="77777777" w:rsidR="00D86899" w:rsidRDefault="00D868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2633734">
    <w:abstractNumId w:val="8"/>
  </w:num>
  <w:num w:numId="2" w16cid:durableId="250741837">
    <w:abstractNumId w:val="6"/>
  </w:num>
  <w:num w:numId="3" w16cid:durableId="1956517680">
    <w:abstractNumId w:val="5"/>
  </w:num>
  <w:num w:numId="4" w16cid:durableId="1341615757">
    <w:abstractNumId w:val="4"/>
  </w:num>
  <w:num w:numId="5" w16cid:durableId="148333290">
    <w:abstractNumId w:val="7"/>
  </w:num>
  <w:num w:numId="6" w16cid:durableId="341784905">
    <w:abstractNumId w:val="3"/>
  </w:num>
  <w:num w:numId="7" w16cid:durableId="1185438849">
    <w:abstractNumId w:val="2"/>
  </w:num>
  <w:num w:numId="8" w16cid:durableId="747308643">
    <w:abstractNumId w:val="1"/>
  </w:num>
  <w:num w:numId="9" w16cid:durableId="829831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15CE"/>
    <w:rsid w:val="00326F90"/>
    <w:rsid w:val="0039054A"/>
    <w:rsid w:val="004A796C"/>
    <w:rsid w:val="00687B80"/>
    <w:rsid w:val="008E54D8"/>
    <w:rsid w:val="00AA1D8D"/>
    <w:rsid w:val="00B47730"/>
    <w:rsid w:val="00CB0664"/>
    <w:rsid w:val="00D86899"/>
    <w:rsid w:val="00EE1D8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488CD8"/>
  <w14:defaultImageDpi w14:val="300"/>
  <w15:docId w15:val="{FF7BC992-AEBE-4BF0-B657-451E0C845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ptos" w:eastAsia="Aptos" w:hAnsi="Aptos"/>
      <w:color w:val="26332A"/>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365A45"/>
      <w:sz w:val="3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365A45"/>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365A4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Code">
    <w:name w:val="Report Code"/>
    <w:pPr>
      <w:spacing w:after="0" w:line="240" w:lineRule="auto"/>
    </w:pPr>
    <w:rPr>
      <w:rFonts w:ascii="Consolas" w:eastAsia="Consolas" w:hAnsi="Consolas"/>
      <w:color w:val="26332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TotalTime>
  <Pages>17</Pages>
  <Words>2411</Words>
  <Characters>13748</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Smart Pantry Manager Written Report</vt:lpstr>
    </vt:vector>
  </TitlesOfParts>
  <Manager/>
  <Company/>
  <LinksUpToDate>false</LinksUpToDate>
  <CharactersWithSpaces>16127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Pantry Manager Written Report</dc:title>
  <dc:subject>MOBILE APP DEVELOPMENT 700 Practical Assignment</dc:subject>
  <dc:creator>Sithembile Biyela</dc:creator>
  <cp:keywords>Smart Pantry Manager, Android, Java, SQLite, Mobile App Development 700</cp:keywords>
  <dc:description>generated by python-docx</dc:description>
  <cp:lastModifiedBy>Mnqobi Gumede</cp:lastModifiedBy>
  <cp:revision>2</cp:revision>
  <dcterms:created xsi:type="dcterms:W3CDTF">2013-12-23T23:15:00Z</dcterms:created>
  <dcterms:modified xsi:type="dcterms:W3CDTF">2026-09-30T21:18:00Z</dcterms:modified>
  <cp:category/>
</cp:coreProperties>
</file>