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F15" w14:paraId="6C11A719" w14:textId="77777777" w:rsidTr="000D3F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3"/>
              <w:gridCol w:w="2256"/>
              <w:gridCol w:w="5325"/>
            </w:tblGrid>
            <w:tr w:rsidR="000D3F15" w:rsidRPr="00305552" w14:paraId="226742A9" w14:textId="77777777" w:rsidTr="00E82B2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2DDF5" w14:textId="77777777" w:rsidR="000D3F15" w:rsidRPr="00305552" w:rsidRDefault="000D3F15" w:rsidP="00E82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SQL 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9DD24" w14:textId="77777777" w:rsidR="000D3F15" w:rsidRPr="00305552" w:rsidRDefault="000D3F15" w:rsidP="00E82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Your Custom Command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57F73" w14:textId="77777777" w:rsidR="000D3F15" w:rsidRPr="00305552" w:rsidRDefault="000D3F15" w:rsidP="00E82B2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Purpose</w:t>
                  </w:r>
                </w:p>
              </w:tc>
            </w:tr>
            <w:tr w:rsidR="000D3F15" w:rsidRPr="00305552" w14:paraId="6954B501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505BD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INSERT INTO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A1448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 &lt;key&gt; &lt;value&gt;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8C1EE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Insert or update a key-value pair in the database.</w:t>
                  </w:r>
                </w:p>
              </w:tc>
            </w:tr>
            <w:tr w:rsidR="000D3F15" w:rsidRPr="00305552" w14:paraId="094D9BC2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0D6C7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2C9452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GET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42C35D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Retrieve the value associated with a given key.</w:t>
                  </w:r>
                </w:p>
              </w:tc>
            </w:tr>
            <w:tr w:rsidR="000D3F15" w:rsidRPr="00305552" w14:paraId="297E2DF4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D1435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UPDATE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DCE79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PUT &lt;key&gt; &lt;value&gt;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E018C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Replace an existing key-value pair with a new one (similar to </w:t>
                  </w:r>
                  <w:r w:rsidRPr="0030555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INSERT INTO</w:t>
                  </w: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but for existing keys).</w:t>
                  </w:r>
                </w:p>
              </w:tc>
            </w:tr>
            <w:tr w:rsidR="000D3F15" w:rsidRPr="00305552" w14:paraId="52CFD662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B5B82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DELETE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670AE3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REMOVE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961F5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Delete a key-value pair from the database.</w:t>
                  </w:r>
                </w:p>
              </w:tc>
            </w:tr>
            <w:tr w:rsidR="000D3F15" w:rsidRPr="00305552" w14:paraId="35B97C50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605A7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SELECT *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7BAAE0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SHOW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721D2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Show all key-value pairs in the database.</w:t>
                  </w:r>
                </w:p>
              </w:tc>
            </w:tr>
            <w:tr w:rsidR="000D3F15" w:rsidRPr="00305552" w14:paraId="3B881B8D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2C8D4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DROP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F3698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FLUSH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1E4D4C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Clear the database by deleting all key-value pairs.</w:t>
                  </w:r>
                </w:p>
              </w:tc>
            </w:tr>
            <w:tr w:rsidR="000D3F15" w:rsidRPr="00305552" w14:paraId="0CC8C1DC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5B9E0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8B56B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24AB35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Exit the custom database shell.</w:t>
                  </w:r>
                </w:p>
              </w:tc>
            </w:tr>
            <w:tr w:rsidR="000D3F15" w:rsidRPr="00305552" w14:paraId="0E274F26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C1D1D8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CREATE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9BF26F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CREATE DATABASE &lt;name&gt;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B0512F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 new database (or collection of data) with the given name.</w:t>
                  </w:r>
                </w:p>
              </w:tc>
            </w:tr>
            <w:tr w:rsidR="000D3F15" w:rsidRPr="00305552" w14:paraId="21E86256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140B78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ALTER TABLE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8C9F1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ALTER DATABASE &lt;name&gt;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80A1B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Modify an existing database (e.g., adding new data structures, new key-value pairs).</w:t>
                  </w:r>
                </w:p>
              </w:tc>
            </w:tr>
            <w:tr w:rsidR="000D3F15" w:rsidRPr="00305552" w14:paraId="509EC155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13D61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C9EA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JOIN &lt;key1&gt;, &lt;key2&gt;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0F8CF0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Combine data from multiple sources (tables) based on related keys.</w:t>
                  </w:r>
                </w:p>
              </w:tc>
            </w:tr>
            <w:tr w:rsidR="000D3F15" w:rsidRPr="00305552" w14:paraId="1A215F6A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6BB42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GROUP 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BAABD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GROUP BY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01FBB0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 data based on a specified key, useful for aggregation.</w:t>
                  </w:r>
                </w:p>
              </w:tc>
            </w:tr>
            <w:tr w:rsidR="000D3F15" w:rsidRPr="00305552" w14:paraId="4E99C10A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61C22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 BY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8207C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ORDER &lt;key/values&gt;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719625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Sort results based on keys or values, either in ascending or descending order.</w:t>
                  </w:r>
                </w:p>
              </w:tc>
            </w:tr>
            <w:tr w:rsidR="000D3F15" w:rsidRPr="00305552" w14:paraId="2E485CD9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F6DED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79205F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MATCH &lt;pattern&gt;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BBF57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Perform pattern matching for keys or values to find approximate matches (similar to SQL's </w:t>
                  </w:r>
                  <w:r w:rsidRPr="0030555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LIKE</w:t>
                  </w: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operator).</w:t>
                  </w:r>
                </w:p>
              </w:tc>
            </w:tr>
            <w:tr w:rsidR="000D3F15" w:rsidRPr="00305552" w14:paraId="72C93B18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1ECE6B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LIMIT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1B3B1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LIMIT &lt;number&gt;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75873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Limit the number of rows returned by the query.</w:t>
                  </w:r>
                </w:p>
              </w:tc>
            </w:tr>
            <w:tr w:rsidR="000D3F15" w:rsidRPr="00305552" w14:paraId="39F0B1F8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D09B9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DISTINCT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AB761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DISTINCT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79CE6A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Return only unique or distinct key-value pairs (no duplicates).</w:t>
                  </w:r>
                </w:p>
              </w:tc>
            </w:tr>
            <w:tr w:rsidR="000D3F15" w:rsidRPr="00305552" w14:paraId="78ACEE46" w14:textId="77777777" w:rsidTr="00E82B2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E83B80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CREATE INDEX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3F977C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CREATE INDEX &lt;key&gt;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33ECD" w14:textId="77777777" w:rsidR="000D3F15" w:rsidRPr="00305552" w:rsidRDefault="000D3F15" w:rsidP="00E82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0555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an index on a specific key to improve query performance (e.g., for faster searches).</w:t>
                  </w:r>
                </w:p>
              </w:tc>
            </w:tr>
          </w:tbl>
          <w:p w14:paraId="1D3DEF4A" w14:textId="77777777" w:rsidR="000D3F15" w:rsidRDefault="000D3F15"/>
        </w:tc>
      </w:tr>
    </w:tbl>
    <w:p w14:paraId="2C1F15E1" w14:textId="77777777" w:rsidR="00305552" w:rsidRPr="00305552" w:rsidRDefault="00305552" w:rsidP="003055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5552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Added Commands:</w:t>
      </w:r>
    </w:p>
    <w:p w14:paraId="3F971BF3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DATABASE &lt;name&gt;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A new database or collection of data is created, which you can associate with a certain name.</w:t>
      </w:r>
    </w:p>
    <w:p w14:paraId="2318107F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ALTER DATABASE &lt;name&gt;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This command allows you to modify the structure of an existing database, adding or removing key-value pairs or changing the data format.</w:t>
      </w:r>
    </w:p>
    <w:p w14:paraId="6D3D9C18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JOIN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Combines data from multiple datasets based on a related key. This could be useful if your database stores multiple related tables or key-value pairs across different collections.</w:t>
      </w:r>
    </w:p>
    <w:p w14:paraId="6F9A3B41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GROUP BY &lt;key&gt;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Grouping data by a specific key helps aggregate related information. For instance, if you have key-value pairs storing product sales, you might group by product ID to aggregate total sales for each product.</w:t>
      </w:r>
    </w:p>
    <w:p w14:paraId="0AE0143E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 xml:space="preserve">: Sorts data in a specific order (ascending or descending) based on the key or value, similar to SQL’s </w:t>
      </w:r>
      <w:r w:rsidRPr="00305552">
        <w:rPr>
          <w:rFonts w:ascii="Courier New" w:eastAsia="Times New Roman" w:hAnsi="Courier New" w:cs="Courier New"/>
          <w:sz w:val="20"/>
          <w:szCs w:val="20"/>
        </w:rPr>
        <w:t>ORDER BY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54A17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MATCH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 xml:space="preserve">: This would allow you to search for patterns or substrings within keys or values, like </w:t>
      </w:r>
      <w:proofErr w:type="spellStart"/>
      <w:r w:rsidRPr="00305552">
        <w:rPr>
          <w:rFonts w:ascii="Courier New" w:eastAsia="Times New Roman" w:hAnsi="Courier New" w:cs="Courier New"/>
          <w:sz w:val="20"/>
          <w:szCs w:val="20"/>
        </w:rPr>
        <w:t>LIKE</w:t>
      </w:r>
      <w:proofErr w:type="spellEnd"/>
      <w:r w:rsidRPr="00305552">
        <w:rPr>
          <w:rFonts w:ascii="Times New Roman" w:eastAsia="Times New Roman" w:hAnsi="Times New Roman" w:cs="Times New Roman"/>
          <w:sz w:val="24"/>
          <w:szCs w:val="24"/>
        </w:rPr>
        <w:t xml:space="preserve"> in SQL (e.g., </w:t>
      </w:r>
      <w:r w:rsidRPr="00305552">
        <w:rPr>
          <w:rFonts w:ascii="Courier New" w:eastAsia="Times New Roman" w:hAnsi="Courier New" w:cs="Courier New"/>
          <w:sz w:val="20"/>
          <w:szCs w:val="20"/>
        </w:rPr>
        <w:t>GET MATCH '%</w:t>
      </w:r>
      <w:proofErr w:type="spellStart"/>
      <w:r w:rsidRPr="00305552">
        <w:rPr>
          <w:rFonts w:ascii="Courier New" w:eastAsia="Times New Roman" w:hAnsi="Courier New" w:cs="Courier New"/>
          <w:sz w:val="20"/>
          <w:szCs w:val="20"/>
        </w:rPr>
        <w:t>abc</w:t>
      </w:r>
      <w:proofErr w:type="spellEnd"/>
      <w:r w:rsidRPr="00305552">
        <w:rPr>
          <w:rFonts w:ascii="Courier New" w:eastAsia="Times New Roman" w:hAnsi="Courier New" w:cs="Courier New"/>
          <w:sz w:val="20"/>
          <w:szCs w:val="20"/>
        </w:rPr>
        <w:t>%'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BA83DB5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LIMIT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Limits the number of results returned from a query. This would be useful when you need to limit output in case of large datasets.</w:t>
      </w:r>
    </w:p>
    <w:p w14:paraId="20540B11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DISTINCT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Removes duplicate entries from results, ensuring unique values are retrieved.</w:t>
      </w:r>
    </w:p>
    <w:p w14:paraId="53395B80" w14:textId="77777777" w:rsidR="00305552" w:rsidRPr="00305552" w:rsidRDefault="00305552" w:rsidP="003055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552">
        <w:rPr>
          <w:rFonts w:ascii="Times New Roman" w:eastAsia="Times New Roman" w:hAnsi="Times New Roman" w:cs="Times New Roman"/>
          <w:b/>
          <w:bCs/>
          <w:sz w:val="24"/>
          <w:szCs w:val="24"/>
        </w:rPr>
        <w:t>CREATE INDEX</w:t>
      </w:r>
      <w:r w:rsidRPr="00305552">
        <w:rPr>
          <w:rFonts w:ascii="Times New Roman" w:eastAsia="Times New Roman" w:hAnsi="Times New Roman" w:cs="Times New Roman"/>
          <w:sz w:val="24"/>
          <w:szCs w:val="24"/>
        </w:rPr>
        <w:t>: You can create an index on certain keys to speed up lookups for those keys.</w:t>
      </w:r>
    </w:p>
    <w:p w14:paraId="1234B2E3" w14:textId="77777777" w:rsidR="0062567B" w:rsidRPr="00305552" w:rsidRDefault="0062567B" w:rsidP="00305552"/>
    <w:sectPr w:rsidR="0062567B" w:rsidRPr="00305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A584C"/>
    <w:multiLevelType w:val="multilevel"/>
    <w:tmpl w:val="238E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39"/>
    <w:rsid w:val="000D3F15"/>
    <w:rsid w:val="00305552"/>
    <w:rsid w:val="0062567B"/>
    <w:rsid w:val="00C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A053"/>
  <w15:chartTrackingRefBased/>
  <w15:docId w15:val="{9DBCB75B-17FE-4B3E-A64C-8D1875A4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5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E553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E5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55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3055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5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3</cp:revision>
  <dcterms:created xsi:type="dcterms:W3CDTF">2025-05-03T11:45:00Z</dcterms:created>
  <dcterms:modified xsi:type="dcterms:W3CDTF">2025-05-03T11:56:00Z</dcterms:modified>
</cp:coreProperties>
</file>